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DAEE8" w14:textId="77777777" w:rsidR="00BF4280" w:rsidRPr="004332C7" w:rsidRDefault="00BF4280" w:rsidP="00C767E9">
      <w:pPr>
        <w:autoSpaceDE w:val="0"/>
        <w:autoSpaceDN w:val="0"/>
        <w:adjustRightInd w:val="0"/>
        <w:spacing w:after="0" w:line="240" w:lineRule="auto"/>
        <w:jc w:val="center"/>
        <w:rPr>
          <w:rFonts w:asciiTheme="majorBidi" w:hAnsiTheme="majorBidi" w:cstheme="majorBidi"/>
          <w:b/>
          <w:bCs/>
          <w:color w:val="000081"/>
          <w:sz w:val="32"/>
          <w:szCs w:val="32"/>
          <w:lang w:val="en-US"/>
        </w:rPr>
      </w:pPr>
    </w:p>
    <w:p w14:paraId="34D2D3A5" w14:textId="77777777" w:rsidR="00AA6D99" w:rsidRPr="004332C7" w:rsidRDefault="00AA6D99" w:rsidP="00862BD3">
      <w:pPr>
        <w:autoSpaceDE w:val="0"/>
        <w:autoSpaceDN w:val="0"/>
        <w:adjustRightInd w:val="0"/>
        <w:spacing w:after="0" w:line="360" w:lineRule="auto"/>
        <w:jc w:val="center"/>
        <w:rPr>
          <w:rFonts w:asciiTheme="majorBidi" w:hAnsiTheme="majorBidi" w:cstheme="majorBidi"/>
          <w:b/>
          <w:bCs/>
          <w:color w:val="000081"/>
          <w:sz w:val="32"/>
          <w:szCs w:val="32"/>
          <w:lang w:val="en-US"/>
        </w:rPr>
      </w:pPr>
    </w:p>
    <w:p w14:paraId="76DE24BF" w14:textId="77777777" w:rsidR="00DF09E5" w:rsidRPr="00DF09E5" w:rsidRDefault="00DF09E5" w:rsidP="00DF09E5">
      <w:pPr>
        <w:autoSpaceDE w:val="0"/>
        <w:autoSpaceDN w:val="0"/>
        <w:adjustRightInd w:val="0"/>
        <w:spacing w:after="0" w:line="360" w:lineRule="auto"/>
        <w:jc w:val="center"/>
        <w:rPr>
          <w:rFonts w:asciiTheme="majorBidi" w:hAnsiTheme="majorBidi" w:cstheme="majorBidi"/>
          <w:b/>
          <w:bCs/>
          <w:color w:val="C10000"/>
          <w:sz w:val="48"/>
          <w:szCs w:val="48"/>
        </w:rPr>
      </w:pPr>
      <w:r w:rsidRPr="00DF09E5">
        <w:rPr>
          <w:rFonts w:asciiTheme="majorBidi" w:hAnsiTheme="majorBidi" w:cstheme="majorBidi"/>
          <w:b/>
          <w:bCs/>
          <w:color w:val="C10000"/>
          <w:sz w:val="48"/>
          <w:szCs w:val="48"/>
        </w:rPr>
        <w:t>Den Koptiske Ortodokse Kirke I Danmark</w:t>
      </w:r>
    </w:p>
    <w:p w14:paraId="43349BD6" w14:textId="77777777" w:rsidR="00DF09E5" w:rsidRPr="00DF09E5" w:rsidRDefault="00DF09E5" w:rsidP="00DF09E5">
      <w:pPr>
        <w:autoSpaceDE w:val="0"/>
        <w:autoSpaceDN w:val="0"/>
        <w:adjustRightInd w:val="0"/>
        <w:spacing w:after="0" w:line="360" w:lineRule="auto"/>
        <w:jc w:val="center"/>
        <w:rPr>
          <w:rFonts w:asciiTheme="majorBidi" w:hAnsiTheme="majorBidi" w:cstheme="majorBidi"/>
          <w:b/>
          <w:bCs/>
          <w:color w:val="C10000"/>
          <w:sz w:val="48"/>
          <w:szCs w:val="48"/>
          <w:lang w:val="en-US"/>
        </w:rPr>
      </w:pPr>
      <w:r w:rsidRPr="00DF09E5">
        <w:rPr>
          <w:rFonts w:asciiTheme="majorBidi" w:hAnsiTheme="majorBidi" w:cstheme="majorBidi"/>
          <w:b/>
          <w:bCs/>
          <w:color w:val="C10000"/>
          <w:sz w:val="48"/>
          <w:szCs w:val="48"/>
          <w:lang w:val="en-US"/>
        </w:rPr>
        <w:t>Skt. Maria &amp; Skt. Markus</w:t>
      </w:r>
    </w:p>
    <w:p w14:paraId="6C2F73FD" w14:textId="77777777" w:rsidR="00013D41" w:rsidRPr="002127B0" w:rsidRDefault="00013D41" w:rsidP="00C767E9">
      <w:pPr>
        <w:autoSpaceDE w:val="0"/>
        <w:autoSpaceDN w:val="0"/>
        <w:adjustRightInd w:val="0"/>
        <w:spacing w:after="0" w:line="240" w:lineRule="auto"/>
        <w:jc w:val="center"/>
        <w:rPr>
          <w:rFonts w:asciiTheme="majorBidi" w:hAnsiTheme="majorBidi" w:cstheme="majorBidi"/>
          <w:color w:val="C10000"/>
          <w:sz w:val="40"/>
          <w:szCs w:val="40"/>
          <w:lang w:val="en-US"/>
        </w:rPr>
      </w:pPr>
    </w:p>
    <w:p w14:paraId="4DE5405A" w14:textId="4EC488C0" w:rsidR="00013D41" w:rsidRPr="002127B0" w:rsidRDefault="00013D41" w:rsidP="00C767E9">
      <w:pPr>
        <w:autoSpaceDE w:val="0"/>
        <w:autoSpaceDN w:val="0"/>
        <w:adjustRightInd w:val="0"/>
        <w:spacing w:after="0" w:line="240" w:lineRule="auto"/>
        <w:jc w:val="center"/>
        <w:rPr>
          <w:rFonts w:asciiTheme="majorBidi" w:hAnsiTheme="majorBidi" w:cstheme="majorBidi"/>
          <w:color w:val="C10000"/>
          <w:sz w:val="40"/>
          <w:szCs w:val="40"/>
          <w:lang w:val="en-US"/>
        </w:rPr>
      </w:pPr>
      <w:r w:rsidRPr="002127B0">
        <w:rPr>
          <w:rFonts w:asciiTheme="majorBidi" w:hAnsiTheme="majorBidi" w:cstheme="majorBidi"/>
          <w:noProof/>
          <w:color w:val="C10000"/>
          <w:sz w:val="40"/>
          <w:szCs w:val="40"/>
          <w:lang w:val="en-US"/>
        </w:rPr>
        <w:drawing>
          <wp:inline distT="0" distB="0" distL="0" distR="0" wp14:anchorId="2203D377" wp14:editId="7D857A48">
            <wp:extent cx="6101715" cy="3016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699" cy="3024436"/>
                    </a:xfrm>
                    <a:prstGeom prst="rect">
                      <a:avLst/>
                    </a:prstGeom>
                    <a:noFill/>
                    <a:ln>
                      <a:noFill/>
                    </a:ln>
                  </pic:spPr>
                </pic:pic>
              </a:graphicData>
            </a:graphic>
          </wp:inline>
        </w:drawing>
      </w:r>
    </w:p>
    <w:p w14:paraId="14255075" w14:textId="768C477B" w:rsidR="002127B0" w:rsidRPr="002127B0" w:rsidRDefault="002127B0" w:rsidP="00C767E9">
      <w:pPr>
        <w:autoSpaceDE w:val="0"/>
        <w:autoSpaceDN w:val="0"/>
        <w:adjustRightInd w:val="0"/>
        <w:spacing w:after="0" w:line="240" w:lineRule="auto"/>
        <w:jc w:val="both"/>
        <w:rPr>
          <w:rFonts w:asciiTheme="majorBidi" w:hAnsiTheme="majorBidi" w:cstheme="majorBidi"/>
          <w:color w:val="C10000"/>
          <w:sz w:val="40"/>
          <w:szCs w:val="40"/>
          <w:lang w:val="en-US"/>
        </w:rPr>
      </w:pPr>
    </w:p>
    <w:p w14:paraId="7E9F359D" w14:textId="77777777" w:rsidR="002127B0" w:rsidRPr="002127B0" w:rsidRDefault="002127B0" w:rsidP="00C767E9">
      <w:pPr>
        <w:autoSpaceDE w:val="0"/>
        <w:autoSpaceDN w:val="0"/>
        <w:adjustRightInd w:val="0"/>
        <w:spacing w:after="0" w:line="240" w:lineRule="auto"/>
        <w:jc w:val="both"/>
        <w:rPr>
          <w:rFonts w:asciiTheme="majorBidi" w:hAnsiTheme="majorBidi" w:cstheme="majorBidi"/>
          <w:color w:val="C10000"/>
          <w:sz w:val="40"/>
          <w:szCs w:val="40"/>
          <w:lang w:val="en-US"/>
        </w:rPr>
      </w:pPr>
    </w:p>
    <w:p w14:paraId="174BF132" w14:textId="77777777" w:rsidR="00DF09E5" w:rsidRPr="002127B0" w:rsidRDefault="00DF09E5" w:rsidP="00DF09E5">
      <w:pPr>
        <w:autoSpaceDE w:val="0"/>
        <w:autoSpaceDN w:val="0"/>
        <w:adjustRightInd w:val="0"/>
        <w:spacing w:after="0" w:line="360" w:lineRule="auto"/>
        <w:jc w:val="center"/>
        <w:rPr>
          <w:rFonts w:asciiTheme="majorBidi" w:hAnsiTheme="majorBidi" w:cstheme="majorBidi"/>
          <w:b/>
          <w:bCs/>
          <w:color w:val="000081"/>
          <w:sz w:val="48"/>
          <w:szCs w:val="48"/>
        </w:rPr>
      </w:pPr>
      <w:r w:rsidRPr="002127B0">
        <w:rPr>
          <w:rFonts w:asciiTheme="majorBidi" w:hAnsiTheme="majorBidi" w:cstheme="majorBidi"/>
          <w:b/>
          <w:bCs/>
          <w:color w:val="000081"/>
          <w:sz w:val="48"/>
          <w:szCs w:val="48"/>
        </w:rPr>
        <w:t>Den Koptisk Ortodokse Kirkes Liturgier</w:t>
      </w:r>
    </w:p>
    <w:p w14:paraId="5770D6D7" w14:textId="77777777" w:rsidR="00DF09E5" w:rsidRPr="002127B0" w:rsidRDefault="00DF09E5" w:rsidP="00DF09E5">
      <w:pPr>
        <w:autoSpaceDE w:val="0"/>
        <w:autoSpaceDN w:val="0"/>
        <w:adjustRightInd w:val="0"/>
        <w:spacing w:after="0" w:line="360" w:lineRule="auto"/>
        <w:jc w:val="center"/>
        <w:rPr>
          <w:rFonts w:asciiTheme="majorBidi" w:hAnsiTheme="majorBidi" w:cstheme="majorBidi"/>
          <w:b/>
          <w:bCs/>
          <w:color w:val="000081"/>
          <w:sz w:val="48"/>
          <w:szCs w:val="48"/>
          <w:lang w:val="en-US"/>
        </w:rPr>
      </w:pPr>
      <w:r w:rsidRPr="002127B0">
        <w:rPr>
          <w:rFonts w:asciiTheme="majorBidi" w:hAnsiTheme="majorBidi" w:cstheme="majorBidi"/>
          <w:b/>
          <w:bCs/>
          <w:color w:val="000081"/>
          <w:sz w:val="48"/>
          <w:szCs w:val="48"/>
        </w:rPr>
        <w:t xml:space="preserve"> af Skt. </w:t>
      </w:r>
      <w:proofErr w:type="spellStart"/>
      <w:r w:rsidRPr="002127B0">
        <w:rPr>
          <w:rFonts w:asciiTheme="majorBidi" w:hAnsiTheme="majorBidi" w:cstheme="majorBidi"/>
          <w:b/>
          <w:bCs/>
          <w:color w:val="000081"/>
          <w:sz w:val="48"/>
          <w:szCs w:val="48"/>
          <w:lang w:val="en-US"/>
        </w:rPr>
        <w:t>Basilios</w:t>
      </w:r>
      <w:proofErr w:type="spellEnd"/>
      <w:r w:rsidRPr="002127B0">
        <w:rPr>
          <w:rFonts w:asciiTheme="majorBidi" w:hAnsiTheme="majorBidi" w:cstheme="majorBidi"/>
          <w:b/>
          <w:bCs/>
          <w:color w:val="000081"/>
          <w:sz w:val="48"/>
          <w:szCs w:val="48"/>
          <w:lang w:val="en-US"/>
        </w:rPr>
        <w:t xml:space="preserve">, </w:t>
      </w:r>
      <w:proofErr w:type="spellStart"/>
      <w:r w:rsidRPr="002127B0">
        <w:rPr>
          <w:rFonts w:asciiTheme="majorBidi" w:hAnsiTheme="majorBidi" w:cstheme="majorBidi"/>
          <w:b/>
          <w:bCs/>
          <w:color w:val="000081"/>
          <w:sz w:val="48"/>
          <w:szCs w:val="48"/>
          <w:lang w:val="en-US"/>
        </w:rPr>
        <w:t>Gregorios</w:t>
      </w:r>
      <w:proofErr w:type="spellEnd"/>
    </w:p>
    <w:p w14:paraId="6A6A9E68" w14:textId="77777777" w:rsidR="00DF09E5" w:rsidRDefault="00DF09E5" w:rsidP="00CF2D87">
      <w:pPr>
        <w:autoSpaceDE w:val="0"/>
        <w:autoSpaceDN w:val="0"/>
        <w:adjustRightInd w:val="0"/>
        <w:spacing w:after="0" w:line="360" w:lineRule="auto"/>
        <w:jc w:val="center"/>
        <w:rPr>
          <w:rFonts w:asciiTheme="majorBidi" w:hAnsiTheme="majorBidi" w:cstheme="majorBidi"/>
          <w:b/>
          <w:bCs/>
          <w:color w:val="000081"/>
          <w:sz w:val="44"/>
          <w:szCs w:val="44"/>
          <w:lang w:val="en-US"/>
        </w:rPr>
      </w:pPr>
    </w:p>
    <w:p w14:paraId="748036AB" w14:textId="3305390E" w:rsidR="00CF2D87" w:rsidRPr="00CF2D87" w:rsidRDefault="002127B0" w:rsidP="00CF2D87">
      <w:pPr>
        <w:autoSpaceDE w:val="0"/>
        <w:autoSpaceDN w:val="0"/>
        <w:adjustRightInd w:val="0"/>
        <w:spacing w:after="0" w:line="360" w:lineRule="auto"/>
        <w:jc w:val="center"/>
        <w:rPr>
          <w:rFonts w:asciiTheme="majorBidi" w:hAnsiTheme="majorBidi" w:cstheme="majorBidi"/>
          <w:b/>
          <w:bCs/>
          <w:color w:val="000081"/>
          <w:sz w:val="44"/>
          <w:szCs w:val="44"/>
          <w:lang w:val="en-US"/>
        </w:rPr>
      </w:pPr>
      <w:r w:rsidRPr="00CF2D87">
        <w:rPr>
          <w:rFonts w:asciiTheme="majorBidi" w:hAnsiTheme="majorBidi" w:cstheme="majorBidi"/>
          <w:b/>
          <w:bCs/>
          <w:color w:val="000081"/>
          <w:sz w:val="44"/>
          <w:szCs w:val="44"/>
          <w:lang w:val="en-US"/>
        </w:rPr>
        <w:t xml:space="preserve">The </w:t>
      </w:r>
      <w:r w:rsidR="00D1205E" w:rsidRPr="00CF2D87">
        <w:rPr>
          <w:rFonts w:asciiTheme="majorBidi" w:hAnsiTheme="majorBidi" w:cstheme="majorBidi"/>
          <w:b/>
          <w:bCs/>
          <w:color w:val="000081"/>
          <w:sz w:val="44"/>
          <w:szCs w:val="44"/>
          <w:lang w:val="en-US"/>
        </w:rPr>
        <w:t xml:space="preserve">Coptic Orthodox </w:t>
      </w:r>
      <w:r w:rsidRPr="00CF2D87">
        <w:rPr>
          <w:rFonts w:asciiTheme="majorBidi" w:hAnsiTheme="majorBidi" w:cstheme="majorBidi"/>
          <w:b/>
          <w:bCs/>
          <w:color w:val="000081"/>
          <w:sz w:val="44"/>
          <w:szCs w:val="44"/>
          <w:lang w:val="en-US"/>
        </w:rPr>
        <w:t xml:space="preserve">Liturgies </w:t>
      </w:r>
    </w:p>
    <w:p w14:paraId="6A19D0C1" w14:textId="65687C94" w:rsidR="002127B0" w:rsidRPr="00CF2D87" w:rsidRDefault="002127B0" w:rsidP="00CF2D87">
      <w:pPr>
        <w:autoSpaceDE w:val="0"/>
        <w:autoSpaceDN w:val="0"/>
        <w:adjustRightInd w:val="0"/>
        <w:spacing w:after="0" w:line="360" w:lineRule="auto"/>
        <w:jc w:val="center"/>
        <w:rPr>
          <w:rFonts w:asciiTheme="majorBidi" w:hAnsiTheme="majorBidi" w:cstheme="majorBidi"/>
          <w:b/>
          <w:bCs/>
          <w:color w:val="000081"/>
          <w:sz w:val="44"/>
          <w:szCs w:val="44"/>
          <w:lang w:val="en-US"/>
        </w:rPr>
      </w:pPr>
      <w:r w:rsidRPr="00CF2D87">
        <w:rPr>
          <w:rFonts w:asciiTheme="majorBidi" w:hAnsiTheme="majorBidi" w:cstheme="majorBidi"/>
          <w:b/>
          <w:bCs/>
          <w:color w:val="000081"/>
          <w:sz w:val="44"/>
          <w:szCs w:val="44"/>
          <w:lang w:val="en-US"/>
        </w:rPr>
        <w:t>of Saints Basil, Gregory</w:t>
      </w:r>
    </w:p>
    <w:p w14:paraId="0EF03D45" w14:textId="77777777" w:rsidR="00CF2D87" w:rsidRPr="00CF2D87" w:rsidRDefault="00CF2D87" w:rsidP="002127B0">
      <w:pPr>
        <w:autoSpaceDE w:val="0"/>
        <w:autoSpaceDN w:val="0"/>
        <w:adjustRightInd w:val="0"/>
        <w:spacing w:after="0" w:line="360" w:lineRule="auto"/>
        <w:jc w:val="center"/>
        <w:rPr>
          <w:rFonts w:asciiTheme="majorBidi" w:hAnsiTheme="majorBidi" w:cstheme="majorBidi"/>
          <w:b/>
          <w:bCs/>
          <w:color w:val="000081"/>
          <w:sz w:val="44"/>
          <w:szCs w:val="44"/>
          <w:lang w:val="en-US"/>
        </w:rPr>
      </w:pPr>
    </w:p>
    <w:p w14:paraId="1D3BF58E" w14:textId="77777777" w:rsidR="00CF2D87" w:rsidRPr="0019613F" w:rsidRDefault="002127B0" w:rsidP="00416906">
      <w:pPr>
        <w:autoSpaceDE w:val="0"/>
        <w:autoSpaceDN w:val="0"/>
        <w:bidi/>
        <w:adjustRightInd w:val="0"/>
        <w:spacing w:after="0" w:line="360" w:lineRule="auto"/>
        <w:jc w:val="center"/>
        <w:rPr>
          <w:rFonts w:asciiTheme="majorBidi" w:hAnsiTheme="majorBidi" w:cs="Times New Roman"/>
          <w:b/>
          <w:bCs/>
          <w:color w:val="C10000"/>
          <w:sz w:val="44"/>
          <w:szCs w:val="44"/>
          <w:lang w:val="en-US"/>
        </w:rPr>
      </w:pPr>
      <w:r w:rsidRPr="00CF2D87">
        <w:rPr>
          <w:rFonts w:asciiTheme="majorBidi" w:hAnsiTheme="majorBidi" w:cstheme="majorBidi"/>
          <w:b/>
          <w:bCs/>
          <w:color w:val="C10000"/>
          <w:sz w:val="44"/>
          <w:szCs w:val="44"/>
          <w:rtl/>
        </w:rPr>
        <w:t xml:space="preserve">قداسات </w:t>
      </w:r>
      <w:r w:rsidR="00CF2D87" w:rsidRPr="00CF2D87">
        <w:rPr>
          <w:rFonts w:asciiTheme="majorBidi" w:hAnsiTheme="majorBidi" w:cs="Times New Roman"/>
          <w:b/>
          <w:bCs/>
          <w:color w:val="C10000"/>
          <w:sz w:val="44"/>
          <w:szCs w:val="44"/>
          <w:rtl/>
        </w:rPr>
        <w:t>الكنيسة القبطية الأرثوذكسية</w:t>
      </w:r>
    </w:p>
    <w:p w14:paraId="7B6A75E8" w14:textId="0D1A9B16" w:rsidR="002127B0" w:rsidRDefault="002127B0" w:rsidP="00416906">
      <w:pPr>
        <w:autoSpaceDE w:val="0"/>
        <w:autoSpaceDN w:val="0"/>
        <w:bidi/>
        <w:adjustRightInd w:val="0"/>
        <w:spacing w:after="0" w:line="360" w:lineRule="auto"/>
        <w:jc w:val="center"/>
        <w:rPr>
          <w:rFonts w:asciiTheme="majorBidi" w:hAnsiTheme="majorBidi" w:cstheme="majorBidi"/>
          <w:b/>
          <w:bCs/>
          <w:color w:val="C10000"/>
          <w:sz w:val="44"/>
          <w:szCs w:val="44"/>
        </w:rPr>
      </w:pPr>
      <w:r w:rsidRPr="00CF2D87">
        <w:rPr>
          <w:rFonts w:asciiTheme="majorBidi" w:hAnsiTheme="majorBidi" w:cstheme="majorBidi"/>
          <w:b/>
          <w:bCs/>
          <w:color w:val="C10000"/>
          <w:sz w:val="44"/>
          <w:szCs w:val="44"/>
          <w:rtl/>
        </w:rPr>
        <w:t>للقديسين باسيليوس واغريغوريوس</w:t>
      </w:r>
    </w:p>
    <w:p w14:paraId="21F9BB47" w14:textId="04B12761" w:rsidR="00AA6D99" w:rsidRDefault="00AA6D99" w:rsidP="00C767E9">
      <w:pPr>
        <w:jc w:val="both"/>
        <w:rPr>
          <w:rFonts w:asciiTheme="majorBidi" w:hAnsiTheme="majorBidi" w:cstheme="majorBidi"/>
          <w:color w:val="C10000"/>
          <w:sz w:val="24"/>
          <w:szCs w:val="24"/>
          <w:lang w:val="en-US"/>
        </w:rPr>
      </w:pPr>
    </w:p>
    <w:p w14:paraId="1B40543C" w14:textId="1EEEE17B" w:rsidR="002127B0" w:rsidRDefault="002127B0" w:rsidP="00C767E9">
      <w:pPr>
        <w:jc w:val="both"/>
        <w:rPr>
          <w:rFonts w:asciiTheme="majorBidi" w:hAnsiTheme="majorBidi" w:cstheme="majorBidi"/>
          <w:color w:val="C10000"/>
          <w:sz w:val="24"/>
          <w:szCs w:val="24"/>
          <w:lang w:val="en-US"/>
        </w:rPr>
      </w:pPr>
    </w:p>
    <w:p w14:paraId="4D4CEA53" w14:textId="1AC6464D" w:rsidR="00DF09E5" w:rsidRDefault="00DF09E5" w:rsidP="00C767E9">
      <w:pPr>
        <w:jc w:val="both"/>
        <w:rPr>
          <w:rFonts w:asciiTheme="majorBidi" w:hAnsiTheme="majorBidi" w:cstheme="majorBidi"/>
          <w:color w:val="C10000"/>
          <w:sz w:val="24"/>
          <w:szCs w:val="24"/>
          <w:lang w:val="en-US"/>
        </w:rPr>
      </w:pPr>
    </w:p>
    <w:p w14:paraId="4383AAC6" w14:textId="2D3B4D9D" w:rsidR="00DF09E5" w:rsidRDefault="00DF09E5" w:rsidP="00C767E9">
      <w:pPr>
        <w:jc w:val="both"/>
        <w:rPr>
          <w:rFonts w:asciiTheme="majorBidi" w:hAnsiTheme="majorBidi" w:cstheme="majorBidi"/>
          <w:color w:val="C10000"/>
          <w:sz w:val="24"/>
          <w:szCs w:val="24"/>
          <w:lang w:val="en-US"/>
        </w:rPr>
      </w:pPr>
    </w:p>
    <w:p w14:paraId="571D5826" w14:textId="77777777" w:rsidR="00DF09E5" w:rsidRPr="004332C7" w:rsidRDefault="00DF09E5" w:rsidP="00C767E9">
      <w:pPr>
        <w:jc w:val="both"/>
        <w:rPr>
          <w:rFonts w:asciiTheme="majorBidi" w:hAnsiTheme="majorBidi" w:cstheme="majorBidi"/>
          <w:color w:val="C10000"/>
          <w:sz w:val="24"/>
          <w:szCs w:val="24"/>
          <w:lang w:val="en-US"/>
        </w:rPr>
      </w:pPr>
    </w:p>
    <w:p w14:paraId="7B1FF0EA" w14:textId="136A4722" w:rsidR="00AA6D99" w:rsidRPr="004332C7" w:rsidRDefault="00AA6D99" w:rsidP="00C767E9">
      <w:pPr>
        <w:jc w:val="both"/>
        <w:rPr>
          <w:rFonts w:asciiTheme="majorBidi" w:hAnsiTheme="majorBidi" w:cstheme="majorBidi"/>
          <w:color w:val="C10000"/>
          <w:sz w:val="24"/>
          <w:szCs w:val="24"/>
          <w:lang w:val="en-US"/>
        </w:rPr>
      </w:pPr>
    </w:p>
    <w:p w14:paraId="437DED07" w14:textId="3393F5F5" w:rsidR="00BF4280" w:rsidRPr="004332C7" w:rsidRDefault="00013D41" w:rsidP="00BF4280">
      <w:pPr>
        <w:jc w:val="center"/>
        <w:rPr>
          <w:rFonts w:asciiTheme="majorBidi" w:hAnsiTheme="majorBidi" w:cstheme="majorBidi"/>
          <w:sz w:val="24"/>
          <w:szCs w:val="24"/>
        </w:rPr>
      </w:pPr>
      <w:r w:rsidRPr="004332C7">
        <w:rPr>
          <w:rFonts w:asciiTheme="majorBidi" w:hAnsiTheme="majorBidi" w:cstheme="majorBidi"/>
          <w:noProof/>
          <w:sz w:val="24"/>
          <w:szCs w:val="24"/>
        </w:rPr>
        <w:drawing>
          <wp:inline distT="0" distB="0" distL="0" distR="0" wp14:anchorId="13BD019F" wp14:editId="7656D059">
            <wp:extent cx="3470275" cy="49583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0294" cy="4972714"/>
                    </a:xfrm>
                    <a:prstGeom prst="rect">
                      <a:avLst/>
                    </a:prstGeom>
                    <a:noFill/>
                    <a:ln>
                      <a:noFill/>
                    </a:ln>
                  </pic:spPr>
                </pic:pic>
              </a:graphicData>
            </a:graphic>
          </wp:inline>
        </w:drawing>
      </w:r>
    </w:p>
    <w:p w14:paraId="48AE1E11" w14:textId="77777777" w:rsidR="00BF4280" w:rsidRPr="004332C7" w:rsidRDefault="00BF4280" w:rsidP="00C767E9">
      <w:pPr>
        <w:autoSpaceDE w:val="0"/>
        <w:autoSpaceDN w:val="0"/>
        <w:adjustRightInd w:val="0"/>
        <w:spacing w:after="0" w:line="240" w:lineRule="auto"/>
        <w:jc w:val="center"/>
        <w:rPr>
          <w:rFonts w:asciiTheme="majorBidi" w:hAnsiTheme="majorBidi" w:cstheme="majorBidi"/>
          <w:color w:val="9A3300"/>
          <w:sz w:val="28"/>
          <w:szCs w:val="28"/>
          <w:lang w:val="en-US"/>
        </w:rPr>
      </w:pPr>
    </w:p>
    <w:p w14:paraId="195DFD67" w14:textId="50FB02FA" w:rsidR="00013D41" w:rsidRPr="004332C7" w:rsidRDefault="00013D41" w:rsidP="00862BD3">
      <w:pPr>
        <w:autoSpaceDE w:val="0"/>
        <w:autoSpaceDN w:val="0"/>
        <w:adjustRightInd w:val="0"/>
        <w:spacing w:after="0" w:line="360" w:lineRule="auto"/>
        <w:jc w:val="center"/>
        <w:rPr>
          <w:rFonts w:asciiTheme="majorBidi" w:hAnsiTheme="majorBidi" w:cstheme="majorBidi"/>
          <w:b/>
          <w:bCs/>
          <w:color w:val="C00000"/>
          <w:sz w:val="28"/>
          <w:szCs w:val="28"/>
          <w:lang w:val="en-US"/>
        </w:rPr>
      </w:pPr>
      <w:r w:rsidRPr="004332C7">
        <w:rPr>
          <w:rFonts w:asciiTheme="majorBidi" w:hAnsiTheme="majorBidi" w:cstheme="majorBidi"/>
          <w:b/>
          <w:bCs/>
          <w:color w:val="C00000"/>
          <w:sz w:val="28"/>
          <w:szCs w:val="28"/>
          <w:lang w:val="en-US"/>
        </w:rPr>
        <w:t>H.H. Pope Tawadros, II</w:t>
      </w:r>
    </w:p>
    <w:p w14:paraId="45CF25F8" w14:textId="77777777" w:rsidR="00013D41" w:rsidRPr="004332C7" w:rsidRDefault="00013D41" w:rsidP="00862BD3">
      <w:pPr>
        <w:autoSpaceDE w:val="0"/>
        <w:autoSpaceDN w:val="0"/>
        <w:adjustRightInd w:val="0"/>
        <w:spacing w:after="0" w:line="360" w:lineRule="auto"/>
        <w:jc w:val="center"/>
        <w:rPr>
          <w:rFonts w:asciiTheme="majorBidi" w:hAnsiTheme="majorBidi" w:cstheme="majorBidi"/>
          <w:b/>
          <w:bCs/>
          <w:color w:val="C00000"/>
          <w:sz w:val="28"/>
          <w:szCs w:val="28"/>
          <w:lang w:val="en-US"/>
        </w:rPr>
      </w:pPr>
      <w:r w:rsidRPr="004332C7">
        <w:rPr>
          <w:rFonts w:asciiTheme="majorBidi" w:hAnsiTheme="majorBidi" w:cstheme="majorBidi"/>
          <w:b/>
          <w:bCs/>
          <w:color w:val="C00000"/>
          <w:sz w:val="28"/>
          <w:szCs w:val="28"/>
          <w:lang w:val="en-US"/>
        </w:rPr>
        <w:t>Pope and Patriarch of the See of St. Mark,</w:t>
      </w:r>
    </w:p>
    <w:p w14:paraId="36F074DC" w14:textId="77777777" w:rsidR="00013D41" w:rsidRPr="004332C7" w:rsidRDefault="00013D41" w:rsidP="00862BD3">
      <w:pPr>
        <w:autoSpaceDE w:val="0"/>
        <w:autoSpaceDN w:val="0"/>
        <w:adjustRightInd w:val="0"/>
        <w:spacing w:after="0" w:line="360" w:lineRule="auto"/>
        <w:jc w:val="center"/>
        <w:rPr>
          <w:rFonts w:asciiTheme="majorBidi" w:hAnsiTheme="majorBidi" w:cstheme="majorBidi"/>
          <w:b/>
          <w:bCs/>
          <w:color w:val="C00000"/>
          <w:sz w:val="28"/>
          <w:szCs w:val="28"/>
          <w:lang w:val="en-US"/>
        </w:rPr>
      </w:pPr>
      <w:r w:rsidRPr="004332C7">
        <w:rPr>
          <w:rFonts w:asciiTheme="majorBidi" w:hAnsiTheme="majorBidi" w:cstheme="majorBidi"/>
          <w:b/>
          <w:bCs/>
          <w:color w:val="C00000"/>
          <w:sz w:val="28"/>
          <w:szCs w:val="28"/>
          <w:lang w:val="en-US"/>
        </w:rPr>
        <w:t>The Coptic Orthodox Church</w:t>
      </w:r>
    </w:p>
    <w:p w14:paraId="3470ADCB" w14:textId="7534C8C0" w:rsidR="00013D41" w:rsidRDefault="00013D41" w:rsidP="00862BD3">
      <w:pPr>
        <w:spacing w:line="360" w:lineRule="auto"/>
        <w:jc w:val="center"/>
        <w:rPr>
          <w:rFonts w:asciiTheme="majorBidi" w:hAnsiTheme="majorBidi" w:cstheme="majorBidi"/>
          <w:b/>
          <w:bCs/>
          <w:color w:val="C00000"/>
          <w:sz w:val="28"/>
          <w:szCs w:val="28"/>
          <w:lang w:val="en-US"/>
        </w:rPr>
      </w:pPr>
      <w:r w:rsidRPr="004332C7">
        <w:rPr>
          <w:rFonts w:asciiTheme="majorBidi" w:hAnsiTheme="majorBidi" w:cstheme="majorBidi"/>
          <w:b/>
          <w:bCs/>
          <w:color w:val="C00000"/>
          <w:sz w:val="28"/>
          <w:szCs w:val="28"/>
          <w:lang w:val="en-US"/>
        </w:rPr>
        <w:t>In Egypt and Abroad</w:t>
      </w:r>
    </w:p>
    <w:p w14:paraId="05066198" w14:textId="60DAB0CD" w:rsidR="004332C7" w:rsidRDefault="004332C7" w:rsidP="00862BD3">
      <w:pPr>
        <w:spacing w:line="360" w:lineRule="auto"/>
        <w:jc w:val="center"/>
        <w:rPr>
          <w:rFonts w:asciiTheme="majorBidi" w:hAnsiTheme="majorBidi" w:cstheme="majorBidi"/>
          <w:b/>
          <w:bCs/>
          <w:color w:val="C00000"/>
          <w:sz w:val="28"/>
          <w:szCs w:val="28"/>
          <w:lang w:val="en-US"/>
        </w:rPr>
      </w:pPr>
    </w:p>
    <w:p w14:paraId="40BD853C" w14:textId="41AD23B1" w:rsidR="004332C7" w:rsidRDefault="004332C7" w:rsidP="00862BD3">
      <w:pPr>
        <w:spacing w:line="360" w:lineRule="auto"/>
        <w:jc w:val="center"/>
        <w:rPr>
          <w:rFonts w:asciiTheme="majorBidi" w:hAnsiTheme="majorBidi" w:cstheme="majorBidi"/>
          <w:b/>
          <w:bCs/>
          <w:color w:val="C00000"/>
          <w:sz w:val="28"/>
          <w:szCs w:val="28"/>
          <w:lang w:val="en-US"/>
        </w:rPr>
      </w:pPr>
    </w:p>
    <w:p w14:paraId="2A3F0F6D" w14:textId="503F7F12" w:rsidR="004332C7" w:rsidRDefault="004332C7" w:rsidP="00862BD3">
      <w:pPr>
        <w:spacing w:line="360" w:lineRule="auto"/>
        <w:jc w:val="center"/>
        <w:rPr>
          <w:rFonts w:asciiTheme="majorBidi" w:hAnsiTheme="majorBidi" w:cstheme="majorBidi"/>
          <w:b/>
          <w:bCs/>
          <w:color w:val="C00000"/>
          <w:sz w:val="28"/>
          <w:szCs w:val="28"/>
          <w:lang w:val="en-US"/>
        </w:rPr>
      </w:pPr>
    </w:p>
    <w:sdt>
      <w:sdtPr>
        <w:rPr>
          <w:rFonts w:asciiTheme="minorHAnsi" w:eastAsiaTheme="minorHAnsi" w:hAnsiTheme="minorHAnsi" w:cstheme="minorBidi"/>
          <w:color w:val="auto"/>
          <w:sz w:val="22"/>
          <w:szCs w:val="22"/>
          <w:lang w:val="da-DK"/>
        </w:rPr>
        <w:id w:val="-1551526079"/>
        <w:docPartObj>
          <w:docPartGallery w:val="Table of Contents"/>
          <w:docPartUnique/>
        </w:docPartObj>
      </w:sdtPr>
      <w:sdtEndPr>
        <w:rPr>
          <w:b/>
          <w:bCs/>
          <w:noProof/>
        </w:rPr>
      </w:sdtEndPr>
      <w:sdtContent>
        <w:p w14:paraId="2BEF0815" w14:textId="77777777" w:rsidR="004332C7" w:rsidRDefault="004332C7" w:rsidP="00C767E9">
          <w:pPr>
            <w:pStyle w:val="TOCHeading"/>
            <w:jc w:val="center"/>
            <w:rPr>
              <w:rFonts w:asciiTheme="minorHAnsi" w:eastAsiaTheme="minorHAnsi" w:hAnsiTheme="minorHAnsi" w:cstheme="minorBidi"/>
              <w:color w:val="auto"/>
              <w:sz w:val="22"/>
              <w:szCs w:val="22"/>
              <w:lang w:val="da-DK"/>
            </w:rPr>
          </w:pPr>
        </w:p>
        <w:p w14:paraId="233E0FEF" w14:textId="62748A6B" w:rsidR="007606A2" w:rsidRPr="004332C7" w:rsidRDefault="007606A2" w:rsidP="00C767E9">
          <w:pPr>
            <w:pStyle w:val="TOCHeading"/>
            <w:jc w:val="center"/>
            <w:rPr>
              <w:b/>
              <w:bCs/>
              <w:sz w:val="72"/>
              <w:szCs w:val="72"/>
            </w:rPr>
          </w:pPr>
          <w:r w:rsidRPr="004332C7">
            <w:rPr>
              <w:b/>
              <w:bCs/>
              <w:sz w:val="72"/>
              <w:szCs w:val="72"/>
            </w:rPr>
            <w:t>Contents</w:t>
          </w:r>
        </w:p>
        <w:p w14:paraId="6958FC04" w14:textId="38E67A7F" w:rsidR="00E774E4" w:rsidRPr="00E774E4" w:rsidRDefault="007606A2">
          <w:pPr>
            <w:pStyle w:val="TOC1"/>
            <w:tabs>
              <w:tab w:val="right" w:leader="dot" w:pos="9628"/>
            </w:tabs>
            <w:rPr>
              <w:rFonts w:cstheme="minorBidi"/>
              <w:noProof/>
              <w:sz w:val="28"/>
              <w:szCs w:val="28"/>
              <w:lang w:val="da-DK" w:eastAsia="da-DK"/>
            </w:rPr>
          </w:pPr>
          <w:r w:rsidRPr="00D742C9">
            <w:rPr>
              <w:sz w:val="36"/>
              <w:szCs w:val="36"/>
            </w:rPr>
            <w:fldChar w:fldCharType="begin"/>
          </w:r>
          <w:r w:rsidRPr="00D742C9">
            <w:rPr>
              <w:sz w:val="36"/>
              <w:szCs w:val="36"/>
            </w:rPr>
            <w:instrText xml:space="preserve"> TOC \o "1-3" \h \z \u </w:instrText>
          </w:r>
          <w:r w:rsidRPr="00D742C9">
            <w:rPr>
              <w:sz w:val="36"/>
              <w:szCs w:val="36"/>
            </w:rPr>
            <w:fldChar w:fldCharType="separate"/>
          </w:r>
          <w:hyperlink w:anchor="_Toc97819939" w:history="1">
            <w:r w:rsidR="00E774E4" w:rsidRPr="00E774E4">
              <w:rPr>
                <w:rStyle w:val="Hyperlink"/>
                <w:b/>
                <w:bCs/>
                <w:noProof/>
                <w:sz w:val="28"/>
                <w:szCs w:val="28"/>
              </w:rPr>
              <w:t>The Vespers and Matins Prayers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_Toc97819939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4</w:t>
            </w:r>
            <w:r w:rsidR="00E774E4" w:rsidRPr="00E774E4">
              <w:rPr>
                <w:noProof/>
                <w:webHidden/>
                <w:sz w:val="28"/>
                <w:szCs w:val="28"/>
              </w:rPr>
              <w:fldChar w:fldCharType="end"/>
            </w:r>
          </w:hyperlink>
        </w:p>
        <w:p w14:paraId="15C90344" w14:textId="086C1B14" w:rsidR="00E774E4" w:rsidRPr="00E774E4" w:rsidRDefault="00000000">
          <w:pPr>
            <w:pStyle w:val="TOC1"/>
            <w:tabs>
              <w:tab w:val="right" w:leader="dot" w:pos="9628"/>
            </w:tabs>
            <w:rPr>
              <w:rFonts w:cstheme="minorBidi"/>
              <w:noProof/>
              <w:sz w:val="28"/>
              <w:szCs w:val="28"/>
              <w:lang w:val="da-DK" w:eastAsia="da-DK"/>
            </w:rPr>
          </w:pPr>
          <w:hyperlink w:anchor="_Toc97819940" w:history="1">
            <w:r w:rsidR="00E774E4" w:rsidRPr="00E774E4">
              <w:rPr>
                <w:rStyle w:val="Hyperlink"/>
                <w:b/>
                <w:bCs/>
                <w:noProof/>
                <w:sz w:val="28"/>
                <w:szCs w:val="28"/>
              </w:rPr>
              <w:t>The Offeratory</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_Toc97819940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37</w:t>
            </w:r>
            <w:r w:rsidR="00E774E4" w:rsidRPr="00E774E4">
              <w:rPr>
                <w:noProof/>
                <w:webHidden/>
                <w:sz w:val="28"/>
                <w:szCs w:val="28"/>
              </w:rPr>
              <w:fldChar w:fldCharType="end"/>
            </w:r>
          </w:hyperlink>
        </w:p>
        <w:p w14:paraId="5B8F0B10" w14:textId="5732DB05" w:rsidR="00E774E4" w:rsidRPr="00E774E4" w:rsidRDefault="00000000">
          <w:pPr>
            <w:pStyle w:val="TOC1"/>
            <w:tabs>
              <w:tab w:val="right" w:leader="dot" w:pos="9628"/>
            </w:tabs>
            <w:rPr>
              <w:rFonts w:cstheme="minorBidi"/>
              <w:noProof/>
              <w:sz w:val="28"/>
              <w:szCs w:val="28"/>
              <w:lang w:val="da-DK" w:eastAsia="da-DK"/>
            </w:rPr>
          </w:pPr>
          <w:hyperlink w:anchor="_Toc97819941" w:history="1">
            <w:r w:rsidR="00E774E4" w:rsidRPr="00E774E4">
              <w:rPr>
                <w:rStyle w:val="Hyperlink"/>
                <w:b/>
                <w:bCs/>
                <w:noProof/>
                <w:sz w:val="28"/>
                <w:szCs w:val="28"/>
              </w:rPr>
              <w:t>The Liturgy of the Word</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_Toc97819941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51</w:t>
            </w:r>
            <w:r w:rsidR="00E774E4" w:rsidRPr="00E774E4">
              <w:rPr>
                <w:noProof/>
                <w:webHidden/>
                <w:sz w:val="28"/>
                <w:szCs w:val="28"/>
              </w:rPr>
              <w:fldChar w:fldCharType="end"/>
            </w:r>
          </w:hyperlink>
        </w:p>
        <w:p w14:paraId="19A849F8" w14:textId="5E0FE82E" w:rsidR="00E774E4" w:rsidRPr="00E774E4" w:rsidRDefault="00000000">
          <w:pPr>
            <w:pStyle w:val="TOC1"/>
            <w:tabs>
              <w:tab w:val="right" w:leader="dot" w:pos="9628"/>
            </w:tabs>
            <w:rPr>
              <w:rFonts w:cstheme="minorBidi"/>
              <w:noProof/>
              <w:sz w:val="28"/>
              <w:szCs w:val="28"/>
              <w:lang w:val="da-DK" w:eastAsia="da-DK"/>
            </w:rPr>
          </w:pPr>
          <w:hyperlink w:anchor="_Toc97819942" w:history="1">
            <w:r w:rsidR="00E774E4" w:rsidRPr="00E774E4">
              <w:rPr>
                <w:rStyle w:val="Hyperlink"/>
                <w:b/>
                <w:bCs/>
                <w:noProof/>
                <w:sz w:val="28"/>
                <w:szCs w:val="28"/>
              </w:rPr>
              <w:t>The Orthodox Creed</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_Toc97819942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71</w:t>
            </w:r>
            <w:r w:rsidR="00E774E4" w:rsidRPr="00E774E4">
              <w:rPr>
                <w:noProof/>
                <w:webHidden/>
                <w:sz w:val="28"/>
                <w:szCs w:val="28"/>
              </w:rPr>
              <w:fldChar w:fldCharType="end"/>
            </w:r>
          </w:hyperlink>
        </w:p>
        <w:p w14:paraId="682A6ACF" w14:textId="13F036BD" w:rsidR="00E774E4" w:rsidRPr="00E774E4" w:rsidRDefault="00000000">
          <w:pPr>
            <w:pStyle w:val="TOC1"/>
            <w:tabs>
              <w:tab w:val="right" w:leader="dot" w:pos="9628"/>
            </w:tabs>
            <w:rPr>
              <w:rFonts w:cstheme="minorBidi"/>
              <w:noProof/>
              <w:sz w:val="28"/>
              <w:szCs w:val="28"/>
              <w:lang w:val="da-DK" w:eastAsia="da-DK"/>
            </w:rPr>
          </w:pPr>
          <w:hyperlink w:anchor="_Toc97819943" w:history="1">
            <w:r w:rsidR="00E774E4" w:rsidRPr="00E774E4">
              <w:rPr>
                <w:rStyle w:val="Hyperlink"/>
                <w:b/>
                <w:bCs/>
                <w:noProof/>
                <w:sz w:val="28"/>
                <w:szCs w:val="28"/>
              </w:rPr>
              <w:t>The Divine Liturgy of Saint Basil</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_Toc97819943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73</w:t>
            </w:r>
            <w:r w:rsidR="00E774E4" w:rsidRPr="00E774E4">
              <w:rPr>
                <w:noProof/>
                <w:webHidden/>
                <w:sz w:val="28"/>
                <w:szCs w:val="28"/>
              </w:rPr>
              <w:fldChar w:fldCharType="end"/>
            </w:r>
          </w:hyperlink>
        </w:p>
        <w:p w14:paraId="3E507E7C" w14:textId="5927A674" w:rsidR="00E774E4" w:rsidRPr="00E774E4" w:rsidRDefault="00000000">
          <w:pPr>
            <w:pStyle w:val="TOC2"/>
            <w:rPr>
              <w:rFonts w:cstheme="minorBidi"/>
              <w:noProof/>
              <w:sz w:val="28"/>
              <w:szCs w:val="28"/>
              <w:lang w:val="da-DK" w:eastAsia="da-DK"/>
            </w:rPr>
          </w:pPr>
          <w:hyperlink w:anchor="_Toc97819944" w:history="1">
            <w:r w:rsidR="00E774E4" w:rsidRPr="00E774E4">
              <w:rPr>
                <w:rStyle w:val="Hyperlink"/>
                <w:b/>
                <w:bCs/>
                <w:noProof/>
                <w:sz w:val="28"/>
                <w:szCs w:val="28"/>
              </w:rPr>
              <w:t>The Prayer of Reconciliation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_Toc97819944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73</w:t>
            </w:r>
            <w:r w:rsidR="00E774E4" w:rsidRPr="00E774E4">
              <w:rPr>
                <w:noProof/>
                <w:webHidden/>
                <w:sz w:val="28"/>
                <w:szCs w:val="28"/>
              </w:rPr>
              <w:fldChar w:fldCharType="end"/>
            </w:r>
          </w:hyperlink>
        </w:p>
        <w:p w14:paraId="31113B7B" w14:textId="15AFD082" w:rsidR="00E774E4" w:rsidRPr="00E774E4" w:rsidRDefault="00000000">
          <w:pPr>
            <w:pStyle w:val="TOC2"/>
            <w:rPr>
              <w:rFonts w:cstheme="minorBidi"/>
              <w:noProof/>
              <w:sz w:val="28"/>
              <w:szCs w:val="28"/>
              <w:lang w:val="da-DK" w:eastAsia="da-DK"/>
            </w:rPr>
          </w:pPr>
          <w:hyperlink w:anchor="_Toc97819945" w:history="1">
            <w:r w:rsidR="00E774E4" w:rsidRPr="00E774E4">
              <w:rPr>
                <w:rStyle w:val="Hyperlink"/>
                <w:b/>
                <w:bCs/>
                <w:noProof/>
                <w:sz w:val="28"/>
                <w:szCs w:val="28"/>
              </w:rPr>
              <w:t>The Anaphora</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_Toc97819945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75</w:t>
            </w:r>
            <w:r w:rsidR="00E774E4" w:rsidRPr="00E774E4">
              <w:rPr>
                <w:noProof/>
                <w:webHidden/>
                <w:sz w:val="28"/>
                <w:szCs w:val="28"/>
              </w:rPr>
              <w:fldChar w:fldCharType="end"/>
            </w:r>
          </w:hyperlink>
        </w:p>
        <w:p w14:paraId="7D23AEC1" w14:textId="3FA8B82D" w:rsidR="00E774E4" w:rsidRPr="00E774E4" w:rsidRDefault="00000000">
          <w:pPr>
            <w:pStyle w:val="TOC2"/>
            <w:rPr>
              <w:rFonts w:cstheme="minorBidi"/>
              <w:noProof/>
              <w:sz w:val="28"/>
              <w:szCs w:val="28"/>
              <w:lang w:val="da-DK" w:eastAsia="da-DK"/>
            </w:rPr>
          </w:pPr>
          <w:hyperlink w:anchor="_Toc97819946" w:history="1">
            <w:r w:rsidR="00E774E4" w:rsidRPr="00E774E4">
              <w:rPr>
                <w:rStyle w:val="Hyperlink"/>
                <w:b/>
                <w:bCs/>
                <w:noProof/>
                <w:sz w:val="28"/>
                <w:szCs w:val="28"/>
              </w:rPr>
              <w:t>The Institution Narrative</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_Toc97819946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78</w:t>
            </w:r>
            <w:r w:rsidR="00E774E4" w:rsidRPr="00E774E4">
              <w:rPr>
                <w:noProof/>
                <w:webHidden/>
                <w:sz w:val="28"/>
                <w:szCs w:val="28"/>
              </w:rPr>
              <w:fldChar w:fldCharType="end"/>
            </w:r>
          </w:hyperlink>
        </w:p>
        <w:p w14:paraId="5CF4107B" w14:textId="2C7A59F7" w:rsidR="00E774E4" w:rsidRPr="00E774E4" w:rsidRDefault="00000000">
          <w:pPr>
            <w:pStyle w:val="TOC2"/>
            <w:rPr>
              <w:rFonts w:cstheme="minorBidi"/>
              <w:noProof/>
              <w:sz w:val="28"/>
              <w:szCs w:val="28"/>
              <w:lang w:val="da-DK" w:eastAsia="da-DK"/>
            </w:rPr>
          </w:pPr>
          <w:hyperlink w:anchor="_Toc97819947" w:history="1">
            <w:r w:rsidR="00E774E4" w:rsidRPr="00E774E4">
              <w:rPr>
                <w:rStyle w:val="Hyperlink"/>
                <w:b/>
                <w:bCs/>
                <w:noProof/>
                <w:sz w:val="28"/>
                <w:szCs w:val="28"/>
              </w:rPr>
              <w:t>The Seven Short Litanies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_Toc97819947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84</w:t>
            </w:r>
            <w:r w:rsidR="00E774E4" w:rsidRPr="00E774E4">
              <w:rPr>
                <w:noProof/>
                <w:webHidden/>
                <w:sz w:val="28"/>
                <w:szCs w:val="28"/>
              </w:rPr>
              <w:fldChar w:fldCharType="end"/>
            </w:r>
          </w:hyperlink>
        </w:p>
        <w:p w14:paraId="1A292DF4" w14:textId="07FE51CB" w:rsidR="00E774E4" w:rsidRPr="00E774E4" w:rsidRDefault="00000000">
          <w:pPr>
            <w:pStyle w:val="TOC2"/>
            <w:rPr>
              <w:rFonts w:cstheme="minorBidi"/>
              <w:noProof/>
              <w:sz w:val="28"/>
              <w:szCs w:val="28"/>
              <w:lang w:val="da-DK" w:eastAsia="da-DK"/>
            </w:rPr>
          </w:pPr>
          <w:hyperlink w:anchor="_Toc97819948" w:history="1">
            <w:r w:rsidR="00E774E4" w:rsidRPr="00E774E4">
              <w:rPr>
                <w:rStyle w:val="Hyperlink"/>
                <w:b/>
                <w:bCs/>
                <w:noProof/>
                <w:sz w:val="28"/>
                <w:szCs w:val="28"/>
              </w:rPr>
              <w:t>The Commemoration of the Saints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_Toc97819948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88</w:t>
            </w:r>
            <w:r w:rsidR="00E774E4" w:rsidRPr="00E774E4">
              <w:rPr>
                <w:noProof/>
                <w:webHidden/>
                <w:sz w:val="28"/>
                <w:szCs w:val="28"/>
              </w:rPr>
              <w:fldChar w:fldCharType="end"/>
            </w:r>
          </w:hyperlink>
        </w:p>
        <w:p w14:paraId="38D4B95D" w14:textId="5AB41745" w:rsidR="00E774E4" w:rsidRPr="00E774E4" w:rsidRDefault="00000000">
          <w:pPr>
            <w:pStyle w:val="TOC2"/>
            <w:rPr>
              <w:rFonts w:cstheme="minorBidi"/>
              <w:noProof/>
              <w:sz w:val="28"/>
              <w:szCs w:val="28"/>
              <w:lang w:val="da-DK" w:eastAsia="da-DK"/>
            </w:rPr>
          </w:pPr>
          <w:hyperlink w:anchor="_Toc97819949" w:history="1">
            <w:r w:rsidR="00E774E4" w:rsidRPr="00E774E4">
              <w:rPr>
                <w:rStyle w:val="Hyperlink"/>
                <w:b/>
                <w:bCs/>
                <w:noProof/>
                <w:sz w:val="28"/>
                <w:szCs w:val="28"/>
              </w:rPr>
              <w:t>Introduction to the Fraction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_Toc97819949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93</w:t>
            </w:r>
            <w:r w:rsidR="00E774E4" w:rsidRPr="00E774E4">
              <w:rPr>
                <w:noProof/>
                <w:webHidden/>
                <w:sz w:val="28"/>
                <w:szCs w:val="28"/>
              </w:rPr>
              <w:fldChar w:fldCharType="end"/>
            </w:r>
          </w:hyperlink>
        </w:p>
        <w:p w14:paraId="53D808D0" w14:textId="3BEBB49F" w:rsidR="00E774E4" w:rsidRPr="00E774E4" w:rsidRDefault="00000000">
          <w:pPr>
            <w:pStyle w:val="TOC2"/>
            <w:rPr>
              <w:rFonts w:cstheme="minorBidi"/>
              <w:noProof/>
              <w:sz w:val="28"/>
              <w:szCs w:val="28"/>
              <w:lang w:val="da-DK" w:eastAsia="da-DK"/>
            </w:rPr>
          </w:pPr>
          <w:hyperlink w:anchor="_Toc97819950" w:history="1">
            <w:r w:rsidR="00E774E4" w:rsidRPr="00E774E4">
              <w:rPr>
                <w:rStyle w:val="Hyperlink"/>
                <w:b/>
                <w:bCs/>
                <w:noProof/>
                <w:sz w:val="28"/>
                <w:szCs w:val="28"/>
              </w:rPr>
              <w:t>The Confession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_Toc97819950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99</w:t>
            </w:r>
            <w:r w:rsidR="00E774E4" w:rsidRPr="00E774E4">
              <w:rPr>
                <w:noProof/>
                <w:webHidden/>
                <w:sz w:val="28"/>
                <w:szCs w:val="28"/>
              </w:rPr>
              <w:fldChar w:fldCharType="end"/>
            </w:r>
          </w:hyperlink>
        </w:p>
        <w:p w14:paraId="21D70036" w14:textId="45DC89D3" w:rsidR="00E774E4" w:rsidRPr="00E774E4" w:rsidRDefault="00000000">
          <w:pPr>
            <w:pStyle w:val="TOC2"/>
            <w:rPr>
              <w:rFonts w:cstheme="minorBidi"/>
              <w:noProof/>
              <w:sz w:val="28"/>
              <w:szCs w:val="28"/>
              <w:lang w:val="da-DK" w:eastAsia="da-DK"/>
            </w:rPr>
          </w:pPr>
          <w:hyperlink w:anchor="_Toc97819951" w:history="1">
            <w:r w:rsidR="00E774E4" w:rsidRPr="00E774E4">
              <w:rPr>
                <w:rStyle w:val="Hyperlink"/>
                <w:b/>
                <w:bCs/>
                <w:noProof/>
                <w:sz w:val="28"/>
                <w:szCs w:val="28"/>
              </w:rPr>
              <w:t>The Distribution of the Holy Mysteries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_Toc97819951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101</w:t>
            </w:r>
            <w:r w:rsidR="00E774E4" w:rsidRPr="00E774E4">
              <w:rPr>
                <w:noProof/>
                <w:webHidden/>
                <w:sz w:val="28"/>
                <w:szCs w:val="28"/>
              </w:rPr>
              <w:fldChar w:fldCharType="end"/>
            </w:r>
          </w:hyperlink>
        </w:p>
        <w:p w14:paraId="502FD9A1" w14:textId="74923165" w:rsidR="00E774E4" w:rsidRPr="00E774E4" w:rsidRDefault="00000000">
          <w:pPr>
            <w:pStyle w:val="TOC2"/>
            <w:rPr>
              <w:rFonts w:cstheme="minorBidi"/>
              <w:noProof/>
              <w:sz w:val="28"/>
              <w:szCs w:val="28"/>
              <w:lang w:val="da-DK" w:eastAsia="da-DK"/>
            </w:rPr>
          </w:pPr>
          <w:hyperlink w:anchor="_Toc97819952" w:history="1">
            <w:r w:rsidR="00E774E4" w:rsidRPr="00E774E4">
              <w:rPr>
                <w:rStyle w:val="Hyperlink"/>
                <w:b/>
                <w:bCs/>
                <w:noProof/>
                <w:sz w:val="28"/>
                <w:szCs w:val="28"/>
              </w:rPr>
              <w:t>The Dismissal</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_Toc97819952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106</w:t>
            </w:r>
            <w:r w:rsidR="00E774E4" w:rsidRPr="00E774E4">
              <w:rPr>
                <w:noProof/>
                <w:webHidden/>
                <w:sz w:val="28"/>
                <w:szCs w:val="28"/>
              </w:rPr>
              <w:fldChar w:fldCharType="end"/>
            </w:r>
          </w:hyperlink>
        </w:p>
        <w:p w14:paraId="56BCD04D" w14:textId="21E81E4A" w:rsidR="00E774E4" w:rsidRPr="00E774E4" w:rsidRDefault="00000000">
          <w:pPr>
            <w:pStyle w:val="TOC1"/>
            <w:tabs>
              <w:tab w:val="right" w:leader="dot" w:pos="9628"/>
            </w:tabs>
            <w:rPr>
              <w:rFonts w:cstheme="minorBidi"/>
              <w:noProof/>
              <w:sz w:val="28"/>
              <w:szCs w:val="28"/>
              <w:lang w:val="da-DK" w:eastAsia="da-DK"/>
            </w:rPr>
          </w:pPr>
          <w:hyperlink w:anchor="_Toc97819953" w:history="1">
            <w:r w:rsidR="00E774E4" w:rsidRPr="00E774E4">
              <w:rPr>
                <w:rStyle w:val="Hyperlink"/>
                <w:b/>
                <w:bCs/>
                <w:noProof/>
                <w:sz w:val="28"/>
                <w:szCs w:val="28"/>
              </w:rPr>
              <w:t>The Divine Liturgy of St. Gregory The Theologian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_Toc97819953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107</w:t>
            </w:r>
            <w:r w:rsidR="00E774E4" w:rsidRPr="00E774E4">
              <w:rPr>
                <w:noProof/>
                <w:webHidden/>
                <w:sz w:val="28"/>
                <w:szCs w:val="28"/>
              </w:rPr>
              <w:fldChar w:fldCharType="end"/>
            </w:r>
          </w:hyperlink>
        </w:p>
        <w:p w14:paraId="248FF982" w14:textId="5E117DB3" w:rsidR="00E774E4" w:rsidRPr="00E774E4" w:rsidRDefault="00000000">
          <w:pPr>
            <w:pStyle w:val="TOC2"/>
            <w:rPr>
              <w:rFonts w:cstheme="minorBidi"/>
              <w:noProof/>
              <w:sz w:val="28"/>
              <w:szCs w:val="28"/>
              <w:lang w:val="da-DK" w:eastAsia="da-DK"/>
            </w:rPr>
          </w:pPr>
          <w:hyperlink w:anchor="_Toc97819954" w:history="1">
            <w:r w:rsidR="00E774E4" w:rsidRPr="00E774E4">
              <w:rPr>
                <w:rStyle w:val="Hyperlink"/>
                <w:b/>
                <w:bCs/>
                <w:noProof/>
                <w:sz w:val="28"/>
                <w:szCs w:val="28"/>
              </w:rPr>
              <w:t>The Prayer of Reconciliation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_Toc97819954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108</w:t>
            </w:r>
            <w:r w:rsidR="00E774E4" w:rsidRPr="00E774E4">
              <w:rPr>
                <w:noProof/>
                <w:webHidden/>
                <w:sz w:val="28"/>
                <w:szCs w:val="28"/>
              </w:rPr>
              <w:fldChar w:fldCharType="end"/>
            </w:r>
          </w:hyperlink>
        </w:p>
        <w:p w14:paraId="4263BA68" w14:textId="65C48491" w:rsidR="00E774E4" w:rsidRPr="00E774E4" w:rsidRDefault="00000000">
          <w:pPr>
            <w:pStyle w:val="TOC2"/>
            <w:rPr>
              <w:rFonts w:cstheme="minorBidi"/>
              <w:noProof/>
              <w:sz w:val="28"/>
              <w:szCs w:val="28"/>
              <w:lang w:val="da-DK" w:eastAsia="da-DK"/>
            </w:rPr>
          </w:pPr>
          <w:hyperlink w:anchor="_Toc97819955" w:history="1">
            <w:r w:rsidR="00E774E4" w:rsidRPr="00E774E4">
              <w:rPr>
                <w:rStyle w:val="Hyperlink"/>
                <w:b/>
                <w:bCs/>
                <w:noProof/>
                <w:sz w:val="28"/>
                <w:szCs w:val="28"/>
              </w:rPr>
              <w:t>The Anaphora</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_Toc97819955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112</w:t>
            </w:r>
            <w:r w:rsidR="00E774E4" w:rsidRPr="00E774E4">
              <w:rPr>
                <w:noProof/>
                <w:webHidden/>
                <w:sz w:val="28"/>
                <w:szCs w:val="28"/>
              </w:rPr>
              <w:fldChar w:fldCharType="end"/>
            </w:r>
          </w:hyperlink>
        </w:p>
        <w:p w14:paraId="06F2FAE1" w14:textId="13C68657" w:rsidR="00E774E4" w:rsidRPr="00E774E4" w:rsidRDefault="00000000">
          <w:pPr>
            <w:pStyle w:val="TOC2"/>
            <w:rPr>
              <w:rFonts w:cstheme="minorBidi"/>
              <w:noProof/>
              <w:sz w:val="28"/>
              <w:szCs w:val="28"/>
              <w:lang w:val="da-DK" w:eastAsia="da-DK"/>
            </w:rPr>
          </w:pPr>
          <w:hyperlink w:anchor="_Toc97819956" w:history="1">
            <w:r w:rsidR="00E774E4" w:rsidRPr="00E774E4">
              <w:rPr>
                <w:rStyle w:val="Hyperlink"/>
                <w:b/>
                <w:bCs/>
                <w:noProof/>
                <w:sz w:val="28"/>
                <w:szCs w:val="28"/>
              </w:rPr>
              <w:t>The Institution Narrative</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_Toc97819956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118</w:t>
            </w:r>
            <w:r w:rsidR="00E774E4" w:rsidRPr="00E774E4">
              <w:rPr>
                <w:noProof/>
                <w:webHidden/>
                <w:sz w:val="28"/>
                <w:szCs w:val="28"/>
              </w:rPr>
              <w:fldChar w:fldCharType="end"/>
            </w:r>
          </w:hyperlink>
        </w:p>
        <w:p w14:paraId="328F4E13" w14:textId="591F20F6" w:rsidR="00E774E4" w:rsidRPr="00E774E4" w:rsidRDefault="00000000">
          <w:pPr>
            <w:pStyle w:val="TOC2"/>
            <w:rPr>
              <w:rFonts w:cstheme="minorBidi"/>
              <w:noProof/>
              <w:sz w:val="28"/>
              <w:szCs w:val="28"/>
              <w:lang w:val="da-DK" w:eastAsia="da-DK"/>
            </w:rPr>
          </w:pPr>
          <w:hyperlink w:anchor="_Toc97819957" w:history="1">
            <w:r w:rsidR="00E774E4" w:rsidRPr="00E774E4">
              <w:rPr>
                <w:rStyle w:val="Hyperlink"/>
                <w:b/>
                <w:bCs/>
                <w:noProof/>
                <w:sz w:val="28"/>
                <w:szCs w:val="28"/>
              </w:rPr>
              <w:t>The Litanies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_Toc97819957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123</w:t>
            </w:r>
            <w:r w:rsidR="00E774E4" w:rsidRPr="00E774E4">
              <w:rPr>
                <w:noProof/>
                <w:webHidden/>
                <w:sz w:val="28"/>
                <w:szCs w:val="28"/>
              </w:rPr>
              <w:fldChar w:fldCharType="end"/>
            </w:r>
          </w:hyperlink>
        </w:p>
        <w:p w14:paraId="3EB2FB8E" w14:textId="32E26C78" w:rsidR="00E774E4" w:rsidRPr="00E774E4" w:rsidRDefault="00000000">
          <w:pPr>
            <w:pStyle w:val="TOC2"/>
            <w:rPr>
              <w:rFonts w:cstheme="minorBidi"/>
              <w:noProof/>
              <w:sz w:val="28"/>
              <w:szCs w:val="28"/>
              <w:lang w:val="da-DK" w:eastAsia="da-DK"/>
            </w:rPr>
          </w:pPr>
          <w:hyperlink w:anchor="_Toc97819958" w:history="1">
            <w:r w:rsidR="00E774E4" w:rsidRPr="00E774E4">
              <w:rPr>
                <w:rStyle w:val="Hyperlink"/>
                <w:b/>
                <w:bCs/>
                <w:noProof/>
                <w:sz w:val="28"/>
                <w:szCs w:val="28"/>
              </w:rPr>
              <w:t>The Short Litanies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_Toc97819958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124</w:t>
            </w:r>
            <w:r w:rsidR="00E774E4" w:rsidRPr="00E774E4">
              <w:rPr>
                <w:noProof/>
                <w:webHidden/>
                <w:sz w:val="28"/>
                <w:szCs w:val="28"/>
              </w:rPr>
              <w:fldChar w:fldCharType="end"/>
            </w:r>
          </w:hyperlink>
        </w:p>
        <w:p w14:paraId="73694974" w14:textId="377DA302" w:rsidR="00E774E4" w:rsidRPr="00E774E4" w:rsidRDefault="00000000">
          <w:pPr>
            <w:pStyle w:val="TOC2"/>
            <w:rPr>
              <w:rFonts w:cstheme="minorBidi"/>
              <w:noProof/>
              <w:sz w:val="28"/>
              <w:szCs w:val="28"/>
              <w:lang w:val="da-DK" w:eastAsia="da-DK"/>
            </w:rPr>
          </w:pPr>
          <w:hyperlink w:anchor="_Toc97819959" w:history="1">
            <w:r w:rsidR="00E774E4" w:rsidRPr="00E774E4">
              <w:rPr>
                <w:rStyle w:val="Hyperlink"/>
                <w:b/>
                <w:bCs/>
                <w:noProof/>
                <w:sz w:val="28"/>
                <w:szCs w:val="28"/>
              </w:rPr>
              <w:t>The Litanies 2</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_Toc97819959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130</w:t>
            </w:r>
            <w:r w:rsidR="00E774E4" w:rsidRPr="00E774E4">
              <w:rPr>
                <w:noProof/>
                <w:webHidden/>
                <w:sz w:val="28"/>
                <w:szCs w:val="28"/>
              </w:rPr>
              <w:fldChar w:fldCharType="end"/>
            </w:r>
          </w:hyperlink>
        </w:p>
        <w:p w14:paraId="2933E34C" w14:textId="53EAE571" w:rsidR="00E774E4" w:rsidRPr="00E774E4" w:rsidRDefault="00000000">
          <w:pPr>
            <w:pStyle w:val="TOC2"/>
            <w:rPr>
              <w:rFonts w:cstheme="minorBidi"/>
              <w:noProof/>
              <w:sz w:val="28"/>
              <w:szCs w:val="28"/>
              <w:lang w:val="da-DK" w:eastAsia="da-DK"/>
            </w:rPr>
          </w:pPr>
          <w:hyperlink w:anchor="_Toc97819960" w:history="1">
            <w:r w:rsidR="00E774E4" w:rsidRPr="00E774E4">
              <w:rPr>
                <w:rStyle w:val="Hyperlink"/>
                <w:b/>
                <w:bCs/>
                <w:noProof/>
                <w:sz w:val="28"/>
                <w:szCs w:val="28"/>
              </w:rPr>
              <w:t>The Commemoration of the Saints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_Toc97819960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132</w:t>
            </w:r>
            <w:r w:rsidR="00E774E4" w:rsidRPr="00E774E4">
              <w:rPr>
                <w:noProof/>
                <w:webHidden/>
                <w:sz w:val="28"/>
                <w:szCs w:val="28"/>
              </w:rPr>
              <w:fldChar w:fldCharType="end"/>
            </w:r>
          </w:hyperlink>
        </w:p>
        <w:p w14:paraId="46A3B3B3" w14:textId="08E4E060" w:rsidR="00E774E4" w:rsidRPr="00E774E4" w:rsidRDefault="00000000">
          <w:pPr>
            <w:pStyle w:val="TOC2"/>
            <w:rPr>
              <w:rFonts w:cstheme="minorBidi"/>
              <w:noProof/>
              <w:sz w:val="28"/>
              <w:szCs w:val="28"/>
              <w:lang w:val="da-DK" w:eastAsia="da-DK"/>
            </w:rPr>
          </w:pPr>
          <w:hyperlink w:anchor="_Toc97819961" w:history="1">
            <w:r w:rsidR="00E774E4" w:rsidRPr="00E774E4">
              <w:rPr>
                <w:rStyle w:val="Hyperlink"/>
                <w:b/>
                <w:bCs/>
                <w:noProof/>
                <w:sz w:val="28"/>
                <w:szCs w:val="28"/>
              </w:rPr>
              <w:t>Introduction to the Fraction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_Toc97819961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136</w:t>
            </w:r>
            <w:r w:rsidR="00E774E4" w:rsidRPr="00E774E4">
              <w:rPr>
                <w:noProof/>
                <w:webHidden/>
                <w:sz w:val="28"/>
                <w:szCs w:val="28"/>
              </w:rPr>
              <w:fldChar w:fldCharType="end"/>
            </w:r>
          </w:hyperlink>
        </w:p>
        <w:p w14:paraId="1131B2BF" w14:textId="1043159C" w:rsidR="00E774E4" w:rsidRPr="00E774E4" w:rsidRDefault="00000000">
          <w:pPr>
            <w:pStyle w:val="TOC2"/>
            <w:rPr>
              <w:rFonts w:cstheme="minorBidi"/>
              <w:noProof/>
              <w:sz w:val="28"/>
              <w:szCs w:val="28"/>
              <w:lang w:val="da-DK" w:eastAsia="da-DK"/>
            </w:rPr>
          </w:pPr>
          <w:hyperlink w:anchor="_Toc97819962" w:history="1">
            <w:r w:rsidR="00E774E4" w:rsidRPr="00E774E4">
              <w:rPr>
                <w:rStyle w:val="Hyperlink"/>
                <w:b/>
                <w:bCs/>
                <w:noProof/>
                <w:sz w:val="28"/>
                <w:szCs w:val="28"/>
              </w:rPr>
              <w:t>The Confession</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_Toc97819962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141</w:t>
            </w:r>
            <w:r w:rsidR="00E774E4" w:rsidRPr="00E774E4">
              <w:rPr>
                <w:noProof/>
                <w:webHidden/>
                <w:sz w:val="28"/>
                <w:szCs w:val="28"/>
              </w:rPr>
              <w:fldChar w:fldCharType="end"/>
            </w:r>
          </w:hyperlink>
        </w:p>
        <w:p w14:paraId="3AA2FF43" w14:textId="48CAFF0B" w:rsidR="00E774E4" w:rsidRPr="00E774E4" w:rsidRDefault="00000000">
          <w:pPr>
            <w:pStyle w:val="TOC2"/>
            <w:rPr>
              <w:rFonts w:cstheme="minorBidi"/>
              <w:noProof/>
              <w:sz w:val="28"/>
              <w:szCs w:val="28"/>
              <w:lang w:val="da-DK" w:eastAsia="da-DK"/>
            </w:rPr>
          </w:pPr>
          <w:hyperlink w:anchor="_Toc97819963" w:history="1">
            <w:r w:rsidR="00E774E4" w:rsidRPr="00E774E4">
              <w:rPr>
                <w:rStyle w:val="Hyperlink"/>
                <w:b/>
                <w:bCs/>
                <w:noProof/>
                <w:sz w:val="28"/>
                <w:szCs w:val="28"/>
              </w:rPr>
              <w:t>The Distribution of the Holy Mysteries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_Toc97819963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142</w:t>
            </w:r>
            <w:r w:rsidR="00E774E4" w:rsidRPr="00E774E4">
              <w:rPr>
                <w:noProof/>
                <w:webHidden/>
                <w:sz w:val="28"/>
                <w:szCs w:val="28"/>
              </w:rPr>
              <w:fldChar w:fldCharType="end"/>
            </w:r>
          </w:hyperlink>
        </w:p>
        <w:p w14:paraId="1A2777D2" w14:textId="5FAD9DDB" w:rsidR="00E774E4" w:rsidRPr="00E774E4" w:rsidRDefault="00000000">
          <w:pPr>
            <w:pStyle w:val="TOC1"/>
            <w:tabs>
              <w:tab w:val="right" w:leader="dot" w:pos="9628"/>
            </w:tabs>
            <w:rPr>
              <w:rFonts w:cstheme="minorBidi"/>
              <w:noProof/>
              <w:sz w:val="28"/>
              <w:szCs w:val="28"/>
              <w:lang w:val="da-DK" w:eastAsia="da-DK"/>
            </w:rPr>
          </w:pPr>
          <w:hyperlink w:anchor="_Toc97819964" w:history="1">
            <w:r w:rsidR="00E774E4" w:rsidRPr="00E774E4">
              <w:rPr>
                <w:rStyle w:val="Hyperlink"/>
                <w:b/>
                <w:bCs/>
                <w:noProof/>
                <w:sz w:val="28"/>
                <w:szCs w:val="28"/>
              </w:rPr>
              <w:t>The Prayers of the Fractions</w:t>
            </w:r>
            <w:r w:rsidR="00E774E4" w:rsidRPr="00E774E4">
              <w:rPr>
                <w:noProof/>
                <w:webHidden/>
                <w:sz w:val="28"/>
                <w:szCs w:val="28"/>
              </w:rPr>
              <w:tab/>
            </w:r>
            <w:r w:rsidR="00E774E4" w:rsidRPr="00E774E4">
              <w:rPr>
                <w:noProof/>
                <w:webHidden/>
                <w:sz w:val="28"/>
                <w:szCs w:val="28"/>
              </w:rPr>
              <w:fldChar w:fldCharType="begin"/>
            </w:r>
            <w:r w:rsidR="00E774E4" w:rsidRPr="00E774E4">
              <w:rPr>
                <w:noProof/>
                <w:webHidden/>
                <w:sz w:val="28"/>
                <w:szCs w:val="28"/>
              </w:rPr>
              <w:instrText xml:space="preserve"> PAGEREF _Toc97819964 \h </w:instrText>
            </w:r>
            <w:r w:rsidR="00E774E4" w:rsidRPr="00E774E4">
              <w:rPr>
                <w:noProof/>
                <w:webHidden/>
                <w:sz w:val="28"/>
                <w:szCs w:val="28"/>
              </w:rPr>
            </w:r>
            <w:r w:rsidR="00E774E4" w:rsidRPr="00E774E4">
              <w:rPr>
                <w:noProof/>
                <w:webHidden/>
                <w:sz w:val="28"/>
                <w:szCs w:val="28"/>
              </w:rPr>
              <w:fldChar w:fldCharType="separate"/>
            </w:r>
            <w:r w:rsidR="003F5CAF">
              <w:rPr>
                <w:noProof/>
                <w:webHidden/>
                <w:sz w:val="28"/>
                <w:szCs w:val="28"/>
              </w:rPr>
              <w:t>145</w:t>
            </w:r>
            <w:r w:rsidR="00E774E4" w:rsidRPr="00E774E4">
              <w:rPr>
                <w:noProof/>
                <w:webHidden/>
                <w:sz w:val="28"/>
                <w:szCs w:val="28"/>
              </w:rPr>
              <w:fldChar w:fldCharType="end"/>
            </w:r>
          </w:hyperlink>
        </w:p>
        <w:p w14:paraId="1EF601B8" w14:textId="724D3FE9" w:rsidR="007606A2" w:rsidRPr="004332C7" w:rsidRDefault="007606A2" w:rsidP="00C767E9">
          <w:pPr>
            <w:jc w:val="both"/>
          </w:pPr>
          <w:r w:rsidRPr="00D742C9">
            <w:rPr>
              <w:b/>
              <w:bCs/>
              <w:noProof/>
              <w:sz w:val="36"/>
              <w:szCs w:val="36"/>
            </w:rPr>
            <w:fldChar w:fldCharType="end"/>
          </w:r>
        </w:p>
      </w:sdtContent>
    </w:sdt>
    <w:p w14:paraId="09EA8423" w14:textId="77777777" w:rsidR="00453999" w:rsidRPr="004332C7" w:rsidRDefault="00453999" w:rsidP="00C767E9">
      <w:pPr>
        <w:jc w:val="both"/>
        <w:rPr>
          <w:rFonts w:asciiTheme="majorBidi" w:hAnsiTheme="majorBidi" w:cstheme="majorBidi"/>
          <w:color w:val="9A3300"/>
          <w:sz w:val="24"/>
          <w:szCs w:val="24"/>
          <w:lang w:val="en-US"/>
        </w:rPr>
      </w:pPr>
    </w:p>
    <w:p w14:paraId="6AFDF56C" w14:textId="79C6AE94" w:rsidR="00013D41" w:rsidRPr="004332C7" w:rsidRDefault="00453999" w:rsidP="00C767E9">
      <w:pPr>
        <w:pStyle w:val="Heading1"/>
        <w:jc w:val="center"/>
        <w:rPr>
          <w:b/>
          <w:bCs/>
          <w:lang w:val="en-US"/>
        </w:rPr>
      </w:pPr>
      <w:bookmarkStart w:id="0" w:name="_Toc97819939"/>
      <w:r w:rsidRPr="004332C7">
        <w:rPr>
          <w:b/>
          <w:bCs/>
          <w:lang w:val="en-US"/>
        </w:rPr>
        <w:lastRenderedPageBreak/>
        <w:t>The Vespers and Matins Prayers</w:t>
      </w:r>
      <w:bookmarkEnd w:id="0"/>
    </w:p>
    <w:p w14:paraId="47CB94FD" w14:textId="77777777" w:rsidR="00453999" w:rsidRPr="004332C7" w:rsidRDefault="00453999" w:rsidP="00C767E9">
      <w:pPr>
        <w:jc w:val="center"/>
        <w:rPr>
          <w:lang w:val="en-US"/>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013D41" w:rsidRPr="004332C7" w14:paraId="677B705F" w14:textId="77777777" w:rsidTr="00900FA6">
        <w:tc>
          <w:tcPr>
            <w:tcW w:w="3969" w:type="dxa"/>
            <w:shd w:val="clear" w:color="auto" w:fill="DBE5F1" w:themeFill="accent1" w:themeFillTint="33"/>
            <w:vAlign w:val="center"/>
          </w:tcPr>
          <w:p w14:paraId="2707BDEF" w14:textId="2A23A3A8" w:rsidR="00013D41" w:rsidRPr="004332C7" w:rsidRDefault="00013D41" w:rsidP="00BF26AB">
            <w:pPr>
              <w:jc w:val="center"/>
              <w:rPr>
                <w:rFonts w:asciiTheme="majorBidi" w:hAnsiTheme="majorBidi" w:cstheme="majorBidi"/>
                <w:b/>
                <w:bCs/>
                <w:color w:val="002060"/>
                <w:sz w:val="28"/>
                <w:szCs w:val="28"/>
                <w:lang w:val="en-US"/>
              </w:rPr>
            </w:pPr>
            <w:r w:rsidRPr="004332C7">
              <w:rPr>
                <w:rFonts w:asciiTheme="majorBidi" w:hAnsiTheme="majorBidi" w:cstheme="majorBidi"/>
                <w:b/>
                <w:bCs/>
                <w:color w:val="002060"/>
                <w:sz w:val="28"/>
                <w:szCs w:val="28"/>
                <w:lang w:val="en-US"/>
              </w:rPr>
              <w:t>AFTEN- OG MORGENRØGELSENS OPLØFTELSE</w:t>
            </w:r>
          </w:p>
        </w:tc>
        <w:tc>
          <w:tcPr>
            <w:tcW w:w="3969" w:type="dxa"/>
            <w:shd w:val="clear" w:color="auto" w:fill="DBE5F1" w:themeFill="accent1" w:themeFillTint="33"/>
            <w:vAlign w:val="center"/>
          </w:tcPr>
          <w:p w14:paraId="6F0E5310" w14:textId="14B532A3" w:rsidR="00013D41" w:rsidRPr="004332C7" w:rsidRDefault="00013D41" w:rsidP="00BF26AB">
            <w:pPr>
              <w:jc w:val="center"/>
              <w:rPr>
                <w:rFonts w:asciiTheme="majorBidi" w:hAnsiTheme="majorBidi" w:cstheme="majorBidi"/>
                <w:b/>
                <w:bCs/>
                <w:color w:val="002060"/>
                <w:sz w:val="28"/>
                <w:szCs w:val="28"/>
                <w:lang w:val="en-US"/>
              </w:rPr>
            </w:pPr>
            <w:r w:rsidRPr="004332C7">
              <w:rPr>
                <w:rFonts w:asciiTheme="majorBidi" w:hAnsiTheme="majorBidi" w:cstheme="majorBidi"/>
                <w:b/>
                <w:bCs/>
                <w:color w:val="002060"/>
                <w:sz w:val="28"/>
                <w:szCs w:val="28"/>
                <w:lang w:val="en-US"/>
              </w:rPr>
              <w:t>The Vespers and Matins Prayers</w:t>
            </w:r>
          </w:p>
        </w:tc>
        <w:tc>
          <w:tcPr>
            <w:tcW w:w="2552" w:type="dxa"/>
            <w:shd w:val="clear" w:color="auto" w:fill="DBE5F1" w:themeFill="accent1" w:themeFillTint="33"/>
            <w:vAlign w:val="center"/>
          </w:tcPr>
          <w:p w14:paraId="13957378" w14:textId="49210CB7" w:rsidR="00013D41" w:rsidRPr="004332C7" w:rsidRDefault="00013D41" w:rsidP="00BF26AB">
            <w:pPr>
              <w:bidi/>
              <w:jc w:val="center"/>
              <w:rPr>
                <w:rFonts w:asciiTheme="majorBidi" w:hAnsiTheme="majorBidi" w:cstheme="majorBidi"/>
                <w:b/>
                <w:bCs/>
                <w:color w:val="002060"/>
                <w:sz w:val="28"/>
                <w:szCs w:val="28"/>
                <w:lang w:val="en-US"/>
              </w:rPr>
            </w:pPr>
            <w:r w:rsidRPr="004332C7">
              <w:rPr>
                <w:rFonts w:asciiTheme="majorBidi" w:hAnsiTheme="majorBidi" w:cstheme="majorBidi"/>
                <w:b/>
                <w:bCs/>
                <w:color w:val="002060"/>
                <w:sz w:val="28"/>
                <w:szCs w:val="28"/>
                <w:rtl/>
                <w:lang w:val="en-US"/>
              </w:rPr>
              <w:t>صلوات عشية وباكر</w:t>
            </w:r>
          </w:p>
        </w:tc>
      </w:tr>
      <w:tr w:rsidR="00013D41" w:rsidRPr="00D65A10" w14:paraId="4C210159" w14:textId="77777777" w:rsidTr="00900FA6">
        <w:tc>
          <w:tcPr>
            <w:tcW w:w="3969" w:type="dxa"/>
          </w:tcPr>
          <w:p w14:paraId="0592EC0B" w14:textId="6CDE31C2" w:rsidR="00013D41" w:rsidRPr="001D1C17" w:rsidRDefault="00013D4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Før denne afdækker præsten sit hoved og stiller sig foran døren ind til Haikal og siger:</w:t>
            </w:r>
          </w:p>
        </w:tc>
        <w:tc>
          <w:tcPr>
            <w:tcW w:w="3969" w:type="dxa"/>
          </w:tcPr>
          <w:p w14:paraId="70761B50" w14:textId="715F8E4E" w:rsidR="00013D41" w:rsidRPr="001D1C17" w:rsidRDefault="00013D4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stands at the door of the sanctuary and says (while opening the curtain)</w:t>
            </w:r>
          </w:p>
        </w:tc>
        <w:tc>
          <w:tcPr>
            <w:tcW w:w="2552" w:type="dxa"/>
          </w:tcPr>
          <w:p w14:paraId="7E02CA8A" w14:textId="065306BA" w:rsidR="00013D41" w:rsidRPr="00C06844" w:rsidRDefault="00013D41"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يقف الكاهن أمام باب الهيكل</w:t>
            </w:r>
            <w:r w:rsidR="00665BF6">
              <w:rPr>
                <w:rFonts w:asciiTheme="majorBidi" w:hAnsiTheme="majorBidi" w:cstheme="majorBidi"/>
                <w:b/>
                <w:bCs/>
                <w:color w:val="1F497D" w:themeColor="text2"/>
                <w:sz w:val="24"/>
                <w:szCs w:val="24"/>
                <w:lang w:val="en-US"/>
              </w:rPr>
              <w:t xml:space="preserve">) </w:t>
            </w:r>
            <w:r w:rsidRPr="00C06844">
              <w:rPr>
                <w:rFonts w:asciiTheme="majorBidi" w:hAnsiTheme="majorBidi" w:cstheme="majorBidi"/>
                <w:b/>
                <w:bCs/>
                <w:color w:val="1F497D" w:themeColor="text2"/>
                <w:sz w:val="24"/>
                <w:szCs w:val="24"/>
                <w:rtl/>
                <w:lang w:val="en-US"/>
              </w:rPr>
              <w:t>ويقول بينما يفتح ستر الهيكل</w:t>
            </w:r>
            <w:r w:rsidR="00665BF6">
              <w:rPr>
                <w:rFonts w:asciiTheme="majorBidi" w:hAnsiTheme="majorBidi" w:cstheme="majorBidi"/>
                <w:b/>
                <w:bCs/>
                <w:color w:val="1F497D" w:themeColor="text2"/>
                <w:sz w:val="24"/>
                <w:szCs w:val="24"/>
                <w:lang w:val="en-US"/>
              </w:rPr>
              <w:t>(</w:t>
            </w:r>
          </w:p>
        </w:tc>
      </w:tr>
      <w:tr w:rsidR="00013D41" w:rsidRPr="00D65A10" w14:paraId="30494D50" w14:textId="77777777" w:rsidTr="00900FA6">
        <w:tc>
          <w:tcPr>
            <w:tcW w:w="3969" w:type="dxa"/>
          </w:tcPr>
          <w:p w14:paraId="06964D6C" w14:textId="77777777" w:rsidR="00013D41" w:rsidRPr="004332C7" w:rsidRDefault="00013D41" w:rsidP="0026294F">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p>
          <w:p w14:paraId="293D9EDB" w14:textId="1865EA09" w:rsidR="00013D41" w:rsidRPr="004332C7" w:rsidRDefault="00013D41" w:rsidP="0026294F">
            <w:pPr>
              <w:jc w:val="both"/>
              <w:rPr>
                <w:rFonts w:asciiTheme="majorBidi" w:hAnsiTheme="majorBidi" w:cstheme="majorBidi"/>
                <w:sz w:val="24"/>
                <w:szCs w:val="24"/>
              </w:rPr>
            </w:pPr>
            <w:r w:rsidRPr="004332C7">
              <w:rPr>
                <w:rFonts w:asciiTheme="majorBidi" w:hAnsiTheme="majorBidi" w:cstheme="majorBidi"/>
                <w:sz w:val="24"/>
                <w:szCs w:val="24"/>
              </w:rPr>
              <w:t>Forbarm dig over os, Almægtige Gud Fader. Hellige Treenighed, forbarm dig over os. Herre, magternes Gud, vær med os. For der er ikke hjælp for os i vore trængsler og nød,</w:t>
            </w:r>
            <w:r w:rsidR="00845627" w:rsidRPr="004332C7">
              <w:rPr>
                <w:rFonts w:asciiTheme="majorBidi" w:hAnsiTheme="majorBidi" w:cstheme="majorBidi"/>
                <w:sz w:val="24"/>
                <w:szCs w:val="24"/>
              </w:rPr>
              <w:t xml:space="preserve"> </w:t>
            </w:r>
            <w:r w:rsidRPr="004332C7">
              <w:rPr>
                <w:rFonts w:asciiTheme="majorBidi" w:hAnsiTheme="majorBidi" w:cstheme="majorBidi"/>
                <w:sz w:val="24"/>
                <w:szCs w:val="24"/>
              </w:rPr>
              <w:t>undtagen hos dig.</w:t>
            </w:r>
          </w:p>
        </w:tc>
        <w:tc>
          <w:tcPr>
            <w:tcW w:w="3969" w:type="dxa"/>
          </w:tcPr>
          <w:p w14:paraId="0AF90467" w14:textId="77777777" w:rsidR="00013D41" w:rsidRPr="004332C7" w:rsidRDefault="00013D41" w:rsidP="0026294F">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3C040423" w14:textId="5157A9FF" w:rsidR="00013D41" w:rsidRPr="004332C7" w:rsidRDefault="00013D41" w:rsidP="009626FD">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Have mercy on us, O God, 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All Holy Trinity, have mercy on us.</w:t>
            </w:r>
            <w:r w:rsidR="009626FD">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O Lord, God of hosts, be with us for we have no helper in our tribulations and afflictions but You.</w:t>
            </w:r>
          </w:p>
        </w:tc>
        <w:tc>
          <w:tcPr>
            <w:tcW w:w="2552" w:type="dxa"/>
          </w:tcPr>
          <w:p w14:paraId="3A550599" w14:textId="77777777" w:rsidR="00C767E9" w:rsidRPr="0019613F" w:rsidRDefault="00C767E9" w:rsidP="0026294F">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19613F">
              <w:rPr>
                <w:rFonts w:asciiTheme="majorBidi" w:hAnsiTheme="majorBidi" w:cstheme="majorBidi"/>
                <w:b/>
                <w:bCs/>
                <w:color w:val="C00000"/>
                <w:sz w:val="24"/>
                <w:szCs w:val="24"/>
                <w:lang w:val="en-US"/>
              </w:rPr>
              <w:t>:</w:t>
            </w:r>
          </w:p>
          <w:p w14:paraId="011F7E9F" w14:textId="3138C10D" w:rsidR="00013D41" w:rsidRPr="006D1E9F" w:rsidRDefault="00013D41" w:rsidP="00244835">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ارحمنا يا الله الآب ضابط الكل</w:t>
            </w:r>
            <w:r w:rsidRPr="006D1E9F">
              <w:rPr>
                <w:rFonts w:asciiTheme="majorBidi" w:hAnsiTheme="majorBidi" w:cstheme="majorBidi"/>
                <w:b/>
                <w:bCs/>
                <w:sz w:val="24"/>
                <w:szCs w:val="24"/>
                <w:lang w:val="en-US"/>
              </w:rPr>
              <w:t>.</w:t>
            </w:r>
            <w:r w:rsidR="00244835">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lang w:val="en-US"/>
              </w:rPr>
              <w:t>أيها الثالوث القدوس ارحمنا</w:t>
            </w:r>
            <w:r w:rsidRPr="006D1E9F">
              <w:rPr>
                <w:rFonts w:asciiTheme="majorBidi" w:hAnsiTheme="majorBidi" w:cstheme="majorBidi"/>
                <w:b/>
                <w:bCs/>
                <w:sz w:val="24"/>
                <w:szCs w:val="24"/>
                <w:lang w:val="en-US"/>
              </w:rPr>
              <w:t>.</w:t>
            </w:r>
            <w:r w:rsidR="00244835">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lang w:val="en-US"/>
              </w:rPr>
              <w:t>أيها الرب إله القوات كن معنا</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لأنه ليس لنا معين في شدائدنا</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وضيقاتنا سواك</w:t>
            </w:r>
            <w:r w:rsidRPr="006D1E9F">
              <w:rPr>
                <w:rFonts w:asciiTheme="majorBidi" w:hAnsiTheme="majorBidi" w:cstheme="majorBidi"/>
                <w:b/>
                <w:bCs/>
                <w:sz w:val="24"/>
                <w:szCs w:val="24"/>
                <w:lang w:val="en-US"/>
              </w:rPr>
              <w:t>.</w:t>
            </w:r>
          </w:p>
        </w:tc>
      </w:tr>
      <w:tr w:rsidR="00013D41" w:rsidRPr="004332C7" w14:paraId="47D17D5C" w14:textId="77777777" w:rsidTr="00900FA6">
        <w:tc>
          <w:tcPr>
            <w:tcW w:w="3969" w:type="dxa"/>
          </w:tcPr>
          <w:p w14:paraId="650F9C82" w14:textId="6EB0A8DF" w:rsidR="00013D41" w:rsidRPr="004332C7" w:rsidRDefault="00D2473B" w:rsidP="00C767E9">
            <w:pPr>
              <w:jc w:val="both"/>
              <w:rPr>
                <w:rFonts w:asciiTheme="majorBidi" w:hAnsiTheme="majorBidi" w:cstheme="majorBidi"/>
                <w:b/>
                <w:bCs/>
                <w:color w:val="C00000"/>
                <w:sz w:val="24"/>
                <w:szCs w:val="24"/>
              </w:rPr>
            </w:pPr>
            <w:r w:rsidRPr="004332C7">
              <w:rPr>
                <w:rFonts w:asciiTheme="majorBidi" w:hAnsiTheme="majorBidi" w:cstheme="majorBidi"/>
                <w:b/>
                <w:bCs/>
                <w:color w:val="984806" w:themeColor="accent6" w:themeShade="80"/>
                <w:sz w:val="24"/>
                <w:szCs w:val="24"/>
              </w:rPr>
              <w:t xml:space="preserve">Så siger </w:t>
            </w:r>
            <w:r w:rsidR="00BB7C6B" w:rsidRPr="004332C7">
              <w:rPr>
                <w:rFonts w:asciiTheme="majorBidi" w:hAnsiTheme="majorBidi" w:cstheme="majorBidi"/>
                <w:b/>
                <w:bCs/>
                <w:color w:val="984806" w:themeColor="accent6" w:themeShade="80"/>
                <w:sz w:val="24"/>
                <w:szCs w:val="24"/>
              </w:rPr>
              <w:t xml:space="preserve">menigheden </w:t>
            </w:r>
            <w:r w:rsidRPr="004332C7">
              <w:rPr>
                <w:rFonts w:asciiTheme="majorBidi" w:hAnsiTheme="majorBidi" w:cstheme="majorBidi"/>
                <w:b/>
                <w:bCs/>
                <w:color w:val="984806" w:themeColor="accent6" w:themeShade="80"/>
                <w:sz w:val="24"/>
                <w:szCs w:val="24"/>
              </w:rPr>
              <w:t>Herrens Bøn (Fadervor):</w:t>
            </w:r>
          </w:p>
        </w:tc>
        <w:tc>
          <w:tcPr>
            <w:tcW w:w="3969" w:type="dxa"/>
          </w:tcPr>
          <w:p w14:paraId="22F40680" w14:textId="09EE7C7C" w:rsidR="00013D41" w:rsidRPr="004332C7" w:rsidRDefault="00D2473B" w:rsidP="00C767E9">
            <w:pPr>
              <w:jc w:val="both"/>
              <w:rPr>
                <w:rFonts w:asciiTheme="majorBidi" w:hAnsiTheme="majorBidi" w:cstheme="majorBidi"/>
                <w:b/>
                <w:bCs/>
                <w:color w:val="C00000"/>
                <w:sz w:val="24"/>
                <w:szCs w:val="24"/>
              </w:rPr>
            </w:pPr>
            <w:r w:rsidRPr="004332C7">
              <w:rPr>
                <w:rFonts w:asciiTheme="majorBidi" w:hAnsiTheme="majorBidi" w:cstheme="majorBidi"/>
                <w:b/>
                <w:bCs/>
                <w:color w:val="984806" w:themeColor="accent6" w:themeShade="80"/>
                <w:sz w:val="24"/>
                <w:szCs w:val="24"/>
              </w:rPr>
              <w:t>The people say</w:t>
            </w:r>
          </w:p>
        </w:tc>
        <w:tc>
          <w:tcPr>
            <w:tcW w:w="2552" w:type="dxa"/>
          </w:tcPr>
          <w:p w14:paraId="06AA2170" w14:textId="03773F82" w:rsidR="00013D41" w:rsidRPr="006D1E9F" w:rsidRDefault="00D2473B" w:rsidP="00C767E9">
            <w:pPr>
              <w:bidi/>
              <w:jc w:val="both"/>
              <w:rPr>
                <w:rFonts w:asciiTheme="majorBidi" w:hAnsiTheme="majorBidi" w:cstheme="majorBidi"/>
                <w:b/>
                <w:bCs/>
                <w:color w:val="C00000"/>
                <w:sz w:val="24"/>
                <w:szCs w:val="24"/>
              </w:rPr>
            </w:pPr>
            <w:r w:rsidRPr="006D1E9F">
              <w:rPr>
                <w:rFonts w:asciiTheme="majorBidi" w:hAnsiTheme="majorBidi" w:cstheme="majorBidi"/>
                <w:b/>
                <w:bCs/>
                <w:color w:val="984806" w:themeColor="accent6" w:themeShade="80"/>
                <w:sz w:val="24"/>
                <w:szCs w:val="24"/>
                <w:rtl/>
              </w:rPr>
              <w:t>يقول الشعب</w:t>
            </w:r>
          </w:p>
        </w:tc>
      </w:tr>
      <w:tr w:rsidR="00013D41" w:rsidRPr="00D65A10" w14:paraId="27873CA7" w14:textId="77777777" w:rsidTr="00900FA6">
        <w:tc>
          <w:tcPr>
            <w:tcW w:w="3969" w:type="dxa"/>
          </w:tcPr>
          <w:p w14:paraId="4AC30AB0" w14:textId="734545F0" w:rsidR="00013D41" w:rsidRPr="004332C7" w:rsidRDefault="00D2473B" w:rsidP="009626FD">
            <w:pPr>
              <w:jc w:val="both"/>
              <w:rPr>
                <w:rFonts w:asciiTheme="majorBidi" w:hAnsiTheme="majorBidi" w:cstheme="majorBidi"/>
                <w:sz w:val="24"/>
                <w:szCs w:val="24"/>
              </w:rPr>
            </w:pPr>
            <w:r w:rsidRPr="004332C7">
              <w:rPr>
                <w:rFonts w:asciiTheme="majorBidi" w:hAnsiTheme="majorBidi" w:cstheme="majorBidi"/>
                <w:sz w:val="24"/>
                <w:szCs w:val="24"/>
              </w:rPr>
              <w:t>Vor Fader, du som er i himlene! Helliget blive dit navn, komme dit rige, ske din vilje som i himlen således også på jorden; giv os i dag vort daglige brød, og forlad os vor skyld, som også vi forlader vore skyldnere, og led os ikke ind i fristelse, men fri os fra det onde.</w:t>
            </w:r>
            <w:r w:rsidR="009626FD">
              <w:rPr>
                <w:rFonts w:asciiTheme="majorBidi" w:hAnsiTheme="majorBidi" w:cstheme="majorBidi"/>
                <w:sz w:val="24"/>
                <w:szCs w:val="24"/>
              </w:rPr>
              <w:t xml:space="preserve"> </w:t>
            </w:r>
            <w:r w:rsidRPr="004332C7">
              <w:rPr>
                <w:rFonts w:asciiTheme="majorBidi" w:hAnsiTheme="majorBidi" w:cstheme="majorBidi"/>
                <w:sz w:val="24"/>
                <w:szCs w:val="24"/>
              </w:rPr>
              <w:t>(- Ved Kristus, Jesus, Vor Herre -)</w:t>
            </w:r>
            <w:r w:rsidR="009626FD">
              <w:rPr>
                <w:rFonts w:asciiTheme="majorBidi" w:hAnsiTheme="majorBidi" w:cstheme="majorBidi"/>
                <w:sz w:val="24"/>
                <w:szCs w:val="24"/>
              </w:rPr>
              <w:t xml:space="preserve"> </w:t>
            </w:r>
            <w:r w:rsidRPr="004332C7">
              <w:rPr>
                <w:rFonts w:asciiTheme="majorBidi" w:hAnsiTheme="majorBidi" w:cstheme="majorBidi"/>
                <w:sz w:val="24"/>
                <w:szCs w:val="24"/>
              </w:rPr>
              <w:t>For dit er Riget og magten og æren i evighed!  Amen.</w:t>
            </w:r>
          </w:p>
        </w:tc>
        <w:tc>
          <w:tcPr>
            <w:tcW w:w="3969" w:type="dxa"/>
          </w:tcPr>
          <w:p w14:paraId="377DDABA" w14:textId="32B2A31B" w:rsidR="00D2473B" w:rsidRPr="004332C7" w:rsidRDefault="00D2473B" w:rsidP="009626FD">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Our Father who art in heaven; hallowed be Thy name. Thy kingdom </w:t>
            </w:r>
            <w:proofErr w:type="gramStart"/>
            <w:r w:rsidRPr="004332C7">
              <w:rPr>
                <w:rFonts w:asciiTheme="majorBidi" w:hAnsiTheme="majorBidi" w:cstheme="majorBidi"/>
                <w:sz w:val="24"/>
                <w:szCs w:val="24"/>
                <w:lang w:val="en-US"/>
              </w:rPr>
              <w:t>come</w:t>
            </w:r>
            <w:proofErr w:type="gramEnd"/>
            <w:r w:rsidRPr="004332C7">
              <w:rPr>
                <w:rFonts w:asciiTheme="majorBidi" w:hAnsiTheme="majorBidi" w:cstheme="majorBidi"/>
                <w:sz w:val="24"/>
                <w:szCs w:val="24"/>
                <w:lang w:val="en-US"/>
              </w:rPr>
              <w:t>. Thy will be done on earth as it is in heaven. Give us this day our daily bread.</w:t>
            </w:r>
            <w:r w:rsidR="009626FD">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 xml:space="preserve">And forgive us our trespasses, as we forgive those who trespass against us. 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r w:rsidR="009626FD">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In Christ Jesus our Lord, for Thine is the Kingdom and the power and the glory forever. Amen.</w:t>
            </w:r>
          </w:p>
        </w:tc>
        <w:tc>
          <w:tcPr>
            <w:tcW w:w="2552" w:type="dxa"/>
          </w:tcPr>
          <w:p w14:paraId="723CF4C6" w14:textId="03BBEC49" w:rsidR="00D2473B" w:rsidRPr="006D1E9F" w:rsidRDefault="00D2473B" w:rsidP="009626FD">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أبانا الذي في السموات. ليتقدس</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اسمك. ليأت ملكوتك. لتكن</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مشيئتك. كما في السماء كذلك</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على الأرض. خبزنا كفافنا أعطنا</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اليوم.</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وأغفر لنا ذنوبنا كما نغفر نحن</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 xml:space="preserve">أيضا للمذنبين إلينا. </w:t>
            </w:r>
            <w:r w:rsidR="009626FD">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lang w:val="en-US"/>
              </w:rPr>
              <w:t>ولا تدخلنا</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في تجربة. لكن نجنا من الشرير.</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بالمسيح يسوع ربنا، لأن لك</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الملك والقوة والمجد إلي الأبد</w:t>
            </w:r>
            <w:r w:rsidRPr="006D1E9F">
              <w:rPr>
                <w:rFonts w:asciiTheme="majorBidi" w:hAnsiTheme="majorBidi" w:cstheme="majorBidi"/>
                <w:b/>
                <w:bCs/>
                <w:sz w:val="24"/>
                <w:szCs w:val="24"/>
                <w:lang w:val="en-US"/>
              </w:rPr>
              <w:t>.</w:t>
            </w:r>
            <w:r w:rsidR="0026294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آمين.</w:t>
            </w:r>
          </w:p>
        </w:tc>
      </w:tr>
      <w:tr w:rsidR="00624D26" w:rsidRPr="00D65A10" w14:paraId="0B601FD4" w14:textId="77777777" w:rsidTr="00900FA6">
        <w:tc>
          <w:tcPr>
            <w:tcW w:w="3969" w:type="dxa"/>
          </w:tcPr>
          <w:p w14:paraId="29C4A0BC" w14:textId="77777777" w:rsidR="00624D26" w:rsidRPr="0019613F" w:rsidRDefault="00624D26" w:rsidP="009626FD">
            <w:pPr>
              <w:jc w:val="both"/>
              <w:rPr>
                <w:rFonts w:asciiTheme="majorBidi" w:hAnsiTheme="majorBidi" w:cstheme="majorBidi"/>
                <w:sz w:val="24"/>
                <w:szCs w:val="24"/>
                <w:lang w:val="en-US"/>
              </w:rPr>
            </w:pPr>
          </w:p>
        </w:tc>
        <w:tc>
          <w:tcPr>
            <w:tcW w:w="3969" w:type="dxa"/>
          </w:tcPr>
          <w:p w14:paraId="7757272F" w14:textId="77777777" w:rsidR="00624D26" w:rsidRPr="004332C7" w:rsidRDefault="00624D26" w:rsidP="009626FD">
            <w:pPr>
              <w:jc w:val="both"/>
              <w:rPr>
                <w:rFonts w:asciiTheme="majorBidi" w:hAnsiTheme="majorBidi" w:cstheme="majorBidi"/>
                <w:sz w:val="24"/>
                <w:szCs w:val="24"/>
                <w:lang w:val="en-US"/>
              </w:rPr>
            </w:pPr>
          </w:p>
        </w:tc>
        <w:tc>
          <w:tcPr>
            <w:tcW w:w="2552" w:type="dxa"/>
          </w:tcPr>
          <w:p w14:paraId="65871C93" w14:textId="77777777" w:rsidR="00624D26" w:rsidRPr="006D1E9F" w:rsidRDefault="00624D26" w:rsidP="009626FD">
            <w:pPr>
              <w:bidi/>
              <w:jc w:val="both"/>
              <w:rPr>
                <w:rFonts w:asciiTheme="majorBidi" w:hAnsiTheme="majorBidi" w:cstheme="majorBidi"/>
                <w:b/>
                <w:bCs/>
                <w:sz w:val="24"/>
                <w:szCs w:val="24"/>
                <w:rtl/>
                <w:lang w:val="en-US"/>
              </w:rPr>
            </w:pPr>
          </w:p>
        </w:tc>
      </w:tr>
      <w:tr w:rsidR="00013D41" w:rsidRPr="00D65A10" w14:paraId="7C4EE31C" w14:textId="77777777" w:rsidTr="00900FA6">
        <w:tc>
          <w:tcPr>
            <w:tcW w:w="3969" w:type="dxa"/>
          </w:tcPr>
          <w:p w14:paraId="6C5B002C" w14:textId="3FE9CFA5" w:rsidR="00013D41" w:rsidRPr="001D1C17" w:rsidRDefault="00D2473B"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Derefter bøjer </w:t>
            </w:r>
            <w:r w:rsidR="00BB7C6B" w:rsidRPr="00C06844">
              <w:rPr>
                <w:rFonts w:asciiTheme="majorBidi" w:hAnsiTheme="majorBidi" w:cstheme="majorBidi"/>
                <w:color w:val="1F497D" w:themeColor="text2"/>
                <w:sz w:val="24"/>
                <w:szCs w:val="24"/>
              </w:rPr>
              <w:t>præsten</w:t>
            </w:r>
            <w:r w:rsidRPr="00C06844">
              <w:rPr>
                <w:rFonts w:asciiTheme="majorBidi" w:hAnsiTheme="majorBidi" w:cstheme="majorBidi"/>
                <w:color w:val="1F497D" w:themeColor="text2"/>
                <w:sz w:val="24"/>
                <w:szCs w:val="24"/>
              </w:rPr>
              <w:t xml:space="preserve"> sig foran Haikal</w:t>
            </w:r>
            <w:r w:rsidR="00AC16E9"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døren og siger:</w:t>
            </w:r>
          </w:p>
        </w:tc>
        <w:tc>
          <w:tcPr>
            <w:tcW w:w="3969" w:type="dxa"/>
          </w:tcPr>
          <w:p w14:paraId="7A22964F" w14:textId="7E460D91" w:rsidR="00013D41" w:rsidRPr="001D1C17" w:rsidRDefault="00D2473B"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this, the priest prostrates before the sanctuary door, saying:</w:t>
            </w:r>
          </w:p>
        </w:tc>
        <w:tc>
          <w:tcPr>
            <w:tcW w:w="2552" w:type="dxa"/>
          </w:tcPr>
          <w:p w14:paraId="1BED5E7F" w14:textId="52510C8A" w:rsidR="00013D41" w:rsidRPr="00C06844" w:rsidRDefault="00D2473B"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وبعد ذلك يسجد الكاهن أمام باب الهيكل</w:t>
            </w:r>
            <w:r w:rsidR="00C767E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ويقول:</w:t>
            </w:r>
          </w:p>
        </w:tc>
      </w:tr>
      <w:tr w:rsidR="00013D41" w:rsidRPr="004332C7" w14:paraId="74C131E7" w14:textId="77777777" w:rsidTr="00900FA6">
        <w:tc>
          <w:tcPr>
            <w:tcW w:w="3969" w:type="dxa"/>
          </w:tcPr>
          <w:p w14:paraId="796B931E" w14:textId="07CFBF97" w:rsidR="00013D41" w:rsidRPr="004332C7" w:rsidRDefault="00D2473B" w:rsidP="00C767E9">
            <w:pPr>
              <w:jc w:val="both"/>
              <w:rPr>
                <w:rFonts w:asciiTheme="majorBidi" w:hAnsiTheme="majorBidi" w:cstheme="majorBidi"/>
                <w:sz w:val="24"/>
                <w:szCs w:val="24"/>
              </w:rPr>
            </w:pPr>
            <w:r w:rsidRPr="004332C7">
              <w:rPr>
                <w:rFonts w:asciiTheme="majorBidi" w:hAnsiTheme="majorBidi" w:cstheme="majorBidi"/>
                <w:sz w:val="24"/>
                <w:szCs w:val="24"/>
              </w:rPr>
              <w:t>Vi tilbeder dig, Kristus, tillige med din gode Fader og Helligånden, fordi du kom og frelste os.</w:t>
            </w:r>
          </w:p>
        </w:tc>
        <w:tc>
          <w:tcPr>
            <w:tcW w:w="3969" w:type="dxa"/>
          </w:tcPr>
          <w:p w14:paraId="2EF7E01C" w14:textId="12D361F8" w:rsidR="00013D41" w:rsidRPr="004332C7" w:rsidRDefault="00D2473B" w:rsidP="00C767E9">
            <w:pPr>
              <w:jc w:val="both"/>
              <w:rPr>
                <w:rFonts w:asciiTheme="majorBidi" w:hAnsiTheme="majorBidi" w:cstheme="majorBidi"/>
                <w:sz w:val="24"/>
                <w:szCs w:val="24"/>
              </w:rPr>
            </w:pPr>
            <w:r w:rsidRPr="004332C7">
              <w:rPr>
                <w:rFonts w:asciiTheme="majorBidi" w:hAnsiTheme="majorBidi" w:cstheme="majorBidi"/>
                <w:sz w:val="24"/>
                <w:szCs w:val="24"/>
                <w:lang w:val="en-US"/>
              </w:rPr>
              <w:t xml:space="preserve">We worship You, O Christ, with Your good Father and the Holy Spirit, for you have come (risen) and saved us. </w:t>
            </w:r>
            <w:r w:rsidRPr="004332C7">
              <w:rPr>
                <w:rFonts w:asciiTheme="majorBidi" w:hAnsiTheme="majorBidi" w:cstheme="majorBidi"/>
                <w:sz w:val="24"/>
                <w:szCs w:val="24"/>
              </w:rPr>
              <w:t>Have mercy on us.</w:t>
            </w:r>
          </w:p>
        </w:tc>
        <w:tc>
          <w:tcPr>
            <w:tcW w:w="2552" w:type="dxa"/>
          </w:tcPr>
          <w:p w14:paraId="765D4F89" w14:textId="744889D6" w:rsidR="00013D41" w:rsidRPr="006D1E9F" w:rsidRDefault="00D2473B" w:rsidP="00805C40">
            <w:pPr>
              <w:bidi/>
              <w:jc w:val="both"/>
              <w:rPr>
                <w:rFonts w:asciiTheme="majorBidi" w:hAnsiTheme="majorBidi" w:cstheme="majorBidi"/>
                <w:b/>
                <w:bCs/>
                <w:sz w:val="24"/>
                <w:szCs w:val="24"/>
              </w:rPr>
            </w:pPr>
            <w:r w:rsidRPr="006D1E9F">
              <w:rPr>
                <w:rFonts w:asciiTheme="majorBidi" w:hAnsiTheme="majorBidi" w:cstheme="majorBidi"/>
                <w:b/>
                <w:bCs/>
                <w:sz w:val="24"/>
                <w:szCs w:val="24"/>
                <w:rtl/>
              </w:rPr>
              <w:t>نسجد لك أيها المسيح، مع أبيك</w:t>
            </w:r>
            <w:r w:rsidR="00805C40"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الصالح و الروح القدس، لأنك</w:t>
            </w:r>
            <w:r w:rsidR="00805C40"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 xml:space="preserve">أتيت </w:t>
            </w:r>
            <w:r w:rsidR="00300160" w:rsidRPr="006D1E9F">
              <w:rPr>
                <w:rFonts w:asciiTheme="majorBidi" w:hAnsiTheme="majorBidi" w:cstheme="majorBidi"/>
                <w:b/>
                <w:bCs/>
                <w:sz w:val="24"/>
                <w:szCs w:val="24"/>
              </w:rPr>
              <w:t>)</w:t>
            </w:r>
            <w:r w:rsidRPr="006D1E9F">
              <w:rPr>
                <w:rFonts w:asciiTheme="majorBidi" w:hAnsiTheme="majorBidi" w:cstheme="majorBidi"/>
                <w:b/>
                <w:bCs/>
                <w:sz w:val="24"/>
                <w:szCs w:val="24"/>
                <w:rtl/>
              </w:rPr>
              <w:t>قمت</w:t>
            </w:r>
            <w:r w:rsidR="00300160" w:rsidRPr="006D1E9F">
              <w:rPr>
                <w:rFonts w:asciiTheme="majorBidi" w:hAnsiTheme="majorBidi" w:cstheme="majorBidi"/>
                <w:b/>
                <w:bCs/>
                <w:sz w:val="24"/>
                <w:szCs w:val="24"/>
              </w:rPr>
              <w:t>(</w:t>
            </w:r>
            <w:r w:rsidRPr="006D1E9F">
              <w:rPr>
                <w:rFonts w:asciiTheme="majorBidi" w:hAnsiTheme="majorBidi" w:cstheme="majorBidi"/>
                <w:b/>
                <w:bCs/>
                <w:sz w:val="24"/>
                <w:szCs w:val="24"/>
                <w:rtl/>
              </w:rPr>
              <w:t xml:space="preserve"> وخلصتنا. ارحمنا.</w:t>
            </w:r>
          </w:p>
        </w:tc>
      </w:tr>
      <w:tr w:rsidR="00624D26" w:rsidRPr="004332C7" w14:paraId="259B18AC" w14:textId="77777777" w:rsidTr="00900FA6">
        <w:tc>
          <w:tcPr>
            <w:tcW w:w="3969" w:type="dxa"/>
          </w:tcPr>
          <w:p w14:paraId="11A3CAD5" w14:textId="77777777" w:rsidR="00624D26" w:rsidRPr="004332C7" w:rsidRDefault="00624D26" w:rsidP="00C767E9">
            <w:pPr>
              <w:jc w:val="both"/>
              <w:rPr>
                <w:rFonts w:asciiTheme="majorBidi" w:hAnsiTheme="majorBidi" w:cstheme="majorBidi"/>
                <w:sz w:val="24"/>
                <w:szCs w:val="24"/>
              </w:rPr>
            </w:pPr>
          </w:p>
        </w:tc>
        <w:tc>
          <w:tcPr>
            <w:tcW w:w="3969" w:type="dxa"/>
          </w:tcPr>
          <w:p w14:paraId="53A9087F" w14:textId="77777777" w:rsidR="00624D26" w:rsidRPr="0019613F" w:rsidRDefault="00624D26" w:rsidP="00C767E9">
            <w:pPr>
              <w:jc w:val="both"/>
              <w:rPr>
                <w:rFonts w:asciiTheme="majorBidi" w:hAnsiTheme="majorBidi" w:cstheme="majorBidi"/>
                <w:sz w:val="24"/>
                <w:szCs w:val="24"/>
              </w:rPr>
            </w:pPr>
          </w:p>
        </w:tc>
        <w:tc>
          <w:tcPr>
            <w:tcW w:w="2552" w:type="dxa"/>
          </w:tcPr>
          <w:p w14:paraId="16B7D60B" w14:textId="77777777" w:rsidR="00624D26" w:rsidRPr="006D1E9F" w:rsidRDefault="00624D26" w:rsidP="00805C40">
            <w:pPr>
              <w:bidi/>
              <w:jc w:val="both"/>
              <w:rPr>
                <w:rFonts w:asciiTheme="majorBidi" w:hAnsiTheme="majorBidi" w:cstheme="majorBidi"/>
                <w:b/>
                <w:bCs/>
                <w:sz w:val="24"/>
                <w:szCs w:val="24"/>
                <w:rtl/>
              </w:rPr>
            </w:pPr>
          </w:p>
        </w:tc>
      </w:tr>
      <w:tr w:rsidR="00013D41" w:rsidRPr="0019613F" w14:paraId="1A2F867B" w14:textId="77777777" w:rsidTr="00900FA6">
        <w:tc>
          <w:tcPr>
            <w:tcW w:w="3969" w:type="dxa"/>
          </w:tcPr>
          <w:p w14:paraId="0204C8CA" w14:textId="398BCC88" w:rsidR="00013D41" w:rsidRPr="001D1C17" w:rsidRDefault="00F0110E" w:rsidP="0026294F">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gør han en bøjning imod sine præstebrødre og en bøjning i retning af diakonerne og siger:</w:t>
            </w:r>
          </w:p>
        </w:tc>
        <w:tc>
          <w:tcPr>
            <w:tcW w:w="3969" w:type="dxa"/>
          </w:tcPr>
          <w:p w14:paraId="0C97A50F" w14:textId="39DFF671" w:rsidR="00013D41" w:rsidRPr="001D1C17" w:rsidRDefault="00F0110E" w:rsidP="0026294F">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prostrates before his fellow priests and the deacons, saying:</w:t>
            </w:r>
          </w:p>
        </w:tc>
        <w:tc>
          <w:tcPr>
            <w:tcW w:w="2552" w:type="dxa"/>
          </w:tcPr>
          <w:p w14:paraId="30A3E25B" w14:textId="3B47F923" w:rsidR="00013D41" w:rsidRPr="00C06844" w:rsidRDefault="00F0110E" w:rsidP="0026294F">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يضرب مطانية نحو أخوته الكهنة ومطانية</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لناحية الشمامسة وهو يقول:</w:t>
            </w:r>
          </w:p>
        </w:tc>
      </w:tr>
      <w:tr w:rsidR="00013D41" w:rsidRPr="004332C7" w14:paraId="4AA23BBA" w14:textId="77777777" w:rsidTr="00900FA6">
        <w:tc>
          <w:tcPr>
            <w:tcW w:w="3969" w:type="dxa"/>
          </w:tcPr>
          <w:p w14:paraId="2C46E793" w14:textId="4497EE4D" w:rsidR="00013D41" w:rsidRPr="004332C7" w:rsidRDefault="00F0110E" w:rsidP="00C767E9">
            <w:pPr>
              <w:jc w:val="both"/>
              <w:rPr>
                <w:rFonts w:asciiTheme="majorBidi" w:hAnsiTheme="majorBidi" w:cstheme="majorBidi"/>
                <w:sz w:val="24"/>
                <w:szCs w:val="24"/>
              </w:rPr>
            </w:pPr>
            <w:r w:rsidRPr="004332C7">
              <w:rPr>
                <w:rFonts w:asciiTheme="majorBidi" w:hAnsiTheme="majorBidi" w:cstheme="majorBidi"/>
                <w:sz w:val="24"/>
                <w:szCs w:val="24"/>
              </w:rPr>
              <w:t>Velsign mig. Se, jeg omvender mig. Tilgiv mig.</w:t>
            </w:r>
          </w:p>
        </w:tc>
        <w:tc>
          <w:tcPr>
            <w:tcW w:w="3969" w:type="dxa"/>
          </w:tcPr>
          <w:p w14:paraId="372ECE27" w14:textId="1387DCC7" w:rsidR="00013D41" w:rsidRPr="004332C7" w:rsidRDefault="00F0110E" w:rsidP="00C767E9">
            <w:pPr>
              <w:jc w:val="both"/>
              <w:rPr>
                <w:rFonts w:asciiTheme="majorBidi" w:hAnsiTheme="majorBidi" w:cstheme="majorBidi"/>
                <w:sz w:val="24"/>
                <w:szCs w:val="24"/>
              </w:rPr>
            </w:pPr>
            <w:r w:rsidRPr="004332C7">
              <w:rPr>
                <w:rFonts w:asciiTheme="majorBidi" w:hAnsiTheme="majorBidi" w:cstheme="majorBidi"/>
                <w:sz w:val="24"/>
                <w:szCs w:val="24"/>
                <w:lang w:val="en-US"/>
              </w:rPr>
              <w:t xml:space="preserve">Bless me. Behold, the repentance. </w:t>
            </w:r>
            <w:r w:rsidRPr="004332C7">
              <w:rPr>
                <w:rFonts w:asciiTheme="majorBidi" w:hAnsiTheme="majorBidi" w:cstheme="majorBidi"/>
                <w:sz w:val="24"/>
                <w:szCs w:val="24"/>
              </w:rPr>
              <w:t>Forgive me.</w:t>
            </w:r>
          </w:p>
        </w:tc>
        <w:tc>
          <w:tcPr>
            <w:tcW w:w="2552" w:type="dxa"/>
          </w:tcPr>
          <w:p w14:paraId="19A784E6" w14:textId="1FB5D551" w:rsidR="00013D41" w:rsidRPr="006D1E9F" w:rsidRDefault="00F0110E" w:rsidP="00F526F5">
            <w:pPr>
              <w:bidi/>
              <w:jc w:val="both"/>
              <w:rPr>
                <w:rFonts w:asciiTheme="majorBidi" w:hAnsiTheme="majorBidi" w:cstheme="majorBidi"/>
                <w:b/>
                <w:bCs/>
                <w:sz w:val="24"/>
                <w:szCs w:val="24"/>
              </w:rPr>
            </w:pPr>
            <w:r w:rsidRPr="006D1E9F">
              <w:rPr>
                <w:rFonts w:asciiTheme="majorBidi" w:hAnsiTheme="majorBidi" w:cstheme="majorBidi"/>
                <w:b/>
                <w:bCs/>
                <w:sz w:val="24"/>
                <w:szCs w:val="24"/>
                <w:rtl/>
              </w:rPr>
              <w:t>باركوا علي ها المطانية. اغفروا</w:t>
            </w:r>
            <w:r w:rsidR="00F526F5">
              <w:rPr>
                <w:rFonts w:asciiTheme="majorBidi" w:hAnsiTheme="majorBidi" w:cstheme="majorBidi"/>
                <w:b/>
                <w:bCs/>
                <w:sz w:val="24"/>
                <w:szCs w:val="24"/>
              </w:rPr>
              <w:t xml:space="preserve"> </w:t>
            </w:r>
            <w:r w:rsidRPr="006D1E9F">
              <w:rPr>
                <w:rFonts w:asciiTheme="majorBidi" w:hAnsiTheme="majorBidi" w:cstheme="majorBidi"/>
                <w:b/>
                <w:bCs/>
                <w:sz w:val="24"/>
                <w:szCs w:val="24"/>
                <w:rtl/>
              </w:rPr>
              <w:t>لي.</w:t>
            </w:r>
          </w:p>
        </w:tc>
      </w:tr>
      <w:tr w:rsidR="00624D26" w:rsidRPr="004332C7" w14:paraId="08A8A9FF" w14:textId="77777777" w:rsidTr="00900FA6">
        <w:tc>
          <w:tcPr>
            <w:tcW w:w="3969" w:type="dxa"/>
          </w:tcPr>
          <w:p w14:paraId="28119D64" w14:textId="77777777" w:rsidR="00624D26" w:rsidRPr="004332C7" w:rsidRDefault="00624D26" w:rsidP="00C767E9">
            <w:pPr>
              <w:jc w:val="both"/>
              <w:rPr>
                <w:rFonts w:asciiTheme="majorBidi" w:hAnsiTheme="majorBidi" w:cstheme="majorBidi"/>
                <w:sz w:val="24"/>
                <w:szCs w:val="24"/>
              </w:rPr>
            </w:pPr>
          </w:p>
        </w:tc>
        <w:tc>
          <w:tcPr>
            <w:tcW w:w="3969" w:type="dxa"/>
          </w:tcPr>
          <w:p w14:paraId="46CFBA9A" w14:textId="77777777" w:rsidR="00624D26" w:rsidRPr="0019613F" w:rsidRDefault="00624D26" w:rsidP="00C767E9">
            <w:pPr>
              <w:jc w:val="both"/>
              <w:rPr>
                <w:rFonts w:asciiTheme="majorBidi" w:hAnsiTheme="majorBidi" w:cstheme="majorBidi"/>
                <w:sz w:val="24"/>
                <w:szCs w:val="24"/>
              </w:rPr>
            </w:pPr>
          </w:p>
        </w:tc>
        <w:tc>
          <w:tcPr>
            <w:tcW w:w="2552" w:type="dxa"/>
          </w:tcPr>
          <w:p w14:paraId="2A368568" w14:textId="77777777" w:rsidR="00624D26" w:rsidRPr="006D1E9F" w:rsidRDefault="00624D26" w:rsidP="00F526F5">
            <w:pPr>
              <w:bidi/>
              <w:jc w:val="both"/>
              <w:rPr>
                <w:rFonts w:asciiTheme="majorBidi" w:hAnsiTheme="majorBidi" w:cstheme="majorBidi"/>
                <w:b/>
                <w:bCs/>
                <w:sz w:val="24"/>
                <w:szCs w:val="24"/>
                <w:rtl/>
              </w:rPr>
            </w:pPr>
          </w:p>
        </w:tc>
      </w:tr>
      <w:tr w:rsidR="00013D41" w:rsidRPr="0019613F" w14:paraId="58CE128E" w14:textId="77777777" w:rsidTr="00900FA6">
        <w:tc>
          <w:tcPr>
            <w:tcW w:w="3969" w:type="dxa"/>
          </w:tcPr>
          <w:p w14:paraId="4CDA360C" w14:textId="158E72A4" w:rsidR="00013D41" w:rsidRPr="001D1C17" w:rsidRDefault="00DD5D12" w:rsidP="0026294F">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giver han sine præstebrødre hånden og vender tilbage og stiller sig foran Haikaldøren i ydmyghed. Han udbreder sine hænder, mens diakonen står bag ham til højre og holder korset i sin hånd.</w:t>
            </w:r>
          </w:p>
        </w:tc>
        <w:tc>
          <w:tcPr>
            <w:tcW w:w="3969" w:type="dxa"/>
          </w:tcPr>
          <w:p w14:paraId="6A583E47" w14:textId="2C7DB453" w:rsidR="00013D41" w:rsidRPr="001D1C17" w:rsidRDefault="00DD5D12" w:rsidP="0026294F">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greets his fellow priests by touching their hands, then he returns and stands before the sanctuary door with contrition while stretching out his hands. The deacon </w:t>
            </w:r>
            <w:proofErr w:type="gramStart"/>
            <w:r w:rsidRPr="00C06844">
              <w:rPr>
                <w:rFonts w:asciiTheme="majorBidi" w:hAnsiTheme="majorBidi" w:cstheme="majorBidi"/>
                <w:color w:val="1F497D" w:themeColor="text2"/>
                <w:sz w:val="24"/>
                <w:szCs w:val="24"/>
                <w:lang w:val="en-US"/>
              </w:rPr>
              <w:t>stand</w:t>
            </w:r>
            <w:proofErr w:type="gramEnd"/>
            <w:r w:rsidRPr="00C06844">
              <w:rPr>
                <w:rFonts w:asciiTheme="majorBidi" w:hAnsiTheme="majorBidi" w:cstheme="majorBidi"/>
                <w:color w:val="1F497D" w:themeColor="text2"/>
                <w:sz w:val="24"/>
                <w:szCs w:val="24"/>
                <w:lang w:val="en-US"/>
              </w:rPr>
              <w:t xml:space="preserve"> behind him and to his right while he holds the cross in his hand.</w:t>
            </w:r>
          </w:p>
        </w:tc>
        <w:tc>
          <w:tcPr>
            <w:tcW w:w="2552" w:type="dxa"/>
          </w:tcPr>
          <w:p w14:paraId="565A146A" w14:textId="78D94721" w:rsidR="00013D41" w:rsidRPr="00C06844" w:rsidRDefault="00DD5D12" w:rsidP="006D1E9F">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يصافح أخوته الكهنة ويعود فيقف أمام</w:t>
            </w:r>
            <w:r w:rsidR="006D1E9F"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باب الهيكل بخشوع ويبسط يديه وخلفه</w:t>
            </w:r>
            <w:r w:rsidR="006D1E9F"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الشماس عن يمينه ممسكا الصليب في يده.</w:t>
            </w:r>
          </w:p>
        </w:tc>
      </w:tr>
      <w:tr w:rsidR="003C2F07" w:rsidRPr="004332C7" w14:paraId="1E033546" w14:textId="77777777" w:rsidTr="00900FA6">
        <w:tc>
          <w:tcPr>
            <w:tcW w:w="3969" w:type="dxa"/>
          </w:tcPr>
          <w:p w14:paraId="74073C47" w14:textId="2BD3A0C3" w:rsidR="003C2F07" w:rsidRPr="004332C7" w:rsidRDefault="00BB7C6B" w:rsidP="00C767E9">
            <w:pPr>
              <w:autoSpaceDE w:val="0"/>
              <w:autoSpaceDN w:val="0"/>
              <w:adjustRightInd w:val="0"/>
              <w:jc w:val="both"/>
              <w:rPr>
                <w:rFonts w:asciiTheme="majorBidi" w:hAnsiTheme="majorBidi" w:cstheme="majorBidi"/>
                <w:b/>
                <w:bCs/>
                <w:color w:val="C00000"/>
                <w:sz w:val="24"/>
                <w:szCs w:val="24"/>
              </w:rPr>
            </w:pPr>
            <w:bookmarkStart w:id="1" w:name="_Hlk98013210"/>
            <w:r w:rsidRPr="004332C7">
              <w:rPr>
                <w:rFonts w:asciiTheme="majorBidi" w:hAnsiTheme="majorBidi" w:cstheme="majorBidi"/>
                <w:b/>
                <w:bCs/>
                <w:color w:val="C00000"/>
                <w:sz w:val="24"/>
                <w:szCs w:val="24"/>
              </w:rPr>
              <w:t>Præst</w:t>
            </w:r>
            <w:r w:rsidR="003C2F07" w:rsidRPr="004332C7">
              <w:rPr>
                <w:rFonts w:asciiTheme="majorBidi" w:hAnsiTheme="majorBidi" w:cstheme="majorBidi"/>
                <w:b/>
                <w:bCs/>
                <w:color w:val="C00000"/>
                <w:sz w:val="24"/>
                <w:szCs w:val="24"/>
              </w:rPr>
              <w:t>:</w:t>
            </w:r>
          </w:p>
          <w:p w14:paraId="6AE325A9" w14:textId="386C2C4F" w:rsidR="003C2F07" w:rsidRPr="004332C7" w:rsidRDefault="003C2F07" w:rsidP="0057670E">
            <w:pPr>
              <w:tabs>
                <w:tab w:val="right" w:pos="3753"/>
              </w:tabs>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57670E">
              <w:rPr>
                <w:rFonts w:asciiTheme="majorBidi" w:hAnsiTheme="majorBidi" w:cstheme="majorBidi"/>
                <w:color w:val="000000"/>
                <w:sz w:val="24"/>
                <w:szCs w:val="24"/>
              </w:rPr>
              <w:t xml:space="preserve">   </w:t>
            </w:r>
            <w:r w:rsidR="0057670E" w:rsidRPr="001D1C17">
              <w:rPr>
                <w:rFonts w:asciiTheme="majorBidi" w:hAnsiTheme="majorBidi" w:cstheme="majorBidi"/>
                <w:b/>
                <w:bCs/>
                <w:color w:val="00B050"/>
                <w:sz w:val="24"/>
                <w:szCs w:val="24"/>
              </w:rPr>
              <w:t>(Eshlil)</w:t>
            </w:r>
          </w:p>
        </w:tc>
        <w:tc>
          <w:tcPr>
            <w:tcW w:w="3969" w:type="dxa"/>
          </w:tcPr>
          <w:p w14:paraId="1EED7DBB"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Priest:</w:t>
            </w:r>
          </w:p>
          <w:p w14:paraId="2728C679" w14:textId="0308A566" w:rsidR="003C2F07" w:rsidRPr="004332C7" w:rsidRDefault="003C2F0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r w:rsidR="0057670E">
              <w:rPr>
                <w:rFonts w:asciiTheme="majorBidi" w:hAnsiTheme="majorBidi" w:cstheme="majorBidi"/>
                <w:color w:val="000000"/>
                <w:sz w:val="24"/>
                <w:szCs w:val="24"/>
              </w:rPr>
              <w:t xml:space="preserve"> </w:t>
            </w:r>
            <w:r w:rsidR="0057670E" w:rsidRPr="00C41C50">
              <w:rPr>
                <w:rFonts w:asciiTheme="majorBidi" w:hAnsiTheme="majorBidi" w:cstheme="majorBidi"/>
                <w:b/>
                <w:bCs/>
                <w:color w:val="00B050"/>
                <w:sz w:val="24"/>
                <w:szCs w:val="24"/>
              </w:rPr>
              <w:t>(Eshlil)</w:t>
            </w:r>
          </w:p>
        </w:tc>
        <w:tc>
          <w:tcPr>
            <w:tcW w:w="2552" w:type="dxa"/>
          </w:tcPr>
          <w:p w14:paraId="7DECA667" w14:textId="77777777" w:rsidR="003C2F07" w:rsidRPr="006D1E9F" w:rsidRDefault="003C2F07" w:rsidP="00C767E9">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rPr>
              <w:t>:</w:t>
            </w:r>
          </w:p>
          <w:p w14:paraId="6252D005" w14:textId="0EB4285A" w:rsidR="003C2F07" w:rsidRPr="006D1E9F" w:rsidRDefault="003C2F07"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w:t>
            </w:r>
            <w:r w:rsidR="0057670E" w:rsidRPr="00C41C50">
              <w:rPr>
                <w:rFonts w:asciiTheme="majorBidi" w:hAnsiTheme="majorBidi" w:cstheme="majorBidi"/>
                <w:b/>
                <w:bCs/>
                <w:color w:val="00B050"/>
                <w:sz w:val="24"/>
                <w:szCs w:val="24"/>
              </w:rPr>
              <w:t xml:space="preserve">)   </w:t>
            </w:r>
            <w:r w:rsidR="0057670E" w:rsidRPr="00C41C50">
              <w:rPr>
                <w:rFonts w:asciiTheme="majorBidi" w:hAnsiTheme="majorBidi" w:cs="Times New Roman"/>
                <w:b/>
                <w:bCs/>
                <w:color w:val="00B050"/>
                <w:sz w:val="24"/>
                <w:szCs w:val="24"/>
                <w:rtl/>
              </w:rPr>
              <w:t>اشليل</w:t>
            </w:r>
            <w:r w:rsidR="0057670E" w:rsidRPr="00C41C50">
              <w:rPr>
                <w:rFonts w:asciiTheme="majorBidi" w:hAnsiTheme="majorBidi" w:cs="Times New Roman"/>
                <w:b/>
                <w:bCs/>
                <w:color w:val="00B050"/>
                <w:sz w:val="24"/>
                <w:szCs w:val="24"/>
              </w:rPr>
              <w:t>(</w:t>
            </w:r>
          </w:p>
        </w:tc>
      </w:tr>
      <w:tr w:rsidR="003C2F07" w:rsidRPr="0019613F" w14:paraId="330E4F0D" w14:textId="77777777" w:rsidTr="00900FA6">
        <w:tc>
          <w:tcPr>
            <w:tcW w:w="3969" w:type="dxa"/>
          </w:tcPr>
          <w:p w14:paraId="2AFDCF7D"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0BFC4D7D" w14:textId="77777777" w:rsidR="0057670E" w:rsidRDefault="003C2F07"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Rejs jer for at bede</w:t>
            </w:r>
            <w:r w:rsidR="00485595" w:rsidRPr="004332C7">
              <w:rPr>
                <w:rFonts w:asciiTheme="majorBidi" w:hAnsiTheme="majorBidi" w:cstheme="majorBidi"/>
                <w:color w:val="000000"/>
                <w:sz w:val="24"/>
                <w:szCs w:val="24"/>
              </w:rPr>
              <w:t>.</w:t>
            </w:r>
            <w:r w:rsidR="0057670E">
              <w:rPr>
                <w:rFonts w:asciiTheme="majorBidi" w:hAnsiTheme="majorBidi" w:cstheme="majorBidi"/>
                <w:color w:val="000000"/>
                <w:sz w:val="24"/>
                <w:szCs w:val="24"/>
              </w:rPr>
              <w:t xml:space="preserve">  </w:t>
            </w:r>
          </w:p>
          <w:p w14:paraId="7C1F6FA7" w14:textId="288185F2" w:rsidR="003C2F07" w:rsidRPr="00791C07" w:rsidRDefault="0057670E"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(epi epros efki estasite)</w:t>
            </w:r>
          </w:p>
        </w:tc>
        <w:tc>
          <w:tcPr>
            <w:tcW w:w="3969" w:type="dxa"/>
          </w:tcPr>
          <w:p w14:paraId="67CCE8E8"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41AB57F4" w14:textId="77777777" w:rsidR="0057670E" w:rsidRDefault="003C2F07"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r w:rsidR="0057670E">
              <w:rPr>
                <w:rFonts w:asciiTheme="majorBidi" w:hAnsiTheme="majorBidi" w:cstheme="majorBidi"/>
                <w:color w:val="000000"/>
                <w:sz w:val="24"/>
                <w:szCs w:val="24"/>
                <w:lang w:val="en-US"/>
              </w:rPr>
              <w:t xml:space="preserve">  </w:t>
            </w:r>
          </w:p>
          <w:p w14:paraId="5D0B66D5" w14:textId="69356D34" w:rsidR="003C2F07" w:rsidRPr="00791C07" w:rsidRDefault="0057670E"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gramStart"/>
            <w:r w:rsidRPr="00C41C50">
              <w:rPr>
                <w:rFonts w:asciiTheme="majorBidi" w:hAnsiTheme="majorBidi" w:cstheme="majorBidi"/>
                <w:b/>
                <w:bCs/>
                <w:color w:val="00B050"/>
                <w:sz w:val="24"/>
                <w:szCs w:val="24"/>
                <w:lang w:val="en-US"/>
              </w:rPr>
              <w:t>epi</w:t>
            </w:r>
            <w:proofErr w:type="gram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efki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estasite</w:t>
            </w:r>
            <w:proofErr w:type="spellEnd"/>
            <w:r w:rsidRPr="00C41C50">
              <w:rPr>
                <w:rFonts w:asciiTheme="majorBidi" w:hAnsiTheme="majorBidi" w:cstheme="majorBidi"/>
                <w:b/>
                <w:bCs/>
                <w:color w:val="00B050"/>
                <w:sz w:val="24"/>
                <w:szCs w:val="24"/>
                <w:lang w:val="en-US"/>
              </w:rPr>
              <w:t>)</w:t>
            </w:r>
          </w:p>
        </w:tc>
        <w:tc>
          <w:tcPr>
            <w:tcW w:w="2552" w:type="dxa"/>
          </w:tcPr>
          <w:p w14:paraId="1D35442A" w14:textId="77777777" w:rsidR="003C2F07" w:rsidRPr="0019613F" w:rsidRDefault="003C2F07"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r w:rsidRPr="0019613F">
              <w:rPr>
                <w:rFonts w:asciiTheme="majorBidi" w:hAnsiTheme="majorBidi" w:cstheme="majorBidi"/>
                <w:b/>
                <w:bCs/>
                <w:color w:val="C00000"/>
                <w:sz w:val="24"/>
                <w:szCs w:val="24"/>
                <w:lang w:val="en-US"/>
              </w:rPr>
              <w:t>:</w:t>
            </w:r>
          </w:p>
          <w:p w14:paraId="082D0F62" w14:textId="77777777" w:rsidR="0057670E" w:rsidRPr="0019613F" w:rsidRDefault="003C2F07"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للصلاة</w:t>
            </w:r>
            <w:r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قفوا</w:t>
            </w:r>
          </w:p>
          <w:p w14:paraId="1974DB50" w14:textId="60CFDB74" w:rsidR="003C2F07" w:rsidRPr="0057670E" w:rsidRDefault="0057670E" w:rsidP="0057670E">
            <w:pPr>
              <w:bidi/>
              <w:jc w:val="both"/>
              <w:rPr>
                <w:rFonts w:asciiTheme="majorBidi" w:hAnsiTheme="majorBidi" w:cstheme="majorBidi"/>
                <w:b/>
                <w:bCs/>
                <w:lang w:val="en-US"/>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ابي ابروس افكى اسطاسيتى </w:t>
            </w:r>
            <w:r w:rsidRPr="0019613F">
              <w:rPr>
                <w:rFonts w:asciiTheme="majorBidi" w:hAnsiTheme="majorBidi" w:cs="Times New Roman"/>
                <w:b/>
                <w:bCs/>
                <w:color w:val="00B050"/>
                <w:lang w:val="en-US"/>
              </w:rPr>
              <w:t>(</w:t>
            </w:r>
          </w:p>
        </w:tc>
      </w:tr>
      <w:tr w:rsidR="003C2F07" w:rsidRPr="0019613F" w14:paraId="5AC1EB3C" w14:textId="77777777" w:rsidTr="00900FA6">
        <w:tc>
          <w:tcPr>
            <w:tcW w:w="3969" w:type="dxa"/>
          </w:tcPr>
          <w:p w14:paraId="60416EA3" w14:textId="14FD27A1" w:rsidR="003C2F07" w:rsidRPr="001D1C17" w:rsidRDefault="003C2F0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lastRenderedPageBreak/>
              <w:t>Så bøjer præsten sit hoved hen mod præstebrødrene, vender sig imod vest og gør med sin højre hånd korsets tegn over folket, mens han siger:</w:t>
            </w:r>
          </w:p>
        </w:tc>
        <w:tc>
          <w:tcPr>
            <w:tcW w:w="3969" w:type="dxa"/>
          </w:tcPr>
          <w:p w14:paraId="493E515C" w14:textId="33B20F9B" w:rsidR="003C2F07" w:rsidRPr="001D1C17" w:rsidRDefault="003C2F0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head towards his fellow priests, and, while turning towards the west, he makes the sign of the cross over the people with his right hand, and says:</w:t>
            </w:r>
          </w:p>
        </w:tc>
        <w:tc>
          <w:tcPr>
            <w:tcW w:w="2552" w:type="dxa"/>
          </w:tcPr>
          <w:p w14:paraId="76C410B5" w14:textId="7312FAB9" w:rsidR="003C2F07" w:rsidRPr="00C06844" w:rsidRDefault="003C2F07" w:rsidP="0026294F">
            <w:pPr>
              <w:bidi/>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lang w:val="en-US"/>
              </w:rPr>
              <w:t xml:space="preserve">ثم </w:t>
            </w:r>
            <w:r w:rsidR="00B83FF4" w:rsidRPr="00C06844">
              <w:rPr>
                <w:rFonts w:asciiTheme="majorBidi" w:hAnsiTheme="majorBidi" w:cstheme="majorBidi"/>
                <w:b/>
                <w:bCs/>
                <w:color w:val="1F497D" w:themeColor="text2"/>
                <w:sz w:val="24"/>
                <w:szCs w:val="24"/>
                <w:rtl/>
                <w:lang w:val="en-US"/>
              </w:rPr>
              <w:t>يحنى</w:t>
            </w:r>
            <w:r w:rsidRPr="00C06844">
              <w:rPr>
                <w:rFonts w:asciiTheme="majorBidi" w:hAnsiTheme="majorBidi" w:cstheme="majorBidi"/>
                <w:b/>
                <w:bCs/>
                <w:color w:val="1F497D" w:themeColor="text2"/>
                <w:sz w:val="24"/>
                <w:szCs w:val="24"/>
                <w:rtl/>
                <w:lang w:val="en-US"/>
              </w:rPr>
              <w:t xml:space="preserve"> الكاهن رأسه نحو إخوته الكهنة،</w:t>
            </w:r>
            <w:r w:rsidR="0026294F"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ويلتفت إلي الغرب، ويرشم الشعب بيده</w:t>
            </w:r>
            <w:r w:rsidR="0026294F"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اليمني بمثال الصليب وهو يقول:</w:t>
            </w:r>
          </w:p>
        </w:tc>
      </w:tr>
      <w:tr w:rsidR="003C2F07" w:rsidRPr="0019613F" w14:paraId="0CD4D9BF" w14:textId="77777777" w:rsidTr="00900FA6">
        <w:tc>
          <w:tcPr>
            <w:tcW w:w="3969" w:type="dxa"/>
          </w:tcPr>
          <w:p w14:paraId="35AEE020" w14:textId="1EDFE4A0" w:rsidR="003C2F07" w:rsidRPr="004332C7" w:rsidRDefault="00BB7C6B"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3C2F07" w:rsidRPr="004332C7">
              <w:rPr>
                <w:rFonts w:asciiTheme="majorBidi" w:hAnsiTheme="majorBidi" w:cstheme="majorBidi"/>
                <w:b/>
                <w:bCs/>
                <w:color w:val="C00000"/>
                <w:sz w:val="24"/>
                <w:szCs w:val="24"/>
              </w:rPr>
              <w:t>:</w:t>
            </w:r>
          </w:p>
          <w:p w14:paraId="46FB6809" w14:textId="71176C29" w:rsidR="00AA2A08" w:rsidRPr="004332C7" w:rsidRDefault="003C2F07" w:rsidP="002E55E6">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Fred være med jer </w:t>
            </w:r>
            <w:r w:rsidR="00485595" w:rsidRPr="004332C7">
              <w:rPr>
                <w:rFonts w:asciiTheme="majorBidi" w:hAnsiTheme="majorBidi" w:cstheme="majorBidi"/>
                <w:color w:val="000000"/>
                <w:sz w:val="24"/>
                <w:szCs w:val="24"/>
              </w:rPr>
              <w:t>a</w:t>
            </w:r>
            <w:r w:rsidRPr="004332C7">
              <w:rPr>
                <w:rFonts w:asciiTheme="majorBidi" w:hAnsiTheme="majorBidi" w:cstheme="majorBidi"/>
                <w:color w:val="000000"/>
                <w:sz w:val="24"/>
                <w:szCs w:val="24"/>
              </w:rPr>
              <w:t>lle</w:t>
            </w:r>
            <w:r w:rsidR="00485595" w:rsidRPr="00791C07">
              <w:rPr>
                <w:rFonts w:asciiTheme="majorBidi" w:hAnsiTheme="majorBidi" w:cstheme="majorBidi"/>
                <w:b/>
                <w:bCs/>
                <w:color w:val="76923C" w:themeColor="accent3" w:themeShade="BF"/>
                <w:sz w:val="24"/>
                <w:szCs w:val="24"/>
              </w:rPr>
              <w:t>.</w:t>
            </w:r>
            <w:r w:rsidR="00AA2A08" w:rsidRPr="00C41C50">
              <w:rPr>
                <w:rFonts w:asciiTheme="majorBidi" w:hAnsiTheme="majorBidi" w:cstheme="majorBidi"/>
                <w:b/>
                <w:bCs/>
                <w:color w:val="00B050"/>
                <w:sz w:val="24"/>
                <w:szCs w:val="24"/>
              </w:rPr>
              <w:t>(Irini Pasi)</w:t>
            </w:r>
          </w:p>
        </w:tc>
        <w:tc>
          <w:tcPr>
            <w:tcW w:w="3969" w:type="dxa"/>
          </w:tcPr>
          <w:p w14:paraId="6DCAD01C"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35D2F198" w14:textId="2A9D4EE4" w:rsidR="00AA2A08" w:rsidRPr="004332C7" w:rsidRDefault="003C2F07" w:rsidP="002E55E6">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Peace be with </w:t>
            </w:r>
            <w:proofErr w:type="gramStart"/>
            <w:r w:rsidRPr="004332C7">
              <w:rPr>
                <w:rFonts w:asciiTheme="majorBidi" w:hAnsiTheme="majorBidi" w:cstheme="majorBidi"/>
                <w:color w:val="000000"/>
                <w:sz w:val="24"/>
                <w:szCs w:val="24"/>
                <w:lang w:val="en-US"/>
              </w:rPr>
              <w:t>all</w:t>
            </w:r>
            <w:r w:rsidRPr="00C41C50">
              <w:rPr>
                <w:rFonts w:asciiTheme="majorBidi" w:hAnsiTheme="majorBidi" w:cstheme="majorBidi"/>
                <w:b/>
                <w:bCs/>
                <w:color w:val="00B050"/>
                <w:sz w:val="24"/>
                <w:szCs w:val="24"/>
                <w:lang w:val="en-US"/>
              </w:rPr>
              <w:t>.</w:t>
            </w:r>
            <w:r w:rsidR="00AA2A08" w:rsidRPr="00C41C50">
              <w:rPr>
                <w:rFonts w:asciiTheme="majorBidi" w:hAnsiTheme="majorBidi" w:cstheme="majorBidi"/>
                <w:b/>
                <w:bCs/>
                <w:color w:val="00B050"/>
                <w:sz w:val="24"/>
                <w:szCs w:val="24"/>
                <w:lang w:val="en-US"/>
              </w:rPr>
              <w:t>(</w:t>
            </w:r>
            <w:proofErr w:type="spellStart"/>
            <w:proofErr w:type="gramEnd"/>
            <w:r w:rsidR="00AA2A08" w:rsidRPr="00C41C50">
              <w:rPr>
                <w:rFonts w:asciiTheme="majorBidi" w:hAnsiTheme="majorBidi" w:cstheme="majorBidi"/>
                <w:b/>
                <w:bCs/>
                <w:color w:val="00B050"/>
                <w:sz w:val="24"/>
                <w:szCs w:val="24"/>
                <w:lang w:val="en-US"/>
              </w:rPr>
              <w:t>Irini</w:t>
            </w:r>
            <w:proofErr w:type="spellEnd"/>
            <w:r w:rsidR="00AA2A08" w:rsidRPr="00C41C50">
              <w:rPr>
                <w:rFonts w:asciiTheme="majorBidi" w:hAnsiTheme="majorBidi" w:cstheme="majorBidi"/>
                <w:b/>
                <w:bCs/>
                <w:color w:val="00B050"/>
                <w:sz w:val="24"/>
                <w:szCs w:val="24"/>
                <w:lang w:val="en-US"/>
              </w:rPr>
              <w:t xml:space="preserve"> </w:t>
            </w:r>
            <w:proofErr w:type="spellStart"/>
            <w:r w:rsidR="00AA2A08" w:rsidRPr="00C41C50">
              <w:rPr>
                <w:rFonts w:asciiTheme="majorBidi" w:hAnsiTheme="majorBidi" w:cstheme="majorBidi"/>
                <w:b/>
                <w:bCs/>
                <w:color w:val="00B050"/>
                <w:sz w:val="24"/>
                <w:szCs w:val="24"/>
                <w:lang w:val="en-US"/>
              </w:rPr>
              <w:t>Pasi</w:t>
            </w:r>
            <w:proofErr w:type="spellEnd"/>
            <w:r w:rsidR="00AA2A08" w:rsidRPr="00C41C50">
              <w:rPr>
                <w:rFonts w:asciiTheme="majorBidi" w:hAnsiTheme="majorBidi" w:cstheme="majorBidi"/>
                <w:b/>
                <w:bCs/>
                <w:color w:val="00B050"/>
                <w:sz w:val="24"/>
                <w:szCs w:val="24"/>
                <w:lang w:val="en-US"/>
              </w:rPr>
              <w:t>)</w:t>
            </w:r>
          </w:p>
        </w:tc>
        <w:tc>
          <w:tcPr>
            <w:tcW w:w="2552" w:type="dxa"/>
          </w:tcPr>
          <w:p w14:paraId="441C81B0" w14:textId="77777777" w:rsidR="003C2F07" w:rsidRPr="0019613F" w:rsidRDefault="003C2F07"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19613F">
              <w:rPr>
                <w:rFonts w:asciiTheme="majorBidi" w:hAnsiTheme="majorBidi" w:cstheme="majorBidi"/>
                <w:b/>
                <w:bCs/>
                <w:color w:val="C00000"/>
                <w:sz w:val="24"/>
                <w:szCs w:val="24"/>
                <w:lang w:val="en-US"/>
              </w:rPr>
              <w:t>:</w:t>
            </w:r>
          </w:p>
          <w:p w14:paraId="788B2344" w14:textId="3DE5BB12" w:rsidR="00AA2A08" w:rsidRPr="006D1E9F" w:rsidRDefault="00B83FF4" w:rsidP="002E55E6">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السلام لجميعكم</w:t>
            </w:r>
            <w:r w:rsidR="00AA2A08" w:rsidRPr="0019613F">
              <w:rPr>
                <w:rFonts w:asciiTheme="majorBidi" w:hAnsiTheme="majorBidi" w:cstheme="majorBidi"/>
                <w:b/>
                <w:bCs/>
                <w:color w:val="00B050"/>
                <w:sz w:val="24"/>
                <w:szCs w:val="24"/>
                <w:lang w:val="en-US"/>
              </w:rPr>
              <w:t xml:space="preserve">) </w:t>
            </w:r>
            <w:r w:rsidR="00AA2A08" w:rsidRPr="00C41C50">
              <w:rPr>
                <w:rFonts w:asciiTheme="majorBidi" w:hAnsiTheme="majorBidi" w:cs="Times New Roman"/>
                <w:b/>
                <w:bCs/>
                <w:color w:val="00B050"/>
                <w:sz w:val="24"/>
                <w:szCs w:val="24"/>
                <w:rtl/>
              </w:rPr>
              <w:t xml:space="preserve">ايرينى باسى </w:t>
            </w:r>
            <w:r w:rsidR="00AA2A08" w:rsidRPr="0019613F">
              <w:rPr>
                <w:rFonts w:asciiTheme="majorBidi" w:hAnsiTheme="majorBidi" w:cs="Times New Roman"/>
                <w:b/>
                <w:bCs/>
                <w:color w:val="00B050"/>
                <w:sz w:val="24"/>
                <w:szCs w:val="24"/>
                <w:lang w:val="en-US"/>
              </w:rPr>
              <w:t>(</w:t>
            </w:r>
          </w:p>
        </w:tc>
      </w:tr>
      <w:tr w:rsidR="00624D26" w:rsidRPr="0019613F" w14:paraId="63D3AD13" w14:textId="77777777" w:rsidTr="00900FA6">
        <w:tc>
          <w:tcPr>
            <w:tcW w:w="3969" w:type="dxa"/>
          </w:tcPr>
          <w:p w14:paraId="113B7839" w14:textId="77777777" w:rsidR="00624D26" w:rsidRPr="0019613F"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3969" w:type="dxa"/>
          </w:tcPr>
          <w:p w14:paraId="317FDE34"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117C2CE9"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3C2F07" w:rsidRPr="0019613F" w14:paraId="164D9AC6" w14:textId="77777777" w:rsidTr="00900FA6">
        <w:tc>
          <w:tcPr>
            <w:tcW w:w="3969" w:type="dxa"/>
          </w:tcPr>
          <w:p w14:paraId="71D5CAD6" w14:textId="0A4B6B33" w:rsidR="003C2F07" w:rsidRPr="004332C7" w:rsidRDefault="00BB7C6B"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Menigheden</w:t>
            </w:r>
            <w:r w:rsidR="003C2F07" w:rsidRPr="004332C7">
              <w:rPr>
                <w:rFonts w:asciiTheme="majorBidi" w:hAnsiTheme="majorBidi" w:cstheme="majorBidi"/>
                <w:b/>
                <w:bCs/>
                <w:color w:val="C00000"/>
                <w:sz w:val="24"/>
                <w:szCs w:val="24"/>
              </w:rPr>
              <w:t>:</w:t>
            </w:r>
          </w:p>
          <w:p w14:paraId="5F33606C" w14:textId="77777777" w:rsidR="003C2F07" w:rsidRDefault="003C2F07"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r w:rsidR="00485595" w:rsidRPr="004332C7">
              <w:rPr>
                <w:rFonts w:asciiTheme="majorBidi" w:hAnsiTheme="majorBidi" w:cstheme="majorBidi"/>
                <w:color w:val="000000"/>
                <w:sz w:val="24"/>
                <w:szCs w:val="24"/>
              </w:rPr>
              <w:t>.</w:t>
            </w:r>
          </w:p>
          <w:p w14:paraId="5CB2398B" w14:textId="6E613F33" w:rsidR="00AA2A08" w:rsidRPr="00791C07" w:rsidRDefault="00AA2A08"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(Kito epnevma ti so)</w:t>
            </w:r>
          </w:p>
        </w:tc>
        <w:tc>
          <w:tcPr>
            <w:tcW w:w="3969" w:type="dxa"/>
          </w:tcPr>
          <w:p w14:paraId="1BD06301"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p>
          <w:p w14:paraId="77880309" w14:textId="77777777" w:rsidR="003C2F07" w:rsidRDefault="003C2F07"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3C567C70" w14:textId="37E972CC" w:rsidR="00AA2A08" w:rsidRPr="00791C07" w:rsidRDefault="00AA2A08"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(Kito epnevma ti so)</w:t>
            </w:r>
          </w:p>
        </w:tc>
        <w:tc>
          <w:tcPr>
            <w:tcW w:w="2552" w:type="dxa"/>
          </w:tcPr>
          <w:p w14:paraId="1098554B" w14:textId="77777777" w:rsidR="003C2F07" w:rsidRPr="0019613F" w:rsidRDefault="003C2F07"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الشعب</w:t>
            </w:r>
            <w:r w:rsidRPr="0019613F">
              <w:rPr>
                <w:rFonts w:asciiTheme="majorBidi" w:hAnsiTheme="majorBidi" w:cstheme="majorBidi"/>
                <w:b/>
                <w:bCs/>
                <w:color w:val="C00000"/>
                <w:sz w:val="24"/>
                <w:szCs w:val="24"/>
                <w:lang w:val="en-US"/>
              </w:rPr>
              <w:t>:</w:t>
            </w:r>
          </w:p>
          <w:p w14:paraId="29DC8554" w14:textId="77777777" w:rsidR="003C2F07" w:rsidRPr="0019613F" w:rsidRDefault="003C2F07"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ولروحك</w:t>
            </w:r>
            <w:r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ايضا</w:t>
            </w:r>
            <w:r w:rsidRPr="0019613F">
              <w:rPr>
                <w:rFonts w:asciiTheme="majorBidi" w:hAnsiTheme="majorBidi" w:cstheme="majorBidi"/>
                <w:b/>
                <w:bCs/>
                <w:color w:val="000000"/>
                <w:sz w:val="24"/>
                <w:szCs w:val="24"/>
                <w:lang w:val="en-US"/>
              </w:rPr>
              <w:t xml:space="preserve"> .</w:t>
            </w:r>
          </w:p>
          <w:p w14:paraId="5CF0A097" w14:textId="6FF97CAA" w:rsidR="00AA2A08" w:rsidRPr="00791C07" w:rsidRDefault="00AA2A08" w:rsidP="00AA2A08">
            <w:pPr>
              <w:bidi/>
              <w:jc w:val="both"/>
              <w:rPr>
                <w:rFonts w:asciiTheme="majorBidi" w:hAnsiTheme="majorBidi" w:cstheme="majorBidi"/>
                <w:b/>
                <w:bCs/>
                <w:sz w:val="24"/>
                <w:szCs w:val="24"/>
                <w:lang w:val="en-US"/>
              </w:rPr>
            </w:pPr>
            <w:r w:rsidRPr="0019613F">
              <w:rPr>
                <w:rFonts w:asciiTheme="majorBidi" w:hAnsiTheme="majorBidi" w:cstheme="majorBidi"/>
                <w:b/>
                <w:bCs/>
                <w:color w:val="00B050"/>
                <w:sz w:val="24"/>
                <w:szCs w:val="24"/>
                <w:lang w:val="en-US"/>
              </w:rPr>
              <w:t xml:space="preserve">) </w:t>
            </w:r>
            <w:r w:rsidRPr="00C41C50">
              <w:rPr>
                <w:rFonts w:asciiTheme="majorBidi" w:hAnsiTheme="majorBidi" w:cs="Times New Roman"/>
                <w:b/>
                <w:bCs/>
                <w:color w:val="00B050"/>
                <w:sz w:val="24"/>
                <w:szCs w:val="24"/>
                <w:rtl/>
              </w:rPr>
              <w:t xml:space="preserve">كيطو ابنفماتى سو </w:t>
            </w:r>
            <w:r w:rsidRPr="0019613F">
              <w:rPr>
                <w:rFonts w:asciiTheme="majorBidi" w:hAnsiTheme="majorBidi" w:cs="Times New Roman"/>
                <w:b/>
                <w:bCs/>
                <w:color w:val="00B050"/>
                <w:sz w:val="24"/>
                <w:szCs w:val="24"/>
                <w:lang w:val="en-US"/>
              </w:rPr>
              <w:t>(</w:t>
            </w:r>
          </w:p>
        </w:tc>
      </w:tr>
      <w:bookmarkEnd w:id="1"/>
      <w:tr w:rsidR="00013D41" w:rsidRPr="0019613F" w14:paraId="74CE0F76" w14:textId="77777777" w:rsidTr="00900FA6">
        <w:tc>
          <w:tcPr>
            <w:tcW w:w="3969" w:type="dxa"/>
          </w:tcPr>
          <w:p w14:paraId="3A375035" w14:textId="77777777" w:rsidR="00013D41" w:rsidRPr="004332C7" w:rsidRDefault="00013D41" w:rsidP="00C767E9">
            <w:pPr>
              <w:jc w:val="both"/>
              <w:rPr>
                <w:rFonts w:asciiTheme="majorBidi" w:hAnsiTheme="majorBidi" w:cstheme="majorBidi"/>
                <w:sz w:val="24"/>
                <w:szCs w:val="24"/>
                <w:lang w:val="en-US"/>
              </w:rPr>
            </w:pPr>
          </w:p>
        </w:tc>
        <w:tc>
          <w:tcPr>
            <w:tcW w:w="3969" w:type="dxa"/>
          </w:tcPr>
          <w:p w14:paraId="770CD685" w14:textId="77777777" w:rsidR="00013D41" w:rsidRPr="004332C7" w:rsidRDefault="00013D41" w:rsidP="00C767E9">
            <w:pPr>
              <w:jc w:val="both"/>
              <w:rPr>
                <w:rFonts w:asciiTheme="majorBidi" w:hAnsiTheme="majorBidi" w:cstheme="majorBidi"/>
                <w:sz w:val="24"/>
                <w:szCs w:val="24"/>
                <w:lang w:val="en-US"/>
              </w:rPr>
            </w:pPr>
          </w:p>
        </w:tc>
        <w:tc>
          <w:tcPr>
            <w:tcW w:w="2552" w:type="dxa"/>
          </w:tcPr>
          <w:p w14:paraId="428EA148" w14:textId="77777777" w:rsidR="00013D41" w:rsidRPr="006D1E9F" w:rsidRDefault="00013D41" w:rsidP="00C767E9">
            <w:pPr>
              <w:bidi/>
              <w:jc w:val="both"/>
              <w:rPr>
                <w:rFonts w:asciiTheme="majorBidi" w:hAnsiTheme="majorBidi" w:cstheme="majorBidi"/>
                <w:b/>
                <w:bCs/>
                <w:sz w:val="24"/>
                <w:szCs w:val="24"/>
                <w:lang w:val="en-US"/>
              </w:rPr>
            </w:pPr>
          </w:p>
        </w:tc>
      </w:tr>
      <w:tr w:rsidR="003C2F07" w:rsidRPr="004332C7" w14:paraId="643EFB89" w14:textId="77777777" w:rsidTr="00900FA6">
        <w:tc>
          <w:tcPr>
            <w:tcW w:w="3969" w:type="dxa"/>
            <w:shd w:val="clear" w:color="auto" w:fill="EAF1DD" w:themeFill="accent3" w:themeFillTint="33"/>
            <w:vAlign w:val="center"/>
          </w:tcPr>
          <w:p w14:paraId="20340693" w14:textId="46C24E31" w:rsidR="003C2F07" w:rsidRPr="00BF26AB" w:rsidRDefault="003C2F07" w:rsidP="00BF26AB">
            <w:pPr>
              <w:jc w:val="center"/>
              <w:rPr>
                <w:rFonts w:asciiTheme="majorBidi" w:hAnsiTheme="majorBidi" w:cstheme="majorBidi"/>
                <w:b/>
                <w:bCs/>
                <w:color w:val="C00000"/>
                <w:sz w:val="24"/>
                <w:szCs w:val="24"/>
                <w:lang w:val="en-US"/>
              </w:rPr>
            </w:pPr>
            <w:r w:rsidRPr="00BF26AB">
              <w:rPr>
                <w:rFonts w:asciiTheme="majorBidi" w:hAnsiTheme="majorBidi" w:cstheme="majorBidi"/>
                <w:b/>
                <w:bCs/>
                <w:color w:val="C00000"/>
                <w:sz w:val="24"/>
                <w:szCs w:val="24"/>
                <w:lang w:val="en-US"/>
              </w:rPr>
              <w:t>T</w:t>
            </w:r>
            <w:r w:rsidRPr="00BF26AB">
              <w:rPr>
                <w:rFonts w:asciiTheme="majorBidi" w:hAnsiTheme="majorBidi" w:cstheme="majorBidi"/>
                <w:b/>
                <w:bCs/>
                <w:color w:val="C00000"/>
                <w:sz w:val="24"/>
                <w:szCs w:val="24"/>
              </w:rPr>
              <w:t>akkebønnen</w:t>
            </w:r>
          </w:p>
        </w:tc>
        <w:tc>
          <w:tcPr>
            <w:tcW w:w="3969" w:type="dxa"/>
            <w:shd w:val="clear" w:color="auto" w:fill="EAF1DD" w:themeFill="accent3" w:themeFillTint="33"/>
            <w:vAlign w:val="center"/>
          </w:tcPr>
          <w:p w14:paraId="06ECEDAD" w14:textId="31335DF5" w:rsidR="003C2F07" w:rsidRPr="00BF26AB" w:rsidRDefault="003C2F07" w:rsidP="00BF26AB">
            <w:pPr>
              <w:autoSpaceDE w:val="0"/>
              <w:autoSpaceDN w:val="0"/>
              <w:adjustRightInd w:val="0"/>
              <w:jc w:val="center"/>
              <w:rPr>
                <w:rFonts w:asciiTheme="majorBidi" w:hAnsiTheme="majorBidi" w:cstheme="majorBidi"/>
                <w:b/>
                <w:bCs/>
                <w:color w:val="C00000"/>
                <w:sz w:val="24"/>
                <w:szCs w:val="24"/>
                <w:lang w:val="en-US"/>
              </w:rPr>
            </w:pPr>
            <w:r w:rsidRPr="00BF26AB">
              <w:rPr>
                <w:rFonts w:asciiTheme="majorBidi" w:hAnsiTheme="majorBidi" w:cstheme="majorBidi"/>
                <w:b/>
                <w:bCs/>
                <w:color w:val="C00000"/>
                <w:sz w:val="24"/>
                <w:szCs w:val="24"/>
                <w:lang w:val="en-US"/>
              </w:rPr>
              <w:t>The Prayer of Thanksgiving</w:t>
            </w:r>
          </w:p>
        </w:tc>
        <w:tc>
          <w:tcPr>
            <w:tcW w:w="2552" w:type="dxa"/>
            <w:shd w:val="clear" w:color="auto" w:fill="EAF1DD" w:themeFill="accent3" w:themeFillTint="33"/>
            <w:vAlign w:val="center"/>
          </w:tcPr>
          <w:p w14:paraId="4A66C922" w14:textId="1AA8549A" w:rsidR="003C2F07" w:rsidRPr="00BF26AB" w:rsidRDefault="003C2F07" w:rsidP="00BF26AB">
            <w:pPr>
              <w:bidi/>
              <w:jc w:val="center"/>
              <w:rPr>
                <w:rFonts w:asciiTheme="majorBidi" w:hAnsiTheme="majorBidi" w:cstheme="majorBidi"/>
                <w:b/>
                <w:bCs/>
                <w:color w:val="C00000"/>
                <w:sz w:val="24"/>
                <w:szCs w:val="24"/>
              </w:rPr>
            </w:pPr>
            <w:r w:rsidRPr="00BF26AB">
              <w:rPr>
                <w:rFonts w:asciiTheme="majorBidi" w:hAnsiTheme="majorBidi" w:cstheme="majorBidi"/>
                <w:b/>
                <w:bCs/>
                <w:color w:val="C00000"/>
                <w:sz w:val="24"/>
                <w:szCs w:val="24"/>
                <w:rtl/>
              </w:rPr>
              <w:t>صلاة</w:t>
            </w:r>
            <w:r w:rsidRPr="00BF26AB">
              <w:rPr>
                <w:rFonts w:asciiTheme="majorBidi" w:hAnsiTheme="majorBidi" w:cstheme="majorBidi"/>
                <w:b/>
                <w:bCs/>
                <w:color w:val="C00000"/>
                <w:sz w:val="24"/>
                <w:szCs w:val="24"/>
              </w:rPr>
              <w:t xml:space="preserve"> </w:t>
            </w:r>
            <w:r w:rsidRPr="00BF26AB">
              <w:rPr>
                <w:rFonts w:asciiTheme="majorBidi" w:hAnsiTheme="majorBidi" w:cstheme="majorBidi"/>
                <w:b/>
                <w:bCs/>
                <w:color w:val="C00000"/>
                <w:sz w:val="24"/>
                <w:szCs w:val="24"/>
                <w:rtl/>
              </w:rPr>
              <w:t>الشكر</w:t>
            </w:r>
          </w:p>
        </w:tc>
      </w:tr>
      <w:tr w:rsidR="00FC1C77" w:rsidRPr="0019613F" w14:paraId="6441A01A" w14:textId="77777777" w:rsidTr="00900FA6">
        <w:tc>
          <w:tcPr>
            <w:tcW w:w="3969" w:type="dxa"/>
          </w:tcPr>
          <w:p w14:paraId="1E2685B3" w14:textId="77777777" w:rsidR="00FC1C77" w:rsidRPr="00B96DE8" w:rsidRDefault="00FC1C77" w:rsidP="00FC1C77">
            <w:pPr>
              <w:pStyle w:val="Standard"/>
              <w:jc w:val="both"/>
              <w:rPr>
                <w:rFonts w:ascii="Times New Roman" w:hAnsi="Times New Roman" w:cs="Times New Roman"/>
                <w:b/>
                <w:bCs/>
                <w:color w:val="C10000"/>
                <w:sz w:val="24"/>
                <w:szCs w:val="24"/>
              </w:rPr>
            </w:pPr>
            <w:r w:rsidRPr="00B96DE8">
              <w:rPr>
                <w:rFonts w:ascii="Times New Roman" w:hAnsi="Times New Roman" w:cs="Times New Roman"/>
                <w:b/>
                <w:bCs/>
                <w:color w:val="C10000"/>
                <w:sz w:val="24"/>
                <w:szCs w:val="24"/>
              </w:rPr>
              <w:t>Præst:</w:t>
            </w:r>
          </w:p>
          <w:p w14:paraId="5F449CF8" w14:textId="3BC4520D"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Lad os takke den godgørende og barmhjertige Gud, Vor Herre Gud og Frelser Jesu Kristi Fader</w:t>
            </w:r>
            <w:r w:rsidR="002A55F1">
              <w:rPr>
                <w:rFonts w:ascii="Times New Roman" w:hAnsi="Times New Roman" w:cs="Times New Roman"/>
                <w:sz w:val="24"/>
                <w:szCs w:val="24"/>
              </w:rPr>
              <w:t xml:space="preserve"> </w:t>
            </w:r>
          </w:p>
        </w:tc>
        <w:tc>
          <w:tcPr>
            <w:tcW w:w="3969" w:type="dxa"/>
          </w:tcPr>
          <w:p w14:paraId="2F17B93F" w14:textId="77777777" w:rsidR="00FC1C77" w:rsidRPr="004332C7" w:rsidRDefault="00FC1C77" w:rsidP="00FC1C77">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6646CD01" w14:textId="3C2A7191"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Let us give thanks to the beneficent and merciful God, the Father of our Lord, God and Savior, Jesus Christ.</w:t>
            </w:r>
          </w:p>
        </w:tc>
        <w:tc>
          <w:tcPr>
            <w:tcW w:w="2552" w:type="dxa"/>
          </w:tcPr>
          <w:p w14:paraId="12E407D3" w14:textId="77777777" w:rsidR="00FC1C77" w:rsidRPr="006D1E9F" w:rsidRDefault="00FC1C77" w:rsidP="00FC1C77">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45338351" w14:textId="510CE06D"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فلنشكر</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صانع</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الخيرات،</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الرحوم الله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أبا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ربنا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وإلهنا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ومخلصنا يسوع</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المسيح</w:t>
            </w:r>
            <w:r w:rsidRPr="006D1E9F">
              <w:rPr>
                <w:rFonts w:asciiTheme="majorBidi" w:hAnsiTheme="majorBidi" w:cstheme="majorBidi"/>
                <w:b/>
                <w:bCs/>
                <w:color w:val="000000"/>
                <w:sz w:val="24"/>
                <w:szCs w:val="24"/>
                <w:lang w:val="en-US"/>
              </w:rPr>
              <w:t>.</w:t>
            </w:r>
          </w:p>
        </w:tc>
      </w:tr>
      <w:tr w:rsidR="00FC1C77" w:rsidRPr="0019613F" w14:paraId="7E4AA2A9" w14:textId="77777777" w:rsidTr="00900FA6">
        <w:tc>
          <w:tcPr>
            <w:tcW w:w="3969" w:type="dxa"/>
          </w:tcPr>
          <w:p w14:paraId="44A7F1F1" w14:textId="4A784088"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For han har bevogtet os; han har støttet os; han har bevaret os; han har taget imod os; han har vist os medfølelse; han har hjulpet og støttet os indtil denne time.</w:t>
            </w:r>
          </w:p>
        </w:tc>
        <w:tc>
          <w:tcPr>
            <w:tcW w:w="3969" w:type="dxa"/>
          </w:tcPr>
          <w:p w14:paraId="79F984FC" w14:textId="43538CAF"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He has covered us, helped us, guarded us, accepted us to Himself, spared us, supported us, and have brought us to this hour.</w:t>
            </w:r>
          </w:p>
        </w:tc>
        <w:tc>
          <w:tcPr>
            <w:tcW w:w="2552" w:type="dxa"/>
          </w:tcPr>
          <w:p w14:paraId="746FC0F6" w14:textId="760A86F8"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سترنا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وأعاننا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وحفظنا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وقبلنا إليه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وأشفق</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علينا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وعضدنا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وأتى بنا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إلى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هذه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الساعة</w:t>
            </w:r>
            <w:r w:rsidRPr="006D1E9F">
              <w:rPr>
                <w:rFonts w:asciiTheme="majorBidi" w:hAnsiTheme="majorBidi" w:cstheme="majorBidi"/>
                <w:b/>
                <w:bCs/>
                <w:sz w:val="24"/>
                <w:szCs w:val="24"/>
                <w:lang w:val="en-US"/>
              </w:rPr>
              <w:t>.</w:t>
            </w:r>
          </w:p>
        </w:tc>
      </w:tr>
      <w:tr w:rsidR="00FC1C77" w:rsidRPr="0019613F" w14:paraId="2030A015" w14:textId="77777777" w:rsidTr="00900FA6">
        <w:tc>
          <w:tcPr>
            <w:tcW w:w="3969" w:type="dxa"/>
          </w:tcPr>
          <w:p w14:paraId="104F32FF" w14:textId="6310E304"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Lad os fremdeles bede den Almægtige Herre, vor Gud, at han bevarer os på denne hellige dag og alle vort livs dage i al fred.</w:t>
            </w:r>
          </w:p>
        </w:tc>
        <w:tc>
          <w:tcPr>
            <w:tcW w:w="3969" w:type="dxa"/>
          </w:tcPr>
          <w:p w14:paraId="49640F04" w14:textId="7748FA93"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Let us also ask Him, the Lord our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to guard us in all peace this holy day and all the days of our life.</w:t>
            </w:r>
          </w:p>
        </w:tc>
        <w:tc>
          <w:tcPr>
            <w:tcW w:w="2552" w:type="dxa"/>
          </w:tcPr>
          <w:p w14:paraId="1EA0F701" w14:textId="0CE8BBFA"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هو</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أيضا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فلنسأله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يحفظنا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في هذا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اليوم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المقدس</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أيام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حياتنا بكل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سلام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الضابط</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الرب إلهنا</w:t>
            </w:r>
            <w:r w:rsidRPr="006D1E9F">
              <w:rPr>
                <w:rFonts w:asciiTheme="majorBidi" w:hAnsiTheme="majorBidi" w:cstheme="majorBidi"/>
                <w:b/>
                <w:bCs/>
                <w:sz w:val="24"/>
                <w:szCs w:val="24"/>
                <w:lang w:val="en-US"/>
              </w:rPr>
              <w:t>.</w:t>
            </w:r>
          </w:p>
        </w:tc>
      </w:tr>
      <w:tr w:rsidR="00624D26" w:rsidRPr="0019613F" w14:paraId="0BD9487F" w14:textId="77777777" w:rsidTr="00900FA6">
        <w:tc>
          <w:tcPr>
            <w:tcW w:w="3969" w:type="dxa"/>
          </w:tcPr>
          <w:p w14:paraId="0B6C735E" w14:textId="77777777" w:rsidR="00624D26" w:rsidRPr="0019613F" w:rsidRDefault="00624D26" w:rsidP="00FC1C77">
            <w:pPr>
              <w:jc w:val="both"/>
              <w:rPr>
                <w:rFonts w:ascii="Times New Roman" w:hAnsi="Times New Roman" w:cs="Times New Roman"/>
                <w:sz w:val="24"/>
                <w:szCs w:val="24"/>
                <w:lang w:val="en-US"/>
              </w:rPr>
            </w:pPr>
          </w:p>
        </w:tc>
        <w:tc>
          <w:tcPr>
            <w:tcW w:w="3969" w:type="dxa"/>
          </w:tcPr>
          <w:p w14:paraId="5A928708" w14:textId="77777777" w:rsidR="00624D26" w:rsidRPr="004332C7" w:rsidRDefault="00624D26" w:rsidP="00FC1C77">
            <w:pPr>
              <w:jc w:val="both"/>
              <w:rPr>
                <w:rFonts w:asciiTheme="majorBidi" w:hAnsiTheme="majorBidi" w:cstheme="majorBidi"/>
                <w:sz w:val="24"/>
                <w:szCs w:val="24"/>
                <w:lang w:val="en-US"/>
              </w:rPr>
            </w:pPr>
          </w:p>
        </w:tc>
        <w:tc>
          <w:tcPr>
            <w:tcW w:w="2552" w:type="dxa"/>
          </w:tcPr>
          <w:p w14:paraId="42532C5A" w14:textId="77777777" w:rsidR="00624D26" w:rsidRPr="006D1E9F" w:rsidRDefault="00624D26" w:rsidP="00FC1C77">
            <w:pPr>
              <w:bidi/>
              <w:jc w:val="both"/>
              <w:rPr>
                <w:rFonts w:asciiTheme="majorBidi" w:hAnsiTheme="majorBidi" w:cstheme="majorBidi"/>
                <w:b/>
                <w:bCs/>
                <w:sz w:val="24"/>
                <w:szCs w:val="24"/>
                <w:rtl/>
              </w:rPr>
            </w:pPr>
          </w:p>
        </w:tc>
      </w:tr>
      <w:tr w:rsidR="00FC1C77" w:rsidRPr="004332C7" w14:paraId="047E8494" w14:textId="77777777" w:rsidTr="00900FA6">
        <w:tc>
          <w:tcPr>
            <w:tcW w:w="3969" w:type="dxa"/>
          </w:tcPr>
          <w:p w14:paraId="2EED4CF1" w14:textId="77777777" w:rsidR="00FC1C77" w:rsidRPr="00B96DE8" w:rsidRDefault="00FC1C77" w:rsidP="00FC1C77">
            <w:pPr>
              <w:pStyle w:val="Standard"/>
              <w:jc w:val="both"/>
              <w:rPr>
                <w:rFonts w:ascii="Times New Roman" w:hAnsi="Times New Roman" w:cs="Times New Roman"/>
                <w:b/>
                <w:bCs/>
                <w:color w:val="C10000"/>
                <w:sz w:val="24"/>
                <w:szCs w:val="24"/>
              </w:rPr>
            </w:pPr>
            <w:r w:rsidRPr="00B96DE8">
              <w:rPr>
                <w:rFonts w:ascii="Times New Roman" w:hAnsi="Times New Roman" w:cs="Times New Roman"/>
                <w:b/>
                <w:bCs/>
                <w:color w:val="C10000"/>
                <w:sz w:val="24"/>
                <w:szCs w:val="24"/>
              </w:rPr>
              <w:t>Diakon:</w:t>
            </w:r>
          </w:p>
          <w:p w14:paraId="0479FA62" w14:textId="71E36BE8" w:rsidR="00FC1C77" w:rsidRPr="004332C7" w:rsidRDefault="00FC1C77" w:rsidP="00FC1C77">
            <w:pPr>
              <w:jc w:val="both"/>
              <w:rPr>
                <w:rFonts w:asciiTheme="majorBidi" w:hAnsiTheme="majorBidi" w:cstheme="majorBidi"/>
                <w:sz w:val="24"/>
                <w:szCs w:val="24"/>
                <w:lang w:val="en-US"/>
              </w:rPr>
            </w:pPr>
            <w:r w:rsidRPr="00B96DE8">
              <w:rPr>
                <w:rFonts w:ascii="Times New Roman" w:hAnsi="Times New Roman" w:cs="Times New Roman"/>
                <w:color w:val="000000"/>
                <w:sz w:val="24"/>
                <w:szCs w:val="24"/>
              </w:rPr>
              <w:t>Bed</w:t>
            </w:r>
            <w:r w:rsidR="00AA2A08">
              <w:rPr>
                <w:rFonts w:ascii="Times New Roman" w:hAnsi="Times New Roman" w:cs="Times New Roman"/>
                <w:color w:val="000000"/>
                <w:sz w:val="24"/>
                <w:szCs w:val="24"/>
              </w:rPr>
              <w:t xml:space="preserve"> </w:t>
            </w:r>
            <w:r w:rsidR="00AA2A08" w:rsidRPr="00C41C50">
              <w:rPr>
                <w:rFonts w:asciiTheme="majorBidi" w:hAnsiTheme="majorBidi" w:cstheme="majorBidi"/>
                <w:b/>
                <w:bCs/>
                <w:color w:val="00B050"/>
                <w:sz w:val="24"/>
                <w:szCs w:val="24"/>
              </w:rPr>
              <w:t>(Epros efiksasti)</w:t>
            </w:r>
          </w:p>
        </w:tc>
        <w:tc>
          <w:tcPr>
            <w:tcW w:w="3969" w:type="dxa"/>
          </w:tcPr>
          <w:p w14:paraId="45C1D3E9" w14:textId="77777777" w:rsidR="00FC1C77" w:rsidRPr="004332C7" w:rsidRDefault="00FC1C77" w:rsidP="00FC1C77">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Deacon:</w:t>
            </w:r>
          </w:p>
          <w:p w14:paraId="56873048" w14:textId="37114BD6"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r w:rsidR="00636A69">
              <w:rPr>
                <w:rFonts w:asciiTheme="majorBidi" w:hAnsiTheme="majorBidi" w:cstheme="majorBidi"/>
                <w:color w:val="000000"/>
                <w:sz w:val="24"/>
                <w:szCs w:val="24"/>
              </w:rPr>
              <w:t xml:space="preserve"> </w:t>
            </w:r>
            <w:r w:rsidR="00636A69" w:rsidRPr="00C41C50">
              <w:rPr>
                <w:rFonts w:asciiTheme="majorBidi" w:hAnsiTheme="majorBidi" w:cstheme="majorBidi"/>
                <w:b/>
                <w:bCs/>
                <w:color w:val="00B050"/>
                <w:sz w:val="24"/>
                <w:szCs w:val="24"/>
              </w:rPr>
              <w:t>(Epros efiksasti)</w:t>
            </w:r>
          </w:p>
        </w:tc>
        <w:tc>
          <w:tcPr>
            <w:tcW w:w="2552" w:type="dxa"/>
          </w:tcPr>
          <w:p w14:paraId="57801E3D" w14:textId="77777777" w:rsidR="00FC1C77" w:rsidRPr="006D1E9F" w:rsidRDefault="00FC1C77" w:rsidP="00FC1C77">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rPr>
              <w:t>:</w:t>
            </w:r>
          </w:p>
          <w:p w14:paraId="1B541A38" w14:textId="01BFA04B"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w:t>
            </w:r>
            <w:r w:rsidR="00636A69">
              <w:rPr>
                <w:rFonts w:asciiTheme="majorBidi" w:hAnsiTheme="majorBidi" w:cstheme="majorBidi"/>
                <w:b/>
                <w:bCs/>
                <w:color w:val="000000"/>
                <w:sz w:val="24"/>
                <w:szCs w:val="24"/>
              </w:rPr>
              <w:t xml:space="preserve"> </w:t>
            </w:r>
            <w:r w:rsidR="00636A69" w:rsidRPr="00C41C50">
              <w:rPr>
                <w:rFonts w:asciiTheme="majorBidi" w:hAnsiTheme="majorBidi" w:cstheme="majorBidi"/>
                <w:b/>
                <w:bCs/>
                <w:color w:val="00B050"/>
              </w:rPr>
              <w:t xml:space="preserve">) </w:t>
            </w:r>
            <w:r w:rsidR="00636A69" w:rsidRPr="00C41C50">
              <w:rPr>
                <w:rFonts w:asciiTheme="majorBidi" w:hAnsiTheme="majorBidi" w:cs="Times New Roman"/>
                <w:b/>
                <w:bCs/>
                <w:color w:val="00B050"/>
                <w:rtl/>
              </w:rPr>
              <w:t xml:space="preserve">ابروس افكساسيتى </w:t>
            </w:r>
            <w:r w:rsidR="00636A69" w:rsidRPr="00C41C50">
              <w:rPr>
                <w:rFonts w:asciiTheme="majorBidi" w:hAnsiTheme="majorBidi" w:cs="Times New Roman"/>
                <w:b/>
                <w:bCs/>
                <w:color w:val="00B050"/>
              </w:rPr>
              <w:t>(</w:t>
            </w:r>
          </w:p>
        </w:tc>
      </w:tr>
      <w:tr w:rsidR="00624D26" w:rsidRPr="004332C7" w14:paraId="4E87B5F3" w14:textId="77777777" w:rsidTr="00900FA6">
        <w:tc>
          <w:tcPr>
            <w:tcW w:w="3969" w:type="dxa"/>
          </w:tcPr>
          <w:p w14:paraId="3265141A" w14:textId="77777777" w:rsidR="00624D26" w:rsidRPr="00B96DE8" w:rsidRDefault="00624D26" w:rsidP="00FC1C77">
            <w:pPr>
              <w:pStyle w:val="Standard"/>
              <w:jc w:val="both"/>
              <w:rPr>
                <w:rFonts w:ascii="Times New Roman" w:hAnsi="Times New Roman" w:cs="Times New Roman"/>
                <w:b/>
                <w:bCs/>
                <w:color w:val="C10000"/>
                <w:sz w:val="24"/>
                <w:szCs w:val="24"/>
              </w:rPr>
            </w:pPr>
          </w:p>
        </w:tc>
        <w:tc>
          <w:tcPr>
            <w:tcW w:w="3969" w:type="dxa"/>
          </w:tcPr>
          <w:p w14:paraId="6AC0F45F" w14:textId="77777777" w:rsidR="00624D26" w:rsidRPr="004332C7" w:rsidRDefault="00624D26" w:rsidP="00FC1C77">
            <w:pPr>
              <w:autoSpaceDE w:val="0"/>
              <w:autoSpaceDN w:val="0"/>
              <w:adjustRightInd w:val="0"/>
              <w:jc w:val="both"/>
              <w:rPr>
                <w:rFonts w:asciiTheme="majorBidi" w:hAnsiTheme="majorBidi" w:cstheme="majorBidi"/>
                <w:b/>
                <w:bCs/>
                <w:color w:val="C00000"/>
                <w:sz w:val="24"/>
                <w:szCs w:val="24"/>
              </w:rPr>
            </w:pPr>
          </w:p>
        </w:tc>
        <w:tc>
          <w:tcPr>
            <w:tcW w:w="2552" w:type="dxa"/>
          </w:tcPr>
          <w:p w14:paraId="076BD2EE" w14:textId="77777777" w:rsidR="00624D26" w:rsidRPr="006D1E9F" w:rsidRDefault="00624D26" w:rsidP="00FC1C77">
            <w:pPr>
              <w:autoSpaceDE w:val="0"/>
              <w:autoSpaceDN w:val="0"/>
              <w:bidi/>
              <w:adjustRightInd w:val="0"/>
              <w:jc w:val="both"/>
              <w:rPr>
                <w:rFonts w:asciiTheme="majorBidi" w:hAnsiTheme="majorBidi" w:cstheme="majorBidi"/>
                <w:b/>
                <w:bCs/>
                <w:color w:val="C00000"/>
                <w:sz w:val="24"/>
                <w:szCs w:val="24"/>
                <w:rtl/>
              </w:rPr>
            </w:pPr>
          </w:p>
        </w:tc>
      </w:tr>
      <w:tr w:rsidR="00FC1C77" w:rsidRPr="004332C7" w14:paraId="385B6D50" w14:textId="77777777" w:rsidTr="00900FA6">
        <w:tc>
          <w:tcPr>
            <w:tcW w:w="3969" w:type="dxa"/>
          </w:tcPr>
          <w:p w14:paraId="14E6E616" w14:textId="77777777" w:rsidR="00FC1C77" w:rsidRPr="00B96DE8" w:rsidRDefault="00FC1C77" w:rsidP="00FC1C77">
            <w:pPr>
              <w:pStyle w:val="Standard"/>
              <w:jc w:val="both"/>
              <w:rPr>
                <w:rFonts w:ascii="Times New Roman" w:hAnsi="Times New Roman" w:cs="Times New Roman"/>
                <w:b/>
                <w:bCs/>
                <w:color w:val="C10000"/>
                <w:sz w:val="24"/>
                <w:szCs w:val="24"/>
              </w:rPr>
            </w:pPr>
            <w:r w:rsidRPr="00B96DE8">
              <w:rPr>
                <w:rFonts w:ascii="Times New Roman" w:hAnsi="Times New Roman" w:cs="Times New Roman"/>
                <w:b/>
                <w:bCs/>
                <w:color w:val="C10000"/>
                <w:sz w:val="24"/>
                <w:szCs w:val="24"/>
              </w:rPr>
              <w:t>Menighed:</w:t>
            </w:r>
          </w:p>
          <w:p w14:paraId="04B0D805" w14:textId="79159D0D"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Herre, forbarm dig</w:t>
            </w:r>
          </w:p>
        </w:tc>
        <w:tc>
          <w:tcPr>
            <w:tcW w:w="3969" w:type="dxa"/>
          </w:tcPr>
          <w:p w14:paraId="5D7046C0" w14:textId="77777777" w:rsidR="00FC1C77" w:rsidRPr="004332C7" w:rsidRDefault="00FC1C77" w:rsidP="00FC1C77">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People:</w:t>
            </w:r>
          </w:p>
          <w:p w14:paraId="0F5BD86A" w14:textId="37572E1C"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65F0D254" w14:textId="77777777" w:rsidR="00FC1C77" w:rsidRPr="006D1E9F" w:rsidRDefault="00FC1C77" w:rsidP="00FC1C77">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rPr>
              <w:t>:</w:t>
            </w:r>
          </w:p>
          <w:p w14:paraId="518A0E82" w14:textId="62C1C777"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رب</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ارحم</w:t>
            </w:r>
            <w:r w:rsidRPr="006D1E9F">
              <w:rPr>
                <w:rFonts w:asciiTheme="majorBidi" w:hAnsiTheme="majorBidi" w:cstheme="majorBidi"/>
                <w:b/>
                <w:bCs/>
                <w:color w:val="000000"/>
                <w:sz w:val="24"/>
                <w:szCs w:val="24"/>
              </w:rPr>
              <w:t>.</w:t>
            </w:r>
          </w:p>
        </w:tc>
      </w:tr>
      <w:tr w:rsidR="00624D26" w:rsidRPr="004332C7" w14:paraId="40E4287F" w14:textId="77777777" w:rsidTr="00900FA6">
        <w:tc>
          <w:tcPr>
            <w:tcW w:w="3969" w:type="dxa"/>
          </w:tcPr>
          <w:p w14:paraId="1F234BA4" w14:textId="77777777" w:rsidR="00624D26" w:rsidRPr="00B96DE8" w:rsidRDefault="00624D26" w:rsidP="00FC1C77">
            <w:pPr>
              <w:pStyle w:val="Standard"/>
              <w:jc w:val="both"/>
              <w:rPr>
                <w:rFonts w:ascii="Times New Roman" w:hAnsi="Times New Roman" w:cs="Times New Roman"/>
                <w:b/>
                <w:bCs/>
                <w:color w:val="C10000"/>
                <w:sz w:val="24"/>
                <w:szCs w:val="24"/>
              </w:rPr>
            </w:pPr>
          </w:p>
        </w:tc>
        <w:tc>
          <w:tcPr>
            <w:tcW w:w="3969" w:type="dxa"/>
          </w:tcPr>
          <w:p w14:paraId="28198DD9" w14:textId="77777777" w:rsidR="00624D26" w:rsidRPr="004332C7" w:rsidRDefault="00624D26" w:rsidP="00FC1C77">
            <w:pPr>
              <w:autoSpaceDE w:val="0"/>
              <w:autoSpaceDN w:val="0"/>
              <w:adjustRightInd w:val="0"/>
              <w:jc w:val="both"/>
              <w:rPr>
                <w:rFonts w:asciiTheme="majorBidi" w:hAnsiTheme="majorBidi" w:cstheme="majorBidi"/>
                <w:b/>
                <w:bCs/>
                <w:color w:val="C00000"/>
                <w:sz w:val="24"/>
                <w:szCs w:val="24"/>
              </w:rPr>
            </w:pPr>
          </w:p>
        </w:tc>
        <w:tc>
          <w:tcPr>
            <w:tcW w:w="2552" w:type="dxa"/>
          </w:tcPr>
          <w:p w14:paraId="77638B4E" w14:textId="77777777" w:rsidR="00624D26" w:rsidRPr="006D1E9F" w:rsidRDefault="00624D26" w:rsidP="00FC1C77">
            <w:pPr>
              <w:autoSpaceDE w:val="0"/>
              <w:autoSpaceDN w:val="0"/>
              <w:bidi/>
              <w:adjustRightInd w:val="0"/>
              <w:jc w:val="both"/>
              <w:rPr>
                <w:rFonts w:asciiTheme="majorBidi" w:hAnsiTheme="majorBidi" w:cstheme="majorBidi"/>
                <w:b/>
                <w:bCs/>
                <w:color w:val="C00000"/>
                <w:sz w:val="24"/>
                <w:szCs w:val="24"/>
                <w:rtl/>
              </w:rPr>
            </w:pPr>
          </w:p>
        </w:tc>
      </w:tr>
      <w:tr w:rsidR="003C2F07" w:rsidRPr="0019613F" w14:paraId="3483CBA6" w14:textId="77777777" w:rsidTr="00900FA6">
        <w:tc>
          <w:tcPr>
            <w:tcW w:w="3969" w:type="dxa"/>
          </w:tcPr>
          <w:p w14:paraId="524A26A0"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p>
          <w:p w14:paraId="267D78F8" w14:textId="2FE502EF" w:rsidR="003C2F07" w:rsidRPr="004332C7" w:rsidRDefault="003C2F07" w:rsidP="00C767E9">
            <w:pPr>
              <w:jc w:val="both"/>
              <w:rPr>
                <w:rFonts w:asciiTheme="majorBidi" w:hAnsiTheme="majorBidi" w:cstheme="majorBidi"/>
                <w:sz w:val="24"/>
                <w:szCs w:val="24"/>
              </w:rPr>
            </w:pPr>
            <w:r w:rsidRPr="004332C7">
              <w:rPr>
                <w:rFonts w:asciiTheme="majorBidi" w:hAnsiTheme="majorBidi" w:cstheme="majorBidi"/>
                <w:sz w:val="24"/>
                <w:szCs w:val="24"/>
              </w:rPr>
              <w:t>Herre, Hersker, Almægtige Gud, Vor Herre - Gud og Frelser Jesu Kristi Fader!</w:t>
            </w:r>
          </w:p>
        </w:tc>
        <w:tc>
          <w:tcPr>
            <w:tcW w:w="3969" w:type="dxa"/>
          </w:tcPr>
          <w:p w14:paraId="2690B367"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369692F1" w14:textId="183F37FC" w:rsidR="003C2F07" w:rsidRPr="004332C7" w:rsidRDefault="003C2F0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 Master, Lord,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3F0E1019" w14:textId="77777777" w:rsidR="003C2F07" w:rsidRPr="006D1E9F" w:rsidRDefault="003C2F07"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49900104" w14:textId="758CA133" w:rsidR="0058760A" w:rsidRPr="002A55F1" w:rsidRDefault="003C2F07" w:rsidP="002A55F1">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أيها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السيد</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الرب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الإله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ضابط</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الكل أبو</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ربنا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وإلهنا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ومخلصنا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يسوع المسيح</w:t>
            </w:r>
            <w:r w:rsidRPr="006D1E9F">
              <w:rPr>
                <w:rFonts w:asciiTheme="majorBidi" w:hAnsiTheme="majorBidi" w:cstheme="majorBidi"/>
                <w:b/>
                <w:bCs/>
                <w:color w:val="000000"/>
                <w:sz w:val="24"/>
                <w:szCs w:val="24"/>
                <w:lang w:val="en-US"/>
              </w:rPr>
              <w:t>.</w:t>
            </w:r>
          </w:p>
        </w:tc>
      </w:tr>
      <w:tr w:rsidR="003C2F07" w:rsidRPr="0019613F" w14:paraId="24AB600D" w14:textId="77777777" w:rsidTr="00900FA6">
        <w:tc>
          <w:tcPr>
            <w:tcW w:w="3969" w:type="dxa"/>
          </w:tcPr>
          <w:p w14:paraId="3F2866F0" w14:textId="7FAE62A3" w:rsidR="003C2F07" w:rsidRPr="004332C7" w:rsidRDefault="003C2F07" w:rsidP="00C767E9">
            <w:pPr>
              <w:jc w:val="both"/>
              <w:rPr>
                <w:rFonts w:asciiTheme="majorBidi" w:hAnsiTheme="majorBidi" w:cstheme="majorBidi"/>
                <w:sz w:val="24"/>
                <w:szCs w:val="24"/>
              </w:rPr>
            </w:pPr>
            <w:r w:rsidRPr="004332C7">
              <w:rPr>
                <w:rFonts w:asciiTheme="majorBidi" w:hAnsiTheme="majorBidi" w:cstheme="majorBidi"/>
                <w:sz w:val="24"/>
                <w:szCs w:val="24"/>
              </w:rPr>
              <w:t>Vi takker Dig i alle forhold og på grund af alt og i enhver situation.</w:t>
            </w:r>
          </w:p>
        </w:tc>
        <w:tc>
          <w:tcPr>
            <w:tcW w:w="3969" w:type="dxa"/>
          </w:tcPr>
          <w:p w14:paraId="0C01D18B" w14:textId="4C536F8D" w:rsidR="003C2F07" w:rsidRPr="004332C7" w:rsidRDefault="003C2F07"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thank You for everything, concerning everything, and in everything.</w:t>
            </w:r>
          </w:p>
        </w:tc>
        <w:tc>
          <w:tcPr>
            <w:tcW w:w="2552" w:type="dxa"/>
          </w:tcPr>
          <w:p w14:paraId="3CD0787E" w14:textId="3BB8CADD" w:rsidR="003C2F07" w:rsidRPr="006D1E9F" w:rsidRDefault="003C2F07"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نشكرك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حال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ومن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أجل 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حال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وفى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حال</w:t>
            </w:r>
            <w:r w:rsidRPr="006D1E9F">
              <w:rPr>
                <w:rFonts w:asciiTheme="majorBidi" w:hAnsiTheme="majorBidi" w:cstheme="majorBidi"/>
                <w:b/>
                <w:bCs/>
                <w:sz w:val="24"/>
                <w:szCs w:val="24"/>
                <w:lang w:val="en-US"/>
              </w:rPr>
              <w:t>.</w:t>
            </w:r>
          </w:p>
        </w:tc>
      </w:tr>
      <w:tr w:rsidR="003C2F07" w:rsidRPr="0019613F" w14:paraId="45436420" w14:textId="77777777" w:rsidTr="00900FA6">
        <w:tc>
          <w:tcPr>
            <w:tcW w:w="3969" w:type="dxa"/>
          </w:tcPr>
          <w:p w14:paraId="5D90AA3D" w14:textId="59A02B9D" w:rsidR="003C2F07" w:rsidRPr="004332C7" w:rsidRDefault="00FC1C77" w:rsidP="00C767E9">
            <w:pPr>
              <w:jc w:val="both"/>
              <w:rPr>
                <w:rFonts w:asciiTheme="majorBidi" w:hAnsiTheme="majorBidi" w:cstheme="majorBidi"/>
                <w:sz w:val="24"/>
                <w:szCs w:val="24"/>
              </w:rPr>
            </w:pPr>
            <w:r w:rsidRPr="00B96DE8">
              <w:rPr>
                <w:rFonts w:ascii="Times New Roman" w:hAnsi="Times New Roman" w:cs="Times New Roman"/>
                <w:sz w:val="24"/>
                <w:szCs w:val="24"/>
              </w:rPr>
              <w:t>For du har beskyttet os, hjulpet os, bevaret os, modtaget os, båret over med os og bistået og støttet os indtil denne time.</w:t>
            </w:r>
          </w:p>
        </w:tc>
        <w:tc>
          <w:tcPr>
            <w:tcW w:w="3969" w:type="dxa"/>
          </w:tcPr>
          <w:p w14:paraId="11DFC5FF" w14:textId="37EB461F" w:rsidR="003C2F07" w:rsidRPr="004332C7" w:rsidRDefault="003C2F07"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have covered us, helped us, guarded us, accepted us to Yourself, spared us, supported us, and have brought us to this hour.</w:t>
            </w:r>
          </w:p>
        </w:tc>
        <w:tc>
          <w:tcPr>
            <w:tcW w:w="2552" w:type="dxa"/>
          </w:tcPr>
          <w:p w14:paraId="50BB8753" w14:textId="3B4B4991" w:rsidR="003C2F07" w:rsidRPr="006D1E9F" w:rsidRDefault="003C2F07"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سترتنا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وأعنتنا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وحفظتنا وقبلتنا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إليك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وأشفقت</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علينا وعضدتنا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وأتيت</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بنا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إلى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هذه الساعة</w:t>
            </w:r>
            <w:r w:rsidRPr="006D1E9F">
              <w:rPr>
                <w:rFonts w:asciiTheme="majorBidi" w:hAnsiTheme="majorBidi" w:cstheme="majorBidi"/>
                <w:b/>
                <w:bCs/>
                <w:sz w:val="24"/>
                <w:szCs w:val="24"/>
                <w:lang w:val="en-US"/>
              </w:rPr>
              <w:t>.</w:t>
            </w:r>
          </w:p>
        </w:tc>
      </w:tr>
      <w:tr w:rsidR="00624D26" w:rsidRPr="0019613F" w14:paraId="64F33B4F" w14:textId="77777777" w:rsidTr="00900FA6">
        <w:tc>
          <w:tcPr>
            <w:tcW w:w="3969" w:type="dxa"/>
          </w:tcPr>
          <w:p w14:paraId="243CDFF5" w14:textId="77777777" w:rsidR="00624D26" w:rsidRPr="0019613F" w:rsidRDefault="00624D26" w:rsidP="00C767E9">
            <w:pPr>
              <w:jc w:val="both"/>
              <w:rPr>
                <w:rFonts w:ascii="Times New Roman" w:hAnsi="Times New Roman" w:cs="Times New Roman"/>
                <w:sz w:val="24"/>
                <w:szCs w:val="24"/>
                <w:lang w:val="en-US"/>
              </w:rPr>
            </w:pPr>
          </w:p>
        </w:tc>
        <w:tc>
          <w:tcPr>
            <w:tcW w:w="3969" w:type="dxa"/>
          </w:tcPr>
          <w:p w14:paraId="4E6875CC"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87BEB01" w14:textId="77777777" w:rsidR="00624D26" w:rsidRPr="006D1E9F" w:rsidRDefault="00624D26" w:rsidP="00C767E9">
            <w:pPr>
              <w:bidi/>
              <w:jc w:val="both"/>
              <w:rPr>
                <w:rFonts w:asciiTheme="majorBidi" w:hAnsiTheme="majorBidi" w:cstheme="majorBidi"/>
                <w:b/>
                <w:bCs/>
                <w:sz w:val="24"/>
                <w:szCs w:val="24"/>
                <w:rtl/>
              </w:rPr>
            </w:pPr>
          </w:p>
        </w:tc>
      </w:tr>
      <w:tr w:rsidR="003C2F07" w:rsidRPr="0019613F" w14:paraId="6D28D49A" w14:textId="77777777" w:rsidTr="00900FA6">
        <w:tc>
          <w:tcPr>
            <w:tcW w:w="3969" w:type="dxa"/>
          </w:tcPr>
          <w:p w14:paraId="38FFF477" w14:textId="77777777" w:rsidR="003C2F07" w:rsidRPr="004332C7" w:rsidRDefault="003C2F07"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45650BD2" w14:textId="1361DCC9" w:rsidR="003C2F07" w:rsidRPr="004332C7" w:rsidRDefault="003C2F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Bed for, at Gud må  forbarme sig over os, og vise os omsorg og høre og støtte os, samt  tage imod sine helgeners og frommes  forbønner for vores godheds skyld til alle tider,</w:t>
            </w:r>
            <w:r w:rsidR="00485595" w:rsidRPr="004332C7">
              <w:rPr>
                <w:rFonts w:asciiTheme="majorBidi" w:hAnsiTheme="majorBidi" w:cstheme="majorBidi"/>
                <w:color w:val="000000"/>
                <w:sz w:val="24"/>
                <w:szCs w:val="24"/>
              </w:rPr>
              <w:t xml:space="preserve"> </w:t>
            </w:r>
            <w:r w:rsidRPr="004332C7">
              <w:rPr>
                <w:rFonts w:asciiTheme="majorBidi" w:hAnsiTheme="majorBidi" w:cstheme="majorBidi"/>
                <w:sz w:val="24"/>
                <w:szCs w:val="24"/>
              </w:rPr>
              <w:t>og tilgiver os vore</w:t>
            </w:r>
            <w:r w:rsidRPr="004332C7">
              <w:rPr>
                <w:rFonts w:asciiTheme="majorBidi" w:hAnsiTheme="majorBidi" w:cstheme="majorBidi"/>
                <w:spacing w:val="-5"/>
                <w:sz w:val="24"/>
                <w:szCs w:val="24"/>
              </w:rPr>
              <w:t xml:space="preserve"> </w:t>
            </w:r>
            <w:r w:rsidRPr="004332C7">
              <w:rPr>
                <w:rFonts w:asciiTheme="majorBidi" w:hAnsiTheme="majorBidi" w:cstheme="majorBidi"/>
                <w:sz w:val="24"/>
                <w:szCs w:val="24"/>
              </w:rPr>
              <w:t>synder.</w:t>
            </w:r>
          </w:p>
        </w:tc>
        <w:tc>
          <w:tcPr>
            <w:tcW w:w="3969" w:type="dxa"/>
          </w:tcPr>
          <w:p w14:paraId="57EDDB31"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50835C37" w14:textId="0193A49D" w:rsidR="003C2F07" w:rsidRPr="004332C7" w:rsidRDefault="003C2F0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that God have mercy and compassion on us, hear us, help us, and accept the supplications and prayers of His saints, </w:t>
            </w:r>
            <w:proofErr w:type="gramStart"/>
            <w:r w:rsidRPr="004332C7">
              <w:rPr>
                <w:rFonts w:asciiTheme="majorBidi" w:hAnsiTheme="majorBidi" w:cstheme="majorBidi"/>
                <w:color w:val="000000"/>
                <w:sz w:val="24"/>
                <w:szCs w:val="24"/>
                <w:lang w:val="en-US"/>
              </w:rPr>
              <w:t>for that which is</w:t>
            </w:r>
            <w:proofErr w:type="gramEnd"/>
            <w:r w:rsidRPr="004332C7">
              <w:rPr>
                <w:rFonts w:asciiTheme="majorBidi" w:hAnsiTheme="majorBidi" w:cstheme="majorBidi"/>
                <w:color w:val="000000"/>
                <w:sz w:val="24"/>
                <w:szCs w:val="24"/>
                <w:lang w:val="en-US"/>
              </w:rPr>
              <w:t xml:space="preserve"> good on our behalf at all times, and forgive us our sins</w:t>
            </w:r>
          </w:p>
        </w:tc>
        <w:tc>
          <w:tcPr>
            <w:tcW w:w="2552" w:type="dxa"/>
          </w:tcPr>
          <w:p w14:paraId="52520BE1" w14:textId="77777777" w:rsidR="003C2F07" w:rsidRPr="006D1E9F" w:rsidRDefault="003C2F07"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lang w:val="en-US"/>
              </w:rPr>
              <w:t>:</w:t>
            </w:r>
          </w:p>
          <w:p w14:paraId="309E862A" w14:textId="41015609" w:rsidR="003C2F07" w:rsidRPr="006D1E9F" w:rsidRDefault="003C2F07" w:rsidP="0026294F">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اطلبوا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لكي</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يرحمنا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الله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ويتراءف علينا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ويسمعنا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ويعيننا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ويقبل سؤالات</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وطلبات</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قديسيه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منهم بالصلاح</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عنا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في</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كل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حين،</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ويغفر</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لنا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خطايانا</w:t>
            </w:r>
            <w:r w:rsidRPr="006D1E9F">
              <w:rPr>
                <w:rFonts w:asciiTheme="majorBidi" w:hAnsiTheme="majorBidi" w:cstheme="majorBidi"/>
                <w:b/>
                <w:bCs/>
                <w:color w:val="000000"/>
                <w:sz w:val="24"/>
                <w:szCs w:val="24"/>
                <w:lang w:val="en-US"/>
              </w:rPr>
              <w:t>.</w:t>
            </w:r>
          </w:p>
          <w:p w14:paraId="5A759D85" w14:textId="77777777" w:rsidR="003C2F07" w:rsidRPr="006D1E9F" w:rsidRDefault="003C2F07" w:rsidP="00C767E9">
            <w:pPr>
              <w:bidi/>
              <w:jc w:val="both"/>
              <w:rPr>
                <w:rFonts w:asciiTheme="majorBidi" w:hAnsiTheme="majorBidi" w:cstheme="majorBidi"/>
                <w:b/>
                <w:bCs/>
                <w:sz w:val="24"/>
                <w:szCs w:val="24"/>
                <w:lang w:val="en-US"/>
              </w:rPr>
            </w:pPr>
          </w:p>
        </w:tc>
      </w:tr>
      <w:tr w:rsidR="00624D26" w:rsidRPr="0019613F" w14:paraId="3B3FCAC9" w14:textId="77777777" w:rsidTr="00900FA6">
        <w:tc>
          <w:tcPr>
            <w:tcW w:w="3969" w:type="dxa"/>
          </w:tcPr>
          <w:p w14:paraId="6FDFFA79" w14:textId="77777777" w:rsidR="00624D26" w:rsidRPr="0019613F" w:rsidRDefault="00624D26" w:rsidP="00C767E9">
            <w:pPr>
              <w:jc w:val="both"/>
              <w:rPr>
                <w:rFonts w:asciiTheme="majorBidi" w:hAnsiTheme="majorBidi" w:cstheme="majorBidi"/>
                <w:b/>
                <w:bCs/>
                <w:color w:val="C00000"/>
                <w:sz w:val="24"/>
                <w:szCs w:val="24"/>
                <w:lang w:val="en-US"/>
              </w:rPr>
            </w:pPr>
          </w:p>
        </w:tc>
        <w:tc>
          <w:tcPr>
            <w:tcW w:w="3969" w:type="dxa"/>
          </w:tcPr>
          <w:p w14:paraId="7E98F7D4"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4D68743B"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3C2F07" w:rsidRPr="004332C7" w14:paraId="54B4DB54" w14:textId="77777777" w:rsidTr="00900FA6">
        <w:tc>
          <w:tcPr>
            <w:tcW w:w="3969" w:type="dxa"/>
          </w:tcPr>
          <w:p w14:paraId="491FAFCD" w14:textId="03EFF69C" w:rsidR="003C2F07" w:rsidRPr="004332C7" w:rsidRDefault="004E453E"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rPr>
              <w:t>Menigheden</w:t>
            </w:r>
            <w:r w:rsidR="003C2F07" w:rsidRPr="004332C7">
              <w:rPr>
                <w:rFonts w:asciiTheme="majorBidi" w:hAnsiTheme="majorBidi" w:cstheme="majorBidi"/>
                <w:b/>
                <w:bCs/>
                <w:color w:val="C00000"/>
                <w:sz w:val="24"/>
                <w:szCs w:val="24"/>
              </w:rPr>
              <w:t>:</w:t>
            </w:r>
          </w:p>
          <w:p w14:paraId="5270F741" w14:textId="5D9411BD" w:rsidR="003C2F07" w:rsidRPr="004332C7" w:rsidRDefault="00FC1C77" w:rsidP="00C767E9">
            <w:pPr>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Herre</w:t>
            </w:r>
            <w:proofErr w:type="spellEnd"/>
            <w:r w:rsidR="003C2F07" w:rsidRPr="004332C7">
              <w:rPr>
                <w:rFonts w:asciiTheme="majorBidi" w:hAnsiTheme="majorBidi" w:cstheme="majorBidi"/>
                <w:sz w:val="24"/>
                <w:szCs w:val="24"/>
                <w:lang w:val="en-US"/>
              </w:rPr>
              <w:t xml:space="preserve">, </w:t>
            </w:r>
            <w:proofErr w:type="spellStart"/>
            <w:r w:rsidR="003C2F07" w:rsidRPr="004332C7">
              <w:rPr>
                <w:rFonts w:asciiTheme="majorBidi" w:hAnsiTheme="majorBidi" w:cstheme="majorBidi"/>
                <w:sz w:val="24"/>
                <w:szCs w:val="24"/>
                <w:lang w:val="en-US"/>
              </w:rPr>
              <w:t>forbarm</w:t>
            </w:r>
            <w:proofErr w:type="spellEnd"/>
            <w:r w:rsidR="003C2F07" w:rsidRPr="004332C7">
              <w:rPr>
                <w:rFonts w:asciiTheme="majorBidi" w:hAnsiTheme="majorBidi" w:cstheme="majorBidi"/>
                <w:sz w:val="24"/>
                <w:szCs w:val="24"/>
                <w:lang w:val="en-US"/>
              </w:rPr>
              <w:t xml:space="preserve"> di</w:t>
            </w:r>
            <w:r w:rsidR="00485595" w:rsidRPr="004332C7">
              <w:rPr>
                <w:rFonts w:asciiTheme="majorBidi" w:hAnsiTheme="majorBidi" w:cstheme="majorBidi"/>
                <w:sz w:val="24"/>
                <w:szCs w:val="24"/>
                <w:lang w:val="en-US"/>
              </w:rPr>
              <w:t>g.</w:t>
            </w:r>
          </w:p>
        </w:tc>
        <w:tc>
          <w:tcPr>
            <w:tcW w:w="3969" w:type="dxa"/>
          </w:tcPr>
          <w:p w14:paraId="7C590C6B" w14:textId="77777777" w:rsidR="003C2F07" w:rsidRPr="004332C7" w:rsidRDefault="003C2F07"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People:</w:t>
            </w:r>
          </w:p>
          <w:p w14:paraId="52CA5440" w14:textId="7F3E4CA5" w:rsidR="003C2F07" w:rsidRPr="004332C7" w:rsidRDefault="003C2F0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7541D646" w14:textId="77777777" w:rsidR="003C2F07" w:rsidRPr="006D1E9F" w:rsidRDefault="003C2F07"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10000"/>
                <w:sz w:val="24"/>
                <w:szCs w:val="24"/>
              </w:rPr>
              <w:t>:</w:t>
            </w:r>
          </w:p>
          <w:p w14:paraId="370EFAB6" w14:textId="79C6224E" w:rsidR="003C2F07" w:rsidRPr="006D1E9F" w:rsidRDefault="003C2F07"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رب</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ارحم</w:t>
            </w:r>
          </w:p>
        </w:tc>
      </w:tr>
      <w:tr w:rsidR="00AF739E" w:rsidRPr="0019613F" w14:paraId="74C95947" w14:textId="77777777" w:rsidTr="00900FA6">
        <w:tc>
          <w:tcPr>
            <w:tcW w:w="3969" w:type="dxa"/>
          </w:tcPr>
          <w:p w14:paraId="655CD39F" w14:textId="77777777" w:rsidR="00AF739E" w:rsidRPr="004332C7" w:rsidRDefault="00AF739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lastRenderedPageBreak/>
              <w:t>Præst:</w:t>
            </w:r>
          </w:p>
          <w:p w14:paraId="394EFCBC" w14:textId="597D239D" w:rsidR="00AF739E" w:rsidRPr="004332C7" w:rsidRDefault="00FC1C77" w:rsidP="00C767E9">
            <w:pPr>
              <w:jc w:val="both"/>
              <w:rPr>
                <w:rFonts w:asciiTheme="majorBidi" w:hAnsiTheme="majorBidi" w:cstheme="majorBidi"/>
                <w:sz w:val="24"/>
                <w:szCs w:val="24"/>
              </w:rPr>
            </w:pPr>
            <w:r w:rsidRPr="00B96DE8">
              <w:rPr>
                <w:rFonts w:ascii="Times New Roman" w:hAnsi="Times New Roman" w:cs="Times New Roman"/>
                <w:sz w:val="24"/>
                <w:szCs w:val="24"/>
              </w:rPr>
              <w:t xml:space="preserve">Derfor henvender vi os og beder din godhed, du menneskekærlige, giv os at fuldende denne hellige dag og alle dage i vort liv i al fred med ærefrygt for dig.  </w:t>
            </w:r>
          </w:p>
        </w:tc>
        <w:tc>
          <w:tcPr>
            <w:tcW w:w="3969" w:type="dxa"/>
          </w:tcPr>
          <w:p w14:paraId="18162100" w14:textId="77777777" w:rsidR="00AF739E" w:rsidRPr="004332C7" w:rsidRDefault="00AF739E"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26427C42" w14:textId="23FCAEAE" w:rsidR="00AF739E" w:rsidRPr="004332C7" w:rsidRDefault="00AF739E"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Therefore, we ask and entreat Your goodness, O Lover of mankind, grant us to complete this holy day, and all the days of our life, in all peace with Your fear.</w:t>
            </w:r>
          </w:p>
        </w:tc>
        <w:tc>
          <w:tcPr>
            <w:tcW w:w="2552" w:type="dxa"/>
          </w:tcPr>
          <w:p w14:paraId="6D11CB45" w14:textId="77777777" w:rsidR="00AF739E" w:rsidRPr="006D1E9F" w:rsidRDefault="00AF739E"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5FA5C026" w14:textId="5EB01A20" w:rsidR="00AF739E" w:rsidRPr="006D1E9F" w:rsidRDefault="00AF739E"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من</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أجل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هذا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نسأل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ونطلب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من صلاحك</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محب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البشر</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امنحنا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أن نكمل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هذا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اليوم</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المقدس</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وكل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أيام حياتنا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بكل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سلام</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مع</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خوفك</w:t>
            </w:r>
            <w:r w:rsidRPr="006D1E9F">
              <w:rPr>
                <w:rFonts w:asciiTheme="majorBidi" w:hAnsiTheme="majorBidi" w:cstheme="majorBidi"/>
                <w:b/>
                <w:bCs/>
                <w:color w:val="000000"/>
                <w:sz w:val="24"/>
                <w:szCs w:val="24"/>
                <w:lang w:val="en-US"/>
              </w:rPr>
              <w:t>.</w:t>
            </w:r>
          </w:p>
        </w:tc>
      </w:tr>
      <w:tr w:rsidR="00AF739E" w:rsidRPr="0019613F" w14:paraId="6B96706E" w14:textId="77777777" w:rsidTr="00900FA6">
        <w:tc>
          <w:tcPr>
            <w:tcW w:w="3969" w:type="dxa"/>
          </w:tcPr>
          <w:p w14:paraId="6B72F313" w14:textId="151853E3" w:rsidR="00AF739E" w:rsidRPr="004332C7" w:rsidRDefault="00FC1C77" w:rsidP="00C767E9">
            <w:pPr>
              <w:jc w:val="both"/>
              <w:rPr>
                <w:rFonts w:asciiTheme="majorBidi" w:hAnsiTheme="majorBidi" w:cstheme="majorBidi"/>
                <w:sz w:val="24"/>
                <w:szCs w:val="24"/>
              </w:rPr>
            </w:pPr>
            <w:r w:rsidRPr="00B96DE8">
              <w:rPr>
                <w:rFonts w:ascii="Times New Roman" w:hAnsi="Times New Roman" w:cs="Times New Roman"/>
                <w:sz w:val="24"/>
                <w:szCs w:val="24"/>
              </w:rPr>
              <w:t>Al misundelse, og hver fristelse, al Djævelens værk, og onde menneskers sammensværgelse og skjulte såvel som åbenlyse fjenders opstand,</w:t>
            </w:r>
          </w:p>
        </w:tc>
        <w:tc>
          <w:tcPr>
            <w:tcW w:w="3969" w:type="dxa"/>
          </w:tcPr>
          <w:p w14:paraId="33E40A87" w14:textId="2FC60D19" w:rsidR="00AF739E" w:rsidRPr="004332C7" w:rsidRDefault="00AF739E"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All envy, all temptation, all the work of Satan, the counsel of wicked men and the </w:t>
            </w:r>
            <w:proofErr w:type="gramStart"/>
            <w:r w:rsidRPr="004332C7">
              <w:rPr>
                <w:rFonts w:asciiTheme="majorBidi" w:hAnsiTheme="majorBidi" w:cstheme="majorBidi"/>
                <w:sz w:val="24"/>
                <w:szCs w:val="24"/>
                <w:lang w:val="en-US"/>
              </w:rPr>
              <w:t>rising up</w:t>
            </w:r>
            <w:proofErr w:type="gramEnd"/>
            <w:r w:rsidRPr="004332C7">
              <w:rPr>
                <w:rFonts w:asciiTheme="majorBidi" w:hAnsiTheme="majorBidi" w:cstheme="majorBidi"/>
                <w:sz w:val="24"/>
                <w:szCs w:val="24"/>
                <w:lang w:val="en-US"/>
              </w:rPr>
              <w:t xml:space="preserve"> of enemies, hidden and manifest,</w:t>
            </w:r>
          </w:p>
        </w:tc>
        <w:tc>
          <w:tcPr>
            <w:tcW w:w="2552" w:type="dxa"/>
          </w:tcPr>
          <w:p w14:paraId="2B449D17" w14:textId="77777777" w:rsidR="00AF739E" w:rsidRPr="0019613F" w:rsidRDefault="00AF739E"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حسد</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تجربة</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فعل الشيطان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ومؤامرة</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الناس</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الأشرار وقيام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الأعداء</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الخفيين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والظاهرين</w:t>
            </w:r>
          </w:p>
          <w:p w14:paraId="4E74A2CD" w14:textId="6952DF12" w:rsidR="00244835" w:rsidRPr="006D1E9F" w:rsidRDefault="00244835" w:rsidP="00244835">
            <w:pPr>
              <w:bidi/>
              <w:jc w:val="both"/>
              <w:rPr>
                <w:rFonts w:asciiTheme="majorBidi" w:hAnsiTheme="majorBidi" w:cstheme="majorBidi"/>
                <w:b/>
                <w:bCs/>
                <w:sz w:val="24"/>
                <w:szCs w:val="24"/>
                <w:lang w:val="en-US"/>
              </w:rPr>
            </w:pPr>
          </w:p>
        </w:tc>
      </w:tr>
      <w:tr w:rsidR="00013D41" w:rsidRPr="0019613F" w14:paraId="088B9B33" w14:textId="77777777" w:rsidTr="00900FA6">
        <w:tc>
          <w:tcPr>
            <w:tcW w:w="3969" w:type="dxa"/>
          </w:tcPr>
          <w:p w14:paraId="056423A0" w14:textId="4C6B22BA" w:rsidR="00013D41" w:rsidRPr="001D1C17" w:rsidRDefault="00AF739E"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bøjer sit hoved mod øst og gør korsets tegn over sig selv, mens han siger:</w:t>
            </w:r>
          </w:p>
        </w:tc>
        <w:tc>
          <w:tcPr>
            <w:tcW w:w="3969" w:type="dxa"/>
          </w:tcPr>
          <w:p w14:paraId="6DB767BF" w14:textId="725E9B3F" w:rsidR="00013D41" w:rsidRPr="001D1C17" w:rsidRDefault="00AF739E"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head toward the East and signs himself with the sign of the cross, saying:</w:t>
            </w:r>
          </w:p>
        </w:tc>
        <w:tc>
          <w:tcPr>
            <w:tcW w:w="2552" w:type="dxa"/>
          </w:tcPr>
          <w:p w14:paraId="3013F430" w14:textId="63F62DFF" w:rsidR="00013D41" w:rsidRPr="00C06844" w:rsidRDefault="00B83FF4"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يحنى</w:t>
            </w:r>
            <w:r w:rsidR="00AF739E" w:rsidRPr="00C06844">
              <w:rPr>
                <w:rFonts w:asciiTheme="majorBidi" w:hAnsiTheme="majorBidi" w:cstheme="majorBidi"/>
                <w:b/>
                <w:bCs/>
                <w:color w:val="1F497D" w:themeColor="text2"/>
                <w:sz w:val="24"/>
                <w:szCs w:val="24"/>
                <w:rtl/>
                <w:lang w:val="en-US"/>
              </w:rPr>
              <w:t xml:space="preserve"> الكاهن رأسه إلي الشرق ويرشم ذاته</w:t>
            </w:r>
            <w:r w:rsidR="00AA0A89" w:rsidRPr="00C06844">
              <w:rPr>
                <w:rFonts w:asciiTheme="majorBidi" w:hAnsiTheme="majorBidi" w:cstheme="majorBidi"/>
                <w:b/>
                <w:bCs/>
                <w:color w:val="1F497D" w:themeColor="text2"/>
                <w:sz w:val="24"/>
                <w:szCs w:val="24"/>
                <w:rtl/>
                <w:lang w:val="en-US"/>
              </w:rPr>
              <w:t xml:space="preserve"> </w:t>
            </w:r>
            <w:r w:rsidR="00AF739E" w:rsidRPr="00C06844">
              <w:rPr>
                <w:rFonts w:asciiTheme="majorBidi" w:hAnsiTheme="majorBidi" w:cstheme="majorBidi"/>
                <w:b/>
                <w:bCs/>
                <w:color w:val="1F497D" w:themeColor="text2"/>
                <w:sz w:val="24"/>
                <w:szCs w:val="24"/>
                <w:rtl/>
                <w:lang w:val="en-US"/>
              </w:rPr>
              <w:t>بمثال الصليب قائلاً:</w:t>
            </w:r>
          </w:p>
        </w:tc>
      </w:tr>
      <w:tr w:rsidR="00013D41" w:rsidRPr="004332C7" w14:paraId="11E561A5" w14:textId="77777777" w:rsidTr="00900FA6">
        <w:tc>
          <w:tcPr>
            <w:tcW w:w="3969" w:type="dxa"/>
          </w:tcPr>
          <w:p w14:paraId="6ECDAB1F" w14:textId="33F561C0" w:rsidR="00013D41" w:rsidRPr="004332C7" w:rsidRDefault="00AF739E" w:rsidP="00C767E9">
            <w:pPr>
              <w:jc w:val="both"/>
              <w:rPr>
                <w:rFonts w:asciiTheme="majorBidi" w:hAnsiTheme="majorBidi" w:cstheme="majorBidi"/>
                <w:sz w:val="24"/>
                <w:szCs w:val="24"/>
              </w:rPr>
            </w:pPr>
            <w:r w:rsidRPr="004332C7">
              <w:rPr>
                <w:rFonts w:asciiTheme="majorBidi" w:hAnsiTheme="majorBidi" w:cstheme="majorBidi"/>
                <w:sz w:val="24"/>
                <w:szCs w:val="24"/>
              </w:rPr>
              <w:t>tag det bort fra os.</w:t>
            </w:r>
          </w:p>
        </w:tc>
        <w:tc>
          <w:tcPr>
            <w:tcW w:w="3969" w:type="dxa"/>
          </w:tcPr>
          <w:p w14:paraId="632ABBEC" w14:textId="68FEAC50" w:rsidR="00013D41" w:rsidRPr="004332C7" w:rsidRDefault="00AF739E"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Take them away from us.</w:t>
            </w:r>
          </w:p>
        </w:tc>
        <w:tc>
          <w:tcPr>
            <w:tcW w:w="2552" w:type="dxa"/>
          </w:tcPr>
          <w:p w14:paraId="797829B8" w14:textId="78F18B7F" w:rsidR="00013D41" w:rsidRPr="006D1E9F" w:rsidRDefault="00AF739E"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انزعها عنا.</w:t>
            </w:r>
          </w:p>
        </w:tc>
      </w:tr>
      <w:tr w:rsidR="00F526F5" w:rsidRPr="004332C7" w14:paraId="3ABAFB8D" w14:textId="77777777" w:rsidTr="00900FA6">
        <w:tc>
          <w:tcPr>
            <w:tcW w:w="3969" w:type="dxa"/>
          </w:tcPr>
          <w:p w14:paraId="0BA0AD29" w14:textId="77777777" w:rsidR="00F526F5" w:rsidRPr="004332C7" w:rsidRDefault="00F526F5" w:rsidP="00C767E9">
            <w:pPr>
              <w:jc w:val="both"/>
              <w:rPr>
                <w:rFonts w:asciiTheme="majorBidi" w:hAnsiTheme="majorBidi" w:cstheme="majorBidi"/>
                <w:sz w:val="24"/>
                <w:szCs w:val="24"/>
              </w:rPr>
            </w:pPr>
          </w:p>
        </w:tc>
        <w:tc>
          <w:tcPr>
            <w:tcW w:w="3969" w:type="dxa"/>
          </w:tcPr>
          <w:p w14:paraId="2E1FC321"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138D9C89" w14:textId="77777777" w:rsidR="00F526F5" w:rsidRPr="006D1E9F" w:rsidRDefault="00F526F5" w:rsidP="00C767E9">
            <w:pPr>
              <w:bidi/>
              <w:jc w:val="both"/>
              <w:rPr>
                <w:rFonts w:asciiTheme="majorBidi" w:hAnsiTheme="majorBidi" w:cstheme="majorBidi"/>
                <w:b/>
                <w:bCs/>
                <w:sz w:val="24"/>
                <w:szCs w:val="24"/>
                <w:rtl/>
                <w:lang w:val="en-US"/>
              </w:rPr>
            </w:pPr>
          </w:p>
        </w:tc>
      </w:tr>
      <w:tr w:rsidR="00013D41" w:rsidRPr="0019613F" w14:paraId="799C9929" w14:textId="77777777" w:rsidTr="00900FA6">
        <w:tc>
          <w:tcPr>
            <w:tcW w:w="3969" w:type="dxa"/>
          </w:tcPr>
          <w:p w14:paraId="27DFBCB4" w14:textId="49B6D82D" w:rsidR="00013D41" w:rsidRPr="001D1C17" w:rsidRDefault="00AF739E"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sig højre om, imod vest, og korstegner folket, idet han siger:</w:t>
            </w:r>
          </w:p>
        </w:tc>
        <w:tc>
          <w:tcPr>
            <w:tcW w:w="3969" w:type="dxa"/>
          </w:tcPr>
          <w:p w14:paraId="4D56FCFD" w14:textId="1D3279C8" w:rsidR="00013D41" w:rsidRPr="001D1C17" w:rsidRDefault="00AF739E"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turns towards the west from his right and makes the sign of the cross over the people, saying the following</w:t>
            </w:r>
          </w:p>
        </w:tc>
        <w:tc>
          <w:tcPr>
            <w:tcW w:w="2552" w:type="dxa"/>
          </w:tcPr>
          <w:p w14:paraId="1D344736" w14:textId="70DE5FC8" w:rsidR="00013D41" w:rsidRPr="00C06844" w:rsidRDefault="00AF739E"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يلتفت إلي الغرب عن يمينه ويرشم الشعب  قائلاً</w:t>
            </w:r>
          </w:p>
        </w:tc>
      </w:tr>
      <w:tr w:rsidR="00013D41" w:rsidRPr="004332C7" w14:paraId="7697684F" w14:textId="77777777" w:rsidTr="00900FA6">
        <w:tc>
          <w:tcPr>
            <w:tcW w:w="3969" w:type="dxa"/>
          </w:tcPr>
          <w:p w14:paraId="52107D7E" w14:textId="54F44C3F" w:rsidR="00AF739E" w:rsidRPr="004332C7" w:rsidRDefault="00485595" w:rsidP="00C767E9">
            <w:pPr>
              <w:jc w:val="both"/>
              <w:rPr>
                <w:rFonts w:asciiTheme="majorBidi" w:hAnsiTheme="majorBidi" w:cstheme="majorBidi"/>
                <w:sz w:val="24"/>
                <w:szCs w:val="24"/>
              </w:rPr>
            </w:pPr>
            <w:r w:rsidRPr="004332C7">
              <w:rPr>
                <w:rFonts w:asciiTheme="majorBidi" w:hAnsiTheme="majorBidi" w:cstheme="majorBidi"/>
                <w:sz w:val="24"/>
                <w:szCs w:val="24"/>
              </w:rPr>
              <w:t>O</w:t>
            </w:r>
            <w:r w:rsidR="00AF739E" w:rsidRPr="004332C7">
              <w:rPr>
                <w:rFonts w:asciiTheme="majorBidi" w:hAnsiTheme="majorBidi" w:cstheme="majorBidi"/>
                <w:sz w:val="24"/>
                <w:szCs w:val="24"/>
              </w:rPr>
              <w:t>g bort fra hele dit folk.</w:t>
            </w:r>
          </w:p>
          <w:p w14:paraId="07ACC318" w14:textId="47E84425" w:rsidR="00AF739E" w:rsidRPr="004332C7" w:rsidRDefault="00485595" w:rsidP="00C767E9">
            <w:pPr>
              <w:jc w:val="both"/>
              <w:rPr>
                <w:rFonts w:asciiTheme="majorBidi" w:hAnsiTheme="majorBidi" w:cstheme="majorBidi"/>
                <w:sz w:val="24"/>
                <w:szCs w:val="24"/>
              </w:rPr>
            </w:pPr>
            <w:r w:rsidRPr="004332C7">
              <w:rPr>
                <w:rFonts w:asciiTheme="majorBidi" w:hAnsiTheme="majorBidi" w:cstheme="majorBidi"/>
                <w:sz w:val="24"/>
                <w:szCs w:val="24"/>
              </w:rPr>
              <w:t>O</w:t>
            </w:r>
            <w:r w:rsidR="00AF739E" w:rsidRPr="004332C7">
              <w:rPr>
                <w:rFonts w:asciiTheme="majorBidi" w:hAnsiTheme="majorBidi" w:cstheme="majorBidi"/>
                <w:sz w:val="24"/>
                <w:szCs w:val="24"/>
              </w:rPr>
              <w:t>g fra denne kirke</w:t>
            </w:r>
            <w:r w:rsidRPr="004332C7">
              <w:rPr>
                <w:rFonts w:asciiTheme="majorBidi" w:hAnsiTheme="majorBidi" w:cstheme="majorBidi"/>
                <w:sz w:val="24"/>
                <w:szCs w:val="24"/>
              </w:rPr>
              <w:t>.</w:t>
            </w:r>
          </w:p>
        </w:tc>
        <w:tc>
          <w:tcPr>
            <w:tcW w:w="3969" w:type="dxa"/>
          </w:tcPr>
          <w:p w14:paraId="66B3D297" w14:textId="77777777" w:rsidR="00AF739E" w:rsidRPr="004332C7" w:rsidRDefault="00AF739E"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from all Your people.</w:t>
            </w:r>
          </w:p>
          <w:p w14:paraId="09C51350" w14:textId="1BA2E01F" w:rsidR="00013D41" w:rsidRPr="004332C7" w:rsidRDefault="00AF739E" w:rsidP="00C767E9">
            <w:pPr>
              <w:jc w:val="both"/>
              <w:rPr>
                <w:rFonts w:asciiTheme="majorBidi" w:hAnsiTheme="majorBidi" w:cstheme="majorBidi"/>
                <w:sz w:val="24"/>
                <w:szCs w:val="24"/>
              </w:rPr>
            </w:pPr>
            <w:r w:rsidRPr="004332C7">
              <w:rPr>
                <w:rFonts w:asciiTheme="majorBidi" w:hAnsiTheme="majorBidi" w:cstheme="majorBidi"/>
                <w:sz w:val="24"/>
                <w:szCs w:val="24"/>
              </w:rPr>
              <w:t>And from this church.</w:t>
            </w:r>
          </w:p>
        </w:tc>
        <w:tc>
          <w:tcPr>
            <w:tcW w:w="2552" w:type="dxa"/>
          </w:tcPr>
          <w:p w14:paraId="6882A240" w14:textId="3C3A5325" w:rsidR="00013D41" w:rsidRPr="006D1E9F" w:rsidRDefault="00AF739E" w:rsidP="00805C40">
            <w:pPr>
              <w:bidi/>
              <w:jc w:val="both"/>
              <w:rPr>
                <w:rFonts w:asciiTheme="majorBidi" w:hAnsiTheme="majorBidi" w:cstheme="majorBidi"/>
                <w:b/>
                <w:bCs/>
                <w:sz w:val="24"/>
                <w:szCs w:val="24"/>
              </w:rPr>
            </w:pPr>
            <w:r w:rsidRPr="006D1E9F">
              <w:rPr>
                <w:rFonts w:asciiTheme="majorBidi" w:hAnsiTheme="majorBidi" w:cstheme="majorBidi"/>
                <w:b/>
                <w:bCs/>
                <w:sz w:val="24"/>
                <w:szCs w:val="24"/>
                <w:rtl/>
              </w:rPr>
              <w:t>وعن سائر شعبك</w:t>
            </w:r>
            <w:r w:rsidRPr="006D1E9F">
              <w:rPr>
                <w:rFonts w:asciiTheme="majorBidi" w:hAnsiTheme="majorBidi" w:cstheme="majorBidi"/>
                <w:b/>
                <w:bCs/>
                <w:sz w:val="24"/>
                <w:szCs w:val="24"/>
              </w:rPr>
              <w:t>.</w:t>
            </w:r>
            <w:r w:rsidR="00805C40"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وعن هذه الكنيسة.</w:t>
            </w:r>
          </w:p>
        </w:tc>
      </w:tr>
      <w:tr w:rsidR="00F526F5" w:rsidRPr="004332C7" w14:paraId="0805F4F1" w14:textId="77777777" w:rsidTr="00900FA6">
        <w:tc>
          <w:tcPr>
            <w:tcW w:w="3969" w:type="dxa"/>
          </w:tcPr>
          <w:p w14:paraId="39996F34" w14:textId="77777777" w:rsidR="00F526F5" w:rsidRPr="004332C7" w:rsidRDefault="00F526F5" w:rsidP="00C767E9">
            <w:pPr>
              <w:jc w:val="both"/>
              <w:rPr>
                <w:rFonts w:asciiTheme="majorBidi" w:hAnsiTheme="majorBidi" w:cstheme="majorBidi"/>
                <w:sz w:val="24"/>
                <w:szCs w:val="24"/>
              </w:rPr>
            </w:pPr>
          </w:p>
        </w:tc>
        <w:tc>
          <w:tcPr>
            <w:tcW w:w="3969" w:type="dxa"/>
          </w:tcPr>
          <w:p w14:paraId="4E4C01D8" w14:textId="77777777" w:rsidR="00F526F5" w:rsidRPr="0019613F" w:rsidRDefault="00F526F5" w:rsidP="00C767E9">
            <w:pPr>
              <w:jc w:val="both"/>
              <w:rPr>
                <w:rFonts w:asciiTheme="majorBidi" w:hAnsiTheme="majorBidi" w:cstheme="majorBidi"/>
                <w:sz w:val="24"/>
                <w:szCs w:val="24"/>
              </w:rPr>
            </w:pPr>
          </w:p>
        </w:tc>
        <w:tc>
          <w:tcPr>
            <w:tcW w:w="2552" w:type="dxa"/>
          </w:tcPr>
          <w:p w14:paraId="54EFA125" w14:textId="77777777" w:rsidR="00F526F5" w:rsidRPr="006D1E9F" w:rsidRDefault="00F526F5" w:rsidP="00805C40">
            <w:pPr>
              <w:bidi/>
              <w:jc w:val="both"/>
              <w:rPr>
                <w:rFonts w:asciiTheme="majorBidi" w:hAnsiTheme="majorBidi" w:cstheme="majorBidi"/>
                <w:b/>
                <w:bCs/>
                <w:sz w:val="24"/>
                <w:szCs w:val="24"/>
                <w:rtl/>
              </w:rPr>
            </w:pPr>
          </w:p>
        </w:tc>
      </w:tr>
      <w:tr w:rsidR="00013D41" w:rsidRPr="0019613F" w14:paraId="0076F763" w14:textId="77777777" w:rsidTr="00900FA6">
        <w:tc>
          <w:tcPr>
            <w:tcW w:w="3969" w:type="dxa"/>
          </w:tcPr>
          <w:p w14:paraId="29899098" w14:textId="5E3E1485" w:rsidR="00013D41" w:rsidRPr="001D1C17" w:rsidRDefault="00AF739E"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sig mod øst, gør korsets tegn og siger ved aften­ røgelsen:</w:t>
            </w:r>
          </w:p>
        </w:tc>
        <w:tc>
          <w:tcPr>
            <w:tcW w:w="3969" w:type="dxa"/>
          </w:tcPr>
          <w:p w14:paraId="1D7CCE4B" w14:textId="705F4AEA" w:rsidR="00013D41" w:rsidRPr="001D1C17" w:rsidRDefault="00AF739E"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turns toward the East, making the sign of the cross on the altar, saying:</w:t>
            </w:r>
          </w:p>
        </w:tc>
        <w:tc>
          <w:tcPr>
            <w:tcW w:w="2552" w:type="dxa"/>
          </w:tcPr>
          <w:p w14:paraId="5802DA21" w14:textId="3FC840F9" w:rsidR="00013D41" w:rsidRPr="00C06844" w:rsidRDefault="00AF739E" w:rsidP="002411EB">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يلتفت إلي الشرق ويرشم علي المذبح</w:t>
            </w:r>
            <w:r w:rsidR="002411EB"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قائلاً:</w:t>
            </w:r>
          </w:p>
        </w:tc>
      </w:tr>
      <w:tr w:rsidR="00013D41" w:rsidRPr="004332C7" w14:paraId="2DCF0700" w14:textId="77777777" w:rsidTr="00900FA6">
        <w:tc>
          <w:tcPr>
            <w:tcW w:w="3969" w:type="dxa"/>
          </w:tcPr>
          <w:p w14:paraId="6EFD4ACF" w14:textId="27C37CD4" w:rsidR="00013D41" w:rsidRPr="004332C7" w:rsidRDefault="009A2EC8" w:rsidP="00C767E9">
            <w:pPr>
              <w:jc w:val="both"/>
              <w:rPr>
                <w:rFonts w:asciiTheme="majorBidi" w:hAnsiTheme="majorBidi" w:cstheme="majorBidi"/>
                <w:sz w:val="24"/>
                <w:szCs w:val="24"/>
              </w:rPr>
            </w:pPr>
            <w:r w:rsidRPr="004332C7">
              <w:rPr>
                <w:rFonts w:asciiTheme="majorBidi" w:hAnsiTheme="majorBidi" w:cstheme="majorBidi"/>
                <w:sz w:val="24"/>
                <w:szCs w:val="24"/>
              </w:rPr>
              <w:t>og fra dette hellige sted.</w:t>
            </w:r>
          </w:p>
        </w:tc>
        <w:tc>
          <w:tcPr>
            <w:tcW w:w="3969" w:type="dxa"/>
          </w:tcPr>
          <w:p w14:paraId="062BC9BC" w14:textId="1F8828B8" w:rsidR="00013D41" w:rsidRPr="004332C7" w:rsidRDefault="009A2EC8"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from this, Your holy place.</w:t>
            </w:r>
          </w:p>
        </w:tc>
        <w:tc>
          <w:tcPr>
            <w:tcW w:w="2552" w:type="dxa"/>
          </w:tcPr>
          <w:p w14:paraId="58E6EAEA" w14:textId="51EA20D0" w:rsidR="00013D41" w:rsidRPr="006D1E9F" w:rsidRDefault="009A2EC8" w:rsidP="00C767E9">
            <w:pPr>
              <w:bidi/>
              <w:jc w:val="both"/>
              <w:rPr>
                <w:rFonts w:asciiTheme="majorBidi" w:hAnsiTheme="majorBidi" w:cstheme="majorBidi"/>
                <w:b/>
                <w:bCs/>
                <w:sz w:val="24"/>
                <w:szCs w:val="24"/>
              </w:rPr>
            </w:pPr>
            <w:r w:rsidRPr="006D1E9F">
              <w:rPr>
                <w:rFonts w:asciiTheme="majorBidi" w:hAnsiTheme="majorBidi" w:cstheme="majorBidi"/>
                <w:b/>
                <w:bCs/>
                <w:sz w:val="24"/>
                <w:szCs w:val="24"/>
                <w:rtl/>
              </w:rPr>
              <w:t>وعن موضعك المقدس هذا.</w:t>
            </w:r>
          </w:p>
        </w:tc>
      </w:tr>
      <w:tr w:rsidR="00FC1C77" w:rsidRPr="0019613F" w14:paraId="307A5661" w14:textId="77777777" w:rsidTr="00900FA6">
        <w:tc>
          <w:tcPr>
            <w:tcW w:w="3969" w:type="dxa"/>
          </w:tcPr>
          <w:p w14:paraId="7A4C455E" w14:textId="3B685692"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Forsyn os derimod med de gode og nyttige gerninger, for du er den, som har givet os myndighed til at træde på slanger og skorpioner og på al fjendens magt.</w:t>
            </w:r>
          </w:p>
        </w:tc>
        <w:tc>
          <w:tcPr>
            <w:tcW w:w="3969" w:type="dxa"/>
          </w:tcPr>
          <w:p w14:paraId="5B0E1418" w14:textId="138B3786"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those things which are good and profitable do provide for us, for it is You who have given us the authority to tread on serpents and scorpions, and upon all the power of the enemy.</w:t>
            </w:r>
          </w:p>
        </w:tc>
        <w:tc>
          <w:tcPr>
            <w:tcW w:w="2552" w:type="dxa"/>
          </w:tcPr>
          <w:p w14:paraId="4625BAC1" w14:textId="73892199"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أما الصالحات والنافعات فارزقنا</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إياها لأنك أنت الذي أعطيتنا</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السلطان أن ندوس الحيات</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والعقارب وعلى كل قوات العدو.</w:t>
            </w:r>
          </w:p>
        </w:tc>
      </w:tr>
      <w:tr w:rsidR="00FC1C77" w:rsidRPr="0019613F" w14:paraId="3AE79E27" w14:textId="77777777" w:rsidTr="00900FA6">
        <w:tc>
          <w:tcPr>
            <w:tcW w:w="3969" w:type="dxa"/>
          </w:tcPr>
          <w:p w14:paraId="6050A007" w14:textId="76920D3B"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Og led os ikke ind i fristelse, men fri os fra det onde,</w:t>
            </w:r>
          </w:p>
        </w:tc>
        <w:tc>
          <w:tcPr>
            <w:tcW w:w="3969" w:type="dxa"/>
          </w:tcPr>
          <w:p w14:paraId="10180FC0" w14:textId="074B4B3E"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p>
        </w:tc>
        <w:tc>
          <w:tcPr>
            <w:tcW w:w="2552" w:type="dxa"/>
          </w:tcPr>
          <w:p w14:paraId="0620FF1D" w14:textId="5E9EFC14"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ولا تدخلنا في تجربة، لكن نجنا</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من الشرير.</w:t>
            </w:r>
          </w:p>
        </w:tc>
      </w:tr>
      <w:tr w:rsidR="00FC1C77" w:rsidRPr="0019613F" w14:paraId="45671B1F" w14:textId="77777777" w:rsidTr="00900FA6">
        <w:tc>
          <w:tcPr>
            <w:tcW w:w="3969" w:type="dxa"/>
          </w:tcPr>
          <w:p w14:paraId="62AB14DC" w14:textId="5096BFB3"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ved nåde, barmhjertighed og menneskekærlighed fra din enbårne Søn, Vor Herre-Gud-og Frelser Jesus Kristus,</w:t>
            </w:r>
          </w:p>
        </w:tc>
        <w:tc>
          <w:tcPr>
            <w:tcW w:w="3969" w:type="dxa"/>
          </w:tcPr>
          <w:p w14:paraId="584C1BD4" w14:textId="1FBD9B92"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By the grace, compassion, and love of mankind,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7AD48108" w14:textId="0D3B4379"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بالنعمة والرأفات ومحبة البشر</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اللواتي لابنك الوحيد ربنا وإلهنا</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ومخلصنا يسوع المسيح</w:t>
            </w:r>
          </w:p>
        </w:tc>
      </w:tr>
      <w:tr w:rsidR="00FC1C77" w:rsidRPr="0019613F" w14:paraId="47680534" w14:textId="77777777" w:rsidTr="00900FA6">
        <w:tc>
          <w:tcPr>
            <w:tcW w:w="3969" w:type="dxa"/>
          </w:tcPr>
          <w:p w14:paraId="1F8860FC" w14:textId="7155C899" w:rsidR="00FC1C77" w:rsidRPr="004332C7" w:rsidRDefault="00FC1C77" w:rsidP="00FC1C77">
            <w:pPr>
              <w:jc w:val="both"/>
              <w:rPr>
                <w:rFonts w:asciiTheme="majorBidi" w:hAnsiTheme="majorBidi" w:cstheme="majorBidi"/>
                <w:sz w:val="24"/>
                <w:szCs w:val="24"/>
              </w:rPr>
            </w:pPr>
            <w:r w:rsidRPr="00B96DE8">
              <w:rPr>
                <w:rFonts w:ascii="Times New Roman" w:hAnsi="Times New Roman" w:cs="Times New Roman"/>
                <w:sz w:val="24"/>
                <w:szCs w:val="24"/>
              </w:rPr>
              <w:t>ved hvem der tilkommer dig herlighed, ære, pris, tilbedelse og værdighed tillige med ham og Helligånden, Levendegøreren, af samme væsen som dig,</w:t>
            </w:r>
          </w:p>
        </w:tc>
        <w:tc>
          <w:tcPr>
            <w:tcW w:w="3969" w:type="dxa"/>
          </w:tcPr>
          <w:p w14:paraId="4DFD6C87" w14:textId="29F873C1"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Whom the glory, the honor, the dominion, and the worship are due 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0E394DBD" w14:textId="13742432" w:rsidR="00FC1C77" w:rsidRPr="006D1E9F" w:rsidRDefault="00FC1C77" w:rsidP="00FC1C77">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هذا الذي من قبله المجد والإكرام</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والعز والسجود تليق بك معه مع</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الروح القدس المحيي المساوي</w:t>
            </w:r>
            <w:r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لك.</w:t>
            </w:r>
          </w:p>
        </w:tc>
      </w:tr>
      <w:tr w:rsidR="00FC1C77" w:rsidRPr="0019613F" w14:paraId="1AAC93E8" w14:textId="77777777" w:rsidTr="00900FA6">
        <w:tc>
          <w:tcPr>
            <w:tcW w:w="3969" w:type="dxa"/>
          </w:tcPr>
          <w:p w14:paraId="7C9C88E8" w14:textId="54513E63" w:rsidR="00FC1C77" w:rsidRPr="004332C7" w:rsidRDefault="00FC1C77" w:rsidP="00FC1C77">
            <w:pPr>
              <w:jc w:val="both"/>
              <w:rPr>
                <w:rFonts w:asciiTheme="majorBidi" w:hAnsiTheme="majorBidi" w:cstheme="majorBidi"/>
                <w:sz w:val="24"/>
                <w:szCs w:val="24"/>
                <w:lang w:val="en-US"/>
              </w:rPr>
            </w:pPr>
            <w:r w:rsidRPr="00B96DE8">
              <w:rPr>
                <w:rFonts w:ascii="Times New Roman" w:hAnsi="Times New Roman" w:cs="Times New Roman"/>
                <w:sz w:val="24"/>
                <w:szCs w:val="24"/>
              </w:rPr>
              <w:t>nu og altid og i al evighedernes evighed. Amen</w:t>
            </w:r>
          </w:p>
        </w:tc>
        <w:tc>
          <w:tcPr>
            <w:tcW w:w="3969" w:type="dxa"/>
          </w:tcPr>
          <w:p w14:paraId="1C3D3780" w14:textId="109937A2" w:rsidR="00FC1C77" w:rsidRPr="004332C7" w:rsidRDefault="00FC1C77" w:rsidP="00FC1C7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Amen.</w:t>
            </w:r>
          </w:p>
        </w:tc>
        <w:tc>
          <w:tcPr>
            <w:tcW w:w="2552" w:type="dxa"/>
          </w:tcPr>
          <w:p w14:paraId="7386EFDB" w14:textId="1F386F07" w:rsidR="00FC1C77" w:rsidRPr="006D1E9F" w:rsidRDefault="00FC1C77" w:rsidP="00244835">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الآن وكل أوان وإلى دهر الدهور</w:t>
            </w:r>
            <w:r w:rsidR="00244835">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lang w:val="en-US"/>
              </w:rPr>
              <w:t>آمين.</w:t>
            </w:r>
          </w:p>
        </w:tc>
      </w:tr>
      <w:tr w:rsidR="00013D41" w:rsidRPr="0019613F" w14:paraId="52AC9D47" w14:textId="77777777" w:rsidTr="00900FA6">
        <w:tc>
          <w:tcPr>
            <w:tcW w:w="3969" w:type="dxa"/>
          </w:tcPr>
          <w:p w14:paraId="69B2DBC2" w14:textId="77777777" w:rsidR="00013D41" w:rsidRPr="004332C7" w:rsidRDefault="00013D41" w:rsidP="00C767E9">
            <w:pPr>
              <w:jc w:val="both"/>
              <w:rPr>
                <w:rFonts w:asciiTheme="majorBidi" w:hAnsiTheme="majorBidi" w:cstheme="majorBidi"/>
                <w:sz w:val="24"/>
                <w:szCs w:val="24"/>
                <w:lang w:val="en-US"/>
              </w:rPr>
            </w:pPr>
          </w:p>
        </w:tc>
        <w:tc>
          <w:tcPr>
            <w:tcW w:w="3969" w:type="dxa"/>
          </w:tcPr>
          <w:p w14:paraId="0DA58F53" w14:textId="77777777" w:rsidR="00013D41" w:rsidRPr="004332C7" w:rsidRDefault="00013D41" w:rsidP="00C767E9">
            <w:pPr>
              <w:jc w:val="both"/>
              <w:rPr>
                <w:rFonts w:asciiTheme="majorBidi" w:hAnsiTheme="majorBidi" w:cstheme="majorBidi"/>
                <w:sz w:val="24"/>
                <w:szCs w:val="24"/>
                <w:lang w:val="en-US"/>
              </w:rPr>
            </w:pPr>
          </w:p>
        </w:tc>
        <w:tc>
          <w:tcPr>
            <w:tcW w:w="2552" w:type="dxa"/>
          </w:tcPr>
          <w:p w14:paraId="23782192" w14:textId="77777777" w:rsidR="00013D41" w:rsidRPr="006D1E9F" w:rsidRDefault="00013D41" w:rsidP="00C767E9">
            <w:pPr>
              <w:bidi/>
              <w:jc w:val="both"/>
              <w:rPr>
                <w:rFonts w:asciiTheme="majorBidi" w:hAnsiTheme="majorBidi" w:cstheme="majorBidi"/>
                <w:b/>
                <w:bCs/>
                <w:sz w:val="24"/>
                <w:szCs w:val="24"/>
                <w:lang w:val="en-US"/>
              </w:rPr>
            </w:pPr>
          </w:p>
        </w:tc>
      </w:tr>
      <w:tr w:rsidR="00013D41" w:rsidRPr="004332C7" w14:paraId="70E74C78" w14:textId="77777777" w:rsidTr="00900FA6">
        <w:tc>
          <w:tcPr>
            <w:tcW w:w="3969" w:type="dxa"/>
            <w:shd w:val="clear" w:color="auto" w:fill="EAF1DD" w:themeFill="accent3" w:themeFillTint="33"/>
            <w:vAlign w:val="center"/>
          </w:tcPr>
          <w:p w14:paraId="431A9252" w14:textId="2596ACE7" w:rsidR="00013D41" w:rsidRPr="00BF26AB" w:rsidRDefault="009A2EC8" w:rsidP="00BF26AB">
            <w:pPr>
              <w:jc w:val="center"/>
              <w:rPr>
                <w:rFonts w:asciiTheme="majorBidi" w:hAnsiTheme="majorBidi" w:cstheme="majorBidi"/>
                <w:b/>
                <w:bCs/>
                <w:color w:val="C00000"/>
                <w:sz w:val="28"/>
                <w:szCs w:val="28"/>
              </w:rPr>
            </w:pPr>
            <w:r w:rsidRPr="00BF26AB">
              <w:rPr>
                <w:rFonts w:asciiTheme="majorBidi" w:hAnsiTheme="majorBidi" w:cstheme="majorBidi"/>
                <w:b/>
                <w:bCs/>
                <w:color w:val="C00000"/>
                <w:sz w:val="28"/>
                <w:szCs w:val="28"/>
              </w:rPr>
              <w:t>Så synger folket</w:t>
            </w:r>
            <w:r w:rsidR="006A0A10" w:rsidRPr="00BF26AB">
              <w:rPr>
                <w:rFonts w:asciiTheme="majorBidi" w:hAnsiTheme="majorBidi" w:cstheme="majorBidi"/>
                <w:b/>
                <w:bCs/>
                <w:color w:val="C00000"/>
                <w:sz w:val="28"/>
                <w:szCs w:val="28"/>
              </w:rPr>
              <w:t>,</w:t>
            </w:r>
            <w:r w:rsidRPr="00BF26AB">
              <w:rPr>
                <w:rFonts w:asciiTheme="majorBidi" w:hAnsiTheme="majorBidi" w:cstheme="majorBidi"/>
                <w:b/>
                <w:bCs/>
                <w:color w:val="C00000"/>
                <w:sz w:val="28"/>
                <w:szCs w:val="28"/>
              </w:rPr>
              <w:t xml:space="preserve"> akkompagneret af cymbler:</w:t>
            </w:r>
          </w:p>
        </w:tc>
        <w:tc>
          <w:tcPr>
            <w:tcW w:w="3969" w:type="dxa"/>
            <w:shd w:val="clear" w:color="auto" w:fill="EAF1DD" w:themeFill="accent3" w:themeFillTint="33"/>
            <w:vAlign w:val="center"/>
          </w:tcPr>
          <w:p w14:paraId="6D6C3259" w14:textId="37EF406F" w:rsidR="00013D41" w:rsidRPr="00BF26AB" w:rsidRDefault="00F70EEA" w:rsidP="00BF26AB">
            <w:pPr>
              <w:jc w:val="center"/>
              <w:rPr>
                <w:rFonts w:asciiTheme="majorBidi" w:hAnsiTheme="majorBidi" w:cstheme="majorBidi"/>
                <w:b/>
                <w:bCs/>
                <w:color w:val="C00000"/>
                <w:sz w:val="28"/>
                <w:szCs w:val="28"/>
              </w:rPr>
            </w:pPr>
            <w:r w:rsidRPr="00BF26AB">
              <w:rPr>
                <w:rFonts w:asciiTheme="majorBidi" w:hAnsiTheme="majorBidi" w:cstheme="majorBidi"/>
                <w:b/>
                <w:bCs/>
                <w:color w:val="C00000"/>
                <w:sz w:val="28"/>
                <w:szCs w:val="28"/>
              </w:rPr>
              <w:t>Verses of Cymbals</w:t>
            </w:r>
          </w:p>
        </w:tc>
        <w:tc>
          <w:tcPr>
            <w:tcW w:w="2552" w:type="dxa"/>
            <w:shd w:val="clear" w:color="auto" w:fill="EAF1DD" w:themeFill="accent3" w:themeFillTint="33"/>
            <w:vAlign w:val="center"/>
          </w:tcPr>
          <w:p w14:paraId="6AD46303" w14:textId="0EC33EFE" w:rsidR="00013D41" w:rsidRPr="00BF26AB" w:rsidRDefault="00F70EEA" w:rsidP="00BF26AB">
            <w:pPr>
              <w:bidi/>
              <w:jc w:val="center"/>
              <w:rPr>
                <w:rFonts w:asciiTheme="majorBidi" w:hAnsiTheme="majorBidi" w:cstheme="majorBidi"/>
                <w:b/>
                <w:bCs/>
                <w:color w:val="C00000"/>
                <w:sz w:val="28"/>
                <w:szCs w:val="28"/>
              </w:rPr>
            </w:pPr>
            <w:r w:rsidRPr="00BF26AB">
              <w:rPr>
                <w:rFonts w:asciiTheme="majorBidi" w:hAnsiTheme="majorBidi" w:cstheme="majorBidi"/>
                <w:b/>
                <w:bCs/>
                <w:color w:val="C00000"/>
                <w:sz w:val="28"/>
                <w:szCs w:val="28"/>
                <w:rtl/>
              </w:rPr>
              <w:t>أرباع الناقوس</w:t>
            </w:r>
          </w:p>
        </w:tc>
      </w:tr>
      <w:tr w:rsidR="00A57D52" w:rsidRPr="0019613F" w14:paraId="23B3D977" w14:textId="77777777" w:rsidTr="00900FA6">
        <w:tc>
          <w:tcPr>
            <w:tcW w:w="3969" w:type="dxa"/>
          </w:tcPr>
          <w:p w14:paraId="517C30F5" w14:textId="4E944DC0" w:rsidR="00A57D52" w:rsidRPr="001D1C17" w:rsidRDefault="00BC1C51" w:rsidP="00054C32">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går op til alteret og diakonen præsenterer </w:t>
            </w:r>
            <w:r w:rsidR="001662EA" w:rsidRPr="00C06844">
              <w:rPr>
                <w:rFonts w:asciiTheme="majorBidi" w:hAnsiTheme="majorBidi" w:cstheme="majorBidi"/>
                <w:color w:val="1F497D" w:themeColor="text2"/>
                <w:sz w:val="24"/>
                <w:szCs w:val="24"/>
              </w:rPr>
              <w:t>shuriaen for ham</w:t>
            </w:r>
            <w:r w:rsidR="007443E0" w:rsidRPr="00C06844">
              <w:rPr>
                <w:rFonts w:asciiTheme="majorBidi" w:hAnsiTheme="majorBidi" w:cstheme="majorBidi"/>
                <w:color w:val="1F497D" w:themeColor="text2"/>
                <w:sz w:val="24"/>
                <w:szCs w:val="24"/>
              </w:rPr>
              <w:t>. P</w:t>
            </w:r>
            <w:r w:rsidR="001662EA" w:rsidRPr="00C06844">
              <w:rPr>
                <w:rFonts w:asciiTheme="majorBidi" w:hAnsiTheme="majorBidi" w:cstheme="majorBidi"/>
                <w:color w:val="1F497D" w:themeColor="text2"/>
                <w:sz w:val="24"/>
                <w:szCs w:val="24"/>
              </w:rPr>
              <w:t>ræsten hælder fem skefulde røgelse op</w:t>
            </w:r>
            <w:r w:rsidR="007443E0" w:rsidRPr="00C06844">
              <w:rPr>
                <w:rFonts w:asciiTheme="majorBidi" w:hAnsiTheme="majorBidi" w:cstheme="majorBidi"/>
                <w:color w:val="1F497D" w:themeColor="text2"/>
                <w:sz w:val="24"/>
                <w:szCs w:val="24"/>
              </w:rPr>
              <w:t xml:space="preserve"> i shuriaen</w:t>
            </w:r>
            <w:r w:rsidR="001662EA" w:rsidRPr="00C06844">
              <w:rPr>
                <w:rFonts w:asciiTheme="majorBidi" w:hAnsiTheme="majorBidi" w:cstheme="majorBidi"/>
                <w:color w:val="1F497D" w:themeColor="text2"/>
                <w:sz w:val="24"/>
                <w:szCs w:val="24"/>
              </w:rPr>
              <w:t xml:space="preserve"> efter han har korstegnet røgelsesæsken tre gange. </w:t>
            </w:r>
            <w:r w:rsidR="00A6386A" w:rsidRPr="00C06844">
              <w:rPr>
                <w:rFonts w:asciiTheme="majorBidi" w:hAnsiTheme="majorBidi" w:cstheme="majorBidi"/>
                <w:color w:val="1F497D" w:themeColor="text2"/>
                <w:sz w:val="24"/>
                <w:szCs w:val="24"/>
              </w:rPr>
              <w:t>(</w:t>
            </w:r>
            <w:r w:rsidR="001662EA" w:rsidRPr="00C06844">
              <w:rPr>
                <w:rFonts w:asciiTheme="majorBidi" w:hAnsiTheme="majorBidi" w:cstheme="majorBidi"/>
                <w:color w:val="1F497D" w:themeColor="text2"/>
                <w:sz w:val="24"/>
                <w:szCs w:val="24"/>
              </w:rPr>
              <w:t xml:space="preserve">Hvis der er andre præster til stede, </w:t>
            </w:r>
            <w:r w:rsidR="00A6386A" w:rsidRPr="00C06844">
              <w:rPr>
                <w:rFonts w:asciiTheme="majorBidi" w:hAnsiTheme="majorBidi" w:cstheme="majorBidi"/>
                <w:color w:val="1F497D" w:themeColor="text2"/>
                <w:sz w:val="24"/>
                <w:szCs w:val="24"/>
              </w:rPr>
              <w:t>hælder hver af dem en skefuld røgelse i, kun med anden korstegnelse) og siger:</w:t>
            </w:r>
          </w:p>
        </w:tc>
        <w:tc>
          <w:tcPr>
            <w:tcW w:w="3969" w:type="dxa"/>
          </w:tcPr>
          <w:p w14:paraId="246F135A" w14:textId="31632006" w:rsidR="00A57D52" w:rsidRPr="001D1C1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goes up to the altar and the deacon presents the censer to him where he puts five </w:t>
            </w:r>
            <w:proofErr w:type="gramStart"/>
            <w:r w:rsidRPr="00C06844">
              <w:rPr>
                <w:rFonts w:asciiTheme="majorBidi" w:hAnsiTheme="majorBidi" w:cstheme="majorBidi"/>
                <w:color w:val="1F497D" w:themeColor="text2"/>
                <w:sz w:val="24"/>
                <w:szCs w:val="24"/>
                <w:lang w:val="en-US"/>
              </w:rPr>
              <w:t>spoonful</w:t>
            </w:r>
            <w:proofErr w:type="gramEnd"/>
            <w:r w:rsidRPr="00C06844">
              <w:rPr>
                <w:rFonts w:asciiTheme="majorBidi" w:hAnsiTheme="majorBidi" w:cstheme="majorBidi"/>
                <w:color w:val="1F497D" w:themeColor="text2"/>
                <w:sz w:val="24"/>
                <w:szCs w:val="24"/>
                <w:lang w:val="en-US"/>
              </w:rPr>
              <w:t xml:space="preserve"> of incense, while signing the cross in the first three times (if there are more fellow priests, then each puts one spoonful of incense with the second signing only) and says:</w:t>
            </w:r>
          </w:p>
        </w:tc>
        <w:tc>
          <w:tcPr>
            <w:tcW w:w="2552" w:type="dxa"/>
          </w:tcPr>
          <w:p w14:paraId="54463032" w14:textId="1F35523E" w:rsidR="00A57D52" w:rsidRPr="0019613F" w:rsidRDefault="00A57D52" w:rsidP="00906FE5">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يصعد الكاهن إلى الهيكل ويقدم له</w:t>
            </w:r>
            <w:r w:rsidR="00906FE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الشماس المجمرة فيضع خمس أياد بخور</w:t>
            </w:r>
            <w:r w:rsidR="00BE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يرشم درج البخور</w:t>
            </w:r>
            <w:r w:rsidR="00BE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الثلاثة مرات الأولي</w:t>
            </w:r>
            <w:r w:rsidR="00BE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فقط. وإن كان معه شركاء فاليد الثانية لهم</w:t>
            </w:r>
            <w:r w:rsidR="00BE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جميعا واحداً بعد الآخر</w:t>
            </w:r>
            <w:r w:rsidR="00BE6EBD" w:rsidRPr="00C06844">
              <w:rPr>
                <w:rFonts w:asciiTheme="majorBidi" w:hAnsiTheme="majorBidi" w:cstheme="majorBidi" w:hint="cs"/>
                <w:b/>
                <w:bCs/>
                <w:color w:val="1F497D" w:themeColor="text2"/>
                <w:sz w:val="24"/>
                <w:szCs w:val="24"/>
                <w:rtl/>
              </w:rPr>
              <w:t>)</w:t>
            </w:r>
            <w:r w:rsidRPr="00C06844">
              <w:rPr>
                <w:rFonts w:asciiTheme="majorBidi" w:hAnsiTheme="majorBidi" w:cstheme="majorBidi"/>
                <w:b/>
                <w:bCs/>
                <w:color w:val="1F497D" w:themeColor="text2"/>
                <w:sz w:val="24"/>
                <w:szCs w:val="24"/>
                <w:rtl/>
              </w:rPr>
              <w:t xml:space="preserve"> ويقول:</w:t>
            </w:r>
          </w:p>
        </w:tc>
      </w:tr>
      <w:tr w:rsidR="00A57D52" w:rsidRPr="004332C7" w14:paraId="3C97037E" w14:textId="77777777" w:rsidTr="00900FA6">
        <w:tc>
          <w:tcPr>
            <w:tcW w:w="3969" w:type="dxa"/>
          </w:tcPr>
          <w:p w14:paraId="023440FE" w14:textId="072704F8" w:rsidR="00A57D52" w:rsidRPr="004332C7" w:rsidRDefault="00A57D52"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7700A6" w:rsidRPr="004332C7">
              <w:rPr>
                <w:rFonts w:asciiTheme="majorBidi" w:hAnsiTheme="majorBidi" w:cstheme="majorBidi"/>
                <w:b/>
                <w:bCs/>
                <w:color w:val="C00000"/>
                <w:sz w:val="24"/>
                <w:szCs w:val="24"/>
              </w:rPr>
              <w:t>:</w:t>
            </w:r>
          </w:p>
          <w:p w14:paraId="7936B2E7" w14:textId="2217B2D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I Faderens og Sønnens og Helligåndens navn – En Gud.</w:t>
            </w:r>
          </w:p>
          <w:p w14:paraId="45AA61E7" w14:textId="27CE306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Gud Fader, den Almægtige. Amen.</w:t>
            </w:r>
          </w:p>
        </w:tc>
        <w:tc>
          <w:tcPr>
            <w:tcW w:w="3969" w:type="dxa"/>
          </w:tcPr>
          <w:p w14:paraId="64B8D6DC"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lastRenderedPageBreak/>
              <w:t>Priest:</w:t>
            </w:r>
          </w:p>
          <w:p w14:paraId="6DD48606" w14:textId="0F316FE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lastRenderedPageBreak/>
              <w:t>In the name of the Father and the Son and the Holy Spirit, one God.</w:t>
            </w:r>
          </w:p>
          <w:p w14:paraId="347AB32F" w14:textId="4508798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Blessed be God 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Amen.</w:t>
            </w:r>
          </w:p>
        </w:tc>
        <w:tc>
          <w:tcPr>
            <w:tcW w:w="2552" w:type="dxa"/>
          </w:tcPr>
          <w:p w14:paraId="53B417B2"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lastRenderedPageBreak/>
              <w:t>الكاهن</w:t>
            </w:r>
            <w:r w:rsidRPr="006D1E9F">
              <w:rPr>
                <w:rFonts w:asciiTheme="majorBidi" w:hAnsiTheme="majorBidi" w:cstheme="majorBidi"/>
                <w:b/>
                <w:bCs/>
                <w:color w:val="C00000"/>
                <w:sz w:val="24"/>
                <w:szCs w:val="24"/>
                <w:lang w:val="en-US"/>
              </w:rPr>
              <w:t>:</w:t>
            </w:r>
          </w:p>
          <w:p w14:paraId="5AC54D49" w14:textId="10062F62" w:rsidR="00A57D52" w:rsidRPr="006D1E9F" w:rsidRDefault="00A57D52" w:rsidP="00ED3E29">
            <w:pPr>
              <w:bidi/>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lang w:val="en-US"/>
              </w:rPr>
              <w:lastRenderedPageBreak/>
              <w:t>باسم الآب والابن والروح</w:t>
            </w:r>
            <w:r w:rsidR="00ED3E2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القدس، إله واحد. آمين</w:t>
            </w:r>
            <w:r w:rsidRPr="006D1E9F">
              <w:rPr>
                <w:rFonts w:asciiTheme="majorBidi" w:hAnsiTheme="majorBidi" w:cstheme="majorBidi"/>
                <w:b/>
                <w:bCs/>
                <w:sz w:val="24"/>
                <w:szCs w:val="24"/>
                <w:lang w:val="en-US"/>
              </w:rPr>
              <w:t>.</w:t>
            </w:r>
          </w:p>
          <w:p w14:paraId="6238EADD" w14:textId="07E0AF43" w:rsidR="00A57D52" w:rsidRPr="006D1E9F" w:rsidRDefault="00A57D52" w:rsidP="00ED3E2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مبارك الله الآب ضابط الكل</w:t>
            </w:r>
            <w:r w:rsidRPr="006D1E9F">
              <w:rPr>
                <w:rFonts w:asciiTheme="majorBidi" w:hAnsiTheme="majorBidi" w:cstheme="majorBidi"/>
                <w:b/>
                <w:bCs/>
                <w:sz w:val="24"/>
                <w:szCs w:val="24"/>
                <w:lang w:val="en-US"/>
              </w:rPr>
              <w:t>.</w:t>
            </w:r>
            <w:r w:rsidR="00ED3E2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آمين.</w:t>
            </w:r>
          </w:p>
        </w:tc>
      </w:tr>
      <w:tr w:rsidR="00624D26" w:rsidRPr="004332C7" w14:paraId="356AB4EA" w14:textId="77777777" w:rsidTr="00900FA6">
        <w:tc>
          <w:tcPr>
            <w:tcW w:w="3969" w:type="dxa"/>
          </w:tcPr>
          <w:p w14:paraId="6A0ACF2F" w14:textId="77777777" w:rsidR="00624D26" w:rsidRPr="004332C7" w:rsidRDefault="00624D26" w:rsidP="00C767E9">
            <w:pPr>
              <w:jc w:val="both"/>
              <w:rPr>
                <w:rFonts w:asciiTheme="majorBidi" w:hAnsiTheme="majorBidi" w:cstheme="majorBidi"/>
                <w:b/>
                <w:bCs/>
                <w:color w:val="C00000"/>
                <w:sz w:val="24"/>
                <w:szCs w:val="24"/>
              </w:rPr>
            </w:pPr>
          </w:p>
        </w:tc>
        <w:tc>
          <w:tcPr>
            <w:tcW w:w="3969" w:type="dxa"/>
          </w:tcPr>
          <w:p w14:paraId="3BBB37E9"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185CA676"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4332C7" w14:paraId="66C28C05" w14:textId="77777777" w:rsidTr="00900FA6">
        <w:tc>
          <w:tcPr>
            <w:tcW w:w="3969" w:type="dxa"/>
          </w:tcPr>
          <w:p w14:paraId="2B371541" w14:textId="77777777" w:rsidR="00A57D52" w:rsidRPr="004332C7" w:rsidRDefault="00A57D52"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086DBF23" w14:textId="2C3E198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7443E0" w:rsidRPr="004332C7">
              <w:rPr>
                <w:rFonts w:asciiTheme="majorBidi" w:hAnsiTheme="majorBidi" w:cstheme="majorBidi"/>
                <w:color w:val="000000"/>
                <w:sz w:val="24"/>
                <w:szCs w:val="24"/>
              </w:rPr>
              <w:t>.</w:t>
            </w:r>
          </w:p>
        </w:tc>
        <w:tc>
          <w:tcPr>
            <w:tcW w:w="3969" w:type="dxa"/>
          </w:tcPr>
          <w:p w14:paraId="06A140C0"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Deacon:</w:t>
            </w:r>
          </w:p>
          <w:p w14:paraId="754A4454" w14:textId="733DCA4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21E257B5"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rPr>
              <w:t>:</w:t>
            </w:r>
          </w:p>
          <w:p w14:paraId="3D2C4792" w14:textId="034B811E"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4ED800EF" w14:textId="77777777" w:rsidTr="00900FA6">
        <w:tc>
          <w:tcPr>
            <w:tcW w:w="3969" w:type="dxa"/>
          </w:tcPr>
          <w:p w14:paraId="34B5000D" w14:textId="77777777" w:rsidR="00624D26" w:rsidRPr="004332C7" w:rsidRDefault="00624D26" w:rsidP="00C767E9">
            <w:pPr>
              <w:jc w:val="both"/>
              <w:rPr>
                <w:rFonts w:asciiTheme="majorBidi" w:hAnsiTheme="majorBidi" w:cstheme="majorBidi"/>
                <w:b/>
                <w:bCs/>
                <w:color w:val="C00000"/>
                <w:sz w:val="24"/>
                <w:szCs w:val="24"/>
              </w:rPr>
            </w:pPr>
          </w:p>
        </w:tc>
        <w:tc>
          <w:tcPr>
            <w:tcW w:w="3969" w:type="dxa"/>
          </w:tcPr>
          <w:p w14:paraId="1ECFC7C5"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rPr>
            </w:pPr>
          </w:p>
        </w:tc>
        <w:tc>
          <w:tcPr>
            <w:tcW w:w="2552" w:type="dxa"/>
          </w:tcPr>
          <w:p w14:paraId="242F8A43"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2D261EA6" w14:textId="77777777" w:rsidTr="00900FA6">
        <w:tc>
          <w:tcPr>
            <w:tcW w:w="3969" w:type="dxa"/>
          </w:tcPr>
          <w:p w14:paraId="78810419" w14:textId="7EF64F9E"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50828FCE" w14:textId="46194C26" w:rsidR="00A57D52" w:rsidRPr="004332C7" w:rsidRDefault="00A57D52" w:rsidP="00906FE5">
            <w:pPr>
              <w:jc w:val="both"/>
              <w:rPr>
                <w:rFonts w:asciiTheme="majorBidi" w:hAnsiTheme="majorBidi" w:cstheme="majorBidi"/>
                <w:sz w:val="24"/>
                <w:szCs w:val="24"/>
                <w:lang w:val="en-US"/>
              </w:rPr>
            </w:pPr>
            <w:r w:rsidRPr="004332C7">
              <w:rPr>
                <w:rFonts w:asciiTheme="majorBidi" w:hAnsiTheme="majorBidi" w:cstheme="majorBidi"/>
                <w:sz w:val="24"/>
                <w:szCs w:val="24"/>
              </w:rPr>
              <w:t>Velsignet være hans enbårne Søn, Jesus Kristus, vor Herre.</w:t>
            </w:r>
            <w:r w:rsidR="00906FE5">
              <w:rPr>
                <w:rFonts w:asciiTheme="majorBidi" w:hAnsiTheme="majorBidi" w:cstheme="majorBidi"/>
                <w:sz w:val="24"/>
                <w:szCs w:val="24"/>
              </w:rPr>
              <w:t xml:space="preserve"> </w:t>
            </w:r>
            <w:r w:rsidRPr="004332C7">
              <w:rPr>
                <w:rFonts w:asciiTheme="majorBidi" w:hAnsiTheme="majorBidi" w:cstheme="majorBidi"/>
                <w:sz w:val="24"/>
                <w:szCs w:val="24"/>
                <w:lang w:val="en-US"/>
              </w:rPr>
              <w:t>Amen.</w:t>
            </w:r>
          </w:p>
        </w:tc>
        <w:tc>
          <w:tcPr>
            <w:tcW w:w="3969" w:type="dxa"/>
          </w:tcPr>
          <w:p w14:paraId="709BC909"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BD3B292" w14:textId="237C3F7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Blessed be His </w:t>
            </w:r>
            <w:proofErr w:type="gramStart"/>
            <w:r w:rsidRPr="004332C7">
              <w:rPr>
                <w:rFonts w:asciiTheme="majorBidi" w:hAnsiTheme="majorBidi" w:cstheme="majorBidi"/>
                <w:color w:val="000000"/>
                <w:sz w:val="24"/>
                <w:szCs w:val="24"/>
                <w:lang w:val="en-US"/>
              </w:rPr>
              <w:t>only-begotten</w:t>
            </w:r>
            <w:proofErr w:type="gramEnd"/>
            <w:r w:rsidRPr="004332C7">
              <w:rPr>
                <w:rFonts w:asciiTheme="majorBidi" w:hAnsiTheme="majorBidi" w:cstheme="majorBidi"/>
                <w:color w:val="000000"/>
                <w:sz w:val="24"/>
                <w:szCs w:val="24"/>
                <w:lang w:val="en-US"/>
              </w:rPr>
              <w:t xml:space="preserve"> Son, Jesus Christ our Lord. </w:t>
            </w:r>
            <w:r w:rsidRPr="004332C7">
              <w:rPr>
                <w:rFonts w:asciiTheme="majorBidi" w:hAnsiTheme="majorBidi" w:cstheme="majorBidi"/>
                <w:color w:val="000000"/>
                <w:sz w:val="24"/>
                <w:szCs w:val="24"/>
              </w:rPr>
              <w:t>Amen.</w:t>
            </w:r>
          </w:p>
        </w:tc>
        <w:tc>
          <w:tcPr>
            <w:tcW w:w="2552" w:type="dxa"/>
          </w:tcPr>
          <w:p w14:paraId="20E9552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4376519F" w14:textId="71CECDFA" w:rsidR="00A57D52" w:rsidRPr="006D1E9F" w:rsidRDefault="00A57D52" w:rsidP="004134C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مبارك ابنه الوحيد يسوع</w:t>
            </w:r>
            <w:r w:rsidR="00ED3E2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 ربنا. آمين</w:t>
            </w:r>
            <w:r w:rsidRPr="006D1E9F">
              <w:rPr>
                <w:rFonts w:asciiTheme="majorBidi" w:hAnsiTheme="majorBidi" w:cstheme="majorBidi"/>
                <w:b/>
                <w:bCs/>
                <w:color w:val="000000"/>
                <w:sz w:val="24"/>
                <w:szCs w:val="24"/>
                <w:lang w:val="en-US"/>
              </w:rPr>
              <w:t>.</w:t>
            </w:r>
          </w:p>
        </w:tc>
      </w:tr>
      <w:tr w:rsidR="00624D26" w:rsidRPr="0019613F" w14:paraId="588E0274" w14:textId="77777777" w:rsidTr="00900FA6">
        <w:tc>
          <w:tcPr>
            <w:tcW w:w="3969" w:type="dxa"/>
          </w:tcPr>
          <w:p w14:paraId="45F2F86C"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15312A38"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A2D57CD"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47516A5A" w14:textId="77777777" w:rsidTr="00900FA6">
        <w:tc>
          <w:tcPr>
            <w:tcW w:w="3969" w:type="dxa"/>
          </w:tcPr>
          <w:p w14:paraId="1EC341BA" w14:textId="77777777"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2A7290A3" w14:textId="35D8B7B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7443E0" w:rsidRPr="004332C7">
              <w:rPr>
                <w:rFonts w:asciiTheme="majorBidi" w:hAnsiTheme="majorBidi" w:cstheme="majorBidi"/>
                <w:color w:val="000000"/>
                <w:sz w:val="24"/>
                <w:szCs w:val="24"/>
              </w:rPr>
              <w:t>.</w:t>
            </w:r>
          </w:p>
        </w:tc>
        <w:tc>
          <w:tcPr>
            <w:tcW w:w="3969" w:type="dxa"/>
          </w:tcPr>
          <w:p w14:paraId="540151E8"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082377E3" w14:textId="51B023E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59865E52"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53BAFB8E" w14:textId="12DD5339" w:rsidR="00A57D52" w:rsidRPr="006D1E9F" w:rsidRDefault="00A57D52" w:rsidP="005D4232">
            <w:pPr>
              <w:bidi/>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3E8F34F4" w14:textId="77777777" w:rsidTr="00900FA6">
        <w:tc>
          <w:tcPr>
            <w:tcW w:w="3969" w:type="dxa"/>
          </w:tcPr>
          <w:p w14:paraId="234145F2" w14:textId="77777777" w:rsidR="00624D26" w:rsidRPr="004332C7" w:rsidRDefault="00624D26" w:rsidP="00C767E9">
            <w:pPr>
              <w:jc w:val="both"/>
              <w:rPr>
                <w:rFonts w:asciiTheme="majorBidi" w:hAnsiTheme="majorBidi" w:cstheme="majorBidi"/>
                <w:b/>
                <w:bCs/>
                <w:color w:val="C10000"/>
                <w:sz w:val="24"/>
                <w:szCs w:val="24"/>
              </w:rPr>
            </w:pPr>
          </w:p>
        </w:tc>
        <w:tc>
          <w:tcPr>
            <w:tcW w:w="3969" w:type="dxa"/>
          </w:tcPr>
          <w:p w14:paraId="1A252996"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EB91CB6"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0295E85D" w14:textId="77777777" w:rsidTr="00900FA6">
        <w:tc>
          <w:tcPr>
            <w:tcW w:w="3969" w:type="dxa"/>
          </w:tcPr>
          <w:p w14:paraId="088729D9" w14:textId="623AA159"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1969CA87" w14:textId="2CB39C7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Velsignet være Helligånden, Talsmanden. </w:t>
            </w:r>
            <w:r w:rsidRPr="004332C7">
              <w:rPr>
                <w:rFonts w:asciiTheme="majorBidi" w:hAnsiTheme="majorBidi" w:cstheme="majorBidi"/>
                <w:sz w:val="24"/>
                <w:szCs w:val="24"/>
                <w:lang w:val="en-US"/>
              </w:rPr>
              <w:t>Amen.</w:t>
            </w:r>
          </w:p>
        </w:tc>
        <w:tc>
          <w:tcPr>
            <w:tcW w:w="3969" w:type="dxa"/>
          </w:tcPr>
          <w:p w14:paraId="77E08DB2"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A8B49A1" w14:textId="7CA8E15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Blessed be the Holy Spirit, the Paraclete. </w:t>
            </w:r>
            <w:r w:rsidRPr="004332C7">
              <w:rPr>
                <w:rFonts w:asciiTheme="majorBidi" w:hAnsiTheme="majorBidi" w:cstheme="majorBidi"/>
                <w:color w:val="000000"/>
                <w:sz w:val="24"/>
                <w:szCs w:val="24"/>
              </w:rPr>
              <w:t>Amen.</w:t>
            </w:r>
          </w:p>
        </w:tc>
        <w:tc>
          <w:tcPr>
            <w:tcW w:w="2552" w:type="dxa"/>
          </w:tcPr>
          <w:p w14:paraId="651EF9A0" w14:textId="77777777" w:rsidR="00A57D52" w:rsidRPr="006D1E9F" w:rsidRDefault="00A57D52" w:rsidP="005D4232">
            <w:pPr>
              <w:autoSpaceDE w:val="0"/>
              <w:autoSpaceDN w:val="0"/>
              <w:bidi/>
              <w:adjustRightInd w:val="0"/>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C945BE4" w14:textId="0DFA589C" w:rsidR="00A57D52" w:rsidRPr="006D1E9F" w:rsidRDefault="00A57D52" w:rsidP="004134C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مبارك الروح القدس المعزي</w:t>
            </w:r>
            <w:r w:rsidRPr="006D1E9F">
              <w:rPr>
                <w:rFonts w:asciiTheme="majorBidi" w:hAnsiTheme="majorBidi" w:cstheme="majorBidi"/>
                <w:b/>
                <w:bCs/>
                <w:color w:val="000000"/>
                <w:sz w:val="24"/>
                <w:szCs w:val="24"/>
                <w:lang w:val="en-US"/>
              </w:rPr>
              <w:t>.</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624D26" w:rsidRPr="0019613F" w14:paraId="6B21F450" w14:textId="77777777" w:rsidTr="00900FA6">
        <w:tc>
          <w:tcPr>
            <w:tcW w:w="3969" w:type="dxa"/>
          </w:tcPr>
          <w:p w14:paraId="591E9E82"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06B3D66B"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C357DA5" w14:textId="77777777" w:rsidR="00624D26" w:rsidRPr="006D1E9F" w:rsidRDefault="00624D26" w:rsidP="005D4232">
            <w:pPr>
              <w:autoSpaceDE w:val="0"/>
              <w:autoSpaceDN w:val="0"/>
              <w:bidi/>
              <w:adjustRightInd w:val="0"/>
              <w:rPr>
                <w:rFonts w:asciiTheme="majorBidi" w:hAnsiTheme="majorBidi" w:cstheme="majorBidi"/>
                <w:b/>
                <w:bCs/>
                <w:color w:val="C10000"/>
                <w:sz w:val="24"/>
                <w:szCs w:val="24"/>
                <w:rtl/>
              </w:rPr>
            </w:pPr>
          </w:p>
        </w:tc>
      </w:tr>
      <w:tr w:rsidR="00A57D52" w:rsidRPr="004332C7" w14:paraId="7DF05F51" w14:textId="77777777" w:rsidTr="00900FA6">
        <w:tc>
          <w:tcPr>
            <w:tcW w:w="3969" w:type="dxa"/>
          </w:tcPr>
          <w:p w14:paraId="500ADE70" w14:textId="77777777"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BFFE38B" w14:textId="560D3B6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7443E0" w:rsidRPr="004332C7">
              <w:rPr>
                <w:rFonts w:asciiTheme="majorBidi" w:hAnsiTheme="majorBidi" w:cstheme="majorBidi"/>
                <w:color w:val="000000"/>
                <w:sz w:val="24"/>
                <w:szCs w:val="24"/>
              </w:rPr>
              <w:t>.</w:t>
            </w:r>
          </w:p>
        </w:tc>
        <w:tc>
          <w:tcPr>
            <w:tcW w:w="3969" w:type="dxa"/>
          </w:tcPr>
          <w:p w14:paraId="1F53F519"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32C92856" w14:textId="72EE780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17E2C14E" w14:textId="77777777" w:rsidR="00A57D52" w:rsidRPr="006D1E9F" w:rsidRDefault="00A57D52" w:rsidP="005D4232">
            <w:pPr>
              <w:autoSpaceDE w:val="0"/>
              <w:autoSpaceDN w:val="0"/>
              <w:bidi/>
              <w:adjustRightInd w:val="0"/>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6A1D37BE" w14:textId="711E7D83"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3336A769" w14:textId="77777777" w:rsidTr="00900FA6">
        <w:tc>
          <w:tcPr>
            <w:tcW w:w="3969" w:type="dxa"/>
          </w:tcPr>
          <w:p w14:paraId="020F7F2D" w14:textId="77777777" w:rsidR="00624D26" w:rsidRPr="004332C7" w:rsidRDefault="00624D26" w:rsidP="00C767E9">
            <w:pPr>
              <w:jc w:val="both"/>
              <w:rPr>
                <w:rFonts w:asciiTheme="majorBidi" w:hAnsiTheme="majorBidi" w:cstheme="majorBidi"/>
                <w:b/>
                <w:bCs/>
                <w:color w:val="C10000"/>
                <w:sz w:val="24"/>
                <w:szCs w:val="24"/>
              </w:rPr>
            </w:pPr>
          </w:p>
        </w:tc>
        <w:tc>
          <w:tcPr>
            <w:tcW w:w="3969" w:type="dxa"/>
          </w:tcPr>
          <w:p w14:paraId="278EA1F0"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5E73DB2" w14:textId="77777777" w:rsidR="00624D26" w:rsidRPr="006D1E9F" w:rsidRDefault="00624D26" w:rsidP="005D4232">
            <w:pPr>
              <w:autoSpaceDE w:val="0"/>
              <w:autoSpaceDN w:val="0"/>
              <w:bidi/>
              <w:adjustRightInd w:val="0"/>
              <w:rPr>
                <w:rFonts w:asciiTheme="majorBidi" w:hAnsiTheme="majorBidi" w:cstheme="majorBidi"/>
                <w:b/>
                <w:bCs/>
                <w:color w:val="C10000"/>
                <w:sz w:val="24"/>
                <w:szCs w:val="24"/>
                <w:rtl/>
              </w:rPr>
            </w:pPr>
          </w:p>
        </w:tc>
      </w:tr>
      <w:tr w:rsidR="00A57D52" w:rsidRPr="0019613F" w14:paraId="79A239FD" w14:textId="77777777" w:rsidTr="00900FA6">
        <w:tc>
          <w:tcPr>
            <w:tcW w:w="3969" w:type="dxa"/>
          </w:tcPr>
          <w:p w14:paraId="445D1990" w14:textId="4A596313"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0985AAD4" w14:textId="165274F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Ære og pris, pris og ære være den hellige Treenighed: Faderen og Sønnen og Helligånden,</w:t>
            </w:r>
          </w:p>
        </w:tc>
        <w:tc>
          <w:tcPr>
            <w:tcW w:w="3969" w:type="dxa"/>
          </w:tcPr>
          <w:p w14:paraId="3AC0367C"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7F738FE" w14:textId="7AF6F80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Glory and honor, honor and glory to the All-Holy Trinity, the Father and the Son and the Holy Spirit.</w:t>
            </w:r>
          </w:p>
        </w:tc>
        <w:tc>
          <w:tcPr>
            <w:tcW w:w="2552" w:type="dxa"/>
          </w:tcPr>
          <w:p w14:paraId="560D5935"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2524809" w14:textId="6E080DA1" w:rsidR="00A57D52" w:rsidRPr="006D1E9F" w:rsidRDefault="00A57D52" w:rsidP="004134C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مجدا وإكراما، إكراما ومجدا،</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للثالوث القدوس، الآب والابن</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والروح القدس</w:t>
            </w:r>
            <w:r w:rsidRPr="006D1E9F">
              <w:rPr>
                <w:rFonts w:asciiTheme="majorBidi" w:hAnsiTheme="majorBidi" w:cstheme="majorBidi"/>
                <w:b/>
                <w:bCs/>
                <w:color w:val="000000"/>
                <w:sz w:val="24"/>
                <w:szCs w:val="24"/>
                <w:lang w:val="en-US"/>
              </w:rPr>
              <w:t>.</w:t>
            </w:r>
          </w:p>
        </w:tc>
      </w:tr>
      <w:tr w:rsidR="00A57D52" w:rsidRPr="0019613F" w14:paraId="60551B76" w14:textId="77777777" w:rsidTr="00900FA6">
        <w:tc>
          <w:tcPr>
            <w:tcW w:w="3969" w:type="dxa"/>
          </w:tcPr>
          <w:p w14:paraId="5F978C01" w14:textId="602A95E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53E2EE2F" w14:textId="031497F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43D86986" w14:textId="03468D5D" w:rsidR="00A57D52" w:rsidRPr="006D1E9F" w:rsidRDefault="00A57D52" w:rsidP="004134C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وإلي دهر</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الدهور كلها. آمين</w:t>
            </w:r>
            <w:r w:rsidRPr="006D1E9F">
              <w:rPr>
                <w:rFonts w:asciiTheme="majorBidi" w:hAnsiTheme="majorBidi" w:cstheme="majorBidi"/>
                <w:b/>
                <w:bCs/>
                <w:sz w:val="24"/>
                <w:szCs w:val="24"/>
                <w:lang w:val="en-US"/>
              </w:rPr>
              <w:t>.</w:t>
            </w:r>
          </w:p>
        </w:tc>
      </w:tr>
      <w:tr w:rsidR="00A57D52" w:rsidRPr="0019613F" w14:paraId="6A5CEE64" w14:textId="77777777" w:rsidTr="00900FA6">
        <w:tc>
          <w:tcPr>
            <w:tcW w:w="3969" w:type="dxa"/>
          </w:tcPr>
          <w:p w14:paraId="3C0B5948"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1A6CE9B6"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5F4EBAB0"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19613F" w14:paraId="46B869A3" w14:textId="77777777" w:rsidTr="00900FA6">
        <w:tc>
          <w:tcPr>
            <w:tcW w:w="3969" w:type="dxa"/>
          </w:tcPr>
          <w:p w14:paraId="0A326738" w14:textId="526C9710"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fremsiger sagte følgende aftenrøgelsesbøn, henvendt til Sønnen:</w:t>
            </w:r>
          </w:p>
        </w:tc>
        <w:tc>
          <w:tcPr>
            <w:tcW w:w="3969" w:type="dxa"/>
          </w:tcPr>
          <w:p w14:paraId="4AAE909B" w14:textId="5892CB8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prays inaudibly saying:</w:t>
            </w:r>
          </w:p>
        </w:tc>
        <w:tc>
          <w:tcPr>
            <w:tcW w:w="2552" w:type="dxa"/>
          </w:tcPr>
          <w:p w14:paraId="25EE6C2B" w14:textId="040FCE68"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يصلي الكاهن أوشية العشية التالية سراً</w:t>
            </w:r>
            <w:r w:rsidRPr="00C06844">
              <w:rPr>
                <w:rFonts w:asciiTheme="majorBidi" w:hAnsiTheme="majorBidi" w:cstheme="majorBidi"/>
                <w:b/>
                <w:bCs/>
                <w:color w:val="1F497D" w:themeColor="text2"/>
                <w:sz w:val="24"/>
                <w:szCs w:val="24"/>
                <w:rtl/>
                <w:lang w:val="en-US"/>
              </w:rPr>
              <w:t>:</w:t>
            </w:r>
          </w:p>
        </w:tc>
      </w:tr>
      <w:tr w:rsidR="00A57D52" w:rsidRPr="0019613F" w14:paraId="072C8B2D" w14:textId="77777777" w:rsidTr="00900FA6">
        <w:tc>
          <w:tcPr>
            <w:tcW w:w="3969" w:type="dxa"/>
          </w:tcPr>
          <w:p w14:paraId="2A43214C" w14:textId="7E4CBE2D"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2BB97F03" w14:textId="11E8E0C4" w:rsidR="00A57D52" w:rsidRPr="004332C7" w:rsidRDefault="00A57D52" w:rsidP="00054C32">
            <w:pPr>
              <w:jc w:val="both"/>
              <w:rPr>
                <w:rFonts w:asciiTheme="majorBidi" w:hAnsiTheme="majorBidi" w:cstheme="majorBidi"/>
                <w:sz w:val="24"/>
                <w:szCs w:val="24"/>
              </w:rPr>
            </w:pPr>
            <w:r w:rsidRPr="004332C7">
              <w:rPr>
                <w:rFonts w:asciiTheme="majorBidi" w:hAnsiTheme="majorBidi" w:cstheme="majorBidi"/>
                <w:sz w:val="24"/>
                <w:szCs w:val="24"/>
              </w:rPr>
              <w:t>Kristus, vor store Gud, frygtindgydende og sand, den enbårne Søn og Gud Faders logos! Dit hellige navn er som</w:t>
            </w:r>
            <w:r w:rsidR="00054C32">
              <w:rPr>
                <w:rFonts w:asciiTheme="majorBidi" w:hAnsiTheme="majorBidi" w:cstheme="majorBidi"/>
                <w:sz w:val="24"/>
                <w:szCs w:val="24"/>
              </w:rPr>
              <w:t xml:space="preserve"> </w:t>
            </w:r>
            <w:r w:rsidRPr="004332C7">
              <w:rPr>
                <w:rFonts w:asciiTheme="majorBidi" w:hAnsiTheme="majorBidi" w:cstheme="majorBidi"/>
                <w:sz w:val="24"/>
                <w:szCs w:val="24"/>
              </w:rPr>
              <w:t>udgydt myrra. Og på ethvert sted frembærer man røgelse</w:t>
            </w:r>
            <w:r w:rsidR="00054C32">
              <w:rPr>
                <w:rFonts w:asciiTheme="majorBidi" w:hAnsiTheme="majorBidi" w:cstheme="majorBidi"/>
                <w:sz w:val="24"/>
                <w:szCs w:val="24"/>
              </w:rPr>
              <w:t xml:space="preserve"> </w:t>
            </w:r>
            <w:r w:rsidRPr="004332C7">
              <w:rPr>
                <w:rFonts w:asciiTheme="majorBidi" w:hAnsiTheme="majorBidi" w:cstheme="majorBidi"/>
                <w:sz w:val="24"/>
                <w:szCs w:val="24"/>
              </w:rPr>
              <w:t>til dit hellige navn og et rent offer.</w:t>
            </w:r>
          </w:p>
        </w:tc>
        <w:tc>
          <w:tcPr>
            <w:tcW w:w="3969" w:type="dxa"/>
          </w:tcPr>
          <w:p w14:paraId="3BE0A631"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64A660B" w14:textId="43E3127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 Christ our God, the Great, awesome and true, the </w:t>
            </w:r>
            <w:proofErr w:type="gramStart"/>
            <w:r w:rsidRPr="004332C7">
              <w:rPr>
                <w:rFonts w:asciiTheme="majorBidi" w:hAnsiTheme="majorBidi" w:cstheme="majorBidi"/>
                <w:color w:val="000000"/>
                <w:sz w:val="24"/>
                <w:szCs w:val="24"/>
                <w:lang w:val="en-US"/>
              </w:rPr>
              <w:t>only-begotten</w:t>
            </w:r>
            <w:proofErr w:type="gramEnd"/>
            <w:r w:rsidRPr="004332C7">
              <w:rPr>
                <w:rFonts w:asciiTheme="majorBidi" w:hAnsiTheme="majorBidi" w:cstheme="majorBidi"/>
                <w:color w:val="000000"/>
                <w:sz w:val="24"/>
                <w:szCs w:val="24"/>
                <w:lang w:val="en-US"/>
              </w:rPr>
              <w:t xml:space="preserve"> Son and Logos of God the Father, ointment poured forth is </w:t>
            </w:r>
            <w:r w:rsidRPr="004332C7">
              <w:rPr>
                <w:rFonts w:asciiTheme="majorBidi" w:hAnsiTheme="majorBidi" w:cstheme="majorBidi"/>
                <w:sz w:val="24"/>
                <w:szCs w:val="24"/>
                <w:lang w:val="en-US"/>
              </w:rPr>
              <w:t>Your holy name, and in every place incense is offered to Your holy name, and a pure offering.</w:t>
            </w:r>
          </w:p>
        </w:tc>
        <w:tc>
          <w:tcPr>
            <w:tcW w:w="2552" w:type="dxa"/>
          </w:tcPr>
          <w:p w14:paraId="5508BBA6"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F396034" w14:textId="6D48085F" w:rsidR="00A57D52" w:rsidRPr="006D1E9F" w:rsidRDefault="00A57D52" w:rsidP="004134C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أيها المسيح إلهنا العظيم</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المخوف الحقيقي، الابن</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الوحيد وكلمة الله الأب، طيب</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مسكوب هو اسمك القدوس،</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وفي كل مكان يقدم بخور</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sz w:val="24"/>
                <w:szCs w:val="24"/>
                <w:rtl/>
              </w:rPr>
              <w:t>لاسمك القدوس، صعيدة</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طاهرة</w:t>
            </w:r>
            <w:r w:rsidRPr="0019613F">
              <w:rPr>
                <w:rFonts w:asciiTheme="majorBidi" w:hAnsiTheme="majorBidi" w:cstheme="majorBidi"/>
                <w:b/>
                <w:bCs/>
                <w:sz w:val="24"/>
                <w:szCs w:val="24"/>
                <w:lang w:val="en-US"/>
              </w:rPr>
              <w:t>.</w:t>
            </w:r>
          </w:p>
        </w:tc>
      </w:tr>
      <w:tr w:rsidR="00624D26" w:rsidRPr="0019613F" w14:paraId="2C7E2E1C" w14:textId="77777777" w:rsidTr="00900FA6">
        <w:tc>
          <w:tcPr>
            <w:tcW w:w="3969" w:type="dxa"/>
          </w:tcPr>
          <w:p w14:paraId="6D5BA229"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6F68F188"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806EB50"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1F48924E" w14:textId="77777777" w:rsidTr="00900FA6">
        <w:tc>
          <w:tcPr>
            <w:tcW w:w="3969" w:type="dxa"/>
          </w:tcPr>
          <w:p w14:paraId="43C1D44A" w14:textId="77777777"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52E4008F" w14:textId="4F79E6F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vort offer og for dem, som har bragt det.</w:t>
            </w:r>
          </w:p>
        </w:tc>
        <w:tc>
          <w:tcPr>
            <w:tcW w:w="3969" w:type="dxa"/>
          </w:tcPr>
          <w:p w14:paraId="163661B4"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0FF6452B" w14:textId="3F4EE1A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our sacrifice and those who have brought it.</w:t>
            </w:r>
          </w:p>
        </w:tc>
        <w:tc>
          <w:tcPr>
            <w:tcW w:w="2552" w:type="dxa"/>
          </w:tcPr>
          <w:p w14:paraId="317D045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75C84694" w14:textId="7065E981" w:rsidR="00A57D52" w:rsidRPr="006D1E9F" w:rsidRDefault="00A57D52" w:rsidP="004134C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ذبيحتنا والذين</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قدموها</w:t>
            </w:r>
            <w:r w:rsidRPr="0019613F">
              <w:rPr>
                <w:rFonts w:asciiTheme="majorBidi" w:hAnsiTheme="majorBidi" w:cstheme="majorBidi"/>
                <w:b/>
                <w:bCs/>
                <w:color w:val="000000"/>
                <w:sz w:val="24"/>
                <w:szCs w:val="24"/>
                <w:lang w:val="en-US"/>
              </w:rPr>
              <w:t>.</w:t>
            </w:r>
          </w:p>
        </w:tc>
      </w:tr>
      <w:tr w:rsidR="00624D26" w:rsidRPr="0019613F" w14:paraId="6DAF79B8" w14:textId="77777777" w:rsidTr="00900FA6">
        <w:tc>
          <w:tcPr>
            <w:tcW w:w="3969" w:type="dxa"/>
          </w:tcPr>
          <w:p w14:paraId="6219A2C8"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0C86BB7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7D33BF2"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4BE885F9" w14:textId="77777777" w:rsidTr="00900FA6">
        <w:tc>
          <w:tcPr>
            <w:tcW w:w="3969" w:type="dxa"/>
          </w:tcPr>
          <w:p w14:paraId="41D2DA82" w14:textId="6128C54C"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3E217B99" w14:textId="19CB401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Vi beder dig, vor Herre, modtag vore bønner, og lad vor bøn stige direkte op for dit ansigt ligesom røgelse. Vore opløftede hænder er et aftenoffer.</w:t>
            </w:r>
          </w:p>
        </w:tc>
        <w:tc>
          <w:tcPr>
            <w:tcW w:w="3969" w:type="dxa"/>
          </w:tcPr>
          <w:p w14:paraId="41F1289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58F7E71" w14:textId="5BAEFA0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We ask You, O our Master, receive our prayers to Yourself. Let our prayers be set forth before You as incense, the lifting up of our hands as the evening sacrifice.</w:t>
            </w:r>
          </w:p>
        </w:tc>
        <w:tc>
          <w:tcPr>
            <w:tcW w:w="2552" w:type="dxa"/>
          </w:tcPr>
          <w:p w14:paraId="4B30B995"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0CF27112" w14:textId="718BEDB0" w:rsidR="00A57D52" w:rsidRPr="006D1E9F" w:rsidRDefault="00A57D52" w:rsidP="004134C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نسألك يا سيدنا، اقبل إليك</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طلباتنا ولتستقم أمامك صلاتنا</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مثل بخور، رفع أيدينا ذبيحة</w:t>
            </w:r>
            <w:r w:rsidR="004134C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مسائية</w:t>
            </w:r>
            <w:r w:rsidRPr="0019613F">
              <w:rPr>
                <w:rFonts w:asciiTheme="majorBidi" w:hAnsiTheme="majorBidi" w:cstheme="majorBidi"/>
                <w:b/>
                <w:bCs/>
                <w:color w:val="000000"/>
                <w:sz w:val="24"/>
                <w:szCs w:val="24"/>
                <w:lang w:val="en-US"/>
              </w:rPr>
              <w:t>.</w:t>
            </w:r>
          </w:p>
        </w:tc>
      </w:tr>
      <w:tr w:rsidR="00A57D52" w:rsidRPr="0019613F" w14:paraId="6ED5A964" w14:textId="77777777" w:rsidTr="00900FA6">
        <w:tc>
          <w:tcPr>
            <w:tcW w:w="3969" w:type="dxa"/>
          </w:tcPr>
          <w:p w14:paraId="32687168" w14:textId="1D7F6AF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du er det sande aftenoffer. Du frembar dig selv for vore synder, på det ære­ fulde kors i overensstemmelse med din gode Faders vilje.</w:t>
            </w:r>
            <w:r w:rsidR="00906FE5">
              <w:rPr>
                <w:rFonts w:asciiTheme="majorBidi" w:hAnsiTheme="majorBidi" w:cstheme="majorBidi"/>
                <w:sz w:val="24"/>
                <w:szCs w:val="24"/>
              </w:rPr>
              <w:t xml:space="preserve"> </w:t>
            </w:r>
          </w:p>
        </w:tc>
        <w:tc>
          <w:tcPr>
            <w:tcW w:w="3969" w:type="dxa"/>
          </w:tcPr>
          <w:p w14:paraId="6BD3755A" w14:textId="7057499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are the true evening sacrifice, who have offered Yourself upon the honored Cross for our sins, according to the will of Your good Father,</w:t>
            </w:r>
          </w:p>
        </w:tc>
        <w:tc>
          <w:tcPr>
            <w:tcW w:w="2552" w:type="dxa"/>
          </w:tcPr>
          <w:p w14:paraId="2A49DDFB" w14:textId="0EC0269B" w:rsidR="00A57D52" w:rsidRPr="006D1E9F" w:rsidRDefault="00A57D52" w:rsidP="004134C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 أنت هو ذبيحة المساء</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الحقيقية، الذي أصعدت ذاتك</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من أجل خطايانا على الصليب</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المكرم، كإرادة أبيك الصالح</w:t>
            </w:r>
            <w:r w:rsidRPr="006D1E9F">
              <w:rPr>
                <w:rFonts w:asciiTheme="majorBidi" w:hAnsiTheme="majorBidi" w:cstheme="majorBidi"/>
                <w:b/>
                <w:bCs/>
                <w:sz w:val="24"/>
                <w:szCs w:val="24"/>
                <w:lang w:val="en-US"/>
              </w:rPr>
              <w:t>.</w:t>
            </w:r>
          </w:p>
        </w:tc>
      </w:tr>
      <w:tr w:rsidR="00A57D52" w:rsidRPr="0019613F" w14:paraId="5F1A6C4F" w14:textId="77777777" w:rsidTr="00900FA6">
        <w:tc>
          <w:tcPr>
            <w:tcW w:w="3969" w:type="dxa"/>
          </w:tcPr>
          <w:p w14:paraId="15D05EE9" w14:textId="538B2E6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Ham, som du er velsignet sammen med, tillige med Helligånden, Levendegøreren, af samme væsen som dig,</w:t>
            </w:r>
            <w:r w:rsidR="00906FE5">
              <w:rPr>
                <w:rFonts w:asciiTheme="majorBidi" w:hAnsiTheme="majorBidi" w:cstheme="majorBidi"/>
                <w:sz w:val="24"/>
                <w:szCs w:val="24"/>
              </w:rPr>
              <w:t xml:space="preserve"> </w:t>
            </w:r>
          </w:p>
        </w:tc>
        <w:tc>
          <w:tcPr>
            <w:tcW w:w="3969" w:type="dxa"/>
          </w:tcPr>
          <w:p w14:paraId="75D5D49A" w14:textId="7E2EA4C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With Whom You are blessed with the Holy Spirit, the Giver of Life, who is of one essence with You.</w:t>
            </w:r>
          </w:p>
        </w:tc>
        <w:tc>
          <w:tcPr>
            <w:tcW w:w="2552" w:type="dxa"/>
          </w:tcPr>
          <w:p w14:paraId="274A0E7C" w14:textId="2AB95A82" w:rsidR="00A57D52" w:rsidRPr="006D1E9F" w:rsidRDefault="00A57D52" w:rsidP="004134C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هذا الذي أنت مبارك معه،</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ومع الروح القدس المحيي</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المساوي لك</w:t>
            </w:r>
            <w:r w:rsidRPr="006D1E9F">
              <w:rPr>
                <w:rFonts w:asciiTheme="majorBidi" w:hAnsiTheme="majorBidi" w:cstheme="majorBidi"/>
                <w:b/>
                <w:bCs/>
                <w:sz w:val="24"/>
                <w:szCs w:val="24"/>
                <w:lang w:val="en-US"/>
              </w:rPr>
              <w:t>.</w:t>
            </w:r>
          </w:p>
        </w:tc>
      </w:tr>
      <w:tr w:rsidR="00A57D52" w:rsidRPr="0019613F" w14:paraId="483E2FFE" w14:textId="77777777" w:rsidTr="00900FA6">
        <w:tc>
          <w:tcPr>
            <w:tcW w:w="3969" w:type="dxa"/>
          </w:tcPr>
          <w:p w14:paraId="13B9F48F" w14:textId="3427A07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5FE7CDF7" w14:textId="5CB9CED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5AD56986" w14:textId="4A1877D9" w:rsidR="00A57D52" w:rsidRPr="006D1E9F" w:rsidRDefault="00A57D52" w:rsidP="004134C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وإلي دهر</w:t>
            </w:r>
            <w:r w:rsidR="004134C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الدهور كلها. أمين</w:t>
            </w:r>
            <w:r w:rsidRPr="006D1E9F">
              <w:rPr>
                <w:rFonts w:asciiTheme="majorBidi" w:hAnsiTheme="majorBidi" w:cstheme="majorBidi"/>
                <w:b/>
                <w:bCs/>
                <w:sz w:val="24"/>
                <w:szCs w:val="24"/>
                <w:lang w:val="en-US"/>
              </w:rPr>
              <w:t>.</w:t>
            </w:r>
          </w:p>
        </w:tc>
      </w:tr>
      <w:tr w:rsidR="00244835" w:rsidRPr="0019613F" w14:paraId="5CC67FF7" w14:textId="77777777" w:rsidTr="00900FA6">
        <w:tc>
          <w:tcPr>
            <w:tcW w:w="3969" w:type="dxa"/>
          </w:tcPr>
          <w:p w14:paraId="035DE5EA" w14:textId="77777777" w:rsidR="00244835" w:rsidRPr="0019613F" w:rsidRDefault="00244835" w:rsidP="00C767E9">
            <w:pPr>
              <w:jc w:val="both"/>
              <w:rPr>
                <w:rFonts w:asciiTheme="majorBidi" w:hAnsiTheme="majorBidi" w:cstheme="majorBidi"/>
                <w:sz w:val="24"/>
                <w:szCs w:val="24"/>
                <w:lang w:val="en-US"/>
              </w:rPr>
            </w:pPr>
          </w:p>
        </w:tc>
        <w:tc>
          <w:tcPr>
            <w:tcW w:w="3969" w:type="dxa"/>
          </w:tcPr>
          <w:p w14:paraId="4449F39C" w14:textId="77777777" w:rsidR="00244835" w:rsidRPr="004332C7" w:rsidRDefault="00244835" w:rsidP="00C767E9">
            <w:pPr>
              <w:jc w:val="both"/>
              <w:rPr>
                <w:rFonts w:asciiTheme="majorBidi" w:hAnsiTheme="majorBidi" w:cstheme="majorBidi"/>
                <w:sz w:val="24"/>
                <w:szCs w:val="24"/>
                <w:lang w:val="en-US"/>
              </w:rPr>
            </w:pPr>
          </w:p>
        </w:tc>
        <w:tc>
          <w:tcPr>
            <w:tcW w:w="2552" w:type="dxa"/>
          </w:tcPr>
          <w:p w14:paraId="64138AF3" w14:textId="77777777" w:rsidR="00244835" w:rsidRPr="006D1E9F" w:rsidRDefault="00244835" w:rsidP="004134C6">
            <w:pPr>
              <w:autoSpaceDE w:val="0"/>
              <w:autoSpaceDN w:val="0"/>
              <w:bidi/>
              <w:adjustRightInd w:val="0"/>
              <w:jc w:val="both"/>
              <w:rPr>
                <w:rFonts w:asciiTheme="majorBidi" w:hAnsiTheme="majorBidi" w:cstheme="majorBidi"/>
                <w:b/>
                <w:bCs/>
                <w:sz w:val="24"/>
                <w:szCs w:val="24"/>
                <w:rtl/>
              </w:rPr>
            </w:pPr>
          </w:p>
        </w:tc>
      </w:tr>
      <w:tr w:rsidR="00A57D52" w:rsidRPr="0019613F" w14:paraId="4EFBAE85" w14:textId="77777777" w:rsidTr="00900FA6">
        <w:tc>
          <w:tcPr>
            <w:tcW w:w="3969" w:type="dxa"/>
          </w:tcPr>
          <w:p w14:paraId="565B03A8" w14:textId="56C26500"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ved morgenbønnen siger præsten stille morgenrøgelsesbønnen i stedet for den foregående bøn.</w:t>
            </w:r>
          </w:p>
        </w:tc>
        <w:tc>
          <w:tcPr>
            <w:tcW w:w="3969" w:type="dxa"/>
          </w:tcPr>
          <w:p w14:paraId="7CA81ACB" w14:textId="3A8F458F"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In the Matins prayer, the priest prays inaudibly the following prayer instead of the previous one:</w:t>
            </w:r>
          </w:p>
        </w:tc>
        <w:tc>
          <w:tcPr>
            <w:tcW w:w="2552" w:type="dxa"/>
          </w:tcPr>
          <w:p w14:paraId="5818EAFC" w14:textId="357B286F" w:rsidR="00A57D52" w:rsidRPr="00C06844" w:rsidRDefault="00A57D52" w:rsidP="00E8178B">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صلاة بخور باكر يقول الكاهن هذه</w:t>
            </w:r>
            <w:r w:rsidR="00E8178B"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الأوشية سراً بدل السابقة:</w:t>
            </w:r>
          </w:p>
        </w:tc>
      </w:tr>
      <w:tr w:rsidR="00A57D52" w:rsidRPr="0019613F" w14:paraId="79AC3435" w14:textId="77777777" w:rsidTr="00900FA6">
        <w:tc>
          <w:tcPr>
            <w:tcW w:w="3969" w:type="dxa"/>
          </w:tcPr>
          <w:p w14:paraId="2E66ADEE" w14:textId="7425E5AC"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28631084" w14:textId="06A5700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Gud, du som har modtaget den retfærdige Abels gaver og Noahs og Abrahams offer og Arons og Zakarias røgelse.</w:t>
            </w:r>
          </w:p>
        </w:tc>
        <w:tc>
          <w:tcPr>
            <w:tcW w:w="3969" w:type="dxa"/>
          </w:tcPr>
          <w:p w14:paraId="195765C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B7D5684" w14:textId="48E8EE9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God, who received to Yourself the offerings of the righteous Abel, the sacrifice of Noah and Abraham, and the incense of Aaron and Zachariah.</w:t>
            </w:r>
          </w:p>
        </w:tc>
        <w:tc>
          <w:tcPr>
            <w:tcW w:w="2552" w:type="dxa"/>
          </w:tcPr>
          <w:p w14:paraId="6656799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26CF97F" w14:textId="1B045B93" w:rsidR="00A57D52" w:rsidRPr="006D1E9F" w:rsidRDefault="00A57D52" w:rsidP="00321C3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يا الله الذي قبل إليه قرابين هابيل</w:t>
            </w:r>
            <w:r w:rsidR="00321C3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الصديق وذبيحة نوح وإبراهيم</w:t>
            </w:r>
            <w:r w:rsidR="00321C3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وبخور هارون وزكريا</w:t>
            </w:r>
            <w:r w:rsidRPr="006D1E9F">
              <w:rPr>
                <w:rFonts w:asciiTheme="majorBidi" w:hAnsiTheme="majorBidi" w:cstheme="majorBidi"/>
                <w:b/>
                <w:bCs/>
                <w:color w:val="000000"/>
                <w:sz w:val="24"/>
                <w:szCs w:val="24"/>
                <w:lang w:val="en-US"/>
              </w:rPr>
              <w:t>.</w:t>
            </w:r>
          </w:p>
        </w:tc>
      </w:tr>
      <w:tr w:rsidR="00624D26" w:rsidRPr="0019613F" w14:paraId="5FA5DD57" w14:textId="77777777" w:rsidTr="00900FA6">
        <w:tc>
          <w:tcPr>
            <w:tcW w:w="3969" w:type="dxa"/>
          </w:tcPr>
          <w:p w14:paraId="4B550F7C"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193FE735"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395A9F4"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724C5F5D" w14:textId="77777777" w:rsidTr="00900FA6">
        <w:tc>
          <w:tcPr>
            <w:tcW w:w="3969" w:type="dxa"/>
          </w:tcPr>
          <w:p w14:paraId="1AA1001A" w14:textId="77777777"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5E5BC27F" w14:textId="5E840A2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vort offer og for dem, som har bragt det.</w:t>
            </w:r>
          </w:p>
        </w:tc>
        <w:tc>
          <w:tcPr>
            <w:tcW w:w="3969" w:type="dxa"/>
          </w:tcPr>
          <w:p w14:paraId="281BB6D6"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01417C0D" w14:textId="4A41F4A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our sacrifice and those who have brought it.</w:t>
            </w:r>
          </w:p>
        </w:tc>
        <w:tc>
          <w:tcPr>
            <w:tcW w:w="2552" w:type="dxa"/>
          </w:tcPr>
          <w:p w14:paraId="0DEE5C65"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4840A024" w14:textId="73BD0EFB" w:rsidR="00A57D52" w:rsidRPr="006D1E9F" w:rsidRDefault="00A57D52" w:rsidP="00321C3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ذبيحتنا والذين</w:t>
            </w:r>
            <w:r w:rsidR="00321C3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قدموها</w:t>
            </w:r>
            <w:r w:rsidRPr="0019613F">
              <w:rPr>
                <w:rFonts w:asciiTheme="majorBidi" w:hAnsiTheme="majorBidi" w:cstheme="majorBidi"/>
                <w:b/>
                <w:bCs/>
                <w:color w:val="000000"/>
                <w:sz w:val="24"/>
                <w:szCs w:val="24"/>
                <w:lang w:val="en-US"/>
              </w:rPr>
              <w:t>.</w:t>
            </w:r>
          </w:p>
        </w:tc>
      </w:tr>
      <w:tr w:rsidR="00624D26" w:rsidRPr="0019613F" w14:paraId="19A9ACE2" w14:textId="77777777" w:rsidTr="00900FA6">
        <w:tc>
          <w:tcPr>
            <w:tcW w:w="3969" w:type="dxa"/>
          </w:tcPr>
          <w:p w14:paraId="6C4E921E"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1D488B5A"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316B851"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14689EA1" w14:textId="77777777" w:rsidTr="00900FA6">
        <w:tc>
          <w:tcPr>
            <w:tcW w:w="3969" w:type="dxa"/>
          </w:tcPr>
          <w:p w14:paraId="342B56A2" w14:textId="34303F74"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7700A6" w:rsidRPr="004332C7">
              <w:rPr>
                <w:rFonts w:asciiTheme="majorBidi" w:hAnsiTheme="majorBidi" w:cstheme="majorBidi"/>
                <w:b/>
                <w:bCs/>
                <w:color w:val="C10000"/>
                <w:sz w:val="24"/>
                <w:szCs w:val="24"/>
              </w:rPr>
              <w:t>:</w:t>
            </w:r>
          </w:p>
          <w:p w14:paraId="76F379BA" w14:textId="44FB3D3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Modtag denne røgelse fra vore hænder - os som er synd</w:t>
            </w:r>
            <w:r w:rsidR="004427B7">
              <w:rPr>
                <w:rFonts w:asciiTheme="majorBidi" w:hAnsiTheme="majorBidi" w:cstheme="majorBidi"/>
                <w:sz w:val="24"/>
                <w:szCs w:val="24"/>
              </w:rPr>
              <w:t>e</w:t>
            </w:r>
            <w:r w:rsidRPr="004332C7">
              <w:rPr>
                <w:rFonts w:asciiTheme="majorBidi" w:hAnsiTheme="majorBidi" w:cstheme="majorBidi"/>
                <w:sz w:val="24"/>
                <w:szCs w:val="24"/>
              </w:rPr>
              <w:t>re - som en vellugt af røgelse til forladelse af vore synder sammen med resten af dit folk.</w:t>
            </w:r>
          </w:p>
        </w:tc>
        <w:tc>
          <w:tcPr>
            <w:tcW w:w="3969" w:type="dxa"/>
          </w:tcPr>
          <w:p w14:paraId="57A8A1C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591DA04" w14:textId="7B53A73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Receive to Yourself this incense at the hands of us sinners, as a sweet savor of incense unto the remission of our sins and those of the fullness of Your people.</w:t>
            </w:r>
          </w:p>
        </w:tc>
        <w:tc>
          <w:tcPr>
            <w:tcW w:w="2552" w:type="dxa"/>
          </w:tcPr>
          <w:p w14:paraId="2E402D3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7765B89F" w14:textId="511C9892" w:rsidR="00A57D52" w:rsidRPr="006D1E9F" w:rsidRDefault="00A57D52" w:rsidP="00321C3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اقبل إليك هذا البخور من أيدينا</w:t>
            </w:r>
            <w:r w:rsidR="00321C3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نحن الخطاة رائحة بخور غفرانا</w:t>
            </w:r>
            <w:r w:rsidR="00321C3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لخطايانا مع بقية شعبك</w:t>
            </w:r>
            <w:r w:rsidRPr="006D1E9F">
              <w:rPr>
                <w:rFonts w:asciiTheme="majorBidi" w:hAnsiTheme="majorBidi" w:cstheme="majorBidi"/>
                <w:b/>
                <w:bCs/>
                <w:color w:val="000000"/>
                <w:sz w:val="24"/>
                <w:szCs w:val="24"/>
                <w:lang w:val="en-US"/>
              </w:rPr>
              <w:t>.</w:t>
            </w:r>
          </w:p>
        </w:tc>
      </w:tr>
      <w:tr w:rsidR="00A57D52" w:rsidRPr="0019613F" w14:paraId="70CFA4DE" w14:textId="77777777" w:rsidTr="00900FA6">
        <w:tc>
          <w:tcPr>
            <w:tcW w:w="3969" w:type="dxa"/>
          </w:tcPr>
          <w:p w14:paraId="0C9A4B80" w14:textId="611F60E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Thi velsignet og ærefuldt er dit hellige navn: Fader, Søn og Helligånd, -</w:t>
            </w:r>
          </w:p>
        </w:tc>
        <w:tc>
          <w:tcPr>
            <w:tcW w:w="3969" w:type="dxa"/>
          </w:tcPr>
          <w:p w14:paraId="164F2C25" w14:textId="6AE97AE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blessed and full of glory is Your holy name, O Father and Son and Holy Spirit.</w:t>
            </w:r>
          </w:p>
        </w:tc>
        <w:tc>
          <w:tcPr>
            <w:tcW w:w="2552" w:type="dxa"/>
          </w:tcPr>
          <w:p w14:paraId="765D3538" w14:textId="0550DF2B" w:rsidR="00A57D52" w:rsidRPr="006D1E9F" w:rsidRDefault="00A57D52" w:rsidP="00321C3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لأنه مبارك ومملوء مجدا اسمك</w:t>
            </w:r>
            <w:r w:rsidR="00321C3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القدوس، أيها الآب والابن</w:t>
            </w:r>
            <w:r w:rsidR="00321C3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والروح القدس</w:t>
            </w:r>
            <w:r w:rsidRPr="0019613F">
              <w:rPr>
                <w:rFonts w:asciiTheme="majorBidi" w:hAnsiTheme="majorBidi" w:cstheme="majorBidi"/>
                <w:b/>
                <w:bCs/>
                <w:sz w:val="24"/>
                <w:szCs w:val="24"/>
                <w:lang w:val="en-US"/>
              </w:rPr>
              <w:t>.</w:t>
            </w:r>
          </w:p>
        </w:tc>
      </w:tr>
      <w:tr w:rsidR="00A57D52" w:rsidRPr="0019613F" w14:paraId="162D41F9" w14:textId="77777777" w:rsidTr="00900FA6">
        <w:tc>
          <w:tcPr>
            <w:tcW w:w="3969" w:type="dxa"/>
          </w:tcPr>
          <w:p w14:paraId="68F4DED8" w14:textId="77A4F0A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nu og altid og i alle evigheders evighed.</w:t>
            </w:r>
            <w:r w:rsidRPr="004332C7">
              <w:rPr>
                <w:rFonts w:asciiTheme="majorBidi" w:hAnsiTheme="majorBidi" w:cstheme="majorBidi"/>
                <w:spacing w:val="-8"/>
                <w:sz w:val="24"/>
                <w:szCs w:val="24"/>
              </w:rPr>
              <w:t xml:space="preserve"> </w:t>
            </w:r>
            <w:r w:rsidRPr="004332C7">
              <w:rPr>
                <w:rFonts w:asciiTheme="majorBidi" w:hAnsiTheme="majorBidi" w:cstheme="majorBidi"/>
                <w:sz w:val="24"/>
                <w:szCs w:val="24"/>
              </w:rPr>
              <w:t>Amen.</w:t>
            </w:r>
          </w:p>
        </w:tc>
        <w:tc>
          <w:tcPr>
            <w:tcW w:w="3969" w:type="dxa"/>
          </w:tcPr>
          <w:p w14:paraId="1515EA99" w14:textId="502583C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04D5B92A" w14:textId="0B4EB121" w:rsidR="00A57D52" w:rsidRPr="006D1E9F" w:rsidRDefault="00A57D52" w:rsidP="00321C3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 الدهور</w:t>
            </w:r>
            <w:r w:rsidRPr="006D1E9F">
              <w:rPr>
                <w:rFonts w:asciiTheme="majorBidi" w:hAnsiTheme="majorBidi" w:cstheme="majorBidi"/>
                <w:b/>
                <w:bCs/>
                <w:sz w:val="24"/>
                <w:szCs w:val="24"/>
                <w:lang w:val="en-US"/>
              </w:rPr>
              <w:t>.</w:t>
            </w:r>
            <w:r w:rsidR="00321C3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906FE5" w:rsidRPr="0019613F" w14:paraId="28AD93C1" w14:textId="77777777" w:rsidTr="00900FA6">
        <w:tc>
          <w:tcPr>
            <w:tcW w:w="3969" w:type="dxa"/>
          </w:tcPr>
          <w:p w14:paraId="3607B500"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60B78B07"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7C5D7710" w14:textId="77777777" w:rsidR="00906FE5" w:rsidRPr="006D1E9F" w:rsidRDefault="00906FE5" w:rsidP="00321C3A">
            <w:pPr>
              <w:autoSpaceDE w:val="0"/>
              <w:autoSpaceDN w:val="0"/>
              <w:bidi/>
              <w:adjustRightInd w:val="0"/>
              <w:jc w:val="both"/>
              <w:rPr>
                <w:rFonts w:asciiTheme="majorBidi" w:hAnsiTheme="majorBidi" w:cstheme="majorBidi"/>
                <w:b/>
                <w:bCs/>
                <w:sz w:val="24"/>
                <w:szCs w:val="24"/>
                <w:rtl/>
              </w:rPr>
            </w:pPr>
          </w:p>
        </w:tc>
      </w:tr>
      <w:tr w:rsidR="00A57D52" w:rsidRPr="0019613F" w14:paraId="5486695C" w14:textId="77777777" w:rsidTr="00900FA6">
        <w:tc>
          <w:tcPr>
            <w:tcW w:w="3969" w:type="dxa"/>
          </w:tcPr>
          <w:p w14:paraId="5EBED12B" w14:textId="658EC69D" w:rsidR="00A6386A" w:rsidRPr="004332C7" w:rsidRDefault="00A6386A" w:rsidP="00906FE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går præsten tre gange rundt om alteret mens han tilryger det og beder de tre forbønner: </w:t>
            </w:r>
            <w:r w:rsidR="00E8178B" w:rsidRPr="00C06844">
              <w:rPr>
                <w:rFonts w:asciiTheme="majorBidi" w:hAnsiTheme="majorBidi" w:cstheme="majorBidi"/>
                <w:color w:val="1F497D" w:themeColor="text2"/>
                <w:sz w:val="24"/>
                <w:szCs w:val="24"/>
              </w:rPr>
              <w:t>Forbøn for fred – fædrene - menigheden</w:t>
            </w:r>
          </w:p>
        </w:tc>
        <w:tc>
          <w:tcPr>
            <w:tcW w:w="3969" w:type="dxa"/>
          </w:tcPr>
          <w:p w14:paraId="596B4905" w14:textId="0EF52C9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offers incense around the altar three times, while praying the three litanies:</w:t>
            </w:r>
            <w:r w:rsidR="00E8178B" w:rsidRPr="00C06844">
              <w:rPr>
                <w:rFonts w:asciiTheme="majorBidi" w:hAnsiTheme="majorBidi" w:cstheme="majorBidi"/>
                <w:color w:val="1F497D" w:themeColor="text2"/>
                <w:sz w:val="24"/>
                <w:szCs w:val="24"/>
                <w:lang w:val="en-US"/>
              </w:rPr>
              <w:t xml:space="preserve"> The Litany of the Peace – Fathers - Assemblies</w:t>
            </w:r>
          </w:p>
        </w:tc>
        <w:tc>
          <w:tcPr>
            <w:tcW w:w="2552" w:type="dxa"/>
          </w:tcPr>
          <w:p w14:paraId="03DD1BF6" w14:textId="40B11C12" w:rsidR="00E8178B" w:rsidRPr="00C06844" w:rsidRDefault="00A57D52" w:rsidP="00906FE5">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الكاهن حول المذبح ويطوف ثلاث</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دورات ويقول الثلاث الأواشي</w:t>
            </w:r>
            <w:r w:rsidRPr="00C06844">
              <w:rPr>
                <w:rFonts w:asciiTheme="majorBidi" w:hAnsiTheme="majorBidi" w:cstheme="majorBidi"/>
                <w:b/>
                <w:bCs/>
                <w:color w:val="1F497D" w:themeColor="text2"/>
                <w:sz w:val="24"/>
                <w:szCs w:val="24"/>
                <w:rtl/>
                <w:lang w:val="en-US"/>
              </w:rPr>
              <w:t>:</w:t>
            </w:r>
            <w:r w:rsidR="00906FE5" w:rsidRPr="00C06844">
              <w:rPr>
                <w:rFonts w:asciiTheme="majorBidi" w:hAnsiTheme="majorBidi" w:cstheme="majorBidi"/>
                <w:b/>
                <w:bCs/>
                <w:color w:val="1F497D" w:themeColor="text2"/>
                <w:sz w:val="24"/>
                <w:szCs w:val="24"/>
                <w:rtl/>
                <w:lang w:val="en-US"/>
              </w:rPr>
              <w:t xml:space="preserve"> </w:t>
            </w:r>
            <w:r w:rsidR="00E8178B" w:rsidRPr="00C06844">
              <w:rPr>
                <w:rFonts w:asciiTheme="majorBidi" w:hAnsiTheme="majorBidi" w:cstheme="majorBidi"/>
                <w:b/>
                <w:bCs/>
                <w:color w:val="1F497D" w:themeColor="text2"/>
                <w:sz w:val="24"/>
                <w:szCs w:val="24"/>
                <w:rtl/>
                <w:lang w:val="en-US"/>
              </w:rPr>
              <w:t>أوشية السلام – الآباء - الاجتماعات</w:t>
            </w:r>
          </w:p>
        </w:tc>
      </w:tr>
      <w:tr w:rsidR="00A57D52" w:rsidRPr="0019613F" w14:paraId="3933F483" w14:textId="77777777" w:rsidTr="00900FA6">
        <w:tc>
          <w:tcPr>
            <w:tcW w:w="3969" w:type="dxa"/>
          </w:tcPr>
          <w:p w14:paraId="6B6B4D0B" w14:textId="231D2BD9"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stiger præsten ned og ofrer røgelse foran haikal mod øst </w:t>
            </w:r>
            <w:r w:rsidR="00406DA5"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gange, og hver gang bøjer han hovedet. Første gang siger han:</w:t>
            </w:r>
          </w:p>
        </w:tc>
        <w:tc>
          <w:tcPr>
            <w:tcW w:w="3969" w:type="dxa"/>
          </w:tcPr>
          <w:p w14:paraId="0E777D2F" w14:textId="21FAAC5F"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goes outside the altar and offers incense towards the East three times saying, while bowing down his head, saying the first time:</w:t>
            </w:r>
          </w:p>
        </w:tc>
        <w:tc>
          <w:tcPr>
            <w:tcW w:w="2552" w:type="dxa"/>
          </w:tcPr>
          <w:p w14:paraId="190A3F88" w14:textId="18682430"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ينزل أمام باب الهيكل ويعطي ثلاث أياد</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بخور شرقا وفي كل مرة يخضع برأسه. وفي</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اليد الأولي يقول</w:t>
            </w:r>
            <w:r w:rsidRPr="00C06844">
              <w:rPr>
                <w:rFonts w:asciiTheme="majorBidi" w:hAnsiTheme="majorBidi" w:cstheme="majorBidi"/>
                <w:b/>
                <w:bCs/>
                <w:color w:val="1F497D" w:themeColor="text2"/>
                <w:sz w:val="24"/>
                <w:szCs w:val="24"/>
                <w:rtl/>
                <w:lang w:val="en-US"/>
              </w:rPr>
              <w:t>:</w:t>
            </w:r>
          </w:p>
        </w:tc>
      </w:tr>
      <w:tr w:rsidR="00A57D52" w:rsidRPr="0019613F" w14:paraId="2F77C09A" w14:textId="77777777" w:rsidTr="00900FA6">
        <w:tc>
          <w:tcPr>
            <w:tcW w:w="3969" w:type="dxa"/>
          </w:tcPr>
          <w:p w14:paraId="19381099" w14:textId="4AAF75C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tilbeder dig, o Kristus, tillige med din gode Fader og Helligånden; fordi du kom og frelste os.</w:t>
            </w:r>
          </w:p>
        </w:tc>
        <w:tc>
          <w:tcPr>
            <w:tcW w:w="3969" w:type="dxa"/>
          </w:tcPr>
          <w:p w14:paraId="16E16A3E" w14:textId="59760A3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worship You, O Christ, with Your Good Father and the Holy Spirit, for You have come (risen) and saved us.</w:t>
            </w:r>
          </w:p>
        </w:tc>
        <w:tc>
          <w:tcPr>
            <w:tcW w:w="2552" w:type="dxa"/>
          </w:tcPr>
          <w:p w14:paraId="60B589E3" w14:textId="577335E7" w:rsidR="00A57D52" w:rsidRPr="006D1E9F" w:rsidRDefault="00A57D52" w:rsidP="000E15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نسجد لك أيها المسيح مع أبيك</w:t>
            </w:r>
            <w:r w:rsidR="000E15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الصالح</w:t>
            </w:r>
            <w:r w:rsidR="000E1537"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والروح القدس لأنك</w:t>
            </w:r>
            <w:r w:rsidR="000E15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أتيت </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قمت</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وخلصتنا</w:t>
            </w:r>
            <w:r w:rsidRPr="006D1E9F">
              <w:rPr>
                <w:rFonts w:asciiTheme="majorBidi" w:hAnsiTheme="majorBidi" w:cstheme="majorBidi"/>
                <w:b/>
                <w:bCs/>
                <w:sz w:val="24"/>
                <w:szCs w:val="24"/>
                <w:lang w:val="en-US"/>
              </w:rPr>
              <w:t>.</w:t>
            </w:r>
          </w:p>
        </w:tc>
      </w:tr>
      <w:tr w:rsidR="00F526F5" w:rsidRPr="0019613F" w14:paraId="04CB775F" w14:textId="77777777" w:rsidTr="00900FA6">
        <w:tc>
          <w:tcPr>
            <w:tcW w:w="3969" w:type="dxa"/>
          </w:tcPr>
          <w:p w14:paraId="2A9E7E70"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1D65453D"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511DF1A0" w14:textId="77777777" w:rsidR="00F526F5" w:rsidRPr="006D1E9F" w:rsidRDefault="00F526F5" w:rsidP="000E1537">
            <w:pPr>
              <w:autoSpaceDE w:val="0"/>
              <w:autoSpaceDN w:val="0"/>
              <w:bidi/>
              <w:adjustRightInd w:val="0"/>
              <w:jc w:val="both"/>
              <w:rPr>
                <w:rFonts w:asciiTheme="majorBidi" w:hAnsiTheme="majorBidi" w:cstheme="majorBidi"/>
                <w:b/>
                <w:bCs/>
                <w:sz w:val="24"/>
                <w:szCs w:val="24"/>
                <w:rtl/>
              </w:rPr>
            </w:pPr>
          </w:p>
        </w:tc>
      </w:tr>
      <w:tr w:rsidR="00A57D52" w:rsidRPr="004332C7" w14:paraId="28134382" w14:textId="77777777" w:rsidTr="00900FA6">
        <w:tc>
          <w:tcPr>
            <w:tcW w:w="3969" w:type="dxa"/>
          </w:tcPr>
          <w:p w14:paraId="0C3F9CA3" w14:textId="3127F548"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2</w:t>
            </w:r>
            <w:r w:rsidR="00406DA5"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7F68D740" w14:textId="1CFE3FAC"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the second time, he says:</w:t>
            </w:r>
          </w:p>
        </w:tc>
        <w:tc>
          <w:tcPr>
            <w:tcW w:w="2552" w:type="dxa"/>
          </w:tcPr>
          <w:p w14:paraId="7416C1BC" w14:textId="3477C2E6"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الثانية يقول:</w:t>
            </w:r>
          </w:p>
        </w:tc>
      </w:tr>
      <w:tr w:rsidR="00A57D52" w:rsidRPr="0019613F" w14:paraId="7BAED2E1" w14:textId="77777777" w:rsidTr="00900FA6">
        <w:tc>
          <w:tcPr>
            <w:tcW w:w="3969" w:type="dxa"/>
          </w:tcPr>
          <w:p w14:paraId="06118F99" w14:textId="3D84794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På grund af din store nåde vil jeg gå ind i dit hus og tilbede foran dit hellige tempel (sanctuariet).</w:t>
            </w:r>
          </w:p>
        </w:tc>
        <w:tc>
          <w:tcPr>
            <w:tcW w:w="3969" w:type="dxa"/>
          </w:tcPr>
          <w:p w14:paraId="6ABE8AFD" w14:textId="5AFBBC7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as for me, I will come into Your house in the multitude of Your mercy; I will worship towards Your holy temple.</w:t>
            </w:r>
          </w:p>
        </w:tc>
        <w:tc>
          <w:tcPr>
            <w:tcW w:w="2552" w:type="dxa"/>
          </w:tcPr>
          <w:p w14:paraId="2AE704C5" w14:textId="3D8A0DEA" w:rsidR="00A57D52" w:rsidRPr="006D1E9F" w:rsidRDefault="00A57D52" w:rsidP="002147B3">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وأنا بكثرة رحمتك أدخل بيتك</w:t>
            </w:r>
            <w:r w:rsidR="002147B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وأسجد نحو هيكلك المقدس</w:t>
            </w:r>
            <w:r w:rsidRPr="006D1E9F">
              <w:rPr>
                <w:rFonts w:asciiTheme="majorBidi" w:hAnsiTheme="majorBidi" w:cstheme="majorBidi"/>
                <w:b/>
                <w:bCs/>
                <w:sz w:val="24"/>
                <w:szCs w:val="24"/>
                <w:lang w:val="en-US"/>
              </w:rPr>
              <w:t>.</w:t>
            </w:r>
          </w:p>
        </w:tc>
      </w:tr>
      <w:tr w:rsidR="00F526F5" w:rsidRPr="0019613F" w14:paraId="375A52AD" w14:textId="77777777" w:rsidTr="00900FA6">
        <w:tc>
          <w:tcPr>
            <w:tcW w:w="3969" w:type="dxa"/>
          </w:tcPr>
          <w:p w14:paraId="5E9D64AE"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572C42B3"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58079E8C" w14:textId="77777777" w:rsidR="00F526F5" w:rsidRPr="006D1E9F" w:rsidRDefault="00F526F5" w:rsidP="002147B3">
            <w:pPr>
              <w:autoSpaceDE w:val="0"/>
              <w:autoSpaceDN w:val="0"/>
              <w:bidi/>
              <w:adjustRightInd w:val="0"/>
              <w:jc w:val="both"/>
              <w:rPr>
                <w:rFonts w:asciiTheme="majorBidi" w:hAnsiTheme="majorBidi" w:cstheme="majorBidi"/>
                <w:b/>
                <w:bCs/>
                <w:sz w:val="24"/>
                <w:szCs w:val="24"/>
                <w:rtl/>
              </w:rPr>
            </w:pPr>
          </w:p>
        </w:tc>
      </w:tr>
      <w:tr w:rsidR="00A57D52" w:rsidRPr="004332C7" w14:paraId="6976334E" w14:textId="77777777" w:rsidTr="00900FA6">
        <w:tc>
          <w:tcPr>
            <w:tcW w:w="3969" w:type="dxa"/>
          </w:tcPr>
          <w:p w14:paraId="50ECF209" w14:textId="64F98FA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3</w:t>
            </w:r>
            <w:r w:rsidR="00406DA5"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2D0E13E5" w14:textId="6CFFADD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the third time, he says:</w:t>
            </w:r>
          </w:p>
        </w:tc>
        <w:tc>
          <w:tcPr>
            <w:tcW w:w="2552" w:type="dxa"/>
          </w:tcPr>
          <w:p w14:paraId="101DFCC1" w14:textId="4A333F68"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الثالثة يقول:</w:t>
            </w:r>
          </w:p>
        </w:tc>
      </w:tr>
      <w:tr w:rsidR="00A57D52" w:rsidRPr="0019613F" w14:paraId="566E4CFB" w14:textId="77777777" w:rsidTr="00900FA6">
        <w:tc>
          <w:tcPr>
            <w:tcW w:w="3969" w:type="dxa"/>
          </w:tcPr>
          <w:p w14:paraId="60930CBB" w14:textId="4E9BB86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Foran englene vil jeg lovsynge dig, og jeg vil tilbede foran</w:t>
            </w:r>
          </w:p>
          <w:p w14:paraId="769B2434" w14:textId="46FD2A12" w:rsidR="00A57D52" w:rsidRPr="004332C7" w:rsidRDefault="00A57D52"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dit</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hellige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tempel</w:t>
            </w:r>
            <w:proofErr w:type="spellEnd"/>
            <w:r w:rsidRPr="004332C7">
              <w:rPr>
                <w:rFonts w:asciiTheme="majorBidi" w:hAnsiTheme="majorBidi" w:cstheme="majorBidi"/>
                <w:sz w:val="24"/>
                <w:szCs w:val="24"/>
                <w:lang w:val="en-US"/>
              </w:rPr>
              <w:t>.</w:t>
            </w:r>
          </w:p>
        </w:tc>
        <w:tc>
          <w:tcPr>
            <w:tcW w:w="3969" w:type="dxa"/>
          </w:tcPr>
          <w:p w14:paraId="38C8DC2C" w14:textId="2C3EBE8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Before the angels, I will sing praises to You and worship towards Your holy temple.</w:t>
            </w:r>
          </w:p>
        </w:tc>
        <w:tc>
          <w:tcPr>
            <w:tcW w:w="2552" w:type="dxa"/>
          </w:tcPr>
          <w:p w14:paraId="0CB35270" w14:textId="33098F29" w:rsidR="00A57D52" w:rsidRPr="006D1E9F" w:rsidRDefault="00A57D52" w:rsidP="00656CA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أمام الملائكة أرتل لك وأسجد</w:t>
            </w:r>
            <w:r w:rsidR="00656CA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نحو هيكلك المقدس</w:t>
            </w:r>
            <w:r w:rsidRPr="006D1E9F">
              <w:rPr>
                <w:rFonts w:asciiTheme="majorBidi" w:hAnsiTheme="majorBidi" w:cstheme="majorBidi"/>
                <w:b/>
                <w:bCs/>
                <w:sz w:val="24"/>
                <w:szCs w:val="24"/>
                <w:lang w:val="en-US"/>
              </w:rPr>
              <w:t>.</w:t>
            </w:r>
          </w:p>
        </w:tc>
      </w:tr>
      <w:tr w:rsidR="00F526F5" w:rsidRPr="0019613F" w14:paraId="148C627C" w14:textId="77777777" w:rsidTr="00900FA6">
        <w:tc>
          <w:tcPr>
            <w:tcW w:w="3969" w:type="dxa"/>
          </w:tcPr>
          <w:p w14:paraId="5F8975E9"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377D62C8"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60436527" w14:textId="77777777" w:rsidR="00F526F5" w:rsidRPr="006D1E9F" w:rsidRDefault="00F526F5" w:rsidP="00656CA2">
            <w:pPr>
              <w:autoSpaceDE w:val="0"/>
              <w:autoSpaceDN w:val="0"/>
              <w:bidi/>
              <w:adjustRightInd w:val="0"/>
              <w:jc w:val="both"/>
              <w:rPr>
                <w:rFonts w:asciiTheme="majorBidi" w:hAnsiTheme="majorBidi" w:cstheme="majorBidi"/>
                <w:b/>
                <w:bCs/>
                <w:sz w:val="24"/>
                <w:szCs w:val="24"/>
                <w:rtl/>
              </w:rPr>
            </w:pPr>
          </w:p>
        </w:tc>
      </w:tr>
      <w:tr w:rsidR="00A57D52" w:rsidRPr="0019613F" w14:paraId="7EDBBBAD" w14:textId="77777777" w:rsidTr="00900FA6">
        <w:tc>
          <w:tcPr>
            <w:tcW w:w="3969" w:type="dxa"/>
          </w:tcPr>
          <w:p w14:paraId="73E26A3E" w14:textId="04F4D640"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lastRenderedPageBreak/>
              <w:t>Så tilryger han nordsiden, mens han siger med henblik på Jomfruen, Gudsfødersken:</w:t>
            </w:r>
          </w:p>
        </w:tc>
        <w:tc>
          <w:tcPr>
            <w:tcW w:w="3969" w:type="dxa"/>
          </w:tcPr>
          <w:p w14:paraId="5012BA4B" w14:textId="6EDCC2B0"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North saying to the Virgin:</w:t>
            </w:r>
          </w:p>
        </w:tc>
        <w:tc>
          <w:tcPr>
            <w:tcW w:w="2552" w:type="dxa"/>
          </w:tcPr>
          <w:p w14:paraId="7981AD21" w14:textId="4AFDCCC2" w:rsidR="00A57D52" w:rsidRPr="00C06844" w:rsidRDefault="00A57D52" w:rsidP="000E153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بحري لأجل السيدة العذراء</w:t>
            </w:r>
            <w:r w:rsidR="000E15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قائلاً:</w:t>
            </w:r>
          </w:p>
        </w:tc>
      </w:tr>
      <w:tr w:rsidR="00A57D52" w:rsidRPr="0019613F" w14:paraId="495E2D36" w14:textId="77777777" w:rsidTr="00900FA6">
        <w:tc>
          <w:tcPr>
            <w:tcW w:w="3969" w:type="dxa"/>
          </w:tcPr>
          <w:p w14:paraId="4EBBE33E" w14:textId="588AFA84" w:rsidR="00A57D52" w:rsidRPr="004332C7" w:rsidRDefault="00A57D52" w:rsidP="00900FA6">
            <w:pPr>
              <w:jc w:val="both"/>
              <w:rPr>
                <w:rFonts w:asciiTheme="majorBidi" w:hAnsiTheme="majorBidi" w:cstheme="majorBidi"/>
                <w:sz w:val="24"/>
                <w:szCs w:val="24"/>
              </w:rPr>
            </w:pPr>
            <w:r w:rsidRPr="004332C7">
              <w:rPr>
                <w:rFonts w:asciiTheme="majorBidi" w:hAnsiTheme="majorBidi" w:cstheme="majorBidi"/>
                <w:sz w:val="24"/>
                <w:szCs w:val="24"/>
              </w:rPr>
              <w:t>Vi hilser dig sammen med englen Gabriel:</w:t>
            </w:r>
            <w:r w:rsidR="00406DA5" w:rsidRPr="004332C7">
              <w:rPr>
                <w:rFonts w:asciiTheme="majorBidi" w:hAnsiTheme="majorBidi" w:cstheme="majorBidi"/>
                <w:sz w:val="24"/>
                <w:szCs w:val="24"/>
              </w:rPr>
              <w:t xml:space="preserve"> ”</w:t>
            </w:r>
            <w:r w:rsidRPr="004332C7">
              <w:rPr>
                <w:rFonts w:asciiTheme="majorBidi" w:hAnsiTheme="majorBidi" w:cstheme="majorBidi"/>
                <w:sz w:val="24"/>
                <w:szCs w:val="24"/>
              </w:rPr>
              <w:t>Vær hilset, du benådede,  Herren er med dig".</w:t>
            </w:r>
          </w:p>
        </w:tc>
        <w:tc>
          <w:tcPr>
            <w:tcW w:w="3969" w:type="dxa"/>
          </w:tcPr>
          <w:p w14:paraId="1909A40F" w14:textId="1033D10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send you greetings with Gabriel the angel, saying “Hail to you, O full of grace, the Lord is with you.”</w:t>
            </w:r>
          </w:p>
        </w:tc>
        <w:tc>
          <w:tcPr>
            <w:tcW w:w="2552" w:type="dxa"/>
          </w:tcPr>
          <w:p w14:paraId="21E78175" w14:textId="6541E2AC" w:rsidR="00A57D52" w:rsidRPr="006D1E9F" w:rsidRDefault="00A57D52" w:rsidP="000E15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نعطيك السلام مع غبريال الملاك</w:t>
            </w:r>
            <w:r w:rsidR="000E15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قائلين: السلام لك يا ممتلئة نعمة</w:t>
            </w:r>
            <w:r w:rsidR="000E15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الرب معك</w:t>
            </w:r>
            <w:r w:rsidRPr="0019613F">
              <w:rPr>
                <w:rFonts w:asciiTheme="majorBidi" w:hAnsiTheme="majorBidi" w:cstheme="majorBidi"/>
                <w:b/>
                <w:bCs/>
                <w:sz w:val="24"/>
                <w:szCs w:val="24"/>
                <w:lang w:val="en-US"/>
              </w:rPr>
              <w:t>.</w:t>
            </w:r>
          </w:p>
        </w:tc>
      </w:tr>
      <w:tr w:rsidR="00F526F5" w:rsidRPr="0019613F" w14:paraId="523B4B5A" w14:textId="77777777" w:rsidTr="00900FA6">
        <w:tc>
          <w:tcPr>
            <w:tcW w:w="3969" w:type="dxa"/>
          </w:tcPr>
          <w:p w14:paraId="45A10DC0" w14:textId="77777777" w:rsidR="00F526F5" w:rsidRPr="0019613F" w:rsidRDefault="00F526F5" w:rsidP="00C767E9">
            <w:pPr>
              <w:jc w:val="both"/>
              <w:rPr>
                <w:rFonts w:asciiTheme="majorBidi" w:hAnsiTheme="majorBidi" w:cstheme="majorBidi"/>
                <w:color w:val="C00000"/>
                <w:sz w:val="24"/>
                <w:szCs w:val="24"/>
                <w:lang w:val="en-US"/>
              </w:rPr>
            </w:pPr>
          </w:p>
        </w:tc>
        <w:tc>
          <w:tcPr>
            <w:tcW w:w="3969" w:type="dxa"/>
          </w:tcPr>
          <w:p w14:paraId="4E995881" w14:textId="77777777" w:rsidR="00F526F5" w:rsidRPr="0019613F" w:rsidRDefault="00F526F5" w:rsidP="00C767E9">
            <w:pPr>
              <w:jc w:val="both"/>
              <w:rPr>
                <w:rFonts w:asciiTheme="majorBidi" w:hAnsiTheme="majorBidi" w:cstheme="majorBidi"/>
                <w:sz w:val="24"/>
                <w:szCs w:val="24"/>
                <w:lang w:val="en-US"/>
              </w:rPr>
            </w:pPr>
          </w:p>
        </w:tc>
        <w:tc>
          <w:tcPr>
            <w:tcW w:w="2552" w:type="dxa"/>
          </w:tcPr>
          <w:p w14:paraId="6BE52EA4" w14:textId="77777777" w:rsidR="00F526F5" w:rsidRPr="0019613F" w:rsidRDefault="00F526F5" w:rsidP="00C767E9">
            <w:pPr>
              <w:bidi/>
              <w:jc w:val="both"/>
              <w:rPr>
                <w:rFonts w:asciiTheme="majorBidi" w:hAnsiTheme="majorBidi" w:cstheme="majorBidi"/>
                <w:b/>
                <w:bCs/>
                <w:sz w:val="24"/>
                <w:szCs w:val="24"/>
                <w:lang w:val="en-US"/>
              </w:rPr>
            </w:pPr>
          </w:p>
        </w:tc>
      </w:tr>
      <w:tr w:rsidR="00A57D52" w:rsidRPr="0019613F" w14:paraId="3D8C7F91" w14:textId="77777777" w:rsidTr="00900FA6">
        <w:tc>
          <w:tcPr>
            <w:tcW w:w="3969" w:type="dxa"/>
          </w:tcPr>
          <w:p w14:paraId="7545FA1D" w14:textId="542B3C13"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vest og siger:</w:t>
            </w:r>
          </w:p>
        </w:tc>
        <w:tc>
          <w:tcPr>
            <w:tcW w:w="3969" w:type="dxa"/>
          </w:tcPr>
          <w:p w14:paraId="18991277" w14:textId="2648086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West saying:</w:t>
            </w:r>
          </w:p>
        </w:tc>
        <w:tc>
          <w:tcPr>
            <w:tcW w:w="2552" w:type="dxa"/>
          </w:tcPr>
          <w:p w14:paraId="4366104F" w14:textId="3A566774"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الغرب ويقول</w:t>
            </w:r>
            <w:r w:rsidRPr="00C06844">
              <w:rPr>
                <w:rFonts w:asciiTheme="majorBidi" w:hAnsiTheme="majorBidi" w:cstheme="majorBidi"/>
                <w:b/>
                <w:bCs/>
                <w:color w:val="1F497D" w:themeColor="text2"/>
                <w:sz w:val="24"/>
                <w:szCs w:val="24"/>
                <w:rtl/>
                <w:lang w:val="en-US"/>
              </w:rPr>
              <w:t>:</w:t>
            </w:r>
          </w:p>
        </w:tc>
      </w:tr>
      <w:tr w:rsidR="00A57D52" w:rsidRPr="0019613F" w14:paraId="57D5D590" w14:textId="77777777" w:rsidTr="00900FA6">
        <w:tc>
          <w:tcPr>
            <w:tcW w:w="3969" w:type="dxa"/>
          </w:tcPr>
          <w:p w14:paraId="5206A17C" w14:textId="2A373EE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hilset, englenes kor, og ligeledes mine mestre og fædre, apostlene, martyrernes kor og alle de hellige.</w:t>
            </w:r>
          </w:p>
        </w:tc>
        <w:tc>
          <w:tcPr>
            <w:tcW w:w="3969" w:type="dxa"/>
          </w:tcPr>
          <w:p w14:paraId="636DFAA5" w14:textId="243AB2A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Hail to the choir of the angels, to my masters and fathers the apostles, and to the choir of martyrs and saints.</w:t>
            </w:r>
          </w:p>
        </w:tc>
        <w:tc>
          <w:tcPr>
            <w:tcW w:w="2552" w:type="dxa"/>
          </w:tcPr>
          <w:p w14:paraId="0D357BAA" w14:textId="1B50B06B" w:rsidR="00A57D52" w:rsidRPr="006D1E9F" w:rsidRDefault="00A57D52" w:rsidP="005E740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السلام للملائكة وسادتي الآباء</w:t>
            </w:r>
            <w:r w:rsidR="005E740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الرسل وصفوف الشهداء وجميع</w:t>
            </w:r>
            <w:r w:rsidR="005E740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القديسين</w:t>
            </w:r>
            <w:r w:rsidRPr="0019613F">
              <w:rPr>
                <w:rFonts w:asciiTheme="majorBidi" w:hAnsiTheme="majorBidi" w:cstheme="majorBidi"/>
                <w:b/>
                <w:bCs/>
                <w:sz w:val="24"/>
                <w:szCs w:val="24"/>
                <w:lang w:val="en-US"/>
              </w:rPr>
              <w:t>.</w:t>
            </w:r>
          </w:p>
        </w:tc>
      </w:tr>
      <w:tr w:rsidR="00F526F5" w:rsidRPr="0019613F" w14:paraId="78DB2232" w14:textId="77777777" w:rsidTr="00900FA6">
        <w:tc>
          <w:tcPr>
            <w:tcW w:w="3969" w:type="dxa"/>
          </w:tcPr>
          <w:p w14:paraId="059CADBB"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66C1A032"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2D2B8006" w14:textId="77777777" w:rsidR="00F526F5" w:rsidRPr="006D1E9F" w:rsidRDefault="00F526F5" w:rsidP="005E7407">
            <w:pPr>
              <w:autoSpaceDE w:val="0"/>
              <w:autoSpaceDN w:val="0"/>
              <w:bidi/>
              <w:adjustRightInd w:val="0"/>
              <w:jc w:val="both"/>
              <w:rPr>
                <w:rFonts w:asciiTheme="majorBidi" w:hAnsiTheme="majorBidi" w:cstheme="majorBidi"/>
                <w:b/>
                <w:bCs/>
                <w:sz w:val="24"/>
                <w:szCs w:val="24"/>
                <w:rtl/>
              </w:rPr>
            </w:pPr>
          </w:p>
        </w:tc>
      </w:tr>
      <w:tr w:rsidR="00A57D52" w:rsidRPr="0019613F" w14:paraId="79ED0239" w14:textId="77777777" w:rsidTr="00900FA6">
        <w:tc>
          <w:tcPr>
            <w:tcW w:w="3969" w:type="dxa"/>
          </w:tcPr>
          <w:p w14:paraId="7D4FA5E0" w14:textId="095462AC"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syd og siger:</w:t>
            </w:r>
          </w:p>
        </w:tc>
        <w:tc>
          <w:tcPr>
            <w:tcW w:w="3969" w:type="dxa"/>
          </w:tcPr>
          <w:p w14:paraId="739B7C5B" w14:textId="6D27E1E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South saying:</w:t>
            </w:r>
          </w:p>
        </w:tc>
        <w:tc>
          <w:tcPr>
            <w:tcW w:w="2552" w:type="dxa"/>
          </w:tcPr>
          <w:p w14:paraId="2EFEA42C" w14:textId="60740E27"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قبلي ويقول</w:t>
            </w:r>
            <w:r w:rsidRPr="00C06844">
              <w:rPr>
                <w:rFonts w:asciiTheme="majorBidi" w:hAnsiTheme="majorBidi" w:cstheme="majorBidi"/>
                <w:b/>
                <w:bCs/>
                <w:color w:val="1F497D" w:themeColor="text2"/>
                <w:sz w:val="24"/>
                <w:szCs w:val="24"/>
                <w:rtl/>
                <w:lang w:val="en-US"/>
              </w:rPr>
              <w:t>:</w:t>
            </w:r>
          </w:p>
        </w:tc>
      </w:tr>
      <w:tr w:rsidR="00A57D52" w:rsidRPr="0019613F" w14:paraId="12726708" w14:textId="77777777" w:rsidTr="00900FA6">
        <w:tc>
          <w:tcPr>
            <w:tcW w:w="3969" w:type="dxa"/>
          </w:tcPr>
          <w:p w14:paraId="147B4789" w14:textId="0773590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hilset Johannes, Zakarias' søn. Vær hilset præst, søn af præsten.</w:t>
            </w:r>
          </w:p>
        </w:tc>
        <w:tc>
          <w:tcPr>
            <w:tcW w:w="3969" w:type="dxa"/>
          </w:tcPr>
          <w:p w14:paraId="58740BF0" w14:textId="7D8D66E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Hail to John, the son of Zachariah. Hail to the priest, the son of the priest.</w:t>
            </w:r>
          </w:p>
        </w:tc>
        <w:tc>
          <w:tcPr>
            <w:tcW w:w="2552" w:type="dxa"/>
          </w:tcPr>
          <w:p w14:paraId="76FAE6BA" w14:textId="0F4C0685" w:rsidR="00A57D52" w:rsidRPr="006D1E9F" w:rsidRDefault="00A57D52" w:rsidP="005E740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السلام ليوحنا بن زكريا، السلام</w:t>
            </w:r>
            <w:r w:rsidR="005E740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للكاهن ابن الكاهن</w:t>
            </w:r>
            <w:r w:rsidRPr="006D1E9F">
              <w:rPr>
                <w:rFonts w:asciiTheme="majorBidi" w:hAnsiTheme="majorBidi" w:cstheme="majorBidi"/>
                <w:b/>
                <w:bCs/>
                <w:sz w:val="24"/>
                <w:szCs w:val="24"/>
                <w:lang w:val="en-US"/>
              </w:rPr>
              <w:t>.</w:t>
            </w:r>
          </w:p>
        </w:tc>
      </w:tr>
      <w:tr w:rsidR="00F526F5" w:rsidRPr="0019613F" w14:paraId="09CF2180" w14:textId="77777777" w:rsidTr="00900FA6">
        <w:tc>
          <w:tcPr>
            <w:tcW w:w="3969" w:type="dxa"/>
          </w:tcPr>
          <w:p w14:paraId="2F26C0EC"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7CC3E0DE"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01969B44" w14:textId="77777777" w:rsidR="00F526F5" w:rsidRPr="006D1E9F" w:rsidRDefault="00F526F5" w:rsidP="005E7407">
            <w:pPr>
              <w:autoSpaceDE w:val="0"/>
              <w:autoSpaceDN w:val="0"/>
              <w:bidi/>
              <w:adjustRightInd w:val="0"/>
              <w:jc w:val="both"/>
              <w:rPr>
                <w:rFonts w:asciiTheme="majorBidi" w:hAnsiTheme="majorBidi" w:cstheme="majorBidi"/>
                <w:b/>
                <w:bCs/>
                <w:sz w:val="24"/>
                <w:szCs w:val="24"/>
                <w:rtl/>
              </w:rPr>
            </w:pPr>
          </w:p>
        </w:tc>
      </w:tr>
      <w:tr w:rsidR="00A57D52" w:rsidRPr="0019613F" w14:paraId="72DDC110" w14:textId="77777777" w:rsidTr="00900FA6">
        <w:tc>
          <w:tcPr>
            <w:tcW w:w="3969" w:type="dxa"/>
          </w:tcPr>
          <w:p w14:paraId="6F2A4F19" w14:textId="2A15EE32"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øst og siger:</w:t>
            </w:r>
          </w:p>
        </w:tc>
        <w:tc>
          <w:tcPr>
            <w:tcW w:w="3969" w:type="dxa"/>
          </w:tcPr>
          <w:p w14:paraId="45295596" w14:textId="71948B9A"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East saying:</w:t>
            </w:r>
          </w:p>
        </w:tc>
        <w:tc>
          <w:tcPr>
            <w:tcW w:w="2552" w:type="dxa"/>
          </w:tcPr>
          <w:p w14:paraId="5DC53DB9" w14:textId="21F0101E"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الشرق ويقول</w:t>
            </w:r>
            <w:r w:rsidRPr="00C06844">
              <w:rPr>
                <w:rFonts w:asciiTheme="majorBidi" w:hAnsiTheme="majorBidi" w:cstheme="majorBidi"/>
                <w:b/>
                <w:bCs/>
                <w:color w:val="1F497D" w:themeColor="text2"/>
                <w:sz w:val="24"/>
                <w:szCs w:val="24"/>
                <w:rtl/>
                <w:lang w:val="en-US"/>
              </w:rPr>
              <w:t>:</w:t>
            </w:r>
          </w:p>
        </w:tc>
      </w:tr>
      <w:tr w:rsidR="00A57D52" w:rsidRPr="0019613F" w14:paraId="6FE2701B" w14:textId="77777777" w:rsidTr="00900FA6">
        <w:tc>
          <w:tcPr>
            <w:tcW w:w="3969" w:type="dxa"/>
          </w:tcPr>
          <w:p w14:paraId="4044815E" w14:textId="2A5781CE"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os tilbede vor menneskekærlige og gode Frelser, fordi han forbarmede sig over os og kom og frelste os.</w:t>
            </w:r>
          </w:p>
        </w:tc>
        <w:tc>
          <w:tcPr>
            <w:tcW w:w="3969" w:type="dxa"/>
          </w:tcPr>
          <w:p w14:paraId="1F23C50C" w14:textId="59385F5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Let us worship our Savior, the Good One, and Lover of Mankind, for He had compassion on us and has come and saved us.</w:t>
            </w:r>
          </w:p>
        </w:tc>
        <w:tc>
          <w:tcPr>
            <w:tcW w:w="2552" w:type="dxa"/>
          </w:tcPr>
          <w:p w14:paraId="3A4B254B" w14:textId="05643FF2" w:rsidR="00A57D52" w:rsidRPr="006D1E9F" w:rsidRDefault="00A57D52" w:rsidP="00656CA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فلنسجد لمخلصنا محب البشر</w:t>
            </w:r>
            <w:r w:rsidR="00656CA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الصالح، لأنه تراءف علينا وأتي</w:t>
            </w:r>
            <w:r w:rsidR="00656CA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وخلصنا</w:t>
            </w:r>
            <w:r w:rsidRPr="0019613F">
              <w:rPr>
                <w:rFonts w:asciiTheme="majorBidi" w:hAnsiTheme="majorBidi" w:cstheme="majorBidi"/>
                <w:b/>
                <w:bCs/>
                <w:sz w:val="24"/>
                <w:szCs w:val="24"/>
                <w:lang w:val="en-US"/>
              </w:rPr>
              <w:t>.</w:t>
            </w:r>
          </w:p>
        </w:tc>
      </w:tr>
      <w:tr w:rsidR="00A57D52" w:rsidRPr="0019613F" w14:paraId="4E45E05C" w14:textId="77777777" w:rsidTr="00900FA6">
        <w:tc>
          <w:tcPr>
            <w:tcW w:w="3969" w:type="dxa"/>
          </w:tcPr>
          <w:p w14:paraId="5CF3AF0C"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0B8F474A"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12AE92E4"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6A052B43" w14:textId="77777777" w:rsidTr="00900FA6">
        <w:tc>
          <w:tcPr>
            <w:tcW w:w="3969" w:type="dxa"/>
            <w:shd w:val="clear" w:color="auto" w:fill="EAF1DD" w:themeFill="accent3" w:themeFillTint="33"/>
            <w:vAlign w:val="center"/>
          </w:tcPr>
          <w:p w14:paraId="69BD17B7" w14:textId="12773469" w:rsidR="0099624E" w:rsidRPr="00BF26AB" w:rsidRDefault="0099624E" w:rsidP="00BF26AB">
            <w:pPr>
              <w:jc w:val="center"/>
              <w:rPr>
                <w:rFonts w:asciiTheme="majorBidi" w:hAnsiTheme="majorBidi" w:cstheme="majorBidi"/>
                <w:b/>
                <w:bCs/>
                <w:color w:val="C00000"/>
                <w:sz w:val="28"/>
                <w:szCs w:val="28"/>
              </w:rPr>
            </w:pPr>
            <w:r w:rsidRPr="00BF26AB">
              <w:rPr>
                <w:rFonts w:asciiTheme="majorBidi" w:hAnsiTheme="majorBidi" w:cstheme="majorBidi"/>
                <w:b/>
                <w:bCs/>
                <w:color w:val="C00000"/>
                <w:sz w:val="28"/>
                <w:szCs w:val="28"/>
              </w:rPr>
              <w:t>Aften- og morgenrøgelsesforbønnerne</w:t>
            </w:r>
          </w:p>
        </w:tc>
        <w:tc>
          <w:tcPr>
            <w:tcW w:w="3969" w:type="dxa"/>
            <w:shd w:val="clear" w:color="auto" w:fill="EAF1DD" w:themeFill="accent3" w:themeFillTint="33"/>
            <w:vAlign w:val="center"/>
          </w:tcPr>
          <w:p w14:paraId="1643AFB5" w14:textId="29F2BD46" w:rsidR="00A57D52" w:rsidRPr="00BF26AB" w:rsidRDefault="00A57D52" w:rsidP="00BF26AB">
            <w:pPr>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lang w:val="en-US"/>
              </w:rPr>
              <w:t>The Vespers and Matins Litanies</w:t>
            </w:r>
          </w:p>
        </w:tc>
        <w:tc>
          <w:tcPr>
            <w:tcW w:w="2552" w:type="dxa"/>
            <w:shd w:val="clear" w:color="auto" w:fill="EAF1DD" w:themeFill="accent3" w:themeFillTint="33"/>
            <w:vAlign w:val="center"/>
          </w:tcPr>
          <w:p w14:paraId="3DB87FA1" w14:textId="21C1DE6C" w:rsidR="00A57D52" w:rsidRPr="00BF26AB" w:rsidRDefault="00A55A30" w:rsidP="00BF26AB">
            <w:pPr>
              <w:bidi/>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rtl/>
                <w:lang w:val="en-US"/>
              </w:rPr>
              <w:t>الأواشي</w:t>
            </w:r>
            <w:r w:rsidRPr="00BF26AB">
              <w:rPr>
                <w:rFonts w:asciiTheme="majorBidi" w:hAnsiTheme="majorBidi" w:cstheme="majorBidi"/>
                <w:b/>
                <w:bCs/>
                <w:color w:val="C00000"/>
                <w:sz w:val="28"/>
                <w:szCs w:val="28"/>
                <w:lang w:val="en-US"/>
              </w:rPr>
              <w:t xml:space="preserve"> </w:t>
            </w:r>
            <w:r w:rsidRPr="00BF26AB">
              <w:rPr>
                <w:rFonts w:asciiTheme="majorBidi" w:hAnsiTheme="majorBidi" w:cstheme="majorBidi"/>
                <w:b/>
                <w:bCs/>
                <w:color w:val="C00000"/>
                <w:sz w:val="28"/>
                <w:szCs w:val="28"/>
                <w:rtl/>
                <w:lang w:val="en-US"/>
              </w:rPr>
              <w:t>في العشية وباكر</w:t>
            </w:r>
          </w:p>
        </w:tc>
      </w:tr>
      <w:tr w:rsidR="00A57D52" w:rsidRPr="0019613F" w14:paraId="42AA870F" w14:textId="77777777" w:rsidTr="00900FA6">
        <w:tc>
          <w:tcPr>
            <w:tcW w:w="3969" w:type="dxa"/>
          </w:tcPr>
          <w:p w14:paraId="63599922" w14:textId="511D4BD2" w:rsidR="00A57D52" w:rsidRPr="004332C7" w:rsidRDefault="00A57D52" w:rsidP="00906FE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aftenrøgelsesofret siger præsten forbønnen for de hensovede.</w:t>
            </w:r>
            <w:r w:rsidR="006D1E9F" w:rsidRPr="00C06844">
              <w:rPr>
                <w:rFonts w:asciiTheme="majorBidi" w:hAnsiTheme="majorBidi" w:cstheme="majorBidi"/>
                <w:color w:val="1F497D" w:themeColor="text2"/>
                <w:sz w:val="24"/>
                <w:szCs w:val="24"/>
              </w:rPr>
              <w:t xml:space="preserve"> </w:t>
            </w:r>
            <w:r w:rsidR="00906FE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Ved morgenrøgelsesofret siger han forbønnen for de syge, </w:t>
            </w:r>
            <w:r w:rsidRPr="00C06844">
              <w:rPr>
                <w:rFonts w:asciiTheme="majorBidi" w:hAnsiTheme="majorBidi" w:cstheme="majorBidi"/>
                <w:i/>
                <w:color w:val="1F497D" w:themeColor="text2"/>
                <w:w w:val="95"/>
                <w:sz w:val="24"/>
                <w:szCs w:val="24"/>
              </w:rPr>
              <w:t>rejsende</w:t>
            </w:r>
            <w:r w:rsidR="00406DA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i stedet forbønnen for de hensovede.</w:t>
            </w:r>
            <w:r w:rsidR="00906FE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Men specielt om lørdagen ved morgenbønnen siges bønnen for de hensovede i stedet for bønnen for de syge og rejsende. Når det er Herrens Fest (Søndag) beder præsten bønnen for offergaverne på alteret i stedet for bønnen for de rejsende. Og når den ikke siges her, siges den før bønnen ved læsningen fra Apost. Gern.</w:t>
            </w:r>
          </w:p>
        </w:tc>
        <w:tc>
          <w:tcPr>
            <w:tcW w:w="3969" w:type="dxa"/>
          </w:tcPr>
          <w:p w14:paraId="7F54877D" w14:textId="7BA141E0" w:rsidR="00A57D52" w:rsidRPr="004332C7" w:rsidRDefault="00A57D52" w:rsidP="00906FE5">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prays the Litanies for the Departed in Vespers and Saturdays’ Morning</w:t>
            </w:r>
            <w:r w:rsidR="00906FE5" w:rsidRPr="00C06844">
              <w:rPr>
                <w:rFonts w:asciiTheme="majorBidi" w:hAnsiTheme="majorBidi" w:cstheme="majorBidi"/>
                <w:color w:val="1F497D" w:themeColor="text2"/>
                <w:sz w:val="24"/>
                <w:szCs w:val="24"/>
                <w:lang w:val="en-US"/>
              </w:rPr>
              <w:t xml:space="preserve"> </w:t>
            </w:r>
            <w:proofErr w:type="gramStart"/>
            <w:r w:rsidRPr="00C06844">
              <w:rPr>
                <w:rFonts w:asciiTheme="majorBidi" w:hAnsiTheme="majorBidi" w:cstheme="majorBidi"/>
                <w:color w:val="1F497D" w:themeColor="text2"/>
                <w:sz w:val="24"/>
                <w:szCs w:val="24"/>
                <w:lang w:val="en-US"/>
              </w:rPr>
              <w:t>Or</w:t>
            </w:r>
            <w:proofErr w:type="gramEnd"/>
            <w:r w:rsidRPr="00C06844">
              <w:rPr>
                <w:rFonts w:asciiTheme="majorBidi" w:hAnsiTheme="majorBidi" w:cstheme="majorBidi"/>
                <w:color w:val="1F497D" w:themeColor="text2"/>
                <w:sz w:val="24"/>
                <w:szCs w:val="24"/>
                <w:lang w:val="en-US"/>
              </w:rPr>
              <w:t xml:space="preserve"> the Sick and the Travelers (and the Oblations if present) in Matins</w:t>
            </w:r>
          </w:p>
        </w:tc>
        <w:tc>
          <w:tcPr>
            <w:tcW w:w="2552" w:type="dxa"/>
          </w:tcPr>
          <w:p w14:paraId="68DEB3F4" w14:textId="0D386BF4" w:rsidR="00A57D52" w:rsidRPr="00C06844" w:rsidRDefault="00A57D52" w:rsidP="005E740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يصلي الكاهن أوشية الراقدين في العشية وباكر السبوت</w:t>
            </w:r>
            <w:r w:rsidR="005E740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أو أوشية المرضي وأوشية المسافرين </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أوأوشية القرابين لو كانت القرابين موجودة</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في باكر</w:t>
            </w:r>
          </w:p>
        </w:tc>
      </w:tr>
      <w:tr w:rsidR="00A57D52" w:rsidRPr="004332C7" w14:paraId="0AF5BB64" w14:textId="77777777" w:rsidTr="00900FA6">
        <w:tc>
          <w:tcPr>
            <w:tcW w:w="3969" w:type="dxa"/>
          </w:tcPr>
          <w:p w14:paraId="053E297B" w14:textId="1F57B382"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230C281D" w14:textId="611F22A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406DA5" w:rsidRPr="004332C7">
              <w:rPr>
                <w:rFonts w:asciiTheme="majorBidi" w:hAnsiTheme="majorBidi" w:cstheme="majorBidi"/>
                <w:color w:val="000000"/>
                <w:sz w:val="24"/>
                <w:szCs w:val="24"/>
              </w:rPr>
              <w:t>.</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rPr>
              <w:t>(Eshlil)</w:t>
            </w:r>
          </w:p>
        </w:tc>
        <w:tc>
          <w:tcPr>
            <w:tcW w:w="3969" w:type="dxa"/>
          </w:tcPr>
          <w:p w14:paraId="15504D69"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246B95F6" w14:textId="3750D2B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r w:rsidRPr="00C41C50">
              <w:rPr>
                <w:rFonts w:asciiTheme="majorBidi" w:hAnsiTheme="majorBidi" w:cstheme="majorBidi"/>
                <w:b/>
                <w:bCs/>
                <w:color w:val="00B050"/>
                <w:sz w:val="24"/>
                <w:szCs w:val="24"/>
              </w:rPr>
              <w:t>.</w:t>
            </w:r>
            <w:r w:rsidR="00AA2A08" w:rsidRPr="00C41C50">
              <w:rPr>
                <w:rFonts w:asciiTheme="majorBidi" w:hAnsiTheme="majorBidi" w:cstheme="majorBidi"/>
                <w:b/>
                <w:bCs/>
                <w:color w:val="00B050"/>
                <w:sz w:val="24"/>
                <w:szCs w:val="24"/>
              </w:rPr>
              <w:t xml:space="preserve"> (Eshlil)</w:t>
            </w:r>
          </w:p>
        </w:tc>
        <w:tc>
          <w:tcPr>
            <w:tcW w:w="2552" w:type="dxa"/>
          </w:tcPr>
          <w:p w14:paraId="568D64A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4E64C566" w14:textId="55DC7923"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w:t>
            </w:r>
            <w:r w:rsidR="00AA2A08" w:rsidRPr="00C41C50">
              <w:rPr>
                <w:rFonts w:asciiTheme="majorBidi" w:hAnsiTheme="majorBidi" w:cstheme="majorBidi"/>
                <w:b/>
                <w:bCs/>
                <w:color w:val="00B050"/>
                <w:sz w:val="24"/>
                <w:szCs w:val="24"/>
              </w:rPr>
              <w:t xml:space="preserve">)   </w:t>
            </w:r>
            <w:r w:rsidR="00AA2A08" w:rsidRPr="00C41C50">
              <w:rPr>
                <w:rFonts w:asciiTheme="majorBidi" w:hAnsiTheme="majorBidi" w:cs="Times New Roman"/>
                <w:b/>
                <w:bCs/>
                <w:color w:val="00B050"/>
                <w:sz w:val="24"/>
                <w:szCs w:val="24"/>
                <w:rtl/>
              </w:rPr>
              <w:t>اشليل</w:t>
            </w:r>
            <w:r w:rsidR="00AA2A08" w:rsidRPr="00C41C50">
              <w:rPr>
                <w:rFonts w:asciiTheme="majorBidi" w:hAnsiTheme="majorBidi" w:cs="Times New Roman"/>
                <w:b/>
                <w:bCs/>
                <w:color w:val="00B050"/>
                <w:sz w:val="24"/>
                <w:szCs w:val="24"/>
              </w:rPr>
              <w:t>(</w:t>
            </w:r>
          </w:p>
        </w:tc>
      </w:tr>
      <w:tr w:rsidR="00F526F5" w:rsidRPr="004332C7" w14:paraId="47E8B226" w14:textId="77777777" w:rsidTr="00900FA6">
        <w:tc>
          <w:tcPr>
            <w:tcW w:w="3969" w:type="dxa"/>
          </w:tcPr>
          <w:p w14:paraId="4FC7FC52"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627BCBE"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7D808E86" w14:textId="77777777" w:rsidR="00F526F5" w:rsidRPr="006D1E9F" w:rsidRDefault="00F526F5"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C41708D" w14:textId="77777777" w:rsidTr="00900FA6">
        <w:tc>
          <w:tcPr>
            <w:tcW w:w="3969" w:type="dxa"/>
          </w:tcPr>
          <w:p w14:paraId="431E67C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2E1A90AA" w14:textId="77777777" w:rsidR="00A57D52" w:rsidRDefault="00A57D52"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Rejs jer for at bede</w:t>
            </w:r>
            <w:r w:rsidR="00406DA5" w:rsidRPr="004332C7">
              <w:rPr>
                <w:rFonts w:asciiTheme="majorBidi" w:hAnsiTheme="majorBidi" w:cstheme="majorBidi"/>
                <w:color w:val="000000"/>
                <w:sz w:val="24"/>
                <w:szCs w:val="24"/>
              </w:rPr>
              <w:t>.</w:t>
            </w:r>
          </w:p>
          <w:p w14:paraId="10229CEF" w14:textId="4C2C8E51" w:rsidR="00AA2A08" w:rsidRPr="00C41C50" w:rsidRDefault="00AA2A08"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(epi epros efki estasite)</w:t>
            </w:r>
          </w:p>
        </w:tc>
        <w:tc>
          <w:tcPr>
            <w:tcW w:w="3969" w:type="dxa"/>
          </w:tcPr>
          <w:p w14:paraId="25D2822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4FB27C0E" w14:textId="77777777" w:rsidR="00A57D52"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p>
          <w:p w14:paraId="1AEB39BE" w14:textId="0D4DFC02" w:rsidR="00AA2A08" w:rsidRPr="00C41C50" w:rsidRDefault="00AA2A08"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(epi epros efki estasite)</w:t>
            </w:r>
          </w:p>
        </w:tc>
        <w:tc>
          <w:tcPr>
            <w:tcW w:w="2552" w:type="dxa"/>
          </w:tcPr>
          <w:p w14:paraId="209D57B1"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59B495EB" w14:textId="77777777" w:rsidR="00A57D52" w:rsidRPr="0019613F" w:rsidRDefault="00A57D52"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للصلاة</w:t>
            </w:r>
            <w:r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قفوا</w:t>
            </w:r>
            <w:r w:rsidRPr="0019613F">
              <w:rPr>
                <w:rFonts w:asciiTheme="majorBidi" w:hAnsiTheme="majorBidi" w:cstheme="majorBidi"/>
                <w:b/>
                <w:bCs/>
                <w:color w:val="000000"/>
                <w:sz w:val="24"/>
                <w:szCs w:val="24"/>
                <w:lang w:val="en-US"/>
              </w:rPr>
              <w:t>.</w:t>
            </w:r>
          </w:p>
          <w:p w14:paraId="4D12FB59" w14:textId="7FE83E88" w:rsidR="00AA2A08" w:rsidRPr="006D1E9F" w:rsidRDefault="00AA2A08" w:rsidP="00AA2A08">
            <w:pPr>
              <w:bidi/>
              <w:jc w:val="both"/>
              <w:rPr>
                <w:rFonts w:asciiTheme="majorBidi" w:hAnsiTheme="majorBidi" w:cstheme="majorBidi"/>
                <w:b/>
                <w:bCs/>
                <w:sz w:val="24"/>
                <w:szCs w:val="24"/>
                <w:lang w:val="en-US"/>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ابي ابروس افكى اسطاسيتى </w:t>
            </w:r>
            <w:r w:rsidRPr="0019613F">
              <w:rPr>
                <w:rFonts w:asciiTheme="majorBidi" w:hAnsiTheme="majorBidi" w:cs="Times New Roman"/>
                <w:b/>
                <w:bCs/>
                <w:color w:val="00B050"/>
                <w:lang w:val="en-US"/>
              </w:rPr>
              <w:t>(</w:t>
            </w:r>
          </w:p>
        </w:tc>
      </w:tr>
      <w:tr w:rsidR="00F526F5" w:rsidRPr="0019613F" w14:paraId="20B5555C" w14:textId="77777777" w:rsidTr="00900FA6">
        <w:tc>
          <w:tcPr>
            <w:tcW w:w="3969" w:type="dxa"/>
          </w:tcPr>
          <w:p w14:paraId="723A59FF" w14:textId="77777777" w:rsidR="00F526F5" w:rsidRPr="0019613F" w:rsidRDefault="00F526F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39B7A28"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EAA2760" w14:textId="77777777" w:rsidR="00F526F5" w:rsidRPr="006D1E9F" w:rsidRDefault="00F526F5"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2E90137" w14:textId="77777777" w:rsidTr="00900FA6">
        <w:tc>
          <w:tcPr>
            <w:tcW w:w="3969" w:type="dxa"/>
          </w:tcPr>
          <w:p w14:paraId="0EA01AD4" w14:textId="78B3D4C1" w:rsidR="00A57D52" w:rsidRPr="004332C7" w:rsidRDefault="00A57D52"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korstegner folket mod vest og siger:</w:t>
            </w:r>
          </w:p>
        </w:tc>
        <w:tc>
          <w:tcPr>
            <w:tcW w:w="3969" w:type="dxa"/>
          </w:tcPr>
          <w:p w14:paraId="2F31F73B" w14:textId="4240C8A8" w:rsidR="00A57D52" w:rsidRPr="004332C7" w:rsidRDefault="00A57D52" w:rsidP="00C767E9">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head towards his fellow priests, and, while turning towards the west, he makes the sign of the cross over the people with his right hand, and says:</w:t>
            </w:r>
          </w:p>
        </w:tc>
        <w:tc>
          <w:tcPr>
            <w:tcW w:w="2552" w:type="dxa"/>
          </w:tcPr>
          <w:p w14:paraId="2AE65F76" w14:textId="636832A2"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 xml:space="preserve">ثم </w:t>
            </w:r>
            <w:r w:rsidR="00B83FF4" w:rsidRPr="00C06844">
              <w:rPr>
                <w:rFonts w:asciiTheme="majorBidi" w:hAnsiTheme="majorBidi" w:cstheme="majorBidi"/>
                <w:b/>
                <w:bCs/>
                <w:color w:val="1F497D" w:themeColor="text2"/>
                <w:sz w:val="24"/>
                <w:szCs w:val="24"/>
                <w:rtl/>
              </w:rPr>
              <w:t>يحنى</w:t>
            </w:r>
            <w:r w:rsidRPr="00C06844">
              <w:rPr>
                <w:rFonts w:asciiTheme="majorBidi" w:hAnsiTheme="majorBidi" w:cstheme="majorBidi"/>
                <w:b/>
                <w:bCs/>
                <w:color w:val="1F497D" w:themeColor="text2"/>
                <w:sz w:val="24"/>
                <w:szCs w:val="24"/>
                <w:rtl/>
              </w:rPr>
              <w:t xml:space="preserve"> الكاهن رأسه نحو إخوته الكهنة،</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ويلتفت إلي الغرب، ويرشم الشعب بيده</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اليمني بمثال الصليب وهو يقول</w:t>
            </w:r>
            <w:r w:rsidRPr="00C06844">
              <w:rPr>
                <w:rFonts w:asciiTheme="majorBidi" w:hAnsiTheme="majorBidi" w:cstheme="majorBidi"/>
                <w:b/>
                <w:bCs/>
                <w:color w:val="1F497D" w:themeColor="text2"/>
                <w:sz w:val="24"/>
                <w:szCs w:val="24"/>
                <w:rtl/>
                <w:lang w:val="en-US"/>
              </w:rPr>
              <w:t>:</w:t>
            </w:r>
          </w:p>
        </w:tc>
      </w:tr>
      <w:tr w:rsidR="00A57D52" w:rsidRPr="0019613F" w14:paraId="7EFCBF1D" w14:textId="77777777" w:rsidTr="00900FA6">
        <w:tc>
          <w:tcPr>
            <w:tcW w:w="3969" w:type="dxa"/>
          </w:tcPr>
          <w:p w14:paraId="61E8E248" w14:textId="246FCEE9"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33C6550B" w14:textId="25D60623" w:rsidR="00AA2A08" w:rsidRPr="002E55E6" w:rsidRDefault="00A57D52" w:rsidP="002E55E6">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 xml:space="preserve">Fred være med jer </w:t>
            </w:r>
            <w:r w:rsidR="00406DA5" w:rsidRPr="004332C7">
              <w:rPr>
                <w:rFonts w:asciiTheme="majorBidi" w:hAnsiTheme="majorBidi" w:cstheme="majorBidi"/>
                <w:color w:val="000000"/>
                <w:sz w:val="24"/>
                <w:szCs w:val="24"/>
              </w:rPr>
              <w:t>a</w:t>
            </w:r>
            <w:r w:rsidRPr="004332C7">
              <w:rPr>
                <w:rFonts w:asciiTheme="majorBidi" w:hAnsiTheme="majorBidi" w:cstheme="majorBidi"/>
                <w:color w:val="000000"/>
                <w:sz w:val="24"/>
                <w:szCs w:val="24"/>
              </w:rPr>
              <w:t>lle</w:t>
            </w:r>
            <w:r w:rsidR="00406DA5" w:rsidRPr="00C41C50">
              <w:rPr>
                <w:rFonts w:asciiTheme="majorBidi" w:hAnsiTheme="majorBidi" w:cstheme="majorBidi"/>
                <w:b/>
                <w:bCs/>
                <w:color w:val="00B050"/>
                <w:sz w:val="24"/>
                <w:szCs w:val="24"/>
              </w:rPr>
              <w:t>.</w:t>
            </w:r>
            <w:r w:rsidR="002E55E6" w:rsidRPr="00C41C50">
              <w:rPr>
                <w:rFonts w:asciiTheme="majorBidi" w:hAnsiTheme="majorBidi" w:cstheme="majorBidi"/>
                <w:b/>
                <w:bCs/>
                <w:color w:val="00B050"/>
                <w:sz w:val="24"/>
                <w:szCs w:val="24"/>
              </w:rPr>
              <w:t xml:space="preserve"> (Irini Pasi)</w:t>
            </w:r>
          </w:p>
        </w:tc>
        <w:tc>
          <w:tcPr>
            <w:tcW w:w="3969" w:type="dxa"/>
          </w:tcPr>
          <w:p w14:paraId="5D564CA8"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AB960AF" w14:textId="08631550" w:rsidR="00AA2A08" w:rsidRPr="002E55E6" w:rsidRDefault="00A57D52" w:rsidP="002E55E6">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Peace be with all</w:t>
            </w:r>
            <w:r w:rsidRPr="00C41C50">
              <w:rPr>
                <w:rFonts w:asciiTheme="majorBidi" w:hAnsiTheme="majorBidi" w:cstheme="majorBidi"/>
                <w:b/>
                <w:bCs/>
                <w:color w:val="00B050"/>
                <w:sz w:val="24"/>
                <w:szCs w:val="24"/>
                <w:lang w:val="en-US"/>
              </w:rPr>
              <w:t>.</w:t>
            </w:r>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2552" w:type="dxa"/>
          </w:tcPr>
          <w:p w14:paraId="52217B44"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14BF03AD" w14:textId="63622ACD" w:rsidR="00A57D52" w:rsidRPr="0019613F" w:rsidRDefault="00B83FF4"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السلام لجميعك</w:t>
            </w:r>
            <w:r w:rsidR="002E55E6" w:rsidRPr="0019613F">
              <w:rPr>
                <w:rFonts w:asciiTheme="majorBidi" w:hAnsiTheme="majorBidi" w:cstheme="majorBidi"/>
                <w:b/>
                <w:bCs/>
                <w:color w:val="00B050"/>
                <w:lang w:val="en-US"/>
              </w:rPr>
              <w:t xml:space="preserve">) </w:t>
            </w:r>
            <w:r w:rsidR="002E55E6" w:rsidRPr="00C41C50">
              <w:rPr>
                <w:rFonts w:asciiTheme="majorBidi" w:hAnsiTheme="majorBidi" w:cs="Times New Roman"/>
                <w:b/>
                <w:bCs/>
                <w:color w:val="00B050"/>
                <w:rtl/>
              </w:rPr>
              <w:t xml:space="preserve">ايرينى باسى </w:t>
            </w:r>
            <w:r w:rsidR="002E55E6" w:rsidRPr="0019613F">
              <w:rPr>
                <w:rFonts w:asciiTheme="majorBidi" w:hAnsiTheme="majorBidi" w:cs="Times New Roman"/>
                <w:b/>
                <w:bCs/>
                <w:color w:val="00B050"/>
                <w:lang w:val="en-US"/>
              </w:rPr>
              <w:t>(</w:t>
            </w:r>
          </w:p>
        </w:tc>
      </w:tr>
      <w:tr w:rsidR="00F526F5" w:rsidRPr="0019613F" w14:paraId="2CD4B695" w14:textId="77777777" w:rsidTr="00900FA6">
        <w:tc>
          <w:tcPr>
            <w:tcW w:w="3969" w:type="dxa"/>
          </w:tcPr>
          <w:p w14:paraId="6FCE0DD9" w14:textId="77777777" w:rsidR="00F526F5" w:rsidRPr="0019613F" w:rsidRDefault="00F526F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EF62B01"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4DC91DD" w14:textId="77777777" w:rsidR="00F526F5" w:rsidRPr="006D1E9F" w:rsidRDefault="00F526F5"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42CB09D" w14:textId="77777777" w:rsidTr="00900FA6">
        <w:tc>
          <w:tcPr>
            <w:tcW w:w="3969" w:type="dxa"/>
          </w:tcPr>
          <w:p w14:paraId="3CC98660" w14:textId="1DBCCA7C"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43F90EA2" w14:textId="77777777" w:rsidR="00A57D52" w:rsidRDefault="00A57D52"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r w:rsidR="00406DA5" w:rsidRPr="004332C7">
              <w:rPr>
                <w:rFonts w:asciiTheme="majorBidi" w:hAnsiTheme="majorBidi" w:cstheme="majorBidi"/>
                <w:color w:val="000000"/>
                <w:sz w:val="24"/>
                <w:szCs w:val="24"/>
              </w:rPr>
              <w:t>.</w:t>
            </w:r>
          </w:p>
          <w:p w14:paraId="413CAF60" w14:textId="44B345C0" w:rsidR="002E55E6" w:rsidRPr="00C41C50" w:rsidRDefault="002E55E6"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(Kito epnevma ti so)</w:t>
            </w:r>
          </w:p>
        </w:tc>
        <w:tc>
          <w:tcPr>
            <w:tcW w:w="3969" w:type="dxa"/>
          </w:tcPr>
          <w:p w14:paraId="02A0242E"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E434EDE" w14:textId="77777777" w:rsidR="00A57D52"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5020C8D2" w14:textId="27358DD1" w:rsidR="002E55E6" w:rsidRPr="00C41C50" w:rsidRDefault="002E55E6"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(Kito epnevma ti so)</w:t>
            </w:r>
          </w:p>
        </w:tc>
        <w:tc>
          <w:tcPr>
            <w:tcW w:w="2552" w:type="dxa"/>
          </w:tcPr>
          <w:p w14:paraId="7FC4E29A"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37650FE6" w14:textId="77777777" w:rsidR="00A57D52" w:rsidRPr="0019613F" w:rsidRDefault="00A57D52"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ولروحك</w:t>
            </w:r>
            <w:r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ايضا</w:t>
            </w:r>
            <w:r w:rsidRPr="0019613F">
              <w:rPr>
                <w:rFonts w:asciiTheme="majorBidi" w:hAnsiTheme="majorBidi" w:cstheme="majorBidi"/>
                <w:b/>
                <w:bCs/>
                <w:color w:val="000000"/>
                <w:sz w:val="24"/>
                <w:szCs w:val="24"/>
                <w:lang w:val="en-US"/>
              </w:rPr>
              <w:t xml:space="preserve"> .</w:t>
            </w:r>
          </w:p>
          <w:p w14:paraId="14C4FD0E" w14:textId="3B1FC811" w:rsidR="002E55E6" w:rsidRPr="0019613F" w:rsidRDefault="002E55E6" w:rsidP="002E55E6">
            <w:pPr>
              <w:bidi/>
              <w:jc w:val="both"/>
              <w:rPr>
                <w:rFonts w:asciiTheme="majorBidi" w:hAnsiTheme="majorBidi" w:cstheme="majorBidi"/>
                <w:b/>
                <w:bCs/>
                <w:sz w:val="24"/>
                <w:szCs w:val="24"/>
                <w:lang w:val="en-US"/>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كيطو ابنفماتى سو </w:t>
            </w:r>
            <w:r w:rsidRPr="0019613F">
              <w:rPr>
                <w:rFonts w:asciiTheme="majorBidi" w:hAnsiTheme="majorBidi" w:cs="Times New Roman"/>
                <w:b/>
                <w:bCs/>
                <w:color w:val="00B050"/>
                <w:lang w:val="en-US"/>
              </w:rPr>
              <w:t>(</w:t>
            </w:r>
          </w:p>
        </w:tc>
      </w:tr>
      <w:tr w:rsidR="00A57D52" w:rsidRPr="0019613F" w14:paraId="2A69F2E9" w14:textId="77777777" w:rsidTr="00900FA6">
        <w:tc>
          <w:tcPr>
            <w:tcW w:w="3969" w:type="dxa"/>
          </w:tcPr>
          <w:p w14:paraId="21806F86" w14:textId="77777777" w:rsidR="00A57D52" w:rsidRPr="0019613F" w:rsidRDefault="00A57D52" w:rsidP="00C767E9">
            <w:pPr>
              <w:jc w:val="both"/>
              <w:rPr>
                <w:rFonts w:asciiTheme="majorBidi" w:hAnsiTheme="majorBidi" w:cstheme="majorBidi"/>
                <w:sz w:val="24"/>
                <w:szCs w:val="24"/>
                <w:lang w:val="en-US"/>
              </w:rPr>
            </w:pPr>
          </w:p>
        </w:tc>
        <w:tc>
          <w:tcPr>
            <w:tcW w:w="3969" w:type="dxa"/>
          </w:tcPr>
          <w:p w14:paraId="57431E27" w14:textId="77777777" w:rsidR="00A57D52" w:rsidRPr="0019613F" w:rsidRDefault="00A57D52" w:rsidP="00C767E9">
            <w:pPr>
              <w:jc w:val="both"/>
              <w:rPr>
                <w:rFonts w:asciiTheme="majorBidi" w:hAnsiTheme="majorBidi" w:cstheme="majorBidi"/>
                <w:sz w:val="24"/>
                <w:szCs w:val="24"/>
                <w:lang w:val="en-US"/>
              </w:rPr>
            </w:pPr>
          </w:p>
        </w:tc>
        <w:tc>
          <w:tcPr>
            <w:tcW w:w="2552" w:type="dxa"/>
          </w:tcPr>
          <w:p w14:paraId="44E89A08" w14:textId="77777777" w:rsidR="00A57D52" w:rsidRPr="0019613F" w:rsidRDefault="00A57D52" w:rsidP="00C767E9">
            <w:pPr>
              <w:bidi/>
              <w:jc w:val="both"/>
              <w:rPr>
                <w:rFonts w:asciiTheme="majorBidi" w:hAnsiTheme="majorBidi" w:cstheme="majorBidi"/>
                <w:b/>
                <w:bCs/>
                <w:sz w:val="24"/>
                <w:szCs w:val="24"/>
                <w:lang w:val="en-US"/>
              </w:rPr>
            </w:pPr>
          </w:p>
        </w:tc>
      </w:tr>
      <w:tr w:rsidR="00A57D52" w:rsidRPr="004332C7" w14:paraId="6E773554" w14:textId="77777777" w:rsidTr="00900FA6">
        <w:tc>
          <w:tcPr>
            <w:tcW w:w="3969" w:type="dxa"/>
            <w:shd w:val="clear" w:color="auto" w:fill="EAF1DD" w:themeFill="accent3" w:themeFillTint="33"/>
            <w:vAlign w:val="center"/>
          </w:tcPr>
          <w:p w14:paraId="3D988B7E" w14:textId="35D205B0" w:rsidR="00A57D52" w:rsidRPr="00BF26AB" w:rsidRDefault="004E453E"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F</w:t>
            </w:r>
            <w:r w:rsidR="00A57D52" w:rsidRPr="00BF26AB">
              <w:rPr>
                <w:rFonts w:asciiTheme="majorBidi" w:hAnsiTheme="majorBidi" w:cstheme="majorBidi"/>
                <w:b/>
                <w:bCs/>
                <w:color w:val="C10000"/>
                <w:sz w:val="28"/>
                <w:szCs w:val="28"/>
                <w:lang w:val="en-US"/>
              </w:rPr>
              <w:t>orbønnen</w:t>
            </w:r>
            <w:proofErr w:type="spellEnd"/>
            <w:r w:rsidR="00A57D52" w:rsidRPr="00BF26AB">
              <w:rPr>
                <w:rFonts w:asciiTheme="majorBidi" w:hAnsiTheme="majorBidi" w:cstheme="majorBidi"/>
                <w:b/>
                <w:bCs/>
                <w:color w:val="C10000"/>
                <w:sz w:val="28"/>
                <w:szCs w:val="28"/>
                <w:lang w:val="en-US"/>
              </w:rPr>
              <w:t xml:space="preserve"> for de </w:t>
            </w:r>
            <w:proofErr w:type="spellStart"/>
            <w:r w:rsidR="00A57D52" w:rsidRPr="00BF26AB">
              <w:rPr>
                <w:rFonts w:asciiTheme="majorBidi" w:hAnsiTheme="majorBidi" w:cstheme="majorBidi"/>
                <w:b/>
                <w:bCs/>
                <w:color w:val="C10000"/>
                <w:sz w:val="28"/>
                <w:szCs w:val="28"/>
                <w:lang w:val="en-US"/>
              </w:rPr>
              <w:t>hensovede</w:t>
            </w:r>
            <w:proofErr w:type="spellEnd"/>
            <w:r w:rsidR="00A57D52" w:rsidRPr="00BF26AB">
              <w:rPr>
                <w:rFonts w:asciiTheme="majorBidi" w:hAnsiTheme="majorBidi" w:cstheme="majorBidi"/>
                <w:b/>
                <w:bCs/>
                <w:color w:val="C10000"/>
                <w:sz w:val="28"/>
                <w:szCs w:val="28"/>
                <w:lang w:val="en-US"/>
              </w:rPr>
              <w:t>:</w:t>
            </w:r>
          </w:p>
        </w:tc>
        <w:tc>
          <w:tcPr>
            <w:tcW w:w="3969" w:type="dxa"/>
            <w:shd w:val="clear" w:color="auto" w:fill="EAF1DD" w:themeFill="accent3" w:themeFillTint="33"/>
            <w:vAlign w:val="center"/>
          </w:tcPr>
          <w:p w14:paraId="202C391E" w14:textId="19A41B70"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Litany of the Departed</w:t>
            </w:r>
          </w:p>
        </w:tc>
        <w:tc>
          <w:tcPr>
            <w:tcW w:w="2552" w:type="dxa"/>
            <w:shd w:val="clear" w:color="auto" w:fill="EAF1DD" w:themeFill="accent3" w:themeFillTint="33"/>
            <w:vAlign w:val="center"/>
          </w:tcPr>
          <w:p w14:paraId="5B97ED4B" w14:textId="1E34F411"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الراقدين</w:t>
            </w:r>
          </w:p>
        </w:tc>
      </w:tr>
      <w:tr w:rsidR="00A57D52" w:rsidRPr="0019613F" w14:paraId="31B92E5C" w14:textId="77777777" w:rsidTr="00900FA6">
        <w:tc>
          <w:tcPr>
            <w:tcW w:w="3969" w:type="dxa"/>
          </w:tcPr>
          <w:p w14:paraId="6E45C49C" w14:textId="4417E51D"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aftenrøgelsesofret siger præsten forbønnen for de hensovede:</w:t>
            </w:r>
          </w:p>
        </w:tc>
        <w:tc>
          <w:tcPr>
            <w:tcW w:w="3969" w:type="dxa"/>
          </w:tcPr>
          <w:p w14:paraId="0594807F" w14:textId="4C688B9C"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This prayer is said during the evening Offering of Incense all year round. It is also said during the morning Offering of Incense on Saturdays.</w:t>
            </w:r>
          </w:p>
        </w:tc>
        <w:tc>
          <w:tcPr>
            <w:tcW w:w="2552" w:type="dxa"/>
          </w:tcPr>
          <w:p w14:paraId="2D124A4D" w14:textId="4E7F6AA7" w:rsidR="00A57D52" w:rsidRPr="00C06844" w:rsidRDefault="00A57D52" w:rsidP="005E740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تقال أوشية الراقدين في رفع بخور عشية</w:t>
            </w:r>
            <w:r w:rsidR="005E740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علي مدار السنة، كما تقال أيضا في رفع</w:t>
            </w:r>
            <w:r w:rsidR="005E740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بخور باكر أيام السبوت:</w:t>
            </w:r>
          </w:p>
        </w:tc>
      </w:tr>
      <w:tr w:rsidR="00A57D52" w:rsidRPr="0019613F" w14:paraId="4B05AB17" w14:textId="77777777" w:rsidTr="00900FA6">
        <w:tc>
          <w:tcPr>
            <w:tcW w:w="3969" w:type="dxa"/>
          </w:tcPr>
          <w:p w14:paraId="6D6841ED" w14:textId="2C85AEC4" w:rsidR="00A57D52"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406DA5" w:rsidRPr="004332C7">
              <w:rPr>
                <w:rFonts w:asciiTheme="majorBidi" w:hAnsiTheme="majorBidi" w:cstheme="majorBidi"/>
                <w:b/>
                <w:bCs/>
                <w:color w:val="C10000"/>
                <w:sz w:val="24"/>
                <w:szCs w:val="24"/>
              </w:rPr>
              <w:t>:</w:t>
            </w:r>
          </w:p>
          <w:p w14:paraId="283456B7" w14:textId="72A5D68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os igen bede til Gud, den Almægtige, Vor Herre-Gud- og Frelser Jesu Kristi Fader.</w:t>
            </w:r>
          </w:p>
        </w:tc>
        <w:tc>
          <w:tcPr>
            <w:tcW w:w="3969" w:type="dxa"/>
          </w:tcPr>
          <w:p w14:paraId="4C8021FE"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AEF7568" w14:textId="6AA4F42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59AA6E2D"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4F780932" w14:textId="4AEF37FE" w:rsidR="00A57D52" w:rsidRPr="006D1E9F" w:rsidRDefault="00A57D52" w:rsidP="00A72C6E">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وأيضا فلنسألُ الله الضابط الكل،</w:t>
            </w:r>
            <w:r w:rsidR="00A72C6E"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أبا ربنا وإلهنا ومخلصنا يسوع</w:t>
            </w:r>
            <w:r w:rsidR="00A72C6E"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w:t>
            </w:r>
            <w:r w:rsidRPr="006D1E9F">
              <w:rPr>
                <w:rFonts w:asciiTheme="majorBidi" w:hAnsiTheme="majorBidi" w:cstheme="majorBidi"/>
                <w:b/>
                <w:bCs/>
                <w:color w:val="000000"/>
                <w:sz w:val="24"/>
                <w:szCs w:val="24"/>
                <w:lang w:val="en-US"/>
              </w:rPr>
              <w:t>.</w:t>
            </w:r>
          </w:p>
        </w:tc>
      </w:tr>
      <w:tr w:rsidR="00A57D52" w:rsidRPr="0019613F" w14:paraId="38D30CE3" w14:textId="77777777" w:rsidTr="00900FA6">
        <w:tc>
          <w:tcPr>
            <w:tcW w:w="3969" w:type="dxa"/>
          </w:tcPr>
          <w:p w14:paraId="338168B9" w14:textId="297A7A0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Ihukom, Herre, dine tjeneres sjæle, vore fædre og brødre, som er sovet hen</w:t>
            </w:r>
            <w:r w:rsidR="00406DA5" w:rsidRPr="004332C7">
              <w:rPr>
                <w:rFonts w:asciiTheme="majorBidi" w:hAnsiTheme="majorBidi" w:cstheme="majorBidi"/>
                <w:sz w:val="24"/>
                <w:szCs w:val="24"/>
              </w:rPr>
              <w:t>.</w:t>
            </w:r>
          </w:p>
        </w:tc>
        <w:tc>
          <w:tcPr>
            <w:tcW w:w="3969" w:type="dxa"/>
          </w:tcPr>
          <w:p w14:paraId="069B531C" w14:textId="3EB4BDF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ask and entreat Your goodness, O Lover of Mankind, remember, O Lord, the souls of Your servants who have fallen asleep, our fathers and our brethren.</w:t>
            </w:r>
          </w:p>
        </w:tc>
        <w:tc>
          <w:tcPr>
            <w:tcW w:w="2552" w:type="dxa"/>
          </w:tcPr>
          <w:p w14:paraId="0FCFFABE" w14:textId="25175370" w:rsidR="00A57D52" w:rsidRPr="006D1E9F" w:rsidRDefault="00A57D52" w:rsidP="00A72C6E">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نسأل ونطلبُ من صلاحك يا محب</w:t>
            </w:r>
            <w:r w:rsidR="00A72C6E"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البشر، اذكر يا رب أنفس عبيدك</w:t>
            </w:r>
            <w:r w:rsidR="00A72C6E"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الذين رقدوا، آبائنا وإخوتنا</w:t>
            </w:r>
            <w:r w:rsidRPr="0019613F">
              <w:rPr>
                <w:rFonts w:asciiTheme="majorBidi" w:hAnsiTheme="majorBidi" w:cstheme="majorBidi"/>
                <w:b/>
                <w:bCs/>
                <w:sz w:val="24"/>
                <w:szCs w:val="24"/>
                <w:lang w:val="en-US"/>
              </w:rPr>
              <w:t>.</w:t>
            </w:r>
          </w:p>
        </w:tc>
      </w:tr>
      <w:tr w:rsidR="00F526F5" w:rsidRPr="0019613F" w14:paraId="11697EA3" w14:textId="77777777" w:rsidTr="00900FA6">
        <w:tc>
          <w:tcPr>
            <w:tcW w:w="3969" w:type="dxa"/>
          </w:tcPr>
          <w:p w14:paraId="04C8C28B"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24DC0CC3"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28E26C82" w14:textId="77777777" w:rsidR="00F526F5" w:rsidRPr="006D1E9F" w:rsidRDefault="00F526F5" w:rsidP="00A72C6E">
            <w:pPr>
              <w:autoSpaceDE w:val="0"/>
              <w:autoSpaceDN w:val="0"/>
              <w:bidi/>
              <w:adjustRightInd w:val="0"/>
              <w:jc w:val="both"/>
              <w:rPr>
                <w:rFonts w:asciiTheme="majorBidi" w:hAnsiTheme="majorBidi" w:cstheme="majorBidi"/>
                <w:b/>
                <w:bCs/>
                <w:sz w:val="24"/>
                <w:szCs w:val="24"/>
                <w:rtl/>
              </w:rPr>
            </w:pPr>
          </w:p>
        </w:tc>
      </w:tr>
      <w:tr w:rsidR="00A57D52" w:rsidRPr="0019613F" w14:paraId="719D1C0B" w14:textId="77777777" w:rsidTr="00900FA6">
        <w:tc>
          <w:tcPr>
            <w:tcW w:w="3969" w:type="dxa"/>
          </w:tcPr>
          <w:p w14:paraId="68B359C2" w14:textId="31A95FD2" w:rsidR="00A57D52" w:rsidRPr="004332C7" w:rsidRDefault="00A57D52"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Diakon</w:t>
            </w:r>
            <w:r w:rsidR="00406DA5" w:rsidRPr="004332C7">
              <w:rPr>
                <w:rFonts w:asciiTheme="majorBidi" w:hAnsiTheme="majorBidi" w:cstheme="majorBidi"/>
                <w:b/>
                <w:bCs/>
                <w:color w:val="C10000"/>
                <w:sz w:val="24"/>
                <w:szCs w:val="24"/>
              </w:rPr>
              <w:t>:</w:t>
            </w:r>
          </w:p>
          <w:p w14:paraId="13A22D58" w14:textId="4271E092" w:rsidR="00A57D52" w:rsidRPr="004332C7" w:rsidRDefault="00A57D52" w:rsidP="00906FE5">
            <w:pPr>
              <w:jc w:val="both"/>
              <w:rPr>
                <w:rFonts w:asciiTheme="majorBidi" w:hAnsiTheme="majorBidi" w:cstheme="majorBidi"/>
                <w:sz w:val="24"/>
                <w:szCs w:val="24"/>
              </w:rPr>
            </w:pPr>
            <w:r w:rsidRPr="004332C7">
              <w:rPr>
                <w:rFonts w:asciiTheme="majorBidi" w:hAnsiTheme="majorBidi" w:cstheme="majorBidi"/>
                <w:sz w:val="24"/>
                <w:szCs w:val="24"/>
              </w:rPr>
              <w:t>Bed for vore fædre og brødre, som er hensovede og fra fordum har lagt sig til hvile i troen på Kristus:</w:t>
            </w:r>
            <w:r w:rsidR="00906FE5">
              <w:rPr>
                <w:rFonts w:asciiTheme="majorBidi" w:hAnsiTheme="majorBidi" w:cstheme="majorBidi"/>
                <w:sz w:val="24"/>
                <w:szCs w:val="24"/>
              </w:rPr>
              <w:t xml:space="preserve"> </w:t>
            </w:r>
            <w:r w:rsidRPr="004332C7">
              <w:rPr>
                <w:rFonts w:asciiTheme="majorBidi" w:hAnsiTheme="majorBidi" w:cstheme="majorBidi"/>
                <w:sz w:val="24"/>
                <w:szCs w:val="24"/>
              </w:rPr>
              <w:t>Vore hellige fædre ærkebiskopperne og vore fædre biskopperne; vore fædre provsterne og vore fædre præsterne tillige med vore brødre diakonerne; vore fædre munkene og vore fædre lægmændene; og for alle kristnes hvile,</w:t>
            </w:r>
            <w:r w:rsidR="00906FE5">
              <w:rPr>
                <w:rFonts w:asciiTheme="majorBidi" w:hAnsiTheme="majorBidi" w:cstheme="majorBidi"/>
                <w:sz w:val="24"/>
                <w:szCs w:val="24"/>
              </w:rPr>
              <w:t xml:space="preserve"> </w:t>
            </w:r>
          </w:p>
        </w:tc>
        <w:tc>
          <w:tcPr>
            <w:tcW w:w="3969" w:type="dxa"/>
          </w:tcPr>
          <w:p w14:paraId="5897B34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4FB24A61" w14:textId="4EC59AC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our fathers and brethren who have fallen asleep and reposed in the faith of Christ since the beginning: our holy fathers the archbishops, our fathers the bishops, our fathers the hegumens, our fathers the priests, our brothers the deacons, our fathers the monks, and our fathers the laymen, and for the full repose of all Christians,</w:t>
            </w:r>
          </w:p>
        </w:tc>
        <w:tc>
          <w:tcPr>
            <w:tcW w:w="2552" w:type="dxa"/>
          </w:tcPr>
          <w:p w14:paraId="665852E2"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05DC5B09" w14:textId="5D3AB918" w:rsidR="00A57D52" w:rsidRPr="006D1E9F" w:rsidRDefault="00A57D52" w:rsidP="002C4BC0">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اطلبوا عن آبائنا وإخوتنا الذين</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رقدوا، وتنيحوا في الإيمان</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بالمسيح منذ البدء. آبائنا</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القديسين رؤساء الأساقفة،</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وآبائنا الأساقفة، وآبائنا</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القمامصة، وآبائنا القسوس</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وإخوتنا الشمامسة، وآبائنا</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الرهبان، وآبائنا العلمانيين، وعن</w:t>
            </w:r>
            <w:r w:rsidR="002C4BC0"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نياح كل المسيحيين</w:t>
            </w:r>
            <w:r w:rsidRPr="006D1E9F">
              <w:rPr>
                <w:rFonts w:asciiTheme="majorBidi" w:hAnsiTheme="majorBidi" w:cstheme="majorBidi"/>
                <w:b/>
                <w:bCs/>
                <w:color w:val="000000"/>
                <w:sz w:val="24"/>
                <w:szCs w:val="24"/>
                <w:lang w:val="en-US"/>
              </w:rPr>
              <w:t>.</w:t>
            </w:r>
          </w:p>
        </w:tc>
      </w:tr>
      <w:tr w:rsidR="00A57D52" w:rsidRPr="0019613F" w14:paraId="4E31FFE3" w14:textId="77777777" w:rsidTr="00900FA6">
        <w:tc>
          <w:tcPr>
            <w:tcW w:w="3969" w:type="dxa"/>
          </w:tcPr>
          <w:p w14:paraId="3349BF8B" w14:textId="2B163C7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at Kristus, vor Gud, vil give alle deres sjæle hvile i glædens Paradis. Og hvad os selv angår, at han må vise os nåde og tilgive os vore synder.</w:t>
            </w:r>
          </w:p>
        </w:tc>
        <w:tc>
          <w:tcPr>
            <w:tcW w:w="3969" w:type="dxa"/>
          </w:tcPr>
          <w:p w14:paraId="2F46008D" w14:textId="68D711F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Christ our God may repose all their souls in the paradise of joy, and we too, accord mercy unto us, and forgive us our sins.</w:t>
            </w:r>
          </w:p>
        </w:tc>
        <w:tc>
          <w:tcPr>
            <w:tcW w:w="2552" w:type="dxa"/>
          </w:tcPr>
          <w:p w14:paraId="2B8FFEE2" w14:textId="06CFA3CA"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لكي المسيح إلهنا ينيح نفوسهم</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أجمعين في فردوس النعيم، ونحن</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أيضا يصنع معنا رحمةً، ويغفر</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لنا خطايانا</w:t>
            </w:r>
            <w:r w:rsidRPr="006D1E9F">
              <w:rPr>
                <w:rFonts w:asciiTheme="majorBidi" w:hAnsiTheme="majorBidi" w:cstheme="majorBidi"/>
                <w:b/>
                <w:bCs/>
                <w:sz w:val="24"/>
                <w:szCs w:val="24"/>
                <w:lang w:val="en-US"/>
              </w:rPr>
              <w:t>.</w:t>
            </w:r>
          </w:p>
        </w:tc>
      </w:tr>
      <w:tr w:rsidR="00F526F5" w:rsidRPr="0019613F" w14:paraId="7BCD27B7" w14:textId="77777777" w:rsidTr="00900FA6">
        <w:tc>
          <w:tcPr>
            <w:tcW w:w="3969" w:type="dxa"/>
          </w:tcPr>
          <w:p w14:paraId="34F29FCE"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5AE972C2"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48E45CE9" w14:textId="77777777" w:rsidR="00F526F5" w:rsidRPr="006D1E9F" w:rsidRDefault="00F526F5" w:rsidP="00F21969">
            <w:pPr>
              <w:autoSpaceDE w:val="0"/>
              <w:autoSpaceDN w:val="0"/>
              <w:bidi/>
              <w:adjustRightInd w:val="0"/>
              <w:jc w:val="both"/>
              <w:rPr>
                <w:rFonts w:asciiTheme="majorBidi" w:hAnsiTheme="majorBidi" w:cstheme="majorBidi"/>
                <w:b/>
                <w:bCs/>
                <w:sz w:val="24"/>
                <w:szCs w:val="24"/>
                <w:rtl/>
              </w:rPr>
            </w:pPr>
          </w:p>
        </w:tc>
      </w:tr>
      <w:tr w:rsidR="00A57D52" w:rsidRPr="004332C7" w14:paraId="0F4956EC" w14:textId="77777777" w:rsidTr="00900FA6">
        <w:tc>
          <w:tcPr>
            <w:tcW w:w="3969" w:type="dxa"/>
          </w:tcPr>
          <w:p w14:paraId="5BB0ABA9" w14:textId="09B3F7E2" w:rsidR="00A57D52" w:rsidRPr="004332C7" w:rsidRDefault="004662F5"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6F3294DC" w14:textId="2809B84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481403F8"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2859D42" w14:textId="42E90C9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79D50916"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5AEE9EA7" w14:textId="7CCA9922"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F526F5" w:rsidRPr="004332C7" w14:paraId="67F7A67B" w14:textId="77777777" w:rsidTr="00900FA6">
        <w:tc>
          <w:tcPr>
            <w:tcW w:w="3969" w:type="dxa"/>
          </w:tcPr>
          <w:p w14:paraId="159EC3A7"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6C4A3F4"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0D289A7" w14:textId="77777777" w:rsidR="00F526F5" w:rsidRPr="006D1E9F" w:rsidRDefault="00F526F5"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77E19909" w14:textId="77777777" w:rsidTr="00900FA6">
        <w:tc>
          <w:tcPr>
            <w:tcW w:w="3969" w:type="dxa"/>
          </w:tcPr>
          <w:p w14:paraId="15D67746" w14:textId="49CDDA73" w:rsidR="00A57D52"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406DA5" w:rsidRPr="004332C7">
              <w:rPr>
                <w:rFonts w:asciiTheme="majorBidi" w:hAnsiTheme="majorBidi" w:cstheme="majorBidi"/>
                <w:b/>
                <w:bCs/>
                <w:color w:val="C10000"/>
                <w:sz w:val="24"/>
                <w:szCs w:val="24"/>
              </w:rPr>
              <w:t>:</w:t>
            </w:r>
          </w:p>
          <w:p w14:paraId="0B985595" w14:textId="70766C5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Herre, skænk alle deres sjæle et hvilested i vore hellige fædre Abrahams og Isaks og Jakobs skød.</w:t>
            </w:r>
          </w:p>
        </w:tc>
        <w:tc>
          <w:tcPr>
            <w:tcW w:w="3969" w:type="dxa"/>
          </w:tcPr>
          <w:p w14:paraId="5912A17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E17F14B" w14:textId="3AC9B23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Graciously accord, O Lord, repose all their souls in the bosom of our holy fathers Abraham, </w:t>
            </w:r>
            <w:proofErr w:type="gramStart"/>
            <w:r w:rsidRPr="004332C7">
              <w:rPr>
                <w:rFonts w:asciiTheme="majorBidi" w:hAnsiTheme="majorBidi" w:cstheme="majorBidi"/>
                <w:color w:val="000000"/>
                <w:sz w:val="24"/>
                <w:szCs w:val="24"/>
                <w:lang w:val="en-US"/>
              </w:rPr>
              <w:t>Isaac</w:t>
            </w:r>
            <w:proofErr w:type="gramEnd"/>
            <w:r w:rsidRPr="004332C7">
              <w:rPr>
                <w:rFonts w:asciiTheme="majorBidi" w:hAnsiTheme="majorBidi" w:cstheme="majorBidi"/>
                <w:color w:val="000000"/>
                <w:sz w:val="24"/>
                <w:szCs w:val="24"/>
                <w:lang w:val="en-US"/>
              </w:rPr>
              <w:t xml:space="preserve"> and Jacob.</w:t>
            </w:r>
          </w:p>
        </w:tc>
        <w:tc>
          <w:tcPr>
            <w:tcW w:w="2552" w:type="dxa"/>
          </w:tcPr>
          <w:p w14:paraId="7E2C80C6"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2790C4FB" w14:textId="1BE0DDA1" w:rsidR="00A57D52" w:rsidRPr="006D1E9F" w:rsidRDefault="00A57D52" w:rsidP="00F2196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تفضل يا ربُ نيح نفوسَهم جميعا في أحضان آبائنا القديسين،</w:t>
            </w:r>
            <w:r w:rsidR="00F2196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إبراهيمَ واسحقَ ويعقوبَ</w:t>
            </w:r>
            <w:r w:rsidRPr="0019613F">
              <w:rPr>
                <w:rFonts w:asciiTheme="majorBidi" w:hAnsiTheme="majorBidi" w:cstheme="majorBidi"/>
                <w:b/>
                <w:bCs/>
                <w:color w:val="000000"/>
                <w:sz w:val="24"/>
                <w:szCs w:val="24"/>
                <w:lang w:val="en-US"/>
              </w:rPr>
              <w:t>.</w:t>
            </w:r>
          </w:p>
        </w:tc>
      </w:tr>
      <w:tr w:rsidR="00A57D52" w:rsidRPr="0019613F" w14:paraId="64E343D1" w14:textId="77777777" w:rsidTr="00900FA6">
        <w:tc>
          <w:tcPr>
            <w:tcW w:w="3969" w:type="dxa"/>
          </w:tcPr>
          <w:p w14:paraId="24B8F5E4" w14:textId="29F73DD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Giv dem næring på et grønt sted, ved hvilens vande, i glædens Paradis -</w:t>
            </w:r>
          </w:p>
        </w:tc>
        <w:tc>
          <w:tcPr>
            <w:tcW w:w="3969" w:type="dxa"/>
          </w:tcPr>
          <w:p w14:paraId="66BDFCF9" w14:textId="0FB3CD3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Sustain them in a green pasture, by the water of rest in the paradise of joy,</w:t>
            </w:r>
          </w:p>
        </w:tc>
        <w:tc>
          <w:tcPr>
            <w:tcW w:w="2552" w:type="dxa"/>
          </w:tcPr>
          <w:p w14:paraId="219ED1CC" w14:textId="3D7A8946"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عُلهُم في موضعِ خضرة علي ماءِ</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الراحةِ في فردوسِ النعيمِ</w:t>
            </w:r>
            <w:r w:rsidRPr="0019613F">
              <w:rPr>
                <w:rFonts w:asciiTheme="majorBidi" w:hAnsiTheme="majorBidi" w:cstheme="majorBidi"/>
                <w:b/>
                <w:bCs/>
                <w:sz w:val="24"/>
                <w:szCs w:val="24"/>
                <w:lang w:val="en-US"/>
              </w:rPr>
              <w:t>.</w:t>
            </w:r>
          </w:p>
        </w:tc>
      </w:tr>
      <w:tr w:rsidR="00A57D52" w:rsidRPr="0019613F" w14:paraId="096F53E7" w14:textId="77777777" w:rsidTr="00900FA6">
        <w:tc>
          <w:tcPr>
            <w:tcW w:w="3969" w:type="dxa"/>
          </w:tcPr>
          <w:p w14:paraId="7DAD986A" w14:textId="0D0BEF7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stedet, hvorfra hjertesorg, bedrøvelse og suk er flygtet - i lyset af dine hellige.</w:t>
            </w:r>
          </w:p>
        </w:tc>
        <w:tc>
          <w:tcPr>
            <w:tcW w:w="3969" w:type="dxa"/>
          </w:tcPr>
          <w:p w14:paraId="07BD2581" w14:textId="5925BC4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place out of which grief, sorrow, and groaning have fled away in the light of Your saints.</w:t>
            </w:r>
          </w:p>
        </w:tc>
        <w:tc>
          <w:tcPr>
            <w:tcW w:w="2552" w:type="dxa"/>
          </w:tcPr>
          <w:p w14:paraId="7E54773D" w14:textId="5EF2BC6C"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الموضع الذي هرب منه الحزنُ</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والكآبةُ والتنهدُ في نوِر قديسيك</w:t>
            </w:r>
            <w:r w:rsidRPr="006D1E9F">
              <w:rPr>
                <w:rFonts w:asciiTheme="majorBidi" w:hAnsiTheme="majorBidi" w:cstheme="majorBidi"/>
                <w:b/>
                <w:bCs/>
                <w:sz w:val="24"/>
                <w:szCs w:val="24"/>
                <w:lang w:val="en-US"/>
              </w:rPr>
              <w:t>.</w:t>
            </w:r>
          </w:p>
        </w:tc>
      </w:tr>
      <w:tr w:rsidR="00A57D52" w:rsidRPr="0019613F" w14:paraId="06377D94" w14:textId="77777777" w:rsidTr="00900FA6">
        <w:tc>
          <w:tcPr>
            <w:tcW w:w="3969" w:type="dxa"/>
          </w:tcPr>
          <w:p w14:paraId="0EF27866" w14:textId="1DEF89D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du oprejse deres kød på den dag, som du har bestemt, efter dine sande og troværdige løfter.</w:t>
            </w:r>
          </w:p>
        </w:tc>
        <w:tc>
          <w:tcPr>
            <w:tcW w:w="3969" w:type="dxa"/>
          </w:tcPr>
          <w:p w14:paraId="07018C5E" w14:textId="711D642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Raise up their bodies also on the Day which You have appointed, according to Your true promises, which are without lie.</w:t>
            </w:r>
          </w:p>
        </w:tc>
        <w:tc>
          <w:tcPr>
            <w:tcW w:w="2552" w:type="dxa"/>
          </w:tcPr>
          <w:p w14:paraId="6172A52C" w14:textId="5454EF4B"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أقم أجسادهم في اليوم الذي</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رسمته كمواعيدِكَ الحقيقية غير</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الكاذبة</w:t>
            </w:r>
            <w:r w:rsidRPr="0019613F">
              <w:rPr>
                <w:rFonts w:asciiTheme="majorBidi" w:hAnsiTheme="majorBidi" w:cstheme="majorBidi"/>
                <w:b/>
                <w:bCs/>
                <w:sz w:val="24"/>
                <w:szCs w:val="24"/>
                <w:lang w:val="en-US"/>
              </w:rPr>
              <w:t>.</w:t>
            </w:r>
          </w:p>
        </w:tc>
      </w:tr>
      <w:tr w:rsidR="00A57D52" w:rsidRPr="0019613F" w14:paraId="467B38B1" w14:textId="77777777" w:rsidTr="00900FA6">
        <w:tc>
          <w:tcPr>
            <w:tcW w:w="3969" w:type="dxa"/>
          </w:tcPr>
          <w:p w14:paraId="19D93C28" w14:textId="0986F6F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du skænke dem goderne i dine løfter: de ting, som   intet øje har set, og intet øre har hørt, og som ikke er opkommet i et menneskes hjerte.</w:t>
            </w:r>
          </w:p>
        </w:tc>
        <w:tc>
          <w:tcPr>
            <w:tcW w:w="3969" w:type="dxa"/>
          </w:tcPr>
          <w:p w14:paraId="3DE59682" w14:textId="73E11C7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Grant them the good things of Your promises, that which an eye has not </w:t>
            </w:r>
            <w:proofErr w:type="gramStart"/>
            <w:r w:rsidRPr="004332C7">
              <w:rPr>
                <w:rFonts w:asciiTheme="majorBidi" w:hAnsiTheme="majorBidi" w:cstheme="majorBidi"/>
                <w:sz w:val="24"/>
                <w:szCs w:val="24"/>
                <w:lang w:val="en-US"/>
              </w:rPr>
              <w:t>seen</w:t>
            </w:r>
            <w:proofErr w:type="gramEnd"/>
            <w:r w:rsidRPr="004332C7">
              <w:rPr>
                <w:rFonts w:asciiTheme="majorBidi" w:hAnsiTheme="majorBidi" w:cstheme="majorBidi"/>
                <w:sz w:val="24"/>
                <w:szCs w:val="24"/>
                <w:lang w:val="en-US"/>
              </w:rPr>
              <w:t xml:space="preserve"> nor ear heard, neither have come upon the heart of man,</w:t>
            </w:r>
          </w:p>
        </w:tc>
        <w:tc>
          <w:tcPr>
            <w:tcW w:w="2552" w:type="dxa"/>
          </w:tcPr>
          <w:p w14:paraId="2BCBDA1C" w14:textId="09C343BF"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هب لهم خيرات مواعيدك، ما لم</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تره عينٌ ولم تسمع به أذنٌ، ولم</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يخطر علي قلبِ بشرٍ</w:t>
            </w:r>
            <w:r w:rsidRPr="0019613F">
              <w:rPr>
                <w:rFonts w:asciiTheme="majorBidi" w:hAnsiTheme="majorBidi" w:cstheme="majorBidi"/>
                <w:b/>
                <w:bCs/>
                <w:sz w:val="24"/>
                <w:szCs w:val="24"/>
                <w:lang w:val="en-US"/>
              </w:rPr>
              <w:t>.</w:t>
            </w:r>
          </w:p>
        </w:tc>
      </w:tr>
      <w:tr w:rsidR="00A57D52" w:rsidRPr="0019613F" w14:paraId="74297755" w14:textId="77777777" w:rsidTr="00900FA6">
        <w:tc>
          <w:tcPr>
            <w:tcW w:w="3969" w:type="dxa"/>
          </w:tcPr>
          <w:p w14:paraId="003AB3F3" w14:textId="79423B7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 xml:space="preserve">De ting, som du, Gud, har forberedt for dem, som elsker dit hellige navn. Thi der findes ingen død for dine tjenere, men en overgang til det </w:t>
            </w:r>
            <w:r w:rsidRPr="004332C7">
              <w:rPr>
                <w:rFonts w:asciiTheme="majorBidi" w:hAnsiTheme="majorBidi" w:cstheme="majorBidi"/>
                <w:w w:val="95"/>
                <w:sz w:val="24"/>
                <w:szCs w:val="24"/>
              </w:rPr>
              <w:t>evige</w:t>
            </w:r>
            <w:r w:rsidRPr="004332C7">
              <w:rPr>
                <w:rFonts w:asciiTheme="majorBidi" w:hAnsiTheme="majorBidi" w:cstheme="majorBidi"/>
                <w:spacing w:val="-2"/>
                <w:w w:val="95"/>
                <w:sz w:val="24"/>
                <w:szCs w:val="24"/>
              </w:rPr>
              <w:t xml:space="preserve"> </w:t>
            </w:r>
            <w:r w:rsidRPr="004332C7">
              <w:rPr>
                <w:rFonts w:asciiTheme="majorBidi" w:hAnsiTheme="majorBidi" w:cstheme="majorBidi"/>
                <w:w w:val="95"/>
                <w:sz w:val="24"/>
                <w:szCs w:val="24"/>
              </w:rPr>
              <w:t>liv</w:t>
            </w:r>
            <w:r w:rsidR="00406DA5" w:rsidRPr="004332C7">
              <w:rPr>
                <w:rFonts w:asciiTheme="majorBidi" w:hAnsiTheme="majorBidi" w:cstheme="majorBidi"/>
                <w:w w:val="95"/>
                <w:sz w:val="24"/>
                <w:szCs w:val="24"/>
              </w:rPr>
              <w:t>.</w:t>
            </w:r>
          </w:p>
        </w:tc>
        <w:tc>
          <w:tcPr>
            <w:tcW w:w="3969" w:type="dxa"/>
          </w:tcPr>
          <w:p w14:paraId="671615FD" w14:textId="1235343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things which You, O God, have prepared for those who love Your holy name. For there is no death for Your servants, but a departure.</w:t>
            </w:r>
          </w:p>
        </w:tc>
        <w:tc>
          <w:tcPr>
            <w:tcW w:w="2552" w:type="dxa"/>
          </w:tcPr>
          <w:p w14:paraId="55568B43" w14:textId="667FCEFB"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ما أعددته يا الله لمحبي اسمِكَ</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القدوسِ. لأنه لا يكون موتٌ</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لعبيدك، بل هو انتقال</w:t>
            </w:r>
            <w:r w:rsidRPr="006D1E9F">
              <w:rPr>
                <w:rFonts w:asciiTheme="majorBidi" w:hAnsiTheme="majorBidi" w:cstheme="majorBidi"/>
                <w:b/>
                <w:bCs/>
                <w:sz w:val="24"/>
                <w:szCs w:val="24"/>
                <w:lang w:val="en-US"/>
              </w:rPr>
              <w:t>.</w:t>
            </w:r>
          </w:p>
        </w:tc>
      </w:tr>
      <w:tr w:rsidR="00A57D52" w:rsidRPr="0019613F" w14:paraId="4F116146" w14:textId="77777777" w:rsidTr="00900FA6">
        <w:tc>
          <w:tcPr>
            <w:tcW w:w="3969" w:type="dxa"/>
          </w:tcPr>
          <w:p w14:paraId="75D3EA97" w14:textId="4A519AE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Men hvis der er overgået dem en forsømmelse eller en menneskelig uopmærksomhed, så er det, fordi de var mennesker og boede i denne verden.</w:t>
            </w:r>
          </w:p>
        </w:tc>
        <w:tc>
          <w:tcPr>
            <w:tcW w:w="3969" w:type="dxa"/>
          </w:tcPr>
          <w:p w14:paraId="5DDBA6A7" w14:textId="4858EB7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Even if any negligence or heedlessness has overtaken them as men, since they were clothed in flesh and dwelt in this world,</w:t>
            </w:r>
          </w:p>
        </w:tc>
        <w:tc>
          <w:tcPr>
            <w:tcW w:w="2552" w:type="dxa"/>
          </w:tcPr>
          <w:p w14:paraId="4E9541FD" w14:textId="3D2BA71D"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وان كان لحقهم توانٍ، أو تفريطٌ</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كبشرٍ، وقد لبسوا جسداً. وسكنوا</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في هذا العالم</w:t>
            </w:r>
            <w:r w:rsidRPr="006D1E9F">
              <w:rPr>
                <w:rFonts w:asciiTheme="majorBidi" w:hAnsiTheme="majorBidi" w:cstheme="majorBidi"/>
                <w:b/>
                <w:bCs/>
                <w:sz w:val="24"/>
                <w:szCs w:val="24"/>
                <w:lang w:val="en-US"/>
              </w:rPr>
              <w:t>.</w:t>
            </w:r>
          </w:p>
        </w:tc>
      </w:tr>
      <w:tr w:rsidR="00A57D52" w:rsidRPr="0019613F" w14:paraId="51D76F08" w14:textId="77777777" w:rsidTr="00900FA6">
        <w:tc>
          <w:tcPr>
            <w:tcW w:w="3969" w:type="dxa"/>
          </w:tcPr>
          <w:p w14:paraId="68CD9684" w14:textId="3923DA7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Men du, som er en god og menneskekærlig Gud - skænk dine kristne og ortodokse tjenere, som er i hele verden, fra øst til vest, fra nord til syd, enhver efter hans eller hendes navn - Herre, skænk dem hvile og tilgiv dem..</w:t>
            </w:r>
          </w:p>
        </w:tc>
        <w:tc>
          <w:tcPr>
            <w:tcW w:w="3969" w:type="dxa"/>
          </w:tcPr>
          <w:p w14:paraId="321428DC" w14:textId="1A5DDBB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God, as the Good One and Lover of Mankind, graciously accord, O </w:t>
            </w:r>
            <w:proofErr w:type="spellStart"/>
            <w:proofErr w:type="gramStart"/>
            <w:r w:rsidRPr="004332C7">
              <w:rPr>
                <w:rFonts w:asciiTheme="majorBidi" w:hAnsiTheme="majorBidi" w:cstheme="majorBidi"/>
                <w:sz w:val="24"/>
                <w:szCs w:val="24"/>
                <w:lang w:val="en-US"/>
              </w:rPr>
              <w:t>Lord,Your</w:t>
            </w:r>
            <w:proofErr w:type="spellEnd"/>
            <w:proofErr w:type="gramEnd"/>
            <w:r w:rsidRPr="004332C7">
              <w:rPr>
                <w:rFonts w:asciiTheme="majorBidi" w:hAnsiTheme="majorBidi" w:cstheme="majorBidi"/>
                <w:sz w:val="24"/>
                <w:szCs w:val="24"/>
                <w:lang w:val="en-US"/>
              </w:rPr>
              <w:t xml:space="preserve"> servants, the Orthodox Christians who are in the whole world, from the east to the west and from the north to the south. Each one according to his name and each one according to her name, O Lord repose and forgive them.</w:t>
            </w:r>
          </w:p>
        </w:tc>
        <w:tc>
          <w:tcPr>
            <w:tcW w:w="2552" w:type="dxa"/>
          </w:tcPr>
          <w:p w14:paraId="4A7050C5" w14:textId="72E2761B"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فأنت كصالح ومحب البشر، اللهم</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تفضل عبيدك المسيحيين</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الارثوذكسيين الذين في المسكونة</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كلها، من مشارق الشمس إلي</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مغارِبها، ومن الشمال إلي</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الجنوب. كلَّ واحدٍ باسمِه وكلَّ</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واحدةٍ باسمها، يا ربُ نيحهم،</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واغفر لهم</w:t>
            </w:r>
            <w:r w:rsidRPr="0019613F">
              <w:rPr>
                <w:rFonts w:asciiTheme="majorBidi" w:hAnsiTheme="majorBidi" w:cstheme="majorBidi"/>
                <w:b/>
                <w:bCs/>
                <w:sz w:val="24"/>
                <w:szCs w:val="24"/>
                <w:lang w:val="en-US"/>
              </w:rPr>
              <w:t>.</w:t>
            </w:r>
          </w:p>
        </w:tc>
      </w:tr>
      <w:tr w:rsidR="00A57D52" w:rsidRPr="0019613F" w14:paraId="5EE4E5C2" w14:textId="77777777" w:rsidTr="00900FA6">
        <w:tc>
          <w:tcPr>
            <w:tcW w:w="3969" w:type="dxa"/>
          </w:tcPr>
          <w:p w14:paraId="50CB5B19" w14:textId="19BDF62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Thi ingen er uplettet, heller ikke selv om hans liv kun var en enkelt dag på jorden.</w:t>
            </w:r>
          </w:p>
        </w:tc>
        <w:tc>
          <w:tcPr>
            <w:tcW w:w="3969" w:type="dxa"/>
          </w:tcPr>
          <w:p w14:paraId="2472BC14" w14:textId="5B8FECE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no one is pure and without blemish even though his life on earth be a single day.</w:t>
            </w:r>
          </w:p>
        </w:tc>
        <w:tc>
          <w:tcPr>
            <w:tcW w:w="2552" w:type="dxa"/>
          </w:tcPr>
          <w:p w14:paraId="60A6179E" w14:textId="52D655A8"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فانه ليس أحدٌ طاهراً من دنس،</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ولو كانت حياتُه يوما واحداً علي</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الأرض</w:t>
            </w:r>
            <w:r w:rsidRPr="0019613F">
              <w:rPr>
                <w:rFonts w:asciiTheme="majorBidi" w:hAnsiTheme="majorBidi" w:cstheme="majorBidi"/>
                <w:b/>
                <w:bCs/>
                <w:sz w:val="24"/>
                <w:szCs w:val="24"/>
                <w:lang w:val="en-US"/>
              </w:rPr>
              <w:t>.</w:t>
            </w:r>
          </w:p>
        </w:tc>
      </w:tr>
      <w:tr w:rsidR="00A57D52" w:rsidRPr="0019613F" w14:paraId="05DF17D8" w14:textId="77777777" w:rsidTr="00900FA6">
        <w:tc>
          <w:tcPr>
            <w:tcW w:w="3969" w:type="dxa"/>
          </w:tcPr>
          <w:p w14:paraId="0E4F29C2" w14:textId="7CF09F0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dem, Herre, hvis sjæle du har taget, giv dem hvile og lad dem blive værdige til himlenes kongerige</w:t>
            </w:r>
            <w:r w:rsidR="00406DA5" w:rsidRPr="004332C7">
              <w:rPr>
                <w:rFonts w:asciiTheme="majorBidi" w:hAnsiTheme="majorBidi" w:cstheme="majorBidi"/>
                <w:sz w:val="24"/>
                <w:szCs w:val="24"/>
              </w:rPr>
              <w:t>.</w:t>
            </w:r>
          </w:p>
        </w:tc>
        <w:tc>
          <w:tcPr>
            <w:tcW w:w="3969" w:type="dxa"/>
          </w:tcPr>
          <w:p w14:paraId="0E01A8A2" w14:textId="25E30B8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for those, O Lord, whose souls You have taken, repose them, and may they be worthy of the kingdom of the heavens.</w:t>
            </w:r>
          </w:p>
        </w:tc>
        <w:tc>
          <w:tcPr>
            <w:tcW w:w="2552" w:type="dxa"/>
          </w:tcPr>
          <w:p w14:paraId="70AF0852" w14:textId="1E3C6930"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أما هم يا ربُ الذين أخذت</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نفوسَهم، نيحهم وليستحقوا</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ملكوت السمواتِ</w:t>
            </w:r>
            <w:r w:rsidRPr="006D1E9F">
              <w:rPr>
                <w:rFonts w:asciiTheme="majorBidi" w:hAnsiTheme="majorBidi" w:cstheme="majorBidi"/>
                <w:b/>
                <w:bCs/>
                <w:sz w:val="24"/>
                <w:szCs w:val="24"/>
                <w:lang w:val="en-US"/>
              </w:rPr>
              <w:t>.</w:t>
            </w:r>
          </w:p>
        </w:tc>
      </w:tr>
      <w:tr w:rsidR="00A57D52" w:rsidRPr="0019613F" w14:paraId="44BC55B1" w14:textId="77777777" w:rsidTr="00900FA6">
        <w:tc>
          <w:tcPr>
            <w:tcW w:w="3969" w:type="dxa"/>
          </w:tcPr>
          <w:p w14:paraId="5AA27C3B" w14:textId="21B10C9A" w:rsidR="00A57D52" w:rsidRPr="004332C7" w:rsidRDefault="00A57D52" w:rsidP="00054C32">
            <w:pPr>
              <w:jc w:val="both"/>
              <w:rPr>
                <w:rFonts w:asciiTheme="majorBidi" w:hAnsiTheme="majorBidi" w:cstheme="majorBidi"/>
                <w:sz w:val="24"/>
                <w:szCs w:val="24"/>
              </w:rPr>
            </w:pPr>
            <w:r w:rsidRPr="004332C7">
              <w:rPr>
                <w:rFonts w:asciiTheme="majorBidi" w:hAnsiTheme="majorBidi" w:cstheme="majorBidi"/>
                <w:sz w:val="24"/>
                <w:szCs w:val="24"/>
              </w:rPr>
              <w:t>Men angående os alle, skænk os den kristne fuldkommenhed, som er velbehagelig for dig. Og giv dem og os lod</w:t>
            </w:r>
            <w:r w:rsidR="00054C32">
              <w:rPr>
                <w:rFonts w:asciiTheme="majorBidi" w:hAnsiTheme="majorBidi" w:cstheme="majorBidi"/>
                <w:sz w:val="24"/>
                <w:szCs w:val="24"/>
              </w:rPr>
              <w:t xml:space="preserve"> </w:t>
            </w:r>
            <w:r w:rsidRPr="004332C7">
              <w:rPr>
                <w:rFonts w:asciiTheme="majorBidi" w:hAnsiTheme="majorBidi" w:cstheme="majorBidi"/>
                <w:sz w:val="24"/>
                <w:szCs w:val="24"/>
              </w:rPr>
              <w:t>og del sammen med alle dine hellige.</w:t>
            </w:r>
          </w:p>
        </w:tc>
        <w:tc>
          <w:tcPr>
            <w:tcW w:w="3969" w:type="dxa"/>
          </w:tcPr>
          <w:p w14:paraId="2684B735" w14:textId="7003E25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for us all, grant us our Christian perfection that would be pleasing to You, and give them and us a share and an inheritance with all Your saints.</w:t>
            </w:r>
          </w:p>
        </w:tc>
        <w:tc>
          <w:tcPr>
            <w:tcW w:w="2552" w:type="dxa"/>
          </w:tcPr>
          <w:p w14:paraId="4C752294" w14:textId="71F310F4" w:rsidR="00A57D52" w:rsidRPr="006D1E9F" w:rsidRDefault="00A57D52" w:rsidP="00F2196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وأما نحنُ كلُّنا فهب لنا كماَلنا</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المسيحي الذي يرضيك أمامك</w:t>
            </w:r>
            <w:r w:rsidRPr="006D1E9F">
              <w:rPr>
                <w:rFonts w:asciiTheme="majorBidi" w:hAnsiTheme="majorBidi" w:cstheme="majorBidi"/>
                <w:b/>
                <w:bCs/>
                <w:sz w:val="24"/>
                <w:szCs w:val="24"/>
                <w:lang w:val="en-US"/>
              </w:rPr>
              <w:t>.</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وأعطهم وإيانا نصيبا وميراثا مع</w:t>
            </w:r>
            <w:r w:rsidR="00F2196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كافة قديسيكَ</w:t>
            </w:r>
            <w:r w:rsidRPr="0019613F">
              <w:rPr>
                <w:rFonts w:asciiTheme="majorBidi" w:hAnsiTheme="majorBidi" w:cstheme="majorBidi"/>
                <w:b/>
                <w:bCs/>
                <w:sz w:val="24"/>
                <w:szCs w:val="24"/>
                <w:lang w:val="en-US"/>
              </w:rPr>
              <w:t>.</w:t>
            </w:r>
          </w:p>
        </w:tc>
      </w:tr>
      <w:tr w:rsidR="00F526F5" w:rsidRPr="0019613F" w14:paraId="336BF746" w14:textId="77777777" w:rsidTr="00900FA6">
        <w:tc>
          <w:tcPr>
            <w:tcW w:w="3969" w:type="dxa"/>
          </w:tcPr>
          <w:p w14:paraId="1C84ABB4" w14:textId="77777777" w:rsidR="00F526F5" w:rsidRPr="0019613F" w:rsidRDefault="00F526F5" w:rsidP="00054C32">
            <w:pPr>
              <w:jc w:val="both"/>
              <w:rPr>
                <w:rFonts w:asciiTheme="majorBidi" w:hAnsiTheme="majorBidi" w:cstheme="majorBidi"/>
                <w:sz w:val="24"/>
                <w:szCs w:val="24"/>
                <w:lang w:val="en-US"/>
              </w:rPr>
            </w:pPr>
          </w:p>
        </w:tc>
        <w:tc>
          <w:tcPr>
            <w:tcW w:w="3969" w:type="dxa"/>
          </w:tcPr>
          <w:p w14:paraId="28BBEC03"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4C59FDD7" w14:textId="77777777" w:rsidR="00F526F5" w:rsidRPr="006D1E9F" w:rsidRDefault="00F526F5" w:rsidP="00F21969">
            <w:pPr>
              <w:autoSpaceDE w:val="0"/>
              <w:autoSpaceDN w:val="0"/>
              <w:bidi/>
              <w:adjustRightInd w:val="0"/>
              <w:jc w:val="both"/>
              <w:rPr>
                <w:rFonts w:asciiTheme="majorBidi" w:hAnsiTheme="majorBidi" w:cstheme="majorBidi"/>
                <w:b/>
                <w:bCs/>
                <w:sz w:val="24"/>
                <w:szCs w:val="24"/>
                <w:rtl/>
              </w:rPr>
            </w:pPr>
          </w:p>
        </w:tc>
      </w:tr>
      <w:tr w:rsidR="00A57D52" w:rsidRPr="004332C7" w14:paraId="745F9791" w14:textId="77777777" w:rsidTr="00900FA6">
        <w:tc>
          <w:tcPr>
            <w:tcW w:w="3969" w:type="dxa"/>
          </w:tcPr>
          <w:p w14:paraId="4D87FD7E" w14:textId="7CC3F289" w:rsidR="00A57D52" w:rsidRPr="004332C7" w:rsidRDefault="004662F5"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08303D8C" w14:textId="7514AD6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258B7FF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3DB5D9F5" w14:textId="73B85A2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74B8EB01"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04776B64" w14:textId="751C83EA"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A57D52" w:rsidRPr="004332C7" w14:paraId="1B559EF1" w14:textId="77777777" w:rsidTr="00900FA6">
        <w:tc>
          <w:tcPr>
            <w:tcW w:w="3969" w:type="dxa"/>
          </w:tcPr>
          <w:p w14:paraId="12469761" w14:textId="4B79A243" w:rsidR="00A57D52" w:rsidRPr="004332C7" w:rsidRDefault="00A57D52" w:rsidP="00C767E9">
            <w:pPr>
              <w:jc w:val="both"/>
              <w:rPr>
                <w:rFonts w:asciiTheme="majorBidi" w:hAnsiTheme="majorBidi" w:cstheme="majorBidi"/>
                <w:sz w:val="24"/>
                <w:szCs w:val="24"/>
              </w:rPr>
            </w:pPr>
          </w:p>
        </w:tc>
        <w:tc>
          <w:tcPr>
            <w:tcW w:w="3969" w:type="dxa"/>
          </w:tcPr>
          <w:p w14:paraId="392A27E6" w14:textId="77777777" w:rsidR="00A57D52" w:rsidRPr="004332C7" w:rsidRDefault="00A57D52" w:rsidP="00C767E9">
            <w:pPr>
              <w:jc w:val="both"/>
              <w:rPr>
                <w:rFonts w:asciiTheme="majorBidi" w:hAnsiTheme="majorBidi" w:cstheme="majorBidi"/>
                <w:sz w:val="24"/>
                <w:szCs w:val="24"/>
              </w:rPr>
            </w:pPr>
          </w:p>
        </w:tc>
        <w:tc>
          <w:tcPr>
            <w:tcW w:w="2552" w:type="dxa"/>
          </w:tcPr>
          <w:p w14:paraId="21497D38" w14:textId="77777777" w:rsidR="00A57D52" w:rsidRPr="006D1E9F" w:rsidRDefault="00A57D52" w:rsidP="00C767E9">
            <w:pPr>
              <w:bidi/>
              <w:jc w:val="both"/>
              <w:rPr>
                <w:rFonts w:asciiTheme="majorBidi" w:hAnsiTheme="majorBidi" w:cstheme="majorBidi"/>
                <w:b/>
                <w:bCs/>
                <w:sz w:val="24"/>
                <w:szCs w:val="24"/>
              </w:rPr>
            </w:pPr>
          </w:p>
        </w:tc>
      </w:tr>
      <w:tr w:rsidR="00A57D52" w:rsidRPr="004332C7" w14:paraId="73C92A7A" w14:textId="77777777" w:rsidTr="00900FA6">
        <w:tc>
          <w:tcPr>
            <w:tcW w:w="3969" w:type="dxa"/>
            <w:shd w:val="clear" w:color="auto" w:fill="EAF1DD" w:themeFill="accent3" w:themeFillTint="33"/>
            <w:vAlign w:val="center"/>
          </w:tcPr>
          <w:p w14:paraId="3EBF55F9" w14:textId="5471B1BC" w:rsidR="00A57D52" w:rsidRPr="00BF26AB" w:rsidRDefault="004E453E"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F</w:t>
            </w:r>
            <w:r w:rsidR="00A57D52" w:rsidRPr="00BF26AB">
              <w:rPr>
                <w:rFonts w:asciiTheme="majorBidi" w:hAnsiTheme="majorBidi" w:cstheme="majorBidi"/>
                <w:b/>
                <w:bCs/>
                <w:color w:val="C10000"/>
                <w:sz w:val="28"/>
                <w:szCs w:val="28"/>
                <w:lang w:val="en-US"/>
              </w:rPr>
              <w:t>orbønnen</w:t>
            </w:r>
            <w:proofErr w:type="spellEnd"/>
            <w:r w:rsidR="00A57D52" w:rsidRPr="00BF26AB">
              <w:rPr>
                <w:rFonts w:asciiTheme="majorBidi" w:hAnsiTheme="majorBidi" w:cstheme="majorBidi"/>
                <w:b/>
                <w:bCs/>
                <w:color w:val="C10000"/>
                <w:sz w:val="28"/>
                <w:szCs w:val="28"/>
                <w:lang w:val="en-US"/>
              </w:rPr>
              <w:t xml:space="preserve"> for de </w:t>
            </w:r>
            <w:proofErr w:type="spellStart"/>
            <w:r w:rsidR="00A57D52" w:rsidRPr="00BF26AB">
              <w:rPr>
                <w:rFonts w:asciiTheme="majorBidi" w:hAnsiTheme="majorBidi" w:cstheme="majorBidi"/>
                <w:b/>
                <w:bCs/>
                <w:color w:val="C10000"/>
                <w:sz w:val="28"/>
                <w:szCs w:val="28"/>
                <w:lang w:val="en-US"/>
              </w:rPr>
              <w:t>syge</w:t>
            </w:r>
            <w:proofErr w:type="spellEnd"/>
          </w:p>
        </w:tc>
        <w:tc>
          <w:tcPr>
            <w:tcW w:w="3969" w:type="dxa"/>
            <w:shd w:val="clear" w:color="auto" w:fill="EAF1DD" w:themeFill="accent3" w:themeFillTint="33"/>
            <w:vAlign w:val="center"/>
          </w:tcPr>
          <w:p w14:paraId="4D5203CE" w14:textId="01B28640"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Litany of the Sick</w:t>
            </w:r>
          </w:p>
        </w:tc>
        <w:tc>
          <w:tcPr>
            <w:tcW w:w="2552" w:type="dxa"/>
            <w:shd w:val="clear" w:color="auto" w:fill="EAF1DD" w:themeFill="accent3" w:themeFillTint="33"/>
            <w:vAlign w:val="center"/>
          </w:tcPr>
          <w:p w14:paraId="5E68C136" w14:textId="42152200"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المرضي</w:t>
            </w:r>
          </w:p>
        </w:tc>
      </w:tr>
      <w:tr w:rsidR="00A57D52" w:rsidRPr="0019613F" w14:paraId="3C64D339" w14:textId="77777777" w:rsidTr="00900FA6">
        <w:tc>
          <w:tcPr>
            <w:tcW w:w="3969" w:type="dxa"/>
          </w:tcPr>
          <w:p w14:paraId="076F7FD0" w14:textId="5CF5B330"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morgenrøgelsesofret siger han forbønnen for de syge i stedet for</w:t>
            </w:r>
            <w:r w:rsidR="004E453E"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bønnen for de hensovede:</w:t>
            </w:r>
          </w:p>
        </w:tc>
        <w:tc>
          <w:tcPr>
            <w:tcW w:w="3969" w:type="dxa"/>
          </w:tcPr>
          <w:p w14:paraId="5B86FAD8" w14:textId="0E350BDF"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Litany of the Sick is said during the morning Offering of Incense all year round, except on Saturday mornings (when the Litany of the Departed is said instead).</w:t>
            </w:r>
          </w:p>
        </w:tc>
        <w:tc>
          <w:tcPr>
            <w:tcW w:w="2552" w:type="dxa"/>
          </w:tcPr>
          <w:p w14:paraId="645217B8" w14:textId="2F40AD69" w:rsidR="00A57D52" w:rsidRPr="00C06844" w:rsidRDefault="00A57D52" w:rsidP="003670D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تقال أوشية المرضي في رفع بخور باكر علي</w:t>
            </w:r>
            <w:r w:rsidR="003670D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مدار السنة، فيما عدا باكر السبوت </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حيث</w:t>
            </w:r>
            <w:r w:rsidR="003670D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تقال أوشية الراقدين بدلا منها</w:t>
            </w:r>
            <w:r w:rsidRPr="00C06844">
              <w:rPr>
                <w:rFonts w:asciiTheme="majorBidi" w:hAnsiTheme="majorBidi" w:cstheme="majorBidi"/>
                <w:b/>
                <w:bCs/>
                <w:color w:val="1F497D" w:themeColor="text2"/>
                <w:sz w:val="24"/>
                <w:szCs w:val="24"/>
                <w:rtl/>
                <w:lang w:val="en-US"/>
              </w:rPr>
              <w:t>(</w:t>
            </w:r>
            <w:r w:rsidR="003670D9" w:rsidRPr="00C06844">
              <w:rPr>
                <w:rFonts w:asciiTheme="majorBidi" w:hAnsiTheme="majorBidi" w:cstheme="majorBidi" w:hint="cs"/>
                <w:b/>
                <w:bCs/>
                <w:color w:val="1F497D" w:themeColor="text2"/>
                <w:sz w:val="24"/>
                <w:szCs w:val="24"/>
                <w:rtl/>
                <w:lang w:val="en-US"/>
              </w:rPr>
              <w:t>.</w:t>
            </w:r>
          </w:p>
        </w:tc>
      </w:tr>
      <w:tr w:rsidR="00A57D52" w:rsidRPr="0019613F" w14:paraId="29839BA3" w14:textId="77777777" w:rsidTr="00900FA6">
        <w:tc>
          <w:tcPr>
            <w:tcW w:w="3969" w:type="dxa"/>
          </w:tcPr>
          <w:p w14:paraId="441A8A9C" w14:textId="2370A3DD" w:rsidR="00A57D52"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5A0BA1" w:rsidRPr="004332C7">
              <w:rPr>
                <w:rFonts w:asciiTheme="majorBidi" w:hAnsiTheme="majorBidi" w:cstheme="majorBidi"/>
                <w:b/>
                <w:bCs/>
                <w:color w:val="C10000"/>
                <w:sz w:val="24"/>
                <w:szCs w:val="24"/>
              </w:rPr>
              <w:t>:</w:t>
            </w:r>
          </w:p>
          <w:p w14:paraId="02360DE9" w14:textId="42E5FD7E"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Lad os igen bede til Gud, den Almægtige, Vor Herre-Gud-og Frelser Jesu Kristi Fader.</w:t>
            </w:r>
            <w:r w:rsidR="00244835">
              <w:rPr>
                <w:rFonts w:asciiTheme="majorBidi" w:hAnsiTheme="majorBidi" w:cstheme="majorBidi"/>
                <w:sz w:val="24"/>
                <w:szCs w:val="24"/>
              </w:rPr>
              <w:t xml:space="preserve"> </w:t>
            </w:r>
          </w:p>
        </w:tc>
        <w:tc>
          <w:tcPr>
            <w:tcW w:w="3969" w:type="dxa"/>
          </w:tcPr>
          <w:p w14:paraId="76B7C0F6"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EC04C8E" w14:textId="0272991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0DF49EE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245C42B" w14:textId="1C868B56" w:rsidR="00A57D52" w:rsidRPr="006D1E9F" w:rsidRDefault="00A57D52" w:rsidP="003670D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وأيضا فلنسأل الله ضابط الكل، ابا</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ربنا وإلهنا ومخلصنا يسوع</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w:t>
            </w:r>
            <w:r w:rsidRPr="006D1E9F">
              <w:rPr>
                <w:rFonts w:asciiTheme="majorBidi" w:hAnsiTheme="majorBidi" w:cstheme="majorBidi"/>
                <w:b/>
                <w:bCs/>
                <w:color w:val="000000"/>
                <w:sz w:val="24"/>
                <w:szCs w:val="24"/>
                <w:lang w:val="en-US"/>
              </w:rPr>
              <w:t>.</w:t>
            </w:r>
          </w:p>
        </w:tc>
      </w:tr>
      <w:tr w:rsidR="00A57D52" w:rsidRPr="0019613F" w14:paraId="62F42AC6" w14:textId="77777777" w:rsidTr="00900FA6">
        <w:tc>
          <w:tcPr>
            <w:tcW w:w="3969" w:type="dxa"/>
          </w:tcPr>
          <w:p w14:paraId="38F672EA" w14:textId="5D0A712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 hed, du menneskekærlige: Ihukom, Herre, dem som er syge iblandt dit folk.</w:t>
            </w:r>
          </w:p>
        </w:tc>
        <w:tc>
          <w:tcPr>
            <w:tcW w:w="3969" w:type="dxa"/>
          </w:tcPr>
          <w:p w14:paraId="61A34569" w14:textId="52D0A3E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ask and entreat Your goodness, O Lover of Mankind, remember O Lord, the sick among Your people.</w:t>
            </w:r>
          </w:p>
        </w:tc>
        <w:tc>
          <w:tcPr>
            <w:tcW w:w="2552" w:type="dxa"/>
          </w:tcPr>
          <w:p w14:paraId="4FAAB525" w14:textId="3A2E0B54" w:rsidR="00A57D52" w:rsidRPr="006D1E9F" w:rsidRDefault="00A57D52" w:rsidP="003670D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نسأل ونطلب من صلاحك يا محب</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البشر، اذكر يا رب مرضي</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شعبك</w:t>
            </w:r>
            <w:r w:rsidRPr="006D1E9F">
              <w:rPr>
                <w:rFonts w:asciiTheme="majorBidi" w:hAnsiTheme="majorBidi" w:cstheme="majorBidi"/>
                <w:b/>
                <w:bCs/>
                <w:sz w:val="24"/>
                <w:szCs w:val="24"/>
                <w:lang w:val="en-US"/>
              </w:rPr>
              <w:t>.</w:t>
            </w:r>
          </w:p>
        </w:tc>
      </w:tr>
      <w:tr w:rsidR="00F526F5" w:rsidRPr="0019613F" w14:paraId="676B4700" w14:textId="77777777" w:rsidTr="00900FA6">
        <w:tc>
          <w:tcPr>
            <w:tcW w:w="3969" w:type="dxa"/>
          </w:tcPr>
          <w:p w14:paraId="43926B65" w14:textId="77777777" w:rsidR="00F526F5" w:rsidRPr="0019613F" w:rsidRDefault="00F526F5" w:rsidP="00C767E9">
            <w:pPr>
              <w:jc w:val="both"/>
              <w:rPr>
                <w:rFonts w:asciiTheme="majorBidi" w:hAnsiTheme="majorBidi" w:cstheme="majorBidi"/>
                <w:sz w:val="24"/>
                <w:szCs w:val="24"/>
                <w:lang w:val="en-US"/>
              </w:rPr>
            </w:pPr>
          </w:p>
        </w:tc>
        <w:tc>
          <w:tcPr>
            <w:tcW w:w="3969" w:type="dxa"/>
          </w:tcPr>
          <w:p w14:paraId="632EE0C6" w14:textId="77777777" w:rsidR="00F526F5" w:rsidRPr="004332C7" w:rsidRDefault="00F526F5" w:rsidP="00C767E9">
            <w:pPr>
              <w:jc w:val="both"/>
              <w:rPr>
                <w:rFonts w:asciiTheme="majorBidi" w:hAnsiTheme="majorBidi" w:cstheme="majorBidi"/>
                <w:sz w:val="24"/>
                <w:szCs w:val="24"/>
                <w:lang w:val="en-US"/>
              </w:rPr>
            </w:pPr>
          </w:p>
        </w:tc>
        <w:tc>
          <w:tcPr>
            <w:tcW w:w="2552" w:type="dxa"/>
          </w:tcPr>
          <w:p w14:paraId="1871F907" w14:textId="77777777" w:rsidR="00F526F5" w:rsidRPr="006D1E9F" w:rsidRDefault="00F526F5" w:rsidP="003670D9">
            <w:pPr>
              <w:autoSpaceDE w:val="0"/>
              <w:autoSpaceDN w:val="0"/>
              <w:bidi/>
              <w:adjustRightInd w:val="0"/>
              <w:jc w:val="both"/>
              <w:rPr>
                <w:rFonts w:asciiTheme="majorBidi" w:hAnsiTheme="majorBidi" w:cstheme="majorBidi"/>
                <w:b/>
                <w:bCs/>
                <w:sz w:val="24"/>
                <w:szCs w:val="24"/>
                <w:rtl/>
              </w:rPr>
            </w:pPr>
          </w:p>
        </w:tc>
      </w:tr>
      <w:tr w:rsidR="00A57D52" w:rsidRPr="0019613F" w14:paraId="5FC1019E" w14:textId="77777777" w:rsidTr="00900FA6">
        <w:tc>
          <w:tcPr>
            <w:tcW w:w="3969" w:type="dxa"/>
          </w:tcPr>
          <w:p w14:paraId="33CE9032" w14:textId="36116BA4" w:rsidR="00A57D52" w:rsidRPr="004332C7" w:rsidRDefault="00A57D52"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Diakon</w:t>
            </w:r>
            <w:r w:rsidR="00406DA5" w:rsidRPr="004332C7">
              <w:rPr>
                <w:rFonts w:asciiTheme="majorBidi" w:hAnsiTheme="majorBidi" w:cstheme="majorBidi"/>
                <w:b/>
                <w:bCs/>
                <w:color w:val="C10000"/>
                <w:sz w:val="24"/>
                <w:szCs w:val="24"/>
              </w:rPr>
              <w:t>:</w:t>
            </w:r>
          </w:p>
          <w:p w14:paraId="4C19E211" w14:textId="0A4594B6"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Bed for vore fædre og brødre, som ligger syge med en eller</w:t>
            </w:r>
            <w:r w:rsidR="00244835">
              <w:rPr>
                <w:rFonts w:asciiTheme="majorBidi" w:hAnsiTheme="majorBidi" w:cstheme="majorBidi"/>
                <w:sz w:val="24"/>
                <w:szCs w:val="24"/>
              </w:rPr>
              <w:t xml:space="preserve"> </w:t>
            </w:r>
            <w:r w:rsidRPr="004332C7">
              <w:rPr>
                <w:rFonts w:asciiTheme="majorBidi" w:hAnsiTheme="majorBidi" w:cstheme="majorBidi"/>
                <w:sz w:val="24"/>
                <w:szCs w:val="24"/>
              </w:rPr>
              <w:t>anden sygdom, enten her eller på et andet sted, for at Kristus, vor Gud, må skænke os og dem velbefindende og helbredelse og tilgive os vore synder.</w:t>
            </w:r>
          </w:p>
        </w:tc>
        <w:tc>
          <w:tcPr>
            <w:tcW w:w="3969" w:type="dxa"/>
          </w:tcPr>
          <w:p w14:paraId="7B882BF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180294D9" w14:textId="320C1F6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our fathers and our brethren who are sick with any sickness, whether in this place or in any place, that Christ our God may grant us, with them, </w:t>
            </w:r>
            <w:proofErr w:type="gramStart"/>
            <w:r w:rsidRPr="004332C7">
              <w:rPr>
                <w:rFonts w:asciiTheme="majorBidi" w:hAnsiTheme="majorBidi" w:cstheme="majorBidi"/>
                <w:color w:val="000000"/>
                <w:sz w:val="24"/>
                <w:szCs w:val="24"/>
                <w:lang w:val="en-US"/>
              </w:rPr>
              <w:t>health</w:t>
            </w:r>
            <w:proofErr w:type="gramEnd"/>
            <w:r w:rsidRPr="004332C7">
              <w:rPr>
                <w:rFonts w:asciiTheme="majorBidi" w:hAnsiTheme="majorBidi" w:cstheme="majorBidi"/>
                <w:color w:val="000000"/>
                <w:sz w:val="24"/>
                <w:szCs w:val="24"/>
                <w:lang w:val="en-US"/>
              </w:rPr>
              <w:t xml:space="preserve"> and healing, and forgive us our sins</w:t>
            </w:r>
          </w:p>
        </w:tc>
        <w:tc>
          <w:tcPr>
            <w:tcW w:w="2552" w:type="dxa"/>
          </w:tcPr>
          <w:p w14:paraId="59373B38"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3615072C" w14:textId="76E0DC91" w:rsidR="00A57D52" w:rsidRPr="006D1E9F" w:rsidRDefault="00A57D52" w:rsidP="003670D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أطلبوا عن آبائنا وأخوتنا</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المرضي بكلَّ مرضٍ، إن كان في</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هذا المسكن أو بكلَّ موضع، لكي</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 إلهنا ينعم لنا ولهم</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بالعافية والشفاء ويغفر لنا</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خطايانا</w:t>
            </w:r>
            <w:r w:rsidRPr="0019613F">
              <w:rPr>
                <w:rFonts w:asciiTheme="majorBidi" w:hAnsiTheme="majorBidi" w:cstheme="majorBidi"/>
                <w:b/>
                <w:bCs/>
                <w:color w:val="000000"/>
                <w:sz w:val="24"/>
                <w:szCs w:val="24"/>
                <w:lang w:val="en-US"/>
              </w:rPr>
              <w:t>.</w:t>
            </w:r>
          </w:p>
        </w:tc>
      </w:tr>
      <w:tr w:rsidR="00F526F5" w:rsidRPr="0019613F" w14:paraId="194A465B" w14:textId="77777777" w:rsidTr="00900FA6">
        <w:tc>
          <w:tcPr>
            <w:tcW w:w="3969" w:type="dxa"/>
          </w:tcPr>
          <w:p w14:paraId="03198358" w14:textId="77777777" w:rsidR="00F526F5" w:rsidRPr="0019613F" w:rsidRDefault="00F526F5" w:rsidP="00C767E9">
            <w:pPr>
              <w:jc w:val="both"/>
              <w:rPr>
                <w:rFonts w:asciiTheme="majorBidi" w:hAnsiTheme="majorBidi" w:cstheme="majorBidi"/>
                <w:b/>
                <w:bCs/>
                <w:color w:val="C10000"/>
                <w:sz w:val="24"/>
                <w:szCs w:val="24"/>
                <w:lang w:val="en-US"/>
              </w:rPr>
            </w:pPr>
          </w:p>
        </w:tc>
        <w:tc>
          <w:tcPr>
            <w:tcW w:w="3969" w:type="dxa"/>
          </w:tcPr>
          <w:p w14:paraId="04D0702F" w14:textId="77777777" w:rsidR="00F526F5" w:rsidRPr="004332C7" w:rsidRDefault="00F526F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B6C6ACE" w14:textId="77777777" w:rsidR="00F526F5" w:rsidRPr="006D1E9F" w:rsidRDefault="00F526F5"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66B17393" w14:textId="77777777" w:rsidTr="00900FA6">
        <w:tc>
          <w:tcPr>
            <w:tcW w:w="3969" w:type="dxa"/>
          </w:tcPr>
          <w:p w14:paraId="7DE1F1B7" w14:textId="52647BD9" w:rsidR="00A57D52" w:rsidRPr="004332C7" w:rsidRDefault="004662F5"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b/>
                <w:bCs/>
                <w:color w:val="C10000"/>
                <w:sz w:val="24"/>
                <w:szCs w:val="24"/>
              </w:rPr>
              <w:lastRenderedPageBreak/>
              <w:t>Menigheden</w:t>
            </w:r>
            <w:r w:rsidR="00A57D52" w:rsidRPr="004332C7">
              <w:rPr>
                <w:rFonts w:asciiTheme="majorBidi" w:hAnsiTheme="majorBidi" w:cstheme="majorBidi"/>
                <w:color w:val="C10000"/>
                <w:sz w:val="24"/>
                <w:szCs w:val="24"/>
              </w:rPr>
              <w:t>:</w:t>
            </w:r>
          </w:p>
          <w:p w14:paraId="0A67F40D" w14:textId="6002F37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7B22EFF5"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10A4E8B" w14:textId="065C748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424C55B6"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137410B4" w14:textId="0580FFE9"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624D26" w:rsidRPr="004332C7" w14:paraId="2C4FCEB6" w14:textId="77777777" w:rsidTr="00900FA6">
        <w:tc>
          <w:tcPr>
            <w:tcW w:w="3969" w:type="dxa"/>
          </w:tcPr>
          <w:p w14:paraId="5D154FC2"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5A1A4A3"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7535CEEA"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05504030" w14:textId="77777777" w:rsidTr="00900FA6">
        <w:tc>
          <w:tcPr>
            <w:tcW w:w="3969" w:type="dxa"/>
          </w:tcPr>
          <w:p w14:paraId="02B8D83A" w14:textId="555B50E9" w:rsidR="00A57D52"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A60021"/>
                <w:sz w:val="24"/>
                <w:szCs w:val="24"/>
              </w:rPr>
              <w:t>Præst</w:t>
            </w:r>
            <w:r w:rsidR="00406DA5" w:rsidRPr="004332C7">
              <w:rPr>
                <w:rFonts w:asciiTheme="majorBidi" w:hAnsiTheme="majorBidi" w:cstheme="majorBidi"/>
                <w:b/>
                <w:bCs/>
                <w:color w:val="A60021"/>
                <w:sz w:val="24"/>
                <w:szCs w:val="24"/>
              </w:rPr>
              <w:t>:</w:t>
            </w:r>
          </w:p>
          <w:p w14:paraId="40ABB25B" w14:textId="35445D5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Helbred dem, idet du besøger dem med nåde og barmhjertighed. Borttag enhver sygdom og lidelse fra dem og   fra os. Driv sygdomsånderne ud.</w:t>
            </w:r>
          </w:p>
        </w:tc>
        <w:tc>
          <w:tcPr>
            <w:tcW w:w="3969" w:type="dxa"/>
          </w:tcPr>
          <w:p w14:paraId="6D5CFAD8" w14:textId="77777777" w:rsidR="00A57D52" w:rsidRPr="004332C7" w:rsidRDefault="00A57D52"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Priest:</w:t>
            </w:r>
          </w:p>
          <w:p w14:paraId="15E632BD" w14:textId="2DE51DD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You have visited them with mercies and compassion, heal them. Take away from them, and from us, all </w:t>
            </w:r>
            <w:proofErr w:type="gramStart"/>
            <w:r w:rsidRPr="004332C7">
              <w:rPr>
                <w:rFonts w:asciiTheme="majorBidi" w:hAnsiTheme="majorBidi" w:cstheme="majorBidi"/>
                <w:color w:val="000000"/>
                <w:sz w:val="24"/>
                <w:szCs w:val="24"/>
                <w:lang w:val="en-US"/>
              </w:rPr>
              <w:t>sickness</w:t>
            </w:r>
            <w:proofErr w:type="gramEnd"/>
            <w:r w:rsidRPr="004332C7">
              <w:rPr>
                <w:rFonts w:asciiTheme="majorBidi" w:hAnsiTheme="majorBidi" w:cstheme="majorBidi"/>
                <w:color w:val="000000"/>
                <w:sz w:val="24"/>
                <w:szCs w:val="24"/>
                <w:lang w:val="en-US"/>
              </w:rPr>
              <w:t xml:space="preserve"> and all disease; the spirit of </w:t>
            </w:r>
            <w:r w:rsidRPr="004332C7">
              <w:rPr>
                <w:rFonts w:asciiTheme="majorBidi" w:hAnsiTheme="majorBidi" w:cstheme="majorBidi"/>
                <w:sz w:val="24"/>
                <w:szCs w:val="24"/>
                <w:lang w:val="en-US"/>
              </w:rPr>
              <w:t>sickness, chase away.</w:t>
            </w:r>
          </w:p>
        </w:tc>
        <w:tc>
          <w:tcPr>
            <w:tcW w:w="2552" w:type="dxa"/>
          </w:tcPr>
          <w:p w14:paraId="35C9E4C3" w14:textId="77777777" w:rsidR="00A57D52" w:rsidRPr="006D1E9F" w:rsidRDefault="00A57D52" w:rsidP="00C767E9">
            <w:pPr>
              <w:autoSpaceDE w:val="0"/>
              <w:autoSpaceDN w:val="0"/>
              <w:bidi/>
              <w:adjustRightInd w:val="0"/>
              <w:jc w:val="both"/>
              <w:rPr>
                <w:rFonts w:asciiTheme="majorBidi" w:hAnsiTheme="majorBidi" w:cstheme="majorBidi"/>
                <w:b/>
                <w:bCs/>
                <w:color w:val="9A3300"/>
                <w:sz w:val="24"/>
                <w:szCs w:val="24"/>
                <w:lang w:val="en-US"/>
              </w:rPr>
            </w:pPr>
            <w:r w:rsidRPr="006D1E9F">
              <w:rPr>
                <w:rFonts w:asciiTheme="majorBidi" w:hAnsiTheme="majorBidi" w:cstheme="majorBidi"/>
                <w:b/>
                <w:bCs/>
                <w:color w:val="9A3300"/>
                <w:sz w:val="24"/>
                <w:szCs w:val="24"/>
                <w:rtl/>
              </w:rPr>
              <w:t>الكاهن</w:t>
            </w:r>
            <w:r w:rsidRPr="006D1E9F">
              <w:rPr>
                <w:rFonts w:asciiTheme="majorBidi" w:hAnsiTheme="majorBidi" w:cstheme="majorBidi"/>
                <w:b/>
                <w:bCs/>
                <w:color w:val="9A3300"/>
                <w:sz w:val="24"/>
                <w:szCs w:val="24"/>
                <w:lang w:val="en-US"/>
              </w:rPr>
              <w:t>:</w:t>
            </w:r>
          </w:p>
          <w:p w14:paraId="3B3542CB" w14:textId="5EC19EA0" w:rsidR="00A57D52" w:rsidRPr="006D1E9F" w:rsidRDefault="00A57D52" w:rsidP="003670D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تعهّدهم بالمراحم والرأفات</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إشفهم. إنزع عنهم وعنا كلّ</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مرضٍ وكلّ سقمٍ، وروح</w:t>
            </w:r>
            <w:r w:rsidR="003670D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الأمراض أطرده</w:t>
            </w:r>
            <w:r w:rsidRPr="006D1E9F">
              <w:rPr>
                <w:rFonts w:asciiTheme="majorBidi" w:hAnsiTheme="majorBidi" w:cstheme="majorBidi"/>
                <w:b/>
                <w:bCs/>
                <w:color w:val="000000"/>
                <w:sz w:val="24"/>
                <w:szCs w:val="24"/>
                <w:lang w:val="en-US"/>
              </w:rPr>
              <w:t>.</w:t>
            </w:r>
          </w:p>
        </w:tc>
      </w:tr>
      <w:tr w:rsidR="00A57D52" w:rsidRPr="0019613F" w14:paraId="43372CFB" w14:textId="77777777" w:rsidTr="00900FA6">
        <w:tc>
          <w:tcPr>
            <w:tcW w:w="3969" w:type="dxa"/>
          </w:tcPr>
          <w:p w14:paraId="72BB2E20" w14:textId="276F0A6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Oprejs og styrk dem, som længe har lidt af sygdom. Gør alle dem frie, som pines af urene ånder.</w:t>
            </w:r>
          </w:p>
        </w:tc>
        <w:tc>
          <w:tcPr>
            <w:tcW w:w="3969" w:type="dxa"/>
          </w:tcPr>
          <w:p w14:paraId="11E586C7" w14:textId="6527CCE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Those who have long lain in sickness raise up and comfort. Those who are afflicted by unclean spirits, set them all free.</w:t>
            </w:r>
          </w:p>
        </w:tc>
        <w:tc>
          <w:tcPr>
            <w:tcW w:w="2552" w:type="dxa"/>
          </w:tcPr>
          <w:p w14:paraId="2D702B3A" w14:textId="30407C87" w:rsidR="00A57D52" w:rsidRPr="006D1E9F" w:rsidRDefault="00A57D52" w:rsidP="003670D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والذين أبطأوا مطروحين في</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الأمراض أقمهم وعزهم</w:t>
            </w:r>
            <w:r w:rsidRPr="006D1E9F">
              <w:rPr>
                <w:rFonts w:asciiTheme="majorBidi" w:hAnsiTheme="majorBidi" w:cstheme="majorBidi"/>
                <w:b/>
                <w:bCs/>
                <w:sz w:val="24"/>
                <w:szCs w:val="24"/>
                <w:lang w:val="en-US"/>
              </w:rPr>
              <w:t>.</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والمعذبين من الأرواح النجسة،</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اعتقهم جميعاً</w:t>
            </w:r>
            <w:r w:rsidRPr="006D1E9F">
              <w:rPr>
                <w:rFonts w:asciiTheme="majorBidi" w:hAnsiTheme="majorBidi" w:cstheme="majorBidi"/>
                <w:b/>
                <w:bCs/>
                <w:sz w:val="24"/>
                <w:szCs w:val="24"/>
                <w:lang w:val="en-US"/>
              </w:rPr>
              <w:t>.</w:t>
            </w:r>
          </w:p>
        </w:tc>
      </w:tr>
      <w:tr w:rsidR="00A57D52" w:rsidRPr="0019613F" w14:paraId="4B9CC30D" w14:textId="77777777" w:rsidTr="00900FA6">
        <w:tc>
          <w:tcPr>
            <w:tcW w:w="3969" w:type="dxa"/>
          </w:tcPr>
          <w:p w14:paraId="36C57C04" w14:textId="4D3706A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Dem som er i fængsel eller i fangenskab, dem der er i landflygtighed eller krigsfangenskab, eller dem som tilbageholdes i bittert slaveri - gør dem alle fri, Herre, og vis dem nåde.</w:t>
            </w:r>
          </w:p>
        </w:tc>
        <w:tc>
          <w:tcPr>
            <w:tcW w:w="3969" w:type="dxa"/>
          </w:tcPr>
          <w:p w14:paraId="51336F55" w14:textId="4C54781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Those who are in prisons or dungeons, those who are in exile or captivity, and those who are held in bitter bondage, O Lord, set them all free and have mercy upon them.</w:t>
            </w:r>
          </w:p>
        </w:tc>
        <w:tc>
          <w:tcPr>
            <w:tcW w:w="2552" w:type="dxa"/>
          </w:tcPr>
          <w:p w14:paraId="3D42ED77" w14:textId="15317419" w:rsidR="00A57D52" w:rsidRPr="006D1E9F" w:rsidRDefault="00A57D52" w:rsidP="003670D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الذين في السجون أو المطابق أو</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الذين في النفي أو السبي أو</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المقبوض عليهم في عبودية</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مرة، يا رب اعتقهم جميعهم</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وارحمهم</w:t>
            </w:r>
            <w:r w:rsidRPr="0019613F">
              <w:rPr>
                <w:rFonts w:asciiTheme="majorBidi" w:hAnsiTheme="majorBidi" w:cstheme="majorBidi"/>
                <w:b/>
                <w:bCs/>
                <w:sz w:val="24"/>
                <w:szCs w:val="24"/>
                <w:lang w:val="en-US"/>
              </w:rPr>
              <w:t>.</w:t>
            </w:r>
          </w:p>
        </w:tc>
      </w:tr>
      <w:tr w:rsidR="00A57D52" w:rsidRPr="0019613F" w14:paraId="6EFA85AB" w14:textId="77777777" w:rsidTr="00900FA6">
        <w:tc>
          <w:tcPr>
            <w:tcW w:w="3969" w:type="dxa"/>
          </w:tcPr>
          <w:p w14:paraId="57F394E0" w14:textId="37EA378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du er den, som løser de bundne og bringer de faldne på fode. Du er håbet for dem uden håb og hjælpen for dem uden hjælp, styrken for de modløse og havnen for dem, som befinder sig i storm.</w:t>
            </w:r>
          </w:p>
        </w:tc>
        <w:tc>
          <w:tcPr>
            <w:tcW w:w="3969" w:type="dxa"/>
          </w:tcPr>
          <w:p w14:paraId="36A33655" w14:textId="5CEA41A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are He who loosens the bound and uplifts the fallen; the hope of those who have no hope and the help of those who have no helper; the comfort of the fainthearted; the harbor of those in the storm.</w:t>
            </w:r>
          </w:p>
        </w:tc>
        <w:tc>
          <w:tcPr>
            <w:tcW w:w="2552" w:type="dxa"/>
          </w:tcPr>
          <w:p w14:paraId="2E68365E" w14:textId="2E1E0D11" w:rsidR="00A57D52" w:rsidRPr="006D1E9F" w:rsidRDefault="00A57D52" w:rsidP="003670D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 أنت الذي تحل المربوطين</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وتقيم الساقطين. رجاء من ليس</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له رجاء، ومعين من ليس له</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معين. عزاء صغيري القلوب،</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ميناء الذين في العاصف</w:t>
            </w:r>
            <w:r w:rsidRPr="006D1E9F">
              <w:rPr>
                <w:rFonts w:asciiTheme="majorBidi" w:hAnsiTheme="majorBidi" w:cstheme="majorBidi"/>
                <w:b/>
                <w:bCs/>
                <w:sz w:val="24"/>
                <w:szCs w:val="24"/>
                <w:lang w:val="en-US"/>
              </w:rPr>
              <w:t>.</w:t>
            </w:r>
          </w:p>
        </w:tc>
      </w:tr>
      <w:tr w:rsidR="00A57D52" w:rsidRPr="004332C7" w14:paraId="0EAC0D2F" w14:textId="77777777" w:rsidTr="00900FA6">
        <w:tc>
          <w:tcPr>
            <w:tcW w:w="3969" w:type="dxa"/>
          </w:tcPr>
          <w:p w14:paraId="1BE6E2F1" w14:textId="0FD25CA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Forbarm dig, Herre, over enhver sjæl, som er trængt og tilbageholdt. Giv dem hvile, giv dem kølighed, giv dem nåde, giv dem hjælp, giv dem frelse, giv dem forladelse for deres synder og lovløsheder.</w:t>
            </w:r>
          </w:p>
        </w:tc>
        <w:tc>
          <w:tcPr>
            <w:tcW w:w="3969" w:type="dxa"/>
          </w:tcPr>
          <w:p w14:paraId="039CE7BC" w14:textId="64852D6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All souls that are distressed or bound, grant them mercy, O Lord; grant them rest, grant them refreshment, grant them grace, grant them help, grant them salvation, grant them the forgiveness of their sins and their iniquities.</w:t>
            </w:r>
          </w:p>
        </w:tc>
        <w:tc>
          <w:tcPr>
            <w:tcW w:w="2552" w:type="dxa"/>
          </w:tcPr>
          <w:p w14:paraId="33C1FF47" w14:textId="4E9C237F" w:rsidR="00A57D52" w:rsidRPr="006D1E9F" w:rsidRDefault="00A57D52" w:rsidP="003670D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كل الأنفس المتضايقة،</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والمقبوض عليها، أعطها يا رب</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رحمةَ، أعطها نياحا،ً أعطها</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برودة، أعطها نعمة، أعطها</w:t>
            </w:r>
            <w:r w:rsidR="003670D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معونة، أعطها خلاصا،ً أعطها</w:t>
            </w:r>
          </w:p>
          <w:p w14:paraId="3572C2E8" w14:textId="346B25CE"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غفران خطاياها وآثامها</w:t>
            </w:r>
            <w:r w:rsidRPr="006D1E9F">
              <w:rPr>
                <w:rFonts w:asciiTheme="majorBidi" w:hAnsiTheme="majorBidi" w:cstheme="majorBidi"/>
                <w:b/>
                <w:bCs/>
                <w:sz w:val="24"/>
                <w:szCs w:val="24"/>
                <w:lang w:val="en-US"/>
              </w:rPr>
              <w:t>.</w:t>
            </w:r>
          </w:p>
        </w:tc>
      </w:tr>
      <w:tr w:rsidR="00A57D52" w:rsidRPr="0019613F" w14:paraId="0C308502" w14:textId="77777777" w:rsidTr="00900FA6">
        <w:tc>
          <w:tcPr>
            <w:tcW w:w="3969" w:type="dxa"/>
          </w:tcPr>
          <w:p w14:paraId="798281D0" w14:textId="0E9B895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angående os selv, Herre, så helbred vore psykiske sygdomme og læg vore legemlige. Du er vor sjæls og legemes sande læge, biskoppen for alt kød, besøg os med din frelse.</w:t>
            </w:r>
          </w:p>
        </w:tc>
        <w:tc>
          <w:tcPr>
            <w:tcW w:w="3969" w:type="dxa"/>
          </w:tcPr>
          <w:p w14:paraId="1EBAFC2E" w14:textId="1A8193F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As for us also, O Lord, the maladies of our souls, heal; and those of our bodies too, do cure. O You, the true Physician of our souls and our bodies, the </w:t>
            </w:r>
            <w:proofErr w:type="gramStart"/>
            <w:r w:rsidRPr="004332C7">
              <w:rPr>
                <w:rFonts w:asciiTheme="majorBidi" w:hAnsiTheme="majorBidi" w:cstheme="majorBidi"/>
                <w:sz w:val="24"/>
                <w:szCs w:val="24"/>
                <w:lang w:val="en-US"/>
              </w:rPr>
              <w:t>Bishop</w:t>
            </w:r>
            <w:proofErr w:type="gramEnd"/>
            <w:r w:rsidRPr="004332C7">
              <w:rPr>
                <w:rFonts w:asciiTheme="majorBidi" w:hAnsiTheme="majorBidi" w:cstheme="majorBidi"/>
                <w:sz w:val="24"/>
                <w:szCs w:val="24"/>
                <w:lang w:val="en-US"/>
              </w:rPr>
              <w:t xml:space="preserve"> of all flesh, visit us with Your salvation.</w:t>
            </w:r>
          </w:p>
        </w:tc>
        <w:tc>
          <w:tcPr>
            <w:tcW w:w="2552" w:type="dxa"/>
          </w:tcPr>
          <w:p w14:paraId="06692EAE" w14:textId="108C0FBE" w:rsidR="00A57D52" w:rsidRPr="006D1E9F" w:rsidRDefault="00A57D52" w:rsidP="00EC2E6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ونحن أيضا يا رب، أمراض</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نفوسنا، اشفها والتي لأجسادنا،</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عافها. أيها الطبيب الحقيقي الذي</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لأنفسنا، وأجسادنا، يا مدبر كلّ</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جسدٍ تعهدنا بخلاصك</w:t>
            </w:r>
            <w:r w:rsidRPr="0019613F">
              <w:rPr>
                <w:rFonts w:asciiTheme="majorBidi" w:hAnsiTheme="majorBidi" w:cstheme="majorBidi"/>
                <w:b/>
                <w:bCs/>
                <w:sz w:val="24"/>
                <w:szCs w:val="24"/>
                <w:lang w:val="en-US"/>
              </w:rPr>
              <w:t>.</w:t>
            </w:r>
          </w:p>
        </w:tc>
      </w:tr>
      <w:tr w:rsidR="00624D26" w:rsidRPr="0019613F" w14:paraId="04D1ED22" w14:textId="77777777" w:rsidTr="00900FA6">
        <w:tc>
          <w:tcPr>
            <w:tcW w:w="3969" w:type="dxa"/>
          </w:tcPr>
          <w:p w14:paraId="0DE3B220"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73353397"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B090A03" w14:textId="77777777" w:rsidR="00624D26" w:rsidRPr="006D1E9F" w:rsidRDefault="00624D26" w:rsidP="00EC2E66">
            <w:pPr>
              <w:autoSpaceDE w:val="0"/>
              <w:autoSpaceDN w:val="0"/>
              <w:bidi/>
              <w:adjustRightInd w:val="0"/>
              <w:jc w:val="both"/>
              <w:rPr>
                <w:rFonts w:asciiTheme="majorBidi" w:hAnsiTheme="majorBidi" w:cstheme="majorBidi"/>
                <w:b/>
                <w:bCs/>
                <w:sz w:val="24"/>
                <w:szCs w:val="24"/>
                <w:rtl/>
              </w:rPr>
            </w:pPr>
          </w:p>
        </w:tc>
      </w:tr>
      <w:tr w:rsidR="00A57D52" w:rsidRPr="004332C7" w14:paraId="63D24C6B" w14:textId="77777777" w:rsidTr="00900FA6">
        <w:tc>
          <w:tcPr>
            <w:tcW w:w="3969" w:type="dxa"/>
          </w:tcPr>
          <w:p w14:paraId="1A8AE1E4" w14:textId="15182CB5" w:rsidR="00A57D52" w:rsidRPr="004332C7" w:rsidRDefault="004662F5"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3C6B4F41" w14:textId="5D08A96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10123A4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BCC4CEC" w14:textId="2651E27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283BE933"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67AFF18B" w14:textId="1D6E0A1E"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A57D52" w:rsidRPr="004332C7" w14:paraId="41D62A0A" w14:textId="77777777" w:rsidTr="00900FA6">
        <w:tc>
          <w:tcPr>
            <w:tcW w:w="3969" w:type="dxa"/>
          </w:tcPr>
          <w:p w14:paraId="15CA866E"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1593F079"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677D0282"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54F54F6A" w14:textId="77777777" w:rsidTr="00900FA6">
        <w:tc>
          <w:tcPr>
            <w:tcW w:w="3969" w:type="dxa"/>
            <w:shd w:val="clear" w:color="auto" w:fill="EAF1DD" w:themeFill="accent3" w:themeFillTint="33"/>
            <w:vAlign w:val="center"/>
          </w:tcPr>
          <w:p w14:paraId="5017A24A" w14:textId="0D39E09A" w:rsidR="00A57D52" w:rsidRPr="00BF26AB" w:rsidRDefault="004E453E"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F</w:t>
            </w:r>
            <w:r w:rsidR="00A57D52" w:rsidRPr="00BF26AB">
              <w:rPr>
                <w:rFonts w:asciiTheme="majorBidi" w:hAnsiTheme="majorBidi" w:cstheme="majorBidi"/>
                <w:b/>
                <w:bCs/>
                <w:color w:val="C10000"/>
                <w:sz w:val="28"/>
                <w:szCs w:val="28"/>
                <w:lang w:val="en-US"/>
              </w:rPr>
              <w:t>orbønnen</w:t>
            </w:r>
            <w:proofErr w:type="spellEnd"/>
            <w:r w:rsidR="00A57D52" w:rsidRPr="00BF26AB">
              <w:rPr>
                <w:rFonts w:asciiTheme="majorBidi" w:hAnsiTheme="majorBidi" w:cstheme="majorBidi"/>
                <w:b/>
                <w:bCs/>
                <w:color w:val="C10000"/>
                <w:sz w:val="28"/>
                <w:szCs w:val="28"/>
                <w:lang w:val="en-US"/>
              </w:rPr>
              <w:t xml:space="preserve"> for </w:t>
            </w:r>
            <w:proofErr w:type="spellStart"/>
            <w:r w:rsidR="00A57D52" w:rsidRPr="00BF26AB">
              <w:rPr>
                <w:rFonts w:asciiTheme="majorBidi" w:hAnsiTheme="majorBidi" w:cstheme="majorBidi"/>
                <w:b/>
                <w:bCs/>
                <w:color w:val="C10000"/>
                <w:sz w:val="28"/>
                <w:szCs w:val="28"/>
                <w:lang w:val="en-US"/>
              </w:rPr>
              <w:t>rejsende</w:t>
            </w:r>
            <w:proofErr w:type="spellEnd"/>
          </w:p>
        </w:tc>
        <w:tc>
          <w:tcPr>
            <w:tcW w:w="3969" w:type="dxa"/>
            <w:shd w:val="clear" w:color="auto" w:fill="EAF1DD" w:themeFill="accent3" w:themeFillTint="33"/>
            <w:vAlign w:val="center"/>
          </w:tcPr>
          <w:p w14:paraId="35B9D6DC" w14:textId="287E7D17"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Litany of the Travelers</w:t>
            </w:r>
          </w:p>
        </w:tc>
        <w:tc>
          <w:tcPr>
            <w:tcW w:w="2552" w:type="dxa"/>
            <w:shd w:val="clear" w:color="auto" w:fill="EAF1DD" w:themeFill="accent3" w:themeFillTint="33"/>
            <w:vAlign w:val="center"/>
          </w:tcPr>
          <w:p w14:paraId="357497EE" w14:textId="7989D0AC"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المسافرين</w:t>
            </w:r>
          </w:p>
        </w:tc>
      </w:tr>
      <w:tr w:rsidR="00A57D52" w:rsidRPr="0019613F" w14:paraId="00ECBD57" w14:textId="77777777" w:rsidTr="00900FA6">
        <w:tc>
          <w:tcPr>
            <w:tcW w:w="3969" w:type="dxa"/>
          </w:tcPr>
          <w:p w14:paraId="61F47A0F" w14:textId="294811C8"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Derpå bedes forbønnen for rejsende efter forbønnen for syge ved morgenbønnen:</w:t>
            </w:r>
          </w:p>
        </w:tc>
        <w:tc>
          <w:tcPr>
            <w:tcW w:w="3969" w:type="dxa"/>
          </w:tcPr>
          <w:p w14:paraId="7AFB8882" w14:textId="6BEFF26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Litany of the Travelers is said after the Litany of the Sick during the morning Offering of Incense all year round, except for Saturdays, Sundays, and the feasts of the Lord.</w:t>
            </w:r>
          </w:p>
        </w:tc>
        <w:tc>
          <w:tcPr>
            <w:tcW w:w="2552" w:type="dxa"/>
          </w:tcPr>
          <w:p w14:paraId="1EB0D51F" w14:textId="127B4040" w:rsidR="00A57D52" w:rsidRPr="00C06844" w:rsidRDefault="00A57D52" w:rsidP="00656CA2">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تقال أوشية المسافرين بعد أوشية المرضي</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 رفع بخور باكر علي مدار السنة، فيما</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عدا باكر السبوت والآحاد والأعياد السيدية</w:t>
            </w:r>
            <w:r w:rsidRPr="00C06844">
              <w:rPr>
                <w:rFonts w:asciiTheme="majorBidi" w:hAnsiTheme="majorBidi" w:cstheme="majorBidi"/>
                <w:b/>
                <w:bCs/>
                <w:color w:val="1F497D" w:themeColor="text2"/>
                <w:sz w:val="24"/>
                <w:szCs w:val="24"/>
                <w:rtl/>
                <w:lang w:val="en-US"/>
              </w:rPr>
              <w:t>.</w:t>
            </w:r>
          </w:p>
        </w:tc>
      </w:tr>
      <w:tr w:rsidR="00A57D52" w:rsidRPr="0019613F" w14:paraId="2CC3D50A" w14:textId="77777777" w:rsidTr="00900FA6">
        <w:tc>
          <w:tcPr>
            <w:tcW w:w="3969" w:type="dxa"/>
          </w:tcPr>
          <w:p w14:paraId="3E175C80" w14:textId="2F609E5E" w:rsidR="00A57D52" w:rsidRPr="004332C7" w:rsidRDefault="004E453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2C7E7D" w:rsidRPr="004332C7">
              <w:rPr>
                <w:rFonts w:asciiTheme="majorBidi" w:hAnsiTheme="majorBidi" w:cstheme="majorBidi"/>
                <w:b/>
                <w:bCs/>
                <w:color w:val="C00000"/>
                <w:sz w:val="24"/>
                <w:szCs w:val="24"/>
              </w:rPr>
              <w:t>:</w:t>
            </w:r>
          </w:p>
          <w:p w14:paraId="7EC44EC4" w14:textId="35F020B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Ihukom, Herre, vore fædre og brødre, som er rejst ud i det fremmede.</w:t>
            </w:r>
          </w:p>
        </w:tc>
        <w:tc>
          <w:tcPr>
            <w:tcW w:w="3969" w:type="dxa"/>
          </w:tcPr>
          <w:p w14:paraId="213963D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C0EA54C" w14:textId="31B89C8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We ask and entreat Your goodness, O Lover of Mankind, remember, O Lord, our fathers and our brethren who are traveling.</w:t>
            </w:r>
          </w:p>
        </w:tc>
        <w:tc>
          <w:tcPr>
            <w:tcW w:w="2552" w:type="dxa"/>
          </w:tcPr>
          <w:p w14:paraId="126C49C6"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68E82442" w14:textId="4FC48F59" w:rsidR="00A57D52" w:rsidRPr="006D1E9F" w:rsidRDefault="00A57D52" w:rsidP="00EC2E6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نسأل ونطلب من صلاحك يا</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محب البشر، أذكر يا رب آباءنا</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وإخوتنا المسافرين</w:t>
            </w:r>
            <w:r w:rsidRPr="0019613F">
              <w:rPr>
                <w:rFonts w:asciiTheme="majorBidi" w:hAnsiTheme="majorBidi" w:cstheme="majorBidi"/>
                <w:b/>
                <w:bCs/>
                <w:color w:val="000000"/>
                <w:sz w:val="24"/>
                <w:szCs w:val="24"/>
                <w:lang w:val="en-US"/>
              </w:rPr>
              <w:t>.</w:t>
            </w:r>
          </w:p>
        </w:tc>
      </w:tr>
      <w:tr w:rsidR="00624D26" w:rsidRPr="0019613F" w14:paraId="136C02C7" w14:textId="77777777" w:rsidTr="00900FA6">
        <w:tc>
          <w:tcPr>
            <w:tcW w:w="3969" w:type="dxa"/>
          </w:tcPr>
          <w:p w14:paraId="0C85F026" w14:textId="77777777" w:rsidR="00624D26" w:rsidRPr="0019613F"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3969" w:type="dxa"/>
          </w:tcPr>
          <w:p w14:paraId="095AA997"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628B9C7"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4D41DE31" w14:textId="77777777" w:rsidTr="00900FA6">
        <w:tc>
          <w:tcPr>
            <w:tcW w:w="3969" w:type="dxa"/>
          </w:tcPr>
          <w:p w14:paraId="41FD6506" w14:textId="28A8522B" w:rsidR="00A57D52" w:rsidRPr="004332C7" w:rsidRDefault="00A57D52" w:rsidP="00C767E9">
            <w:pPr>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Diakon</w:t>
            </w:r>
            <w:r w:rsidR="002C7E7D" w:rsidRPr="004332C7">
              <w:rPr>
                <w:rFonts w:asciiTheme="majorBidi" w:hAnsiTheme="majorBidi" w:cstheme="majorBidi"/>
                <w:b/>
                <w:bCs/>
                <w:color w:val="9A3300"/>
                <w:sz w:val="24"/>
                <w:szCs w:val="24"/>
              </w:rPr>
              <w:t>:</w:t>
            </w:r>
          </w:p>
          <w:p w14:paraId="6FD0AB09" w14:textId="5C65032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Bed for vore fædre og brødre, som er rejst ud i det frem­ mede, eller dem, </w:t>
            </w:r>
            <w:r w:rsidRPr="004332C7">
              <w:rPr>
                <w:rFonts w:asciiTheme="majorBidi" w:hAnsiTheme="majorBidi" w:cstheme="majorBidi"/>
                <w:sz w:val="24"/>
                <w:szCs w:val="24"/>
              </w:rPr>
              <w:lastRenderedPageBreak/>
              <w:t>som påtænker at rejse et sted hen. Gør alle deres veje jævne, enten ud på havet, floderne, søerne, landevejene eller hvilken måde, de nu foretager deres rejse på - for at Kristus, vor Gud, må bringe dem hjem i fred - og tilgive os vore synder.</w:t>
            </w:r>
          </w:p>
        </w:tc>
        <w:tc>
          <w:tcPr>
            <w:tcW w:w="3969" w:type="dxa"/>
          </w:tcPr>
          <w:p w14:paraId="61F0A5A2"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lastRenderedPageBreak/>
              <w:t>Deacon:</w:t>
            </w:r>
          </w:p>
          <w:p w14:paraId="333E6045" w14:textId="680F203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our fathers and our brethren who are traveling, or those who intend </w:t>
            </w:r>
            <w:r w:rsidRPr="004332C7">
              <w:rPr>
                <w:rFonts w:asciiTheme="majorBidi" w:hAnsiTheme="majorBidi" w:cstheme="majorBidi"/>
                <w:color w:val="000000"/>
                <w:sz w:val="24"/>
                <w:szCs w:val="24"/>
                <w:lang w:val="en-US"/>
              </w:rPr>
              <w:lastRenderedPageBreak/>
              <w:t xml:space="preserve">to travel anywhere, that God may straighten all their ways, whether by sea, rivers, lakes, roads, (air), or those who are traveling by any other means, that Christ our God may bring them back to their own homes in </w:t>
            </w:r>
            <w:proofErr w:type="gramStart"/>
            <w:r w:rsidRPr="004332C7">
              <w:rPr>
                <w:rFonts w:asciiTheme="majorBidi" w:hAnsiTheme="majorBidi" w:cstheme="majorBidi"/>
                <w:color w:val="000000"/>
                <w:sz w:val="24"/>
                <w:szCs w:val="24"/>
                <w:lang w:val="en-US"/>
              </w:rPr>
              <w:t>peace, and</w:t>
            </w:r>
            <w:proofErr w:type="gramEnd"/>
            <w:r w:rsidRPr="004332C7">
              <w:rPr>
                <w:rFonts w:asciiTheme="majorBidi" w:hAnsiTheme="majorBidi" w:cstheme="majorBidi"/>
                <w:color w:val="000000"/>
                <w:sz w:val="24"/>
                <w:szCs w:val="24"/>
                <w:lang w:val="en-US"/>
              </w:rPr>
              <w:t xml:space="preserve"> forgive us our sins.</w:t>
            </w:r>
          </w:p>
        </w:tc>
        <w:tc>
          <w:tcPr>
            <w:tcW w:w="2552" w:type="dxa"/>
          </w:tcPr>
          <w:p w14:paraId="03D03B12"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lastRenderedPageBreak/>
              <w:t>الشماس</w:t>
            </w:r>
            <w:r w:rsidRPr="006D1E9F">
              <w:rPr>
                <w:rFonts w:asciiTheme="majorBidi" w:hAnsiTheme="majorBidi" w:cstheme="majorBidi"/>
                <w:b/>
                <w:bCs/>
                <w:color w:val="C00000"/>
                <w:sz w:val="24"/>
                <w:szCs w:val="24"/>
                <w:lang w:val="en-US"/>
              </w:rPr>
              <w:t>:</w:t>
            </w:r>
          </w:p>
          <w:p w14:paraId="7B001566" w14:textId="4C041AE8" w:rsidR="00A57D52" w:rsidRPr="006D1E9F" w:rsidRDefault="00A57D52" w:rsidP="00EC2E6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أطلبوا عن آبائنا وإخوتنا</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المسافرين، والذين يضمرون</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lastRenderedPageBreak/>
              <w:t>السفر في كل موضع، لكي يُسهل</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طرقهم أجمعين، إن كان في البحر</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أو الأنهار أو البحيرات أو</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الطرق المسلوكة)</w:t>
            </w:r>
            <w:r w:rsidR="00EC2E66"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أو الجو( أو</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المسافرين بكل نوع، لكي</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 إلهنا يردهم إلى</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مساكنهم سالمين، ويغفر لنا</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خطايانا</w:t>
            </w:r>
            <w:r w:rsidRPr="006D1E9F">
              <w:rPr>
                <w:rFonts w:asciiTheme="majorBidi" w:hAnsiTheme="majorBidi" w:cstheme="majorBidi"/>
                <w:b/>
                <w:bCs/>
                <w:color w:val="000000"/>
                <w:sz w:val="24"/>
                <w:szCs w:val="24"/>
                <w:lang w:val="en-US"/>
              </w:rPr>
              <w:t>.</w:t>
            </w:r>
          </w:p>
        </w:tc>
      </w:tr>
      <w:tr w:rsidR="00624D26" w:rsidRPr="0019613F" w14:paraId="65C16DAB" w14:textId="77777777" w:rsidTr="00900FA6">
        <w:tc>
          <w:tcPr>
            <w:tcW w:w="3969" w:type="dxa"/>
          </w:tcPr>
          <w:p w14:paraId="68558622" w14:textId="77777777" w:rsidR="00624D26" w:rsidRPr="0019613F" w:rsidRDefault="00624D26" w:rsidP="00C767E9">
            <w:pPr>
              <w:jc w:val="both"/>
              <w:rPr>
                <w:rFonts w:asciiTheme="majorBidi" w:hAnsiTheme="majorBidi" w:cstheme="majorBidi"/>
                <w:b/>
                <w:bCs/>
                <w:color w:val="9A3300"/>
                <w:sz w:val="24"/>
                <w:szCs w:val="24"/>
                <w:lang w:val="en-US"/>
              </w:rPr>
            </w:pPr>
          </w:p>
        </w:tc>
        <w:tc>
          <w:tcPr>
            <w:tcW w:w="3969" w:type="dxa"/>
          </w:tcPr>
          <w:p w14:paraId="3407B279"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2656A9EB"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4332C7" w14:paraId="2D1C0A52" w14:textId="77777777" w:rsidTr="00900FA6">
        <w:tc>
          <w:tcPr>
            <w:tcW w:w="3969" w:type="dxa"/>
          </w:tcPr>
          <w:p w14:paraId="3EBAEBFB" w14:textId="0912E608" w:rsidR="00A57D52" w:rsidRPr="004332C7" w:rsidRDefault="004662F5"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72F5EC9E" w14:textId="23FBD5C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6EFA4420"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F835C0A" w14:textId="12146F9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0CE0F45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4D6EC22D" w14:textId="2D09683F"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624D26" w:rsidRPr="004332C7" w14:paraId="2894F27F" w14:textId="77777777" w:rsidTr="00900FA6">
        <w:tc>
          <w:tcPr>
            <w:tcW w:w="3969" w:type="dxa"/>
          </w:tcPr>
          <w:p w14:paraId="07F5A2B9"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57041B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6E96C1C7"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5982224" w14:textId="77777777" w:rsidTr="00900FA6">
        <w:tc>
          <w:tcPr>
            <w:tcW w:w="3969" w:type="dxa"/>
          </w:tcPr>
          <w:p w14:paraId="6E5A291B" w14:textId="2A37C119"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2C7E7D" w:rsidRPr="004332C7">
              <w:rPr>
                <w:rFonts w:asciiTheme="majorBidi" w:hAnsiTheme="majorBidi" w:cstheme="majorBidi"/>
                <w:b/>
                <w:bCs/>
                <w:color w:val="C10000"/>
                <w:sz w:val="24"/>
                <w:szCs w:val="24"/>
              </w:rPr>
              <w:t>:</w:t>
            </w:r>
          </w:p>
          <w:p w14:paraId="27C4BAB1" w14:textId="42B85677"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Eller dem, som påtænker at rejse et sted hen - gør alle deres veje jævne, enten ud på havet, floderne, søerne, landevejene eller hvilken måde de foretager deres rejse på.</w:t>
            </w:r>
            <w:r w:rsidR="00244835">
              <w:rPr>
                <w:rFonts w:asciiTheme="majorBidi" w:hAnsiTheme="majorBidi" w:cstheme="majorBidi"/>
                <w:sz w:val="24"/>
                <w:szCs w:val="24"/>
              </w:rPr>
              <w:t xml:space="preserve"> </w:t>
            </w:r>
            <w:r w:rsidRPr="004332C7">
              <w:rPr>
                <w:rFonts w:asciiTheme="majorBidi" w:hAnsiTheme="majorBidi" w:cstheme="majorBidi"/>
                <w:sz w:val="24"/>
                <w:szCs w:val="24"/>
              </w:rPr>
              <w:t>Før enhver på ethvert sted tilbage ind i rolig havn, i frelsens havn.</w:t>
            </w:r>
          </w:p>
        </w:tc>
        <w:tc>
          <w:tcPr>
            <w:tcW w:w="3969" w:type="dxa"/>
          </w:tcPr>
          <w:p w14:paraId="49EF4D28"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13AD60B" w14:textId="7C6FD25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those who intend to travel anywhere, straighten all their ways, whether by sea, rivers, lakes, roads, (air) or those who are traveling by any other means, everyone anywhere. Lead them into a haven of calm, a haven of safety.</w:t>
            </w:r>
          </w:p>
        </w:tc>
        <w:tc>
          <w:tcPr>
            <w:tcW w:w="2552" w:type="dxa"/>
          </w:tcPr>
          <w:p w14:paraId="1ADB0117"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09323140" w14:textId="7DBCC2F7" w:rsidR="00A57D52" w:rsidRPr="006D1E9F" w:rsidRDefault="00A57D52" w:rsidP="00EC2E6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والذين يضمرون السفر في كل</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مكان سهل طرقهم أجمعين، إن</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كان في البحر أو الأنهار أو</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البحيرات أو الطرق المسلوكة </w:t>
            </w:r>
            <w:r w:rsidR="005A0BA1" w:rsidRPr="0019613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أو</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الجو</w:t>
            </w:r>
            <w:r w:rsidR="005A0BA1" w:rsidRPr="0019613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 xml:space="preserve"> أو</w:t>
            </w:r>
            <w:r w:rsidR="00EC2E66"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السالكين بكل نوع، كل</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أحد بكل موضع، ردهم إلى ميناء</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هادئة، ميناء الخلاص</w:t>
            </w:r>
            <w:r w:rsidRPr="0019613F">
              <w:rPr>
                <w:rFonts w:asciiTheme="majorBidi" w:hAnsiTheme="majorBidi" w:cstheme="majorBidi"/>
                <w:b/>
                <w:bCs/>
                <w:color w:val="000000"/>
                <w:sz w:val="24"/>
                <w:szCs w:val="24"/>
                <w:lang w:val="en-US"/>
              </w:rPr>
              <w:t>.</w:t>
            </w:r>
          </w:p>
        </w:tc>
      </w:tr>
      <w:tr w:rsidR="00A57D52" w:rsidRPr="0019613F" w14:paraId="20A073D8" w14:textId="77777777" w:rsidTr="00900FA6">
        <w:tc>
          <w:tcPr>
            <w:tcW w:w="3969" w:type="dxa"/>
          </w:tcPr>
          <w:p w14:paraId="18629A45" w14:textId="50C36CD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venligst deres rejsekammerat på sørejse og landrejse.</w:t>
            </w:r>
          </w:p>
        </w:tc>
        <w:tc>
          <w:tcPr>
            <w:tcW w:w="3969" w:type="dxa"/>
          </w:tcPr>
          <w:p w14:paraId="19C4FEB8" w14:textId="052757D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Graciously accompany them in their departure and be their companion in their travel.</w:t>
            </w:r>
          </w:p>
        </w:tc>
        <w:tc>
          <w:tcPr>
            <w:tcW w:w="2552" w:type="dxa"/>
          </w:tcPr>
          <w:p w14:paraId="356C8E6B" w14:textId="01AA7A1A" w:rsidR="00A57D52" w:rsidRPr="006D1E9F" w:rsidRDefault="00A57D52" w:rsidP="00EC2E6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تفضل اصحبهم في الإقلاع،</w:t>
            </w:r>
            <w:r w:rsidR="00656CA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واصحبهم في المسير</w:t>
            </w:r>
            <w:r w:rsidRPr="006D1E9F">
              <w:rPr>
                <w:rFonts w:asciiTheme="majorBidi" w:hAnsiTheme="majorBidi" w:cstheme="majorBidi"/>
                <w:b/>
                <w:bCs/>
                <w:sz w:val="24"/>
                <w:szCs w:val="24"/>
                <w:lang w:val="en-US"/>
              </w:rPr>
              <w:t>.</w:t>
            </w:r>
          </w:p>
        </w:tc>
      </w:tr>
      <w:tr w:rsidR="00A57D52" w:rsidRPr="0019613F" w14:paraId="26D1664D" w14:textId="77777777" w:rsidTr="00900FA6">
        <w:tc>
          <w:tcPr>
            <w:tcW w:w="3969" w:type="dxa"/>
          </w:tcPr>
          <w:p w14:paraId="4688D832" w14:textId="743285F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Før dem frelste hjem i stor glæde.</w:t>
            </w:r>
          </w:p>
        </w:tc>
        <w:tc>
          <w:tcPr>
            <w:tcW w:w="3969" w:type="dxa"/>
          </w:tcPr>
          <w:p w14:paraId="0ADACEE2" w14:textId="2506B94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Bring them back to their own, rejoicing with joy and safe in security.</w:t>
            </w:r>
          </w:p>
        </w:tc>
        <w:tc>
          <w:tcPr>
            <w:tcW w:w="2552" w:type="dxa"/>
          </w:tcPr>
          <w:p w14:paraId="073F69FB" w14:textId="5F6AD667" w:rsidR="00A57D52" w:rsidRPr="006D1E9F" w:rsidRDefault="00A57D52" w:rsidP="00EC2E6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ردهم إلى منازلهم بالفرح فرحين،</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وبالعافية معافين</w:t>
            </w:r>
            <w:r w:rsidRPr="0019613F">
              <w:rPr>
                <w:rFonts w:asciiTheme="majorBidi" w:hAnsiTheme="majorBidi" w:cstheme="majorBidi"/>
                <w:b/>
                <w:bCs/>
                <w:sz w:val="24"/>
                <w:szCs w:val="24"/>
                <w:lang w:val="en-US"/>
              </w:rPr>
              <w:t>.</w:t>
            </w:r>
          </w:p>
        </w:tc>
      </w:tr>
      <w:tr w:rsidR="00A57D52" w:rsidRPr="0019613F" w14:paraId="2A7FE607" w14:textId="77777777" w:rsidTr="00900FA6">
        <w:tc>
          <w:tcPr>
            <w:tcW w:w="3969" w:type="dxa"/>
          </w:tcPr>
          <w:p w14:paraId="4A4E6094" w14:textId="514A07C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Ledsag dine tjenere ved arbejde i enhver god sag.</w:t>
            </w:r>
          </w:p>
        </w:tc>
        <w:tc>
          <w:tcPr>
            <w:tcW w:w="3969" w:type="dxa"/>
          </w:tcPr>
          <w:p w14:paraId="3BDBE7FB" w14:textId="11517FA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In work, be a partner with Your servants in every good deed.</w:t>
            </w:r>
          </w:p>
        </w:tc>
        <w:tc>
          <w:tcPr>
            <w:tcW w:w="2552" w:type="dxa"/>
          </w:tcPr>
          <w:p w14:paraId="7E5F5655" w14:textId="3B832224" w:rsidR="00A57D52" w:rsidRPr="006D1E9F" w:rsidRDefault="00A57D52" w:rsidP="00EC2E6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اشترك في العمل مع عبيدك في</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 عمل صالح</w:t>
            </w:r>
            <w:r w:rsidRPr="0019613F">
              <w:rPr>
                <w:rFonts w:asciiTheme="majorBidi" w:hAnsiTheme="majorBidi" w:cstheme="majorBidi"/>
                <w:b/>
                <w:bCs/>
                <w:sz w:val="24"/>
                <w:szCs w:val="24"/>
                <w:lang w:val="en-US"/>
              </w:rPr>
              <w:t>.</w:t>
            </w:r>
          </w:p>
        </w:tc>
      </w:tr>
      <w:tr w:rsidR="00A57D52" w:rsidRPr="0019613F" w14:paraId="7601F78F" w14:textId="77777777" w:rsidTr="00900FA6">
        <w:tc>
          <w:tcPr>
            <w:tcW w:w="3969" w:type="dxa"/>
          </w:tcPr>
          <w:p w14:paraId="07A86ACC" w14:textId="31A8DB1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hold os, Herre, som er fremmede i dette liv, fri for skade, storm og uro.</w:t>
            </w:r>
          </w:p>
        </w:tc>
        <w:tc>
          <w:tcPr>
            <w:tcW w:w="3969" w:type="dxa"/>
          </w:tcPr>
          <w:p w14:paraId="6315B5D3" w14:textId="4B0398A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for us, O Lord, keep our sojourn in this life without harm, without storm, and undisturbed to the end.</w:t>
            </w:r>
          </w:p>
        </w:tc>
        <w:tc>
          <w:tcPr>
            <w:tcW w:w="2552" w:type="dxa"/>
          </w:tcPr>
          <w:p w14:paraId="52ED55D0" w14:textId="77B98F4D" w:rsidR="00A57D52" w:rsidRPr="006D1E9F" w:rsidRDefault="00A57D52" w:rsidP="00EC2E6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ونحن أيضا يا رب غربتنا في هذا</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العمر، احفظها بغير مضرة ولا</w:t>
            </w:r>
            <w:r w:rsidR="00EC2E6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عاصف ولا قلق إلى الانقضاء</w:t>
            </w:r>
            <w:r w:rsidRPr="006D1E9F">
              <w:rPr>
                <w:rFonts w:asciiTheme="majorBidi" w:hAnsiTheme="majorBidi" w:cstheme="majorBidi"/>
                <w:b/>
                <w:bCs/>
                <w:sz w:val="24"/>
                <w:szCs w:val="24"/>
                <w:lang w:val="en-US"/>
              </w:rPr>
              <w:t>.</w:t>
            </w:r>
          </w:p>
        </w:tc>
      </w:tr>
      <w:tr w:rsidR="00624D26" w:rsidRPr="0019613F" w14:paraId="7D5977A3" w14:textId="77777777" w:rsidTr="00900FA6">
        <w:tc>
          <w:tcPr>
            <w:tcW w:w="3969" w:type="dxa"/>
          </w:tcPr>
          <w:p w14:paraId="521BA51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99910FE"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02D8523" w14:textId="77777777" w:rsidR="00624D26" w:rsidRPr="006D1E9F" w:rsidRDefault="00624D26" w:rsidP="00EC2E66">
            <w:pPr>
              <w:autoSpaceDE w:val="0"/>
              <w:autoSpaceDN w:val="0"/>
              <w:bidi/>
              <w:adjustRightInd w:val="0"/>
              <w:jc w:val="both"/>
              <w:rPr>
                <w:rFonts w:asciiTheme="majorBidi" w:hAnsiTheme="majorBidi" w:cstheme="majorBidi"/>
                <w:b/>
                <w:bCs/>
                <w:sz w:val="24"/>
                <w:szCs w:val="24"/>
                <w:rtl/>
              </w:rPr>
            </w:pPr>
          </w:p>
        </w:tc>
      </w:tr>
      <w:tr w:rsidR="00A57D52" w:rsidRPr="004332C7" w14:paraId="401BEB54" w14:textId="77777777" w:rsidTr="00900FA6">
        <w:tc>
          <w:tcPr>
            <w:tcW w:w="3969" w:type="dxa"/>
          </w:tcPr>
          <w:p w14:paraId="6F6C8B09" w14:textId="39FA2618" w:rsidR="00A57D52" w:rsidRPr="004332C7" w:rsidRDefault="003902E0"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Menigheden</w:t>
            </w:r>
            <w:r w:rsidR="00A57D52" w:rsidRPr="004332C7">
              <w:rPr>
                <w:rFonts w:asciiTheme="majorBidi" w:hAnsiTheme="majorBidi" w:cstheme="majorBidi"/>
                <w:b/>
                <w:bCs/>
                <w:color w:val="C00000"/>
                <w:sz w:val="24"/>
                <w:szCs w:val="24"/>
              </w:rPr>
              <w:t>:</w:t>
            </w:r>
          </w:p>
          <w:p w14:paraId="44831179" w14:textId="321ED19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6FA05CF2" w14:textId="77777777" w:rsidR="00A57D52" w:rsidRPr="004332C7" w:rsidRDefault="00A57D52" w:rsidP="00C767E9">
            <w:pPr>
              <w:autoSpaceDE w:val="0"/>
              <w:autoSpaceDN w:val="0"/>
              <w:adjustRightInd w:val="0"/>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People:</w:t>
            </w:r>
          </w:p>
          <w:p w14:paraId="734237C7" w14:textId="761AA9E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18362007" w14:textId="77777777" w:rsidR="00A57D52" w:rsidRPr="006D1E9F" w:rsidRDefault="00A57D52" w:rsidP="00C767E9">
            <w:pPr>
              <w:autoSpaceDE w:val="0"/>
              <w:autoSpaceDN w:val="0"/>
              <w:bidi/>
              <w:adjustRightInd w:val="0"/>
              <w:jc w:val="both"/>
              <w:rPr>
                <w:rFonts w:asciiTheme="majorBidi" w:hAnsiTheme="majorBidi" w:cstheme="majorBidi"/>
                <w:b/>
                <w:bCs/>
                <w:color w:val="9A3300"/>
                <w:sz w:val="24"/>
                <w:szCs w:val="24"/>
              </w:rPr>
            </w:pPr>
            <w:r w:rsidRPr="006D1E9F">
              <w:rPr>
                <w:rFonts w:asciiTheme="majorBidi" w:hAnsiTheme="majorBidi" w:cstheme="majorBidi"/>
                <w:b/>
                <w:bCs/>
                <w:color w:val="9A3300"/>
                <w:sz w:val="24"/>
                <w:szCs w:val="24"/>
                <w:rtl/>
              </w:rPr>
              <w:t>الشعب</w:t>
            </w:r>
            <w:r w:rsidRPr="006D1E9F">
              <w:rPr>
                <w:rFonts w:asciiTheme="majorBidi" w:hAnsiTheme="majorBidi" w:cstheme="majorBidi"/>
                <w:b/>
                <w:bCs/>
                <w:color w:val="9A3300"/>
                <w:sz w:val="24"/>
                <w:szCs w:val="24"/>
              </w:rPr>
              <w:t>:</w:t>
            </w:r>
          </w:p>
          <w:p w14:paraId="4E62D1EA" w14:textId="6F775D2B"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A57D52" w:rsidRPr="004332C7" w14:paraId="25E291CD" w14:textId="77777777" w:rsidTr="00900FA6">
        <w:tc>
          <w:tcPr>
            <w:tcW w:w="3969" w:type="dxa"/>
          </w:tcPr>
          <w:p w14:paraId="0A1FCFE2"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0176C6D4"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44B66F8F"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4612FC24" w14:textId="77777777" w:rsidTr="00900FA6">
        <w:tc>
          <w:tcPr>
            <w:tcW w:w="3969" w:type="dxa"/>
            <w:shd w:val="clear" w:color="auto" w:fill="EAF1DD" w:themeFill="accent3" w:themeFillTint="33"/>
            <w:vAlign w:val="center"/>
          </w:tcPr>
          <w:p w14:paraId="0000240B" w14:textId="6FC25101" w:rsidR="00A57D52" w:rsidRPr="00BF26AB" w:rsidRDefault="003902E0"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B</w:t>
            </w:r>
            <w:r w:rsidR="00A57D52" w:rsidRPr="00BF26AB">
              <w:rPr>
                <w:rFonts w:asciiTheme="majorBidi" w:hAnsiTheme="majorBidi" w:cstheme="majorBidi"/>
                <w:b/>
                <w:bCs/>
                <w:color w:val="C10000"/>
                <w:sz w:val="28"/>
                <w:szCs w:val="28"/>
                <w:lang w:val="en-US"/>
              </w:rPr>
              <w:t>ønnen</w:t>
            </w:r>
            <w:proofErr w:type="spellEnd"/>
            <w:r w:rsidR="00A57D52" w:rsidRPr="00BF26AB">
              <w:rPr>
                <w:rFonts w:asciiTheme="majorBidi" w:hAnsiTheme="majorBidi" w:cstheme="majorBidi"/>
                <w:b/>
                <w:bCs/>
                <w:color w:val="C10000"/>
                <w:sz w:val="28"/>
                <w:szCs w:val="28"/>
                <w:lang w:val="en-US"/>
              </w:rPr>
              <w:t xml:space="preserve"> for </w:t>
            </w:r>
            <w:proofErr w:type="spellStart"/>
            <w:r w:rsidR="00A57D52" w:rsidRPr="00BF26AB">
              <w:rPr>
                <w:rFonts w:asciiTheme="majorBidi" w:hAnsiTheme="majorBidi" w:cstheme="majorBidi"/>
                <w:b/>
                <w:bCs/>
                <w:color w:val="C10000"/>
                <w:sz w:val="28"/>
                <w:szCs w:val="28"/>
                <w:lang w:val="en-US"/>
              </w:rPr>
              <w:t>offergaverne</w:t>
            </w:r>
            <w:proofErr w:type="spellEnd"/>
          </w:p>
        </w:tc>
        <w:tc>
          <w:tcPr>
            <w:tcW w:w="3969" w:type="dxa"/>
            <w:shd w:val="clear" w:color="auto" w:fill="EAF1DD" w:themeFill="accent3" w:themeFillTint="33"/>
            <w:vAlign w:val="center"/>
          </w:tcPr>
          <w:p w14:paraId="207360D0" w14:textId="27ABBDC3"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Litany of the Oblations</w:t>
            </w:r>
          </w:p>
        </w:tc>
        <w:tc>
          <w:tcPr>
            <w:tcW w:w="2552" w:type="dxa"/>
            <w:shd w:val="clear" w:color="auto" w:fill="EAF1DD" w:themeFill="accent3" w:themeFillTint="33"/>
            <w:vAlign w:val="center"/>
          </w:tcPr>
          <w:p w14:paraId="0555C27E" w14:textId="20155A42"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9A3300"/>
                <w:sz w:val="28"/>
                <w:szCs w:val="28"/>
                <w:rtl/>
              </w:rPr>
              <w:t>أوشية القرابين</w:t>
            </w:r>
          </w:p>
        </w:tc>
      </w:tr>
      <w:tr w:rsidR="00A57D52" w:rsidRPr="004332C7" w14:paraId="6ECFFADA" w14:textId="77777777" w:rsidTr="00900FA6">
        <w:tc>
          <w:tcPr>
            <w:tcW w:w="3969" w:type="dxa"/>
          </w:tcPr>
          <w:p w14:paraId="615FDCE6" w14:textId="41D4A98A" w:rsidR="00A57D52" w:rsidRPr="004332C7" w:rsidRDefault="00A57D52" w:rsidP="00C767E9">
            <w:pPr>
              <w:jc w:val="both"/>
              <w:rPr>
                <w:rFonts w:asciiTheme="majorBidi" w:hAnsiTheme="majorBidi" w:cstheme="majorBidi"/>
                <w:color w:val="C10000"/>
                <w:sz w:val="24"/>
                <w:szCs w:val="24"/>
                <w:lang w:val="en-US"/>
              </w:rPr>
            </w:pPr>
            <w:r w:rsidRPr="00C06844">
              <w:rPr>
                <w:rFonts w:asciiTheme="majorBidi" w:hAnsiTheme="majorBidi" w:cstheme="majorBidi"/>
                <w:color w:val="1F497D" w:themeColor="text2"/>
                <w:sz w:val="24"/>
                <w:szCs w:val="24"/>
              </w:rPr>
              <w:t xml:space="preserve">Men specielt om lørdagen ved morgenbønnen siges bønnen for de hensovede i stedet for bønnen for de syge og rejsende. Når det er Herrens Fest (Søndag) beder præsten bønnen for offergaverne på alteret i stedet for bønnen for de rejsende. Og når den ikke siges her, siges den før bønnen ved læsningen fra Apost. </w:t>
            </w:r>
            <w:proofErr w:type="spellStart"/>
            <w:r w:rsidRPr="00C06844">
              <w:rPr>
                <w:rFonts w:asciiTheme="majorBidi" w:hAnsiTheme="majorBidi" w:cstheme="majorBidi"/>
                <w:color w:val="1F497D" w:themeColor="text2"/>
                <w:sz w:val="24"/>
                <w:szCs w:val="24"/>
                <w:lang w:val="en-US"/>
              </w:rPr>
              <w:t>Gern</w:t>
            </w:r>
            <w:proofErr w:type="spellEnd"/>
            <w:r w:rsidRPr="00C06844">
              <w:rPr>
                <w:rFonts w:asciiTheme="majorBidi" w:hAnsiTheme="majorBidi" w:cstheme="majorBidi"/>
                <w:color w:val="1F497D" w:themeColor="text2"/>
                <w:sz w:val="24"/>
                <w:szCs w:val="24"/>
                <w:lang w:val="en-US"/>
              </w:rPr>
              <w:t>.</w:t>
            </w:r>
          </w:p>
        </w:tc>
        <w:tc>
          <w:tcPr>
            <w:tcW w:w="3969" w:type="dxa"/>
          </w:tcPr>
          <w:p w14:paraId="35AA4C01" w14:textId="1BEB8390"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Litany of the Oblations is said during the morning Offering of Incense, instead of the Litany of the Travelers on Sundays and the feasts of the Lord. It is also said during the morning Offering of Incense on weekdays if the </w:t>
            </w:r>
            <w:proofErr w:type="spellStart"/>
            <w:r w:rsidRPr="00C06844">
              <w:rPr>
                <w:rFonts w:asciiTheme="majorBidi" w:hAnsiTheme="majorBidi" w:cstheme="majorBidi"/>
                <w:color w:val="1F497D" w:themeColor="text2"/>
                <w:sz w:val="24"/>
                <w:szCs w:val="24"/>
                <w:lang w:val="en-US"/>
              </w:rPr>
              <w:t>Qorban</w:t>
            </w:r>
            <w:proofErr w:type="spellEnd"/>
            <w:r w:rsidRPr="00C06844">
              <w:rPr>
                <w:rFonts w:asciiTheme="majorBidi" w:hAnsiTheme="majorBidi" w:cstheme="majorBidi"/>
                <w:color w:val="1F497D" w:themeColor="text2"/>
                <w:sz w:val="24"/>
                <w:szCs w:val="24"/>
                <w:lang w:val="en-US"/>
              </w:rPr>
              <w:t xml:space="preserve"> is present and the Divine Liturgy is celebrated directly after the morning Offering of Incense. If it is not said here (because the </w:t>
            </w:r>
            <w:proofErr w:type="spellStart"/>
            <w:r w:rsidRPr="00C06844">
              <w:rPr>
                <w:rFonts w:asciiTheme="majorBidi" w:hAnsiTheme="majorBidi" w:cstheme="majorBidi"/>
                <w:color w:val="1F497D" w:themeColor="text2"/>
                <w:sz w:val="24"/>
                <w:szCs w:val="24"/>
                <w:lang w:val="en-US"/>
              </w:rPr>
              <w:t>Qorban</w:t>
            </w:r>
            <w:proofErr w:type="spellEnd"/>
            <w:r w:rsidRPr="00C06844">
              <w:rPr>
                <w:rFonts w:asciiTheme="majorBidi" w:hAnsiTheme="majorBidi" w:cstheme="majorBidi"/>
                <w:color w:val="1F497D" w:themeColor="text2"/>
                <w:sz w:val="24"/>
                <w:szCs w:val="24"/>
                <w:lang w:val="en-US"/>
              </w:rPr>
              <w:t xml:space="preserve"> is not present), it should be said inaudibly before the Prayer for the Acts.</w:t>
            </w:r>
          </w:p>
        </w:tc>
        <w:tc>
          <w:tcPr>
            <w:tcW w:w="2552" w:type="dxa"/>
          </w:tcPr>
          <w:p w14:paraId="6132A425" w14:textId="121D6697" w:rsidR="00A57D52" w:rsidRPr="00C06844" w:rsidRDefault="00A57D52" w:rsidP="00244835">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تقال أوشية القرابين في رفع بخور باكر بدلاً</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من أوشية المسافرين في أيام والآحاد</w:t>
            </w:r>
            <w:r w:rsidR="004605D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w:t>
            </w:r>
            <w:r w:rsidR="004605D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الأعياد السيدية. </w:t>
            </w:r>
            <w:r w:rsidR="0024483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كما تقال أيضا في رفع</w:t>
            </w:r>
            <w:r w:rsidR="00EC2E66"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بخور باكر أيام الأسبوع إذا كان القربان</w:t>
            </w:r>
            <w:r w:rsidR="00EC2E66"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حاضراً ويقام القداس الالهي بعد رفع بخور</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باكر مباشرة. أما إذا تأجلت تلاوتها هنا </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أي</w:t>
            </w:r>
            <w:r w:rsidR="007F607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رفع بخور باكر لعدم حضور القربان</w:t>
            </w:r>
            <w:r w:rsidR="00EC2E66"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بعد</w:t>
            </w:r>
            <w:r w:rsidR="00EC2E6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(فانها تقال سراً قبل سر الابركسيس</w:t>
            </w:r>
            <w:r w:rsidR="00EC2E66" w:rsidRPr="00C06844">
              <w:rPr>
                <w:rFonts w:asciiTheme="majorBidi" w:hAnsiTheme="majorBidi" w:cstheme="majorBidi" w:hint="cs"/>
                <w:b/>
                <w:bCs/>
                <w:color w:val="1F497D" w:themeColor="text2"/>
                <w:sz w:val="24"/>
                <w:szCs w:val="24"/>
                <w:rtl/>
              </w:rPr>
              <w:t>).</w:t>
            </w:r>
          </w:p>
        </w:tc>
      </w:tr>
      <w:tr w:rsidR="00A57D52" w:rsidRPr="0019613F" w14:paraId="4BE2DF1E" w14:textId="77777777" w:rsidTr="00900FA6">
        <w:tc>
          <w:tcPr>
            <w:tcW w:w="3969" w:type="dxa"/>
          </w:tcPr>
          <w:p w14:paraId="0903D962" w14:textId="35E988D9" w:rsidR="00A57D52" w:rsidRPr="004332C7" w:rsidRDefault="004E453E"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2C7E7D" w:rsidRPr="004332C7">
              <w:rPr>
                <w:rFonts w:asciiTheme="majorBidi" w:hAnsiTheme="majorBidi" w:cstheme="majorBidi"/>
                <w:b/>
                <w:bCs/>
                <w:color w:val="C00000"/>
                <w:sz w:val="24"/>
                <w:szCs w:val="24"/>
              </w:rPr>
              <w:t>:</w:t>
            </w:r>
          </w:p>
          <w:p w14:paraId="3BD76E1D" w14:textId="0E89AE3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Ihukom, Herre, ofrene</w:t>
            </w:r>
            <w:r w:rsidR="00F46D0F">
              <w:rPr>
                <w:rFonts w:asciiTheme="majorBidi" w:hAnsiTheme="majorBidi" w:cstheme="majorBidi"/>
                <w:sz w:val="24"/>
                <w:szCs w:val="24"/>
              </w:rPr>
              <w:t xml:space="preserve"> </w:t>
            </w:r>
            <w:r w:rsidR="00F46D0F" w:rsidRPr="00F46D0F">
              <w:rPr>
                <w:rFonts w:asciiTheme="majorBidi" w:hAnsiTheme="majorBidi" w:cstheme="majorBidi"/>
                <w:color w:val="C10000"/>
                <w:sz w:val="24"/>
                <w:szCs w:val="24"/>
              </w:rPr>
              <w:t>*</w:t>
            </w:r>
            <w:r w:rsidRPr="004332C7">
              <w:rPr>
                <w:rFonts w:asciiTheme="majorBidi" w:hAnsiTheme="majorBidi" w:cstheme="majorBidi"/>
                <w:sz w:val="24"/>
                <w:szCs w:val="24"/>
              </w:rPr>
              <w:t>, frembærelserne og taknemligheden hos dem, som har frembåret dem</w:t>
            </w:r>
            <w:r w:rsidR="002C7E7D" w:rsidRPr="004332C7">
              <w:rPr>
                <w:rFonts w:asciiTheme="majorBidi" w:hAnsiTheme="majorBidi" w:cstheme="majorBidi"/>
                <w:sz w:val="24"/>
                <w:szCs w:val="24"/>
              </w:rPr>
              <w:t>.</w:t>
            </w:r>
          </w:p>
        </w:tc>
        <w:tc>
          <w:tcPr>
            <w:tcW w:w="3969" w:type="dxa"/>
          </w:tcPr>
          <w:p w14:paraId="1B1AC801" w14:textId="77777777" w:rsidR="00A57D52" w:rsidRPr="004332C7" w:rsidRDefault="00A57D52"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Priest:</w:t>
            </w:r>
          </w:p>
          <w:p w14:paraId="52A81E2F" w14:textId="6D77A1A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We ask and entreat Your goodness, O Lover of Mankind, remember, O Lord, the sacrifices, the </w:t>
            </w:r>
            <w:proofErr w:type="gramStart"/>
            <w:r w:rsidRPr="004332C7">
              <w:rPr>
                <w:rFonts w:asciiTheme="majorBidi" w:hAnsiTheme="majorBidi" w:cstheme="majorBidi"/>
                <w:color w:val="000000"/>
                <w:sz w:val="24"/>
                <w:szCs w:val="24"/>
                <w:lang w:val="en-US"/>
              </w:rPr>
              <w:t>offerings</w:t>
            </w:r>
            <w:proofErr w:type="gramEnd"/>
            <w:r w:rsidRPr="004332C7">
              <w:rPr>
                <w:rFonts w:asciiTheme="majorBidi" w:hAnsiTheme="majorBidi" w:cstheme="majorBidi"/>
                <w:color w:val="000000"/>
                <w:sz w:val="24"/>
                <w:szCs w:val="24"/>
                <w:lang w:val="en-US"/>
              </w:rPr>
              <w:t xml:space="preserve"> and the thanksgivings of those who have </w:t>
            </w:r>
            <w:r w:rsidRPr="004332C7">
              <w:rPr>
                <w:rFonts w:asciiTheme="majorBidi" w:hAnsiTheme="majorBidi" w:cstheme="majorBidi"/>
                <w:color w:val="000000"/>
                <w:sz w:val="24"/>
                <w:szCs w:val="24"/>
                <w:lang w:val="en-US"/>
              </w:rPr>
              <w:lastRenderedPageBreak/>
              <w:t xml:space="preserve">offered </w:t>
            </w: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to the honor and glory of Your holy name.</w:t>
            </w:r>
          </w:p>
        </w:tc>
        <w:tc>
          <w:tcPr>
            <w:tcW w:w="2552" w:type="dxa"/>
          </w:tcPr>
          <w:p w14:paraId="5B4FF7E9" w14:textId="77777777" w:rsidR="00A57D52" w:rsidRPr="006D1E9F" w:rsidRDefault="00A57D52" w:rsidP="00C767E9">
            <w:pPr>
              <w:autoSpaceDE w:val="0"/>
              <w:autoSpaceDN w:val="0"/>
              <w:bidi/>
              <w:adjustRightInd w:val="0"/>
              <w:jc w:val="both"/>
              <w:rPr>
                <w:rFonts w:asciiTheme="majorBidi" w:hAnsiTheme="majorBidi" w:cstheme="majorBidi"/>
                <w:b/>
                <w:bCs/>
                <w:color w:val="9A3300"/>
                <w:sz w:val="24"/>
                <w:szCs w:val="24"/>
                <w:lang w:val="en-US"/>
              </w:rPr>
            </w:pPr>
            <w:r w:rsidRPr="006D1E9F">
              <w:rPr>
                <w:rFonts w:asciiTheme="majorBidi" w:hAnsiTheme="majorBidi" w:cstheme="majorBidi"/>
                <w:b/>
                <w:bCs/>
                <w:color w:val="9A3300"/>
                <w:sz w:val="24"/>
                <w:szCs w:val="24"/>
                <w:rtl/>
              </w:rPr>
              <w:lastRenderedPageBreak/>
              <w:t>الكاهن</w:t>
            </w:r>
            <w:r w:rsidRPr="006D1E9F">
              <w:rPr>
                <w:rFonts w:asciiTheme="majorBidi" w:hAnsiTheme="majorBidi" w:cstheme="majorBidi"/>
                <w:b/>
                <w:bCs/>
                <w:color w:val="9A3300"/>
                <w:sz w:val="24"/>
                <w:szCs w:val="24"/>
                <w:lang w:val="en-US"/>
              </w:rPr>
              <w:t>:</w:t>
            </w:r>
          </w:p>
          <w:p w14:paraId="169ACE23" w14:textId="5B1571A2" w:rsidR="00A57D52" w:rsidRPr="006D1E9F" w:rsidRDefault="00A57D52" w:rsidP="00D41EB8">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نسأل ونطلب من صلاحك يا محب</w:t>
            </w:r>
            <w:r w:rsidR="00EC2E66"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البشر، أذكر يا رب صعائد</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وقرابين وشكر الذين يقربون، </w:t>
            </w:r>
            <w:r w:rsidRPr="006D1E9F">
              <w:rPr>
                <w:rFonts w:asciiTheme="majorBidi" w:hAnsiTheme="majorBidi" w:cstheme="majorBidi"/>
                <w:b/>
                <w:bCs/>
                <w:color w:val="C10000"/>
                <w:sz w:val="24"/>
                <w:szCs w:val="24"/>
                <w:lang w:val="en-US"/>
              </w:rPr>
              <w:t>*</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كرامة ومجدا لاسمك القدوس</w:t>
            </w:r>
            <w:r w:rsidRPr="0019613F">
              <w:rPr>
                <w:rFonts w:asciiTheme="majorBidi" w:hAnsiTheme="majorBidi" w:cstheme="majorBidi"/>
                <w:b/>
                <w:bCs/>
                <w:color w:val="000000"/>
                <w:sz w:val="24"/>
                <w:szCs w:val="24"/>
                <w:lang w:val="en-US"/>
              </w:rPr>
              <w:t>.</w:t>
            </w:r>
          </w:p>
        </w:tc>
      </w:tr>
      <w:tr w:rsidR="00624D26" w:rsidRPr="0019613F" w14:paraId="75CBE2B9" w14:textId="77777777" w:rsidTr="00900FA6">
        <w:tc>
          <w:tcPr>
            <w:tcW w:w="3969" w:type="dxa"/>
          </w:tcPr>
          <w:p w14:paraId="73397AA6" w14:textId="77777777" w:rsidR="00624D26" w:rsidRPr="0019613F" w:rsidRDefault="00624D26" w:rsidP="00C767E9">
            <w:pPr>
              <w:jc w:val="both"/>
              <w:rPr>
                <w:rFonts w:asciiTheme="majorBidi" w:hAnsiTheme="majorBidi" w:cstheme="majorBidi"/>
                <w:b/>
                <w:bCs/>
                <w:color w:val="C00000"/>
                <w:sz w:val="24"/>
                <w:szCs w:val="24"/>
                <w:lang w:val="en-US"/>
              </w:rPr>
            </w:pPr>
          </w:p>
        </w:tc>
        <w:tc>
          <w:tcPr>
            <w:tcW w:w="3969" w:type="dxa"/>
          </w:tcPr>
          <w:p w14:paraId="7F23222B" w14:textId="77777777" w:rsidR="00624D26" w:rsidRPr="004332C7" w:rsidRDefault="00624D26" w:rsidP="00C767E9">
            <w:pPr>
              <w:autoSpaceDE w:val="0"/>
              <w:autoSpaceDN w:val="0"/>
              <w:adjustRightInd w:val="0"/>
              <w:jc w:val="both"/>
              <w:rPr>
                <w:rFonts w:asciiTheme="majorBidi" w:hAnsiTheme="majorBidi" w:cstheme="majorBidi"/>
                <w:b/>
                <w:bCs/>
                <w:color w:val="A60021"/>
                <w:sz w:val="24"/>
                <w:szCs w:val="24"/>
                <w:lang w:val="en-US"/>
              </w:rPr>
            </w:pPr>
          </w:p>
        </w:tc>
        <w:tc>
          <w:tcPr>
            <w:tcW w:w="2552" w:type="dxa"/>
          </w:tcPr>
          <w:p w14:paraId="01E2D32C" w14:textId="77777777" w:rsidR="00624D26" w:rsidRPr="006D1E9F" w:rsidRDefault="00624D26" w:rsidP="00C767E9">
            <w:pPr>
              <w:autoSpaceDE w:val="0"/>
              <w:autoSpaceDN w:val="0"/>
              <w:bidi/>
              <w:adjustRightInd w:val="0"/>
              <w:jc w:val="both"/>
              <w:rPr>
                <w:rFonts w:asciiTheme="majorBidi" w:hAnsiTheme="majorBidi" w:cstheme="majorBidi"/>
                <w:b/>
                <w:bCs/>
                <w:color w:val="9A3300"/>
                <w:sz w:val="24"/>
                <w:szCs w:val="24"/>
                <w:rtl/>
              </w:rPr>
            </w:pPr>
          </w:p>
        </w:tc>
      </w:tr>
      <w:tr w:rsidR="00A57D52" w:rsidRPr="0019613F" w14:paraId="75E6E4C3" w14:textId="77777777" w:rsidTr="00900FA6">
        <w:tc>
          <w:tcPr>
            <w:tcW w:w="3969" w:type="dxa"/>
          </w:tcPr>
          <w:p w14:paraId="599669E6" w14:textId="6B8259E0" w:rsidR="00A57D52" w:rsidRPr="00C06844" w:rsidRDefault="00F46D0F" w:rsidP="00C767E9">
            <w:pPr>
              <w:jc w:val="both"/>
              <w:rPr>
                <w:rFonts w:asciiTheme="majorBidi" w:hAnsiTheme="majorBidi" w:cstheme="majorBidi"/>
                <w:color w:val="1F497D" w:themeColor="text2"/>
                <w:sz w:val="24"/>
                <w:szCs w:val="24"/>
              </w:rPr>
            </w:pPr>
            <w:r w:rsidRPr="004605D5">
              <w:rPr>
                <w:rFonts w:asciiTheme="majorBidi" w:hAnsiTheme="majorBidi" w:cstheme="majorBidi"/>
                <w:b/>
                <w:bCs/>
                <w:color w:val="FF0000"/>
                <w:sz w:val="24"/>
                <w:szCs w:val="24"/>
              </w:rPr>
              <w:t>*</w:t>
            </w:r>
            <w:r w:rsidR="00A57D52" w:rsidRPr="00C06844">
              <w:rPr>
                <w:rFonts w:asciiTheme="majorBidi" w:hAnsiTheme="majorBidi" w:cstheme="majorBidi"/>
                <w:color w:val="1F497D" w:themeColor="text2"/>
                <w:sz w:val="24"/>
                <w:szCs w:val="24"/>
              </w:rPr>
              <w:t>Her lægger han en skefuld røgelse i karret uden korstegn og fortsætter:</w:t>
            </w:r>
          </w:p>
        </w:tc>
        <w:tc>
          <w:tcPr>
            <w:tcW w:w="3969" w:type="dxa"/>
          </w:tcPr>
          <w:p w14:paraId="7A697AE3" w14:textId="139C3AA4" w:rsidR="00A57D52" w:rsidRPr="00C06844" w:rsidRDefault="00F46D0F" w:rsidP="00C767E9">
            <w:pPr>
              <w:jc w:val="both"/>
              <w:rPr>
                <w:rFonts w:asciiTheme="majorBidi" w:hAnsiTheme="majorBidi" w:cstheme="majorBidi"/>
                <w:color w:val="1F497D" w:themeColor="text2"/>
                <w:sz w:val="24"/>
                <w:szCs w:val="24"/>
                <w:lang w:val="en-US"/>
              </w:rPr>
            </w:pPr>
            <w:r w:rsidRPr="004605D5">
              <w:rPr>
                <w:rFonts w:asciiTheme="majorBidi" w:hAnsiTheme="majorBidi" w:cstheme="majorBidi"/>
                <w:b/>
                <w:bCs/>
                <w:color w:val="FF0000"/>
                <w:sz w:val="24"/>
                <w:szCs w:val="24"/>
                <w:lang w:val="en-US"/>
              </w:rPr>
              <w:t>*</w:t>
            </w:r>
            <w:r w:rsidR="00A57D52" w:rsidRPr="00C06844">
              <w:rPr>
                <w:rFonts w:asciiTheme="majorBidi" w:hAnsiTheme="majorBidi" w:cstheme="majorBidi"/>
                <w:color w:val="1F497D" w:themeColor="text2"/>
                <w:sz w:val="24"/>
                <w:szCs w:val="24"/>
                <w:lang w:val="en-US"/>
              </w:rPr>
              <w:t>The priest places a spoonful of incense in the censer without making the sign of the cross over it, saying:</w:t>
            </w:r>
          </w:p>
        </w:tc>
        <w:tc>
          <w:tcPr>
            <w:tcW w:w="2552" w:type="dxa"/>
          </w:tcPr>
          <w:p w14:paraId="3B9C4A9B" w14:textId="15DEA67E" w:rsidR="00A57D52" w:rsidRPr="00C06844" w:rsidRDefault="00A57D52" w:rsidP="00656CA2">
            <w:pPr>
              <w:autoSpaceDE w:val="0"/>
              <w:autoSpaceDN w:val="0"/>
              <w:bidi/>
              <w:adjustRightInd w:val="0"/>
              <w:jc w:val="both"/>
              <w:rPr>
                <w:rFonts w:asciiTheme="majorBidi" w:hAnsiTheme="majorBidi" w:cstheme="majorBidi"/>
                <w:b/>
                <w:bCs/>
                <w:color w:val="1F497D" w:themeColor="text2"/>
                <w:sz w:val="24"/>
                <w:szCs w:val="24"/>
                <w:lang w:val="en-US"/>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هنا يضع في المجمرة يد بخور من غير</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رشم ويقول:</w:t>
            </w:r>
          </w:p>
        </w:tc>
      </w:tr>
      <w:tr w:rsidR="00A57D52" w:rsidRPr="0019613F" w14:paraId="117633E6" w14:textId="77777777" w:rsidTr="00900FA6">
        <w:tc>
          <w:tcPr>
            <w:tcW w:w="3969" w:type="dxa"/>
          </w:tcPr>
          <w:p w14:paraId="652D329A" w14:textId="60C4CE76"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48538E" w:rsidRPr="004332C7">
              <w:rPr>
                <w:rFonts w:asciiTheme="majorBidi" w:hAnsiTheme="majorBidi" w:cstheme="majorBidi"/>
                <w:b/>
                <w:bCs/>
                <w:color w:val="C10000"/>
                <w:sz w:val="24"/>
                <w:szCs w:val="24"/>
              </w:rPr>
              <w:t>:</w:t>
            </w:r>
          </w:p>
          <w:p w14:paraId="35E2FF7B" w14:textId="576979F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dem, som tager vare på ofrene, frembærelserne, førsteafgrøderne, olien, røgelsen, overdækningsdugene, oplæsningsbøgerne og alterkarrene, at Kristus, vor Gud, belønner dem i det himmelske Jerusalem - og tilgiver os vore synder.</w:t>
            </w:r>
          </w:p>
        </w:tc>
        <w:tc>
          <w:tcPr>
            <w:tcW w:w="3969" w:type="dxa"/>
          </w:tcPr>
          <w:p w14:paraId="27360E7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06FE839" w14:textId="5FD630F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those who tend to the sacrifices, offerings, first-fruits, oil, incense, coverings, reading books, and altar vessels, that Christ our God may reward them in the heavenly Jerusalem, and forgive us our sins.</w:t>
            </w:r>
          </w:p>
        </w:tc>
        <w:tc>
          <w:tcPr>
            <w:tcW w:w="2552" w:type="dxa"/>
          </w:tcPr>
          <w:p w14:paraId="6A8EBB93"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402CCB0B" w14:textId="4426E033" w:rsidR="00A57D52" w:rsidRPr="006D1E9F" w:rsidRDefault="00A57D52" w:rsidP="00D41EB8">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اطلبوا عن المهتمين بالصعائد،</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والقرابين، والبكور، والزيت،</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والبخور، والستور، وكتب</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القراءة، وأواني المذبح، لكي</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 إلهنا يكافئهم في</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أورشليم السمائية، ويغفر لنا</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خطايانا</w:t>
            </w:r>
            <w:r w:rsidRPr="006D1E9F">
              <w:rPr>
                <w:rFonts w:asciiTheme="majorBidi" w:hAnsiTheme="majorBidi" w:cstheme="majorBidi"/>
                <w:b/>
                <w:bCs/>
                <w:color w:val="000000"/>
                <w:sz w:val="24"/>
                <w:szCs w:val="24"/>
                <w:lang w:val="en-US"/>
              </w:rPr>
              <w:t>.</w:t>
            </w:r>
          </w:p>
        </w:tc>
      </w:tr>
      <w:tr w:rsidR="00624D26" w:rsidRPr="0019613F" w14:paraId="1CAA206C" w14:textId="77777777" w:rsidTr="00900FA6">
        <w:tc>
          <w:tcPr>
            <w:tcW w:w="3969" w:type="dxa"/>
          </w:tcPr>
          <w:p w14:paraId="30E975DF"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075BB05A"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38912FB"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032DC169" w14:textId="77777777" w:rsidTr="00900FA6">
        <w:tc>
          <w:tcPr>
            <w:tcW w:w="3969" w:type="dxa"/>
          </w:tcPr>
          <w:p w14:paraId="1194F841" w14:textId="50C97FE2" w:rsidR="00A57D52" w:rsidRPr="004332C7" w:rsidRDefault="003902E0"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7EB1BC4B" w14:textId="1B04971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6B84EDD1"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3917CDD" w14:textId="65A45B3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5670F7F1"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7F6FE83F" w14:textId="46E4C56C"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r w:rsidRPr="006D1E9F">
              <w:rPr>
                <w:rFonts w:asciiTheme="majorBidi" w:hAnsiTheme="majorBidi" w:cstheme="majorBidi"/>
                <w:b/>
                <w:bCs/>
                <w:color w:val="000000"/>
                <w:sz w:val="24"/>
                <w:szCs w:val="24"/>
              </w:rPr>
              <w:t>.</w:t>
            </w:r>
          </w:p>
        </w:tc>
      </w:tr>
      <w:tr w:rsidR="00624D26" w:rsidRPr="004332C7" w14:paraId="7DDE039F" w14:textId="77777777" w:rsidTr="00900FA6">
        <w:tc>
          <w:tcPr>
            <w:tcW w:w="3969" w:type="dxa"/>
          </w:tcPr>
          <w:p w14:paraId="7A890E34"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6F2D15B"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5C56829F"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1CFFCD94" w14:textId="77777777" w:rsidTr="00900FA6">
        <w:tc>
          <w:tcPr>
            <w:tcW w:w="3969" w:type="dxa"/>
          </w:tcPr>
          <w:p w14:paraId="3748E116" w14:textId="2710C876"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imens han lader røgelsen stige mod alteret:</w:t>
            </w:r>
          </w:p>
        </w:tc>
        <w:tc>
          <w:tcPr>
            <w:tcW w:w="3969" w:type="dxa"/>
          </w:tcPr>
          <w:p w14:paraId="01EFD0B4" w14:textId="38CE7417"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censes the altar and continues saying:</w:t>
            </w:r>
          </w:p>
        </w:tc>
        <w:tc>
          <w:tcPr>
            <w:tcW w:w="2552" w:type="dxa"/>
          </w:tcPr>
          <w:p w14:paraId="68263658" w14:textId="068746E1"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وهو يرفع البخور علي المذبح</w:t>
            </w:r>
            <w:r w:rsidRPr="00C06844">
              <w:rPr>
                <w:rFonts w:asciiTheme="majorBidi" w:hAnsiTheme="majorBidi" w:cstheme="majorBidi"/>
                <w:b/>
                <w:bCs/>
                <w:color w:val="1F497D" w:themeColor="text2"/>
                <w:sz w:val="24"/>
                <w:szCs w:val="24"/>
                <w:rtl/>
                <w:lang w:val="en-US"/>
              </w:rPr>
              <w:t>:</w:t>
            </w:r>
          </w:p>
        </w:tc>
      </w:tr>
      <w:tr w:rsidR="00A57D52" w:rsidRPr="0019613F" w14:paraId="741CC7EA" w14:textId="77777777" w:rsidTr="00900FA6">
        <w:tc>
          <w:tcPr>
            <w:tcW w:w="3969" w:type="dxa"/>
          </w:tcPr>
          <w:p w14:paraId="5038F71F" w14:textId="79317AA7" w:rsidR="00A57D52" w:rsidRPr="004332C7" w:rsidRDefault="004E453E" w:rsidP="00C767E9">
            <w:pPr>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Præst</w:t>
            </w:r>
            <w:r w:rsidR="0048538E" w:rsidRPr="004332C7">
              <w:rPr>
                <w:rFonts w:asciiTheme="majorBidi" w:hAnsiTheme="majorBidi" w:cstheme="majorBidi"/>
                <w:b/>
                <w:bCs/>
                <w:color w:val="A60021"/>
                <w:sz w:val="24"/>
                <w:szCs w:val="24"/>
              </w:rPr>
              <w:t>:</w:t>
            </w:r>
          </w:p>
          <w:p w14:paraId="1C7E57B2" w14:textId="4F26D34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Modtag dem hos dig på dit hellige og anselige alter i himlen, en duft af røgelse, (der kommer) ind til din storhed i himlene, formidlet ved dine hellige engles og ærkeengles tjeneste.</w:t>
            </w:r>
          </w:p>
        </w:tc>
        <w:tc>
          <w:tcPr>
            <w:tcW w:w="3969" w:type="dxa"/>
          </w:tcPr>
          <w:p w14:paraId="4324634D" w14:textId="77777777" w:rsidR="00A57D52" w:rsidRPr="004332C7" w:rsidRDefault="00A57D52"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Priest:</w:t>
            </w:r>
          </w:p>
          <w:p w14:paraId="35F71298" w14:textId="66025C7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Receive them upon Your holy, rational altar of heaven as a sweet savor of incense before Your greatness in the heavens, through the service of Your holy angels and archangels.</w:t>
            </w:r>
          </w:p>
        </w:tc>
        <w:tc>
          <w:tcPr>
            <w:tcW w:w="2552" w:type="dxa"/>
          </w:tcPr>
          <w:p w14:paraId="5BD04482" w14:textId="77777777" w:rsidR="00A57D52" w:rsidRPr="006D1E9F" w:rsidRDefault="00A57D52" w:rsidP="00C767E9">
            <w:pPr>
              <w:autoSpaceDE w:val="0"/>
              <w:autoSpaceDN w:val="0"/>
              <w:bidi/>
              <w:adjustRightInd w:val="0"/>
              <w:jc w:val="both"/>
              <w:rPr>
                <w:rFonts w:asciiTheme="majorBidi" w:hAnsiTheme="majorBidi" w:cstheme="majorBidi"/>
                <w:b/>
                <w:bCs/>
                <w:color w:val="9A3300"/>
                <w:sz w:val="24"/>
                <w:szCs w:val="24"/>
                <w:lang w:val="en-US"/>
              </w:rPr>
            </w:pPr>
            <w:r w:rsidRPr="006D1E9F">
              <w:rPr>
                <w:rFonts w:asciiTheme="majorBidi" w:hAnsiTheme="majorBidi" w:cstheme="majorBidi"/>
                <w:b/>
                <w:bCs/>
                <w:color w:val="9A3300"/>
                <w:sz w:val="24"/>
                <w:szCs w:val="24"/>
                <w:rtl/>
              </w:rPr>
              <w:t>الكاهن</w:t>
            </w:r>
            <w:r w:rsidRPr="006D1E9F">
              <w:rPr>
                <w:rFonts w:asciiTheme="majorBidi" w:hAnsiTheme="majorBidi" w:cstheme="majorBidi"/>
                <w:b/>
                <w:bCs/>
                <w:color w:val="9A3300"/>
                <w:sz w:val="24"/>
                <w:szCs w:val="24"/>
                <w:lang w:val="en-US"/>
              </w:rPr>
              <w:t>:</w:t>
            </w:r>
          </w:p>
          <w:p w14:paraId="62911D45" w14:textId="24F49A43" w:rsidR="00A57D52" w:rsidRPr="006D1E9F" w:rsidRDefault="00A57D52" w:rsidP="00D41EB8">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اقبلها إليك علي مذبحك المقدس،</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الناطق السمائي رائحة بخور،</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تدخل إلي عظمتك التي في</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السموات بواسطة خدمة ملائكتك</w:t>
            </w:r>
            <w:r w:rsidR="00D41EB8"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ورؤساء ملائكتك المقدسين</w:t>
            </w:r>
            <w:r w:rsidRPr="006D1E9F">
              <w:rPr>
                <w:rFonts w:asciiTheme="majorBidi" w:hAnsiTheme="majorBidi" w:cstheme="majorBidi"/>
                <w:b/>
                <w:bCs/>
                <w:color w:val="000000"/>
                <w:sz w:val="24"/>
                <w:szCs w:val="24"/>
                <w:lang w:val="en-US"/>
              </w:rPr>
              <w:t>.</w:t>
            </w:r>
          </w:p>
        </w:tc>
      </w:tr>
      <w:tr w:rsidR="00A57D52" w:rsidRPr="0019613F" w14:paraId="31582900" w14:textId="77777777" w:rsidTr="00900FA6">
        <w:tc>
          <w:tcPr>
            <w:tcW w:w="3969" w:type="dxa"/>
          </w:tcPr>
          <w:p w14:paraId="0F2E52C6" w14:textId="63EB840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På samme måde som du modtog den retfærdige Abels gaver og vor fader Abrahams offer og enkens to mønter -</w:t>
            </w:r>
          </w:p>
        </w:tc>
        <w:tc>
          <w:tcPr>
            <w:tcW w:w="3969" w:type="dxa"/>
          </w:tcPr>
          <w:p w14:paraId="7F2A25A8" w14:textId="02DB0E7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You have received the gifts of the righteous Abel, the sacrifice of our father Abraham, and the two mites of the widow,</w:t>
            </w:r>
          </w:p>
        </w:tc>
        <w:tc>
          <w:tcPr>
            <w:tcW w:w="2552" w:type="dxa"/>
          </w:tcPr>
          <w:p w14:paraId="0EF392EC" w14:textId="5F99A4D1"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وكما قبلت إليك قرابين هابيل</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الصديق وذبيحة أبينا إبراهيم</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وفلسي الأرملة</w:t>
            </w:r>
            <w:r w:rsidRPr="0019613F">
              <w:rPr>
                <w:rFonts w:asciiTheme="majorBidi" w:hAnsiTheme="majorBidi" w:cstheme="majorBidi"/>
                <w:b/>
                <w:bCs/>
                <w:sz w:val="24"/>
                <w:szCs w:val="24"/>
                <w:lang w:val="en-US"/>
              </w:rPr>
              <w:t>.</w:t>
            </w:r>
          </w:p>
        </w:tc>
      </w:tr>
      <w:tr w:rsidR="00A57D52" w:rsidRPr="0019613F" w14:paraId="31900BAE" w14:textId="77777777" w:rsidTr="00900FA6">
        <w:tc>
          <w:tcPr>
            <w:tcW w:w="3969" w:type="dxa"/>
          </w:tcPr>
          <w:p w14:paraId="1E29A07F" w14:textId="6F1F985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modtag på samme måde dine tjeneres takofre, de skjulte og de åbenlyse, fra dem, der har meget, og dem, der har lidt.</w:t>
            </w:r>
          </w:p>
        </w:tc>
        <w:tc>
          <w:tcPr>
            <w:tcW w:w="3969" w:type="dxa"/>
          </w:tcPr>
          <w:p w14:paraId="3DFEE428" w14:textId="6047056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also receive the thank offerings of Your servants, those in abundance or those in scarcity, hidden or manifest.</w:t>
            </w:r>
          </w:p>
        </w:tc>
        <w:tc>
          <w:tcPr>
            <w:tcW w:w="2552" w:type="dxa"/>
          </w:tcPr>
          <w:p w14:paraId="768398F6" w14:textId="79C74632" w:rsidR="00D41EB8" w:rsidRPr="0019613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هكذا أيضا نذور عبيدك، اقبلها</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إليك، أصحاب الكثير وأصحاب</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القليل، الخفيات والظاهرات</w:t>
            </w:r>
            <w:r w:rsidRPr="0019613F">
              <w:rPr>
                <w:rFonts w:asciiTheme="majorBidi" w:hAnsiTheme="majorBidi" w:cstheme="majorBidi"/>
                <w:b/>
                <w:bCs/>
                <w:sz w:val="24"/>
                <w:szCs w:val="24"/>
                <w:lang w:val="en-US"/>
              </w:rPr>
              <w:t>.</w:t>
            </w:r>
          </w:p>
        </w:tc>
      </w:tr>
      <w:tr w:rsidR="00A57D52" w:rsidRPr="0019613F" w14:paraId="5346AC21" w14:textId="77777777" w:rsidTr="00900FA6">
        <w:tc>
          <w:tcPr>
            <w:tcW w:w="3969" w:type="dxa"/>
          </w:tcPr>
          <w:p w14:paraId="7E1CE4DA" w14:textId="2E8089DE"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Dem, som ønsker at bringe dig noget, men intet har, tillige med dem, som har bragt dig disse gaver på dagen i   dag.</w:t>
            </w:r>
          </w:p>
        </w:tc>
        <w:tc>
          <w:tcPr>
            <w:tcW w:w="3969" w:type="dxa"/>
          </w:tcPr>
          <w:p w14:paraId="35848CD0" w14:textId="6B14A37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Those who desire to offer to You but have none, and those who have offered these gifts to You this very day.</w:t>
            </w:r>
          </w:p>
        </w:tc>
        <w:tc>
          <w:tcPr>
            <w:tcW w:w="2552" w:type="dxa"/>
          </w:tcPr>
          <w:p w14:paraId="391AC6BA" w14:textId="1C35E180"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والذين يريدون أن يقدموا لك</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وليس لهم، والذين قدموا لك في</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هذا اليوم هذه القرابين</w:t>
            </w:r>
            <w:r w:rsidRPr="0019613F">
              <w:rPr>
                <w:rFonts w:asciiTheme="majorBidi" w:hAnsiTheme="majorBidi" w:cstheme="majorBidi"/>
                <w:b/>
                <w:bCs/>
                <w:sz w:val="24"/>
                <w:szCs w:val="24"/>
                <w:lang w:val="en-US"/>
              </w:rPr>
              <w:t>.</w:t>
            </w:r>
          </w:p>
        </w:tc>
      </w:tr>
      <w:tr w:rsidR="00A57D52" w:rsidRPr="0019613F" w14:paraId="25933ABE" w14:textId="77777777" w:rsidTr="00900FA6">
        <w:tc>
          <w:tcPr>
            <w:tcW w:w="3969" w:type="dxa"/>
          </w:tcPr>
          <w:p w14:paraId="594650AB" w14:textId="5D34554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giv dem det uforgængelige i stedet for det, der vil forgå, det himmelske i stedet for det jordiske, det evige i stedet   for det timelige. Fyld deres huse og forrådskamre med alt godt.</w:t>
            </w:r>
          </w:p>
        </w:tc>
        <w:tc>
          <w:tcPr>
            <w:tcW w:w="3969" w:type="dxa"/>
          </w:tcPr>
          <w:p w14:paraId="7991926C" w14:textId="67EA5BB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Give them the incorruptible instead of the corruptible, the heavenly instead of the earthly, and the eternal instead of the temporal. Their houses and their stores, fill them with every good thing.</w:t>
            </w:r>
          </w:p>
        </w:tc>
        <w:tc>
          <w:tcPr>
            <w:tcW w:w="2552" w:type="dxa"/>
          </w:tcPr>
          <w:p w14:paraId="60AB456C" w14:textId="48F73C74"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أعطهم الباقيات عوض الفانيات،</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السمائيات عِوَض الأرضيات،</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الأبديات عِوَض الزمنيات، بيوتهم</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ومخازنهم أملأها من كل</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الخيرات</w:t>
            </w:r>
            <w:r w:rsidRPr="0019613F">
              <w:rPr>
                <w:rFonts w:asciiTheme="majorBidi" w:hAnsiTheme="majorBidi" w:cstheme="majorBidi"/>
                <w:b/>
                <w:bCs/>
                <w:sz w:val="24"/>
                <w:szCs w:val="24"/>
                <w:lang w:val="en-US"/>
              </w:rPr>
              <w:t>.</w:t>
            </w:r>
          </w:p>
        </w:tc>
      </w:tr>
      <w:tr w:rsidR="00A57D52" w:rsidRPr="004332C7" w14:paraId="5AB90A17" w14:textId="77777777" w:rsidTr="00900FA6">
        <w:tc>
          <w:tcPr>
            <w:tcW w:w="3969" w:type="dxa"/>
          </w:tcPr>
          <w:p w14:paraId="1C416431" w14:textId="1435C4C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Omgiv dem, Herre, med dine hellige engles og ærkeengles kraft. Ligesom de har ihukommet dit hellige navn på jorden, ihukom dem, Herre, i dit kongerige, og lad dem ikke i stikken i denne æon.</w:t>
            </w:r>
          </w:p>
        </w:tc>
        <w:tc>
          <w:tcPr>
            <w:tcW w:w="3969" w:type="dxa"/>
          </w:tcPr>
          <w:p w14:paraId="13AD6520" w14:textId="50E6371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Surround them, O Lord, by the power of Your holy angels and archangels. And as they remembered Your holy name on earth, remember them also, O Lord, in Your kingdom, and in this age too, leave them not behind.</w:t>
            </w:r>
          </w:p>
        </w:tc>
        <w:tc>
          <w:tcPr>
            <w:tcW w:w="2552" w:type="dxa"/>
          </w:tcPr>
          <w:p w14:paraId="6F7F7D06" w14:textId="466028C3"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أحطهم يا رب بقوة ملائكتك،</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ورؤساء ملائكتك الاطهار. وكما</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ذكروا اسمك القدوس علي</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الأرض أذكرهم هم أيضا يا رب</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في ملكوتك، وفي هذا الدهر لا</w:t>
            </w:r>
          </w:p>
          <w:p w14:paraId="7E0D2E60" w14:textId="08EC383C"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تتركهم عنك</w:t>
            </w:r>
            <w:r w:rsidRPr="006D1E9F">
              <w:rPr>
                <w:rFonts w:asciiTheme="majorBidi" w:hAnsiTheme="majorBidi" w:cstheme="majorBidi"/>
                <w:b/>
                <w:bCs/>
                <w:sz w:val="24"/>
                <w:szCs w:val="24"/>
              </w:rPr>
              <w:t>.</w:t>
            </w:r>
          </w:p>
        </w:tc>
      </w:tr>
      <w:tr w:rsidR="00A57D52" w:rsidRPr="0019613F" w14:paraId="0CACE26F" w14:textId="77777777" w:rsidTr="00900FA6">
        <w:tc>
          <w:tcPr>
            <w:tcW w:w="3969" w:type="dxa"/>
          </w:tcPr>
          <w:p w14:paraId="07C4FFE2" w14:textId="5594500F"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Ved nåde, barmhjertighed og menneskekærlighed fra din</w:t>
            </w:r>
            <w:r w:rsidR="00244835">
              <w:rPr>
                <w:rFonts w:asciiTheme="majorBidi" w:hAnsiTheme="majorBidi" w:cstheme="majorBidi"/>
                <w:sz w:val="24"/>
                <w:szCs w:val="24"/>
              </w:rPr>
              <w:t xml:space="preserve"> </w:t>
            </w:r>
            <w:r w:rsidRPr="004332C7">
              <w:rPr>
                <w:rFonts w:asciiTheme="majorBidi" w:hAnsiTheme="majorBidi" w:cstheme="majorBidi"/>
                <w:sz w:val="24"/>
                <w:szCs w:val="24"/>
              </w:rPr>
              <w:t>enbårne Søn, Vor Herre-Gud-og Frelser Jesus Kristus</w:t>
            </w:r>
            <w:r w:rsidR="0048538E" w:rsidRPr="004332C7">
              <w:rPr>
                <w:rFonts w:asciiTheme="majorBidi" w:hAnsiTheme="majorBidi" w:cstheme="majorBidi"/>
                <w:sz w:val="24"/>
                <w:szCs w:val="24"/>
              </w:rPr>
              <w:t>.</w:t>
            </w:r>
          </w:p>
        </w:tc>
        <w:tc>
          <w:tcPr>
            <w:tcW w:w="3969" w:type="dxa"/>
          </w:tcPr>
          <w:p w14:paraId="2B992751" w14:textId="12B35B6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By the grace, compassion, and love of mankind,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2D861A54" w14:textId="6580B0F6"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بالنعمة والرأفات ومحبة البشر</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اللواتي لابنك الوحيد ربنا وإلهنا</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ومخلصنا يسوع المسيح</w:t>
            </w:r>
          </w:p>
        </w:tc>
      </w:tr>
      <w:tr w:rsidR="00A57D52" w:rsidRPr="0019613F" w14:paraId="100C8F5D" w14:textId="77777777" w:rsidTr="00900FA6">
        <w:tc>
          <w:tcPr>
            <w:tcW w:w="3969" w:type="dxa"/>
          </w:tcPr>
          <w:p w14:paraId="5F776E99" w14:textId="68C2E1F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ved hvem der tilkommer dig ære og pris, styrke og tilbedelse sammen med </w:t>
            </w:r>
            <w:r w:rsidRPr="004332C7">
              <w:rPr>
                <w:rFonts w:asciiTheme="majorBidi" w:hAnsiTheme="majorBidi" w:cstheme="majorBidi"/>
                <w:sz w:val="24"/>
                <w:szCs w:val="24"/>
              </w:rPr>
              <w:lastRenderedPageBreak/>
              <w:t>ham (Sønnen) og Helligånden, Levendegøreren, af samme væsen som dig</w:t>
            </w:r>
          </w:p>
        </w:tc>
        <w:tc>
          <w:tcPr>
            <w:tcW w:w="3969" w:type="dxa"/>
          </w:tcPr>
          <w:p w14:paraId="03DADF38" w14:textId="1FE3D48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lastRenderedPageBreak/>
              <w:t xml:space="preserve">Through Whom the glory, the honor, the dominion, and the worship are due </w:t>
            </w:r>
            <w:r w:rsidRPr="004332C7">
              <w:rPr>
                <w:rFonts w:asciiTheme="majorBidi" w:hAnsiTheme="majorBidi" w:cstheme="majorBidi"/>
                <w:sz w:val="24"/>
                <w:szCs w:val="24"/>
                <w:lang w:val="en-US"/>
              </w:rPr>
              <w:lastRenderedPageBreak/>
              <w:t xml:space="preserve">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7EB20F94" w14:textId="4D477E56"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lastRenderedPageBreak/>
              <w:t>هذا الذي ينبغي من قبله المجد</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والإكرام والعز والسجود يليق </w:t>
            </w:r>
            <w:r w:rsidRPr="006D1E9F">
              <w:rPr>
                <w:rFonts w:asciiTheme="majorBidi" w:hAnsiTheme="majorBidi" w:cstheme="majorBidi"/>
                <w:b/>
                <w:bCs/>
                <w:sz w:val="24"/>
                <w:szCs w:val="24"/>
                <w:rtl/>
              </w:rPr>
              <w:lastRenderedPageBreak/>
              <w:t>بك</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معه، مع الروح القدس المحيي</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المساوي لك</w:t>
            </w:r>
            <w:r w:rsidRPr="0019613F">
              <w:rPr>
                <w:rFonts w:asciiTheme="majorBidi" w:hAnsiTheme="majorBidi" w:cstheme="majorBidi"/>
                <w:b/>
                <w:bCs/>
                <w:sz w:val="24"/>
                <w:szCs w:val="24"/>
                <w:lang w:val="en-US"/>
              </w:rPr>
              <w:t>.</w:t>
            </w:r>
          </w:p>
        </w:tc>
      </w:tr>
      <w:tr w:rsidR="00A57D52" w:rsidRPr="0019613F" w14:paraId="14C1CD88" w14:textId="77777777" w:rsidTr="00900FA6">
        <w:tc>
          <w:tcPr>
            <w:tcW w:w="3969" w:type="dxa"/>
          </w:tcPr>
          <w:p w14:paraId="4CE49A28" w14:textId="512D238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lastRenderedPageBreak/>
              <w:t xml:space="preserve">nu og altid og i alle evigheders evighed. </w:t>
            </w:r>
            <w:r w:rsidRPr="004332C7">
              <w:rPr>
                <w:rFonts w:asciiTheme="majorBidi" w:hAnsiTheme="majorBidi" w:cstheme="majorBidi"/>
                <w:sz w:val="24"/>
                <w:szCs w:val="24"/>
                <w:lang w:val="en-US"/>
              </w:rPr>
              <w:t>Amen.</w:t>
            </w:r>
          </w:p>
        </w:tc>
        <w:tc>
          <w:tcPr>
            <w:tcW w:w="3969" w:type="dxa"/>
          </w:tcPr>
          <w:p w14:paraId="78FAD349" w14:textId="4B22F49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498880CB" w14:textId="7381372A" w:rsidR="00A57D52" w:rsidRPr="006D1E9F" w:rsidRDefault="00A57D52" w:rsidP="00D41EB8">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 الدهور</w:t>
            </w:r>
            <w:r w:rsidR="00D41EB8"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906FE5" w:rsidRPr="0019613F" w14:paraId="65645B9A" w14:textId="77777777" w:rsidTr="00900FA6">
        <w:tc>
          <w:tcPr>
            <w:tcW w:w="3969" w:type="dxa"/>
          </w:tcPr>
          <w:p w14:paraId="0758D2C2"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759A0E87"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322C37C5" w14:textId="77777777" w:rsidR="00906FE5" w:rsidRPr="006D1E9F" w:rsidRDefault="00906FE5" w:rsidP="00D41EB8">
            <w:pPr>
              <w:autoSpaceDE w:val="0"/>
              <w:autoSpaceDN w:val="0"/>
              <w:bidi/>
              <w:adjustRightInd w:val="0"/>
              <w:jc w:val="both"/>
              <w:rPr>
                <w:rFonts w:asciiTheme="majorBidi" w:hAnsiTheme="majorBidi" w:cstheme="majorBidi"/>
                <w:b/>
                <w:bCs/>
                <w:sz w:val="24"/>
                <w:szCs w:val="24"/>
                <w:rtl/>
              </w:rPr>
            </w:pPr>
          </w:p>
        </w:tc>
      </w:tr>
      <w:tr w:rsidR="00A57D52" w:rsidRPr="004332C7" w14:paraId="6C3BBE54" w14:textId="77777777" w:rsidTr="00900FA6">
        <w:tc>
          <w:tcPr>
            <w:tcW w:w="3969" w:type="dxa"/>
          </w:tcPr>
          <w:p w14:paraId="3E25BCF4" w14:textId="53B1BC62" w:rsidR="000551D0" w:rsidRPr="004332C7" w:rsidRDefault="00A57D52" w:rsidP="00801FDC">
            <w:pPr>
              <w:jc w:val="both"/>
              <w:rPr>
                <w:rFonts w:asciiTheme="majorBidi" w:hAnsiTheme="majorBidi" w:cstheme="majorBidi"/>
                <w:color w:val="4F81BD" w:themeColor="accent1"/>
                <w:sz w:val="24"/>
                <w:szCs w:val="24"/>
                <w:highlight w:val="cyan"/>
              </w:rPr>
            </w:pPr>
            <w:r w:rsidRPr="00C06844">
              <w:rPr>
                <w:rFonts w:asciiTheme="majorBidi" w:hAnsiTheme="majorBidi" w:cstheme="majorBidi"/>
                <w:color w:val="1F497D" w:themeColor="text2"/>
                <w:sz w:val="24"/>
                <w:szCs w:val="24"/>
              </w:rPr>
              <w:t>Præsten stiger op til haikal</w:t>
            </w:r>
            <w:r w:rsidR="00455C13" w:rsidRPr="00C06844">
              <w:rPr>
                <w:rFonts w:asciiTheme="majorBidi" w:hAnsiTheme="majorBidi" w:cstheme="majorBidi"/>
                <w:color w:val="1F497D" w:themeColor="text2"/>
                <w:sz w:val="24"/>
                <w:szCs w:val="24"/>
              </w:rPr>
              <w:t>, korstegner røgelsesæsken og kommer en skefuld røgelse i shuriaen, mens han siger ”</w:t>
            </w:r>
            <w:r w:rsidR="0048538E" w:rsidRPr="00C06844">
              <w:rPr>
                <w:rFonts w:asciiTheme="majorBidi" w:hAnsiTheme="majorBidi" w:cstheme="majorBidi"/>
                <w:color w:val="1F497D" w:themeColor="text2"/>
                <w:sz w:val="24"/>
                <w:szCs w:val="24"/>
              </w:rPr>
              <w:t>herlighed</w:t>
            </w:r>
            <w:r w:rsidR="00455C13" w:rsidRPr="00C06844">
              <w:rPr>
                <w:rFonts w:asciiTheme="majorBidi" w:hAnsiTheme="majorBidi" w:cstheme="majorBidi"/>
                <w:color w:val="1F497D" w:themeColor="text2"/>
                <w:sz w:val="24"/>
                <w:szCs w:val="24"/>
              </w:rPr>
              <w:t xml:space="preserve"> og ære … Ou`wou nem outaio” til enden. Så ofrer han røgelse over alteret tre gange mod øst, mens hans første gang siger: </w:t>
            </w:r>
          </w:p>
        </w:tc>
        <w:tc>
          <w:tcPr>
            <w:tcW w:w="3969" w:type="dxa"/>
          </w:tcPr>
          <w:p w14:paraId="48CEC444" w14:textId="43639266"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goes up to the sanctuary and makes the sign of the cross over the incense box and puts a spoonful of incense into the censer, saying “Glory and honor… </w:t>
            </w:r>
            <w:proofErr w:type="spellStart"/>
            <w:r w:rsidRPr="00C06844">
              <w:rPr>
                <w:rFonts w:asciiTheme="majorBidi" w:hAnsiTheme="majorBidi" w:cstheme="majorBidi"/>
                <w:color w:val="1F497D" w:themeColor="text2"/>
                <w:sz w:val="24"/>
                <w:szCs w:val="24"/>
                <w:lang w:val="en-US"/>
              </w:rPr>
              <w:t>Ou`wou</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nem</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outaio</w:t>
            </w:r>
            <w:proofErr w:type="spellEnd"/>
            <w:r w:rsidRPr="00C06844">
              <w:rPr>
                <w:rFonts w:asciiTheme="majorBidi" w:hAnsiTheme="majorBidi" w:cstheme="majorBidi"/>
                <w:color w:val="1F497D" w:themeColor="text2"/>
                <w:sz w:val="24"/>
                <w:szCs w:val="24"/>
                <w:lang w:val="en-US"/>
              </w:rPr>
              <w:t>” to the end. Then he offers incense above the altar three times toward the East, saying the first time:</w:t>
            </w:r>
          </w:p>
        </w:tc>
        <w:tc>
          <w:tcPr>
            <w:tcW w:w="2552" w:type="dxa"/>
          </w:tcPr>
          <w:p w14:paraId="3F4C468F" w14:textId="77F9D711" w:rsidR="00A57D52" w:rsidRPr="00C06844" w:rsidRDefault="00A57D52" w:rsidP="00906FE5">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يصعد الكاهن إلي الهيكل ويرشم درج البخور</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رشما واحداً بمثال الصليب ويضع يد بخور</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واحدة في المجمرة وهو يقول "مجداً وإكراما</w:t>
            </w:r>
            <w:r w:rsidRPr="00C06844">
              <w:rPr>
                <w:rFonts w:asciiTheme="majorBidi" w:hAnsiTheme="majorBidi" w:cstheme="majorBidi"/>
                <w:b/>
                <w:bCs/>
                <w:color w:val="1F497D" w:themeColor="text2"/>
                <w:sz w:val="24"/>
                <w:szCs w:val="24"/>
                <w:rtl/>
                <w:lang w:val="en-US"/>
              </w:rPr>
              <w:t>...</w:t>
            </w:r>
            <w:r w:rsidR="00906FE5"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بكاملها. </w:t>
            </w:r>
            <w:r w:rsidR="00906FE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ويرفع البخور</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فوق المذبح ثلاثة أياد إلي الشرق قائلاً في اليد</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الأولي</w:t>
            </w:r>
          </w:p>
        </w:tc>
      </w:tr>
      <w:tr w:rsidR="00A57D52" w:rsidRPr="0019613F" w14:paraId="2C142B99" w14:textId="77777777" w:rsidTr="00900FA6">
        <w:tc>
          <w:tcPr>
            <w:tcW w:w="3969" w:type="dxa"/>
          </w:tcPr>
          <w:p w14:paraId="15FFC298" w14:textId="1828730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tilbeder dig, o Kristus, tillige med din gode Fader og Helligånden; fordi du kom og frelste os.</w:t>
            </w:r>
          </w:p>
        </w:tc>
        <w:tc>
          <w:tcPr>
            <w:tcW w:w="3969" w:type="dxa"/>
          </w:tcPr>
          <w:p w14:paraId="0FD8EE8E" w14:textId="62D197A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worship You, O Christ, with Your Good Father and the Holy Spirit, for You have come (risen) and saved us.</w:t>
            </w:r>
          </w:p>
        </w:tc>
        <w:tc>
          <w:tcPr>
            <w:tcW w:w="2552" w:type="dxa"/>
          </w:tcPr>
          <w:p w14:paraId="10446CF2" w14:textId="2E711A84"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نسجد لك أيها المسيح مع أبيك</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الصالح والروح القدس لأنك</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أتيت </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قمت</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وخلصتنا</w:t>
            </w:r>
            <w:r w:rsidRPr="006D1E9F">
              <w:rPr>
                <w:rFonts w:asciiTheme="majorBidi" w:hAnsiTheme="majorBidi" w:cstheme="majorBidi"/>
                <w:b/>
                <w:bCs/>
                <w:sz w:val="24"/>
                <w:szCs w:val="24"/>
                <w:lang w:val="en-US"/>
              </w:rPr>
              <w:t>.</w:t>
            </w:r>
          </w:p>
        </w:tc>
      </w:tr>
      <w:tr w:rsidR="00624D26" w:rsidRPr="0019613F" w14:paraId="47835447" w14:textId="77777777" w:rsidTr="00900FA6">
        <w:tc>
          <w:tcPr>
            <w:tcW w:w="3969" w:type="dxa"/>
          </w:tcPr>
          <w:p w14:paraId="09E7FD6F"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23F23596"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DFE800E" w14:textId="77777777" w:rsidR="00624D26" w:rsidRPr="006D1E9F" w:rsidRDefault="00624D26" w:rsidP="00DD74E2">
            <w:pPr>
              <w:autoSpaceDE w:val="0"/>
              <w:autoSpaceDN w:val="0"/>
              <w:bidi/>
              <w:adjustRightInd w:val="0"/>
              <w:jc w:val="both"/>
              <w:rPr>
                <w:rFonts w:asciiTheme="majorBidi" w:hAnsiTheme="majorBidi" w:cstheme="majorBidi"/>
                <w:b/>
                <w:bCs/>
                <w:sz w:val="24"/>
                <w:szCs w:val="24"/>
                <w:rtl/>
              </w:rPr>
            </w:pPr>
          </w:p>
        </w:tc>
      </w:tr>
      <w:tr w:rsidR="00A57D52" w:rsidRPr="004332C7" w14:paraId="46221B57" w14:textId="77777777" w:rsidTr="00900FA6">
        <w:tc>
          <w:tcPr>
            <w:tcW w:w="3969" w:type="dxa"/>
          </w:tcPr>
          <w:p w14:paraId="6A39CA50" w14:textId="06DD4B1A"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2</w:t>
            </w:r>
            <w:r w:rsidR="00A16314"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46133CF3" w14:textId="0B91A5DE"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the second time, he says:</w:t>
            </w:r>
          </w:p>
        </w:tc>
        <w:tc>
          <w:tcPr>
            <w:tcW w:w="2552" w:type="dxa"/>
          </w:tcPr>
          <w:p w14:paraId="6B16009B" w14:textId="6D94EA05"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الثانية يقول:</w:t>
            </w:r>
          </w:p>
        </w:tc>
      </w:tr>
      <w:tr w:rsidR="00A57D52" w:rsidRPr="0019613F" w14:paraId="3F9F1F59" w14:textId="77777777" w:rsidTr="00900FA6">
        <w:tc>
          <w:tcPr>
            <w:tcW w:w="3969" w:type="dxa"/>
          </w:tcPr>
          <w:p w14:paraId="04E2C0C0" w14:textId="282BA76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På grund af din store nåde vil jeg gå ind i dit hus og tilbe­</w:t>
            </w:r>
          </w:p>
          <w:p w14:paraId="257FBB23" w14:textId="2DC1E75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de foran dit hellige tempel (sanctuariet).</w:t>
            </w:r>
          </w:p>
        </w:tc>
        <w:tc>
          <w:tcPr>
            <w:tcW w:w="3969" w:type="dxa"/>
          </w:tcPr>
          <w:p w14:paraId="303B0216" w14:textId="1D304B6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as for me, I will come into Your house in the multitude of Your mercy; I will worship towards Your holy temple.</w:t>
            </w:r>
          </w:p>
        </w:tc>
        <w:tc>
          <w:tcPr>
            <w:tcW w:w="2552" w:type="dxa"/>
          </w:tcPr>
          <w:p w14:paraId="62CBCDB2" w14:textId="2A8F288F"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وأنا بكثرة رحمتك أدخل بيتك</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وأسجد نحو هيكلك المقدس</w:t>
            </w:r>
            <w:r w:rsidRPr="006D1E9F">
              <w:rPr>
                <w:rFonts w:asciiTheme="majorBidi" w:hAnsiTheme="majorBidi" w:cstheme="majorBidi"/>
                <w:b/>
                <w:bCs/>
                <w:sz w:val="24"/>
                <w:szCs w:val="24"/>
                <w:lang w:val="en-US"/>
              </w:rPr>
              <w:t>.</w:t>
            </w:r>
          </w:p>
        </w:tc>
      </w:tr>
      <w:tr w:rsidR="00624D26" w:rsidRPr="0019613F" w14:paraId="564B8979" w14:textId="77777777" w:rsidTr="00900FA6">
        <w:tc>
          <w:tcPr>
            <w:tcW w:w="3969" w:type="dxa"/>
          </w:tcPr>
          <w:p w14:paraId="51802FAF"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3DB23F84"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7A3B76DA" w14:textId="77777777" w:rsidR="00624D26" w:rsidRPr="006D1E9F" w:rsidRDefault="00624D26" w:rsidP="00DD74E2">
            <w:pPr>
              <w:autoSpaceDE w:val="0"/>
              <w:autoSpaceDN w:val="0"/>
              <w:bidi/>
              <w:adjustRightInd w:val="0"/>
              <w:jc w:val="both"/>
              <w:rPr>
                <w:rFonts w:asciiTheme="majorBidi" w:hAnsiTheme="majorBidi" w:cstheme="majorBidi"/>
                <w:b/>
                <w:bCs/>
                <w:sz w:val="24"/>
                <w:szCs w:val="24"/>
                <w:rtl/>
              </w:rPr>
            </w:pPr>
          </w:p>
        </w:tc>
      </w:tr>
      <w:tr w:rsidR="00A57D52" w:rsidRPr="004332C7" w14:paraId="7DB0CCB4" w14:textId="77777777" w:rsidTr="00900FA6">
        <w:tc>
          <w:tcPr>
            <w:tcW w:w="3969" w:type="dxa"/>
          </w:tcPr>
          <w:p w14:paraId="23A44EAB" w14:textId="7296E02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3</w:t>
            </w:r>
            <w:r w:rsidR="00A16314"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716ACD7C" w14:textId="10A0CDE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the third time, he says:</w:t>
            </w:r>
          </w:p>
        </w:tc>
        <w:tc>
          <w:tcPr>
            <w:tcW w:w="2552" w:type="dxa"/>
          </w:tcPr>
          <w:p w14:paraId="295A064F" w14:textId="0408A770"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الثالثة يقول:</w:t>
            </w:r>
          </w:p>
        </w:tc>
      </w:tr>
      <w:tr w:rsidR="00A57D52" w:rsidRPr="0019613F" w14:paraId="43FB608B" w14:textId="77777777" w:rsidTr="00900FA6">
        <w:tc>
          <w:tcPr>
            <w:tcW w:w="3969" w:type="dxa"/>
          </w:tcPr>
          <w:p w14:paraId="5B0C18DA" w14:textId="02D5EFE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Foran englene vil jeg lovsynge dig, og jeg vil tilbede foran</w:t>
            </w:r>
          </w:p>
          <w:p w14:paraId="02AA0497" w14:textId="6460E980" w:rsidR="00A57D52" w:rsidRPr="004332C7" w:rsidRDefault="00A57D52"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dit</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hellige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tempel</w:t>
            </w:r>
            <w:proofErr w:type="spellEnd"/>
            <w:r w:rsidRPr="004332C7">
              <w:rPr>
                <w:rFonts w:asciiTheme="majorBidi" w:hAnsiTheme="majorBidi" w:cstheme="majorBidi"/>
                <w:sz w:val="24"/>
                <w:szCs w:val="24"/>
                <w:lang w:val="en-US"/>
              </w:rPr>
              <w:t>.</w:t>
            </w:r>
          </w:p>
        </w:tc>
        <w:tc>
          <w:tcPr>
            <w:tcW w:w="3969" w:type="dxa"/>
          </w:tcPr>
          <w:p w14:paraId="4F7EB73F" w14:textId="0F164DB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Before the angels, I will sing praises to You and worship towards Your holy temple.</w:t>
            </w:r>
          </w:p>
        </w:tc>
        <w:tc>
          <w:tcPr>
            <w:tcW w:w="2552" w:type="dxa"/>
          </w:tcPr>
          <w:p w14:paraId="4B48D40A" w14:textId="7CCA3013"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أمام الملائكة أرتل لك وأسجد</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نحو هيكلك المقدس</w:t>
            </w:r>
            <w:r w:rsidRPr="006D1E9F">
              <w:rPr>
                <w:rFonts w:asciiTheme="majorBidi" w:hAnsiTheme="majorBidi" w:cstheme="majorBidi"/>
                <w:b/>
                <w:bCs/>
                <w:sz w:val="24"/>
                <w:szCs w:val="24"/>
                <w:lang w:val="en-US"/>
              </w:rPr>
              <w:t>.</w:t>
            </w:r>
          </w:p>
        </w:tc>
      </w:tr>
      <w:tr w:rsidR="00624D26" w:rsidRPr="0019613F" w14:paraId="119B7992" w14:textId="77777777" w:rsidTr="00900FA6">
        <w:tc>
          <w:tcPr>
            <w:tcW w:w="3969" w:type="dxa"/>
          </w:tcPr>
          <w:p w14:paraId="6EA85C5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4BEB5357"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DE91370" w14:textId="77777777" w:rsidR="00624D26" w:rsidRPr="006D1E9F" w:rsidRDefault="00624D26" w:rsidP="00DD74E2">
            <w:pPr>
              <w:autoSpaceDE w:val="0"/>
              <w:autoSpaceDN w:val="0"/>
              <w:bidi/>
              <w:adjustRightInd w:val="0"/>
              <w:jc w:val="both"/>
              <w:rPr>
                <w:rFonts w:asciiTheme="majorBidi" w:hAnsiTheme="majorBidi" w:cstheme="majorBidi"/>
                <w:b/>
                <w:bCs/>
                <w:sz w:val="24"/>
                <w:szCs w:val="24"/>
                <w:rtl/>
              </w:rPr>
            </w:pPr>
          </w:p>
        </w:tc>
      </w:tr>
      <w:tr w:rsidR="00A57D52" w:rsidRPr="0019613F" w14:paraId="52F0733B" w14:textId="77777777" w:rsidTr="00900FA6">
        <w:tc>
          <w:tcPr>
            <w:tcW w:w="3969" w:type="dxa"/>
          </w:tcPr>
          <w:p w14:paraId="3F551130" w14:textId="59F0F2B1"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nordsiden, mens han siger med henblik på Jomfruen, Gudsfødersken:</w:t>
            </w:r>
          </w:p>
        </w:tc>
        <w:tc>
          <w:tcPr>
            <w:tcW w:w="3969" w:type="dxa"/>
          </w:tcPr>
          <w:p w14:paraId="3D813F65" w14:textId="72C43E40"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North saying to the Virgin:</w:t>
            </w:r>
          </w:p>
        </w:tc>
        <w:tc>
          <w:tcPr>
            <w:tcW w:w="2552" w:type="dxa"/>
          </w:tcPr>
          <w:p w14:paraId="2269E12E" w14:textId="05B85456" w:rsidR="00A57D52" w:rsidRPr="00C06844" w:rsidRDefault="00A57D52" w:rsidP="00656CA2">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بحري لأجل السيدة العذراء</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قائلاً:</w:t>
            </w:r>
          </w:p>
        </w:tc>
      </w:tr>
      <w:tr w:rsidR="00A57D52" w:rsidRPr="0019613F" w14:paraId="28C74598" w14:textId="77777777" w:rsidTr="00900FA6">
        <w:tc>
          <w:tcPr>
            <w:tcW w:w="3969" w:type="dxa"/>
          </w:tcPr>
          <w:p w14:paraId="77CB35A2" w14:textId="1621B94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hilser dig sammen med englen Gabriel:</w:t>
            </w:r>
            <w:r w:rsidR="0048538E" w:rsidRPr="004332C7">
              <w:rPr>
                <w:rFonts w:asciiTheme="majorBidi" w:hAnsiTheme="majorBidi" w:cstheme="majorBidi"/>
                <w:sz w:val="24"/>
                <w:szCs w:val="24"/>
              </w:rPr>
              <w:t xml:space="preserve"> "</w:t>
            </w:r>
            <w:r w:rsidRPr="004332C7">
              <w:rPr>
                <w:rFonts w:asciiTheme="majorBidi" w:hAnsiTheme="majorBidi" w:cstheme="majorBidi"/>
                <w:sz w:val="24"/>
                <w:szCs w:val="24"/>
              </w:rPr>
              <w:t>Vær hilset, du benådede,  Herren er med dig".</w:t>
            </w:r>
          </w:p>
          <w:p w14:paraId="6D81903F" w14:textId="77777777" w:rsidR="00A57D52" w:rsidRPr="004332C7" w:rsidRDefault="00A57D52" w:rsidP="00C767E9">
            <w:pPr>
              <w:jc w:val="both"/>
              <w:rPr>
                <w:rFonts w:asciiTheme="majorBidi" w:hAnsiTheme="majorBidi" w:cstheme="majorBidi"/>
                <w:sz w:val="24"/>
                <w:szCs w:val="24"/>
              </w:rPr>
            </w:pPr>
          </w:p>
        </w:tc>
        <w:tc>
          <w:tcPr>
            <w:tcW w:w="3969" w:type="dxa"/>
          </w:tcPr>
          <w:p w14:paraId="1E87BDB8" w14:textId="49D5747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send you greetings with Gabriel the angel, saying “Hail to you, O full of grace, the Lord is with you.”</w:t>
            </w:r>
          </w:p>
        </w:tc>
        <w:tc>
          <w:tcPr>
            <w:tcW w:w="2552" w:type="dxa"/>
          </w:tcPr>
          <w:p w14:paraId="588606FF" w14:textId="47701E48"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نعطيك السلام مع غبريال الملاك</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قائلين: السلام لك يا ممتلئة نعمة</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الرب معك</w:t>
            </w:r>
            <w:r w:rsidRPr="0019613F">
              <w:rPr>
                <w:rFonts w:asciiTheme="majorBidi" w:hAnsiTheme="majorBidi" w:cstheme="majorBidi"/>
                <w:b/>
                <w:bCs/>
                <w:sz w:val="24"/>
                <w:szCs w:val="24"/>
                <w:lang w:val="en-US"/>
              </w:rPr>
              <w:t>.</w:t>
            </w:r>
          </w:p>
        </w:tc>
      </w:tr>
      <w:tr w:rsidR="00A57D52" w:rsidRPr="0019613F" w14:paraId="0B9C3981" w14:textId="77777777" w:rsidTr="00900FA6">
        <w:tc>
          <w:tcPr>
            <w:tcW w:w="3969" w:type="dxa"/>
          </w:tcPr>
          <w:p w14:paraId="67CF2768" w14:textId="76AC1FCB"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vest og siger:</w:t>
            </w:r>
          </w:p>
        </w:tc>
        <w:tc>
          <w:tcPr>
            <w:tcW w:w="3969" w:type="dxa"/>
          </w:tcPr>
          <w:p w14:paraId="1127C076" w14:textId="444CB0A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West saying:</w:t>
            </w:r>
          </w:p>
        </w:tc>
        <w:tc>
          <w:tcPr>
            <w:tcW w:w="2552" w:type="dxa"/>
          </w:tcPr>
          <w:p w14:paraId="3D0F3620" w14:textId="4D211F14"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الغرب ويقول</w:t>
            </w:r>
            <w:r w:rsidRPr="00C06844">
              <w:rPr>
                <w:rFonts w:asciiTheme="majorBidi" w:hAnsiTheme="majorBidi" w:cstheme="majorBidi"/>
                <w:b/>
                <w:bCs/>
                <w:color w:val="1F497D" w:themeColor="text2"/>
                <w:sz w:val="24"/>
                <w:szCs w:val="24"/>
                <w:rtl/>
                <w:lang w:val="en-US"/>
              </w:rPr>
              <w:t>:</w:t>
            </w:r>
          </w:p>
        </w:tc>
      </w:tr>
      <w:tr w:rsidR="00A57D52" w:rsidRPr="0019613F" w14:paraId="5ADC5FC6" w14:textId="77777777" w:rsidTr="00900FA6">
        <w:tc>
          <w:tcPr>
            <w:tcW w:w="3969" w:type="dxa"/>
          </w:tcPr>
          <w:p w14:paraId="0356AF1B" w14:textId="0AB20F2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hilset, englenes kor, og ligeledes mine mestre og fædre, apostlene, martyrernes kor og alle de hellige.</w:t>
            </w:r>
          </w:p>
        </w:tc>
        <w:tc>
          <w:tcPr>
            <w:tcW w:w="3969" w:type="dxa"/>
          </w:tcPr>
          <w:p w14:paraId="2F885CDA" w14:textId="6BFBBFD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Hail to the choir of the angels, to my masters and fathers the apostles, and to the choir of martyrs and saints.</w:t>
            </w:r>
          </w:p>
        </w:tc>
        <w:tc>
          <w:tcPr>
            <w:tcW w:w="2552" w:type="dxa"/>
          </w:tcPr>
          <w:p w14:paraId="1D5ED9F5" w14:textId="62FF8A01"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السلام للملائكة وسادتي الآباء</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الرسل وصفوف الشهداء وجميع</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القديسين</w:t>
            </w:r>
            <w:r w:rsidRPr="0019613F">
              <w:rPr>
                <w:rFonts w:asciiTheme="majorBidi" w:hAnsiTheme="majorBidi" w:cstheme="majorBidi"/>
                <w:b/>
                <w:bCs/>
                <w:sz w:val="24"/>
                <w:szCs w:val="24"/>
                <w:lang w:val="en-US"/>
              </w:rPr>
              <w:t>.</w:t>
            </w:r>
          </w:p>
        </w:tc>
      </w:tr>
      <w:tr w:rsidR="00624D26" w:rsidRPr="0019613F" w14:paraId="3CE48E10" w14:textId="77777777" w:rsidTr="00900FA6">
        <w:tc>
          <w:tcPr>
            <w:tcW w:w="3969" w:type="dxa"/>
          </w:tcPr>
          <w:p w14:paraId="2D31B565"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67089FC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0E6AF6B" w14:textId="77777777" w:rsidR="00624D26" w:rsidRPr="006D1E9F" w:rsidRDefault="00624D26" w:rsidP="00DD74E2">
            <w:pPr>
              <w:autoSpaceDE w:val="0"/>
              <w:autoSpaceDN w:val="0"/>
              <w:bidi/>
              <w:adjustRightInd w:val="0"/>
              <w:jc w:val="both"/>
              <w:rPr>
                <w:rFonts w:asciiTheme="majorBidi" w:hAnsiTheme="majorBidi" w:cstheme="majorBidi"/>
                <w:b/>
                <w:bCs/>
                <w:sz w:val="24"/>
                <w:szCs w:val="24"/>
                <w:rtl/>
              </w:rPr>
            </w:pPr>
          </w:p>
        </w:tc>
      </w:tr>
      <w:tr w:rsidR="00A57D52" w:rsidRPr="0019613F" w14:paraId="63485BA4" w14:textId="77777777" w:rsidTr="00900FA6">
        <w:tc>
          <w:tcPr>
            <w:tcW w:w="3969" w:type="dxa"/>
          </w:tcPr>
          <w:p w14:paraId="7EA5B28C" w14:textId="19229730"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syd og siger:</w:t>
            </w:r>
          </w:p>
        </w:tc>
        <w:tc>
          <w:tcPr>
            <w:tcW w:w="3969" w:type="dxa"/>
          </w:tcPr>
          <w:p w14:paraId="35BFADD4" w14:textId="5F0EDC2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South saying:</w:t>
            </w:r>
          </w:p>
        </w:tc>
        <w:tc>
          <w:tcPr>
            <w:tcW w:w="2552" w:type="dxa"/>
          </w:tcPr>
          <w:p w14:paraId="157C795B" w14:textId="5820F4EC"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قبلي ويقول</w:t>
            </w:r>
            <w:r w:rsidRPr="00C06844">
              <w:rPr>
                <w:rFonts w:asciiTheme="majorBidi" w:hAnsiTheme="majorBidi" w:cstheme="majorBidi"/>
                <w:b/>
                <w:bCs/>
                <w:color w:val="1F497D" w:themeColor="text2"/>
                <w:sz w:val="24"/>
                <w:szCs w:val="24"/>
                <w:rtl/>
                <w:lang w:val="en-US"/>
              </w:rPr>
              <w:t>:</w:t>
            </w:r>
          </w:p>
        </w:tc>
      </w:tr>
      <w:tr w:rsidR="00A57D52" w:rsidRPr="0019613F" w14:paraId="6372F8E1" w14:textId="77777777" w:rsidTr="00900FA6">
        <w:tc>
          <w:tcPr>
            <w:tcW w:w="3969" w:type="dxa"/>
          </w:tcPr>
          <w:p w14:paraId="69F09CA2" w14:textId="0360EE6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hilset Johannes, Zakarias' søn. Vær hilset præst, søn af præsten.</w:t>
            </w:r>
          </w:p>
        </w:tc>
        <w:tc>
          <w:tcPr>
            <w:tcW w:w="3969" w:type="dxa"/>
          </w:tcPr>
          <w:p w14:paraId="4EB5EEEF" w14:textId="38A5E79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Hail to John, the son of Zachariah. Hail to the priest, the son of the priest.</w:t>
            </w:r>
          </w:p>
        </w:tc>
        <w:tc>
          <w:tcPr>
            <w:tcW w:w="2552" w:type="dxa"/>
          </w:tcPr>
          <w:p w14:paraId="349C18DF" w14:textId="36FF6ECE"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السلام ليوحنا بن زكريا، السلام</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للكاهن ابن الكاهن</w:t>
            </w:r>
            <w:r w:rsidRPr="006D1E9F">
              <w:rPr>
                <w:rFonts w:asciiTheme="majorBidi" w:hAnsiTheme="majorBidi" w:cstheme="majorBidi"/>
                <w:b/>
                <w:bCs/>
                <w:sz w:val="24"/>
                <w:szCs w:val="24"/>
                <w:lang w:val="en-US"/>
              </w:rPr>
              <w:t>.</w:t>
            </w:r>
          </w:p>
        </w:tc>
      </w:tr>
      <w:tr w:rsidR="00624D26" w:rsidRPr="0019613F" w14:paraId="24E78759" w14:textId="77777777" w:rsidTr="00900FA6">
        <w:tc>
          <w:tcPr>
            <w:tcW w:w="3969" w:type="dxa"/>
          </w:tcPr>
          <w:p w14:paraId="4E260D35"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24D5871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EAC5938" w14:textId="77777777" w:rsidR="00624D26" w:rsidRPr="006D1E9F" w:rsidRDefault="00624D26" w:rsidP="00DD74E2">
            <w:pPr>
              <w:autoSpaceDE w:val="0"/>
              <w:autoSpaceDN w:val="0"/>
              <w:bidi/>
              <w:adjustRightInd w:val="0"/>
              <w:jc w:val="both"/>
              <w:rPr>
                <w:rFonts w:asciiTheme="majorBidi" w:hAnsiTheme="majorBidi" w:cstheme="majorBidi"/>
                <w:b/>
                <w:bCs/>
                <w:sz w:val="24"/>
                <w:szCs w:val="24"/>
                <w:rtl/>
              </w:rPr>
            </w:pPr>
          </w:p>
        </w:tc>
      </w:tr>
      <w:tr w:rsidR="00A57D52" w:rsidRPr="0019613F" w14:paraId="4142263E" w14:textId="77777777" w:rsidTr="00900FA6">
        <w:tc>
          <w:tcPr>
            <w:tcW w:w="3969" w:type="dxa"/>
          </w:tcPr>
          <w:p w14:paraId="198048C9" w14:textId="5E52E053"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øst og siger:</w:t>
            </w:r>
          </w:p>
        </w:tc>
        <w:tc>
          <w:tcPr>
            <w:tcW w:w="3969" w:type="dxa"/>
          </w:tcPr>
          <w:p w14:paraId="69751159" w14:textId="2C74C99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towards the East saying:</w:t>
            </w:r>
          </w:p>
        </w:tc>
        <w:tc>
          <w:tcPr>
            <w:tcW w:w="2552" w:type="dxa"/>
          </w:tcPr>
          <w:p w14:paraId="4B27645D" w14:textId="1767505F"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يبخر لجهة الشرق ويقول</w:t>
            </w:r>
            <w:r w:rsidRPr="00C06844">
              <w:rPr>
                <w:rFonts w:asciiTheme="majorBidi" w:hAnsiTheme="majorBidi" w:cstheme="majorBidi"/>
                <w:b/>
                <w:bCs/>
                <w:color w:val="1F497D" w:themeColor="text2"/>
                <w:sz w:val="24"/>
                <w:szCs w:val="24"/>
                <w:rtl/>
                <w:lang w:val="en-US"/>
              </w:rPr>
              <w:t>:</w:t>
            </w:r>
          </w:p>
        </w:tc>
      </w:tr>
      <w:tr w:rsidR="00A57D52" w:rsidRPr="0019613F" w14:paraId="7F7A9DC1" w14:textId="77777777" w:rsidTr="00900FA6">
        <w:tc>
          <w:tcPr>
            <w:tcW w:w="3969" w:type="dxa"/>
          </w:tcPr>
          <w:p w14:paraId="21C1E5ED" w14:textId="7183192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os tilbede vor menneskekærlige og gode Frelser, fordi han forbarmede sig over os og kom og frelste os.</w:t>
            </w:r>
          </w:p>
        </w:tc>
        <w:tc>
          <w:tcPr>
            <w:tcW w:w="3969" w:type="dxa"/>
          </w:tcPr>
          <w:p w14:paraId="269E80ED" w14:textId="4D69332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Let us worship our Savior, the Good One, and Lover of Mankind, for He had compassion on us and has come and saved us.</w:t>
            </w:r>
          </w:p>
        </w:tc>
        <w:tc>
          <w:tcPr>
            <w:tcW w:w="2552" w:type="dxa"/>
          </w:tcPr>
          <w:p w14:paraId="29C4D70C" w14:textId="75BEF6EC"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فلنسجد لمخلصنا محب البشر</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الصالح، لأنه تراءف علينا وأتي</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وخلصنا</w:t>
            </w:r>
            <w:r w:rsidRPr="0019613F">
              <w:rPr>
                <w:rFonts w:asciiTheme="majorBidi" w:hAnsiTheme="majorBidi" w:cstheme="majorBidi"/>
                <w:b/>
                <w:bCs/>
                <w:sz w:val="24"/>
                <w:szCs w:val="24"/>
                <w:lang w:val="en-US"/>
              </w:rPr>
              <w:t>.</w:t>
            </w:r>
          </w:p>
        </w:tc>
      </w:tr>
      <w:tr w:rsidR="00624D26" w:rsidRPr="0019613F" w14:paraId="170D11B6" w14:textId="77777777" w:rsidTr="00900FA6">
        <w:tc>
          <w:tcPr>
            <w:tcW w:w="3969" w:type="dxa"/>
          </w:tcPr>
          <w:p w14:paraId="3BB674EB"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61B0301D"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3F32B315" w14:textId="77777777" w:rsidR="00624D26" w:rsidRPr="006D1E9F" w:rsidRDefault="00624D26" w:rsidP="00DD74E2">
            <w:pPr>
              <w:autoSpaceDE w:val="0"/>
              <w:autoSpaceDN w:val="0"/>
              <w:bidi/>
              <w:adjustRightInd w:val="0"/>
              <w:jc w:val="both"/>
              <w:rPr>
                <w:rFonts w:asciiTheme="majorBidi" w:hAnsiTheme="majorBidi" w:cstheme="majorBidi"/>
                <w:b/>
                <w:bCs/>
                <w:sz w:val="24"/>
                <w:szCs w:val="24"/>
                <w:rtl/>
              </w:rPr>
            </w:pPr>
          </w:p>
        </w:tc>
      </w:tr>
      <w:tr w:rsidR="00A57D52" w:rsidRPr="0019613F" w14:paraId="7C6C7747" w14:textId="77777777" w:rsidTr="00900FA6">
        <w:tc>
          <w:tcPr>
            <w:tcW w:w="3969" w:type="dxa"/>
          </w:tcPr>
          <w:p w14:paraId="099A6723" w14:textId="77777777"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lastRenderedPageBreak/>
              <w:t>Så tilryger han evangeliet. Og hvis patriarken eller ærkebiskoppen eller biskoppen er til stede, tilryger han ham 3 gange.</w:t>
            </w:r>
          </w:p>
          <w:p w14:paraId="09E6F6AE" w14:textId="698221CC"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1 gang </w:t>
            </w:r>
            <w:proofErr w:type="spellStart"/>
            <w:r w:rsidRPr="00C06844">
              <w:rPr>
                <w:rFonts w:asciiTheme="majorBidi" w:hAnsiTheme="majorBidi" w:cstheme="majorBidi"/>
                <w:color w:val="1F497D" w:themeColor="text2"/>
                <w:sz w:val="24"/>
                <w:szCs w:val="24"/>
                <w:lang w:val="en-US"/>
              </w:rPr>
              <w:t>til</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patriarken</w:t>
            </w:r>
            <w:proofErr w:type="spellEnd"/>
            <w:r w:rsidRPr="00C06844">
              <w:rPr>
                <w:rFonts w:asciiTheme="majorBidi" w:hAnsiTheme="majorBidi" w:cstheme="majorBidi"/>
                <w:color w:val="1F497D" w:themeColor="text2"/>
                <w:sz w:val="24"/>
                <w:szCs w:val="24"/>
                <w:lang w:val="en-US"/>
              </w:rPr>
              <w:t>:</w:t>
            </w:r>
          </w:p>
        </w:tc>
        <w:tc>
          <w:tcPr>
            <w:tcW w:w="3969" w:type="dxa"/>
          </w:tcPr>
          <w:p w14:paraId="7C922489" w14:textId="328374A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If the pope, a metropolitan or a bishop is present, the priest censes him three times. </w:t>
            </w:r>
            <w:r w:rsidRPr="00C06844">
              <w:rPr>
                <w:rFonts w:asciiTheme="majorBidi" w:hAnsiTheme="majorBidi" w:cstheme="majorBidi"/>
                <w:color w:val="1F497D" w:themeColor="text2"/>
                <w:sz w:val="24"/>
                <w:szCs w:val="24"/>
              </w:rPr>
              <w:t>The first time in the presence of the pope:</w:t>
            </w:r>
          </w:p>
        </w:tc>
        <w:tc>
          <w:tcPr>
            <w:tcW w:w="2552" w:type="dxa"/>
          </w:tcPr>
          <w:p w14:paraId="0D9085DF" w14:textId="119BE2FD" w:rsidR="00A57D52" w:rsidRPr="00C06844" w:rsidRDefault="00A57D52" w:rsidP="00DD74E2">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وإذا كان البابا أو المطران أو الأسقف حاضراً</w:t>
            </w:r>
            <w:r w:rsidR="00DD74E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يعطيه البخور ثلاثة أياد. أول يد للآب</w:t>
            </w:r>
            <w:r w:rsidR="00DD74E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البطريرك:</w:t>
            </w:r>
          </w:p>
        </w:tc>
      </w:tr>
      <w:tr w:rsidR="00A57D52" w:rsidRPr="0019613F" w14:paraId="49BAF0E8" w14:textId="77777777" w:rsidTr="00900FA6">
        <w:tc>
          <w:tcPr>
            <w:tcW w:w="3969" w:type="dxa"/>
          </w:tcPr>
          <w:p w14:paraId="6828D2A1" w14:textId="2943460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Herren bevare vor ærede fader, ypperstepræsten Abba NN's liv og stilling.</w:t>
            </w:r>
          </w:p>
        </w:tc>
        <w:tc>
          <w:tcPr>
            <w:tcW w:w="3969" w:type="dxa"/>
          </w:tcPr>
          <w:p w14:paraId="012563CD" w14:textId="2E0CA90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May the Lord preserve and confirm the life of our honored father, the high priest Papa Abba (...).</w:t>
            </w:r>
          </w:p>
        </w:tc>
        <w:tc>
          <w:tcPr>
            <w:tcW w:w="2552" w:type="dxa"/>
          </w:tcPr>
          <w:p w14:paraId="74124FBA" w14:textId="37C5397D" w:rsidR="00A57D52" w:rsidRPr="006D1E9F" w:rsidRDefault="00A57D52" w:rsidP="00DD74E2">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الرب يحفظ حياة وقيام أبينا</w:t>
            </w:r>
            <w:r w:rsidR="00DD74E2"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المكرم رئيس الكهنة البابا أنبا</w:t>
            </w:r>
            <w:r w:rsidR="00DD74E2" w:rsidRPr="006D1E9F">
              <w:rPr>
                <w:rFonts w:asciiTheme="majorBidi" w:hAnsiTheme="majorBidi" w:cstheme="majorBidi" w:hint="cs"/>
                <w:b/>
                <w:bCs/>
                <w:sz w:val="24"/>
                <w:szCs w:val="24"/>
                <w:rtl/>
              </w:rPr>
              <w:t xml:space="preserve"> (....).</w:t>
            </w:r>
          </w:p>
          <w:p w14:paraId="127265E0" w14:textId="181BF7BD"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309D1423" w14:textId="77777777" w:rsidTr="00900FA6">
        <w:tc>
          <w:tcPr>
            <w:tcW w:w="3969" w:type="dxa"/>
          </w:tcPr>
          <w:p w14:paraId="0D017C07" w14:textId="21227C2F"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2</w:t>
            </w:r>
            <w:r w:rsidR="00A16314"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 xml:space="preserve"> gang:</w:t>
            </w:r>
          </w:p>
        </w:tc>
        <w:tc>
          <w:tcPr>
            <w:tcW w:w="3969" w:type="dxa"/>
          </w:tcPr>
          <w:p w14:paraId="0CFFDEFB" w14:textId="2427909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And the second time:</w:t>
            </w:r>
          </w:p>
        </w:tc>
        <w:tc>
          <w:tcPr>
            <w:tcW w:w="2552" w:type="dxa"/>
          </w:tcPr>
          <w:p w14:paraId="4F19ECC5" w14:textId="2E3294F7"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الثانية يقول:</w:t>
            </w:r>
          </w:p>
        </w:tc>
      </w:tr>
      <w:tr w:rsidR="00A57D52" w:rsidRPr="0019613F" w14:paraId="64ACEBCF" w14:textId="77777777" w:rsidTr="00900FA6">
        <w:tc>
          <w:tcPr>
            <w:tcW w:w="3969" w:type="dxa"/>
          </w:tcPr>
          <w:p w14:paraId="151A6300" w14:textId="3C7AEF5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Bevar ham for os i mange år og i tider med fred.</w:t>
            </w:r>
          </w:p>
        </w:tc>
        <w:tc>
          <w:tcPr>
            <w:tcW w:w="3969" w:type="dxa"/>
          </w:tcPr>
          <w:p w14:paraId="3054BA23" w14:textId="278C6E1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In keeping, keep him for us for many years and peaceful times.</w:t>
            </w:r>
          </w:p>
        </w:tc>
        <w:tc>
          <w:tcPr>
            <w:tcW w:w="2552" w:type="dxa"/>
          </w:tcPr>
          <w:p w14:paraId="3D75A0F7" w14:textId="138AD6DC"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حفظا احفظه لنا سنين كثيرة</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وأزمنة سلامية</w:t>
            </w:r>
            <w:r w:rsidRPr="006D1E9F">
              <w:rPr>
                <w:rFonts w:asciiTheme="majorBidi" w:hAnsiTheme="majorBidi" w:cstheme="majorBidi"/>
                <w:b/>
                <w:bCs/>
                <w:sz w:val="24"/>
                <w:szCs w:val="24"/>
                <w:lang w:val="en-US"/>
              </w:rPr>
              <w:t>.</w:t>
            </w:r>
          </w:p>
        </w:tc>
      </w:tr>
      <w:tr w:rsidR="00624D26" w:rsidRPr="0019613F" w14:paraId="38D0E716" w14:textId="77777777" w:rsidTr="00900FA6">
        <w:tc>
          <w:tcPr>
            <w:tcW w:w="3969" w:type="dxa"/>
          </w:tcPr>
          <w:p w14:paraId="5CD1EFE3"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7CECAFF4"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F271157"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4332C7" w14:paraId="6AD1276F" w14:textId="77777777" w:rsidTr="00900FA6">
        <w:tc>
          <w:tcPr>
            <w:tcW w:w="3969" w:type="dxa"/>
          </w:tcPr>
          <w:p w14:paraId="0049FC59" w14:textId="4302D125"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3</w:t>
            </w:r>
            <w:r w:rsidR="00A16314"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316286F9" w14:textId="6723502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the third time, he says:</w:t>
            </w:r>
          </w:p>
        </w:tc>
        <w:tc>
          <w:tcPr>
            <w:tcW w:w="2552" w:type="dxa"/>
          </w:tcPr>
          <w:p w14:paraId="2BE0D17B" w14:textId="308BBB2B"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الثالثة يقول:</w:t>
            </w:r>
          </w:p>
        </w:tc>
      </w:tr>
      <w:tr w:rsidR="00A57D52" w:rsidRPr="0019613F" w14:paraId="03DB7562" w14:textId="77777777" w:rsidTr="00900FA6">
        <w:tc>
          <w:tcPr>
            <w:tcW w:w="3969" w:type="dxa"/>
          </w:tcPr>
          <w:p w14:paraId="74E2BFA9" w14:textId="4797991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læg alle hans fjender under hans fødder i hast.</w:t>
            </w:r>
          </w:p>
        </w:tc>
        <w:tc>
          <w:tcPr>
            <w:tcW w:w="3969" w:type="dxa"/>
          </w:tcPr>
          <w:p w14:paraId="39DFBDCA" w14:textId="4D26A2E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subdue all his enemies under his feet speedily.</w:t>
            </w:r>
          </w:p>
        </w:tc>
        <w:tc>
          <w:tcPr>
            <w:tcW w:w="2552" w:type="dxa"/>
          </w:tcPr>
          <w:p w14:paraId="5780D0EA" w14:textId="554BB027" w:rsidR="00A57D52" w:rsidRPr="006D1E9F" w:rsidRDefault="00A57D52" w:rsidP="00801FDC">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ويخضع جميع أعدائه تحت قدميه</w:t>
            </w:r>
            <w:r w:rsidR="00801FDC"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سريعا</w:t>
            </w:r>
            <w:r w:rsidRPr="006D1E9F">
              <w:rPr>
                <w:rFonts w:asciiTheme="majorBidi" w:hAnsiTheme="majorBidi" w:cstheme="majorBidi"/>
                <w:b/>
                <w:bCs/>
                <w:sz w:val="24"/>
                <w:szCs w:val="24"/>
                <w:lang w:val="en-US"/>
              </w:rPr>
              <w:t>.</w:t>
            </w:r>
          </w:p>
        </w:tc>
      </w:tr>
      <w:tr w:rsidR="00624D26" w:rsidRPr="0019613F" w14:paraId="66CDD3A3" w14:textId="77777777" w:rsidTr="00900FA6">
        <w:tc>
          <w:tcPr>
            <w:tcW w:w="3969" w:type="dxa"/>
          </w:tcPr>
          <w:p w14:paraId="4D10361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1F7B932"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788666B" w14:textId="77777777" w:rsidR="00624D26" w:rsidRPr="006D1E9F" w:rsidRDefault="00624D26" w:rsidP="00801FDC">
            <w:pPr>
              <w:autoSpaceDE w:val="0"/>
              <w:autoSpaceDN w:val="0"/>
              <w:bidi/>
              <w:adjustRightInd w:val="0"/>
              <w:jc w:val="both"/>
              <w:rPr>
                <w:rFonts w:asciiTheme="majorBidi" w:hAnsiTheme="majorBidi" w:cstheme="majorBidi"/>
                <w:b/>
                <w:bCs/>
                <w:sz w:val="24"/>
                <w:szCs w:val="24"/>
                <w:rtl/>
              </w:rPr>
            </w:pPr>
          </w:p>
        </w:tc>
      </w:tr>
      <w:tr w:rsidR="00A57D52" w:rsidRPr="004332C7" w14:paraId="14AD97A9" w14:textId="77777777" w:rsidTr="00900FA6">
        <w:tc>
          <w:tcPr>
            <w:tcW w:w="3969" w:type="dxa"/>
          </w:tcPr>
          <w:p w14:paraId="1118F7BB" w14:textId="5F848A72"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kysser han korset og siger:</w:t>
            </w:r>
          </w:p>
        </w:tc>
        <w:tc>
          <w:tcPr>
            <w:tcW w:w="3969" w:type="dxa"/>
          </w:tcPr>
          <w:p w14:paraId="05E48C2A" w14:textId="2A40C806"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kisses the cross, while saying:</w:t>
            </w:r>
          </w:p>
        </w:tc>
        <w:tc>
          <w:tcPr>
            <w:tcW w:w="2552" w:type="dxa"/>
          </w:tcPr>
          <w:p w14:paraId="2BE1E8D2" w14:textId="6896ACF7"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يقبل الصليب قائلاً:</w:t>
            </w:r>
          </w:p>
        </w:tc>
      </w:tr>
      <w:tr w:rsidR="00A57D52" w:rsidRPr="004332C7" w14:paraId="6CF6A776" w14:textId="77777777" w:rsidTr="00900FA6">
        <w:tc>
          <w:tcPr>
            <w:tcW w:w="3969" w:type="dxa"/>
          </w:tcPr>
          <w:p w14:paraId="629FD9ED" w14:textId="16F9001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til Kristus for os, at han forlader os vore synder.</w:t>
            </w:r>
          </w:p>
        </w:tc>
        <w:tc>
          <w:tcPr>
            <w:tcW w:w="3969" w:type="dxa"/>
          </w:tcPr>
          <w:p w14:paraId="29784765" w14:textId="5E74BF2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to Christ on our behalf to forgive us our sins.</w:t>
            </w:r>
          </w:p>
        </w:tc>
        <w:tc>
          <w:tcPr>
            <w:tcW w:w="2552" w:type="dxa"/>
          </w:tcPr>
          <w:p w14:paraId="32569FFA" w14:textId="77777777" w:rsidR="00A57D52" w:rsidRPr="006D1E9F" w:rsidRDefault="00A57D52" w:rsidP="00C767E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أطلب من المسيح عنا، ليغفر لنا</w:t>
            </w:r>
          </w:p>
          <w:p w14:paraId="0657AF8F" w14:textId="4043FB88"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خطايانا</w:t>
            </w:r>
            <w:r w:rsidRPr="006D1E9F">
              <w:rPr>
                <w:rFonts w:asciiTheme="majorBidi" w:hAnsiTheme="majorBidi" w:cstheme="majorBidi"/>
                <w:b/>
                <w:bCs/>
                <w:sz w:val="24"/>
                <w:szCs w:val="24"/>
              </w:rPr>
              <w:t>.</w:t>
            </w:r>
          </w:p>
        </w:tc>
      </w:tr>
      <w:tr w:rsidR="00624D26" w:rsidRPr="004332C7" w14:paraId="305C51C5" w14:textId="77777777" w:rsidTr="00900FA6">
        <w:tc>
          <w:tcPr>
            <w:tcW w:w="3969" w:type="dxa"/>
          </w:tcPr>
          <w:p w14:paraId="54CCDBDD" w14:textId="77777777" w:rsidR="00624D26" w:rsidRPr="004332C7" w:rsidRDefault="00624D26" w:rsidP="00C767E9">
            <w:pPr>
              <w:jc w:val="both"/>
              <w:rPr>
                <w:rFonts w:asciiTheme="majorBidi" w:hAnsiTheme="majorBidi" w:cstheme="majorBidi"/>
                <w:sz w:val="24"/>
                <w:szCs w:val="24"/>
              </w:rPr>
            </w:pPr>
          </w:p>
        </w:tc>
        <w:tc>
          <w:tcPr>
            <w:tcW w:w="3969" w:type="dxa"/>
          </w:tcPr>
          <w:p w14:paraId="521B9031"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067778A7" w14:textId="77777777" w:rsidR="00624D26" w:rsidRPr="006D1E9F" w:rsidRDefault="00624D26" w:rsidP="00C767E9">
            <w:pPr>
              <w:autoSpaceDE w:val="0"/>
              <w:autoSpaceDN w:val="0"/>
              <w:bidi/>
              <w:adjustRightInd w:val="0"/>
              <w:jc w:val="both"/>
              <w:rPr>
                <w:rFonts w:asciiTheme="majorBidi" w:hAnsiTheme="majorBidi" w:cstheme="majorBidi"/>
                <w:b/>
                <w:bCs/>
                <w:sz w:val="24"/>
                <w:szCs w:val="24"/>
                <w:rtl/>
              </w:rPr>
            </w:pPr>
          </w:p>
        </w:tc>
      </w:tr>
      <w:tr w:rsidR="00A57D52" w:rsidRPr="0019613F" w14:paraId="0EA0AA1C" w14:textId="77777777" w:rsidTr="00900FA6">
        <w:tc>
          <w:tcPr>
            <w:tcW w:w="3969" w:type="dxa"/>
          </w:tcPr>
          <w:p w14:paraId="4F88234D" w14:textId="0ED0BC43" w:rsidR="00455C13" w:rsidRPr="00801FDC" w:rsidRDefault="00A57D52" w:rsidP="00801FDC">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Derefter tilryger han hele det øvrige præsteskab. </w:t>
            </w:r>
            <w:r w:rsidR="00FA2F87" w:rsidRPr="00C06844">
              <w:rPr>
                <w:rFonts w:asciiTheme="majorBidi" w:hAnsiTheme="majorBidi" w:cstheme="majorBidi"/>
                <w:color w:val="1F497D" w:themeColor="text2"/>
                <w:sz w:val="24"/>
                <w:szCs w:val="24"/>
              </w:rPr>
              <w:t xml:space="preserve">Han tilryger </w:t>
            </w:r>
            <w:r w:rsidRPr="00C06844">
              <w:rPr>
                <w:rFonts w:asciiTheme="majorBidi" w:hAnsiTheme="majorBidi" w:cstheme="majorBidi"/>
                <w:color w:val="1F497D" w:themeColor="text2"/>
                <w:sz w:val="24"/>
                <w:szCs w:val="24"/>
              </w:rPr>
              <w:t>provsten (hegumen</w:t>
            </w:r>
            <w:r w:rsidR="00FA2F87" w:rsidRPr="00C06844">
              <w:rPr>
                <w:rFonts w:asciiTheme="majorBidi" w:hAnsiTheme="majorBidi" w:cstheme="majorBidi"/>
                <w:color w:val="1F497D" w:themeColor="text2"/>
                <w:sz w:val="24"/>
                <w:szCs w:val="24"/>
              </w:rPr>
              <w:t>en</w:t>
            </w:r>
            <w:r w:rsidRPr="00C06844">
              <w:rPr>
                <w:rFonts w:asciiTheme="majorBidi" w:hAnsiTheme="majorBidi" w:cstheme="majorBidi"/>
                <w:color w:val="1F497D" w:themeColor="text2"/>
                <w:sz w:val="24"/>
                <w:szCs w:val="24"/>
              </w:rPr>
              <w:t xml:space="preserve">) </w:t>
            </w:r>
            <w:r w:rsidR="0048538E" w:rsidRPr="00C06844">
              <w:rPr>
                <w:rFonts w:asciiTheme="majorBidi" w:hAnsiTheme="majorBidi" w:cstheme="majorBidi"/>
                <w:color w:val="1F497D" w:themeColor="text2"/>
                <w:sz w:val="24"/>
                <w:szCs w:val="24"/>
              </w:rPr>
              <w:t>to</w:t>
            </w:r>
            <w:r w:rsidRPr="00C06844">
              <w:rPr>
                <w:rFonts w:asciiTheme="majorBidi" w:hAnsiTheme="majorBidi" w:cstheme="majorBidi"/>
                <w:color w:val="1F497D" w:themeColor="text2"/>
                <w:sz w:val="24"/>
                <w:szCs w:val="24"/>
              </w:rPr>
              <w:t xml:space="preserve"> gange</w:t>
            </w:r>
            <w:r w:rsidR="00FA2F87" w:rsidRPr="00C06844">
              <w:rPr>
                <w:rFonts w:asciiTheme="majorBidi" w:hAnsiTheme="majorBidi" w:cstheme="majorBidi"/>
                <w:color w:val="1F497D" w:themeColor="text2"/>
                <w:sz w:val="24"/>
                <w:szCs w:val="24"/>
              </w:rPr>
              <w:t>, mens han første gang siger:</w:t>
            </w:r>
          </w:p>
        </w:tc>
        <w:tc>
          <w:tcPr>
            <w:tcW w:w="3969" w:type="dxa"/>
          </w:tcPr>
          <w:p w14:paraId="34BF338A" w14:textId="03FAD22E"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the rest of the priests in the following manner. 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the Hegumen twice, saying the first time:</w:t>
            </w:r>
          </w:p>
        </w:tc>
        <w:tc>
          <w:tcPr>
            <w:tcW w:w="2552" w:type="dxa"/>
          </w:tcPr>
          <w:p w14:paraId="2629048F" w14:textId="4828B0C8" w:rsidR="00A57D52" w:rsidRPr="00C06844" w:rsidRDefault="00A57D52" w:rsidP="00DC314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ويعطي البخور لباقي الكهنة، للقمص يدان</w:t>
            </w:r>
            <w:r w:rsidR="00DC314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ويقول في اليد الأولي:</w:t>
            </w:r>
          </w:p>
        </w:tc>
      </w:tr>
      <w:tr w:rsidR="00A57D52" w:rsidRPr="0019613F" w14:paraId="6F155987" w14:textId="77777777" w:rsidTr="00900FA6">
        <w:tc>
          <w:tcPr>
            <w:tcW w:w="3969" w:type="dxa"/>
          </w:tcPr>
          <w:p w14:paraId="44AAA493" w14:textId="69444D2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Jeg beder dig, fader provst: ihukom mig i din bøn.</w:t>
            </w:r>
          </w:p>
        </w:tc>
        <w:tc>
          <w:tcPr>
            <w:tcW w:w="3969" w:type="dxa"/>
          </w:tcPr>
          <w:p w14:paraId="61788247" w14:textId="2CC3EF8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 ask you, my father the hegumen, to remember me in your prayer.</w:t>
            </w:r>
          </w:p>
        </w:tc>
        <w:tc>
          <w:tcPr>
            <w:tcW w:w="2552" w:type="dxa"/>
          </w:tcPr>
          <w:p w14:paraId="672AC6B1" w14:textId="56B3B432"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أسألك يا أبي القمص، أذكرني في</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صلاتك</w:t>
            </w:r>
            <w:r w:rsidRPr="0019613F">
              <w:rPr>
                <w:rFonts w:asciiTheme="majorBidi" w:hAnsiTheme="majorBidi" w:cstheme="majorBidi"/>
                <w:b/>
                <w:bCs/>
                <w:sz w:val="24"/>
                <w:szCs w:val="24"/>
                <w:lang w:val="en-US"/>
              </w:rPr>
              <w:t>.</w:t>
            </w:r>
          </w:p>
        </w:tc>
      </w:tr>
      <w:tr w:rsidR="00624D26" w:rsidRPr="0019613F" w14:paraId="5710D4B2" w14:textId="77777777" w:rsidTr="00900FA6">
        <w:tc>
          <w:tcPr>
            <w:tcW w:w="3969" w:type="dxa"/>
          </w:tcPr>
          <w:p w14:paraId="6EBC0D0F"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3F4DDEBA"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9665D2A"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4332C7" w14:paraId="38353AA5" w14:textId="77777777" w:rsidTr="00900FA6">
        <w:tc>
          <w:tcPr>
            <w:tcW w:w="3969" w:type="dxa"/>
          </w:tcPr>
          <w:p w14:paraId="1D401685" w14:textId="5E1E4983"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2</w:t>
            </w:r>
            <w:r w:rsidR="00A16314"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 xml:space="preserve"> gang</w:t>
            </w:r>
          </w:p>
        </w:tc>
        <w:tc>
          <w:tcPr>
            <w:tcW w:w="3969" w:type="dxa"/>
          </w:tcPr>
          <w:p w14:paraId="3EACAFFA" w14:textId="089AC5D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And the second time:</w:t>
            </w:r>
          </w:p>
        </w:tc>
        <w:tc>
          <w:tcPr>
            <w:tcW w:w="2552" w:type="dxa"/>
          </w:tcPr>
          <w:p w14:paraId="01E7E47D" w14:textId="1622F2AE"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اليد الثانية يقول:</w:t>
            </w:r>
          </w:p>
        </w:tc>
      </w:tr>
      <w:tr w:rsidR="00A57D52" w:rsidRPr="0019613F" w14:paraId="6CF3709B" w14:textId="77777777" w:rsidTr="00900FA6">
        <w:tc>
          <w:tcPr>
            <w:tcW w:w="3969" w:type="dxa"/>
          </w:tcPr>
          <w:p w14:paraId="6D179E5D" w14:textId="507E8DE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at Kristus, vor Gud, må forlade mig mine mange synder.</w:t>
            </w:r>
          </w:p>
        </w:tc>
        <w:tc>
          <w:tcPr>
            <w:tcW w:w="3969" w:type="dxa"/>
          </w:tcPr>
          <w:p w14:paraId="3E233F23" w14:textId="520E84A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Christ our God may forgive me my many sins.</w:t>
            </w:r>
          </w:p>
        </w:tc>
        <w:tc>
          <w:tcPr>
            <w:tcW w:w="2552" w:type="dxa"/>
          </w:tcPr>
          <w:p w14:paraId="6939E42D" w14:textId="03464F7A"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لكي المسيح الهنا يغفر لي</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خطاياي الكثيرة</w:t>
            </w:r>
            <w:r w:rsidRPr="006D1E9F">
              <w:rPr>
                <w:rFonts w:asciiTheme="majorBidi" w:hAnsiTheme="majorBidi" w:cstheme="majorBidi"/>
                <w:b/>
                <w:bCs/>
                <w:sz w:val="24"/>
                <w:szCs w:val="24"/>
                <w:lang w:val="en-US"/>
              </w:rPr>
              <w:t>.</w:t>
            </w:r>
          </w:p>
        </w:tc>
      </w:tr>
      <w:tr w:rsidR="00624D26" w:rsidRPr="0019613F" w14:paraId="5F8B6F86" w14:textId="77777777" w:rsidTr="00900FA6">
        <w:tc>
          <w:tcPr>
            <w:tcW w:w="3969" w:type="dxa"/>
          </w:tcPr>
          <w:p w14:paraId="65958E04"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357624DE"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0712454"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4332C7" w14:paraId="5B9804D6" w14:textId="77777777" w:rsidTr="00900FA6">
        <w:tc>
          <w:tcPr>
            <w:tcW w:w="3969" w:type="dxa"/>
          </w:tcPr>
          <w:p w14:paraId="69A8191F" w14:textId="16F9646B"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Til præsten en gang, mens han siger:</w:t>
            </w:r>
          </w:p>
        </w:tc>
        <w:tc>
          <w:tcPr>
            <w:tcW w:w="3969" w:type="dxa"/>
          </w:tcPr>
          <w:p w14:paraId="70D8B96A" w14:textId="5BBEC4E1"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kisses the cross, while saying:</w:t>
            </w:r>
          </w:p>
        </w:tc>
        <w:tc>
          <w:tcPr>
            <w:tcW w:w="2552" w:type="dxa"/>
          </w:tcPr>
          <w:p w14:paraId="454DFAB6" w14:textId="6DE66E34"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وللقس يد واحدة ويقول:</w:t>
            </w:r>
          </w:p>
        </w:tc>
      </w:tr>
      <w:tr w:rsidR="00A57D52" w:rsidRPr="0019613F" w14:paraId="41314B93" w14:textId="77777777" w:rsidTr="00900FA6">
        <w:tc>
          <w:tcPr>
            <w:tcW w:w="3969" w:type="dxa"/>
          </w:tcPr>
          <w:p w14:paraId="71FE7515" w14:textId="1D75635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Jeg beder dig, fader præst: ihukom mig i din bøn.</w:t>
            </w:r>
          </w:p>
        </w:tc>
        <w:tc>
          <w:tcPr>
            <w:tcW w:w="3969" w:type="dxa"/>
          </w:tcPr>
          <w:p w14:paraId="49DEA3AF" w14:textId="4DCF171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 ask you, my father the priest, to remember me in your prayer.</w:t>
            </w:r>
          </w:p>
        </w:tc>
        <w:tc>
          <w:tcPr>
            <w:tcW w:w="2552" w:type="dxa"/>
          </w:tcPr>
          <w:p w14:paraId="7D3A508E" w14:textId="79AE7FDC"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أسألك يا أبي القس، أذكرني في</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صلاتك</w:t>
            </w:r>
            <w:r w:rsidRPr="0019613F">
              <w:rPr>
                <w:rFonts w:asciiTheme="majorBidi" w:hAnsiTheme="majorBidi" w:cstheme="majorBidi"/>
                <w:b/>
                <w:bCs/>
                <w:sz w:val="24"/>
                <w:szCs w:val="24"/>
                <w:lang w:val="en-US"/>
              </w:rPr>
              <w:t>.</w:t>
            </w:r>
          </w:p>
        </w:tc>
      </w:tr>
      <w:tr w:rsidR="00624D26" w:rsidRPr="0019613F" w14:paraId="7038837F" w14:textId="77777777" w:rsidTr="00900FA6">
        <w:tc>
          <w:tcPr>
            <w:tcW w:w="3969" w:type="dxa"/>
          </w:tcPr>
          <w:p w14:paraId="51B2306A"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3BF8218F"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392C36A1"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19613F" w14:paraId="0839196C" w14:textId="77777777" w:rsidTr="00900FA6">
        <w:tc>
          <w:tcPr>
            <w:tcW w:w="3969" w:type="dxa"/>
          </w:tcPr>
          <w:p w14:paraId="50B1F943" w14:textId="082BEBB5"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svarer alle provster og præster ham:</w:t>
            </w:r>
          </w:p>
        </w:tc>
        <w:tc>
          <w:tcPr>
            <w:tcW w:w="3969" w:type="dxa"/>
          </w:tcPr>
          <w:p w14:paraId="56B461CB" w14:textId="21D3244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Each one of the hegumens and the priests responds saying:</w:t>
            </w:r>
          </w:p>
        </w:tc>
        <w:tc>
          <w:tcPr>
            <w:tcW w:w="2552" w:type="dxa"/>
          </w:tcPr>
          <w:p w14:paraId="61189C82" w14:textId="06DE0864"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ويجاوبه كل من القمص والقس قائلين</w:t>
            </w:r>
            <w:r w:rsidRPr="00C06844">
              <w:rPr>
                <w:rFonts w:asciiTheme="majorBidi" w:hAnsiTheme="majorBidi" w:cstheme="majorBidi"/>
                <w:b/>
                <w:bCs/>
                <w:color w:val="1F497D" w:themeColor="text2"/>
                <w:sz w:val="24"/>
                <w:szCs w:val="24"/>
                <w:rtl/>
                <w:lang w:val="en-US"/>
              </w:rPr>
              <w:t>:</w:t>
            </w:r>
          </w:p>
        </w:tc>
      </w:tr>
      <w:tr w:rsidR="00A57D52" w:rsidRPr="0019613F" w14:paraId="731D6F80" w14:textId="77777777" w:rsidTr="00900FA6">
        <w:tc>
          <w:tcPr>
            <w:tcW w:w="3969" w:type="dxa"/>
          </w:tcPr>
          <w:p w14:paraId="1190F0D2" w14:textId="0397F61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Må Herren bevare dit præstedømme på samme måde som med Melkizedek, Aron, Zakarias og Simeon - den ophøje­ de Guds præster. </w:t>
            </w:r>
            <w:r w:rsidRPr="004332C7">
              <w:rPr>
                <w:rFonts w:asciiTheme="majorBidi" w:hAnsiTheme="majorBidi" w:cstheme="majorBidi"/>
                <w:sz w:val="24"/>
                <w:szCs w:val="24"/>
                <w:lang w:val="en-US"/>
              </w:rPr>
              <w:t>Amen.</w:t>
            </w:r>
          </w:p>
        </w:tc>
        <w:tc>
          <w:tcPr>
            <w:tcW w:w="3969" w:type="dxa"/>
          </w:tcPr>
          <w:p w14:paraId="00735EB1" w14:textId="269BF4F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May the Lord preserves priesthood, as He did with Melchizedek, Aaron, Zachariah, and Simeon, the priests of the </w:t>
            </w:r>
            <w:proofErr w:type="gramStart"/>
            <w:r w:rsidRPr="004332C7">
              <w:rPr>
                <w:rFonts w:asciiTheme="majorBidi" w:hAnsiTheme="majorBidi" w:cstheme="majorBidi"/>
                <w:sz w:val="24"/>
                <w:szCs w:val="24"/>
                <w:lang w:val="en-US"/>
              </w:rPr>
              <w:t>Most High</w:t>
            </w:r>
            <w:proofErr w:type="gramEnd"/>
            <w:r w:rsidRPr="004332C7">
              <w:rPr>
                <w:rFonts w:asciiTheme="majorBidi" w:hAnsiTheme="majorBidi" w:cstheme="majorBidi"/>
                <w:sz w:val="24"/>
                <w:szCs w:val="24"/>
                <w:lang w:val="en-US"/>
              </w:rPr>
              <w:t xml:space="preserve"> God. </w:t>
            </w:r>
            <w:r w:rsidRPr="004332C7">
              <w:rPr>
                <w:rFonts w:asciiTheme="majorBidi" w:hAnsiTheme="majorBidi" w:cstheme="majorBidi"/>
                <w:sz w:val="24"/>
                <w:szCs w:val="24"/>
              </w:rPr>
              <w:t>Amen.</w:t>
            </w:r>
          </w:p>
        </w:tc>
        <w:tc>
          <w:tcPr>
            <w:tcW w:w="2552" w:type="dxa"/>
          </w:tcPr>
          <w:p w14:paraId="65045AD4" w14:textId="3FAEE767"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الرب يحفظ كهنوتك مثل ملكي</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صادق وهرون وزكريا وسمعان</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كهنة الله العلي، آمين</w:t>
            </w:r>
            <w:r w:rsidRPr="0019613F">
              <w:rPr>
                <w:rFonts w:asciiTheme="majorBidi" w:hAnsiTheme="majorBidi" w:cstheme="majorBidi"/>
                <w:b/>
                <w:bCs/>
                <w:sz w:val="24"/>
                <w:szCs w:val="24"/>
                <w:lang w:val="en-US"/>
              </w:rPr>
              <w:t>.</w:t>
            </w:r>
          </w:p>
        </w:tc>
      </w:tr>
      <w:tr w:rsidR="00624D26" w:rsidRPr="0019613F" w14:paraId="2090CFAD" w14:textId="77777777" w:rsidTr="00900FA6">
        <w:tc>
          <w:tcPr>
            <w:tcW w:w="3969" w:type="dxa"/>
          </w:tcPr>
          <w:p w14:paraId="65A896B1"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FAA02C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08397D83"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4332C7" w14:paraId="799FE2B3" w14:textId="77777777" w:rsidTr="00900FA6">
        <w:tc>
          <w:tcPr>
            <w:tcW w:w="3969" w:type="dxa"/>
          </w:tcPr>
          <w:p w14:paraId="283C3FF1" w14:textId="0E2A2007"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Under nadvergudstjenesten svarer de ham således:</w:t>
            </w:r>
          </w:p>
        </w:tc>
        <w:tc>
          <w:tcPr>
            <w:tcW w:w="3969" w:type="dxa"/>
          </w:tcPr>
          <w:p w14:paraId="2A6DD97E" w14:textId="543BFF0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Liturgy, they respond saying:</w:t>
            </w:r>
          </w:p>
        </w:tc>
        <w:tc>
          <w:tcPr>
            <w:tcW w:w="2552" w:type="dxa"/>
          </w:tcPr>
          <w:p w14:paraId="533D818D" w14:textId="406BC66C"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القداس يجاوبانه هكذا:</w:t>
            </w:r>
          </w:p>
        </w:tc>
      </w:tr>
      <w:tr w:rsidR="00A57D52" w:rsidRPr="0019613F" w14:paraId="72F99A28" w14:textId="77777777" w:rsidTr="00900FA6">
        <w:tc>
          <w:tcPr>
            <w:tcW w:w="3969" w:type="dxa"/>
          </w:tcPr>
          <w:p w14:paraId="05C8DD20" w14:textId="4CA5399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Gud modtage dit offer på samme måde som med Melkizedek</w:t>
            </w:r>
            <w:r w:rsidR="00E62FF0" w:rsidRPr="004332C7">
              <w:rPr>
                <w:rFonts w:asciiTheme="majorBidi" w:hAnsiTheme="majorBidi" w:cstheme="majorBidi"/>
                <w:sz w:val="24"/>
                <w:szCs w:val="24"/>
              </w:rPr>
              <w:t>.</w:t>
            </w:r>
          </w:p>
        </w:tc>
        <w:tc>
          <w:tcPr>
            <w:tcW w:w="3969" w:type="dxa"/>
          </w:tcPr>
          <w:p w14:paraId="05D7BDEA" w14:textId="103342B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May the Lord accept your sacrifice, as He did with Melchizedek,</w:t>
            </w:r>
          </w:p>
        </w:tc>
        <w:tc>
          <w:tcPr>
            <w:tcW w:w="2552" w:type="dxa"/>
          </w:tcPr>
          <w:p w14:paraId="409D70B5" w14:textId="1F70CC67"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الله يقبل ذبيحتك مثل ملكي</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صادق</w:t>
            </w:r>
            <w:r w:rsidRPr="006D1E9F">
              <w:rPr>
                <w:rFonts w:asciiTheme="majorBidi" w:hAnsiTheme="majorBidi" w:cstheme="majorBidi"/>
                <w:b/>
                <w:bCs/>
                <w:sz w:val="24"/>
                <w:szCs w:val="24"/>
                <w:lang w:val="en-US"/>
              </w:rPr>
              <w:t>.</w:t>
            </w:r>
          </w:p>
        </w:tc>
      </w:tr>
      <w:tr w:rsidR="00624D26" w:rsidRPr="0019613F" w14:paraId="595DA099" w14:textId="77777777" w:rsidTr="00900FA6">
        <w:tc>
          <w:tcPr>
            <w:tcW w:w="3969" w:type="dxa"/>
          </w:tcPr>
          <w:p w14:paraId="6B3E054A"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455DD1C2"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3B44CC47"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19613F" w14:paraId="6FA405A5" w14:textId="77777777" w:rsidTr="00900FA6">
        <w:tc>
          <w:tcPr>
            <w:tcW w:w="3969" w:type="dxa"/>
          </w:tcPr>
          <w:p w14:paraId="0591D017" w14:textId="77777777"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Så giver han røgelse til hele folket</w:t>
            </w:r>
            <w:r w:rsidR="00FA2F87" w:rsidRPr="00C06844">
              <w:rPr>
                <w:rFonts w:asciiTheme="majorBidi" w:hAnsiTheme="majorBidi" w:cstheme="majorBidi"/>
                <w:color w:val="1F497D" w:themeColor="text2"/>
                <w:sz w:val="24"/>
                <w:szCs w:val="24"/>
              </w:rPr>
              <w:t>, mens hans siger følgende</w:t>
            </w:r>
            <w:r w:rsidRPr="00C06844">
              <w:rPr>
                <w:rFonts w:asciiTheme="majorBidi" w:hAnsiTheme="majorBidi" w:cstheme="majorBidi"/>
                <w:color w:val="1F497D" w:themeColor="text2"/>
                <w:sz w:val="24"/>
                <w:szCs w:val="24"/>
              </w:rPr>
              <w:t>:</w:t>
            </w:r>
          </w:p>
          <w:p w14:paraId="305629E3" w14:textId="6C9AAC09" w:rsidR="00FA2F87" w:rsidRPr="004332C7" w:rsidRDefault="00FA2F87" w:rsidP="00C767E9">
            <w:pPr>
              <w:jc w:val="both"/>
              <w:rPr>
                <w:rFonts w:asciiTheme="majorBidi" w:hAnsiTheme="majorBidi" w:cstheme="majorBidi"/>
                <w:color w:val="4F81BD" w:themeColor="accent1"/>
                <w:sz w:val="24"/>
                <w:szCs w:val="24"/>
                <w:highlight w:val="cyan"/>
              </w:rPr>
            </w:pPr>
          </w:p>
        </w:tc>
        <w:tc>
          <w:tcPr>
            <w:tcW w:w="3969" w:type="dxa"/>
          </w:tcPr>
          <w:p w14:paraId="7491C879" w14:textId="1F593CAC"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the entire congregation, while saying the following:</w:t>
            </w:r>
          </w:p>
        </w:tc>
        <w:tc>
          <w:tcPr>
            <w:tcW w:w="2552" w:type="dxa"/>
          </w:tcPr>
          <w:p w14:paraId="17C4B016" w14:textId="2008CB36"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يعطي البخور للشعب جميعه وهو يقول</w:t>
            </w:r>
            <w:r w:rsidRPr="00C06844">
              <w:rPr>
                <w:rFonts w:asciiTheme="majorBidi" w:hAnsiTheme="majorBidi" w:cstheme="majorBidi"/>
                <w:b/>
                <w:bCs/>
                <w:color w:val="1F497D" w:themeColor="text2"/>
                <w:sz w:val="24"/>
                <w:szCs w:val="24"/>
                <w:rtl/>
                <w:lang w:val="en-US"/>
              </w:rPr>
              <w:t>:</w:t>
            </w:r>
          </w:p>
        </w:tc>
      </w:tr>
      <w:tr w:rsidR="00A57D52" w:rsidRPr="0019613F" w14:paraId="2C0A07AA" w14:textId="77777777" w:rsidTr="00900FA6">
        <w:tc>
          <w:tcPr>
            <w:tcW w:w="3969" w:type="dxa"/>
          </w:tcPr>
          <w:p w14:paraId="027979FD" w14:textId="6ECB029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lastRenderedPageBreak/>
              <w:t xml:space="preserve">Velsignelsen fra aftenrøgelsen - må dens hellige velsignelse være med os. </w:t>
            </w:r>
            <w:r w:rsidRPr="004332C7">
              <w:rPr>
                <w:rFonts w:asciiTheme="majorBidi" w:hAnsiTheme="majorBidi" w:cstheme="majorBidi"/>
                <w:sz w:val="24"/>
                <w:szCs w:val="24"/>
                <w:lang w:val="en-US"/>
              </w:rPr>
              <w:t>Amen.</w:t>
            </w:r>
          </w:p>
        </w:tc>
        <w:tc>
          <w:tcPr>
            <w:tcW w:w="3969" w:type="dxa"/>
          </w:tcPr>
          <w:p w14:paraId="094999E2" w14:textId="21898BEA" w:rsidR="00A57D52" w:rsidRPr="004332C7" w:rsidRDefault="00A57D52" w:rsidP="00C767E9">
            <w:pPr>
              <w:jc w:val="both"/>
              <w:rPr>
                <w:rFonts w:asciiTheme="majorBidi" w:hAnsiTheme="majorBidi" w:cstheme="majorBidi"/>
                <w:sz w:val="24"/>
                <w:szCs w:val="24"/>
                <w:lang w:val="en-US"/>
              </w:rPr>
            </w:pPr>
            <w:proofErr w:type="gramStart"/>
            <w:r w:rsidRPr="004332C7">
              <w:rPr>
                <w:rFonts w:asciiTheme="majorBidi" w:hAnsiTheme="majorBidi" w:cstheme="majorBidi"/>
                <w:sz w:val="24"/>
                <w:szCs w:val="24"/>
                <w:lang w:val="en-US"/>
              </w:rPr>
              <w:t>The blessing of the evening incense,</w:t>
            </w:r>
            <w:proofErr w:type="gramEnd"/>
            <w:r w:rsidRPr="004332C7">
              <w:rPr>
                <w:rFonts w:asciiTheme="majorBidi" w:hAnsiTheme="majorBidi" w:cstheme="majorBidi"/>
                <w:sz w:val="24"/>
                <w:szCs w:val="24"/>
                <w:lang w:val="en-US"/>
              </w:rPr>
              <w:t xml:space="preserve"> may its holy blessing be with us. </w:t>
            </w:r>
            <w:r w:rsidRPr="004332C7">
              <w:rPr>
                <w:rFonts w:asciiTheme="majorBidi" w:hAnsiTheme="majorBidi" w:cstheme="majorBidi"/>
                <w:sz w:val="24"/>
                <w:szCs w:val="24"/>
              </w:rPr>
              <w:t>Amen.</w:t>
            </w:r>
          </w:p>
        </w:tc>
        <w:tc>
          <w:tcPr>
            <w:tcW w:w="2552" w:type="dxa"/>
          </w:tcPr>
          <w:p w14:paraId="67A124B4" w14:textId="4EDE637D"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بركة بخور المساء، بركته</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المقدسة تكون معنا. آمين</w:t>
            </w:r>
            <w:r w:rsidRPr="006D1E9F">
              <w:rPr>
                <w:rFonts w:asciiTheme="majorBidi" w:hAnsiTheme="majorBidi" w:cstheme="majorBidi"/>
                <w:b/>
                <w:bCs/>
                <w:sz w:val="24"/>
                <w:szCs w:val="24"/>
                <w:lang w:val="en-US"/>
              </w:rPr>
              <w:t>.</w:t>
            </w:r>
          </w:p>
        </w:tc>
      </w:tr>
      <w:tr w:rsidR="00624D26" w:rsidRPr="0019613F" w14:paraId="2946967C" w14:textId="77777777" w:rsidTr="00900FA6">
        <w:tc>
          <w:tcPr>
            <w:tcW w:w="3969" w:type="dxa"/>
          </w:tcPr>
          <w:p w14:paraId="5C42E71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DA829F0"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075D81BB"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4332C7" w14:paraId="2B88F5A2" w14:textId="77777777" w:rsidTr="00900FA6">
        <w:tc>
          <w:tcPr>
            <w:tcW w:w="3969" w:type="dxa"/>
          </w:tcPr>
          <w:p w14:paraId="36DE6BFD" w14:textId="50F1B5E7"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Og </w:t>
            </w:r>
            <w:proofErr w:type="spellStart"/>
            <w:r w:rsidRPr="00C06844">
              <w:rPr>
                <w:rFonts w:asciiTheme="majorBidi" w:hAnsiTheme="majorBidi" w:cstheme="majorBidi"/>
                <w:color w:val="1F497D" w:themeColor="text2"/>
                <w:sz w:val="24"/>
                <w:szCs w:val="24"/>
                <w:lang w:val="en-US"/>
              </w:rPr>
              <w:t>ved</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morgenrøgelsen</w:t>
            </w:r>
            <w:proofErr w:type="spellEnd"/>
            <w:r w:rsidRPr="00C06844">
              <w:rPr>
                <w:rFonts w:asciiTheme="majorBidi" w:hAnsiTheme="majorBidi" w:cstheme="majorBidi"/>
                <w:color w:val="1F497D" w:themeColor="text2"/>
                <w:sz w:val="24"/>
                <w:szCs w:val="24"/>
                <w:lang w:val="en-US"/>
              </w:rPr>
              <w:t>:</w:t>
            </w:r>
          </w:p>
        </w:tc>
        <w:tc>
          <w:tcPr>
            <w:tcW w:w="3969" w:type="dxa"/>
          </w:tcPr>
          <w:p w14:paraId="0DE19EC8" w14:textId="27DC2CC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censes the entire congregation, while saying the following:</w:t>
            </w:r>
          </w:p>
        </w:tc>
        <w:tc>
          <w:tcPr>
            <w:tcW w:w="2552" w:type="dxa"/>
          </w:tcPr>
          <w:p w14:paraId="239523BE" w14:textId="3778C1F3"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بخور باكر يقول:</w:t>
            </w:r>
          </w:p>
        </w:tc>
      </w:tr>
      <w:tr w:rsidR="00A57D52" w:rsidRPr="0019613F" w14:paraId="32AA217F" w14:textId="77777777" w:rsidTr="00900FA6">
        <w:tc>
          <w:tcPr>
            <w:tcW w:w="3969" w:type="dxa"/>
          </w:tcPr>
          <w:p w14:paraId="404417E0" w14:textId="55C5655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Velsignelsen fra morgenrøgelsen - må dens hellige velsignelse være med os. Amen.</w:t>
            </w:r>
          </w:p>
        </w:tc>
        <w:tc>
          <w:tcPr>
            <w:tcW w:w="3969" w:type="dxa"/>
          </w:tcPr>
          <w:p w14:paraId="0F54C5EB" w14:textId="3A370B30" w:rsidR="00A57D52" w:rsidRPr="004332C7" w:rsidRDefault="00A57D52" w:rsidP="00C767E9">
            <w:pPr>
              <w:jc w:val="both"/>
              <w:rPr>
                <w:rFonts w:asciiTheme="majorBidi" w:hAnsiTheme="majorBidi" w:cstheme="majorBidi"/>
                <w:sz w:val="24"/>
                <w:szCs w:val="24"/>
                <w:lang w:val="en-US"/>
              </w:rPr>
            </w:pPr>
            <w:proofErr w:type="gramStart"/>
            <w:r w:rsidRPr="004332C7">
              <w:rPr>
                <w:rFonts w:asciiTheme="majorBidi" w:hAnsiTheme="majorBidi" w:cstheme="majorBidi"/>
                <w:sz w:val="24"/>
                <w:szCs w:val="24"/>
                <w:lang w:val="en-US"/>
              </w:rPr>
              <w:t>The blessing of the morning incense,</w:t>
            </w:r>
            <w:proofErr w:type="gramEnd"/>
            <w:r w:rsidRPr="004332C7">
              <w:rPr>
                <w:rFonts w:asciiTheme="majorBidi" w:hAnsiTheme="majorBidi" w:cstheme="majorBidi"/>
                <w:sz w:val="24"/>
                <w:szCs w:val="24"/>
                <w:lang w:val="en-US"/>
              </w:rPr>
              <w:t xml:space="preserve"> may its holy blessing be with us. </w:t>
            </w:r>
            <w:r w:rsidRPr="004332C7">
              <w:rPr>
                <w:rFonts w:asciiTheme="majorBidi" w:hAnsiTheme="majorBidi" w:cstheme="majorBidi"/>
                <w:sz w:val="24"/>
                <w:szCs w:val="24"/>
              </w:rPr>
              <w:t>Amen.</w:t>
            </w:r>
          </w:p>
        </w:tc>
        <w:tc>
          <w:tcPr>
            <w:tcW w:w="2552" w:type="dxa"/>
          </w:tcPr>
          <w:p w14:paraId="42397E2B" w14:textId="1E0CE8AD"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بركة بخور باكر، بركته المقدسة</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تكون معنا. آمين</w:t>
            </w:r>
            <w:r w:rsidRPr="006D1E9F">
              <w:rPr>
                <w:rFonts w:asciiTheme="majorBidi" w:hAnsiTheme="majorBidi" w:cstheme="majorBidi"/>
                <w:b/>
                <w:bCs/>
                <w:sz w:val="24"/>
                <w:szCs w:val="24"/>
                <w:lang w:val="en-US"/>
              </w:rPr>
              <w:t>.</w:t>
            </w:r>
          </w:p>
        </w:tc>
      </w:tr>
      <w:tr w:rsidR="00624D26" w:rsidRPr="0019613F" w14:paraId="55B497F1" w14:textId="77777777" w:rsidTr="00900FA6">
        <w:tc>
          <w:tcPr>
            <w:tcW w:w="3969" w:type="dxa"/>
          </w:tcPr>
          <w:p w14:paraId="19BA30CB"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16EE931F"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98EC8A7"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19613F" w14:paraId="03697F61" w14:textId="77777777" w:rsidTr="00900FA6">
        <w:tc>
          <w:tcPr>
            <w:tcW w:w="3969" w:type="dxa"/>
          </w:tcPr>
          <w:p w14:paraId="0350B53B" w14:textId="4EC537DD"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idet han går ud foran haikal-væggen, siger han den femdelte ydmyge bøn til ære for Herren Kristus, som blev korsfæstet for os og løskøbte os med sit dyrebare blod:</w:t>
            </w:r>
          </w:p>
        </w:tc>
        <w:tc>
          <w:tcPr>
            <w:tcW w:w="3969" w:type="dxa"/>
          </w:tcPr>
          <w:p w14:paraId="4A453DD3" w14:textId="10B9CF8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going into the second section of the church, he says the following verses in reverence and praise to the Lord Christ:</w:t>
            </w:r>
          </w:p>
        </w:tc>
        <w:tc>
          <w:tcPr>
            <w:tcW w:w="2552" w:type="dxa"/>
          </w:tcPr>
          <w:p w14:paraId="5D6193A1" w14:textId="78E95375"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عند خروجه إلي الخورس الثاني يقول هذه</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الخمسة الأرباع الخشوعية تمجيداً للسيد</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المسيح</w:t>
            </w:r>
            <w:r w:rsidRPr="00C06844">
              <w:rPr>
                <w:rFonts w:asciiTheme="majorBidi" w:hAnsiTheme="majorBidi" w:cstheme="majorBidi"/>
                <w:b/>
                <w:bCs/>
                <w:color w:val="1F497D" w:themeColor="text2"/>
                <w:sz w:val="24"/>
                <w:szCs w:val="24"/>
                <w:rtl/>
                <w:lang w:val="en-US"/>
              </w:rPr>
              <w:t>:</w:t>
            </w:r>
          </w:p>
        </w:tc>
      </w:tr>
      <w:tr w:rsidR="00A57D52" w:rsidRPr="0019613F" w14:paraId="65F6F6B5" w14:textId="77777777" w:rsidTr="00900FA6">
        <w:tc>
          <w:tcPr>
            <w:tcW w:w="3969" w:type="dxa"/>
          </w:tcPr>
          <w:p w14:paraId="01485155" w14:textId="2BB5642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Jesus Kristus, i går og i dag og for evigt er han den samme, i en person (hypostase). </w:t>
            </w:r>
            <w:r w:rsidRPr="004332C7">
              <w:rPr>
                <w:rFonts w:asciiTheme="majorBidi" w:hAnsiTheme="majorBidi" w:cstheme="majorBidi"/>
                <w:sz w:val="24"/>
                <w:szCs w:val="24"/>
                <w:lang w:val="en-US"/>
              </w:rPr>
              <w:t xml:space="preserve">Vi </w:t>
            </w:r>
            <w:proofErr w:type="spellStart"/>
            <w:r w:rsidRPr="004332C7">
              <w:rPr>
                <w:rFonts w:asciiTheme="majorBidi" w:hAnsiTheme="majorBidi" w:cstheme="majorBidi"/>
                <w:sz w:val="24"/>
                <w:szCs w:val="24"/>
                <w:lang w:val="en-US"/>
              </w:rPr>
              <w:t>tilbeder</w:t>
            </w:r>
            <w:proofErr w:type="spellEnd"/>
            <w:r w:rsidRPr="004332C7">
              <w:rPr>
                <w:rFonts w:asciiTheme="majorBidi" w:hAnsiTheme="majorBidi" w:cstheme="majorBidi"/>
                <w:sz w:val="24"/>
                <w:szCs w:val="24"/>
                <w:lang w:val="en-US"/>
              </w:rPr>
              <w:t xml:space="preserve"> ham og </w:t>
            </w:r>
            <w:proofErr w:type="spellStart"/>
            <w:r w:rsidRPr="004332C7">
              <w:rPr>
                <w:rFonts w:asciiTheme="majorBidi" w:hAnsiTheme="majorBidi" w:cstheme="majorBidi"/>
                <w:sz w:val="24"/>
                <w:szCs w:val="24"/>
                <w:lang w:val="en-US"/>
              </w:rPr>
              <w:t>priser</w:t>
            </w:r>
            <w:proofErr w:type="spellEnd"/>
            <w:r w:rsidRPr="004332C7">
              <w:rPr>
                <w:rFonts w:asciiTheme="majorBidi" w:hAnsiTheme="majorBidi" w:cstheme="majorBidi"/>
                <w:sz w:val="24"/>
                <w:szCs w:val="24"/>
                <w:lang w:val="en-US"/>
              </w:rPr>
              <w:t xml:space="preserve"> ham.</w:t>
            </w:r>
          </w:p>
        </w:tc>
        <w:tc>
          <w:tcPr>
            <w:tcW w:w="3969" w:type="dxa"/>
          </w:tcPr>
          <w:p w14:paraId="4E64D9FB" w14:textId="48D57C5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Jesus Christ the same yesterday, today and forever, in one hypostasis, we worship and glorify Him.</w:t>
            </w:r>
          </w:p>
        </w:tc>
        <w:tc>
          <w:tcPr>
            <w:tcW w:w="2552" w:type="dxa"/>
          </w:tcPr>
          <w:p w14:paraId="0E0B638E" w14:textId="6BE3E2F8" w:rsidR="00A57D52" w:rsidRPr="006D1E9F" w:rsidRDefault="00A57D52" w:rsidP="00DC314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يسوع المسيح هو هو أمسا واليوم وإلى الأبد. اقنوم واحد</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نسجد له ونمجده</w:t>
            </w:r>
            <w:r w:rsidRPr="0019613F">
              <w:rPr>
                <w:rFonts w:asciiTheme="majorBidi" w:hAnsiTheme="majorBidi" w:cstheme="majorBidi"/>
                <w:b/>
                <w:bCs/>
                <w:sz w:val="24"/>
                <w:szCs w:val="24"/>
                <w:lang w:val="en-US"/>
              </w:rPr>
              <w:t>.</w:t>
            </w:r>
          </w:p>
        </w:tc>
      </w:tr>
      <w:tr w:rsidR="00624D26" w:rsidRPr="0019613F" w14:paraId="117CA43B" w14:textId="77777777" w:rsidTr="00900FA6">
        <w:tc>
          <w:tcPr>
            <w:tcW w:w="3969" w:type="dxa"/>
          </w:tcPr>
          <w:p w14:paraId="12515CD9"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5663A415"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479A9CC2" w14:textId="77777777" w:rsidR="00624D26" w:rsidRPr="006D1E9F" w:rsidRDefault="00624D26" w:rsidP="00DC314A">
            <w:pPr>
              <w:autoSpaceDE w:val="0"/>
              <w:autoSpaceDN w:val="0"/>
              <w:bidi/>
              <w:adjustRightInd w:val="0"/>
              <w:jc w:val="both"/>
              <w:rPr>
                <w:rFonts w:asciiTheme="majorBidi" w:hAnsiTheme="majorBidi" w:cstheme="majorBidi"/>
                <w:b/>
                <w:bCs/>
                <w:sz w:val="24"/>
                <w:szCs w:val="24"/>
                <w:rtl/>
              </w:rPr>
            </w:pPr>
          </w:p>
        </w:tc>
      </w:tr>
      <w:tr w:rsidR="00A57D52" w:rsidRPr="004332C7" w14:paraId="68A627F3" w14:textId="77777777" w:rsidTr="00900FA6">
        <w:tc>
          <w:tcPr>
            <w:tcW w:w="3969" w:type="dxa"/>
          </w:tcPr>
          <w:p w14:paraId="3C620204" w14:textId="74733549"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tilryger mod øst, imens han siger:</w:t>
            </w:r>
          </w:p>
        </w:tc>
        <w:tc>
          <w:tcPr>
            <w:tcW w:w="3969" w:type="dxa"/>
          </w:tcPr>
          <w:p w14:paraId="16F43563" w14:textId="25CCEA5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toward the East, saying:</w:t>
            </w:r>
          </w:p>
        </w:tc>
        <w:tc>
          <w:tcPr>
            <w:tcW w:w="2552" w:type="dxa"/>
          </w:tcPr>
          <w:p w14:paraId="31B0D9F4" w14:textId="4F8372EF"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يبخر شرقا قائلا :</w:t>
            </w:r>
          </w:p>
        </w:tc>
      </w:tr>
      <w:tr w:rsidR="00A57D52" w:rsidRPr="0019613F" w14:paraId="07307541" w14:textId="77777777" w:rsidTr="00900FA6">
        <w:tc>
          <w:tcPr>
            <w:tcW w:w="3969" w:type="dxa"/>
          </w:tcPr>
          <w:p w14:paraId="49578BF7" w14:textId="481798D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Han, som bragte sig selv som et velbehageligt offer op på korset, til frelse for vor slægt.</w:t>
            </w:r>
          </w:p>
        </w:tc>
        <w:tc>
          <w:tcPr>
            <w:tcW w:w="3969" w:type="dxa"/>
          </w:tcPr>
          <w:p w14:paraId="3EA151C8" w14:textId="057BCE6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who offered Himself as an acceptable sacrifice on the Cross for the salvation of our race.</w:t>
            </w:r>
          </w:p>
        </w:tc>
        <w:tc>
          <w:tcPr>
            <w:tcW w:w="2552" w:type="dxa"/>
          </w:tcPr>
          <w:p w14:paraId="4DCB3155" w14:textId="0F677E38" w:rsidR="00A57D52" w:rsidRPr="006D1E9F" w:rsidRDefault="00A57D52" w:rsidP="00E01BC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هذا الذي أصعد ذاته ذبيحة</w:t>
            </w:r>
            <w:r w:rsidR="00DC314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مقبولة علي الصليب عن خلاص</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جنسنا</w:t>
            </w:r>
            <w:r w:rsidRPr="0019613F">
              <w:rPr>
                <w:rFonts w:asciiTheme="majorBidi" w:hAnsiTheme="majorBidi" w:cstheme="majorBidi"/>
                <w:b/>
                <w:bCs/>
                <w:sz w:val="24"/>
                <w:szCs w:val="24"/>
                <w:lang w:val="en-US"/>
              </w:rPr>
              <w:t>.</w:t>
            </w:r>
          </w:p>
        </w:tc>
      </w:tr>
      <w:tr w:rsidR="00624D26" w:rsidRPr="0019613F" w14:paraId="7C68F1B1" w14:textId="77777777" w:rsidTr="00900FA6">
        <w:tc>
          <w:tcPr>
            <w:tcW w:w="3969" w:type="dxa"/>
          </w:tcPr>
          <w:p w14:paraId="70DB037F"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1D22021F"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3CB810CA" w14:textId="77777777" w:rsidR="00624D26" w:rsidRPr="006D1E9F" w:rsidRDefault="00624D26" w:rsidP="00E01BC5">
            <w:pPr>
              <w:autoSpaceDE w:val="0"/>
              <w:autoSpaceDN w:val="0"/>
              <w:bidi/>
              <w:adjustRightInd w:val="0"/>
              <w:jc w:val="both"/>
              <w:rPr>
                <w:rFonts w:asciiTheme="majorBidi" w:hAnsiTheme="majorBidi" w:cstheme="majorBidi"/>
                <w:b/>
                <w:bCs/>
                <w:sz w:val="24"/>
                <w:szCs w:val="24"/>
                <w:rtl/>
              </w:rPr>
            </w:pPr>
          </w:p>
        </w:tc>
      </w:tr>
      <w:tr w:rsidR="00A57D52" w:rsidRPr="004332C7" w14:paraId="0CC07694" w14:textId="77777777" w:rsidTr="00900FA6">
        <w:tc>
          <w:tcPr>
            <w:tcW w:w="3969" w:type="dxa"/>
          </w:tcPr>
          <w:p w14:paraId="3AF24E33" w14:textId="4016B887"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tilryger mod nord, imens han siger:</w:t>
            </w:r>
          </w:p>
        </w:tc>
        <w:tc>
          <w:tcPr>
            <w:tcW w:w="3969" w:type="dxa"/>
          </w:tcPr>
          <w:p w14:paraId="7CAEBD23" w14:textId="41F3F561"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toward the North, saying:</w:t>
            </w:r>
          </w:p>
        </w:tc>
        <w:tc>
          <w:tcPr>
            <w:tcW w:w="2552" w:type="dxa"/>
          </w:tcPr>
          <w:p w14:paraId="569AD3E9" w14:textId="248BCA55"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يبخر بحريا قائلا :</w:t>
            </w:r>
          </w:p>
        </w:tc>
      </w:tr>
      <w:tr w:rsidR="00A57D52" w:rsidRPr="0019613F" w14:paraId="1727758C" w14:textId="77777777" w:rsidTr="00900FA6">
        <w:tc>
          <w:tcPr>
            <w:tcW w:w="3969" w:type="dxa"/>
          </w:tcPr>
          <w:p w14:paraId="4E91B294" w14:textId="032AB17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Hans gode Fader lugtede til det ved aftenstide, på Golgata.</w:t>
            </w:r>
          </w:p>
        </w:tc>
        <w:tc>
          <w:tcPr>
            <w:tcW w:w="3969" w:type="dxa"/>
          </w:tcPr>
          <w:p w14:paraId="467CB50D" w14:textId="587ADB2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His Good Father smelled His aroma in the Evening on Golgotha.</w:t>
            </w:r>
          </w:p>
        </w:tc>
        <w:tc>
          <w:tcPr>
            <w:tcW w:w="2552" w:type="dxa"/>
          </w:tcPr>
          <w:p w14:paraId="393A9308" w14:textId="166AA8BF" w:rsidR="00A57D52" w:rsidRPr="006D1E9F" w:rsidRDefault="00A57D52" w:rsidP="00E01BC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فاشتمه أبوه الصالح وقت المساء</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علي الجلحثة</w:t>
            </w:r>
            <w:r w:rsidRPr="006D1E9F">
              <w:rPr>
                <w:rFonts w:asciiTheme="majorBidi" w:hAnsiTheme="majorBidi" w:cstheme="majorBidi"/>
                <w:b/>
                <w:bCs/>
                <w:sz w:val="24"/>
                <w:szCs w:val="24"/>
                <w:lang w:val="en-US"/>
              </w:rPr>
              <w:t>.</w:t>
            </w:r>
          </w:p>
        </w:tc>
      </w:tr>
      <w:tr w:rsidR="00624D26" w:rsidRPr="0019613F" w14:paraId="2349F174" w14:textId="77777777" w:rsidTr="00900FA6">
        <w:tc>
          <w:tcPr>
            <w:tcW w:w="3969" w:type="dxa"/>
          </w:tcPr>
          <w:p w14:paraId="0EE1B84E"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46838E5"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D5B5148" w14:textId="77777777" w:rsidR="00624D26" w:rsidRPr="006D1E9F" w:rsidRDefault="00624D26" w:rsidP="00E01BC5">
            <w:pPr>
              <w:autoSpaceDE w:val="0"/>
              <w:autoSpaceDN w:val="0"/>
              <w:bidi/>
              <w:adjustRightInd w:val="0"/>
              <w:jc w:val="both"/>
              <w:rPr>
                <w:rFonts w:asciiTheme="majorBidi" w:hAnsiTheme="majorBidi" w:cstheme="majorBidi"/>
                <w:b/>
                <w:bCs/>
                <w:sz w:val="24"/>
                <w:szCs w:val="24"/>
                <w:rtl/>
              </w:rPr>
            </w:pPr>
          </w:p>
        </w:tc>
      </w:tr>
      <w:tr w:rsidR="00A57D52" w:rsidRPr="004332C7" w14:paraId="6EA042B1" w14:textId="77777777" w:rsidTr="00900FA6">
        <w:tc>
          <w:tcPr>
            <w:tcW w:w="3969" w:type="dxa"/>
          </w:tcPr>
          <w:p w14:paraId="3A4AA696" w14:textId="3DF4457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Han </w:t>
            </w:r>
            <w:proofErr w:type="spellStart"/>
            <w:r w:rsidRPr="00C06844">
              <w:rPr>
                <w:rFonts w:asciiTheme="majorBidi" w:hAnsiTheme="majorBidi" w:cstheme="majorBidi"/>
                <w:color w:val="1F497D" w:themeColor="text2"/>
                <w:sz w:val="24"/>
                <w:szCs w:val="24"/>
                <w:lang w:val="en-US"/>
              </w:rPr>
              <w:t>tilryger</w:t>
            </w:r>
            <w:proofErr w:type="spellEnd"/>
            <w:r w:rsidRPr="00C06844">
              <w:rPr>
                <w:rFonts w:asciiTheme="majorBidi" w:hAnsiTheme="majorBidi" w:cstheme="majorBidi"/>
                <w:color w:val="1F497D" w:themeColor="text2"/>
                <w:sz w:val="24"/>
                <w:szCs w:val="24"/>
                <w:lang w:val="en-US"/>
              </w:rPr>
              <w:t xml:space="preserve"> mod vest:</w:t>
            </w:r>
          </w:p>
        </w:tc>
        <w:tc>
          <w:tcPr>
            <w:tcW w:w="3969" w:type="dxa"/>
          </w:tcPr>
          <w:p w14:paraId="5CE5899A" w14:textId="583FAA90"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toward the West, saying:</w:t>
            </w:r>
          </w:p>
        </w:tc>
        <w:tc>
          <w:tcPr>
            <w:tcW w:w="2552" w:type="dxa"/>
          </w:tcPr>
          <w:p w14:paraId="6CDCD33A" w14:textId="114F7088"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يبخر غربا قائلا :</w:t>
            </w:r>
          </w:p>
        </w:tc>
      </w:tr>
      <w:tr w:rsidR="00A57D52" w:rsidRPr="0019613F" w14:paraId="2D20F9AC" w14:textId="77777777" w:rsidTr="00900FA6">
        <w:tc>
          <w:tcPr>
            <w:tcW w:w="3969" w:type="dxa"/>
          </w:tcPr>
          <w:p w14:paraId="152B6C6D" w14:textId="0FE5D06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Han åbnede Paradisets dør. Han bragte Adam tilbage igen til hans begyndelse.</w:t>
            </w:r>
          </w:p>
        </w:tc>
        <w:tc>
          <w:tcPr>
            <w:tcW w:w="3969" w:type="dxa"/>
          </w:tcPr>
          <w:p w14:paraId="3DEB4945" w14:textId="74A6ED1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opened the gate of Paradise and restored Adam once more to his dominion.</w:t>
            </w:r>
          </w:p>
        </w:tc>
        <w:tc>
          <w:tcPr>
            <w:tcW w:w="2552" w:type="dxa"/>
          </w:tcPr>
          <w:p w14:paraId="0666B456" w14:textId="31491A23" w:rsidR="00A57D52" w:rsidRPr="006D1E9F" w:rsidRDefault="00A57D52" w:rsidP="00E01BC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فتح باب الفردوس، ورد آدم إلي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رئاسته مرة أخري</w:t>
            </w:r>
            <w:r w:rsidRPr="0019613F">
              <w:rPr>
                <w:rFonts w:asciiTheme="majorBidi" w:hAnsiTheme="majorBidi" w:cstheme="majorBidi"/>
                <w:b/>
                <w:bCs/>
                <w:sz w:val="24"/>
                <w:szCs w:val="24"/>
                <w:lang w:val="en-US"/>
              </w:rPr>
              <w:t>.</w:t>
            </w:r>
          </w:p>
        </w:tc>
      </w:tr>
      <w:tr w:rsidR="00624D26" w:rsidRPr="0019613F" w14:paraId="5C87B67A" w14:textId="77777777" w:rsidTr="00900FA6">
        <w:tc>
          <w:tcPr>
            <w:tcW w:w="3969" w:type="dxa"/>
          </w:tcPr>
          <w:p w14:paraId="5D809988"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298EED9E"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6B3E9FDC" w14:textId="77777777" w:rsidR="00624D26" w:rsidRPr="006D1E9F" w:rsidRDefault="00624D26" w:rsidP="00E01BC5">
            <w:pPr>
              <w:autoSpaceDE w:val="0"/>
              <w:autoSpaceDN w:val="0"/>
              <w:bidi/>
              <w:adjustRightInd w:val="0"/>
              <w:jc w:val="both"/>
              <w:rPr>
                <w:rFonts w:asciiTheme="majorBidi" w:hAnsiTheme="majorBidi" w:cstheme="majorBidi"/>
                <w:b/>
                <w:bCs/>
                <w:sz w:val="24"/>
                <w:szCs w:val="24"/>
                <w:rtl/>
              </w:rPr>
            </w:pPr>
          </w:p>
        </w:tc>
      </w:tr>
      <w:tr w:rsidR="00A57D52" w:rsidRPr="004332C7" w14:paraId="403720F9" w14:textId="77777777" w:rsidTr="00900FA6">
        <w:tc>
          <w:tcPr>
            <w:tcW w:w="3969" w:type="dxa"/>
          </w:tcPr>
          <w:p w14:paraId="087B88A9" w14:textId="0082CE7E"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Han </w:t>
            </w:r>
            <w:proofErr w:type="spellStart"/>
            <w:r w:rsidRPr="00C06844">
              <w:rPr>
                <w:rFonts w:asciiTheme="majorBidi" w:hAnsiTheme="majorBidi" w:cstheme="majorBidi"/>
                <w:color w:val="1F497D" w:themeColor="text2"/>
                <w:sz w:val="24"/>
                <w:szCs w:val="24"/>
                <w:lang w:val="en-US"/>
              </w:rPr>
              <w:t>tilryger</w:t>
            </w:r>
            <w:proofErr w:type="spellEnd"/>
            <w:r w:rsidRPr="00C06844">
              <w:rPr>
                <w:rFonts w:asciiTheme="majorBidi" w:hAnsiTheme="majorBidi" w:cstheme="majorBidi"/>
                <w:color w:val="1F497D" w:themeColor="text2"/>
                <w:sz w:val="24"/>
                <w:szCs w:val="24"/>
                <w:lang w:val="en-US"/>
              </w:rPr>
              <w:t xml:space="preserve"> mod </w:t>
            </w:r>
            <w:proofErr w:type="spellStart"/>
            <w:r w:rsidRPr="00C06844">
              <w:rPr>
                <w:rFonts w:asciiTheme="majorBidi" w:hAnsiTheme="majorBidi" w:cstheme="majorBidi"/>
                <w:color w:val="1F497D" w:themeColor="text2"/>
                <w:sz w:val="24"/>
                <w:szCs w:val="24"/>
                <w:lang w:val="en-US"/>
              </w:rPr>
              <w:t>syd</w:t>
            </w:r>
            <w:proofErr w:type="spellEnd"/>
            <w:r w:rsidRPr="00C06844">
              <w:rPr>
                <w:rFonts w:asciiTheme="majorBidi" w:hAnsiTheme="majorBidi" w:cstheme="majorBidi"/>
                <w:color w:val="1F497D" w:themeColor="text2"/>
                <w:sz w:val="24"/>
                <w:szCs w:val="24"/>
                <w:lang w:val="en-US"/>
              </w:rPr>
              <w:t>:</w:t>
            </w:r>
          </w:p>
        </w:tc>
        <w:tc>
          <w:tcPr>
            <w:tcW w:w="3969" w:type="dxa"/>
          </w:tcPr>
          <w:p w14:paraId="0636820E" w14:textId="27F3C50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toward the West, saying:</w:t>
            </w:r>
          </w:p>
        </w:tc>
        <w:tc>
          <w:tcPr>
            <w:tcW w:w="2552" w:type="dxa"/>
          </w:tcPr>
          <w:p w14:paraId="74281193" w14:textId="65BB2611"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يبخر قبليا قائلا :</w:t>
            </w:r>
          </w:p>
        </w:tc>
      </w:tr>
      <w:tr w:rsidR="00A57D52" w:rsidRPr="0019613F" w14:paraId="672083D7" w14:textId="77777777" w:rsidTr="00900FA6">
        <w:tc>
          <w:tcPr>
            <w:tcW w:w="3969" w:type="dxa"/>
          </w:tcPr>
          <w:p w14:paraId="1DF8D1F1" w14:textId="1038FAF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Ved hjælp af sit kors og sin hellige opstandelse bragte han mennesket tilbage til Paradis igen.</w:t>
            </w:r>
          </w:p>
        </w:tc>
        <w:tc>
          <w:tcPr>
            <w:tcW w:w="3969" w:type="dxa"/>
          </w:tcPr>
          <w:p w14:paraId="6D9ACA16" w14:textId="31D8A4B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His Cross: and Holy Resurrection: He restored man once again to Paradise.</w:t>
            </w:r>
          </w:p>
        </w:tc>
        <w:tc>
          <w:tcPr>
            <w:tcW w:w="2552" w:type="dxa"/>
          </w:tcPr>
          <w:p w14:paraId="6647AF64" w14:textId="0B5A44CD" w:rsidR="00A57D52" w:rsidRPr="006D1E9F" w:rsidRDefault="00A57D52" w:rsidP="00E01BC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من قبل صليبه وقيامته</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المقدسة، رد الإنسان مرة أخري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إلي الفردوس</w:t>
            </w:r>
            <w:r w:rsidRPr="0019613F">
              <w:rPr>
                <w:rFonts w:asciiTheme="majorBidi" w:hAnsiTheme="majorBidi" w:cstheme="majorBidi"/>
                <w:b/>
                <w:bCs/>
                <w:sz w:val="24"/>
                <w:szCs w:val="24"/>
                <w:lang w:val="en-US"/>
              </w:rPr>
              <w:t>.</w:t>
            </w:r>
          </w:p>
        </w:tc>
      </w:tr>
      <w:tr w:rsidR="00A57D52" w:rsidRPr="0019613F" w14:paraId="4B9810B2" w14:textId="77777777" w:rsidTr="00900FA6">
        <w:tc>
          <w:tcPr>
            <w:tcW w:w="3969" w:type="dxa"/>
          </w:tcPr>
          <w:p w14:paraId="3807F095" w14:textId="371C8B40"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tilbage og stiger op til haikal og bringer røgelse over alteret efter hele folkets skriftemål, som han modtager under aften, morgen- eller Paulusrøgelsen, og han siger følgende skriftemålsbøn. Og sker det i forbindelse med Apostlenes Gerninger, så siger han den uden for haikal-døren:</w:t>
            </w:r>
          </w:p>
        </w:tc>
        <w:tc>
          <w:tcPr>
            <w:tcW w:w="3969" w:type="dxa"/>
          </w:tcPr>
          <w:p w14:paraId="23A5544E" w14:textId="3A779B6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returns to the sanctuary during the evening incense, the morning incense, and the Pauline incense, reciting the following Prayer of Confession of the People inaudibly. During the Acts, however, he says it outside of the sanctuary door.</w:t>
            </w:r>
          </w:p>
        </w:tc>
        <w:tc>
          <w:tcPr>
            <w:tcW w:w="2552" w:type="dxa"/>
          </w:tcPr>
          <w:p w14:paraId="189FF574" w14:textId="7C2D68E8"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ويعود إلي الهيكل ويبخر فوق المذبح ويقول</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 بخور عشية وباكر والبولس سر اعتراف</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الشعب سراً </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ويسمي سر الرجعة</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وأما في</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الأبركسيس فإنه يقوله خارج باب الهيكل</w:t>
            </w:r>
            <w:r w:rsidRPr="00C06844">
              <w:rPr>
                <w:rFonts w:asciiTheme="majorBidi" w:hAnsiTheme="majorBidi" w:cstheme="majorBidi"/>
                <w:b/>
                <w:bCs/>
                <w:color w:val="1F497D" w:themeColor="text2"/>
                <w:sz w:val="24"/>
                <w:szCs w:val="24"/>
                <w:rtl/>
                <w:lang w:val="en-US"/>
              </w:rPr>
              <w:t>.</w:t>
            </w:r>
          </w:p>
        </w:tc>
      </w:tr>
      <w:tr w:rsidR="00A57D52" w:rsidRPr="0019613F" w14:paraId="6FB5E189" w14:textId="77777777" w:rsidTr="00900FA6">
        <w:tc>
          <w:tcPr>
            <w:tcW w:w="3969" w:type="dxa"/>
          </w:tcPr>
          <w:p w14:paraId="23C5674A" w14:textId="13AA7EA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Gud, du som modtog røverens bekendelse på det ærefulde kors,</w:t>
            </w:r>
          </w:p>
        </w:tc>
        <w:tc>
          <w:tcPr>
            <w:tcW w:w="3969" w:type="dxa"/>
          </w:tcPr>
          <w:p w14:paraId="67184790" w14:textId="6CD5EDD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God, who accepted the confession of the thief upon the honorable Cross.</w:t>
            </w:r>
          </w:p>
        </w:tc>
        <w:tc>
          <w:tcPr>
            <w:tcW w:w="2552" w:type="dxa"/>
          </w:tcPr>
          <w:p w14:paraId="297E5CAB" w14:textId="3698F731" w:rsidR="00A57D52" w:rsidRPr="006D1E9F" w:rsidRDefault="00A57D52" w:rsidP="00E01BC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يا الله الذي قبل إليه اعتراف</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اللص على الصليب المكرم</w:t>
            </w:r>
            <w:r w:rsidRPr="0019613F">
              <w:rPr>
                <w:rFonts w:asciiTheme="majorBidi" w:hAnsiTheme="majorBidi" w:cstheme="majorBidi"/>
                <w:b/>
                <w:bCs/>
                <w:sz w:val="24"/>
                <w:szCs w:val="24"/>
                <w:lang w:val="en-US"/>
              </w:rPr>
              <w:t xml:space="preserve"> .</w:t>
            </w:r>
          </w:p>
        </w:tc>
      </w:tr>
      <w:tr w:rsidR="00A57D52" w:rsidRPr="0019613F" w14:paraId="344FCDA8" w14:textId="77777777" w:rsidTr="00900FA6">
        <w:tc>
          <w:tcPr>
            <w:tcW w:w="3969" w:type="dxa"/>
          </w:tcPr>
          <w:p w14:paraId="2F9A47AC" w14:textId="0AED4DB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modtag også dit folks bekendelse og forlad dem alle deres synder for dit hellige navns skyld, det som er blevet nævnt over os - i overensstemmelse </w:t>
            </w:r>
            <w:r w:rsidRPr="004332C7">
              <w:rPr>
                <w:rFonts w:asciiTheme="majorBidi" w:hAnsiTheme="majorBidi" w:cstheme="majorBidi"/>
                <w:sz w:val="24"/>
                <w:szCs w:val="24"/>
              </w:rPr>
              <w:lastRenderedPageBreak/>
              <w:t>med din barmhjertig­ hed, Herre, og ikke efter vore synder.</w:t>
            </w:r>
          </w:p>
        </w:tc>
        <w:tc>
          <w:tcPr>
            <w:tcW w:w="3969" w:type="dxa"/>
          </w:tcPr>
          <w:p w14:paraId="4CBC518C" w14:textId="2F8AFA5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lastRenderedPageBreak/>
              <w:t>Accept the confessions of Your people and forgive them all their sins for the sake of Your holy name which is called upon us. According to Your mercy, O Lord, and not according to our sins.</w:t>
            </w:r>
          </w:p>
        </w:tc>
        <w:tc>
          <w:tcPr>
            <w:tcW w:w="2552" w:type="dxa"/>
          </w:tcPr>
          <w:p w14:paraId="6F914D4F" w14:textId="682150B9" w:rsidR="00A57D52" w:rsidRPr="006D1E9F" w:rsidRDefault="00A57D52" w:rsidP="00E01BC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اقبل إليك اعترافات شعبك واغفر</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لهم جميع خطاياهم من أجل</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اسمك القدوس الذي دعى علينا</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كرحمتك يارب وليس كخطايانا</w:t>
            </w:r>
          </w:p>
        </w:tc>
      </w:tr>
      <w:tr w:rsidR="00906FE5" w:rsidRPr="0019613F" w14:paraId="30123E73" w14:textId="77777777" w:rsidTr="00900FA6">
        <w:tc>
          <w:tcPr>
            <w:tcW w:w="3969" w:type="dxa"/>
          </w:tcPr>
          <w:p w14:paraId="72AF6B81"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4EBC35CA"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25685F06" w14:textId="77777777" w:rsidR="00906FE5" w:rsidRPr="006D1E9F" w:rsidRDefault="00906FE5" w:rsidP="00E01BC5">
            <w:pPr>
              <w:autoSpaceDE w:val="0"/>
              <w:autoSpaceDN w:val="0"/>
              <w:bidi/>
              <w:adjustRightInd w:val="0"/>
              <w:jc w:val="both"/>
              <w:rPr>
                <w:rFonts w:asciiTheme="majorBidi" w:hAnsiTheme="majorBidi" w:cstheme="majorBidi"/>
                <w:b/>
                <w:bCs/>
                <w:sz w:val="24"/>
                <w:szCs w:val="24"/>
                <w:rtl/>
              </w:rPr>
            </w:pPr>
          </w:p>
        </w:tc>
      </w:tr>
      <w:tr w:rsidR="00A57D52" w:rsidRPr="004332C7" w14:paraId="62BBCC18" w14:textId="77777777" w:rsidTr="00900FA6">
        <w:tc>
          <w:tcPr>
            <w:tcW w:w="3969" w:type="dxa"/>
          </w:tcPr>
          <w:p w14:paraId="6894122F" w14:textId="190F0356"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går han en omgang rundt om alteret og kysser det; går ned og stiller sig foran haikal-døren og bringer røgelse foran døren 3 gan­ ge, ligesom vi har beskrevet før (s. 8). - Og han tilryger mod nord, vest, syd og øst, og beskrivelsen af tilrygningen er nævnt ovenfor på side 8-9. - Og han giver røgelse til sine præstebrødre - dog kun når patriarken, ærkebiskoppen eller biskoppen er fraværende som på s. 14. Så vender han tilbage til haikal-døren og vender sig mod medpræsterne (i haikal) og tilryger dem alle en gang og ligeså hen imod diakonerne. Og han bøjer sig og giver røgelseskarret til dia­ konen. Så stiller han sig ved siden af alteret med ansigtet mod vest, til afslutningen på doksologien og trosbekendelsen har lydt - og sidst i trosbekendelsen siger menigheden:</w:t>
            </w:r>
          </w:p>
        </w:tc>
        <w:tc>
          <w:tcPr>
            <w:tcW w:w="3969" w:type="dxa"/>
          </w:tcPr>
          <w:p w14:paraId="138A83D2" w14:textId="37DE148C"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the priest encircles the altar once and kisses it, and after descending, he stands before the sanctuary door. He offers incense three times in the manner previously described, censing towards the North, West, South, and East. In the presence of the pope, metropolitan or a bishop, the priest censes him alone; otherwise, he </w:t>
            </w:r>
            <w:proofErr w:type="spellStart"/>
            <w:r w:rsidRPr="00C06844">
              <w:rPr>
                <w:rFonts w:asciiTheme="majorBidi" w:hAnsiTheme="majorBidi" w:cstheme="majorBidi"/>
                <w:color w:val="1F497D" w:themeColor="text2"/>
                <w:sz w:val="24"/>
                <w:szCs w:val="24"/>
                <w:lang w:val="en-US"/>
              </w:rPr>
              <w:t>censes</w:t>
            </w:r>
            <w:proofErr w:type="spellEnd"/>
            <w:r w:rsidRPr="00C06844">
              <w:rPr>
                <w:rFonts w:asciiTheme="majorBidi" w:hAnsiTheme="majorBidi" w:cstheme="majorBidi"/>
                <w:color w:val="1F497D" w:themeColor="text2"/>
                <w:sz w:val="24"/>
                <w:szCs w:val="24"/>
                <w:lang w:val="en-US"/>
              </w:rPr>
              <w:t xml:space="preserve"> his brothers the priests in the manner previously described. Then he returns to the sanctuary </w:t>
            </w:r>
            <w:proofErr w:type="gramStart"/>
            <w:r w:rsidRPr="00C06844">
              <w:rPr>
                <w:rFonts w:asciiTheme="majorBidi" w:hAnsiTheme="majorBidi" w:cstheme="majorBidi"/>
                <w:color w:val="1F497D" w:themeColor="text2"/>
                <w:sz w:val="24"/>
                <w:szCs w:val="24"/>
                <w:lang w:val="en-US"/>
              </w:rPr>
              <w:t>door, and</w:t>
            </w:r>
            <w:proofErr w:type="gramEnd"/>
            <w:r w:rsidRPr="00C06844">
              <w:rPr>
                <w:rFonts w:asciiTheme="majorBidi" w:hAnsiTheme="majorBidi" w:cstheme="majorBidi"/>
                <w:color w:val="1F497D" w:themeColor="text2"/>
                <w:sz w:val="24"/>
                <w:szCs w:val="24"/>
                <w:lang w:val="en-US"/>
              </w:rPr>
              <w:t xml:space="preserve"> turns toward his brothers the priests and censes all of them one time, and likewise the deacons. Then he turns to the West censing the people and then he hangs the censer on the door of the sanctuary. Finally, he prostrates himself toward the sanctuary and likewise toward his fellow priests and then toward the people. Then, he stands next to the altar facing the West until the end of the recitation of the doxologies and the Creed.</w:t>
            </w:r>
          </w:p>
        </w:tc>
        <w:tc>
          <w:tcPr>
            <w:tcW w:w="2552" w:type="dxa"/>
          </w:tcPr>
          <w:p w14:paraId="685A4D00" w14:textId="29D4F3B7" w:rsidR="00E01BC5" w:rsidRPr="00C06844" w:rsidRDefault="00A57D52" w:rsidP="00801FDC">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يدور حول المذبح دورة واحدة ويقبله،</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وينزل ويقف أمام باب الهيكل ويعطي البخور</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قدام بابه ثلاث أياد ويبخر إلي الجهات</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البحرية والغربية والقبلية والشرقية، كما</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سبق. </w:t>
            </w:r>
          </w:p>
          <w:p w14:paraId="43EFD499" w14:textId="28F019D4" w:rsidR="00A57D52" w:rsidRPr="00C06844" w:rsidRDefault="00A57D52" w:rsidP="00642811">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وإذا كان البطريرك أو المطران أو</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الأسقف حاضراً فيعطيه الكاهن البخور</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وحده، ولا يعط البخور ثانية لأي من الكهنة</w:t>
            </w:r>
            <w:r w:rsidRPr="00C06844">
              <w:rPr>
                <w:rFonts w:asciiTheme="majorBidi" w:hAnsiTheme="majorBidi" w:cstheme="majorBidi"/>
                <w:b/>
                <w:bCs/>
                <w:color w:val="1F497D" w:themeColor="text2"/>
                <w:sz w:val="24"/>
                <w:szCs w:val="24"/>
                <w:rtl/>
                <w:lang w:val="en-US"/>
              </w:rPr>
              <w:t>.</w:t>
            </w:r>
            <w:r w:rsidR="00642811"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وإن لم يكن أحد منهم حاضراً، فيعطي البخور</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لكل واحد من إخوته الكهنة، كما سبق. </w:t>
            </w:r>
            <w:r w:rsidR="00642811"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ثم</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يعود إلي باب الهيكل ويلتفت إلي إخوته</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الكهنة ويعطي البخور للجميع دفعة واحدة،</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وكذلك ناحية الشمامسة وناحية الشعب. </w:t>
            </w:r>
            <w:r w:rsidR="007F607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ثم</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يعلق المجمرة علي باب الهيكل. ويضرب</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مطانية للهيكل ثم الكهنة ثم الشعب. ويقف</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بجانب المذبح ووجهه إلي الغرب إلي نهاية</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الذكصولوجيات وقانون الايمان.</w:t>
            </w:r>
          </w:p>
        </w:tc>
      </w:tr>
      <w:tr w:rsidR="00A57D52" w:rsidRPr="0019613F" w14:paraId="4E71246A" w14:textId="77777777" w:rsidTr="00900FA6">
        <w:tc>
          <w:tcPr>
            <w:tcW w:w="3969" w:type="dxa"/>
          </w:tcPr>
          <w:p w14:paraId="1BB54F32" w14:textId="155102D0" w:rsidR="00E916EF" w:rsidRPr="004332C7" w:rsidRDefault="00E916EF" w:rsidP="00801FDC">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Samtidig beder præsten ovenstående bønner; menigheden beder følgende forbønner under </w:t>
            </w:r>
            <w:r w:rsidR="00292420" w:rsidRPr="00C06844">
              <w:rPr>
                <w:rFonts w:asciiTheme="majorBidi" w:hAnsiTheme="majorBidi" w:cstheme="majorBidi"/>
                <w:color w:val="1F497D" w:themeColor="text2"/>
                <w:sz w:val="24"/>
                <w:szCs w:val="24"/>
              </w:rPr>
              <w:t>aftenbønnen.</w:t>
            </w:r>
          </w:p>
        </w:tc>
        <w:tc>
          <w:tcPr>
            <w:tcW w:w="3969" w:type="dxa"/>
          </w:tcPr>
          <w:p w14:paraId="15ABF74D" w14:textId="3AC91AA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At the same time the priest prays the above prayers; the people pray the following litany during Vespers.</w:t>
            </w:r>
          </w:p>
        </w:tc>
        <w:tc>
          <w:tcPr>
            <w:tcW w:w="2552" w:type="dxa"/>
          </w:tcPr>
          <w:p w14:paraId="013AF90D" w14:textId="59274727" w:rsidR="00A57D52" w:rsidRPr="00C06844" w:rsidRDefault="00A57D52" w:rsidP="00E01BC5">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وفي نفس الوقت الذي يصلي فيه الكاهن هذه</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الصلوات السابقة، يصلي الشعب هذه الطلبة</w:t>
            </w:r>
            <w:r w:rsidR="00E01BC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 صلاة العشية.</w:t>
            </w:r>
          </w:p>
        </w:tc>
      </w:tr>
      <w:tr w:rsidR="00A57D52" w:rsidRPr="004332C7" w14:paraId="3A314C50" w14:textId="77777777" w:rsidTr="00900FA6">
        <w:tc>
          <w:tcPr>
            <w:tcW w:w="3969" w:type="dxa"/>
          </w:tcPr>
          <w:p w14:paraId="60BD5E08" w14:textId="1ED39959"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Herre, bevar os nådigt uden synd på denne dag.</w:t>
            </w:r>
            <w:r w:rsidR="006D1E9F">
              <w:rPr>
                <w:rFonts w:asciiTheme="majorBidi" w:hAnsiTheme="majorBidi" w:cstheme="majorBidi"/>
                <w:sz w:val="24"/>
                <w:szCs w:val="24"/>
              </w:rPr>
              <w:t xml:space="preserve"> </w:t>
            </w:r>
            <w:r w:rsidRPr="004332C7">
              <w:rPr>
                <w:rFonts w:asciiTheme="majorBidi" w:hAnsiTheme="majorBidi" w:cstheme="majorBidi"/>
                <w:sz w:val="24"/>
                <w:szCs w:val="24"/>
              </w:rPr>
              <w:t>Velsignet være du, Herre, vore fædres Gud, som lader velsignelsen vokse. Dit hellige navn er fuld af herlighed til evig tid.</w:t>
            </w:r>
            <w:r w:rsidR="00E62FF0" w:rsidRPr="004332C7">
              <w:rPr>
                <w:rFonts w:asciiTheme="majorBidi" w:hAnsiTheme="majorBidi" w:cstheme="majorBidi"/>
                <w:sz w:val="24"/>
                <w:szCs w:val="24"/>
              </w:rPr>
              <w:t xml:space="preserve"> </w:t>
            </w:r>
            <w:r w:rsidRPr="004332C7">
              <w:rPr>
                <w:rFonts w:asciiTheme="majorBidi" w:hAnsiTheme="majorBidi" w:cstheme="majorBidi"/>
                <w:sz w:val="24"/>
                <w:szCs w:val="24"/>
              </w:rPr>
              <w:t>Amen.</w:t>
            </w:r>
            <w:r w:rsidR="006D1E9F">
              <w:rPr>
                <w:rFonts w:asciiTheme="majorBidi" w:hAnsiTheme="majorBidi" w:cstheme="majorBidi"/>
                <w:sz w:val="24"/>
                <w:szCs w:val="24"/>
              </w:rPr>
              <w:t xml:space="preserve"> </w:t>
            </w:r>
            <w:r w:rsidRPr="004332C7">
              <w:rPr>
                <w:rFonts w:asciiTheme="majorBidi" w:hAnsiTheme="majorBidi" w:cstheme="majorBidi"/>
                <w:sz w:val="24"/>
                <w:szCs w:val="24"/>
              </w:rPr>
              <w:t>Lad din barmhjertighed imod os være ligeså stor som vor til</w:t>
            </w:r>
            <w:r w:rsidRPr="004332C7">
              <w:rPr>
                <w:rFonts w:asciiTheme="majorBidi" w:hAnsiTheme="majorBidi" w:cstheme="majorBidi"/>
                <w:sz w:val="24"/>
                <w:szCs w:val="24"/>
              </w:rPr>
              <w:softHyphen/>
              <w:t xml:space="preserve"> lid til dig, Herre. For alles øjne ser forventningsfuldt på dig; du giver dem deres føde til tiden.</w:t>
            </w:r>
          </w:p>
        </w:tc>
        <w:tc>
          <w:tcPr>
            <w:tcW w:w="3969" w:type="dxa"/>
          </w:tcPr>
          <w:p w14:paraId="5BCD3EF6" w14:textId="239C766A"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Graciously accord, O Lord, to keep us this day without sin. Blessed are You, O Lord the God of our fathers and exceedingly blessed, and glorified be Your name forever. Amen. Let Your mercy, O Lord, be upon us, according to our hope in You. For the eyes of everyone wait upon You, for You give them their food in due season.</w:t>
            </w:r>
          </w:p>
        </w:tc>
        <w:tc>
          <w:tcPr>
            <w:tcW w:w="2552" w:type="dxa"/>
          </w:tcPr>
          <w:p w14:paraId="22AD5CE5" w14:textId="77777777" w:rsidR="00E01BC5" w:rsidRPr="006D1E9F" w:rsidRDefault="00A57D52" w:rsidP="00E01BC5">
            <w:pPr>
              <w:autoSpaceDE w:val="0"/>
              <w:autoSpaceDN w:val="0"/>
              <w:bidi/>
              <w:adjustRightInd w:val="0"/>
              <w:jc w:val="both"/>
              <w:rPr>
                <w:rFonts w:asciiTheme="majorBidi" w:hAnsiTheme="majorBidi" w:cstheme="majorBidi"/>
                <w:b/>
                <w:bCs/>
                <w:sz w:val="24"/>
                <w:szCs w:val="24"/>
                <w:rtl/>
              </w:rPr>
            </w:pPr>
            <w:r w:rsidRPr="006D1E9F">
              <w:rPr>
                <w:rFonts w:asciiTheme="majorBidi" w:hAnsiTheme="majorBidi" w:cstheme="majorBidi"/>
                <w:b/>
                <w:bCs/>
                <w:sz w:val="24"/>
                <w:szCs w:val="24"/>
                <w:rtl/>
              </w:rPr>
              <w:t>تفضل يا رب أن تحفظنا في هذا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اليوم بغير خطية. مبارك أنت أيها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الرب إله آبائنا ومتزايد بركة،</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واسمك القدوس مملوء مجدا إلالأبد.أمين. </w:t>
            </w:r>
          </w:p>
          <w:p w14:paraId="5611E5C9" w14:textId="77777777" w:rsidR="00E01BC5" w:rsidRPr="006D1E9F" w:rsidRDefault="00E01BC5" w:rsidP="00E01BC5">
            <w:pPr>
              <w:autoSpaceDE w:val="0"/>
              <w:autoSpaceDN w:val="0"/>
              <w:bidi/>
              <w:adjustRightInd w:val="0"/>
              <w:jc w:val="both"/>
              <w:rPr>
                <w:rFonts w:asciiTheme="majorBidi" w:hAnsiTheme="majorBidi" w:cstheme="majorBidi"/>
                <w:b/>
                <w:bCs/>
                <w:sz w:val="24"/>
                <w:szCs w:val="24"/>
                <w:rtl/>
              </w:rPr>
            </w:pPr>
          </w:p>
          <w:p w14:paraId="6BF53CFB" w14:textId="7F5247BF"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فلتكن رحمتك علينا يا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رب كمثل اتكالنا عليك، لأن أعين</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الكل تترجاك، لأنك أنت الذي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تعطيهم طعامهم في حينه</w:t>
            </w:r>
            <w:r w:rsidRPr="006D1E9F">
              <w:rPr>
                <w:rFonts w:asciiTheme="majorBidi" w:hAnsiTheme="majorBidi" w:cstheme="majorBidi"/>
                <w:b/>
                <w:bCs/>
                <w:sz w:val="24"/>
                <w:szCs w:val="24"/>
                <w:lang w:val="en-US"/>
              </w:rPr>
              <w:t>.</w:t>
            </w:r>
          </w:p>
        </w:tc>
      </w:tr>
      <w:tr w:rsidR="00A57D52" w:rsidRPr="004332C7" w14:paraId="1F0E9D40" w14:textId="77777777" w:rsidTr="00900FA6">
        <w:tc>
          <w:tcPr>
            <w:tcW w:w="3969" w:type="dxa"/>
          </w:tcPr>
          <w:p w14:paraId="45345C1E" w14:textId="650C317D"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Hør os, Gud, vor Frelser, hele jordens håb.</w:t>
            </w:r>
            <w:r w:rsidR="006D1E9F">
              <w:rPr>
                <w:rFonts w:asciiTheme="majorBidi" w:hAnsiTheme="majorBidi" w:cstheme="majorBidi"/>
                <w:sz w:val="24"/>
                <w:szCs w:val="24"/>
              </w:rPr>
              <w:t xml:space="preserve"> </w:t>
            </w:r>
            <w:r w:rsidRPr="004332C7">
              <w:rPr>
                <w:rFonts w:asciiTheme="majorBidi" w:hAnsiTheme="majorBidi" w:cstheme="majorBidi"/>
                <w:sz w:val="24"/>
                <w:szCs w:val="24"/>
              </w:rPr>
              <w:t>Du, Herre, bevarer os og redder os fra denne slægt og til evig tid.</w:t>
            </w:r>
            <w:r w:rsidR="00E62FF0" w:rsidRPr="004332C7">
              <w:rPr>
                <w:rFonts w:asciiTheme="majorBidi" w:hAnsiTheme="majorBidi" w:cstheme="majorBidi"/>
                <w:sz w:val="24"/>
                <w:szCs w:val="24"/>
              </w:rPr>
              <w:t xml:space="preserve"> </w:t>
            </w:r>
            <w:r w:rsidRPr="004332C7">
              <w:rPr>
                <w:rFonts w:asciiTheme="majorBidi" w:hAnsiTheme="majorBidi" w:cstheme="majorBidi"/>
                <w:sz w:val="24"/>
                <w:szCs w:val="24"/>
              </w:rPr>
              <w:t>Amen.</w:t>
            </w:r>
          </w:p>
          <w:p w14:paraId="503B394A" w14:textId="04BECDE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du, Herre, lær mig din retfærdighed. Velsignet være du, Herre, lad mig forstå dine bud. Velsignet være du, Herre, oplys mig om din nåde.</w:t>
            </w:r>
          </w:p>
        </w:tc>
        <w:tc>
          <w:tcPr>
            <w:tcW w:w="3969" w:type="dxa"/>
          </w:tcPr>
          <w:p w14:paraId="0B119CBC" w14:textId="447790AE"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Hear us, O God our Savior, the hope of all the regions of the earth. And You, O Lord, keep us and deliver us, from this generation and forever. Amen. Blessed are You, O Lord; teach me Your statutes. Blessed are You, O Lord; make me to understand Your commandments. Blessed are You, O Lord; enlighten me with Your righteousness.</w:t>
            </w:r>
          </w:p>
        </w:tc>
        <w:tc>
          <w:tcPr>
            <w:tcW w:w="2552" w:type="dxa"/>
          </w:tcPr>
          <w:p w14:paraId="5F895A81" w14:textId="77777777" w:rsidR="00E01BC5" w:rsidRPr="006D1E9F" w:rsidRDefault="00A57D52" w:rsidP="00E01BC5">
            <w:pPr>
              <w:autoSpaceDE w:val="0"/>
              <w:autoSpaceDN w:val="0"/>
              <w:bidi/>
              <w:adjustRightInd w:val="0"/>
              <w:jc w:val="both"/>
              <w:rPr>
                <w:rFonts w:asciiTheme="majorBidi" w:hAnsiTheme="majorBidi" w:cstheme="majorBidi"/>
                <w:b/>
                <w:bCs/>
                <w:sz w:val="24"/>
                <w:szCs w:val="24"/>
                <w:rtl/>
              </w:rPr>
            </w:pPr>
            <w:r w:rsidRPr="006D1E9F">
              <w:rPr>
                <w:rFonts w:asciiTheme="majorBidi" w:hAnsiTheme="majorBidi" w:cstheme="majorBidi"/>
                <w:b/>
                <w:bCs/>
                <w:sz w:val="24"/>
                <w:szCs w:val="24"/>
                <w:rtl/>
              </w:rPr>
              <w:t>اسمعنا يا الله مخلصنا يا رجاء</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أقطار الأرض كلها. وأنت يا رب</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تحفظنا وتنجينا من هذا الجيل</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وإلى الأبد. آمين. </w:t>
            </w:r>
          </w:p>
          <w:p w14:paraId="5179B713" w14:textId="77777777" w:rsidR="00E01BC5" w:rsidRPr="006D1E9F" w:rsidRDefault="00E01BC5" w:rsidP="00E01BC5">
            <w:pPr>
              <w:autoSpaceDE w:val="0"/>
              <w:autoSpaceDN w:val="0"/>
              <w:bidi/>
              <w:adjustRightInd w:val="0"/>
              <w:jc w:val="both"/>
              <w:rPr>
                <w:rFonts w:asciiTheme="majorBidi" w:hAnsiTheme="majorBidi" w:cstheme="majorBidi"/>
                <w:b/>
                <w:bCs/>
                <w:sz w:val="24"/>
                <w:szCs w:val="24"/>
                <w:rtl/>
              </w:rPr>
            </w:pPr>
          </w:p>
          <w:p w14:paraId="3DB68B66" w14:textId="51ECB355"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مبارك أنت يا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رب، علمني عدلك، مبارك أنت يا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رب، فهمني حقوقك. مبارك أنت</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يا رب، أنر لي برك</w:t>
            </w:r>
            <w:r w:rsidRPr="006D1E9F">
              <w:rPr>
                <w:rFonts w:asciiTheme="majorBidi" w:hAnsiTheme="majorBidi" w:cstheme="majorBidi"/>
                <w:b/>
                <w:bCs/>
                <w:sz w:val="24"/>
                <w:szCs w:val="24"/>
                <w:lang w:val="en-US"/>
              </w:rPr>
              <w:t>.</w:t>
            </w:r>
          </w:p>
        </w:tc>
      </w:tr>
      <w:tr w:rsidR="00A57D52" w:rsidRPr="004332C7" w14:paraId="066F0C40" w14:textId="77777777" w:rsidTr="00900FA6">
        <w:tc>
          <w:tcPr>
            <w:tcW w:w="3969" w:type="dxa"/>
          </w:tcPr>
          <w:p w14:paraId="29836952" w14:textId="04CB8598" w:rsidR="00A57D52" w:rsidRPr="004332C7" w:rsidRDefault="00A57D52" w:rsidP="00801FDC">
            <w:pPr>
              <w:jc w:val="both"/>
              <w:rPr>
                <w:rFonts w:asciiTheme="majorBidi" w:hAnsiTheme="majorBidi" w:cstheme="majorBidi"/>
                <w:sz w:val="24"/>
                <w:szCs w:val="24"/>
              </w:rPr>
            </w:pPr>
            <w:r w:rsidRPr="004332C7">
              <w:rPr>
                <w:rFonts w:asciiTheme="majorBidi" w:hAnsiTheme="majorBidi" w:cstheme="majorBidi"/>
                <w:sz w:val="24"/>
                <w:szCs w:val="24"/>
              </w:rPr>
              <w:t>Herre, din barmhjertighed varer til evig tid.</w:t>
            </w:r>
            <w:r w:rsidR="00801FDC">
              <w:rPr>
                <w:rFonts w:asciiTheme="majorBidi" w:hAnsiTheme="majorBidi" w:cstheme="majorBidi"/>
                <w:sz w:val="24"/>
                <w:szCs w:val="24"/>
              </w:rPr>
              <w:t xml:space="preserve"> </w:t>
            </w:r>
            <w:r w:rsidRPr="004332C7">
              <w:rPr>
                <w:rFonts w:asciiTheme="majorBidi" w:hAnsiTheme="majorBidi" w:cstheme="majorBidi"/>
                <w:sz w:val="24"/>
                <w:szCs w:val="24"/>
              </w:rPr>
              <w:t>Herre, forkast ikke dine hænders værk,</w:t>
            </w:r>
            <w:r w:rsidR="00801FDC">
              <w:rPr>
                <w:rFonts w:asciiTheme="majorBidi" w:hAnsiTheme="majorBidi" w:cstheme="majorBidi"/>
                <w:sz w:val="24"/>
                <w:szCs w:val="24"/>
              </w:rPr>
              <w:t xml:space="preserve"> </w:t>
            </w:r>
            <w:r w:rsidRPr="004332C7">
              <w:rPr>
                <w:rFonts w:asciiTheme="majorBidi" w:hAnsiTheme="majorBidi" w:cstheme="majorBidi"/>
                <w:sz w:val="24"/>
                <w:szCs w:val="24"/>
              </w:rPr>
              <w:t xml:space="preserve">for du, Herre, har været min tilflugt fra slægt til slægt. Jeg bad til </w:t>
            </w:r>
            <w:r w:rsidRPr="004332C7">
              <w:rPr>
                <w:rFonts w:asciiTheme="majorBidi" w:hAnsiTheme="majorBidi" w:cstheme="majorBidi"/>
                <w:sz w:val="24"/>
                <w:szCs w:val="24"/>
              </w:rPr>
              <w:lastRenderedPageBreak/>
              <w:t>Herren og sagde:</w:t>
            </w:r>
            <w:r w:rsidR="00801FDC">
              <w:rPr>
                <w:rFonts w:asciiTheme="majorBidi" w:hAnsiTheme="majorBidi" w:cstheme="majorBidi"/>
                <w:sz w:val="24"/>
                <w:szCs w:val="24"/>
              </w:rPr>
              <w:t xml:space="preserve"> </w:t>
            </w:r>
            <w:r w:rsidRPr="004332C7">
              <w:rPr>
                <w:rFonts w:asciiTheme="majorBidi" w:hAnsiTheme="majorBidi" w:cstheme="majorBidi"/>
                <w:sz w:val="24"/>
                <w:szCs w:val="24"/>
              </w:rPr>
              <w:t>Forbarm dig over mig og frels min sjæl, for jeg har syndet imod dig.</w:t>
            </w:r>
          </w:p>
        </w:tc>
        <w:tc>
          <w:tcPr>
            <w:tcW w:w="3969" w:type="dxa"/>
          </w:tcPr>
          <w:p w14:paraId="316C3DB1" w14:textId="39F64AB0" w:rsidR="00A57D52" w:rsidRPr="004332C7" w:rsidRDefault="00A57D52" w:rsidP="00C767E9">
            <w:pPr>
              <w:jc w:val="both"/>
              <w:rPr>
                <w:rFonts w:asciiTheme="majorBidi" w:hAnsiTheme="majorBidi" w:cstheme="majorBidi"/>
                <w:color w:val="C10000"/>
                <w:sz w:val="24"/>
                <w:szCs w:val="24"/>
                <w:lang w:val="en-US"/>
              </w:rPr>
            </w:pPr>
            <w:proofErr w:type="gramStart"/>
            <w:r w:rsidRPr="004332C7">
              <w:rPr>
                <w:rFonts w:asciiTheme="majorBidi" w:hAnsiTheme="majorBidi" w:cstheme="majorBidi"/>
                <w:sz w:val="24"/>
                <w:szCs w:val="24"/>
                <w:lang w:val="en-US"/>
              </w:rPr>
              <w:lastRenderedPageBreak/>
              <w:t>Your mercy O Lord,</w:t>
            </w:r>
            <w:proofErr w:type="gramEnd"/>
            <w:r w:rsidRPr="004332C7">
              <w:rPr>
                <w:rFonts w:asciiTheme="majorBidi" w:hAnsiTheme="majorBidi" w:cstheme="majorBidi"/>
                <w:sz w:val="24"/>
                <w:szCs w:val="24"/>
                <w:lang w:val="en-US"/>
              </w:rPr>
              <w:t xml:space="preserve"> endures forever. Despise not, O Lord, the works of Your hands. For You have been my refuge from generation to generation. I asked </w:t>
            </w:r>
            <w:r w:rsidRPr="004332C7">
              <w:rPr>
                <w:rFonts w:asciiTheme="majorBidi" w:hAnsiTheme="majorBidi" w:cstheme="majorBidi"/>
                <w:sz w:val="24"/>
                <w:szCs w:val="24"/>
                <w:lang w:val="en-US"/>
              </w:rPr>
              <w:lastRenderedPageBreak/>
              <w:t>the Lord and said: “Have mercy on me and save my soul, for I have sinned against You.”</w:t>
            </w:r>
          </w:p>
        </w:tc>
        <w:tc>
          <w:tcPr>
            <w:tcW w:w="2552" w:type="dxa"/>
          </w:tcPr>
          <w:p w14:paraId="519AB99E" w14:textId="77777777" w:rsidR="00E01BC5" w:rsidRPr="006D1E9F" w:rsidRDefault="00A57D52" w:rsidP="00E01BC5">
            <w:pPr>
              <w:autoSpaceDE w:val="0"/>
              <w:autoSpaceDN w:val="0"/>
              <w:bidi/>
              <w:adjustRightInd w:val="0"/>
              <w:jc w:val="both"/>
              <w:rPr>
                <w:rFonts w:asciiTheme="majorBidi" w:hAnsiTheme="majorBidi" w:cstheme="majorBidi"/>
                <w:b/>
                <w:bCs/>
                <w:sz w:val="24"/>
                <w:szCs w:val="24"/>
                <w:rtl/>
              </w:rPr>
            </w:pPr>
            <w:r w:rsidRPr="006D1E9F">
              <w:rPr>
                <w:rFonts w:asciiTheme="majorBidi" w:hAnsiTheme="majorBidi" w:cstheme="majorBidi"/>
                <w:b/>
                <w:bCs/>
                <w:sz w:val="24"/>
                <w:szCs w:val="24"/>
                <w:rtl/>
              </w:rPr>
              <w:lastRenderedPageBreak/>
              <w:t>يا رب رحمتك دائمة إلى الأبد</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أعمال يديك يا رب لا ترفضها،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لأنك صرت لي ملجأ من جيل إلى</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جيل. </w:t>
            </w:r>
          </w:p>
          <w:p w14:paraId="20876D0B" w14:textId="37CFC53B"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lastRenderedPageBreak/>
              <w:t>أنا طلبت الرب وقلت</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ارحمني وخلص نفسي، فإني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أخطأت إليك</w:t>
            </w:r>
            <w:r w:rsidRPr="006D1E9F">
              <w:rPr>
                <w:rFonts w:asciiTheme="majorBidi" w:hAnsiTheme="majorBidi" w:cstheme="majorBidi"/>
                <w:b/>
                <w:bCs/>
                <w:sz w:val="24"/>
                <w:szCs w:val="24"/>
                <w:lang w:val="en-US"/>
              </w:rPr>
              <w:t>.</w:t>
            </w:r>
          </w:p>
        </w:tc>
      </w:tr>
      <w:tr w:rsidR="00A57D52" w:rsidRPr="0019613F" w14:paraId="077D9AA9" w14:textId="77777777" w:rsidTr="00900FA6">
        <w:tc>
          <w:tcPr>
            <w:tcW w:w="3969" w:type="dxa"/>
          </w:tcPr>
          <w:p w14:paraId="1150BA4F" w14:textId="4AF724F7" w:rsidR="00A57D52" w:rsidRPr="004332C7" w:rsidRDefault="00A57D52" w:rsidP="0074591A">
            <w:pPr>
              <w:jc w:val="both"/>
              <w:rPr>
                <w:rFonts w:asciiTheme="majorBidi" w:hAnsiTheme="majorBidi" w:cstheme="majorBidi"/>
                <w:sz w:val="24"/>
                <w:szCs w:val="24"/>
              </w:rPr>
            </w:pPr>
            <w:r w:rsidRPr="004332C7">
              <w:rPr>
                <w:rFonts w:asciiTheme="majorBidi" w:hAnsiTheme="majorBidi" w:cstheme="majorBidi"/>
                <w:sz w:val="24"/>
                <w:szCs w:val="24"/>
              </w:rPr>
              <w:lastRenderedPageBreak/>
              <w:t>Herre, jeg har taget min tilflugt til dig, så frels du mig! Lær mig at gøre din vilje, for du er min Gud.</w:t>
            </w:r>
            <w:r w:rsidR="0074591A">
              <w:rPr>
                <w:rFonts w:asciiTheme="majorBidi" w:hAnsiTheme="majorBidi" w:cstheme="majorBidi"/>
                <w:sz w:val="24"/>
                <w:szCs w:val="24"/>
              </w:rPr>
              <w:t xml:space="preserve"> </w:t>
            </w:r>
            <w:r w:rsidRPr="004332C7">
              <w:rPr>
                <w:rFonts w:asciiTheme="majorBidi" w:hAnsiTheme="majorBidi" w:cstheme="majorBidi"/>
                <w:sz w:val="24"/>
                <w:szCs w:val="24"/>
              </w:rPr>
              <w:t>Hos dig er livets kilde, og i dit lys, Herre, skuer vi lyset.25 Lad din barmhjertighed komme over dem, som kender dig, og din retfærdighed over de oprigtige af hjertet.</w:t>
            </w:r>
            <w:r w:rsidR="007F607F">
              <w:rPr>
                <w:rFonts w:asciiTheme="majorBidi" w:hAnsiTheme="majorBidi" w:cstheme="majorBidi"/>
                <w:sz w:val="24"/>
                <w:szCs w:val="24"/>
              </w:rPr>
              <w:t xml:space="preserve"> </w:t>
            </w:r>
            <w:r w:rsidRPr="004332C7">
              <w:rPr>
                <w:rFonts w:asciiTheme="majorBidi" w:hAnsiTheme="majorBidi" w:cstheme="majorBidi"/>
                <w:sz w:val="24"/>
                <w:szCs w:val="24"/>
              </w:rPr>
              <w:t>Dig tilkommer velsignelse, lovprisning og ære,</w:t>
            </w:r>
            <w:r w:rsidR="007F607F">
              <w:rPr>
                <w:rFonts w:asciiTheme="majorBidi" w:hAnsiTheme="majorBidi" w:cstheme="majorBidi"/>
                <w:sz w:val="24"/>
                <w:szCs w:val="24"/>
              </w:rPr>
              <w:t xml:space="preserve"> </w:t>
            </w:r>
          </w:p>
        </w:tc>
        <w:tc>
          <w:tcPr>
            <w:tcW w:w="3969" w:type="dxa"/>
          </w:tcPr>
          <w:p w14:paraId="610833DA" w14:textId="389C15DC"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Lord, I have fled unto You, save </w:t>
            </w:r>
            <w:proofErr w:type="gramStart"/>
            <w:r w:rsidRPr="004332C7">
              <w:rPr>
                <w:rFonts w:asciiTheme="majorBidi" w:hAnsiTheme="majorBidi" w:cstheme="majorBidi"/>
                <w:sz w:val="24"/>
                <w:szCs w:val="24"/>
                <w:lang w:val="en-US"/>
              </w:rPr>
              <w:t>me</w:t>
            </w:r>
            <w:proofErr w:type="gramEnd"/>
            <w:r w:rsidRPr="004332C7">
              <w:rPr>
                <w:rFonts w:asciiTheme="majorBidi" w:hAnsiTheme="majorBidi" w:cstheme="majorBidi"/>
                <w:sz w:val="24"/>
                <w:szCs w:val="24"/>
                <w:lang w:val="en-US"/>
              </w:rPr>
              <w:t xml:space="preserve"> and teach me to do Your will. For You are my God, and with You is the Fountain of Life. In Your light, we shall see light. Let Your mercy come upon those who know You, and Your righteousness unto the upright in heart. To You belongs blessing. To You belongs praise, To You belongs glory.</w:t>
            </w:r>
          </w:p>
        </w:tc>
        <w:tc>
          <w:tcPr>
            <w:tcW w:w="2552" w:type="dxa"/>
          </w:tcPr>
          <w:p w14:paraId="12BA1328" w14:textId="25ECAB31"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يا رب التجأت إليك فخلصني،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وعلمني أن أصنع مشيئتك. لأنك</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أنت هو إلهي، وعندك ينبوع</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الحياة، وبنورك يا رب نعاين</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النور. فلتأت رحمتك للذين</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يعرفونك، وبرك للمستقيمي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القلوب. لك تجب البركة. لك يحق</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التسبيح. لك ينبغي التمجيد</w:t>
            </w:r>
            <w:r w:rsidRPr="0019613F">
              <w:rPr>
                <w:rFonts w:asciiTheme="majorBidi" w:hAnsiTheme="majorBidi" w:cstheme="majorBidi"/>
                <w:b/>
                <w:bCs/>
                <w:sz w:val="24"/>
                <w:szCs w:val="24"/>
                <w:lang w:val="en-US"/>
              </w:rPr>
              <w:t>.</w:t>
            </w:r>
          </w:p>
        </w:tc>
      </w:tr>
      <w:tr w:rsidR="00A57D52" w:rsidRPr="004332C7" w14:paraId="33AB629E" w14:textId="77777777" w:rsidTr="00900FA6">
        <w:tc>
          <w:tcPr>
            <w:tcW w:w="3969" w:type="dxa"/>
          </w:tcPr>
          <w:p w14:paraId="0B81A536" w14:textId="13C0DC47" w:rsidR="00A57D52" w:rsidRPr="004332C7" w:rsidRDefault="00A57D52" w:rsidP="0074591A">
            <w:pPr>
              <w:jc w:val="both"/>
              <w:rPr>
                <w:rFonts w:asciiTheme="majorBidi" w:hAnsiTheme="majorBidi" w:cstheme="majorBidi"/>
                <w:sz w:val="24"/>
                <w:szCs w:val="24"/>
              </w:rPr>
            </w:pPr>
            <w:r w:rsidRPr="004332C7">
              <w:rPr>
                <w:rFonts w:asciiTheme="majorBidi" w:hAnsiTheme="majorBidi" w:cstheme="majorBidi"/>
                <w:sz w:val="24"/>
                <w:szCs w:val="24"/>
              </w:rPr>
              <w:t>Fader, Søn og Helligånd,</w:t>
            </w:r>
            <w:r w:rsidR="007F607F">
              <w:rPr>
                <w:rFonts w:asciiTheme="majorBidi" w:hAnsiTheme="majorBidi" w:cstheme="majorBidi"/>
                <w:sz w:val="24"/>
                <w:szCs w:val="24"/>
              </w:rPr>
              <w:t xml:space="preserve"> </w:t>
            </w:r>
            <w:r w:rsidRPr="004332C7">
              <w:rPr>
                <w:rFonts w:asciiTheme="majorBidi" w:hAnsiTheme="majorBidi" w:cstheme="majorBidi"/>
                <w:sz w:val="24"/>
                <w:szCs w:val="24"/>
              </w:rPr>
              <w:t>som i begyndelsen  så nu og altid og i evighedernes evighed.</w:t>
            </w:r>
            <w:r w:rsidR="00054C32">
              <w:rPr>
                <w:rFonts w:asciiTheme="majorBidi" w:hAnsiTheme="majorBidi" w:cstheme="majorBidi"/>
                <w:sz w:val="24"/>
                <w:szCs w:val="24"/>
              </w:rPr>
              <w:t xml:space="preserve"> </w:t>
            </w:r>
            <w:r w:rsidRPr="004332C7">
              <w:rPr>
                <w:rFonts w:asciiTheme="majorBidi" w:hAnsiTheme="majorBidi" w:cstheme="majorBidi"/>
                <w:sz w:val="24"/>
                <w:szCs w:val="24"/>
              </w:rPr>
              <w:t>Amen.</w:t>
            </w:r>
            <w:r w:rsidR="0074591A">
              <w:rPr>
                <w:rFonts w:asciiTheme="majorBidi" w:hAnsiTheme="majorBidi" w:cstheme="majorBidi"/>
                <w:sz w:val="24"/>
                <w:szCs w:val="24"/>
              </w:rPr>
              <w:t xml:space="preserve"> </w:t>
            </w:r>
            <w:r w:rsidRPr="004332C7">
              <w:rPr>
                <w:rFonts w:asciiTheme="majorBidi" w:hAnsiTheme="majorBidi" w:cstheme="majorBidi"/>
                <w:sz w:val="24"/>
                <w:szCs w:val="24"/>
              </w:rPr>
              <w:t>Det er godt at bekende sig til Herren, og at lovsynge dit navn, du ophøjede. Om morgenen kundgøres din barmhjertighed og hver nat din retfærdighed.</w:t>
            </w:r>
          </w:p>
        </w:tc>
        <w:tc>
          <w:tcPr>
            <w:tcW w:w="3969" w:type="dxa"/>
          </w:tcPr>
          <w:p w14:paraId="07ABC6AA" w14:textId="56FF5D2E"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 Father, </w:t>
            </w:r>
            <w:proofErr w:type="gramStart"/>
            <w:r w:rsidRPr="004332C7">
              <w:rPr>
                <w:rFonts w:asciiTheme="majorBidi" w:hAnsiTheme="majorBidi" w:cstheme="majorBidi"/>
                <w:sz w:val="24"/>
                <w:szCs w:val="24"/>
                <w:lang w:val="en-US"/>
              </w:rPr>
              <w:t>Son</w:t>
            </w:r>
            <w:proofErr w:type="gramEnd"/>
            <w:r w:rsidRPr="004332C7">
              <w:rPr>
                <w:rFonts w:asciiTheme="majorBidi" w:hAnsiTheme="majorBidi" w:cstheme="majorBidi"/>
                <w:sz w:val="24"/>
                <w:szCs w:val="24"/>
                <w:lang w:val="en-US"/>
              </w:rPr>
              <w:t xml:space="preserve"> and Holy Spirit, existing from the beginning, now and forever and ever. Amen. It is good to confess unto the Lord, and to sing praise unto Your name, O Most High; to show forth Your mercy every morning and Your righteousness every night.</w:t>
            </w:r>
          </w:p>
        </w:tc>
        <w:tc>
          <w:tcPr>
            <w:tcW w:w="2552" w:type="dxa"/>
          </w:tcPr>
          <w:p w14:paraId="6F686753" w14:textId="77777777" w:rsidR="00E01BC5" w:rsidRPr="006D1E9F" w:rsidRDefault="00A57D52" w:rsidP="00E01BC5">
            <w:pPr>
              <w:autoSpaceDE w:val="0"/>
              <w:autoSpaceDN w:val="0"/>
              <w:bidi/>
              <w:adjustRightInd w:val="0"/>
              <w:jc w:val="both"/>
              <w:rPr>
                <w:rFonts w:asciiTheme="majorBidi" w:hAnsiTheme="majorBidi" w:cstheme="majorBidi"/>
                <w:b/>
                <w:bCs/>
                <w:sz w:val="24"/>
                <w:szCs w:val="24"/>
                <w:rtl/>
              </w:rPr>
            </w:pPr>
            <w:r w:rsidRPr="006D1E9F">
              <w:rPr>
                <w:rFonts w:asciiTheme="majorBidi" w:hAnsiTheme="majorBidi" w:cstheme="majorBidi"/>
                <w:b/>
                <w:bCs/>
                <w:sz w:val="24"/>
                <w:szCs w:val="24"/>
                <w:rtl/>
              </w:rPr>
              <w:t>أيها الآب والابن والروح القدس،</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الكائن منذ البدء والآن وإلى</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الأبد. آمين. </w:t>
            </w:r>
          </w:p>
          <w:p w14:paraId="2045508C" w14:textId="77777777" w:rsidR="00E01BC5" w:rsidRPr="006D1E9F" w:rsidRDefault="00E01BC5" w:rsidP="00E01BC5">
            <w:pPr>
              <w:autoSpaceDE w:val="0"/>
              <w:autoSpaceDN w:val="0"/>
              <w:bidi/>
              <w:adjustRightInd w:val="0"/>
              <w:jc w:val="both"/>
              <w:rPr>
                <w:rFonts w:asciiTheme="majorBidi" w:hAnsiTheme="majorBidi" w:cstheme="majorBidi"/>
                <w:b/>
                <w:bCs/>
                <w:sz w:val="24"/>
                <w:szCs w:val="24"/>
                <w:rtl/>
              </w:rPr>
            </w:pPr>
          </w:p>
          <w:p w14:paraId="63F11B26" w14:textId="1674FA84"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جيد هو الاعتراف</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للرب، والترتيل لاسمك أيها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العلي. أن يخبر برحمتك في</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الغدوات، وحقك في كل ليلة</w:t>
            </w:r>
            <w:r w:rsidRPr="006D1E9F">
              <w:rPr>
                <w:rFonts w:asciiTheme="majorBidi" w:hAnsiTheme="majorBidi" w:cstheme="majorBidi"/>
                <w:b/>
                <w:bCs/>
                <w:sz w:val="24"/>
                <w:szCs w:val="24"/>
                <w:lang w:val="en-US"/>
              </w:rPr>
              <w:t>.</w:t>
            </w:r>
          </w:p>
        </w:tc>
      </w:tr>
      <w:tr w:rsidR="00906FE5" w:rsidRPr="004332C7" w14:paraId="5AE4E360" w14:textId="77777777" w:rsidTr="00900FA6">
        <w:tc>
          <w:tcPr>
            <w:tcW w:w="3969" w:type="dxa"/>
          </w:tcPr>
          <w:p w14:paraId="7F00B745" w14:textId="77777777" w:rsidR="00906FE5" w:rsidRPr="004332C7" w:rsidRDefault="00906FE5" w:rsidP="00C767E9">
            <w:pPr>
              <w:jc w:val="both"/>
              <w:rPr>
                <w:rFonts w:asciiTheme="majorBidi" w:hAnsiTheme="majorBidi" w:cstheme="majorBidi"/>
                <w:sz w:val="24"/>
                <w:szCs w:val="24"/>
              </w:rPr>
            </w:pPr>
          </w:p>
        </w:tc>
        <w:tc>
          <w:tcPr>
            <w:tcW w:w="3969" w:type="dxa"/>
          </w:tcPr>
          <w:p w14:paraId="5983BB57"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2DB6DA63" w14:textId="77777777" w:rsidR="00906FE5" w:rsidRPr="006D1E9F" w:rsidRDefault="00906FE5" w:rsidP="00E01BC5">
            <w:pPr>
              <w:autoSpaceDE w:val="0"/>
              <w:autoSpaceDN w:val="0"/>
              <w:bidi/>
              <w:adjustRightInd w:val="0"/>
              <w:jc w:val="both"/>
              <w:rPr>
                <w:rFonts w:asciiTheme="majorBidi" w:hAnsiTheme="majorBidi" w:cstheme="majorBidi"/>
                <w:b/>
                <w:bCs/>
                <w:sz w:val="24"/>
                <w:szCs w:val="24"/>
                <w:rtl/>
              </w:rPr>
            </w:pPr>
          </w:p>
        </w:tc>
      </w:tr>
      <w:tr w:rsidR="00A57D52" w:rsidRPr="0019613F" w14:paraId="68D86885" w14:textId="77777777" w:rsidTr="00900FA6">
        <w:tc>
          <w:tcPr>
            <w:tcW w:w="3969" w:type="dxa"/>
          </w:tcPr>
          <w:p w14:paraId="41AB2572" w14:textId="69967D48" w:rsidR="00292420" w:rsidRPr="004332C7" w:rsidRDefault="00292420" w:rsidP="00801FDC">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Under morgenbønnen beder menigheden følgende forbøn i stedet for den forrige.</w:t>
            </w:r>
          </w:p>
        </w:tc>
        <w:tc>
          <w:tcPr>
            <w:tcW w:w="3969" w:type="dxa"/>
          </w:tcPr>
          <w:p w14:paraId="5DC8675F" w14:textId="10C9183B"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Matins Prayer, the people pray the following litany instead of the previous one.</w:t>
            </w:r>
          </w:p>
        </w:tc>
        <w:tc>
          <w:tcPr>
            <w:tcW w:w="2552" w:type="dxa"/>
          </w:tcPr>
          <w:p w14:paraId="6C3282FF" w14:textId="0A492030"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وفي صلاة باكر يصلي الشعب هذه الطلبة</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بدلاً من السابقة</w:t>
            </w:r>
            <w:r w:rsidRPr="00C06844">
              <w:rPr>
                <w:rFonts w:asciiTheme="majorBidi" w:hAnsiTheme="majorBidi" w:cstheme="majorBidi"/>
                <w:b/>
                <w:bCs/>
                <w:color w:val="1F497D" w:themeColor="text2"/>
                <w:sz w:val="24"/>
                <w:szCs w:val="24"/>
                <w:rtl/>
                <w:lang w:val="en-US"/>
              </w:rPr>
              <w:t>.</w:t>
            </w:r>
          </w:p>
        </w:tc>
      </w:tr>
      <w:tr w:rsidR="00A57D52" w:rsidRPr="0019613F" w14:paraId="350AAB9D" w14:textId="77777777" w:rsidTr="00900FA6">
        <w:tc>
          <w:tcPr>
            <w:tcW w:w="3969" w:type="dxa"/>
          </w:tcPr>
          <w:p w14:paraId="389AACC9" w14:textId="1C7DFE69"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Lad os lovprise sammen med englene og sige:</w:t>
            </w:r>
            <w:r w:rsidR="006D1E9F">
              <w:rPr>
                <w:rFonts w:asciiTheme="majorBidi" w:hAnsiTheme="majorBidi" w:cstheme="majorBidi"/>
                <w:sz w:val="24"/>
                <w:szCs w:val="24"/>
              </w:rPr>
              <w:t xml:space="preserve"> </w:t>
            </w:r>
            <w:r w:rsidRPr="004332C7">
              <w:rPr>
                <w:rFonts w:asciiTheme="majorBidi" w:hAnsiTheme="majorBidi" w:cstheme="majorBidi"/>
                <w:sz w:val="24"/>
                <w:szCs w:val="24"/>
              </w:rPr>
              <w:t>»Ære være Gud i det højeste og på jorden fred og i mennesker velbehag.«</w:t>
            </w:r>
            <w:r w:rsidR="006D1E9F">
              <w:rPr>
                <w:rFonts w:asciiTheme="majorBidi" w:hAnsiTheme="majorBidi" w:cstheme="majorBidi"/>
                <w:sz w:val="24"/>
                <w:szCs w:val="24"/>
              </w:rPr>
              <w:t xml:space="preserve"> </w:t>
            </w:r>
            <w:r w:rsidRPr="004332C7">
              <w:rPr>
                <w:rFonts w:asciiTheme="majorBidi" w:hAnsiTheme="majorBidi" w:cstheme="majorBidi"/>
                <w:sz w:val="24"/>
                <w:szCs w:val="24"/>
              </w:rPr>
              <w:t>Vi priser dig, vi velsigner dig, vi tjener dig, vi tilbeder dig, vi bekender os til dig, vi proklamerer din storhed.</w:t>
            </w:r>
          </w:p>
        </w:tc>
        <w:tc>
          <w:tcPr>
            <w:tcW w:w="3969" w:type="dxa"/>
          </w:tcPr>
          <w:p w14:paraId="20E37E74" w14:textId="32957D7D"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Let us praise with the angels, saying, “Glory to God in the highest, peace on earth, and good will toward men.” We praise You. We bless You. We serve You. We worship You. </w:t>
            </w:r>
            <w:r w:rsidRPr="004332C7">
              <w:rPr>
                <w:rFonts w:asciiTheme="majorBidi" w:hAnsiTheme="majorBidi" w:cstheme="majorBidi"/>
                <w:sz w:val="24"/>
                <w:szCs w:val="24"/>
              </w:rPr>
              <w:t>We confess to You. We glorify You.</w:t>
            </w:r>
          </w:p>
        </w:tc>
        <w:tc>
          <w:tcPr>
            <w:tcW w:w="2552" w:type="dxa"/>
          </w:tcPr>
          <w:p w14:paraId="5276DD0A" w14:textId="6392C6F5"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فلنسبح مع الملائكة قائلين</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المجد لله في الأعالي وعلى</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الأرض السلام وفى الناس</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المسرة. نسبحك. نباركك</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نخدمك. نسجد لك. نعترف لك</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ننطق بمجدك</w:t>
            </w:r>
          </w:p>
        </w:tc>
      </w:tr>
      <w:tr w:rsidR="00A57D52" w:rsidRPr="0019613F" w14:paraId="429D7F58" w14:textId="77777777" w:rsidTr="00900FA6">
        <w:tc>
          <w:tcPr>
            <w:tcW w:w="3969" w:type="dxa"/>
          </w:tcPr>
          <w:p w14:paraId="3F39CB13" w14:textId="5578AE13"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Vi takker dig for din store herlighed.</w:t>
            </w:r>
            <w:r w:rsidR="006D1E9F">
              <w:rPr>
                <w:rFonts w:asciiTheme="majorBidi" w:hAnsiTheme="majorBidi" w:cstheme="majorBidi"/>
                <w:sz w:val="24"/>
                <w:szCs w:val="24"/>
              </w:rPr>
              <w:t xml:space="preserve"> </w:t>
            </w:r>
            <w:r w:rsidRPr="004332C7">
              <w:rPr>
                <w:rFonts w:asciiTheme="majorBidi" w:hAnsiTheme="majorBidi" w:cstheme="majorBidi"/>
                <w:sz w:val="24"/>
                <w:szCs w:val="24"/>
              </w:rPr>
              <w:t>Herre, himlenes Konge, Gud Fader, Almægtige. Herre, enbårne Søn, Jesus Kristus,</w:t>
            </w:r>
            <w:r w:rsidR="006D1E9F">
              <w:rPr>
                <w:rFonts w:asciiTheme="majorBidi" w:hAnsiTheme="majorBidi" w:cstheme="majorBidi"/>
                <w:sz w:val="24"/>
                <w:szCs w:val="24"/>
              </w:rPr>
              <w:t xml:space="preserve"> </w:t>
            </w:r>
            <w:r w:rsidRPr="004332C7">
              <w:rPr>
                <w:rFonts w:asciiTheme="majorBidi" w:hAnsiTheme="majorBidi" w:cstheme="majorBidi"/>
                <w:sz w:val="24"/>
                <w:szCs w:val="24"/>
              </w:rPr>
              <w:t>og Helligånden!</w:t>
            </w:r>
            <w:r w:rsidR="006D1E9F">
              <w:rPr>
                <w:rFonts w:asciiTheme="majorBidi" w:hAnsiTheme="majorBidi" w:cstheme="majorBidi"/>
                <w:sz w:val="24"/>
                <w:szCs w:val="24"/>
              </w:rPr>
              <w:t xml:space="preserve"> </w:t>
            </w:r>
            <w:r w:rsidRPr="004332C7">
              <w:rPr>
                <w:rFonts w:asciiTheme="majorBidi" w:hAnsiTheme="majorBidi" w:cstheme="majorBidi"/>
                <w:sz w:val="24"/>
                <w:szCs w:val="24"/>
              </w:rPr>
              <w:t>Herre Gud, Guds lam, Faderens Søn, der bærer verdens synd, forbarm dig over os. Du, der bærer verdens synd, tag imod vore bønner.</w:t>
            </w:r>
          </w:p>
        </w:tc>
        <w:tc>
          <w:tcPr>
            <w:tcW w:w="3969" w:type="dxa"/>
          </w:tcPr>
          <w:p w14:paraId="27306694" w14:textId="2BFBECA5"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give thanks to You for Your great glory, O Lord, King of heavens, God 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xml:space="preserve"> (Almighty). O Lord, the One and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Jesus Christ, and the Holy Spirit. O Lord God, Lamb of God, Son of the Father, who takes away the sin of the world, have mercy on us. You,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takes away the sin of the world, receive our prayers unto You</w:t>
            </w:r>
          </w:p>
        </w:tc>
        <w:tc>
          <w:tcPr>
            <w:tcW w:w="2552" w:type="dxa"/>
          </w:tcPr>
          <w:p w14:paraId="06DC0AF8" w14:textId="7F9506C8"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نشكرك من أجل عظم مجدك، أيها</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الرب المالك على السموات، الله</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الآب ضابط الكل، والرب الابن</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الواحد الوحيد، يسوع المسيح،</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والروح القدس. أيها الرب الإله،</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حمل الله، ابن الآب، رافع خطية</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العالم، ارحمنا. يا حامل خطية</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العالم، اقبل طلباتنا إليك</w:t>
            </w:r>
          </w:p>
        </w:tc>
      </w:tr>
      <w:tr w:rsidR="00A57D52" w:rsidRPr="0019613F" w14:paraId="1D796A16" w14:textId="77777777" w:rsidTr="00900FA6">
        <w:tc>
          <w:tcPr>
            <w:tcW w:w="3969" w:type="dxa"/>
          </w:tcPr>
          <w:p w14:paraId="59004689" w14:textId="09EA1C33" w:rsidR="00A57D52" w:rsidRPr="004332C7" w:rsidRDefault="00A57D52" w:rsidP="00054C32">
            <w:pPr>
              <w:jc w:val="both"/>
              <w:rPr>
                <w:rFonts w:asciiTheme="majorBidi" w:hAnsiTheme="majorBidi" w:cstheme="majorBidi"/>
                <w:sz w:val="24"/>
                <w:szCs w:val="24"/>
              </w:rPr>
            </w:pPr>
            <w:r w:rsidRPr="004332C7">
              <w:rPr>
                <w:rFonts w:asciiTheme="majorBidi" w:hAnsiTheme="majorBidi" w:cstheme="majorBidi"/>
                <w:sz w:val="24"/>
                <w:szCs w:val="24"/>
              </w:rPr>
              <w:t>Du, som sidder ved Faderens højre hånd, forbarm dig over os. For du alene er hellig, du alene er ophøjet, min Herre Jesus</w:t>
            </w:r>
            <w:r w:rsidR="00054C32">
              <w:rPr>
                <w:rFonts w:asciiTheme="majorBidi" w:hAnsiTheme="majorBidi" w:cstheme="majorBidi"/>
                <w:sz w:val="24"/>
                <w:szCs w:val="24"/>
              </w:rPr>
              <w:t xml:space="preserve"> </w:t>
            </w:r>
            <w:r w:rsidRPr="004332C7">
              <w:rPr>
                <w:rFonts w:asciiTheme="majorBidi" w:hAnsiTheme="majorBidi" w:cstheme="majorBidi"/>
                <w:sz w:val="24"/>
                <w:szCs w:val="24"/>
              </w:rPr>
              <w:t>Kristus, samt Helligånden. Ære være Gud Fader! Amen.</w:t>
            </w:r>
          </w:p>
        </w:tc>
        <w:tc>
          <w:tcPr>
            <w:tcW w:w="3969" w:type="dxa"/>
          </w:tcPr>
          <w:p w14:paraId="7A9EE1AA" w14:textId="7AB22D4F"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Who sits at the right hand of His Father, have mercy on us. You alone are the Holy; You only are the </w:t>
            </w:r>
            <w:proofErr w:type="gramStart"/>
            <w:r w:rsidRPr="004332C7">
              <w:rPr>
                <w:rFonts w:asciiTheme="majorBidi" w:hAnsiTheme="majorBidi" w:cstheme="majorBidi"/>
                <w:sz w:val="24"/>
                <w:szCs w:val="24"/>
                <w:lang w:val="en-US"/>
              </w:rPr>
              <w:t>Most High</w:t>
            </w:r>
            <w:proofErr w:type="gramEnd"/>
            <w:r w:rsidRPr="004332C7">
              <w:rPr>
                <w:rFonts w:asciiTheme="majorBidi" w:hAnsiTheme="majorBidi" w:cstheme="majorBidi"/>
                <w:sz w:val="24"/>
                <w:szCs w:val="24"/>
                <w:lang w:val="en-US"/>
              </w:rPr>
              <w:t xml:space="preserve">, my Lord Jesus Christ, and the Holy Spirit; Glory be to God the Father. </w:t>
            </w:r>
            <w:r w:rsidRPr="004332C7">
              <w:rPr>
                <w:rFonts w:asciiTheme="majorBidi" w:hAnsiTheme="majorBidi" w:cstheme="majorBidi"/>
                <w:sz w:val="24"/>
                <w:szCs w:val="24"/>
              </w:rPr>
              <w:t>Amen</w:t>
            </w:r>
          </w:p>
        </w:tc>
        <w:tc>
          <w:tcPr>
            <w:tcW w:w="2552" w:type="dxa"/>
          </w:tcPr>
          <w:p w14:paraId="3C44262D" w14:textId="40646A66" w:rsidR="00A57D52" w:rsidRPr="006D1E9F" w:rsidRDefault="00A57D52" w:rsidP="00E01BC5">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أيها الجالس عن يمين أبيه،</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ارحمنا. أنت وحدك القدوس. أنت</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وحدك العالي يا ربى يسوع</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المسيح والروح القدس. مجدا لله</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الآب. آمين</w:t>
            </w:r>
            <w:r w:rsidRPr="006D1E9F">
              <w:rPr>
                <w:rFonts w:asciiTheme="majorBidi" w:hAnsiTheme="majorBidi" w:cstheme="majorBidi"/>
                <w:b/>
                <w:bCs/>
                <w:sz w:val="24"/>
                <w:szCs w:val="24"/>
                <w:lang w:val="en-US"/>
              </w:rPr>
              <w:t>.</w:t>
            </w:r>
            <w:r w:rsidR="007F607F">
              <w:rPr>
                <w:rFonts w:asciiTheme="majorBidi" w:hAnsiTheme="majorBidi" w:cstheme="majorBidi"/>
                <w:b/>
                <w:bCs/>
                <w:sz w:val="24"/>
                <w:szCs w:val="24"/>
                <w:lang w:val="en-US"/>
              </w:rPr>
              <w:t xml:space="preserve"> </w:t>
            </w:r>
          </w:p>
        </w:tc>
      </w:tr>
      <w:tr w:rsidR="00A57D52" w:rsidRPr="004332C7" w14:paraId="2158B743" w14:textId="77777777" w:rsidTr="00900FA6">
        <w:tc>
          <w:tcPr>
            <w:tcW w:w="3969" w:type="dxa"/>
          </w:tcPr>
          <w:p w14:paraId="6EBA2211" w14:textId="7777777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Jeg velsigner dig hver dag og priser dit hellige navn i evighed og i evighedernes evighed. Amen.</w:t>
            </w:r>
          </w:p>
          <w:p w14:paraId="0B738920" w14:textId="75B9C7B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Fra natten søger min sjæl dig tidligt, min Gud, for dine befa</w:t>
            </w:r>
            <w:r w:rsidRPr="004332C7">
              <w:rPr>
                <w:rFonts w:asciiTheme="majorBidi" w:hAnsiTheme="majorBidi" w:cstheme="majorBidi"/>
                <w:sz w:val="24"/>
                <w:szCs w:val="24"/>
              </w:rPr>
              <w:softHyphen/>
              <w:t xml:space="preserve"> linger er lys på jorden. Jeg har fulgt dine veje, for du blev min hjælper. Om morgenen hører du min stemme, Herre, i den tidlige </w:t>
            </w:r>
            <w:r w:rsidRPr="004332C7">
              <w:rPr>
                <w:rFonts w:asciiTheme="majorBidi" w:hAnsiTheme="majorBidi" w:cstheme="majorBidi"/>
                <w:sz w:val="24"/>
                <w:szCs w:val="24"/>
              </w:rPr>
              <w:lastRenderedPageBreak/>
              <w:t>morgen stiller jeg mig foran dig, og du ser mig.</w:t>
            </w:r>
          </w:p>
        </w:tc>
        <w:tc>
          <w:tcPr>
            <w:tcW w:w="3969" w:type="dxa"/>
          </w:tcPr>
          <w:p w14:paraId="6A604C57" w14:textId="208138D2"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lastRenderedPageBreak/>
              <w:t xml:space="preserve">Every day I will bless You and praise Your holy Name forever and unto the ages of all ages. Amen. From the night season my soul awakes early unto You, O my God, for Your precepts are a light upon the earth. I was meditating on Your ways for You have become a helper unto me. In the morning You </w:t>
            </w:r>
            <w:r w:rsidRPr="004332C7">
              <w:rPr>
                <w:rFonts w:asciiTheme="majorBidi" w:hAnsiTheme="majorBidi" w:cstheme="majorBidi"/>
                <w:sz w:val="24"/>
                <w:szCs w:val="24"/>
                <w:lang w:val="en-US"/>
              </w:rPr>
              <w:lastRenderedPageBreak/>
              <w:t>shall hear my voice. Early, I shall stand before You, and You shall see me.</w:t>
            </w:r>
          </w:p>
        </w:tc>
        <w:tc>
          <w:tcPr>
            <w:tcW w:w="2552" w:type="dxa"/>
          </w:tcPr>
          <w:p w14:paraId="1E96DF40" w14:textId="678722A1" w:rsidR="005F134B" w:rsidRPr="006D1E9F" w:rsidRDefault="00A57D52" w:rsidP="007F607F">
            <w:pPr>
              <w:autoSpaceDE w:val="0"/>
              <w:autoSpaceDN w:val="0"/>
              <w:bidi/>
              <w:adjustRightInd w:val="0"/>
              <w:jc w:val="both"/>
              <w:rPr>
                <w:rFonts w:asciiTheme="majorBidi" w:hAnsiTheme="majorBidi" w:cstheme="majorBidi"/>
                <w:b/>
                <w:bCs/>
                <w:sz w:val="24"/>
                <w:szCs w:val="24"/>
                <w:rtl/>
              </w:rPr>
            </w:pPr>
            <w:r w:rsidRPr="006D1E9F">
              <w:rPr>
                <w:rFonts w:asciiTheme="majorBidi" w:hAnsiTheme="majorBidi" w:cstheme="majorBidi"/>
                <w:b/>
                <w:bCs/>
                <w:sz w:val="24"/>
                <w:szCs w:val="24"/>
                <w:rtl/>
              </w:rPr>
              <w:lastRenderedPageBreak/>
              <w:t>أباركك كل يوم، وأسبح اسمك</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القدوس إلى الأبد. وإلى أبد الأبد</w:t>
            </w:r>
            <w:r w:rsidRPr="006D1E9F">
              <w:rPr>
                <w:rFonts w:asciiTheme="majorBidi" w:hAnsiTheme="majorBidi" w:cstheme="majorBidi"/>
                <w:b/>
                <w:bCs/>
                <w:sz w:val="24"/>
                <w:szCs w:val="24"/>
                <w:lang w:val="en-US"/>
              </w:rPr>
              <w:t>.</w:t>
            </w:r>
            <w:r w:rsidR="00E01BC5"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آمين. </w:t>
            </w:r>
            <w:r w:rsidR="007F607F" w:rsidRPr="0019613F">
              <w:rPr>
                <w:rFonts w:asciiTheme="majorBidi" w:hAnsiTheme="majorBidi" w:cstheme="majorBidi"/>
                <w:b/>
                <w:bCs/>
                <w:sz w:val="24"/>
                <w:szCs w:val="24"/>
                <w:lang w:val="en-US"/>
              </w:rPr>
              <w:t xml:space="preserve"> </w:t>
            </w:r>
          </w:p>
          <w:p w14:paraId="0B5D9CE5" w14:textId="383ABCA9" w:rsidR="00A57D52" w:rsidRPr="006D1E9F" w:rsidRDefault="00A57D52" w:rsidP="007F607F">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منذ الليل روحي تبكر إليك</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يا إلهي، لأن أوامرك هي نور</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على الأرض. </w:t>
            </w:r>
            <w:r w:rsidR="007F607F">
              <w:rPr>
                <w:rFonts w:asciiTheme="majorBidi" w:hAnsiTheme="majorBidi" w:cstheme="majorBidi"/>
                <w:b/>
                <w:bCs/>
                <w:sz w:val="24"/>
                <w:szCs w:val="24"/>
              </w:rPr>
              <w:t xml:space="preserve"> </w:t>
            </w:r>
            <w:r w:rsidRPr="006D1E9F">
              <w:rPr>
                <w:rFonts w:asciiTheme="majorBidi" w:hAnsiTheme="majorBidi" w:cstheme="majorBidi"/>
                <w:b/>
                <w:bCs/>
                <w:sz w:val="24"/>
                <w:szCs w:val="24"/>
                <w:rtl/>
              </w:rPr>
              <w:t>كنت أتلو في</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طرقك، لأنك صرت لي معينا</w:t>
            </w:r>
            <w:r w:rsidRPr="0019613F">
              <w:rPr>
                <w:rFonts w:asciiTheme="majorBidi" w:hAnsiTheme="majorBidi" w:cstheme="majorBidi"/>
                <w:b/>
                <w:bCs/>
                <w:sz w:val="24"/>
                <w:szCs w:val="24"/>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باكرا يا رب تسمع صوتي،</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بالغداة أقف أمامك وتراني</w:t>
            </w:r>
            <w:r w:rsidRPr="006D1E9F">
              <w:rPr>
                <w:rFonts w:asciiTheme="majorBidi" w:hAnsiTheme="majorBidi" w:cstheme="majorBidi"/>
                <w:b/>
                <w:bCs/>
                <w:sz w:val="24"/>
                <w:szCs w:val="24"/>
              </w:rPr>
              <w:t>.</w:t>
            </w:r>
          </w:p>
        </w:tc>
      </w:tr>
      <w:tr w:rsidR="00906FE5" w:rsidRPr="004332C7" w14:paraId="7DAE74B0" w14:textId="77777777" w:rsidTr="00900FA6">
        <w:tc>
          <w:tcPr>
            <w:tcW w:w="3969" w:type="dxa"/>
          </w:tcPr>
          <w:p w14:paraId="67FC34A0" w14:textId="77777777" w:rsidR="00906FE5" w:rsidRPr="004332C7" w:rsidRDefault="00906FE5" w:rsidP="00C767E9">
            <w:pPr>
              <w:jc w:val="both"/>
              <w:rPr>
                <w:rFonts w:asciiTheme="majorBidi" w:hAnsiTheme="majorBidi" w:cstheme="majorBidi"/>
                <w:sz w:val="24"/>
                <w:szCs w:val="24"/>
              </w:rPr>
            </w:pPr>
          </w:p>
        </w:tc>
        <w:tc>
          <w:tcPr>
            <w:tcW w:w="3969" w:type="dxa"/>
          </w:tcPr>
          <w:p w14:paraId="517BC5C0" w14:textId="77777777" w:rsidR="00906FE5" w:rsidRPr="0019613F" w:rsidRDefault="00906FE5" w:rsidP="00C767E9">
            <w:pPr>
              <w:jc w:val="both"/>
              <w:rPr>
                <w:rFonts w:asciiTheme="majorBidi" w:hAnsiTheme="majorBidi" w:cstheme="majorBidi"/>
                <w:sz w:val="24"/>
                <w:szCs w:val="24"/>
              </w:rPr>
            </w:pPr>
          </w:p>
        </w:tc>
        <w:tc>
          <w:tcPr>
            <w:tcW w:w="2552" w:type="dxa"/>
          </w:tcPr>
          <w:p w14:paraId="145E389C" w14:textId="77777777" w:rsidR="00906FE5" w:rsidRPr="006D1E9F" w:rsidRDefault="00906FE5" w:rsidP="00E01BC5">
            <w:pPr>
              <w:autoSpaceDE w:val="0"/>
              <w:autoSpaceDN w:val="0"/>
              <w:bidi/>
              <w:adjustRightInd w:val="0"/>
              <w:jc w:val="both"/>
              <w:rPr>
                <w:rFonts w:asciiTheme="majorBidi" w:hAnsiTheme="majorBidi" w:cstheme="majorBidi"/>
                <w:b/>
                <w:bCs/>
                <w:sz w:val="24"/>
                <w:szCs w:val="24"/>
                <w:rtl/>
              </w:rPr>
            </w:pPr>
          </w:p>
        </w:tc>
      </w:tr>
      <w:tr w:rsidR="00A57D52" w:rsidRPr="0019613F" w14:paraId="3BB3FE6A" w14:textId="77777777" w:rsidTr="00900FA6">
        <w:tc>
          <w:tcPr>
            <w:tcW w:w="3969" w:type="dxa"/>
          </w:tcPr>
          <w:p w14:paraId="012BD70D" w14:textId="5DC829D9" w:rsidR="00292420" w:rsidRPr="004332C7" w:rsidRDefault="00292420"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fortsætter menigheden med følgende trisagion.</w:t>
            </w:r>
          </w:p>
        </w:tc>
        <w:tc>
          <w:tcPr>
            <w:tcW w:w="3969" w:type="dxa"/>
          </w:tcPr>
          <w:p w14:paraId="09E5B79C" w14:textId="6A06FCE6"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people continue with the following Trisagion.</w:t>
            </w:r>
          </w:p>
        </w:tc>
        <w:tc>
          <w:tcPr>
            <w:tcW w:w="2552" w:type="dxa"/>
          </w:tcPr>
          <w:p w14:paraId="4CC1A3C1" w14:textId="73303DF4"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يكمل الشعب بهذه الطلبة</w:t>
            </w:r>
            <w:r w:rsidRPr="00C06844">
              <w:rPr>
                <w:rFonts w:asciiTheme="majorBidi" w:hAnsiTheme="majorBidi" w:cstheme="majorBidi"/>
                <w:b/>
                <w:bCs/>
                <w:color w:val="1F497D" w:themeColor="text2"/>
                <w:sz w:val="24"/>
                <w:szCs w:val="24"/>
                <w:rtl/>
                <w:lang w:val="en-US"/>
              </w:rPr>
              <w:t>.</w:t>
            </w:r>
          </w:p>
        </w:tc>
      </w:tr>
      <w:tr w:rsidR="00A57D52" w:rsidRPr="0019613F" w14:paraId="698C9EEA" w14:textId="77777777" w:rsidTr="00900FA6">
        <w:tc>
          <w:tcPr>
            <w:tcW w:w="3969" w:type="dxa"/>
          </w:tcPr>
          <w:p w14:paraId="625F8FA7" w14:textId="0DAA4F1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Hellige Gud, hellige stærke, hellige udødelige, som blev født af jomfruen - forbarm dig over os.</w:t>
            </w:r>
            <w:r w:rsidR="00244835">
              <w:rPr>
                <w:rFonts w:asciiTheme="majorBidi" w:hAnsiTheme="majorBidi" w:cstheme="majorBidi"/>
                <w:sz w:val="24"/>
                <w:szCs w:val="24"/>
              </w:rPr>
              <w:t xml:space="preserve"> </w:t>
            </w:r>
          </w:p>
        </w:tc>
        <w:tc>
          <w:tcPr>
            <w:tcW w:w="3969" w:type="dxa"/>
          </w:tcPr>
          <w:p w14:paraId="0716D6F5" w14:textId="688EB3AC"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Holy God, holy Mighty, holy Immortal, who was born of the Virgin, have mercy on us.</w:t>
            </w:r>
          </w:p>
        </w:tc>
        <w:tc>
          <w:tcPr>
            <w:tcW w:w="2552" w:type="dxa"/>
          </w:tcPr>
          <w:p w14:paraId="12412DF4" w14:textId="61C0CEE4"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قدوس الله، قدوس القوى، قدوس</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الحي الذي لا يموت، الذي ولد</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من العذراء، ارحمنا</w:t>
            </w:r>
            <w:r w:rsidRPr="0019613F">
              <w:rPr>
                <w:rFonts w:asciiTheme="majorBidi" w:hAnsiTheme="majorBidi" w:cstheme="majorBidi"/>
                <w:b/>
                <w:bCs/>
                <w:sz w:val="24"/>
                <w:szCs w:val="24"/>
                <w:lang w:val="en-US"/>
              </w:rPr>
              <w:t>.</w:t>
            </w:r>
          </w:p>
        </w:tc>
      </w:tr>
      <w:tr w:rsidR="00A57D52" w:rsidRPr="0019613F" w14:paraId="5285A1D5" w14:textId="77777777" w:rsidTr="00900FA6">
        <w:tc>
          <w:tcPr>
            <w:tcW w:w="3969" w:type="dxa"/>
          </w:tcPr>
          <w:p w14:paraId="42D02227" w14:textId="2DC4AE6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Hellige Gud, hellige stærke, hellige udødelige, som blev kors</w:t>
            </w:r>
            <w:r w:rsidRPr="004332C7">
              <w:rPr>
                <w:rFonts w:asciiTheme="majorBidi" w:hAnsiTheme="majorBidi" w:cstheme="majorBidi"/>
                <w:sz w:val="24"/>
                <w:szCs w:val="24"/>
              </w:rPr>
              <w:softHyphen/>
              <w:t xml:space="preserve"> fæstet for os - forbarm dig over os.</w:t>
            </w:r>
          </w:p>
        </w:tc>
        <w:tc>
          <w:tcPr>
            <w:tcW w:w="3969" w:type="dxa"/>
          </w:tcPr>
          <w:p w14:paraId="45BB09AF" w14:textId="458FC9B7"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Holy God, holy Mighty, holy Immortal, who was crucified for us, have mercy on us.</w:t>
            </w:r>
          </w:p>
        </w:tc>
        <w:tc>
          <w:tcPr>
            <w:tcW w:w="2552" w:type="dxa"/>
          </w:tcPr>
          <w:p w14:paraId="336F5E69" w14:textId="7CCB26BE"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قدوس الله، قدوس القوى، قدوس</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الحي الذي لا يموت، الذي صلب</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عنا، ارحمنا</w:t>
            </w:r>
            <w:r w:rsidRPr="0019613F">
              <w:rPr>
                <w:rFonts w:asciiTheme="majorBidi" w:hAnsiTheme="majorBidi" w:cstheme="majorBidi"/>
                <w:b/>
                <w:bCs/>
                <w:sz w:val="24"/>
                <w:szCs w:val="24"/>
                <w:lang w:val="en-US"/>
              </w:rPr>
              <w:t>.</w:t>
            </w:r>
          </w:p>
        </w:tc>
      </w:tr>
      <w:tr w:rsidR="00A57D52" w:rsidRPr="0019613F" w14:paraId="7B452C9F" w14:textId="77777777" w:rsidTr="00900FA6">
        <w:tc>
          <w:tcPr>
            <w:tcW w:w="3969" w:type="dxa"/>
          </w:tcPr>
          <w:p w14:paraId="5511892A" w14:textId="6D63254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Hellige Gud, hellige stærke, hellige udødelige, som opstod fra de døde og opfor til himmels - forbarm dig over os.</w:t>
            </w:r>
          </w:p>
        </w:tc>
        <w:tc>
          <w:tcPr>
            <w:tcW w:w="3969" w:type="dxa"/>
          </w:tcPr>
          <w:p w14:paraId="1CC7E11C" w14:textId="383A5177"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Holy God, holy Mighty, holy Immortal, who rose from the dead and ascended into the heavens, have mercy on us.</w:t>
            </w:r>
          </w:p>
        </w:tc>
        <w:tc>
          <w:tcPr>
            <w:tcW w:w="2552" w:type="dxa"/>
          </w:tcPr>
          <w:p w14:paraId="3B13A246" w14:textId="12158E94"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قدوس الله، قدوس القوى، قدوس</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الحي الذي لا يموت، الذي قام من</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الأموات وصعد إلى السموات،</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ارحمنا</w:t>
            </w:r>
            <w:r w:rsidRPr="006D1E9F">
              <w:rPr>
                <w:rFonts w:asciiTheme="majorBidi" w:hAnsiTheme="majorBidi" w:cstheme="majorBidi"/>
                <w:b/>
                <w:bCs/>
                <w:sz w:val="24"/>
                <w:szCs w:val="24"/>
                <w:lang w:val="en-US"/>
              </w:rPr>
              <w:t>.</w:t>
            </w:r>
          </w:p>
        </w:tc>
      </w:tr>
      <w:tr w:rsidR="00A57D52" w:rsidRPr="0019613F" w14:paraId="286A02F2" w14:textId="77777777" w:rsidTr="00900FA6">
        <w:tc>
          <w:tcPr>
            <w:tcW w:w="3969" w:type="dxa"/>
          </w:tcPr>
          <w:p w14:paraId="117DD553" w14:textId="59A9A34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Ære være Faderen og Sønnen og Helligånden, nu og altid og i evighedernes evighed. Amen.</w:t>
            </w:r>
            <w:r w:rsidR="00244835">
              <w:rPr>
                <w:rFonts w:asciiTheme="majorBidi" w:hAnsiTheme="majorBidi" w:cstheme="majorBidi"/>
                <w:sz w:val="24"/>
                <w:szCs w:val="24"/>
              </w:rPr>
              <w:t xml:space="preserve"> </w:t>
            </w:r>
          </w:p>
        </w:tc>
        <w:tc>
          <w:tcPr>
            <w:tcW w:w="3969" w:type="dxa"/>
          </w:tcPr>
          <w:p w14:paraId="236D8DC5" w14:textId="30540FDC"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Glory to the Father and to the Son and to the Holy Spirit, now and ever and unto the ages of the ages. </w:t>
            </w:r>
            <w:r w:rsidRPr="004332C7">
              <w:rPr>
                <w:rFonts w:asciiTheme="majorBidi" w:hAnsiTheme="majorBidi" w:cstheme="majorBidi"/>
                <w:sz w:val="24"/>
                <w:szCs w:val="24"/>
              </w:rPr>
              <w:t>Amen.</w:t>
            </w:r>
          </w:p>
        </w:tc>
        <w:tc>
          <w:tcPr>
            <w:tcW w:w="2552" w:type="dxa"/>
          </w:tcPr>
          <w:p w14:paraId="3CE49662" w14:textId="49948DA8"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المجد للآب والابن والروح</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القدس، الآن وكل اوان وإلي دهر</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الدهور. آمين</w:t>
            </w:r>
            <w:r w:rsidRPr="0019613F">
              <w:rPr>
                <w:rFonts w:asciiTheme="majorBidi" w:hAnsiTheme="majorBidi" w:cstheme="majorBidi"/>
                <w:b/>
                <w:bCs/>
                <w:sz w:val="24"/>
                <w:szCs w:val="24"/>
                <w:lang w:val="en-US"/>
              </w:rPr>
              <w:t>.</w:t>
            </w:r>
          </w:p>
        </w:tc>
      </w:tr>
      <w:tr w:rsidR="00A57D52" w:rsidRPr="0019613F" w14:paraId="1D83909E" w14:textId="77777777" w:rsidTr="00900FA6">
        <w:tc>
          <w:tcPr>
            <w:tcW w:w="3969" w:type="dxa"/>
          </w:tcPr>
          <w:p w14:paraId="76D1832F" w14:textId="5E71042B" w:rsidR="00A57D52" w:rsidRPr="004332C7" w:rsidRDefault="00A57D52" w:rsidP="00CA7AEF">
            <w:pPr>
              <w:jc w:val="both"/>
              <w:rPr>
                <w:rFonts w:asciiTheme="majorBidi" w:hAnsiTheme="majorBidi" w:cstheme="majorBidi"/>
                <w:sz w:val="24"/>
                <w:szCs w:val="24"/>
              </w:rPr>
            </w:pPr>
            <w:r w:rsidRPr="004332C7">
              <w:rPr>
                <w:rFonts w:asciiTheme="majorBidi" w:hAnsiTheme="majorBidi" w:cstheme="majorBidi"/>
                <w:sz w:val="24"/>
                <w:szCs w:val="24"/>
              </w:rPr>
              <w:t>Hellige Treenighed, forbarm dig over os. Hellige Treenighed, forbarm dig over os. Hellige Treenighed, forbarm dig over os. Herre, forlad os vore synder.</w:t>
            </w:r>
            <w:r w:rsidR="00CA7AEF">
              <w:rPr>
                <w:rFonts w:asciiTheme="majorBidi" w:hAnsiTheme="majorBidi" w:cstheme="majorBidi"/>
                <w:sz w:val="24"/>
                <w:szCs w:val="24"/>
              </w:rPr>
              <w:t xml:space="preserve"> </w:t>
            </w:r>
            <w:r w:rsidRPr="004332C7">
              <w:rPr>
                <w:rFonts w:asciiTheme="majorBidi" w:hAnsiTheme="majorBidi" w:cstheme="majorBidi"/>
                <w:sz w:val="24"/>
                <w:szCs w:val="24"/>
              </w:rPr>
              <w:t>Herre, forlad os vore lovløsheder. Herre, forlad os vore fejltrin.</w:t>
            </w:r>
            <w:r w:rsidR="00CA7AEF">
              <w:rPr>
                <w:rFonts w:asciiTheme="majorBidi" w:hAnsiTheme="majorBidi" w:cstheme="majorBidi"/>
                <w:sz w:val="24"/>
                <w:szCs w:val="24"/>
              </w:rPr>
              <w:t xml:space="preserve"> </w:t>
            </w:r>
            <w:r w:rsidRPr="004332C7">
              <w:rPr>
                <w:rFonts w:asciiTheme="majorBidi" w:hAnsiTheme="majorBidi" w:cstheme="majorBidi"/>
                <w:sz w:val="24"/>
                <w:szCs w:val="24"/>
              </w:rPr>
              <w:t>Herre, besøg de syge blandt dit folk, helbred dem for dit helli</w:t>
            </w:r>
            <w:r w:rsidRPr="004332C7">
              <w:rPr>
                <w:rFonts w:asciiTheme="majorBidi" w:hAnsiTheme="majorBidi" w:cstheme="majorBidi"/>
                <w:sz w:val="24"/>
                <w:szCs w:val="24"/>
              </w:rPr>
              <w:softHyphen/>
              <w:t xml:space="preserve"> ge navns skyld.</w:t>
            </w:r>
          </w:p>
        </w:tc>
        <w:tc>
          <w:tcPr>
            <w:tcW w:w="3969" w:type="dxa"/>
          </w:tcPr>
          <w:p w14:paraId="5EA2A2E0" w14:textId="23F1254B"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Holy Trinity, have mercy on us. O Holy Trinity, have mercy on us. O Holy Trinity, have mercy on us. O Lord, forgive us our sins. O Lord, forgive us our iniquities. O Lord, forgive us our trespasses. O Lord, visit the sick of Your people, heal them for the sake of Your holy name.</w:t>
            </w:r>
          </w:p>
        </w:tc>
        <w:tc>
          <w:tcPr>
            <w:tcW w:w="2552" w:type="dxa"/>
          </w:tcPr>
          <w:p w14:paraId="55BA995F" w14:textId="7F18DAC0"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أيها الثالوث القدوس ارحمنا</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أيها الثالوث القدوس ارحمنا</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أيها الثالوث القدوس ارحمنا</w:t>
            </w:r>
            <w:r w:rsidRPr="006D1E9F">
              <w:rPr>
                <w:rFonts w:asciiTheme="majorBidi" w:hAnsiTheme="majorBidi" w:cstheme="majorBidi"/>
                <w:b/>
                <w:bCs/>
                <w:sz w:val="24"/>
                <w:szCs w:val="24"/>
                <w:lang w:val="en-US"/>
              </w:rPr>
              <w:t>.</w:t>
            </w:r>
          </w:p>
          <w:p w14:paraId="778CFAF2" w14:textId="77777777" w:rsidR="005F134B" w:rsidRPr="006D1E9F" w:rsidRDefault="005F134B" w:rsidP="005F134B">
            <w:pPr>
              <w:autoSpaceDE w:val="0"/>
              <w:autoSpaceDN w:val="0"/>
              <w:bidi/>
              <w:adjustRightInd w:val="0"/>
              <w:jc w:val="both"/>
              <w:rPr>
                <w:rFonts w:asciiTheme="majorBidi" w:hAnsiTheme="majorBidi" w:cstheme="majorBidi"/>
                <w:b/>
                <w:bCs/>
                <w:sz w:val="24"/>
                <w:szCs w:val="24"/>
                <w:lang w:val="en-US"/>
              </w:rPr>
            </w:pPr>
          </w:p>
          <w:p w14:paraId="204F4E82" w14:textId="2BCB2CC7"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يا رب اغفر لنا خطايانا</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يا رب اغفر لنا آثامنا</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يا رب اغفر لنا زلاتنا</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يا رب افتقد مرضى شعبك،</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اشفهم من أجل اسمك القدوس</w:t>
            </w:r>
            <w:r w:rsidRPr="006D1E9F">
              <w:rPr>
                <w:rFonts w:asciiTheme="majorBidi" w:hAnsiTheme="majorBidi" w:cstheme="majorBidi"/>
                <w:b/>
                <w:bCs/>
                <w:sz w:val="24"/>
                <w:szCs w:val="24"/>
                <w:lang w:val="en-US"/>
              </w:rPr>
              <w:t>.</w:t>
            </w:r>
          </w:p>
        </w:tc>
      </w:tr>
      <w:tr w:rsidR="00A57D52" w:rsidRPr="0019613F" w14:paraId="12EB5909" w14:textId="77777777" w:rsidTr="00900FA6">
        <w:tc>
          <w:tcPr>
            <w:tcW w:w="3969" w:type="dxa"/>
          </w:tcPr>
          <w:p w14:paraId="5E3AFE14" w14:textId="352C2E9F"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Vore fædre og brødre, som er sovet hen, Herre, giv deres sjæle hvile.</w:t>
            </w:r>
            <w:r w:rsidR="00244835">
              <w:rPr>
                <w:rFonts w:asciiTheme="majorBidi" w:hAnsiTheme="majorBidi" w:cstheme="majorBidi"/>
                <w:sz w:val="24"/>
                <w:szCs w:val="24"/>
              </w:rPr>
              <w:t xml:space="preserve"> </w:t>
            </w:r>
            <w:r w:rsidRPr="004332C7">
              <w:rPr>
                <w:rFonts w:asciiTheme="majorBidi" w:hAnsiTheme="majorBidi" w:cstheme="majorBidi"/>
                <w:sz w:val="24"/>
                <w:szCs w:val="24"/>
              </w:rPr>
              <w:t>Herre, du som er uden synd, forbarm dig over os.</w:t>
            </w:r>
            <w:r w:rsidR="00244835">
              <w:rPr>
                <w:rFonts w:asciiTheme="majorBidi" w:hAnsiTheme="majorBidi" w:cstheme="majorBidi"/>
                <w:sz w:val="24"/>
                <w:szCs w:val="24"/>
              </w:rPr>
              <w:t xml:space="preserve"> </w:t>
            </w:r>
            <w:r w:rsidRPr="004332C7">
              <w:rPr>
                <w:rFonts w:asciiTheme="majorBidi" w:hAnsiTheme="majorBidi" w:cstheme="majorBidi"/>
                <w:sz w:val="24"/>
                <w:szCs w:val="24"/>
              </w:rPr>
              <w:t>Herre, du som er uden synd, hjælp os og modtag vore bønner. For din er æren og magten og trefold hellighed.</w:t>
            </w:r>
          </w:p>
          <w:p w14:paraId="2F3C01B0" w14:textId="12B25896"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Herre, forbarm dig. Herre, forbarm dig. Herre velsign os.</w:t>
            </w:r>
            <w:r w:rsidR="006D1E9F">
              <w:rPr>
                <w:rFonts w:asciiTheme="majorBidi" w:hAnsiTheme="majorBidi" w:cstheme="majorBidi"/>
                <w:sz w:val="24"/>
                <w:szCs w:val="24"/>
              </w:rPr>
              <w:t xml:space="preserve"> </w:t>
            </w:r>
            <w:r w:rsidRPr="004332C7">
              <w:rPr>
                <w:rFonts w:asciiTheme="majorBidi" w:hAnsiTheme="majorBidi" w:cstheme="majorBidi"/>
                <w:sz w:val="24"/>
                <w:szCs w:val="24"/>
              </w:rPr>
              <w:t>Amen.</w:t>
            </w:r>
          </w:p>
        </w:tc>
        <w:tc>
          <w:tcPr>
            <w:tcW w:w="3969" w:type="dxa"/>
          </w:tcPr>
          <w:p w14:paraId="2C19803A" w14:textId="753074D3"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Our fathers and brethren who have fallen asleep, O Lord repose their souls. O You Who are without sin,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on us. O You Who are without sin, Lord </w:t>
            </w:r>
            <w:proofErr w:type="gramStart"/>
            <w:r w:rsidRPr="004332C7">
              <w:rPr>
                <w:rFonts w:asciiTheme="majorBidi" w:hAnsiTheme="majorBidi" w:cstheme="majorBidi"/>
                <w:sz w:val="24"/>
                <w:szCs w:val="24"/>
                <w:lang w:val="en-US"/>
              </w:rPr>
              <w:t>help</w:t>
            </w:r>
            <w:proofErr w:type="gramEnd"/>
            <w:r w:rsidRPr="004332C7">
              <w:rPr>
                <w:rFonts w:asciiTheme="majorBidi" w:hAnsiTheme="majorBidi" w:cstheme="majorBidi"/>
                <w:sz w:val="24"/>
                <w:szCs w:val="24"/>
                <w:lang w:val="en-US"/>
              </w:rPr>
              <w:t xml:space="preserve"> us and receive our supplications. For Yours is the glory, dominion, and triple holiness.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w:t>
            </w:r>
            <w:r w:rsidRPr="004332C7">
              <w:rPr>
                <w:rFonts w:asciiTheme="majorBidi" w:hAnsiTheme="majorBidi" w:cstheme="majorBidi"/>
                <w:sz w:val="24"/>
                <w:szCs w:val="24"/>
              </w:rPr>
              <w:t>Lord have mercy. Lord bless us. Amen.</w:t>
            </w:r>
          </w:p>
        </w:tc>
        <w:tc>
          <w:tcPr>
            <w:tcW w:w="2552" w:type="dxa"/>
          </w:tcPr>
          <w:p w14:paraId="6958E8E4" w14:textId="1D6AAE71"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آباؤنا وإخوتنا الذين رقدوا، يا</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رب نيح نفوسهم. يا من هو بلا</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خطية، يا رب ارحمنا. يا من بلا</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خطية، يا رب أعنا، واقبل طلباتنا</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إليك. لأن لك المجد والعزة</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والتقديس المثلث. يا رب ارحم. يا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رب ارحم. يا رب بارك. آمين</w:t>
            </w:r>
            <w:r w:rsidRPr="006D1E9F">
              <w:rPr>
                <w:rFonts w:asciiTheme="majorBidi" w:hAnsiTheme="majorBidi" w:cstheme="majorBidi"/>
                <w:b/>
                <w:bCs/>
                <w:sz w:val="24"/>
                <w:szCs w:val="24"/>
                <w:lang w:val="en-US"/>
              </w:rPr>
              <w:t>.</w:t>
            </w:r>
          </w:p>
        </w:tc>
      </w:tr>
      <w:tr w:rsidR="00906FE5" w:rsidRPr="0019613F" w14:paraId="00E031A7" w14:textId="77777777" w:rsidTr="00900FA6">
        <w:tc>
          <w:tcPr>
            <w:tcW w:w="3969" w:type="dxa"/>
          </w:tcPr>
          <w:p w14:paraId="049DCBCA"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349FC798"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70B8E96F" w14:textId="77777777" w:rsidR="00906FE5" w:rsidRPr="006D1E9F" w:rsidRDefault="00906FE5" w:rsidP="005F134B">
            <w:pPr>
              <w:autoSpaceDE w:val="0"/>
              <w:autoSpaceDN w:val="0"/>
              <w:bidi/>
              <w:adjustRightInd w:val="0"/>
              <w:jc w:val="both"/>
              <w:rPr>
                <w:rFonts w:asciiTheme="majorBidi" w:hAnsiTheme="majorBidi" w:cstheme="majorBidi"/>
                <w:b/>
                <w:bCs/>
                <w:sz w:val="24"/>
                <w:szCs w:val="24"/>
                <w:rtl/>
              </w:rPr>
            </w:pPr>
          </w:p>
        </w:tc>
      </w:tr>
      <w:tr w:rsidR="00A57D52" w:rsidRPr="0019613F" w14:paraId="15B78F08" w14:textId="77777777" w:rsidTr="00900FA6">
        <w:tc>
          <w:tcPr>
            <w:tcW w:w="3969" w:type="dxa"/>
          </w:tcPr>
          <w:p w14:paraId="1B9E448B" w14:textId="5B273A98"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Gør os værdige til at sige med tak:</w:t>
            </w:r>
          </w:p>
          <w:p w14:paraId="17E9640B" w14:textId="152A7D65"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Vor Fader, du som er i himlene!</w:t>
            </w:r>
            <w:r w:rsidR="00244835">
              <w:rPr>
                <w:rFonts w:asciiTheme="majorBidi" w:hAnsiTheme="majorBidi" w:cstheme="majorBidi"/>
                <w:sz w:val="24"/>
                <w:szCs w:val="24"/>
              </w:rPr>
              <w:t xml:space="preserve"> </w:t>
            </w:r>
            <w:r w:rsidRPr="004332C7">
              <w:rPr>
                <w:rFonts w:asciiTheme="majorBidi" w:hAnsiTheme="majorBidi" w:cstheme="majorBidi"/>
                <w:sz w:val="24"/>
                <w:szCs w:val="24"/>
              </w:rPr>
              <w:t>Helligt blive dit navn, komme dit rige,</w:t>
            </w:r>
            <w:r w:rsidR="006D1E9F">
              <w:rPr>
                <w:rFonts w:asciiTheme="majorBidi" w:hAnsiTheme="majorBidi" w:cstheme="majorBidi"/>
                <w:sz w:val="24"/>
                <w:szCs w:val="24"/>
              </w:rPr>
              <w:t xml:space="preserve"> </w:t>
            </w:r>
            <w:r w:rsidRPr="004332C7">
              <w:rPr>
                <w:rFonts w:asciiTheme="majorBidi" w:hAnsiTheme="majorBidi" w:cstheme="majorBidi"/>
                <w:sz w:val="24"/>
                <w:szCs w:val="24"/>
              </w:rPr>
              <w:t>ske din vilje som i himlen således også på jorden; giv os i dag vort daglig br</w:t>
            </w:r>
            <w:r w:rsidR="00E62FF0" w:rsidRPr="004332C7">
              <w:rPr>
                <w:rFonts w:asciiTheme="majorBidi" w:hAnsiTheme="majorBidi" w:cstheme="majorBidi"/>
                <w:sz w:val="24"/>
                <w:szCs w:val="24"/>
              </w:rPr>
              <w:t>ø</w:t>
            </w:r>
            <w:r w:rsidRPr="004332C7">
              <w:rPr>
                <w:rFonts w:asciiTheme="majorBidi" w:hAnsiTheme="majorBidi" w:cstheme="majorBidi"/>
                <w:sz w:val="24"/>
                <w:szCs w:val="24"/>
              </w:rPr>
              <w:t>d,</w:t>
            </w:r>
          </w:p>
        </w:tc>
        <w:tc>
          <w:tcPr>
            <w:tcW w:w="3969" w:type="dxa"/>
          </w:tcPr>
          <w:p w14:paraId="6FAFB244" w14:textId="5EFEC6E6" w:rsidR="00A57D52" w:rsidRPr="004332C7" w:rsidRDefault="00A57D52" w:rsidP="00C767E9">
            <w:pPr>
              <w:jc w:val="both"/>
              <w:rPr>
                <w:rFonts w:asciiTheme="majorBidi" w:hAnsiTheme="majorBidi" w:cstheme="majorBidi"/>
                <w:color w:val="C10000"/>
                <w:sz w:val="24"/>
                <w:szCs w:val="24"/>
                <w:lang w:val="en-US"/>
              </w:rPr>
            </w:pPr>
            <w:r w:rsidRPr="00C06844">
              <w:rPr>
                <w:rFonts w:asciiTheme="majorBidi" w:hAnsiTheme="majorBidi" w:cstheme="majorBidi"/>
                <w:color w:val="1F497D" w:themeColor="text2"/>
                <w:sz w:val="24"/>
                <w:szCs w:val="24"/>
                <w:lang w:val="en-US"/>
              </w:rPr>
              <w:t xml:space="preserve">Make us worthy to pray thankfully: </w:t>
            </w:r>
            <w:r w:rsidRPr="004332C7">
              <w:rPr>
                <w:rFonts w:asciiTheme="majorBidi" w:hAnsiTheme="majorBidi" w:cstheme="majorBidi"/>
                <w:sz w:val="24"/>
                <w:szCs w:val="24"/>
                <w:lang w:val="en-US"/>
              </w:rPr>
              <w:t xml:space="preserve">Our Father who art in heaven; hallowed be Thy name. Thy kingdom </w:t>
            </w:r>
            <w:proofErr w:type="gramStart"/>
            <w:r w:rsidRPr="004332C7">
              <w:rPr>
                <w:rFonts w:asciiTheme="majorBidi" w:hAnsiTheme="majorBidi" w:cstheme="majorBidi"/>
                <w:sz w:val="24"/>
                <w:szCs w:val="24"/>
                <w:lang w:val="en-US"/>
              </w:rPr>
              <w:t>come</w:t>
            </w:r>
            <w:proofErr w:type="gramEnd"/>
            <w:r w:rsidRPr="004332C7">
              <w:rPr>
                <w:rFonts w:asciiTheme="majorBidi" w:hAnsiTheme="majorBidi" w:cstheme="majorBidi"/>
                <w:sz w:val="24"/>
                <w:szCs w:val="24"/>
                <w:lang w:val="en-US"/>
              </w:rPr>
              <w:t xml:space="preserve">. Thy will be done on earth as it is in heaven. </w:t>
            </w:r>
            <w:r w:rsidRPr="004332C7">
              <w:rPr>
                <w:rFonts w:asciiTheme="majorBidi" w:hAnsiTheme="majorBidi" w:cstheme="majorBidi"/>
                <w:sz w:val="24"/>
                <w:szCs w:val="24"/>
              </w:rPr>
              <w:t>Give us this day our daily bread.</w:t>
            </w:r>
          </w:p>
        </w:tc>
        <w:tc>
          <w:tcPr>
            <w:tcW w:w="2552" w:type="dxa"/>
          </w:tcPr>
          <w:p w14:paraId="4256C45A" w14:textId="639F04C2" w:rsidR="00A57D52" w:rsidRPr="006D1E9F" w:rsidRDefault="00A57D52" w:rsidP="00CA7AEF">
            <w:pPr>
              <w:autoSpaceDE w:val="0"/>
              <w:autoSpaceDN w:val="0"/>
              <w:bidi/>
              <w:adjustRightInd w:val="0"/>
              <w:jc w:val="both"/>
              <w:rPr>
                <w:rFonts w:asciiTheme="majorBidi" w:hAnsiTheme="majorBidi" w:cstheme="majorBidi"/>
                <w:b/>
                <w:bCs/>
                <w:sz w:val="24"/>
                <w:szCs w:val="24"/>
                <w:rtl/>
                <w:lang w:val="en-US"/>
              </w:rPr>
            </w:pPr>
            <w:r w:rsidRPr="00C06844">
              <w:rPr>
                <w:rFonts w:asciiTheme="majorBidi" w:hAnsiTheme="majorBidi" w:cstheme="majorBidi"/>
                <w:b/>
                <w:bCs/>
                <w:color w:val="1F497D" w:themeColor="text2"/>
                <w:sz w:val="24"/>
                <w:szCs w:val="24"/>
                <w:rtl/>
              </w:rPr>
              <w:t>واجعلنا مستحقين أن نقول</w:t>
            </w:r>
            <w:r w:rsidR="005F134B"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بشكر: </w:t>
            </w:r>
            <w:r w:rsidR="00CA7AEF" w:rsidRPr="00C06844">
              <w:rPr>
                <w:rFonts w:asciiTheme="majorBidi" w:hAnsiTheme="majorBidi" w:cstheme="majorBidi"/>
                <w:b/>
                <w:bCs/>
                <w:color w:val="1F497D" w:themeColor="text2"/>
                <w:sz w:val="24"/>
                <w:szCs w:val="24"/>
                <w:rtl/>
              </w:rPr>
              <w:t xml:space="preserve"> </w:t>
            </w:r>
            <w:r w:rsidRPr="006D1E9F">
              <w:rPr>
                <w:rFonts w:asciiTheme="majorBidi" w:hAnsiTheme="majorBidi" w:cstheme="majorBidi"/>
                <w:b/>
                <w:bCs/>
                <w:sz w:val="24"/>
                <w:szCs w:val="24"/>
                <w:rtl/>
              </w:rPr>
              <w:t>أبانا الذي في السموات. ليتقدس</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اسمك. ليأت ملكوتك. لتكن</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مشيئتك. كما في السماء كذلك</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على الأرض. خبزنا كفافنا أعطنا</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اليوم</w:t>
            </w:r>
          </w:p>
        </w:tc>
      </w:tr>
      <w:tr w:rsidR="00A57D52" w:rsidRPr="0019613F" w14:paraId="2F4CB9A3" w14:textId="77777777" w:rsidTr="00900FA6">
        <w:tc>
          <w:tcPr>
            <w:tcW w:w="3969" w:type="dxa"/>
          </w:tcPr>
          <w:p w14:paraId="37C18BA6" w14:textId="6750EA4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forlad os vor skyld, som Også vi forlader vore skyldnere, og led os ikke ind i fristelse, men fri os fra det onde</w:t>
            </w:r>
          </w:p>
        </w:tc>
        <w:tc>
          <w:tcPr>
            <w:tcW w:w="3969" w:type="dxa"/>
          </w:tcPr>
          <w:p w14:paraId="17172D02" w14:textId="6F215652"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forgive us our trespasses, as we forgive those who trespass against us. 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p>
        </w:tc>
        <w:tc>
          <w:tcPr>
            <w:tcW w:w="2552" w:type="dxa"/>
          </w:tcPr>
          <w:p w14:paraId="6F266710" w14:textId="25684C63"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وأغفر لنا ذنوبنا كما نغفر نحن</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أيضا للمذنبين إلينا. ولا تدخلنا</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في تجربة. لكن نجنا من الشرير</w:t>
            </w:r>
            <w:r w:rsidRPr="006D1E9F">
              <w:rPr>
                <w:rFonts w:asciiTheme="majorBidi" w:hAnsiTheme="majorBidi" w:cstheme="majorBidi"/>
                <w:b/>
                <w:bCs/>
                <w:sz w:val="24"/>
                <w:szCs w:val="24"/>
                <w:lang w:val="en-US"/>
              </w:rPr>
              <w:t>.</w:t>
            </w:r>
          </w:p>
        </w:tc>
      </w:tr>
      <w:tr w:rsidR="00A57D52" w:rsidRPr="0019613F" w14:paraId="7188AA24" w14:textId="77777777" w:rsidTr="00900FA6">
        <w:tc>
          <w:tcPr>
            <w:tcW w:w="3969" w:type="dxa"/>
          </w:tcPr>
          <w:p w14:paraId="6E30B15F" w14:textId="5834084A"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 xml:space="preserve">(- </w:t>
            </w:r>
            <w:r w:rsidR="00E62FF0" w:rsidRPr="004332C7">
              <w:rPr>
                <w:rFonts w:asciiTheme="majorBidi" w:hAnsiTheme="majorBidi" w:cstheme="majorBidi"/>
                <w:sz w:val="24"/>
                <w:szCs w:val="24"/>
              </w:rPr>
              <w:t>v</w:t>
            </w:r>
            <w:r w:rsidRPr="004332C7">
              <w:rPr>
                <w:rFonts w:asciiTheme="majorBidi" w:hAnsiTheme="majorBidi" w:cstheme="majorBidi"/>
                <w:sz w:val="24"/>
                <w:szCs w:val="24"/>
              </w:rPr>
              <w:t>ed Kristus Jesus, vor Herre -)</w:t>
            </w:r>
            <w:r w:rsidR="00244835">
              <w:rPr>
                <w:rFonts w:asciiTheme="majorBidi" w:hAnsiTheme="majorBidi" w:cstheme="majorBidi"/>
                <w:sz w:val="24"/>
                <w:szCs w:val="24"/>
              </w:rPr>
              <w:t xml:space="preserve"> </w:t>
            </w:r>
            <w:r w:rsidRPr="004332C7">
              <w:rPr>
                <w:rFonts w:asciiTheme="majorBidi" w:hAnsiTheme="majorBidi" w:cstheme="majorBidi"/>
                <w:sz w:val="24"/>
                <w:szCs w:val="24"/>
              </w:rPr>
              <w:t>For dit er Riget og magten og æren i evighed! Amen.</w:t>
            </w:r>
          </w:p>
        </w:tc>
        <w:tc>
          <w:tcPr>
            <w:tcW w:w="3969" w:type="dxa"/>
          </w:tcPr>
          <w:p w14:paraId="5D116BAB" w14:textId="6CF96FCA" w:rsidR="00A57D52" w:rsidRPr="004332C7" w:rsidRDefault="00A57D5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In Christ Jesus our Lord, for Thine is the Kingdom and the power and the glory forever. </w:t>
            </w:r>
            <w:r w:rsidRPr="004332C7">
              <w:rPr>
                <w:rFonts w:asciiTheme="majorBidi" w:hAnsiTheme="majorBidi" w:cstheme="majorBidi"/>
                <w:sz w:val="24"/>
                <w:szCs w:val="24"/>
              </w:rPr>
              <w:t>Amen.</w:t>
            </w:r>
          </w:p>
        </w:tc>
        <w:tc>
          <w:tcPr>
            <w:tcW w:w="2552" w:type="dxa"/>
          </w:tcPr>
          <w:p w14:paraId="005C572B" w14:textId="075BCE50" w:rsidR="00A57D52" w:rsidRPr="006D1E9F" w:rsidRDefault="00A57D5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بالمسيح يسوع ربنا، لأن لك</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الملك والقوة والمجد إلى الأبد</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A57D52" w:rsidRPr="0019613F" w14:paraId="04506E7F" w14:textId="77777777" w:rsidTr="00900FA6">
        <w:tc>
          <w:tcPr>
            <w:tcW w:w="3969" w:type="dxa"/>
          </w:tcPr>
          <w:p w14:paraId="6761C444" w14:textId="1CABB01E" w:rsidR="00A57D52" w:rsidRPr="0019613F" w:rsidRDefault="00A57D52" w:rsidP="00C767E9">
            <w:pPr>
              <w:jc w:val="both"/>
              <w:rPr>
                <w:rFonts w:asciiTheme="majorBidi" w:hAnsiTheme="majorBidi" w:cstheme="majorBidi"/>
                <w:sz w:val="24"/>
                <w:szCs w:val="24"/>
                <w:lang w:val="en-US"/>
              </w:rPr>
            </w:pPr>
          </w:p>
        </w:tc>
        <w:tc>
          <w:tcPr>
            <w:tcW w:w="3969" w:type="dxa"/>
          </w:tcPr>
          <w:p w14:paraId="2CB35792" w14:textId="77777777" w:rsidR="00A57D52" w:rsidRPr="004332C7" w:rsidRDefault="00A57D52" w:rsidP="00C767E9">
            <w:pPr>
              <w:jc w:val="both"/>
              <w:rPr>
                <w:rFonts w:asciiTheme="majorBidi" w:hAnsiTheme="majorBidi" w:cstheme="majorBidi"/>
                <w:color w:val="C10000"/>
                <w:sz w:val="24"/>
                <w:szCs w:val="24"/>
                <w:lang w:val="en-US"/>
              </w:rPr>
            </w:pPr>
          </w:p>
        </w:tc>
        <w:tc>
          <w:tcPr>
            <w:tcW w:w="2552" w:type="dxa"/>
          </w:tcPr>
          <w:p w14:paraId="773340F8" w14:textId="49B34D6F" w:rsidR="00A57D52" w:rsidRPr="006D1E9F" w:rsidRDefault="00A57D52"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162E1597" w14:textId="77777777" w:rsidTr="00900FA6">
        <w:tc>
          <w:tcPr>
            <w:tcW w:w="3969" w:type="dxa"/>
            <w:shd w:val="clear" w:color="auto" w:fill="EAF1DD" w:themeFill="accent3" w:themeFillTint="33"/>
            <w:vAlign w:val="center"/>
          </w:tcPr>
          <w:p w14:paraId="61E03229" w14:textId="3FB4941E" w:rsidR="00A57D52" w:rsidRPr="00BF26AB" w:rsidRDefault="004D00FA" w:rsidP="00BF26AB">
            <w:pPr>
              <w:jc w:val="center"/>
              <w:rPr>
                <w:rFonts w:asciiTheme="majorBidi" w:hAnsiTheme="majorBidi" w:cstheme="majorBidi"/>
                <w:b/>
                <w:bCs/>
                <w:color w:val="C00000"/>
                <w:sz w:val="28"/>
                <w:szCs w:val="28"/>
              </w:rPr>
            </w:pPr>
            <w:r w:rsidRPr="00BF26AB">
              <w:rPr>
                <w:rFonts w:asciiTheme="majorBidi" w:hAnsiTheme="majorBidi" w:cstheme="majorBidi"/>
                <w:b/>
                <w:bCs/>
                <w:color w:val="C00000"/>
                <w:sz w:val="28"/>
                <w:szCs w:val="28"/>
              </w:rPr>
              <w:t>Doksologierne</w:t>
            </w:r>
          </w:p>
        </w:tc>
        <w:tc>
          <w:tcPr>
            <w:tcW w:w="3969" w:type="dxa"/>
            <w:shd w:val="clear" w:color="auto" w:fill="EAF1DD" w:themeFill="accent3" w:themeFillTint="33"/>
            <w:vAlign w:val="center"/>
          </w:tcPr>
          <w:p w14:paraId="70F13B2A" w14:textId="29A3C855" w:rsidR="00A57D52" w:rsidRPr="00BF26AB" w:rsidRDefault="00A57D52" w:rsidP="00BF26AB">
            <w:pPr>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rPr>
              <w:t>The Doxologies</w:t>
            </w:r>
          </w:p>
        </w:tc>
        <w:tc>
          <w:tcPr>
            <w:tcW w:w="2552" w:type="dxa"/>
            <w:shd w:val="clear" w:color="auto" w:fill="EAF1DD" w:themeFill="accent3" w:themeFillTint="33"/>
            <w:vAlign w:val="center"/>
          </w:tcPr>
          <w:p w14:paraId="7177A627" w14:textId="04BB3361" w:rsidR="00A57D52" w:rsidRPr="00BF26AB" w:rsidRDefault="00306CB9" w:rsidP="00BF26AB">
            <w:pPr>
              <w:autoSpaceDE w:val="0"/>
              <w:autoSpaceDN w:val="0"/>
              <w:bidi/>
              <w:adjustRightInd w:val="0"/>
              <w:jc w:val="center"/>
              <w:rPr>
                <w:rFonts w:asciiTheme="majorBidi" w:hAnsiTheme="majorBidi" w:cstheme="majorBidi"/>
                <w:b/>
                <w:bCs/>
                <w:color w:val="C00000"/>
                <w:sz w:val="28"/>
                <w:szCs w:val="28"/>
                <w:rtl/>
              </w:rPr>
            </w:pPr>
            <w:r w:rsidRPr="00BF26AB">
              <w:rPr>
                <w:rFonts w:asciiTheme="majorBidi" w:hAnsiTheme="majorBidi" w:cstheme="majorBidi"/>
                <w:b/>
                <w:bCs/>
                <w:color w:val="C00000"/>
                <w:sz w:val="28"/>
                <w:szCs w:val="28"/>
                <w:rtl/>
              </w:rPr>
              <w:t>الذوكصولوجيات</w:t>
            </w:r>
          </w:p>
        </w:tc>
      </w:tr>
      <w:tr w:rsidR="00A57D52" w:rsidRPr="0019613F" w14:paraId="1B7B2A6F" w14:textId="77777777" w:rsidTr="00900FA6">
        <w:tc>
          <w:tcPr>
            <w:tcW w:w="3969" w:type="dxa"/>
          </w:tcPr>
          <w:p w14:paraId="6C6E4B05" w14:textId="77777777" w:rsidR="00A57D52" w:rsidRPr="00C06844" w:rsidRDefault="004D00FA" w:rsidP="00C767E9">
            <w:pPr>
              <w:jc w:val="both"/>
              <w:rPr>
                <w:rFonts w:asciiTheme="majorBidi" w:hAnsiTheme="majorBidi" w:cstheme="majorBidi"/>
                <w:color w:val="1F497D" w:themeColor="text2"/>
                <w:sz w:val="24"/>
                <w:szCs w:val="24"/>
                <w:lang w:val="en-US"/>
              </w:rPr>
            </w:pPr>
            <w:proofErr w:type="spellStart"/>
            <w:r w:rsidRPr="00C06844">
              <w:rPr>
                <w:rFonts w:asciiTheme="majorBidi" w:hAnsiTheme="majorBidi" w:cstheme="majorBidi"/>
                <w:color w:val="1F497D" w:themeColor="text2"/>
                <w:sz w:val="24"/>
                <w:szCs w:val="24"/>
                <w:lang w:val="en-US"/>
              </w:rPr>
              <w:t>Introduktionen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til</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doksologierne</w:t>
            </w:r>
            <w:proofErr w:type="spellEnd"/>
            <w:r w:rsidRPr="00C06844">
              <w:rPr>
                <w:rFonts w:asciiTheme="majorBidi" w:hAnsiTheme="majorBidi" w:cstheme="majorBidi"/>
                <w:color w:val="1F497D" w:themeColor="text2"/>
                <w:sz w:val="24"/>
                <w:szCs w:val="24"/>
                <w:lang w:val="en-US"/>
              </w:rPr>
              <w:t>.</w:t>
            </w:r>
          </w:p>
          <w:p w14:paraId="7B82067A" w14:textId="38F3E88A" w:rsidR="004D00FA" w:rsidRPr="004332C7" w:rsidRDefault="004D00FA" w:rsidP="00C767E9">
            <w:pPr>
              <w:jc w:val="both"/>
              <w:rPr>
                <w:rFonts w:asciiTheme="majorBidi" w:hAnsiTheme="majorBidi" w:cstheme="majorBidi"/>
                <w:color w:val="4F81BD" w:themeColor="accent1"/>
                <w:sz w:val="24"/>
                <w:szCs w:val="24"/>
                <w:lang w:val="en-US"/>
              </w:rPr>
            </w:pPr>
          </w:p>
        </w:tc>
        <w:tc>
          <w:tcPr>
            <w:tcW w:w="3969" w:type="dxa"/>
          </w:tcPr>
          <w:p w14:paraId="463F6F41" w14:textId="5A994157"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Introduction to the Doxologies</w:t>
            </w:r>
          </w:p>
        </w:tc>
        <w:tc>
          <w:tcPr>
            <w:tcW w:w="2552" w:type="dxa"/>
          </w:tcPr>
          <w:p w14:paraId="0A9BF10D" w14:textId="27D1CEA1"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يرتل الشعب مقدمة الذوكصولوجيات</w:t>
            </w:r>
            <w:r w:rsidR="00BF26AB" w:rsidRPr="00C06844">
              <w:rPr>
                <w:rFonts w:asciiTheme="majorBidi" w:hAnsiTheme="majorBidi" w:cstheme="majorBidi"/>
                <w:b/>
                <w:bCs/>
                <w:color w:val="1F497D" w:themeColor="text2"/>
                <w:sz w:val="24"/>
                <w:szCs w:val="24"/>
                <w:rtl/>
              </w:rPr>
              <w:t xml:space="preserve">  </w:t>
            </w:r>
          </w:p>
        </w:tc>
      </w:tr>
      <w:tr w:rsidR="00A57D52" w:rsidRPr="0019613F" w14:paraId="4C006453" w14:textId="77777777" w:rsidTr="00900FA6">
        <w:tc>
          <w:tcPr>
            <w:tcW w:w="3969" w:type="dxa"/>
          </w:tcPr>
          <w:p w14:paraId="6C48E4F6" w14:textId="4596C4C2" w:rsidR="004D00FA" w:rsidRPr="004332C7" w:rsidRDefault="004D00FA"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lastRenderedPageBreak/>
              <w:t>Derefter beder menigheden introduktionen til trosbekendelsen: ”Vi ophøjer dig, moder til Det Sande Lys”.</w:t>
            </w:r>
          </w:p>
        </w:tc>
        <w:tc>
          <w:tcPr>
            <w:tcW w:w="3969" w:type="dxa"/>
          </w:tcPr>
          <w:p w14:paraId="43849BC4" w14:textId="5507E397"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the people pray the Introduction to the Creed “We Exalt You the </w:t>
            </w:r>
            <w:proofErr w:type="gramStart"/>
            <w:r w:rsidRPr="00C06844">
              <w:rPr>
                <w:rFonts w:asciiTheme="majorBidi" w:hAnsiTheme="majorBidi" w:cstheme="majorBidi"/>
                <w:color w:val="1F497D" w:themeColor="text2"/>
                <w:sz w:val="24"/>
                <w:szCs w:val="24"/>
                <w:lang w:val="en-US"/>
              </w:rPr>
              <w:t>Mother</w:t>
            </w:r>
            <w:proofErr w:type="gramEnd"/>
            <w:r w:rsidRPr="00C06844">
              <w:rPr>
                <w:rFonts w:asciiTheme="majorBidi" w:hAnsiTheme="majorBidi" w:cstheme="majorBidi"/>
                <w:color w:val="1F497D" w:themeColor="text2"/>
                <w:sz w:val="24"/>
                <w:szCs w:val="24"/>
                <w:lang w:val="en-US"/>
              </w:rPr>
              <w:t xml:space="preserve"> of the True Light”.</w:t>
            </w:r>
          </w:p>
        </w:tc>
        <w:tc>
          <w:tcPr>
            <w:tcW w:w="2552" w:type="dxa"/>
          </w:tcPr>
          <w:p w14:paraId="51588558" w14:textId="532678AB" w:rsidR="00A57D52" w:rsidRPr="00C06844" w:rsidRDefault="00A57D52" w:rsidP="00906FE5">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يصلي الشعب مقدمة قانون الإيمان</w:t>
            </w:r>
            <w:r w:rsidR="00906FE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نعظمك يا أم النور الحقيقي</w:t>
            </w:r>
            <w:r w:rsidRPr="00C06844">
              <w:rPr>
                <w:rFonts w:asciiTheme="majorBidi" w:hAnsiTheme="majorBidi" w:cstheme="majorBidi"/>
                <w:b/>
                <w:bCs/>
                <w:color w:val="1F497D" w:themeColor="text2"/>
                <w:sz w:val="24"/>
                <w:szCs w:val="24"/>
                <w:rtl/>
                <w:lang w:val="en-US"/>
              </w:rPr>
              <w:t>".</w:t>
            </w:r>
          </w:p>
        </w:tc>
      </w:tr>
      <w:tr w:rsidR="00A57D52" w:rsidRPr="0019613F" w14:paraId="06F29736" w14:textId="77777777" w:rsidTr="00900FA6">
        <w:tc>
          <w:tcPr>
            <w:tcW w:w="3969" w:type="dxa"/>
          </w:tcPr>
          <w:p w14:paraId="00AF1FE2"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5966C66A" w14:textId="77777777" w:rsidR="00A57D52" w:rsidRPr="004332C7" w:rsidRDefault="00A57D52" w:rsidP="00C767E9">
            <w:pPr>
              <w:jc w:val="both"/>
              <w:rPr>
                <w:rFonts w:asciiTheme="majorBidi" w:hAnsiTheme="majorBidi" w:cstheme="majorBidi"/>
                <w:color w:val="C10000"/>
                <w:sz w:val="24"/>
                <w:szCs w:val="24"/>
                <w:lang w:val="en-US"/>
              </w:rPr>
            </w:pPr>
          </w:p>
        </w:tc>
        <w:tc>
          <w:tcPr>
            <w:tcW w:w="2552" w:type="dxa"/>
          </w:tcPr>
          <w:p w14:paraId="56D6BBE1"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7E135E77" w14:textId="77777777" w:rsidTr="00900FA6">
        <w:tc>
          <w:tcPr>
            <w:tcW w:w="3969" w:type="dxa"/>
            <w:shd w:val="clear" w:color="auto" w:fill="EAF1DD" w:themeFill="accent3" w:themeFillTint="33"/>
            <w:vAlign w:val="center"/>
          </w:tcPr>
          <w:p w14:paraId="4E21CFD9" w14:textId="2FF7B811" w:rsidR="00A57D52" w:rsidRPr="00BF26AB" w:rsidRDefault="003C039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Indledning til Trosbekendelsen:</w:t>
            </w:r>
          </w:p>
        </w:tc>
        <w:tc>
          <w:tcPr>
            <w:tcW w:w="3969" w:type="dxa"/>
            <w:shd w:val="clear" w:color="auto" w:fill="EAF1DD" w:themeFill="accent3" w:themeFillTint="33"/>
            <w:vAlign w:val="center"/>
          </w:tcPr>
          <w:p w14:paraId="022F8C81" w14:textId="503E1F01" w:rsidR="00A57D52" w:rsidRPr="00BF26AB" w:rsidRDefault="003C0392" w:rsidP="00BF26AB">
            <w:pPr>
              <w:jc w:val="center"/>
              <w:rPr>
                <w:rFonts w:asciiTheme="majorBidi" w:hAnsiTheme="majorBidi" w:cstheme="majorBidi"/>
                <w:b/>
                <w:bCs/>
                <w:color w:val="C10000"/>
                <w:sz w:val="28"/>
                <w:szCs w:val="28"/>
                <w:lang w:val="en-US"/>
              </w:rPr>
            </w:pPr>
            <w:r w:rsidRPr="00BF26AB">
              <w:rPr>
                <w:rFonts w:asciiTheme="majorBidi" w:hAnsiTheme="majorBidi" w:cstheme="majorBidi"/>
                <w:b/>
                <w:bCs/>
                <w:color w:val="C10000"/>
                <w:sz w:val="28"/>
                <w:szCs w:val="28"/>
                <w:lang w:val="en-US"/>
              </w:rPr>
              <w:t>Introduction to the Orthodox Creed</w:t>
            </w:r>
          </w:p>
        </w:tc>
        <w:tc>
          <w:tcPr>
            <w:tcW w:w="2552" w:type="dxa"/>
            <w:shd w:val="clear" w:color="auto" w:fill="EAF1DD" w:themeFill="accent3" w:themeFillTint="33"/>
            <w:vAlign w:val="center"/>
          </w:tcPr>
          <w:p w14:paraId="752DEE14" w14:textId="156D0CD6" w:rsidR="00A57D52" w:rsidRPr="00BF26AB" w:rsidRDefault="003C0392" w:rsidP="00BF26AB">
            <w:pPr>
              <w:autoSpaceDE w:val="0"/>
              <w:autoSpaceDN w:val="0"/>
              <w:bidi/>
              <w:adjustRightInd w:val="0"/>
              <w:jc w:val="center"/>
              <w:rPr>
                <w:rFonts w:asciiTheme="majorBidi" w:hAnsiTheme="majorBidi" w:cstheme="majorBidi"/>
                <w:b/>
                <w:bCs/>
                <w:color w:val="C10000"/>
                <w:sz w:val="28"/>
                <w:szCs w:val="28"/>
                <w:rtl/>
              </w:rPr>
            </w:pPr>
            <w:r w:rsidRPr="00BF26AB">
              <w:rPr>
                <w:rFonts w:asciiTheme="majorBidi" w:hAnsiTheme="majorBidi" w:cstheme="majorBidi"/>
                <w:b/>
                <w:bCs/>
                <w:color w:val="C10000"/>
                <w:sz w:val="28"/>
                <w:szCs w:val="28"/>
                <w:rtl/>
              </w:rPr>
              <w:t>مقدمة قانون الإيمان</w:t>
            </w:r>
          </w:p>
        </w:tc>
      </w:tr>
      <w:tr w:rsidR="003C0392" w:rsidRPr="0019613F" w14:paraId="57DF7353" w14:textId="77777777" w:rsidTr="00900FA6">
        <w:tc>
          <w:tcPr>
            <w:tcW w:w="3969" w:type="dxa"/>
          </w:tcPr>
          <w:p w14:paraId="231BF188" w14:textId="7584DB02" w:rsidR="003C0392" w:rsidRPr="004332C7" w:rsidRDefault="003C0392" w:rsidP="0074591A">
            <w:pPr>
              <w:jc w:val="both"/>
              <w:rPr>
                <w:rFonts w:asciiTheme="majorBidi" w:hAnsiTheme="majorBidi" w:cstheme="majorBidi"/>
                <w:sz w:val="24"/>
                <w:szCs w:val="24"/>
              </w:rPr>
            </w:pPr>
            <w:r w:rsidRPr="004332C7">
              <w:rPr>
                <w:rFonts w:asciiTheme="majorBidi" w:hAnsiTheme="majorBidi" w:cstheme="majorBidi"/>
                <w:sz w:val="24"/>
                <w:szCs w:val="24"/>
              </w:rPr>
              <w:t>Vi højlover dig, moder til det sande lys, og vi forherliger dig, hellige jomfru og Gudsføderske, for du har født os verdens frelser. Han kom og frelste vore sjæle.</w:t>
            </w:r>
            <w:r w:rsidR="0074591A">
              <w:rPr>
                <w:rFonts w:asciiTheme="majorBidi" w:hAnsiTheme="majorBidi" w:cstheme="majorBidi"/>
                <w:sz w:val="24"/>
                <w:szCs w:val="24"/>
              </w:rPr>
              <w:t xml:space="preserve"> </w:t>
            </w:r>
            <w:r w:rsidRPr="004332C7">
              <w:rPr>
                <w:rFonts w:asciiTheme="majorBidi" w:hAnsiTheme="majorBidi" w:cstheme="majorBidi"/>
                <w:sz w:val="24"/>
                <w:szCs w:val="24"/>
              </w:rPr>
              <w:t>Ære være dig, vor Herre og vor konge Kristus, apostlenes stolt</w:t>
            </w:r>
            <w:r w:rsidRPr="004332C7">
              <w:rPr>
                <w:rFonts w:asciiTheme="majorBidi" w:hAnsiTheme="majorBidi" w:cstheme="majorBidi"/>
                <w:sz w:val="24"/>
                <w:szCs w:val="24"/>
              </w:rPr>
              <w:softHyphen/>
              <w:t xml:space="preserve"> hed, martyrernes krone, de retfærdiges jubel, menigheder</w:t>
            </w:r>
            <w:r w:rsidRPr="004332C7">
              <w:rPr>
                <w:rFonts w:asciiTheme="majorBidi" w:hAnsiTheme="majorBidi" w:cstheme="majorBidi"/>
                <w:sz w:val="24"/>
                <w:szCs w:val="24"/>
              </w:rPr>
              <w:softHyphen/>
              <w:t xml:space="preserve"> nes styrke, syndernes forladelse.</w:t>
            </w:r>
          </w:p>
        </w:tc>
        <w:tc>
          <w:tcPr>
            <w:tcW w:w="3969" w:type="dxa"/>
          </w:tcPr>
          <w:p w14:paraId="020DAB7A" w14:textId="0BC9C5E4"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exalt you, the </w:t>
            </w:r>
            <w:proofErr w:type="gramStart"/>
            <w:r w:rsidRPr="004332C7">
              <w:rPr>
                <w:rFonts w:asciiTheme="majorBidi" w:hAnsiTheme="majorBidi" w:cstheme="majorBidi"/>
                <w:sz w:val="24"/>
                <w:szCs w:val="24"/>
                <w:lang w:val="en-US"/>
              </w:rPr>
              <w:t>Mother</w:t>
            </w:r>
            <w:proofErr w:type="gramEnd"/>
            <w:r w:rsidRPr="004332C7">
              <w:rPr>
                <w:rFonts w:asciiTheme="majorBidi" w:hAnsiTheme="majorBidi" w:cstheme="majorBidi"/>
                <w:sz w:val="24"/>
                <w:szCs w:val="24"/>
                <w:lang w:val="en-US"/>
              </w:rPr>
              <w:t xml:space="preserve"> of the true Light. We glorify you, O Saint, and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for you brought forth unto us the Savior of the whole world; He came and saved our souls. Glory to You, our Master, our King, Christ, the pride of the apostles, the crown of the martyrs, the joy of the righteous, the firmness of the churches, the forgiveness of sins.</w:t>
            </w:r>
          </w:p>
        </w:tc>
        <w:tc>
          <w:tcPr>
            <w:tcW w:w="2552" w:type="dxa"/>
          </w:tcPr>
          <w:p w14:paraId="61781C38" w14:textId="1139017B" w:rsidR="003C0392" w:rsidRPr="006D1E9F" w:rsidRDefault="003C039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نعظمك يا أم النور الحقيقي،</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ونمجدك أيتها العذراء القديسة،</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والدة الإله، لأنك ولدت لنا مخلص</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العالم، أتى وخلص نفوسنا. المجد</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لكَ يا سيدنا وملكنا المسيح، فخر</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الرسل، إكليل الشهداء تهليل</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الصديقين، ثبات الكنائس، غفران</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الخطايا</w:t>
            </w:r>
            <w:r w:rsidRPr="0019613F">
              <w:rPr>
                <w:rFonts w:asciiTheme="majorBidi" w:hAnsiTheme="majorBidi" w:cstheme="majorBidi"/>
                <w:b/>
                <w:bCs/>
                <w:sz w:val="24"/>
                <w:szCs w:val="24"/>
                <w:lang w:val="en-US"/>
              </w:rPr>
              <w:t>.</w:t>
            </w:r>
          </w:p>
        </w:tc>
      </w:tr>
      <w:tr w:rsidR="003C0392" w:rsidRPr="0019613F" w14:paraId="43B45102" w14:textId="77777777" w:rsidTr="00900FA6">
        <w:tc>
          <w:tcPr>
            <w:tcW w:w="3969" w:type="dxa"/>
          </w:tcPr>
          <w:p w14:paraId="11C1ACF7" w14:textId="36E2C0D8" w:rsidR="003C0392" w:rsidRPr="00FC1C77" w:rsidRDefault="003C0392" w:rsidP="006D1E9F">
            <w:pPr>
              <w:jc w:val="both"/>
              <w:rPr>
                <w:rFonts w:asciiTheme="majorBidi" w:hAnsiTheme="majorBidi" w:cstheme="majorBidi"/>
                <w:sz w:val="24"/>
                <w:szCs w:val="24"/>
              </w:rPr>
            </w:pPr>
            <w:r w:rsidRPr="004332C7">
              <w:rPr>
                <w:rFonts w:asciiTheme="majorBidi" w:hAnsiTheme="majorBidi" w:cstheme="majorBidi"/>
                <w:sz w:val="24"/>
                <w:szCs w:val="24"/>
              </w:rPr>
              <w:t>Vi forkynder den hellige Treenighed: Een Gud.</w:t>
            </w:r>
            <w:r w:rsidR="006D1E9F">
              <w:rPr>
                <w:rFonts w:asciiTheme="majorBidi" w:hAnsiTheme="majorBidi" w:cstheme="majorBidi"/>
                <w:sz w:val="24"/>
                <w:szCs w:val="24"/>
              </w:rPr>
              <w:t xml:space="preserve"> </w:t>
            </w:r>
            <w:r w:rsidRPr="004332C7">
              <w:rPr>
                <w:rFonts w:asciiTheme="majorBidi" w:hAnsiTheme="majorBidi" w:cstheme="majorBidi"/>
                <w:sz w:val="24"/>
                <w:szCs w:val="24"/>
              </w:rPr>
              <w:t>Vi tilbeder ham. Vi priser ham.</w:t>
            </w:r>
            <w:r w:rsidR="006D1E9F">
              <w:rPr>
                <w:rFonts w:asciiTheme="majorBidi" w:hAnsiTheme="majorBidi" w:cstheme="majorBidi"/>
                <w:sz w:val="24"/>
                <w:szCs w:val="24"/>
              </w:rPr>
              <w:t xml:space="preserve"> </w:t>
            </w:r>
            <w:r w:rsidRPr="004332C7">
              <w:rPr>
                <w:rFonts w:asciiTheme="majorBidi" w:hAnsiTheme="majorBidi" w:cstheme="majorBidi"/>
                <w:sz w:val="24"/>
                <w:szCs w:val="24"/>
              </w:rPr>
              <w:t>Herre, forbarm dig. Herre, forbarm dig. Herre, velsign os.</w:t>
            </w:r>
            <w:r w:rsidR="006D1E9F">
              <w:rPr>
                <w:rFonts w:asciiTheme="majorBidi" w:hAnsiTheme="majorBidi" w:cstheme="majorBidi"/>
                <w:sz w:val="24"/>
                <w:szCs w:val="24"/>
              </w:rPr>
              <w:t xml:space="preserve"> </w:t>
            </w:r>
            <w:r w:rsidRPr="004332C7">
              <w:rPr>
                <w:rFonts w:asciiTheme="majorBidi" w:hAnsiTheme="majorBidi" w:cstheme="majorBidi"/>
                <w:sz w:val="24"/>
                <w:szCs w:val="24"/>
              </w:rPr>
              <w:t>Amen.</w:t>
            </w:r>
          </w:p>
        </w:tc>
        <w:tc>
          <w:tcPr>
            <w:tcW w:w="3969" w:type="dxa"/>
          </w:tcPr>
          <w:p w14:paraId="4E153B13" w14:textId="56B9827C"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proclaim the Holy Trinity in One Godhead. We worship Him. We glorify Him. </w:t>
            </w:r>
            <w:r w:rsidRPr="004332C7">
              <w:rPr>
                <w:rFonts w:asciiTheme="majorBidi" w:hAnsiTheme="majorBidi" w:cstheme="majorBidi"/>
                <w:sz w:val="24"/>
                <w:szCs w:val="24"/>
              </w:rPr>
              <w:t>Lord have mercy. Lord have mercy. Lord bless. Amen.</w:t>
            </w:r>
          </w:p>
        </w:tc>
        <w:tc>
          <w:tcPr>
            <w:tcW w:w="2552" w:type="dxa"/>
          </w:tcPr>
          <w:p w14:paraId="1F881C59" w14:textId="6B6E56F6" w:rsidR="003C0392" w:rsidRPr="006D1E9F" w:rsidRDefault="003C0392" w:rsidP="005F134B">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نبشر بالثالوث القدوس، لاهوت</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واحد، نسجد له ونمجده. يا رب</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ارحم. يا رب ارحم. يا رب بارك</w:t>
            </w:r>
            <w:r w:rsidRPr="006D1E9F">
              <w:rPr>
                <w:rFonts w:asciiTheme="majorBidi" w:hAnsiTheme="majorBidi" w:cstheme="majorBidi"/>
                <w:b/>
                <w:bCs/>
                <w:sz w:val="24"/>
                <w:szCs w:val="24"/>
                <w:lang w:val="en-US"/>
              </w:rPr>
              <w:t>.</w:t>
            </w:r>
            <w:r w:rsidR="005F134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A57D52" w:rsidRPr="004332C7" w14:paraId="2039B7FC" w14:textId="77777777" w:rsidTr="00900FA6">
        <w:tc>
          <w:tcPr>
            <w:tcW w:w="3969" w:type="dxa"/>
          </w:tcPr>
          <w:p w14:paraId="4C488EF2" w14:textId="6FE5A952" w:rsidR="00A57D52" w:rsidRPr="004332C7" w:rsidRDefault="00FD069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Derefter fremsiger menigheden den ortodokse trosbekendelse.</w:t>
            </w:r>
          </w:p>
        </w:tc>
        <w:tc>
          <w:tcPr>
            <w:tcW w:w="3969" w:type="dxa"/>
          </w:tcPr>
          <w:p w14:paraId="16A0C73D" w14:textId="0F0C936C" w:rsidR="00A57D52" w:rsidRPr="004332C7" w:rsidRDefault="003C039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people recite the Orthodox Creed.</w:t>
            </w:r>
          </w:p>
        </w:tc>
        <w:tc>
          <w:tcPr>
            <w:tcW w:w="2552" w:type="dxa"/>
          </w:tcPr>
          <w:p w14:paraId="31082329" w14:textId="326E5DC5" w:rsidR="00A57D52" w:rsidRPr="00C06844" w:rsidRDefault="003C039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يتلون قانون الإيمان.</w:t>
            </w:r>
          </w:p>
        </w:tc>
      </w:tr>
      <w:tr w:rsidR="00A57D52" w:rsidRPr="004332C7" w14:paraId="4D329D20" w14:textId="77777777" w:rsidTr="00900FA6">
        <w:tc>
          <w:tcPr>
            <w:tcW w:w="3969" w:type="dxa"/>
            <w:shd w:val="clear" w:color="auto" w:fill="EAF1DD" w:themeFill="accent3" w:themeFillTint="33"/>
            <w:vAlign w:val="center"/>
          </w:tcPr>
          <w:p w14:paraId="5A697D15" w14:textId="320526EF" w:rsidR="00A57D52" w:rsidRPr="00BF26AB" w:rsidRDefault="003C0392" w:rsidP="00BF26AB">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Den hellige, ortodokse Trosbekendelse</w:t>
            </w:r>
          </w:p>
        </w:tc>
        <w:tc>
          <w:tcPr>
            <w:tcW w:w="3969" w:type="dxa"/>
            <w:shd w:val="clear" w:color="auto" w:fill="EAF1DD" w:themeFill="accent3" w:themeFillTint="33"/>
            <w:vAlign w:val="center"/>
          </w:tcPr>
          <w:p w14:paraId="1BF069D2" w14:textId="1EEB4474" w:rsidR="00A57D52" w:rsidRPr="00BF26AB" w:rsidRDefault="003C0392" w:rsidP="00BF26AB">
            <w:pPr>
              <w:jc w:val="center"/>
              <w:rPr>
                <w:rFonts w:asciiTheme="majorBidi" w:hAnsiTheme="majorBidi" w:cstheme="majorBidi"/>
                <w:b/>
                <w:bCs/>
                <w:color w:val="C10000"/>
                <w:sz w:val="28"/>
                <w:szCs w:val="28"/>
                <w:lang w:val="en-US"/>
              </w:rPr>
            </w:pPr>
            <w:r w:rsidRPr="00BF26AB">
              <w:rPr>
                <w:rFonts w:asciiTheme="majorBidi" w:hAnsiTheme="majorBidi" w:cstheme="majorBidi"/>
                <w:b/>
                <w:bCs/>
                <w:color w:val="C10000"/>
                <w:sz w:val="28"/>
                <w:szCs w:val="28"/>
              </w:rPr>
              <w:t>The Orthodox Creed</w:t>
            </w:r>
          </w:p>
        </w:tc>
        <w:tc>
          <w:tcPr>
            <w:tcW w:w="2552" w:type="dxa"/>
            <w:shd w:val="clear" w:color="auto" w:fill="EAF1DD" w:themeFill="accent3" w:themeFillTint="33"/>
            <w:vAlign w:val="center"/>
          </w:tcPr>
          <w:p w14:paraId="711852EF" w14:textId="614101C4" w:rsidR="00A57D52" w:rsidRPr="00BF26AB" w:rsidRDefault="003C0392" w:rsidP="00BF26AB">
            <w:pPr>
              <w:autoSpaceDE w:val="0"/>
              <w:autoSpaceDN w:val="0"/>
              <w:bidi/>
              <w:adjustRightInd w:val="0"/>
              <w:jc w:val="center"/>
              <w:rPr>
                <w:rFonts w:asciiTheme="majorBidi" w:hAnsiTheme="majorBidi" w:cstheme="majorBidi"/>
                <w:b/>
                <w:bCs/>
                <w:color w:val="C10000"/>
                <w:sz w:val="28"/>
                <w:szCs w:val="28"/>
                <w:rtl/>
              </w:rPr>
            </w:pPr>
            <w:r w:rsidRPr="00BF26AB">
              <w:rPr>
                <w:rFonts w:asciiTheme="majorBidi" w:hAnsiTheme="majorBidi" w:cstheme="majorBidi"/>
                <w:b/>
                <w:bCs/>
                <w:color w:val="C10000"/>
                <w:sz w:val="28"/>
                <w:szCs w:val="28"/>
                <w:rtl/>
              </w:rPr>
              <w:t>قانون الإيمان</w:t>
            </w:r>
          </w:p>
        </w:tc>
      </w:tr>
      <w:tr w:rsidR="003C0392" w:rsidRPr="0019613F" w14:paraId="48C7B373" w14:textId="77777777" w:rsidTr="00900FA6">
        <w:tc>
          <w:tcPr>
            <w:tcW w:w="3969" w:type="dxa"/>
          </w:tcPr>
          <w:p w14:paraId="1C9E81EA" w14:textId="5343D8CE" w:rsidR="003C0392" w:rsidRPr="004332C7" w:rsidRDefault="00D87AC4" w:rsidP="00C767E9">
            <w:pPr>
              <w:jc w:val="both"/>
              <w:rPr>
                <w:rFonts w:asciiTheme="majorBidi" w:hAnsiTheme="majorBidi" w:cstheme="majorBidi"/>
                <w:sz w:val="24"/>
                <w:szCs w:val="24"/>
              </w:rPr>
            </w:pPr>
            <w:r w:rsidRPr="004332C7">
              <w:rPr>
                <w:rFonts w:asciiTheme="majorBidi" w:hAnsiTheme="majorBidi" w:cstheme="majorBidi"/>
                <w:sz w:val="24"/>
                <w:szCs w:val="24"/>
              </w:rPr>
              <w:t>I sandhed</w:t>
            </w:r>
            <w:r w:rsidR="002D7511" w:rsidRPr="004332C7">
              <w:rPr>
                <w:rFonts w:asciiTheme="majorBidi" w:hAnsiTheme="majorBidi" w:cstheme="majorBidi"/>
                <w:sz w:val="24"/>
                <w:szCs w:val="24"/>
              </w:rPr>
              <w:t xml:space="preserve">: </w:t>
            </w:r>
            <w:r w:rsidR="00741D0D" w:rsidRPr="004332C7">
              <w:rPr>
                <w:rFonts w:asciiTheme="majorBidi" w:hAnsiTheme="majorBidi" w:cstheme="majorBidi"/>
                <w:sz w:val="24"/>
                <w:szCs w:val="24"/>
              </w:rPr>
              <w:t xml:space="preserve">Vi tror på en Gud, den almægtige Gud Fader, himlens og </w:t>
            </w:r>
            <w:r w:rsidR="00741D0D" w:rsidRPr="004332C7">
              <w:rPr>
                <w:rFonts w:asciiTheme="majorBidi" w:hAnsiTheme="majorBidi" w:cstheme="majorBidi"/>
                <w:sz w:val="24"/>
                <w:szCs w:val="24"/>
              </w:rPr>
              <w:br/>
              <w:t>jordens, det synliges og usynliges skaber.</w:t>
            </w:r>
          </w:p>
        </w:tc>
        <w:tc>
          <w:tcPr>
            <w:tcW w:w="3969" w:type="dxa"/>
          </w:tcPr>
          <w:p w14:paraId="07EAB8A4" w14:textId="5D857B9C"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believe in one God, God 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xml:space="preserv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created heaven and earth, and all things, seen and unseen.</w:t>
            </w:r>
          </w:p>
        </w:tc>
        <w:tc>
          <w:tcPr>
            <w:tcW w:w="2552" w:type="dxa"/>
          </w:tcPr>
          <w:p w14:paraId="52BA1BC2" w14:textId="017A8214"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بالحقيقة نؤمن بإله واحد، الله</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الآب، ضابط الكل، خالق السماء</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والأرض، ما يُرَى وما لا يرى</w:t>
            </w:r>
            <w:r w:rsidRPr="006D1E9F">
              <w:rPr>
                <w:rFonts w:asciiTheme="majorBidi" w:hAnsiTheme="majorBidi" w:cstheme="majorBidi"/>
                <w:b/>
                <w:bCs/>
                <w:sz w:val="24"/>
                <w:szCs w:val="24"/>
                <w:lang w:val="en-US"/>
              </w:rPr>
              <w:t>.</w:t>
            </w:r>
          </w:p>
        </w:tc>
      </w:tr>
      <w:tr w:rsidR="003C0392" w:rsidRPr="0019613F" w14:paraId="740416AB" w14:textId="77777777" w:rsidTr="00900FA6">
        <w:tc>
          <w:tcPr>
            <w:tcW w:w="3969" w:type="dxa"/>
          </w:tcPr>
          <w:p w14:paraId="32EB98DD" w14:textId="1DF3C4D9"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Vi tror på en Herre, Jesus Kristus, Guds enbårne Søn, født af Faderen for alle tider,</w:t>
            </w:r>
          </w:p>
        </w:tc>
        <w:tc>
          <w:tcPr>
            <w:tcW w:w="3969" w:type="dxa"/>
          </w:tcPr>
          <w:p w14:paraId="13541441" w14:textId="64E3FCEA"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believe in one Lord Jesus Christ, the only - begotten Son of God, begotten of the Father before all ages.</w:t>
            </w:r>
          </w:p>
        </w:tc>
        <w:tc>
          <w:tcPr>
            <w:tcW w:w="2552" w:type="dxa"/>
          </w:tcPr>
          <w:p w14:paraId="1B99BD69" w14:textId="5F5A937C"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نؤمن برب واحد يسوع المسيح،</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ابن الله الوحيد، المولود من الآب</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قبل كل الدهور</w:t>
            </w:r>
            <w:r w:rsidRPr="0019613F">
              <w:rPr>
                <w:rFonts w:asciiTheme="majorBidi" w:hAnsiTheme="majorBidi" w:cstheme="majorBidi"/>
                <w:b/>
                <w:bCs/>
                <w:sz w:val="24"/>
                <w:szCs w:val="24"/>
                <w:lang w:val="en-US"/>
              </w:rPr>
              <w:t>.</w:t>
            </w:r>
          </w:p>
        </w:tc>
      </w:tr>
      <w:tr w:rsidR="003C0392" w:rsidRPr="0019613F" w14:paraId="2F7A5662" w14:textId="77777777" w:rsidTr="00900FA6">
        <w:tc>
          <w:tcPr>
            <w:tcW w:w="3969" w:type="dxa"/>
          </w:tcPr>
          <w:p w14:paraId="63D2E8C0" w14:textId="125CCDCA"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lys af lys, s</w:t>
            </w:r>
            <w:r w:rsidR="007D0ABB" w:rsidRPr="004332C7">
              <w:rPr>
                <w:rFonts w:asciiTheme="majorBidi" w:hAnsiTheme="majorBidi" w:cstheme="majorBidi"/>
                <w:sz w:val="24"/>
                <w:szCs w:val="24"/>
              </w:rPr>
              <w:t>a</w:t>
            </w:r>
            <w:r w:rsidRPr="004332C7">
              <w:rPr>
                <w:rFonts w:asciiTheme="majorBidi" w:hAnsiTheme="majorBidi" w:cstheme="majorBidi"/>
                <w:sz w:val="24"/>
                <w:szCs w:val="24"/>
              </w:rPr>
              <w:t>nd Gud af sand Gud, født, ikke skabt, af samme væsen som Faderen, ved hvem alt er skabt,</w:t>
            </w:r>
          </w:p>
        </w:tc>
        <w:tc>
          <w:tcPr>
            <w:tcW w:w="3969" w:type="dxa"/>
          </w:tcPr>
          <w:p w14:paraId="2D37FCDF" w14:textId="196A96C5"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Light of light; true God of true God; begotten not created; of one essence with the Father; by Whom all things were made.</w:t>
            </w:r>
          </w:p>
        </w:tc>
        <w:tc>
          <w:tcPr>
            <w:tcW w:w="2552" w:type="dxa"/>
          </w:tcPr>
          <w:p w14:paraId="57ECB8CC" w14:textId="763F36BB"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نور من نور، إله حق من إله</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حق، مولود غير مخلوق، مساو</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للآب في الجوهر، الذي به كان</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 شيء</w:t>
            </w:r>
            <w:r w:rsidRPr="0019613F">
              <w:rPr>
                <w:rFonts w:asciiTheme="majorBidi" w:hAnsiTheme="majorBidi" w:cstheme="majorBidi"/>
                <w:b/>
                <w:bCs/>
                <w:sz w:val="24"/>
                <w:szCs w:val="24"/>
                <w:lang w:val="en-US"/>
              </w:rPr>
              <w:t>.</w:t>
            </w:r>
          </w:p>
        </w:tc>
      </w:tr>
      <w:tr w:rsidR="003C0392" w:rsidRPr="0019613F" w14:paraId="042A95E7" w14:textId="77777777" w:rsidTr="00900FA6">
        <w:tc>
          <w:tcPr>
            <w:tcW w:w="3969" w:type="dxa"/>
          </w:tcPr>
          <w:p w14:paraId="497D67F0" w14:textId="6C4A5DB3"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som for os mennesker og for vor frelse steg ned fra himlen og blev kød ved Helligånden af jomfru Maria og blev menneske,</w:t>
            </w:r>
          </w:p>
        </w:tc>
        <w:tc>
          <w:tcPr>
            <w:tcW w:w="3969" w:type="dxa"/>
          </w:tcPr>
          <w:p w14:paraId="6B09362E" w14:textId="2926BD6A"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for us men and for our salvation, came down from heaven, and was incarnate of the Holy Spirit and of the Virgin Mary, and became man</w:t>
            </w:r>
          </w:p>
        </w:tc>
        <w:tc>
          <w:tcPr>
            <w:tcW w:w="2552" w:type="dxa"/>
          </w:tcPr>
          <w:p w14:paraId="5B70744D" w14:textId="578DD590"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هذا الذي من أجلنا نحن البشر،</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ومن أجل خلاصنا، نزل من</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السماء، وتجسد من الروح</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القدس ومن مريم العذراء،</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وتأنس</w:t>
            </w:r>
            <w:r w:rsidRPr="006D1E9F">
              <w:rPr>
                <w:rFonts w:asciiTheme="majorBidi" w:hAnsiTheme="majorBidi" w:cstheme="majorBidi"/>
                <w:b/>
                <w:bCs/>
                <w:sz w:val="24"/>
                <w:szCs w:val="24"/>
                <w:lang w:val="en-US"/>
              </w:rPr>
              <w:t>.</w:t>
            </w:r>
          </w:p>
        </w:tc>
      </w:tr>
      <w:tr w:rsidR="003C0392" w:rsidRPr="0019613F" w14:paraId="44475325" w14:textId="77777777" w:rsidTr="00900FA6">
        <w:tc>
          <w:tcPr>
            <w:tcW w:w="3969" w:type="dxa"/>
          </w:tcPr>
          <w:p w14:paraId="050D35AC" w14:textId="254F6D9C"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som også blev korsfæstet for os under Pon</w:t>
            </w:r>
            <w:r w:rsidRPr="004332C7">
              <w:rPr>
                <w:rFonts w:asciiTheme="majorBidi" w:hAnsiTheme="majorBidi" w:cstheme="majorBidi"/>
                <w:sz w:val="24"/>
                <w:szCs w:val="24"/>
              </w:rPr>
              <w:softHyphen/>
              <w:t>tius Pilatus, blev pint og begravet.</w:t>
            </w:r>
          </w:p>
        </w:tc>
        <w:tc>
          <w:tcPr>
            <w:tcW w:w="3969" w:type="dxa"/>
          </w:tcPr>
          <w:p w14:paraId="66D0B1F7" w14:textId="4E3D47AD"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He was crucified for us under Pontius Pilate; suffered and was buried.</w:t>
            </w:r>
          </w:p>
        </w:tc>
        <w:tc>
          <w:tcPr>
            <w:tcW w:w="2552" w:type="dxa"/>
          </w:tcPr>
          <w:p w14:paraId="6F48508E" w14:textId="75CD3713"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وصلب عنا على عهد بيلاطس</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البنطي، وتألم وقبر</w:t>
            </w:r>
            <w:r w:rsidRPr="006D1E9F">
              <w:rPr>
                <w:rFonts w:asciiTheme="majorBidi" w:hAnsiTheme="majorBidi" w:cstheme="majorBidi"/>
                <w:b/>
                <w:bCs/>
                <w:sz w:val="24"/>
                <w:szCs w:val="24"/>
                <w:lang w:val="en-US"/>
              </w:rPr>
              <w:t>.</w:t>
            </w:r>
          </w:p>
        </w:tc>
      </w:tr>
      <w:tr w:rsidR="003C0392" w:rsidRPr="0019613F" w14:paraId="699E0BD0" w14:textId="77777777" w:rsidTr="00900FA6">
        <w:tc>
          <w:tcPr>
            <w:tcW w:w="3969" w:type="dxa"/>
          </w:tcPr>
          <w:p w14:paraId="793E86F8" w14:textId="312ABDC6"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Han opstod fra de døde på tredjedagen ifølge skrifterne,</w:t>
            </w:r>
          </w:p>
        </w:tc>
        <w:tc>
          <w:tcPr>
            <w:tcW w:w="3969" w:type="dxa"/>
          </w:tcPr>
          <w:p w14:paraId="6ECCC44A" w14:textId="1FF38C38"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the third day He rose from the dead, according to the scriptures.</w:t>
            </w:r>
          </w:p>
        </w:tc>
        <w:tc>
          <w:tcPr>
            <w:tcW w:w="2552" w:type="dxa"/>
          </w:tcPr>
          <w:p w14:paraId="40932FD0" w14:textId="509BFA63"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وقام من بين الأموات في اليوم</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الثالث كما في الكتب</w:t>
            </w:r>
            <w:r w:rsidRPr="0019613F">
              <w:rPr>
                <w:rFonts w:asciiTheme="majorBidi" w:hAnsiTheme="majorBidi" w:cstheme="majorBidi"/>
                <w:b/>
                <w:bCs/>
                <w:sz w:val="24"/>
                <w:szCs w:val="24"/>
                <w:lang w:val="en-US"/>
              </w:rPr>
              <w:t>.</w:t>
            </w:r>
          </w:p>
        </w:tc>
      </w:tr>
      <w:tr w:rsidR="003C0392" w:rsidRPr="0019613F" w14:paraId="251153ED" w14:textId="77777777" w:rsidTr="00900FA6">
        <w:tc>
          <w:tcPr>
            <w:tcW w:w="3969" w:type="dxa"/>
          </w:tcPr>
          <w:p w14:paraId="602744F2" w14:textId="4FBF0F99"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opfor til himmels og satte sig ved sin Faders højre hånd. Og han skal komme igen i sin herlighed for at dømme levende og døde, og der skal ikke være ende på hans rige.</w:t>
            </w:r>
          </w:p>
        </w:tc>
        <w:tc>
          <w:tcPr>
            <w:tcW w:w="3969" w:type="dxa"/>
          </w:tcPr>
          <w:p w14:paraId="5D8CEC20" w14:textId="5D57080C"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ascended into the heavens and sat at the right hand of His Father; and He is coming again in His Glory to judge the living and the dead; Whose Kingdom shall have no end.</w:t>
            </w:r>
          </w:p>
        </w:tc>
        <w:tc>
          <w:tcPr>
            <w:tcW w:w="2552" w:type="dxa"/>
          </w:tcPr>
          <w:p w14:paraId="024B7D44" w14:textId="61870309"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وصعد إلى السموات، وجلس عن</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يمين أبيه، وأيضا يأتي في مجده</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ليدين الأحياء والأموات، الذي</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ليس لملكه انقضاء</w:t>
            </w:r>
            <w:r w:rsidRPr="006D1E9F">
              <w:rPr>
                <w:rFonts w:asciiTheme="majorBidi" w:hAnsiTheme="majorBidi" w:cstheme="majorBidi"/>
                <w:b/>
                <w:bCs/>
                <w:sz w:val="24"/>
                <w:szCs w:val="24"/>
                <w:lang w:val="en-US"/>
              </w:rPr>
              <w:t>.</w:t>
            </w:r>
          </w:p>
        </w:tc>
      </w:tr>
      <w:tr w:rsidR="003C0392" w:rsidRPr="0019613F" w14:paraId="32980BB7" w14:textId="77777777" w:rsidTr="00900FA6">
        <w:tc>
          <w:tcPr>
            <w:tcW w:w="3969" w:type="dxa"/>
          </w:tcPr>
          <w:p w14:paraId="5A8EF072" w14:textId="6FC64309"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Ja, vi tror på Helligånden, som er Herre og som levendegør, som udgår fra Faderen, som tilbedes og æres tillige </w:t>
            </w:r>
            <w:r w:rsidRPr="004332C7">
              <w:rPr>
                <w:rFonts w:asciiTheme="majorBidi" w:hAnsiTheme="majorBidi" w:cstheme="majorBidi"/>
                <w:sz w:val="24"/>
                <w:szCs w:val="24"/>
              </w:rPr>
              <w:lastRenderedPageBreak/>
              <w:t>med Faderen og Sønnen, og som har talt ved profeterne.</w:t>
            </w:r>
          </w:p>
        </w:tc>
        <w:tc>
          <w:tcPr>
            <w:tcW w:w="3969" w:type="dxa"/>
          </w:tcPr>
          <w:p w14:paraId="38AB2E77" w14:textId="6EDCAE0A"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lastRenderedPageBreak/>
              <w:t xml:space="preserve">Yes, we believe in the Holy Spirit, the Lord,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proceeds from the Father; Who, with the Father </w:t>
            </w:r>
            <w:r w:rsidRPr="004332C7">
              <w:rPr>
                <w:rFonts w:asciiTheme="majorBidi" w:hAnsiTheme="majorBidi" w:cstheme="majorBidi"/>
                <w:sz w:val="24"/>
                <w:szCs w:val="24"/>
                <w:lang w:val="en-US"/>
              </w:rPr>
              <w:lastRenderedPageBreak/>
              <w:t>and the Son, is worshipped and glorified; Who spoke by the prophets</w:t>
            </w:r>
          </w:p>
        </w:tc>
        <w:tc>
          <w:tcPr>
            <w:tcW w:w="2552" w:type="dxa"/>
          </w:tcPr>
          <w:p w14:paraId="1A225809" w14:textId="0939A055"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lastRenderedPageBreak/>
              <w:t>نعم نؤمن بالروح القدس، الرب</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المحيى المنبثق من الآب. نسجد</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له ونمجده مع الآب والابن،</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الناطق في الأنبياء</w:t>
            </w:r>
            <w:r w:rsidRPr="0019613F">
              <w:rPr>
                <w:rFonts w:asciiTheme="majorBidi" w:hAnsiTheme="majorBidi" w:cstheme="majorBidi"/>
                <w:b/>
                <w:bCs/>
                <w:sz w:val="24"/>
                <w:szCs w:val="24"/>
                <w:lang w:val="en-US"/>
              </w:rPr>
              <w:t>.</w:t>
            </w:r>
          </w:p>
        </w:tc>
      </w:tr>
      <w:tr w:rsidR="003C0392" w:rsidRPr="0019613F" w14:paraId="4967E816" w14:textId="77777777" w:rsidTr="00900FA6">
        <w:tc>
          <w:tcPr>
            <w:tcW w:w="3969" w:type="dxa"/>
          </w:tcPr>
          <w:p w14:paraId="44E063D6" w14:textId="239EBE7C" w:rsidR="003C0392" w:rsidRPr="004332C7" w:rsidRDefault="003C0392" w:rsidP="00244835">
            <w:pPr>
              <w:jc w:val="both"/>
              <w:rPr>
                <w:rFonts w:asciiTheme="majorBidi" w:hAnsiTheme="majorBidi" w:cstheme="majorBidi"/>
                <w:sz w:val="24"/>
                <w:szCs w:val="24"/>
              </w:rPr>
            </w:pPr>
            <w:r w:rsidRPr="004332C7">
              <w:rPr>
                <w:rFonts w:asciiTheme="majorBidi" w:hAnsiTheme="majorBidi" w:cstheme="majorBidi"/>
                <w:sz w:val="24"/>
                <w:szCs w:val="24"/>
              </w:rPr>
              <w:t>Og på en, hellig, almindelig og apostolisk kirke. Vi bekender en</w:t>
            </w:r>
            <w:r w:rsidR="00244835">
              <w:rPr>
                <w:rFonts w:asciiTheme="majorBidi" w:hAnsiTheme="majorBidi" w:cstheme="majorBidi"/>
                <w:sz w:val="24"/>
                <w:szCs w:val="24"/>
              </w:rPr>
              <w:t xml:space="preserve"> </w:t>
            </w:r>
            <w:r w:rsidRPr="004332C7">
              <w:rPr>
                <w:rFonts w:asciiTheme="majorBidi" w:hAnsiTheme="majorBidi" w:cstheme="majorBidi"/>
                <w:sz w:val="24"/>
                <w:szCs w:val="24"/>
              </w:rPr>
              <w:t>dåb til syndernes forladelse.</w:t>
            </w:r>
          </w:p>
        </w:tc>
        <w:tc>
          <w:tcPr>
            <w:tcW w:w="3969" w:type="dxa"/>
          </w:tcPr>
          <w:p w14:paraId="6F62F23D" w14:textId="230DB53D"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in one, holy, </w:t>
            </w:r>
            <w:proofErr w:type="gramStart"/>
            <w:r w:rsidRPr="004332C7">
              <w:rPr>
                <w:rFonts w:asciiTheme="majorBidi" w:hAnsiTheme="majorBidi" w:cstheme="majorBidi"/>
                <w:sz w:val="24"/>
                <w:szCs w:val="24"/>
                <w:lang w:val="en-US"/>
              </w:rPr>
              <w:t>catholic</w:t>
            </w:r>
            <w:proofErr w:type="gramEnd"/>
            <w:r w:rsidRPr="004332C7">
              <w:rPr>
                <w:rFonts w:asciiTheme="majorBidi" w:hAnsiTheme="majorBidi" w:cstheme="majorBidi"/>
                <w:sz w:val="24"/>
                <w:szCs w:val="24"/>
                <w:lang w:val="en-US"/>
              </w:rPr>
              <w:t xml:space="preserve"> and apostolic church, we confess one baptism for the remission of sins.</w:t>
            </w:r>
          </w:p>
        </w:tc>
        <w:tc>
          <w:tcPr>
            <w:tcW w:w="2552" w:type="dxa"/>
          </w:tcPr>
          <w:p w14:paraId="41F404C6" w14:textId="572C8C95"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وبكنيسة واحدة مقدسة جامعة</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رسولية. ونعترف بمعمودية</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واحدة لمغفرة الخطايا</w:t>
            </w:r>
            <w:r w:rsidRPr="0019613F">
              <w:rPr>
                <w:rFonts w:asciiTheme="majorBidi" w:hAnsiTheme="majorBidi" w:cstheme="majorBidi"/>
                <w:b/>
                <w:bCs/>
                <w:sz w:val="24"/>
                <w:szCs w:val="24"/>
                <w:lang w:val="en-US"/>
              </w:rPr>
              <w:t>.</w:t>
            </w:r>
          </w:p>
        </w:tc>
      </w:tr>
      <w:tr w:rsidR="00906FE5" w:rsidRPr="0019613F" w14:paraId="2FF26DBC" w14:textId="77777777" w:rsidTr="00900FA6">
        <w:tc>
          <w:tcPr>
            <w:tcW w:w="3969" w:type="dxa"/>
          </w:tcPr>
          <w:p w14:paraId="0F1B164F"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1D338255"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5C1BC21B" w14:textId="77777777" w:rsidR="00906FE5" w:rsidRPr="006D1E9F" w:rsidRDefault="00906FE5" w:rsidP="00FB7CDA">
            <w:pPr>
              <w:autoSpaceDE w:val="0"/>
              <w:autoSpaceDN w:val="0"/>
              <w:bidi/>
              <w:adjustRightInd w:val="0"/>
              <w:jc w:val="both"/>
              <w:rPr>
                <w:rFonts w:asciiTheme="majorBidi" w:hAnsiTheme="majorBidi" w:cstheme="majorBidi"/>
                <w:b/>
                <w:bCs/>
                <w:sz w:val="24"/>
                <w:szCs w:val="24"/>
                <w:rtl/>
              </w:rPr>
            </w:pPr>
          </w:p>
        </w:tc>
      </w:tr>
      <w:tr w:rsidR="003C0392" w:rsidRPr="004332C7" w14:paraId="76F3A6A2" w14:textId="77777777" w:rsidTr="00900FA6">
        <w:tc>
          <w:tcPr>
            <w:tcW w:w="3969" w:type="dxa"/>
          </w:tcPr>
          <w:p w14:paraId="33AB3D54" w14:textId="1A6DE415" w:rsidR="00872600" w:rsidRPr="004332C7" w:rsidRDefault="00872600" w:rsidP="006D1E9F">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Menigheden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synger</w:t>
            </w:r>
            <w:proofErr w:type="spellEnd"/>
            <w:r w:rsidRPr="00C06844">
              <w:rPr>
                <w:rFonts w:asciiTheme="majorBidi" w:hAnsiTheme="majorBidi" w:cstheme="majorBidi"/>
                <w:color w:val="1F497D" w:themeColor="text2"/>
                <w:sz w:val="24"/>
                <w:szCs w:val="24"/>
                <w:lang w:val="en-US"/>
              </w:rPr>
              <w:t xml:space="preserve"> det </w:t>
            </w:r>
            <w:proofErr w:type="spellStart"/>
            <w:r w:rsidRPr="00C06844">
              <w:rPr>
                <w:rFonts w:asciiTheme="majorBidi" w:hAnsiTheme="majorBidi" w:cstheme="majorBidi"/>
                <w:color w:val="1F497D" w:themeColor="text2"/>
                <w:sz w:val="24"/>
                <w:szCs w:val="24"/>
                <w:lang w:val="en-US"/>
              </w:rPr>
              <w:t>følgende</w:t>
            </w:r>
            <w:proofErr w:type="spellEnd"/>
            <w:r w:rsidRPr="00C06844">
              <w:rPr>
                <w:rFonts w:asciiTheme="majorBidi" w:hAnsiTheme="majorBidi" w:cstheme="majorBidi"/>
                <w:color w:val="1F497D" w:themeColor="text2"/>
                <w:sz w:val="24"/>
                <w:szCs w:val="24"/>
                <w:lang w:val="en-US"/>
              </w:rPr>
              <w:t>.</w:t>
            </w:r>
          </w:p>
        </w:tc>
        <w:tc>
          <w:tcPr>
            <w:tcW w:w="3969" w:type="dxa"/>
          </w:tcPr>
          <w:p w14:paraId="4B5C9D40" w14:textId="09D160C4" w:rsidR="003C0392" w:rsidRPr="004332C7" w:rsidRDefault="003C039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chant the following.</w:t>
            </w:r>
          </w:p>
        </w:tc>
        <w:tc>
          <w:tcPr>
            <w:tcW w:w="2552" w:type="dxa"/>
          </w:tcPr>
          <w:p w14:paraId="3B098302" w14:textId="7C4C9CEB" w:rsidR="003C0392" w:rsidRPr="00C06844" w:rsidRDefault="003C039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يرتل الشعب.</w:t>
            </w:r>
          </w:p>
        </w:tc>
      </w:tr>
      <w:tr w:rsidR="003C0392" w:rsidRPr="0019613F" w14:paraId="31B0AC2E" w14:textId="77777777" w:rsidTr="00900FA6">
        <w:tc>
          <w:tcPr>
            <w:tcW w:w="3969" w:type="dxa"/>
          </w:tcPr>
          <w:p w14:paraId="17AF6924" w14:textId="14FFA6E7" w:rsidR="003C0392" w:rsidRPr="004332C7" w:rsidRDefault="003C0392" w:rsidP="00C767E9">
            <w:pPr>
              <w:jc w:val="both"/>
              <w:rPr>
                <w:rFonts w:asciiTheme="majorBidi" w:hAnsiTheme="majorBidi" w:cstheme="majorBidi"/>
                <w:sz w:val="24"/>
                <w:szCs w:val="24"/>
              </w:rPr>
            </w:pPr>
            <w:r w:rsidRPr="004332C7">
              <w:rPr>
                <w:rFonts w:asciiTheme="majorBidi" w:hAnsiTheme="majorBidi" w:cstheme="majorBidi"/>
                <w:sz w:val="24"/>
                <w:szCs w:val="24"/>
              </w:rPr>
              <w:t>Vi forventer de dødes opstan</w:t>
            </w:r>
            <w:r w:rsidRPr="004332C7">
              <w:rPr>
                <w:rFonts w:asciiTheme="majorBidi" w:hAnsiTheme="majorBidi" w:cstheme="majorBidi"/>
                <w:sz w:val="24"/>
                <w:szCs w:val="24"/>
              </w:rPr>
              <w:softHyphen/>
              <w:t xml:space="preserve"> delse og den kommende verdens liv. Amen.</w:t>
            </w:r>
          </w:p>
        </w:tc>
        <w:tc>
          <w:tcPr>
            <w:tcW w:w="3969" w:type="dxa"/>
          </w:tcPr>
          <w:p w14:paraId="3F613BD5" w14:textId="5FEEA586" w:rsidR="003C0392" w:rsidRPr="004332C7" w:rsidRDefault="003C039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look for the resurrection of the dead, and the life of the age to come. </w:t>
            </w:r>
            <w:r w:rsidRPr="004332C7">
              <w:rPr>
                <w:rFonts w:asciiTheme="majorBidi" w:hAnsiTheme="majorBidi" w:cstheme="majorBidi"/>
                <w:sz w:val="24"/>
                <w:szCs w:val="24"/>
              </w:rPr>
              <w:t>Amen.</w:t>
            </w:r>
          </w:p>
        </w:tc>
        <w:tc>
          <w:tcPr>
            <w:tcW w:w="2552" w:type="dxa"/>
          </w:tcPr>
          <w:p w14:paraId="10413C3D" w14:textId="0CDC498A" w:rsidR="003C0392" w:rsidRPr="006D1E9F" w:rsidRDefault="003C0392" w:rsidP="00FB7CDA">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وننتظر قيامة الأموات وحياة</w:t>
            </w:r>
            <w:r w:rsidR="00FB7CD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الدهر الآتي. آمين</w:t>
            </w:r>
            <w:r w:rsidRPr="006D1E9F">
              <w:rPr>
                <w:rFonts w:asciiTheme="majorBidi" w:hAnsiTheme="majorBidi" w:cstheme="majorBidi"/>
                <w:b/>
                <w:bCs/>
                <w:sz w:val="24"/>
                <w:szCs w:val="24"/>
                <w:lang w:val="en-US"/>
              </w:rPr>
              <w:t>.</w:t>
            </w:r>
          </w:p>
        </w:tc>
      </w:tr>
      <w:tr w:rsidR="00906FE5" w:rsidRPr="0019613F" w14:paraId="147E52D2" w14:textId="77777777" w:rsidTr="00900FA6">
        <w:tc>
          <w:tcPr>
            <w:tcW w:w="3969" w:type="dxa"/>
          </w:tcPr>
          <w:p w14:paraId="7F8E6F96"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165BD664"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5C3C6868" w14:textId="77777777" w:rsidR="00906FE5" w:rsidRPr="006D1E9F" w:rsidRDefault="00906FE5" w:rsidP="00FB7CDA">
            <w:pPr>
              <w:autoSpaceDE w:val="0"/>
              <w:autoSpaceDN w:val="0"/>
              <w:bidi/>
              <w:adjustRightInd w:val="0"/>
              <w:jc w:val="both"/>
              <w:rPr>
                <w:rFonts w:asciiTheme="majorBidi" w:hAnsiTheme="majorBidi" w:cstheme="majorBidi"/>
                <w:b/>
                <w:bCs/>
                <w:sz w:val="24"/>
                <w:szCs w:val="24"/>
                <w:rtl/>
              </w:rPr>
            </w:pPr>
          </w:p>
        </w:tc>
      </w:tr>
      <w:tr w:rsidR="00A57D52" w:rsidRPr="0019613F" w14:paraId="2131A5EC" w14:textId="77777777" w:rsidTr="00900FA6">
        <w:tc>
          <w:tcPr>
            <w:tcW w:w="3969" w:type="dxa"/>
          </w:tcPr>
          <w:p w14:paraId="01F9D890" w14:textId="20798E45"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Han tager korset fra diakonen, og på det er der </w:t>
            </w:r>
            <w:r w:rsidR="00E62FF0"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tændte vokslys, og han korstegner menigheden og siger på egne og menighedens vegne:</w:t>
            </w:r>
          </w:p>
        </w:tc>
        <w:tc>
          <w:tcPr>
            <w:tcW w:w="3969" w:type="dxa"/>
          </w:tcPr>
          <w:p w14:paraId="68F5C914" w14:textId="490CDF1B"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from the deacon the cross, upon which are three lights, and signs the people, saying:</w:t>
            </w:r>
          </w:p>
        </w:tc>
        <w:tc>
          <w:tcPr>
            <w:tcW w:w="2552" w:type="dxa"/>
          </w:tcPr>
          <w:p w14:paraId="382FEA05" w14:textId="1C064609" w:rsidR="00A57D52" w:rsidRPr="00C06844" w:rsidRDefault="00A57D52" w:rsidP="00FB7CD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يأخذ الكاهن الصليب من الشماس وعليه</w:t>
            </w:r>
            <w:r w:rsidR="00FB7CD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ثلاث أنوار ويرشم الشعب ويقول</w:t>
            </w:r>
            <w:r w:rsidRPr="00C06844">
              <w:rPr>
                <w:rFonts w:asciiTheme="majorBidi" w:hAnsiTheme="majorBidi" w:cstheme="majorBidi"/>
                <w:b/>
                <w:bCs/>
                <w:color w:val="1F497D" w:themeColor="text2"/>
                <w:sz w:val="24"/>
                <w:szCs w:val="24"/>
                <w:rtl/>
                <w:lang w:val="en-US"/>
              </w:rPr>
              <w:t>:</w:t>
            </w:r>
          </w:p>
        </w:tc>
      </w:tr>
      <w:tr w:rsidR="00A57D52" w:rsidRPr="0019613F" w14:paraId="44883C7B" w14:textId="77777777" w:rsidTr="00900FA6">
        <w:tc>
          <w:tcPr>
            <w:tcW w:w="3969" w:type="dxa"/>
          </w:tcPr>
          <w:p w14:paraId="37586EE7" w14:textId="72539E37"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E62FF0" w:rsidRPr="004332C7">
              <w:rPr>
                <w:rFonts w:asciiTheme="majorBidi" w:hAnsiTheme="majorBidi" w:cstheme="majorBidi"/>
                <w:b/>
                <w:bCs/>
                <w:color w:val="C10000"/>
                <w:sz w:val="24"/>
                <w:szCs w:val="24"/>
              </w:rPr>
              <w:t>:</w:t>
            </w:r>
          </w:p>
          <w:p w14:paraId="7030866B" w14:textId="6A22AA1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Gud, forbarm dig over os. Vis os nåde. Vær barmhjertig imod os.</w:t>
            </w:r>
          </w:p>
          <w:p w14:paraId="08B71BFD" w14:textId="36D117A4" w:rsidR="00A57D52" w:rsidRPr="004332C7" w:rsidRDefault="00A57D52" w:rsidP="00C767E9">
            <w:pPr>
              <w:jc w:val="both"/>
              <w:rPr>
                <w:rFonts w:asciiTheme="majorBidi" w:hAnsiTheme="majorBidi" w:cstheme="majorBidi"/>
                <w:sz w:val="24"/>
                <w:szCs w:val="24"/>
              </w:rPr>
            </w:pPr>
          </w:p>
        </w:tc>
        <w:tc>
          <w:tcPr>
            <w:tcW w:w="3969" w:type="dxa"/>
          </w:tcPr>
          <w:p w14:paraId="7F2599B2"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3B976CC" w14:textId="6086310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God, have mercy upon us, settle mercy upon us, have compassion upon us.</w:t>
            </w:r>
          </w:p>
        </w:tc>
        <w:tc>
          <w:tcPr>
            <w:tcW w:w="2552" w:type="dxa"/>
          </w:tcPr>
          <w:p w14:paraId="325979FD"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2D0F71A9" w14:textId="65C89377" w:rsidR="00A57D52" w:rsidRPr="006D1E9F" w:rsidRDefault="00A57D52" w:rsidP="00FB7CD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اللهم ارحمنا، قرر لنا رحمة،</w:t>
            </w:r>
            <w:r w:rsidR="00FB7CD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تراءف علينا</w:t>
            </w:r>
            <w:r w:rsidRPr="0019613F">
              <w:rPr>
                <w:rFonts w:asciiTheme="majorBidi" w:hAnsiTheme="majorBidi" w:cstheme="majorBidi"/>
                <w:b/>
                <w:bCs/>
                <w:color w:val="000000"/>
                <w:sz w:val="24"/>
                <w:szCs w:val="24"/>
                <w:lang w:val="en-US"/>
              </w:rPr>
              <w:t>.</w:t>
            </w:r>
          </w:p>
        </w:tc>
      </w:tr>
      <w:tr w:rsidR="00624D26" w:rsidRPr="0019613F" w14:paraId="511A45F4" w14:textId="77777777" w:rsidTr="00900FA6">
        <w:tc>
          <w:tcPr>
            <w:tcW w:w="3969" w:type="dxa"/>
          </w:tcPr>
          <w:p w14:paraId="23C61B26"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20C54CE"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E1E07B4"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2F533AC1" w14:textId="77777777" w:rsidTr="00900FA6">
        <w:tc>
          <w:tcPr>
            <w:tcW w:w="3969" w:type="dxa"/>
          </w:tcPr>
          <w:p w14:paraId="7187BBE9" w14:textId="0CE9AA2E"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proofErr w:type="spellStart"/>
            <w:r w:rsidRPr="004332C7">
              <w:rPr>
                <w:rFonts w:asciiTheme="majorBidi" w:hAnsiTheme="majorBidi" w:cstheme="majorBidi"/>
                <w:b/>
                <w:bCs/>
                <w:color w:val="C10000"/>
                <w:sz w:val="24"/>
                <w:szCs w:val="24"/>
                <w:lang w:val="en-US"/>
              </w:rPr>
              <w:t>Diakon</w:t>
            </w:r>
            <w:proofErr w:type="spellEnd"/>
            <w:r w:rsidR="00E62FF0" w:rsidRPr="004332C7">
              <w:rPr>
                <w:rFonts w:asciiTheme="majorBidi" w:hAnsiTheme="majorBidi" w:cstheme="majorBidi"/>
                <w:b/>
                <w:bCs/>
                <w:color w:val="C10000"/>
                <w:sz w:val="24"/>
                <w:szCs w:val="24"/>
                <w:lang w:val="en-US"/>
              </w:rPr>
              <w:t>:</w:t>
            </w:r>
          </w:p>
          <w:p w14:paraId="39851D97" w14:textId="7B32667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E62FF0" w:rsidRPr="004332C7">
              <w:rPr>
                <w:rFonts w:asciiTheme="majorBidi" w:hAnsiTheme="majorBidi" w:cstheme="majorBidi"/>
                <w:sz w:val="24"/>
                <w:szCs w:val="24"/>
                <w:lang w:val="en-US"/>
              </w:rPr>
              <w:t>.</w:t>
            </w:r>
          </w:p>
        </w:tc>
        <w:tc>
          <w:tcPr>
            <w:tcW w:w="3969" w:type="dxa"/>
          </w:tcPr>
          <w:p w14:paraId="35005000"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42CCFAB4" w14:textId="6809EAF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37539873"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4CBAA4DB" w14:textId="1D0C4527"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4EBC9173" w14:textId="77777777" w:rsidTr="00900FA6">
        <w:tc>
          <w:tcPr>
            <w:tcW w:w="3969" w:type="dxa"/>
          </w:tcPr>
          <w:p w14:paraId="7098948F"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8881E39"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8FC3652"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5698F218" w14:textId="77777777" w:rsidTr="00900FA6">
        <w:tc>
          <w:tcPr>
            <w:tcW w:w="3969" w:type="dxa"/>
          </w:tcPr>
          <w:p w14:paraId="2FC1C2BC" w14:textId="57921FE6" w:rsidR="00A57D52" w:rsidRPr="004332C7" w:rsidRDefault="004E453E" w:rsidP="00C767E9">
            <w:pPr>
              <w:autoSpaceDE w:val="0"/>
              <w:autoSpaceDN w:val="0"/>
              <w:adjustRightInd w:val="0"/>
              <w:jc w:val="both"/>
              <w:rPr>
                <w:rFonts w:asciiTheme="majorBidi" w:hAnsiTheme="majorBidi" w:cstheme="majorBidi"/>
                <w:b/>
                <w:bCs/>
                <w:color w:val="C10000"/>
                <w:sz w:val="24"/>
                <w:szCs w:val="24"/>
                <w:lang w:val="en-US"/>
              </w:rPr>
            </w:pPr>
            <w:proofErr w:type="spellStart"/>
            <w:r w:rsidRPr="004332C7">
              <w:rPr>
                <w:rFonts w:asciiTheme="majorBidi" w:hAnsiTheme="majorBidi" w:cstheme="majorBidi"/>
                <w:b/>
                <w:bCs/>
                <w:color w:val="C10000"/>
                <w:sz w:val="24"/>
                <w:szCs w:val="24"/>
                <w:lang w:val="en-US"/>
              </w:rPr>
              <w:t>Præst</w:t>
            </w:r>
            <w:proofErr w:type="spellEnd"/>
            <w:r w:rsidR="00E62FF0" w:rsidRPr="004332C7">
              <w:rPr>
                <w:rFonts w:asciiTheme="majorBidi" w:hAnsiTheme="majorBidi" w:cstheme="majorBidi"/>
                <w:b/>
                <w:bCs/>
                <w:color w:val="C10000"/>
                <w:sz w:val="24"/>
                <w:szCs w:val="24"/>
                <w:lang w:val="en-US"/>
              </w:rPr>
              <w:t>:</w:t>
            </w:r>
          </w:p>
          <w:p w14:paraId="2701C5BF" w14:textId="0E421B60" w:rsidR="00A57D52" w:rsidRPr="004332C7" w:rsidRDefault="00A57D52" w:rsidP="0001031F">
            <w:pPr>
              <w:jc w:val="both"/>
              <w:rPr>
                <w:rFonts w:asciiTheme="majorBidi" w:hAnsiTheme="majorBidi" w:cstheme="majorBidi"/>
                <w:sz w:val="24"/>
                <w:szCs w:val="24"/>
              </w:rPr>
            </w:pPr>
            <w:r w:rsidRPr="004332C7">
              <w:rPr>
                <w:rFonts w:asciiTheme="majorBidi" w:hAnsiTheme="majorBidi" w:cstheme="majorBidi"/>
                <w:sz w:val="24"/>
                <w:szCs w:val="24"/>
              </w:rPr>
              <w:t>Hør os,</w:t>
            </w:r>
          </w:p>
        </w:tc>
        <w:tc>
          <w:tcPr>
            <w:tcW w:w="3969" w:type="dxa"/>
          </w:tcPr>
          <w:p w14:paraId="24306C1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A0BFCBE" w14:textId="70AFF23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Hear us.</w:t>
            </w:r>
          </w:p>
        </w:tc>
        <w:tc>
          <w:tcPr>
            <w:tcW w:w="2552" w:type="dxa"/>
          </w:tcPr>
          <w:p w14:paraId="3B66208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08EBBC06" w14:textId="57FA3A73"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واسمعنا</w:t>
            </w:r>
          </w:p>
        </w:tc>
      </w:tr>
      <w:tr w:rsidR="00624D26" w:rsidRPr="004332C7" w14:paraId="204D690F" w14:textId="77777777" w:rsidTr="00900FA6">
        <w:tc>
          <w:tcPr>
            <w:tcW w:w="3969" w:type="dxa"/>
          </w:tcPr>
          <w:p w14:paraId="50F937E0"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3E16638"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91B1DA6"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6CDA0C1B" w14:textId="77777777" w:rsidTr="00900FA6">
        <w:tc>
          <w:tcPr>
            <w:tcW w:w="3969" w:type="dxa"/>
          </w:tcPr>
          <w:p w14:paraId="5D1E5823" w14:textId="70500C2E"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proofErr w:type="spellStart"/>
            <w:r w:rsidRPr="004332C7">
              <w:rPr>
                <w:rFonts w:asciiTheme="majorBidi" w:hAnsiTheme="majorBidi" w:cstheme="majorBidi"/>
                <w:b/>
                <w:bCs/>
                <w:color w:val="C10000"/>
                <w:sz w:val="24"/>
                <w:szCs w:val="24"/>
                <w:lang w:val="en-US"/>
              </w:rPr>
              <w:t>Diakon</w:t>
            </w:r>
            <w:proofErr w:type="spellEnd"/>
            <w:r w:rsidR="00E62FF0" w:rsidRPr="004332C7">
              <w:rPr>
                <w:rFonts w:asciiTheme="majorBidi" w:hAnsiTheme="majorBidi" w:cstheme="majorBidi"/>
                <w:b/>
                <w:bCs/>
                <w:color w:val="C10000"/>
                <w:sz w:val="24"/>
                <w:szCs w:val="24"/>
                <w:lang w:val="en-US"/>
              </w:rPr>
              <w:t>:</w:t>
            </w:r>
          </w:p>
          <w:p w14:paraId="448C5A3C" w14:textId="49F0308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E62FF0" w:rsidRPr="004332C7">
              <w:rPr>
                <w:rFonts w:asciiTheme="majorBidi" w:hAnsiTheme="majorBidi" w:cstheme="majorBidi"/>
                <w:sz w:val="24"/>
                <w:szCs w:val="24"/>
                <w:lang w:val="en-US"/>
              </w:rPr>
              <w:t>.</w:t>
            </w:r>
          </w:p>
        </w:tc>
        <w:tc>
          <w:tcPr>
            <w:tcW w:w="3969" w:type="dxa"/>
          </w:tcPr>
          <w:p w14:paraId="5E64665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576E8FA1" w14:textId="4CB6748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4A81CCC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4788F98A" w14:textId="709A372C"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2F8FA5B0" w14:textId="77777777" w:rsidTr="00900FA6">
        <w:tc>
          <w:tcPr>
            <w:tcW w:w="3969" w:type="dxa"/>
          </w:tcPr>
          <w:p w14:paraId="21C203D2"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B19604A"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78FB7ED"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619DF585" w14:textId="77777777" w:rsidTr="00900FA6">
        <w:tc>
          <w:tcPr>
            <w:tcW w:w="3969" w:type="dxa"/>
          </w:tcPr>
          <w:p w14:paraId="4FA2B334" w14:textId="1E819F01"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E62FF0" w:rsidRPr="004332C7">
              <w:rPr>
                <w:rFonts w:asciiTheme="majorBidi" w:hAnsiTheme="majorBidi" w:cstheme="majorBidi"/>
                <w:b/>
                <w:bCs/>
                <w:color w:val="C10000"/>
                <w:sz w:val="24"/>
                <w:szCs w:val="24"/>
              </w:rPr>
              <w:t>:</w:t>
            </w:r>
          </w:p>
          <w:p w14:paraId="040F5402" w14:textId="5A0788FF" w:rsidR="00A57D52" w:rsidRPr="004332C7" w:rsidRDefault="00E62FF0" w:rsidP="00C767E9">
            <w:pPr>
              <w:jc w:val="both"/>
              <w:rPr>
                <w:rFonts w:asciiTheme="majorBidi" w:hAnsiTheme="majorBidi" w:cstheme="majorBidi"/>
                <w:sz w:val="24"/>
                <w:szCs w:val="24"/>
              </w:rPr>
            </w:pPr>
            <w:r w:rsidRPr="004332C7">
              <w:rPr>
                <w:rFonts w:asciiTheme="majorBidi" w:hAnsiTheme="majorBidi" w:cstheme="majorBidi"/>
                <w:sz w:val="24"/>
                <w:szCs w:val="24"/>
              </w:rPr>
              <w:t>v</w:t>
            </w:r>
            <w:r w:rsidR="00A57D52" w:rsidRPr="004332C7">
              <w:rPr>
                <w:rFonts w:asciiTheme="majorBidi" w:hAnsiTheme="majorBidi" w:cstheme="majorBidi"/>
                <w:sz w:val="24"/>
                <w:szCs w:val="24"/>
              </w:rPr>
              <w:t>elsign os, bevar os, hjælp os.</w:t>
            </w:r>
          </w:p>
        </w:tc>
        <w:tc>
          <w:tcPr>
            <w:tcW w:w="3969" w:type="dxa"/>
          </w:tcPr>
          <w:p w14:paraId="53CE87D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B168F4A" w14:textId="353D987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Bless us, keep us, and help us.</w:t>
            </w:r>
          </w:p>
        </w:tc>
        <w:tc>
          <w:tcPr>
            <w:tcW w:w="2552" w:type="dxa"/>
          </w:tcPr>
          <w:p w14:paraId="615C667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0B83FD6D" w14:textId="30D36ACD"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باركنا واحفظنا وأعنا</w:t>
            </w:r>
            <w:r w:rsidRPr="006D1E9F">
              <w:rPr>
                <w:rFonts w:asciiTheme="majorBidi" w:hAnsiTheme="majorBidi" w:cstheme="majorBidi"/>
                <w:b/>
                <w:bCs/>
                <w:color w:val="000000"/>
                <w:sz w:val="24"/>
                <w:szCs w:val="24"/>
              </w:rPr>
              <w:t>.</w:t>
            </w:r>
          </w:p>
        </w:tc>
      </w:tr>
      <w:tr w:rsidR="00624D26" w:rsidRPr="004332C7" w14:paraId="7ECD01C3" w14:textId="77777777" w:rsidTr="00900FA6">
        <w:tc>
          <w:tcPr>
            <w:tcW w:w="3969" w:type="dxa"/>
          </w:tcPr>
          <w:p w14:paraId="354D8A3E"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ABD472F"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A60CE09"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2373482F" w14:textId="77777777" w:rsidTr="00900FA6">
        <w:tc>
          <w:tcPr>
            <w:tcW w:w="3969" w:type="dxa"/>
          </w:tcPr>
          <w:p w14:paraId="6FB0F87E"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proofErr w:type="spellStart"/>
            <w:r w:rsidRPr="004332C7">
              <w:rPr>
                <w:rFonts w:asciiTheme="majorBidi" w:hAnsiTheme="majorBidi" w:cstheme="majorBidi"/>
                <w:b/>
                <w:bCs/>
                <w:color w:val="C10000"/>
                <w:sz w:val="24"/>
                <w:szCs w:val="24"/>
                <w:lang w:val="en-US"/>
              </w:rPr>
              <w:t>Diakon</w:t>
            </w:r>
            <w:proofErr w:type="spellEnd"/>
          </w:p>
          <w:p w14:paraId="03E0CEA1" w14:textId="6E1F872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E62FF0" w:rsidRPr="004332C7">
              <w:rPr>
                <w:rFonts w:asciiTheme="majorBidi" w:hAnsiTheme="majorBidi" w:cstheme="majorBidi"/>
                <w:sz w:val="24"/>
                <w:szCs w:val="24"/>
                <w:lang w:val="en-US"/>
              </w:rPr>
              <w:t>.</w:t>
            </w:r>
          </w:p>
        </w:tc>
        <w:tc>
          <w:tcPr>
            <w:tcW w:w="3969" w:type="dxa"/>
          </w:tcPr>
          <w:p w14:paraId="320F6CD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6263ABC3" w14:textId="14D0837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1DE1FF2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24C1374D" w14:textId="0205C932"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54915E3D" w14:textId="77777777" w:rsidTr="00900FA6">
        <w:tc>
          <w:tcPr>
            <w:tcW w:w="3969" w:type="dxa"/>
          </w:tcPr>
          <w:p w14:paraId="6C509065"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9C05718"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2DA1CD9"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CEC5512" w14:textId="77777777" w:rsidTr="00900FA6">
        <w:tc>
          <w:tcPr>
            <w:tcW w:w="3969" w:type="dxa"/>
          </w:tcPr>
          <w:p w14:paraId="7C1B87A6" w14:textId="77777777" w:rsidR="006D1E9F" w:rsidRDefault="004E453E" w:rsidP="006D1E9F">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18A50A4B" w14:textId="50EBAB68" w:rsidR="00A57D52" w:rsidRPr="004332C7" w:rsidRDefault="00A57D52" w:rsidP="006D1E9F">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Tag din vrede bort fra os. Besøg os med din frelse og forlad os vore synder.</w:t>
            </w:r>
          </w:p>
        </w:tc>
        <w:tc>
          <w:tcPr>
            <w:tcW w:w="3969" w:type="dxa"/>
          </w:tcPr>
          <w:p w14:paraId="71AB2F0C" w14:textId="77777777" w:rsidR="006D1E9F" w:rsidRDefault="00A57D52" w:rsidP="006D1E9F">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E88A336" w14:textId="0DFE590E" w:rsidR="00A57D52" w:rsidRPr="004332C7" w:rsidRDefault="00A57D52" w:rsidP="006D1E9F">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Take away Your anger from us, visit us with Your salvation, and forgive us our sins.</w:t>
            </w:r>
          </w:p>
        </w:tc>
        <w:tc>
          <w:tcPr>
            <w:tcW w:w="2552" w:type="dxa"/>
          </w:tcPr>
          <w:p w14:paraId="1879F9B9" w14:textId="77777777" w:rsidR="006D1E9F" w:rsidRDefault="00A57D52" w:rsidP="006D1E9F">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2AE9F86E" w14:textId="13CF72F6" w:rsidR="00A57D52" w:rsidRPr="006D1E9F" w:rsidRDefault="00A57D52" w:rsidP="006D1E9F">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ارفع غضبك عنا، وافتقدنا</w:t>
            </w:r>
            <w:r w:rsidR="00FB7CD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بخلاصك، واغفر لنا خطايانا</w:t>
            </w:r>
            <w:r w:rsidRPr="006D1E9F">
              <w:rPr>
                <w:rFonts w:asciiTheme="majorBidi" w:hAnsiTheme="majorBidi" w:cstheme="majorBidi"/>
                <w:b/>
                <w:bCs/>
                <w:color w:val="000000"/>
                <w:sz w:val="24"/>
                <w:szCs w:val="24"/>
                <w:lang w:val="en-US"/>
              </w:rPr>
              <w:t>.</w:t>
            </w:r>
          </w:p>
        </w:tc>
      </w:tr>
      <w:tr w:rsidR="00624D26" w:rsidRPr="0019613F" w14:paraId="365C121E" w14:textId="77777777" w:rsidTr="00900FA6">
        <w:tc>
          <w:tcPr>
            <w:tcW w:w="3969" w:type="dxa"/>
          </w:tcPr>
          <w:p w14:paraId="2ADED74F" w14:textId="77777777" w:rsidR="00624D26" w:rsidRPr="0019613F" w:rsidRDefault="00624D26" w:rsidP="006D1E9F">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1F6AAB8" w14:textId="77777777" w:rsidR="00624D26" w:rsidRPr="004332C7" w:rsidRDefault="00624D26" w:rsidP="006D1E9F">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F003773" w14:textId="77777777" w:rsidR="00624D26" w:rsidRPr="006D1E9F" w:rsidRDefault="00624D26" w:rsidP="006D1E9F">
            <w:pPr>
              <w:autoSpaceDE w:val="0"/>
              <w:autoSpaceDN w:val="0"/>
              <w:bidi/>
              <w:adjustRightInd w:val="0"/>
              <w:jc w:val="both"/>
              <w:rPr>
                <w:rFonts w:asciiTheme="majorBidi" w:hAnsiTheme="majorBidi" w:cstheme="majorBidi"/>
                <w:b/>
                <w:bCs/>
                <w:color w:val="C10000"/>
                <w:sz w:val="24"/>
                <w:szCs w:val="24"/>
                <w:rtl/>
              </w:rPr>
            </w:pPr>
          </w:p>
        </w:tc>
      </w:tr>
      <w:tr w:rsidR="00A57D52" w:rsidRPr="0019613F" w14:paraId="7A51CE4A" w14:textId="77777777" w:rsidTr="00900FA6">
        <w:tc>
          <w:tcPr>
            <w:tcW w:w="3969" w:type="dxa"/>
          </w:tcPr>
          <w:p w14:paraId="5C6AF602" w14:textId="222A6BE8" w:rsidR="00A57D52" w:rsidRPr="004332C7" w:rsidRDefault="00EC62F1"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41888DD2" w14:textId="493310FB" w:rsidR="00A57D52" w:rsidRPr="004332C7" w:rsidRDefault="00A57D52" w:rsidP="00CA7AEF">
            <w:pPr>
              <w:jc w:val="both"/>
              <w:rPr>
                <w:rFonts w:asciiTheme="majorBidi" w:hAnsiTheme="majorBidi" w:cstheme="majorBidi"/>
                <w:sz w:val="24"/>
                <w:szCs w:val="24"/>
              </w:rPr>
            </w:pPr>
            <w:r w:rsidRPr="004332C7">
              <w:rPr>
                <w:rFonts w:asciiTheme="majorBidi" w:hAnsiTheme="majorBidi" w:cstheme="majorBidi"/>
                <w:sz w:val="24"/>
                <w:szCs w:val="24"/>
              </w:rPr>
              <w:t>Amen. Herre, forbarm dig,</w:t>
            </w:r>
            <w:r w:rsidR="00CA7AEF">
              <w:rPr>
                <w:rFonts w:asciiTheme="majorBidi" w:hAnsiTheme="majorBidi" w:cstheme="majorBidi"/>
                <w:sz w:val="24"/>
                <w:szCs w:val="24"/>
              </w:rPr>
              <w:t xml:space="preserve"> </w:t>
            </w:r>
            <w:r w:rsidRPr="004332C7">
              <w:rPr>
                <w:rFonts w:asciiTheme="majorBidi" w:hAnsiTheme="majorBidi" w:cstheme="majorBidi"/>
                <w:sz w:val="24"/>
                <w:szCs w:val="24"/>
              </w:rPr>
              <w:t>Herre, forbarm dig,</w:t>
            </w:r>
            <w:r w:rsidR="00CA7AEF">
              <w:rPr>
                <w:rFonts w:asciiTheme="majorBidi" w:hAnsiTheme="majorBidi" w:cstheme="majorBidi"/>
                <w:sz w:val="24"/>
                <w:szCs w:val="24"/>
              </w:rPr>
              <w:t xml:space="preserve"> </w:t>
            </w:r>
            <w:r w:rsidRPr="004332C7">
              <w:rPr>
                <w:rFonts w:asciiTheme="majorBidi" w:hAnsiTheme="majorBidi" w:cstheme="majorBidi"/>
                <w:sz w:val="24"/>
                <w:szCs w:val="24"/>
              </w:rPr>
              <w:t>Herre, forbarm dig</w:t>
            </w:r>
            <w:r w:rsidR="00E62FF0" w:rsidRPr="004332C7">
              <w:rPr>
                <w:rFonts w:asciiTheme="majorBidi" w:hAnsiTheme="majorBidi" w:cstheme="majorBidi"/>
                <w:sz w:val="24"/>
                <w:szCs w:val="24"/>
              </w:rPr>
              <w:t>.</w:t>
            </w:r>
          </w:p>
        </w:tc>
        <w:tc>
          <w:tcPr>
            <w:tcW w:w="3969" w:type="dxa"/>
          </w:tcPr>
          <w:p w14:paraId="3D8252D2"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EB59BEA" w14:textId="4BB017C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Amen.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3869532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082B25B2" w14:textId="2A090967" w:rsidR="00A57D52" w:rsidRPr="006D1E9F" w:rsidRDefault="00A57D52" w:rsidP="00FB7CD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آمين. يا رب ارحم. يا رب ارحم</w:t>
            </w:r>
            <w:r w:rsidRPr="006D1E9F">
              <w:rPr>
                <w:rFonts w:asciiTheme="majorBidi" w:hAnsiTheme="majorBidi" w:cstheme="majorBidi"/>
                <w:b/>
                <w:bCs/>
                <w:color w:val="000000"/>
                <w:sz w:val="24"/>
                <w:szCs w:val="24"/>
                <w:lang w:val="en-US"/>
              </w:rPr>
              <w:t>.</w:t>
            </w:r>
            <w:r w:rsidR="00FB7CD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يا رب ارحم</w:t>
            </w:r>
            <w:r w:rsidRPr="0019613F">
              <w:rPr>
                <w:rFonts w:asciiTheme="majorBidi" w:hAnsiTheme="majorBidi" w:cstheme="majorBidi"/>
                <w:b/>
                <w:bCs/>
                <w:color w:val="000000"/>
                <w:sz w:val="24"/>
                <w:szCs w:val="24"/>
                <w:lang w:val="en-US"/>
              </w:rPr>
              <w:t>.</w:t>
            </w:r>
          </w:p>
        </w:tc>
      </w:tr>
      <w:tr w:rsidR="00A57D52" w:rsidRPr="0019613F" w14:paraId="5B22080B" w14:textId="77777777" w:rsidTr="00900FA6">
        <w:tc>
          <w:tcPr>
            <w:tcW w:w="3969" w:type="dxa"/>
          </w:tcPr>
          <w:p w14:paraId="3BFB14E3" w14:textId="71F1F11C" w:rsidR="00A57D52" w:rsidRPr="004332C7" w:rsidRDefault="00A57D52" w:rsidP="006D1E9F">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morgenrøgelsesofret under Jonas-faste</w:t>
            </w:r>
            <w:r w:rsidR="000064F6" w:rsidRPr="00C06844">
              <w:rPr>
                <w:rFonts w:asciiTheme="majorBidi" w:hAnsiTheme="majorBidi" w:cstheme="majorBidi"/>
                <w:color w:val="1F497D" w:themeColor="text2"/>
                <w:sz w:val="24"/>
                <w:szCs w:val="24"/>
              </w:rPr>
              <w:t>n</w:t>
            </w:r>
            <w:r w:rsidRPr="00C06844">
              <w:rPr>
                <w:rFonts w:asciiTheme="majorBidi" w:hAnsiTheme="majorBidi" w:cstheme="majorBidi"/>
                <w:color w:val="1F497D" w:themeColor="text2"/>
                <w:sz w:val="24"/>
                <w:szCs w:val="24"/>
              </w:rPr>
              <w:t xml:space="preserve"> og den hellige faste (før påske) læses profeterne, undtagen lørdage og søndage. Så slukker man alterlysene, trækker forhænget for haikal-døren og sætter sig.</w:t>
            </w:r>
            <w:r w:rsidR="006D1E9F"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Så læser lektoren profetskrifterne</w:t>
            </w:r>
            <w:r w:rsidR="000064F6"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 </w:t>
            </w:r>
            <w:r w:rsidR="000064F6" w:rsidRPr="00C06844">
              <w:rPr>
                <w:rFonts w:asciiTheme="majorBidi" w:hAnsiTheme="majorBidi" w:cstheme="majorBidi"/>
                <w:color w:val="1F497D" w:themeColor="text2"/>
                <w:sz w:val="24"/>
                <w:szCs w:val="24"/>
              </w:rPr>
              <w:t xml:space="preserve">Derefter siger diakonen bønnen: </w:t>
            </w:r>
            <w:r w:rsidR="009F285B" w:rsidRPr="00C06844">
              <w:rPr>
                <w:rFonts w:asciiTheme="majorBidi" w:hAnsiTheme="majorBidi" w:cstheme="majorBidi"/>
                <w:color w:val="1F497D" w:themeColor="text2"/>
                <w:sz w:val="24"/>
                <w:szCs w:val="24"/>
              </w:rPr>
              <w:t>''</w:t>
            </w:r>
            <w:r w:rsidR="000064F6" w:rsidRPr="00C06844">
              <w:rPr>
                <w:rFonts w:asciiTheme="majorBidi" w:hAnsiTheme="majorBidi" w:cstheme="majorBidi"/>
                <w:color w:val="1F497D" w:themeColor="text2"/>
                <w:sz w:val="24"/>
                <w:szCs w:val="24"/>
              </w:rPr>
              <w:t>Bed for de levende etc.''. Og ved hver sætning knæler menigheden og svarer ham tilbage på den rigtige melodi</w:t>
            </w:r>
            <w:r w:rsidR="000064F6" w:rsidRPr="004332C7">
              <w:rPr>
                <w:color w:val="4F81BD" w:themeColor="accent1"/>
              </w:rPr>
              <w:t>.</w:t>
            </w:r>
          </w:p>
        </w:tc>
        <w:tc>
          <w:tcPr>
            <w:tcW w:w="3969" w:type="dxa"/>
          </w:tcPr>
          <w:p w14:paraId="2A5D2EE5" w14:textId="32C1FB81"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morning Offering of Incense on days of Jonah’s Fast and the Great Fast, not including Saturdays and Sundays, the prophecies are read here followed by the litanies with prostrations:</w:t>
            </w:r>
          </w:p>
        </w:tc>
        <w:tc>
          <w:tcPr>
            <w:tcW w:w="2552" w:type="dxa"/>
          </w:tcPr>
          <w:p w14:paraId="7DDD6597" w14:textId="44EFB446" w:rsidR="00A57D52" w:rsidRPr="00C06844" w:rsidRDefault="00A57D52" w:rsidP="00656CA2">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رفع بخور باكر في صوم يونان وأيام</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الصوم الكبير، دون سبوته وأحاده، تقرأ هنا</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النبوات ثم تقال الطلبة مع المطانيات</w:t>
            </w:r>
          </w:p>
          <w:p w14:paraId="53DCDD48" w14:textId="2133468E" w:rsidR="00A57D52" w:rsidRPr="00C06844" w:rsidRDefault="00A57D52" w:rsidP="00C767E9">
            <w:pPr>
              <w:bidi/>
              <w:jc w:val="both"/>
              <w:rPr>
                <w:rFonts w:asciiTheme="majorBidi" w:hAnsiTheme="majorBidi" w:cstheme="majorBidi"/>
                <w:b/>
                <w:bCs/>
                <w:color w:val="1F497D" w:themeColor="text2"/>
                <w:sz w:val="24"/>
                <w:szCs w:val="24"/>
                <w:lang w:val="en-US"/>
              </w:rPr>
            </w:pPr>
          </w:p>
        </w:tc>
      </w:tr>
      <w:tr w:rsidR="00A57D52" w:rsidRPr="0019613F" w14:paraId="7AB731C1" w14:textId="77777777" w:rsidTr="00900FA6">
        <w:tc>
          <w:tcPr>
            <w:tcW w:w="3969" w:type="dxa"/>
          </w:tcPr>
          <w:p w14:paraId="32F77661" w14:textId="77777777" w:rsidR="00A57D52" w:rsidRPr="004332C7" w:rsidRDefault="00A57D52" w:rsidP="00C767E9">
            <w:pPr>
              <w:jc w:val="both"/>
              <w:rPr>
                <w:rFonts w:asciiTheme="majorBidi" w:hAnsiTheme="majorBidi" w:cstheme="majorBidi"/>
                <w:color w:val="C10000"/>
                <w:sz w:val="24"/>
                <w:szCs w:val="24"/>
                <w:lang w:val="en-US"/>
              </w:rPr>
            </w:pPr>
          </w:p>
        </w:tc>
        <w:tc>
          <w:tcPr>
            <w:tcW w:w="3969" w:type="dxa"/>
          </w:tcPr>
          <w:p w14:paraId="5A8535FD" w14:textId="77777777" w:rsidR="00A57D52" w:rsidRPr="004332C7" w:rsidRDefault="00A57D52" w:rsidP="00C767E9">
            <w:pPr>
              <w:jc w:val="both"/>
              <w:rPr>
                <w:rFonts w:asciiTheme="majorBidi" w:hAnsiTheme="majorBidi" w:cstheme="majorBidi"/>
                <w:color w:val="C10000"/>
                <w:sz w:val="24"/>
                <w:szCs w:val="24"/>
                <w:lang w:val="en-US"/>
              </w:rPr>
            </w:pPr>
          </w:p>
        </w:tc>
        <w:tc>
          <w:tcPr>
            <w:tcW w:w="2552" w:type="dxa"/>
          </w:tcPr>
          <w:p w14:paraId="4375011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0D911818" w14:textId="77777777" w:rsidTr="00900FA6">
        <w:tc>
          <w:tcPr>
            <w:tcW w:w="3969" w:type="dxa"/>
            <w:shd w:val="clear" w:color="auto" w:fill="EAF1DD" w:themeFill="accent3" w:themeFillTint="33"/>
            <w:vAlign w:val="center"/>
          </w:tcPr>
          <w:p w14:paraId="439B759F" w14:textId="5711F671" w:rsidR="00A57D52" w:rsidRPr="00BF26AB" w:rsidRDefault="000064F6"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lastRenderedPageBreak/>
              <w:t>Der knæles</w:t>
            </w:r>
          </w:p>
        </w:tc>
        <w:tc>
          <w:tcPr>
            <w:tcW w:w="3969" w:type="dxa"/>
            <w:shd w:val="clear" w:color="auto" w:fill="EAF1DD" w:themeFill="accent3" w:themeFillTint="33"/>
            <w:vAlign w:val="center"/>
          </w:tcPr>
          <w:p w14:paraId="3DFC369E" w14:textId="0A3795A4"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prostrations</w:t>
            </w:r>
          </w:p>
        </w:tc>
        <w:tc>
          <w:tcPr>
            <w:tcW w:w="2552" w:type="dxa"/>
            <w:shd w:val="clear" w:color="auto" w:fill="EAF1DD" w:themeFill="accent3" w:themeFillTint="33"/>
            <w:vAlign w:val="center"/>
          </w:tcPr>
          <w:p w14:paraId="0FC82DC8" w14:textId="536DA99B"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المطانيات</w:t>
            </w:r>
          </w:p>
        </w:tc>
      </w:tr>
      <w:tr w:rsidR="00A57D52" w:rsidRPr="004332C7" w14:paraId="7EFF05CF" w14:textId="77777777" w:rsidTr="00900FA6">
        <w:trPr>
          <w:trHeight w:val="614"/>
        </w:trPr>
        <w:tc>
          <w:tcPr>
            <w:tcW w:w="3969" w:type="dxa"/>
          </w:tcPr>
          <w:p w14:paraId="3264B67E" w14:textId="6A7519B1" w:rsidR="00A57D52" w:rsidRPr="004332C7" w:rsidRDefault="004E453E" w:rsidP="00C767E9">
            <w:pPr>
              <w:jc w:val="both"/>
              <w:rPr>
                <w:rFonts w:asciiTheme="majorBidi" w:hAnsiTheme="majorBidi" w:cstheme="majorBidi"/>
                <w:b/>
                <w:bCs/>
                <w:color w:val="C10000"/>
                <w:sz w:val="24"/>
                <w:szCs w:val="24"/>
                <w:lang w:val="en-US"/>
              </w:rPr>
            </w:pPr>
            <w:proofErr w:type="spellStart"/>
            <w:r w:rsidRPr="004332C7">
              <w:rPr>
                <w:rFonts w:asciiTheme="majorBidi" w:hAnsiTheme="majorBidi" w:cstheme="majorBidi"/>
                <w:b/>
                <w:bCs/>
                <w:color w:val="C10000"/>
                <w:sz w:val="24"/>
                <w:szCs w:val="24"/>
                <w:lang w:val="en-US"/>
              </w:rPr>
              <w:t>Præst</w:t>
            </w:r>
            <w:proofErr w:type="spellEnd"/>
            <w:r w:rsidR="00A57D52" w:rsidRPr="004332C7">
              <w:rPr>
                <w:rFonts w:asciiTheme="majorBidi" w:hAnsiTheme="majorBidi" w:cstheme="majorBidi"/>
                <w:b/>
                <w:bCs/>
                <w:color w:val="C10000"/>
                <w:sz w:val="24"/>
                <w:szCs w:val="24"/>
                <w:lang w:val="en-US"/>
              </w:rPr>
              <w:t>:</w:t>
            </w:r>
          </w:p>
          <w:p w14:paraId="1255FA4F" w14:textId="20339F5C" w:rsidR="0001031F" w:rsidRPr="004332C7" w:rsidRDefault="00A57D52" w:rsidP="0001031F">
            <w:pPr>
              <w:jc w:val="both"/>
              <w:rPr>
                <w:rFonts w:asciiTheme="majorBidi" w:hAnsiTheme="majorBidi" w:cstheme="majorBidi"/>
                <w:sz w:val="24"/>
                <w:szCs w:val="24"/>
              </w:rPr>
            </w:pPr>
            <w:r w:rsidRPr="004332C7">
              <w:rPr>
                <w:rFonts w:asciiTheme="majorBidi" w:hAnsiTheme="majorBidi" w:cstheme="majorBidi"/>
                <w:sz w:val="24"/>
                <w:szCs w:val="24"/>
              </w:rPr>
              <w:t>Lad os knæle</w:t>
            </w:r>
            <w:r w:rsidR="009F285B" w:rsidRPr="004332C7">
              <w:rPr>
                <w:rFonts w:asciiTheme="majorBidi" w:hAnsiTheme="majorBidi" w:cstheme="majorBidi"/>
                <w:sz w:val="24"/>
                <w:szCs w:val="24"/>
              </w:rPr>
              <w:t>.</w:t>
            </w:r>
          </w:p>
        </w:tc>
        <w:tc>
          <w:tcPr>
            <w:tcW w:w="3969" w:type="dxa"/>
          </w:tcPr>
          <w:p w14:paraId="7828C73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77054E9" w14:textId="10937E1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bend our knees.</w:t>
            </w:r>
          </w:p>
        </w:tc>
        <w:tc>
          <w:tcPr>
            <w:tcW w:w="2552" w:type="dxa"/>
          </w:tcPr>
          <w:p w14:paraId="0FE3AB45"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7B762890" w14:textId="1A5CD353" w:rsidR="00A57D52" w:rsidRPr="006D1E9F" w:rsidRDefault="00A57D52" w:rsidP="00C767E9">
            <w:pPr>
              <w:bidi/>
              <w:spacing w:after="200" w:line="276" w:lineRule="auto"/>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نحنى ركبنا.</w:t>
            </w:r>
          </w:p>
        </w:tc>
      </w:tr>
      <w:tr w:rsidR="00A57D52" w:rsidRPr="0019613F" w14:paraId="3B7B338D" w14:textId="77777777" w:rsidTr="00900FA6">
        <w:tc>
          <w:tcPr>
            <w:tcW w:w="3969" w:type="dxa"/>
          </w:tcPr>
          <w:p w14:paraId="79D105FE" w14:textId="4E70E6C9" w:rsidR="00A57D52"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188ECCD0" w14:textId="3DD7771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os nådig, Gud Fader, den Almægtige.</w:t>
            </w:r>
          </w:p>
        </w:tc>
        <w:tc>
          <w:tcPr>
            <w:tcW w:w="3969" w:type="dxa"/>
          </w:tcPr>
          <w:p w14:paraId="3CF4F7B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9540FB8" w14:textId="033A155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w:t>
            </w:r>
          </w:p>
        </w:tc>
        <w:tc>
          <w:tcPr>
            <w:tcW w:w="2552" w:type="dxa"/>
          </w:tcPr>
          <w:p w14:paraId="7C55E386"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4C0F8199" w14:textId="77777777" w:rsidR="00A57D52" w:rsidRPr="006D1E9F" w:rsidRDefault="00A57D52" w:rsidP="00C767E9">
            <w:pPr>
              <w:bidi/>
              <w:jc w:val="both"/>
              <w:rPr>
                <w:rFonts w:asciiTheme="majorBidi" w:hAnsiTheme="majorBidi" w:cstheme="majorBidi"/>
                <w:b/>
                <w:bCs/>
                <w:sz w:val="24"/>
                <w:szCs w:val="24"/>
                <w:rtl/>
              </w:rPr>
            </w:pPr>
            <w:r w:rsidRPr="006D1E9F">
              <w:rPr>
                <w:rFonts w:asciiTheme="majorBidi" w:hAnsiTheme="majorBidi" w:cstheme="majorBidi"/>
                <w:b/>
                <w:bCs/>
                <w:sz w:val="24"/>
                <w:szCs w:val="24"/>
                <w:rtl/>
              </w:rPr>
              <w:t>إرحمنا يا الله الآب ضابط الكل.</w:t>
            </w:r>
          </w:p>
          <w:p w14:paraId="68EBDC9C"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178FE25B" w14:textId="77777777" w:rsidTr="00900FA6">
        <w:tc>
          <w:tcPr>
            <w:tcW w:w="3969" w:type="dxa"/>
          </w:tcPr>
          <w:p w14:paraId="1918EB68" w14:textId="03449DE4" w:rsidR="00A57D52"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00756AC3" w14:textId="7F958D8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lad os rejse os </w:t>
            </w:r>
            <w:r w:rsidR="009F285B" w:rsidRPr="004332C7">
              <w:rPr>
                <w:rFonts w:asciiTheme="majorBidi" w:hAnsiTheme="majorBidi" w:cstheme="majorBidi"/>
                <w:sz w:val="24"/>
                <w:szCs w:val="24"/>
              </w:rPr>
              <w:t>–</w:t>
            </w:r>
            <w:r w:rsidRPr="004332C7">
              <w:rPr>
                <w:rFonts w:asciiTheme="majorBidi" w:hAnsiTheme="majorBidi" w:cstheme="majorBidi"/>
                <w:sz w:val="24"/>
                <w:szCs w:val="24"/>
              </w:rPr>
              <w:t xml:space="preserve"> knæle</w:t>
            </w:r>
            <w:r w:rsidR="009F285B" w:rsidRPr="004332C7">
              <w:rPr>
                <w:rFonts w:asciiTheme="majorBidi" w:hAnsiTheme="majorBidi" w:cstheme="majorBidi"/>
                <w:sz w:val="24"/>
                <w:szCs w:val="24"/>
              </w:rPr>
              <w:t>.</w:t>
            </w:r>
          </w:p>
        </w:tc>
        <w:tc>
          <w:tcPr>
            <w:tcW w:w="3969" w:type="dxa"/>
          </w:tcPr>
          <w:p w14:paraId="0367B36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38D79B5" w14:textId="25BD3AE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stand and bend our knees.</w:t>
            </w:r>
          </w:p>
        </w:tc>
        <w:tc>
          <w:tcPr>
            <w:tcW w:w="2552" w:type="dxa"/>
          </w:tcPr>
          <w:p w14:paraId="2C2E1E61"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5582D771" w14:textId="7C140D32" w:rsidR="00A57D52" w:rsidRPr="006D1E9F" w:rsidRDefault="00A57D52" w:rsidP="0001031F">
            <w:pPr>
              <w:bidi/>
              <w:jc w:val="both"/>
              <w:rPr>
                <w:rFonts w:asciiTheme="majorBidi" w:hAnsiTheme="majorBidi" w:cstheme="majorBidi"/>
                <w:b/>
                <w:bCs/>
                <w:sz w:val="24"/>
                <w:szCs w:val="24"/>
              </w:rPr>
            </w:pPr>
            <w:r w:rsidRPr="006D1E9F">
              <w:rPr>
                <w:rFonts w:asciiTheme="majorBidi" w:hAnsiTheme="majorBidi" w:cstheme="majorBidi"/>
                <w:b/>
                <w:bCs/>
                <w:sz w:val="24"/>
                <w:szCs w:val="24"/>
                <w:rtl/>
              </w:rPr>
              <w:t>نقف ونحنى ركبنا.</w:t>
            </w:r>
          </w:p>
        </w:tc>
      </w:tr>
      <w:tr w:rsidR="00624D26" w:rsidRPr="004332C7" w14:paraId="32D7CED4" w14:textId="77777777" w:rsidTr="00900FA6">
        <w:tc>
          <w:tcPr>
            <w:tcW w:w="3969" w:type="dxa"/>
          </w:tcPr>
          <w:p w14:paraId="437E4512" w14:textId="77777777" w:rsidR="00624D26" w:rsidRPr="004332C7" w:rsidRDefault="00624D26" w:rsidP="00C767E9">
            <w:pPr>
              <w:jc w:val="both"/>
              <w:rPr>
                <w:rFonts w:asciiTheme="majorBidi" w:hAnsiTheme="majorBidi" w:cstheme="majorBidi"/>
                <w:b/>
                <w:bCs/>
                <w:color w:val="C10000"/>
                <w:sz w:val="24"/>
                <w:szCs w:val="24"/>
              </w:rPr>
            </w:pPr>
          </w:p>
        </w:tc>
        <w:tc>
          <w:tcPr>
            <w:tcW w:w="3969" w:type="dxa"/>
          </w:tcPr>
          <w:p w14:paraId="5E2C9968"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0060AC3"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49C300E0" w14:textId="77777777" w:rsidTr="00900FA6">
        <w:tc>
          <w:tcPr>
            <w:tcW w:w="3969" w:type="dxa"/>
          </w:tcPr>
          <w:p w14:paraId="3D2F862E" w14:textId="1286546F" w:rsidR="00A57D52"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05EB8631" w14:textId="2430786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 os nådig, Gud vor Frelser.</w:t>
            </w:r>
          </w:p>
        </w:tc>
        <w:tc>
          <w:tcPr>
            <w:tcW w:w="3969" w:type="dxa"/>
          </w:tcPr>
          <w:p w14:paraId="1CD0738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787C411" w14:textId="200571E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Have mercy, O God, our </w:t>
            </w:r>
            <w:proofErr w:type="spellStart"/>
            <w:r w:rsidRPr="004332C7">
              <w:rPr>
                <w:rFonts w:asciiTheme="majorBidi" w:hAnsiTheme="majorBidi" w:cstheme="majorBidi"/>
                <w:sz w:val="24"/>
                <w:szCs w:val="24"/>
                <w:lang w:val="en-US"/>
              </w:rPr>
              <w:t>saviour</w:t>
            </w:r>
            <w:proofErr w:type="spellEnd"/>
            <w:r w:rsidRPr="004332C7">
              <w:rPr>
                <w:rFonts w:asciiTheme="majorBidi" w:hAnsiTheme="majorBidi" w:cstheme="majorBidi"/>
                <w:sz w:val="24"/>
                <w:szCs w:val="24"/>
                <w:lang w:val="en-US"/>
              </w:rPr>
              <w:t>.</w:t>
            </w:r>
          </w:p>
        </w:tc>
        <w:tc>
          <w:tcPr>
            <w:tcW w:w="2552" w:type="dxa"/>
          </w:tcPr>
          <w:p w14:paraId="060695A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5DC2ADFC" w14:textId="77777777" w:rsidR="00A57D52" w:rsidRPr="006D1E9F" w:rsidRDefault="00A57D52" w:rsidP="00C767E9">
            <w:pPr>
              <w:bidi/>
              <w:jc w:val="both"/>
              <w:rPr>
                <w:rFonts w:asciiTheme="majorBidi" w:hAnsiTheme="majorBidi" w:cstheme="majorBidi"/>
                <w:b/>
                <w:bCs/>
                <w:sz w:val="24"/>
                <w:szCs w:val="24"/>
                <w:rtl/>
              </w:rPr>
            </w:pPr>
            <w:r w:rsidRPr="006D1E9F">
              <w:rPr>
                <w:rFonts w:asciiTheme="majorBidi" w:hAnsiTheme="majorBidi" w:cstheme="majorBidi"/>
                <w:b/>
                <w:bCs/>
                <w:sz w:val="24"/>
                <w:szCs w:val="24"/>
                <w:rtl/>
              </w:rPr>
              <w:t>إرحمنا يا الله مخلصنا.</w:t>
            </w:r>
          </w:p>
          <w:p w14:paraId="6E7997D7"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19613F" w14:paraId="7379369F" w14:textId="77777777" w:rsidTr="00900FA6">
        <w:tc>
          <w:tcPr>
            <w:tcW w:w="3969" w:type="dxa"/>
          </w:tcPr>
          <w:p w14:paraId="18D7DFE8" w14:textId="49014DDC" w:rsidR="00A57D52"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59056F42" w14:textId="45DE4D3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rejse os igen – og knæle</w:t>
            </w:r>
            <w:r w:rsidR="009F285B" w:rsidRPr="004332C7">
              <w:rPr>
                <w:rFonts w:asciiTheme="majorBidi" w:hAnsiTheme="majorBidi" w:cstheme="majorBidi"/>
                <w:sz w:val="24"/>
                <w:szCs w:val="24"/>
              </w:rPr>
              <w:t>.</w:t>
            </w:r>
          </w:p>
        </w:tc>
        <w:tc>
          <w:tcPr>
            <w:tcW w:w="3969" w:type="dxa"/>
          </w:tcPr>
          <w:p w14:paraId="4F6F7EFE"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08A27AB" w14:textId="64C8C6F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Then we stand and bend our knees.</w:t>
            </w:r>
          </w:p>
        </w:tc>
        <w:tc>
          <w:tcPr>
            <w:tcW w:w="2552" w:type="dxa"/>
          </w:tcPr>
          <w:p w14:paraId="00503E71"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AD52904" w14:textId="77777777" w:rsidR="00A57D52" w:rsidRPr="006D1E9F" w:rsidRDefault="00A57D52" w:rsidP="00C767E9">
            <w:pPr>
              <w:bidi/>
              <w:jc w:val="both"/>
              <w:rPr>
                <w:rFonts w:asciiTheme="majorBidi" w:hAnsiTheme="majorBidi" w:cstheme="majorBidi"/>
                <w:b/>
                <w:bCs/>
                <w:sz w:val="24"/>
                <w:szCs w:val="24"/>
                <w:rtl/>
              </w:rPr>
            </w:pPr>
            <w:r w:rsidRPr="006D1E9F">
              <w:rPr>
                <w:rFonts w:asciiTheme="majorBidi" w:hAnsiTheme="majorBidi" w:cstheme="majorBidi"/>
                <w:b/>
                <w:bCs/>
                <w:sz w:val="24"/>
                <w:szCs w:val="24"/>
                <w:rtl/>
              </w:rPr>
              <w:t>ثم نقف ونحنى ركبنا.</w:t>
            </w:r>
          </w:p>
          <w:p w14:paraId="0F20AC28"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19613F" w14:paraId="018CD5A9" w14:textId="77777777" w:rsidTr="00900FA6">
        <w:tc>
          <w:tcPr>
            <w:tcW w:w="3969" w:type="dxa"/>
          </w:tcPr>
          <w:p w14:paraId="7908372B" w14:textId="059554BB" w:rsidR="00A57D52"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0C316588" w14:textId="15F7BCC9" w:rsidR="00A57D52" w:rsidRPr="004332C7" w:rsidRDefault="00A57D52" w:rsidP="00C767E9">
            <w:pPr>
              <w:jc w:val="both"/>
              <w:rPr>
                <w:rFonts w:asciiTheme="majorBidi" w:hAnsiTheme="majorBidi" w:cstheme="majorBidi"/>
                <w:color w:val="C10000"/>
                <w:sz w:val="24"/>
                <w:szCs w:val="24"/>
              </w:rPr>
            </w:pPr>
            <w:r w:rsidRPr="004332C7">
              <w:rPr>
                <w:rFonts w:asciiTheme="majorBidi" w:hAnsiTheme="majorBidi" w:cstheme="majorBidi"/>
                <w:sz w:val="24"/>
                <w:szCs w:val="24"/>
              </w:rPr>
              <w:t>Vær os nådig, Gud, og forbarm dig over os.</w:t>
            </w:r>
          </w:p>
        </w:tc>
        <w:tc>
          <w:tcPr>
            <w:tcW w:w="3969" w:type="dxa"/>
          </w:tcPr>
          <w:p w14:paraId="03EC335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5E10B7F2" w14:textId="2438FB5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Have mercy, O God, and have mercy.</w:t>
            </w:r>
          </w:p>
        </w:tc>
        <w:tc>
          <w:tcPr>
            <w:tcW w:w="2552" w:type="dxa"/>
          </w:tcPr>
          <w:p w14:paraId="45A6DE09"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45D2D31E" w14:textId="77777777" w:rsidR="00A57D52" w:rsidRPr="006D1E9F" w:rsidRDefault="00A57D52" w:rsidP="00C767E9">
            <w:pPr>
              <w:bidi/>
              <w:jc w:val="both"/>
              <w:rPr>
                <w:rFonts w:asciiTheme="majorBidi" w:hAnsiTheme="majorBidi" w:cstheme="majorBidi"/>
                <w:b/>
                <w:bCs/>
                <w:sz w:val="24"/>
                <w:szCs w:val="24"/>
                <w:rtl/>
              </w:rPr>
            </w:pPr>
            <w:r w:rsidRPr="006D1E9F">
              <w:rPr>
                <w:rFonts w:asciiTheme="majorBidi" w:hAnsiTheme="majorBidi" w:cstheme="majorBidi"/>
                <w:b/>
                <w:bCs/>
                <w:sz w:val="24"/>
                <w:szCs w:val="24"/>
                <w:rtl/>
              </w:rPr>
              <w:t>إرحمنا يا الله ثم إرحمنا.</w:t>
            </w:r>
          </w:p>
          <w:p w14:paraId="426D98D4"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19613F" w14:paraId="046563AD" w14:textId="77777777" w:rsidTr="00900FA6">
        <w:tc>
          <w:tcPr>
            <w:tcW w:w="3969" w:type="dxa"/>
          </w:tcPr>
          <w:p w14:paraId="573CB6DA" w14:textId="77777777" w:rsidR="00A57D52" w:rsidRPr="004332C7" w:rsidRDefault="00A57D52" w:rsidP="00C767E9">
            <w:pPr>
              <w:jc w:val="both"/>
              <w:rPr>
                <w:rFonts w:asciiTheme="majorBidi" w:hAnsiTheme="majorBidi" w:cstheme="majorBidi"/>
                <w:color w:val="C10000"/>
                <w:sz w:val="24"/>
                <w:szCs w:val="24"/>
                <w:lang w:val="en-US"/>
              </w:rPr>
            </w:pPr>
          </w:p>
        </w:tc>
        <w:tc>
          <w:tcPr>
            <w:tcW w:w="3969" w:type="dxa"/>
          </w:tcPr>
          <w:p w14:paraId="4F3F9C5D" w14:textId="77777777" w:rsidR="00A57D52" w:rsidRPr="004332C7" w:rsidRDefault="00A57D52" w:rsidP="00C767E9">
            <w:pPr>
              <w:autoSpaceDE w:val="0"/>
              <w:autoSpaceDN w:val="0"/>
              <w:adjustRightInd w:val="0"/>
              <w:jc w:val="both"/>
              <w:rPr>
                <w:rFonts w:asciiTheme="majorBidi" w:hAnsiTheme="majorBidi" w:cstheme="majorBidi"/>
                <w:color w:val="C10000"/>
                <w:sz w:val="24"/>
                <w:szCs w:val="24"/>
                <w:lang w:val="en-US"/>
              </w:rPr>
            </w:pPr>
          </w:p>
        </w:tc>
        <w:tc>
          <w:tcPr>
            <w:tcW w:w="2552" w:type="dxa"/>
          </w:tcPr>
          <w:p w14:paraId="565E8D73"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774D9AB2" w14:textId="77777777" w:rsidTr="00900FA6">
        <w:tc>
          <w:tcPr>
            <w:tcW w:w="3969" w:type="dxa"/>
            <w:shd w:val="clear" w:color="auto" w:fill="EAF1DD" w:themeFill="accent3" w:themeFillTint="33"/>
            <w:vAlign w:val="center"/>
          </w:tcPr>
          <w:p w14:paraId="12ED634D" w14:textId="36F0AC36" w:rsidR="00A57D52" w:rsidRPr="00BF26AB" w:rsidRDefault="000064F6" w:rsidP="00BF26AB">
            <w:pPr>
              <w:jc w:val="center"/>
              <w:rPr>
                <w:rFonts w:asciiTheme="majorBidi" w:hAnsiTheme="majorBidi" w:cstheme="majorBidi"/>
                <w:b/>
                <w:bCs/>
                <w:sz w:val="28"/>
                <w:szCs w:val="28"/>
              </w:rPr>
            </w:pPr>
            <w:r w:rsidRPr="00BF26AB">
              <w:rPr>
                <w:rFonts w:asciiTheme="majorBidi" w:hAnsiTheme="majorBidi" w:cstheme="majorBidi"/>
                <w:b/>
                <w:bCs/>
                <w:color w:val="C10000"/>
                <w:sz w:val="28"/>
                <w:szCs w:val="28"/>
              </w:rPr>
              <w:t>B</w:t>
            </w:r>
            <w:r w:rsidR="00A57D52" w:rsidRPr="00BF26AB">
              <w:rPr>
                <w:rFonts w:asciiTheme="majorBidi" w:hAnsiTheme="majorBidi" w:cstheme="majorBidi"/>
                <w:b/>
                <w:bCs/>
                <w:color w:val="C10000"/>
                <w:sz w:val="28"/>
                <w:szCs w:val="28"/>
              </w:rPr>
              <w:t>ønnen</w:t>
            </w:r>
          </w:p>
        </w:tc>
        <w:tc>
          <w:tcPr>
            <w:tcW w:w="3969" w:type="dxa"/>
            <w:shd w:val="clear" w:color="auto" w:fill="EAF1DD" w:themeFill="accent3" w:themeFillTint="33"/>
            <w:vAlign w:val="center"/>
          </w:tcPr>
          <w:p w14:paraId="38074F93" w14:textId="7AFD365D" w:rsidR="00A57D52" w:rsidRPr="00BF26AB" w:rsidRDefault="00A57D52" w:rsidP="00BF26AB">
            <w:pPr>
              <w:jc w:val="center"/>
              <w:rPr>
                <w:rFonts w:asciiTheme="majorBidi" w:hAnsiTheme="majorBidi" w:cstheme="majorBidi"/>
                <w:b/>
                <w:bCs/>
                <w:sz w:val="28"/>
                <w:szCs w:val="28"/>
              </w:rPr>
            </w:pPr>
            <w:r w:rsidRPr="00BF26AB">
              <w:rPr>
                <w:rFonts w:asciiTheme="majorBidi" w:hAnsiTheme="majorBidi" w:cstheme="majorBidi"/>
                <w:b/>
                <w:bCs/>
                <w:color w:val="C10000"/>
                <w:sz w:val="28"/>
                <w:szCs w:val="28"/>
                <w:lang w:val="en-US"/>
              </w:rPr>
              <w:t>litanies</w:t>
            </w:r>
          </w:p>
        </w:tc>
        <w:tc>
          <w:tcPr>
            <w:tcW w:w="2552" w:type="dxa"/>
            <w:shd w:val="clear" w:color="auto" w:fill="EAF1DD" w:themeFill="accent3" w:themeFillTint="33"/>
            <w:vAlign w:val="center"/>
          </w:tcPr>
          <w:p w14:paraId="0B848E23" w14:textId="53AEE33C" w:rsidR="00A57D52" w:rsidRPr="00BF26AB" w:rsidRDefault="00A57D52" w:rsidP="00BF26AB">
            <w:pPr>
              <w:bidi/>
              <w:jc w:val="center"/>
              <w:rPr>
                <w:rFonts w:asciiTheme="majorBidi" w:hAnsiTheme="majorBidi" w:cstheme="majorBidi"/>
                <w:b/>
                <w:bCs/>
                <w:sz w:val="28"/>
                <w:szCs w:val="28"/>
              </w:rPr>
            </w:pPr>
            <w:r w:rsidRPr="00BF26AB">
              <w:rPr>
                <w:rFonts w:asciiTheme="majorBidi" w:hAnsiTheme="majorBidi" w:cstheme="majorBidi"/>
                <w:b/>
                <w:bCs/>
                <w:color w:val="C10000"/>
                <w:sz w:val="28"/>
                <w:szCs w:val="28"/>
                <w:rtl/>
              </w:rPr>
              <w:t>الطلبة</w:t>
            </w:r>
          </w:p>
        </w:tc>
      </w:tr>
      <w:tr w:rsidR="00A57D52" w:rsidRPr="0019613F" w14:paraId="42854B9B" w14:textId="77777777" w:rsidTr="00900FA6">
        <w:tc>
          <w:tcPr>
            <w:tcW w:w="3969" w:type="dxa"/>
          </w:tcPr>
          <w:p w14:paraId="7D9FC89C" w14:textId="01FB74CB"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77349187" w14:textId="1ABDB93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de levende * Bed for de syge * Bed for de rejsende*.</w:t>
            </w:r>
          </w:p>
        </w:tc>
        <w:tc>
          <w:tcPr>
            <w:tcW w:w="3969" w:type="dxa"/>
          </w:tcPr>
          <w:p w14:paraId="4CCC238D"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6BFD36B" w14:textId="1312C7E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the living * Pray for the sick * Pray for the travelers *.</w:t>
            </w:r>
          </w:p>
        </w:tc>
        <w:tc>
          <w:tcPr>
            <w:tcW w:w="2552" w:type="dxa"/>
          </w:tcPr>
          <w:p w14:paraId="26E3E38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781E6E95" w14:textId="0EF5197C"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صلوا من أجل الأحياء، صلوا من أجل المرضى. صلوا من أجل المسافرين</w:t>
            </w:r>
          </w:p>
        </w:tc>
      </w:tr>
      <w:tr w:rsidR="00624D26" w:rsidRPr="0019613F" w14:paraId="1FC26FD8" w14:textId="77777777" w:rsidTr="00900FA6">
        <w:tc>
          <w:tcPr>
            <w:tcW w:w="3969" w:type="dxa"/>
          </w:tcPr>
          <w:p w14:paraId="32266E88"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76B3871"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7610325"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6DDC7E5D" w14:textId="77777777" w:rsidTr="00900FA6">
        <w:tc>
          <w:tcPr>
            <w:tcW w:w="3969" w:type="dxa"/>
          </w:tcPr>
          <w:p w14:paraId="43C0A4A9" w14:textId="5616577A"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0EB24E5B" w14:textId="5079C5B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w w:val="105"/>
                <w:sz w:val="24"/>
                <w:szCs w:val="24"/>
              </w:rPr>
              <w:t>Herre, forbarm dig!</w:t>
            </w:r>
          </w:p>
        </w:tc>
        <w:tc>
          <w:tcPr>
            <w:tcW w:w="3969" w:type="dxa"/>
          </w:tcPr>
          <w:p w14:paraId="6F9A1229"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974B2C0" w14:textId="04B7A23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4959BA7F"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3CFA6AB5" w14:textId="2C2E8DE2" w:rsidR="00A57D52" w:rsidRPr="006D1E9F" w:rsidRDefault="00A57D52" w:rsidP="00C767E9">
            <w:pPr>
              <w:bidi/>
              <w:jc w:val="both"/>
              <w:rPr>
                <w:rFonts w:asciiTheme="majorBidi" w:hAnsiTheme="majorBidi" w:cstheme="majorBidi"/>
                <w:b/>
                <w:bCs/>
                <w:sz w:val="24"/>
                <w:szCs w:val="24"/>
              </w:rPr>
            </w:pPr>
            <w:r w:rsidRPr="006D1E9F">
              <w:rPr>
                <w:rFonts w:asciiTheme="majorBidi" w:hAnsiTheme="majorBidi" w:cstheme="majorBidi"/>
                <w:b/>
                <w:bCs/>
                <w:sz w:val="24"/>
                <w:szCs w:val="24"/>
                <w:rtl/>
              </w:rPr>
              <w:t>يا رب ارحم</w:t>
            </w:r>
          </w:p>
        </w:tc>
      </w:tr>
      <w:tr w:rsidR="00624D26" w:rsidRPr="004332C7" w14:paraId="7502750B" w14:textId="77777777" w:rsidTr="00900FA6">
        <w:tc>
          <w:tcPr>
            <w:tcW w:w="3969" w:type="dxa"/>
          </w:tcPr>
          <w:p w14:paraId="6ED121C3"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8092D46"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31AC4F3"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994E87C" w14:textId="77777777" w:rsidTr="00900FA6">
        <w:tc>
          <w:tcPr>
            <w:tcW w:w="3969" w:type="dxa"/>
          </w:tcPr>
          <w:p w14:paraId="69F881FD" w14:textId="1EA27C70"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3EE8A31B" w14:textId="00810C4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gunstig vind og jordens frugt * Bed for flodvan­ dets stigning og dens højdestand såvel som for dens mængde * Bed for den gode regn og jordens sæd *.</w:t>
            </w:r>
          </w:p>
        </w:tc>
        <w:tc>
          <w:tcPr>
            <w:tcW w:w="3969" w:type="dxa"/>
          </w:tcPr>
          <w:p w14:paraId="4E7CA865"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DC61D3E" w14:textId="41F6B66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the winds and the fruit of the earth * Pray for the rising of the river and its height * Pray for the good rain and the seed of the earth *.</w:t>
            </w:r>
          </w:p>
        </w:tc>
        <w:tc>
          <w:tcPr>
            <w:tcW w:w="2552" w:type="dxa"/>
          </w:tcPr>
          <w:p w14:paraId="0F9C0B88"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345CDCF1" w14:textId="21434754"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صلوا من أجل الهواء الصالح وثمار الأرض. صلوا من أجل صعود مياه الأنهار وارتفاعها كمقدارها. صلوا من اجل الأمطار الصالحة ومزروعات الأرض</w:t>
            </w:r>
          </w:p>
        </w:tc>
      </w:tr>
      <w:tr w:rsidR="00624D26" w:rsidRPr="0019613F" w14:paraId="5CB9B24B" w14:textId="77777777" w:rsidTr="00900FA6">
        <w:tc>
          <w:tcPr>
            <w:tcW w:w="3969" w:type="dxa"/>
          </w:tcPr>
          <w:p w14:paraId="66F33CD2"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C7133B6"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DD9846A"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7B98646D" w14:textId="77777777" w:rsidTr="00900FA6">
        <w:tc>
          <w:tcPr>
            <w:tcW w:w="3969" w:type="dxa"/>
          </w:tcPr>
          <w:p w14:paraId="6AA364B5" w14:textId="49F280F4"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10A7BC36" w14:textId="195B626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w w:val="105"/>
                <w:sz w:val="24"/>
                <w:szCs w:val="24"/>
              </w:rPr>
              <w:t>Herre, forbarm dig!</w:t>
            </w:r>
          </w:p>
        </w:tc>
        <w:tc>
          <w:tcPr>
            <w:tcW w:w="3969" w:type="dxa"/>
          </w:tcPr>
          <w:p w14:paraId="13D6BA1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DEC0AF5" w14:textId="2FAD372E"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125488BC"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336D1A58" w14:textId="67F35966" w:rsidR="00A57D52" w:rsidRPr="006D1E9F" w:rsidRDefault="00A57D52" w:rsidP="00C767E9">
            <w:pPr>
              <w:bidi/>
              <w:jc w:val="both"/>
              <w:rPr>
                <w:rFonts w:asciiTheme="majorBidi" w:hAnsiTheme="majorBidi" w:cstheme="majorBidi"/>
                <w:b/>
                <w:bCs/>
                <w:sz w:val="24"/>
                <w:szCs w:val="24"/>
              </w:rPr>
            </w:pPr>
            <w:r w:rsidRPr="006D1E9F">
              <w:rPr>
                <w:rFonts w:asciiTheme="majorBidi" w:hAnsiTheme="majorBidi" w:cstheme="majorBidi"/>
                <w:b/>
                <w:bCs/>
                <w:sz w:val="24"/>
                <w:szCs w:val="24"/>
                <w:rtl/>
              </w:rPr>
              <w:t>يا رب ارحم</w:t>
            </w:r>
          </w:p>
        </w:tc>
      </w:tr>
      <w:tr w:rsidR="00624D26" w:rsidRPr="004332C7" w14:paraId="4FAEABB5" w14:textId="77777777" w:rsidTr="00900FA6">
        <w:tc>
          <w:tcPr>
            <w:tcW w:w="3969" w:type="dxa"/>
          </w:tcPr>
          <w:p w14:paraId="45D6F5F4"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2A65EF7"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39614F4"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7388047F" w14:textId="77777777" w:rsidTr="00900FA6">
        <w:tc>
          <w:tcPr>
            <w:tcW w:w="3969" w:type="dxa"/>
          </w:tcPr>
          <w:p w14:paraId="1F1B00C0" w14:textId="5CEE9DD1"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2051AE39" w14:textId="361E825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krigsfanger * Bed for folk og dyrs redning * Bed for fred i verden og i denne by* Bed for vore konger, som holder af Kristus*·</w:t>
            </w:r>
          </w:p>
        </w:tc>
        <w:tc>
          <w:tcPr>
            <w:tcW w:w="3969" w:type="dxa"/>
          </w:tcPr>
          <w:p w14:paraId="1F55122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89587A9" w14:textId="613DF66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prisoners of war * Pray for the salvation of peoples and animals * Pray for peace in the world and in this city * Pray for our kings who love Christ * ·</w:t>
            </w:r>
          </w:p>
        </w:tc>
        <w:tc>
          <w:tcPr>
            <w:tcW w:w="2552" w:type="dxa"/>
          </w:tcPr>
          <w:p w14:paraId="70732C4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B825F20" w14:textId="3297998F"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صلوا من اجل نجاة الناس والدواب. صلوا من أجل سلامة العالم وهذه المدينة. صلوا من أجل ملوكنا محبي المسيح</w:t>
            </w:r>
          </w:p>
        </w:tc>
      </w:tr>
      <w:tr w:rsidR="00624D26" w:rsidRPr="0019613F" w14:paraId="38B42781" w14:textId="77777777" w:rsidTr="00900FA6">
        <w:tc>
          <w:tcPr>
            <w:tcW w:w="3969" w:type="dxa"/>
          </w:tcPr>
          <w:p w14:paraId="15C51D78"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60830E0"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347E8A0"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1C1E3B84" w14:textId="77777777" w:rsidTr="00900FA6">
        <w:tc>
          <w:tcPr>
            <w:tcW w:w="3969" w:type="dxa"/>
          </w:tcPr>
          <w:p w14:paraId="61DBADF0" w14:textId="6CBF22E1" w:rsidR="00A57D52"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44216CFB" w14:textId="43ACAED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w w:val="105"/>
                <w:sz w:val="24"/>
                <w:szCs w:val="24"/>
              </w:rPr>
              <w:t>Herre, forbarm dig!</w:t>
            </w:r>
          </w:p>
        </w:tc>
        <w:tc>
          <w:tcPr>
            <w:tcW w:w="3969" w:type="dxa"/>
          </w:tcPr>
          <w:p w14:paraId="232AB61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15EA1F0" w14:textId="3898EDD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500E4BAB"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36775C57" w14:textId="52A363A8" w:rsidR="00A57D52" w:rsidRPr="006D1E9F" w:rsidRDefault="00A57D52" w:rsidP="00C767E9">
            <w:pPr>
              <w:bidi/>
              <w:jc w:val="both"/>
              <w:rPr>
                <w:rFonts w:asciiTheme="majorBidi" w:hAnsiTheme="majorBidi" w:cstheme="majorBidi"/>
                <w:b/>
                <w:bCs/>
                <w:sz w:val="24"/>
                <w:szCs w:val="24"/>
              </w:rPr>
            </w:pPr>
            <w:r w:rsidRPr="006D1E9F">
              <w:rPr>
                <w:rFonts w:asciiTheme="majorBidi" w:hAnsiTheme="majorBidi" w:cstheme="majorBidi"/>
                <w:b/>
                <w:bCs/>
                <w:sz w:val="24"/>
                <w:szCs w:val="24"/>
                <w:rtl/>
              </w:rPr>
              <w:t>يا رب ارحم</w:t>
            </w:r>
          </w:p>
        </w:tc>
      </w:tr>
      <w:tr w:rsidR="00624D26" w:rsidRPr="004332C7" w14:paraId="4DE6A632" w14:textId="77777777" w:rsidTr="00900FA6">
        <w:tc>
          <w:tcPr>
            <w:tcW w:w="3969" w:type="dxa"/>
          </w:tcPr>
          <w:p w14:paraId="01C3F30D"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54FE627"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753D5B5B"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3B2A409E" w14:textId="77777777" w:rsidTr="00900FA6">
        <w:tc>
          <w:tcPr>
            <w:tcW w:w="3969" w:type="dxa"/>
          </w:tcPr>
          <w:p w14:paraId="313575FC" w14:textId="4D4FEF92"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4EDDFC7C" w14:textId="6182DD1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dem, der holder dødsklage * Bed for de afdøde* Bed for ofrene og frembærelserne *.</w:t>
            </w:r>
          </w:p>
        </w:tc>
        <w:tc>
          <w:tcPr>
            <w:tcW w:w="3969" w:type="dxa"/>
          </w:tcPr>
          <w:p w14:paraId="1DA6CF8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52C1077" w14:textId="3B695EB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the mourners * Pray for the dead * Pray for the victims and the presentations *.</w:t>
            </w:r>
          </w:p>
        </w:tc>
        <w:tc>
          <w:tcPr>
            <w:tcW w:w="2552" w:type="dxa"/>
          </w:tcPr>
          <w:p w14:paraId="0D77AC9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768082E3" w14:textId="0BD68D57"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صلوا من أجل المسنين. صلوا من أجل المتنيحين. صلوا من أجل الصعائد والقرابين</w:t>
            </w:r>
          </w:p>
        </w:tc>
      </w:tr>
      <w:tr w:rsidR="00624D26" w:rsidRPr="0019613F" w14:paraId="0CAD3998" w14:textId="77777777" w:rsidTr="00900FA6">
        <w:tc>
          <w:tcPr>
            <w:tcW w:w="3969" w:type="dxa"/>
          </w:tcPr>
          <w:p w14:paraId="18B5FA66"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853CBD6"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1BF8DBB"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4F8A7519" w14:textId="77777777" w:rsidTr="00900FA6">
        <w:tc>
          <w:tcPr>
            <w:tcW w:w="3969" w:type="dxa"/>
          </w:tcPr>
          <w:p w14:paraId="52BB97F0" w14:textId="15E4D048" w:rsidR="00A57D52"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5EFDB481" w14:textId="01C0B06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w w:val="105"/>
                <w:sz w:val="24"/>
                <w:szCs w:val="24"/>
              </w:rPr>
              <w:lastRenderedPageBreak/>
              <w:t>Herre, forbarm dig!</w:t>
            </w:r>
          </w:p>
        </w:tc>
        <w:tc>
          <w:tcPr>
            <w:tcW w:w="3969" w:type="dxa"/>
          </w:tcPr>
          <w:p w14:paraId="5DE94E9C"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lastRenderedPageBreak/>
              <w:t>People:</w:t>
            </w:r>
          </w:p>
          <w:p w14:paraId="4602A12A" w14:textId="5A799A0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lastRenderedPageBreak/>
              <w:t>Lord have mercy.</w:t>
            </w:r>
          </w:p>
        </w:tc>
        <w:tc>
          <w:tcPr>
            <w:tcW w:w="2552" w:type="dxa"/>
          </w:tcPr>
          <w:p w14:paraId="4F79C1E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lastRenderedPageBreak/>
              <w:t>الشعب</w:t>
            </w:r>
            <w:r w:rsidRPr="006D1E9F">
              <w:rPr>
                <w:rFonts w:asciiTheme="majorBidi" w:hAnsiTheme="majorBidi" w:cstheme="majorBidi"/>
                <w:b/>
                <w:bCs/>
                <w:color w:val="C10000"/>
                <w:sz w:val="24"/>
                <w:szCs w:val="24"/>
              </w:rPr>
              <w:t>:</w:t>
            </w:r>
          </w:p>
          <w:p w14:paraId="6DED9C1A" w14:textId="7C43F952" w:rsidR="00A57D52" w:rsidRPr="006D1E9F" w:rsidRDefault="00A57D52" w:rsidP="00C767E9">
            <w:pPr>
              <w:bidi/>
              <w:jc w:val="both"/>
              <w:rPr>
                <w:rFonts w:asciiTheme="majorBidi" w:hAnsiTheme="majorBidi" w:cstheme="majorBidi"/>
                <w:b/>
                <w:bCs/>
                <w:sz w:val="24"/>
                <w:szCs w:val="24"/>
              </w:rPr>
            </w:pPr>
            <w:r w:rsidRPr="006D1E9F">
              <w:rPr>
                <w:rFonts w:asciiTheme="majorBidi" w:hAnsiTheme="majorBidi" w:cstheme="majorBidi"/>
                <w:b/>
                <w:bCs/>
                <w:sz w:val="24"/>
                <w:szCs w:val="24"/>
                <w:rtl/>
              </w:rPr>
              <w:lastRenderedPageBreak/>
              <w:t>يا رب ارحم</w:t>
            </w:r>
          </w:p>
        </w:tc>
      </w:tr>
      <w:tr w:rsidR="00624D26" w:rsidRPr="004332C7" w14:paraId="5B3B0ED6" w14:textId="77777777" w:rsidTr="00900FA6">
        <w:tc>
          <w:tcPr>
            <w:tcW w:w="3969" w:type="dxa"/>
          </w:tcPr>
          <w:p w14:paraId="01908DD7"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19E2F39"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C866770"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12071A0B" w14:textId="77777777" w:rsidTr="00900FA6">
        <w:tc>
          <w:tcPr>
            <w:tcW w:w="3969" w:type="dxa"/>
          </w:tcPr>
          <w:p w14:paraId="0E103702" w14:textId="29F93BBE"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0DBB3067" w14:textId="18428B35" w:rsidR="00A57D52" w:rsidRPr="004332C7" w:rsidRDefault="00A57D52" w:rsidP="0074591A">
            <w:pPr>
              <w:jc w:val="both"/>
              <w:rPr>
                <w:rFonts w:asciiTheme="majorBidi" w:hAnsiTheme="majorBidi" w:cstheme="majorBidi"/>
                <w:sz w:val="24"/>
                <w:szCs w:val="24"/>
              </w:rPr>
            </w:pPr>
            <w:r w:rsidRPr="004332C7">
              <w:rPr>
                <w:rFonts w:asciiTheme="majorBidi" w:hAnsiTheme="majorBidi" w:cstheme="majorBidi"/>
                <w:sz w:val="24"/>
                <w:szCs w:val="24"/>
              </w:rPr>
              <w:t>Bed for de betrængte* Bed for katekumenerne *  Bed</w:t>
            </w:r>
            <w:r w:rsidR="0074591A">
              <w:rPr>
                <w:rFonts w:asciiTheme="majorBidi" w:hAnsiTheme="majorBidi" w:cstheme="majorBidi"/>
                <w:sz w:val="24"/>
                <w:szCs w:val="24"/>
              </w:rPr>
              <w:t xml:space="preserve"> </w:t>
            </w:r>
            <w:r w:rsidR="009F285B" w:rsidRPr="004332C7">
              <w:rPr>
                <w:rFonts w:asciiTheme="majorBidi" w:hAnsiTheme="majorBidi" w:cstheme="majorBidi"/>
                <w:sz w:val="24"/>
                <w:szCs w:val="24"/>
              </w:rPr>
              <w:t>''</w:t>
            </w:r>
            <w:r w:rsidRPr="004332C7">
              <w:rPr>
                <w:rFonts w:asciiTheme="majorBidi" w:hAnsiTheme="majorBidi" w:cstheme="majorBidi"/>
                <w:sz w:val="24"/>
                <w:szCs w:val="24"/>
              </w:rPr>
              <w:t>Herre, forbarm dig".</w:t>
            </w:r>
          </w:p>
        </w:tc>
        <w:tc>
          <w:tcPr>
            <w:tcW w:w="3969" w:type="dxa"/>
          </w:tcPr>
          <w:p w14:paraId="487F7C39"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13C9D9B" w14:textId="6413CDA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the needy * Pray for the catechumens * Pray "Lord, have mercy."</w:t>
            </w:r>
          </w:p>
        </w:tc>
        <w:tc>
          <w:tcPr>
            <w:tcW w:w="2552" w:type="dxa"/>
          </w:tcPr>
          <w:p w14:paraId="4325DBAD"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D773A5E" w14:textId="45500823"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صلوا من أجل المتضايقين. صلوا من أجل الموعوظين. صلوا جميعا يا رب ارحم</w:t>
            </w:r>
          </w:p>
        </w:tc>
      </w:tr>
      <w:tr w:rsidR="00624D26" w:rsidRPr="0019613F" w14:paraId="7ED80E99" w14:textId="77777777" w:rsidTr="00900FA6">
        <w:tc>
          <w:tcPr>
            <w:tcW w:w="3969" w:type="dxa"/>
          </w:tcPr>
          <w:p w14:paraId="30008BF9"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0069D9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8D92E75"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6FA7C6B2" w14:textId="77777777" w:rsidTr="00900FA6">
        <w:tc>
          <w:tcPr>
            <w:tcW w:w="3969" w:type="dxa"/>
          </w:tcPr>
          <w:p w14:paraId="583B12B6" w14:textId="6C6CE30E"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357ECF12" w14:textId="6D49C70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w w:val="105"/>
                <w:sz w:val="24"/>
                <w:szCs w:val="24"/>
              </w:rPr>
              <w:t>Herre, forbarm dig!</w:t>
            </w:r>
          </w:p>
        </w:tc>
        <w:tc>
          <w:tcPr>
            <w:tcW w:w="3969" w:type="dxa"/>
          </w:tcPr>
          <w:p w14:paraId="0616D2D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CDAAC6B" w14:textId="34A342D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18B003CC"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4C157EA1" w14:textId="338E711E" w:rsidR="00A57D52" w:rsidRPr="006D1E9F" w:rsidRDefault="00A57D52" w:rsidP="00C767E9">
            <w:pPr>
              <w:bidi/>
              <w:jc w:val="both"/>
              <w:rPr>
                <w:rFonts w:asciiTheme="majorBidi" w:hAnsiTheme="majorBidi" w:cstheme="majorBidi"/>
                <w:b/>
                <w:bCs/>
                <w:sz w:val="24"/>
                <w:szCs w:val="24"/>
              </w:rPr>
            </w:pPr>
            <w:r w:rsidRPr="006D1E9F">
              <w:rPr>
                <w:rFonts w:asciiTheme="majorBidi" w:hAnsiTheme="majorBidi" w:cstheme="majorBidi"/>
                <w:b/>
                <w:bCs/>
                <w:sz w:val="24"/>
                <w:szCs w:val="24"/>
                <w:rtl/>
              </w:rPr>
              <w:t>يا رب ارحم</w:t>
            </w:r>
          </w:p>
        </w:tc>
      </w:tr>
      <w:tr w:rsidR="00A57D52" w:rsidRPr="0019613F" w14:paraId="4BF2A639" w14:textId="77777777" w:rsidTr="00900FA6">
        <w:tc>
          <w:tcPr>
            <w:tcW w:w="3969" w:type="dxa"/>
          </w:tcPr>
          <w:p w14:paraId="073F3A06" w14:textId="36ED25F6"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Diakonen og menigheden svarer ham, og han kysser korset og giver det til diakonen. Så tager han </w:t>
            </w:r>
            <w:r w:rsidR="009F285B" w:rsidRPr="00C06844">
              <w:rPr>
                <w:rFonts w:asciiTheme="majorBidi" w:hAnsiTheme="majorBidi" w:cstheme="majorBidi"/>
                <w:color w:val="1F497D" w:themeColor="text2"/>
                <w:sz w:val="24"/>
                <w:szCs w:val="24"/>
              </w:rPr>
              <w:t>shuriaen</w:t>
            </w:r>
            <w:r w:rsidRPr="00C06844">
              <w:rPr>
                <w:rFonts w:asciiTheme="majorBidi" w:hAnsiTheme="majorBidi" w:cstheme="majorBidi"/>
                <w:color w:val="1F497D" w:themeColor="text2"/>
                <w:sz w:val="24"/>
                <w:szCs w:val="24"/>
              </w:rPr>
              <w:t xml:space="preserve"> fra ham og siger evangeliebønnen:</w:t>
            </w:r>
          </w:p>
        </w:tc>
        <w:tc>
          <w:tcPr>
            <w:tcW w:w="3969" w:type="dxa"/>
          </w:tcPr>
          <w:p w14:paraId="1FA1B4F3" w14:textId="02C6551E"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kisses the cross and gives it to the deacon. He takes the censer and says the Litany of the Gospel.</w:t>
            </w:r>
          </w:p>
        </w:tc>
        <w:tc>
          <w:tcPr>
            <w:tcW w:w="2552" w:type="dxa"/>
          </w:tcPr>
          <w:p w14:paraId="19A78DAB" w14:textId="478BA627" w:rsidR="00A57D52" w:rsidRPr="00C06844" w:rsidRDefault="00A57D52" w:rsidP="0056623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ويقبل الكاهن الصليب ويناوله للشماس. ثم</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يأخذ المجمرة ويقول أوشية الإنجيل</w:t>
            </w:r>
            <w:r w:rsidRPr="00C06844">
              <w:rPr>
                <w:rFonts w:asciiTheme="majorBidi" w:hAnsiTheme="majorBidi" w:cstheme="majorBidi"/>
                <w:b/>
                <w:bCs/>
                <w:color w:val="1F497D" w:themeColor="text2"/>
                <w:sz w:val="24"/>
                <w:szCs w:val="24"/>
                <w:rtl/>
                <w:lang w:val="en-US"/>
              </w:rPr>
              <w:t>:</w:t>
            </w:r>
          </w:p>
        </w:tc>
      </w:tr>
      <w:tr w:rsidR="00A57D52" w:rsidRPr="0019613F" w14:paraId="4A6A5ECE" w14:textId="77777777" w:rsidTr="00900FA6">
        <w:tc>
          <w:tcPr>
            <w:tcW w:w="3969" w:type="dxa"/>
          </w:tcPr>
          <w:p w14:paraId="36DFAF06"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3E4A5C9C"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45CFA7EF"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4C852760" w14:textId="77777777" w:rsidTr="00900FA6">
        <w:tc>
          <w:tcPr>
            <w:tcW w:w="3969" w:type="dxa"/>
            <w:shd w:val="clear" w:color="auto" w:fill="EAF1DD" w:themeFill="accent3" w:themeFillTint="33"/>
            <w:vAlign w:val="center"/>
          </w:tcPr>
          <w:p w14:paraId="6DC3DCA6" w14:textId="0EE38448" w:rsidR="00A57D52" w:rsidRPr="00BF26AB" w:rsidRDefault="00A57D52"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Evangeliebønnen</w:t>
            </w:r>
            <w:proofErr w:type="spellEnd"/>
          </w:p>
        </w:tc>
        <w:tc>
          <w:tcPr>
            <w:tcW w:w="3969" w:type="dxa"/>
            <w:shd w:val="clear" w:color="auto" w:fill="EAF1DD" w:themeFill="accent3" w:themeFillTint="33"/>
            <w:vAlign w:val="center"/>
          </w:tcPr>
          <w:p w14:paraId="0DF4C804" w14:textId="1A37BD8D"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Litany of the Gospel</w:t>
            </w:r>
          </w:p>
        </w:tc>
        <w:tc>
          <w:tcPr>
            <w:tcW w:w="2552" w:type="dxa"/>
            <w:shd w:val="clear" w:color="auto" w:fill="EAF1DD" w:themeFill="accent3" w:themeFillTint="33"/>
            <w:vAlign w:val="center"/>
          </w:tcPr>
          <w:p w14:paraId="02A9F0BD" w14:textId="451FB4B0"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الإنجيل</w:t>
            </w:r>
          </w:p>
        </w:tc>
      </w:tr>
      <w:tr w:rsidR="00A57D52" w:rsidRPr="0019613F" w14:paraId="7468D729" w14:textId="77777777" w:rsidTr="00900FA6">
        <w:tc>
          <w:tcPr>
            <w:tcW w:w="3969" w:type="dxa"/>
          </w:tcPr>
          <w:p w14:paraId="77734D4A" w14:textId="600DE685"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2B4467DE" w14:textId="5966522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Herre og Mester, Jesus Kristus, vor Gud, som har sagt til sine hellige, ærede disciple og hellige apostle:</w:t>
            </w:r>
          </w:p>
        </w:tc>
        <w:tc>
          <w:tcPr>
            <w:tcW w:w="3969" w:type="dxa"/>
          </w:tcPr>
          <w:p w14:paraId="1553D64A"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A517FE5" w14:textId="4C50852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Master, Lord Jesus Christ our God, who said to His saintly, honored disciples and holy apostles:</w:t>
            </w:r>
          </w:p>
        </w:tc>
        <w:tc>
          <w:tcPr>
            <w:tcW w:w="2552" w:type="dxa"/>
          </w:tcPr>
          <w:p w14:paraId="26A2399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23A462A3" w14:textId="2C59CB66"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أيها السيد الرب يسوع المسيح</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إلهنا، الذي خاطب تلاميذه</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القديسين ورسله الأطهار</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المكرمين قائلا</w:t>
            </w:r>
          </w:p>
        </w:tc>
      </w:tr>
      <w:tr w:rsidR="00A57D52" w:rsidRPr="0019613F" w14:paraId="46E15426" w14:textId="77777777" w:rsidTr="00900FA6">
        <w:tc>
          <w:tcPr>
            <w:tcW w:w="3969" w:type="dxa"/>
          </w:tcPr>
          <w:p w14:paraId="751338D3" w14:textId="456A481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Mange profeter og retfærdige har længtes efter at se de ting, som I ser, men så dem ikke, - og høre de ting, som I hører, men fik dem ikke at høre.</w:t>
            </w:r>
          </w:p>
        </w:tc>
        <w:tc>
          <w:tcPr>
            <w:tcW w:w="3969" w:type="dxa"/>
          </w:tcPr>
          <w:p w14:paraId="7D77FD72" w14:textId="116C78F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“Many prophets and righteous men have desired to see the things which you see, and have not seen them, and to hear the things which you hear, and have not heard them.</w:t>
            </w:r>
          </w:p>
        </w:tc>
        <w:tc>
          <w:tcPr>
            <w:tcW w:w="2552" w:type="dxa"/>
          </w:tcPr>
          <w:p w14:paraId="7F42F5EC" w14:textId="265EEBA2"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إن أنبياءً وأبرارا كثيرين اشتهوا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أن يروا ما أنتم ترون ولم يروا،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وأن يسمعوا ما أنتم تسمعون ولم</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يسمعوا</w:t>
            </w:r>
            <w:r w:rsidRPr="0019613F">
              <w:rPr>
                <w:rFonts w:asciiTheme="majorBidi" w:hAnsiTheme="majorBidi" w:cstheme="majorBidi"/>
                <w:b/>
                <w:bCs/>
                <w:sz w:val="24"/>
                <w:szCs w:val="24"/>
                <w:lang w:val="en-US"/>
              </w:rPr>
              <w:t>.</w:t>
            </w:r>
          </w:p>
        </w:tc>
      </w:tr>
      <w:tr w:rsidR="00A57D52" w:rsidRPr="0019613F" w14:paraId="4A588BB4" w14:textId="77777777" w:rsidTr="00900FA6">
        <w:tc>
          <w:tcPr>
            <w:tcW w:w="3969" w:type="dxa"/>
          </w:tcPr>
          <w:p w14:paraId="4D66018F" w14:textId="0B036C3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Men lykkelige er jeres øjne, at de ser, og jeres ører, at de hører. - Gør os værdige til at høre og gøre efter dine hellige evangelier ved dine helgeners forbønner.</w:t>
            </w:r>
          </w:p>
        </w:tc>
        <w:tc>
          <w:tcPr>
            <w:tcW w:w="3969" w:type="dxa"/>
          </w:tcPr>
          <w:p w14:paraId="5D5696ED" w14:textId="0F47E19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blessed are your eyes, for they see, and your ears for they hear.” May we be worthy to hear and to act according to Your Holy Gospels, through the prayers of Your saints.</w:t>
            </w:r>
          </w:p>
        </w:tc>
        <w:tc>
          <w:tcPr>
            <w:tcW w:w="2552" w:type="dxa"/>
          </w:tcPr>
          <w:p w14:paraId="5DE8E2FA" w14:textId="643BD99F" w:rsidR="00A57D52" w:rsidRPr="006D1E9F" w:rsidRDefault="00A57D52" w:rsidP="007F607F">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أما أنتم فطوبى لأعينكم لأنها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تبصر ولآذانكم لأنها تسمع</w:t>
            </w:r>
            <w:r w:rsidRPr="006D1E9F">
              <w:rPr>
                <w:rFonts w:asciiTheme="majorBidi" w:hAnsiTheme="majorBidi" w:cstheme="majorBidi"/>
                <w:b/>
                <w:bCs/>
                <w:sz w:val="24"/>
                <w:szCs w:val="24"/>
                <w:lang w:val="en-US"/>
              </w:rPr>
              <w:t>.</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فلنستحق أن نسمع ونعمل</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بأناجيلك المقدسة بطلبات</w:t>
            </w:r>
            <w:r w:rsidR="007F607F"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قديسيك</w:t>
            </w:r>
            <w:r w:rsidRPr="0019613F">
              <w:rPr>
                <w:rFonts w:asciiTheme="majorBidi" w:hAnsiTheme="majorBidi" w:cstheme="majorBidi"/>
                <w:b/>
                <w:bCs/>
                <w:sz w:val="24"/>
                <w:szCs w:val="24"/>
                <w:lang w:val="en-US"/>
              </w:rPr>
              <w:t>.</w:t>
            </w:r>
          </w:p>
        </w:tc>
      </w:tr>
      <w:tr w:rsidR="00624D26" w:rsidRPr="0019613F" w14:paraId="173784A0" w14:textId="77777777" w:rsidTr="00900FA6">
        <w:tc>
          <w:tcPr>
            <w:tcW w:w="3969" w:type="dxa"/>
          </w:tcPr>
          <w:p w14:paraId="39DE3893"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1D2D24A3"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67E354C2" w14:textId="77777777" w:rsidR="00624D26" w:rsidRPr="006D1E9F" w:rsidRDefault="00624D26" w:rsidP="007F607F">
            <w:pPr>
              <w:autoSpaceDE w:val="0"/>
              <w:autoSpaceDN w:val="0"/>
              <w:bidi/>
              <w:adjustRightInd w:val="0"/>
              <w:jc w:val="both"/>
              <w:rPr>
                <w:rFonts w:asciiTheme="majorBidi" w:hAnsiTheme="majorBidi" w:cstheme="majorBidi"/>
                <w:b/>
                <w:bCs/>
                <w:sz w:val="24"/>
                <w:szCs w:val="24"/>
                <w:rtl/>
              </w:rPr>
            </w:pPr>
          </w:p>
        </w:tc>
      </w:tr>
      <w:tr w:rsidR="00A57D52" w:rsidRPr="0019613F" w14:paraId="52206366" w14:textId="77777777" w:rsidTr="00900FA6">
        <w:tc>
          <w:tcPr>
            <w:tcW w:w="3969" w:type="dxa"/>
          </w:tcPr>
          <w:p w14:paraId="7A6C2028" w14:textId="7B09822D"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1F44E09" w14:textId="2ACEF16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det hellige evangelium.</w:t>
            </w:r>
          </w:p>
        </w:tc>
        <w:tc>
          <w:tcPr>
            <w:tcW w:w="3969" w:type="dxa"/>
          </w:tcPr>
          <w:p w14:paraId="650277C8"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4627A59" w14:textId="2ABA220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Holy Gospel.</w:t>
            </w:r>
          </w:p>
        </w:tc>
        <w:tc>
          <w:tcPr>
            <w:tcW w:w="2552" w:type="dxa"/>
          </w:tcPr>
          <w:p w14:paraId="41CC7DF3"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60FC8252" w14:textId="5D089AAF"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 من أجل الإنجيل المقدس</w:t>
            </w:r>
          </w:p>
        </w:tc>
      </w:tr>
      <w:tr w:rsidR="00624D26" w:rsidRPr="0019613F" w14:paraId="50CA44FE" w14:textId="77777777" w:rsidTr="00900FA6">
        <w:tc>
          <w:tcPr>
            <w:tcW w:w="3969" w:type="dxa"/>
          </w:tcPr>
          <w:p w14:paraId="31AB94D3"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E793FCA"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C90F9C2"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4D6D4D8D" w14:textId="77777777" w:rsidTr="00900FA6">
        <w:tc>
          <w:tcPr>
            <w:tcW w:w="3969" w:type="dxa"/>
          </w:tcPr>
          <w:p w14:paraId="5C52FD8D" w14:textId="0F53B926"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3F921134" w14:textId="76D5EE1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4B1D5A8D"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1AAC6DD" w14:textId="4027B4E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48005DF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6F9BF75B" w14:textId="5122BF06"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ارحم</w:t>
            </w:r>
          </w:p>
        </w:tc>
      </w:tr>
      <w:tr w:rsidR="00624D26" w:rsidRPr="004332C7" w14:paraId="418DAA7D" w14:textId="77777777" w:rsidTr="00900FA6">
        <w:tc>
          <w:tcPr>
            <w:tcW w:w="3969" w:type="dxa"/>
          </w:tcPr>
          <w:p w14:paraId="23DA3738"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5852841"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6065EEF9"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43555CED" w14:textId="77777777" w:rsidTr="00900FA6">
        <w:tc>
          <w:tcPr>
            <w:tcW w:w="3969" w:type="dxa"/>
          </w:tcPr>
          <w:p w14:paraId="35A92B16" w14:textId="1D79B627"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7544FED9" w14:textId="2916F5D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Men, Herre, ihukom også enhver, som har bedt os om at huske dem i vore bønner og forbønner, som vi bringer   frem for dig, Herre, vor Gud. - Dem, som allerede er sovet hen, giv dem hvile. Dem, som er syge, giv dem helse. Thi for os alle er du vort liv, vor frelse, vort håb, vor helbredelse og vor opstandelse.</w:t>
            </w:r>
          </w:p>
        </w:tc>
        <w:tc>
          <w:tcPr>
            <w:tcW w:w="3969" w:type="dxa"/>
          </w:tcPr>
          <w:p w14:paraId="083EA0F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2F1C8DC" w14:textId="65B26EA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Remember also, O our Master all those who have bidden us to remember them in our supplications and prayers, which we offer up unto You, O Lord our God. Those who have already fallen asleep, repose them, those who are sick heal them. For You are the life of us all, the salvation of us all, the hope of us all, the healing of us all, and the resurrection of us all.</w:t>
            </w:r>
          </w:p>
        </w:tc>
        <w:tc>
          <w:tcPr>
            <w:tcW w:w="2552" w:type="dxa"/>
          </w:tcPr>
          <w:p w14:paraId="41FDBE2C"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40B38DD8" w14:textId="1477C207" w:rsidR="00A57D52" w:rsidRPr="006D1E9F" w:rsidRDefault="00A57D52" w:rsidP="00906FE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اذكر أيضاً يا سيدنا، كل الذين</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أمرونا وأوصونا أن نذكرهم في</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سؤلاتنا وتضرعاتنا التي نرفعها</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إليك أيها الرب إلهنا. الذين سبقوا</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فرقدوا يا رب نيحهم، المرضى</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اشفهم. لأنك أنت هو حياتنا كلنا</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وخلاصنا كلنا ورجائنا كلنا</w:t>
            </w:r>
            <w:r w:rsidR="00906FE5"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وشفائنا كلنا وقيامتنا كلنا</w:t>
            </w:r>
            <w:r w:rsidRPr="006D1E9F">
              <w:rPr>
                <w:rFonts w:asciiTheme="majorBidi" w:hAnsiTheme="majorBidi" w:cstheme="majorBidi"/>
                <w:b/>
                <w:bCs/>
                <w:color w:val="000000"/>
                <w:sz w:val="24"/>
                <w:szCs w:val="24"/>
                <w:lang w:val="en-US"/>
              </w:rPr>
              <w:t>.</w:t>
            </w:r>
          </w:p>
        </w:tc>
      </w:tr>
      <w:tr w:rsidR="00A57D52" w:rsidRPr="0019613F" w14:paraId="2827C4D4" w14:textId="77777777" w:rsidTr="00900FA6">
        <w:tc>
          <w:tcPr>
            <w:tcW w:w="3969" w:type="dxa"/>
          </w:tcPr>
          <w:p w14:paraId="3CDAD88C" w14:textId="70E2EBC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du er den, til hvem vi opsender ære og pris og tilbedelse, tillige med din gode Fader og Helligånden, Levendegøreren, af samme væsen som dig,</w:t>
            </w:r>
          </w:p>
        </w:tc>
        <w:tc>
          <w:tcPr>
            <w:tcW w:w="3969" w:type="dxa"/>
          </w:tcPr>
          <w:p w14:paraId="32B254A4" w14:textId="1F6BC42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to You we send up the glory, the </w:t>
            </w:r>
            <w:proofErr w:type="gramStart"/>
            <w:r w:rsidRPr="004332C7">
              <w:rPr>
                <w:rFonts w:asciiTheme="majorBidi" w:hAnsiTheme="majorBidi" w:cstheme="majorBidi"/>
                <w:sz w:val="24"/>
                <w:szCs w:val="24"/>
                <w:lang w:val="en-US"/>
              </w:rPr>
              <w:t>honor</w:t>
            </w:r>
            <w:proofErr w:type="gramEnd"/>
            <w:r w:rsidRPr="004332C7">
              <w:rPr>
                <w:rFonts w:asciiTheme="majorBidi" w:hAnsiTheme="majorBidi" w:cstheme="majorBidi"/>
                <w:sz w:val="24"/>
                <w:szCs w:val="24"/>
                <w:lang w:val="en-US"/>
              </w:rPr>
              <w:t xml:space="preserve"> and the worship, together with Your good Father, and the Holy Spirit, the Giver of Life, who is of One Essence with You.</w:t>
            </w:r>
          </w:p>
        </w:tc>
        <w:tc>
          <w:tcPr>
            <w:tcW w:w="2552" w:type="dxa"/>
          </w:tcPr>
          <w:p w14:paraId="7E65F2FD" w14:textId="5437BFEA"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وأنت الذي نرسل لك إلى فوق</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المجد والكرامة والسجود مع</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أبيك الصالح والروح القدس</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المحيي المساوي لك</w:t>
            </w:r>
            <w:r w:rsidRPr="0019613F">
              <w:rPr>
                <w:rFonts w:asciiTheme="majorBidi" w:hAnsiTheme="majorBidi" w:cstheme="majorBidi"/>
                <w:b/>
                <w:bCs/>
                <w:sz w:val="24"/>
                <w:szCs w:val="24"/>
                <w:lang w:val="en-US"/>
              </w:rPr>
              <w:t>.</w:t>
            </w:r>
          </w:p>
        </w:tc>
      </w:tr>
      <w:tr w:rsidR="00A57D52" w:rsidRPr="0019613F" w14:paraId="7470D64C" w14:textId="77777777" w:rsidTr="00900FA6">
        <w:tc>
          <w:tcPr>
            <w:tcW w:w="3969" w:type="dxa"/>
          </w:tcPr>
          <w:p w14:paraId="18B6C8AB" w14:textId="2FA7D9F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373CFED2" w14:textId="49F56AC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Amen.</w:t>
            </w:r>
          </w:p>
        </w:tc>
        <w:tc>
          <w:tcPr>
            <w:tcW w:w="2552" w:type="dxa"/>
          </w:tcPr>
          <w:p w14:paraId="3A0888B2" w14:textId="64B6E5DC"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 الدهور</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كلها. أمين</w:t>
            </w:r>
          </w:p>
        </w:tc>
      </w:tr>
      <w:tr w:rsidR="00624D26" w:rsidRPr="0019613F" w14:paraId="27FD5C6C" w14:textId="77777777" w:rsidTr="00900FA6">
        <w:tc>
          <w:tcPr>
            <w:tcW w:w="3969" w:type="dxa"/>
          </w:tcPr>
          <w:p w14:paraId="75680ACC"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3373208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62B3D4F3" w14:textId="77777777" w:rsidR="00624D26" w:rsidRPr="006D1E9F" w:rsidRDefault="00624D26" w:rsidP="00566237">
            <w:pPr>
              <w:autoSpaceDE w:val="0"/>
              <w:autoSpaceDN w:val="0"/>
              <w:bidi/>
              <w:adjustRightInd w:val="0"/>
              <w:jc w:val="both"/>
              <w:rPr>
                <w:rFonts w:asciiTheme="majorBidi" w:hAnsiTheme="majorBidi" w:cstheme="majorBidi"/>
                <w:b/>
                <w:bCs/>
                <w:sz w:val="24"/>
                <w:szCs w:val="24"/>
                <w:rtl/>
              </w:rPr>
            </w:pPr>
          </w:p>
        </w:tc>
      </w:tr>
      <w:tr w:rsidR="00A57D52" w:rsidRPr="004332C7" w14:paraId="5A739ADE" w14:textId="77777777" w:rsidTr="00900FA6">
        <w:tc>
          <w:tcPr>
            <w:tcW w:w="3969" w:type="dxa"/>
          </w:tcPr>
          <w:p w14:paraId="258C9757" w14:textId="0E880621"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27DA264F" w14:textId="4C7C6951" w:rsidR="00A57D52" w:rsidRPr="004332C7" w:rsidRDefault="00A57D52"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Halleluja</w:t>
            </w:r>
            <w:proofErr w:type="spellEnd"/>
            <w:r w:rsidR="009F285B" w:rsidRPr="004332C7">
              <w:rPr>
                <w:rFonts w:asciiTheme="majorBidi" w:hAnsiTheme="majorBidi" w:cstheme="majorBidi"/>
                <w:sz w:val="24"/>
                <w:szCs w:val="24"/>
                <w:lang w:val="en-US"/>
              </w:rPr>
              <w:t>.</w:t>
            </w:r>
          </w:p>
        </w:tc>
        <w:tc>
          <w:tcPr>
            <w:tcW w:w="3969" w:type="dxa"/>
          </w:tcPr>
          <w:p w14:paraId="748F8A7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6FC728C" w14:textId="41C124A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Alleluia.</w:t>
            </w:r>
          </w:p>
        </w:tc>
        <w:tc>
          <w:tcPr>
            <w:tcW w:w="2552" w:type="dxa"/>
          </w:tcPr>
          <w:p w14:paraId="6421ED0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4DC35A7F" w14:textId="048F8150"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هلليلويا</w:t>
            </w:r>
            <w:r w:rsidRPr="006D1E9F">
              <w:rPr>
                <w:rFonts w:asciiTheme="majorBidi" w:hAnsiTheme="majorBidi" w:cstheme="majorBidi"/>
                <w:b/>
                <w:bCs/>
                <w:color w:val="000000"/>
                <w:sz w:val="24"/>
                <w:szCs w:val="24"/>
              </w:rPr>
              <w:t>.</w:t>
            </w:r>
          </w:p>
        </w:tc>
      </w:tr>
      <w:tr w:rsidR="00A57D52" w:rsidRPr="004332C7" w14:paraId="474719BF" w14:textId="77777777" w:rsidTr="00900FA6">
        <w:tc>
          <w:tcPr>
            <w:tcW w:w="3969" w:type="dxa"/>
          </w:tcPr>
          <w:p w14:paraId="20092399"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19A75C1B"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44854223"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4EE25A0D" w14:textId="77777777" w:rsidTr="00900FA6">
        <w:tc>
          <w:tcPr>
            <w:tcW w:w="3969" w:type="dxa"/>
            <w:shd w:val="clear" w:color="auto" w:fill="EAF1DD" w:themeFill="accent3" w:themeFillTint="33"/>
            <w:vAlign w:val="center"/>
          </w:tcPr>
          <w:p w14:paraId="0DB396D9" w14:textId="58AAEC98" w:rsidR="00A57D52" w:rsidRPr="00BF26AB" w:rsidRDefault="00A57D52" w:rsidP="00BF26AB">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Evangeliet</w:t>
            </w:r>
          </w:p>
        </w:tc>
        <w:tc>
          <w:tcPr>
            <w:tcW w:w="3969" w:type="dxa"/>
            <w:shd w:val="clear" w:color="auto" w:fill="EAF1DD" w:themeFill="accent3" w:themeFillTint="33"/>
            <w:vAlign w:val="center"/>
          </w:tcPr>
          <w:p w14:paraId="3DAEA9DF" w14:textId="4891799F"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The Gospel</w:t>
            </w:r>
          </w:p>
        </w:tc>
        <w:tc>
          <w:tcPr>
            <w:tcW w:w="2552" w:type="dxa"/>
            <w:shd w:val="clear" w:color="auto" w:fill="EAF1DD" w:themeFill="accent3" w:themeFillTint="33"/>
            <w:vAlign w:val="center"/>
          </w:tcPr>
          <w:p w14:paraId="70B79BD6" w14:textId="53A80252"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الإنجيل</w:t>
            </w:r>
          </w:p>
        </w:tc>
      </w:tr>
      <w:tr w:rsidR="00A57D52" w:rsidRPr="0019613F" w14:paraId="04E5BC87" w14:textId="77777777" w:rsidTr="00900FA6">
        <w:tc>
          <w:tcPr>
            <w:tcW w:w="3969" w:type="dxa"/>
          </w:tcPr>
          <w:p w14:paraId="5CA5818F" w14:textId="69C60F4B"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synges en salme, og der siges ved dens begyndelse:</w:t>
            </w:r>
          </w:p>
        </w:tc>
        <w:tc>
          <w:tcPr>
            <w:tcW w:w="3969" w:type="dxa"/>
          </w:tcPr>
          <w:p w14:paraId="546826CF" w14:textId="23D76C16"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Psalm is read, beginning with the deacon saying:</w:t>
            </w:r>
          </w:p>
        </w:tc>
        <w:tc>
          <w:tcPr>
            <w:tcW w:w="2552" w:type="dxa"/>
          </w:tcPr>
          <w:p w14:paraId="3AA5C790" w14:textId="3836F94B"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يطرح المزمور ويقال في بدايته</w:t>
            </w:r>
            <w:r w:rsidRPr="00C06844">
              <w:rPr>
                <w:rFonts w:asciiTheme="majorBidi" w:hAnsiTheme="majorBidi" w:cstheme="majorBidi"/>
                <w:b/>
                <w:bCs/>
                <w:color w:val="1F497D" w:themeColor="text2"/>
                <w:sz w:val="24"/>
                <w:szCs w:val="24"/>
                <w:rtl/>
                <w:lang w:val="en-US"/>
              </w:rPr>
              <w:t>:</w:t>
            </w:r>
          </w:p>
        </w:tc>
      </w:tr>
      <w:tr w:rsidR="00A57D52" w:rsidRPr="004332C7" w14:paraId="180AC3E3" w14:textId="77777777" w:rsidTr="00900FA6">
        <w:tc>
          <w:tcPr>
            <w:tcW w:w="3969" w:type="dxa"/>
          </w:tcPr>
          <w:p w14:paraId="0D84DD6F" w14:textId="7B7D7018"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7C7E3904" w14:textId="313FDF0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En salme af David.</w:t>
            </w:r>
          </w:p>
        </w:tc>
        <w:tc>
          <w:tcPr>
            <w:tcW w:w="3969" w:type="dxa"/>
          </w:tcPr>
          <w:p w14:paraId="6D43623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115E5494" w14:textId="4D1BC4E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 psalm of David. </w:t>
            </w:r>
            <w:r w:rsidRPr="004332C7">
              <w:rPr>
                <w:rFonts w:asciiTheme="majorBidi" w:hAnsiTheme="majorBidi" w:cstheme="majorBidi"/>
                <w:color w:val="000000"/>
                <w:sz w:val="24"/>
                <w:szCs w:val="24"/>
              </w:rPr>
              <w:t>Alleluia.</w:t>
            </w:r>
          </w:p>
        </w:tc>
        <w:tc>
          <w:tcPr>
            <w:tcW w:w="2552" w:type="dxa"/>
          </w:tcPr>
          <w:p w14:paraId="6BCCC106" w14:textId="77777777" w:rsidR="00A57D52" w:rsidRPr="006D1E9F" w:rsidRDefault="00A57D52" w:rsidP="00C767E9">
            <w:pPr>
              <w:bidi/>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6ADF6AA2" w14:textId="3F1E5089"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مزمور لداود. هللويا.</w:t>
            </w:r>
          </w:p>
        </w:tc>
      </w:tr>
      <w:tr w:rsidR="00624D26" w:rsidRPr="004332C7" w14:paraId="1D906808" w14:textId="77777777" w:rsidTr="00900FA6">
        <w:tc>
          <w:tcPr>
            <w:tcW w:w="3969" w:type="dxa"/>
          </w:tcPr>
          <w:p w14:paraId="15243E31"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A72946D"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8B4DD09" w14:textId="77777777" w:rsidR="00624D26" w:rsidRPr="006D1E9F" w:rsidRDefault="00624D26" w:rsidP="00C767E9">
            <w:pPr>
              <w:bidi/>
              <w:jc w:val="both"/>
              <w:rPr>
                <w:rFonts w:asciiTheme="majorBidi" w:hAnsiTheme="majorBidi" w:cstheme="majorBidi"/>
                <w:b/>
                <w:bCs/>
                <w:color w:val="C10000"/>
                <w:sz w:val="24"/>
                <w:szCs w:val="24"/>
                <w:rtl/>
              </w:rPr>
            </w:pPr>
          </w:p>
        </w:tc>
      </w:tr>
      <w:tr w:rsidR="00A57D52" w:rsidRPr="0019613F" w14:paraId="5436F5D6" w14:textId="77777777" w:rsidTr="00900FA6">
        <w:tc>
          <w:tcPr>
            <w:tcW w:w="3969" w:type="dxa"/>
          </w:tcPr>
          <w:p w14:paraId="26C0D8F1" w14:textId="5B56C515"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vender sig mod evangeliet og tilbyder røgelse til det, mens han </w:t>
            </w:r>
            <w:r w:rsidR="00B65D2E" w:rsidRPr="00C06844">
              <w:rPr>
                <w:rFonts w:asciiTheme="majorBidi" w:hAnsiTheme="majorBidi" w:cstheme="majorBidi"/>
                <w:color w:val="1F497D" w:themeColor="text2"/>
                <w:sz w:val="24"/>
                <w:szCs w:val="24"/>
              </w:rPr>
              <w:t xml:space="preserve">lavmælt </w:t>
            </w:r>
            <w:r w:rsidRPr="00C06844">
              <w:rPr>
                <w:rFonts w:asciiTheme="majorBidi" w:hAnsiTheme="majorBidi" w:cstheme="majorBidi"/>
                <w:color w:val="1F497D" w:themeColor="text2"/>
                <w:sz w:val="24"/>
                <w:szCs w:val="24"/>
              </w:rPr>
              <w:t>siger</w:t>
            </w:r>
            <w:r w:rsidR="00FA2F87" w:rsidRPr="00C06844">
              <w:rPr>
                <w:rFonts w:asciiTheme="majorBidi" w:hAnsiTheme="majorBidi" w:cstheme="majorBidi"/>
                <w:color w:val="1F497D" w:themeColor="text2"/>
                <w:sz w:val="24"/>
                <w:szCs w:val="24"/>
              </w:rPr>
              <w:t>:</w:t>
            </w:r>
          </w:p>
        </w:tc>
        <w:tc>
          <w:tcPr>
            <w:tcW w:w="3969" w:type="dxa"/>
          </w:tcPr>
          <w:p w14:paraId="4F4F662C" w14:textId="170A058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towards the Gospel and offers incense to it while saying inaudibly.</w:t>
            </w:r>
          </w:p>
        </w:tc>
        <w:tc>
          <w:tcPr>
            <w:tcW w:w="2552" w:type="dxa"/>
          </w:tcPr>
          <w:p w14:paraId="340F90E8" w14:textId="3FCA2A21" w:rsidR="00A57D52" w:rsidRPr="00C06844" w:rsidRDefault="00A57D52" w:rsidP="0056623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يلتفت الكاهن نحو الإنجيل ويعطي البخور له</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وهو يقول سراً:</w:t>
            </w:r>
          </w:p>
        </w:tc>
      </w:tr>
      <w:tr w:rsidR="00A57D52" w:rsidRPr="0019613F" w14:paraId="6111D603" w14:textId="77777777" w:rsidTr="00900FA6">
        <w:tc>
          <w:tcPr>
            <w:tcW w:w="3969" w:type="dxa"/>
          </w:tcPr>
          <w:p w14:paraId="5B81FF9D" w14:textId="4670C42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Tilbed Jesu Kristi evangelium. Ved salmisten og profeten Davids bønner - Herre, giv os nådigt forladelse for vore synder.</w:t>
            </w:r>
          </w:p>
        </w:tc>
        <w:tc>
          <w:tcPr>
            <w:tcW w:w="3969" w:type="dxa"/>
          </w:tcPr>
          <w:p w14:paraId="253800F4" w14:textId="53BB767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Bow down before the Gospel of Jesus Christ. Through the prayers of the Psalmist David the Prophet, O Lord, grant us the forgiveness of our sins.</w:t>
            </w:r>
          </w:p>
        </w:tc>
        <w:tc>
          <w:tcPr>
            <w:tcW w:w="2552" w:type="dxa"/>
          </w:tcPr>
          <w:p w14:paraId="70895F17" w14:textId="5CC60872"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اسجدوا لأنجيل يسوع المسيح</w:t>
            </w:r>
            <w:r w:rsidRPr="006D1E9F">
              <w:rPr>
                <w:rFonts w:asciiTheme="majorBidi" w:hAnsiTheme="majorBidi" w:cstheme="majorBidi"/>
                <w:b/>
                <w:bCs/>
                <w:sz w:val="24"/>
                <w:szCs w:val="24"/>
                <w:lang w:val="en-US"/>
              </w:rPr>
              <w:t>.</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بصلوات المرتل داود النبي، يا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رب انعم لنا بمغفرة خطايانا</w:t>
            </w:r>
            <w:r w:rsidRPr="006D1E9F">
              <w:rPr>
                <w:rFonts w:asciiTheme="majorBidi" w:hAnsiTheme="majorBidi" w:cstheme="majorBidi"/>
                <w:b/>
                <w:bCs/>
                <w:sz w:val="24"/>
                <w:szCs w:val="24"/>
                <w:lang w:val="en-US"/>
              </w:rPr>
              <w:t>.</w:t>
            </w:r>
          </w:p>
        </w:tc>
      </w:tr>
      <w:tr w:rsidR="00906FE5" w:rsidRPr="0019613F" w14:paraId="251DA872" w14:textId="77777777" w:rsidTr="00900FA6">
        <w:tc>
          <w:tcPr>
            <w:tcW w:w="3969" w:type="dxa"/>
          </w:tcPr>
          <w:p w14:paraId="735AC008"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7B85D5E2"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586B3D5B" w14:textId="77777777" w:rsidR="00906FE5" w:rsidRPr="006D1E9F" w:rsidRDefault="00906FE5" w:rsidP="00566237">
            <w:pPr>
              <w:autoSpaceDE w:val="0"/>
              <w:autoSpaceDN w:val="0"/>
              <w:bidi/>
              <w:adjustRightInd w:val="0"/>
              <w:jc w:val="both"/>
              <w:rPr>
                <w:rFonts w:asciiTheme="majorBidi" w:hAnsiTheme="majorBidi" w:cstheme="majorBidi"/>
                <w:b/>
                <w:bCs/>
                <w:sz w:val="24"/>
                <w:szCs w:val="24"/>
                <w:rtl/>
              </w:rPr>
            </w:pPr>
          </w:p>
        </w:tc>
      </w:tr>
      <w:tr w:rsidR="00A57D52" w:rsidRPr="004332C7" w14:paraId="5D3823B0" w14:textId="77777777" w:rsidTr="00900FA6">
        <w:tc>
          <w:tcPr>
            <w:tcW w:w="3969" w:type="dxa"/>
          </w:tcPr>
          <w:p w14:paraId="1E9BD564" w14:textId="66320CBD" w:rsidR="00A57D52" w:rsidRPr="004332C7" w:rsidRDefault="00A57D52" w:rsidP="0074591A">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stiger præsten op (til alteret) ved 4. fremsigelse og korstegner røgelsesæsken en gang og lægger en skefuld røgelse i karret, mens han siger: Ære og pris etc.</w:t>
            </w:r>
            <w:r w:rsidR="0074591A"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Diakonen stiger op til haikal med evangeliebogen; præsten tilryger den, imens han går en gang rundt om alteret, højre om, og diako­ nen bærer evangeliebogen. Og foran ham diakonerne med vokslys. Og præsten siger præsten Simeons bøn, som står i Lukas 2,29-32:</w:t>
            </w:r>
          </w:p>
        </w:tc>
        <w:tc>
          <w:tcPr>
            <w:tcW w:w="3969" w:type="dxa"/>
          </w:tcPr>
          <w:p w14:paraId="5B5621E3" w14:textId="2706039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goes up to the sanctuary and makes the sign of the cross over the incense box and puts a spoonful of incense into the censer, saying “Glory and honor… </w:t>
            </w:r>
            <w:proofErr w:type="spellStart"/>
            <w:r w:rsidRPr="00C06844">
              <w:rPr>
                <w:rFonts w:asciiTheme="majorBidi" w:hAnsiTheme="majorBidi" w:cstheme="majorBidi"/>
                <w:color w:val="1F497D" w:themeColor="text2"/>
                <w:sz w:val="24"/>
                <w:szCs w:val="24"/>
                <w:lang w:val="en-US"/>
              </w:rPr>
              <w:t>Ou`wou</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nem</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outaio</w:t>
            </w:r>
            <w:proofErr w:type="spellEnd"/>
            <w:r w:rsidRPr="00C06844">
              <w:rPr>
                <w:rFonts w:asciiTheme="majorBidi" w:hAnsiTheme="majorBidi" w:cstheme="majorBidi"/>
                <w:color w:val="1F497D" w:themeColor="text2"/>
                <w:sz w:val="24"/>
                <w:szCs w:val="24"/>
                <w:lang w:val="en-US"/>
              </w:rPr>
              <w:t>” to the end. The deacon goes up to the sanctuary with the Gospel, and the priest offers incense to it as they both go around the altar once counterclockwise, while the priest says the Prayer of Simeon the Priest inaudibly.</w:t>
            </w:r>
          </w:p>
        </w:tc>
        <w:tc>
          <w:tcPr>
            <w:tcW w:w="2552" w:type="dxa"/>
          </w:tcPr>
          <w:p w14:paraId="125EE306" w14:textId="1E1BB462" w:rsidR="00A57D52" w:rsidRPr="00C06844" w:rsidRDefault="00A57D52" w:rsidP="00642811">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يصعد إلي الهيكل ويرشم درج البخور رشما واحداً بمثال الصليب ويضع يد بخور في</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المجمرة وهو يقول "مجداً وإكراما</w:t>
            </w:r>
            <w:r w:rsidRPr="00C06844">
              <w:rPr>
                <w:rFonts w:asciiTheme="majorBidi" w:hAnsiTheme="majorBidi" w:cstheme="majorBidi"/>
                <w:b/>
                <w:bCs/>
                <w:color w:val="1F497D" w:themeColor="text2"/>
                <w:sz w:val="24"/>
                <w:szCs w:val="24"/>
                <w:rtl/>
                <w:lang w:val="en-US"/>
              </w:rPr>
              <w:t>... "</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بكاملها. ويصعد الشماس</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بالبشارة إلي الهيكل ويعطي الكاهن البخور</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أمام البشارة وهو دائر حول المذبح دورة</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واحدة يمينا والشماس حامل البشارة والكاهن</w:t>
            </w:r>
            <w:r w:rsidR="00906FE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يقول صلاة سمعان الكاهن التالية سراً</w:t>
            </w:r>
            <w:r w:rsidRPr="00C06844">
              <w:rPr>
                <w:rFonts w:asciiTheme="majorBidi" w:hAnsiTheme="majorBidi" w:cstheme="majorBidi"/>
                <w:b/>
                <w:bCs/>
                <w:color w:val="1F497D" w:themeColor="text2"/>
                <w:sz w:val="24"/>
                <w:szCs w:val="24"/>
                <w:rtl/>
                <w:lang w:val="en-US"/>
              </w:rPr>
              <w:t>:</w:t>
            </w:r>
          </w:p>
        </w:tc>
      </w:tr>
      <w:tr w:rsidR="00A57D52" w:rsidRPr="0019613F" w14:paraId="06632F95" w14:textId="77777777" w:rsidTr="00900FA6">
        <w:tc>
          <w:tcPr>
            <w:tcW w:w="3969" w:type="dxa"/>
          </w:tcPr>
          <w:p w14:paraId="4DBDEDDB" w14:textId="0805A61C"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Min Herre, nu sender du din tjener bort i fred efter dit</w:t>
            </w:r>
            <w:r w:rsidR="00244835">
              <w:rPr>
                <w:rFonts w:asciiTheme="majorBidi" w:hAnsiTheme="majorBidi" w:cstheme="majorBidi"/>
                <w:sz w:val="24"/>
                <w:szCs w:val="24"/>
              </w:rPr>
              <w:t xml:space="preserve"> </w:t>
            </w:r>
            <w:r w:rsidRPr="004332C7">
              <w:rPr>
                <w:rFonts w:asciiTheme="majorBidi" w:hAnsiTheme="majorBidi" w:cstheme="majorBidi"/>
                <w:sz w:val="24"/>
                <w:szCs w:val="24"/>
              </w:rPr>
              <w:t>ord, for mine øjne har set din frelse, som du har beredt for alle folkeslag, et lys, der åbenbares for hedningerne, og en herlighed for dit folk Israel.</w:t>
            </w:r>
          </w:p>
        </w:tc>
        <w:tc>
          <w:tcPr>
            <w:tcW w:w="3969" w:type="dxa"/>
          </w:tcPr>
          <w:p w14:paraId="0A5AB903" w14:textId="02D3CC9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Lord, now You are letting Your servant depart in peace, according to Your word; for my eyes have seen Your salvation which You have prepared before the face of all peoples, a light for revelation to the Gentiles, and for glory to Your people Israel.</w:t>
            </w:r>
          </w:p>
        </w:tc>
        <w:tc>
          <w:tcPr>
            <w:tcW w:w="2552" w:type="dxa"/>
          </w:tcPr>
          <w:p w14:paraId="55786262" w14:textId="68B80955"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يا سيدى تطلق عبدك بسلام</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حسب قولك، لأن عينى قد</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ابصرتا خلاصك الذى أعددته قدام</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جميع الشعوب نوراً تجلى للأمم</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ومجداً لشعبك إسرائيل</w:t>
            </w:r>
            <w:r w:rsidRPr="006D1E9F">
              <w:rPr>
                <w:rFonts w:asciiTheme="majorBidi" w:hAnsiTheme="majorBidi" w:cstheme="majorBidi"/>
                <w:b/>
                <w:bCs/>
                <w:sz w:val="24"/>
                <w:szCs w:val="24"/>
                <w:lang w:val="en-US"/>
              </w:rPr>
              <w:t>.</w:t>
            </w:r>
          </w:p>
        </w:tc>
      </w:tr>
      <w:tr w:rsidR="00906FE5" w:rsidRPr="0019613F" w14:paraId="534971E6" w14:textId="77777777" w:rsidTr="00900FA6">
        <w:tc>
          <w:tcPr>
            <w:tcW w:w="3969" w:type="dxa"/>
          </w:tcPr>
          <w:p w14:paraId="7C67C3E2"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33D2BFA5"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370EF13D" w14:textId="77777777" w:rsidR="00906FE5" w:rsidRPr="006D1E9F" w:rsidRDefault="00906FE5" w:rsidP="00566237">
            <w:pPr>
              <w:autoSpaceDE w:val="0"/>
              <w:autoSpaceDN w:val="0"/>
              <w:bidi/>
              <w:adjustRightInd w:val="0"/>
              <w:jc w:val="both"/>
              <w:rPr>
                <w:rFonts w:asciiTheme="majorBidi" w:hAnsiTheme="majorBidi" w:cstheme="majorBidi"/>
                <w:b/>
                <w:bCs/>
                <w:sz w:val="24"/>
                <w:szCs w:val="24"/>
                <w:rtl/>
              </w:rPr>
            </w:pPr>
          </w:p>
        </w:tc>
      </w:tr>
      <w:tr w:rsidR="00A57D52" w:rsidRPr="0019613F" w14:paraId="50107CE9" w14:textId="77777777" w:rsidTr="00900FA6">
        <w:tc>
          <w:tcPr>
            <w:tcW w:w="3969" w:type="dxa"/>
          </w:tcPr>
          <w:p w14:paraId="2DB4D735" w14:textId="2B159249"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Og præsten tilryger evangeliet </w:t>
            </w:r>
            <w:r w:rsidR="009F285B"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gange mens han </w:t>
            </w:r>
            <w:r w:rsidR="00B65D2E" w:rsidRPr="00C06844">
              <w:rPr>
                <w:rFonts w:asciiTheme="majorBidi" w:hAnsiTheme="majorBidi" w:cstheme="majorBidi"/>
                <w:color w:val="1F497D" w:themeColor="text2"/>
                <w:sz w:val="24"/>
                <w:szCs w:val="24"/>
              </w:rPr>
              <w:t xml:space="preserve">lavmælt </w:t>
            </w:r>
            <w:r w:rsidRPr="00C06844">
              <w:rPr>
                <w:rFonts w:asciiTheme="majorBidi" w:hAnsiTheme="majorBidi" w:cstheme="majorBidi"/>
                <w:color w:val="1F497D" w:themeColor="text2"/>
                <w:sz w:val="24"/>
                <w:szCs w:val="24"/>
              </w:rPr>
              <w:t>siger:</w:t>
            </w:r>
            <w:r w:rsidR="00484065" w:rsidRPr="00C06844">
              <w:rPr>
                <w:rFonts w:asciiTheme="majorBidi" w:hAnsiTheme="majorBidi" w:cstheme="majorBidi"/>
                <w:color w:val="1F497D" w:themeColor="text2"/>
                <w:sz w:val="24"/>
                <w:szCs w:val="24"/>
              </w:rPr>
              <w:t xml:space="preserve"> </w:t>
            </w:r>
          </w:p>
        </w:tc>
        <w:tc>
          <w:tcPr>
            <w:tcW w:w="3969" w:type="dxa"/>
          </w:tcPr>
          <w:p w14:paraId="0DB0D217" w14:textId="31CCB075"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encircling the altar, the priest offers incense to the Gospel three times, white saying inaudibly:</w:t>
            </w:r>
          </w:p>
        </w:tc>
        <w:tc>
          <w:tcPr>
            <w:tcW w:w="2552" w:type="dxa"/>
          </w:tcPr>
          <w:p w14:paraId="53787AEB" w14:textId="13E0AE33" w:rsidR="00A57D52" w:rsidRPr="00C06844" w:rsidRDefault="00A57D52" w:rsidP="0056623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انتهاء الدورة، يعطي الكاهن البخور</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للإنجيل ثلاث مرات وهو يقول سراً</w:t>
            </w:r>
            <w:r w:rsidRPr="00C06844">
              <w:rPr>
                <w:rFonts w:asciiTheme="majorBidi" w:hAnsiTheme="majorBidi" w:cstheme="majorBidi"/>
                <w:b/>
                <w:bCs/>
                <w:color w:val="1F497D" w:themeColor="text2"/>
                <w:sz w:val="24"/>
                <w:szCs w:val="24"/>
                <w:rtl/>
                <w:lang w:val="en-US"/>
              </w:rPr>
              <w:t>:</w:t>
            </w:r>
          </w:p>
        </w:tc>
      </w:tr>
      <w:tr w:rsidR="00A57D52" w:rsidRPr="0019613F" w14:paraId="08E0975A" w14:textId="77777777" w:rsidTr="00900FA6">
        <w:tc>
          <w:tcPr>
            <w:tcW w:w="3969" w:type="dxa"/>
          </w:tcPr>
          <w:p w14:paraId="2394D3EF" w14:textId="763D0C1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Tilbed Jesu Kristi, den levende Guds Søns evangelium. Ære være Ham i evighed.</w:t>
            </w:r>
          </w:p>
        </w:tc>
        <w:tc>
          <w:tcPr>
            <w:tcW w:w="3969" w:type="dxa"/>
          </w:tcPr>
          <w:p w14:paraId="1F9330C6" w14:textId="74A56B2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Bow down before the Gospel of Jesus Christ, the Son of the living God; to Him be the glory forever.</w:t>
            </w:r>
          </w:p>
        </w:tc>
        <w:tc>
          <w:tcPr>
            <w:tcW w:w="2552" w:type="dxa"/>
          </w:tcPr>
          <w:p w14:paraId="6CC2D134" w14:textId="46C0F29E"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اسجدوا لأنجيل يسوع المسيح</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ابن الله الحي، له المجد إلي الأبد</w:t>
            </w:r>
            <w:r w:rsidRPr="006D1E9F">
              <w:rPr>
                <w:rFonts w:asciiTheme="majorBidi" w:hAnsiTheme="majorBidi" w:cstheme="majorBidi"/>
                <w:b/>
                <w:bCs/>
                <w:sz w:val="24"/>
                <w:szCs w:val="24"/>
                <w:lang w:val="en-US"/>
              </w:rPr>
              <w:t>.</w:t>
            </w:r>
          </w:p>
        </w:tc>
      </w:tr>
      <w:tr w:rsidR="00906FE5" w:rsidRPr="0019613F" w14:paraId="2AA69B5F" w14:textId="77777777" w:rsidTr="00900FA6">
        <w:tc>
          <w:tcPr>
            <w:tcW w:w="3969" w:type="dxa"/>
          </w:tcPr>
          <w:p w14:paraId="69D1F528"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36B6F638"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24109165" w14:textId="77777777" w:rsidR="00906FE5" w:rsidRPr="006D1E9F" w:rsidRDefault="00906FE5" w:rsidP="00566237">
            <w:pPr>
              <w:autoSpaceDE w:val="0"/>
              <w:autoSpaceDN w:val="0"/>
              <w:bidi/>
              <w:adjustRightInd w:val="0"/>
              <w:jc w:val="both"/>
              <w:rPr>
                <w:rFonts w:asciiTheme="majorBidi" w:hAnsiTheme="majorBidi" w:cstheme="majorBidi"/>
                <w:b/>
                <w:bCs/>
                <w:sz w:val="24"/>
                <w:szCs w:val="24"/>
                <w:rtl/>
              </w:rPr>
            </w:pPr>
          </w:p>
        </w:tc>
      </w:tr>
      <w:tr w:rsidR="00A57D52" w:rsidRPr="0019613F" w14:paraId="0695DFB8" w14:textId="77777777" w:rsidTr="00900FA6">
        <w:tc>
          <w:tcPr>
            <w:tcW w:w="3969" w:type="dxa"/>
          </w:tcPr>
          <w:p w14:paraId="4B997BD9" w14:textId="0908FACD"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tager han evangeliebogen fra diakonen og vender sig med den mod vest, og præsterne kommer og kysser evangeliet, mens de siger:</w:t>
            </w:r>
          </w:p>
        </w:tc>
        <w:tc>
          <w:tcPr>
            <w:tcW w:w="3969" w:type="dxa"/>
          </w:tcPr>
          <w:p w14:paraId="5A3104E7" w14:textId="4C6F431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the Gospel from the deacon, turns to the west, and offers it to the other priests while saying,</w:t>
            </w:r>
          </w:p>
        </w:tc>
        <w:tc>
          <w:tcPr>
            <w:tcW w:w="2552" w:type="dxa"/>
          </w:tcPr>
          <w:p w14:paraId="2596004A" w14:textId="72C9349A" w:rsidR="00A57D52" w:rsidRPr="00C06844" w:rsidRDefault="00A57D52" w:rsidP="0056623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يأخذ البشارة من الشماس ويلتفت به إلي</w:t>
            </w:r>
            <w:r w:rsidR="00566237"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الغرب ويعطيه للأباء الكهنة وهو يقول</w:t>
            </w:r>
            <w:r w:rsidRPr="00C06844">
              <w:rPr>
                <w:rFonts w:asciiTheme="majorBidi" w:hAnsiTheme="majorBidi" w:cstheme="majorBidi"/>
                <w:b/>
                <w:bCs/>
                <w:color w:val="1F497D" w:themeColor="text2"/>
                <w:sz w:val="24"/>
                <w:szCs w:val="24"/>
                <w:rtl/>
                <w:lang w:val="en-US"/>
              </w:rPr>
              <w:t>:</w:t>
            </w:r>
          </w:p>
        </w:tc>
      </w:tr>
      <w:tr w:rsidR="00A57D52" w:rsidRPr="0019613F" w14:paraId="3F994BF9" w14:textId="77777777" w:rsidTr="00900FA6">
        <w:tc>
          <w:tcPr>
            <w:tcW w:w="3969" w:type="dxa"/>
          </w:tcPr>
          <w:p w14:paraId="3EB4383C" w14:textId="3D91A4E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Men lykkelige er jeres øjne, at de ser, og jeres ører, at de hører. - Gør os værdige til at høre og gøre efter dine hellige evangelier ved dine helgeners forbønner.</w:t>
            </w:r>
          </w:p>
        </w:tc>
        <w:tc>
          <w:tcPr>
            <w:tcW w:w="3969" w:type="dxa"/>
          </w:tcPr>
          <w:p w14:paraId="22DE3DF3" w14:textId="4B172EC7" w:rsidR="00A57D52" w:rsidRPr="004332C7" w:rsidRDefault="00A57D52" w:rsidP="006D1E9F">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But as for you, blessed are your eyes for they see, and your ears for they hear.</w:t>
            </w:r>
            <w:r w:rsidR="006D1E9F">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May we be worthy to hear and to act according to Your Holy Gospels, through the prayers of Your saints.</w:t>
            </w:r>
          </w:p>
        </w:tc>
        <w:tc>
          <w:tcPr>
            <w:tcW w:w="2552" w:type="dxa"/>
          </w:tcPr>
          <w:p w14:paraId="42FB5930" w14:textId="68AF580E" w:rsidR="00A57D52" w:rsidRPr="0019613F" w:rsidRDefault="00A57D52" w:rsidP="0064281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أما انتم فطوبى لأعينكم لأنها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تبصر ولآذانكم لأنها تسمع</w:t>
            </w:r>
            <w:r w:rsidRPr="006D1E9F">
              <w:rPr>
                <w:rFonts w:asciiTheme="majorBidi" w:hAnsiTheme="majorBidi" w:cstheme="majorBidi"/>
                <w:b/>
                <w:bCs/>
                <w:sz w:val="24"/>
                <w:szCs w:val="24"/>
                <w:lang w:val="en-US"/>
              </w:rPr>
              <w:t>.</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فلنستحق أن نسمع ونعمل</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بأناجيلك المقدسة بطلبات</w:t>
            </w:r>
            <w:r w:rsidR="00642811"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قديسيك</w:t>
            </w:r>
            <w:r w:rsidRPr="0019613F">
              <w:rPr>
                <w:rFonts w:asciiTheme="majorBidi" w:hAnsiTheme="majorBidi" w:cstheme="majorBidi"/>
                <w:b/>
                <w:bCs/>
                <w:sz w:val="24"/>
                <w:szCs w:val="24"/>
                <w:lang w:val="en-US"/>
              </w:rPr>
              <w:t>.</w:t>
            </w:r>
          </w:p>
        </w:tc>
      </w:tr>
      <w:tr w:rsidR="00624D26" w:rsidRPr="0019613F" w14:paraId="40F46234" w14:textId="77777777" w:rsidTr="00900FA6">
        <w:tc>
          <w:tcPr>
            <w:tcW w:w="3969" w:type="dxa"/>
          </w:tcPr>
          <w:p w14:paraId="26576EAB"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33D6014" w14:textId="77777777" w:rsidR="00624D26" w:rsidRPr="004332C7" w:rsidRDefault="00624D26" w:rsidP="006D1E9F">
            <w:pPr>
              <w:autoSpaceDE w:val="0"/>
              <w:autoSpaceDN w:val="0"/>
              <w:adjustRightInd w:val="0"/>
              <w:jc w:val="both"/>
              <w:rPr>
                <w:rFonts w:asciiTheme="majorBidi" w:hAnsiTheme="majorBidi" w:cstheme="majorBidi"/>
                <w:sz w:val="24"/>
                <w:szCs w:val="24"/>
                <w:lang w:val="en-US"/>
              </w:rPr>
            </w:pPr>
          </w:p>
        </w:tc>
        <w:tc>
          <w:tcPr>
            <w:tcW w:w="2552" w:type="dxa"/>
          </w:tcPr>
          <w:p w14:paraId="649B9D74" w14:textId="77777777" w:rsidR="00624D26" w:rsidRPr="006D1E9F" w:rsidRDefault="00624D26" w:rsidP="00566237">
            <w:pPr>
              <w:autoSpaceDE w:val="0"/>
              <w:autoSpaceDN w:val="0"/>
              <w:bidi/>
              <w:adjustRightInd w:val="0"/>
              <w:jc w:val="both"/>
              <w:rPr>
                <w:rFonts w:asciiTheme="majorBidi" w:hAnsiTheme="majorBidi" w:cstheme="majorBidi"/>
                <w:b/>
                <w:bCs/>
                <w:sz w:val="24"/>
                <w:szCs w:val="24"/>
                <w:rtl/>
              </w:rPr>
            </w:pPr>
          </w:p>
        </w:tc>
      </w:tr>
      <w:tr w:rsidR="00A57D52" w:rsidRPr="0019613F" w14:paraId="3581530C" w14:textId="77777777" w:rsidTr="00900FA6">
        <w:tc>
          <w:tcPr>
            <w:tcW w:w="3969" w:type="dxa"/>
          </w:tcPr>
          <w:p w14:paraId="109F1ABF" w14:textId="75622F3D" w:rsidR="00A57D52" w:rsidRPr="004332C7" w:rsidRDefault="00A57D52"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lastRenderedPageBreak/>
              <w:t>Så kysser han det også og giver det til diakonen, som skal læse, og præsten ledsager ham med røgelse. Så vender han (præsten) tilbage til haikal-døren og stiller sig østvendt. Imens siger diakonen:</w:t>
            </w:r>
          </w:p>
        </w:tc>
        <w:tc>
          <w:tcPr>
            <w:tcW w:w="3969" w:type="dxa"/>
          </w:tcPr>
          <w:p w14:paraId="42D1BF9E" w14:textId="121B02E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kisses Gospel and gives it to the deacon, who will read, and the priest accompanies him with incense. Then he (the priest) turns back to the haikal door and stands facing east. Meanwhile, the deacon says:</w:t>
            </w:r>
          </w:p>
        </w:tc>
        <w:tc>
          <w:tcPr>
            <w:tcW w:w="2552" w:type="dxa"/>
          </w:tcPr>
          <w:p w14:paraId="03B0ED04" w14:textId="7EDEBE36"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يقبل البشارة أيضا ويعطيه للشماس الذي يقرأه ويرافقه الكاهن بالبخور. ثم يعود (الكاهن) إلى باب الهيكل ويقف باتجاه  الشرق. بينما يقول الشماس:</w:t>
            </w:r>
          </w:p>
        </w:tc>
      </w:tr>
      <w:tr w:rsidR="00A57D52" w:rsidRPr="0019613F" w14:paraId="08B87A0E" w14:textId="77777777" w:rsidTr="00900FA6">
        <w:tc>
          <w:tcPr>
            <w:tcW w:w="3969" w:type="dxa"/>
          </w:tcPr>
          <w:p w14:paraId="4A5C52CC" w14:textId="57B77589" w:rsidR="00A57D52" w:rsidRPr="004332C7" w:rsidRDefault="00A57D52"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6F7A0146" w14:textId="77777777" w:rsidR="00A57D52"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Stå med gudsfrygt og lad os høre det hellige evangelium.</w:t>
            </w:r>
          </w:p>
          <w:p w14:paraId="5E1C3DEA" w14:textId="368FBE16" w:rsidR="00D75B94" w:rsidRPr="00C41C50" w:rsidRDefault="00D75B94"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Estasi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somen</w:t>
            </w:r>
            <w:proofErr w:type="spellEnd"/>
            <w:r w:rsidRPr="00C41C50">
              <w:rPr>
                <w:rFonts w:asciiTheme="majorBidi" w:hAnsiTheme="majorBidi" w:cstheme="majorBidi"/>
                <w:b/>
                <w:bCs/>
                <w:color w:val="00B050"/>
                <w:sz w:val="24"/>
                <w:szCs w:val="24"/>
                <w:lang w:val="en-US"/>
              </w:rPr>
              <w:t xml:space="preserve"> to agio </w:t>
            </w:r>
            <w:proofErr w:type="spellStart"/>
            <w:r w:rsidRPr="00C41C50">
              <w:rPr>
                <w:rFonts w:asciiTheme="majorBidi" w:hAnsiTheme="majorBidi" w:cstheme="majorBidi"/>
                <w:b/>
                <w:bCs/>
                <w:color w:val="00B050"/>
                <w:sz w:val="24"/>
                <w:szCs w:val="24"/>
                <w:lang w:val="en-US"/>
              </w:rPr>
              <w:t>ef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angelio</w:t>
            </w:r>
            <w:proofErr w:type="spellEnd"/>
            <w:r w:rsidRPr="00C41C50">
              <w:rPr>
                <w:rFonts w:asciiTheme="majorBidi" w:hAnsiTheme="majorBidi" w:cstheme="majorBidi"/>
                <w:b/>
                <w:bCs/>
                <w:color w:val="00B050"/>
                <w:sz w:val="24"/>
                <w:szCs w:val="24"/>
                <w:lang w:val="en-US"/>
              </w:rPr>
              <w:t>)</w:t>
            </w:r>
          </w:p>
        </w:tc>
        <w:tc>
          <w:tcPr>
            <w:tcW w:w="3969" w:type="dxa"/>
          </w:tcPr>
          <w:p w14:paraId="669ABBEE"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2E19ACCE" w14:textId="77777777" w:rsidR="00D75B94"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in fear of God, let us hear the Holy Gospel.</w:t>
            </w:r>
            <w:r w:rsidR="00D75B94">
              <w:rPr>
                <w:rFonts w:asciiTheme="majorBidi" w:hAnsiTheme="majorBidi" w:cstheme="majorBidi"/>
                <w:color w:val="000000"/>
                <w:sz w:val="24"/>
                <w:szCs w:val="24"/>
                <w:lang w:val="en-US"/>
              </w:rPr>
              <w:t xml:space="preserve"> </w:t>
            </w:r>
          </w:p>
          <w:p w14:paraId="7C803590" w14:textId="2BDBE62A" w:rsidR="00A57D52" w:rsidRPr="00C41C50" w:rsidRDefault="00D75B94"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Estasi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somen</w:t>
            </w:r>
            <w:proofErr w:type="spellEnd"/>
            <w:r w:rsidRPr="00C41C50">
              <w:rPr>
                <w:rFonts w:asciiTheme="majorBidi" w:hAnsiTheme="majorBidi" w:cstheme="majorBidi"/>
                <w:b/>
                <w:bCs/>
                <w:color w:val="00B050"/>
                <w:sz w:val="24"/>
                <w:szCs w:val="24"/>
                <w:lang w:val="en-US"/>
              </w:rPr>
              <w:t xml:space="preserve"> to agio </w:t>
            </w:r>
            <w:proofErr w:type="spellStart"/>
            <w:r w:rsidRPr="00C41C50">
              <w:rPr>
                <w:rFonts w:asciiTheme="majorBidi" w:hAnsiTheme="majorBidi" w:cstheme="majorBidi"/>
                <w:b/>
                <w:bCs/>
                <w:color w:val="00B050"/>
                <w:sz w:val="24"/>
                <w:szCs w:val="24"/>
                <w:lang w:val="en-US"/>
              </w:rPr>
              <w:t>ef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angelio</w:t>
            </w:r>
            <w:proofErr w:type="spellEnd"/>
            <w:r w:rsidRPr="00C41C50">
              <w:rPr>
                <w:rFonts w:asciiTheme="majorBidi" w:hAnsiTheme="majorBidi" w:cstheme="majorBidi"/>
                <w:b/>
                <w:bCs/>
                <w:color w:val="00B050"/>
                <w:sz w:val="24"/>
                <w:szCs w:val="24"/>
                <w:lang w:val="en-US"/>
              </w:rPr>
              <w:t>)</w:t>
            </w:r>
          </w:p>
        </w:tc>
        <w:tc>
          <w:tcPr>
            <w:tcW w:w="2552" w:type="dxa"/>
          </w:tcPr>
          <w:p w14:paraId="23C83AFB"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lang w:val="en-US"/>
              </w:rPr>
              <w:t>:</w:t>
            </w:r>
          </w:p>
          <w:p w14:paraId="5D93C34E" w14:textId="06A0D4DD" w:rsidR="00A57D52" w:rsidRPr="006D1E9F" w:rsidRDefault="00A57D52" w:rsidP="007F607F">
            <w:pPr>
              <w:autoSpaceDE w:val="0"/>
              <w:autoSpaceDN w:val="0"/>
              <w:bidi/>
              <w:adjustRightInd w:val="0"/>
              <w:jc w:val="both"/>
              <w:rPr>
                <w:rFonts w:asciiTheme="majorBidi" w:hAnsiTheme="majorBidi" w:cstheme="majorBidi"/>
                <w:b/>
                <w:bCs/>
                <w:color w:val="000000"/>
                <w:sz w:val="24"/>
                <w:szCs w:val="24"/>
                <w:rtl/>
                <w:lang w:val="en-US" w:bidi="ar-EG"/>
              </w:rPr>
            </w:pPr>
            <w:r w:rsidRPr="006D1E9F">
              <w:rPr>
                <w:rFonts w:asciiTheme="majorBidi" w:hAnsiTheme="majorBidi" w:cstheme="majorBidi"/>
                <w:b/>
                <w:bCs/>
                <w:color w:val="000000"/>
                <w:sz w:val="24"/>
                <w:szCs w:val="24"/>
                <w:rtl/>
              </w:rPr>
              <w:t>قفوا بخوف الله لسماع الإنجيل</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المقدس</w:t>
            </w:r>
            <w:r w:rsidR="007F607F">
              <w:rPr>
                <w:rFonts w:asciiTheme="majorBidi" w:hAnsiTheme="majorBidi" w:cstheme="majorBidi" w:hint="cs"/>
                <w:b/>
                <w:bCs/>
                <w:color w:val="000000"/>
                <w:sz w:val="24"/>
                <w:szCs w:val="24"/>
                <w:rtl/>
              </w:rPr>
              <w:t xml:space="preserve"> </w:t>
            </w:r>
            <w:r w:rsidR="007F607F" w:rsidRPr="00C41C50">
              <w:rPr>
                <w:rFonts w:asciiTheme="majorBidi" w:hAnsiTheme="majorBidi" w:cstheme="majorBidi" w:hint="cs"/>
                <w:b/>
                <w:bCs/>
                <w:color w:val="00B050"/>
                <w:sz w:val="24"/>
                <w:szCs w:val="24"/>
                <w:rtl/>
                <w:lang w:bidi="ar-EG"/>
              </w:rPr>
              <w:t>(</w:t>
            </w:r>
            <w:r w:rsidR="007F607F" w:rsidRPr="00C41C50">
              <w:rPr>
                <w:rFonts w:asciiTheme="majorBidi" w:hAnsiTheme="majorBidi" w:cs="Times New Roman"/>
                <w:b/>
                <w:bCs/>
                <w:color w:val="00B050"/>
                <w:sz w:val="24"/>
                <w:szCs w:val="24"/>
                <w:rtl/>
                <w:lang w:bidi="ar-EG"/>
              </w:rPr>
              <w:t>اسطاثيتيه ميتافوفو ثيئو اكوسومين طو اجيو اف انجليو</w:t>
            </w:r>
            <w:r w:rsidR="007F607F" w:rsidRPr="00C41C50">
              <w:rPr>
                <w:rFonts w:asciiTheme="majorBidi" w:hAnsiTheme="majorBidi" w:cstheme="majorBidi" w:hint="cs"/>
                <w:b/>
                <w:bCs/>
                <w:color w:val="00B050"/>
                <w:sz w:val="24"/>
                <w:szCs w:val="24"/>
                <w:rtl/>
                <w:lang w:bidi="ar-EG"/>
              </w:rPr>
              <w:t>)</w:t>
            </w:r>
          </w:p>
        </w:tc>
      </w:tr>
      <w:tr w:rsidR="00624D26" w:rsidRPr="0019613F" w14:paraId="40C8D92A" w14:textId="77777777" w:rsidTr="00900FA6">
        <w:tc>
          <w:tcPr>
            <w:tcW w:w="3969" w:type="dxa"/>
          </w:tcPr>
          <w:p w14:paraId="21F3A484" w14:textId="77777777" w:rsidR="00624D26" w:rsidRPr="0019613F"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3969" w:type="dxa"/>
          </w:tcPr>
          <w:p w14:paraId="1AFB2CF4"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30F84DAE"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4332C7" w14:paraId="7AAC0DF0" w14:textId="77777777" w:rsidTr="00900FA6">
        <w:tc>
          <w:tcPr>
            <w:tcW w:w="3969" w:type="dxa"/>
          </w:tcPr>
          <w:p w14:paraId="461980E1" w14:textId="14DA75A0" w:rsidR="00A57D52" w:rsidRPr="004332C7" w:rsidRDefault="004E453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A57D52" w:rsidRPr="004332C7">
              <w:rPr>
                <w:rFonts w:asciiTheme="majorBidi" w:hAnsiTheme="majorBidi" w:cstheme="majorBidi"/>
                <w:b/>
                <w:bCs/>
                <w:color w:val="C00000"/>
                <w:sz w:val="24"/>
                <w:szCs w:val="24"/>
              </w:rPr>
              <w:t>:</w:t>
            </w:r>
          </w:p>
          <w:p w14:paraId="282F2216" w14:textId="47355718"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Velsignet være han, som kommer i Herren navn! Herre velsigne på det hellige evangelium efter Mattæus</w:t>
            </w:r>
            <w:r w:rsidR="00244835">
              <w:rPr>
                <w:rFonts w:asciiTheme="majorBidi" w:hAnsiTheme="majorBidi" w:cstheme="majorBidi"/>
                <w:sz w:val="24"/>
                <w:szCs w:val="24"/>
              </w:rPr>
              <w:t xml:space="preserve"> </w:t>
            </w:r>
            <w:r w:rsidRPr="004332C7">
              <w:rPr>
                <w:rFonts w:asciiTheme="majorBidi" w:hAnsiTheme="majorBidi" w:cstheme="majorBidi"/>
                <w:sz w:val="24"/>
                <w:szCs w:val="24"/>
              </w:rPr>
              <w:t>(Mk. Lk. Joh.).</w:t>
            </w:r>
          </w:p>
        </w:tc>
        <w:tc>
          <w:tcPr>
            <w:tcW w:w="3969" w:type="dxa"/>
          </w:tcPr>
          <w:p w14:paraId="5980FB25"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333B65E8" w14:textId="442F9D9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Blessed is He who comes in the name of the Lord of hosts. Bless, O Lord, the reading of the Holy, Gospel according to St. </w:t>
            </w:r>
            <w:r w:rsidRPr="004332C7">
              <w:rPr>
                <w:rFonts w:asciiTheme="majorBidi" w:hAnsiTheme="majorBidi" w:cstheme="majorBidi"/>
                <w:color w:val="000000"/>
                <w:sz w:val="24"/>
                <w:szCs w:val="24"/>
              </w:rPr>
              <w:t>(...) the evangelist.</w:t>
            </w:r>
          </w:p>
        </w:tc>
        <w:tc>
          <w:tcPr>
            <w:tcW w:w="2552" w:type="dxa"/>
          </w:tcPr>
          <w:p w14:paraId="0D32A395"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3701ADD6" w14:textId="77777777" w:rsidR="00566237" w:rsidRPr="006D1E9F" w:rsidRDefault="00A57D52" w:rsidP="00566237">
            <w:pPr>
              <w:autoSpaceDE w:val="0"/>
              <w:autoSpaceDN w:val="0"/>
              <w:bidi/>
              <w:adjustRightInd w:val="0"/>
              <w:jc w:val="both"/>
              <w:rPr>
                <w:rFonts w:asciiTheme="majorBidi" w:hAnsiTheme="majorBidi" w:cstheme="majorBidi"/>
                <w:b/>
                <w:bCs/>
                <w:color w:val="000000"/>
                <w:sz w:val="24"/>
                <w:szCs w:val="24"/>
                <w:rtl/>
              </w:rPr>
            </w:pPr>
            <w:r w:rsidRPr="006D1E9F">
              <w:rPr>
                <w:rFonts w:asciiTheme="majorBidi" w:hAnsiTheme="majorBidi" w:cstheme="majorBidi"/>
                <w:b/>
                <w:bCs/>
                <w:color w:val="000000"/>
                <w:sz w:val="24"/>
                <w:szCs w:val="24"/>
                <w:rtl/>
              </w:rPr>
              <w:t xml:space="preserve">مبارك الآتي باسم رب القوات. </w:t>
            </w:r>
          </w:p>
          <w:p w14:paraId="08C14CCD" w14:textId="5676AFC0"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يا</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رب بارك الفصل من الإنجيل</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المقدس بحسب القديس</w:t>
            </w:r>
            <w:r w:rsidRPr="006D1E9F">
              <w:rPr>
                <w:rFonts w:asciiTheme="majorBidi" w:hAnsiTheme="majorBidi" w:cstheme="majorBidi"/>
                <w:b/>
                <w:bCs/>
                <w:color w:val="000000"/>
                <w:sz w:val="24"/>
                <w:szCs w:val="24"/>
                <w:lang w:val="en-US"/>
              </w:rPr>
              <w:t xml:space="preserve"> </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lang w:val="en-US"/>
              </w:rPr>
              <w:t>...</w:t>
            </w:r>
            <w:r w:rsidR="00300160" w:rsidRPr="006D1E9F">
              <w:rPr>
                <w:rFonts w:asciiTheme="majorBidi" w:hAnsiTheme="majorBidi" w:cstheme="majorBidi"/>
                <w:b/>
                <w:bCs/>
                <w:color w:val="000000"/>
                <w:sz w:val="24"/>
                <w:szCs w:val="24"/>
                <w:lang w:val="en-US"/>
              </w:rPr>
              <w:t>)</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الانجيلى</w:t>
            </w:r>
            <w:r w:rsidRPr="006D1E9F">
              <w:rPr>
                <w:rFonts w:asciiTheme="majorBidi" w:hAnsiTheme="majorBidi" w:cstheme="majorBidi"/>
                <w:b/>
                <w:bCs/>
                <w:color w:val="000000"/>
                <w:sz w:val="24"/>
                <w:szCs w:val="24"/>
              </w:rPr>
              <w:t>.</w:t>
            </w:r>
          </w:p>
        </w:tc>
      </w:tr>
      <w:tr w:rsidR="00624D26" w:rsidRPr="004332C7" w14:paraId="5D01B811" w14:textId="77777777" w:rsidTr="00900FA6">
        <w:tc>
          <w:tcPr>
            <w:tcW w:w="3969" w:type="dxa"/>
          </w:tcPr>
          <w:p w14:paraId="64F986B6"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rPr>
            </w:pPr>
          </w:p>
        </w:tc>
        <w:tc>
          <w:tcPr>
            <w:tcW w:w="3969" w:type="dxa"/>
          </w:tcPr>
          <w:p w14:paraId="53B1F106"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6C784526"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2CA9B263" w14:textId="77777777" w:rsidTr="00900FA6">
        <w:tc>
          <w:tcPr>
            <w:tcW w:w="3969" w:type="dxa"/>
          </w:tcPr>
          <w:p w14:paraId="3F87BAFC" w14:textId="5E4EAD41" w:rsidR="00A57D52" w:rsidRPr="004332C7" w:rsidRDefault="000064F6" w:rsidP="00C767E9">
            <w:pPr>
              <w:autoSpaceDE w:val="0"/>
              <w:autoSpaceDN w:val="0"/>
              <w:adjustRightInd w:val="0"/>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Menigheden</w:t>
            </w:r>
            <w:r w:rsidR="00A57D52" w:rsidRPr="004332C7">
              <w:rPr>
                <w:rFonts w:asciiTheme="majorBidi" w:hAnsiTheme="majorBidi" w:cstheme="majorBidi"/>
                <w:b/>
                <w:bCs/>
                <w:color w:val="9A3300"/>
                <w:sz w:val="24"/>
                <w:szCs w:val="24"/>
              </w:rPr>
              <w:t>:</w:t>
            </w:r>
          </w:p>
          <w:p w14:paraId="359FBC9B" w14:textId="77505779" w:rsidR="00A57D52" w:rsidRPr="004332C7" w:rsidRDefault="00A57D52" w:rsidP="00FA412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Ære være dig, Herre.</w:t>
            </w:r>
          </w:p>
        </w:tc>
        <w:tc>
          <w:tcPr>
            <w:tcW w:w="3969" w:type="dxa"/>
          </w:tcPr>
          <w:p w14:paraId="1BD43765"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p>
          <w:p w14:paraId="4C134912" w14:textId="375DD3D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Glory to You, O Lord.</w:t>
            </w:r>
          </w:p>
        </w:tc>
        <w:tc>
          <w:tcPr>
            <w:tcW w:w="2552" w:type="dxa"/>
          </w:tcPr>
          <w:p w14:paraId="7F0ECDD1"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lang w:val="en-US"/>
              </w:rPr>
              <w:t>:</w:t>
            </w:r>
          </w:p>
          <w:p w14:paraId="1AE70B50" w14:textId="75FAD085"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المجد لك يا رب</w:t>
            </w:r>
            <w:r w:rsidRPr="006D1E9F">
              <w:rPr>
                <w:rFonts w:asciiTheme="majorBidi" w:hAnsiTheme="majorBidi" w:cstheme="majorBidi"/>
                <w:b/>
                <w:bCs/>
                <w:color w:val="000000"/>
                <w:sz w:val="24"/>
                <w:szCs w:val="24"/>
                <w:lang w:val="en-US"/>
              </w:rPr>
              <w:t>.</w:t>
            </w:r>
          </w:p>
        </w:tc>
      </w:tr>
      <w:tr w:rsidR="00624D26" w:rsidRPr="0019613F" w14:paraId="0566EBF5" w14:textId="77777777" w:rsidTr="00900FA6">
        <w:tc>
          <w:tcPr>
            <w:tcW w:w="3969" w:type="dxa"/>
          </w:tcPr>
          <w:p w14:paraId="110BCDAA" w14:textId="77777777" w:rsidR="00624D26" w:rsidRPr="0019613F" w:rsidRDefault="00624D26" w:rsidP="00C767E9">
            <w:pPr>
              <w:autoSpaceDE w:val="0"/>
              <w:autoSpaceDN w:val="0"/>
              <w:adjustRightInd w:val="0"/>
              <w:jc w:val="both"/>
              <w:rPr>
                <w:rFonts w:asciiTheme="majorBidi" w:hAnsiTheme="majorBidi" w:cstheme="majorBidi"/>
                <w:b/>
                <w:bCs/>
                <w:color w:val="9A3300"/>
                <w:sz w:val="24"/>
                <w:szCs w:val="24"/>
                <w:lang w:val="en-US"/>
              </w:rPr>
            </w:pPr>
          </w:p>
        </w:tc>
        <w:tc>
          <w:tcPr>
            <w:tcW w:w="3969" w:type="dxa"/>
          </w:tcPr>
          <w:p w14:paraId="0CDDA4E3"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2E0B5FCC"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7E9D1C61" w14:textId="77777777" w:rsidTr="00900FA6">
        <w:tc>
          <w:tcPr>
            <w:tcW w:w="3969" w:type="dxa"/>
          </w:tcPr>
          <w:p w14:paraId="15B39786" w14:textId="7599C0E0" w:rsidR="00A57D52" w:rsidRPr="004332C7" w:rsidRDefault="00A57D52"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r w:rsidR="009F285B" w:rsidRPr="004332C7">
              <w:rPr>
                <w:rFonts w:asciiTheme="majorBidi" w:hAnsiTheme="majorBidi" w:cstheme="majorBidi"/>
                <w:b/>
                <w:bCs/>
                <w:color w:val="C00000"/>
                <w:sz w:val="24"/>
                <w:szCs w:val="24"/>
              </w:rPr>
              <w:t>:</w:t>
            </w:r>
          </w:p>
          <w:p w14:paraId="052D4DE5" w14:textId="30EADF9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Stå med gudsfrygt og lad os høre det hellige evangelium, et kapitel fra vor lærer (...)  evangelisten, den rene discipel, Hans velsignelse</w:t>
            </w:r>
            <w:r w:rsidR="009F285B" w:rsidRPr="004332C7">
              <w:rPr>
                <w:rFonts w:asciiTheme="majorBidi" w:hAnsiTheme="majorBidi" w:cstheme="majorBidi"/>
                <w:sz w:val="24"/>
                <w:szCs w:val="24"/>
              </w:rPr>
              <w:t>,</w:t>
            </w:r>
            <w:r w:rsidRPr="004332C7">
              <w:rPr>
                <w:rFonts w:asciiTheme="majorBidi" w:hAnsiTheme="majorBidi" w:cstheme="majorBidi"/>
                <w:sz w:val="24"/>
                <w:szCs w:val="24"/>
              </w:rPr>
              <w:t xml:space="preserve"> </w:t>
            </w:r>
            <w:r w:rsidR="009F285B" w:rsidRPr="004332C7">
              <w:rPr>
                <w:rFonts w:asciiTheme="majorBidi" w:hAnsiTheme="majorBidi" w:cstheme="majorBidi"/>
                <w:sz w:val="24"/>
                <w:szCs w:val="24"/>
              </w:rPr>
              <w:t>a</w:t>
            </w:r>
            <w:r w:rsidRPr="004332C7">
              <w:rPr>
                <w:rFonts w:asciiTheme="majorBidi" w:hAnsiTheme="majorBidi" w:cstheme="majorBidi"/>
                <w:sz w:val="24"/>
                <w:szCs w:val="24"/>
              </w:rPr>
              <w:t>men</w:t>
            </w:r>
          </w:p>
        </w:tc>
        <w:tc>
          <w:tcPr>
            <w:tcW w:w="3969" w:type="dxa"/>
          </w:tcPr>
          <w:p w14:paraId="5222593A"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3611FA12" w14:textId="0AC5E5C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Stand up in the fear of God and listen to the Holy Gospel. A reading from the Gospel according to our teacher Saint Matthew (Mark, </w:t>
            </w:r>
            <w:proofErr w:type="gramStart"/>
            <w:r w:rsidRPr="004332C7">
              <w:rPr>
                <w:rFonts w:asciiTheme="majorBidi" w:hAnsiTheme="majorBidi" w:cstheme="majorBidi"/>
                <w:color w:val="000000"/>
                <w:sz w:val="24"/>
                <w:szCs w:val="24"/>
                <w:lang w:val="en-US"/>
              </w:rPr>
              <w:t>Luke</w:t>
            </w:r>
            <w:proofErr w:type="gramEnd"/>
            <w:r w:rsidRPr="004332C7">
              <w:rPr>
                <w:rFonts w:asciiTheme="majorBidi" w:hAnsiTheme="majorBidi" w:cstheme="majorBidi"/>
                <w:color w:val="000000"/>
                <w:sz w:val="24"/>
                <w:szCs w:val="24"/>
                <w:lang w:val="en-US"/>
              </w:rPr>
              <w:t xml:space="preserve"> or John) the Evangelist. </w:t>
            </w:r>
            <w:r w:rsidRPr="004332C7">
              <w:rPr>
                <w:rFonts w:asciiTheme="majorBidi" w:hAnsiTheme="majorBidi" w:cstheme="majorBidi"/>
                <w:color w:val="000000"/>
                <w:sz w:val="24"/>
                <w:szCs w:val="24"/>
              </w:rPr>
              <w:t>May his blessings…</w:t>
            </w:r>
          </w:p>
        </w:tc>
        <w:tc>
          <w:tcPr>
            <w:tcW w:w="2552" w:type="dxa"/>
          </w:tcPr>
          <w:p w14:paraId="428AE930"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lang w:val="en-US"/>
              </w:rPr>
              <w:t>:</w:t>
            </w:r>
          </w:p>
          <w:p w14:paraId="6AB36100" w14:textId="3E036224"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قفوا بخوف الله لسماع الإنجيل المقدس،</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فصل من الإنجيل لمعلمنا مار متى </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أو مرقس</w:t>
            </w:r>
            <w:r w:rsidR="00300160"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أو لوقا أو يوحنا</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 xml:space="preserve"> البشير، التلميذ الطاهر</w:t>
            </w:r>
            <w:r w:rsidR="00300160"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بركته،</w:t>
            </w:r>
          </w:p>
        </w:tc>
      </w:tr>
      <w:tr w:rsidR="00624D26" w:rsidRPr="0019613F" w14:paraId="392BBF6B" w14:textId="77777777" w:rsidTr="00900FA6">
        <w:tc>
          <w:tcPr>
            <w:tcW w:w="3969" w:type="dxa"/>
          </w:tcPr>
          <w:p w14:paraId="0A3F8154" w14:textId="77777777" w:rsidR="00624D26" w:rsidRPr="0019613F" w:rsidRDefault="00624D26" w:rsidP="00C767E9">
            <w:pPr>
              <w:jc w:val="both"/>
              <w:rPr>
                <w:rFonts w:asciiTheme="majorBidi" w:hAnsiTheme="majorBidi" w:cstheme="majorBidi"/>
                <w:b/>
                <w:bCs/>
                <w:color w:val="C00000"/>
                <w:sz w:val="24"/>
                <w:szCs w:val="24"/>
                <w:lang w:val="en-US"/>
              </w:rPr>
            </w:pPr>
          </w:p>
        </w:tc>
        <w:tc>
          <w:tcPr>
            <w:tcW w:w="3969" w:type="dxa"/>
          </w:tcPr>
          <w:p w14:paraId="41512BB6"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6206C7CC"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4332C7" w14:paraId="0BA59668" w14:textId="77777777" w:rsidTr="00900FA6">
        <w:tc>
          <w:tcPr>
            <w:tcW w:w="3969" w:type="dxa"/>
          </w:tcPr>
          <w:p w14:paraId="10C75A96" w14:textId="66038AA6" w:rsidR="00A57D52" w:rsidRPr="004332C7" w:rsidRDefault="000064F6"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Menigheden</w:t>
            </w:r>
            <w:r w:rsidR="009F285B" w:rsidRPr="004332C7">
              <w:rPr>
                <w:rFonts w:asciiTheme="majorBidi" w:hAnsiTheme="majorBidi" w:cstheme="majorBidi"/>
                <w:b/>
                <w:bCs/>
                <w:color w:val="C00000"/>
                <w:sz w:val="24"/>
                <w:szCs w:val="24"/>
              </w:rPr>
              <w:t>:</w:t>
            </w:r>
          </w:p>
          <w:p w14:paraId="6C56BE34" w14:textId="3D909A2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være med os.  Amen</w:t>
            </w:r>
            <w:r w:rsidR="009F285B" w:rsidRPr="004332C7">
              <w:rPr>
                <w:rFonts w:asciiTheme="majorBidi" w:hAnsiTheme="majorBidi" w:cstheme="majorBidi"/>
                <w:sz w:val="24"/>
                <w:szCs w:val="24"/>
              </w:rPr>
              <w:t>.</w:t>
            </w:r>
          </w:p>
        </w:tc>
        <w:tc>
          <w:tcPr>
            <w:tcW w:w="3969" w:type="dxa"/>
          </w:tcPr>
          <w:p w14:paraId="26173C12"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p>
          <w:p w14:paraId="56CBD297" w14:textId="6468515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Be with us all.</w:t>
            </w:r>
          </w:p>
        </w:tc>
        <w:tc>
          <w:tcPr>
            <w:tcW w:w="2552" w:type="dxa"/>
          </w:tcPr>
          <w:p w14:paraId="0F81BE6B"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rPr>
              <w:t>:</w:t>
            </w:r>
          </w:p>
          <w:p w14:paraId="645AD4E1" w14:textId="7F72C20B"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على جميعنا،</w:t>
            </w:r>
            <w:r w:rsidRPr="006D1E9F">
              <w:rPr>
                <w:rFonts w:asciiTheme="majorBidi" w:hAnsiTheme="majorBidi" w:cstheme="majorBidi"/>
                <w:b/>
                <w:bCs/>
                <w:color w:val="000000"/>
                <w:sz w:val="24"/>
                <w:szCs w:val="24"/>
              </w:rPr>
              <w:t>.</w:t>
            </w:r>
          </w:p>
        </w:tc>
      </w:tr>
      <w:tr w:rsidR="00624D26" w:rsidRPr="004332C7" w14:paraId="0E696086" w14:textId="77777777" w:rsidTr="00900FA6">
        <w:tc>
          <w:tcPr>
            <w:tcW w:w="3969" w:type="dxa"/>
          </w:tcPr>
          <w:p w14:paraId="707F80C7" w14:textId="77777777" w:rsidR="00624D26" w:rsidRPr="004332C7" w:rsidRDefault="00624D26" w:rsidP="00C767E9">
            <w:pPr>
              <w:jc w:val="both"/>
              <w:rPr>
                <w:rFonts w:asciiTheme="majorBidi" w:hAnsiTheme="majorBidi" w:cstheme="majorBidi"/>
                <w:b/>
                <w:bCs/>
                <w:color w:val="C00000"/>
                <w:sz w:val="24"/>
                <w:szCs w:val="24"/>
              </w:rPr>
            </w:pPr>
          </w:p>
        </w:tc>
        <w:tc>
          <w:tcPr>
            <w:tcW w:w="3969" w:type="dxa"/>
          </w:tcPr>
          <w:p w14:paraId="667C5065"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4A252781"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71008E39" w14:textId="77777777" w:rsidTr="00900FA6">
        <w:tc>
          <w:tcPr>
            <w:tcW w:w="3969" w:type="dxa"/>
          </w:tcPr>
          <w:p w14:paraId="4FEBC24E" w14:textId="6F773631" w:rsidR="00A57D52" w:rsidRPr="004332C7" w:rsidRDefault="00A57D52"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r w:rsidR="009F285B" w:rsidRPr="004332C7">
              <w:rPr>
                <w:rFonts w:asciiTheme="majorBidi" w:hAnsiTheme="majorBidi" w:cstheme="majorBidi"/>
                <w:b/>
                <w:bCs/>
                <w:color w:val="C00000"/>
                <w:sz w:val="24"/>
                <w:szCs w:val="24"/>
              </w:rPr>
              <w:t>:</w:t>
            </w:r>
          </w:p>
          <w:p w14:paraId="7101C9C9" w14:textId="77777777" w:rsidR="00642811" w:rsidRDefault="00A57D52" w:rsidP="00642811">
            <w:pPr>
              <w:jc w:val="both"/>
              <w:rPr>
                <w:rFonts w:asciiTheme="majorBidi" w:hAnsiTheme="majorBidi" w:cstheme="majorBidi"/>
                <w:sz w:val="24"/>
                <w:szCs w:val="24"/>
              </w:rPr>
            </w:pPr>
            <w:r w:rsidRPr="004332C7">
              <w:rPr>
                <w:rFonts w:asciiTheme="majorBidi" w:hAnsiTheme="majorBidi" w:cstheme="majorBidi"/>
                <w:sz w:val="24"/>
                <w:szCs w:val="24"/>
              </w:rPr>
              <w:t>Salmerne fra profeten David. Må hans  velsignelse være med os</w:t>
            </w:r>
            <w:r w:rsidR="00642811">
              <w:rPr>
                <w:rFonts w:asciiTheme="majorBidi" w:hAnsiTheme="majorBidi" w:cstheme="majorBidi"/>
                <w:sz w:val="24"/>
                <w:szCs w:val="24"/>
              </w:rPr>
              <w:t xml:space="preserve"> </w:t>
            </w:r>
          </w:p>
          <w:p w14:paraId="124258E9" w14:textId="3D990906" w:rsidR="00A57D52" w:rsidRPr="004332C7" w:rsidRDefault="00A57D52" w:rsidP="00642811">
            <w:pPr>
              <w:jc w:val="both"/>
              <w:rPr>
                <w:rFonts w:asciiTheme="majorBidi" w:hAnsiTheme="majorBidi" w:cstheme="majorBidi"/>
                <w:color w:val="9A3300"/>
                <w:sz w:val="24"/>
                <w:szCs w:val="24"/>
              </w:rPr>
            </w:pPr>
          </w:p>
        </w:tc>
        <w:tc>
          <w:tcPr>
            <w:tcW w:w="3969" w:type="dxa"/>
          </w:tcPr>
          <w:p w14:paraId="50532EA1" w14:textId="1DD66ABA"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16599201" w14:textId="7D0270F3" w:rsidR="00A57D52" w:rsidRPr="004332C7" w:rsidRDefault="00A57D52" w:rsidP="00FA4129">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From the Psalms of </w:t>
            </w:r>
            <w:proofErr w:type="gramStart"/>
            <w:r w:rsidRPr="004332C7">
              <w:rPr>
                <w:rFonts w:asciiTheme="majorBidi" w:hAnsiTheme="majorBidi" w:cstheme="majorBidi"/>
                <w:sz w:val="24"/>
                <w:szCs w:val="24"/>
                <w:lang w:val="en-US"/>
              </w:rPr>
              <w:t>David</w:t>
            </w:r>
            <w:proofErr w:type="gramEnd"/>
            <w:r w:rsidRPr="004332C7">
              <w:rPr>
                <w:rFonts w:asciiTheme="majorBidi" w:hAnsiTheme="majorBidi" w:cstheme="majorBidi"/>
                <w:sz w:val="24"/>
                <w:szCs w:val="24"/>
                <w:lang w:val="en-US"/>
              </w:rPr>
              <w:t xml:space="preserve"> the prophet, may his holy blessing be with us all.</w:t>
            </w:r>
          </w:p>
        </w:tc>
        <w:tc>
          <w:tcPr>
            <w:tcW w:w="2552" w:type="dxa"/>
          </w:tcPr>
          <w:p w14:paraId="5C0F9F82"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p>
          <w:p w14:paraId="0542DC0D" w14:textId="6038C5A0" w:rsidR="00A57D52" w:rsidRPr="006D1E9F" w:rsidRDefault="00A57D52" w:rsidP="00FA4129">
            <w:pPr>
              <w:autoSpaceDE w:val="0"/>
              <w:autoSpaceDN w:val="0"/>
              <w:bidi/>
              <w:adjustRightInd w:val="0"/>
              <w:jc w:val="both"/>
              <w:rPr>
                <w:rFonts w:asciiTheme="majorBidi" w:hAnsiTheme="majorBidi" w:cstheme="majorBidi"/>
                <w:b/>
                <w:bCs/>
                <w:color w:val="000000"/>
                <w:sz w:val="24"/>
                <w:szCs w:val="24"/>
                <w:rtl/>
                <w:lang w:val="en-US"/>
              </w:rPr>
            </w:pPr>
            <w:r w:rsidRPr="006D1E9F">
              <w:rPr>
                <w:rFonts w:asciiTheme="majorBidi" w:hAnsiTheme="majorBidi" w:cstheme="majorBidi"/>
                <w:b/>
                <w:bCs/>
                <w:color w:val="000000"/>
                <w:sz w:val="24"/>
                <w:szCs w:val="24"/>
                <w:rtl/>
              </w:rPr>
              <w:t>من مزامير أبينا داود النبي والملك بركته</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على جميعنا</w:t>
            </w:r>
          </w:p>
        </w:tc>
      </w:tr>
      <w:tr w:rsidR="00A57D52" w:rsidRPr="004332C7" w14:paraId="21420D61" w14:textId="77777777" w:rsidTr="00900FA6">
        <w:tc>
          <w:tcPr>
            <w:tcW w:w="3969" w:type="dxa"/>
            <w:shd w:val="clear" w:color="auto" w:fill="EAF1DD" w:themeFill="accent3" w:themeFillTint="33"/>
          </w:tcPr>
          <w:p w14:paraId="27C69B6D" w14:textId="03CB1A41" w:rsidR="00A57D52" w:rsidRPr="00BF26AB" w:rsidRDefault="00A57D52" w:rsidP="00E11876">
            <w:pPr>
              <w:jc w:val="center"/>
              <w:rPr>
                <w:rFonts w:asciiTheme="majorBidi" w:hAnsiTheme="majorBidi" w:cstheme="majorBidi"/>
                <w:b/>
                <w:bCs/>
                <w:color w:val="C00000"/>
                <w:sz w:val="28"/>
                <w:szCs w:val="28"/>
              </w:rPr>
            </w:pPr>
            <w:r w:rsidRPr="00BF26AB">
              <w:rPr>
                <w:rFonts w:asciiTheme="majorBidi" w:hAnsiTheme="majorBidi" w:cstheme="majorBidi"/>
                <w:b/>
                <w:bCs/>
                <w:color w:val="C00000"/>
                <w:sz w:val="28"/>
                <w:szCs w:val="28"/>
              </w:rPr>
              <w:t>Salmen læses</w:t>
            </w:r>
          </w:p>
        </w:tc>
        <w:tc>
          <w:tcPr>
            <w:tcW w:w="3969" w:type="dxa"/>
            <w:shd w:val="clear" w:color="auto" w:fill="EAF1DD" w:themeFill="accent3" w:themeFillTint="33"/>
          </w:tcPr>
          <w:p w14:paraId="094562A4" w14:textId="6EF08245" w:rsidR="00A57D52" w:rsidRPr="00BF26AB" w:rsidRDefault="00A57D52" w:rsidP="00E11876">
            <w:pPr>
              <w:autoSpaceDE w:val="0"/>
              <w:autoSpaceDN w:val="0"/>
              <w:adjustRightInd w:val="0"/>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rPr>
              <w:t>The Psalm is read</w:t>
            </w:r>
          </w:p>
        </w:tc>
        <w:tc>
          <w:tcPr>
            <w:tcW w:w="2552" w:type="dxa"/>
            <w:shd w:val="clear" w:color="auto" w:fill="EAF1DD" w:themeFill="accent3" w:themeFillTint="33"/>
          </w:tcPr>
          <w:p w14:paraId="45E5F057" w14:textId="7E07F88F" w:rsidR="00A57D52" w:rsidRPr="006D1E9F" w:rsidRDefault="00A57D52" w:rsidP="00E11876">
            <w:pPr>
              <w:autoSpaceDE w:val="0"/>
              <w:autoSpaceDN w:val="0"/>
              <w:bidi/>
              <w:adjustRightInd w:val="0"/>
              <w:jc w:val="center"/>
              <w:rPr>
                <w:rFonts w:asciiTheme="majorBidi" w:hAnsiTheme="majorBidi" w:cstheme="majorBidi"/>
                <w:b/>
                <w:bCs/>
                <w:color w:val="C00000"/>
                <w:sz w:val="28"/>
                <w:szCs w:val="28"/>
                <w:rtl/>
              </w:rPr>
            </w:pPr>
            <w:r w:rsidRPr="006D1E9F">
              <w:rPr>
                <w:rFonts w:asciiTheme="majorBidi" w:hAnsiTheme="majorBidi" w:cstheme="majorBidi"/>
                <w:b/>
                <w:bCs/>
                <w:color w:val="C00000"/>
                <w:sz w:val="28"/>
                <w:szCs w:val="28"/>
                <w:rtl/>
              </w:rPr>
              <w:t>ويقرأ المزمور</w:t>
            </w:r>
          </w:p>
        </w:tc>
      </w:tr>
      <w:tr w:rsidR="00A57D52" w:rsidRPr="004332C7" w14:paraId="615FA22B" w14:textId="77777777" w:rsidTr="00900FA6">
        <w:tc>
          <w:tcPr>
            <w:tcW w:w="3969" w:type="dxa"/>
          </w:tcPr>
          <w:p w14:paraId="7A88D661" w14:textId="083F6CB5" w:rsidR="00A57D52" w:rsidRPr="004332C7" w:rsidRDefault="000064F6" w:rsidP="00C767E9">
            <w:pPr>
              <w:autoSpaceDE w:val="0"/>
              <w:autoSpaceDN w:val="0"/>
              <w:adjustRightInd w:val="0"/>
              <w:jc w:val="both"/>
              <w:rPr>
                <w:rFonts w:asciiTheme="majorBidi" w:hAnsiTheme="majorBidi" w:cstheme="majorBidi"/>
                <w:b/>
                <w:bCs/>
                <w:color w:val="C00000"/>
                <w:sz w:val="24"/>
                <w:szCs w:val="24"/>
                <w:lang w:val="en-US"/>
              </w:rPr>
            </w:pPr>
            <w:proofErr w:type="spellStart"/>
            <w:r w:rsidRPr="004332C7">
              <w:rPr>
                <w:rFonts w:asciiTheme="majorBidi" w:hAnsiTheme="majorBidi" w:cstheme="majorBidi"/>
                <w:b/>
                <w:bCs/>
                <w:color w:val="C00000"/>
                <w:sz w:val="24"/>
                <w:szCs w:val="24"/>
                <w:lang w:val="en-US"/>
              </w:rPr>
              <w:t>Menigheden</w:t>
            </w:r>
            <w:proofErr w:type="spellEnd"/>
            <w:r w:rsidR="00A57D52" w:rsidRPr="004332C7">
              <w:rPr>
                <w:rFonts w:asciiTheme="majorBidi" w:hAnsiTheme="majorBidi" w:cstheme="majorBidi"/>
                <w:b/>
                <w:bCs/>
                <w:color w:val="C00000"/>
                <w:sz w:val="24"/>
                <w:szCs w:val="24"/>
                <w:lang w:val="en-US"/>
              </w:rPr>
              <w:t>:</w:t>
            </w:r>
          </w:p>
          <w:p w14:paraId="461E8195" w14:textId="4B66D615" w:rsidR="00A57D52" w:rsidRPr="004332C7" w:rsidRDefault="00A57D52" w:rsidP="00C767E9">
            <w:pPr>
              <w:jc w:val="both"/>
              <w:rPr>
                <w:rFonts w:asciiTheme="majorBidi" w:hAnsiTheme="majorBidi" w:cstheme="majorBidi"/>
                <w:color w:val="9A3300"/>
                <w:sz w:val="24"/>
                <w:szCs w:val="24"/>
              </w:rPr>
            </w:pPr>
            <w:r w:rsidRPr="004332C7">
              <w:rPr>
                <w:rFonts w:asciiTheme="majorBidi" w:hAnsiTheme="majorBidi" w:cstheme="majorBidi"/>
                <w:sz w:val="24"/>
                <w:szCs w:val="24"/>
              </w:rPr>
              <w:t>Halleluja</w:t>
            </w:r>
            <w:r w:rsidR="009F285B" w:rsidRPr="004332C7">
              <w:rPr>
                <w:rFonts w:asciiTheme="majorBidi" w:hAnsiTheme="majorBidi" w:cstheme="majorBidi"/>
                <w:sz w:val="24"/>
                <w:szCs w:val="24"/>
              </w:rPr>
              <w:t>.</w:t>
            </w:r>
          </w:p>
        </w:tc>
        <w:tc>
          <w:tcPr>
            <w:tcW w:w="3969" w:type="dxa"/>
          </w:tcPr>
          <w:p w14:paraId="1EF3657B"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p>
          <w:p w14:paraId="1B5E0BF2" w14:textId="225404E4" w:rsidR="00A57D52" w:rsidRPr="004332C7" w:rsidRDefault="00A57D52" w:rsidP="00C767E9">
            <w:pPr>
              <w:autoSpaceDE w:val="0"/>
              <w:autoSpaceDN w:val="0"/>
              <w:adjustRightInd w:val="0"/>
              <w:jc w:val="both"/>
              <w:rPr>
                <w:rFonts w:asciiTheme="majorBidi" w:hAnsiTheme="majorBidi" w:cstheme="majorBidi"/>
                <w:color w:val="9A3300"/>
                <w:sz w:val="24"/>
                <w:szCs w:val="24"/>
                <w:lang w:val="en-US"/>
              </w:rPr>
            </w:pPr>
            <w:r w:rsidRPr="004332C7">
              <w:rPr>
                <w:rFonts w:asciiTheme="majorBidi" w:hAnsiTheme="majorBidi" w:cstheme="majorBidi"/>
                <w:sz w:val="24"/>
                <w:szCs w:val="24"/>
              </w:rPr>
              <w:t>Alleluia</w:t>
            </w:r>
          </w:p>
        </w:tc>
        <w:tc>
          <w:tcPr>
            <w:tcW w:w="2552" w:type="dxa"/>
          </w:tcPr>
          <w:p w14:paraId="2CB39F8D"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rPr>
              <w:t>:</w:t>
            </w:r>
          </w:p>
          <w:p w14:paraId="01FCFC17" w14:textId="4C469DBB" w:rsidR="00A57D52" w:rsidRPr="006D1E9F" w:rsidRDefault="00A57D52" w:rsidP="00C767E9">
            <w:pPr>
              <w:autoSpaceDE w:val="0"/>
              <w:autoSpaceDN w:val="0"/>
              <w:bidi/>
              <w:adjustRightInd w:val="0"/>
              <w:jc w:val="both"/>
              <w:rPr>
                <w:rFonts w:asciiTheme="majorBidi" w:hAnsiTheme="majorBidi" w:cstheme="majorBidi"/>
                <w:b/>
                <w:bCs/>
                <w:color w:val="9A3300"/>
                <w:sz w:val="24"/>
                <w:szCs w:val="24"/>
                <w:rtl/>
              </w:rPr>
            </w:pPr>
            <w:r w:rsidRPr="006D1E9F">
              <w:rPr>
                <w:rFonts w:asciiTheme="majorBidi" w:hAnsiTheme="majorBidi" w:cstheme="majorBidi"/>
                <w:b/>
                <w:bCs/>
                <w:color w:val="000000"/>
                <w:sz w:val="24"/>
                <w:szCs w:val="24"/>
                <w:rtl/>
              </w:rPr>
              <w:t>هلليلويا</w:t>
            </w:r>
          </w:p>
        </w:tc>
      </w:tr>
      <w:tr w:rsidR="00624D26" w:rsidRPr="004332C7" w14:paraId="4462611B" w14:textId="77777777" w:rsidTr="00900FA6">
        <w:tc>
          <w:tcPr>
            <w:tcW w:w="3969" w:type="dxa"/>
          </w:tcPr>
          <w:p w14:paraId="131A853C"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3969" w:type="dxa"/>
          </w:tcPr>
          <w:p w14:paraId="7B75F947"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77E9189E"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671B39A8" w14:textId="77777777" w:rsidTr="00900FA6">
        <w:tc>
          <w:tcPr>
            <w:tcW w:w="3969" w:type="dxa"/>
          </w:tcPr>
          <w:p w14:paraId="55524221" w14:textId="55563F7B" w:rsidR="00A57D52" w:rsidRPr="004332C7" w:rsidRDefault="00A57D52"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6A87BF03" w14:textId="1BE01B1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ham, som kommer i Herrens navn. Vor Herre Gud og Frelser Jesus Kristus. Amen</w:t>
            </w:r>
            <w:r w:rsidR="009F285B" w:rsidRPr="004332C7">
              <w:rPr>
                <w:rFonts w:asciiTheme="majorBidi" w:hAnsiTheme="majorBidi" w:cstheme="majorBidi"/>
                <w:sz w:val="24"/>
                <w:szCs w:val="24"/>
              </w:rPr>
              <w:t>.</w:t>
            </w:r>
          </w:p>
        </w:tc>
        <w:tc>
          <w:tcPr>
            <w:tcW w:w="3969" w:type="dxa"/>
          </w:tcPr>
          <w:p w14:paraId="1B8700AE"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74B7CEDF" w14:textId="2531CD9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Blessed is He who comes in the Name of the Lord, our Lord, God, Savior, and King of us all, Jesus Christ the Son of the Living God, to Whom be glory forever. </w:t>
            </w:r>
            <w:r w:rsidRPr="004332C7">
              <w:rPr>
                <w:rFonts w:asciiTheme="majorBidi" w:hAnsiTheme="majorBidi" w:cstheme="majorBidi"/>
                <w:color w:val="000000"/>
                <w:sz w:val="24"/>
                <w:szCs w:val="24"/>
              </w:rPr>
              <w:t>Amen.</w:t>
            </w:r>
          </w:p>
        </w:tc>
        <w:tc>
          <w:tcPr>
            <w:tcW w:w="2552" w:type="dxa"/>
          </w:tcPr>
          <w:p w14:paraId="19C07E07"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lang w:val="en-US"/>
              </w:rPr>
              <w:t>:</w:t>
            </w:r>
          </w:p>
          <w:p w14:paraId="4A8839B9" w14:textId="77922727"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مبارك الآتي باسم الرب. ربنا وإلهنا ومخلصنا يسوع</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 ابن الله الحي. الذي له المجد الدائم... إلى الأبد</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A57D52" w:rsidRPr="004332C7" w14:paraId="15FE7648" w14:textId="77777777" w:rsidTr="00900FA6">
        <w:tc>
          <w:tcPr>
            <w:tcW w:w="3969" w:type="dxa"/>
            <w:shd w:val="clear" w:color="auto" w:fill="EAF1DD" w:themeFill="accent3" w:themeFillTint="33"/>
          </w:tcPr>
          <w:p w14:paraId="6D58172F" w14:textId="31C310D8" w:rsidR="00A57D52" w:rsidRPr="00BF26AB" w:rsidRDefault="00A57D52" w:rsidP="00E11876">
            <w:pPr>
              <w:autoSpaceDE w:val="0"/>
              <w:autoSpaceDN w:val="0"/>
              <w:adjustRightInd w:val="0"/>
              <w:jc w:val="center"/>
              <w:rPr>
                <w:rFonts w:asciiTheme="majorBidi" w:hAnsiTheme="majorBidi" w:cstheme="majorBidi"/>
                <w:b/>
                <w:bCs/>
                <w:color w:val="9A3300"/>
                <w:sz w:val="28"/>
                <w:szCs w:val="28"/>
                <w:lang w:val="en-US"/>
              </w:rPr>
            </w:pPr>
            <w:proofErr w:type="spellStart"/>
            <w:r w:rsidRPr="00BF26AB">
              <w:rPr>
                <w:rFonts w:asciiTheme="majorBidi" w:hAnsiTheme="majorBidi" w:cstheme="majorBidi"/>
                <w:b/>
                <w:bCs/>
                <w:color w:val="9A3300"/>
                <w:sz w:val="28"/>
                <w:szCs w:val="28"/>
                <w:lang w:val="en-US"/>
              </w:rPr>
              <w:t>Evangeliet</w:t>
            </w:r>
            <w:proofErr w:type="spellEnd"/>
            <w:r w:rsidRPr="00BF26AB">
              <w:rPr>
                <w:rFonts w:asciiTheme="majorBidi" w:hAnsiTheme="majorBidi" w:cstheme="majorBidi"/>
                <w:b/>
                <w:bCs/>
                <w:color w:val="9A3300"/>
                <w:sz w:val="28"/>
                <w:szCs w:val="28"/>
                <w:lang w:val="en-US"/>
              </w:rPr>
              <w:t xml:space="preserve"> </w:t>
            </w:r>
            <w:proofErr w:type="spellStart"/>
            <w:r w:rsidRPr="00BF26AB">
              <w:rPr>
                <w:rFonts w:asciiTheme="majorBidi" w:hAnsiTheme="majorBidi" w:cstheme="majorBidi"/>
                <w:b/>
                <w:bCs/>
                <w:color w:val="9A3300"/>
                <w:sz w:val="28"/>
                <w:szCs w:val="28"/>
                <w:lang w:val="en-US"/>
              </w:rPr>
              <w:t>læses</w:t>
            </w:r>
            <w:proofErr w:type="spellEnd"/>
          </w:p>
        </w:tc>
        <w:tc>
          <w:tcPr>
            <w:tcW w:w="3969" w:type="dxa"/>
            <w:shd w:val="clear" w:color="auto" w:fill="EAF1DD" w:themeFill="accent3" w:themeFillTint="33"/>
          </w:tcPr>
          <w:p w14:paraId="677E5950" w14:textId="697214CB" w:rsidR="00A57D52" w:rsidRPr="00BF26AB" w:rsidRDefault="00A57D52" w:rsidP="00E11876">
            <w:pPr>
              <w:autoSpaceDE w:val="0"/>
              <w:autoSpaceDN w:val="0"/>
              <w:adjustRightInd w:val="0"/>
              <w:jc w:val="center"/>
              <w:rPr>
                <w:rFonts w:asciiTheme="majorBidi" w:hAnsiTheme="majorBidi" w:cstheme="majorBidi"/>
                <w:b/>
                <w:bCs/>
                <w:color w:val="9A3300"/>
                <w:sz w:val="28"/>
                <w:szCs w:val="28"/>
                <w:lang w:val="en-US"/>
              </w:rPr>
            </w:pPr>
            <w:r w:rsidRPr="00BF26AB">
              <w:rPr>
                <w:rFonts w:asciiTheme="majorBidi" w:hAnsiTheme="majorBidi" w:cstheme="majorBidi"/>
                <w:b/>
                <w:bCs/>
                <w:color w:val="C10000"/>
                <w:sz w:val="28"/>
                <w:szCs w:val="28"/>
              </w:rPr>
              <w:t>The Gospel is read</w:t>
            </w:r>
          </w:p>
        </w:tc>
        <w:tc>
          <w:tcPr>
            <w:tcW w:w="2552" w:type="dxa"/>
            <w:shd w:val="clear" w:color="auto" w:fill="EAF1DD" w:themeFill="accent3" w:themeFillTint="33"/>
          </w:tcPr>
          <w:p w14:paraId="753539FC" w14:textId="14B5D157" w:rsidR="00A57D52" w:rsidRPr="006D1E9F" w:rsidRDefault="00A57D52" w:rsidP="00E11876">
            <w:pPr>
              <w:autoSpaceDE w:val="0"/>
              <w:autoSpaceDN w:val="0"/>
              <w:bidi/>
              <w:adjustRightInd w:val="0"/>
              <w:jc w:val="center"/>
              <w:rPr>
                <w:rFonts w:asciiTheme="majorBidi" w:hAnsiTheme="majorBidi" w:cstheme="majorBidi"/>
                <w:b/>
                <w:bCs/>
                <w:color w:val="A60021"/>
                <w:sz w:val="28"/>
                <w:szCs w:val="28"/>
                <w:rtl/>
              </w:rPr>
            </w:pPr>
            <w:r w:rsidRPr="006D1E9F">
              <w:rPr>
                <w:rFonts w:asciiTheme="majorBidi" w:hAnsiTheme="majorBidi" w:cstheme="majorBidi"/>
                <w:b/>
                <w:bCs/>
                <w:color w:val="C10000"/>
                <w:sz w:val="28"/>
                <w:szCs w:val="28"/>
                <w:rtl/>
              </w:rPr>
              <w:t>ويقرأ الإنجيل</w:t>
            </w:r>
          </w:p>
        </w:tc>
      </w:tr>
      <w:tr w:rsidR="00A57D52" w:rsidRPr="0019613F" w14:paraId="76756DA5" w14:textId="77777777" w:rsidTr="00900FA6">
        <w:tc>
          <w:tcPr>
            <w:tcW w:w="3969" w:type="dxa"/>
          </w:tcPr>
          <w:p w14:paraId="1E94E501" w14:textId="77777777" w:rsidR="00566237" w:rsidRPr="00C06844" w:rsidRDefault="00A57D52" w:rsidP="00C767E9">
            <w:pPr>
              <w:jc w:val="both"/>
              <w:rPr>
                <w:rFonts w:asciiTheme="majorBidi" w:hAnsiTheme="majorBidi" w:cstheme="majorBidi"/>
                <w:color w:val="1F497D" w:themeColor="text2"/>
                <w:sz w:val="24"/>
                <w:szCs w:val="24"/>
                <w:rtl/>
              </w:rPr>
            </w:pPr>
            <w:r w:rsidRPr="00C06844">
              <w:rPr>
                <w:rFonts w:asciiTheme="majorBidi" w:hAnsiTheme="majorBidi" w:cstheme="majorBidi"/>
                <w:color w:val="1F497D" w:themeColor="text2"/>
                <w:sz w:val="24"/>
                <w:szCs w:val="24"/>
              </w:rPr>
              <w:t>så siger han ved slutningen af evangelielæsningen</w:t>
            </w:r>
            <w:r w:rsidR="00B309D3" w:rsidRPr="00C06844">
              <w:rPr>
                <w:rFonts w:asciiTheme="majorBidi" w:hAnsiTheme="majorBidi" w:cstheme="majorBidi"/>
                <w:color w:val="1F497D" w:themeColor="text2"/>
                <w:sz w:val="24"/>
                <w:szCs w:val="24"/>
              </w:rPr>
              <w:t>:</w:t>
            </w:r>
          </w:p>
          <w:p w14:paraId="1A7FDEDD" w14:textId="3CF50385" w:rsidR="00A57D52" w:rsidRPr="004332C7" w:rsidRDefault="00A57D52" w:rsidP="00C767E9">
            <w:pPr>
              <w:jc w:val="both"/>
              <w:rPr>
                <w:rFonts w:asciiTheme="majorBidi" w:hAnsiTheme="majorBidi" w:cstheme="majorBidi"/>
                <w:sz w:val="24"/>
                <w:szCs w:val="24"/>
              </w:rPr>
            </w:pPr>
            <w:r w:rsidRPr="00C06844">
              <w:rPr>
                <w:rFonts w:asciiTheme="majorBidi" w:hAnsiTheme="majorBidi" w:cstheme="majorBidi"/>
                <w:color w:val="1F497D" w:themeColor="text2"/>
                <w:sz w:val="24"/>
                <w:szCs w:val="24"/>
              </w:rPr>
              <w:t xml:space="preserve"> </w:t>
            </w:r>
            <w:r w:rsidRPr="004332C7">
              <w:rPr>
                <w:rFonts w:asciiTheme="majorBidi" w:hAnsiTheme="majorBidi" w:cstheme="majorBidi"/>
                <w:sz w:val="24"/>
                <w:szCs w:val="24"/>
              </w:rPr>
              <w:t>Æret være Gud i evighed</w:t>
            </w:r>
            <w:r w:rsidR="009F285B" w:rsidRPr="004332C7">
              <w:rPr>
                <w:rFonts w:asciiTheme="majorBidi" w:hAnsiTheme="majorBidi" w:cstheme="majorBidi"/>
                <w:sz w:val="24"/>
                <w:szCs w:val="24"/>
              </w:rPr>
              <w:t>.</w:t>
            </w:r>
          </w:p>
        </w:tc>
        <w:tc>
          <w:tcPr>
            <w:tcW w:w="3969" w:type="dxa"/>
          </w:tcPr>
          <w:p w14:paraId="06E1C999" w14:textId="77777777" w:rsidR="00A57D52" w:rsidRPr="00C06844" w:rsidRDefault="00A57D52" w:rsidP="00C767E9">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After the reading, the priest concludes saying:</w:t>
            </w:r>
          </w:p>
          <w:p w14:paraId="36958F4A" w14:textId="65734ED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Glory be to our God unto the age of the ages</w:t>
            </w:r>
          </w:p>
        </w:tc>
        <w:tc>
          <w:tcPr>
            <w:tcW w:w="2552" w:type="dxa"/>
          </w:tcPr>
          <w:p w14:paraId="24899B20" w14:textId="77777777"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r w:rsidRPr="00C06844">
              <w:rPr>
                <w:rFonts w:asciiTheme="majorBidi" w:hAnsiTheme="majorBidi" w:cstheme="majorBidi"/>
                <w:b/>
                <w:bCs/>
                <w:color w:val="1F497D" w:themeColor="text2"/>
                <w:sz w:val="24"/>
                <w:szCs w:val="24"/>
                <w:rtl/>
                <w:lang w:val="en-US"/>
              </w:rPr>
              <w:t>:</w:t>
            </w:r>
          </w:p>
          <w:p w14:paraId="22A6DCE8" w14:textId="3D4F887F"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والمجد لله دائماً</w:t>
            </w:r>
          </w:p>
        </w:tc>
      </w:tr>
      <w:tr w:rsidR="00A57D52" w:rsidRPr="004332C7" w14:paraId="2C8C2F0E" w14:textId="77777777" w:rsidTr="00900FA6">
        <w:tc>
          <w:tcPr>
            <w:tcW w:w="3969" w:type="dxa"/>
          </w:tcPr>
          <w:p w14:paraId="7EA9D58B" w14:textId="19368CD3" w:rsidR="00A57D52" w:rsidRPr="004332C7" w:rsidRDefault="000064F6" w:rsidP="00C767E9">
            <w:pPr>
              <w:jc w:val="both"/>
              <w:rPr>
                <w:rFonts w:asciiTheme="majorBidi" w:hAnsiTheme="majorBidi" w:cstheme="majorBidi"/>
                <w:b/>
                <w:bCs/>
                <w:color w:val="C00000"/>
                <w:sz w:val="24"/>
                <w:szCs w:val="24"/>
                <w:lang w:val="en-US"/>
              </w:rPr>
            </w:pPr>
            <w:proofErr w:type="spellStart"/>
            <w:r w:rsidRPr="004332C7">
              <w:rPr>
                <w:rFonts w:asciiTheme="majorBidi" w:hAnsiTheme="majorBidi" w:cstheme="majorBidi"/>
                <w:b/>
                <w:bCs/>
                <w:color w:val="C00000"/>
                <w:sz w:val="24"/>
                <w:szCs w:val="24"/>
                <w:lang w:val="en-US"/>
              </w:rPr>
              <w:t>Menigheden</w:t>
            </w:r>
            <w:proofErr w:type="spellEnd"/>
            <w:r w:rsidR="004E1D47" w:rsidRPr="004332C7">
              <w:rPr>
                <w:rFonts w:asciiTheme="majorBidi" w:hAnsiTheme="majorBidi" w:cstheme="majorBidi"/>
                <w:b/>
                <w:bCs/>
                <w:color w:val="C00000"/>
                <w:sz w:val="24"/>
                <w:szCs w:val="24"/>
                <w:lang w:val="en-US"/>
              </w:rPr>
              <w:t>:</w:t>
            </w:r>
          </w:p>
          <w:p w14:paraId="287AE7AA" w14:textId="04E02B89" w:rsidR="00A57D52" w:rsidRPr="004332C7" w:rsidRDefault="00B309D3" w:rsidP="00C767E9">
            <w:pPr>
              <w:jc w:val="both"/>
              <w:rPr>
                <w:rFonts w:asciiTheme="majorBidi" w:hAnsiTheme="majorBidi" w:cstheme="majorBidi"/>
                <w:color w:val="9A3300"/>
                <w:sz w:val="24"/>
                <w:szCs w:val="24"/>
                <w:lang w:val="en-US"/>
              </w:rPr>
            </w:pPr>
            <w:proofErr w:type="spellStart"/>
            <w:r w:rsidRPr="004332C7">
              <w:rPr>
                <w:rFonts w:asciiTheme="majorBidi" w:hAnsiTheme="majorBidi" w:cstheme="majorBidi"/>
                <w:sz w:val="24"/>
                <w:szCs w:val="24"/>
                <w:lang w:val="en-US"/>
              </w:rPr>
              <w:t>E</w:t>
            </w:r>
            <w:r w:rsidR="00A57D52" w:rsidRPr="004332C7">
              <w:rPr>
                <w:rFonts w:asciiTheme="majorBidi" w:hAnsiTheme="majorBidi" w:cstheme="majorBidi"/>
                <w:sz w:val="24"/>
                <w:szCs w:val="24"/>
                <w:lang w:val="en-US"/>
              </w:rPr>
              <w:t>vangeliets</w:t>
            </w:r>
            <w:proofErr w:type="spellEnd"/>
            <w:r w:rsidR="00A57D52" w:rsidRPr="004332C7">
              <w:rPr>
                <w:rFonts w:asciiTheme="majorBidi" w:hAnsiTheme="majorBidi" w:cstheme="majorBidi"/>
                <w:sz w:val="24"/>
                <w:szCs w:val="24"/>
                <w:lang w:val="en-US"/>
              </w:rPr>
              <w:t xml:space="preserve"> </w:t>
            </w:r>
            <w:proofErr w:type="spellStart"/>
            <w:r w:rsidR="00A57D52" w:rsidRPr="004332C7">
              <w:rPr>
                <w:rFonts w:asciiTheme="majorBidi" w:hAnsiTheme="majorBidi" w:cstheme="majorBidi"/>
                <w:sz w:val="24"/>
                <w:szCs w:val="24"/>
                <w:lang w:val="en-US"/>
              </w:rPr>
              <w:t>h</w:t>
            </w:r>
            <w:r w:rsidRPr="004332C7">
              <w:rPr>
                <w:rFonts w:asciiTheme="majorBidi" w:hAnsiTheme="majorBidi" w:cstheme="majorBidi"/>
                <w:sz w:val="24"/>
                <w:szCs w:val="24"/>
                <w:lang w:val="en-US"/>
              </w:rPr>
              <w:t>y</w:t>
            </w:r>
            <w:r w:rsidR="00A57D52" w:rsidRPr="004332C7">
              <w:rPr>
                <w:rFonts w:asciiTheme="majorBidi" w:hAnsiTheme="majorBidi" w:cstheme="majorBidi"/>
                <w:sz w:val="24"/>
                <w:szCs w:val="24"/>
                <w:lang w:val="en-US"/>
              </w:rPr>
              <w:t>mne</w:t>
            </w:r>
            <w:proofErr w:type="spellEnd"/>
          </w:p>
        </w:tc>
        <w:tc>
          <w:tcPr>
            <w:tcW w:w="3969" w:type="dxa"/>
          </w:tcPr>
          <w:p w14:paraId="47FC456E" w14:textId="5CC53DB6" w:rsidR="00A57D52" w:rsidRPr="004332C7" w:rsidRDefault="00A57D52"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r w:rsidR="004E1D47" w:rsidRPr="004332C7">
              <w:rPr>
                <w:rFonts w:asciiTheme="majorBidi" w:hAnsiTheme="majorBidi" w:cstheme="majorBidi"/>
                <w:b/>
                <w:bCs/>
                <w:color w:val="C00000"/>
                <w:sz w:val="24"/>
                <w:szCs w:val="24"/>
                <w:lang w:val="en-US"/>
              </w:rPr>
              <w:t>:</w:t>
            </w:r>
          </w:p>
          <w:p w14:paraId="0E162952" w14:textId="51BFD932" w:rsidR="00A57D52" w:rsidRPr="004332C7" w:rsidRDefault="00A57D52" w:rsidP="00C767E9">
            <w:pPr>
              <w:jc w:val="both"/>
              <w:rPr>
                <w:rFonts w:asciiTheme="majorBidi" w:hAnsiTheme="majorBidi" w:cstheme="majorBidi"/>
                <w:color w:val="C0504D" w:themeColor="accent2"/>
                <w:sz w:val="24"/>
                <w:szCs w:val="24"/>
                <w:lang w:val="en-US"/>
              </w:rPr>
            </w:pPr>
            <w:r w:rsidRPr="004332C7">
              <w:rPr>
                <w:rFonts w:asciiTheme="majorBidi" w:hAnsiTheme="majorBidi" w:cstheme="majorBidi"/>
                <w:sz w:val="24"/>
                <w:szCs w:val="24"/>
                <w:lang w:val="en-US"/>
              </w:rPr>
              <w:t>Response to the Gospel</w:t>
            </w:r>
          </w:p>
        </w:tc>
        <w:tc>
          <w:tcPr>
            <w:tcW w:w="2552" w:type="dxa"/>
          </w:tcPr>
          <w:p w14:paraId="32D87867" w14:textId="15DD5EC3" w:rsidR="00A57D52" w:rsidRPr="006D1E9F" w:rsidRDefault="00A57D52" w:rsidP="00C767E9">
            <w:pPr>
              <w:bidi/>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الشعب</w:t>
            </w:r>
            <w:r w:rsidR="004E1D47" w:rsidRPr="006D1E9F">
              <w:rPr>
                <w:rFonts w:asciiTheme="majorBidi" w:hAnsiTheme="majorBidi" w:cstheme="majorBidi"/>
                <w:b/>
                <w:bCs/>
                <w:color w:val="C00000"/>
                <w:sz w:val="24"/>
                <w:szCs w:val="24"/>
              </w:rPr>
              <w:t>:</w:t>
            </w:r>
          </w:p>
          <w:p w14:paraId="033BE9FD" w14:textId="42E6FF2F" w:rsidR="00A57D52" w:rsidRPr="006D1E9F" w:rsidRDefault="00A57D52" w:rsidP="00C767E9">
            <w:pPr>
              <w:bidi/>
              <w:jc w:val="both"/>
              <w:rPr>
                <w:rFonts w:asciiTheme="majorBidi" w:hAnsiTheme="majorBidi" w:cstheme="majorBidi"/>
                <w:b/>
                <w:bCs/>
                <w:color w:val="C0504D" w:themeColor="accent2"/>
                <w:sz w:val="24"/>
                <w:szCs w:val="24"/>
                <w:lang w:val="en-US"/>
              </w:rPr>
            </w:pPr>
            <w:r w:rsidRPr="006D1E9F">
              <w:rPr>
                <w:rFonts w:asciiTheme="majorBidi" w:hAnsiTheme="majorBidi" w:cstheme="majorBidi"/>
                <w:b/>
                <w:bCs/>
                <w:sz w:val="24"/>
                <w:szCs w:val="24"/>
                <w:rtl/>
              </w:rPr>
              <w:t>مرد الإنجيل</w:t>
            </w:r>
          </w:p>
        </w:tc>
      </w:tr>
      <w:tr w:rsidR="00A57D52" w:rsidRPr="004332C7" w14:paraId="43C445C1" w14:textId="77777777" w:rsidTr="00900FA6">
        <w:tc>
          <w:tcPr>
            <w:tcW w:w="3969" w:type="dxa"/>
          </w:tcPr>
          <w:p w14:paraId="18F60302"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30DE22D1" w14:textId="1236D3DB" w:rsidR="00A57D52" w:rsidRPr="004332C7" w:rsidRDefault="00A57D52" w:rsidP="00C767E9">
            <w:pPr>
              <w:jc w:val="both"/>
              <w:rPr>
                <w:rFonts w:asciiTheme="majorBidi" w:hAnsiTheme="majorBidi" w:cstheme="majorBidi"/>
                <w:sz w:val="24"/>
                <w:szCs w:val="24"/>
                <w:lang w:val="en-US"/>
              </w:rPr>
            </w:pPr>
          </w:p>
        </w:tc>
        <w:tc>
          <w:tcPr>
            <w:tcW w:w="2552" w:type="dxa"/>
          </w:tcPr>
          <w:p w14:paraId="54EA8384" w14:textId="0013C9F1"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67F1E443" w14:textId="77777777" w:rsidTr="00900FA6">
        <w:tc>
          <w:tcPr>
            <w:tcW w:w="3969" w:type="dxa"/>
            <w:shd w:val="clear" w:color="auto" w:fill="EAF1DD" w:themeFill="accent3" w:themeFillTint="33"/>
          </w:tcPr>
          <w:p w14:paraId="5BB4DF0B" w14:textId="12C3A953" w:rsidR="00A57D52" w:rsidRPr="00BF26AB" w:rsidRDefault="00A57D52" w:rsidP="00E11876">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De små forbønner</w:t>
            </w:r>
          </w:p>
        </w:tc>
        <w:tc>
          <w:tcPr>
            <w:tcW w:w="3969" w:type="dxa"/>
            <w:shd w:val="clear" w:color="auto" w:fill="EAF1DD" w:themeFill="accent3" w:themeFillTint="33"/>
          </w:tcPr>
          <w:p w14:paraId="44DD9258" w14:textId="3BDD0EA7" w:rsidR="00A57D52" w:rsidRPr="00BF26AB" w:rsidRDefault="00A57D52" w:rsidP="00E11876">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The Small Litanies</w:t>
            </w:r>
          </w:p>
        </w:tc>
        <w:tc>
          <w:tcPr>
            <w:tcW w:w="2552" w:type="dxa"/>
            <w:shd w:val="clear" w:color="auto" w:fill="EAF1DD" w:themeFill="accent3" w:themeFillTint="33"/>
          </w:tcPr>
          <w:p w14:paraId="034422A6" w14:textId="404BF3B0" w:rsidR="00A57D52" w:rsidRPr="006D1E9F" w:rsidRDefault="00A57D52" w:rsidP="00E11876">
            <w:pPr>
              <w:bidi/>
              <w:jc w:val="center"/>
              <w:rPr>
                <w:rFonts w:asciiTheme="majorBidi" w:hAnsiTheme="majorBidi" w:cstheme="majorBidi"/>
                <w:b/>
                <w:bCs/>
                <w:sz w:val="28"/>
                <w:szCs w:val="28"/>
                <w:lang w:val="en-US"/>
              </w:rPr>
            </w:pPr>
            <w:r w:rsidRPr="006D1E9F">
              <w:rPr>
                <w:rFonts w:asciiTheme="majorBidi" w:hAnsiTheme="majorBidi" w:cstheme="majorBidi"/>
                <w:b/>
                <w:bCs/>
                <w:color w:val="C10000"/>
                <w:sz w:val="28"/>
                <w:szCs w:val="28"/>
                <w:rtl/>
              </w:rPr>
              <w:t>ثم تتلي الأواشي الصغار</w:t>
            </w:r>
          </w:p>
        </w:tc>
      </w:tr>
      <w:tr w:rsidR="00A57D52" w:rsidRPr="004332C7" w14:paraId="25290B8D" w14:textId="77777777" w:rsidTr="00900FA6">
        <w:tc>
          <w:tcPr>
            <w:tcW w:w="3969" w:type="dxa"/>
          </w:tcPr>
          <w:p w14:paraId="2EC50851" w14:textId="056AB4B6"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lastRenderedPageBreak/>
              <w:t>Præst</w:t>
            </w:r>
            <w:r w:rsidR="00A57D52" w:rsidRPr="004332C7">
              <w:rPr>
                <w:rFonts w:asciiTheme="majorBidi" w:hAnsiTheme="majorBidi" w:cstheme="majorBidi"/>
                <w:b/>
                <w:bCs/>
                <w:color w:val="C10000"/>
                <w:sz w:val="24"/>
                <w:szCs w:val="24"/>
              </w:rPr>
              <w:t>:</w:t>
            </w:r>
          </w:p>
          <w:p w14:paraId="45CED3C1" w14:textId="1D21C49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9F285B" w:rsidRPr="004332C7">
              <w:rPr>
                <w:rFonts w:asciiTheme="majorBidi" w:hAnsiTheme="majorBidi" w:cstheme="majorBidi"/>
                <w:color w:val="000000"/>
                <w:sz w:val="24"/>
                <w:szCs w:val="24"/>
              </w:rPr>
              <w:t>.</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rPr>
              <w:t>(Eshlil)</w:t>
            </w:r>
          </w:p>
        </w:tc>
        <w:tc>
          <w:tcPr>
            <w:tcW w:w="3969" w:type="dxa"/>
          </w:tcPr>
          <w:p w14:paraId="4FD2D932"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2A9E75CC" w14:textId="273EF99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rPr>
              <w:t>(Eshlil)</w:t>
            </w:r>
          </w:p>
        </w:tc>
        <w:tc>
          <w:tcPr>
            <w:tcW w:w="2552" w:type="dxa"/>
          </w:tcPr>
          <w:p w14:paraId="333CBCC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1C19CF0E" w14:textId="155BE1C8"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w:t>
            </w:r>
            <w:r w:rsidR="00AA2A08" w:rsidRPr="00C41C50">
              <w:rPr>
                <w:rFonts w:asciiTheme="majorBidi" w:hAnsiTheme="majorBidi" w:cstheme="majorBidi"/>
                <w:b/>
                <w:bCs/>
                <w:color w:val="00B050"/>
                <w:sz w:val="24"/>
                <w:szCs w:val="24"/>
              </w:rPr>
              <w:t xml:space="preserve">)   </w:t>
            </w:r>
            <w:r w:rsidR="00AA2A08" w:rsidRPr="00C41C50">
              <w:rPr>
                <w:rFonts w:asciiTheme="majorBidi" w:hAnsiTheme="majorBidi" w:cs="Times New Roman"/>
                <w:b/>
                <w:bCs/>
                <w:color w:val="00B050"/>
                <w:sz w:val="24"/>
                <w:szCs w:val="24"/>
                <w:rtl/>
              </w:rPr>
              <w:t>اشليل</w:t>
            </w:r>
            <w:r w:rsidR="00AA2A08" w:rsidRPr="00C41C50">
              <w:rPr>
                <w:rFonts w:asciiTheme="majorBidi" w:hAnsiTheme="majorBidi" w:cs="Times New Roman"/>
                <w:b/>
                <w:bCs/>
                <w:color w:val="00B050"/>
                <w:sz w:val="24"/>
                <w:szCs w:val="24"/>
              </w:rPr>
              <w:t>(</w:t>
            </w:r>
          </w:p>
        </w:tc>
      </w:tr>
      <w:tr w:rsidR="00624D26" w:rsidRPr="004332C7" w14:paraId="2DC821AE" w14:textId="77777777" w:rsidTr="00900FA6">
        <w:tc>
          <w:tcPr>
            <w:tcW w:w="3969" w:type="dxa"/>
          </w:tcPr>
          <w:p w14:paraId="71640D7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666458F"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3C874E00"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54267E4C" w14:textId="77777777" w:rsidTr="00900FA6">
        <w:tc>
          <w:tcPr>
            <w:tcW w:w="3969" w:type="dxa"/>
          </w:tcPr>
          <w:p w14:paraId="4B78622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45F8C38" w14:textId="77777777" w:rsidR="00A57D52" w:rsidRPr="00C41C50" w:rsidRDefault="00A57D52" w:rsidP="00C767E9">
            <w:pPr>
              <w:jc w:val="both"/>
              <w:rPr>
                <w:rFonts w:asciiTheme="majorBidi" w:hAnsiTheme="majorBidi" w:cstheme="majorBidi"/>
                <w:b/>
                <w:bCs/>
                <w:color w:val="00B050"/>
                <w:sz w:val="24"/>
                <w:szCs w:val="24"/>
              </w:rPr>
            </w:pPr>
            <w:r w:rsidRPr="00C41C50">
              <w:rPr>
                <w:rFonts w:asciiTheme="majorBidi" w:hAnsiTheme="majorBidi" w:cstheme="majorBidi"/>
                <w:b/>
                <w:bCs/>
                <w:color w:val="00B050"/>
                <w:sz w:val="24"/>
                <w:szCs w:val="24"/>
              </w:rPr>
              <w:t>Rejs jer for at bede</w:t>
            </w:r>
            <w:r w:rsidR="009F285B" w:rsidRPr="00C41C50">
              <w:rPr>
                <w:rFonts w:asciiTheme="majorBidi" w:hAnsiTheme="majorBidi" w:cstheme="majorBidi"/>
                <w:b/>
                <w:bCs/>
                <w:color w:val="00B050"/>
                <w:sz w:val="24"/>
                <w:szCs w:val="24"/>
              </w:rPr>
              <w:t>.</w:t>
            </w:r>
          </w:p>
          <w:p w14:paraId="32ACF44B" w14:textId="40932652" w:rsidR="00AA2A08" w:rsidRPr="004332C7" w:rsidRDefault="00AA2A08" w:rsidP="00C767E9">
            <w:pPr>
              <w:jc w:val="both"/>
              <w:rPr>
                <w:rFonts w:asciiTheme="majorBidi" w:hAnsiTheme="majorBidi" w:cstheme="majorBidi"/>
                <w:sz w:val="24"/>
                <w:szCs w:val="24"/>
              </w:rPr>
            </w:pPr>
            <w:r w:rsidRPr="00C41C50">
              <w:rPr>
                <w:rFonts w:asciiTheme="majorBidi" w:hAnsiTheme="majorBidi" w:cstheme="majorBidi"/>
                <w:b/>
                <w:bCs/>
                <w:color w:val="00B050"/>
                <w:sz w:val="24"/>
                <w:szCs w:val="24"/>
              </w:rPr>
              <w:t>(epi epros efki estasite)</w:t>
            </w:r>
          </w:p>
        </w:tc>
        <w:tc>
          <w:tcPr>
            <w:tcW w:w="3969" w:type="dxa"/>
          </w:tcPr>
          <w:p w14:paraId="0E0D9273"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048D110" w14:textId="77777777" w:rsidR="00A57D52"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p>
          <w:p w14:paraId="3024B372" w14:textId="6489375D" w:rsidR="00AA2A08" w:rsidRPr="00C41C50" w:rsidRDefault="00AA2A08"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(epi epros efki estasite)</w:t>
            </w:r>
          </w:p>
        </w:tc>
        <w:tc>
          <w:tcPr>
            <w:tcW w:w="2552" w:type="dxa"/>
          </w:tcPr>
          <w:p w14:paraId="6063B57C"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10BD725B" w14:textId="77777777" w:rsidR="00A57D52" w:rsidRPr="0019613F" w:rsidRDefault="00A57D52"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للصلاة</w:t>
            </w:r>
            <w:r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قفوا</w:t>
            </w:r>
            <w:r w:rsidRPr="0019613F">
              <w:rPr>
                <w:rFonts w:asciiTheme="majorBidi" w:hAnsiTheme="majorBidi" w:cstheme="majorBidi"/>
                <w:b/>
                <w:bCs/>
                <w:color w:val="000000"/>
                <w:sz w:val="24"/>
                <w:szCs w:val="24"/>
                <w:lang w:val="en-US"/>
              </w:rPr>
              <w:t>.</w:t>
            </w:r>
          </w:p>
          <w:p w14:paraId="0B04D9DC" w14:textId="4ED8BB10" w:rsidR="00AA2A08" w:rsidRPr="006D1E9F" w:rsidRDefault="00AA2A08" w:rsidP="00AA2A08">
            <w:pPr>
              <w:bidi/>
              <w:jc w:val="both"/>
              <w:rPr>
                <w:rFonts w:asciiTheme="majorBidi" w:hAnsiTheme="majorBidi" w:cstheme="majorBidi"/>
                <w:b/>
                <w:bCs/>
                <w:sz w:val="24"/>
                <w:szCs w:val="24"/>
                <w:lang w:val="en-US"/>
              </w:rPr>
            </w:pPr>
            <w:r w:rsidRPr="0019613F">
              <w:rPr>
                <w:rFonts w:asciiTheme="majorBidi" w:hAnsiTheme="majorBidi" w:cstheme="majorBidi"/>
                <w:b/>
                <w:bCs/>
                <w:color w:val="000000"/>
                <w:lang w:val="en-US"/>
              </w:rPr>
              <w:t>)</w:t>
            </w: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ابي ابروس افكى اسطاسيتى </w:t>
            </w:r>
            <w:r w:rsidRPr="0019613F">
              <w:rPr>
                <w:rFonts w:asciiTheme="majorBidi" w:hAnsiTheme="majorBidi" w:cs="Times New Roman"/>
                <w:b/>
                <w:bCs/>
                <w:color w:val="00B050"/>
                <w:lang w:val="en-US"/>
              </w:rPr>
              <w:t>(</w:t>
            </w:r>
          </w:p>
        </w:tc>
      </w:tr>
      <w:tr w:rsidR="00A57D52" w:rsidRPr="0019613F" w14:paraId="67949DA3" w14:textId="77777777" w:rsidTr="00900FA6">
        <w:tc>
          <w:tcPr>
            <w:tcW w:w="3969" w:type="dxa"/>
          </w:tcPr>
          <w:p w14:paraId="390BB83C" w14:textId="2EC00CF0" w:rsidR="00A344C9"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Så </w:t>
            </w:r>
            <w:r w:rsidR="00A344C9" w:rsidRPr="00C06844">
              <w:rPr>
                <w:rFonts w:asciiTheme="majorBidi" w:hAnsiTheme="majorBidi" w:cstheme="majorBidi"/>
                <w:color w:val="1F497D" w:themeColor="text2"/>
                <w:sz w:val="24"/>
                <w:szCs w:val="24"/>
              </w:rPr>
              <w:t xml:space="preserve">vender </w:t>
            </w:r>
            <w:r w:rsidRPr="00C06844">
              <w:rPr>
                <w:rFonts w:asciiTheme="majorBidi" w:hAnsiTheme="majorBidi" w:cstheme="majorBidi"/>
                <w:color w:val="1F497D" w:themeColor="text2"/>
                <w:sz w:val="24"/>
                <w:szCs w:val="24"/>
              </w:rPr>
              <w:t>præsten sig imod vest og gør med sin højre hånd korsets tegn over folket, mens han siger:</w:t>
            </w:r>
          </w:p>
          <w:p w14:paraId="63C81E59" w14:textId="7762039C" w:rsidR="00770A8D" w:rsidRPr="004332C7" w:rsidRDefault="00770A8D" w:rsidP="00C767E9">
            <w:pPr>
              <w:jc w:val="both"/>
              <w:rPr>
                <w:rFonts w:asciiTheme="majorBidi" w:hAnsiTheme="majorBidi" w:cstheme="majorBidi"/>
                <w:color w:val="4F81BD" w:themeColor="accent1"/>
                <w:sz w:val="24"/>
                <w:szCs w:val="24"/>
              </w:rPr>
            </w:pPr>
          </w:p>
        </w:tc>
        <w:tc>
          <w:tcPr>
            <w:tcW w:w="3969" w:type="dxa"/>
          </w:tcPr>
          <w:p w14:paraId="0F411606" w14:textId="7D8A8CC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w:t>
            </w:r>
            <w:r w:rsidR="00A344C9"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turns towards the west, he makes the sign of the cross over the people with his right hand, and says:</w:t>
            </w:r>
          </w:p>
        </w:tc>
        <w:tc>
          <w:tcPr>
            <w:tcW w:w="2552" w:type="dxa"/>
          </w:tcPr>
          <w:p w14:paraId="4EF6A7EA" w14:textId="1854E353" w:rsidR="00A57D52" w:rsidRPr="00C06844" w:rsidRDefault="00A57D52" w:rsidP="00906FE5">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يلتفت إلي الغرب، ويرشم الشعب بيده</w:t>
            </w:r>
            <w:r w:rsidR="00906FE5"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اليمني بمثال الصليب وهو يقول:</w:t>
            </w:r>
          </w:p>
        </w:tc>
      </w:tr>
      <w:tr w:rsidR="00A57D52" w:rsidRPr="0019613F" w14:paraId="29E4723C" w14:textId="77777777" w:rsidTr="00900FA6">
        <w:tc>
          <w:tcPr>
            <w:tcW w:w="3969" w:type="dxa"/>
          </w:tcPr>
          <w:p w14:paraId="5D5022C3" w14:textId="3DDCA447"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4B706A0E" w14:textId="1EB62D88" w:rsidR="002E55E6" w:rsidRPr="004332C7" w:rsidRDefault="00A57D52" w:rsidP="002E55E6">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Fred være med jer </w:t>
            </w:r>
            <w:r w:rsidR="009F285B" w:rsidRPr="004332C7">
              <w:rPr>
                <w:rFonts w:asciiTheme="majorBidi" w:hAnsiTheme="majorBidi" w:cstheme="majorBidi"/>
                <w:color w:val="000000"/>
                <w:sz w:val="24"/>
                <w:szCs w:val="24"/>
              </w:rPr>
              <w:t>a</w:t>
            </w:r>
            <w:r w:rsidRPr="004332C7">
              <w:rPr>
                <w:rFonts w:asciiTheme="majorBidi" w:hAnsiTheme="majorBidi" w:cstheme="majorBidi"/>
                <w:color w:val="000000"/>
                <w:sz w:val="24"/>
                <w:szCs w:val="24"/>
              </w:rPr>
              <w:t>lle</w:t>
            </w:r>
            <w:r w:rsidR="009F285B" w:rsidRPr="00C41C50">
              <w:rPr>
                <w:rFonts w:asciiTheme="majorBidi" w:hAnsiTheme="majorBidi" w:cstheme="majorBidi"/>
                <w:b/>
                <w:bCs/>
                <w:color w:val="00B050"/>
                <w:sz w:val="24"/>
                <w:szCs w:val="24"/>
              </w:rPr>
              <w:t>.</w:t>
            </w:r>
            <w:r w:rsidR="002E55E6" w:rsidRPr="00C41C50">
              <w:rPr>
                <w:rFonts w:asciiTheme="majorBidi" w:hAnsiTheme="majorBidi" w:cstheme="majorBidi"/>
                <w:b/>
                <w:bCs/>
                <w:color w:val="00B050"/>
                <w:sz w:val="24"/>
                <w:szCs w:val="24"/>
              </w:rPr>
              <w:t>(Irini Pasi)</w:t>
            </w:r>
          </w:p>
        </w:tc>
        <w:tc>
          <w:tcPr>
            <w:tcW w:w="3969" w:type="dxa"/>
          </w:tcPr>
          <w:p w14:paraId="0616FEB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2A16DE2" w14:textId="0F1CA0E3" w:rsidR="002E55E6" w:rsidRPr="004332C7" w:rsidRDefault="00A57D52" w:rsidP="002E55E6">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Peace be with all</w:t>
            </w:r>
            <w:r w:rsidRPr="00C41C50">
              <w:rPr>
                <w:rFonts w:asciiTheme="majorBidi" w:hAnsiTheme="majorBidi" w:cstheme="majorBidi"/>
                <w:b/>
                <w:bCs/>
                <w:color w:val="00B050"/>
                <w:sz w:val="24"/>
                <w:szCs w:val="24"/>
                <w:lang w:val="en-US"/>
              </w:rPr>
              <w:t>.</w:t>
            </w:r>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2552" w:type="dxa"/>
          </w:tcPr>
          <w:p w14:paraId="5CCE0087"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760145EC" w14:textId="39661295" w:rsidR="00A57D52" w:rsidRPr="006D1E9F" w:rsidRDefault="00B83FF4"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السلام لجميعكم</w:t>
            </w:r>
            <w:r w:rsidR="007F607F" w:rsidRPr="0019613F">
              <w:rPr>
                <w:rFonts w:asciiTheme="majorBidi" w:hAnsiTheme="majorBidi" w:cstheme="majorBidi"/>
                <w:b/>
                <w:bCs/>
                <w:color w:val="00B050"/>
                <w:lang w:val="en-US"/>
              </w:rPr>
              <w:t xml:space="preserve">) </w:t>
            </w:r>
            <w:r w:rsidR="007F607F" w:rsidRPr="00C41C50">
              <w:rPr>
                <w:rFonts w:asciiTheme="majorBidi" w:hAnsiTheme="majorBidi" w:cs="Times New Roman"/>
                <w:b/>
                <w:bCs/>
                <w:color w:val="00B050"/>
                <w:rtl/>
              </w:rPr>
              <w:t xml:space="preserve">ايرينى باسى </w:t>
            </w:r>
            <w:r w:rsidR="007F607F" w:rsidRPr="0019613F">
              <w:rPr>
                <w:rFonts w:asciiTheme="majorBidi" w:hAnsiTheme="majorBidi" w:cs="Times New Roman"/>
                <w:b/>
                <w:bCs/>
                <w:color w:val="00B050"/>
                <w:lang w:val="en-US"/>
              </w:rPr>
              <w:t>(</w:t>
            </w:r>
          </w:p>
        </w:tc>
      </w:tr>
      <w:tr w:rsidR="00624D26" w:rsidRPr="0019613F" w14:paraId="520CC893" w14:textId="77777777" w:rsidTr="00900FA6">
        <w:tc>
          <w:tcPr>
            <w:tcW w:w="3969" w:type="dxa"/>
          </w:tcPr>
          <w:p w14:paraId="35A3DD7C"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A74BDBA"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B9F870D"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3966C513" w14:textId="77777777" w:rsidTr="00900FA6">
        <w:tc>
          <w:tcPr>
            <w:tcW w:w="3969" w:type="dxa"/>
          </w:tcPr>
          <w:p w14:paraId="55335964" w14:textId="6E6B8C5C"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090AFAF0" w14:textId="77777777" w:rsidR="00A57D52" w:rsidRDefault="00A57D52"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r w:rsidR="009F285B" w:rsidRPr="004332C7">
              <w:rPr>
                <w:rFonts w:asciiTheme="majorBidi" w:hAnsiTheme="majorBidi" w:cstheme="majorBidi"/>
                <w:color w:val="000000"/>
                <w:sz w:val="24"/>
                <w:szCs w:val="24"/>
              </w:rPr>
              <w:t>.</w:t>
            </w:r>
          </w:p>
          <w:p w14:paraId="3BFF393F" w14:textId="05497879" w:rsidR="002E55E6" w:rsidRPr="00C41C50" w:rsidRDefault="002E55E6"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(Kito epnevma ti so)</w:t>
            </w:r>
          </w:p>
        </w:tc>
        <w:tc>
          <w:tcPr>
            <w:tcW w:w="3969" w:type="dxa"/>
          </w:tcPr>
          <w:p w14:paraId="4B671D61"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72FFC678" w14:textId="77777777" w:rsidR="00A57D52"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4943EA5F" w14:textId="596DEFA4" w:rsidR="002E55E6" w:rsidRPr="00C41C50" w:rsidRDefault="002E55E6"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(Kito epnevma ti so)</w:t>
            </w:r>
          </w:p>
        </w:tc>
        <w:tc>
          <w:tcPr>
            <w:tcW w:w="2552" w:type="dxa"/>
          </w:tcPr>
          <w:p w14:paraId="7B899324"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519995D1" w14:textId="77777777" w:rsidR="00A57D52" w:rsidRPr="0019613F" w:rsidRDefault="00A57D52"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ولروحك</w:t>
            </w:r>
            <w:r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ايضا</w:t>
            </w:r>
            <w:r w:rsidRPr="0019613F">
              <w:rPr>
                <w:rFonts w:asciiTheme="majorBidi" w:hAnsiTheme="majorBidi" w:cstheme="majorBidi"/>
                <w:b/>
                <w:bCs/>
                <w:color w:val="000000"/>
                <w:sz w:val="24"/>
                <w:szCs w:val="24"/>
                <w:lang w:val="en-US"/>
              </w:rPr>
              <w:t xml:space="preserve"> .</w:t>
            </w:r>
          </w:p>
          <w:p w14:paraId="4D831919" w14:textId="0C155383" w:rsidR="002E55E6" w:rsidRPr="006D1E9F" w:rsidRDefault="002E55E6" w:rsidP="002E55E6">
            <w:pPr>
              <w:bidi/>
              <w:jc w:val="both"/>
              <w:rPr>
                <w:rFonts w:asciiTheme="majorBidi" w:hAnsiTheme="majorBidi" w:cstheme="majorBidi"/>
                <w:b/>
                <w:bCs/>
                <w:sz w:val="24"/>
                <w:szCs w:val="24"/>
                <w:lang w:val="en-US"/>
              </w:rPr>
            </w:pPr>
            <w:r w:rsidRPr="0019613F">
              <w:rPr>
                <w:rFonts w:asciiTheme="majorBidi" w:hAnsiTheme="majorBidi" w:cstheme="majorBidi"/>
                <w:b/>
                <w:bCs/>
                <w:color w:val="000000"/>
                <w:lang w:val="en-US"/>
              </w:rPr>
              <w:t xml:space="preserve">) </w:t>
            </w:r>
            <w:r w:rsidRPr="00C41C50">
              <w:rPr>
                <w:rFonts w:asciiTheme="majorBidi" w:hAnsiTheme="majorBidi" w:cs="Times New Roman"/>
                <w:b/>
                <w:bCs/>
                <w:color w:val="00B050"/>
                <w:rtl/>
              </w:rPr>
              <w:t xml:space="preserve">كيطو ابنفماتى سو </w:t>
            </w:r>
            <w:r w:rsidRPr="0019613F">
              <w:rPr>
                <w:rFonts w:asciiTheme="majorBidi" w:hAnsiTheme="majorBidi" w:cs="Times New Roman"/>
                <w:b/>
                <w:bCs/>
                <w:color w:val="00B050"/>
                <w:lang w:val="en-US"/>
              </w:rPr>
              <w:t>(</w:t>
            </w:r>
          </w:p>
        </w:tc>
      </w:tr>
      <w:tr w:rsidR="00A57D52" w:rsidRPr="0019613F" w14:paraId="20C63564" w14:textId="77777777" w:rsidTr="00900FA6">
        <w:tc>
          <w:tcPr>
            <w:tcW w:w="3969" w:type="dxa"/>
          </w:tcPr>
          <w:p w14:paraId="36A34072" w14:textId="2D7D2517" w:rsidR="00A57D52" w:rsidRPr="004332C7" w:rsidRDefault="00A57D52" w:rsidP="00C767E9">
            <w:pPr>
              <w:jc w:val="both"/>
              <w:rPr>
                <w:rFonts w:asciiTheme="majorBidi" w:hAnsiTheme="majorBidi" w:cstheme="majorBidi"/>
                <w:sz w:val="24"/>
                <w:szCs w:val="24"/>
                <w:lang w:val="en-US"/>
              </w:rPr>
            </w:pPr>
          </w:p>
        </w:tc>
        <w:tc>
          <w:tcPr>
            <w:tcW w:w="3969" w:type="dxa"/>
          </w:tcPr>
          <w:p w14:paraId="2FEC2763" w14:textId="3EBE818F" w:rsidR="00A57D52" w:rsidRPr="004332C7" w:rsidRDefault="00A57D52" w:rsidP="00C767E9">
            <w:pPr>
              <w:jc w:val="both"/>
              <w:rPr>
                <w:rFonts w:asciiTheme="majorBidi" w:hAnsiTheme="majorBidi" w:cstheme="majorBidi"/>
                <w:sz w:val="24"/>
                <w:szCs w:val="24"/>
                <w:lang w:val="en-US"/>
              </w:rPr>
            </w:pPr>
          </w:p>
        </w:tc>
        <w:tc>
          <w:tcPr>
            <w:tcW w:w="2552" w:type="dxa"/>
          </w:tcPr>
          <w:p w14:paraId="11AFCFDE" w14:textId="79E0C3A5"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1D90651E" w14:textId="77777777" w:rsidTr="00900FA6">
        <w:tc>
          <w:tcPr>
            <w:tcW w:w="3969" w:type="dxa"/>
            <w:shd w:val="clear" w:color="auto" w:fill="EAF1DD" w:themeFill="accent3" w:themeFillTint="33"/>
            <w:vAlign w:val="center"/>
          </w:tcPr>
          <w:p w14:paraId="6EFB0A94" w14:textId="4D00DB8B" w:rsidR="00A57D52" w:rsidRPr="00BF26AB" w:rsidRDefault="00A57D52"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Forbøn</w:t>
            </w:r>
            <w:proofErr w:type="spellEnd"/>
            <w:r w:rsidRPr="00BF26AB">
              <w:rPr>
                <w:rFonts w:asciiTheme="majorBidi" w:hAnsiTheme="majorBidi" w:cstheme="majorBidi"/>
                <w:b/>
                <w:bCs/>
                <w:color w:val="C10000"/>
                <w:sz w:val="28"/>
                <w:szCs w:val="28"/>
                <w:lang w:val="en-US"/>
              </w:rPr>
              <w:t xml:space="preserve"> for </w:t>
            </w:r>
            <w:proofErr w:type="spellStart"/>
            <w:r w:rsidRPr="00BF26AB">
              <w:rPr>
                <w:rFonts w:asciiTheme="majorBidi" w:hAnsiTheme="majorBidi" w:cstheme="majorBidi"/>
                <w:b/>
                <w:bCs/>
                <w:color w:val="C10000"/>
                <w:sz w:val="28"/>
                <w:szCs w:val="28"/>
                <w:lang w:val="en-US"/>
              </w:rPr>
              <w:t>fred</w:t>
            </w:r>
            <w:proofErr w:type="spellEnd"/>
          </w:p>
        </w:tc>
        <w:tc>
          <w:tcPr>
            <w:tcW w:w="3969" w:type="dxa"/>
            <w:shd w:val="clear" w:color="auto" w:fill="EAF1DD" w:themeFill="accent3" w:themeFillTint="33"/>
            <w:vAlign w:val="center"/>
          </w:tcPr>
          <w:p w14:paraId="2FD1B405" w14:textId="29A083B7"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First Litany: The Litany of Peace</w:t>
            </w:r>
          </w:p>
        </w:tc>
        <w:tc>
          <w:tcPr>
            <w:tcW w:w="2552" w:type="dxa"/>
            <w:shd w:val="clear" w:color="auto" w:fill="EAF1DD" w:themeFill="accent3" w:themeFillTint="33"/>
            <w:vAlign w:val="center"/>
          </w:tcPr>
          <w:p w14:paraId="1AF3FF28" w14:textId="60AEB402"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السلام</w:t>
            </w:r>
          </w:p>
        </w:tc>
      </w:tr>
      <w:tr w:rsidR="00A57D52" w:rsidRPr="0019613F" w14:paraId="37B263AA" w14:textId="77777777" w:rsidTr="00900FA6">
        <w:tc>
          <w:tcPr>
            <w:tcW w:w="3969" w:type="dxa"/>
          </w:tcPr>
          <w:p w14:paraId="13216F26" w14:textId="5D1CAF54"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47840398" w14:textId="133E02F8"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Lad os igen henvende os til Gud den Almægtige, vor</w:t>
            </w:r>
            <w:r w:rsidR="00244835">
              <w:rPr>
                <w:rFonts w:asciiTheme="majorBidi" w:hAnsiTheme="majorBidi" w:cstheme="majorBidi"/>
                <w:sz w:val="24"/>
                <w:szCs w:val="24"/>
              </w:rPr>
              <w:t xml:space="preserve"> </w:t>
            </w:r>
            <w:r w:rsidRPr="004332C7">
              <w:rPr>
                <w:rFonts w:asciiTheme="majorBidi" w:hAnsiTheme="majorBidi" w:cstheme="majorBidi"/>
                <w:sz w:val="24"/>
                <w:szCs w:val="24"/>
              </w:rPr>
              <w:t>Herre-Gud-og Frelser Jesu Kristi Fader.</w:t>
            </w:r>
          </w:p>
        </w:tc>
        <w:tc>
          <w:tcPr>
            <w:tcW w:w="3969" w:type="dxa"/>
          </w:tcPr>
          <w:p w14:paraId="1C6F7681"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E8AB3F0" w14:textId="7B21EAE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788C44FF"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A25D03D" w14:textId="3BA93523"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وأيضا فلنسألُ الله الضابط الكل،</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أبا ربنا وإلهنا ومخلصنا يسوع</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w:t>
            </w:r>
            <w:r w:rsidRPr="006D1E9F">
              <w:rPr>
                <w:rFonts w:asciiTheme="majorBidi" w:hAnsiTheme="majorBidi" w:cstheme="majorBidi"/>
                <w:b/>
                <w:bCs/>
                <w:color w:val="000000"/>
                <w:sz w:val="24"/>
                <w:szCs w:val="24"/>
                <w:lang w:val="en-US"/>
              </w:rPr>
              <w:t>.</w:t>
            </w:r>
          </w:p>
        </w:tc>
      </w:tr>
      <w:tr w:rsidR="00A57D52" w:rsidRPr="0019613F" w14:paraId="0F40E94B" w14:textId="77777777" w:rsidTr="00900FA6">
        <w:tc>
          <w:tcPr>
            <w:tcW w:w="3969" w:type="dxa"/>
          </w:tcPr>
          <w:p w14:paraId="51A650BD" w14:textId="6504716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 Ihukom, Herre, freden for din eneste ene, hellige, almindelige, apostolske kirke.</w:t>
            </w:r>
          </w:p>
        </w:tc>
        <w:tc>
          <w:tcPr>
            <w:tcW w:w="3969" w:type="dxa"/>
          </w:tcPr>
          <w:p w14:paraId="747456A5" w14:textId="03A2320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ask and entreat Your goodness, O Lover of Mankind, remember, O Lord, the peace of your one, only, holy, catholic, and apostolic Church.</w:t>
            </w:r>
          </w:p>
        </w:tc>
        <w:tc>
          <w:tcPr>
            <w:tcW w:w="2552" w:type="dxa"/>
          </w:tcPr>
          <w:p w14:paraId="2E2CFF0A" w14:textId="1D77BC81"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نسأل ونطلبُ من صلاحك يا محب</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البشر، اذكر يا رب سلام كنيستك</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الواحدة الوحيدة المقدسة</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الجامعة الرسولية</w:t>
            </w:r>
            <w:r w:rsidRPr="006D1E9F">
              <w:rPr>
                <w:rFonts w:asciiTheme="majorBidi" w:hAnsiTheme="majorBidi" w:cstheme="majorBidi"/>
                <w:b/>
                <w:bCs/>
                <w:sz w:val="24"/>
                <w:szCs w:val="24"/>
                <w:lang w:val="en-US"/>
              </w:rPr>
              <w:t>.</w:t>
            </w:r>
          </w:p>
        </w:tc>
      </w:tr>
      <w:tr w:rsidR="00624D26" w:rsidRPr="0019613F" w14:paraId="3F443399" w14:textId="77777777" w:rsidTr="00900FA6">
        <w:tc>
          <w:tcPr>
            <w:tcW w:w="3969" w:type="dxa"/>
          </w:tcPr>
          <w:p w14:paraId="53E2F97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45890007"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33D2F66B" w14:textId="77777777" w:rsidR="00624D26" w:rsidRPr="006D1E9F" w:rsidRDefault="00624D26" w:rsidP="00566237">
            <w:pPr>
              <w:autoSpaceDE w:val="0"/>
              <w:autoSpaceDN w:val="0"/>
              <w:bidi/>
              <w:adjustRightInd w:val="0"/>
              <w:jc w:val="both"/>
              <w:rPr>
                <w:rFonts w:asciiTheme="majorBidi" w:hAnsiTheme="majorBidi" w:cstheme="majorBidi"/>
                <w:b/>
                <w:bCs/>
                <w:sz w:val="24"/>
                <w:szCs w:val="24"/>
                <w:rtl/>
              </w:rPr>
            </w:pPr>
          </w:p>
        </w:tc>
      </w:tr>
      <w:tr w:rsidR="00A57D52" w:rsidRPr="0019613F" w14:paraId="3CBFBE05" w14:textId="77777777" w:rsidTr="00900FA6">
        <w:tc>
          <w:tcPr>
            <w:tcW w:w="3969" w:type="dxa"/>
          </w:tcPr>
          <w:p w14:paraId="4C1CCB44" w14:textId="2EE944EA"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842A0BC" w14:textId="0EFD299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Guds hellige, ene, almindelige og apostolske, ortodokse kirkes fred.</w:t>
            </w:r>
          </w:p>
        </w:tc>
        <w:tc>
          <w:tcPr>
            <w:tcW w:w="3969" w:type="dxa"/>
          </w:tcPr>
          <w:p w14:paraId="321BCD6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3F1D38DE" w14:textId="6FA3AE7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peace of the one, holy, catholic, and apostolic Orthodox Church of God.</w:t>
            </w:r>
          </w:p>
        </w:tc>
        <w:tc>
          <w:tcPr>
            <w:tcW w:w="2552" w:type="dxa"/>
          </w:tcPr>
          <w:p w14:paraId="3F020A3D"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5F1B7E0E" w14:textId="65883D0A"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سلام الواحدة</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المقدسة الجامعة الرسولية</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كنيسة الله الارثوذكسية</w:t>
            </w:r>
            <w:r w:rsidRPr="006D1E9F">
              <w:rPr>
                <w:rFonts w:asciiTheme="majorBidi" w:hAnsiTheme="majorBidi" w:cstheme="majorBidi"/>
                <w:b/>
                <w:bCs/>
                <w:color w:val="000000"/>
                <w:sz w:val="24"/>
                <w:szCs w:val="24"/>
                <w:lang w:val="en-US"/>
              </w:rPr>
              <w:t>.</w:t>
            </w:r>
          </w:p>
        </w:tc>
      </w:tr>
      <w:tr w:rsidR="00624D26" w:rsidRPr="0019613F" w14:paraId="4F3CE917" w14:textId="77777777" w:rsidTr="00900FA6">
        <w:tc>
          <w:tcPr>
            <w:tcW w:w="3969" w:type="dxa"/>
          </w:tcPr>
          <w:p w14:paraId="36E323B6"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2DDC8DF"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16FF5FE"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6B1AD847" w14:textId="77777777" w:rsidTr="00900FA6">
        <w:tc>
          <w:tcPr>
            <w:tcW w:w="3969" w:type="dxa"/>
          </w:tcPr>
          <w:p w14:paraId="118C3095" w14:textId="7746E21D"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22E9A4FA" w14:textId="4A306DB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5DC95B2F" w14:textId="5C7D3728"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86AD885" w14:textId="180047A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3F4A9B8B"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36014E05" w14:textId="2C3E0C9F"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إرحم</w:t>
            </w:r>
            <w:r w:rsidRPr="006D1E9F">
              <w:rPr>
                <w:rFonts w:asciiTheme="majorBidi" w:hAnsiTheme="majorBidi" w:cstheme="majorBidi"/>
                <w:b/>
                <w:bCs/>
                <w:color w:val="000000"/>
                <w:sz w:val="24"/>
                <w:szCs w:val="24"/>
              </w:rPr>
              <w:t>.</w:t>
            </w:r>
          </w:p>
        </w:tc>
      </w:tr>
      <w:tr w:rsidR="00624D26" w:rsidRPr="004332C7" w14:paraId="7C97DB98" w14:textId="77777777" w:rsidTr="00900FA6">
        <w:tc>
          <w:tcPr>
            <w:tcW w:w="3969" w:type="dxa"/>
          </w:tcPr>
          <w:p w14:paraId="4AD7F527"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9E4B029" w14:textId="77777777" w:rsidR="00624D26" w:rsidRPr="004332C7" w:rsidRDefault="00624D26" w:rsidP="00C767E9">
            <w:pPr>
              <w:jc w:val="both"/>
              <w:rPr>
                <w:rFonts w:asciiTheme="majorBidi" w:hAnsiTheme="majorBidi" w:cstheme="majorBidi"/>
                <w:b/>
                <w:bCs/>
                <w:color w:val="C10000"/>
                <w:sz w:val="24"/>
                <w:szCs w:val="24"/>
              </w:rPr>
            </w:pPr>
          </w:p>
        </w:tc>
        <w:tc>
          <w:tcPr>
            <w:tcW w:w="2552" w:type="dxa"/>
          </w:tcPr>
          <w:p w14:paraId="3546EA50"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3947C762" w14:textId="77777777" w:rsidTr="00900FA6">
        <w:tc>
          <w:tcPr>
            <w:tcW w:w="3969" w:type="dxa"/>
          </w:tcPr>
          <w:p w14:paraId="25A628B1" w14:textId="183137E0" w:rsidR="00A57D52" w:rsidRPr="004332C7" w:rsidRDefault="004E453E" w:rsidP="00C767E9">
            <w:pPr>
              <w:autoSpaceDE w:val="0"/>
              <w:autoSpaceDN w:val="0"/>
              <w:adjustRightInd w:val="0"/>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7FE7FA0D" w14:textId="548B5C76" w:rsidR="00A57D52" w:rsidRPr="004332C7" w:rsidRDefault="00A57D52" w:rsidP="00FA412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Den som er fra den ene ende af verden til den anden</w:t>
            </w:r>
            <w:r w:rsidR="00B07212" w:rsidRPr="004332C7">
              <w:rPr>
                <w:rFonts w:asciiTheme="majorBidi" w:hAnsiTheme="majorBidi" w:cstheme="majorBidi"/>
                <w:color w:val="000000"/>
                <w:sz w:val="24"/>
                <w:szCs w:val="24"/>
              </w:rPr>
              <w:t>.</w:t>
            </w:r>
          </w:p>
        </w:tc>
        <w:tc>
          <w:tcPr>
            <w:tcW w:w="3969" w:type="dxa"/>
          </w:tcPr>
          <w:p w14:paraId="5F6A6F1E" w14:textId="554ADC8E"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170B20C" w14:textId="7273CC1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This which exists from one end of the world to the other.</w:t>
            </w:r>
          </w:p>
        </w:tc>
        <w:tc>
          <w:tcPr>
            <w:tcW w:w="2552" w:type="dxa"/>
          </w:tcPr>
          <w:p w14:paraId="4851DDD7"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5B6B2A6F" w14:textId="64B0DDE8"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هذه الكائنة من أقاصى المسكونة</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إلى أقاصيها</w:t>
            </w:r>
            <w:r w:rsidRPr="0019613F">
              <w:rPr>
                <w:rFonts w:asciiTheme="majorBidi" w:hAnsiTheme="majorBidi" w:cstheme="majorBidi"/>
                <w:b/>
                <w:bCs/>
                <w:color w:val="000000"/>
                <w:sz w:val="24"/>
                <w:szCs w:val="24"/>
                <w:lang w:val="en-US"/>
              </w:rPr>
              <w:t>.</w:t>
            </w:r>
          </w:p>
        </w:tc>
      </w:tr>
      <w:tr w:rsidR="00A57D52" w:rsidRPr="0019613F" w14:paraId="338CDE66" w14:textId="77777777" w:rsidTr="00900FA6">
        <w:tc>
          <w:tcPr>
            <w:tcW w:w="3969" w:type="dxa"/>
          </w:tcPr>
          <w:p w14:paraId="11B8BE7D"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77708A9D"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338294A2"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40378F35" w14:textId="77777777" w:rsidTr="00900FA6">
        <w:tc>
          <w:tcPr>
            <w:tcW w:w="3969" w:type="dxa"/>
            <w:shd w:val="clear" w:color="auto" w:fill="EAF1DD" w:themeFill="accent3" w:themeFillTint="33"/>
            <w:vAlign w:val="center"/>
          </w:tcPr>
          <w:p w14:paraId="3E3CB6D6" w14:textId="404B1304" w:rsidR="00A57D52" w:rsidRPr="00BF26AB" w:rsidRDefault="00A57D52"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Forbøn</w:t>
            </w:r>
            <w:proofErr w:type="spellEnd"/>
            <w:r w:rsidRPr="00BF26AB">
              <w:rPr>
                <w:rFonts w:asciiTheme="majorBidi" w:hAnsiTheme="majorBidi" w:cstheme="majorBidi"/>
                <w:b/>
                <w:bCs/>
                <w:color w:val="C10000"/>
                <w:sz w:val="28"/>
                <w:szCs w:val="28"/>
                <w:lang w:val="en-US"/>
              </w:rPr>
              <w:t xml:space="preserve"> for </w:t>
            </w:r>
            <w:proofErr w:type="spellStart"/>
            <w:r w:rsidRPr="00BF26AB">
              <w:rPr>
                <w:rFonts w:asciiTheme="majorBidi" w:hAnsiTheme="majorBidi" w:cstheme="majorBidi"/>
                <w:b/>
                <w:bCs/>
                <w:color w:val="C10000"/>
                <w:sz w:val="28"/>
                <w:szCs w:val="28"/>
                <w:lang w:val="en-US"/>
              </w:rPr>
              <w:t>fædrene</w:t>
            </w:r>
            <w:proofErr w:type="spellEnd"/>
          </w:p>
        </w:tc>
        <w:tc>
          <w:tcPr>
            <w:tcW w:w="3969" w:type="dxa"/>
            <w:shd w:val="clear" w:color="auto" w:fill="EAF1DD" w:themeFill="accent3" w:themeFillTint="33"/>
            <w:vAlign w:val="center"/>
          </w:tcPr>
          <w:p w14:paraId="3A3F0A08" w14:textId="196D3EAB"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Second Litany: The Litany of the Fathers</w:t>
            </w:r>
          </w:p>
        </w:tc>
        <w:tc>
          <w:tcPr>
            <w:tcW w:w="2552" w:type="dxa"/>
            <w:shd w:val="clear" w:color="auto" w:fill="EAF1DD" w:themeFill="accent3" w:themeFillTint="33"/>
            <w:vAlign w:val="center"/>
          </w:tcPr>
          <w:p w14:paraId="1F70AA07" w14:textId="70CFA4D2"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الآباء</w:t>
            </w:r>
          </w:p>
        </w:tc>
      </w:tr>
      <w:tr w:rsidR="00A57D52" w:rsidRPr="0019613F" w14:paraId="2CA988B9" w14:textId="77777777" w:rsidTr="00900FA6">
        <w:tc>
          <w:tcPr>
            <w:tcW w:w="3969" w:type="dxa"/>
          </w:tcPr>
          <w:p w14:paraId="425E16EF" w14:textId="54928D6E" w:rsidR="00A57D52" w:rsidRPr="004332C7" w:rsidRDefault="004E453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A57D52" w:rsidRPr="004332C7">
              <w:rPr>
                <w:rFonts w:asciiTheme="majorBidi" w:hAnsiTheme="majorBidi" w:cstheme="majorBidi"/>
                <w:b/>
                <w:bCs/>
                <w:color w:val="C00000"/>
                <w:sz w:val="24"/>
                <w:szCs w:val="24"/>
              </w:rPr>
              <w:t>:</w:t>
            </w:r>
          </w:p>
          <w:p w14:paraId="2E7DB4BA" w14:textId="4790272C"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Lad os igen henvende os til Gud den Almægtige, vor</w:t>
            </w:r>
            <w:r w:rsidR="00244835">
              <w:rPr>
                <w:rFonts w:asciiTheme="majorBidi" w:hAnsiTheme="majorBidi" w:cstheme="majorBidi"/>
                <w:sz w:val="24"/>
                <w:szCs w:val="24"/>
              </w:rPr>
              <w:t xml:space="preserve"> </w:t>
            </w:r>
            <w:r w:rsidRPr="004332C7">
              <w:rPr>
                <w:rFonts w:asciiTheme="majorBidi" w:hAnsiTheme="majorBidi" w:cstheme="majorBidi"/>
                <w:sz w:val="24"/>
                <w:szCs w:val="24"/>
              </w:rPr>
              <w:t>Herre-Gud-og Frelser Jesu Kristi Fader</w:t>
            </w:r>
            <w:r w:rsidR="00B07212" w:rsidRPr="004332C7">
              <w:rPr>
                <w:rFonts w:asciiTheme="majorBidi" w:hAnsiTheme="majorBidi" w:cstheme="majorBidi"/>
                <w:sz w:val="24"/>
                <w:szCs w:val="24"/>
              </w:rPr>
              <w:t>.</w:t>
            </w:r>
          </w:p>
        </w:tc>
        <w:tc>
          <w:tcPr>
            <w:tcW w:w="3969" w:type="dxa"/>
          </w:tcPr>
          <w:p w14:paraId="76DF0289"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278B208F" w14:textId="647130A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2CF16499"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1F6CD163" w14:textId="24DEEB60" w:rsidR="00A57D52" w:rsidRPr="006D1E9F" w:rsidRDefault="00A57D52" w:rsidP="00566237">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وأيضا فلنسألُ الله الضابط الكل،</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أبا ربنا وإلهنا ومخلصنا يسوع</w:t>
            </w:r>
            <w:r w:rsidR="00566237"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w:t>
            </w:r>
            <w:r w:rsidRPr="006D1E9F">
              <w:rPr>
                <w:rFonts w:asciiTheme="majorBidi" w:hAnsiTheme="majorBidi" w:cstheme="majorBidi"/>
                <w:b/>
                <w:bCs/>
                <w:color w:val="000000"/>
                <w:sz w:val="24"/>
                <w:szCs w:val="24"/>
                <w:lang w:val="en-US"/>
              </w:rPr>
              <w:t>.</w:t>
            </w:r>
          </w:p>
        </w:tc>
      </w:tr>
      <w:tr w:rsidR="00A57D52" w:rsidRPr="0019613F" w14:paraId="35459DDC" w14:textId="77777777" w:rsidTr="00900FA6">
        <w:tc>
          <w:tcPr>
            <w:tcW w:w="3969" w:type="dxa"/>
          </w:tcPr>
          <w:p w14:paraId="7EEEFF2A" w14:textId="2AD0F01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Bed for vor ypperstepræst, pave Abba Tawadrous II, pave og patriark og ærkebiskop af den store by Alexandria og brødre i præstegerningen Mar Ignatius Ifram II Karim, Antakiens patriark, fader Antonios, Eritreas Patriark,</w:t>
            </w:r>
          </w:p>
        </w:tc>
        <w:tc>
          <w:tcPr>
            <w:tcW w:w="3969" w:type="dxa"/>
          </w:tcPr>
          <w:p w14:paraId="31BFE5EB" w14:textId="1912FAA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ask and entreat Your goodness, O Lover of Mankind, remember, O Lord, our honored patriarch and father, the high priest, Pope Abba (…), and his spiritual brothers, the Patriarch of Antioch Mar Ignatius (…) and the Patriarch of Eritrea </w:t>
            </w:r>
            <w:proofErr w:type="spellStart"/>
            <w:r w:rsidRPr="004332C7">
              <w:rPr>
                <w:rFonts w:asciiTheme="majorBidi" w:hAnsiTheme="majorBidi" w:cstheme="majorBidi"/>
                <w:sz w:val="24"/>
                <w:szCs w:val="24"/>
                <w:lang w:val="en-US"/>
              </w:rPr>
              <w:t>Abouna</w:t>
            </w:r>
            <w:proofErr w:type="spellEnd"/>
            <w:r w:rsidRPr="004332C7">
              <w:rPr>
                <w:rFonts w:asciiTheme="majorBidi" w:hAnsiTheme="majorBidi" w:cstheme="majorBidi"/>
                <w:sz w:val="24"/>
                <w:szCs w:val="24"/>
                <w:lang w:val="en-US"/>
              </w:rPr>
              <w:t xml:space="preserve"> (…).</w:t>
            </w:r>
          </w:p>
        </w:tc>
        <w:tc>
          <w:tcPr>
            <w:tcW w:w="2552" w:type="dxa"/>
          </w:tcPr>
          <w:p w14:paraId="29E4455C" w14:textId="43523FD0" w:rsidR="00A57D52" w:rsidRPr="006D1E9F" w:rsidRDefault="00A57D52" w:rsidP="00566237">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نسأل ونطلبُ من صلاحك يا محب</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البشر، اذكر يا رب بطريركنا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الأب المكرم رئيس الكهنة البابا</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أنبا </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وأخويه الروحيين مار</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أغناطيوس </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بطريرك أنطاكية</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وأبونا </w:t>
            </w:r>
            <w:r w:rsidR="00300160" w:rsidRPr="0019613F">
              <w:rPr>
                <w:rFonts w:asciiTheme="majorBidi" w:hAnsiTheme="majorBidi" w:cstheme="majorBidi"/>
                <w:b/>
                <w:bCs/>
                <w:sz w:val="24"/>
                <w:szCs w:val="24"/>
                <w:lang w:val="en-US"/>
              </w:rPr>
              <w:t>)</w:t>
            </w:r>
            <w:r w:rsidRPr="006D1E9F">
              <w:rPr>
                <w:rFonts w:asciiTheme="majorBidi" w:hAnsiTheme="majorBidi" w:cstheme="majorBidi"/>
                <w:b/>
                <w:bCs/>
                <w:sz w:val="24"/>
                <w:szCs w:val="24"/>
                <w:rtl/>
              </w:rPr>
              <w:t>...</w:t>
            </w:r>
            <w:r w:rsidR="00300160" w:rsidRPr="0019613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بطريرك أريتريا</w:t>
            </w:r>
            <w:r w:rsidRPr="0019613F">
              <w:rPr>
                <w:rFonts w:asciiTheme="majorBidi" w:hAnsiTheme="majorBidi" w:cstheme="majorBidi"/>
                <w:b/>
                <w:bCs/>
                <w:sz w:val="24"/>
                <w:szCs w:val="24"/>
                <w:lang w:val="en-US"/>
              </w:rPr>
              <w:t>.</w:t>
            </w:r>
          </w:p>
        </w:tc>
      </w:tr>
      <w:tr w:rsidR="00624D26" w:rsidRPr="0019613F" w14:paraId="6E1E6229" w14:textId="77777777" w:rsidTr="00900FA6">
        <w:tc>
          <w:tcPr>
            <w:tcW w:w="3969" w:type="dxa"/>
          </w:tcPr>
          <w:p w14:paraId="741C715A"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2356FFA"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7157B0C" w14:textId="77777777" w:rsidR="00624D26" w:rsidRPr="006D1E9F" w:rsidRDefault="00624D26" w:rsidP="00566237">
            <w:pPr>
              <w:autoSpaceDE w:val="0"/>
              <w:autoSpaceDN w:val="0"/>
              <w:bidi/>
              <w:adjustRightInd w:val="0"/>
              <w:jc w:val="both"/>
              <w:rPr>
                <w:rFonts w:asciiTheme="majorBidi" w:hAnsiTheme="majorBidi" w:cstheme="majorBidi"/>
                <w:b/>
                <w:bCs/>
                <w:sz w:val="24"/>
                <w:szCs w:val="24"/>
                <w:rtl/>
              </w:rPr>
            </w:pPr>
          </w:p>
        </w:tc>
      </w:tr>
      <w:tr w:rsidR="00A57D52" w:rsidRPr="0019613F" w14:paraId="5DC7E311" w14:textId="77777777" w:rsidTr="00900FA6">
        <w:tc>
          <w:tcPr>
            <w:tcW w:w="3969" w:type="dxa"/>
          </w:tcPr>
          <w:p w14:paraId="4AC5C6AE" w14:textId="0C640854" w:rsidR="00A57D52" w:rsidRPr="004332C7" w:rsidRDefault="00EA0734"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Hvis der er en metropolitan eller biskop til stede. </w:t>
            </w:r>
          </w:p>
        </w:tc>
        <w:tc>
          <w:tcPr>
            <w:tcW w:w="3969" w:type="dxa"/>
          </w:tcPr>
          <w:p w14:paraId="2063DF2C" w14:textId="62A47AF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a metropolitan or a bishop is present</w:t>
            </w:r>
          </w:p>
        </w:tc>
        <w:tc>
          <w:tcPr>
            <w:tcW w:w="2552" w:type="dxa"/>
          </w:tcPr>
          <w:p w14:paraId="32756C48" w14:textId="4138EAD3"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وجود مطران أو أسقفً</w:t>
            </w:r>
            <w:r w:rsidRPr="00C06844">
              <w:rPr>
                <w:rFonts w:asciiTheme="majorBidi" w:hAnsiTheme="majorBidi" w:cstheme="majorBidi"/>
                <w:b/>
                <w:bCs/>
                <w:color w:val="1F497D" w:themeColor="text2"/>
                <w:sz w:val="24"/>
                <w:szCs w:val="24"/>
                <w:rtl/>
                <w:lang w:val="en-US"/>
              </w:rPr>
              <w:t>:</w:t>
            </w:r>
          </w:p>
        </w:tc>
      </w:tr>
      <w:tr w:rsidR="00A57D52" w:rsidRPr="0019613F" w14:paraId="12C44503" w14:textId="77777777" w:rsidTr="00900FA6">
        <w:tc>
          <w:tcPr>
            <w:tcW w:w="3969" w:type="dxa"/>
          </w:tcPr>
          <w:p w14:paraId="585EE601" w14:textId="1B2FC07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Anba </w:t>
            </w:r>
            <w:r w:rsidR="00F526F5">
              <w:rPr>
                <w:rFonts w:asciiTheme="majorBidi" w:hAnsiTheme="majorBidi" w:cstheme="majorBidi"/>
                <w:sz w:val="24"/>
                <w:szCs w:val="24"/>
              </w:rPr>
              <w:t>....</w:t>
            </w:r>
          </w:p>
        </w:tc>
        <w:tc>
          <w:tcPr>
            <w:tcW w:w="3969" w:type="dxa"/>
          </w:tcPr>
          <w:p w14:paraId="4BAAA49B" w14:textId="20A1DBB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his partner in the apostolic liturgy, our father the metropolitan (bishop), Abba (…).</w:t>
            </w:r>
          </w:p>
        </w:tc>
        <w:tc>
          <w:tcPr>
            <w:tcW w:w="2552" w:type="dxa"/>
          </w:tcPr>
          <w:p w14:paraId="6C79ABE4" w14:textId="0DBE8799"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وشريكه في الخدمة الرسولية</w:t>
            </w:r>
            <w:r w:rsidR="00566237"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أبينا المطران )الأسقف</w:t>
            </w:r>
            <w:r w:rsidR="00903D6A"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 المكرم</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الأنبا</w:t>
            </w:r>
            <w:r w:rsidRPr="0019613F">
              <w:rPr>
                <w:rFonts w:asciiTheme="majorBidi" w:hAnsiTheme="majorBidi" w:cstheme="majorBidi"/>
                <w:b/>
                <w:bCs/>
                <w:sz w:val="24"/>
                <w:szCs w:val="24"/>
                <w:lang w:val="en-US"/>
              </w:rPr>
              <w:t xml:space="preserve"> </w:t>
            </w:r>
            <w:r w:rsidR="00300160" w:rsidRPr="0019613F">
              <w:rPr>
                <w:rFonts w:asciiTheme="majorBidi" w:hAnsiTheme="majorBidi" w:cstheme="majorBidi"/>
                <w:b/>
                <w:bCs/>
                <w:sz w:val="24"/>
                <w:szCs w:val="24"/>
                <w:lang w:val="en-US"/>
              </w:rPr>
              <w:t>(</w:t>
            </w:r>
            <w:r w:rsidRPr="0019613F">
              <w:rPr>
                <w:rFonts w:asciiTheme="majorBidi" w:hAnsiTheme="majorBidi" w:cstheme="majorBidi"/>
                <w:b/>
                <w:bCs/>
                <w:sz w:val="24"/>
                <w:szCs w:val="24"/>
                <w:lang w:val="en-US"/>
              </w:rPr>
              <w:t>...</w:t>
            </w:r>
            <w:r w:rsidR="00300160" w:rsidRPr="0019613F">
              <w:rPr>
                <w:rFonts w:asciiTheme="majorBidi" w:hAnsiTheme="majorBidi" w:cstheme="majorBidi"/>
                <w:b/>
                <w:bCs/>
                <w:sz w:val="24"/>
                <w:szCs w:val="24"/>
                <w:lang w:val="en-US"/>
              </w:rPr>
              <w:t>)</w:t>
            </w:r>
            <w:r w:rsidR="00903D6A" w:rsidRPr="006D1E9F">
              <w:rPr>
                <w:rFonts w:asciiTheme="majorBidi" w:hAnsiTheme="majorBidi" w:cstheme="majorBidi" w:hint="cs"/>
                <w:b/>
                <w:bCs/>
                <w:sz w:val="24"/>
                <w:szCs w:val="24"/>
                <w:rtl/>
              </w:rPr>
              <w:t>.</w:t>
            </w:r>
          </w:p>
        </w:tc>
      </w:tr>
      <w:tr w:rsidR="00624D26" w:rsidRPr="0019613F" w14:paraId="677EB884" w14:textId="77777777" w:rsidTr="00900FA6">
        <w:tc>
          <w:tcPr>
            <w:tcW w:w="3969" w:type="dxa"/>
          </w:tcPr>
          <w:p w14:paraId="0F01EF34"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584266B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066B8FF7" w14:textId="77777777" w:rsidR="00624D26" w:rsidRPr="006D1E9F" w:rsidRDefault="00624D26" w:rsidP="00903D6A">
            <w:pPr>
              <w:autoSpaceDE w:val="0"/>
              <w:autoSpaceDN w:val="0"/>
              <w:bidi/>
              <w:adjustRightInd w:val="0"/>
              <w:jc w:val="both"/>
              <w:rPr>
                <w:rFonts w:asciiTheme="majorBidi" w:hAnsiTheme="majorBidi" w:cstheme="majorBidi"/>
                <w:b/>
                <w:bCs/>
                <w:sz w:val="24"/>
                <w:szCs w:val="24"/>
                <w:rtl/>
              </w:rPr>
            </w:pPr>
          </w:p>
        </w:tc>
      </w:tr>
      <w:tr w:rsidR="00A57D52" w:rsidRPr="0019613F" w14:paraId="35459982" w14:textId="77777777" w:rsidTr="00900FA6">
        <w:tc>
          <w:tcPr>
            <w:tcW w:w="3969" w:type="dxa"/>
          </w:tcPr>
          <w:p w14:paraId="2ED0B842" w14:textId="77777777" w:rsidR="00A57D52" w:rsidRPr="004332C7" w:rsidRDefault="00A57D52"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Diakon:</w:t>
            </w:r>
          </w:p>
          <w:p w14:paraId="0E984F3F" w14:textId="2C96504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vor ypperstepræst, pave Abba Tawadrous II, pave og patriark og ærkebiskop af den store by Alexandria og brødre i  præstegerningen Mar Ignatius Ifram II Karim, Antakiens patriark, fader Antonios, Eritreas Patriark</w:t>
            </w:r>
            <w:r w:rsidR="00B07212" w:rsidRPr="004332C7">
              <w:rPr>
                <w:rFonts w:asciiTheme="majorBidi" w:hAnsiTheme="majorBidi" w:cstheme="majorBidi"/>
                <w:sz w:val="24"/>
                <w:szCs w:val="24"/>
              </w:rPr>
              <w:t>.</w:t>
            </w:r>
          </w:p>
        </w:tc>
        <w:tc>
          <w:tcPr>
            <w:tcW w:w="3969" w:type="dxa"/>
          </w:tcPr>
          <w:p w14:paraId="1A301042" w14:textId="77777777" w:rsidR="00A57D52" w:rsidRPr="004332C7" w:rsidRDefault="00A57D52" w:rsidP="00C767E9">
            <w:pPr>
              <w:autoSpaceDE w:val="0"/>
              <w:autoSpaceDN w:val="0"/>
              <w:adjustRightInd w:val="0"/>
              <w:jc w:val="both"/>
              <w:rPr>
                <w:rFonts w:asciiTheme="majorBidi" w:hAnsiTheme="majorBidi" w:cstheme="majorBidi"/>
                <w:color w:val="A60021"/>
                <w:sz w:val="24"/>
                <w:szCs w:val="24"/>
                <w:lang w:val="en-US"/>
              </w:rPr>
            </w:pPr>
            <w:r w:rsidRPr="004332C7">
              <w:rPr>
                <w:rFonts w:asciiTheme="majorBidi" w:hAnsiTheme="majorBidi" w:cstheme="majorBidi"/>
                <w:color w:val="A60021"/>
                <w:sz w:val="24"/>
                <w:szCs w:val="24"/>
                <w:lang w:val="en-US"/>
              </w:rPr>
              <w:t>Deacon:</w:t>
            </w:r>
          </w:p>
          <w:p w14:paraId="0424DE7C" w14:textId="40EC6F6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our high priest, Papa Abba (…), pope and patriarch and archbishop of the great city of Alexandria, and his spiritual brothers the Patriarch of Antioch Mar Ignatius (…) and the Patriarch of Eritrea </w:t>
            </w:r>
            <w:proofErr w:type="spellStart"/>
            <w:r w:rsidRPr="004332C7">
              <w:rPr>
                <w:rFonts w:asciiTheme="majorBidi" w:hAnsiTheme="majorBidi" w:cstheme="majorBidi"/>
                <w:color w:val="000000"/>
                <w:sz w:val="24"/>
                <w:szCs w:val="24"/>
                <w:lang w:val="en-US"/>
              </w:rPr>
              <w:t>Abouna</w:t>
            </w:r>
            <w:proofErr w:type="spellEnd"/>
            <w:r w:rsidRPr="004332C7">
              <w:rPr>
                <w:rFonts w:asciiTheme="majorBidi" w:hAnsiTheme="majorBidi" w:cstheme="majorBidi"/>
                <w:color w:val="000000"/>
                <w:sz w:val="24"/>
                <w:szCs w:val="24"/>
                <w:lang w:val="en-US"/>
              </w:rPr>
              <w:t xml:space="preserve"> (…).</w:t>
            </w:r>
          </w:p>
        </w:tc>
        <w:tc>
          <w:tcPr>
            <w:tcW w:w="2552" w:type="dxa"/>
          </w:tcPr>
          <w:p w14:paraId="5761A898" w14:textId="77777777" w:rsidR="00A57D52" w:rsidRPr="006D1E9F" w:rsidRDefault="00A57D52" w:rsidP="00C767E9">
            <w:pPr>
              <w:autoSpaceDE w:val="0"/>
              <w:autoSpaceDN w:val="0"/>
              <w:bidi/>
              <w:adjustRightInd w:val="0"/>
              <w:jc w:val="both"/>
              <w:rPr>
                <w:rFonts w:asciiTheme="majorBidi" w:hAnsiTheme="majorBidi" w:cstheme="majorBidi"/>
                <w:b/>
                <w:bCs/>
                <w:color w:val="9A3300"/>
                <w:sz w:val="24"/>
                <w:szCs w:val="24"/>
                <w:lang w:val="en-US"/>
              </w:rPr>
            </w:pPr>
            <w:r w:rsidRPr="006D1E9F">
              <w:rPr>
                <w:rFonts w:asciiTheme="majorBidi" w:hAnsiTheme="majorBidi" w:cstheme="majorBidi"/>
                <w:b/>
                <w:bCs/>
                <w:color w:val="9A3300"/>
                <w:sz w:val="24"/>
                <w:szCs w:val="24"/>
                <w:rtl/>
              </w:rPr>
              <w:t>الشماس</w:t>
            </w:r>
            <w:r w:rsidRPr="006D1E9F">
              <w:rPr>
                <w:rFonts w:asciiTheme="majorBidi" w:hAnsiTheme="majorBidi" w:cstheme="majorBidi"/>
                <w:b/>
                <w:bCs/>
                <w:color w:val="9A3300"/>
                <w:sz w:val="24"/>
                <w:szCs w:val="24"/>
                <w:lang w:val="en-US"/>
              </w:rPr>
              <w:t>:</w:t>
            </w:r>
          </w:p>
          <w:p w14:paraId="1577F02D" w14:textId="73380F9F"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رئيس كهنتنا</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البابا أنبا </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 بابا وبطريرك</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ورئيس أساقفة المدينة العظمي</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الإسكندرية، وأخويه الروحيين</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مار أغناطيوس </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w:t>
            </w:r>
            <w:r w:rsidR="00300160"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 xml:space="preserve"> بطريرك</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أنطاكية وأبونا </w:t>
            </w:r>
            <w:r w:rsidR="00300160" w:rsidRPr="0019613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w:t>
            </w:r>
            <w:r w:rsidR="00300160" w:rsidRPr="0019613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 xml:space="preserve"> بطريرك</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أريتريا</w:t>
            </w:r>
            <w:r w:rsidRPr="0019613F">
              <w:rPr>
                <w:rFonts w:asciiTheme="majorBidi" w:hAnsiTheme="majorBidi" w:cstheme="majorBidi"/>
                <w:b/>
                <w:bCs/>
                <w:color w:val="000000"/>
                <w:sz w:val="24"/>
                <w:szCs w:val="24"/>
                <w:lang w:val="en-US"/>
              </w:rPr>
              <w:t>.</w:t>
            </w:r>
          </w:p>
        </w:tc>
      </w:tr>
      <w:tr w:rsidR="00A57D52" w:rsidRPr="0019613F" w14:paraId="6E78AE4E" w14:textId="77777777" w:rsidTr="00900FA6">
        <w:tc>
          <w:tcPr>
            <w:tcW w:w="3969" w:type="dxa"/>
          </w:tcPr>
          <w:p w14:paraId="7DBCB6BA" w14:textId="05104C77"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Hvis der er en </w:t>
            </w:r>
            <w:r w:rsidR="0007148B" w:rsidRPr="00C06844">
              <w:rPr>
                <w:rFonts w:asciiTheme="majorBidi" w:hAnsiTheme="majorBidi" w:cstheme="majorBidi"/>
                <w:color w:val="1F497D" w:themeColor="text2"/>
                <w:sz w:val="24"/>
                <w:szCs w:val="24"/>
              </w:rPr>
              <w:t>metropolitan</w:t>
            </w:r>
            <w:r w:rsidR="0007148B" w:rsidRPr="00C06844">
              <w:rPr>
                <w:rFonts w:asciiTheme="majorBidi" w:hAnsiTheme="majorBidi" w:cstheme="majorBidi"/>
                <w:i/>
                <w:iCs/>
                <w:color w:val="1F497D" w:themeColor="text2"/>
                <w:sz w:val="24"/>
                <w:szCs w:val="24"/>
              </w:rPr>
              <w:t xml:space="preserve"> </w:t>
            </w:r>
            <w:r w:rsidR="0007148B" w:rsidRPr="00C06844">
              <w:rPr>
                <w:rFonts w:asciiTheme="majorBidi" w:hAnsiTheme="majorBidi" w:cstheme="majorBidi"/>
                <w:color w:val="1F497D" w:themeColor="text2"/>
                <w:sz w:val="24"/>
                <w:szCs w:val="24"/>
              </w:rPr>
              <w:t xml:space="preserve">eller </w:t>
            </w:r>
            <w:r w:rsidRPr="00C06844">
              <w:rPr>
                <w:rFonts w:asciiTheme="majorBidi" w:hAnsiTheme="majorBidi" w:cstheme="majorBidi"/>
                <w:color w:val="1F497D" w:themeColor="text2"/>
                <w:sz w:val="24"/>
                <w:szCs w:val="24"/>
              </w:rPr>
              <w:t>biskop</w:t>
            </w:r>
            <w:r w:rsidR="0007148B" w:rsidRPr="00C06844">
              <w:rPr>
                <w:rFonts w:asciiTheme="majorBidi" w:hAnsiTheme="majorBidi" w:cstheme="majorBidi"/>
                <w:color w:val="1F497D" w:themeColor="text2"/>
                <w:sz w:val="24"/>
                <w:szCs w:val="24"/>
              </w:rPr>
              <w:t xml:space="preserve"> til stede</w:t>
            </w:r>
            <w:r w:rsidRPr="00C06844">
              <w:rPr>
                <w:rFonts w:asciiTheme="majorBidi" w:hAnsiTheme="majorBidi" w:cstheme="majorBidi"/>
                <w:color w:val="1F497D" w:themeColor="text2"/>
                <w:sz w:val="24"/>
                <w:szCs w:val="24"/>
              </w:rPr>
              <w:t>:</w:t>
            </w:r>
          </w:p>
        </w:tc>
        <w:tc>
          <w:tcPr>
            <w:tcW w:w="3969" w:type="dxa"/>
          </w:tcPr>
          <w:p w14:paraId="4BBAF4B5" w14:textId="1BA8F94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a metropolitan or a bishop is present:</w:t>
            </w:r>
          </w:p>
        </w:tc>
        <w:tc>
          <w:tcPr>
            <w:tcW w:w="2552" w:type="dxa"/>
          </w:tcPr>
          <w:p w14:paraId="5E4A9666" w14:textId="7C04C0D5"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وجود مطران أو أسقفً</w:t>
            </w:r>
            <w:r w:rsidRPr="00C06844">
              <w:rPr>
                <w:rFonts w:asciiTheme="majorBidi" w:hAnsiTheme="majorBidi" w:cstheme="majorBidi"/>
                <w:b/>
                <w:bCs/>
                <w:color w:val="1F497D" w:themeColor="text2"/>
                <w:sz w:val="24"/>
                <w:szCs w:val="24"/>
                <w:rtl/>
                <w:lang w:val="en-US"/>
              </w:rPr>
              <w:t>:</w:t>
            </w:r>
          </w:p>
        </w:tc>
      </w:tr>
      <w:tr w:rsidR="00A57D52" w:rsidRPr="0019613F" w14:paraId="7168CD98" w14:textId="77777777" w:rsidTr="00900FA6">
        <w:tc>
          <w:tcPr>
            <w:tcW w:w="3969" w:type="dxa"/>
          </w:tcPr>
          <w:p w14:paraId="26C3CBB7" w14:textId="6A65557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Anba ...</w:t>
            </w:r>
          </w:p>
        </w:tc>
        <w:tc>
          <w:tcPr>
            <w:tcW w:w="3969" w:type="dxa"/>
          </w:tcPr>
          <w:p w14:paraId="406AFC2E" w14:textId="6F98D3E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his partner in the liturgy, our father the metropolitan (bishop), Abba (…).</w:t>
            </w:r>
          </w:p>
        </w:tc>
        <w:tc>
          <w:tcPr>
            <w:tcW w:w="2552" w:type="dxa"/>
          </w:tcPr>
          <w:p w14:paraId="63593C3D" w14:textId="28725FBF"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وشريكه في الخدمة الرسولية</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 xml:space="preserve">أبينا المطران </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الأسقف</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المكرم</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الأنبا</w:t>
            </w:r>
            <w:r w:rsidRPr="0019613F">
              <w:rPr>
                <w:rFonts w:asciiTheme="majorBidi" w:hAnsiTheme="majorBidi" w:cstheme="majorBidi"/>
                <w:b/>
                <w:bCs/>
                <w:sz w:val="24"/>
                <w:szCs w:val="24"/>
                <w:lang w:val="en-US"/>
              </w:rPr>
              <w:t xml:space="preserve"> </w:t>
            </w:r>
            <w:r w:rsidR="00300160" w:rsidRPr="0019613F">
              <w:rPr>
                <w:rFonts w:asciiTheme="majorBidi" w:hAnsiTheme="majorBidi" w:cstheme="majorBidi"/>
                <w:b/>
                <w:bCs/>
                <w:sz w:val="24"/>
                <w:szCs w:val="24"/>
                <w:lang w:val="en-US"/>
              </w:rPr>
              <w:t>(</w:t>
            </w:r>
            <w:r w:rsidRPr="0019613F">
              <w:rPr>
                <w:rFonts w:asciiTheme="majorBidi" w:hAnsiTheme="majorBidi" w:cstheme="majorBidi"/>
                <w:b/>
                <w:bCs/>
                <w:sz w:val="24"/>
                <w:szCs w:val="24"/>
                <w:lang w:val="en-US"/>
              </w:rPr>
              <w:t>...</w:t>
            </w:r>
            <w:r w:rsidR="00300160" w:rsidRPr="0019613F">
              <w:rPr>
                <w:rFonts w:asciiTheme="majorBidi" w:hAnsiTheme="majorBidi" w:cstheme="majorBidi"/>
                <w:b/>
                <w:bCs/>
                <w:sz w:val="24"/>
                <w:szCs w:val="24"/>
                <w:lang w:val="en-US"/>
              </w:rPr>
              <w:t>)</w:t>
            </w:r>
            <w:r w:rsidR="00903D6A" w:rsidRPr="006D1E9F">
              <w:rPr>
                <w:rFonts w:asciiTheme="majorBidi" w:hAnsiTheme="majorBidi" w:cstheme="majorBidi" w:hint="cs"/>
                <w:b/>
                <w:bCs/>
                <w:sz w:val="24"/>
                <w:szCs w:val="24"/>
                <w:rtl/>
              </w:rPr>
              <w:t>.</w:t>
            </w:r>
          </w:p>
        </w:tc>
      </w:tr>
      <w:tr w:rsidR="00A57D52" w:rsidRPr="004332C7" w14:paraId="3ADC6E31" w14:textId="77777777" w:rsidTr="00900FA6">
        <w:tc>
          <w:tcPr>
            <w:tcW w:w="3969" w:type="dxa"/>
          </w:tcPr>
          <w:p w14:paraId="5CA42D76" w14:textId="1D91C188"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Derefter</w:t>
            </w:r>
            <w:r w:rsidR="00B07212" w:rsidRPr="00C06844">
              <w:rPr>
                <w:rFonts w:asciiTheme="majorBidi" w:hAnsiTheme="majorBidi" w:cstheme="majorBidi"/>
                <w:color w:val="1F497D" w:themeColor="text2"/>
                <w:sz w:val="24"/>
                <w:szCs w:val="24"/>
              </w:rPr>
              <w:t>:</w:t>
            </w:r>
          </w:p>
        </w:tc>
        <w:tc>
          <w:tcPr>
            <w:tcW w:w="3969" w:type="dxa"/>
          </w:tcPr>
          <w:p w14:paraId="217101C7" w14:textId="44D006C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Then he concludes:</w:t>
            </w:r>
          </w:p>
        </w:tc>
        <w:tc>
          <w:tcPr>
            <w:tcW w:w="2552" w:type="dxa"/>
          </w:tcPr>
          <w:p w14:paraId="075DF714" w14:textId="355EE7C3"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يكمل:</w:t>
            </w:r>
          </w:p>
        </w:tc>
      </w:tr>
      <w:tr w:rsidR="00A57D52" w:rsidRPr="004332C7" w14:paraId="6CF6652D" w14:textId="77777777" w:rsidTr="00900FA6">
        <w:tc>
          <w:tcPr>
            <w:tcW w:w="3969" w:type="dxa"/>
          </w:tcPr>
          <w:p w14:paraId="357C22EC" w14:textId="4A6E681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og vore ortodokse biskopper.</w:t>
            </w:r>
          </w:p>
        </w:tc>
        <w:tc>
          <w:tcPr>
            <w:tcW w:w="3969" w:type="dxa"/>
          </w:tcPr>
          <w:p w14:paraId="76547865" w14:textId="5EA6B54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for our orthodox bishops.</w:t>
            </w:r>
          </w:p>
        </w:tc>
        <w:tc>
          <w:tcPr>
            <w:tcW w:w="2552" w:type="dxa"/>
          </w:tcPr>
          <w:p w14:paraId="219BB188" w14:textId="5AC9DEDF"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وسائر أساقفتنا الأرثوذكسيين</w:t>
            </w:r>
            <w:r w:rsidRPr="006D1E9F">
              <w:rPr>
                <w:rFonts w:asciiTheme="majorBidi" w:hAnsiTheme="majorBidi" w:cstheme="majorBidi"/>
                <w:b/>
                <w:bCs/>
                <w:sz w:val="24"/>
                <w:szCs w:val="24"/>
              </w:rPr>
              <w:t>.</w:t>
            </w:r>
          </w:p>
        </w:tc>
      </w:tr>
      <w:tr w:rsidR="00624D26" w:rsidRPr="004332C7" w14:paraId="060C8312" w14:textId="77777777" w:rsidTr="00900FA6">
        <w:tc>
          <w:tcPr>
            <w:tcW w:w="3969" w:type="dxa"/>
          </w:tcPr>
          <w:p w14:paraId="60594672" w14:textId="77777777" w:rsidR="00624D26" w:rsidRPr="004332C7" w:rsidRDefault="00624D26" w:rsidP="00C767E9">
            <w:pPr>
              <w:jc w:val="both"/>
              <w:rPr>
                <w:rFonts w:asciiTheme="majorBidi" w:hAnsiTheme="majorBidi" w:cstheme="majorBidi"/>
                <w:sz w:val="24"/>
                <w:szCs w:val="24"/>
              </w:rPr>
            </w:pPr>
          </w:p>
        </w:tc>
        <w:tc>
          <w:tcPr>
            <w:tcW w:w="3969" w:type="dxa"/>
          </w:tcPr>
          <w:p w14:paraId="5BF05F33"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F8114ED" w14:textId="77777777" w:rsidR="00624D26" w:rsidRPr="006D1E9F" w:rsidRDefault="00624D26" w:rsidP="00C767E9">
            <w:pPr>
              <w:bidi/>
              <w:jc w:val="both"/>
              <w:rPr>
                <w:rFonts w:asciiTheme="majorBidi" w:hAnsiTheme="majorBidi" w:cstheme="majorBidi"/>
                <w:b/>
                <w:bCs/>
                <w:sz w:val="24"/>
                <w:szCs w:val="24"/>
                <w:rtl/>
              </w:rPr>
            </w:pPr>
          </w:p>
        </w:tc>
      </w:tr>
      <w:tr w:rsidR="00A57D52" w:rsidRPr="004332C7" w14:paraId="144DFE3A" w14:textId="77777777" w:rsidTr="00900FA6">
        <w:tc>
          <w:tcPr>
            <w:tcW w:w="3969" w:type="dxa"/>
          </w:tcPr>
          <w:p w14:paraId="3EED7C14" w14:textId="1DA5A75F"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43946715" w14:textId="37BDD9C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53468976" w14:textId="683FB8E5"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F4374A9" w14:textId="482BCC3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262264DB"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49DF3DAD" w14:textId="1083FAD5"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إرحم</w:t>
            </w:r>
            <w:r w:rsidRPr="006D1E9F">
              <w:rPr>
                <w:rFonts w:asciiTheme="majorBidi" w:hAnsiTheme="majorBidi" w:cstheme="majorBidi"/>
                <w:b/>
                <w:bCs/>
                <w:color w:val="000000"/>
                <w:sz w:val="24"/>
                <w:szCs w:val="24"/>
              </w:rPr>
              <w:t>.</w:t>
            </w:r>
          </w:p>
        </w:tc>
      </w:tr>
      <w:tr w:rsidR="00624D26" w:rsidRPr="004332C7" w14:paraId="59B839C6" w14:textId="77777777" w:rsidTr="00900FA6">
        <w:tc>
          <w:tcPr>
            <w:tcW w:w="3969" w:type="dxa"/>
          </w:tcPr>
          <w:p w14:paraId="30F1779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A8672BD" w14:textId="77777777" w:rsidR="00624D26" w:rsidRPr="004332C7" w:rsidRDefault="00624D26" w:rsidP="00C767E9">
            <w:pPr>
              <w:jc w:val="both"/>
              <w:rPr>
                <w:rFonts w:asciiTheme="majorBidi" w:hAnsiTheme="majorBidi" w:cstheme="majorBidi"/>
                <w:b/>
                <w:bCs/>
                <w:color w:val="C10000"/>
                <w:sz w:val="24"/>
                <w:szCs w:val="24"/>
              </w:rPr>
            </w:pPr>
          </w:p>
        </w:tc>
        <w:tc>
          <w:tcPr>
            <w:tcW w:w="2552" w:type="dxa"/>
          </w:tcPr>
          <w:p w14:paraId="52EC990C"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34802F8" w14:textId="77777777" w:rsidTr="00900FA6">
        <w:tc>
          <w:tcPr>
            <w:tcW w:w="3969" w:type="dxa"/>
          </w:tcPr>
          <w:p w14:paraId="2EA29F13" w14:textId="1F3E763F"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0F1EAB86" w14:textId="0591D02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Bevar ham for os i mange år og i fredelige tider.</w:t>
            </w:r>
          </w:p>
        </w:tc>
        <w:tc>
          <w:tcPr>
            <w:tcW w:w="3969" w:type="dxa"/>
          </w:tcPr>
          <w:p w14:paraId="2588A84D" w14:textId="6FA52439"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6A6ECDA" w14:textId="4EB8E07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In keeping keep them for us for many years and peaceful times.</w:t>
            </w:r>
          </w:p>
        </w:tc>
        <w:tc>
          <w:tcPr>
            <w:tcW w:w="2552" w:type="dxa"/>
          </w:tcPr>
          <w:p w14:paraId="109147F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CD9315F" w14:textId="30297B7D"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حفظا إحفظهم لنا سنين كثيرة</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وأزمنة سلامية</w:t>
            </w:r>
            <w:r w:rsidRPr="0019613F">
              <w:rPr>
                <w:rFonts w:asciiTheme="majorBidi" w:hAnsiTheme="majorBidi" w:cstheme="majorBidi"/>
                <w:b/>
                <w:bCs/>
                <w:color w:val="000000"/>
                <w:sz w:val="24"/>
                <w:szCs w:val="24"/>
                <w:lang w:val="en-US"/>
              </w:rPr>
              <w:t>.</w:t>
            </w:r>
          </w:p>
        </w:tc>
      </w:tr>
      <w:tr w:rsidR="00A57D52" w:rsidRPr="0019613F" w14:paraId="132D7719" w14:textId="77777777" w:rsidTr="00900FA6">
        <w:tc>
          <w:tcPr>
            <w:tcW w:w="3969" w:type="dxa"/>
          </w:tcPr>
          <w:p w14:paraId="5CA6CEDD"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065AEE46"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69739BD0"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6A912BA1" w14:textId="77777777" w:rsidTr="00900FA6">
        <w:tc>
          <w:tcPr>
            <w:tcW w:w="3969" w:type="dxa"/>
            <w:shd w:val="clear" w:color="auto" w:fill="EAF1DD" w:themeFill="accent3" w:themeFillTint="33"/>
            <w:vAlign w:val="center"/>
          </w:tcPr>
          <w:p w14:paraId="523EA936" w14:textId="1210F936" w:rsidR="00A57D52" w:rsidRPr="00BF26AB" w:rsidRDefault="00A57D52"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t>Forbøn</w:t>
            </w:r>
            <w:proofErr w:type="spellEnd"/>
            <w:r w:rsidRPr="00BF26AB">
              <w:rPr>
                <w:rFonts w:asciiTheme="majorBidi" w:hAnsiTheme="majorBidi" w:cstheme="majorBidi"/>
                <w:b/>
                <w:bCs/>
                <w:color w:val="C10000"/>
                <w:sz w:val="28"/>
                <w:szCs w:val="28"/>
                <w:lang w:val="en-US"/>
              </w:rPr>
              <w:t xml:space="preserve"> for </w:t>
            </w:r>
            <w:proofErr w:type="spellStart"/>
            <w:r w:rsidRPr="00BF26AB">
              <w:rPr>
                <w:rFonts w:asciiTheme="majorBidi" w:hAnsiTheme="majorBidi" w:cstheme="majorBidi"/>
                <w:b/>
                <w:bCs/>
                <w:color w:val="C10000"/>
                <w:sz w:val="28"/>
                <w:szCs w:val="28"/>
                <w:lang w:val="en-US"/>
              </w:rPr>
              <w:t>stedet</w:t>
            </w:r>
            <w:proofErr w:type="spellEnd"/>
          </w:p>
        </w:tc>
        <w:tc>
          <w:tcPr>
            <w:tcW w:w="3969" w:type="dxa"/>
            <w:shd w:val="clear" w:color="auto" w:fill="EAF1DD" w:themeFill="accent3" w:themeFillTint="33"/>
            <w:vAlign w:val="center"/>
          </w:tcPr>
          <w:p w14:paraId="48EE601F" w14:textId="5D9D90C7"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Third Litany: The Litany of the Place</w:t>
            </w:r>
          </w:p>
        </w:tc>
        <w:tc>
          <w:tcPr>
            <w:tcW w:w="2552" w:type="dxa"/>
            <w:shd w:val="clear" w:color="auto" w:fill="EAF1DD" w:themeFill="accent3" w:themeFillTint="33"/>
            <w:vAlign w:val="center"/>
          </w:tcPr>
          <w:p w14:paraId="7BEA677D" w14:textId="5B4350C7"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الموضع</w:t>
            </w:r>
          </w:p>
        </w:tc>
      </w:tr>
      <w:tr w:rsidR="00A57D52" w:rsidRPr="0019613F" w14:paraId="242EFE01" w14:textId="77777777" w:rsidTr="00900FA6">
        <w:tc>
          <w:tcPr>
            <w:tcW w:w="3969" w:type="dxa"/>
          </w:tcPr>
          <w:p w14:paraId="2FBD63FC" w14:textId="6BB4AF4C"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5E43BE31" w14:textId="09D99DE1" w:rsidR="00A57D52" w:rsidRPr="004332C7" w:rsidRDefault="00A57D52" w:rsidP="00244835">
            <w:pPr>
              <w:jc w:val="both"/>
              <w:rPr>
                <w:rFonts w:asciiTheme="majorBidi" w:hAnsiTheme="majorBidi" w:cstheme="majorBidi"/>
                <w:sz w:val="24"/>
                <w:szCs w:val="24"/>
              </w:rPr>
            </w:pPr>
            <w:r w:rsidRPr="004332C7">
              <w:rPr>
                <w:rFonts w:asciiTheme="majorBidi" w:hAnsiTheme="majorBidi" w:cstheme="majorBidi"/>
                <w:sz w:val="24"/>
                <w:szCs w:val="24"/>
              </w:rPr>
              <w:t>Ihukom, Herre, sikkerheden for dette dit hellige sted, og</w:t>
            </w:r>
            <w:r w:rsidR="00244835">
              <w:rPr>
                <w:rFonts w:asciiTheme="majorBidi" w:hAnsiTheme="majorBidi" w:cstheme="majorBidi"/>
                <w:sz w:val="24"/>
                <w:szCs w:val="24"/>
              </w:rPr>
              <w:t xml:space="preserve"> </w:t>
            </w:r>
            <w:r w:rsidRPr="004332C7">
              <w:rPr>
                <w:rFonts w:asciiTheme="majorBidi" w:hAnsiTheme="majorBidi" w:cstheme="majorBidi"/>
                <w:sz w:val="24"/>
                <w:szCs w:val="24"/>
              </w:rPr>
              <w:t>ethvert sted, og ethvert af vore ortodokse fædres klostre.</w:t>
            </w:r>
          </w:p>
        </w:tc>
        <w:tc>
          <w:tcPr>
            <w:tcW w:w="3969" w:type="dxa"/>
          </w:tcPr>
          <w:p w14:paraId="4E095B29" w14:textId="2D6B824A"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7E43D8F" w14:textId="3D9141F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Remember, O Lord, the salvation of this, Your holy place, and every place, every monastery of our </w:t>
            </w:r>
            <w:r w:rsidRPr="004332C7">
              <w:rPr>
                <w:rFonts w:asciiTheme="majorBidi" w:hAnsiTheme="majorBidi" w:cstheme="majorBidi"/>
                <w:sz w:val="24"/>
                <w:szCs w:val="24"/>
                <w:lang w:val="en-US"/>
              </w:rPr>
              <w:t>orthodox fathers.</w:t>
            </w:r>
          </w:p>
        </w:tc>
        <w:tc>
          <w:tcPr>
            <w:tcW w:w="2552" w:type="dxa"/>
          </w:tcPr>
          <w:p w14:paraId="37778142"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3A1A7609" w14:textId="7858A111"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اذكر يا رب خلاص هذا الموضع</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المقدس الذي لك، وكل المواضع،</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وكل أديرة آبائنا الأرثوذكسيين</w:t>
            </w:r>
          </w:p>
        </w:tc>
      </w:tr>
      <w:tr w:rsidR="00624D26" w:rsidRPr="0019613F" w14:paraId="42A7F00D" w14:textId="77777777" w:rsidTr="00900FA6">
        <w:tc>
          <w:tcPr>
            <w:tcW w:w="3969" w:type="dxa"/>
          </w:tcPr>
          <w:p w14:paraId="497E2C53"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8774000" w14:textId="77777777" w:rsidR="00624D26" w:rsidRPr="004332C7" w:rsidRDefault="00624D26" w:rsidP="00C767E9">
            <w:pPr>
              <w:jc w:val="both"/>
              <w:rPr>
                <w:rFonts w:asciiTheme="majorBidi" w:hAnsiTheme="majorBidi" w:cstheme="majorBidi"/>
                <w:b/>
                <w:bCs/>
                <w:color w:val="C10000"/>
                <w:sz w:val="24"/>
                <w:szCs w:val="24"/>
                <w:lang w:val="en-US"/>
              </w:rPr>
            </w:pPr>
          </w:p>
        </w:tc>
        <w:tc>
          <w:tcPr>
            <w:tcW w:w="2552" w:type="dxa"/>
          </w:tcPr>
          <w:p w14:paraId="61DEFD4A"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51ED038A" w14:textId="77777777" w:rsidTr="00900FA6">
        <w:tc>
          <w:tcPr>
            <w:tcW w:w="3969" w:type="dxa"/>
          </w:tcPr>
          <w:p w14:paraId="18397E5E"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39D331D3" w14:textId="6377572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sikkerheden i verden og i denne vor by - og i alle byer, landdistrikter, øer og klostre.</w:t>
            </w:r>
          </w:p>
        </w:tc>
        <w:tc>
          <w:tcPr>
            <w:tcW w:w="3969" w:type="dxa"/>
          </w:tcPr>
          <w:p w14:paraId="23691100" w14:textId="107213CC"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62B2DBC" w14:textId="3DC3BA2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salvation of the world and of this city of ours</w:t>
            </w: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and of all cities, districts, islands, and monasteries.</w:t>
            </w:r>
          </w:p>
        </w:tc>
        <w:tc>
          <w:tcPr>
            <w:tcW w:w="2552" w:type="dxa"/>
          </w:tcPr>
          <w:p w14:paraId="5EB2D2B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71868D70" w14:textId="291FA32D"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خلاص العالم،</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ومدينتنا هذه ، وسائر المدن</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والأقاليم والجزائر والأديرة</w:t>
            </w:r>
            <w:r w:rsidRPr="006D1E9F">
              <w:rPr>
                <w:rFonts w:asciiTheme="majorBidi" w:hAnsiTheme="majorBidi" w:cstheme="majorBidi"/>
                <w:b/>
                <w:bCs/>
                <w:color w:val="000000"/>
                <w:sz w:val="24"/>
                <w:szCs w:val="24"/>
                <w:lang w:val="en-US"/>
              </w:rPr>
              <w:t>.</w:t>
            </w:r>
          </w:p>
        </w:tc>
      </w:tr>
      <w:tr w:rsidR="00624D26" w:rsidRPr="0019613F" w14:paraId="7BA46BAA" w14:textId="77777777" w:rsidTr="00900FA6">
        <w:tc>
          <w:tcPr>
            <w:tcW w:w="3969" w:type="dxa"/>
          </w:tcPr>
          <w:p w14:paraId="36D131B2"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26C4366" w14:textId="77777777" w:rsidR="00624D26" w:rsidRPr="004332C7" w:rsidRDefault="00624D26" w:rsidP="00C767E9">
            <w:pPr>
              <w:jc w:val="both"/>
              <w:rPr>
                <w:rFonts w:asciiTheme="majorBidi" w:hAnsiTheme="majorBidi" w:cstheme="majorBidi"/>
                <w:b/>
                <w:bCs/>
                <w:color w:val="C10000"/>
                <w:sz w:val="24"/>
                <w:szCs w:val="24"/>
                <w:lang w:val="en-US"/>
              </w:rPr>
            </w:pPr>
          </w:p>
        </w:tc>
        <w:tc>
          <w:tcPr>
            <w:tcW w:w="2552" w:type="dxa"/>
          </w:tcPr>
          <w:p w14:paraId="5E624957"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0234683D" w14:textId="77777777" w:rsidTr="00900FA6">
        <w:tc>
          <w:tcPr>
            <w:tcW w:w="3969" w:type="dxa"/>
          </w:tcPr>
          <w:p w14:paraId="09590203" w14:textId="22601019"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0CAD96BC" w14:textId="36AEE89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44492E48" w14:textId="036E3475"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A7C565A" w14:textId="674E5CC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55227B6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0F09B368" w14:textId="26E609D2"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إرحم</w:t>
            </w:r>
            <w:r w:rsidRPr="006D1E9F">
              <w:rPr>
                <w:rFonts w:asciiTheme="majorBidi" w:hAnsiTheme="majorBidi" w:cstheme="majorBidi"/>
                <w:b/>
                <w:bCs/>
                <w:color w:val="000000"/>
                <w:sz w:val="24"/>
                <w:szCs w:val="24"/>
              </w:rPr>
              <w:t>.</w:t>
            </w:r>
          </w:p>
        </w:tc>
      </w:tr>
      <w:tr w:rsidR="00624D26" w:rsidRPr="004332C7" w14:paraId="239D62EE" w14:textId="77777777" w:rsidTr="00900FA6">
        <w:tc>
          <w:tcPr>
            <w:tcW w:w="3969" w:type="dxa"/>
          </w:tcPr>
          <w:p w14:paraId="3A20E879"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B83357D" w14:textId="77777777" w:rsidR="00624D26" w:rsidRPr="004332C7" w:rsidRDefault="00624D26" w:rsidP="00C767E9">
            <w:pPr>
              <w:jc w:val="both"/>
              <w:rPr>
                <w:rFonts w:asciiTheme="majorBidi" w:hAnsiTheme="majorBidi" w:cstheme="majorBidi"/>
                <w:b/>
                <w:bCs/>
                <w:color w:val="C10000"/>
                <w:sz w:val="24"/>
                <w:szCs w:val="24"/>
              </w:rPr>
            </w:pPr>
          </w:p>
        </w:tc>
        <w:tc>
          <w:tcPr>
            <w:tcW w:w="2552" w:type="dxa"/>
          </w:tcPr>
          <w:p w14:paraId="13A7B37C"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1F1410F5" w14:textId="77777777" w:rsidTr="00900FA6">
        <w:tc>
          <w:tcPr>
            <w:tcW w:w="3969" w:type="dxa"/>
          </w:tcPr>
          <w:p w14:paraId="0FB18A59" w14:textId="1829628E"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2F8F9C44" w14:textId="35DF1A9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for enhver by, ethvert landdistrikt, landsbyerne og al deres udsmykning. Og red os alle fra dyrtid, pest, jordskælv,</w:t>
            </w:r>
          </w:p>
        </w:tc>
        <w:tc>
          <w:tcPr>
            <w:tcW w:w="3969" w:type="dxa"/>
          </w:tcPr>
          <w:p w14:paraId="0EEE7586"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336AA7B6" w14:textId="6D1F5A9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And every city and every region, and the villages and all their adornments. </w:t>
            </w:r>
            <w:r w:rsidRPr="004332C7">
              <w:rPr>
                <w:rFonts w:asciiTheme="majorBidi" w:hAnsiTheme="majorBidi" w:cstheme="majorBidi"/>
                <w:color w:val="000000"/>
                <w:sz w:val="24"/>
                <w:szCs w:val="24"/>
              </w:rPr>
              <w:t>And save us all from famine, plagues, earthquakes.</w:t>
            </w:r>
          </w:p>
        </w:tc>
        <w:tc>
          <w:tcPr>
            <w:tcW w:w="2552" w:type="dxa"/>
          </w:tcPr>
          <w:p w14:paraId="0ABF2BAE"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1DB0B4C8" w14:textId="3128F40C"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وكل مدينة وكل كورة والقرى</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وكل زينتها. ونجنا كلنا من الغلاء</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والوباء والزلزال</w:t>
            </w:r>
            <w:r w:rsidRPr="0019613F">
              <w:rPr>
                <w:rFonts w:asciiTheme="majorBidi" w:hAnsiTheme="majorBidi" w:cstheme="majorBidi"/>
                <w:b/>
                <w:bCs/>
                <w:color w:val="000000"/>
                <w:sz w:val="24"/>
                <w:szCs w:val="24"/>
                <w:lang w:val="en-US"/>
              </w:rPr>
              <w:t>.</w:t>
            </w:r>
          </w:p>
        </w:tc>
      </w:tr>
      <w:tr w:rsidR="00A57D52" w:rsidRPr="0019613F" w14:paraId="205C6997" w14:textId="77777777" w:rsidTr="00900FA6">
        <w:tc>
          <w:tcPr>
            <w:tcW w:w="3969" w:type="dxa"/>
          </w:tcPr>
          <w:p w14:paraId="5FDB5899" w14:textId="3EE169CB"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drukning, ildebrand, tilfangetagelse af barbarer, fra den fremmedes sværd og fra opkomsten af kættere.</w:t>
            </w:r>
          </w:p>
        </w:tc>
        <w:tc>
          <w:tcPr>
            <w:tcW w:w="3969" w:type="dxa"/>
          </w:tcPr>
          <w:p w14:paraId="7CE2DE5D" w14:textId="240686C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Drowning, fire, captivity by barbarians, the sword of the stranger, and the </w:t>
            </w:r>
            <w:proofErr w:type="gramStart"/>
            <w:r w:rsidRPr="004332C7">
              <w:rPr>
                <w:rFonts w:asciiTheme="majorBidi" w:hAnsiTheme="majorBidi" w:cstheme="majorBidi"/>
                <w:sz w:val="24"/>
                <w:szCs w:val="24"/>
                <w:lang w:val="en-US"/>
              </w:rPr>
              <w:t>rising up</w:t>
            </w:r>
            <w:proofErr w:type="gramEnd"/>
            <w:r w:rsidRPr="004332C7">
              <w:rPr>
                <w:rFonts w:asciiTheme="majorBidi" w:hAnsiTheme="majorBidi" w:cstheme="majorBidi"/>
                <w:sz w:val="24"/>
                <w:szCs w:val="24"/>
                <w:lang w:val="en-US"/>
              </w:rPr>
              <w:t xml:space="preserve"> of heretics.</w:t>
            </w:r>
          </w:p>
        </w:tc>
        <w:tc>
          <w:tcPr>
            <w:tcW w:w="2552" w:type="dxa"/>
          </w:tcPr>
          <w:p w14:paraId="26798E7F" w14:textId="5DDBC03D"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والغرق والحريق وسبي البربر</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ومن سيف الغريب ومن قيام</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الهراطقة</w:t>
            </w:r>
            <w:r w:rsidRPr="0019613F">
              <w:rPr>
                <w:rFonts w:asciiTheme="majorBidi" w:hAnsiTheme="majorBidi" w:cstheme="majorBidi"/>
                <w:b/>
                <w:bCs/>
                <w:sz w:val="24"/>
                <w:szCs w:val="24"/>
                <w:lang w:val="en-US"/>
              </w:rPr>
              <w:t>.</w:t>
            </w:r>
          </w:p>
        </w:tc>
      </w:tr>
      <w:tr w:rsidR="00624D26" w:rsidRPr="0019613F" w14:paraId="10431EF7" w14:textId="77777777" w:rsidTr="00900FA6">
        <w:tc>
          <w:tcPr>
            <w:tcW w:w="3969" w:type="dxa"/>
          </w:tcPr>
          <w:p w14:paraId="70BACCEF"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4954DD5E"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7BD3265" w14:textId="77777777" w:rsidR="00624D26" w:rsidRPr="006D1E9F" w:rsidRDefault="00624D26" w:rsidP="00903D6A">
            <w:pPr>
              <w:autoSpaceDE w:val="0"/>
              <w:autoSpaceDN w:val="0"/>
              <w:bidi/>
              <w:adjustRightInd w:val="0"/>
              <w:jc w:val="both"/>
              <w:rPr>
                <w:rFonts w:asciiTheme="majorBidi" w:hAnsiTheme="majorBidi" w:cstheme="majorBidi"/>
                <w:b/>
                <w:bCs/>
                <w:sz w:val="24"/>
                <w:szCs w:val="24"/>
                <w:rtl/>
              </w:rPr>
            </w:pPr>
          </w:p>
        </w:tc>
      </w:tr>
      <w:tr w:rsidR="00A57D52" w:rsidRPr="004332C7" w14:paraId="33B650F4" w14:textId="77777777" w:rsidTr="00900FA6">
        <w:tc>
          <w:tcPr>
            <w:tcW w:w="3969" w:type="dxa"/>
          </w:tcPr>
          <w:p w14:paraId="6F1D7E82" w14:textId="3D241884" w:rsidR="00A57D52" w:rsidRPr="004332C7" w:rsidRDefault="000064F6"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lastRenderedPageBreak/>
              <w:t>Menigheden</w:t>
            </w:r>
            <w:r w:rsidR="00A57D52" w:rsidRPr="004332C7">
              <w:rPr>
                <w:rFonts w:asciiTheme="majorBidi" w:hAnsiTheme="majorBidi" w:cstheme="majorBidi"/>
                <w:b/>
                <w:bCs/>
                <w:color w:val="C00000"/>
                <w:sz w:val="24"/>
                <w:szCs w:val="24"/>
              </w:rPr>
              <w:t>:</w:t>
            </w:r>
          </w:p>
          <w:p w14:paraId="144B9C53" w14:textId="598B2E0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23B0A433"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People:</w:t>
            </w:r>
          </w:p>
          <w:p w14:paraId="33B8E728" w14:textId="4A98099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5CC969F9"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rPr>
              <w:t>:</w:t>
            </w:r>
          </w:p>
          <w:p w14:paraId="5788BC8D" w14:textId="35F3616E"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إرحم</w:t>
            </w:r>
            <w:r w:rsidRPr="006D1E9F">
              <w:rPr>
                <w:rFonts w:asciiTheme="majorBidi" w:hAnsiTheme="majorBidi" w:cstheme="majorBidi"/>
                <w:b/>
                <w:bCs/>
                <w:color w:val="000000"/>
                <w:sz w:val="24"/>
                <w:szCs w:val="24"/>
              </w:rPr>
              <w:t>.</w:t>
            </w:r>
          </w:p>
        </w:tc>
      </w:tr>
      <w:tr w:rsidR="00A57D52" w:rsidRPr="004332C7" w14:paraId="3C7FB5C8" w14:textId="77777777" w:rsidTr="00900FA6">
        <w:tc>
          <w:tcPr>
            <w:tcW w:w="3969" w:type="dxa"/>
          </w:tcPr>
          <w:p w14:paraId="392C685C"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77AC5D65"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2A87F2F0"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2540EC96" w14:textId="77777777" w:rsidTr="00900FA6">
        <w:tc>
          <w:tcPr>
            <w:tcW w:w="3969" w:type="dxa"/>
            <w:shd w:val="clear" w:color="auto" w:fill="EAF1DD" w:themeFill="accent3" w:themeFillTint="33"/>
            <w:vAlign w:val="center"/>
          </w:tcPr>
          <w:p w14:paraId="0A6D9645" w14:textId="4926C897" w:rsidR="00484065" w:rsidRPr="00BF26AB" w:rsidRDefault="00A57D52" w:rsidP="00BF26AB">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 xml:space="preserve">Kombineret </w:t>
            </w:r>
            <w:r w:rsidR="00A344C9" w:rsidRPr="00BF26AB">
              <w:rPr>
                <w:rFonts w:asciiTheme="majorBidi" w:hAnsiTheme="majorBidi" w:cstheme="majorBidi"/>
                <w:b/>
                <w:bCs/>
                <w:color w:val="C10000"/>
                <w:sz w:val="28"/>
                <w:szCs w:val="28"/>
              </w:rPr>
              <w:t>litani</w:t>
            </w:r>
            <w:r w:rsidRPr="00BF26AB">
              <w:rPr>
                <w:rFonts w:asciiTheme="majorBidi" w:hAnsiTheme="majorBidi" w:cstheme="majorBidi"/>
                <w:b/>
                <w:bCs/>
                <w:color w:val="C10000"/>
                <w:sz w:val="28"/>
                <w:szCs w:val="28"/>
              </w:rPr>
              <w:t xml:space="preserve"> </w:t>
            </w:r>
            <w:r w:rsidR="00A344C9" w:rsidRPr="00BF26AB">
              <w:rPr>
                <w:rFonts w:asciiTheme="majorBidi" w:hAnsiTheme="majorBidi" w:cstheme="majorBidi"/>
                <w:b/>
                <w:bCs/>
                <w:color w:val="C10000"/>
                <w:sz w:val="28"/>
                <w:szCs w:val="28"/>
              </w:rPr>
              <w:t>for</w:t>
            </w:r>
            <w:r w:rsidRPr="00BF26AB">
              <w:rPr>
                <w:rFonts w:asciiTheme="majorBidi" w:hAnsiTheme="majorBidi" w:cstheme="majorBidi"/>
                <w:b/>
                <w:bCs/>
                <w:color w:val="C10000"/>
                <w:sz w:val="28"/>
                <w:szCs w:val="28"/>
              </w:rPr>
              <w:t xml:space="preserve"> de tre sæsoner</w:t>
            </w:r>
          </w:p>
        </w:tc>
        <w:tc>
          <w:tcPr>
            <w:tcW w:w="3969" w:type="dxa"/>
            <w:shd w:val="clear" w:color="auto" w:fill="EAF1DD" w:themeFill="accent3" w:themeFillTint="33"/>
            <w:vAlign w:val="center"/>
          </w:tcPr>
          <w:p w14:paraId="292A9C06" w14:textId="1D3CCEBC"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Combined Litany for the Three Seasons</w:t>
            </w:r>
          </w:p>
        </w:tc>
        <w:tc>
          <w:tcPr>
            <w:tcW w:w="2552" w:type="dxa"/>
            <w:shd w:val="clear" w:color="auto" w:fill="EAF1DD" w:themeFill="accent3" w:themeFillTint="33"/>
            <w:vAlign w:val="center"/>
          </w:tcPr>
          <w:p w14:paraId="62B06C8B" w14:textId="4637B452"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الثلاثة أواشي معا</w:t>
            </w:r>
          </w:p>
        </w:tc>
      </w:tr>
      <w:tr w:rsidR="00A57D52" w:rsidRPr="0019613F" w14:paraId="75357620" w14:textId="77777777" w:rsidTr="00900FA6">
        <w:tc>
          <w:tcPr>
            <w:tcW w:w="3969" w:type="dxa"/>
          </w:tcPr>
          <w:p w14:paraId="736AAE52" w14:textId="6FEA1EB8" w:rsidR="00A57D52" w:rsidRPr="004332C7" w:rsidRDefault="004E453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7B0C4B" w:rsidRPr="004332C7">
              <w:rPr>
                <w:rFonts w:asciiTheme="majorBidi" w:hAnsiTheme="majorBidi" w:cstheme="majorBidi"/>
                <w:b/>
                <w:bCs/>
                <w:color w:val="C00000"/>
                <w:sz w:val="24"/>
                <w:szCs w:val="24"/>
              </w:rPr>
              <w:t>:</w:t>
            </w:r>
          </w:p>
          <w:p w14:paraId="46C0F309" w14:textId="68316FAA" w:rsidR="00A57D52" w:rsidRPr="004332C7" w:rsidRDefault="00A57D52" w:rsidP="00244835">
            <w:pPr>
              <w:jc w:val="both"/>
              <w:rPr>
                <w:rFonts w:asciiTheme="majorBidi" w:hAnsiTheme="majorBidi" w:cstheme="majorBidi"/>
                <w:sz w:val="24"/>
                <w:szCs w:val="24"/>
                <w:lang w:val="en-US"/>
              </w:rPr>
            </w:pPr>
            <w:r w:rsidRPr="004332C7">
              <w:rPr>
                <w:rFonts w:asciiTheme="majorBidi" w:hAnsiTheme="majorBidi" w:cstheme="majorBidi"/>
                <w:sz w:val="24"/>
                <w:szCs w:val="24"/>
              </w:rPr>
              <w:t>Herre, lad floden have vand, sæd, græsset og markens vækster, himlens vinde og jordens frugt i år.</w:t>
            </w:r>
            <w:r w:rsidR="00244835">
              <w:rPr>
                <w:rFonts w:asciiTheme="majorBidi" w:hAnsiTheme="majorBidi" w:cstheme="majorBidi"/>
                <w:sz w:val="24"/>
                <w:szCs w:val="24"/>
              </w:rPr>
              <w:t xml:space="preserve">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 alle.</w:t>
            </w:r>
          </w:p>
        </w:tc>
        <w:tc>
          <w:tcPr>
            <w:tcW w:w="3969" w:type="dxa"/>
          </w:tcPr>
          <w:p w14:paraId="10014EE8"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7338711D" w14:textId="1E749CB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Graciously accord, O Lord, to bless the air of heaven and the fruits of the earth, the waters of the rivers, the seeds, the herbs, and the plants of the field this year.</w:t>
            </w:r>
          </w:p>
        </w:tc>
        <w:tc>
          <w:tcPr>
            <w:tcW w:w="2552" w:type="dxa"/>
          </w:tcPr>
          <w:p w14:paraId="28A0CD11" w14:textId="03A97F32" w:rsidR="00A57D52" w:rsidRPr="006D1E9F" w:rsidRDefault="00A57D52" w:rsidP="00C767E9">
            <w:pPr>
              <w:bidi/>
              <w:jc w:val="both"/>
              <w:rPr>
                <w:rFonts w:asciiTheme="majorBidi" w:hAnsiTheme="majorBidi" w:cstheme="majorBidi"/>
                <w:b/>
                <w:bCs/>
                <w:color w:val="C00000"/>
                <w:sz w:val="24"/>
                <w:szCs w:val="24"/>
                <w:rtl/>
              </w:rPr>
            </w:pPr>
            <w:r w:rsidRPr="006D1E9F">
              <w:rPr>
                <w:rFonts w:asciiTheme="majorBidi" w:hAnsiTheme="majorBidi" w:cstheme="majorBidi"/>
                <w:b/>
                <w:bCs/>
                <w:color w:val="C00000"/>
                <w:sz w:val="24"/>
                <w:szCs w:val="24"/>
                <w:rtl/>
              </w:rPr>
              <w:t>الكاهن</w:t>
            </w:r>
            <w:r w:rsidR="007B0C4B" w:rsidRPr="0019613F">
              <w:rPr>
                <w:rFonts w:asciiTheme="majorBidi" w:hAnsiTheme="majorBidi" w:cstheme="majorBidi"/>
                <w:b/>
                <w:bCs/>
                <w:color w:val="C00000"/>
                <w:sz w:val="24"/>
                <w:szCs w:val="24"/>
                <w:lang w:val="en-US"/>
              </w:rPr>
              <w:t>:</w:t>
            </w:r>
          </w:p>
          <w:p w14:paraId="5758655D" w14:textId="6518EB62" w:rsidR="00A57D52" w:rsidRPr="006D1E9F" w:rsidRDefault="00A57D52" w:rsidP="00903D6A">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تفضل يارب مياه الأنهار والزروع والعشب ونبات الحقل وأهوية السماء وثمرات الأرض فى هذه السنة</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باركها.</w:t>
            </w:r>
          </w:p>
        </w:tc>
      </w:tr>
      <w:tr w:rsidR="00624D26" w:rsidRPr="0019613F" w14:paraId="33B3E91C" w14:textId="77777777" w:rsidTr="00900FA6">
        <w:tc>
          <w:tcPr>
            <w:tcW w:w="3969" w:type="dxa"/>
          </w:tcPr>
          <w:p w14:paraId="23328376" w14:textId="77777777" w:rsidR="00624D26" w:rsidRPr="0019613F"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3969" w:type="dxa"/>
          </w:tcPr>
          <w:p w14:paraId="63EA1B82"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272E3BAB" w14:textId="77777777" w:rsidR="00624D26" w:rsidRPr="006D1E9F" w:rsidRDefault="00624D26" w:rsidP="00C767E9">
            <w:pPr>
              <w:bidi/>
              <w:jc w:val="both"/>
              <w:rPr>
                <w:rFonts w:asciiTheme="majorBidi" w:hAnsiTheme="majorBidi" w:cstheme="majorBidi"/>
                <w:b/>
                <w:bCs/>
                <w:color w:val="C00000"/>
                <w:sz w:val="24"/>
                <w:szCs w:val="24"/>
                <w:rtl/>
              </w:rPr>
            </w:pPr>
          </w:p>
        </w:tc>
      </w:tr>
      <w:tr w:rsidR="00A57D52" w:rsidRPr="0019613F" w14:paraId="482E24F7" w14:textId="77777777" w:rsidTr="00900FA6">
        <w:tc>
          <w:tcPr>
            <w:tcW w:w="3969" w:type="dxa"/>
          </w:tcPr>
          <w:p w14:paraId="530E0DD0"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1F01A58F" w14:textId="3D2DC65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stigning af vandstrømmene, sæden, græsset og markens vækster, himlens vinde og jordens frugt, for lunde og vingårde, for ethvert frugtbærende træ i hele verden, at Kristus, vor Gud, må velsigne dem og fuldende dem i fred og uden skade, og tilgive os vore synder.</w:t>
            </w:r>
          </w:p>
        </w:tc>
        <w:tc>
          <w:tcPr>
            <w:tcW w:w="3969" w:type="dxa"/>
          </w:tcPr>
          <w:p w14:paraId="6910FEE6" w14:textId="08FED50D" w:rsidR="00A57D52" w:rsidRPr="004332C7" w:rsidRDefault="00A57D52"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Deacon:</w:t>
            </w:r>
          </w:p>
          <w:p w14:paraId="1D392336" w14:textId="4FBF1AB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the air of heaven, the fruits of the earth, the rising of the waters of the rivers, the seeds, the herbs, and the plants of the field, that Christ our God may bless them, have compassion on His creation which His hands have made, and forgive us our sins.</w:t>
            </w:r>
          </w:p>
        </w:tc>
        <w:tc>
          <w:tcPr>
            <w:tcW w:w="2552" w:type="dxa"/>
          </w:tcPr>
          <w:p w14:paraId="0D8721F5"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الشماس</w:t>
            </w:r>
            <w:r w:rsidRPr="006D1E9F">
              <w:rPr>
                <w:rFonts w:asciiTheme="majorBidi" w:hAnsiTheme="majorBidi" w:cstheme="majorBidi"/>
                <w:b/>
                <w:bCs/>
                <w:color w:val="C00000"/>
                <w:sz w:val="24"/>
                <w:szCs w:val="24"/>
                <w:lang w:val="en-US"/>
              </w:rPr>
              <w:t>:</w:t>
            </w:r>
          </w:p>
          <w:p w14:paraId="3408944D" w14:textId="3340131D"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أطلبوا عن مياة الأنهار والزروع والعشب ونبات الحقل وأهوية السماء وثمرات الأرض والشجر والكروم فى كل المسكونة</w:t>
            </w:r>
            <w:r w:rsidRPr="006D1E9F">
              <w:rPr>
                <w:rFonts w:asciiTheme="majorBidi" w:hAnsiTheme="majorBidi" w:cstheme="majorBidi"/>
                <w:b/>
                <w:bCs/>
                <w:sz w:val="24"/>
                <w:szCs w:val="24"/>
                <w:rtl/>
              </w:rPr>
              <w:t xml:space="preserve"> </w:t>
            </w:r>
            <w:r w:rsidRPr="006D1E9F">
              <w:rPr>
                <w:rFonts w:asciiTheme="majorBidi" w:hAnsiTheme="majorBidi" w:cstheme="majorBidi"/>
                <w:b/>
                <w:bCs/>
                <w:sz w:val="24"/>
                <w:szCs w:val="24"/>
                <w:rtl/>
                <w:lang w:val="en-US"/>
              </w:rPr>
              <w:t>لكى يباركها المسيح إلهنا ويكملها سالمة بغير آفة ويغفر لنا خطايانا.</w:t>
            </w:r>
          </w:p>
        </w:tc>
      </w:tr>
      <w:tr w:rsidR="00624D26" w:rsidRPr="0019613F" w14:paraId="01FED732" w14:textId="77777777" w:rsidTr="00900FA6">
        <w:tc>
          <w:tcPr>
            <w:tcW w:w="3969" w:type="dxa"/>
          </w:tcPr>
          <w:p w14:paraId="6FF22845" w14:textId="77777777" w:rsidR="00624D26" w:rsidRPr="0019613F"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3969" w:type="dxa"/>
          </w:tcPr>
          <w:p w14:paraId="37FFCEA3" w14:textId="77777777" w:rsidR="00624D26" w:rsidRPr="004332C7" w:rsidRDefault="00624D26" w:rsidP="00C767E9">
            <w:pPr>
              <w:jc w:val="both"/>
              <w:rPr>
                <w:rFonts w:asciiTheme="majorBidi" w:hAnsiTheme="majorBidi" w:cstheme="majorBidi"/>
                <w:b/>
                <w:bCs/>
                <w:color w:val="C00000"/>
                <w:sz w:val="24"/>
                <w:szCs w:val="24"/>
                <w:lang w:val="en-US"/>
              </w:rPr>
            </w:pPr>
          </w:p>
        </w:tc>
        <w:tc>
          <w:tcPr>
            <w:tcW w:w="2552" w:type="dxa"/>
          </w:tcPr>
          <w:p w14:paraId="6BA70885"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4332C7" w14:paraId="062787A4" w14:textId="77777777" w:rsidTr="00900FA6">
        <w:tc>
          <w:tcPr>
            <w:tcW w:w="3969" w:type="dxa"/>
          </w:tcPr>
          <w:p w14:paraId="0D5B98A5" w14:textId="5A09744D" w:rsidR="00A57D52" w:rsidRPr="004332C7" w:rsidRDefault="000064F6"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Menigheden</w:t>
            </w:r>
            <w:r w:rsidR="00A57D52" w:rsidRPr="004332C7">
              <w:rPr>
                <w:rFonts w:asciiTheme="majorBidi" w:hAnsiTheme="majorBidi" w:cstheme="majorBidi"/>
                <w:b/>
                <w:bCs/>
                <w:color w:val="C00000"/>
                <w:sz w:val="24"/>
                <w:szCs w:val="24"/>
              </w:rPr>
              <w:t>:</w:t>
            </w:r>
          </w:p>
          <w:p w14:paraId="2D4CED26" w14:textId="01B2B075" w:rsidR="00A57D52" w:rsidRPr="004332C7" w:rsidRDefault="00A57D52" w:rsidP="00C767E9">
            <w:pPr>
              <w:jc w:val="both"/>
              <w:rPr>
                <w:rFonts w:asciiTheme="majorBidi" w:hAnsiTheme="majorBidi" w:cstheme="majorBidi"/>
                <w:w w:val="105"/>
                <w:sz w:val="24"/>
                <w:szCs w:val="24"/>
              </w:rPr>
            </w:pPr>
            <w:r w:rsidRPr="004332C7">
              <w:rPr>
                <w:rFonts w:asciiTheme="majorBidi" w:hAnsiTheme="majorBidi" w:cstheme="majorBidi"/>
                <w:w w:val="105"/>
                <w:sz w:val="24"/>
                <w:szCs w:val="24"/>
              </w:rPr>
              <w:t xml:space="preserve">Herre, forbarm dig! </w:t>
            </w:r>
            <w:r w:rsidRPr="004332C7">
              <w:rPr>
                <w:rFonts w:asciiTheme="majorBidi" w:hAnsiTheme="majorBidi" w:cstheme="majorBidi"/>
                <w:i/>
                <w:sz w:val="24"/>
                <w:szCs w:val="24"/>
              </w:rPr>
              <w:t>(3 gange.)</w:t>
            </w:r>
          </w:p>
        </w:tc>
        <w:tc>
          <w:tcPr>
            <w:tcW w:w="3969" w:type="dxa"/>
          </w:tcPr>
          <w:p w14:paraId="71259CD8" w14:textId="77777777"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p>
          <w:p w14:paraId="7B32A756" w14:textId="4AFEED4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11A9434C"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lang w:val="en-US"/>
              </w:rPr>
              <w:t>:</w:t>
            </w:r>
          </w:p>
          <w:p w14:paraId="25876805" w14:textId="77777777" w:rsidR="00A57D52" w:rsidRPr="006D1E9F" w:rsidRDefault="00A57D52" w:rsidP="00C767E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يا رب إرحم. يا رب إرحم. يا رب</w:t>
            </w:r>
          </w:p>
          <w:p w14:paraId="614A9AF5" w14:textId="56AE3E23"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إرحم</w:t>
            </w:r>
            <w:r w:rsidRPr="006D1E9F">
              <w:rPr>
                <w:rFonts w:asciiTheme="majorBidi" w:hAnsiTheme="majorBidi" w:cstheme="majorBidi"/>
                <w:b/>
                <w:bCs/>
                <w:color w:val="000000"/>
                <w:sz w:val="24"/>
                <w:szCs w:val="24"/>
              </w:rPr>
              <w:t>.</w:t>
            </w:r>
          </w:p>
        </w:tc>
      </w:tr>
      <w:tr w:rsidR="00624D26" w:rsidRPr="004332C7" w14:paraId="4DFA2BE8" w14:textId="77777777" w:rsidTr="00900FA6">
        <w:tc>
          <w:tcPr>
            <w:tcW w:w="3969" w:type="dxa"/>
          </w:tcPr>
          <w:p w14:paraId="13EAFEE7"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rPr>
            </w:pPr>
          </w:p>
        </w:tc>
        <w:tc>
          <w:tcPr>
            <w:tcW w:w="3969" w:type="dxa"/>
          </w:tcPr>
          <w:p w14:paraId="394190BA"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2359FAE0"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4332C7" w14:paraId="3B70E0A8" w14:textId="77777777" w:rsidTr="00900FA6">
        <w:tc>
          <w:tcPr>
            <w:tcW w:w="3969" w:type="dxa"/>
          </w:tcPr>
          <w:p w14:paraId="53F6456B" w14:textId="25312781" w:rsidR="00A57D52" w:rsidRPr="004332C7" w:rsidRDefault="004E453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B07212" w:rsidRPr="004332C7">
              <w:rPr>
                <w:rFonts w:asciiTheme="majorBidi" w:hAnsiTheme="majorBidi" w:cstheme="majorBidi"/>
                <w:b/>
                <w:bCs/>
                <w:color w:val="C00000"/>
                <w:sz w:val="24"/>
                <w:szCs w:val="24"/>
              </w:rPr>
              <w:t>:</w:t>
            </w:r>
          </w:p>
          <w:p w14:paraId="358B61DD" w14:textId="14CA0BF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dem vokse op efter deres mål, i overensstemmelse med din nåde. Giv glæde over jordens ansigt. Lad dens plovfurer blive oversvømmet. Lad dens frugter blive talrige.</w:t>
            </w:r>
          </w:p>
        </w:tc>
        <w:tc>
          <w:tcPr>
            <w:tcW w:w="3969" w:type="dxa"/>
          </w:tcPr>
          <w:p w14:paraId="0055DD31" w14:textId="3C2A0CA3" w:rsidR="00A57D52" w:rsidRPr="004332C7" w:rsidRDefault="00A57D52"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3F363978" w14:textId="445808C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Raise them to their measure according to Your grace. Give joy to the face of the earth. May its furrows be abundantly </w:t>
            </w:r>
            <w:proofErr w:type="gramStart"/>
            <w:r w:rsidRPr="004332C7">
              <w:rPr>
                <w:rFonts w:asciiTheme="majorBidi" w:hAnsiTheme="majorBidi" w:cstheme="majorBidi"/>
                <w:color w:val="000000"/>
                <w:sz w:val="24"/>
                <w:szCs w:val="24"/>
                <w:lang w:val="en-US"/>
              </w:rPr>
              <w:t>watered</w:t>
            </w:r>
            <w:proofErr w:type="gramEnd"/>
            <w:r w:rsidRPr="004332C7">
              <w:rPr>
                <w:rFonts w:asciiTheme="majorBidi" w:hAnsiTheme="majorBidi" w:cstheme="majorBidi"/>
                <w:color w:val="000000"/>
                <w:sz w:val="24"/>
                <w:szCs w:val="24"/>
                <w:lang w:val="en-US"/>
              </w:rPr>
              <w:t xml:space="preserve"> and its fruits be plentiful.</w:t>
            </w:r>
          </w:p>
        </w:tc>
        <w:tc>
          <w:tcPr>
            <w:tcW w:w="2552" w:type="dxa"/>
          </w:tcPr>
          <w:p w14:paraId="48C62D37"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75C166DA" w14:textId="77777777" w:rsidR="00A57D52" w:rsidRPr="006D1E9F" w:rsidRDefault="00A57D52" w:rsidP="00C767E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اصعدها كمقدارها كنعمتك، فرح</w:t>
            </w:r>
          </w:p>
          <w:p w14:paraId="1793AB2A" w14:textId="77777777" w:rsidR="00A57D52" w:rsidRPr="006D1E9F" w:rsidRDefault="00A57D52" w:rsidP="00C767E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وجه الأرض ليرو حرثها ولتكثر</w:t>
            </w:r>
          </w:p>
          <w:p w14:paraId="1E4796CC" w14:textId="171A2860"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أثمارها</w:t>
            </w:r>
            <w:r w:rsidRPr="006D1E9F">
              <w:rPr>
                <w:rFonts w:asciiTheme="majorBidi" w:hAnsiTheme="majorBidi" w:cstheme="majorBidi"/>
                <w:b/>
                <w:bCs/>
                <w:color w:val="000000"/>
                <w:sz w:val="24"/>
                <w:szCs w:val="24"/>
              </w:rPr>
              <w:t>.</w:t>
            </w:r>
          </w:p>
        </w:tc>
      </w:tr>
      <w:tr w:rsidR="00A57D52" w:rsidRPr="0019613F" w14:paraId="5F9EA133" w14:textId="77777777" w:rsidTr="00900FA6">
        <w:tc>
          <w:tcPr>
            <w:tcW w:w="3969" w:type="dxa"/>
          </w:tcPr>
          <w:p w14:paraId="746770FC" w14:textId="34339F8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Forbered den til såning og høst. Reguler vort liv efter hvad der er gavnligt.</w:t>
            </w:r>
          </w:p>
        </w:tc>
        <w:tc>
          <w:tcPr>
            <w:tcW w:w="3969" w:type="dxa"/>
          </w:tcPr>
          <w:p w14:paraId="3F66593A" w14:textId="6AB12FB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Prepare it for sowing and harvesting. Manage our lives as deemed fit.</w:t>
            </w:r>
          </w:p>
        </w:tc>
        <w:tc>
          <w:tcPr>
            <w:tcW w:w="2552" w:type="dxa"/>
          </w:tcPr>
          <w:p w14:paraId="5479CC47" w14:textId="2A04B4DD"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أعدها للزرع والحصاد، ودبر</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حياتنا كما يليق</w:t>
            </w:r>
            <w:r w:rsidRPr="006D1E9F">
              <w:rPr>
                <w:rFonts w:asciiTheme="majorBidi" w:hAnsiTheme="majorBidi" w:cstheme="majorBidi"/>
                <w:b/>
                <w:bCs/>
                <w:sz w:val="24"/>
                <w:szCs w:val="24"/>
                <w:lang w:val="en-US"/>
              </w:rPr>
              <w:t>.</w:t>
            </w:r>
          </w:p>
        </w:tc>
      </w:tr>
      <w:tr w:rsidR="00A57D52" w:rsidRPr="0019613F" w14:paraId="5354E239" w14:textId="77777777" w:rsidTr="00900FA6">
        <w:tc>
          <w:tcPr>
            <w:tcW w:w="3969" w:type="dxa"/>
          </w:tcPr>
          <w:p w14:paraId="639B0076" w14:textId="3DB7A46E"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Velsign årets krone (høsten) med din godhed for de fattiges skyld i dit folk, for enken og den forældreløse, den fremmede og den besøgende, og for os alle, som håber på dig og påkalder dit hellige navn.</w:t>
            </w:r>
          </w:p>
        </w:tc>
        <w:tc>
          <w:tcPr>
            <w:tcW w:w="3969" w:type="dxa"/>
          </w:tcPr>
          <w:p w14:paraId="4C6D8E07" w14:textId="3D2B133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the crown of the year with Your goodness for the sake of the poor of Your people, the widow, the orphan, the traveler, the stranger, and for the sake of us all who entreat You and seek Your Holy Name.</w:t>
            </w:r>
          </w:p>
        </w:tc>
        <w:tc>
          <w:tcPr>
            <w:tcW w:w="2552" w:type="dxa"/>
          </w:tcPr>
          <w:p w14:paraId="21EE703F" w14:textId="05C74B9E" w:rsidR="00A57D52" w:rsidRPr="006D1E9F" w:rsidRDefault="00A57D52" w:rsidP="0064281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بارك اكليل السنة بصلاحك من</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أجل فقراء شعبك، من أجل</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الارملة واليتيم، والغريب</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والضيف، ومن أجلنا كلنا نحن</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الذين نرجوك ونطلب اسمك</w:t>
            </w:r>
            <w:r w:rsidR="00642811"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القدوس</w:t>
            </w:r>
            <w:r w:rsidRPr="006D1E9F">
              <w:rPr>
                <w:rFonts w:asciiTheme="majorBidi" w:hAnsiTheme="majorBidi" w:cstheme="majorBidi"/>
                <w:b/>
                <w:bCs/>
                <w:sz w:val="24"/>
                <w:szCs w:val="24"/>
                <w:lang w:val="en-US"/>
              </w:rPr>
              <w:t>.</w:t>
            </w:r>
          </w:p>
        </w:tc>
      </w:tr>
      <w:tr w:rsidR="00A57D52" w:rsidRPr="0019613F" w14:paraId="06687CA2" w14:textId="77777777" w:rsidTr="00900FA6">
        <w:tc>
          <w:tcPr>
            <w:tcW w:w="3969" w:type="dxa"/>
          </w:tcPr>
          <w:p w14:paraId="7A778D87" w14:textId="3B7C07D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Thi "alles øjne er rettet mod dig, du giver dem deres   føde til rette tid".</w:t>
            </w:r>
          </w:p>
        </w:tc>
        <w:tc>
          <w:tcPr>
            <w:tcW w:w="3969" w:type="dxa"/>
          </w:tcPr>
          <w:p w14:paraId="577D78AA" w14:textId="3AA7D77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the eyes of everyone wait upon You, for You give them their food in due season.</w:t>
            </w:r>
          </w:p>
        </w:tc>
        <w:tc>
          <w:tcPr>
            <w:tcW w:w="2552" w:type="dxa"/>
          </w:tcPr>
          <w:p w14:paraId="038AFF15" w14:textId="20B73B9B"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 أعين الكل تترجاك، لأنك أنت</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الذي تعطيهم طعامهم في حين</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حسن</w:t>
            </w:r>
            <w:r w:rsidRPr="006D1E9F">
              <w:rPr>
                <w:rFonts w:asciiTheme="majorBidi" w:hAnsiTheme="majorBidi" w:cstheme="majorBidi"/>
                <w:b/>
                <w:bCs/>
                <w:sz w:val="24"/>
                <w:szCs w:val="24"/>
                <w:lang w:val="en-US"/>
              </w:rPr>
              <w:t>.</w:t>
            </w:r>
          </w:p>
        </w:tc>
      </w:tr>
      <w:tr w:rsidR="00A57D52" w:rsidRPr="0019613F" w14:paraId="2CD66153" w14:textId="77777777" w:rsidTr="00900FA6">
        <w:tc>
          <w:tcPr>
            <w:tcW w:w="3969" w:type="dxa"/>
          </w:tcPr>
          <w:p w14:paraId="71820893" w14:textId="19BFA2C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Gør med os efter din godhed. Du, som giver alle føde, fyld vore hjerter med glæde og fryd, så vi selv gør nok i hvert et arbejde til hver en tid, og vi vokser i al god gerning.</w:t>
            </w:r>
          </w:p>
        </w:tc>
        <w:tc>
          <w:tcPr>
            <w:tcW w:w="3969" w:type="dxa"/>
          </w:tcPr>
          <w:p w14:paraId="248FD24F" w14:textId="5CEFA64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Deal with us according to Your goodness, O You who give food to all flesh. Fill our hearts with joy and gladness that we too, having sufficiency in </w:t>
            </w:r>
            <w:proofErr w:type="spellStart"/>
            <w:proofErr w:type="gramStart"/>
            <w:r w:rsidRPr="004332C7">
              <w:rPr>
                <w:rFonts w:asciiTheme="majorBidi" w:hAnsiTheme="majorBidi" w:cstheme="majorBidi"/>
                <w:sz w:val="24"/>
                <w:szCs w:val="24"/>
                <w:lang w:val="en-US"/>
              </w:rPr>
              <w:t>every thing</w:t>
            </w:r>
            <w:proofErr w:type="spellEnd"/>
            <w:proofErr w:type="gramEnd"/>
            <w:r w:rsidRPr="004332C7">
              <w:rPr>
                <w:rFonts w:asciiTheme="majorBidi" w:hAnsiTheme="majorBidi" w:cstheme="majorBidi"/>
                <w:sz w:val="24"/>
                <w:szCs w:val="24"/>
                <w:lang w:val="en-US"/>
              </w:rPr>
              <w:t xml:space="preserve"> always, may abound in every good deed.</w:t>
            </w:r>
          </w:p>
        </w:tc>
        <w:tc>
          <w:tcPr>
            <w:tcW w:w="2552" w:type="dxa"/>
          </w:tcPr>
          <w:p w14:paraId="3C83F18C" w14:textId="5980D403"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اصنع معنا حسب صلاحك، يا</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معطيا طعاما لكل جسد. املأ</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قلوبنا فرحا ونعيم، لكي نحن</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أيضا إذ يكون لنا الكفاية في كل</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شئ، كل حين نزداد في كل عمل</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صالح</w:t>
            </w:r>
            <w:r w:rsidRPr="0019613F">
              <w:rPr>
                <w:rFonts w:asciiTheme="majorBidi" w:hAnsiTheme="majorBidi" w:cstheme="majorBidi"/>
                <w:b/>
                <w:bCs/>
                <w:sz w:val="24"/>
                <w:szCs w:val="24"/>
                <w:lang w:val="en-US"/>
              </w:rPr>
              <w:t>.</w:t>
            </w:r>
          </w:p>
        </w:tc>
      </w:tr>
      <w:tr w:rsidR="00624D26" w:rsidRPr="0019613F" w14:paraId="27B622AF" w14:textId="77777777" w:rsidTr="00900FA6">
        <w:tc>
          <w:tcPr>
            <w:tcW w:w="3969" w:type="dxa"/>
          </w:tcPr>
          <w:p w14:paraId="677F135C"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1116A58A"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CD94EF0" w14:textId="77777777" w:rsidR="00624D26" w:rsidRPr="006D1E9F" w:rsidRDefault="00624D26" w:rsidP="00903D6A">
            <w:pPr>
              <w:autoSpaceDE w:val="0"/>
              <w:autoSpaceDN w:val="0"/>
              <w:bidi/>
              <w:adjustRightInd w:val="0"/>
              <w:jc w:val="both"/>
              <w:rPr>
                <w:rFonts w:asciiTheme="majorBidi" w:hAnsiTheme="majorBidi" w:cstheme="majorBidi"/>
                <w:b/>
                <w:bCs/>
                <w:sz w:val="24"/>
                <w:szCs w:val="24"/>
                <w:rtl/>
              </w:rPr>
            </w:pPr>
          </w:p>
        </w:tc>
      </w:tr>
      <w:tr w:rsidR="00A57D52" w:rsidRPr="004332C7" w14:paraId="3364E1FE" w14:textId="77777777" w:rsidTr="00900FA6">
        <w:tc>
          <w:tcPr>
            <w:tcW w:w="3969" w:type="dxa"/>
          </w:tcPr>
          <w:p w14:paraId="1F2630BD" w14:textId="4A8D7F71" w:rsidR="00A57D52" w:rsidRPr="004332C7" w:rsidRDefault="000064F6"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Menigheden</w:t>
            </w:r>
            <w:r w:rsidR="00A57D52" w:rsidRPr="004332C7">
              <w:rPr>
                <w:rFonts w:asciiTheme="majorBidi" w:hAnsiTheme="majorBidi" w:cstheme="majorBidi"/>
                <w:b/>
                <w:bCs/>
                <w:color w:val="C00000"/>
                <w:sz w:val="24"/>
                <w:szCs w:val="24"/>
              </w:rPr>
              <w:t>:</w:t>
            </w:r>
          </w:p>
          <w:p w14:paraId="37608259" w14:textId="172874D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3FA374B8" w14:textId="20457802" w:rsidR="00A57D52" w:rsidRPr="004332C7" w:rsidRDefault="00A57D52"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People:</w:t>
            </w:r>
          </w:p>
          <w:p w14:paraId="0C7557F8" w14:textId="18DF0A8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6F4DBB1E"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rPr>
            </w:pPr>
            <w:r w:rsidRPr="006D1E9F">
              <w:rPr>
                <w:rFonts w:asciiTheme="majorBidi" w:hAnsiTheme="majorBidi" w:cstheme="majorBidi"/>
                <w:b/>
                <w:bCs/>
                <w:color w:val="C00000"/>
                <w:sz w:val="24"/>
                <w:szCs w:val="24"/>
                <w:rtl/>
              </w:rPr>
              <w:t>الشعب</w:t>
            </w:r>
            <w:r w:rsidRPr="006D1E9F">
              <w:rPr>
                <w:rFonts w:asciiTheme="majorBidi" w:hAnsiTheme="majorBidi" w:cstheme="majorBidi"/>
                <w:b/>
                <w:bCs/>
                <w:color w:val="C00000"/>
                <w:sz w:val="24"/>
                <w:szCs w:val="24"/>
              </w:rPr>
              <w:t>:</w:t>
            </w:r>
          </w:p>
          <w:p w14:paraId="0CBC6B16" w14:textId="14107020"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إرحم</w:t>
            </w:r>
            <w:r w:rsidRPr="006D1E9F">
              <w:rPr>
                <w:rFonts w:asciiTheme="majorBidi" w:hAnsiTheme="majorBidi" w:cstheme="majorBidi"/>
                <w:b/>
                <w:bCs/>
                <w:color w:val="000000"/>
                <w:sz w:val="24"/>
                <w:szCs w:val="24"/>
              </w:rPr>
              <w:t>.</w:t>
            </w:r>
          </w:p>
        </w:tc>
      </w:tr>
      <w:tr w:rsidR="00A57D52" w:rsidRPr="004332C7" w14:paraId="2DB7C103" w14:textId="77777777" w:rsidTr="00900FA6">
        <w:tc>
          <w:tcPr>
            <w:tcW w:w="3969" w:type="dxa"/>
          </w:tcPr>
          <w:p w14:paraId="403E8D30"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3ABB41F4"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3CDE0D79"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34F61E78" w14:textId="77777777" w:rsidTr="00900FA6">
        <w:tc>
          <w:tcPr>
            <w:tcW w:w="3969" w:type="dxa"/>
            <w:shd w:val="clear" w:color="auto" w:fill="EAF1DD" w:themeFill="accent3" w:themeFillTint="33"/>
            <w:vAlign w:val="center"/>
          </w:tcPr>
          <w:p w14:paraId="7D7452B3" w14:textId="67673922" w:rsidR="00A57D52" w:rsidRPr="00BF26AB" w:rsidRDefault="005502F0" w:rsidP="00BF26AB">
            <w:pPr>
              <w:jc w:val="center"/>
              <w:rPr>
                <w:rFonts w:asciiTheme="majorBidi" w:hAnsiTheme="majorBidi" w:cstheme="majorBidi"/>
                <w:b/>
                <w:bCs/>
                <w:color w:val="C10000"/>
                <w:sz w:val="28"/>
                <w:szCs w:val="28"/>
                <w:lang w:val="en-US"/>
              </w:rPr>
            </w:pPr>
            <w:proofErr w:type="spellStart"/>
            <w:r w:rsidRPr="00BF26AB">
              <w:rPr>
                <w:rFonts w:asciiTheme="majorBidi" w:hAnsiTheme="majorBidi" w:cstheme="majorBidi"/>
                <w:b/>
                <w:bCs/>
                <w:color w:val="C10000"/>
                <w:sz w:val="28"/>
                <w:szCs w:val="28"/>
                <w:lang w:val="en-US"/>
              </w:rPr>
              <w:lastRenderedPageBreak/>
              <w:t>F</w:t>
            </w:r>
            <w:r w:rsidR="00A57D52" w:rsidRPr="00BF26AB">
              <w:rPr>
                <w:rFonts w:asciiTheme="majorBidi" w:hAnsiTheme="majorBidi" w:cstheme="majorBidi"/>
                <w:b/>
                <w:bCs/>
                <w:color w:val="C10000"/>
                <w:sz w:val="28"/>
                <w:szCs w:val="28"/>
                <w:lang w:val="en-US"/>
              </w:rPr>
              <w:t>orbønnen</w:t>
            </w:r>
            <w:proofErr w:type="spellEnd"/>
            <w:r w:rsidR="00A57D52" w:rsidRPr="00BF26AB">
              <w:rPr>
                <w:rFonts w:asciiTheme="majorBidi" w:hAnsiTheme="majorBidi" w:cstheme="majorBidi"/>
                <w:b/>
                <w:bCs/>
                <w:color w:val="C10000"/>
                <w:sz w:val="28"/>
                <w:szCs w:val="28"/>
                <w:lang w:val="en-US"/>
              </w:rPr>
              <w:t xml:space="preserve"> for </w:t>
            </w:r>
            <w:proofErr w:type="spellStart"/>
            <w:r w:rsidR="00A57D52" w:rsidRPr="00BF26AB">
              <w:rPr>
                <w:rFonts w:asciiTheme="majorBidi" w:hAnsiTheme="majorBidi" w:cstheme="majorBidi"/>
                <w:b/>
                <w:bCs/>
                <w:color w:val="C10000"/>
                <w:sz w:val="28"/>
                <w:szCs w:val="28"/>
                <w:lang w:val="en-US"/>
              </w:rPr>
              <w:t>menigheden</w:t>
            </w:r>
            <w:proofErr w:type="spellEnd"/>
          </w:p>
        </w:tc>
        <w:tc>
          <w:tcPr>
            <w:tcW w:w="3969" w:type="dxa"/>
            <w:shd w:val="clear" w:color="auto" w:fill="EAF1DD" w:themeFill="accent3" w:themeFillTint="33"/>
            <w:vAlign w:val="center"/>
          </w:tcPr>
          <w:p w14:paraId="72958939" w14:textId="64411D36"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Fifth Litany: The Litany of the Assemblies</w:t>
            </w:r>
          </w:p>
        </w:tc>
        <w:tc>
          <w:tcPr>
            <w:tcW w:w="2552" w:type="dxa"/>
            <w:shd w:val="clear" w:color="auto" w:fill="EAF1DD" w:themeFill="accent3" w:themeFillTint="33"/>
            <w:vAlign w:val="center"/>
          </w:tcPr>
          <w:p w14:paraId="6DBE34A2" w14:textId="6CC4FEA3"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أوشية الاجتماعات</w:t>
            </w:r>
          </w:p>
        </w:tc>
      </w:tr>
      <w:tr w:rsidR="00A57D52" w:rsidRPr="0019613F" w14:paraId="4B1F1157" w14:textId="77777777" w:rsidTr="00900FA6">
        <w:tc>
          <w:tcPr>
            <w:tcW w:w="3969" w:type="dxa"/>
          </w:tcPr>
          <w:p w14:paraId="60FB9F8F" w14:textId="142CAED5"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Denne bøn bliver sagt af </w:t>
            </w:r>
            <w:r w:rsidR="005502F0" w:rsidRPr="00C06844">
              <w:rPr>
                <w:rFonts w:asciiTheme="majorBidi" w:hAnsiTheme="majorBidi" w:cstheme="majorBidi"/>
                <w:color w:val="1F497D" w:themeColor="text2"/>
                <w:sz w:val="24"/>
                <w:szCs w:val="24"/>
              </w:rPr>
              <w:t>pave</w:t>
            </w:r>
            <w:r w:rsidRPr="00C06844">
              <w:rPr>
                <w:rFonts w:asciiTheme="majorBidi" w:hAnsiTheme="majorBidi" w:cstheme="majorBidi"/>
                <w:color w:val="1F497D" w:themeColor="text2"/>
                <w:sz w:val="24"/>
                <w:szCs w:val="24"/>
              </w:rPr>
              <w:t xml:space="preserve"> eller biskop, hvis </w:t>
            </w:r>
            <w:r w:rsidR="005502F0" w:rsidRPr="00C06844">
              <w:rPr>
                <w:rFonts w:asciiTheme="majorBidi" w:hAnsiTheme="majorBidi" w:cstheme="majorBidi"/>
                <w:color w:val="1F497D" w:themeColor="text2"/>
                <w:sz w:val="24"/>
                <w:szCs w:val="24"/>
              </w:rPr>
              <w:t>de er til stede.</w:t>
            </w:r>
          </w:p>
        </w:tc>
        <w:tc>
          <w:tcPr>
            <w:tcW w:w="3969" w:type="dxa"/>
          </w:tcPr>
          <w:p w14:paraId="3025131B" w14:textId="3881DE5B"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This prayer is said by the pope, a metropolitan or a bishop, if present.</w:t>
            </w:r>
          </w:p>
        </w:tc>
        <w:tc>
          <w:tcPr>
            <w:tcW w:w="2552" w:type="dxa"/>
          </w:tcPr>
          <w:p w14:paraId="195ACAB4" w14:textId="3351E361" w:rsidR="00A57D52" w:rsidRPr="00C06844" w:rsidRDefault="00A57D52" w:rsidP="006D1E9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يقولها الآب البابا أو المطران أو الأسقف إن</w:t>
            </w:r>
            <w:r w:rsidR="006D1E9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كان حاضراً.</w:t>
            </w:r>
          </w:p>
        </w:tc>
      </w:tr>
      <w:tr w:rsidR="00A57D52" w:rsidRPr="0019613F" w14:paraId="69269E1E" w14:textId="77777777" w:rsidTr="00900FA6">
        <w:tc>
          <w:tcPr>
            <w:tcW w:w="3969" w:type="dxa"/>
          </w:tcPr>
          <w:p w14:paraId="45CD461F" w14:textId="69C554AE" w:rsidR="00A57D52" w:rsidRPr="004332C7" w:rsidRDefault="004E453E"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B07212" w:rsidRPr="004332C7">
              <w:rPr>
                <w:rFonts w:asciiTheme="majorBidi" w:hAnsiTheme="majorBidi" w:cstheme="majorBidi"/>
                <w:b/>
                <w:bCs/>
                <w:color w:val="C00000"/>
                <w:sz w:val="24"/>
                <w:szCs w:val="24"/>
              </w:rPr>
              <w:t>:</w:t>
            </w:r>
          </w:p>
          <w:p w14:paraId="01E9080E" w14:textId="524E88B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os fremdeles bede til Gud den Almægtige, Vor Herre­ Gud-og Frelser Jesu Kristi Fader. Vi beder og bønfalder din godhed, du menneskekærlige - ihukom, Herre, vore forsamlinger</w:t>
            </w:r>
            <w:r w:rsidRPr="004332C7">
              <w:rPr>
                <w:rFonts w:asciiTheme="majorBidi" w:hAnsiTheme="majorBidi" w:cstheme="majorBidi"/>
                <w:color w:val="C10000"/>
                <w:sz w:val="24"/>
                <w:szCs w:val="24"/>
              </w:rPr>
              <w:t xml:space="preserve">* </w:t>
            </w:r>
            <w:r w:rsidRPr="004332C7">
              <w:rPr>
                <w:rFonts w:asciiTheme="majorBidi" w:hAnsiTheme="majorBidi" w:cstheme="majorBidi"/>
                <w:sz w:val="24"/>
                <w:szCs w:val="24"/>
              </w:rPr>
              <w:t>Velsign dem.</w:t>
            </w:r>
          </w:p>
        </w:tc>
        <w:tc>
          <w:tcPr>
            <w:tcW w:w="3969" w:type="dxa"/>
          </w:tcPr>
          <w:p w14:paraId="5062160D" w14:textId="2419A158" w:rsidR="00A57D52" w:rsidRPr="004332C7" w:rsidRDefault="00A57D52"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63E6C592" w14:textId="7FFE0DB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xml:space="preserve">, the Father of our Lord, </w:t>
            </w:r>
            <w:proofErr w:type="gramStart"/>
            <w:r w:rsidRPr="004332C7">
              <w:rPr>
                <w:rFonts w:asciiTheme="majorBidi" w:hAnsiTheme="majorBidi" w:cstheme="majorBidi"/>
                <w:color w:val="000000"/>
                <w:sz w:val="24"/>
                <w:szCs w:val="24"/>
                <w:lang w:val="en-US"/>
              </w:rPr>
              <w:t>God</w:t>
            </w:r>
            <w:proofErr w:type="gramEnd"/>
            <w:r w:rsidRPr="004332C7">
              <w:rPr>
                <w:rFonts w:asciiTheme="majorBidi" w:hAnsiTheme="majorBidi" w:cstheme="majorBidi"/>
                <w:color w:val="000000"/>
                <w:sz w:val="24"/>
                <w:szCs w:val="24"/>
                <w:lang w:val="en-US"/>
              </w:rPr>
              <w:t xml:space="preserve"> and Savior Jesus Christ. We ask and entreat Your goodness, O Lover of Mankind, remember, O Lord, our assemblies </w:t>
            </w:r>
            <w:r w:rsidRPr="004332C7">
              <w:rPr>
                <w:rFonts w:asciiTheme="majorBidi" w:hAnsiTheme="majorBidi" w:cstheme="majorBidi"/>
                <w:color w:val="C10000"/>
                <w:sz w:val="24"/>
                <w:szCs w:val="24"/>
                <w:lang w:val="en-US"/>
              </w:rPr>
              <w:t>*</w:t>
            </w:r>
            <w:r w:rsidRPr="004332C7">
              <w:rPr>
                <w:rFonts w:asciiTheme="majorBidi" w:hAnsiTheme="majorBidi" w:cstheme="majorBidi"/>
                <w:color w:val="000000"/>
                <w:sz w:val="24"/>
                <w:szCs w:val="24"/>
                <w:lang w:val="en-US"/>
              </w:rPr>
              <w:t>, bless them.</w:t>
            </w:r>
          </w:p>
        </w:tc>
        <w:tc>
          <w:tcPr>
            <w:tcW w:w="2552" w:type="dxa"/>
          </w:tcPr>
          <w:p w14:paraId="096B8A05" w14:textId="77777777" w:rsidR="00A57D52" w:rsidRPr="006D1E9F" w:rsidRDefault="00A57D52"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27364CA2" w14:textId="67D628F1"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وأيضا فلنسأل الله ضابط الكل، أبا</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ربنا وإلهنا ومخلصنا يسوع</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المسيح. نسأل ونطلب من</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صلاحك يا محب البشر، اذكر يا</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 xml:space="preserve">رب اجتماعاتنا </w:t>
            </w:r>
            <w:r w:rsidRPr="006D1E9F">
              <w:rPr>
                <w:rFonts w:asciiTheme="majorBidi" w:hAnsiTheme="majorBidi" w:cstheme="majorBidi"/>
                <w:b/>
                <w:bCs/>
                <w:color w:val="C10000"/>
                <w:sz w:val="24"/>
                <w:szCs w:val="24"/>
                <w:rtl/>
              </w:rPr>
              <w:t>*</w:t>
            </w:r>
            <w:r w:rsidRPr="006D1E9F">
              <w:rPr>
                <w:rFonts w:asciiTheme="majorBidi" w:hAnsiTheme="majorBidi" w:cstheme="majorBidi"/>
                <w:b/>
                <w:bCs/>
                <w:color w:val="000000"/>
                <w:sz w:val="24"/>
                <w:szCs w:val="24"/>
                <w:rtl/>
              </w:rPr>
              <w:t>، باركها</w:t>
            </w:r>
            <w:r w:rsidRPr="0019613F">
              <w:rPr>
                <w:rFonts w:asciiTheme="majorBidi" w:hAnsiTheme="majorBidi" w:cstheme="majorBidi"/>
                <w:b/>
                <w:bCs/>
                <w:color w:val="000000"/>
                <w:sz w:val="24"/>
                <w:szCs w:val="24"/>
                <w:lang w:val="en-US"/>
              </w:rPr>
              <w:t>.</w:t>
            </w:r>
          </w:p>
        </w:tc>
      </w:tr>
      <w:tr w:rsidR="00624D26" w:rsidRPr="0019613F" w14:paraId="72DF5C70" w14:textId="77777777" w:rsidTr="00900FA6">
        <w:tc>
          <w:tcPr>
            <w:tcW w:w="3969" w:type="dxa"/>
          </w:tcPr>
          <w:p w14:paraId="61AD3102" w14:textId="77777777" w:rsidR="00624D26" w:rsidRPr="0019613F" w:rsidRDefault="00624D26" w:rsidP="00C767E9">
            <w:pPr>
              <w:jc w:val="both"/>
              <w:rPr>
                <w:rFonts w:asciiTheme="majorBidi" w:hAnsiTheme="majorBidi" w:cstheme="majorBidi"/>
                <w:b/>
                <w:bCs/>
                <w:color w:val="C00000"/>
                <w:sz w:val="24"/>
                <w:szCs w:val="24"/>
                <w:lang w:val="en-US"/>
              </w:rPr>
            </w:pPr>
          </w:p>
        </w:tc>
        <w:tc>
          <w:tcPr>
            <w:tcW w:w="3969" w:type="dxa"/>
          </w:tcPr>
          <w:p w14:paraId="4C3E11E9" w14:textId="77777777" w:rsidR="00624D26" w:rsidRPr="004332C7" w:rsidRDefault="00624D26" w:rsidP="00C767E9">
            <w:pPr>
              <w:jc w:val="both"/>
              <w:rPr>
                <w:rFonts w:asciiTheme="majorBidi" w:hAnsiTheme="majorBidi" w:cstheme="majorBidi"/>
                <w:b/>
                <w:bCs/>
                <w:color w:val="C00000"/>
                <w:sz w:val="24"/>
                <w:szCs w:val="24"/>
                <w:lang w:val="en-US"/>
              </w:rPr>
            </w:pPr>
          </w:p>
        </w:tc>
        <w:tc>
          <w:tcPr>
            <w:tcW w:w="2552" w:type="dxa"/>
          </w:tcPr>
          <w:p w14:paraId="0441FEFA"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A57D52" w:rsidRPr="0019613F" w14:paraId="052853A8" w14:textId="77777777" w:rsidTr="00900FA6">
        <w:tc>
          <w:tcPr>
            <w:tcW w:w="3969" w:type="dxa"/>
          </w:tcPr>
          <w:p w14:paraId="098CD8BE" w14:textId="29E02887" w:rsidR="00484065" w:rsidRPr="00C06844" w:rsidRDefault="00A57D52" w:rsidP="00C767E9">
            <w:pPr>
              <w:jc w:val="both"/>
              <w:rPr>
                <w:rFonts w:asciiTheme="majorBidi" w:hAnsiTheme="majorBidi" w:cstheme="majorBidi"/>
                <w:color w:val="1F497D" w:themeColor="text2"/>
                <w:sz w:val="24"/>
                <w:szCs w:val="24"/>
              </w:rPr>
            </w:pPr>
            <w:r w:rsidRPr="004605D5">
              <w:rPr>
                <w:rFonts w:asciiTheme="majorBidi" w:hAnsiTheme="majorBidi" w:cstheme="majorBidi"/>
                <w:color w:val="FF0000"/>
                <w:sz w:val="24"/>
                <w:szCs w:val="24"/>
              </w:rPr>
              <w:t>*</w:t>
            </w:r>
            <w:r w:rsidRPr="00C06844">
              <w:rPr>
                <w:rFonts w:asciiTheme="majorBidi" w:hAnsiTheme="majorBidi" w:cstheme="majorBidi"/>
                <w:color w:val="1F497D" w:themeColor="text2"/>
                <w:sz w:val="24"/>
                <w:szCs w:val="24"/>
              </w:rPr>
              <w:t xml:space="preserve"> </w:t>
            </w:r>
            <w:r w:rsidR="00C03AA9" w:rsidRPr="00C06844">
              <w:rPr>
                <w:rFonts w:asciiTheme="majorBidi" w:hAnsiTheme="majorBidi" w:cstheme="majorBidi"/>
                <w:color w:val="1F497D" w:themeColor="text2"/>
                <w:sz w:val="24"/>
                <w:szCs w:val="24"/>
              </w:rPr>
              <w:t>Præsten korstegner menigheden en gang, mens han siger</w:t>
            </w:r>
            <w:r w:rsidR="00B07212" w:rsidRPr="00C06844">
              <w:rPr>
                <w:rFonts w:asciiTheme="majorBidi" w:hAnsiTheme="majorBidi" w:cstheme="majorBidi"/>
                <w:color w:val="1F497D" w:themeColor="text2"/>
                <w:sz w:val="24"/>
                <w:szCs w:val="24"/>
              </w:rPr>
              <w:t>:</w:t>
            </w:r>
          </w:p>
        </w:tc>
        <w:tc>
          <w:tcPr>
            <w:tcW w:w="3969" w:type="dxa"/>
          </w:tcPr>
          <w:p w14:paraId="7B639D74" w14:textId="57E6ABB3" w:rsidR="00A57D52" w:rsidRPr="00C06844" w:rsidRDefault="00A57D52" w:rsidP="00C767E9">
            <w:pPr>
              <w:jc w:val="both"/>
              <w:rPr>
                <w:rFonts w:asciiTheme="majorBidi" w:hAnsiTheme="majorBidi" w:cstheme="majorBidi"/>
                <w:color w:val="1F497D" w:themeColor="text2"/>
                <w:sz w:val="24"/>
                <w:szCs w:val="24"/>
                <w:lang w:val="en-US"/>
              </w:rPr>
            </w:pPr>
            <w:r w:rsidRPr="004605D5">
              <w:rPr>
                <w:rFonts w:asciiTheme="majorBidi" w:hAnsiTheme="majorBidi" w:cstheme="majorBidi"/>
                <w:color w:val="FF0000"/>
                <w:sz w:val="24"/>
                <w:szCs w:val="24"/>
                <w:lang w:val="en-US"/>
              </w:rPr>
              <w:t>*</w:t>
            </w:r>
            <w:r w:rsidRPr="00C06844">
              <w:rPr>
                <w:rFonts w:asciiTheme="majorBidi" w:hAnsiTheme="majorBidi" w:cstheme="majorBidi"/>
                <w:color w:val="1F497D" w:themeColor="text2"/>
                <w:sz w:val="24"/>
                <w:szCs w:val="24"/>
                <w:lang w:val="en-US"/>
              </w:rPr>
              <w:t xml:space="preserve"> The priest makes the sign of the cross once on the people, saying</w:t>
            </w:r>
          </w:p>
        </w:tc>
        <w:tc>
          <w:tcPr>
            <w:tcW w:w="2552" w:type="dxa"/>
          </w:tcPr>
          <w:p w14:paraId="379C6054" w14:textId="6AA9BE8F" w:rsidR="00A57D52" w:rsidRPr="00C06844" w:rsidRDefault="0074591A" w:rsidP="00C767E9">
            <w:pPr>
              <w:bidi/>
              <w:jc w:val="both"/>
              <w:rPr>
                <w:rFonts w:asciiTheme="majorBidi" w:hAnsiTheme="majorBidi" w:cstheme="majorBidi"/>
                <w:b/>
                <w:bCs/>
                <w:color w:val="1F497D" w:themeColor="text2"/>
                <w:sz w:val="24"/>
                <w:szCs w:val="24"/>
                <w:lang w:val="en-US"/>
              </w:rPr>
            </w:pPr>
            <w:r w:rsidRPr="004605D5">
              <w:rPr>
                <w:rFonts w:asciiTheme="majorBidi" w:hAnsiTheme="majorBidi" w:cstheme="majorBidi"/>
                <w:color w:val="FF0000"/>
                <w:sz w:val="24"/>
                <w:szCs w:val="24"/>
                <w:lang w:val="en-US"/>
              </w:rPr>
              <w:t>*</w:t>
            </w:r>
            <w:r w:rsidR="00A57D52" w:rsidRPr="00C06844">
              <w:rPr>
                <w:rFonts w:asciiTheme="majorBidi" w:hAnsiTheme="majorBidi" w:cstheme="majorBidi"/>
                <w:b/>
                <w:bCs/>
                <w:color w:val="1F497D" w:themeColor="text2"/>
                <w:sz w:val="24"/>
                <w:szCs w:val="24"/>
                <w:rtl/>
              </w:rPr>
              <w:t>هنا يرشم الشعب رشما واحداً وهو يقول</w:t>
            </w:r>
          </w:p>
        </w:tc>
      </w:tr>
      <w:tr w:rsidR="00A57D52" w:rsidRPr="0019613F" w14:paraId="731A6A18" w14:textId="77777777" w:rsidTr="00900FA6">
        <w:tc>
          <w:tcPr>
            <w:tcW w:w="3969" w:type="dxa"/>
          </w:tcPr>
          <w:p w14:paraId="0F915EAD"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71DFF09" w14:textId="522C58F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 for denne hellige kirke og for vore menigheder.</w:t>
            </w:r>
          </w:p>
        </w:tc>
        <w:tc>
          <w:tcPr>
            <w:tcW w:w="3969" w:type="dxa"/>
          </w:tcPr>
          <w:p w14:paraId="1772B47B" w14:textId="064F84CA"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4CE0683" w14:textId="21BAD46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this holy church and for our assemblies.</w:t>
            </w:r>
          </w:p>
        </w:tc>
        <w:tc>
          <w:tcPr>
            <w:tcW w:w="2552" w:type="dxa"/>
          </w:tcPr>
          <w:p w14:paraId="5687B60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7EDCAE5F" w14:textId="3D259B04"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هذه الكنيسة</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المقدسة واجتماعاتنا</w:t>
            </w:r>
            <w:r w:rsidRPr="0019613F">
              <w:rPr>
                <w:rFonts w:asciiTheme="majorBidi" w:hAnsiTheme="majorBidi" w:cstheme="majorBidi"/>
                <w:b/>
                <w:bCs/>
                <w:color w:val="000000"/>
                <w:sz w:val="24"/>
                <w:szCs w:val="24"/>
                <w:lang w:val="en-US"/>
              </w:rPr>
              <w:t>.</w:t>
            </w:r>
          </w:p>
        </w:tc>
      </w:tr>
      <w:tr w:rsidR="00624D26" w:rsidRPr="0019613F" w14:paraId="27B8F172" w14:textId="77777777" w:rsidTr="00900FA6">
        <w:tc>
          <w:tcPr>
            <w:tcW w:w="3969" w:type="dxa"/>
          </w:tcPr>
          <w:p w14:paraId="3037E9B9"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C0E3340" w14:textId="77777777" w:rsidR="00624D26" w:rsidRPr="004332C7" w:rsidRDefault="00624D26" w:rsidP="00C767E9">
            <w:pPr>
              <w:jc w:val="both"/>
              <w:rPr>
                <w:rFonts w:asciiTheme="majorBidi" w:hAnsiTheme="majorBidi" w:cstheme="majorBidi"/>
                <w:b/>
                <w:bCs/>
                <w:color w:val="C10000"/>
                <w:sz w:val="24"/>
                <w:szCs w:val="24"/>
                <w:lang w:val="en-US"/>
              </w:rPr>
            </w:pPr>
          </w:p>
        </w:tc>
        <w:tc>
          <w:tcPr>
            <w:tcW w:w="2552" w:type="dxa"/>
          </w:tcPr>
          <w:p w14:paraId="77D0FE4E"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0B79418F" w14:textId="77777777" w:rsidTr="00900FA6">
        <w:tc>
          <w:tcPr>
            <w:tcW w:w="3969" w:type="dxa"/>
          </w:tcPr>
          <w:p w14:paraId="49AF1059" w14:textId="1FBAB074"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57651706" w14:textId="5C1305F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60D7BFB2" w14:textId="33A5E85D" w:rsidR="00A57D52" w:rsidRPr="004332C7" w:rsidRDefault="00A57D5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C312834" w14:textId="4FE2050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2CE6BC13"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64E049BA" w14:textId="2AC9EE09"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 ربُ إرحم</w:t>
            </w:r>
            <w:r w:rsidRPr="006D1E9F">
              <w:rPr>
                <w:rFonts w:asciiTheme="majorBidi" w:hAnsiTheme="majorBidi" w:cstheme="majorBidi"/>
                <w:b/>
                <w:bCs/>
                <w:color w:val="000000"/>
                <w:sz w:val="24"/>
                <w:szCs w:val="24"/>
              </w:rPr>
              <w:t>.</w:t>
            </w:r>
          </w:p>
        </w:tc>
      </w:tr>
      <w:tr w:rsidR="00906FE5" w:rsidRPr="004332C7" w14:paraId="33B9E63B" w14:textId="77777777" w:rsidTr="00900FA6">
        <w:tc>
          <w:tcPr>
            <w:tcW w:w="3969" w:type="dxa"/>
          </w:tcPr>
          <w:p w14:paraId="552E3955" w14:textId="77777777" w:rsidR="00906FE5" w:rsidRPr="004332C7" w:rsidRDefault="00906FE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95A6318" w14:textId="77777777" w:rsidR="00906FE5" w:rsidRPr="004332C7" w:rsidRDefault="00906FE5" w:rsidP="00C767E9">
            <w:pPr>
              <w:jc w:val="both"/>
              <w:rPr>
                <w:rFonts w:asciiTheme="majorBidi" w:hAnsiTheme="majorBidi" w:cstheme="majorBidi"/>
                <w:b/>
                <w:bCs/>
                <w:color w:val="C10000"/>
                <w:sz w:val="24"/>
                <w:szCs w:val="24"/>
              </w:rPr>
            </w:pPr>
          </w:p>
        </w:tc>
        <w:tc>
          <w:tcPr>
            <w:tcW w:w="2552" w:type="dxa"/>
          </w:tcPr>
          <w:p w14:paraId="4B987B2A" w14:textId="77777777" w:rsidR="00906FE5" w:rsidRPr="006D1E9F" w:rsidRDefault="00906FE5"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366FD6EB" w14:textId="77777777" w:rsidTr="00900FA6">
        <w:tc>
          <w:tcPr>
            <w:tcW w:w="3969" w:type="dxa"/>
          </w:tcPr>
          <w:p w14:paraId="45D4CE62" w14:textId="2BC2B435"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karret og siger:</w:t>
            </w:r>
          </w:p>
        </w:tc>
        <w:tc>
          <w:tcPr>
            <w:tcW w:w="3969" w:type="dxa"/>
          </w:tcPr>
          <w:p w14:paraId="0FFE71BA" w14:textId="23800AC5"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the censer and says:</w:t>
            </w:r>
          </w:p>
        </w:tc>
        <w:tc>
          <w:tcPr>
            <w:tcW w:w="2552" w:type="dxa"/>
          </w:tcPr>
          <w:p w14:paraId="2F5DA42B" w14:textId="1FBD8D8A"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يأخذ الكاهن المجمرة ويقول:</w:t>
            </w:r>
          </w:p>
        </w:tc>
      </w:tr>
      <w:tr w:rsidR="00A57D52" w:rsidRPr="0019613F" w14:paraId="5AB52FD6" w14:textId="77777777" w:rsidTr="00900FA6">
        <w:tc>
          <w:tcPr>
            <w:tcW w:w="3969" w:type="dxa"/>
          </w:tcPr>
          <w:p w14:paraId="2295FECE" w14:textId="177F9E89" w:rsidR="00A57D52"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B07212" w:rsidRPr="004332C7">
              <w:rPr>
                <w:rFonts w:asciiTheme="majorBidi" w:hAnsiTheme="majorBidi" w:cstheme="majorBidi"/>
                <w:b/>
                <w:bCs/>
                <w:color w:val="C10000"/>
                <w:sz w:val="24"/>
                <w:szCs w:val="24"/>
              </w:rPr>
              <w:t>:</w:t>
            </w:r>
          </w:p>
          <w:p w14:paraId="7B94D247" w14:textId="7ED00D5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Giv, at de uden hindring og restriktion må tilhøre os, og at vi kan gøre med dem efter din hellige og velsignede vilje.</w:t>
            </w:r>
          </w:p>
        </w:tc>
        <w:tc>
          <w:tcPr>
            <w:tcW w:w="3969" w:type="dxa"/>
          </w:tcPr>
          <w:p w14:paraId="620169FD" w14:textId="77777777" w:rsidR="007B0C4B"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753F6FD" w14:textId="3FB01AD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Grant that they may be to us without obstacle or hindrance, that we may hold them according to Your Holy and blessed will:</w:t>
            </w:r>
          </w:p>
        </w:tc>
        <w:tc>
          <w:tcPr>
            <w:tcW w:w="2552" w:type="dxa"/>
          </w:tcPr>
          <w:p w14:paraId="39446BF9"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0B3711DE" w14:textId="3B9A90FA"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اعط أن تكون لنا بغير مانع ولا</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عائق، لنصنعها كمشيئتك</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المقدسة الطوباوية</w:t>
            </w:r>
            <w:r w:rsidRPr="006D1E9F">
              <w:rPr>
                <w:rFonts w:asciiTheme="majorBidi" w:hAnsiTheme="majorBidi" w:cstheme="majorBidi"/>
                <w:b/>
                <w:bCs/>
                <w:color w:val="000000"/>
                <w:sz w:val="24"/>
                <w:szCs w:val="24"/>
                <w:lang w:val="en-US"/>
              </w:rPr>
              <w:t>.</w:t>
            </w:r>
          </w:p>
        </w:tc>
      </w:tr>
      <w:tr w:rsidR="00A57D52" w:rsidRPr="0019613F" w14:paraId="2394E488" w14:textId="77777777" w:rsidTr="00900FA6">
        <w:tc>
          <w:tcPr>
            <w:tcW w:w="3969" w:type="dxa"/>
          </w:tcPr>
          <w:p w14:paraId="2B323341" w14:textId="6BB62AF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Bedehuse, hellige huse, huse for velsignelse - skænk dem til os, Herre, og til dine tjenere, som kommer efter os, i evighed.</w:t>
            </w:r>
          </w:p>
        </w:tc>
        <w:tc>
          <w:tcPr>
            <w:tcW w:w="3969" w:type="dxa"/>
          </w:tcPr>
          <w:p w14:paraId="3FE4FE88" w14:textId="00540F0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Houses of prayer, houses of purity, houses of blessing. Grant them to us, O Lord, and Your servants who will come after us, forever.</w:t>
            </w:r>
          </w:p>
        </w:tc>
        <w:tc>
          <w:tcPr>
            <w:tcW w:w="2552" w:type="dxa"/>
          </w:tcPr>
          <w:p w14:paraId="4F0590E8" w14:textId="24684A89"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بيوت صلاة، بيوت طهارة، بيوت</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بركة. انعم بها لنا يارب ولعبيدِك</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الآتين بعدنا إلي الأبد</w:t>
            </w:r>
            <w:r w:rsidRPr="0019613F">
              <w:rPr>
                <w:rFonts w:asciiTheme="majorBidi" w:hAnsiTheme="majorBidi" w:cstheme="majorBidi"/>
                <w:b/>
                <w:bCs/>
                <w:sz w:val="24"/>
                <w:szCs w:val="24"/>
                <w:lang w:val="en-US"/>
              </w:rPr>
              <w:t>.</w:t>
            </w:r>
          </w:p>
        </w:tc>
      </w:tr>
      <w:tr w:rsidR="00624D26" w:rsidRPr="0019613F" w14:paraId="2AA9CD0D" w14:textId="77777777" w:rsidTr="00900FA6">
        <w:tc>
          <w:tcPr>
            <w:tcW w:w="3969" w:type="dxa"/>
          </w:tcPr>
          <w:p w14:paraId="405FF64A"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3C785025"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6EA77E6B" w14:textId="77777777" w:rsidR="00624D26" w:rsidRPr="006D1E9F" w:rsidRDefault="00624D26" w:rsidP="00903D6A">
            <w:pPr>
              <w:autoSpaceDE w:val="0"/>
              <w:autoSpaceDN w:val="0"/>
              <w:bidi/>
              <w:adjustRightInd w:val="0"/>
              <w:jc w:val="both"/>
              <w:rPr>
                <w:rFonts w:asciiTheme="majorBidi" w:hAnsiTheme="majorBidi" w:cstheme="majorBidi"/>
                <w:b/>
                <w:bCs/>
                <w:sz w:val="24"/>
                <w:szCs w:val="24"/>
                <w:rtl/>
              </w:rPr>
            </w:pPr>
          </w:p>
        </w:tc>
      </w:tr>
      <w:tr w:rsidR="00A57D52" w:rsidRPr="0019613F" w14:paraId="03AD7FC7" w14:textId="77777777" w:rsidTr="00900FA6">
        <w:tc>
          <w:tcPr>
            <w:tcW w:w="3969" w:type="dxa"/>
          </w:tcPr>
          <w:p w14:paraId="220FFD7D" w14:textId="76B4D378"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løfter præsten hånden og tilryger </w:t>
            </w:r>
            <w:r w:rsidR="00B07212"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gange mod øst, mens han siger resten af denne forbøn for menighederne:</w:t>
            </w:r>
          </w:p>
        </w:tc>
        <w:tc>
          <w:tcPr>
            <w:tcW w:w="3969" w:type="dxa"/>
          </w:tcPr>
          <w:p w14:paraId="5A7C7435" w14:textId="23061DF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censes towards the East three times above the altar, saying:</w:t>
            </w:r>
          </w:p>
        </w:tc>
        <w:tc>
          <w:tcPr>
            <w:tcW w:w="2552" w:type="dxa"/>
          </w:tcPr>
          <w:p w14:paraId="73830040" w14:textId="55131BFD" w:rsidR="00A57D52" w:rsidRPr="00C06844" w:rsidRDefault="00A57D52" w:rsidP="00656CA2">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يرفع الكاهن يده ويبخر شرقا فوق المذبح</w:t>
            </w:r>
            <w:r w:rsidR="00656CA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ثلاث مرات وهو يقول:</w:t>
            </w:r>
          </w:p>
        </w:tc>
      </w:tr>
      <w:tr w:rsidR="00A57D52" w:rsidRPr="0019613F" w14:paraId="563F1800" w14:textId="77777777" w:rsidTr="00900FA6">
        <w:tc>
          <w:tcPr>
            <w:tcW w:w="3969" w:type="dxa"/>
          </w:tcPr>
          <w:p w14:paraId="3C7EA207" w14:textId="1221A9EB" w:rsidR="00A57D52"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B07212" w:rsidRPr="004332C7">
              <w:rPr>
                <w:rFonts w:asciiTheme="majorBidi" w:hAnsiTheme="majorBidi" w:cstheme="majorBidi"/>
                <w:b/>
                <w:bCs/>
                <w:color w:val="C10000"/>
                <w:sz w:val="24"/>
                <w:szCs w:val="24"/>
              </w:rPr>
              <w:t>:</w:t>
            </w:r>
          </w:p>
          <w:p w14:paraId="320BB7C1" w14:textId="378851B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Rejs dig, Herre Gud. Lad alle dine fjender spredes. Lad enhver, som hader dit hellige navn, flygte for dit ansigt.</w:t>
            </w:r>
          </w:p>
        </w:tc>
        <w:tc>
          <w:tcPr>
            <w:tcW w:w="3969" w:type="dxa"/>
          </w:tcPr>
          <w:p w14:paraId="6F0F00E5" w14:textId="0E9D202C"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6954560" w14:textId="15F18F3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Arise, O Lord God, let all Your enemies be scattered, and let all who hate Your holy name flee before Your face.</w:t>
            </w:r>
          </w:p>
        </w:tc>
        <w:tc>
          <w:tcPr>
            <w:tcW w:w="2552" w:type="dxa"/>
          </w:tcPr>
          <w:p w14:paraId="6F92ADEE"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27933AAF" w14:textId="146D4DF6"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قم أيها الرب الاله. وليتبدد جميع</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أعدائك. وليهرب من قدام وجهك</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كل مبغضي إسمك القدوس</w:t>
            </w:r>
            <w:r w:rsidRPr="006D1E9F">
              <w:rPr>
                <w:rFonts w:asciiTheme="majorBidi" w:hAnsiTheme="majorBidi" w:cstheme="majorBidi"/>
                <w:b/>
                <w:bCs/>
                <w:color w:val="000000"/>
                <w:sz w:val="24"/>
                <w:szCs w:val="24"/>
                <w:lang w:val="en-US"/>
              </w:rPr>
              <w:t>.</w:t>
            </w:r>
          </w:p>
        </w:tc>
      </w:tr>
      <w:tr w:rsidR="00906FE5" w:rsidRPr="0019613F" w14:paraId="79949937" w14:textId="77777777" w:rsidTr="00900FA6">
        <w:tc>
          <w:tcPr>
            <w:tcW w:w="3969" w:type="dxa"/>
          </w:tcPr>
          <w:p w14:paraId="4B0EFD46" w14:textId="77777777" w:rsidR="00906FE5" w:rsidRPr="0019613F" w:rsidRDefault="00906FE5" w:rsidP="00C767E9">
            <w:pPr>
              <w:jc w:val="both"/>
              <w:rPr>
                <w:rFonts w:asciiTheme="majorBidi" w:hAnsiTheme="majorBidi" w:cstheme="majorBidi"/>
                <w:b/>
                <w:bCs/>
                <w:color w:val="C10000"/>
                <w:sz w:val="24"/>
                <w:szCs w:val="24"/>
                <w:lang w:val="en-US"/>
              </w:rPr>
            </w:pPr>
          </w:p>
        </w:tc>
        <w:tc>
          <w:tcPr>
            <w:tcW w:w="3969" w:type="dxa"/>
          </w:tcPr>
          <w:p w14:paraId="19175567" w14:textId="77777777" w:rsidR="00906FE5" w:rsidRPr="004332C7" w:rsidRDefault="00906FE5" w:rsidP="00C767E9">
            <w:pPr>
              <w:jc w:val="both"/>
              <w:rPr>
                <w:rFonts w:asciiTheme="majorBidi" w:hAnsiTheme="majorBidi" w:cstheme="majorBidi"/>
                <w:b/>
                <w:bCs/>
                <w:color w:val="C10000"/>
                <w:sz w:val="24"/>
                <w:szCs w:val="24"/>
                <w:lang w:val="en-US"/>
              </w:rPr>
            </w:pPr>
          </w:p>
        </w:tc>
        <w:tc>
          <w:tcPr>
            <w:tcW w:w="2552" w:type="dxa"/>
          </w:tcPr>
          <w:p w14:paraId="2F340445" w14:textId="77777777" w:rsidR="00906FE5" w:rsidRPr="006D1E9F" w:rsidRDefault="00906FE5"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21B8E930" w14:textId="77777777" w:rsidTr="00900FA6">
        <w:tc>
          <w:tcPr>
            <w:tcW w:w="3969" w:type="dxa"/>
          </w:tcPr>
          <w:p w14:paraId="4D889C54" w14:textId="3C7DC4A6"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sig mod vest, tilryger hen mod præsterne, diakonerne og menigheden, mens han siger:</w:t>
            </w:r>
          </w:p>
        </w:tc>
        <w:tc>
          <w:tcPr>
            <w:tcW w:w="3969" w:type="dxa"/>
          </w:tcPr>
          <w:p w14:paraId="0CE224AD" w14:textId="3FEDDF0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 the west and censes the priests, the deacons, and the people three times, saying:</w:t>
            </w:r>
          </w:p>
        </w:tc>
        <w:tc>
          <w:tcPr>
            <w:tcW w:w="2552" w:type="dxa"/>
          </w:tcPr>
          <w:p w14:paraId="5AA5B260" w14:textId="0DC2666D" w:rsidR="00A57D52" w:rsidRPr="00C06844" w:rsidRDefault="00A57D52" w:rsidP="00903D6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يلتفت إلي الغرب ويعطي البخور ثلاث</w:t>
            </w:r>
            <w:r w:rsidR="00903D6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مرات للكهنة والشمامسة والشعب وهو</w:t>
            </w:r>
            <w:r w:rsidR="00903D6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يقول</w:t>
            </w:r>
            <w:r w:rsidRPr="00C06844">
              <w:rPr>
                <w:rFonts w:asciiTheme="majorBidi" w:hAnsiTheme="majorBidi" w:cstheme="majorBidi"/>
                <w:b/>
                <w:bCs/>
                <w:color w:val="1F497D" w:themeColor="text2"/>
                <w:sz w:val="24"/>
                <w:szCs w:val="24"/>
                <w:rtl/>
                <w:lang w:val="en-US"/>
              </w:rPr>
              <w:t>:</w:t>
            </w:r>
          </w:p>
        </w:tc>
      </w:tr>
      <w:tr w:rsidR="00A57D52" w:rsidRPr="0019613F" w14:paraId="42380E47" w14:textId="77777777" w:rsidTr="00900FA6">
        <w:tc>
          <w:tcPr>
            <w:tcW w:w="3969" w:type="dxa"/>
          </w:tcPr>
          <w:p w14:paraId="4DD6A7E2" w14:textId="45C9066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Men dit folk, lad det være tusind fold og titusind fold velsignet, idet det gør din vilje.</w:t>
            </w:r>
          </w:p>
        </w:tc>
        <w:tc>
          <w:tcPr>
            <w:tcW w:w="3969" w:type="dxa"/>
          </w:tcPr>
          <w:p w14:paraId="3EF373F3" w14:textId="6A8EBE5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let Your people be in blessing, thousands of thousands and ten thousand times ten thousand, doing Your will.</w:t>
            </w:r>
          </w:p>
        </w:tc>
        <w:tc>
          <w:tcPr>
            <w:tcW w:w="2552" w:type="dxa"/>
          </w:tcPr>
          <w:p w14:paraId="1CB40BDE" w14:textId="2AA63715"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وأما شعبك فليكن بالبركة، ألوفَ</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ألوفٍ وربواتِ ربواتٍ، يصنعون</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إرادَتك</w:t>
            </w:r>
            <w:r w:rsidRPr="0019613F">
              <w:rPr>
                <w:rFonts w:asciiTheme="majorBidi" w:hAnsiTheme="majorBidi" w:cstheme="majorBidi"/>
                <w:b/>
                <w:bCs/>
                <w:sz w:val="24"/>
                <w:szCs w:val="24"/>
                <w:lang w:val="en-US"/>
              </w:rPr>
              <w:t>.</w:t>
            </w:r>
          </w:p>
        </w:tc>
      </w:tr>
      <w:tr w:rsidR="00906FE5" w:rsidRPr="0019613F" w14:paraId="21447253" w14:textId="77777777" w:rsidTr="00900FA6">
        <w:tc>
          <w:tcPr>
            <w:tcW w:w="3969" w:type="dxa"/>
          </w:tcPr>
          <w:p w14:paraId="5491DE52"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7B0ADAC9"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6A78398B" w14:textId="77777777" w:rsidR="00906FE5" w:rsidRPr="006D1E9F" w:rsidRDefault="00906FE5" w:rsidP="00903D6A">
            <w:pPr>
              <w:autoSpaceDE w:val="0"/>
              <w:autoSpaceDN w:val="0"/>
              <w:bidi/>
              <w:adjustRightInd w:val="0"/>
              <w:jc w:val="both"/>
              <w:rPr>
                <w:rFonts w:asciiTheme="majorBidi" w:hAnsiTheme="majorBidi" w:cstheme="majorBidi"/>
                <w:b/>
                <w:bCs/>
                <w:sz w:val="24"/>
                <w:szCs w:val="24"/>
                <w:rtl/>
              </w:rPr>
            </w:pPr>
          </w:p>
        </w:tc>
      </w:tr>
      <w:tr w:rsidR="00A57D52" w:rsidRPr="0019613F" w14:paraId="289CA496" w14:textId="77777777" w:rsidTr="00900FA6">
        <w:tc>
          <w:tcPr>
            <w:tcW w:w="3969" w:type="dxa"/>
          </w:tcPr>
          <w:p w14:paraId="7B889055" w14:textId="352F5253"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tilryger han mod øst og siger:</w:t>
            </w:r>
            <w:r w:rsidR="005502F0" w:rsidRPr="00C06844">
              <w:rPr>
                <w:rFonts w:asciiTheme="majorBidi" w:hAnsiTheme="majorBidi" w:cstheme="majorBidi"/>
                <w:color w:val="1F497D" w:themeColor="text2"/>
                <w:sz w:val="24"/>
                <w:szCs w:val="24"/>
              </w:rPr>
              <w:t xml:space="preserve"> </w:t>
            </w:r>
          </w:p>
        </w:tc>
        <w:tc>
          <w:tcPr>
            <w:tcW w:w="3969" w:type="dxa"/>
          </w:tcPr>
          <w:p w14:paraId="41160537" w14:textId="5A6CAFF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 the East, saying inaudibly:</w:t>
            </w:r>
          </w:p>
        </w:tc>
        <w:tc>
          <w:tcPr>
            <w:tcW w:w="2552" w:type="dxa"/>
          </w:tcPr>
          <w:p w14:paraId="04D2DE09" w14:textId="32177346"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يلتفت إلي الشرق وهو يقول سراً</w:t>
            </w:r>
            <w:r w:rsidRPr="00C06844">
              <w:rPr>
                <w:rFonts w:asciiTheme="majorBidi" w:hAnsiTheme="majorBidi" w:cstheme="majorBidi"/>
                <w:b/>
                <w:bCs/>
                <w:color w:val="1F497D" w:themeColor="text2"/>
                <w:sz w:val="24"/>
                <w:szCs w:val="24"/>
                <w:rtl/>
                <w:lang w:val="en-US"/>
              </w:rPr>
              <w:t>:</w:t>
            </w:r>
          </w:p>
        </w:tc>
      </w:tr>
      <w:tr w:rsidR="00A57D52" w:rsidRPr="0019613F" w14:paraId="0ECE14E5" w14:textId="77777777" w:rsidTr="00900FA6">
        <w:tc>
          <w:tcPr>
            <w:tcW w:w="3969" w:type="dxa"/>
          </w:tcPr>
          <w:p w14:paraId="1C62D381" w14:textId="2E0E4F4D"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Ved nåde, barmhjertighed og menneskekærlighed fra din</w:t>
            </w:r>
            <w:r w:rsidR="006D1E9F">
              <w:rPr>
                <w:rFonts w:asciiTheme="majorBidi" w:hAnsiTheme="majorBidi" w:cstheme="majorBidi"/>
                <w:sz w:val="24"/>
                <w:szCs w:val="24"/>
              </w:rPr>
              <w:t xml:space="preserve"> </w:t>
            </w:r>
            <w:r w:rsidRPr="004332C7">
              <w:rPr>
                <w:rFonts w:asciiTheme="majorBidi" w:hAnsiTheme="majorBidi" w:cstheme="majorBidi"/>
                <w:sz w:val="24"/>
                <w:szCs w:val="24"/>
              </w:rPr>
              <w:t xml:space="preserve">enbårne </w:t>
            </w:r>
            <w:r w:rsidRPr="004332C7">
              <w:rPr>
                <w:rFonts w:asciiTheme="majorBidi" w:hAnsiTheme="majorBidi" w:cstheme="majorBidi"/>
                <w:sz w:val="24"/>
                <w:szCs w:val="24"/>
              </w:rPr>
              <w:lastRenderedPageBreak/>
              <w:t>Søn, Vor Herre-Gud-og Frelser Jesus Kristus.</w:t>
            </w:r>
          </w:p>
        </w:tc>
        <w:tc>
          <w:tcPr>
            <w:tcW w:w="3969" w:type="dxa"/>
          </w:tcPr>
          <w:p w14:paraId="1658BA82" w14:textId="0167CAC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lastRenderedPageBreak/>
              <w:t xml:space="preserve">Through the grace, compassion, and love of mankind, of Your </w:t>
            </w:r>
            <w:proofErr w:type="gramStart"/>
            <w:r w:rsidRPr="004332C7">
              <w:rPr>
                <w:rFonts w:asciiTheme="majorBidi" w:hAnsiTheme="majorBidi" w:cstheme="majorBidi"/>
                <w:sz w:val="24"/>
                <w:szCs w:val="24"/>
                <w:lang w:val="en-US"/>
              </w:rPr>
              <w:t>only-</w:t>
            </w:r>
            <w:r w:rsidRPr="004332C7">
              <w:rPr>
                <w:rFonts w:asciiTheme="majorBidi" w:hAnsiTheme="majorBidi" w:cstheme="majorBidi"/>
                <w:sz w:val="24"/>
                <w:szCs w:val="24"/>
                <w:lang w:val="en-US"/>
              </w:rPr>
              <w:lastRenderedPageBreak/>
              <w:t>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64F7BB01" w14:textId="281398A5"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lastRenderedPageBreak/>
              <w:t>بالنعمة والرأفات ومحبة البشر</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اللواتي لابنك الوحيد ربنا وإلهنا</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ومخلصنا يسوع المسيح</w:t>
            </w:r>
          </w:p>
        </w:tc>
      </w:tr>
      <w:tr w:rsidR="00A57D52" w:rsidRPr="0019613F" w14:paraId="7839AEC1" w14:textId="77777777" w:rsidTr="00900FA6">
        <w:tc>
          <w:tcPr>
            <w:tcW w:w="3969" w:type="dxa"/>
          </w:tcPr>
          <w:p w14:paraId="13044E84" w14:textId="26DD82A8" w:rsidR="00A57D52" w:rsidRPr="004332C7" w:rsidRDefault="00B07212" w:rsidP="00C767E9">
            <w:pPr>
              <w:jc w:val="both"/>
              <w:rPr>
                <w:rFonts w:asciiTheme="majorBidi" w:hAnsiTheme="majorBidi" w:cstheme="majorBidi"/>
                <w:sz w:val="24"/>
                <w:szCs w:val="24"/>
              </w:rPr>
            </w:pPr>
            <w:r w:rsidRPr="004332C7">
              <w:rPr>
                <w:rFonts w:asciiTheme="majorBidi" w:hAnsiTheme="majorBidi" w:cstheme="majorBidi"/>
                <w:sz w:val="24"/>
                <w:szCs w:val="24"/>
              </w:rPr>
              <w:t>V</w:t>
            </w:r>
            <w:r w:rsidR="00A57D52" w:rsidRPr="004332C7">
              <w:rPr>
                <w:rFonts w:asciiTheme="majorBidi" w:hAnsiTheme="majorBidi" w:cstheme="majorBidi"/>
                <w:sz w:val="24"/>
                <w:szCs w:val="24"/>
              </w:rPr>
              <w:t>ed hvem der tilkommer dig ære og pris, styrke og tilbedelse sammen med ham (Sønnen) og Helligånden, Levendegøreren, af samme væsen som dig</w:t>
            </w:r>
          </w:p>
        </w:tc>
        <w:tc>
          <w:tcPr>
            <w:tcW w:w="3969" w:type="dxa"/>
          </w:tcPr>
          <w:p w14:paraId="2744CFB5" w14:textId="6FBE34E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whom the glory, the honor, the dominion, and the worship are due unto You, with Him and the Holy Spirit, the Giver of Life, who is of one essence with You.</w:t>
            </w:r>
          </w:p>
        </w:tc>
        <w:tc>
          <w:tcPr>
            <w:tcW w:w="2552" w:type="dxa"/>
          </w:tcPr>
          <w:p w14:paraId="15E11D9C" w14:textId="123E2028"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هذا الذي من قبله المجد والإكرام</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والعزة والسجود تليق بك معه،</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مع الروح القدس المحيي</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المساوي لك</w:t>
            </w:r>
          </w:p>
        </w:tc>
      </w:tr>
      <w:tr w:rsidR="00A57D52" w:rsidRPr="0019613F" w14:paraId="41440253" w14:textId="77777777" w:rsidTr="00900FA6">
        <w:tc>
          <w:tcPr>
            <w:tcW w:w="3969" w:type="dxa"/>
          </w:tcPr>
          <w:p w14:paraId="57F20E15" w14:textId="7335B4C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7C133216" w14:textId="4CCE104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07757CDE" w14:textId="4B42BF04"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 الدهور</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A57D52" w:rsidRPr="0019613F" w14:paraId="3B705BF8" w14:textId="77777777" w:rsidTr="00900FA6">
        <w:tc>
          <w:tcPr>
            <w:tcW w:w="3969" w:type="dxa"/>
          </w:tcPr>
          <w:p w14:paraId="691A1466" w14:textId="6E6974AA"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rækker han røgelseskarret til en af diakonerne for at tømme det, hvis der ikke er nadvergudstjeneste efter røgelsesofret - ellers hænger han det op.</w:t>
            </w:r>
          </w:p>
        </w:tc>
        <w:tc>
          <w:tcPr>
            <w:tcW w:w="3969" w:type="dxa"/>
          </w:tcPr>
          <w:p w14:paraId="288D7CA0" w14:textId="62148F6F"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gives the censer to the deacon to empty it, only if the Offering of Incense is not followed by the Divine Liturgy</w:t>
            </w:r>
          </w:p>
        </w:tc>
        <w:tc>
          <w:tcPr>
            <w:tcW w:w="2552" w:type="dxa"/>
          </w:tcPr>
          <w:p w14:paraId="56F2CB5C" w14:textId="103D9B53" w:rsidR="00A57D52" w:rsidRPr="00C06844" w:rsidRDefault="00A57D52" w:rsidP="00903D6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يناول المجمرة للشماس ليصرفها، إذا لم</w:t>
            </w:r>
            <w:r w:rsidR="00903D6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يكن قداس بعد رفع البخور، وإلا فلا يفعل</w:t>
            </w:r>
            <w:r w:rsidR="00903D6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ذلك.</w:t>
            </w:r>
          </w:p>
        </w:tc>
      </w:tr>
      <w:tr w:rsidR="00A57D52" w:rsidRPr="0019613F" w14:paraId="63B6D166" w14:textId="77777777" w:rsidTr="00900FA6">
        <w:tc>
          <w:tcPr>
            <w:tcW w:w="3969" w:type="dxa"/>
          </w:tcPr>
          <w:p w14:paraId="3D0B38A8" w14:textId="6B4BF33D"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7B0C4B" w:rsidRPr="004332C7">
              <w:rPr>
                <w:rFonts w:asciiTheme="majorBidi" w:hAnsiTheme="majorBidi" w:cstheme="majorBidi"/>
                <w:b/>
                <w:bCs/>
                <w:color w:val="C10000"/>
                <w:sz w:val="24"/>
                <w:szCs w:val="24"/>
              </w:rPr>
              <w:t>:</w:t>
            </w:r>
          </w:p>
          <w:p w14:paraId="608500E0" w14:textId="01670C9D" w:rsidR="00A57D52" w:rsidRPr="004332C7" w:rsidRDefault="00A57D52" w:rsidP="00FA4129">
            <w:pPr>
              <w:jc w:val="both"/>
              <w:rPr>
                <w:rFonts w:asciiTheme="majorBidi" w:hAnsiTheme="majorBidi" w:cstheme="majorBidi"/>
                <w:sz w:val="24"/>
                <w:szCs w:val="24"/>
              </w:rPr>
            </w:pPr>
            <w:r w:rsidRPr="004332C7">
              <w:rPr>
                <w:rFonts w:asciiTheme="majorBidi" w:hAnsiTheme="majorBidi" w:cstheme="majorBidi"/>
                <w:sz w:val="24"/>
                <w:szCs w:val="24"/>
              </w:rPr>
              <w:t>Vor Fader, du som er i himlene! Helliget blive dit navn, komme dit rige, ske din vilje som i himlen således også på jorden; giv os i dag vort daglige brød,</w:t>
            </w:r>
          </w:p>
        </w:tc>
        <w:tc>
          <w:tcPr>
            <w:tcW w:w="3969" w:type="dxa"/>
          </w:tcPr>
          <w:p w14:paraId="60B4583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97F6BA9" w14:textId="18EB9EA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Our Father who art in heaven; hallowed be Thy name. Thy kingdom </w:t>
            </w:r>
            <w:proofErr w:type="gramStart"/>
            <w:r w:rsidRPr="004332C7">
              <w:rPr>
                <w:rFonts w:asciiTheme="majorBidi" w:hAnsiTheme="majorBidi" w:cstheme="majorBidi"/>
                <w:color w:val="000000"/>
                <w:sz w:val="24"/>
                <w:szCs w:val="24"/>
                <w:lang w:val="en-US"/>
              </w:rPr>
              <w:t>come</w:t>
            </w:r>
            <w:proofErr w:type="gramEnd"/>
            <w:r w:rsidRPr="004332C7">
              <w:rPr>
                <w:rFonts w:asciiTheme="majorBidi" w:hAnsiTheme="majorBidi" w:cstheme="majorBidi"/>
                <w:color w:val="000000"/>
                <w:sz w:val="24"/>
                <w:szCs w:val="24"/>
                <w:lang w:val="en-US"/>
              </w:rPr>
              <w:t xml:space="preserve">. Thy will be done on earth as it is in heaven. </w:t>
            </w:r>
            <w:r w:rsidRPr="004332C7">
              <w:rPr>
                <w:rFonts w:asciiTheme="majorBidi" w:hAnsiTheme="majorBidi" w:cstheme="majorBidi"/>
                <w:color w:val="000000"/>
                <w:sz w:val="24"/>
                <w:szCs w:val="24"/>
              </w:rPr>
              <w:t xml:space="preserve">Give us </w:t>
            </w:r>
            <w:r w:rsidRPr="004332C7">
              <w:rPr>
                <w:rFonts w:asciiTheme="majorBidi" w:hAnsiTheme="majorBidi" w:cstheme="majorBidi"/>
                <w:sz w:val="24"/>
                <w:szCs w:val="24"/>
              </w:rPr>
              <w:t>this day our daily bread.</w:t>
            </w:r>
          </w:p>
        </w:tc>
        <w:tc>
          <w:tcPr>
            <w:tcW w:w="2552" w:type="dxa"/>
          </w:tcPr>
          <w:p w14:paraId="459B9AFF"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58522DE0" w14:textId="2D01F231" w:rsidR="00A57D52" w:rsidRPr="006D1E9F" w:rsidRDefault="00A57D52" w:rsidP="00903D6A">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أبانا الذي في السموات. ليتقدس</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اسمك. ليأت ملكوتك. لتكن</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مشيئتك. كما في السماء كذلك</w:t>
            </w:r>
            <w:r w:rsidR="00903D6A"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على الأرض. خبزنا كفافنا أعطنا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sz w:val="24"/>
                <w:szCs w:val="24"/>
                <w:rtl/>
              </w:rPr>
              <w:t>اليوم</w:t>
            </w:r>
            <w:r w:rsidRPr="006D1E9F">
              <w:rPr>
                <w:rFonts w:asciiTheme="majorBidi" w:hAnsiTheme="majorBidi" w:cstheme="majorBidi"/>
                <w:b/>
                <w:bCs/>
                <w:sz w:val="24"/>
                <w:szCs w:val="24"/>
                <w:lang w:val="en-US"/>
              </w:rPr>
              <w:t>.</w:t>
            </w:r>
          </w:p>
        </w:tc>
      </w:tr>
      <w:tr w:rsidR="00A57D52" w:rsidRPr="0019613F" w14:paraId="6A739169" w14:textId="77777777" w:rsidTr="00900FA6">
        <w:tc>
          <w:tcPr>
            <w:tcW w:w="3969" w:type="dxa"/>
          </w:tcPr>
          <w:p w14:paraId="5C3316E2" w14:textId="1AEA282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forlad os vor skyld, som også vi forlader vore skyldnere, og led os ikke ind i fristelse, men fri os fra det onde.</w:t>
            </w:r>
          </w:p>
          <w:p w14:paraId="778C2CE3" w14:textId="02122160" w:rsidR="00A57D52" w:rsidRPr="004332C7" w:rsidRDefault="00A57D52" w:rsidP="00C767E9">
            <w:pPr>
              <w:jc w:val="both"/>
              <w:rPr>
                <w:rFonts w:asciiTheme="majorBidi" w:hAnsiTheme="majorBidi" w:cstheme="majorBidi"/>
                <w:sz w:val="24"/>
                <w:szCs w:val="24"/>
              </w:rPr>
            </w:pPr>
          </w:p>
        </w:tc>
        <w:tc>
          <w:tcPr>
            <w:tcW w:w="3969" w:type="dxa"/>
          </w:tcPr>
          <w:p w14:paraId="57A303D0" w14:textId="4AF4CFD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forgive us our trespasses, as we forgive those who trespass against us. 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p>
        </w:tc>
        <w:tc>
          <w:tcPr>
            <w:tcW w:w="2552" w:type="dxa"/>
          </w:tcPr>
          <w:p w14:paraId="23D62C70" w14:textId="74FD54C9"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وأغفر لنا ذنوبنا كما نغفر نحن</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أيضا للمذنبين إلينا. ولا تدخلنا</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في تجربة. لكن نجنا من الشرير</w:t>
            </w:r>
            <w:r w:rsidRPr="006D1E9F">
              <w:rPr>
                <w:rFonts w:asciiTheme="majorBidi" w:hAnsiTheme="majorBidi" w:cstheme="majorBidi"/>
                <w:b/>
                <w:bCs/>
                <w:sz w:val="24"/>
                <w:szCs w:val="24"/>
                <w:lang w:val="en-US"/>
              </w:rPr>
              <w:t>.</w:t>
            </w:r>
          </w:p>
        </w:tc>
      </w:tr>
      <w:tr w:rsidR="00A57D52" w:rsidRPr="0019613F" w14:paraId="41F39214" w14:textId="77777777" w:rsidTr="00900FA6">
        <w:tc>
          <w:tcPr>
            <w:tcW w:w="3969" w:type="dxa"/>
          </w:tcPr>
          <w:p w14:paraId="6E9E6958" w14:textId="6E2E4C5B" w:rsidR="00A57D52" w:rsidRPr="004332C7" w:rsidRDefault="00A57D52" w:rsidP="00BB2126">
            <w:pPr>
              <w:jc w:val="both"/>
              <w:rPr>
                <w:rFonts w:asciiTheme="majorBidi" w:hAnsiTheme="majorBidi" w:cstheme="majorBidi"/>
                <w:sz w:val="24"/>
                <w:szCs w:val="24"/>
              </w:rPr>
            </w:pPr>
            <w:r w:rsidRPr="004332C7">
              <w:rPr>
                <w:rFonts w:asciiTheme="majorBidi" w:hAnsiTheme="majorBidi" w:cstheme="majorBidi"/>
                <w:sz w:val="24"/>
                <w:szCs w:val="24"/>
              </w:rPr>
              <w:t>Ved Kristus, Jesus, Vor Herre</w:t>
            </w:r>
            <w:r w:rsidR="00BB2126">
              <w:rPr>
                <w:rFonts w:asciiTheme="majorBidi" w:hAnsiTheme="majorBidi" w:cstheme="majorBidi"/>
                <w:sz w:val="24"/>
                <w:szCs w:val="24"/>
              </w:rPr>
              <w:t xml:space="preserve"> </w:t>
            </w:r>
            <w:r w:rsidRPr="004332C7">
              <w:rPr>
                <w:rFonts w:asciiTheme="majorBidi" w:hAnsiTheme="majorBidi" w:cstheme="majorBidi"/>
                <w:sz w:val="24"/>
                <w:szCs w:val="24"/>
              </w:rPr>
              <w:t>For dit er Riget og magten og æren i evighed!  Amen.</w:t>
            </w:r>
          </w:p>
        </w:tc>
        <w:tc>
          <w:tcPr>
            <w:tcW w:w="3969" w:type="dxa"/>
          </w:tcPr>
          <w:p w14:paraId="4E3C4D01" w14:textId="28A3561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In Christ Jesus our Lord, for Thine is the Kingdom and the power and the glory forever. </w:t>
            </w:r>
            <w:r w:rsidRPr="004332C7">
              <w:rPr>
                <w:rFonts w:asciiTheme="majorBidi" w:hAnsiTheme="majorBidi" w:cstheme="majorBidi"/>
                <w:sz w:val="24"/>
                <w:szCs w:val="24"/>
              </w:rPr>
              <w:t>Amen.</w:t>
            </w:r>
          </w:p>
        </w:tc>
        <w:tc>
          <w:tcPr>
            <w:tcW w:w="2552" w:type="dxa"/>
          </w:tcPr>
          <w:p w14:paraId="7A62F8E6" w14:textId="7297677C"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بالمسيح يسوع ربنا، لأن لك</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الملك والقوة والمجد إلي الأبد</w:t>
            </w:r>
            <w:r w:rsidRPr="006D1E9F">
              <w:rPr>
                <w:rFonts w:asciiTheme="majorBidi" w:hAnsiTheme="majorBidi" w:cstheme="majorBidi"/>
                <w:b/>
                <w:bCs/>
                <w:sz w:val="24"/>
                <w:szCs w:val="24"/>
                <w:lang w:val="en-US"/>
              </w:rPr>
              <w:t>.</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624D26" w:rsidRPr="0019613F" w14:paraId="15F0B1F2" w14:textId="77777777" w:rsidTr="00900FA6">
        <w:tc>
          <w:tcPr>
            <w:tcW w:w="3969" w:type="dxa"/>
          </w:tcPr>
          <w:p w14:paraId="35980A43" w14:textId="77777777" w:rsidR="00624D26" w:rsidRPr="0019613F" w:rsidRDefault="00624D26" w:rsidP="00BB2126">
            <w:pPr>
              <w:jc w:val="both"/>
              <w:rPr>
                <w:rFonts w:asciiTheme="majorBidi" w:hAnsiTheme="majorBidi" w:cstheme="majorBidi"/>
                <w:sz w:val="24"/>
                <w:szCs w:val="24"/>
                <w:lang w:val="en-US"/>
              </w:rPr>
            </w:pPr>
          </w:p>
        </w:tc>
        <w:tc>
          <w:tcPr>
            <w:tcW w:w="3969" w:type="dxa"/>
          </w:tcPr>
          <w:p w14:paraId="24CE842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1B0C7E0" w14:textId="77777777" w:rsidR="00624D26" w:rsidRPr="006D1E9F" w:rsidRDefault="00624D26" w:rsidP="00903D6A">
            <w:pPr>
              <w:autoSpaceDE w:val="0"/>
              <w:autoSpaceDN w:val="0"/>
              <w:bidi/>
              <w:adjustRightInd w:val="0"/>
              <w:jc w:val="both"/>
              <w:rPr>
                <w:rFonts w:asciiTheme="majorBidi" w:hAnsiTheme="majorBidi" w:cstheme="majorBidi"/>
                <w:b/>
                <w:bCs/>
                <w:sz w:val="24"/>
                <w:szCs w:val="24"/>
                <w:rtl/>
              </w:rPr>
            </w:pPr>
          </w:p>
        </w:tc>
      </w:tr>
      <w:tr w:rsidR="00A57D52" w:rsidRPr="0019613F" w14:paraId="54566EED" w14:textId="77777777" w:rsidTr="00900FA6">
        <w:tc>
          <w:tcPr>
            <w:tcW w:w="3969" w:type="dxa"/>
          </w:tcPr>
          <w:p w14:paraId="169452C1" w14:textId="2412E75D"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B07212" w:rsidRPr="004332C7">
              <w:rPr>
                <w:rFonts w:asciiTheme="majorBidi" w:hAnsiTheme="majorBidi" w:cstheme="majorBidi"/>
                <w:b/>
                <w:bCs/>
                <w:color w:val="C10000"/>
                <w:sz w:val="24"/>
                <w:szCs w:val="24"/>
              </w:rPr>
              <w:t>:</w:t>
            </w:r>
          </w:p>
          <w:p w14:paraId="5C81AC6D" w14:textId="77777777" w:rsidR="00A57D52"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Ved Kristus, Jesus, Vor Herre</w:t>
            </w:r>
          </w:p>
          <w:p w14:paraId="3837F34A" w14:textId="75C0BEEA" w:rsidR="00D75B94" w:rsidRPr="00C41C50" w:rsidRDefault="00D75B94"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pi </w:t>
            </w:r>
            <w:proofErr w:type="spellStart"/>
            <w:r w:rsidRPr="00C41C50">
              <w:rPr>
                <w:rFonts w:asciiTheme="majorBidi" w:hAnsiTheme="majorBidi" w:cstheme="majorBidi"/>
                <w:b/>
                <w:bCs/>
                <w:color w:val="00B050"/>
                <w:sz w:val="24"/>
                <w:szCs w:val="24"/>
                <w:lang w:val="en-US"/>
              </w:rPr>
              <w:t>Ekhrestos</w:t>
            </w:r>
            <w:proofErr w:type="spellEnd"/>
            <w:r w:rsidRPr="00C41C50">
              <w:rPr>
                <w:rFonts w:asciiTheme="majorBidi" w:hAnsiTheme="majorBidi" w:cstheme="majorBidi"/>
                <w:b/>
                <w:bCs/>
                <w:color w:val="00B050"/>
                <w:sz w:val="24"/>
                <w:szCs w:val="24"/>
                <w:lang w:val="en-US"/>
              </w:rPr>
              <w:t xml:space="preserve"> Isos Pin choice)</w:t>
            </w:r>
          </w:p>
        </w:tc>
        <w:tc>
          <w:tcPr>
            <w:tcW w:w="3969" w:type="dxa"/>
          </w:tcPr>
          <w:p w14:paraId="3CFC67E2"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20FC2D8" w14:textId="77777777" w:rsidR="00A57D52" w:rsidRDefault="00A57D52" w:rsidP="00C767E9">
            <w:pPr>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In Christ Jesus our Lord.</w:t>
            </w:r>
          </w:p>
          <w:p w14:paraId="557D388C" w14:textId="4DE62CAB" w:rsidR="00D75B94" w:rsidRPr="00C41C50" w:rsidRDefault="00D75B94"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pi </w:t>
            </w:r>
            <w:proofErr w:type="spellStart"/>
            <w:r w:rsidRPr="00C41C50">
              <w:rPr>
                <w:rFonts w:asciiTheme="majorBidi" w:hAnsiTheme="majorBidi" w:cstheme="majorBidi"/>
                <w:b/>
                <w:bCs/>
                <w:color w:val="00B050"/>
                <w:sz w:val="24"/>
                <w:szCs w:val="24"/>
                <w:lang w:val="en-US"/>
              </w:rPr>
              <w:t>Ekhrestos</w:t>
            </w:r>
            <w:proofErr w:type="spellEnd"/>
            <w:r w:rsidRPr="00C41C50">
              <w:rPr>
                <w:rFonts w:asciiTheme="majorBidi" w:hAnsiTheme="majorBidi" w:cstheme="majorBidi"/>
                <w:b/>
                <w:bCs/>
                <w:color w:val="00B050"/>
                <w:sz w:val="24"/>
                <w:szCs w:val="24"/>
                <w:lang w:val="en-US"/>
              </w:rPr>
              <w:t xml:space="preserve"> Isos Pin choice)</w:t>
            </w:r>
          </w:p>
        </w:tc>
        <w:tc>
          <w:tcPr>
            <w:tcW w:w="2552" w:type="dxa"/>
          </w:tcPr>
          <w:p w14:paraId="57944481"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536838C1" w14:textId="77777777" w:rsidR="00A57D52" w:rsidRDefault="00A57D52" w:rsidP="00C767E9">
            <w:pPr>
              <w:bidi/>
              <w:jc w:val="both"/>
              <w:rPr>
                <w:rFonts w:asciiTheme="majorBidi" w:hAnsiTheme="majorBidi" w:cstheme="majorBidi"/>
                <w:b/>
                <w:bCs/>
                <w:color w:val="000000"/>
                <w:sz w:val="24"/>
                <w:szCs w:val="24"/>
                <w:rtl/>
              </w:rPr>
            </w:pPr>
            <w:r w:rsidRPr="006D1E9F">
              <w:rPr>
                <w:rFonts w:asciiTheme="majorBidi" w:hAnsiTheme="majorBidi" w:cstheme="majorBidi"/>
                <w:b/>
                <w:bCs/>
                <w:color w:val="000000"/>
                <w:sz w:val="24"/>
                <w:szCs w:val="24"/>
                <w:rtl/>
              </w:rPr>
              <w:t>بالمسيح يسوع ربنا</w:t>
            </w:r>
            <w:r w:rsidRPr="0019613F">
              <w:rPr>
                <w:rFonts w:asciiTheme="majorBidi" w:hAnsiTheme="majorBidi" w:cstheme="majorBidi"/>
                <w:b/>
                <w:bCs/>
                <w:color w:val="000000"/>
                <w:sz w:val="24"/>
                <w:szCs w:val="24"/>
                <w:lang w:val="en-US"/>
              </w:rPr>
              <w:t>.</w:t>
            </w:r>
          </w:p>
          <w:p w14:paraId="3FEF2475" w14:textId="2C26AB89" w:rsidR="00D75B94" w:rsidRPr="006D1E9F" w:rsidRDefault="00D75B94" w:rsidP="00D75B94">
            <w:pPr>
              <w:bidi/>
              <w:jc w:val="both"/>
              <w:rPr>
                <w:rFonts w:asciiTheme="majorBidi" w:hAnsiTheme="majorBidi" w:cstheme="majorBidi"/>
                <w:b/>
                <w:bCs/>
                <w:sz w:val="24"/>
                <w:szCs w:val="24"/>
                <w:lang w:val="en-US"/>
              </w:rPr>
            </w:pPr>
            <w:r w:rsidRPr="00C41C50">
              <w:rPr>
                <w:rFonts w:asciiTheme="majorBidi" w:hAnsiTheme="majorBidi" w:cstheme="majorBidi" w:hint="cs"/>
                <w:b/>
                <w:bCs/>
                <w:color w:val="00B050"/>
                <w:sz w:val="24"/>
                <w:szCs w:val="24"/>
                <w:rtl/>
              </w:rPr>
              <w:t>(</w:t>
            </w:r>
            <w:r w:rsidRPr="00C41C50">
              <w:rPr>
                <w:rFonts w:asciiTheme="majorBidi" w:hAnsiTheme="majorBidi" w:cs="Times New Roman"/>
                <w:b/>
                <w:bCs/>
                <w:color w:val="00B050"/>
                <w:sz w:val="24"/>
                <w:szCs w:val="24"/>
                <w:rtl/>
              </w:rPr>
              <w:t>خين بى اخرستوس ايسوس بينشويس</w:t>
            </w:r>
            <w:r w:rsidRPr="00C41C50">
              <w:rPr>
                <w:rFonts w:asciiTheme="majorBidi" w:hAnsiTheme="majorBidi" w:cs="Times New Roman" w:hint="cs"/>
                <w:b/>
                <w:bCs/>
                <w:color w:val="00B050"/>
                <w:sz w:val="24"/>
                <w:szCs w:val="24"/>
                <w:rtl/>
              </w:rPr>
              <w:t>)</w:t>
            </w:r>
          </w:p>
        </w:tc>
      </w:tr>
      <w:tr w:rsidR="00624D26" w:rsidRPr="0019613F" w14:paraId="22EF782C" w14:textId="77777777" w:rsidTr="00900FA6">
        <w:tc>
          <w:tcPr>
            <w:tcW w:w="3969" w:type="dxa"/>
          </w:tcPr>
          <w:p w14:paraId="73B93E91"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4A22442"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B55BAE2"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B550B02" w14:textId="77777777" w:rsidTr="00900FA6">
        <w:tc>
          <w:tcPr>
            <w:tcW w:w="3969" w:type="dxa"/>
          </w:tcPr>
          <w:p w14:paraId="1409575B" w14:textId="04429F0C"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B07212" w:rsidRPr="004332C7">
              <w:rPr>
                <w:rFonts w:asciiTheme="majorBidi" w:hAnsiTheme="majorBidi" w:cstheme="majorBidi"/>
                <w:b/>
                <w:bCs/>
                <w:color w:val="C10000"/>
                <w:sz w:val="24"/>
                <w:szCs w:val="24"/>
              </w:rPr>
              <w:t>:</w:t>
            </w:r>
          </w:p>
          <w:p w14:paraId="27FFDCF2" w14:textId="77777777" w:rsidR="00A57D52"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Bøj jeres hoveder for Herren.</w:t>
            </w:r>
          </w:p>
          <w:p w14:paraId="12EA4C72" w14:textId="1DCBF646" w:rsidR="00D75B94" w:rsidRPr="00C41C50" w:rsidRDefault="00D75B94"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 xml:space="preserve">(Tas </w:t>
            </w:r>
            <w:proofErr w:type="spellStart"/>
            <w:r w:rsidRPr="00C41C50">
              <w:rPr>
                <w:rFonts w:asciiTheme="majorBidi" w:hAnsiTheme="majorBidi" w:cstheme="majorBidi"/>
                <w:b/>
                <w:bCs/>
                <w:color w:val="00B050"/>
                <w:sz w:val="24"/>
                <w:szCs w:val="24"/>
                <w:lang w:val="en-US"/>
              </w:rPr>
              <w:t>Kivalas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tokirio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eklninati</w:t>
            </w:r>
            <w:proofErr w:type="spellEnd"/>
            <w:r w:rsidRPr="00C41C50">
              <w:rPr>
                <w:rFonts w:asciiTheme="majorBidi" w:hAnsiTheme="majorBidi" w:cstheme="majorBidi"/>
                <w:b/>
                <w:bCs/>
                <w:color w:val="00B050"/>
                <w:sz w:val="24"/>
                <w:szCs w:val="24"/>
                <w:lang w:val="en-US"/>
              </w:rPr>
              <w:t>)</w:t>
            </w:r>
          </w:p>
        </w:tc>
        <w:tc>
          <w:tcPr>
            <w:tcW w:w="3969" w:type="dxa"/>
          </w:tcPr>
          <w:p w14:paraId="126C4BD9"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20C06389" w14:textId="77777777" w:rsidR="00A57D52"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Bow your heads to the Lord.</w:t>
            </w:r>
          </w:p>
          <w:p w14:paraId="41837CCB" w14:textId="0146C9D5" w:rsidR="00D75B94" w:rsidRPr="00C41C50" w:rsidRDefault="00D75B94"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 xml:space="preserve">(Tas </w:t>
            </w:r>
            <w:proofErr w:type="spellStart"/>
            <w:r w:rsidRPr="00C41C50">
              <w:rPr>
                <w:rFonts w:asciiTheme="majorBidi" w:hAnsiTheme="majorBidi" w:cstheme="majorBidi"/>
                <w:b/>
                <w:bCs/>
                <w:color w:val="00B050"/>
                <w:sz w:val="24"/>
                <w:szCs w:val="24"/>
                <w:lang w:val="en-US"/>
              </w:rPr>
              <w:t>Kivalas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tokirio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eklninati</w:t>
            </w:r>
            <w:proofErr w:type="spellEnd"/>
            <w:r w:rsidRPr="00C41C50">
              <w:rPr>
                <w:rFonts w:asciiTheme="majorBidi" w:hAnsiTheme="majorBidi" w:cstheme="majorBidi"/>
                <w:b/>
                <w:bCs/>
                <w:color w:val="00B050"/>
                <w:sz w:val="24"/>
                <w:szCs w:val="24"/>
                <w:lang w:val="en-US"/>
              </w:rPr>
              <w:t>)</w:t>
            </w:r>
          </w:p>
        </w:tc>
        <w:tc>
          <w:tcPr>
            <w:tcW w:w="2552" w:type="dxa"/>
          </w:tcPr>
          <w:p w14:paraId="5B4F8813"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D75B94">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7077D2FC" w14:textId="4153926B" w:rsidR="00A57D52" w:rsidRPr="0019613F" w:rsidRDefault="00A57D52" w:rsidP="00C767E9">
            <w:pPr>
              <w:bidi/>
              <w:jc w:val="both"/>
              <w:rPr>
                <w:rFonts w:asciiTheme="majorBidi" w:hAnsiTheme="majorBidi" w:cstheme="majorBidi"/>
                <w:b/>
                <w:bCs/>
                <w:color w:val="00B050"/>
                <w:sz w:val="24"/>
                <w:szCs w:val="24"/>
                <w:lang w:val="en-US"/>
              </w:rPr>
            </w:pPr>
            <w:r w:rsidRPr="00D75B94">
              <w:rPr>
                <w:rFonts w:asciiTheme="majorBidi" w:hAnsiTheme="majorBidi" w:cstheme="majorBidi"/>
                <w:b/>
                <w:bCs/>
                <w:color w:val="000000"/>
                <w:sz w:val="24"/>
                <w:szCs w:val="24"/>
                <w:rtl/>
              </w:rPr>
              <w:t>إحنوا رؤوسكم للرب</w:t>
            </w:r>
          </w:p>
          <w:p w14:paraId="6C57473E" w14:textId="35E13E12" w:rsidR="00D75B94" w:rsidRPr="00D75B94" w:rsidRDefault="00D75B94" w:rsidP="00D75B94">
            <w:pPr>
              <w:bidi/>
              <w:jc w:val="both"/>
              <w:rPr>
                <w:rFonts w:asciiTheme="majorBidi" w:hAnsiTheme="majorBidi" w:cstheme="majorBidi"/>
                <w:b/>
                <w:bCs/>
                <w:color w:val="C10000"/>
                <w:sz w:val="24"/>
                <w:szCs w:val="24"/>
                <w:rtl/>
              </w:rPr>
            </w:pPr>
            <w:r w:rsidRPr="00D75B94">
              <w:rPr>
                <w:rFonts w:asciiTheme="majorBidi" w:hAnsiTheme="majorBidi" w:cstheme="majorBidi" w:hint="cs"/>
                <w:b/>
                <w:bCs/>
                <w:color w:val="00B050"/>
                <w:sz w:val="24"/>
                <w:szCs w:val="24"/>
                <w:rtl/>
              </w:rPr>
              <w:t>(</w:t>
            </w:r>
            <w:r w:rsidRPr="00D75B94">
              <w:rPr>
                <w:rFonts w:asciiTheme="majorBidi" w:hAnsiTheme="majorBidi" w:cstheme="majorBidi"/>
                <w:b/>
                <w:bCs/>
                <w:color w:val="00B050"/>
                <w:sz w:val="24"/>
                <w:szCs w:val="24"/>
                <w:rtl/>
              </w:rPr>
              <w:t>طاس كيفالاس إيمون طوكيريو إكليناتي</w:t>
            </w:r>
            <w:r w:rsidRPr="00D75B94">
              <w:rPr>
                <w:rFonts w:asciiTheme="majorBidi" w:hAnsiTheme="majorBidi" w:cstheme="majorBidi" w:hint="cs"/>
                <w:b/>
                <w:bCs/>
                <w:color w:val="00B050"/>
                <w:sz w:val="24"/>
                <w:szCs w:val="24"/>
                <w:rtl/>
              </w:rPr>
              <w:t>)</w:t>
            </w:r>
          </w:p>
        </w:tc>
      </w:tr>
      <w:tr w:rsidR="00624D26" w:rsidRPr="0019613F" w14:paraId="09AA62BC" w14:textId="77777777" w:rsidTr="00900FA6">
        <w:tc>
          <w:tcPr>
            <w:tcW w:w="3969" w:type="dxa"/>
          </w:tcPr>
          <w:p w14:paraId="34B6B620"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075A664"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C7D3015" w14:textId="77777777" w:rsidR="00624D26" w:rsidRPr="00D75B94"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3B36FDAD" w14:textId="77777777" w:rsidTr="00900FA6">
        <w:tc>
          <w:tcPr>
            <w:tcW w:w="3969" w:type="dxa"/>
          </w:tcPr>
          <w:p w14:paraId="53378580" w14:textId="0ADC550C"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B07212" w:rsidRPr="004332C7">
              <w:rPr>
                <w:rFonts w:asciiTheme="majorBidi" w:hAnsiTheme="majorBidi" w:cstheme="majorBidi"/>
                <w:b/>
                <w:bCs/>
                <w:color w:val="C10000"/>
                <w:sz w:val="24"/>
                <w:szCs w:val="24"/>
              </w:rPr>
              <w:t>:</w:t>
            </w:r>
          </w:p>
          <w:p w14:paraId="159EBCBF" w14:textId="77777777" w:rsidR="00A57D52"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dit ansigt, Herre, (bøjer vi os).</w:t>
            </w:r>
          </w:p>
          <w:p w14:paraId="389444BD" w14:textId="05BBA4EF" w:rsidR="00D75B94" w:rsidRPr="00C41C50" w:rsidRDefault="00D75B94"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Inopion</w:t>
            </w:r>
            <w:proofErr w:type="spellEnd"/>
            <w:r w:rsidRPr="00C41C50">
              <w:rPr>
                <w:rFonts w:asciiTheme="majorBidi" w:hAnsiTheme="majorBidi" w:cstheme="majorBidi"/>
                <w:b/>
                <w:bCs/>
                <w:color w:val="00B050"/>
                <w:sz w:val="24"/>
                <w:szCs w:val="24"/>
                <w:lang w:val="en-US"/>
              </w:rPr>
              <w:t xml:space="preserve"> so </w:t>
            </w:r>
            <w:proofErr w:type="spellStart"/>
            <w:r w:rsidRPr="00C41C50">
              <w:rPr>
                <w:rFonts w:asciiTheme="majorBidi" w:hAnsiTheme="majorBidi" w:cstheme="majorBidi"/>
                <w:b/>
                <w:bCs/>
                <w:color w:val="00B050"/>
                <w:sz w:val="24"/>
                <w:szCs w:val="24"/>
                <w:lang w:val="en-US"/>
              </w:rPr>
              <w:t>Kirea</w:t>
            </w:r>
            <w:proofErr w:type="spellEnd"/>
            <w:r w:rsidRPr="00C41C50">
              <w:rPr>
                <w:rFonts w:asciiTheme="majorBidi" w:hAnsiTheme="majorBidi" w:cstheme="majorBidi"/>
                <w:b/>
                <w:bCs/>
                <w:color w:val="00B050"/>
                <w:sz w:val="24"/>
                <w:szCs w:val="24"/>
                <w:lang w:val="en-US"/>
              </w:rPr>
              <w:t>)</w:t>
            </w:r>
          </w:p>
        </w:tc>
        <w:tc>
          <w:tcPr>
            <w:tcW w:w="3969" w:type="dxa"/>
          </w:tcPr>
          <w:p w14:paraId="506B811C"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AB726D6" w14:textId="77777777" w:rsidR="00A57D52"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Before You, O Lord.</w:t>
            </w:r>
          </w:p>
          <w:p w14:paraId="42717115" w14:textId="77777777" w:rsidR="00D75B94" w:rsidRPr="00C41C50" w:rsidRDefault="00D75B94"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Inopion</w:t>
            </w:r>
            <w:proofErr w:type="spellEnd"/>
            <w:r w:rsidRPr="00C41C50">
              <w:rPr>
                <w:rFonts w:asciiTheme="majorBidi" w:hAnsiTheme="majorBidi" w:cstheme="majorBidi"/>
                <w:b/>
                <w:bCs/>
                <w:color w:val="00B050"/>
                <w:sz w:val="24"/>
                <w:szCs w:val="24"/>
                <w:lang w:val="en-US"/>
              </w:rPr>
              <w:t xml:space="preserve"> so </w:t>
            </w:r>
            <w:proofErr w:type="spellStart"/>
            <w:r w:rsidRPr="00C41C50">
              <w:rPr>
                <w:rFonts w:asciiTheme="majorBidi" w:hAnsiTheme="majorBidi" w:cstheme="majorBidi"/>
                <w:b/>
                <w:bCs/>
                <w:color w:val="00B050"/>
                <w:sz w:val="24"/>
                <w:szCs w:val="24"/>
                <w:lang w:val="en-US"/>
              </w:rPr>
              <w:t>Kirea</w:t>
            </w:r>
            <w:proofErr w:type="spellEnd"/>
            <w:r w:rsidRPr="00C41C50">
              <w:rPr>
                <w:rFonts w:asciiTheme="majorBidi" w:hAnsiTheme="majorBidi" w:cstheme="majorBidi"/>
                <w:b/>
                <w:bCs/>
                <w:color w:val="00B050"/>
                <w:sz w:val="24"/>
                <w:szCs w:val="24"/>
                <w:lang w:val="en-US"/>
              </w:rPr>
              <w:t>)</w:t>
            </w:r>
          </w:p>
          <w:p w14:paraId="2B1DC7A0" w14:textId="40DEE7DA" w:rsidR="009F685A" w:rsidRPr="004332C7" w:rsidRDefault="009F685A" w:rsidP="00C767E9">
            <w:pPr>
              <w:jc w:val="both"/>
              <w:rPr>
                <w:rFonts w:asciiTheme="majorBidi" w:hAnsiTheme="majorBidi" w:cstheme="majorBidi"/>
                <w:sz w:val="24"/>
                <w:szCs w:val="24"/>
                <w:lang w:val="en-US"/>
              </w:rPr>
            </w:pPr>
          </w:p>
        </w:tc>
        <w:tc>
          <w:tcPr>
            <w:tcW w:w="2552" w:type="dxa"/>
          </w:tcPr>
          <w:p w14:paraId="677A57E3" w14:textId="77777777" w:rsidR="00A57D52" w:rsidRPr="0019613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2B23A213" w14:textId="77777777" w:rsidR="00A57D52" w:rsidRDefault="00A57D52" w:rsidP="00C767E9">
            <w:pPr>
              <w:bidi/>
              <w:jc w:val="both"/>
              <w:rPr>
                <w:rFonts w:asciiTheme="majorBidi" w:hAnsiTheme="majorBidi" w:cstheme="majorBidi"/>
                <w:b/>
                <w:bCs/>
                <w:color w:val="000000"/>
                <w:sz w:val="24"/>
                <w:szCs w:val="24"/>
                <w:rtl/>
              </w:rPr>
            </w:pPr>
            <w:r w:rsidRPr="006D1E9F">
              <w:rPr>
                <w:rFonts w:asciiTheme="majorBidi" w:hAnsiTheme="majorBidi" w:cstheme="majorBidi"/>
                <w:b/>
                <w:bCs/>
                <w:color w:val="000000"/>
                <w:sz w:val="24"/>
                <w:szCs w:val="24"/>
                <w:rtl/>
              </w:rPr>
              <w:t>أمامك يا رب</w:t>
            </w:r>
            <w:r w:rsidRPr="0019613F">
              <w:rPr>
                <w:rFonts w:asciiTheme="majorBidi" w:hAnsiTheme="majorBidi" w:cstheme="majorBidi"/>
                <w:b/>
                <w:bCs/>
                <w:color w:val="000000"/>
                <w:sz w:val="24"/>
                <w:szCs w:val="24"/>
                <w:lang w:val="en-US"/>
              </w:rPr>
              <w:t>.</w:t>
            </w:r>
          </w:p>
          <w:p w14:paraId="30800B1C" w14:textId="36B5F01F" w:rsidR="00D75B94" w:rsidRPr="006D1E9F" w:rsidRDefault="00D75B94" w:rsidP="00D75B94">
            <w:pPr>
              <w:bidi/>
              <w:jc w:val="both"/>
              <w:rPr>
                <w:rFonts w:asciiTheme="majorBidi" w:hAnsiTheme="majorBidi" w:cstheme="majorBidi"/>
                <w:b/>
                <w:bCs/>
                <w:sz w:val="24"/>
                <w:szCs w:val="24"/>
                <w:lang w:val="en-US"/>
              </w:rPr>
            </w:pPr>
            <w:r w:rsidRPr="00D75B94">
              <w:rPr>
                <w:rFonts w:asciiTheme="majorBidi" w:hAnsiTheme="majorBidi" w:cstheme="majorBidi" w:hint="cs"/>
                <w:b/>
                <w:bCs/>
                <w:color w:val="00B050"/>
                <w:sz w:val="24"/>
                <w:szCs w:val="24"/>
                <w:rtl/>
              </w:rPr>
              <w:t>(</w:t>
            </w:r>
            <w:r w:rsidRPr="00D75B94">
              <w:rPr>
                <w:rFonts w:asciiTheme="majorBidi" w:hAnsiTheme="majorBidi" w:cs="Times New Roman"/>
                <w:b/>
                <w:bCs/>
                <w:color w:val="00B050"/>
                <w:sz w:val="24"/>
                <w:szCs w:val="24"/>
                <w:rtl/>
              </w:rPr>
              <w:t>إينوبيون سو كيريي</w:t>
            </w:r>
            <w:r w:rsidRPr="00D75B94">
              <w:rPr>
                <w:rFonts w:asciiTheme="majorBidi" w:hAnsiTheme="majorBidi" w:cstheme="majorBidi" w:hint="cs"/>
                <w:b/>
                <w:bCs/>
                <w:color w:val="00B050"/>
                <w:sz w:val="24"/>
                <w:szCs w:val="24"/>
                <w:rtl/>
              </w:rPr>
              <w:t>)</w:t>
            </w:r>
          </w:p>
        </w:tc>
      </w:tr>
      <w:tr w:rsidR="00A57D52" w:rsidRPr="004332C7" w14:paraId="2BBCC178" w14:textId="77777777" w:rsidTr="00900FA6">
        <w:tc>
          <w:tcPr>
            <w:tcW w:w="3969" w:type="dxa"/>
          </w:tcPr>
          <w:p w14:paraId="50A56475" w14:textId="41B75DFD"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B07212" w:rsidRPr="004332C7">
              <w:rPr>
                <w:rFonts w:asciiTheme="majorBidi" w:hAnsiTheme="majorBidi" w:cstheme="majorBidi"/>
                <w:b/>
                <w:bCs/>
                <w:color w:val="C10000"/>
                <w:sz w:val="24"/>
                <w:szCs w:val="24"/>
              </w:rPr>
              <w:t>:</w:t>
            </w:r>
          </w:p>
          <w:p w14:paraId="1697F28A" w14:textId="77777777" w:rsidR="00A57D52"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os lytte i gudsfrygt</w:t>
            </w:r>
            <w:r w:rsidR="00B07212" w:rsidRPr="004332C7">
              <w:rPr>
                <w:rFonts w:asciiTheme="majorBidi" w:hAnsiTheme="majorBidi" w:cstheme="majorBidi"/>
                <w:sz w:val="24"/>
                <w:szCs w:val="24"/>
              </w:rPr>
              <w:t>.</w:t>
            </w:r>
          </w:p>
          <w:p w14:paraId="47AE9AC8" w14:textId="13FEF141" w:rsidR="00D75B94" w:rsidRPr="00C41C50" w:rsidRDefault="00D75B94"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Khomin</w:t>
            </w:r>
            <w:proofErr w:type="spellEnd"/>
            <w:r w:rsidRPr="00C41C50">
              <w:rPr>
                <w:rFonts w:asciiTheme="majorBidi" w:hAnsiTheme="majorBidi" w:cstheme="majorBidi"/>
                <w:b/>
                <w:bCs/>
                <w:color w:val="00B050"/>
                <w:sz w:val="24"/>
                <w:szCs w:val="24"/>
                <w:lang w:val="en-US"/>
              </w:rPr>
              <w:t xml:space="preserve"> Theo </w:t>
            </w:r>
            <w:proofErr w:type="spellStart"/>
            <w:r w:rsidRPr="00C41C50">
              <w:rPr>
                <w:rFonts w:asciiTheme="majorBidi" w:hAnsiTheme="majorBidi" w:cstheme="majorBidi"/>
                <w:b/>
                <w:bCs/>
                <w:color w:val="00B050"/>
                <w:sz w:val="24"/>
                <w:szCs w:val="24"/>
                <w:lang w:val="en-US"/>
              </w:rPr>
              <w:t>meta</w:t>
            </w:r>
            <w:r w:rsidR="009F685A" w:rsidRPr="00C41C50">
              <w:rPr>
                <w:rFonts w:asciiTheme="majorBidi" w:hAnsiTheme="majorBidi" w:cstheme="majorBidi"/>
                <w:b/>
                <w:bCs/>
                <w:color w:val="00B050"/>
                <w:sz w:val="24"/>
                <w:szCs w:val="24"/>
                <w:lang w:val="en-US"/>
              </w:rPr>
              <w:t>vovo</w:t>
            </w:r>
            <w:proofErr w:type="spellEnd"/>
            <w:r w:rsidR="009F685A" w:rsidRPr="00C41C50">
              <w:rPr>
                <w:rFonts w:asciiTheme="majorBidi" w:hAnsiTheme="majorBidi" w:cstheme="majorBidi"/>
                <w:b/>
                <w:bCs/>
                <w:color w:val="00B050"/>
                <w:sz w:val="24"/>
                <w:szCs w:val="24"/>
                <w:lang w:val="en-US"/>
              </w:rPr>
              <w:t xml:space="preserve"> Amen)</w:t>
            </w:r>
          </w:p>
        </w:tc>
        <w:tc>
          <w:tcPr>
            <w:tcW w:w="3969" w:type="dxa"/>
          </w:tcPr>
          <w:p w14:paraId="0855208F"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3F4AE2C0" w14:textId="77777777" w:rsidR="00A57D52" w:rsidRPr="008F1E70" w:rsidRDefault="00A57D5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Let us attend in the fear of God. </w:t>
            </w:r>
            <w:r w:rsidRPr="008F1E70">
              <w:rPr>
                <w:rFonts w:asciiTheme="majorBidi" w:hAnsiTheme="majorBidi" w:cstheme="majorBidi"/>
                <w:color w:val="000000"/>
                <w:sz w:val="24"/>
                <w:szCs w:val="24"/>
                <w:lang w:val="en-US"/>
              </w:rPr>
              <w:t>Amen.</w:t>
            </w:r>
          </w:p>
          <w:p w14:paraId="1074C8B2" w14:textId="36E9C2B2" w:rsidR="009F685A" w:rsidRPr="00C41C50" w:rsidRDefault="009F685A"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Khomin</w:t>
            </w:r>
            <w:proofErr w:type="spellEnd"/>
            <w:r w:rsidRPr="00C41C50">
              <w:rPr>
                <w:rFonts w:asciiTheme="majorBidi" w:hAnsiTheme="majorBidi" w:cstheme="majorBidi"/>
                <w:b/>
                <w:bCs/>
                <w:color w:val="00B050"/>
                <w:sz w:val="24"/>
                <w:szCs w:val="24"/>
                <w:lang w:val="en-US"/>
              </w:rPr>
              <w:t xml:space="preserve"> Theo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Amen)</w:t>
            </w:r>
          </w:p>
        </w:tc>
        <w:tc>
          <w:tcPr>
            <w:tcW w:w="2552" w:type="dxa"/>
          </w:tcPr>
          <w:p w14:paraId="35FC906B"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605DA978" w14:textId="77777777" w:rsidR="00A57D52" w:rsidRDefault="00A57D52" w:rsidP="00C767E9">
            <w:pPr>
              <w:bidi/>
              <w:jc w:val="both"/>
              <w:rPr>
                <w:rFonts w:asciiTheme="majorBidi" w:hAnsiTheme="majorBidi" w:cstheme="majorBidi"/>
                <w:b/>
                <w:bCs/>
                <w:color w:val="000000"/>
                <w:sz w:val="24"/>
                <w:szCs w:val="24"/>
                <w:rtl/>
                <w:lang w:val="en-US"/>
              </w:rPr>
            </w:pPr>
            <w:r w:rsidRPr="006D1E9F">
              <w:rPr>
                <w:rFonts w:asciiTheme="majorBidi" w:hAnsiTheme="majorBidi" w:cstheme="majorBidi"/>
                <w:b/>
                <w:bCs/>
                <w:color w:val="000000"/>
                <w:sz w:val="24"/>
                <w:szCs w:val="24"/>
                <w:rtl/>
              </w:rPr>
              <w:t>أنصتوا بخوف الله. آمين</w:t>
            </w:r>
            <w:r w:rsidRPr="006D1E9F">
              <w:rPr>
                <w:rFonts w:asciiTheme="majorBidi" w:hAnsiTheme="majorBidi" w:cstheme="majorBidi"/>
                <w:b/>
                <w:bCs/>
                <w:color w:val="000000"/>
                <w:sz w:val="24"/>
                <w:szCs w:val="24"/>
                <w:lang w:val="en-US"/>
              </w:rPr>
              <w:t>.</w:t>
            </w:r>
          </w:p>
          <w:p w14:paraId="6B440690" w14:textId="445F6744" w:rsidR="00D75B94" w:rsidRPr="006D1E9F" w:rsidRDefault="00D75B94" w:rsidP="00D75B94">
            <w:pPr>
              <w:bidi/>
              <w:rPr>
                <w:rFonts w:asciiTheme="majorBidi" w:hAnsiTheme="majorBidi" w:cstheme="majorBidi"/>
                <w:b/>
                <w:bCs/>
                <w:sz w:val="24"/>
                <w:szCs w:val="24"/>
                <w:lang w:val="en-US"/>
              </w:rPr>
            </w:pPr>
            <w:r w:rsidRPr="00D75B94">
              <w:rPr>
                <w:rFonts w:asciiTheme="majorBidi" w:hAnsiTheme="majorBidi" w:cstheme="majorBidi" w:hint="cs"/>
                <w:b/>
                <w:bCs/>
                <w:color w:val="00B050"/>
                <w:sz w:val="24"/>
                <w:szCs w:val="24"/>
                <w:rtl/>
                <w:lang w:val="en-US"/>
              </w:rPr>
              <w:t>(</w:t>
            </w:r>
            <w:r w:rsidRPr="00D75B94">
              <w:rPr>
                <w:rFonts w:asciiTheme="majorBidi" w:hAnsiTheme="majorBidi" w:cs="Times New Roman"/>
                <w:b/>
                <w:bCs/>
                <w:color w:val="00B050"/>
                <w:sz w:val="24"/>
                <w:szCs w:val="24"/>
                <w:rtl/>
                <w:lang w:val="en-US"/>
              </w:rPr>
              <w:t>إبروس خومين ثيئوميطافوقو آمين</w:t>
            </w:r>
            <w:r w:rsidRPr="00D75B94">
              <w:rPr>
                <w:rFonts w:asciiTheme="majorBidi" w:hAnsiTheme="majorBidi" w:cstheme="majorBidi" w:hint="cs"/>
                <w:b/>
                <w:bCs/>
                <w:color w:val="00B050"/>
                <w:sz w:val="24"/>
                <w:szCs w:val="24"/>
                <w:rtl/>
                <w:lang w:val="en-US"/>
              </w:rPr>
              <w:t>)</w:t>
            </w:r>
          </w:p>
        </w:tc>
      </w:tr>
      <w:tr w:rsidR="00A57D52" w:rsidRPr="004332C7" w14:paraId="60B2C180" w14:textId="77777777" w:rsidTr="00900FA6">
        <w:tc>
          <w:tcPr>
            <w:tcW w:w="3969" w:type="dxa"/>
          </w:tcPr>
          <w:p w14:paraId="0356D584"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3549CFEB"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6BBA2F3A"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4C583599" w14:textId="77777777" w:rsidTr="00900FA6">
        <w:tc>
          <w:tcPr>
            <w:tcW w:w="3969" w:type="dxa"/>
            <w:shd w:val="clear" w:color="auto" w:fill="EAF1DD" w:themeFill="accent3" w:themeFillTint="33"/>
          </w:tcPr>
          <w:p w14:paraId="44B62809" w14:textId="3D8C93D4" w:rsidR="00A57D52" w:rsidRPr="00BF26AB" w:rsidRDefault="00EA0734" w:rsidP="00E11876">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Absolutionsbønnerne</w:t>
            </w:r>
          </w:p>
        </w:tc>
        <w:tc>
          <w:tcPr>
            <w:tcW w:w="3969" w:type="dxa"/>
            <w:shd w:val="clear" w:color="auto" w:fill="EAF1DD" w:themeFill="accent3" w:themeFillTint="33"/>
          </w:tcPr>
          <w:p w14:paraId="1B2AC7A0" w14:textId="426DD7F3" w:rsidR="00A57D52" w:rsidRPr="00BF26AB" w:rsidRDefault="00A57D52" w:rsidP="00E11876">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The Absolutions</w:t>
            </w:r>
          </w:p>
        </w:tc>
        <w:tc>
          <w:tcPr>
            <w:tcW w:w="2552" w:type="dxa"/>
            <w:shd w:val="clear" w:color="auto" w:fill="EAF1DD" w:themeFill="accent3" w:themeFillTint="33"/>
          </w:tcPr>
          <w:p w14:paraId="5338FD3F" w14:textId="1BAEA36E" w:rsidR="00A57D52" w:rsidRPr="006D1E9F" w:rsidRDefault="00453999" w:rsidP="00E11876">
            <w:pPr>
              <w:bidi/>
              <w:jc w:val="center"/>
              <w:rPr>
                <w:rFonts w:asciiTheme="majorBidi" w:hAnsiTheme="majorBidi" w:cstheme="majorBidi"/>
                <w:b/>
                <w:bCs/>
                <w:color w:val="C10000"/>
                <w:sz w:val="28"/>
                <w:szCs w:val="28"/>
              </w:rPr>
            </w:pPr>
            <w:r w:rsidRPr="006D1E9F">
              <w:rPr>
                <w:rFonts w:asciiTheme="majorBidi" w:hAnsiTheme="majorBidi" w:cstheme="majorBidi"/>
                <w:b/>
                <w:bCs/>
                <w:color w:val="C10000"/>
                <w:sz w:val="28"/>
                <w:szCs w:val="28"/>
                <w:rtl/>
              </w:rPr>
              <w:t>التحاليل</w:t>
            </w:r>
          </w:p>
        </w:tc>
      </w:tr>
      <w:tr w:rsidR="00A57D52" w:rsidRPr="0019613F" w14:paraId="5B212784" w14:textId="77777777" w:rsidTr="00900FA6">
        <w:tc>
          <w:tcPr>
            <w:tcW w:w="3969" w:type="dxa"/>
          </w:tcPr>
          <w:p w14:paraId="4C1F6CE0" w14:textId="20841171"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Første Bøn</w:t>
            </w:r>
          </w:p>
          <w:p w14:paraId="6F0D1502" w14:textId="1F55ED62"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Derefter tager præsten korset fra diakonen eller fra alterbordet, vender sig mod øst og siger disse </w:t>
            </w:r>
            <w:r w:rsidR="00B07212"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bønner til Sønnen </w:t>
            </w:r>
            <w:r w:rsidR="00BF0D8E" w:rsidRPr="00C06844">
              <w:rPr>
                <w:rFonts w:asciiTheme="majorBidi" w:hAnsiTheme="majorBidi" w:cstheme="majorBidi"/>
                <w:color w:val="1F497D" w:themeColor="text2"/>
                <w:sz w:val="24"/>
                <w:szCs w:val="24"/>
              </w:rPr>
              <w:t>(lavmælt)</w:t>
            </w:r>
            <w:r w:rsidR="00B07212" w:rsidRPr="00C06844">
              <w:rPr>
                <w:rFonts w:asciiTheme="majorBidi" w:hAnsiTheme="majorBidi" w:cstheme="majorBidi"/>
                <w:color w:val="1F497D" w:themeColor="text2"/>
                <w:sz w:val="24"/>
                <w:szCs w:val="24"/>
              </w:rPr>
              <w:t>.</w:t>
            </w:r>
          </w:p>
        </w:tc>
        <w:tc>
          <w:tcPr>
            <w:tcW w:w="3969" w:type="dxa"/>
          </w:tcPr>
          <w:p w14:paraId="602DA050" w14:textId="77777777" w:rsidR="00A57D52" w:rsidRPr="00C06844" w:rsidRDefault="00A57D52"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The First Absolution</w:t>
            </w:r>
          </w:p>
          <w:p w14:paraId="63EBD32D" w14:textId="516C0D9B"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takes the cross and turns his face towards the East and says the first and second prayers to the </w:t>
            </w:r>
            <w:proofErr w:type="gramStart"/>
            <w:r w:rsidRPr="00C06844">
              <w:rPr>
                <w:rFonts w:asciiTheme="majorBidi" w:hAnsiTheme="majorBidi" w:cstheme="majorBidi"/>
                <w:color w:val="1F497D" w:themeColor="text2"/>
                <w:sz w:val="24"/>
                <w:szCs w:val="24"/>
                <w:lang w:val="en-US"/>
              </w:rPr>
              <w:t>Son</w:t>
            </w:r>
            <w:proofErr w:type="gramEnd"/>
            <w:r w:rsidRPr="00C06844">
              <w:rPr>
                <w:rFonts w:asciiTheme="majorBidi" w:hAnsiTheme="majorBidi" w:cstheme="majorBidi"/>
                <w:color w:val="1F497D" w:themeColor="text2"/>
                <w:sz w:val="24"/>
                <w:szCs w:val="24"/>
                <w:lang w:val="en-US"/>
              </w:rPr>
              <w:t xml:space="preserve"> (inaudibly)</w:t>
            </w:r>
          </w:p>
        </w:tc>
        <w:tc>
          <w:tcPr>
            <w:tcW w:w="2552" w:type="dxa"/>
          </w:tcPr>
          <w:p w14:paraId="69116373" w14:textId="53B7C8D0"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أثناء ذلك يمسك الكاهن الصليب ووجهه إلى الشرق ويقول التحاليل الأول والثاني</w:t>
            </w:r>
            <w:r w:rsidR="00903D6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سر ا</w:t>
            </w:r>
          </w:p>
        </w:tc>
      </w:tr>
      <w:tr w:rsidR="00A57D52" w:rsidRPr="0019613F" w14:paraId="50B1333C" w14:textId="77777777" w:rsidTr="00900FA6">
        <w:tc>
          <w:tcPr>
            <w:tcW w:w="3969" w:type="dxa"/>
          </w:tcPr>
          <w:p w14:paraId="21F5CCA5" w14:textId="785AC1D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Ja, Herre, Herre, som har givet os magt til at træde på slanger og skorpioner og på al fjendens magt.</w:t>
            </w:r>
          </w:p>
        </w:tc>
        <w:tc>
          <w:tcPr>
            <w:tcW w:w="3969" w:type="dxa"/>
          </w:tcPr>
          <w:p w14:paraId="6DB899AD" w14:textId="6B54D54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Yes, O Lord, the Lord Who has given us authority to tread on serpents and scorpions and upon all the power of the enemy.</w:t>
            </w:r>
          </w:p>
        </w:tc>
        <w:tc>
          <w:tcPr>
            <w:tcW w:w="2552" w:type="dxa"/>
          </w:tcPr>
          <w:p w14:paraId="5DEC637A" w14:textId="44CBBD82" w:rsidR="00A57D52" w:rsidRPr="006D1E9F" w:rsidRDefault="00A57D52" w:rsidP="00903D6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نعم يا رب، يا رب الذي أعطانا</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السلطان أن ندوس الحيات</w:t>
            </w:r>
            <w:r w:rsidR="00903D6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والعقارب وكل قوة العدو</w:t>
            </w:r>
            <w:r w:rsidRPr="006D1E9F">
              <w:rPr>
                <w:rFonts w:asciiTheme="majorBidi" w:hAnsiTheme="majorBidi" w:cstheme="majorBidi"/>
                <w:b/>
                <w:bCs/>
                <w:sz w:val="24"/>
                <w:szCs w:val="24"/>
                <w:lang w:val="en-US"/>
              </w:rPr>
              <w:t>.</w:t>
            </w:r>
          </w:p>
        </w:tc>
      </w:tr>
      <w:tr w:rsidR="00A57D52" w:rsidRPr="0019613F" w14:paraId="564E1C94" w14:textId="77777777" w:rsidTr="00900FA6">
        <w:tc>
          <w:tcPr>
            <w:tcW w:w="3969" w:type="dxa"/>
          </w:tcPr>
          <w:p w14:paraId="39075E90" w14:textId="4CCA6FB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Træd hans hoveder under vore fødder i hast. Og tilintetgør for os alle hans onde hensigter imod os.</w:t>
            </w:r>
          </w:p>
        </w:tc>
        <w:tc>
          <w:tcPr>
            <w:tcW w:w="3969" w:type="dxa"/>
          </w:tcPr>
          <w:p w14:paraId="6AC38504" w14:textId="3053506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Crush his heads beneath our feet speedily, and scatter before us his every design of wickedness against us.</w:t>
            </w:r>
          </w:p>
        </w:tc>
        <w:tc>
          <w:tcPr>
            <w:tcW w:w="2552" w:type="dxa"/>
          </w:tcPr>
          <w:p w14:paraId="69D2C7F6" w14:textId="36DC71AD" w:rsidR="00A57D52" w:rsidRPr="006D1E9F" w:rsidRDefault="00A57D52" w:rsidP="002534C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اسحق رؤوسه تحت أقدامنا</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سريعا وبدد عنا كل معقولاته</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الشريرة المقاومة لنا</w:t>
            </w:r>
            <w:r w:rsidRPr="0019613F">
              <w:rPr>
                <w:rFonts w:asciiTheme="majorBidi" w:hAnsiTheme="majorBidi" w:cstheme="majorBidi"/>
                <w:b/>
                <w:bCs/>
                <w:sz w:val="24"/>
                <w:szCs w:val="24"/>
                <w:lang w:val="en-US"/>
              </w:rPr>
              <w:t>.</w:t>
            </w:r>
          </w:p>
        </w:tc>
      </w:tr>
      <w:tr w:rsidR="00A57D52" w:rsidRPr="0019613F" w14:paraId="6F2F90DA" w14:textId="77777777" w:rsidTr="00900FA6">
        <w:tc>
          <w:tcPr>
            <w:tcW w:w="3969" w:type="dxa"/>
          </w:tcPr>
          <w:p w14:paraId="0DAB4F68" w14:textId="01342E2E"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du er konge for os alle, Kristus, vor Gud. Og du er den, til hvem vi opsender ære, pris og tilbedelse, tillige med din gode Fader og Hellig ånden, Levendegøreren, af samme væsen som dig</w:t>
            </w:r>
            <w:r w:rsidR="00BB2126">
              <w:rPr>
                <w:rFonts w:asciiTheme="majorBidi" w:hAnsiTheme="majorBidi" w:cstheme="majorBidi"/>
                <w:sz w:val="24"/>
                <w:szCs w:val="24"/>
              </w:rPr>
              <w:t xml:space="preserve"> </w:t>
            </w:r>
          </w:p>
        </w:tc>
        <w:tc>
          <w:tcPr>
            <w:tcW w:w="3969" w:type="dxa"/>
          </w:tcPr>
          <w:p w14:paraId="00120301" w14:textId="5E96162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You are King of us all, O Christ, our God, and unto You we send up the glory, the honor, and the worship, with Your Good Father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4E09F602" w14:textId="2B9830FD" w:rsidR="00A57D52" w:rsidRPr="006D1E9F" w:rsidRDefault="00A57D52" w:rsidP="002534C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 أنت هو ملكنا أيها المسيح</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إلهنا وأنت الذي نرسل لك إلى</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فوق المجد والإكرام والسجود،</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مع أبيك الصالح والروح القدس،</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المحيي المساوي لك</w:t>
            </w:r>
            <w:r w:rsidRPr="0019613F">
              <w:rPr>
                <w:rFonts w:asciiTheme="majorBidi" w:hAnsiTheme="majorBidi" w:cstheme="majorBidi"/>
                <w:b/>
                <w:bCs/>
                <w:sz w:val="24"/>
                <w:szCs w:val="24"/>
                <w:lang w:val="en-US"/>
              </w:rPr>
              <w:t>.</w:t>
            </w:r>
          </w:p>
        </w:tc>
      </w:tr>
      <w:tr w:rsidR="00A57D52" w:rsidRPr="0019613F" w14:paraId="0E60DD80" w14:textId="77777777" w:rsidTr="00900FA6">
        <w:tc>
          <w:tcPr>
            <w:tcW w:w="3969" w:type="dxa"/>
          </w:tcPr>
          <w:p w14:paraId="0ED4F8C7" w14:textId="653C780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1B58AE41" w14:textId="4B1EA89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3421C3CA" w14:textId="6B579FF9" w:rsidR="00A57D52" w:rsidRPr="006D1E9F" w:rsidRDefault="00A57D52" w:rsidP="002534C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 الدهور</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A57D52" w:rsidRPr="0019613F" w14:paraId="10D8A278" w14:textId="77777777" w:rsidTr="00900FA6">
        <w:tc>
          <w:tcPr>
            <w:tcW w:w="3969" w:type="dxa"/>
          </w:tcPr>
          <w:p w14:paraId="351E250F"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608074B5"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3B0A2FCD"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61D67CFD" w14:textId="77777777" w:rsidTr="00900FA6">
        <w:tc>
          <w:tcPr>
            <w:tcW w:w="3969" w:type="dxa"/>
            <w:shd w:val="clear" w:color="auto" w:fill="EAF1DD" w:themeFill="accent3" w:themeFillTint="33"/>
            <w:vAlign w:val="center"/>
          </w:tcPr>
          <w:p w14:paraId="61DD84A6" w14:textId="53BD56E2" w:rsidR="00A57D52" w:rsidRPr="00BF26AB" w:rsidRDefault="00A57D52" w:rsidP="00BF26AB">
            <w:pPr>
              <w:jc w:val="center"/>
              <w:rPr>
                <w:rFonts w:asciiTheme="majorBidi" w:hAnsiTheme="majorBidi" w:cstheme="majorBidi"/>
                <w:b/>
                <w:bCs/>
                <w:color w:val="C10000"/>
                <w:sz w:val="28"/>
                <w:szCs w:val="28"/>
                <w:lang w:val="en-US"/>
              </w:rPr>
            </w:pPr>
            <w:r w:rsidRPr="00BF26AB">
              <w:rPr>
                <w:rFonts w:asciiTheme="majorBidi" w:hAnsiTheme="majorBidi" w:cstheme="majorBidi"/>
                <w:b/>
                <w:bCs/>
                <w:color w:val="C10000"/>
                <w:sz w:val="28"/>
                <w:szCs w:val="28"/>
                <w:lang w:val="en-US"/>
              </w:rPr>
              <w:t>2</w:t>
            </w:r>
            <w:r w:rsidR="00B65D2E" w:rsidRPr="00BF26AB">
              <w:rPr>
                <w:rFonts w:asciiTheme="majorBidi" w:hAnsiTheme="majorBidi" w:cstheme="majorBidi"/>
                <w:b/>
                <w:bCs/>
                <w:color w:val="C10000"/>
                <w:sz w:val="28"/>
                <w:szCs w:val="28"/>
                <w:lang w:val="en-US"/>
              </w:rPr>
              <w:t>.</w:t>
            </w:r>
            <w:r w:rsidRPr="00BF26AB">
              <w:rPr>
                <w:rFonts w:asciiTheme="majorBidi" w:hAnsiTheme="majorBidi" w:cstheme="majorBidi"/>
                <w:b/>
                <w:bCs/>
                <w:color w:val="C10000"/>
                <w:sz w:val="28"/>
                <w:szCs w:val="28"/>
                <w:lang w:val="en-US"/>
              </w:rPr>
              <w:t xml:space="preserve"> </w:t>
            </w:r>
            <w:proofErr w:type="spellStart"/>
            <w:r w:rsidRPr="00BF26AB">
              <w:rPr>
                <w:rFonts w:asciiTheme="majorBidi" w:hAnsiTheme="majorBidi" w:cstheme="majorBidi"/>
                <w:b/>
                <w:bCs/>
                <w:color w:val="C10000"/>
                <w:sz w:val="28"/>
                <w:szCs w:val="28"/>
                <w:lang w:val="en-US"/>
              </w:rPr>
              <w:t>bøn</w:t>
            </w:r>
            <w:proofErr w:type="spellEnd"/>
          </w:p>
        </w:tc>
        <w:tc>
          <w:tcPr>
            <w:tcW w:w="3969" w:type="dxa"/>
            <w:shd w:val="clear" w:color="auto" w:fill="EAF1DD" w:themeFill="accent3" w:themeFillTint="33"/>
            <w:vAlign w:val="center"/>
          </w:tcPr>
          <w:p w14:paraId="0A36B0D8" w14:textId="13A548D7"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Prayer of Submission to the Son</w:t>
            </w:r>
          </w:p>
        </w:tc>
        <w:tc>
          <w:tcPr>
            <w:tcW w:w="2552" w:type="dxa"/>
            <w:shd w:val="clear" w:color="auto" w:fill="EAF1DD" w:themeFill="accent3" w:themeFillTint="33"/>
            <w:vAlign w:val="center"/>
          </w:tcPr>
          <w:p w14:paraId="6F2B0E74" w14:textId="0F7A6447"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صلاة خضوع للابن</w:t>
            </w:r>
          </w:p>
        </w:tc>
      </w:tr>
      <w:tr w:rsidR="00A57D52" w:rsidRPr="0019613F" w14:paraId="60186F9F" w14:textId="77777777" w:rsidTr="00900FA6">
        <w:tc>
          <w:tcPr>
            <w:tcW w:w="3969" w:type="dxa"/>
          </w:tcPr>
          <w:p w14:paraId="7C85D1B2" w14:textId="0D2D15B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Du, Herre, er den, som har sænket himlene, er kommet   ned og er blevet menneske for menneskeslægtens frelses skyld.</w:t>
            </w:r>
          </w:p>
        </w:tc>
        <w:tc>
          <w:tcPr>
            <w:tcW w:w="3969" w:type="dxa"/>
          </w:tcPr>
          <w:p w14:paraId="34CA870F" w14:textId="31B3855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O Lord,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bowed the heavens, You descended and became man for the salvation of mankind.</w:t>
            </w:r>
          </w:p>
        </w:tc>
        <w:tc>
          <w:tcPr>
            <w:tcW w:w="2552" w:type="dxa"/>
          </w:tcPr>
          <w:p w14:paraId="58AC2BC8" w14:textId="01F424C6" w:rsidR="00A57D52" w:rsidRPr="006D1E9F" w:rsidRDefault="00A57D52" w:rsidP="002534CA">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يا رب الذي طأطأت</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السموات ونزلت وتأنست من</w:t>
            </w:r>
            <w:r w:rsidR="002534CA"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أجل خلاص جنس البشر</w:t>
            </w:r>
            <w:r w:rsidRPr="0019613F">
              <w:rPr>
                <w:rFonts w:asciiTheme="majorBidi" w:hAnsiTheme="majorBidi" w:cstheme="majorBidi"/>
                <w:b/>
                <w:bCs/>
                <w:sz w:val="24"/>
                <w:szCs w:val="24"/>
                <w:lang w:val="en-US"/>
              </w:rPr>
              <w:t>.</w:t>
            </w:r>
          </w:p>
        </w:tc>
      </w:tr>
      <w:tr w:rsidR="00A57D52" w:rsidRPr="0019613F" w14:paraId="1B9E0829" w14:textId="77777777" w:rsidTr="00900FA6">
        <w:tc>
          <w:tcPr>
            <w:tcW w:w="3969" w:type="dxa"/>
          </w:tcPr>
          <w:p w14:paraId="247F0A0B" w14:textId="15A659C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Du er den, som troner over keruberne og seraferne, og som skuer ud over de lave.</w:t>
            </w:r>
          </w:p>
        </w:tc>
        <w:tc>
          <w:tcPr>
            <w:tcW w:w="3969" w:type="dxa"/>
          </w:tcPr>
          <w:p w14:paraId="38B11553" w14:textId="785B46C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are He Who sits upon the Cherubim and the </w:t>
            </w:r>
            <w:proofErr w:type="gramStart"/>
            <w:r w:rsidRPr="004332C7">
              <w:rPr>
                <w:rFonts w:asciiTheme="majorBidi" w:hAnsiTheme="majorBidi" w:cstheme="majorBidi"/>
                <w:sz w:val="24"/>
                <w:szCs w:val="24"/>
                <w:lang w:val="en-US"/>
              </w:rPr>
              <w:t>Seraphim, and</w:t>
            </w:r>
            <w:proofErr w:type="gramEnd"/>
            <w:r w:rsidRPr="004332C7">
              <w:rPr>
                <w:rFonts w:asciiTheme="majorBidi" w:hAnsiTheme="majorBidi" w:cstheme="majorBidi"/>
                <w:sz w:val="24"/>
                <w:szCs w:val="24"/>
                <w:lang w:val="en-US"/>
              </w:rPr>
              <w:t xml:space="preserve"> beholds those who are lowly.</w:t>
            </w:r>
          </w:p>
        </w:tc>
        <w:tc>
          <w:tcPr>
            <w:tcW w:w="2552" w:type="dxa"/>
          </w:tcPr>
          <w:p w14:paraId="7C8BD602" w14:textId="241933AC" w:rsidR="00A57D52" w:rsidRPr="006D1E9F" w:rsidRDefault="00A57D52" w:rsidP="00BC3A9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هو الجالس على الشاروبيم</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والسارافيم والناظر إلى</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المتواضعين</w:t>
            </w:r>
            <w:r w:rsidRPr="0019613F">
              <w:rPr>
                <w:rFonts w:asciiTheme="majorBidi" w:hAnsiTheme="majorBidi" w:cstheme="majorBidi"/>
                <w:b/>
                <w:bCs/>
                <w:sz w:val="24"/>
                <w:szCs w:val="24"/>
                <w:lang w:val="en-US"/>
              </w:rPr>
              <w:t>.</w:t>
            </w:r>
          </w:p>
        </w:tc>
      </w:tr>
      <w:tr w:rsidR="00A57D52" w:rsidRPr="0019613F" w14:paraId="78DA7CC1" w14:textId="77777777" w:rsidTr="00900FA6">
        <w:tc>
          <w:tcPr>
            <w:tcW w:w="3969" w:type="dxa"/>
          </w:tcPr>
          <w:p w14:paraId="18ABC312" w14:textId="29CF1AC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Endvidere er du vor Herre, som vi opløfter vort hjertes øjne til, du Herre, som tilgiver vore lovløsheder og frelser vore sjæle fra undergang.</w:t>
            </w:r>
          </w:p>
        </w:tc>
        <w:tc>
          <w:tcPr>
            <w:tcW w:w="3969" w:type="dxa"/>
          </w:tcPr>
          <w:p w14:paraId="10674988" w14:textId="56332A2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also now, our Master, are He to Whom we </w:t>
            </w:r>
            <w:proofErr w:type="gramStart"/>
            <w:r w:rsidRPr="004332C7">
              <w:rPr>
                <w:rFonts w:asciiTheme="majorBidi" w:hAnsiTheme="majorBidi" w:cstheme="majorBidi"/>
                <w:sz w:val="24"/>
                <w:szCs w:val="24"/>
                <w:lang w:val="en-US"/>
              </w:rPr>
              <w:t>lift up</w:t>
            </w:r>
            <w:proofErr w:type="gramEnd"/>
            <w:r w:rsidRPr="004332C7">
              <w:rPr>
                <w:rFonts w:asciiTheme="majorBidi" w:hAnsiTheme="majorBidi" w:cstheme="majorBidi"/>
                <w:sz w:val="24"/>
                <w:szCs w:val="24"/>
                <w:lang w:val="en-US"/>
              </w:rPr>
              <w:t xml:space="preserve"> the eyes of our heart; the Lord Who forgives our iniquities and saves our souls from corruption.</w:t>
            </w:r>
          </w:p>
        </w:tc>
        <w:tc>
          <w:tcPr>
            <w:tcW w:w="2552" w:type="dxa"/>
          </w:tcPr>
          <w:p w14:paraId="657C9E87" w14:textId="30F3399E" w:rsidR="00A57D52" w:rsidRPr="006D1E9F" w:rsidRDefault="00A57D52" w:rsidP="00BC3A9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أيضا الآن يا سيدنا الذي</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نرفع أعين قلوبنا إليك أيها الرب</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الغافر آثامنا ومخلص نفوسنا</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من الفساد</w:t>
            </w:r>
            <w:r w:rsidRPr="006D1E9F">
              <w:rPr>
                <w:rFonts w:asciiTheme="majorBidi" w:hAnsiTheme="majorBidi" w:cstheme="majorBidi"/>
                <w:b/>
                <w:bCs/>
                <w:sz w:val="24"/>
                <w:szCs w:val="24"/>
                <w:lang w:val="en-US"/>
              </w:rPr>
              <w:t>.</w:t>
            </w:r>
          </w:p>
        </w:tc>
      </w:tr>
      <w:tr w:rsidR="00A57D52" w:rsidRPr="0019613F" w14:paraId="4361E131" w14:textId="77777777" w:rsidTr="00900FA6">
        <w:tc>
          <w:tcPr>
            <w:tcW w:w="3969" w:type="dxa"/>
          </w:tcPr>
          <w:p w14:paraId="70F0DE8A" w14:textId="51D0DE9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Vi tilbeder din usigelige medfølelse. Og vi beder dig give os din fred, for du har givet os alting.</w:t>
            </w:r>
          </w:p>
        </w:tc>
        <w:tc>
          <w:tcPr>
            <w:tcW w:w="3969" w:type="dxa"/>
          </w:tcPr>
          <w:p w14:paraId="639639A9" w14:textId="72327C0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worship Your ineffable compassion, and we ask You to give us Your peace, for You have given us all things.</w:t>
            </w:r>
          </w:p>
        </w:tc>
        <w:tc>
          <w:tcPr>
            <w:tcW w:w="2552" w:type="dxa"/>
          </w:tcPr>
          <w:p w14:paraId="152EE708" w14:textId="3E769988" w:rsidR="00A57D52" w:rsidRPr="006D1E9F" w:rsidRDefault="00A57D52" w:rsidP="00BC3A9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نسجد لتعطفك الذي لا ينطق به</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ونسألك أن تعطينا سلامك لأنك</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أعطيتنا كل شيء</w:t>
            </w:r>
            <w:r w:rsidRPr="006D1E9F">
              <w:rPr>
                <w:rFonts w:asciiTheme="majorBidi" w:hAnsiTheme="majorBidi" w:cstheme="majorBidi"/>
                <w:b/>
                <w:bCs/>
                <w:sz w:val="24"/>
                <w:szCs w:val="24"/>
                <w:lang w:val="en-US"/>
              </w:rPr>
              <w:t>.</w:t>
            </w:r>
          </w:p>
        </w:tc>
      </w:tr>
      <w:tr w:rsidR="00A57D52" w:rsidRPr="0019613F" w14:paraId="024030A5" w14:textId="77777777" w:rsidTr="00900FA6">
        <w:tc>
          <w:tcPr>
            <w:tcW w:w="3969" w:type="dxa"/>
          </w:tcPr>
          <w:p w14:paraId="1D08F2FD" w14:textId="09425AC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Tag os i din besiddelse, Gud, vor Frelser, for vi kender ingen anden end dig. Det er dit hellige navn, som vi udtaler.</w:t>
            </w:r>
          </w:p>
        </w:tc>
        <w:tc>
          <w:tcPr>
            <w:tcW w:w="3969" w:type="dxa"/>
          </w:tcPr>
          <w:p w14:paraId="7B5E93BF" w14:textId="2DCE071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Acquire us unto Yourself, O God our Savior, for we know none other but You. Your Holy Name we utter.</w:t>
            </w:r>
          </w:p>
        </w:tc>
        <w:tc>
          <w:tcPr>
            <w:tcW w:w="2552" w:type="dxa"/>
          </w:tcPr>
          <w:p w14:paraId="7656FD4C" w14:textId="0D590736" w:rsidR="00A57D52" w:rsidRPr="006D1E9F" w:rsidRDefault="00A57D52" w:rsidP="00BC3A9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اقتننا لك يا الله مخلصنا لأننا لا</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نعرف أحداً سواك. اسمك</w:t>
            </w:r>
            <w:r w:rsidR="00BC3A96"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القدوس هو الذي نقوله</w:t>
            </w:r>
            <w:r w:rsidRPr="006D1E9F">
              <w:rPr>
                <w:rFonts w:asciiTheme="majorBidi" w:hAnsiTheme="majorBidi" w:cstheme="majorBidi"/>
                <w:b/>
                <w:bCs/>
                <w:sz w:val="24"/>
                <w:szCs w:val="24"/>
                <w:lang w:val="en-US"/>
              </w:rPr>
              <w:t>.</w:t>
            </w:r>
          </w:p>
        </w:tc>
      </w:tr>
      <w:tr w:rsidR="00A57D52" w:rsidRPr="0019613F" w14:paraId="22400A37" w14:textId="77777777" w:rsidTr="00900FA6">
        <w:tc>
          <w:tcPr>
            <w:tcW w:w="3969" w:type="dxa"/>
          </w:tcPr>
          <w:p w14:paraId="7396C9EF" w14:textId="51A2012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Bring os tilbage, Gud, så vi igen frygter dig og længes efter dig. Lad os leve i nydelsen af dine goder.</w:t>
            </w:r>
          </w:p>
        </w:tc>
        <w:tc>
          <w:tcPr>
            <w:tcW w:w="3969" w:type="dxa"/>
          </w:tcPr>
          <w:p w14:paraId="7ACDC52B" w14:textId="3C21D35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Turn us, O God </w:t>
            </w:r>
            <w:proofErr w:type="spellStart"/>
            <w:r w:rsidRPr="004332C7">
              <w:rPr>
                <w:rFonts w:asciiTheme="majorBidi" w:hAnsiTheme="majorBidi" w:cstheme="majorBidi"/>
                <w:sz w:val="24"/>
                <w:szCs w:val="24"/>
                <w:lang w:val="en-US"/>
              </w:rPr>
              <w:t>utno</w:t>
            </w:r>
            <w:proofErr w:type="spellEnd"/>
            <w:r w:rsidRPr="004332C7">
              <w:rPr>
                <w:rFonts w:asciiTheme="majorBidi" w:hAnsiTheme="majorBidi" w:cstheme="majorBidi"/>
                <w:sz w:val="24"/>
                <w:szCs w:val="24"/>
                <w:lang w:val="en-US"/>
              </w:rPr>
              <w:t xml:space="preserve"> the fear of You and the desire of You. Be pleased that we may abide in the enjoyment of Your good things.</w:t>
            </w:r>
          </w:p>
        </w:tc>
        <w:tc>
          <w:tcPr>
            <w:tcW w:w="2552" w:type="dxa"/>
          </w:tcPr>
          <w:p w14:paraId="4311F064" w14:textId="5A85A280" w:rsidR="00A57D52" w:rsidRPr="006D1E9F" w:rsidRDefault="00A57D52" w:rsidP="00120BE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ردنا يا الله إلى خوفك وشوقك</w:t>
            </w:r>
            <w:r w:rsidRPr="006D1E9F">
              <w:rPr>
                <w:rFonts w:asciiTheme="majorBidi" w:hAnsiTheme="majorBidi" w:cstheme="majorBidi"/>
                <w:b/>
                <w:bCs/>
                <w:sz w:val="24"/>
                <w:szCs w:val="24"/>
                <w:lang w:val="en-US"/>
              </w:rPr>
              <w:t>.</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سر أن نكون في تمتع خيراتك</w:t>
            </w:r>
            <w:r w:rsidRPr="006D1E9F">
              <w:rPr>
                <w:rFonts w:asciiTheme="majorBidi" w:hAnsiTheme="majorBidi" w:cstheme="majorBidi"/>
                <w:b/>
                <w:bCs/>
                <w:sz w:val="24"/>
                <w:szCs w:val="24"/>
                <w:lang w:val="en-US"/>
              </w:rPr>
              <w:t>.</w:t>
            </w:r>
          </w:p>
        </w:tc>
      </w:tr>
      <w:tr w:rsidR="00A57D52" w:rsidRPr="0019613F" w14:paraId="21E212BB" w14:textId="77777777" w:rsidTr="00900FA6">
        <w:tc>
          <w:tcPr>
            <w:tcW w:w="3969" w:type="dxa"/>
          </w:tcPr>
          <w:p w14:paraId="0DD4AA50" w14:textId="4F13F69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løft dem, som har bøjet deres hoveder under din hånd, i livsførelse og smyk dem med dyder.</w:t>
            </w:r>
          </w:p>
        </w:tc>
        <w:tc>
          <w:tcPr>
            <w:tcW w:w="3969" w:type="dxa"/>
          </w:tcPr>
          <w:p w14:paraId="329679BC" w14:textId="2D7E011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those who have bowed their heads beneath Your hand, exalt them in their ways of life, and adorn them with virtues.</w:t>
            </w:r>
          </w:p>
        </w:tc>
        <w:tc>
          <w:tcPr>
            <w:tcW w:w="2552" w:type="dxa"/>
          </w:tcPr>
          <w:p w14:paraId="51C8DD63" w14:textId="0684532D" w:rsidR="00A57D52" w:rsidRPr="006D1E9F" w:rsidRDefault="00A57D52" w:rsidP="00120BE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والذين أحنوا رؤوسهم تحت يدك</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ارفعهم في السيرة زينهم</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بالفضائل</w:t>
            </w:r>
            <w:r w:rsidRPr="0019613F">
              <w:rPr>
                <w:rFonts w:asciiTheme="majorBidi" w:hAnsiTheme="majorBidi" w:cstheme="majorBidi"/>
                <w:b/>
                <w:bCs/>
                <w:sz w:val="24"/>
                <w:szCs w:val="24"/>
                <w:lang w:val="en-US"/>
              </w:rPr>
              <w:t>.</w:t>
            </w:r>
          </w:p>
        </w:tc>
      </w:tr>
      <w:tr w:rsidR="00A57D52" w:rsidRPr="0019613F" w14:paraId="7B11467E" w14:textId="77777777" w:rsidTr="00900FA6">
        <w:tc>
          <w:tcPr>
            <w:tcW w:w="3969" w:type="dxa"/>
          </w:tcPr>
          <w:p w14:paraId="78F55BC2" w14:textId="4BE8A1A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vi alle være værdige til dit Rige, som er i himlene, ved Guds, din gode Faders velbehag.</w:t>
            </w:r>
          </w:p>
        </w:tc>
        <w:tc>
          <w:tcPr>
            <w:tcW w:w="3969" w:type="dxa"/>
          </w:tcPr>
          <w:p w14:paraId="77CE1AC8" w14:textId="239341E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may we all be worthy of Your Kingdom in the heavens, through the good will of God, Your Good Father.</w:t>
            </w:r>
          </w:p>
        </w:tc>
        <w:tc>
          <w:tcPr>
            <w:tcW w:w="2552" w:type="dxa"/>
          </w:tcPr>
          <w:p w14:paraId="38E66DDB" w14:textId="0E180062" w:rsidR="00A57D52" w:rsidRPr="006D1E9F" w:rsidRDefault="00A57D52" w:rsidP="00120BE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ولنستحق كلنا ملكوتك الذي في</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السموات بمسرة أبيك الصالح</w:t>
            </w:r>
            <w:r w:rsidRPr="006D1E9F">
              <w:rPr>
                <w:rFonts w:asciiTheme="majorBidi" w:hAnsiTheme="majorBidi" w:cstheme="majorBidi"/>
                <w:b/>
                <w:bCs/>
                <w:sz w:val="24"/>
                <w:szCs w:val="24"/>
                <w:lang w:val="en-US"/>
              </w:rPr>
              <w:t>.</w:t>
            </w:r>
          </w:p>
        </w:tc>
      </w:tr>
      <w:tr w:rsidR="00A57D52" w:rsidRPr="0019613F" w14:paraId="71D69215" w14:textId="77777777" w:rsidTr="00900FA6">
        <w:tc>
          <w:tcPr>
            <w:tcW w:w="3969" w:type="dxa"/>
          </w:tcPr>
          <w:p w14:paraId="60CA4B1B" w14:textId="62E7A3D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Ham, som du er velsignet sammen med, tillige med Helligånden, Levendegøreren, af samme væsen som dig,</w:t>
            </w:r>
          </w:p>
        </w:tc>
        <w:tc>
          <w:tcPr>
            <w:tcW w:w="3969" w:type="dxa"/>
          </w:tcPr>
          <w:p w14:paraId="4BB0240C" w14:textId="2CA9DAE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With Whom You are blessed, with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3F63C703" w14:textId="516CC7BF" w:rsidR="00A57D52" w:rsidRPr="006D1E9F" w:rsidRDefault="00A57D52" w:rsidP="00120BE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هذا الذي أنت مبارك معه، ومع</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الروح القدس المحيي المساوي</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لك</w:t>
            </w:r>
            <w:r w:rsidRPr="006D1E9F">
              <w:rPr>
                <w:rFonts w:asciiTheme="majorBidi" w:hAnsiTheme="majorBidi" w:cstheme="majorBidi"/>
                <w:b/>
                <w:bCs/>
                <w:sz w:val="24"/>
                <w:szCs w:val="24"/>
                <w:lang w:val="en-US"/>
              </w:rPr>
              <w:t>.</w:t>
            </w:r>
          </w:p>
        </w:tc>
      </w:tr>
      <w:tr w:rsidR="00A57D52" w:rsidRPr="0019613F" w14:paraId="27657B39" w14:textId="77777777" w:rsidTr="00900FA6">
        <w:tc>
          <w:tcPr>
            <w:tcW w:w="3969" w:type="dxa"/>
          </w:tcPr>
          <w:p w14:paraId="4FAF2138" w14:textId="7E74CF0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0C9A4946" w14:textId="5AB1CF0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15F9B370" w14:textId="58053004" w:rsidR="00A57D52" w:rsidRPr="006D1E9F" w:rsidRDefault="00A57D52" w:rsidP="00120BE1">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وإلي دهر الدهور</w:t>
            </w:r>
            <w:r w:rsidR="00120BE1"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كلها. أمين</w:t>
            </w:r>
            <w:r w:rsidRPr="0019613F">
              <w:rPr>
                <w:rFonts w:asciiTheme="majorBidi" w:hAnsiTheme="majorBidi" w:cstheme="majorBidi"/>
                <w:b/>
                <w:bCs/>
                <w:sz w:val="24"/>
                <w:szCs w:val="24"/>
                <w:lang w:val="en-US"/>
              </w:rPr>
              <w:t>.</w:t>
            </w:r>
          </w:p>
        </w:tc>
      </w:tr>
      <w:tr w:rsidR="00906FE5" w:rsidRPr="0019613F" w14:paraId="4472F615" w14:textId="77777777" w:rsidTr="00900FA6">
        <w:tc>
          <w:tcPr>
            <w:tcW w:w="3969" w:type="dxa"/>
          </w:tcPr>
          <w:p w14:paraId="208943B6"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4CF758E9"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481ABA89" w14:textId="77777777" w:rsidR="00906FE5" w:rsidRPr="006D1E9F" w:rsidRDefault="00906FE5" w:rsidP="00120BE1">
            <w:pPr>
              <w:autoSpaceDE w:val="0"/>
              <w:autoSpaceDN w:val="0"/>
              <w:bidi/>
              <w:adjustRightInd w:val="0"/>
              <w:jc w:val="both"/>
              <w:rPr>
                <w:rFonts w:asciiTheme="majorBidi" w:hAnsiTheme="majorBidi" w:cstheme="majorBidi"/>
                <w:b/>
                <w:bCs/>
                <w:sz w:val="24"/>
                <w:szCs w:val="24"/>
                <w:rtl/>
              </w:rPr>
            </w:pPr>
          </w:p>
        </w:tc>
      </w:tr>
      <w:tr w:rsidR="00A57D52" w:rsidRPr="0019613F" w14:paraId="3D16CE2D" w14:textId="77777777" w:rsidTr="00900FA6">
        <w:tc>
          <w:tcPr>
            <w:tcW w:w="3969" w:type="dxa"/>
          </w:tcPr>
          <w:p w14:paraId="2723F0B2" w14:textId="7E446486"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lastRenderedPageBreak/>
              <w:t>Præsten vender sig mod vest og korstegner menigheden med korset, som er i hans hånd, mens han siger:</w:t>
            </w:r>
          </w:p>
        </w:tc>
        <w:tc>
          <w:tcPr>
            <w:tcW w:w="3969" w:type="dxa"/>
          </w:tcPr>
          <w:p w14:paraId="28D5B72E" w14:textId="20D157E0"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toward the West and signs the people with the cross in his hand, and says:</w:t>
            </w:r>
          </w:p>
        </w:tc>
        <w:tc>
          <w:tcPr>
            <w:tcW w:w="2552" w:type="dxa"/>
          </w:tcPr>
          <w:p w14:paraId="29E1235F" w14:textId="30DFAB47" w:rsidR="00A57D52" w:rsidRPr="00C06844" w:rsidRDefault="00A57D52" w:rsidP="00120BE1">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يتجه إلي الغرب، ويرشم الشعب بالصليب</w:t>
            </w:r>
            <w:r w:rsidR="00120BE1"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الذي بيده ويقول:</w:t>
            </w:r>
          </w:p>
        </w:tc>
      </w:tr>
      <w:tr w:rsidR="00A57D52" w:rsidRPr="004332C7" w14:paraId="3DBA6C3C" w14:textId="77777777" w:rsidTr="00900FA6">
        <w:tc>
          <w:tcPr>
            <w:tcW w:w="3969" w:type="dxa"/>
          </w:tcPr>
          <w:p w14:paraId="341ECF38" w14:textId="3F088E01"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57D52" w:rsidRPr="004332C7">
              <w:rPr>
                <w:rFonts w:asciiTheme="majorBidi" w:hAnsiTheme="majorBidi" w:cstheme="majorBidi"/>
                <w:b/>
                <w:bCs/>
                <w:color w:val="C10000"/>
                <w:sz w:val="24"/>
                <w:szCs w:val="24"/>
              </w:rPr>
              <w:t>:</w:t>
            </w:r>
          </w:p>
          <w:p w14:paraId="2EF065F2" w14:textId="1D005F3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Fred være med jer Alle</w:t>
            </w:r>
          </w:p>
        </w:tc>
        <w:tc>
          <w:tcPr>
            <w:tcW w:w="3969" w:type="dxa"/>
          </w:tcPr>
          <w:p w14:paraId="3E89A26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783C756" w14:textId="4128C97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Peace be with all.</w:t>
            </w:r>
          </w:p>
        </w:tc>
        <w:tc>
          <w:tcPr>
            <w:tcW w:w="2552" w:type="dxa"/>
          </w:tcPr>
          <w:p w14:paraId="51E0162A"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75830096" w14:textId="7863EB14" w:rsidR="00A57D52" w:rsidRPr="006D1E9F" w:rsidRDefault="00B83FF4"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السلام لجميعكم</w:t>
            </w:r>
            <w:r w:rsidR="00A57D52" w:rsidRPr="006D1E9F">
              <w:rPr>
                <w:rFonts w:asciiTheme="majorBidi" w:hAnsiTheme="majorBidi" w:cstheme="majorBidi"/>
                <w:b/>
                <w:bCs/>
                <w:color w:val="000000"/>
                <w:sz w:val="24"/>
                <w:szCs w:val="24"/>
              </w:rPr>
              <w:t>.</w:t>
            </w:r>
          </w:p>
        </w:tc>
      </w:tr>
      <w:tr w:rsidR="00624D26" w:rsidRPr="004332C7" w14:paraId="472EEF36" w14:textId="77777777" w:rsidTr="00900FA6">
        <w:tc>
          <w:tcPr>
            <w:tcW w:w="3969" w:type="dxa"/>
          </w:tcPr>
          <w:p w14:paraId="1B8392F1"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1A8D915"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59CB093"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4332C7" w14:paraId="73865A34" w14:textId="77777777" w:rsidTr="00900FA6">
        <w:tc>
          <w:tcPr>
            <w:tcW w:w="3969" w:type="dxa"/>
          </w:tcPr>
          <w:p w14:paraId="325108C9" w14:textId="4CDF353A"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33D70972" w14:textId="69CAD80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Og med din ånd</w:t>
            </w:r>
          </w:p>
        </w:tc>
        <w:tc>
          <w:tcPr>
            <w:tcW w:w="3969" w:type="dxa"/>
          </w:tcPr>
          <w:p w14:paraId="2844BF98"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5B923779" w14:textId="7076F04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6A4995CF"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13670DBA" w14:textId="45321A97"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ولروحك ايضا</w:t>
            </w:r>
            <w:r w:rsidRPr="006D1E9F">
              <w:rPr>
                <w:rFonts w:asciiTheme="majorBidi" w:hAnsiTheme="majorBidi" w:cstheme="majorBidi"/>
                <w:b/>
                <w:bCs/>
                <w:color w:val="000000"/>
                <w:sz w:val="24"/>
                <w:szCs w:val="24"/>
              </w:rPr>
              <w:t>.</w:t>
            </w:r>
          </w:p>
        </w:tc>
      </w:tr>
      <w:tr w:rsidR="00A57D52" w:rsidRPr="0019613F" w14:paraId="41811FEA" w14:textId="77777777" w:rsidTr="00900FA6">
        <w:tc>
          <w:tcPr>
            <w:tcW w:w="3969" w:type="dxa"/>
          </w:tcPr>
          <w:p w14:paraId="237CE1A3" w14:textId="4002D59E"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absolutionsbønnen (Tahlil) til Sønnen, stadig vestvendt og med hovedet bøjet:</w:t>
            </w:r>
          </w:p>
        </w:tc>
        <w:tc>
          <w:tcPr>
            <w:tcW w:w="3969" w:type="dxa"/>
          </w:tcPr>
          <w:p w14:paraId="08E8E9FC" w14:textId="7667A4BF" w:rsidR="00A57D52" w:rsidRPr="004332C7" w:rsidRDefault="00A57D52" w:rsidP="00906FE5">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Absolution to the Son</w:t>
            </w:r>
            <w:r w:rsidR="00906FE5"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The priest looks towards the West and, bowing his head, praying the following Absolution</w:t>
            </w:r>
          </w:p>
        </w:tc>
        <w:tc>
          <w:tcPr>
            <w:tcW w:w="2552" w:type="dxa"/>
          </w:tcPr>
          <w:p w14:paraId="6A650BC3" w14:textId="74CE81E4"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ثم يقول الكاهن التحليل الثالث جهراً ووجهه إلى الغرب وهو مطامن الرأس </w:t>
            </w:r>
            <w:r w:rsidR="00300160"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تحليل الابن</w:t>
            </w:r>
            <w:r w:rsidRPr="00C06844">
              <w:rPr>
                <w:rFonts w:asciiTheme="majorBidi" w:hAnsiTheme="majorBidi" w:cstheme="majorBidi"/>
                <w:b/>
                <w:bCs/>
                <w:color w:val="1F497D" w:themeColor="text2"/>
                <w:sz w:val="24"/>
                <w:szCs w:val="24"/>
                <w:rtl/>
                <w:lang w:val="en-US"/>
              </w:rPr>
              <w:t>(</w:t>
            </w:r>
          </w:p>
        </w:tc>
      </w:tr>
      <w:tr w:rsidR="00A57D52" w:rsidRPr="0019613F" w14:paraId="50F09803" w14:textId="77777777" w:rsidTr="00900FA6">
        <w:tc>
          <w:tcPr>
            <w:tcW w:w="3969" w:type="dxa"/>
          </w:tcPr>
          <w:p w14:paraId="11B23950" w14:textId="368E5B7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Herre og Mester, Jesus Kristus, enbårne Søn og Gud Faders Ord; som har brudt alle vore synders bånd ved sin   frelsen de og livgivende lidelse;</w:t>
            </w:r>
          </w:p>
        </w:tc>
        <w:tc>
          <w:tcPr>
            <w:tcW w:w="3969" w:type="dxa"/>
          </w:tcPr>
          <w:p w14:paraId="7D4D7BB7" w14:textId="04CD749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Master, Lord Jesus Christ, the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and Logos of God the Father, Who has broken every bond of our sins through His saving, life-giving sufferings.</w:t>
            </w:r>
          </w:p>
        </w:tc>
        <w:tc>
          <w:tcPr>
            <w:tcW w:w="2552" w:type="dxa"/>
          </w:tcPr>
          <w:p w14:paraId="20900A87" w14:textId="199E858D"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أيها السيد الرب يسوع المسيح</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ابن الله الوحيد وكلمة الله الآب</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الذي قطع كل رباطات خطايانا</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من قبل آلامه المخلصة</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المحيية</w:t>
            </w:r>
            <w:r w:rsidRPr="0019613F">
              <w:rPr>
                <w:rFonts w:asciiTheme="majorBidi" w:hAnsiTheme="majorBidi" w:cstheme="majorBidi"/>
                <w:b/>
                <w:bCs/>
                <w:sz w:val="24"/>
                <w:szCs w:val="24"/>
                <w:lang w:val="en-US"/>
              </w:rPr>
              <w:t>.</w:t>
            </w:r>
          </w:p>
        </w:tc>
      </w:tr>
      <w:tr w:rsidR="00A57D52" w:rsidRPr="0019613F" w14:paraId="60D3EF2E" w14:textId="77777777" w:rsidTr="00900FA6">
        <w:tc>
          <w:tcPr>
            <w:tcW w:w="3969" w:type="dxa"/>
          </w:tcPr>
          <w:p w14:paraId="3904830E" w14:textId="0623FC1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som har åndet ind i ansigtet på sine hellige disciple og apostle og sagt til dem:</w:t>
            </w:r>
          </w:p>
        </w:tc>
        <w:tc>
          <w:tcPr>
            <w:tcW w:w="3969" w:type="dxa"/>
          </w:tcPr>
          <w:p w14:paraId="7D24935D" w14:textId="5245D49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breathed into the face of His holy disciples and saintly apostles, and said to them:</w:t>
            </w:r>
          </w:p>
        </w:tc>
        <w:tc>
          <w:tcPr>
            <w:tcW w:w="2552" w:type="dxa"/>
          </w:tcPr>
          <w:p w14:paraId="7F364A79" w14:textId="7139420C"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الذي نفخ في وجه تلاميذه</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القديسين ورسله الأطهار</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المكرمين وقال لهم</w:t>
            </w:r>
            <w:r w:rsidRPr="0019613F">
              <w:rPr>
                <w:rFonts w:asciiTheme="majorBidi" w:hAnsiTheme="majorBidi" w:cstheme="majorBidi"/>
                <w:b/>
                <w:bCs/>
                <w:sz w:val="24"/>
                <w:szCs w:val="24"/>
                <w:lang w:val="en-US"/>
              </w:rPr>
              <w:t>:</w:t>
            </w:r>
          </w:p>
        </w:tc>
      </w:tr>
      <w:tr w:rsidR="00A57D52" w:rsidRPr="0019613F" w14:paraId="3018F40E" w14:textId="77777777" w:rsidTr="00900FA6">
        <w:tc>
          <w:tcPr>
            <w:tcW w:w="3969" w:type="dxa"/>
          </w:tcPr>
          <w:p w14:paraId="3D8B8EDA" w14:textId="2D89AEE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Modtag Helligånden. Dem, som I forlader deres synder, er de for­ ladt, og dem, som I fastholder deri, de er fastholdt deri".</w:t>
            </w:r>
          </w:p>
        </w:tc>
        <w:tc>
          <w:tcPr>
            <w:tcW w:w="3969" w:type="dxa"/>
          </w:tcPr>
          <w:p w14:paraId="2DF4248D" w14:textId="1CBEF30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“Receive the Holy Spirit. If you forgive the sins of any, they are forgiven; if you retain the sins of any, they are retained.”</w:t>
            </w:r>
          </w:p>
        </w:tc>
        <w:tc>
          <w:tcPr>
            <w:tcW w:w="2552" w:type="dxa"/>
          </w:tcPr>
          <w:p w14:paraId="0A2B0985" w14:textId="3845236E"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اقبلوا الروح القدس من غفرتم</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لهم خطاياهم غفرت لهم ومن</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أمسكتموها عليهم أمسكت</w:t>
            </w:r>
            <w:r w:rsidRPr="0019613F">
              <w:rPr>
                <w:rFonts w:asciiTheme="majorBidi" w:hAnsiTheme="majorBidi" w:cstheme="majorBidi"/>
                <w:b/>
                <w:bCs/>
                <w:sz w:val="24"/>
                <w:szCs w:val="24"/>
                <w:lang w:val="en-US"/>
              </w:rPr>
              <w:t>.</w:t>
            </w:r>
          </w:p>
        </w:tc>
      </w:tr>
      <w:tr w:rsidR="00A57D52" w:rsidRPr="0019613F" w14:paraId="45994FBE" w14:textId="77777777" w:rsidTr="00900FA6">
        <w:tc>
          <w:tcPr>
            <w:tcW w:w="3969" w:type="dxa"/>
          </w:tcPr>
          <w:p w14:paraId="48579487" w14:textId="2523DFA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Du, Herre, har nu også gennem dine hellige apostle begunstiget dem, som til enhver tid virker i din hellige kirkes præsteskab, til at forlade synd på jorden og til at binde og løse al uretfærdigheds bånd.</w:t>
            </w:r>
          </w:p>
        </w:tc>
        <w:tc>
          <w:tcPr>
            <w:tcW w:w="3969" w:type="dxa"/>
          </w:tcPr>
          <w:p w14:paraId="62E9D7E8" w14:textId="388D407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also now, O our Master, have given grace through Your holy apostles to those who for a time labor in the Priesthood in Your Holy Church, to forgive sin upon the earth, and to bind and to </w:t>
            </w:r>
            <w:proofErr w:type="gramStart"/>
            <w:r w:rsidRPr="004332C7">
              <w:rPr>
                <w:rFonts w:asciiTheme="majorBidi" w:hAnsiTheme="majorBidi" w:cstheme="majorBidi"/>
                <w:sz w:val="24"/>
                <w:szCs w:val="24"/>
                <w:lang w:val="en-US"/>
              </w:rPr>
              <w:t>loose</w:t>
            </w:r>
            <w:proofErr w:type="gramEnd"/>
            <w:r w:rsidRPr="004332C7">
              <w:rPr>
                <w:rFonts w:asciiTheme="majorBidi" w:hAnsiTheme="majorBidi" w:cstheme="majorBidi"/>
                <w:sz w:val="24"/>
                <w:szCs w:val="24"/>
                <w:lang w:val="en-US"/>
              </w:rPr>
              <w:t xml:space="preserve"> every bond of iniquity.</w:t>
            </w:r>
          </w:p>
        </w:tc>
        <w:tc>
          <w:tcPr>
            <w:tcW w:w="2552" w:type="dxa"/>
          </w:tcPr>
          <w:p w14:paraId="400CC974" w14:textId="7E6CB84E" w:rsidR="00A57D52" w:rsidRPr="006D1E9F" w:rsidRDefault="00A57D52" w:rsidP="00906FE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الآن أيضا يا سيدنا من قبل</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رسلك الأطهار أنعمت على</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الذين يعملون في الكهنوت كل</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زمان في كنيستك المقدسة أن</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يغفروا الخطايا على الأرض</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ويربطوا ويحلوا كل رباطات</w:t>
            </w:r>
            <w:r w:rsidR="00906FE5"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الظلم</w:t>
            </w:r>
            <w:r w:rsidRPr="006D1E9F">
              <w:rPr>
                <w:rFonts w:asciiTheme="majorBidi" w:hAnsiTheme="majorBidi" w:cstheme="majorBidi"/>
                <w:b/>
                <w:bCs/>
                <w:sz w:val="24"/>
                <w:szCs w:val="24"/>
                <w:lang w:val="en-US"/>
              </w:rPr>
              <w:t>.</w:t>
            </w:r>
          </w:p>
        </w:tc>
      </w:tr>
      <w:tr w:rsidR="00A57D52" w:rsidRPr="0019613F" w14:paraId="5A3D144F" w14:textId="77777777" w:rsidTr="00900FA6">
        <w:tc>
          <w:tcPr>
            <w:tcW w:w="3969" w:type="dxa"/>
          </w:tcPr>
          <w:p w14:paraId="2594F561" w14:textId="2805005C"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Nu beder vi for dine tjenere og bønfalder din godhed, du menneskekærlige, for mine fædre og mine brødre og min ringhed- som bøjer deres hoveder for din hellige herlighed</w:t>
            </w:r>
          </w:p>
        </w:tc>
        <w:tc>
          <w:tcPr>
            <w:tcW w:w="3969" w:type="dxa"/>
          </w:tcPr>
          <w:p w14:paraId="5E965D68" w14:textId="51083C7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Now, also we ask and entreat Your goodness, O Lover of Mankind, for Your servants, my fathers, and my brethren, and my weakness; those who bow their heads before Your holy glory.</w:t>
            </w:r>
          </w:p>
        </w:tc>
        <w:tc>
          <w:tcPr>
            <w:tcW w:w="2552" w:type="dxa"/>
          </w:tcPr>
          <w:p w14:paraId="498A5072" w14:textId="705D8E7C"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أيضا نسأل ونطلب من</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صلاحك يا محب البشر عن</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عبيدك أبائي وأخوتي وضعفي</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هؤلاء المنحنين برؤوسهم أمام</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مجدك المقدس</w:t>
            </w:r>
            <w:r w:rsidRPr="0019613F">
              <w:rPr>
                <w:rFonts w:asciiTheme="majorBidi" w:hAnsiTheme="majorBidi" w:cstheme="majorBidi"/>
                <w:b/>
                <w:bCs/>
                <w:sz w:val="24"/>
                <w:szCs w:val="24"/>
                <w:lang w:val="en-US"/>
              </w:rPr>
              <w:t>.</w:t>
            </w:r>
          </w:p>
        </w:tc>
      </w:tr>
      <w:tr w:rsidR="00A57D52" w:rsidRPr="0019613F" w14:paraId="3E060045" w14:textId="77777777" w:rsidTr="00900FA6">
        <w:tc>
          <w:tcPr>
            <w:tcW w:w="3969" w:type="dxa"/>
          </w:tcPr>
          <w:p w14:paraId="7440EDF1" w14:textId="53B6AAA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skænk os din nåde og bryd alle vore syn­ ders bånd. Men om vi har begået nogen synd imod dig, bevidst eller ubevidst, i hjertebetrængthed, i gerning eller i ord, eller af modløshed - du, Herre, er den, som kender menneskenes svaghed, ligesom du er god og menneske­ kærlig - Gud, skænk os forladelse for vore synder.</w:t>
            </w:r>
          </w:p>
        </w:tc>
        <w:tc>
          <w:tcPr>
            <w:tcW w:w="3969" w:type="dxa"/>
          </w:tcPr>
          <w:p w14:paraId="79F52F2F" w14:textId="35ECCD2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Dispense to us Your mercy, and loose every bond of our sins and, if we have committed any sin against You, knowingly or unknowingly, or through anguish of heart, or in deed, or word, or from faint-heartedness, O Master,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knows the weakness of men, as a Good One and Lover of Mankind, O God, grant us the forgiveness of our sins.</w:t>
            </w:r>
          </w:p>
        </w:tc>
        <w:tc>
          <w:tcPr>
            <w:tcW w:w="2552" w:type="dxa"/>
          </w:tcPr>
          <w:p w14:paraId="4E2008FF" w14:textId="50FBE147"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ارزقنا رحمتك وأقطع كل</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رباطات خطايانا. وإن كنا</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أخطأنا إليك في شيء بعلم أو</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بغير علم أو بجزع القلب أو</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بالفعل أو بالقول أو بصغر</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القلب فأنت أيها السيد العارف</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بضعف البشر كصالح ومحب</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للبشر، اللهم أنعم علينا بغفران</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tc>
      </w:tr>
      <w:tr w:rsidR="00A57D52" w:rsidRPr="0019613F" w14:paraId="17C4BEAE" w14:textId="77777777" w:rsidTr="00900FA6">
        <w:tc>
          <w:tcPr>
            <w:tcW w:w="3969" w:type="dxa"/>
          </w:tcPr>
          <w:p w14:paraId="0745248C" w14:textId="2BE78C3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Velsign os. Gør os rene, gør os frie. Og befri hele dit folk: Fyld os med ærefrygt for dig og bring os i overensstemmelse med din hellige og gode vilje. Thi du er vor Gud. Ære og pris, magt og tilbedelse tilkommer dig, tillige med din gode Fader og Helligånden, Levendegøreren, af samme væsen som dig,</w:t>
            </w:r>
            <w:r w:rsidR="00906FE5">
              <w:rPr>
                <w:rFonts w:asciiTheme="majorBidi" w:hAnsiTheme="majorBidi" w:cstheme="majorBidi"/>
                <w:sz w:val="24"/>
                <w:szCs w:val="24"/>
              </w:rPr>
              <w:t xml:space="preserve"> </w:t>
            </w:r>
          </w:p>
        </w:tc>
        <w:tc>
          <w:tcPr>
            <w:tcW w:w="3969" w:type="dxa"/>
          </w:tcPr>
          <w:p w14:paraId="0297BB4C" w14:textId="24C5AB9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Bless us, purify us; absolve us, and all Your people. Fill us with Your fear, and straighten us for Your holy good will, for You are our God, and the glory, the honor, the dominion, and the worship are due unto You, with Your good Father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11F8FB13" w14:textId="3595656E"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باركنا، طهرنا، حاللنا وحالل</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كل شعبك. املأنا من خوفك</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وقومنا إلى إرادتك المقدسة</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الصالحة لأنك أنت هو إلهنا</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ويليق بك المجد والكرامة</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والعز</w:t>
            </w:r>
            <w:r w:rsidR="00E314D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والسجود مع أبيك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الصالح والروح القدس المحيي</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المساوي لك</w:t>
            </w:r>
            <w:r w:rsidRPr="0019613F">
              <w:rPr>
                <w:rFonts w:asciiTheme="majorBidi" w:hAnsiTheme="majorBidi" w:cstheme="majorBidi"/>
                <w:b/>
                <w:bCs/>
                <w:sz w:val="24"/>
                <w:szCs w:val="24"/>
                <w:lang w:val="en-US"/>
              </w:rPr>
              <w:t>.</w:t>
            </w:r>
          </w:p>
        </w:tc>
      </w:tr>
      <w:tr w:rsidR="00A57D52" w:rsidRPr="0019613F" w14:paraId="7C1E825F" w14:textId="77777777" w:rsidTr="00900FA6">
        <w:tc>
          <w:tcPr>
            <w:tcW w:w="3969" w:type="dxa"/>
          </w:tcPr>
          <w:p w14:paraId="71D3DB38" w14:textId="23702A3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nu og altid og i alle evigheders evighed. Amen.</w:t>
            </w:r>
          </w:p>
        </w:tc>
        <w:tc>
          <w:tcPr>
            <w:tcW w:w="3969" w:type="dxa"/>
          </w:tcPr>
          <w:p w14:paraId="678DF485" w14:textId="6AD890F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4BEA71D9" w14:textId="081DDA59"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الدهور. آمين</w:t>
            </w:r>
            <w:r w:rsidRPr="006D1E9F">
              <w:rPr>
                <w:rFonts w:asciiTheme="majorBidi" w:hAnsiTheme="majorBidi" w:cstheme="majorBidi"/>
                <w:b/>
                <w:bCs/>
                <w:sz w:val="24"/>
                <w:szCs w:val="24"/>
                <w:lang w:val="en-US"/>
              </w:rPr>
              <w:t>.</w:t>
            </w:r>
          </w:p>
        </w:tc>
      </w:tr>
      <w:tr w:rsidR="00A57D52" w:rsidRPr="0019613F" w14:paraId="3BDA587E" w14:textId="77777777" w:rsidTr="00900FA6">
        <w:tc>
          <w:tcPr>
            <w:tcW w:w="3969" w:type="dxa"/>
          </w:tcPr>
          <w:p w14:paraId="438BF44E" w14:textId="40B28AE7" w:rsidR="00A57D52" w:rsidRPr="00C06844" w:rsidRDefault="00EA0734"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Efter dette placerer præsten korset på e</w:t>
            </w:r>
            <w:r w:rsidR="002B304E" w:rsidRPr="00C06844">
              <w:rPr>
                <w:rFonts w:asciiTheme="majorBidi" w:hAnsiTheme="majorBidi" w:cstheme="majorBidi"/>
                <w:color w:val="1F497D" w:themeColor="text2"/>
                <w:sz w:val="24"/>
                <w:szCs w:val="24"/>
              </w:rPr>
              <w:t>vangeliet og kysser begge. Så nærmer menigheden sig for at modtage velsignelsen under hvilken de alle synger den passende afslutning på bønnen (kaldet den generelle kanon).</w:t>
            </w:r>
          </w:p>
          <w:p w14:paraId="2BD57418" w14:textId="119F6795" w:rsidR="00EA0734" w:rsidRPr="004332C7" w:rsidRDefault="00EA0734" w:rsidP="00C767E9">
            <w:pPr>
              <w:jc w:val="both"/>
              <w:rPr>
                <w:rFonts w:asciiTheme="majorBidi" w:hAnsiTheme="majorBidi" w:cstheme="majorBidi"/>
                <w:color w:val="4F81BD" w:themeColor="accent1"/>
                <w:sz w:val="24"/>
                <w:szCs w:val="24"/>
                <w:highlight w:val="yellow"/>
              </w:rPr>
            </w:pPr>
          </w:p>
        </w:tc>
        <w:tc>
          <w:tcPr>
            <w:tcW w:w="3969" w:type="dxa"/>
          </w:tcPr>
          <w:p w14:paraId="36D39236" w14:textId="7D8FC216"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this, the priest places the cross upon the Gospel and kisses both. Then the people approach to receive their blessing during which they all chant the appropriate conclusion of the Prayer (called General Canon).</w:t>
            </w:r>
          </w:p>
        </w:tc>
        <w:tc>
          <w:tcPr>
            <w:tcW w:w="2552" w:type="dxa"/>
          </w:tcPr>
          <w:p w14:paraId="6D9D051F" w14:textId="592591A0" w:rsidR="00A57D52" w:rsidRPr="00C06844" w:rsidRDefault="00A57D52" w:rsidP="00E314DB">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ذلك يضع الكاهن الصليب عل الإنجيل</w:t>
            </w:r>
            <w:r w:rsidR="00E314DB"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ويقبل الصليب والإنجيل، وبعده جميع</w:t>
            </w:r>
            <w:r w:rsidR="00E314DB"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الشعب، بينما يرتلونقانون ختام الصلوات</w:t>
            </w:r>
            <w:r w:rsidR="00E314DB"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الإجتماعية التالي.</w:t>
            </w:r>
          </w:p>
        </w:tc>
      </w:tr>
      <w:tr w:rsidR="00A57D52" w:rsidRPr="0019613F" w14:paraId="3DB4B375" w14:textId="77777777" w:rsidTr="00900FA6">
        <w:tc>
          <w:tcPr>
            <w:tcW w:w="3969" w:type="dxa"/>
          </w:tcPr>
          <w:p w14:paraId="4281B8B5"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0597D6EB" w14:textId="6E6CE9A3" w:rsidR="00A57D52" w:rsidRPr="004332C7" w:rsidRDefault="00A57D52" w:rsidP="00C767E9">
            <w:pPr>
              <w:jc w:val="both"/>
              <w:rPr>
                <w:rFonts w:asciiTheme="majorBidi" w:hAnsiTheme="majorBidi" w:cstheme="majorBidi"/>
                <w:sz w:val="24"/>
                <w:szCs w:val="24"/>
                <w:lang w:val="en-US"/>
              </w:rPr>
            </w:pPr>
          </w:p>
        </w:tc>
        <w:tc>
          <w:tcPr>
            <w:tcW w:w="2552" w:type="dxa"/>
          </w:tcPr>
          <w:p w14:paraId="2D1C9CB6"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38AB4B0E" w14:textId="77777777" w:rsidTr="00900FA6">
        <w:tc>
          <w:tcPr>
            <w:tcW w:w="3969" w:type="dxa"/>
            <w:shd w:val="clear" w:color="auto" w:fill="EAF1DD" w:themeFill="accent3" w:themeFillTint="33"/>
          </w:tcPr>
          <w:p w14:paraId="585551F7" w14:textId="586EC79C" w:rsidR="00A57D52" w:rsidRPr="00BF26AB" w:rsidRDefault="00A57D52" w:rsidP="00E11876">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Den afsluttende hymne</w:t>
            </w:r>
          </w:p>
        </w:tc>
        <w:tc>
          <w:tcPr>
            <w:tcW w:w="3969" w:type="dxa"/>
            <w:shd w:val="clear" w:color="auto" w:fill="EAF1DD" w:themeFill="accent3" w:themeFillTint="33"/>
          </w:tcPr>
          <w:p w14:paraId="5C364EFD" w14:textId="634C0694" w:rsidR="00A57D52" w:rsidRPr="00BF26AB" w:rsidRDefault="00A57D52" w:rsidP="00E11876">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The Concluding Hymn</w:t>
            </w:r>
          </w:p>
        </w:tc>
        <w:tc>
          <w:tcPr>
            <w:tcW w:w="2552" w:type="dxa"/>
            <w:shd w:val="clear" w:color="auto" w:fill="EAF1DD" w:themeFill="accent3" w:themeFillTint="33"/>
          </w:tcPr>
          <w:p w14:paraId="2A812D15" w14:textId="43BFC8F4" w:rsidR="00A57D52" w:rsidRPr="006D1E9F" w:rsidRDefault="00A57D52" w:rsidP="00E11876">
            <w:pPr>
              <w:bidi/>
              <w:jc w:val="center"/>
              <w:rPr>
                <w:rFonts w:asciiTheme="majorBidi" w:hAnsiTheme="majorBidi" w:cstheme="majorBidi"/>
                <w:b/>
                <w:bCs/>
                <w:sz w:val="28"/>
                <w:szCs w:val="28"/>
                <w:lang w:val="en-US"/>
              </w:rPr>
            </w:pPr>
            <w:r w:rsidRPr="006D1E9F">
              <w:rPr>
                <w:rFonts w:asciiTheme="majorBidi" w:hAnsiTheme="majorBidi" w:cstheme="majorBidi"/>
                <w:b/>
                <w:bCs/>
                <w:color w:val="C10000"/>
                <w:sz w:val="28"/>
                <w:szCs w:val="28"/>
                <w:rtl/>
              </w:rPr>
              <w:t>لحن ختام الصلاة</w:t>
            </w:r>
          </w:p>
        </w:tc>
      </w:tr>
      <w:tr w:rsidR="00A57D52" w:rsidRPr="0019613F" w14:paraId="3D59399E" w14:textId="77777777" w:rsidTr="00900FA6">
        <w:tc>
          <w:tcPr>
            <w:tcW w:w="3969" w:type="dxa"/>
          </w:tcPr>
          <w:p w14:paraId="148B8D3E" w14:textId="00DAA379" w:rsidR="00A57D52"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69763E" w:rsidRPr="004332C7">
              <w:rPr>
                <w:rFonts w:asciiTheme="majorBidi" w:hAnsiTheme="majorBidi" w:cstheme="majorBidi"/>
                <w:b/>
                <w:bCs/>
                <w:color w:val="C10000"/>
                <w:sz w:val="24"/>
                <w:szCs w:val="24"/>
              </w:rPr>
              <w:t>:</w:t>
            </w:r>
          </w:p>
          <w:p w14:paraId="1E6B3C6B" w14:textId="7560AB3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Amen Halleluja. Ære være Faderen og Sønnen og Helligånden, nu og altid og i evighedernes evighed. </w:t>
            </w:r>
            <w:r w:rsidRPr="004332C7">
              <w:rPr>
                <w:rFonts w:asciiTheme="majorBidi" w:hAnsiTheme="majorBidi" w:cstheme="majorBidi"/>
                <w:sz w:val="24"/>
                <w:szCs w:val="24"/>
                <w:lang w:val="en-US"/>
              </w:rPr>
              <w:t>Amen.</w:t>
            </w:r>
          </w:p>
        </w:tc>
        <w:tc>
          <w:tcPr>
            <w:tcW w:w="3969" w:type="dxa"/>
          </w:tcPr>
          <w:p w14:paraId="24E588D6" w14:textId="0E587965"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12F990AB" w14:textId="6D139FC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Amen. Alleluia: Glory be to the Father and to the Son and to the Holy Spirit: now and forever and unto the ages of ages: Amen.</w:t>
            </w:r>
          </w:p>
        </w:tc>
        <w:tc>
          <w:tcPr>
            <w:tcW w:w="2552" w:type="dxa"/>
          </w:tcPr>
          <w:p w14:paraId="01661BC5"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0B2FA1A7" w14:textId="6544C252" w:rsidR="00A57D52" w:rsidRPr="006D1E9F" w:rsidRDefault="00A57D52" w:rsidP="00E314DB">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امين هلليلويا. المجد للآب والابن</w:t>
            </w:r>
            <w:r w:rsidR="00E314DB"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والروح القدس، الآن و كل أوان</w:t>
            </w:r>
            <w:r w:rsidR="00E314DB"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وإلي دهر الدهور. آمين</w:t>
            </w:r>
            <w:r w:rsidRPr="0019613F">
              <w:rPr>
                <w:rFonts w:asciiTheme="majorBidi" w:hAnsiTheme="majorBidi" w:cstheme="majorBidi"/>
                <w:b/>
                <w:bCs/>
                <w:color w:val="000000"/>
                <w:sz w:val="24"/>
                <w:szCs w:val="24"/>
                <w:lang w:val="en-US"/>
              </w:rPr>
              <w:t>.</w:t>
            </w:r>
          </w:p>
        </w:tc>
      </w:tr>
      <w:tr w:rsidR="00A57D52" w:rsidRPr="0019613F" w14:paraId="6535FA28" w14:textId="77777777" w:rsidTr="00900FA6">
        <w:tc>
          <w:tcPr>
            <w:tcW w:w="3969" w:type="dxa"/>
          </w:tcPr>
          <w:p w14:paraId="5A776AF5" w14:textId="77777777" w:rsidR="00A57D52" w:rsidRPr="004332C7" w:rsidRDefault="007A7F52" w:rsidP="00C767E9">
            <w:pPr>
              <w:jc w:val="both"/>
              <w:rPr>
                <w:rFonts w:asciiTheme="majorBidi" w:hAnsiTheme="majorBidi" w:cstheme="majorBidi"/>
                <w:sz w:val="24"/>
                <w:szCs w:val="24"/>
              </w:rPr>
            </w:pPr>
            <w:r w:rsidRPr="004332C7">
              <w:rPr>
                <w:rFonts w:asciiTheme="majorBidi" w:hAnsiTheme="majorBidi" w:cstheme="majorBidi"/>
                <w:sz w:val="24"/>
                <w:szCs w:val="24"/>
              </w:rPr>
              <w:t>Vi tilråber: Åh, vor herre Jesus Kristus: Velsign himlens luft [velsign flodens vand</w:t>
            </w:r>
            <w:r w:rsidR="007A3E53" w:rsidRPr="004332C7">
              <w:rPr>
                <w:rFonts w:asciiTheme="majorBidi" w:hAnsiTheme="majorBidi" w:cstheme="majorBidi"/>
                <w:sz w:val="24"/>
                <w:szCs w:val="24"/>
              </w:rPr>
              <w:t>/ velsign sæden og afgrøderne].</w:t>
            </w:r>
          </w:p>
          <w:p w14:paraId="230433D9" w14:textId="2B558497" w:rsidR="007A3E53" w:rsidRPr="004332C7" w:rsidRDefault="007A3E53" w:rsidP="00C767E9">
            <w:pPr>
              <w:jc w:val="both"/>
              <w:rPr>
                <w:rFonts w:asciiTheme="majorBidi" w:hAnsiTheme="majorBidi" w:cstheme="majorBidi"/>
                <w:sz w:val="24"/>
                <w:szCs w:val="24"/>
              </w:rPr>
            </w:pPr>
          </w:p>
        </w:tc>
        <w:tc>
          <w:tcPr>
            <w:tcW w:w="3969" w:type="dxa"/>
          </w:tcPr>
          <w:p w14:paraId="7345D050" w14:textId="05C088D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cry out saying: O our Lord Jesus Christ: bless the air of heaven [bless the waters of the river/ bless the seeds and the herbs].</w:t>
            </w:r>
          </w:p>
        </w:tc>
        <w:tc>
          <w:tcPr>
            <w:tcW w:w="2552" w:type="dxa"/>
          </w:tcPr>
          <w:p w14:paraId="58558E03" w14:textId="4DE3CEC8"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نصرخ قائلين: يا ربنا يسوع</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المسيح، بارك اهوية السماء،</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مياه النهر/ الزروع والعشب</w:t>
            </w:r>
            <w:r w:rsidR="00E314DB" w:rsidRPr="006D1E9F">
              <w:rPr>
                <w:rFonts w:asciiTheme="majorBidi" w:hAnsiTheme="majorBidi" w:cstheme="majorBidi" w:hint="cs"/>
                <w:b/>
                <w:bCs/>
                <w:sz w:val="24"/>
                <w:szCs w:val="24"/>
                <w:rtl/>
              </w:rPr>
              <w:t>).</w:t>
            </w:r>
          </w:p>
        </w:tc>
      </w:tr>
      <w:tr w:rsidR="00A57D52" w:rsidRPr="004332C7" w14:paraId="1B252165" w14:textId="77777777" w:rsidTr="00900FA6">
        <w:tc>
          <w:tcPr>
            <w:tcW w:w="3969" w:type="dxa"/>
          </w:tcPr>
          <w:p w14:paraId="62CAAE0A" w14:textId="3BBB2CF4" w:rsidR="007A3E53" w:rsidRPr="004332C7" w:rsidRDefault="007A3E53" w:rsidP="006D1E9F">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Må din barmhjertighed og din fred være en fæstning for dit folk. </w:t>
            </w:r>
            <w:proofErr w:type="spellStart"/>
            <w:r w:rsidRPr="004332C7">
              <w:rPr>
                <w:rFonts w:asciiTheme="majorBidi" w:hAnsiTheme="majorBidi" w:cstheme="majorBidi"/>
                <w:sz w:val="24"/>
                <w:szCs w:val="24"/>
                <w:lang w:val="en-US"/>
              </w:rPr>
              <w:t>Frels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 xml:space="preserve"> og </w:t>
            </w:r>
            <w:proofErr w:type="spellStart"/>
            <w:r w:rsidRPr="004332C7">
              <w:rPr>
                <w:rFonts w:asciiTheme="majorBidi" w:hAnsiTheme="majorBidi" w:cstheme="majorBidi"/>
                <w:sz w:val="24"/>
                <w:szCs w:val="24"/>
                <w:lang w:val="en-US"/>
              </w:rPr>
              <w:t>hav</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barmhjertighed</w:t>
            </w:r>
            <w:proofErr w:type="spellEnd"/>
            <w:r w:rsidRPr="004332C7">
              <w:rPr>
                <w:rFonts w:asciiTheme="majorBidi" w:hAnsiTheme="majorBidi" w:cstheme="majorBidi"/>
                <w:sz w:val="24"/>
                <w:szCs w:val="24"/>
                <w:lang w:val="en-US"/>
              </w:rPr>
              <w:t xml:space="preserve"> med </w:t>
            </w:r>
            <w:proofErr w:type="spellStart"/>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w:t>
            </w:r>
            <w:r w:rsidR="0074591A" w:rsidRPr="004332C7">
              <w:rPr>
                <w:rFonts w:asciiTheme="majorBidi" w:hAnsiTheme="majorBidi" w:cstheme="majorBidi"/>
                <w:color w:val="C10000"/>
                <w:sz w:val="24"/>
                <w:szCs w:val="24"/>
                <w:lang w:val="en-US"/>
              </w:rPr>
              <w:t xml:space="preserve"> *</w:t>
            </w:r>
          </w:p>
        </w:tc>
        <w:tc>
          <w:tcPr>
            <w:tcW w:w="3969" w:type="dxa"/>
          </w:tcPr>
          <w:p w14:paraId="1483A9D9" w14:textId="023F2D9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May Your mercy and Your peace be a fortress to Your people. Save us and have mercy on </w:t>
            </w:r>
            <w:proofErr w:type="gramStart"/>
            <w:r w:rsidRPr="004332C7">
              <w:rPr>
                <w:rFonts w:asciiTheme="majorBidi" w:hAnsiTheme="majorBidi" w:cstheme="majorBidi"/>
                <w:color w:val="000000"/>
                <w:sz w:val="24"/>
                <w:szCs w:val="24"/>
                <w:lang w:val="en-US"/>
              </w:rPr>
              <w:t>us.</w:t>
            </w:r>
            <w:r w:rsidRPr="004332C7">
              <w:rPr>
                <w:rFonts w:asciiTheme="majorBidi" w:hAnsiTheme="majorBidi" w:cstheme="majorBidi"/>
                <w:color w:val="C10000"/>
                <w:sz w:val="24"/>
                <w:szCs w:val="24"/>
                <w:lang w:val="en-US"/>
              </w:rPr>
              <w:t>*</w:t>
            </w:r>
            <w:proofErr w:type="gramEnd"/>
          </w:p>
        </w:tc>
        <w:tc>
          <w:tcPr>
            <w:tcW w:w="2552" w:type="dxa"/>
          </w:tcPr>
          <w:p w14:paraId="1A17B91C" w14:textId="5D7C656E" w:rsidR="00A57D52" w:rsidRPr="006D1E9F" w:rsidRDefault="00A57D52" w:rsidP="00E314DB">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ولتكن رحمتك وسلامك حصنا</w:t>
            </w:r>
            <w:r w:rsidR="00E314DB"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لشعبك. خلصنا وإرحمنا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C10000"/>
                <w:sz w:val="24"/>
                <w:szCs w:val="24"/>
              </w:rPr>
              <w:t>*</w:t>
            </w:r>
          </w:p>
        </w:tc>
      </w:tr>
      <w:tr w:rsidR="00A57D52" w:rsidRPr="0019613F" w14:paraId="43A67160" w14:textId="77777777" w:rsidTr="00900FA6">
        <w:tc>
          <w:tcPr>
            <w:tcW w:w="3969" w:type="dxa"/>
          </w:tcPr>
          <w:p w14:paraId="7A7ED855" w14:textId="41ADC14B" w:rsidR="007A3E53" w:rsidRPr="004332C7" w:rsidRDefault="007A3E53"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hav barmhjertighed. Herre, hav barmhjertighed. </w:t>
            </w: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 xml:space="preserve">. Amen. </w:t>
            </w:r>
          </w:p>
        </w:tc>
        <w:tc>
          <w:tcPr>
            <w:tcW w:w="3969" w:type="dxa"/>
          </w:tcPr>
          <w:p w14:paraId="6F3E415E" w14:textId="555938F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w:t>
            </w:r>
            <w:r w:rsidRPr="004332C7">
              <w:rPr>
                <w:rFonts w:asciiTheme="majorBidi" w:hAnsiTheme="majorBidi" w:cstheme="majorBidi"/>
                <w:sz w:val="24"/>
                <w:szCs w:val="24"/>
              </w:rPr>
              <w:t>Lord bless us. Amen.</w:t>
            </w:r>
          </w:p>
        </w:tc>
        <w:tc>
          <w:tcPr>
            <w:tcW w:w="2552" w:type="dxa"/>
          </w:tcPr>
          <w:p w14:paraId="425EA32B" w14:textId="67A7F867"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يا رب إرحم. يا رب إرحم. يا رب</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بارك. آمين</w:t>
            </w:r>
            <w:r w:rsidRPr="0019613F">
              <w:rPr>
                <w:rFonts w:asciiTheme="majorBidi" w:hAnsiTheme="majorBidi" w:cstheme="majorBidi"/>
                <w:b/>
                <w:bCs/>
                <w:sz w:val="24"/>
                <w:szCs w:val="24"/>
                <w:lang w:val="en-US"/>
              </w:rPr>
              <w:t>.</w:t>
            </w:r>
          </w:p>
        </w:tc>
      </w:tr>
      <w:tr w:rsidR="00A57D52" w:rsidRPr="0019613F" w14:paraId="0C427AE8" w14:textId="77777777" w:rsidTr="00900FA6">
        <w:tc>
          <w:tcPr>
            <w:tcW w:w="3969" w:type="dxa"/>
          </w:tcPr>
          <w:p w14:paraId="63585806" w14:textId="5BD99C0C" w:rsidR="00B402F4" w:rsidRPr="004332C7" w:rsidRDefault="007A3E53"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Velsign mig: Velsign mig: Se </w:t>
            </w:r>
            <w:r w:rsidR="00B402F4" w:rsidRPr="004332C7">
              <w:rPr>
                <w:rFonts w:asciiTheme="majorBidi" w:hAnsiTheme="majorBidi" w:cstheme="majorBidi"/>
                <w:sz w:val="24"/>
                <w:szCs w:val="24"/>
              </w:rPr>
              <w:t>angeren</w:t>
            </w:r>
            <w:r w:rsidRPr="004332C7">
              <w:rPr>
                <w:rFonts w:asciiTheme="majorBidi" w:hAnsiTheme="majorBidi" w:cstheme="majorBidi"/>
                <w:sz w:val="24"/>
                <w:szCs w:val="24"/>
              </w:rPr>
              <w:t>: Tilgiv mig: Sig velsignelsen.</w:t>
            </w:r>
          </w:p>
        </w:tc>
        <w:tc>
          <w:tcPr>
            <w:tcW w:w="3969" w:type="dxa"/>
          </w:tcPr>
          <w:p w14:paraId="4F35CA73" w14:textId="1631E39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me: Bless me: Behold, the repentance: Forgive me: Say the blessing.</w:t>
            </w:r>
          </w:p>
        </w:tc>
        <w:tc>
          <w:tcPr>
            <w:tcW w:w="2552" w:type="dxa"/>
          </w:tcPr>
          <w:p w14:paraId="5DA489AC" w14:textId="1557E534"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باركوا علي. باركوا علي. ها</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مطانية. اغفروا لي. قُل البركة</w:t>
            </w:r>
            <w:r w:rsidRPr="006D1E9F">
              <w:rPr>
                <w:rFonts w:asciiTheme="majorBidi" w:hAnsiTheme="majorBidi" w:cstheme="majorBidi"/>
                <w:b/>
                <w:bCs/>
                <w:sz w:val="24"/>
                <w:szCs w:val="24"/>
                <w:lang w:val="en-US"/>
              </w:rPr>
              <w:t>.</w:t>
            </w:r>
          </w:p>
        </w:tc>
      </w:tr>
      <w:tr w:rsidR="00624D26" w:rsidRPr="0019613F" w14:paraId="02C4D24F" w14:textId="77777777" w:rsidTr="00900FA6">
        <w:tc>
          <w:tcPr>
            <w:tcW w:w="3969" w:type="dxa"/>
          </w:tcPr>
          <w:p w14:paraId="05D077DD"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299307BE"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089CCF2E" w14:textId="77777777" w:rsidR="00624D26" w:rsidRPr="006D1E9F" w:rsidRDefault="00624D26" w:rsidP="00E314DB">
            <w:pPr>
              <w:autoSpaceDE w:val="0"/>
              <w:autoSpaceDN w:val="0"/>
              <w:bidi/>
              <w:adjustRightInd w:val="0"/>
              <w:jc w:val="both"/>
              <w:rPr>
                <w:rFonts w:asciiTheme="majorBidi" w:hAnsiTheme="majorBidi" w:cstheme="majorBidi"/>
                <w:b/>
                <w:bCs/>
                <w:sz w:val="24"/>
                <w:szCs w:val="24"/>
                <w:rtl/>
              </w:rPr>
            </w:pPr>
          </w:p>
        </w:tc>
      </w:tr>
      <w:tr w:rsidR="00A57D52" w:rsidRPr="0019613F" w14:paraId="210E4E4F" w14:textId="77777777" w:rsidTr="00900FA6">
        <w:tc>
          <w:tcPr>
            <w:tcW w:w="3969" w:type="dxa"/>
          </w:tcPr>
          <w:p w14:paraId="4BF865CA" w14:textId="5CC122CC" w:rsidR="00B402F4" w:rsidRPr="00C06844" w:rsidRDefault="0074591A" w:rsidP="00C767E9">
            <w:pPr>
              <w:jc w:val="both"/>
              <w:rPr>
                <w:rFonts w:asciiTheme="majorBidi" w:hAnsiTheme="majorBidi" w:cstheme="majorBidi"/>
                <w:color w:val="1F497D" w:themeColor="text2"/>
                <w:sz w:val="24"/>
                <w:szCs w:val="24"/>
              </w:rPr>
            </w:pPr>
            <w:r w:rsidRPr="004605D5">
              <w:rPr>
                <w:rFonts w:asciiTheme="majorBidi" w:hAnsiTheme="majorBidi" w:cstheme="majorBidi"/>
                <w:color w:val="FF0000"/>
                <w:sz w:val="24"/>
                <w:szCs w:val="24"/>
              </w:rPr>
              <w:t>*</w:t>
            </w:r>
            <w:r w:rsidR="00B402F4" w:rsidRPr="00C06844">
              <w:rPr>
                <w:rFonts w:asciiTheme="majorBidi" w:hAnsiTheme="majorBidi" w:cstheme="majorBidi"/>
                <w:color w:val="1F497D" w:themeColor="text2"/>
                <w:sz w:val="24"/>
                <w:szCs w:val="24"/>
              </w:rPr>
              <w:t>Afslutning på bønnen i pavens, metropolitanens eller biskoppens nærvær.</w:t>
            </w:r>
          </w:p>
        </w:tc>
        <w:tc>
          <w:tcPr>
            <w:tcW w:w="3969" w:type="dxa"/>
          </w:tcPr>
          <w:p w14:paraId="1365DA0A" w14:textId="7860D322" w:rsidR="00A57D52" w:rsidRPr="00C06844" w:rsidRDefault="00A57D52" w:rsidP="00C767E9">
            <w:pPr>
              <w:jc w:val="both"/>
              <w:rPr>
                <w:rFonts w:asciiTheme="majorBidi" w:hAnsiTheme="majorBidi" w:cstheme="majorBidi"/>
                <w:color w:val="1F497D" w:themeColor="text2"/>
                <w:sz w:val="24"/>
                <w:szCs w:val="24"/>
                <w:lang w:val="en-US"/>
              </w:rPr>
            </w:pPr>
            <w:r w:rsidRPr="004605D5">
              <w:rPr>
                <w:rFonts w:asciiTheme="majorBidi" w:hAnsiTheme="majorBidi" w:cstheme="majorBidi"/>
                <w:color w:val="FF0000"/>
                <w:sz w:val="24"/>
                <w:szCs w:val="24"/>
                <w:lang w:val="en-US"/>
              </w:rPr>
              <w:t>*</w:t>
            </w:r>
            <w:r w:rsidRPr="00C06844">
              <w:rPr>
                <w:rFonts w:asciiTheme="majorBidi" w:hAnsiTheme="majorBidi" w:cstheme="majorBidi"/>
                <w:color w:val="1F497D" w:themeColor="text2"/>
                <w:sz w:val="24"/>
                <w:szCs w:val="24"/>
                <w:lang w:val="en-US"/>
              </w:rPr>
              <w:t>Conclusion of the prayer in the presence of the Pope, a Metropolitan or a Bishop</w:t>
            </w:r>
          </w:p>
        </w:tc>
        <w:tc>
          <w:tcPr>
            <w:tcW w:w="2552" w:type="dxa"/>
          </w:tcPr>
          <w:p w14:paraId="456A7B70" w14:textId="2E863065" w:rsidR="00A57D52" w:rsidRPr="00C06844" w:rsidRDefault="00A57D52" w:rsidP="00C767E9">
            <w:pPr>
              <w:bidi/>
              <w:jc w:val="both"/>
              <w:rPr>
                <w:rFonts w:asciiTheme="majorBidi" w:hAnsiTheme="majorBidi" w:cstheme="majorBidi"/>
                <w:b/>
                <w:bCs/>
                <w:color w:val="1F497D" w:themeColor="text2"/>
                <w:sz w:val="24"/>
                <w:szCs w:val="24"/>
                <w:lang w:val="en-US"/>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وفي حضور الآب البطرك أو المطران أو الأسقف يقال الآتي</w:t>
            </w:r>
          </w:p>
        </w:tc>
      </w:tr>
      <w:tr w:rsidR="00A57D52" w:rsidRPr="0019613F" w14:paraId="5F2E020B" w14:textId="77777777" w:rsidTr="00900FA6">
        <w:tc>
          <w:tcPr>
            <w:tcW w:w="3969" w:type="dxa"/>
          </w:tcPr>
          <w:p w14:paraId="3CDEDF47" w14:textId="53C4D5D3" w:rsidR="00B402F4" w:rsidRPr="004332C7" w:rsidRDefault="00B402F4" w:rsidP="00624D26">
            <w:pPr>
              <w:jc w:val="both"/>
              <w:rPr>
                <w:rFonts w:asciiTheme="majorBidi" w:hAnsiTheme="majorBidi" w:cstheme="majorBidi"/>
                <w:sz w:val="24"/>
                <w:szCs w:val="24"/>
              </w:rPr>
            </w:pPr>
            <w:r w:rsidRPr="004332C7">
              <w:rPr>
                <w:rFonts w:asciiTheme="majorBidi" w:hAnsiTheme="majorBidi" w:cstheme="majorBidi"/>
                <w:sz w:val="24"/>
                <w:szCs w:val="24"/>
              </w:rPr>
              <w:t xml:space="preserve">Du blev givet Moses’ nåde, præsteskabet på Melkisedeks vis. </w:t>
            </w:r>
          </w:p>
        </w:tc>
        <w:tc>
          <w:tcPr>
            <w:tcW w:w="3969" w:type="dxa"/>
          </w:tcPr>
          <w:p w14:paraId="4D287192" w14:textId="507D0F4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were granted the grace of Moses, the priesthood of Melchizedek</w:t>
            </w:r>
          </w:p>
        </w:tc>
        <w:tc>
          <w:tcPr>
            <w:tcW w:w="2552" w:type="dxa"/>
          </w:tcPr>
          <w:p w14:paraId="2399D285" w14:textId="7C4646F9"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نلت نعمة موسى وكهنوت ملكي</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صادق</w:t>
            </w:r>
            <w:r w:rsidRPr="006D1E9F">
              <w:rPr>
                <w:rFonts w:asciiTheme="majorBidi" w:hAnsiTheme="majorBidi" w:cstheme="majorBidi"/>
                <w:b/>
                <w:bCs/>
                <w:sz w:val="24"/>
                <w:szCs w:val="24"/>
                <w:lang w:val="en-US"/>
              </w:rPr>
              <w:t>.</w:t>
            </w:r>
          </w:p>
        </w:tc>
      </w:tr>
      <w:tr w:rsidR="00A57D52" w:rsidRPr="0019613F" w14:paraId="662A7005" w14:textId="77777777" w:rsidTr="00900FA6">
        <w:tc>
          <w:tcPr>
            <w:tcW w:w="3969" w:type="dxa"/>
          </w:tcPr>
          <w:p w14:paraId="03115603" w14:textId="4A80EBDC" w:rsidR="00D256D7" w:rsidRPr="004332C7" w:rsidRDefault="00B402F4"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Jakobs gamle alder, </w:t>
            </w:r>
            <w:r w:rsidR="00D256D7" w:rsidRPr="004332C7">
              <w:rPr>
                <w:rFonts w:asciiTheme="majorBidi" w:hAnsiTheme="majorBidi" w:cstheme="majorBidi"/>
                <w:sz w:val="24"/>
                <w:szCs w:val="24"/>
              </w:rPr>
              <w:t>Metusalems lange liv,</w:t>
            </w:r>
          </w:p>
        </w:tc>
        <w:tc>
          <w:tcPr>
            <w:tcW w:w="3969" w:type="dxa"/>
          </w:tcPr>
          <w:p w14:paraId="4B1D67CA" w14:textId="06A2FA3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old age of Jacob, the long life of Methuselah,</w:t>
            </w:r>
          </w:p>
        </w:tc>
        <w:tc>
          <w:tcPr>
            <w:tcW w:w="2552" w:type="dxa"/>
          </w:tcPr>
          <w:p w14:paraId="42237ACA" w14:textId="6CFACD01"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وشيخوخة يعقوب وطول عمر</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متوشالح</w:t>
            </w:r>
            <w:r w:rsidRPr="006D1E9F">
              <w:rPr>
                <w:rFonts w:asciiTheme="majorBidi" w:hAnsiTheme="majorBidi" w:cstheme="majorBidi"/>
                <w:b/>
                <w:bCs/>
                <w:sz w:val="24"/>
                <w:szCs w:val="24"/>
                <w:lang w:val="en-US"/>
              </w:rPr>
              <w:t>.</w:t>
            </w:r>
            <w:r w:rsidR="00906FE5">
              <w:rPr>
                <w:rFonts w:asciiTheme="majorBidi" w:hAnsiTheme="majorBidi" w:cstheme="majorBidi"/>
                <w:b/>
                <w:bCs/>
                <w:sz w:val="24"/>
                <w:szCs w:val="24"/>
                <w:lang w:val="en-US"/>
              </w:rPr>
              <w:t xml:space="preserve"> </w:t>
            </w:r>
          </w:p>
        </w:tc>
      </w:tr>
      <w:tr w:rsidR="00A57D52" w:rsidRPr="0019613F" w14:paraId="4E1B3754" w14:textId="77777777" w:rsidTr="00900FA6">
        <w:tc>
          <w:tcPr>
            <w:tcW w:w="3969" w:type="dxa"/>
          </w:tcPr>
          <w:p w14:paraId="05186B74" w14:textId="7F018F06" w:rsidR="00A57D52" w:rsidRPr="004332C7" w:rsidRDefault="00D256D7" w:rsidP="00C767E9">
            <w:pPr>
              <w:jc w:val="both"/>
              <w:rPr>
                <w:rFonts w:asciiTheme="majorBidi" w:hAnsiTheme="majorBidi" w:cstheme="majorBidi"/>
                <w:sz w:val="24"/>
                <w:szCs w:val="24"/>
              </w:rPr>
            </w:pPr>
            <w:r w:rsidRPr="004332C7">
              <w:rPr>
                <w:rFonts w:asciiTheme="majorBidi" w:hAnsiTheme="majorBidi" w:cstheme="majorBidi"/>
                <w:sz w:val="24"/>
                <w:szCs w:val="24"/>
              </w:rPr>
              <w:t>Davids storartede forståelse, S</w:t>
            </w:r>
            <w:r w:rsidR="00552413" w:rsidRPr="004332C7">
              <w:rPr>
                <w:rFonts w:asciiTheme="majorBidi" w:hAnsiTheme="majorBidi" w:cstheme="majorBidi"/>
                <w:sz w:val="24"/>
                <w:szCs w:val="24"/>
              </w:rPr>
              <w:t>alomons visdom,</w:t>
            </w:r>
          </w:p>
        </w:tc>
        <w:tc>
          <w:tcPr>
            <w:tcW w:w="3969" w:type="dxa"/>
          </w:tcPr>
          <w:p w14:paraId="14DEE961" w14:textId="603F210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excellent understanding of David, the wisdom of Solomon,</w:t>
            </w:r>
          </w:p>
        </w:tc>
        <w:tc>
          <w:tcPr>
            <w:tcW w:w="2552" w:type="dxa"/>
          </w:tcPr>
          <w:p w14:paraId="46ABF678" w14:textId="0F652FB7"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والفهم المختار الذي لداود</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وحكمة سليمان</w:t>
            </w:r>
            <w:r w:rsidRPr="006D1E9F">
              <w:rPr>
                <w:rFonts w:asciiTheme="majorBidi" w:hAnsiTheme="majorBidi" w:cstheme="majorBidi"/>
                <w:b/>
                <w:bCs/>
                <w:sz w:val="24"/>
                <w:szCs w:val="24"/>
                <w:lang w:val="en-US"/>
              </w:rPr>
              <w:t>.</w:t>
            </w:r>
          </w:p>
        </w:tc>
      </w:tr>
      <w:tr w:rsidR="00A57D52" w:rsidRPr="0019613F" w14:paraId="3C46B482" w14:textId="77777777" w:rsidTr="00900FA6">
        <w:tc>
          <w:tcPr>
            <w:tcW w:w="3969" w:type="dxa"/>
          </w:tcPr>
          <w:p w14:paraId="05267446" w14:textId="480B4BD7" w:rsidR="00552413" w:rsidRPr="004332C7" w:rsidRDefault="00552413"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Og Ånden, </w:t>
            </w:r>
            <w:r w:rsidRPr="004332C7">
              <w:rPr>
                <w:rFonts w:asciiTheme="majorBidi" w:hAnsiTheme="majorBidi" w:cstheme="majorBidi"/>
                <w:i/>
                <w:iCs/>
                <w:sz w:val="24"/>
                <w:szCs w:val="24"/>
              </w:rPr>
              <w:t>Paraclete,</w:t>
            </w:r>
            <w:r w:rsidRPr="004332C7">
              <w:rPr>
                <w:rFonts w:asciiTheme="majorBidi" w:hAnsiTheme="majorBidi" w:cstheme="majorBidi"/>
                <w:sz w:val="24"/>
                <w:szCs w:val="24"/>
              </w:rPr>
              <w:t xml:space="preserve"> som kom over apostlene.</w:t>
            </w:r>
          </w:p>
        </w:tc>
        <w:tc>
          <w:tcPr>
            <w:tcW w:w="3969" w:type="dxa"/>
          </w:tcPr>
          <w:p w14:paraId="2F476458" w14:textId="06ABFF7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the Spirit, the Paraclete who came down upon the apostles.</w:t>
            </w:r>
          </w:p>
        </w:tc>
        <w:tc>
          <w:tcPr>
            <w:tcW w:w="2552" w:type="dxa"/>
          </w:tcPr>
          <w:p w14:paraId="60E13F4F" w14:textId="4BFBEAB7" w:rsidR="00A57D52" w:rsidRPr="006D1E9F" w:rsidRDefault="00A57D52" w:rsidP="00E314D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والروح المعزى الذي حل على</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الرسل</w:t>
            </w:r>
            <w:r w:rsidRPr="006D1E9F">
              <w:rPr>
                <w:rFonts w:asciiTheme="majorBidi" w:hAnsiTheme="majorBidi" w:cstheme="majorBidi"/>
                <w:b/>
                <w:bCs/>
                <w:sz w:val="24"/>
                <w:szCs w:val="24"/>
                <w:lang w:val="en-US"/>
              </w:rPr>
              <w:t>.</w:t>
            </w:r>
          </w:p>
        </w:tc>
      </w:tr>
      <w:tr w:rsidR="00A57D52" w:rsidRPr="0019613F" w14:paraId="46045297" w14:textId="77777777" w:rsidTr="00900FA6">
        <w:tc>
          <w:tcPr>
            <w:tcW w:w="3969" w:type="dxa"/>
          </w:tcPr>
          <w:p w14:paraId="7F87ADE6" w14:textId="414BD12D" w:rsidR="00E31B0F" w:rsidRPr="004332C7" w:rsidRDefault="00552413" w:rsidP="00624D26">
            <w:pPr>
              <w:jc w:val="both"/>
              <w:rPr>
                <w:rFonts w:asciiTheme="majorBidi" w:hAnsiTheme="majorBidi" w:cstheme="majorBidi"/>
                <w:sz w:val="24"/>
                <w:szCs w:val="24"/>
              </w:rPr>
            </w:pPr>
            <w:r w:rsidRPr="004332C7">
              <w:rPr>
                <w:rFonts w:asciiTheme="majorBidi" w:hAnsiTheme="majorBidi" w:cstheme="majorBidi"/>
                <w:sz w:val="24"/>
                <w:szCs w:val="24"/>
              </w:rPr>
              <w:t xml:space="preserve">Må Herren bevare </w:t>
            </w:r>
            <w:r w:rsidR="00E31B0F" w:rsidRPr="004332C7">
              <w:rPr>
                <w:rFonts w:asciiTheme="majorBidi" w:hAnsiTheme="majorBidi" w:cstheme="majorBidi"/>
                <w:sz w:val="24"/>
                <w:szCs w:val="24"/>
              </w:rPr>
              <w:t xml:space="preserve">vores </w:t>
            </w:r>
            <w:r w:rsidR="0023416A" w:rsidRPr="004332C7">
              <w:rPr>
                <w:rFonts w:asciiTheme="majorBidi" w:hAnsiTheme="majorBidi" w:cstheme="majorBidi"/>
                <w:sz w:val="24"/>
                <w:szCs w:val="24"/>
              </w:rPr>
              <w:t>patriark</w:t>
            </w:r>
            <w:r w:rsidR="00E31B0F" w:rsidRPr="004332C7">
              <w:rPr>
                <w:rFonts w:asciiTheme="majorBidi" w:hAnsiTheme="majorBidi" w:cstheme="majorBidi"/>
                <w:sz w:val="24"/>
                <w:szCs w:val="24"/>
              </w:rPr>
              <w:t xml:space="preserve">, Pave Abba (…)s liv og </w:t>
            </w:r>
            <w:r w:rsidR="0023416A" w:rsidRPr="004332C7">
              <w:rPr>
                <w:rFonts w:asciiTheme="majorBidi" w:hAnsiTheme="majorBidi" w:cstheme="majorBidi"/>
                <w:sz w:val="24"/>
                <w:szCs w:val="24"/>
              </w:rPr>
              <w:t>sæde</w:t>
            </w:r>
            <w:r w:rsidR="00E31B0F" w:rsidRPr="004332C7">
              <w:rPr>
                <w:rFonts w:asciiTheme="majorBidi" w:hAnsiTheme="majorBidi" w:cstheme="majorBidi"/>
                <w:sz w:val="24"/>
                <w:szCs w:val="24"/>
              </w:rPr>
              <w:t>.</w:t>
            </w:r>
          </w:p>
        </w:tc>
        <w:tc>
          <w:tcPr>
            <w:tcW w:w="3969" w:type="dxa"/>
          </w:tcPr>
          <w:p w14:paraId="1327461F" w14:textId="396AEDD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May the Lord preserve the life and rising of our honored father, the high priest Pope Abba (…).</w:t>
            </w:r>
          </w:p>
        </w:tc>
        <w:tc>
          <w:tcPr>
            <w:tcW w:w="2552" w:type="dxa"/>
          </w:tcPr>
          <w:p w14:paraId="64B9C696" w14:textId="14A48DCE" w:rsidR="00A57D52" w:rsidRPr="006D1E9F" w:rsidRDefault="00A57D52" w:rsidP="00624D2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الرب يحفظ حياة وقيام أبينا</w:t>
            </w:r>
            <w:r w:rsidR="00E314D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المكرم رئيس الكهنة البابا أنبا</w:t>
            </w:r>
            <w:r w:rsidR="00E314DB" w:rsidRPr="006D1E9F">
              <w:rPr>
                <w:rFonts w:asciiTheme="majorBidi" w:hAnsiTheme="majorBidi" w:cstheme="majorBidi" w:hint="cs"/>
                <w:b/>
                <w:bCs/>
                <w:sz w:val="24"/>
                <w:szCs w:val="24"/>
                <w:rtl/>
              </w:rPr>
              <w:t xml:space="preserve"> (...).</w:t>
            </w:r>
          </w:p>
        </w:tc>
      </w:tr>
      <w:tr w:rsidR="00A57D52" w:rsidRPr="0019613F" w14:paraId="0BF5382B" w14:textId="77777777" w:rsidTr="00900FA6">
        <w:tc>
          <w:tcPr>
            <w:tcW w:w="3969" w:type="dxa"/>
          </w:tcPr>
          <w:p w14:paraId="2EE14C7D" w14:textId="09BED79B" w:rsidR="002F2333" w:rsidRPr="004332C7" w:rsidRDefault="00E31B0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vores </w:t>
            </w:r>
            <w:r w:rsidR="002F2333" w:rsidRPr="004332C7">
              <w:rPr>
                <w:rFonts w:asciiTheme="majorBidi" w:hAnsiTheme="majorBidi" w:cstheme="majorBidi"/>
                <w:sz w:val="24"/>
                <w:szCs w:val="24"/>
              </w:rPr>
              <w:t xml:space="preserve">fader/fædre, </w:t>
            </w:r>
            <w:r w:rsidR="002F2333" w:rsidRPr="004332C7">
              <w:rPr>
                <w:rFonts w:asciiTheme="majorBidi" w:hAnsiTheme="majorBidi" w:cstheme="majorBidi"/>
                <w:i/>
                <w:iCs/>
                <w:sz w:val="24"/>
                <w:szCs w:val="24"/>
              </w:rPr>
              <w:t>metropolitan(erne)</w:t>
            </w:r>
            <w:r w:rsidR="002F2333" w:rsidRPr="004332C7">
              <w:rPr>
                <w:rFonts w:asciiTheme="majorBidi" w:hAnsiTheme="majorBidi" w:cstheme="majorBidi"/>
                <w:sz w:val="24"/>
                <w:szCs w:val="24"/>
              </w:rPr>
              <w:t xml:space="preserve">/ biskop(perne), Abba (…) </w:t>
            </w:r>
            <w:r w:rsidR="002F2333" w:rsidRPr="004332C7">
              <w:rPr>
                <w:rFonts w:asciiTheme="majorBidi" w:hAnsiTheme="majorBidi" w:cstheme="majorBidi"/>
                <w:sz w:val="24"/>
                <w:szCs w:val="24"/>
                <w:lang w:val="en-US"/>
              </w:rPr>
              <w:t>(</w:t>
            </w:r>
            <w:proofErr w:type="spellStart"/>
            <w:r w:rsidR="002F2333" w:rsidRPr="004332C7">
              <w:rPr>
                <w:rFonts w:asciiTheme="majorBidi" w:hAnsiTheme="majorBidi" w:cstheme="majorBidi"/>
                <w:sz w:val="24"/>
                <w:szCs w:val="24"/>
                <w:lang w:val="en-US"/>
              </w:rPr>
              <w:t>som</w:t>
            </w:r>
            <w:proofErr w:type="spellEnd"/>
            <w:r w:rsidR="002F2333" w:rsidRPr="004332C7">
              <w:rPr>
                <w:rFonts w:asciiTheme="majorBidi" w:hAnsiTheme="majorBidi" w:cstheme="majorBidi"/>
                <w:sz w:val="24"/>
                <w:szCs w:val="24"/>
                <w:lang w:val="en-US"/>
              </w:rPr>
              <w:t xml:space="preserve"> er med </w:t>
            </w:r>
            <w:proofErr w:type="spellStart"/>
            <w:r w:rsidR="002F2333" w:rsidRPr="004332C7">
              <w:rPr>
                <w:rFonts w:asciiTheme="majorBidi" w:hAnsiTheme="majorBidi" w:cstheme="majorBidi"/>
                <w:sz w:val="24"/>
                <w:szCs w:val="24"/>
                <w:lang w:val="en-US"/>
              </w:rPr>
              <w:t>os</w:t>
            </w:r>
            <w:proofErr w:type="spellEnd"/>
            <w:r w:rsidR="002F2333" w:rsidRPr="004332C7">
              <w:rPr>
                <w:rFonts w:asciiTheme="majorBidi" w:hAnsiTheme="majorBidi" w:cstheme="majorBidi"/>
                <w:sz w:val="24"/>
                <w:szCs w:val="24"/>
                <w:lang w:val="en-US"/>
              </w:rPr>
              <w:t>).</w:t>
            </w:r>
          </w:p>
        </w:tc>
        <w:tc>
          <w:tcPr>
            <w:tcW w:w="3969" w:type="dxa"/>
          </w:tcPr>
          <w:p w14:paraId="144024E4" w14:textId="33DCDA6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our father(s) the metropolitan/bishop(s), Abba (…) </w:t>
            </w:r>
            <w:r w:rsidRPr="004332C7">
              <w:rPr>
                <w:rFonts w:asciiTheme="majorBidi" w:hAnsiTheme="majorBidi" w:cstheme="majorBidi"/>
                <w:sz w:val="24"/>
                <w:szCs w:val="24"/>
              </w:rPr>
              <w:t>(who are with us).</w:t>
            </w:r>
          </w:p>
        </w:tc>
        <w:tc>
          <w:tcPr>
            <w:tcW w:w="2552" w:type="dxa"/>
          </w:tcPr>
          <w:p w14:paraId="7BD3EB42" w14:textId="76051503" w:rsidR="00A57D52" w:rsidRPr="006D1E9F" w:rsidRDefault="00A57D52" w:rsidP="006D1E9F">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 xml:space="preserve">وأبينا المطران </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الأسقف</w:t>
            </w:r>
            <w:r w:rsidR="00300160"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الأنبا</w:t>
            </w:r>
            <w:r w:rsidR="00E314DB" w:rsidRPr="006D1E9F">
              <w:rPr>
                <w:rFonts w:asciiTheme="majorBidi" w:hAnsiTheme="majorBidi" w:cstheme="majorBidi" w:hint="cs"/>
                <w:b/>
                <w:bCs/>
                <w:sz w:val="24"/>
                <w:szCs w:val="24"/>
                <w:rtl/>
              </w:rPr>
              <w:t xml:space="preserve"> (...) </w:t>
            </w:r>
            <w:r w:rsidRPr="006D1E9F">
              <w:rPr>
                <w:rFonts w:asciiTheme="majorBidi" w:hAnsiTheme="majorBidi" w:cstheme="majorBidi"/>
                <w:b/>
                <w:bCs/>
                <w:sz w:val="24"/>
                <w:szCs w:val="24"/>
                <w:rtl/>
              </w:rPr>
              <w:t>أو أبائنا المطارنة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الأساقفة</w:t>
            </w:r>
            <w:r w:rsidR="00300160" w:rsidRPr="0019613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الكائنين معنا</w:t>
            </w:r>
            <w:r w:rsidR="00136919" w:rsidRPr="006D1E9F">
              <w:rPr>
                <w:rFonts w:asciiTheme="majorBidi" w:hAnsiTheme="majorBidi" w:cstheme="majorBidi" w:hint="cs"/>
                <w:b/>
                <w:bCs/>
                <w:sz w:val="24"/>
                <w:szCs w:val="24"/>
                <w:rtl/>
              </w:rPr>
              <w:t>.</w:t>
            </w:r>
          </w:p>
        </w:tc>
      </w:tr>
      <w:tr w:rsidR="00A57D52" w:rsidRPr="0019613F" w14:paraId="0FFBFE17" w14:textId="77777777" w:rsidTr="00900FA6">
        <w:tc>
          <w:tcPr>
            <w:tcW w:w="3969" w:type="dxa"/>
          </w:tcPr>
          <w:p w14:paraId="59788064" w14:textId="3C03FE57" w:rsidR="002F2333" w:rsidRPr="004332C7" w:rsidRDefault="002F2333" w:rsidP="006D1E9F">
            <w:pPr>
              <w:jc w:val="both"/>
              <w:rPr>
                <w:rFonts w:asciiTheme="majorBidi" w:hAnsiTheme="majorBidi" w:cstheme="majorBidi"/>
                <w:sz w:val="24"/>
                <w:szCs w:val="24"/>
              </w:rPr>
            </w:pPr>
            <w:r w:rsidRPr="004332C7">
              <w:rPr>
                <w:rFonts w:asciiTheme="majorBidi" w:hAnsiTheme="majorBidi" w:cstheme="majorBidi"/>
                <w:sz w:val="24"/>
                <w:szCs w:val="24"/>
              </w:rPr>
              <w:t xml:space="preserve">Må himlens Gud bevare deres troner i mange år og give dem fredfyldte tider, </w:t>
            </w:r>
          </w:p>
        </w:tc>
        <w:tc>
          <w:tcPr>
            <w:tcW w:w="3969" w:type="dxa"/>
          </w:tcPr>
          <w:p w14:paraId="7EE2740F" w14:textId="757A34A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May the God of heaven confirm them on their thrones for many years and peaceful times,</w:t>
            </w:r>
          </w:p>
        </w:tc>
        <w:tc>
          <w:tcPr>
            <w:tcW w:w="2552" w:type="dxa"/>
          </w:tcPr>
          <w:p w14:paraId="508B6DB1" w14:textId="3E797C59"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إله السماء يثبتهم على كراسيهم</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سنين عديدة وأزمنة سالمة</w:t>
            </w:r>
            <w:r w:rsidRPr="006D1E9F">
              <w:rPr>
                <w:rFonts w:asciiTheme="majorBidi" w:hAnsiTheme="majorBidi" w:cstheme="majorBidi"/>
                <w:b/>
                <w:bCs/>
                <w:sz w:val="24"/>
                <w:szCs w:val="24"/>
                <w:lang w:val="en-US"/>
              </w:rPr>
              <w:t>.</w:t>
            </w:r>
          </w:p>
        </w:tc>
      </w:tr>
      <w:tr w:rsidR="00A57D52" w:rsidRPr="0019613F" w14:paraId="5A3FB797" w14:textId="77777777" w:rsidTr="00900FA6">
        <w:tc>
          <w:tcPr>
            <w:tcW w:w="3969" w:type="dxa"/>
          </w:tcPr>
          <w:p w14:paraId="514F6337" w14:textId="6C9793F3" w:rsidR="002F2333" w:rsidRPr="004332C7" w:rsidRDefault="002F2333" w:rsidP="00C767E9">
            <w:pPr>
              <w:jc w:val="both"/>
              <w:rPr>
                <w:rFonts w:asciiTheme="majorBidi" w:hAnsiTheme="majorBidi" w:cstheme="majorBidi"/>
                <w:sz w:val="24"/>
                <w:szCs w:val="24"/>
              </w:rPr>
            </w:pPr>
            <w:r w:rsidRPr="004332C7">
              <w:rPr>
                <w:rFonts w:asciiTheme="majorBidi" w:hAnsiTheme="majorBidi" w:cstheme="majorBidi"/>
                <w:sz w:val="24"/>
                <w:szCs w:val="24"/>
              </w:rPr>
              <w:t>og ydmyge alle deres fjender under deres fødder hastigt.</w:t>
            </w:r>
            <w:r w:rsidR="00906FE5">
              <w:rPr>
                <w:rFonts w:asciiTheme="majorBidi" w:hAnsiTheme="majorBidi" w:cstheme="majorBidi"/>
                <w:sz w:val="24"/>
                <w:szCs w:val="24"/>
              </w:rPr>
              <w:t xml:space="preserve"> </w:t>
            </w:r>
          </w:p>
        </w:tc>
        <w:tc>
          <w:tcPr>
            <w:tcW w:w="3969" w:type="dxa"/>
          </w:tcPr>
          <w:p w14:paraId="6D9E0AEC" w14:textId="44D0D40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humiliate all their enemies under their feet speedily.</w:t>
            </w:r>
          </w:p>
        </w:tc>
        <w:tc>
          <w:tcPr>
            <w:tcW w:w="2552" w:type="dxa"/>
          </w:tcPr>
          <w:p w14:paraId="6315E6AF" w14:textId="1640F135"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ويخضع أعداءه تحت قدميه</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سريعا</w:t>
            </w:r>
            <w:r w:rsidRPr="006D1E9F">
              <w:rPr>
                <w:rFonts w:asciiTheme="majorBidi" w:hAnsiTheme="majorBidi" w:cstheme="majorBidi"/>
                <w:b/>
                <w:bCs/>
                <w:sz w:val="24"/>
                <w:szCs w:val="24"/>
                <w:lang w:val="en-US"/>
              </w:rPr>
              <w:t>.</w:t>
            </w:r>
          </w:p>
        </w:tc>
      </w:tr>
      <w:tr w:rsidR="00A57D52" w:rsidRPr="0019613F" w14:paraId="6471C175" w14:textId="77777777" w:rsidTr="00900FA6">
        <w:tc>
          <w:tcPr>
            <w:tcW w:w="3969" w:type="dxa"/>
          </w:tcPr>
          <w:p w14:paraId="59730AE6" w14:textId="18A1D3E4" w:rsidR="002F2333" w:rsidRPr="004332C7" w:rsidRDefault="002F2333"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Bed Kristus, på vores vegne, om at tilgive vores synder i fred, i henhold til hans store barmhjertighed. </w:t>
            </w:r>
          </w:p>
        </w:tc>
        <w:tc>
          <w:tcPr>
            <w:tcW w:w="3969" w:type="dxa"/>
          </w:tcPr>
          <w:p w14:paraId="2D75FABD" w14:textId="0C8A5FE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Ask Christ on our behalf, to forgive our sins in peace, according to His great mercy.</w:t>
            </w:r>
          </w:p>
        </w:tc>
        <w:tc>
          <w:tcPr>
            <w:tcW w:w="2552" w:type="dxa"/>
          </w:tcPr>
          <w:p w14:paraId="2220EEB1" w14:textId="3CEFD065"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اطلب من المسيح عنا، ليغفر لنا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خطايانا، بسلام كعظيم رحمته</w:t>
            </w:r>
            <w:r w:rsidRPr="006D1E9F">
              <w:rPr>
                <w:rFonts w:asciiTheme="majorBidi" w:hAnsiTheme="majorBidi" w:cstheme="majorBidi"/>
                <w:b/>
                <w:bCs/>
                <w:sz w:val="24"/>
                <w:szCs w:val="24"/>
                <w:lang w:val="en-US"/>
              </w:rPr>
              <w:t>.</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lastRenderedPageBreak/>
              <w:t>مبارك الرب الإله إلى الأبد</w:t>
            </w:r>
            <w:r w:rsidRPr="006D1E9F">
              <w:rPr>
                <w:rFonts w:asciiTheme="majorBidi" w:hAnsiTheme="majorBidi" w:cstheme="majorBidi"/>
                <w:b/>
                <w:bCs/>
                <w:sz w:val="24"/>
                <w:szCs w:val="24"/>
                <w:lang w:val="en-US"/>
              </w:rPr>
              <w:t>.</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A57D52" w:rsidRPr="0019613F" w14:paraId="7F874C1D" w14:textId="77777777" w:rsidTr="00900FA6">
        <w:tc>
          <w:tcPr>
            <w:tcW w:w="3969" w:type="dxa"/>
          </w:tcPr>
          <w:p w14:paraId="7B179871"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53401951"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5D18126A"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6759BDA9" w14:textId="77777777" w:rsidTr="00900FA6">
        <w:tc>
          <w:tcPr>
            <w:tcW w:w="3969" w:type="dxa"/>
            <w:shd w:val="clear" w:color="auto" w:fill="EAF1DD" w:themeFill="accent3" w:themeFillTint="33"/>
          </w:tcPr>
          <w:p w14:paraId="047FEC0D" w14:textId="7079BD0B" w:rsidR="00A57D52" w:rsidRPr="00BF26AB" w:rsidRDefault="00A57D52" w:rsidP="00E11876">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Velsignelse</w:t>
            </w:r>
          </w:p>
        </w:tc>
        <w:tc>
          <w:tcPr>
            <w:tcW w:w="3969" w:type="dxa"/>
            <w:shd w:val="clear" w:color="auto" w:fill="EAF1DD" w:themeFill="accent3" w:themeFillTint="33"/>
          </w:tcPr>
          <w:p w14:paraId="3A8F5769" w14:textId="1AAF1013" w:rsidR="00A57D52" w:rsidRPr="00BF26AB" w:rsidRDefault="00A57D52" w:rsidP="00E11876">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The Short Blessing</w:t>
            </w:r>
          </w:p>
        </w:tc>
        <w:tc>
          <w:tcPr>
            <w:tcW w:w="2552" w:type="dxa"/>
            <w:shd w:val="clear" w:color="auto" w:fill="EAF1DD" w:themeFill="accent3" w:themeFillTint="33"/>
          </w:tcPr>
          <w:p w14:paraId="281922D3" w14:textId="7969F11B" w:rsidR="00A57D52" w:rsidRPr="006D1E9F" w:rsidRDefault="00A57D52" w:rsidP="00E11876">
            <w:pPr>
              <w:bidi/>
              <w:jc w:val="center"/>
              <w:rPr>
                <w:rFonts w:asciiTheme="majorBidi" w:hAnsiTheme="majorBidi" w:cstheme="majorBidi"/>
                <w:b/>
                <w:bCs/>
                <w:sz w:val="28"/>
                <w:szCs w:val="28"/>
                <w:lang w:val="en-US"/>
              </w:rPr>
            </w:pPr>
            <w:r w:rsidRPr="006D1E9F">
              <w:rPr>
                <w:rFonts w:asciiTheme="majorBidi" w:hAnsiTheme="majorBidi" w:cstheme="majorBidi"/>
                <w:b/>
                <w:bCs/>
                <w:color w:val="C10000"/>
                <w:sz w:val="28"/>
                <w:szCs w:val="28"/>
                <w:rtl/>
              </w:rPr>
              <w:t>البركة القصيرة</w:t>
            </w:r>
          </w:p>
        </w:tc>
      </w:tr>
      <w:tr w:rsidR="00A57D52" w:rsidRPr="0019613F" w14:paraId="5072D8DB" w14:textId="77777777" w:rsidTr="00900FA6">
        <w:tc>
          <w:tcPr>
            <w:tcW w:w="3969" w:type="dxa"/>
          </w:tcPr>
          <w:p w14:paraId="5552E014" w14:textId="4BBF4AE5" w:rsidR="00A57D52"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5B68E0" w:rsidRPr="004332C7">
              <w:rPr>
                <w:rFonts w:asciiTheme="majorBidi" w:hAnsiTheme="majorBidi" w:cstheme="majorBidi"/>
                <w:b/>
                <w:bCs/>
                <w:color w:val="C10000"/>
                <w:sz w:val="24"/>
                <w:szCs w:val="24"/>
              </w:rPr>
              <w:t>:</w:t>
            </w:r>
          </w:p>
          <w:p w14:paraId="78CDE165" w14:textId="7335C6E5"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Gud forbarme sig over os, velsigne os, åbenbare sit åsyn over os og være os nådig.</w:t>
            </w:r>
          </w:p>
        </w:tc>
        <w:tc>
          <w:tcPr>
            <w:tcW w:w="3969" w:type="dxa"/>
          </w:tcPr>
          <w:p w14:paraId="0755C616" w14:textId="77777777" w:rsidR="00882869"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D4CDA34" w14:textId="7C87F88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May God have compassion upon us, bless us, manifest His face upon us, and have mercy upon us.</w:t>
            </w:r>
          </w:p>
        </w:tc>
        <w:tc>
          <w:tcPr>
            <w:tcW w:w="2552" w:type="dxa"/>
          </w:tcPr>
          <w:p w14:paraId="7460D8D8"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585BAFC4" w14:textId="300CB4E6" w:rsidR="00A57D52" w:rsidRPr="006D1E9F" w:rsidRDefault="00A57D52" w:rsidP="0013691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ليتراءف الله علينا ويباركنا،</w:t>
            </w:r>
            <w:r w:rsidR="0013691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ويظهر وجهه علينا ويرحمنا</w:t>
            </w:r>
            <w:r w:rsidRPr="0019613F">
              <w:rPr>
                <w:rFonts w:asciiTheme="majorBidi" w:hAnsiTheme="majorBidi" w:cstheme="majorBidi"/>
                <w:b/>
                <w:bCs/>
                <w:color w:val="000000"/>
                <w:sz w:val="24"/>
                <w:szCs w:val="24"/>
                <w:lang w:val="en-US"/>
              </w:rPr>
              <w:t>.</w:t>
            </w:r>
          </w:p>
        </w:tc>
      </w:tr>
      <w:tr w:rsidR="00A57D52" w:rsidRPr="0019613F" w14:paraId="7A752CC6" w14:textId="77777777" w:rsidTr="00900FA6">
        <w:tc>
          <w:tcPr>
            <w:tcW w:w="3969" w:type="dxa"/>
          </w:tcPr>
          <w:p w14:paraId="60F61D8D" w14:textId="711C29A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Herre, frels dit folk, velsign din arvelod, vogt dem og ophøj dem i evighed.</w:t>
            </w:r>
          </w:p>
        </w:tc>
        <w:tc>
          <w:tcPr>
            <w:tcW w:w="3969" w:type="dxa"/>
          </w:tcPr>
          <w:p w14:paraId="5CD89BD0" w14:textId="1CAE80E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Lord, save Your people, bless Your inheritance, shepherd them, and raise them up forever.</w:t>
            </w:r>
          </w:p>
        </w:tc>
        <w:tc>
          <w:tcPr>
            <w:tcW w:w="2552" w:type="dxa"/>
          </w:tcPr>
          <w:p w14:paraId="7CDE627C" w14:textId="529D0BFE"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يا رب خلص شعبك. بارك</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ميراثك. ارعهم وارفعهم إلى</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الأبد</w:t>
            </w:r>
            <w:r w:rsidRPr="0019613F">
              <w:rPr>
                <w:rFonts w:asciiTheme="majorBidi" w:hAnsiTheme="majorBidi" w:cstheme="majorBidi"/>
                <w:b/>
                <w:bCs/>
                <w:sz w:val="24"/>
                <w:szCs w:val="24"/>
                <w:lang w:val="en-US"/>
              </w:rPr>
              <w:t>.</w:t>
            </w:r>
          </w:p>
        </w:tc>
      </w:tr>
      <w:tr w:rsidR="00A57D52" w:rsidRPr="0019613F" w14:paraId="6228C8F0" w14:textId="77777777" w:rsidTr="00900FA6">
        <w:tc>
          <w:tcPr>
            <w:tcW w:w="3969" w:type="dxa"/>
          </w:tcPr>
          <w:p w14:paraId="7C43A056" w14:textId="60773CF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Løft de kristnes horn19 ved kraften fra det livgivende kors - ved henvendelser</w:t>
            </w:r>
          </w:p>
        </w:tc>
        <w:tc>
          <w:tcPr>
            <w:tcW w:w="3969" w:type="dxa"/>
          </w:tcPr>
          <w:p w14:paraId="496AFF8C" w14:textId="08D218A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Exalt the horn of Christians through the power of the life-giving Cross.</w:t>
            </w:r>
          </w:p>
        </w:tc>
        <w:tc>
          <w:tcPr>
            <w:tcW w:w="2552" w:type="dxa"/>
          </w:tcPr>
          <w:p w14:paraId="28DA84E3" w14:textId="0E06973B"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ارفع شأن المسيحيين بقوة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الصليب المحيي</w:t>
            </w:r>
            <w:r w:rsidRPr="006D1E9F">
              <w:rPr>
                <w:rFonts w:asciiTheme="majorBidi" w:hAnsiTheme="majorBidi" w:cstheme="majorBidi"/>
                <w:b/>
                <w:bCs/>
                <w:sz w:val="24"/>
                <w:szCs w:val="24"/>
                <w:lang w:val="en-US"/>
              </w:rPr>
              <w:t>.</w:t>
            </w:r>
          </w:p>
        </w:tc>
      </w:tr>
      <w:tr w:rsidR="00A57D52" w:rsidRPr="0019613F" w14:paraId="347C3941" w14:textId="77777777" w:rsidTr="00900FA6">
        <w:tc>
          <w:tcPr>
            <w:tcW w:w="3969" w:type="dxa"/>
          </w:tcPr>
          <w:p w14:paraId="51B17C2C" w14:textId="01C7636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bønner, som vor frue og vor dronning, den hellige gudsføderske Sct. </w:t>
            </w:r>
            <w:r w:rsidRPr="004332C7">
              <w:rPr>
                <w:rFonts w:asciiTheme="majorBidi" w:hAnsiTheme="majorBidi" w:cstheme="majorBidi"/>
                <w:sz w:val="24"/>
                <w:szCs w:val="24"/>
                <w:lang w:val="en-US"/>
              </w:rPr>
              <w:t xml:space="preserve">Maria, </w:t>
            </w:r>
            <w:proofErr w:type="spellStart"/>
            <w:r w:rsidRPr="004332C7">
              <w:rPr>
                <w:rFonts w:asciiTheme="majorBidi" w:hAnsiTheme="majorBidi" w:cstheme="majorBidi"/>
                <w:sz w:val="24"/>
                <w:szCs w:val="24"/>
                <w:lang w:val="en-US"/>
              </w:rPr>
              <w:t>frembærer</w:t>
            </w:r>
            <w:proofErr w:type="spellEnd"/>
            <w:r w:rsidRPr="004332C7">
              <w:rPr>
                <w:rFonts w:asciiTheme="majorBidi" w:hAnsiTheme="majorBidi" w:cstheme="majorBidi"/>
                <w:sz w:val="24"/>
                <w:szCs w:val="24"/>
                <w:lang w:val="en-US"/>
              </w:rPr>
              <w:t xml:space="preserve"> for </w:t>
            </w:r>
            <w:proofErr w:type="spellStart"/>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til</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hver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en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tid</w:t>
            </w:r>
            <w:proofErr w:type="spellEnd"/>
          </w:p>
        </w:tc>
        <w:tc>
          <w:tcPr>
            <w:tcW w:w="3969" w:type="dxa"/>
          </w:tcPr>
          <w:p w14:paraId="20F58DC9" w14:textId="1CBA145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through the supplications and prayers which our Lady, the Lady of us all, the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xml:space="preserve">, Saint Mary, </w:t>
            </w:r>
            <w:proofErr w:type="gramStart"/>
            <w:r w:rsidRPr="004332C7">
              <w:rPr>
                <w:rFonts w:asciiTheme="majorBidi" w:hAnsiTheme="majorBidi" w:cstheme="majorBidi"/>
                <w:sz w:val="24"/>
                <w:szCs w:val="24"/>
                <w:lang w:val="en-US"/>
              </w:rPr>
              <w:t>makes for us at all times</w:t>
            </w:r>
            <w:proofErr w:type="gramEnd"/>
          </w:p>
        </w:tc>
        <w:tc>
          <w:tcPr>
            <w:tcW w:w="2552" w:type="dxa"/>
          </w:tcPr>
          <w:p w14:paraId="074D1DC8" w14:textId="1A1C5E8E"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بالسؤالات والطلبات التي ترفعها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عنا كل حين سيدتنا، سيدتنا كلنا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والدة الإله القديسة الطاهرة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مريم</w:t>
            </w:r>
            <w:r w:rsidRPr="006D1E9F">
              <w:rPr>
                <w:rFonts w:asciiTheme="majorBidi" w:hAnsiTheme="majorBidi" w:cstheme="majorBidi"/>
                <w:b/>
                <w:bCs/>
                <w:sz w:val="24"/>
                <w:szCs w:val="24"/>
                <w:lang w:val="en-US"/>
              </w:rPr>
              <w:t>.</w:t>
            </w:r>
          </w:p>
        </w:tc>
      </w:tr>
      <w:tr w:rsidR="00A57D52" w:rsidRPr="0019613F" w14:paraId="44EAA2C0" w14:textId="77777777" w:rsidTr="00900FA6">
        <w:tc>
          <w:tcPr>
            <w:tcW w:w="3969" w:type="dxa"/>
          </w:tcPr>
          <w:p w14:paraId="1CAD43EA" w14:textId="7358D430"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ligeså de 3 store, lysende, hellige, Mikael, Gabriel og Rafael</w:t>
            </w:r>
          </w:p>
        </w:tc>
        <w:tc>
          <w:tcPr>
            <w:tcW w:w="3969" w:type="dxa"/>
          </w:tcPr>
          <w:p w14:paraId="3E131E8E" w14:textId="4DB2BA9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through the supplications and prayers of the three great holy luminaries Michael, Gabriel, and Raphael;</w:t>
            </w:r>
          </w:p>
        </w:tc>
        <w:tc>
          <w:tcPr>
            <w:tcW w:w="2552" w:type="dxa"/>
          </w:tcPr>
          <w:p w14:paraId="7E88106A" w14:textId="2D5DA9DF"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والثلاثة العظماء المنيرون</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الأطهار ميخائيل وغبريال</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وروفائيل</w:t>
            </w:r>
            <w:r w:rsidRPr="0019613F">
              <w:rPr>
                <w:rFonts w:asciiTheme="majorBidi" w:hAnsiTheme="majorBidi" w:cstheme="majorBidi"/>
                <w:b/>
                <w:bCs/>
                <w:sz w:val="24"/>
                <w:szCs w:val="24"/>
                <w:lang w:val="en-US"/>
              </w:rPr>
              <w:t xml:space="preserve"> </w:t>
            </w:r>
          </w:p>
        </w:tc>
      </w:tr>
      <w:tr w:rsidR="00A57D52" w:rsidRPr="0019613F" w14:paraId="16629DD6" w14:textId="77777777" w:rsidTr="00900FA6">
        <w:tc>
          <w:tcPr>
            <w:tcW w:w="3969" w:type="dxa"/>
          </w:tcPr>
          <w:p w14:paraId="78727D7B" w14:textId="5F87415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samt de 4 ulegemlige livsvæsener, de 24 ældste, keruber­ ne, seraferne og alle de himmelske hærskarer</w:t>
            </w:r>
          </w:p>
        </w:tc>
        <w:tc>
          <w:tcPr>
            <w:tcW w:w="3969" w:type="dxa"/>
          </w:tcPr>
          <w:p w14:paraId="5B44E0CD" w14:textId="30B11CF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the four incorporeal living creatures; the </w:t>
            </w:r>
            <w:proofErr w:type="gramStart"/>
            <w:r w:rsidRPr="004332C7">
              <w:rPr>
                <w:rFonts w:asciiTheme="majorBidi" w:hAnsiTheme="majorBidi" w:cstheme="majorBidi"/>
                <w:sz w:val="24"/>
                <w:szCs w:val="24"/>
                <w:lang w:val="en-US"/>
              </w:rPr>
              <w:t>twenty four</w:t>
            </w:r>
            <w:proofErr w:type="gramEnd"/>
            <w:r w:rsidRPr="004332C7">
              <w:rPr>
                <w:rFonts w:asciiTheme="majorBidi" w:hAnsiTheme="majorBidi" w:cstheme="majorBidi"/>
                <w:sz w:val="24"/>
                <w:szCs w:val="24"/>
                <w:lang w:val="en-US"/>
              </w:rPr>
              <w:t xml:space="preserve"> presbyters; and all the heavenly orders.</w:t>
            </w:r>
          </w:p>
        </w:tc>
        <w:tc>
          <w:tcPr>
            <w:tcW w:w="2552" w:type="dxa"/>
          </w:tcPr>
          <w:p w14:paraId="7C7101E5" w14:textId="7EC35198"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والأربعة الحيوانات غير</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المتجسدين، والأربعة والعشرون</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قسيسا،ً وكل</w:t>
            </w:r>
            <w:r w:rsidR="0013691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الطغمات السمائية</w:t>
            </w:r>
            <w:r w:rsidRPr="006D1E9F">
              <w:rPr>
                <w:rFonts w:asciiTheme="majorBidi" w:hAnsiTheme="majorBidi" w:cstheme="majorBidi"/>
                <w:b/>
                <w:bCs/>
                <w:sz w:val="24"/>
                <w:szCs w:val="24"/>
                <w:lang w:val="en-US"/>
              </w:rPr>
              <w:t>.</w:t>
            </w:r>
          </w:p>
        </w:tc>
      </w:tr>
      <w:tr w:rsidR="00A57D52" w:rsidRPr="0019613F" w14:paraId="5FEE0603" w14:textId="77777777" w:rsidTr="00900FA6">
        <w:tc>
          <w:tcPr>
            <w:tcW w:w="3969" w:type="dxa"/>
          </w:tcPr>
          <w:p w14:paraId="0DE19F31" w14:textId="0A9E98D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samt Sct. Johannes Døberen, de 144 tusinde, mine her­ rer og fædre apostlene, de 3 hellige unge mænd  og</w:t>
            </w:r>
          </w:p>
          <w:p w14:paraId="604DE718" w14:textId="23A4E58C" w:rsidR="00A57D52" w:rsidRPr="004332C7" w:rsidRDefault="00A57D52"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Stephan</w:t>
            </w:r>
          </w:p>
        </w:tc>
        <w:tc>
          <w:tcPr>
            <w:tcW w:w="3969" w:type="dxa"/>
          </w:tcPr>
          <w:p w14:paraId="27A76115" w14:textId="19358E6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Saint John the Baptist; the hundred and </w:t>
            </w:r>
            <w:proofErr w:type="gramStart"/>
            <w:r w:rsidRPr="004332C7">
              <w:rPr>
                <w:rFonts w:asciiTheme="majorBidi" w:hAnsiTheme="majorBidi" w:cstheme="majorBidi"/>
                <w:sz w:val="24"/>
                <w:szCs w:val="24"/>
                <w:lang w:val="en-US"/>
              </w:rPr>
              <w:t>forty four</w:t>
            </w:r>
            <w:proofErr w:type="gramEnd"/>
            <w:r w:rsidRPr="004332C7">
              <w:rPr>
                <w:rFonts w:asciiTheme="majorBidi" w:hAnsiTheme="majorBidi" w:cstheme="majorBidi"/>
                <w:sz w:val="24"/>
                <w:szCs w:val="24"/>
                <w:lang w:val="en-US"/>
              </w:rPr>
              <w:t xml:space="preserve"> thousand; my masters and fathers the apostles; the three holy youths; Saint Stephen;</w:t>
            </w:r>
          </w:p>
        </w:tc>
        <w:tc>
          <w:tcPr>
            <w:tcW w:w="2552" w:type="dxa"/>
          </w:tcPr>
          <w:p w14:paraId="5B44228B" w14:textId="02AA114F"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والقديس يوحنا المعمدان،</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والمائة والأربعة والأربعون ألفا،ً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وسادتي الآباء الرسل، والثلاثة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فتية القديسين، والقديس</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استفانوس</w:t>
            </w:r>
            <w:r w:rsidRPr="0019613F">
              <w:rPr>
                <w:rFonts w:asciiTheme="majorBidi" w:hAnsiTheme="majorBidi" w:cstheme="majorBidi"/>
                <w:b/>
                <w:bCs/>
                <w:sz w:val="24"/>
                <w:szCs w:val="24"/>
                <w:lang w:val="en-US"/>
              </w:rPr>
              <w:t>.</w:t>
            </w:r>
          </w:p>
        </w:tc>
      </w:tr>
      <w:tr w:rsidR="00A57D52" w:rsidRPr="0019613F" w14:paraId="2F49A28C" w14:textId="77777777" w:rsidTr="00900FA6">
        <w:tc>
          <w:tcPr>
            <w:tcW w:w="3969" w:type="dxa"/>
          </w:tcPr>
          <w:p w14:paraId="496980EC" w14:textId="50C2442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samt den kontemplative evangelist Markus, den hellige apostel  og martyr</w:t>
            </w:r>
          </w:p>
        </w:tc>
        <w:tc>
          <w:tcPr>
            <w:tcW w:w="3969" w:type="dxa"/>
          </w:tcPr>
          <w:p w14:paraId="6F83C3C9" w14:textId="12A91DA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beholder of God Saint Mark the Evangelist, the apostle and martyr.</w:t>
            </w:r>
          </w:p>
        </w:tc>
        <w:tc>
          <w:tcPr>
            <w:tcW w:w="2552" w:type="dxa"/>
          </w:tcPr>
          <w:p w14:paraId="2CFADEFF" w14:textId="6DEF9B1D"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وناظر الإله الإنجيلي مرقس</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الرسول القديس والشهيد</w:t>
            </w:r>
            <w:r w:rsidRPr="006D1E9F">
              <w:rPr>
                <w:rFonts w:asciiTheme="majorBidi" w:hAnsiTheme="majorBidi" w:cstheme="majorBidi"/>
                <w:b/>
                <w:bCs/>
                <w:sz w:val="24"/>
                <w:szCs w:val="24"/>
                <w:lang w:val="en-US"/>
              </w:rPr>
              <w:t>.</w:t>
            </w:r>
          </w:p>
        </w:tc>
      </w:tr>
      <w:tr w:rsidR="00A57D52" w:rsidRPr="0019613F" w14:paraId="7D0D9625" w14:textId="77777777" w:rsidTr="00900FA6">
        <w:tc>
          <w:tcPr>
            <w:tcW w:w="3969" w:type="dxa"/>
          </w:tcPr>
          <w:p w14:paraId="36ED9A65" w14:textId="118C10E8" w:rsidR="00A57D52" w:rsidRPr="004332C7" w:rsidRDefault="00A57D52" w:rsidP="00C767E9">
            <w:pPr>
              <w:jc w:val="both"/>
              <w:rPr>
                <w:rFonts w:asciiTheme="majorBidi" w:hAnsiTheme="majorBidi" w:cstheme="majorBidi"/>
                <w:sz w:val="24"/>
                <w:szCs w:val="24"/>
              </w:rPr>
            </w:pPr>
            <w:proofErr w:type="spellStart"/>
            <w:r w:rsidRPr="004332C7">
              <w:rPr>
                <w:rFonts w:asciiTheme="majorBidi" w:hAnsiTheme="majorBidi" w:cstheme="majorBidi"/>
                <w:sz w:val="24"/>
                <w:szCs w:val="24"/>
                <w:lang w:val="en-US"/>
              </w:rPr>
              <w:t>samt</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xml:space="preserve">. Georg, </w:t>
            </w: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xml:space="preserve">. Theodor, </w:t>
            </w:r>
            <w:proofErr w:type="spellStart"/>
            <w:proofErr w:type="gramStart"/>
            <w:r w:rsidRPr="004332C7">
              <w:rPr>
                <w:rFonts w:asciiTheme="majorBidi" w:hAnsiTheme="majorBidi" w:cstheme="majorBidi"/>
                <w:sz w:val="24"/>
                <w:szCs w:val="24"/>
                <w:lang w:val="en-US"/>
              </w:rPr>
              <w:t>Philopater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Mareurius</w:t>
            </w:r>
            <w:proofErr w:type="spellEnd"/>
            <w:proofErr w:type="gram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xml:space="preserve">. </w:t>
            </w:r>
            <w:r w:rsidRPr="004332C7">
              <w:rPr>
                <w:rFonts w:asciiTheme="majorBidi" w:hAnsiTheme="majorBidi" w:cstheme="majorBidi"/>
                <w:sz w:val="24"/>
                <w:szCs w:val="24"/>
              </w:rPr>
              <w:t>Abba Mena og hele martyrskaren</w:t>
            </w:r>
          </w:p>
        </w:tc>
        <w:tc>
          <w:tcPr>
            <w:tcW w:w="3969" w:type="dxa"/>
          </w:tcPr>
          <w:p w14:paraId="5448DDBF" w14:textId="24D07A0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Saint George; Saint Theodore; </w:t>
            </w:r>
            <w:proofErr w:type="spellStart"/>
            <w:r w:rsidRPr="004332C7">
              <w:rPr>
                <w:rFonts w:asciiTheme="majorBidi" w:hAnsiTheme="majorBidi" w:cstheme="majorBidi"/>
                <w:sz w:val="24"/>
                <w:szCs w:val="24"/>
                <w:lang w:val="en-US"/>
              </w:rPr>
              <w:t>Philopater</w:t>
            </w:r>
            <w:proofErr w:type="spellEnd"/>
            <w:r w:rsidRPr="004332C7">
              <w:rPr>
                <w:rFonts w:asciiTheme="majorBidi" w:hAnsiTheme="majorBidi" w:cstheme="majorBidi"/>
                <w:sz w:val="24"/>
                <w:szCs w:val="24"/>
                <w:lang w:val="en-US"/>
              </w:rPr>
              <w:t xml:space="preserve"> Mercurius; Saint Abba Mina; and the whole choir of the martyrs;</w:t>
            </w:r>
          </w:p>
        </w:tc>
        <w:tc>
          <w:tcPr>
            <w:tcW w:w="2552" w:type="dxa"/>
          </w:tcPr>
          <w:p w14:paraId="0A6FC60D" w14:textId="3B1DF1E0"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والقديس جيؤرجيوس، والقديس</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تادرس، وفيلوباتير مرقوريوس،</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والقديس أبا مينا، وكل مصاف</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الشهداء</w:t>
            </w:r>
            <w:r w:rsidRPr="006D1E9F">
              <w:rPr>
                <w:rFonts w:asciiTheme="majorBidi" w:hAnsiTheme="majorBidi" w:cstheme="majorBidi"/>
                <w:b/>
                <w:bCs/>
                <w:sz w:val="24"/>
                <w:szCs w:val="24"/>
                <w:lang w:val="en-US"/>
              </w:rPr>
              <w:t>.</w:t>
            </w:r>
            <w:r w:rsidR="00906FE5">
              <w:rPr>
                <w:rFonts w:asciiTheme="majorBidi" w:hAnsiTheme="majorBidi" w:cstheme="majorBidi"/>
                <w:b/>
                <w:bCs/>
                <w:sz w:val="24"/>
                <w:szCs w:val="24"/>
                <w:lang w:val="en-US"/>
              </w:rPr>
              <w:t xml:space="preserve"> </w:t>
            </w:r>
          </w:p>
        </w:tc>
      </w:tr>
      <w:tr w:rsidR="00A57D52" w:rsidRPr="0019613F" w14:paraId="4340B0EE" w14:textId="77777777" w:rsidTr="00900FA6">
        <w:tc>
          <w:tcPr>
            <w:tcW w:w="3969" w:type="dxa"/>
          </w:tcPr>
          <w:p w14:paraId="0D45F6D7" w14:textId="49DC5C9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samt vor retfær­ dige fader, den store Abba Antonius, den retfærdige Abba Paul og de 3 hellige Abba Maearii</w:t>
            </w:r>
            <w:r w:rsidR="00BB2126">
              <w:rPr>
                <w:rFonts w:asciiTheme="majorBidi" w:hAnsiTheme="majorBidi" w:cstheme="majorBidi"/>
                <w:sz w:val="24"/>
                <w:szCs w:val="24"/>
              </w:rPr>
              <w:t xml:space="preserve"> </w:t>
            </w:r>
          </w:p>
        </w:tc>
        <w:tc>
          <w:tcPr>
            <w:tcW w:w="3969" w:type="dxa"/>
          </w:tcPr>
          <w:p w14:paraId="501B5113" w14:textId="0CD1AB3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our righteous father, the great Abba Anthony; the righteous Abba Paul; the three saints Abba </w:t>
            </w:r>
            <w:proofErr w:type="spellStart"/>
            <w:r w:rsidRPr="004332C7">
              <w:rPr>
                <w:rFonts w:asciiTheme="majorBidi" w:hAnsiTheme="majorBidi" w:cstheme="majorBidi"/>
                <w:sz w:val="24"/>
                <w:szCs w:val="24"/>
                <w:lang w:val="en-US"/>
              </w:rPr>
              <w:t>Macarii</w:t>
            </w:r>
            <w:proofErr w:type="spellEnd"/>
            <w:r w:rsidRPr="004332C7">
              <w:rPr>
                <w:rFonts w:asciiTheme="majorBidi" w:hAnsiTheme="majorBidi" w:cstheme="majorBidi"/>
                <w:sz w:val="24"/>
                <w:szCs w:val="24"/>
                <w:lang w:val="en-US"/>
              </w:rPr>
              <w:t>;</w:t>
            </w:r>
          </w:p>
        </w:tc>
        <w:tc>
          <w:tcPr>
            <w:tcW w:w="2552" w:type="dxa"/>
          </w:tcPr>
          <w:p w14:paraId="43021DDE" w14:textId="56B7AC69"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وأبونا الصديق العظيم أنبا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أنطونيوس، والبار أنبا بولا،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والثلاثة أنبا مقارات القديسين</w:t>
            </w:r>
            <w:r w:rsidRPr="0019613F">
              <w:rPr>
                <w:rFonts w:asciiTheme="majorBidi" w:hAnsiTheme="majorBidi" w:cstheme="majorBidi"/>
                <w:b/>
                <w:bCs/>
                <w:sz w:val="24"/>
                <w:szCs w:val="24"/>
                <w:lang w:val="en-US"/>
              </w:rPr>
              <w:t>.</w:t>
            </w:r>
          </w:p>
        </w:tc>
      </w:tr>
      <w:tr w:rsidR="00A57D52" w:rsidRPr="0019613F" w14:paraId="34CA573E" w14:textId="77777777" w:rsidTr="00900FA6">
        <w:tc>
          <w:tcPr>
            <w:tcW w:w="3969" w:type="dxa"/>
          </w:tcPr>
          <w:p w14:paraId="23D067CA" w14:textId="001B3E1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samt vor fader Abba Johannes, vor fader Abba Bishoi, vor fader Abba Paul fra Tammuah, vore romerske fædre Maximus og Domitius, vor fader Abba Moses, Sct. Isid­ orus og de 49  martyrer</w:t>
            </w:r>
          </w:p>
        </w:tc>
        <w:tc>
          <w:tcPr>
            <w:tcW w:w="3969" w:type="dxa"/>
          </w:tcPr>
          <w:p w14:paraId="0D2A753F" w14:textId="06110E3F"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our father Abba John; our father Abba </w:t>
            </w:r>
            <w:proofErr w:type="spellStart"/>
            <w:r w:rsidRPr="004332C7">
              <w:rPr>
                <w:rFonts w:asciiTheme="majorBidi" w:hAnsiTheme="majorBidi" w:cstheme="majorBidi"/>
                <w:sz w:val="24"/>
                <w:szCs w:val="24"/>
                <w:lang w:val="en-US"/>
              </w:rPr>
              <w:t>Pishoi</w:t>
            </w:r>
            <w:proofErr w:type="spellEnd"/>
            <w:r w:rsidRPr="004332C7">
              <w:rPr>
                <w:rFonts w:asciiTheme="majorBidi" w:hAnsiTheme="majorBidi" w:cstheme="majorBidi"/>
                <w:sz w:val="24"/>
                <w:szCs w:val="24"/>
                <w:lang w:val="en-US"/>
              </w:rPr>
              <w:t xml:space="preserve">; our father Abba Paul of </w:t>
            </w:r>
            <w:proofErr w:type="spellStart"/>
            <w:r w:rsidRPr="004332C7">
              <w:rPr>
                <w:rFonts w:asciiTheme="majorBidi" w:hAnsiTheme="majorBidi" w:cstheme="majorBidi"/>
                <w:sz w:val="24"/>
                <w:szCs w:val="24"/>
                <w:lang w:val="en-US"/>
              </w:rPr>
              <w:t>Tammoh</w:t>
            </w:r>
            <w:proofErr w:type="spellEnd"/>
            <w:r w:rsidRPr="004332C7">
              <w:rPr>
                <w:rFonts w:asciiTheme="majorBidi" w:hAnsiTheme="majorBidi" w:cstheme="majorBidi"/>
                <w:sz w:val="24"/>
                <w:szCs w:val="24"/>
                <w:lang w:val="en-US"/>
              </w:rPr>
              <w:t xml:space="preserve">; our Roman fathers Maximus and </w:t>
            </w:r>
            <w:proofErr w:type="spellStart"/>
            <w:r w:rsidRPr="004332C7">
              <w:rPr>
                <w:rFonts w:asciiTheme="majorBidi" w:hAnsiTheme="majorBidi" w:cstheme="majorBidi"/>
                <w:sz w:val="24"/>
                <w:szCs w:val="24"/>
                <w:lang w:val="en-US"/>
              </w:rPr>
              <w:t>Dometius</w:t>
            </w:r>
            <w:proofErr w:type="spellEnd"/>
            <w:r w:rsidRPr="004332C7">
              <w:rPr>
                <w:rFonts w:asciiTheme="majorBidi" w:hAnsiTheme="majorBidi" w:cstheme="majorBidi"/>
                <w:sz w:val="24"/>
                <w:szCs w:val="24"/>
                <w:lang w:val="en-US"/>
              </w:rPr>
              <w:t xml:space="preserve">; our father Abba Moses; the </w:t>
            </w:r>
            <w:proofErr w:type="gramStart"/>
            <w:r w:rsidRPr="004332C7">
              <w:rPr>
                <w:rFonts w:asciiTheme="majorBidi" w:hAnsiTheme="majorBidi" w:cstheme="majorBidi"/>
                <w:sz w:val="24"/>
                <w:szCs w:val="24"/>
                <w:lang w:val="en-US"/>
              </w:rPr>
              <w:t>Forty nine</w:t>
            </w:r>
            <w:proofErr w:type="gramEnd"/>
            <w:r w:rsidRPr="004332C7">
              <w:rPr>
                <w:rFonts w:asciiTheme="majorBidi" w:hAnsiTheme="majorBidi" w:cstheme="majorBidi"/>
                <w:sz w:val="24"/>
                <w:szCs w:val="24"/>
                <w:lang w:val="en-US"/>
              </w:rPr>
              <w:t xml:space="preserve"> Martyrs of </w:t>
            </w:r>
            <w:proofErr w:type="spellStart"/>
            <w:r w:rsidRPr="004332C7">
              <w:rPr>
                <w:rFonts w:asciiTheme="majorBidi" w:hAnsiTheme="majorBidi" w:cstheme="majorBidi"/>
                <w:sz w:val="24"/>
                <w:szCs w:val="24"/>
                <w:lang w:val="en-US"/>
              </w:rPr>
              <w:t>Shiheet</w:t>
            </w:r>
            <w:proofErr w:type="spellEnd"/>
            <w:r w:rsidRPr="004332C7">
              <w:rPr>
                <w:rFonts w:asciiTheme="majorBidi" w:hAnsiTheme="majorBidi" w:cstheme="majorBidi"/>
                <w:sz w:val="24"/>
                <w:szCs w:val="24"/>
                <w:lang w:val="en-US"/>
              </w:rPr>
              <w:t>;</w:t>
            </w:r>
          </w:p>
        </w:tc>
        <w:tc>
          <w:tcPr>
            <w:tcW w:w="2552" w:type="dxa"/>
          </w:tcPr>
          <w:p w14:paraId="30E0A297" w14:textId="273BC5BF" w:rsidR="00A57D52" w:rsidRPr="006D1E9F" w:rsidRDefault="00A57D52" w:rsidP="00906FE5">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وأبونا أنبا يوحنا، وأبونا أنبا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بيشوي، وأبونا أنبا بولا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الطموهي، وأبوانا الروميان</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مكسيموس ودوماديوس، وأبونا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أنبا موسى، والتسعة والأربعين</w:t>
            </w:r>
            <w:r w:rsidR="00906FE5"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شهيدا شيوخ شيهيت</w:t>
            </w:r>
            <w:r w:rsidRPr="006D1E9F">
              <w:rPr>
                <w:rFonts w:asciiTheme="majorBidi" w:hAnsiTheme="majorBidi" w:cstheme="majorBidi"/>
                <w:b/>
                <w:bCs/>
                <w:sz w:val="24"/>
                <w:szCs w:val="24"/>
                <w:lang w:val="en-US"/>
              </w:rPr>
              <w:t>.</w:t>
            </w:r>
          </w:p>
        </w:tc>
      </w:tr>
      <w:tr w:rsidR="00A57D52" w:rsidRPr="0019613F" w14:paraId="2233ACB7" w14:textId="77777777" w:rsidTr="00900FA6">
        <w:tc>
          <w:tcPr>
            <w:tcW w:w="3969" w:type="dxa"/>
          </w:tcPr>
          <w:p w14:paraId="5181BDF0" w14:textId="62EC3A7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samt hele skaren af korsbærere, de ærlige og retfærdige, alle de vise jomfruer, og englen for denne velsignede dag</w:t>
            </w:r>
            <w:r w:rsidR="00484F1D" w:rsidRPr="004332C7">
              <w:rPr>
                <w:rFonts w:asciiTheme="majorBidi" w:hAnsiTheme="majorBidi" w:cstheme="majorBidi"/>
                <w:sz w:val="24"/>
                <w:szCs w:val="24"/>
              </w:rPr>
              <w:t xml:space="preserve"> og englen for dette velsignede offer.</w:t>
            </w:r>
          </w:p>
        </w:tc>
        <w:tc>
          <w:tcPr>
            <w:tcW w:w="3969" w:type="dxa"/>
          </w:tcPr>
          <w:p w14:paraId="796086E9" w14:textId="1586C29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whole choir of the cross-bearers; the just; the righteous; all the wise virgins; the angel of this blessed day, and the angel of this blessed sacrifice.</w:t>
            </w:r>
          </w:p>
        </w:tc>
        <w:tc>
          <w:tcPr>
            <w:tcW w:w="2552" w:type="dxa"/>
          </w:tcPr>
          <w:p w14:paraId="072499F9" w14:textId="62C6D783"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وكل مصاف لباس الصليب</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الأبرار والصديقين، وجميع</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العذاري الحكيمات، وملاك هذا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اليوم المبارك وملاك هذه الذبيحة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المباركة</w:t>
            </w:r>
            <w:r w:rsidRPr="0019613F">
              <w:rPr>
                <w:rFonts w:asciiTheme="majorBidi" w:hAnsiTheme="majorBidi" w:cstheme="majorBidi"/>
                <w:b/>
                <w:bCs/>
                <w:sz w:val="24"/>
                <w:szCs w:val="24"/>
                <w:lang w:val="en-US"/>
              </w:rPr>
              <w:t>.</w:t>
            </w:r>
          </w:p>
        </w:tc>
      </w:tr>
      <w:tr w:rsidR="00624D26" w:rsidRPr="0019613F" w14:paraId="50939880" w14:textId="77777777" w:rsidTr="00900FA6">
        <w:tc>
          <w:tcPr>
            <w:tcW w:w="3969" w:type="dxa"/>
          </w:tcPr>
          <w:p w14:paraId="647C1A51"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80A90B0"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185D5BB3" w14:textId="77777777" w:rsidR="00624D26" w:rsidRPr="006D1E9F" w:rsidRDefault="00624D26" w:rsidP="00136919">
            <w:pPr>
              <w:autoSpaceDE w:val="0"/>
              <w:autoSpaceDN w:val="0"/>
              <w:bidi/>
              <w:adjustRightInd w:val="0"/>
              <w:jc w:val="both"/>
              <w:rPr>
                <w:rFonts w:asciiTheme="majorBidi" w:hAnsiTheme="majorBidi" w:cstheme="majorBidi"/>
                <w:b/>
                <w:bCs/>
                <w:sz w:val="24"/>
                <w:szCs w:val="24"/>
                <w:rtl/>
              </w:rPr>
            </w:pPr>
          </w:p>
        </w:tc>
      </w:tr>
      <w:tr w:rsidR="00A57D52" w:rsidRPr="0019613F" w14:paraId="38B7E590" w14:textId="77777777" w:rsidTr="00900FA6">
        <w:tc>
          <w:tcPr>
            <w:tcW w:w="3969" w:type="dxa"/>
          </w:tcPr>
          <w:p w14:paraId="36570DA4" w14:textId="4363280C"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nævner han navnet på kirkens skytshelgen og siger videre:</w:t>
            </w:r>
          </w:p>
        </w:tc>
        <w:tc>
          <w:tcPr>
            <w:tcW w:w="3969" w:type="dxa"/>
          </w:tcPr>
          <w:p w14:paraId="44B3303C" w14:textId="19712D7E"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Here, the patron saint of the church is mentioned, followed by the saint(s) of the day, then he says</w:t>
            </w:r>
          </w:p>
        </w:tc>
        <w:tc>
          <w:tcPr>
            <w:tcW w:w="2552" w:type="dxa"/>
          </w:tcPr>
          <w:p w14:paraId="294E379A" w14:textId="0CDD61F0" w:rsidR="00A57D52" w:rsidRPr="00C06844" w:rsidRDefault="00A57D52" w:rsidP="0013691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يذكر اسم صاحب الكنيسة وقديسي اليوم،</w:t>
            </w:r>
            <w:r w:rsidR="0013691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ثم يقول:</w:t>
            </w:r>
          </w:p>
        </w:tc>
      </w:tr>
      <w:tr w:rsidR="00A57D52" w:rsidRPr="0019613F" w14:paraId="25BE23EF" w14:textId="77777777" w:rsidTr="00900FA6">
        <w:tc>
          <w:tcPr>
            <w:tcW w:w="3969" w:type="dxa"/>
          </w:tcPr>
          <w:p w14:paraId="01EE9E42" w14:textId="71F58CC8"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og velsignelsen fra den hellige gudsføderske Sct. Maria, først som sidst.</w:t>
            </w:r>
          </w:p>
        </w:tc>
        <w:tc>
          <w:tcPr>
            <w:tcW w:w="3969" w:type="dxa"/>
          </w:tcPr>
          <w:p w14:paraId="3A39EE64" w14:textId="09D723A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the blessing of the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Saint Mary, first and last.</w:t>
            </w:r>
          </w:p>
        </w:tc>
        <w:tc>
          <w:tcPr>
            <w:tcW w:w="2552" w:type="dxa"/>
          </w:tcPr>
          <w:p w14:paraId="5B7B56CF" w14:textId="1E19A676"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وبركة والدة الإله القديسة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الطاهرة مريم أولاً وآخراً</w:t>
            </w:r>
            <w:r w:rsidRPr="006D1E9F">
              <w:rPr>
                <w:rFonts w:asciiTheme="majorBidi" w:hAnsiTheme="majorBidi" w:cstheme="majorBidi"/>
                <w:b/>
                <w:bCs/>
                <w:sz w:val="24"/>
                <w:szCs w:val="24"/>
                <w:lang w:val="en-US"/>
              </w:rPr>
              <w:t>.</w:t>
            </w:r>
          </w:p>
        </w:tc>
      </w:tr>
      <w:tr w:rsidR="00624D26" w:rsidRPr="0019613F" w14:paraId="1367AECE" w14:textId="77777777" w:rsidTr="00900FA6">
        <w:tc>
          <w:tcPr>
            <w:tcW w:w="3969" w:type="dxa"/>
          </w:tcPr>
          <w:p w14:paraId="5BB9EAC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6708DC4"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26FB57E5" w14:textId="77777777" w:rsidR="00624D26" w:rsidRPr="006D1E9F" w:rsidRDefault="00624D26" w:rsidP="00136919">
            <w:pPr>
              <w:autoSpaceDE w:val="0"/>
              <w:autoSpaceDN w:val="0"/>
              <w:bidi/>
              <w:adjustRightInd w:val="0"/>
              <w:jc w:val="both"/>
              <w:rPr>
                <w:rFonts w:asciiTheme="majorBidi" w:hAnsiTheme="majorBidi" w:cstheme="majorBidi"/>
                <w:b/>
                <w:bCs/>
                <w:sz w:val="24"/>
                <w:szCs w:val="24"/>
                <w:rtl/>
              </w:rPr>
            </w:pPr>
          </w:p>
        </w:tc>
      </w:tr>
      <w:tr w:rsidR="00A57D52" w:rsidRPr="0019613F" w14:paraId="22F80D1E" w14:textId="77777777" w:rsidTr="00900FA6">
        <w:tc>
          <w:tcPr>
            <w:tcW w:w="3969" w:type="dxa"/>
          </w:tcPr>
          <w:p w14:paraId="373C3AA8" w14:textId="78B930C1"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ligeledes, når det er søndag, siger han:</w:t>
            </w:r>
          </w:p>
        </w:tc>
        <w:tc>
          <w:tcPr>
            <w:tcW w:w="3969" w:type="dxa"/>
          </w:tcPr>
          <w:p w14:paraId="1CA30C6F" w14:textId="4BF786C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On Sunday, he adds:</w:t>
            </w:r>
          </w:p>
        </w:tc>
        <w:tc>
          <w:tcPr>
            <w:tcW w:w="2552" w:type="dxa"/>
          </w:tcPr>
          <w:p w14:paraId="3620CA27" w14:textId="4F83EEF8"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وأيضا،ً إذا كان يوم الأحد فيقول</w:t>
            </w:r>
            <w:r w:rsidRPr="00C06844">
              <w:rPr>
                <w:rFonts w:asciiTheme="majorBidi" w:hAnsiTheme="majorBidi" w:cstheme="majorBidi"/>
                <w:b/>
                <w:bCs/>
                <w:color w:val="1F497D" w:themeColor="text2"/>
                <w:sz w:val="24"/>
                <w:szCs w:val="24"/>
                <w:rtl/>
                <w:lang w:val="en-US"/>
              </w:rPr>
              <w:t>:</w:t>
            </w:r>
          </w:p>
        </w:tc>
      </w:tr>
      <w:tr w:rsidR="00A57D52" w:rsidRPr="0019613F" w14:paraId="4C5C0C62" w14:textId="77777777" w:rsidTr="00900FA6">
        <w:tc>
          <w:tcPr>
            <w:tcW w:w="3969" w:type="dxa"/>
          </w:tcPr>
          <w:p w14:paraId="211BEE4C" w14:textId="6AB8729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søndagens velsignelse, vor gode Frelsers dag</w:t>
            </w:r>
            <w:r w:rsidR="00C46202" w:rsidRPr="004332C7">
              <w:rPr>
                <w:rFonts w:asciiTheme="majorBidi" w:hAnsiTheme="majorBidi" w:cstheme="majorBidi"/>
                <w:sz w:val="24"/>
                <w:szCs w:val="24"/>
              </w:rPr>
              <w:t>.</w:t>
            </w:r>
          </w:p>
        </w:tc>
        <w:tc>
          <w:tcPr>
            <w:tcW w:w="3969" w:type="dxa"/>
          </w:tcPr>
          <w:p w14:paraId="4791AE81" w14:textId="0853FD0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the blessing of the Lord’s Day of our good Savior.</w:t>
            </w:r>
          </w:p>
        </w:tc>
        <w:tc>
          <w:tcPr>
            <w:tcW w:w="2552" w:type="dxa"/>
          </w:tcPr>
          <w:p w14:paraId="3AE05CFC" w14:textId="6420190A"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وبركة يوم الأحد الذي لمخلصنا</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الصالح</w:t>
            </w:r>
            <w:r w:rsidRPr="006D1E9F">
              <w:rPr>
                <w:rFonts w:asciiTheme="majorBidi" w:hAnsiTheme="majorBidi" w:cstheme="majorBidi"/>
                <w:b/>
                <w:bCs/>
                <w:sz w:val="24"/>
                <w:szCs w:val="24"/>
                <w:lang w:val="en-US"/>
              </w:rPr>
              <w:t>.</w:t>
            </w:r>
          </w:p>
        </w:tc>
      </w:tr>
      <w:tr w:rsidR="00A57D52" w:rsidRPr="0019613F" w14:paraId="1DA961E2" w14:textId="77777777" w:rsidTr="00900FA6">
        <w:tc>
          <w:tcPr>
            <w:tcW w:w="3969" w:type="dxa"/>
          </w:tcPr>
          <w:p w14:paraId="7D2C4635" w14:textId="335B01A2" w:rsidR="00A57D52" w:rsidRPr="004332C7" w:rsidRDefault="00A57D52" w:rsidP="00906FE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I den ærefulde fastetid før jul siger præsten denne indledning på velsignelsen</w:t>
            </w:r>
            <w:r w:rsidR="00900FA6" w:rsidRPr="00C06844">
              <w:rPr>
                <w:rFonts w:asciiTheme="majorBidi" w:hAnsiTheme="majorBidi" w:cstheme="majorBidi"/>
                <w:color w:val="1F497D" w:themeColor="text2"/>
                <w:sz w:val="24"/>
                <w:szCs w:val="24"/>
              </w:rPr>
              <w:t>, s</w:t>
            </w:r>
            <w:r w:rsidRPr="00C06844">
              <w:rPr>
                <w:rFonts w:asciiTheme="majorBidi" w:hAnsiTheme="majorBidi" w:cstheme="majorBidi"/>
                <w:color w:val="1F497D" w:themeColor="text2"/>
                <w:sz w:val="24"/>
                <w:szCs w:val="24"/>
              </w:rPr>
              <w:t>å slutter han med at sige:</w:t>
            </w:r>
          </w:p>
        </w:tc>
        <w:tc>
          <w:tcPr>
            <w:tcW w:w="3969" w:type="dxa"/>
          </w:tcPr>
          <w:p w14:paraId="268E6587" w14:textId="3A2E4AAC"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On the feasts of our Lord and the fasts, the priest says here the appropriate conclusion for each feast or fast. </w:t>
            </w:r>
            <w:r w:rsidRPr="00C06844">
              <w:rPr>
                <w:rFonts w:asciiTheme="majorBidi" w:hAnsiTheme="majorBidi" w:cstheme="majorBidi"/>
                <w:color w:val="1F497D" w:themeColor="text2"/>
                <w:sz w:val="24"/>
                <w:szCs w:val="24"/>
              </w:rPr>
              <w:t>And he continues:</w:t>
            </w:r>
          </w:p>
        </w:tc>
        <w:tc>
          <w:tcPr>
            <w:tcW w:w="2552" w:type="dxa"/>
          </w:tcPr>
          <w:p w14:paraId="3FD9B2B3" w14:textId="0E1D5FDB" w:rsidR="00A57D52" w:rsidRPr="00C06844" w:rsidRDefault="00A57D52" w:rsidP="0013691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الأعياد السيدية والأصوام يقول الكاهن</w:t>
            </w:r>
            <w:r w:rsidR="0013691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هنا ختام البركة المناسب للعيد أو الصوم. ثم</w:t>
            </w:r>
            <w:r w:rsidR="0013691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يكمل قائلاً:</w:t>
            </w:r>
          </w:p>
        </w:tc>
      </w:tr>
      <w:tr w:rsidR="00A57D52" w:rsidRPr="0019613F" w14:paraId="62A3372E" w14:textId="77777777" w:rsidTr="00900FA6">
        <w:tc>
          <w:tcPr>
            <w:tcW w:w="3969" w:type="dxa"/>
          </w:tcPr>
          <w:p w14:paraId="061CE150" w14:textId="293E441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Må deres hellige velsignelse og deres gunst, kraft, nåde, kærlighed og hjælp være med os alle i evighed. Amen.</w:t>
            </w:r>
          </w:p>
        </w:tc>
        <w:tc>
          <w:tcPr>
            <w:tcW w:w="3969" w:type="dxa"/>
          </w:tcPr>
          <w:p w14:paraId="1CFC751C" w14:textId="3C57BB9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May their holy blessing, their grace, their power, their gift, their love, and their help rest upon us all forever. </w:t>
            </w:r>
            <w:r w:rsidRPr="004332C7">
              <w:rPr>
                <w:rFonts w:asciiTheme="majorBidi" w:hAnsiTheme="majorBidi" w:cstheme="majorBidi"/>
                <w:sz w:val="24"/>
                <w:szCs w:val="24"/>
              </w:rPr>
              <w:t>Amen.</w:t>
            </w:r>
          </w:p>
        </w:tc>
        <w:tc>
          <w:tcPr>
            <w:tcW w:w="2552" w:type="dxa"/>
          </w:tcPr>
          <w:p w14:paraId="1C256BBF" w14:textId="79107DE7"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بركتهم المقدسة، ونعمتهم،</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وقوتهم، وهبتهم، ومحبتهم،</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ومعونتهم تكون معنا كلنا إلي</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الأبد. آمين</w:t>
            </w:r>
            <w:r w:rsidRPr="006D1E9F">
              <w:rPr>
                <w:rFonts w:asciiTheme="majorBidi" w:hAnsiTheme="majorBidi" w:cstheme="majorBidi"/>
                <w:b/>
                <w:bCs/>
                <w:sz w:val="24"/>
                <w:szCs w:val="24"/>
                <w:lang w:val="en-US"/>
              </w:rPr>
              <w:t>.</w:t>
            </w:r>
          </w:p>
        </w:tc>
      </w:tr>
      <w:tr w:rsidR="00906FE5" w:rsidRPr="0019613F" w14:paraId="71353615" w14:textId="77777777" w:rsidTr="00900FA6">
        <w:tc>
          <w:tcPr>
            <w:tcW w:w="3969" w:type="dxa"/>
          </w:tcPr>
          <w:p w14:paraId="64069320" w14:textId="77777777" w:rsidR="00906FE5" w:rsidRPr="0019613F" w:rsidRDefault="00906FE5" w:rsidP="00C767E9">
            <w:pPr>
              <w:jc w:val="both"/>
              <w:rPr>
                <w:rFonts w:asciiTheme="majorBidi" w:hAnsiTheme="majorBidi" w:cstheme="majorBidi"/>
                <w:sz w:val="24"/>
                <w:szCs w:val="24"/>
                <w:lang w:val="en-US"/>
              </w:rPr>
            </w:pPr>
          </w:p>
        </w:tc>
        <w:tc>
          <w:tcPr>
            <w:tcW w:w="3969" w:type="dxa"/>
          </w:tcPr>
          <w:p w14:paraId="6B471441" w14:textId="77777777" w:rsidR="00906FE5" w:rsidRPr="004332C7" w:rsidRDefault="00906FE5" w:rsidP="00C767E9">
            <w:pPr>
              <w:jc w:val="both"/>
              <w:rPr>
                <w:rFonts w:asciiTheme="majorBidi" w:hAnsiTheme="majorBidi" w:cstheme="majorBidi"/>
                <w:sz w:val="24"/>
                <w:szCs w:val="24"/>
                <w:lang w:val="en-US"/>
              </w:rPr>
            </w:pPr>
          </w:p>
        </w:tc>
        <w:tc>
          <w:tcPr>
            <w:tcW w:w="2552" w:type="dxa"/>
          </w:tcPr>
          <w:p w14:paraId="20E0F574" w14:textId="77777777" w:rsidR="00906FE5" w:rsidRPr="006D1E9F" w:rsidRDefault="00906FE5" w:rsidP="00136919">
            <w:pPr>
              <w:autoSpaceDE w:val="0"/>
              <w:autoSpaceDN w:val="0"/>
              <w:bidi/>
              <w:adjustRightInd w:val="0"/>
              <w:jc w:val="both"/>
              <w:rPr>
                <w:rFonts w:asciiTheme="majorBidi" w:hAnsiTheme="majorBidi" w:cstheme="majorBidi"/>
                <w:b/>
                <w:bCs/>
                <w:sz w:val="24"/>
                <w:szCs w:val="24"/>
                <w:rtl/>
              </w:rPr>
            </w:pPr>
          </w:p>
        </w:tc>
      </w:tr>
      <w:tr w:rsidR="00A57D52" w:rsidRPr="004332C7" w14:paraId="095BAA53" w14:textId="77777777" w:rsidTr="00900FA6">
        <w:tc>
          <w:tcPr>
            <w:tcW w:w="3969" w:type="dxa"/>
          </w:tcPr>
          <w:p w14:paraId="2A88D3C7" w14:textId="0F0C9A08"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Kristus, vor Gud</w:t>
            </w:r>
            <w:r w:rsidR="00C46202" w:rsidRPr="00C06844">
              <w:rPr>
                <w:rFonts w:asciiTheme="majorBidi" w:hAnsiTheme="majorBidi" w:cstheme="majorBidi"/>
                <w:color w:val="1F497D" w:themeColor="text2"/>
                <w:sz w:val="24"/>
                <w:szCs w:val="24"/>
              </w:rPr>
              <w:t>.</w:t>
            </w:r>
          </w:p>
        </w:tc>
        <w:tc>
          <w:tcPr>
            <w:tcW w:w="3969" w:type="dxa"/>
          </w:tcPr>
          <w:p w14:paraId="5E313AA1" w14:textId="53426824"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O Christ our God.</w:t>
            </w:r>
          </w:p>
        </w:tc>
        <w:tc>
          <w:tcPr>
            <w:tcW w:w="2552" w:type="dxa"/>
          </w:tcPr>
          <w:p w14:paraId="21A31B51" w14:textId="14E23BE8"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أيها المسيح الهنا.</w:t>
            </w:r>
          </w:p>
        </w:tc>
      </w:tr>
      <w:tr w:rsidR="00A57D52" w:rsidRPr="004332C7" w14:paraId="6EFF58EB" w14:textId="77777777" w:rsidTr="00900FA6">
        <w:tc>
          <w:tcPr>
            <w:tcW w:w="3969" w:type="dxa"/>
          </w:tcPr>
          <w:p w14:paraId="1486681D" w14:textId="717DDB27" w:rsidR="00A57D52" w:rsidRPr="004332C7" w:rsidRDefault="000064F6"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Menigheden</w:t>
            </w:r>
            <w:r w:rsidR="00C46202" w:rsidRPr="004332C7">
              <w:rPr>
                <w:rFonts w:asciiTheme="majorBidi" w:hAnsiTheme="majorBidi" w:cstheme="majorBidi"/>
                <w:b/>
                <w:bCs/>
                <w:color w:val="C10000"/>
                <w:sz w:val="24"/>
                <w:szCs w:val="24"/>
              </w:rPr>
              <w:t>:</w:t>
            </w:r>
          </w:p>
          <w:p w14:paraId="6E9D9B7D" w14:textId="79C16A5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Amen, må det være sådan!</w:t>
            </w:r>
          </w:p>
        </w:tc>
        <w:tc>
          <w:tcPr>
            <w:tcW w:w="3969" w:type="dxa"/>
          </w:tcPr>
          <w:p w14:paraId="7B1D0CAB"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F62F4A9" w14:textId="247BEED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Amen. So be it.</w:t>
            </w:r>
          </w:p>
        </w:tc>
        <w:tc>
          <w:tcPr>
            <w:tcW w:w="2552" w:type="dxa"/>
          </w:tcPr>
          <w:p w14:paraId="7C3DEB38"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0250C0C1" w14:textId="6E75BD8D"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 يكون</w:t>
            </w:r>
            <w:r w:rsidRPr="006D1E9F">
              <w:rPr>
                <w:rFonts w:asciiTheme="majorBidi" w:hAnsiTheme="majorBidi" w:cstheme="majorBidi"/>
                <w:b/>
                <w:bCs/>
                <w:color w:val="000000"/>
                <w:sz w:val="24"/>
                <w:szCs w:val="24"/>
              </w:rPr>
              <w:t>.</w:t>
            </w:r>
          </w:p>
        </w:tc>
      </w:tr>
      <w:tr w:rsidR="00624D26" w:rsidRPr="004332C7" w14:paraId="5E947DF9" w14:textId="77777777" w:rsidTr="00900FA6">
        <w:tc>
          <w:tcPr>
            <w:tcW w:w="3969" w:type="dxa"/>
          </w:tcPr>
          <w:p w14:paraId="36F566D7" w14:textId="77777777" w:rsidR="00624D26" w:rsidRPr="004332C7" w:rsidRDefault="00624D26" w:rsidP="00C767E9">
            <w:pPr>
              <w:jc w:val="both"/>
              <w:rPr>
                <w:rFonts w:asciiTheme="majorBidi" w:hAnsiTheme="majorBidi" w:cstheme="majorBidi"/>
                <w:b/>
                <w:bCs/>
                <w:color w:val="C10000"/>
                <w:sz w:val="24"/>
                <w:szCs w:val="24"/>
              </w:rPr>
            </w:pPr>
          </w:p>
        </w:tc>
        <w:tc>
          <w:tcPr>
            <w:tcW w:w="3969" w:type="dxa"/>
          </w:tcPr>
          <w:p w14:paraId="7F772569"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8E32F26"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552D36B8" w14:textId="77777777" w:rsidTr="00900FA6">
        <w:tc>
          <w:tcPr>
            <w:tcW w:w="3969" w:type="dxa"/>
          </w:tcPr>
          <w:p w14:paraId="44CB99C0" w14:textId="044D547E" w:rsidR="00A57D52"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6202" w:rsidRPr="004332C7">
              <w:rPr>
                <w:rFonts w:asciiTheme="majorBidi" w:hAnsiTheme="majorBidi" w:cstheme="majorBidi"/>
                <w:b/>
                <w:bCs/>
                <w:color w:val="C10000"/>
                <w:sz w:val="24"/>
                <w:szCs w:val="24"/>
              </w:rPr>
              <w:t>:</w:t>
            </w:r>
          </w:p>
          <w:p w14:paraId="5503210A" w14:textId="614F931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 Fredens Konge, skænk os din fred, forlen os din fred, forlad os vore synder.</w:t>
            </w:r>
          </w:p>
        </w:tc>
        <w:tc>
          <w:tcPr>
            <w:tcW w:w="3969" w:type="dxa"/>
          </w:tcPr>
          <w:p w14:paraId="64D2F8A9" w14:textId="77777777" w:rsidR="005B68E0"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4175C2A" w14:textId="04A90FE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O King of Peace, grant us Your peace, establish for us Your peace, and forgive us our sins.</w:t>
            </w:r>
          </w:p>
        </w:tc>
        <w:tc>
          <w:tcPr>
            <w:tcW w:w="2552" w:type="dxa"/>
          </w:tcPr>
          <w:p w14:paraId="2C503324"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3F37A7CD" w14:textId="08ED8EF2" w:rsidR="00A57D52" w:rsidRPr="006D1E9F" w:rsidRDefault="00A57D52" w:rsidP="0013691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يا ملك السلام. أعطنا سلامك قرر</w:t>
            </w:r>
            <w:r w:rsidR="0013691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لنا سلامك واغفر لنا خطايانا</w:t>
            </w:r>
            <w:r w:rsidRPr="006D1E9F">
              <w:rPr>
                <w:rFonts w:asciiTheme="majorBidi" w:hAnsiTheme="majorBidi" w:cstheme="majorBidi"/>
                <w:b/>
                <w:bCs/>
                <w:color w:val="000000"/>
                <w:sz w:val="24"/>
                <w:szCs w:val="24"/>
                <w:lang w:val="en-US"/>
              </w:rPr>
              <w:t>.</w:t>
            </w:r>
          </w:p>
        </w:tc>
      </w:tr>
      <w:tr w:rsidR="00A57D52" w:rsidRPr="0019613F" w14:paraId="68A4848A" w14:textId="77777777" w:rsidTr="00900FA6">
        <w:tc>
          <w:tcPr>
            <w:tcW w:w="3969" w:type="dxa"/>
          </w:tcPr>
          <w:p w14:paraId="4299031D" w14:textId="3120EEB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For din er magten og æren, velsignelsen og styrken i evighed. </w:t>
            </w:r>
            <w:r w:rsidRPr="004332C7">
              <w:rPr>
                <w:rFonts w:asciiTheme="majorBidi" w:hAnsiTheme="majorBidi" w:cstheme="majorBidi"/>
                <w:sz w:val="24"/>
                <w:szCs w:val="24"/>
                <w:lang w:val="en-US"/>
              </w:rPr>
              <w:t>Amen.</w:t>
            </w:r>
          </w:p>
        </w:tc>
        <w:tc>
          <w:tcPr>
            <w:tcW w:w="3969" w:type="dxa"/>
          </w:tcPr>
          <w:p w14:paraId="03195A50" w14:textId="194AAF6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Yours is the power, the glory, the blessing, and the might, forever. </w:t>
            </w:r>
            <w:r w:rsidRPr="004332C7">
              <w:rPr>
                <w:rFonts w:asciiTheme="majorBidi" w:hAnsiTheme="majorBidi" w:cstheme="majorBidi"/>
                <w:sz w:val="24"/>
                <w:szCs w:val="24"/>
              </w:rPr>
              <w:t>Amen.</w:t>
            </w:r>
          </w:p>
        </w:tc>
        <w:tc>
          <w:tcPr>
            <w:tcW w:w="2552" w:type="dxa"/>
          </w:tcPr>
          <w:p w14:paraId="7EAA5C51" w14:textId="1668ACD3"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 لك القوة والمجد والبركة</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والعز إلى الآبد. آمين</w:t>
            </w:r>
            <w:r w:rsidRPr="006D1E9F">
              <w:rPr>
                <w:rFonts w:asciiTheme="majorBidi" w:hAnsiTheme="majorBidi" w:cstheme="majorBidi"/>
                <w:b/>
                <w:bCs/>
                <w:sz w:val="24"/>
                <w:szCs w:val="24"/>
                <w:lang w:val="en-US"/>
              </w:rPr>
              <w:t>.</w:t>
            </w:r>
          </w:p>
        </w:tc>
      </w:tr>
      <w:tr w:rsidR="00A57D52" w:rsidRPr="0019613F" w14:paraId="409F03C7" w14:textId="77777777" w:rsidTr="00900FA6">
        <w:tc>
          <w:tcPr>
            <w:tcW w:w="3969" w:type="dxa"/>
          </w:tcPr>
          <w:p w14:paraId="0A7D8F4F" w14:textId="25AF19DA"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Gør os værdige til at sige med tak:</w:t>
            </w:r>
          </w:p>
        </w:tc>
        <w:tc>
          <w:tcPr>
            <w:tcW w:w="3969" w:type="dxa"/>
          </w:tcPr>
          <w:p w14:paraId="0DEF6FC4" w14:textId="344F6C07"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Make us worthy to pray thankfully:</w:t>
            </w:r>
          </w:p>
        </w:tc>
        <w:tc>
          <w:tcPr>
            <w:tcW w:w="2552" w:type="dxa"/>
          </w:tcPr>
          <w:p w14:paraId="359F702B" w14:textId="407D056E"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اللهم اجعلنا مستحقين أن نقول</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بشكر</w:t>
            </w:r>
            <w:r w:rsidRPr="006D1E9F">
              <w:rPr>
                <w:rFonts w:asciiTheme="majorBidi" w:hAnsiTheme="majorBidi" w:cstheme="majorBidi"/>
                <w:b/>
                <w:bCs/>
                <w:sz w:val="24"/>
                <w:szCs w:val="24"/>
                <w:lang w:val="en-US"/>
              </w:rPr>
              <w:t>:</w:t>
            </w:r>
          </w:p>
        </w:tc>
      </w:tr>
      <w:tr w:rsidR="00624D26" w:rsidRPr="0019613F" w14:paraId="566AA7A9" w14:textId="77777777" w:rsidTr="00900FA6">
        <w:tc>
          <w:tcPr>
            <w:tcW w:w="3969" w:type="dxa"/>
          </w:tcPr>
          <w:p w14:paraId="78AF808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7FE284D8"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300F4F86" w14:textId="77777777" w:rsidR="00624D26" w:rsidRPr="006D1E9F" w:rsidRDefault="00624D26" w:rsidP="00136919">
            <w:pPr>
              <w:autoSpaceDE w:val="0"/>
              <w:autoSpaceDN w:val="0"/>
              <w:bidi/>
              <w:adjustRightInd w:val="0"/>
              <w:jc w:val="both"/>
              <w:rPr>
                <w:rFonts w:asciiTheme="majorBidi" w:hAnsiTheme="majorBidi" w:cstheme="majorBidi"/>
                <w:b/>
                <w:bCs/>
                <w:sz w:val="24"/>
                <w:szCs w:val="24"/>
                <w:rtl/>
              </w:rPr>
            </w:pPr>
          </w:p>
        </w:tc>
      </w:tr>
      <w:tr w:rsidR="00A57D52" w:rsidRPr="0019613F" w14:paraId="6AC68715" w14:textId="77777777" w:rsidTr="00900FA6">
        <w:tc>
          <w:tcPr>
            <w:tcW w:w="3969" w:type="dxa"/>
          </w:tcPr>
          <w:p w14:paraId="6BD021EE" w14:textId="497F7CE3" w:rsidR="00A57D52"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6202" w:rsidRPr="004332C7">
              <w:rPr>
                <w:rFonts w:asciiTheme="majorBidi" w:hAnsiTheme="majorBidi" w:cstheme="majorBidi"/>
                <w:b/>
                <w:bCs/>
                <w:color w:val="C10000"/>
                <w:sz w:val="24"/>
                <w:szCs w:val="24"/>
              </w:rPr>
              <w:t>:</w:t>
            </w:r>
          </w:p>
          <w:p w14:paraId="35C06BDD" w14:textId="5BE1C344"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Vor Fader, du som er i himlene!</w:t>
            </w:r>
          </w:p>
        </w:tc>
        <w:tc>
          <w:tcPr>
            <w:tcW w:w="3969" w:type="dxa"/>
          </w:tcPr>
          <w:p w14:paraId="48FF0223" w14:textId="4B56CF88" w:rsidR="00A57D52"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1F6C7FD" w14:textId="53B45A7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Our Father who art in heaven...</w:t>
            </w:r>
          </w:p>
        </w:tc>
        <w:tc>
          <w:tcPr>
            <w:tcW w:w="2552" w:type="dxa"/>
          </w:tcPr>
          <w:p w14:paraId="27488E9C"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6363126B" w14:textId="2593D0D0"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أبانا الذي في السموات</w:t>
            </w:r>
            <w:r w:rsidRPr="006D1E9F">
              <w:rPr>
                <w:rFonts w:asciiTheme="majorBidi" w:hAnsiTheme="majorBidi" w:cstheme="majorBidi"/>
                <w:b/>
                <w:bCs/>
                <w:color w:val="000000"/>
                <w:sz w:val="24"/>
                <w:szCs w:val="24"/>
                <w:lang w:val="en-US"/>
              </w:rPr>
              <w:t>...</w:t>
            </w:r>
          </w:p>
        </w:tc>
      </w:tr>
      <w:tr w:rsidR="00624D26" w:rsidRPr="0019613F" w14:paraId="730CDC15" w14:textId="77777777" w:rsidTr="00900FA6">
        <w:tc>
          <w:tcPr>
            <w:tcW w:w="3969" w:type="dxa"/>
          </w:tcPr>
          <w:p w14:paraId="1F03AB8A"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6AD89776" w14:textId="77777777" w:rsidR="00624D26" w:rsidRPr="004332C7" w:rsidRDefault="00624D26" w:rsidP="00C767E9">
            <w:pPr>
              <w:jc w:val="both"/>
              <w:rPr>
                <w:rFonts w:asciiTheme="majorBidi" w:hAnsiTheme="majorBidi" w:cstheme="majorBidi"/>
                <w:b/>
                <w:bCs/>
                <w:color w:val="C10000"/>
                <w:sz w:val="24"/>
                <w:szCs w:val="24"/>
                <w:lang w:val="en-US"/>
              </w:rPr>
            </w:pPr>
          </w:p>
        </w:tc>
        <w:tc>
          <w:tcPr>
            <w:tcW w:w="2552" w:type="dxa"/>
          </w:tcPr>
          <w:p w14:paraId="12376AE7"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1D853F1B" w14:textId="77777777" w:rsidTr="00900FA6">
        <w:tc>
          <w:tcPr>
            <w:tcW w:w="3969" w:type="dxa"/>
          </w:tcPr>
          <w:p w14:paraId="5A243B06" w14:textId="3AE6EF40" w:rsidR="00A57D52"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C46202" w:rsidRPr="004332C7">
              <w:rPr>
                <w:rFonts w:asciiTheme="majorBidi" w:hAnsiTheme="majorBidi" w:cstheme="majorBidi"/>
                <w:b/>
                <w:bCs/>
                <w:color w:val="C10000"/>
                <w:sz w:val="24"/>
                <w:szCs w:val="24"/>
              </w:rPr>
              <w:t>:</w:t>
            </w:r>
          </w:p>
          <w:p w14:paraId="5D392644" w14:textId="14CC2E3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Guds fred være med hele vort folk.</w:t>
            </w:r>
          </w:p>
        </w:tc>
        <w:tc>
          <w:tcPr>
            <w:tcW w:w="3969" w:type="dxa"/>
          </w:tcPr>
          <w:p w14:paraId="1CE20234" w14:textId="77777777" w:rsidR="00882869" w:rsidRPr="004332C7" w:rsidRDefault="00A57D5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47DDF6F" w14:textId="009CDD4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love of God the Father; the grace of the </w:t>
            </w:r>
            <w:proofErr w:type="gramStart"/>
            <w:r w:rsidRPr="004332C7">
              <w:rPr>
                <w:rFonts w:asciiTheme="majorBidi" w:hAnsiTheme="majorBidi" w:cstheme="majorBidi"/>
                <w:color w:val="000000"/>
                <w:sz w:val="24"/>
                <w:szCs w:val="24"/>
                <w:lang w:val="en-US"/>
              </w:rPr>
              <w:t>only-begotten</w:t>
            </w:r>
            <w:proofErr w:type="gramEnd"/>
            <w:r w:rsidRPr="004332C7">
              <w:rPr>
                <w:rFonts w:asciiTheme="majorBidi" w:hAnsiTheme="majorBidi" w:cstheme="majorBidi"/>
                <w:color w:val="000000"/>
                <w:sz w:val="24"/>
                <w:szCs w:val="24"/>
                <w:lang w:val="en-US"/>
              </w:rPr>
              <w:t xml:space="preserve"> Son, our Lord, God, and Savior Jesus Christ; and the communion and gift of the Holy Spirit be with you all.</w:t>
            </w:r>
          </w:p>
        </w:tc>
        <w:tc>
          <w:tcPr>
            <w:tcW w:w="2552" w:type="dxa"/>
          </w:tcPr>
          <w:p w14:paraId="225818C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BF19246" w14:textId="21CCCD1D" w:rsidR="00A57D52" w:rsidRPr="006D1E9F" w:rsidRDefault="00A57D52" w:rsidP="0013691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محبة الله الآب، ونعمة الابن</w:t>
            </w:r>
            <w:r w:rsidR="0013691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الوحيد، ربنا وإلهنا ومخلصنا</w:t>
            </w:r>
            <w:r w:rsidR="0013691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يسوع المسيح، وشركة وموهبة</w:t>
            </w:r>
            <w:r w:rsidR="0013691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الروح القدس تكون مع جميعكم</w:t>
            </w:r>
            <w:r w:rsidRPr="006D1E9F">
              <w:rPr>
                <w:rFonts w:asciiTheme="majorBidi" w:hAnsiTheme="majorBidi" w:cstheme="majorBidi"/>
                <w:b/>
                <w:bCs/>
                <w:color w:val="000000"/>
                <w:sz w:val="24"/>
                <w:szCs w:val="24"/>
                <w:lang w:val="en-US"/>
              </w:rPr>
              <w:t>.</w:t>
            </w:r>
          </w:p>
        </w:tc>
      </w:tr>
      <w:tr w:rsidR="00A57D52" w:rsidRPr="0019613F" w14:paraId="58FBDAC4" w14:textId="77777777" w:rsidTr="00900FA6">
        <w:tc>
          <w:tcPr>
            <w:tcW w:w="3969" w:type="dxa"/>
          </w:tcPr>
          <w:p w14:paraId="1BD2A0B7" w14:textId="0D5C3ED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Guds fred være med hele vort folk. Gå med fred. Herren være med jer.</w:t>
            </w:r>
          </w:p>
        </w:tc>
        <w:tc>
          <w:tcPr>
            <w:tcW w:w="3969" w:type="dxa"/>
          </w:tcPr>
          <w:p w14:paraId="7A6C3EE7" w14:textId="190F370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Go in peace. The peace of the Lord be with you all. </w:t>
            </w:r>
            <w:r w:rsidRPr="004332C7">
              <w:rPr>
                <w:rFonts w:asciiTheme="majorBidi" w:hAnsiTheme="majorBidi" w:cstheme="majorBidi"/>
                <w:sz w:val="24"/>
                <w:szCs w:val="24"/>
              </w:rPr>
              <w:t>Amen.</w:t>
            </w:r>
          </w:p>
        </w:tc>
        <w:tc>
          <w:tcPr>
            <w:tcW w:w="2552" w:type="dxa"/>
          </w:tcPr>
          <w:p w14:paraId="25B62D7D" w14:textId="29C1E387" w:rsidR="00A57D52" w:rsidRPr="006D1E9F" w:rsidRDefault="00A57D52" w:rsidP="0013691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امضوا بسلام، سلام الرب مع</w:t>
            </w:r>
            <w:r w:rsidR="0013691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جميعكم</w:t>
            </w:r>
            <w:r w:rsidRPr="006D1E9F">
              <w:rPr>
                <w:rFonts w:asciiTheme="majorBidi" w:hAnsiTheme="majorBidi" w:cstheme="majorBidi"/>
                <w:b/>
                <w:bCs/>
                <w:sz w:val="24"/>
                <w:szCs w:val="24"/>
                <w:lang w:val="en-US"/>
              </w:rPr>
              <w:t>.</w:t>
            </w:r>
          </w:p>
        </w:tc>
      </w:tr>
      <w:tr w:rsidR="00624D26" w:rsidRPr="0019613F" w14:paraId="32A090A9" w14:textId="77777777" w:rsidTr="00900FA6">
        <w:tc>
          <w:tcPr>
            <w:tcW w:w="3969" w:type="dxa"/>
          </w:tcPr>
          <w:p w14:paraId="2B68F1BE"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740EC70F"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75F77DC3" w14:textId="77777777" w:rsidR="00624D26" w:rsidRPr="006D1E9F" w:rsidRDefault="00624D26" w:rsidP="00136919">
            <w:pPr>
              <w:autoSpaceDE w:val="0"/>
              <w:autoSpaceDN w:val="0"/>
              <w:bidi/>
              <w:adjustRightInd w:val="0"/>
              <w:jc w:val="both"/>
              <w:rPr>
                <w:rFonts w:asciiTheme="majorBidi" w:hAnsiTheme="majorBidi" w:cstheme="majorBidi"/>
                <w:b/>
                <w:bCs/>
                <w:sz w:val="24"/>
                <w:szCs w:val="24"/>
                <w:rtl/>
              </w:rPr>
            </w:pPr>
          </w:p>
        </w:tc>
      </w:tr>
      <w:tr w:rsidR="00A57D52" w:rsidRPr="004332C7" w14:paraId="4F82D502" w14:textId="77777777" w:rsidTr="00900FA6">
        <w:tc>
          <w:tcPr>
            <w:tcW w:w="3969" w:type="dxa"/>
          </w:tcPr>
          <w:p w14:paraId="13BDBBFE" w14:textId="1E741724" w:rsidR="00A57D5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57D52" w:rsidRPr="004332C7">
              <w:rPr>
                <w:rFonts w:asciiTheme="majorBidi" w:hAnsiTheme="majorBidi" w:cstheme="majorBidi"/>
                <w:b/>
                <w:bCs/>
                <w:color w:val="C10000"/>
                <w:sz w:val="24"/>
                <w:szCs w:val="24"/>
              </w:rPr>
              <w:t>:</w:t>
            </w:r>
          </w:p>
          <w:p w14:paraId="5104808C" w14:textId="70E1BFB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Og med din ånd</w:t>
            </w:r>
          </w:p>
        </w:tc>
        <w:tc>
          <w:tcPr>
            <w:tcW w:w="3969" w:type="dxa"/>
          </w:tcPr>
          <w:p w14:paraId="3C0D1537"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4C4518D" w14:textId="5CF3B1D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0A4DF920"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6A796E21" w14:textId="6C5AE663" w:rsidR="00A57D52" w:rsidRPr="006D1E9F" w:rsidRDefault="00A57D5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ومع روحك أيضا</w:t>
            </w:r>
            <w:r w:rsidRPr="006D1E9F">
              <w:rPr>
                <w:rFonts w:asciiTheme="majorBidi" w:hAnsiTheme="majorBidi" w:cstheme="majorBidi"/>
                <w:b/>
                <w:bCs/>
                <w:color w:val="000000"/>
                <w:sz w:val="24"/>
                <w:szCs w:val="24"/>
              </w:rPr>
              <w:t>.</w:t>
            </w:r>
          </w:p>
        </w:tc>
      </w:tr>
    </w:tbl>
    <w:p w14:paraId="28C4E1E4" w14:textId="77777777" w:rsidR="00453999" w:rsidRPr="004332C7" w:rsidRDefault="00453999" w:rsidP="00C767E9">
      <w:pPr>
        <w:jc w:val="both"/>
      </w:pPr>
      <w:r w:rsidRPr="004332C7">
        <w:br w:type="page"/>
      </w:r>
    </w:p>
    <w:p w14:paraId="21FAEC23" w14:textId="116A1CAA" w:rsidR="00453999" w:rsidRPr="004332C7" w:rsidRDefault="00453999" w:rsidP="005B68E0">
      <w:pPr>
        <w:pStyle w:val="Heading1"/>
        <w:jc w:val="center"/>
        <w:rPr>
          <w:b/>
          <w:bCs/>
          <w:color w:val="1F497D" w:themeColor="text2"/>
        </w:rPr>
      </w:pPr>
      <w:bookmarkStart w:id="2" w:name="_Toc97819940"/>
      <w:r w:rsidRPr="004332C7">
        <w:rPr>
          <w:b/>
          <w:bCs/>
          <w:color w:val="1F497D" w:themeColor="text2"/>
        </w:rPr>
        <w:lastRenderedPageBreak/>
        <w:t>The Offeratory</w:t>
      </w:r>
      <w:bookmarkEnd w:id="2"/>
    </w:p>
    <w:p w14:paraId="44073D43" w14:textId="77777777" w:rsidR="007B63FA" w:rsidRPr="004332C7" w:rsidRDefault="007B63FA" w:rsidP="00C767E9">
      <w:pPr>
        <w:jc w:val="both"/>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A57D52" w:rsidRPr="004332C7" w14:paraId="57B70459" w14:textId="77777777" w:rsidTr="00624D26">
        <w:tc>
          <w:tcPr>
            <w:tcW w:w="3969" w:type="dxa"/>
            <w:shd w:val="clear" w:color="auto" w:fill="EAF1DD" w:themeFill="accent3" w:themeFillTint="33"/>
            <w:vAlign w:val="center"/>
          </w:tcPr>
          <w:p w14:paraId="07A19900" w14:textId="73BE733E" w:rsidR="00A57D52" w:rsidRPr="00BF26AB" w:rsidRDefault="00A57D52" w:rsidP="00BF26AB">
            <w:pPr>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lang w:val="en-US"/>
              </w:rPr>
              <w:t xml:space="preserve">FORBEREDELSEN </w:t>
            </w:r>
            <w:proofErr w:type="gramStart"/>
            <w:r w:rsidRPr="00BF26AB">
              <w:rPr>
                <w:rFonts w:asciiTheme="majorBidi" w:hAnsiTheme="majorBidi" w:cstheme="majorBidi"/>
                <w:b/>
                <w:bCs/>
                <w:color w:val="C00000"/>
                <w:sz w:val="28"/>
                <w:szCs w:val="28"/>
                <w:lang w:val="en-US"/>
              </w:rPr>
              <w:t>-  PROTHESIS</w:t>
            </w:r>
            <w:proofErr w:type="gramEnd"/>
          </w:p>
        </w:tc>
        <w:tc>
          <w:tcPr>
            <w:tcW w:w="3969" w:type="dxa"/>
            <w:shd w:val="clear" w:color="auto" w:fill="EAF1DD" w:themeFill="accent3" w:themeFillTint="33"/>
            <w:vAlign w:val="center"/>
          </w:tcPr>
          <w:p w14:paraId="5D774494" w14:textId="3DF38EE7" w:rsidR="00A57D52" w:rsidRPr="00BF26AB" w:rsidRDefault="00A57D52" w:rsidP="00BF26AB">
            <w:pPr>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rPr>
              <w:t>The Offeratory</w:t>
            </w:r>
          </w:p>
        </w:tc>
        <w:tc>
          <w:tcPr>
            <w:tcW w:w="2552" w:type="dxa"/>
            <w:shd w:val="clear" w:color="auto" w:fill="EAF1DD" w:themeFill="accent3" w:themeFillTint="33"/>
            <w:vAlign w:val="center"/>
          </w:tcPr>
          <w:p w14:paraId="438EC8B8" w14:textId="0803E7F4" w:rsidR="00A57D52" w:rsidRPr="00BF26AB" w:rsidRDefault="00A57D52" w:rsidP="00BF26AB">
            <w:pPr>
              <w:bidi/>
              <w:jc w:val="center"/>
              <w:rPr>
                <w:rFonts w:asciiTheme="majorBidi" w:hAnsiTheme="majorBidi" w:cstheme="majorBidi"/>
                <w:b/>
                <w:bCs/>
                <w:color w:val="C00000"/>
                <w:sz w:val="28"/>
                <w:szCs w:val="28"/>
                <w:lang w:val="en-US"/>
              </w:rPr>
            </w:pPr>
            <w:r w:rsidRPr="00BF26AB">
              <w:rPr>
                <w:rFonts w:asciiTheme="majorBidi" w:hAnsiTheme="majorBidi" w:cstheme="majorBidi"/>
                <w:b/>
                <w:bCs/>
                <w:color w:val="C00000"/>
                <w:sz w:val="28"/>
                <w:szCs w:val="28"/>
                <w:rtl/>
              </w:rPr>
              <w:t>تقديم الحمل</w:t>
            </w:r>
          </w:p>
        </w:tc>
      </w:tr>
      <w:tr w:rsidR="00A57D52" w:rsidRPr="0019613F" w14:paraId="16873421" w14:textId="77777777" w:rsidTr="00624D26">
        <w:tc>
          <w:tcPr>
            <w:tcW w:w="3969" w:type="dxa"/>
          </w:tcPr>
          <w:p w14:paraId="41B3FB10" w14:textId="7426D708" w:rsidR="00A57D52" w:rsidRPr="00C06844" w:rsidRDefault="00A57D52" w:rsidP="00BB2126">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Først og fremmest skal præsten rense sine tanker og sine forhold indvendigt og udvendigt:</w:t>
            </w:r>
            <w:r w:rsidR="00BB2126"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Indvendigt, og det er yderst vigtigt, er det nødvendigt, at han er ren for enhver forseelse, for at han ikke skal få dom over sig selv, I.Kor. 11,27-31,</w:t>
            </w:r>
            <w:r w:rsidR="00906FE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og at han er forsonet med alle, Matt. 5,23-24.</w:t>
            </w:r>
            <w:r w:rsidR="00906FE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Udvendigt er det nødvendigt, at han er ren på kroppen og i tøjet, og at han er påpasselig, dvs. at han ikke har smagt på noget som helst (fastet 9 timer).</w:t>
            </w:r>
          </w:p>
          <w:p w14:paraId="613BAD36" w14:textId="77777777" w:rsidR="00A57D52" w:rsidRPr="00C06844" w:rsidRDefault="00A57D52" w:rsidP="00C767E9">
            <w:pPr>
              <w:jc w:val="both"/>
              <w:rPr>
                <w:rFonts w:asciiTheme="majorBidi" w:hAnsiTheme="majorBidi" w:cstheme="majorBidi"/>
                <w:color w:val="1F497D" w:themeColor="text2"/>
                <w:sz w:val="24"/>
                <w:szCs w:val="24"/>
              </w:rPr>
            </w:pPr>
          </w:p>
          <w:p w14:paraId="1C09CCA0" w14:textId="740AAB0D"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Og før han ifører sig albaen, skal han korstegne den 3 gange, mens han siger: ,,I Faderens og Sønnens og Helligåndens navn': Så tager han den på.</w:t>
            </w:r>
          </w:p>
          <w:p w14:paraId="5F65E89A" w14:textId="77777777" w:rsidR="00A57D52" w:rsidRPr="00C06844" w:rsidRDefault="00A57D52" w:rsidP="00C767E9">
            <w:pPr>
              <w:jc w:val="both"/>
              <w:rPr>
                <w:rFonts w:asciiTheme="majorBidi" w:hAnsiTheme="majorBidi" w:cstheme="majorBidi"/>
                <w:color w:val="1F497D" w:themeColor="text2"/>
                <w:sz w:val="24"/>
                <w:szCs w:val="24"/>
              </w:rPr>
            </w:pPr>
          </w:p>
          <w:p w14:paraId="30B35B3F" w14:textId="3EFBDD4F"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Og ligeledes korstegner han diakonernes albaer.</w:t>
            </w:r>
          </w:p>
          <w:p w14:paraId="232EAB71" w14:textId="476C0866" w:rsidR="00A57D52" w:rsidRPr="004332C7" w:rsidRDefault="00A57D52" w:rsidP="00C767E9">
            <w:pPr>
              <w:jc w:val="both"/>
              <w:rPr>
                <w:rFonts w:asciiTheme="majorBidi" w:hAnsiTheme="majorBidi" w:cstheme="majorBidi"/>
                <w:sz w:val="24"/>
                <w:szCs w:val="24"/>
              </w:rPr>
            </w:pPr>
          </w:p>
        </w:tc>
        <w:tc>
          <w:tcPr>
            <w:tcW w:w="3969" w:type="dxa"/>
          </w:tcPr>
          <w:p w14:paraId="0F9DB5D3" w14:textId="77777777" w:rsidR="00A57D52" w:rsidRPr="00C06844" w:rsidRDefault="00A57D52" w:rsidP="00C767E9">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 xml:space="preserve">The priest purifies his thoughts and his actions, internally and externally, and, most important, he must be internally pure of all transgressions, lest he receive judgment onto himself according to the saying of St. Paul “Therefore whoever eats this bread or drinks this cup of the Lord in an unworthy manner will be guilty of the body and blood of the Lord. But let a man examine himself, and so let him eat of the bread and drink of the cup. For he who eats and drinks in an unworthy manner eats and drinks judgment to himself, not discerning the Lord’s body. For this </w:t>
            </w:r>
            <w:proofErr w:type="gramStart"/>
            <w:r w:rsidRPr="00C06844">
              <w:rPr>
                <w:rFonts w:asciiTheme="majorBidi" w:hAnsiTheme="majorBidi" w:cstheme="majorBidi"/>
                <w:color w:val="1F497D" w:themeColor="text2"/>
                <w:sz w:val="24"/>
                <w:szCs w:val="24"/>
                <w:lang w:val="en-US"/>
              </w:rPr>
              <w:t>reason</w:t>
            </w:r>
            <w:proofErr w:type="gramEnd"/>
            <w:r w:rsidRPr="00C06844">
              <w:rPr>
                <w:rFonts w:asciiTheme="majorBidi" w:hAnsiTheme="majorBidi" w:cstheme="majorBidi"/>
                <w:color w:val="1F497D" w:themeColor="text2"/>
                <w:sz w:val="24"/>
                <w:szCs w:val="24"/>
                <w:lang w:val="en-US"/>
              </w:rPr>
              <w:t xml:space="preserve"> many are weak and sick among you, and many sleep. For if we would judge ourselves, we would not be judged.” (1 Corinthians 11: 27-31).</w:t>
            </w:r>
          </w:p>
          <w:p w14:paraId="24005885" w14:textId="4BA9FEC3" w:rsidR="00A57D52" w:rsidRPr="00C06844" w:rsidRDefault="00A57D52" w:rsidP="00C767E9">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 xml:space="preserve">The priest shall be at peace with everyone; as the Lord said “Therefore if you bring your gift to the altar, and there remember that your brother has something against you, leave your gift there before the altar, and go your way. First be reconciled to your brother, and then come and offer your gift” (Matthew 5: 23-24). The Lord also said, “And whenever you stand praying, if you have anything against anyone, forgive him, that your Father in heaven may also forgive you your trespasses. But if you do not forgive, neither will your F </w:t>
            </w:r>
            <w:proofErr w:type="spellStart"/>
            <w:r w:rsidRPr="00C06844">
              <w:rPr>
                <w:rFonts w:asciiTheme="majorBidi" w:hAnsiTheme="majorBidi" w:cstheme="majorBidi"/>
                <w:color w:val="1F497D" w:themeColor="text2"/>
                <w:sz w:val="24"/>
                <w:szCs w:val="24"/>
                <w:lang w:val="en-US"/>
              </w:rPr>
              <w:t>ather</w:t>
            </w:r>
            <w:proofErr w:type="spellEnd"/>
            <w:r w:rsidRPr="00C06844">
              <w:rPr>
                <w:rFonts w:asciiTheme="majorBidi" w:hAnsiTheme="majorBidi" w:cstheme="majorBidi"/>
                <w:color w:val="1F497D" w:themeColor="text2"/>
                <w:sz w:val="24"/>
                <w:szCs w:val="24"/>
                <w:lang w:val="en-US"/>
              </w:rPr>
              <w:t xml:space="preserve"> in heaven forgive your trespasses” (Mark 11: 25-26).</w:t>
            </w:r>
          </w:p>
          <w:p w14:paraId="3C50BD15" w14:textId="77777777" w:rsidR="00A57D52" w:rsidRPr="00C06844" w:rsidRDefault="00A57D52" w:rsidP="00C767E9">
            <w:pPr>
              <w:jc w:val="both"/>
              <w:rPr>
                <w:rFonts w:asciiTheme="majorBidi" w:hAnsiTheme="majorBidi" w:cstheme="majorBidi"/>
                <w:color w:val="1F497D" w:themeColor="text2"/>
                <w:sz w:val="24"/>
                <w:szCs w:val="24"/>
                <w:lang w:val="en-US"/>
              </w:rPr>
            </w:pPr>
          </w:p>
          <w:p w14:paraId="5073D11C" w14:textId="0072B58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must be externally clean in body and clothing, with his </w:t>
            </w:r>
            <w:proofErr w:type="spellStart"/>
            <w:r w:rsidRPr="00C06844">
              <w:rPr>
                <w:rFonts w:asciiTheme="majorBidi" w:hAnsiTheme="majorBidi" w:cstheme="majorBidi"/>
                <w:color w:val="1F497D" w:themeColor="text2"/>
                <w:sz w:val="24"/>
                <w:szCs w:val="24"/>
                <w:lang w:val="en-US"/>
              </w:rPr>
              <w:t>nads</w:t>
            </w:r>
            <w:proofErr w:type="spellEnd"/>
            <w:r w:rsidRPr="00C06844">
              <w:rPr>
                <w:rFonts w:asciiTheme="majorBidi" w:hAnsiTheme="majorBidi" w:cstheme="majorBidi"/>
                <w:color w:val="1F497D" w:themeColor="text2"/>
                <w:sz w:val="24"/>
                <w:szCs w:val="24"/>
                <w:lang w:val="en-US"/>
              </w:rPr>
              <w:t xml:space="preserve"> and feet washed, as the Lord commanded “Then the Lord spoke to Moses, saying: You shall also make a laver of bronze, with its base also of bronze, for washing. You shall put it between the tabernacle of meeting and the altar. And you shall put water in it, for Aaron and his sons shall wash their hands and their feet in water from it. When they </w:t>
            </w:r>
            <w:r w:rsidRPr="00C06844">
              <w:rPr>
                <w:rFonts w:asciiTheme="majorBidi" w:hAnsiTheme="majorBidi" w:cstheme="majorBidi"/>
                <w:color w:val="1F497D" w:themeColor="text2"/>
                <w:sz w:val="24"/>
                <w:szCs w:val="24"/>
                <w:lang w:val="en-US"/>
              </w:rPr>
              <w:lastRenderedPageBreak/>
              <w:t xml:space="preserve">go into the tabernacle of meeting, or when they come near the altar to minister, to burn an offering made by fire to the Lord, they shall wash with water, lest they die. </w:t>
            </w:r>
            <w:proofErr w:type="gramStart"/>
            <w:r w:rsidRPr="00C06844">
              <w:rPr>
                <w:rFonts w:asciiTheme="majorBidi" w:hAnsiTheme="majorBidi" w:cstheme="majorBidi"/>
                <w:color w:val="1F497D" w:themeColor="text2"/>
                <w:sz w:val="24"/>
                <w:szCs w:val="24"/>
                <w:lang w:val="en-US"/>
              </w:rPr>
              <w:t>So</w:t>
            </w:r>
            <w:proofErr w:type="gramEnd"/>
            <w:r w:rsidRPr="00C06844">
              <w:rPr>
                <w:rFonts w:asciiTheme="majorBidi" w:hAnsiTheme="majorBidi" w:cstheme="majorBidi"/>
                <w:color w:val="1F497D" w:themeColor="text2"/>
                <w:sz w:val="24"/>
                <w:szCs w:val="24"/>
                <w:lang w:val="en-US"/>
              </w:rPr>
              <w:t xml:space="preserve"> they shall wash their hands and their feet, lest they die. And it shall be a statute forever to them--to him and his descendants throughout their generations" (Exodus 30: 17-21).</w:t>
            </w:r>
          </w:p>
        </w:tc>
        <w:tc>
          <w:tcPr>
            <w:tcW w:w="2552" w:type="dxa"/>
          </w:tcPr>
          <w:p w14:paraId="2855E1E0" w14:textId="1EC1FAB1" w:rsidR="00A57D52" w:rsidRPr="00C06844" w:rsidRDefault="00A57D52" w:rsidP="0013691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lastRenderedPageBreak/>
              <w:t>يجب أن يستبرئ الكاهن أفكاره وأحواله</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داخلا وخارجا. ففي الداخل، وهو الاهم، يجب</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أن يكون نقيا من كل ذلة، لئلا يأخذ دينونة</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لنفسه كقول معلمنا بولس الرسول: "اذا اي</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من اكل هذا الخبز او شرب كاس الرب بدون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استحقاق يكون مجرما في جسد الرب ودمه</w:t>
            </w:r>
            <w:r w:rsidRPr="00C06844">
              <w:rPr>
                <w:rFonts w:asciiTheme="majorBidi" w:hAnsiTheme="majorBidi" w:cstheme="majorBidi"/>
                <w:b/>
                <w:bCs/>
                <w:color w:val="1F497D" w:themeColor="text2"/>
                <w:sz w:val="24"/>
                <w:szCs w:val="24"/>
                <w:rtl/>
                <w:lang w:val="en-US"/>
              </w:rPr>
              <w:t>.</w:t>
            </w:r>
            <w:r w:rsidR="0013691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ولكن ليمتحن الانسان نفسه وهكذا ياكل من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الخبز وشرب من الكاس. لان الذي ياكل</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ويشرب بدون استحقاق ياكل ويشرب دينونة</w:t>
            </w:r>
            <w:r w:rsidR="0013691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لنفسه غير مميز جسد الرب. من اجل هذا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فيكم كثيرون ضعفاء ومرضى وكثيرون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يرقدون. لاننا لو كنا حكمنا على انفسنا لما</w:t>
            </w:r>
            <w:r w:rsidRPr="00C06844">
              <w:rPr>
                <w:rFonts w:asciiTheme="majorBidi" w:hAnsiTheme="majorBidi" w:cstheme="majorBidi"/>
                <w:b/>
                <w:bCs/>
                <w:color w:val="1F497D" w:themeColor="text2"/>
                <w:sz w:val="24"/>
                <w:szCs w:val="24"/>
                <w:rtl/>
                <w:lang w:val="en-US"/>
              </w:rPr>
              <w:t xml:space="preserve"> -  </w:t>
            </w:r>
            <w:r w:rsidRPr="00C06844">
              <w:rPr>
                <w:rFonts w:asciiTheme="majorBidi" w:hAnsiTheme="majorBidi" w:cstheme="majorBidi"/>
                <w:b/>
                <w:bCs/>
                <w:color w:val="1F497D" w:themeColor="text2"/>
                <w:sz w:val="24"/>
                <w:szCs w:val="24"/>
                <w:rtl/>
              </w:rPr>
              <w:t>حكم علينا"</w:t>
            </w:r>
          </w:p>
          <w:p w14:paraId="2AB1C930" w14:textId="77777777"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p>
          <w:p w14:paraId="01C728AB" w14:textId="12BB0D21"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ويكون الكاهن مصطلحا مع الجميع كقول</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الرب: "فان قدمت قربانك الى المذبح وهناك</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تذكرت ان لاخيك شيئا عليك. فاترك هناك</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قربانك قدام المذبح واذهب اولا اصطلح مع</w:t>
            </w:r>
            <w:r w:rsidRPr="00C06844">
              <w:rPr>
                <w:rFonts w:asciiTheme="majorBidi" w:hAnsiTheme="majorBidi" w:cstheme="majorBidi"/>
                <w:b/>
                <w:bCs/>
                <w:color w:val="1F497D" w:themeColor="text2"/>
                <w:sz w:val="24"/>
                <w:szCs w:val="24"/>
                <w:rtl/>
                <w:lang w:val="en-US"/>
              </w:rPr>
              <w:t xml:space="preserve"> : </w:t>
            </w:r>
            <w:r w:rsidRPr="00C06844">
              <w:rPr>
                <w:rFonts w:asciiTheme="majorBidi" w:hAnsiTheme="majorBidi" w:cstheme="majorBidi"/>
                <w:b/>
                <w:bCs/>
                <w:color w:val="1F497D" w:themeColor="text2"/>
                <w:sz w:val="24"/>
                <w:szCs w:val="24"/>
                <w:rtl/>
              </w:rPr>
              <w:t>اخيك وحينئذ تعال وقدم قربانك"</w:t>
            </w:r>
          </w:p>
          <w:p w14:paraId="0DB29D68" w14:textId="77777777" w:rsidR="00136919" w:rsidRPr="00C06844" w:rsidRDefault="00136919" w:rsidP="00C767E9">
            <w:pPr>
              <w:autoSpaceDE w:val="0"/>
              <w:autoSpaceDN w:val="0"/>
              <w:bidi/>
              <w:adjustRightInd w:val="0"/>
              <w:jc w:val="both"/>
              <w:rPr>
                <w:rFonts w:asciiTheme="majorBidi" w:hAnsiTheme="majorBidi" w:cstheme="majorBidi"/>
                <w:b/>
                <w:bCs/>
                <w:color w:val="1F497D" w:themeColor="text2"/>
                <w:sz w:val="24"/>
                <w:szCs w:val="24"/>
                <w:rtl/>
              </w:rPr>
            </w:pPr>
          </w:p>
          <w:p w14:paraId="2E29B01B" w14:textId="2A1CEAD1" w:rsidR="00A57D52" w:rsidRPr="00C06844" w:rsidRDefault="00A57D52" w:rsidP="0013691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وقد قال السيد الرب ايضا "ومتى</w:t>
            </w:r>
            <w:r w:rsidRPr="00C06844">
              <w:rPr>
                <w:rFonts w:asciiTheme="majorBidi" w:hAnsiTheme="majorBidi" w:cstheme="majorBidi"/>
                <w:b/>
                <w:bCs/>
                <w:color w:val="1F497D" w:themeColor="text2"/>
                <w:sz w:val="24"/>
                <w:szCs w:val="24"/>
                <w:rtl/>
                <w:lang w:val="en-US"/>
              </w:rPr>
              <w:t xml:space="preserve"> - </w:t>
            </w:r>
            <w:r w:rsidRPr="00C06844">
              <w:rPr>
                <w:rFonts w:asciiTheme="majorBidi" w:hAnsiTheme="majorBidi" w:cstheme="majorBidi"/>
                <w:b/>
                <w:bCs/>
                <w:color w:val="1F497D" w:themeColor="text2"/>
                <w:sz w:val="24"/>
                <w:szCs w:val="24"/>
                <w:rtl/>
              </w:rPr>
              <w:t>وقفتم تصلون فاغفروا ان كان لكم على احد</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شيء لكي يغفر لكم ايضا ابوكم الذي في</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السماوات زلاتكم. وان لم تغفروا انتم، لا يغفر</w:t>
            </w:r>
            <w:r w:rsidR="0013691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ابوكم الذي في السماوات ايضا زلاتكم</w:t>
            </w:r>
            <w:r w:rsidR="0013691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وفي الخارج يجب أن يكون نظيف الجسم</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والملابس ويغسل يديه ورجليه، كقول الرب</w:t>
            </w:r>
            <w:r w:rsidRPr="00C06844">
              <w:rPr>
                <w:rFonts w:asciiTheme="majorBidi" w:hAnsiTheme="majorBidi" w:cstheme="majorBidi"/>
                <w:b/>
                <w:bCs/>
                <w:color w:val="1F497D" w:themeColor="text2"/>
                <w:sz w:val="24"/>
                <w:szCs w:val="24"/>
                <w:rtl/>
                <w:lang w:val="en-US"/>
              </w:rPr>
              <w:t>: "</w:t>
            </w:r>
            <w:r w:rsidRPr="00C06844">
              <w:rPr>
                <w:rFonts w:asciiTheme="majorBidi" w:hAnsiTheme="majorBidi" w:cstheme="majorBidi"/>
                <w:b/>
                <w:bCs/>
                <w:color w:val="1F497D" w:themeColor="text2"/>
                <w:sz w:val="24"/>
                <w:szCs w:val="24"/>
                <w:rtl/>
              </w:rPr>
              <w:t>وكلم الرب موسى قائلا. وتصنع مرحضة</w:t>
            </w:r>
            <w:r w:rsidR="0013691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من نحاس وقاعدتها من نحاس للاغتسال</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وتجعلها بين خيمة الاجتماع والمذبح وتجعل</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فيها ماء.</w:t>
            </w:r>
            <w:r w:rsidR="0013691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فيغسل هرون وبنوه ايديهم</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وارجلهم منها. عند دخولهم الى خيمة</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الاجتماع يغسلون بماء لئلا يموتوا. او عند</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اقترابهم الى المذبح للخدمة ليوقدوا وقودا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للرب. يغسلون ايدهم وارجلهم لئلا يموتوا</w:t>
            </w:r>
            <w:r w:rsidRPr="00C06844">
              <w:rPr>
                <w:rFonts w:asciiTheme="majorBidi" w:hAnsiTheme="majorBidi" w:cstheme="majorBidi"/>
                <w:b/>
                <w:bCs/>
                <w:color w:val="1F497D" w:themeColor="text2"/>
                <w:sz w:val="24"/>
                <w:szCs w:val="24"/>
                <w:rtl/>
                <w:lang w:val="en-US"/>
              </w:rPr>
              <w:t>.</w:t>
            </w:r>
          </w:p>
          <w:p w14:paraId="062A0ED2" w14:textId="3C6EE8A0"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lastRenderedPageBreak/>
              <w:t>ويكون لهم فريضة ابدية له ولنسله في</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اجيالهم"</w:t>
            </w:r>
          </w:p>
        </w:tc>
      </w:tr>
      <w:tr w:rsidR="00A57D52" w:rsidRPr="0019613F" w14:paraId="02FD71B1" w14:textId="77777777" w:rsidTr="00624D26">
        <w:tc>
          <w:tcPr>
            <w:tcW w:w="3969" w:type="dxa"/>
          </w:tcPr>
          <w:p w14:paraId="0B643690"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1E8DF826" w14:textId="235E8803" w:rsidR="00A57D52" w:rsidRPr="004332C7" w:rsidRDefault="00A57D52" w:rsidP="00C767E9">
            <w:pPr>
              <w:jc w:val="both"/>
              <w:rPr>
                <w:rFonts w:asciiTheme="majorBidi" w:hAnsiTheme="majorBidi" w:cstheme="majorBidi"/>
                <w:sz w:val="24"/>
                <w:szCs w:val="24"/>
                <w:lang w:val="en-US"/>
              </w:rPr>
            </w:pPr>
          </w:p>
        </w:tc>
        <w:tc>
          <w:tcPr>
            <w:tcW w:w="2552" w:type="dxa"/>
          </w:tcPr>
          <w:p w14:paraId="4775885F" w14:textId="6FFEB166" w:rsidR="00A57D52" w:rsidRPr="006D1E9F" w:rsidRDefault="00A57D52" w:rsidP="00C767E9">
            <w:pPr>
              <w:autoSpaceDE w:val="0"/>
              <w:autoSpaceDN w:val="0"/>
              <w:bidi/>
              <w:adjustRightInd w:val="0"/>
              <w:jc w:val="both"/>
              <w:rPr>
                <w:rFonts w:asciiTheme="majorBidi" w:hAnsiTheme="majorBidi" w:cstheme="majorBidi"/>
                <w:b/>
                <w:bCs/>
                <w:sz w:val="24"/>
                <w:szCs w:val="24"/>
                <w:lang w:val="en-US"/>
              </w:rPr>
            </w:pPr>
          </w:p>
        </w:tc>
      </w:tr>
      <w:tr w:rsidR="00A57D52" w:rsidRPr="0019613F" w14:paraId="1AA2F71D" w14:textId="77777777" w:rsidTr="00624D26">
        <w:tc>
          <w:tcPr>
            <w:tcW w:w="3969" w:type="dxa"/>
          </w:tcPr>
          <w:p w14:paraId="295573A3" w14:textId="12458909"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Præsten tager messetøjet på, mens han siger: ,,Herre, jeg ophøjer dig" (Ps. 30 ), og han siger: ,,Herren er blevet konge og har iført sig skønhed" (Ps. 93 ).</w:t>
            </w:r>
          </w:p>
          <w:p w14:paraId="10A6E262" w14:textId="77777777" w:rsidR="00A57D52" w:rsidRPr="00C06844" w:rsidRDefault="00A57D52" w:rsidP="00C767E9">
            <w:pPr>
              <w:jc w:val="both"/>
              <w:rPr>
                <w:rFonts w:asciiTheme="majorBidi" w:hAnsiTheme="majorBidi" w:cstheme="majorBidi"/>
                <w:color w:val="1F497D" w:themeColor="text2"/>
                <w:sz w:val="24"/>
                <w:szCs w:val="24"/>
              </w:rPr>
            </w:pPr>
          </w:p>
          <w:p w14:paraId="3E75AE46" w14:textId="77777777" w:rsidR="009626FD" w:rsidRDefault="009626FD" w:rsidP="00C767E9">
            <w:pPr>
              <w:autoSpaceDE w:val="0"/>
              <w:autoSpaceDN w:val="0"/>
              <w:adjustRightInd w:val="0"/>
              <w:jc w:val="both"/>
              <w:rPr>
                <w:rFonts w:asciiTheme="majorBidi" w:hAnsiTheme="majorBidi" w:cstheme="majorBidi"/>
                <w:b/>
                <w:bCs/>
                <w:color w:val="C10000"/>
                <w:sz w:val="24"/>
                <w:szCs w:val="24"/>
              </w:rPr>
            </w:pPr>
          </w:p>
          <w:p w14:paraId="1C9DFF05" w14:textId="0A281336"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Salme 29 (30)</w:t>
            </w:r>
          </w:p>
          <w:p w14:paraId="4FFF4A39" w14:textId="4F5C4414" w:rsidR="00A57D52" w:rsidRPr="004332C7" w:rsidRDefault="00A57D52" w:rsidP="00BB2126">
            <w:pPr>
              <w:jc w:val="both"/>
              <w:rPr>
                <w:rFonts w:asciiTheme="majorBidi" w:hAnsiTheme="majorBidi" w:cstheme="majorBidi"/>
                <w:sz w:val="24"/>
                <w:szCs w:val="24"/>
              </w:rPr>
            </w:pPr>
            <w:r w:rsidRPr="004332C7">
              <w:rPr>
                <w:rFonts w:asciiTheme="majorBidi" w:hAnsiTheme="majorBidi" w:cstheme="majorBidi"/>
                <w:sz w:val="24"/>
                <w:szCs w:val="24"/>
              </w:rPr>
              <w:t>Herre, jeg priser dig, for du har trukket mig op fra dybet; du lod ikke mine fjender glæde sig over mig.  Herre min Gud, jeg råbte til dig om hjælp, og du helbredte mig.  Herre, du løftede mig op fra dødsriget, du lod mig leve, jeg gik ikke i graven.</w:t>
            </w:r>
            <w:r w:rsidR="009626FD">
              <w:rPr>
                <w:rFonts w:asciiTheme="majorBidi" w:hAnsiTheme="majorBidi" w:cstheme="majorBidi"/>
                <w:sz w:val="24"/>
                <w:szCs w:val="24"/>
              </w:rPr>
              <w:t xml:space="preserve"> </w:t>
            </w:r>
            <w:r w:rsidRPr="004332C7">
              <w:rPr>
                <w:rFonts w:asciiTheme="majorBidi" w:hAnsiTheme="majorBidi" w:cstheme="majorBidi"/>
                <w:sz w:val="24"/>
                <w:szCs w:val="24"/>
              </w:rPr>
              <w:t>Lovsyng Herren, I hans fromme, tak hans hellige navn! For hans vrede varer et øjeblik, hans nåde hele livet; om aftenen slår gråden sig ned, om morgenen er der jubel.</w:t>
            </w:r>
            <w:r w:rsidR="00BB2126">
              <w:rPr>
                <w:rFonts w:asciiTheme="majorBidi" w:hAnsiTheme="majorBidi" w:cstheme="majorBidi"/>
                <w:sz w:val="24"/>
                <w:szCs w:val="24"/>
              </w:rPr>
              <w:t xml:space="preserve"> </w:t>
            </w:r>
            <w:r w:rsidRPr="004332C7">
              <w:rPr>
                <w:rFonts w:asciiTheme="majorBidi" w:hAnsiTheme="majorBidi" w:cstheme="majorBidi"/>
                <w:sz w:val="24"/>
                <w:szCs w:val="24"/>
              </w:rPr>
              <w:t>Jeg sagde i min tryghed: Jeg skal aldrig vakle.  Herre, i din nåde gjorde du mit bjerg til en fæstning; men du skjulte dit ansigt, og jeg blev grebet af rædsel.  Til dig, Herre, råbte jeg, jeg bad Herren om nåde:  Hvad vinder du ved mit blod, når jeg går i graven?</w:t>
            </w:r>
            <w:r w:rsidR="009626FD">
              <w:rPr>
                <w:rFonts w:asciiTheme="majorBidi" w:hAnsiTheme="majorBidi" w:cstheme="majorBidi"/>
                <w:sz w:val="24"/>
                <w:szCs w:val="24"/>
              </w:rPr>
              <w:t xml:space="preserve"> </w:t>
            </w:r>
            <w:r w:rsidRPr="004332C7">
              <w:rPr>
                <w:rFonts w:asciiTheme="majorBidi" w:hAnsiTheme="majorBidi" w:cstheme="majorBidi"/>
                <w:sz w:val="24"/>
                <w:szCs w:val="24"/>
              </w:rPr>
              <w:t>Kan støvet takke dig og fortælle om din trofasthed?</w:t>
            </w:r>
            <w:r w:rsidR="009626FD">
              <w:rPr>
                <w:rFonts w:asciiTheme="majorBidi" w:hAnsiTheme="majorBidi" w:cstheme="majorBidi"/>
                <w:sz w:val="24"/>
                <w:szCs w:val="24"/>
              </w:rPr>
              <w:t xml:space="preserve"> </w:t>
            </w:r>
            <w:r w:rsidRPr="004332C7">
              <w:rPr>
                <w:rFonts w:asciiTheme="majorBidi" w:hAnsiTheme="majorBidi" w:cstheme="majorBidi"/>
                <w:sz w:val="24"/>
                <w:szCs w:val="24"/>
              </w:rPr>
              <w:t>Hør mig, Herre, og vær mig nådig,</w:t>
            </w:r>
            <w:r w:rsidR="009626FD">
              <w:rPr>
                <w:rFonts w:asciiTheme="majorBidi" w:hAnsiTheme="majorBidi" w:cstheme="majorBidi"/>
                <w:sz w:val="24"/>
                <w:szCs w:val="24"/>
              </w:rPr>
              <w:t xml:space="preserve"> </w:t>
            </w:r>
            <w:r w:rsidRPr="004332C7">
              <w:rPr>
                <w:rFonts w:asciiTheme="majorBidi" w:hAnsiTheme="majorBidi" w:cstheme="majorBidi"/>
                <w:sz w:val="24"/>
                <w:szCs w:val="24"/>
              </w:rPr>
              <w:t>Herre, kom mig til hjælp!</w:t>
            </w:r>
            <w:r w:rsidR="009626FD">
              <w:rPr>
                <w:rFonts w:asciiTheme="majorBidi" w:hAnsiTheme="majorBidi" w:cstheme="majorBidi"/>
                <w:sz w:val="24"/>
                <w:szCs w:val="24"/>
              </w:rPr>
              <w:t xml:space="preserve"> </w:t>
            </w:r>
            <w:r w:rsidRPr="004332C7">
              <w:rPr>
                <w:rFonts w:asciiTheme="majorBidi" w:hAnsiTheme="majorBidi" w:cstheme="majorBidi"/>
                <w:sz w:val="24"/>
                <w:szCs w:val="24"/>
              </w:rPr>
              <w:t>Du forvandlede min klage til dans, du tog min sørgedragt af mig og klædte mig i glæde.</w:t>
            </w:r>
            <w:r w:rsidR="009626FD">
              <w:rPr>
                <w:rFonts w:asciiTheme="majorBidi" w:hAnsiTheme="majorBidi" w:cstheme="majorBidi"/>
                <w:sz w:val="24"/>
                <w:szCs w:val="24"/>
              </w:rPr>
              <w:t xml:space="preserve"> </w:t>
            </w:r>
            <w:r w:rsidRPr="004332C7">
              <w:rPr>
                <w:rFonts w:asciiTheme="majorBidi" w:hAnsiTheme="majorBidi" w:cstheme="majorBidi"/>
                <w:sz w:val="24"/>
                <w:szCs w:val="24"/>
              </w:rPr>
              <w:t>Derfor vil jeg lovsynge dig uden ophør; Herre min Gud, for evigt vil jeg takke dig.</w:t>
            </w:r>
          </w:p>
        </w:tc>
        <w:tc>
          <w:tcPr>
            <w:tcW w:w="3969" w:type="dxa"/>
          </w:tcPr>
          <w:p w14:paraId="154F58B6" w14:textId="065A6035" w:rsidR="00A57D52" w:rsidRPr="00C06844" w:rsidRDefault="00A57D52"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The priest shall also be careful not to taste anything at all. The priest shall then put on the vestments of the priesthood after having them blessed with the sign of the cross, saying:</w:t>
            </w:r>
          </w:p>
          <w:p w14:paraId="54297CC9" w14:textId="77777777" w:rsidR="00A57D52" w:rsidRPr="00C06844" w:rsidRDefault="00A57D52" w:rsidP="00C767E9">
            <w:pPr>
              <w:autoSpaceDE w:val="0"/>
              <w:autoSpaceDN w:val="0"/>
              <w:adjustRightInd w:val="0"/>
              <w:jc w:val="both"/>
              <w:rPr>
                <w:rFonts w:asciiTheme="majorBidi" w:hAnsiTheme="majorBidi" w:cstheme="majorBidi"/>
                <w:color w:val="1F497D" w:themeColor="text2"/>
                <w:sz w:val="24"/>
                <w:szCs w:val="24"/>
                <w:lang w:val="en-US"/>
              </w:rPr>
            </w:pPr>
          </w:p>
          <w:p w14:paraId="200AEA1A" w14:textId="77777777" w:rsidR="00A57D52" w:rsidRPr="004332C7" w:rsidRDefault="00A57D52" w:rsidP="00C767E9">
            <w:pPr>
              <w:autoSpaceDE w:val="0"/>
              <w:autoSpaceDN w:val="0"/>
              <w:adjustRightInd w:val="0"/>
              <w:jc w:val="both"/>
              <w:rPr>
                <w:rFonts w:asciiTheme="majorBidi" w:hAnsiTheme="majorBidi" w:cstheme="majorBidi"/>
                <w:b/>
                <w:bCs/>
                <w:color w:val="000000"/>
                <w:sz w:val="24"/>
                <w:szCs w:val="24"/>
                <w:lang w:val="en-US"/>
              </w:rPr>
            </w:pPr>
            <w:r w:rsidRPr="004332C7">
              <w:rPr>
                <w:rFonts w:asciiTheme="majorBidi" w:hAnsiTheme="majorBidi" w:cstheme="majorBidi"/>
                <w:b/>
                <w:bCs/>
                <w:color w:val="C10000"/>
                <w:sz w:val="24"/>
                <w:szCs w:val="24"/>
                <w:lang w:val="en-US"/>
              </w:rPr>
              <w:t>Psalm 30 (Psalm 29 in Coptic copy)</w:t>
            </w:r>
            <w:r w:rsidRPr="004332C7">
              <w:rPr>
                <w:rFonts w:asciiTheme="majorBidi" w:hAnsiTheme="majorBidi" w:cstheme="majorBidi"/>
                <w:b/>
                <w:bCs/>
                <w:color w:val="000000"/>
                <w:sz w:val="24"/>
                <w:szCs w:val="24"/>
                <w:lang w:val="en-US"/>
              </w:rPr>
              <w:t>:</w:t>
            </w:r>
          </w:p>
          <w:p w14:paraId="0FCF4C05" w14:textId="5DC3B2D2"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“I will extol You, O Lord, for You have lifted me up, </w:t>
            </w:r>
            <w:proofErr w:type="gramStart"/>
            <w:r w:rsidRPr="004332C7">
              <w:rPr>
                <w:rFonts w:asciiTheme="majorBidi" w:hAnsiTheme="majorBidi" w:cstheme="majorBidi"/>
                <w:color w:val="000000"/>
                <w:sz w:val="24"/>
                <w:szCs w:val="24"/>
                <w:lang w:val="en-US"/>
              </w:rPr>
              <w:t>And</w:t>
            </w:r>
            <w:proofErr w:type="gramEnd"/>
            <w:r w:rsidRPr="004332C7">
              <w:rPr>
                <w:rFonts w:asciiTheme="majorBidi" w:hAnsiTheme="majorBidi" w:cstheme="majorBidi"/>
                <w:color w:val="000000"/>
                <w:sz w:val="24"/>
                <w:szCs w:val="24"/>
                <w:lang w:val="en-US"/>
              </w:rPr>
              <w:t xml:space="preserve"> have not let my foes rejoice over me. O Lord my God, I cried out to You, and You healed me. O Lord, </w:t>
            </w:r>
            <w:proofErr w:type="gramStart"/>
            <w:r w:rsidRPr="004332C7">
              <w:rPr>
                <w:rFonts w:asciiTheme="majorBidi" w:hAnsiTheme="majorBidi" w:cstheme="majorBidi"/>
                <w:color w:val="000000"/>
                <w:sz w:val="24"/>
                <w:szCs w:val="24"/>
                <w:lang w:val="en-US"/>
              </w:rPr>
              <w:t>You</w:t>
            </w:r>
            <w:proofErr w:type="gramEnd"/>
            <w:r w:rsidRPr="004332C7">
              <w:rPr>
                <w:rFonts w:asciiTheme="majorBidi" w:hAnsiTheme="majorBidi" w:cstheme="majorBidi"/>
                <w:color w:val="000000"/>
                <w:sz w:val="24"/>
                <w:szCs w:val="24"/>
                <w:lang w:val="en-US"/>
              </w:rPr>
              <w:t xml:space="preserve"> brought my soul up from the grave; You have kept me alive, that I should not go down to the pit. Sing praise to the Lord, You saints of His, and give thanks at the remembrance of His holy name. For His anger is but for a moment, His favor is for life; Weeping may endure for a night, but joy comes in the morning. Now in my prosperity I said, "I shall never be moved." Lord, by Your favor You have made my mountain stand strong; You hid Your face, and I was troubled. I cried out to You, O Lord; and to the Lord I made supplication: "What profit is there in my blood, when I go down to the pit? Will the dust praise You? Will it declare Your truth? Hear, O Lord, and have mercy on me; Lord, be my helper!" You have turned for me my mourning into dancing; You have put off my sackcloth and clothed me with gladness, to the end that my glory may sing praise to You and not be silent. O Lord my God, I will give thanks to You forever. </w:t>
            </w:r>
            <w:r w:rsidRPr="004332C7">
              <w:rPr>
                <w:rFonts w:asciiTheme="majorBidi" w:hAnsiTheme="majorBidi" w:cstheme="majorBidi"/>
                <w:color w:val="000000"/>
                <w:sz w:val="24"/>
                <w:szCs w:val="24"/>
              </w:rPr>
              <w:t>Alleluia.”</w:t>
            </w:r>
          </w:p>
        </w:tc>
        <w:tc>
          <w:tcPr>
            <w:tcW w:w="2552" w:type="dxa"/>
          </w:tcPr>
          <w:p w14:paraId="2B436156" w14:textId="1FE3C7E0"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ويجب أن يكون الكاهن محترسا ولم يذق شيئا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البتة. ثم يلبس الملابس الكهنوتية بعد رشمها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وهو يقول</w:t>
            </w:r>
            <w:r w:rsidRPr="00C06844">
              <w:rPr>
                <w:rFonts w:asciiTheme="majorBidi" w:hAnsiTheme="majorBidi" w:cstheme="majorBidi"/>
                <w:b/>
                <w:bCs/>
                <w:color w:val="1F497D" w:themeColor="text2"/>
                <w:sz w:val="24"/>
                <w:szCs w:val="24"/>
                <w:rtl/>
                <w:lang w:val="en-US"/>
              </w:rPr>
              <w:t>:</w:t>
            </w:r>
          </w:p>
          <w:p w14:paraId="0077A343" w14:textId="08BEEE60" w:rsidR="004C168B" w:rsidRPr="006D1E9F" w:rsidRDefault="004C168B" w:rsidP="004C168B">
            <w:pPr>
              <w:autoSpaceDE w:val="0"/>
              <w:autoSpaceDN w:val="0"/>
              <w:bidi/>
              <w:adjustRightInd w:val="0"/>
              <w:jc w:val="both"/>
              <w:rPr>
                <w:rFonts w:asciiTheme="majorBidi" w:hAnsiTheme="majorBidi" w:cstheme="majorBidi"/>
                <w:b/>
                <w:bCs/>
                <w:color w:val="000000"/>
                <w:sz w:val="24"/>
                <w:szCs w:val="24"/>
                <w:rtl/>
                <w:lang w:val="en-US"/>
              </w:rPr>
            </w:pPr>
          </w:p>
          <w:p w14:paraId="23DE2DB8" w14:textId="77777777" w:rsidR="00A57D52" w:rsidRPr="006D1E9F" w:rsidRDefault="00A57D52" w:rsidP="00C767E9">
            <w:pPr>
              <w:autoSpaceDE w:val="0"/>
              <w:autoSpaceDN w:val="0"/>
              <w:bidi/>
              <w:adjustRightInd w:val="0"/>
              <w:jc w:val="both"/>
              <w:rPr>
                <w:rFonts w:asciiTheme="majorBidi" w:hAnsiTheme="majorBidi" w:cstheme="majorBidi"/>
                <w:b/>
                <w:bCs/>
                <w:color w:val="000000"/>
                <w:sz w:val="24"/>
                <w:szCs w:val="24"/>
                <w:lang w:val="en-US"/>
              </w:rPr>
            </w:pPr>
          </w:p>
          <w:p w14:paraId="52F9E34D" w14:textId="466AB2CE" w:rsidR="00A57D52" w:rsidRPr="006D1E9F" w:rsidRDefault="00A57D52" w:rsidP="00C767E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C10000"/>
                <w:sz w:val="24"/>
                <w:szCs w:val="24"/>
                <w:rtl/>
              </w:rPr>
              <w:t xml:space="preserve">مزمور </w:t>
            </w:r>
            <w:r w:rsidRPr="006D1E9F">
              <w:rPr>
                <w:rFonts w:asciiTheme="majorBidi" w:hAnsiTheme="majorBidi" w:cstheme="majorBidi"/>
                <w:b/>
                <w:bCs/>
                <w:color w:val="C10000"/>
                <w:sz w:val="24"/>
                <w:szCs w:val="24"/>
                <w:lang w:val="en-US"/>
              </w:rPr>
              <w:t>29</w:t>
            </w:r>
          </w:p>
          <w:p w14:paraId="1EA42819" w14:textId="36FAE91B" w:rsidR="00A57D52" w:rsidRPr="006D1E9F" w:rsidRDefault="00A57D52" w:rsidP="004C168B">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أعظمك يارب لأنك احتضنتنى، ولم تشمت</w:t>
            </w:r>
            <w:r w:rsidR="0013691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بى أعدائى. أيها الرب إلهى، صرخت إليك</w:t>
            </w:r>
            <w:r w:rsidR="0013691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فشفيتنى. يارب أصعدت من الجحيم نفسى،</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وخلصتنى من الهابطين فى الجب. رتلوا للرب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يا جميع قديسيه، واعترفوا لذكر قدسه. لأن</w:t>
            </w:r>
            <w:r w:rsidR="004C168B"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سخطا فى غضبه، وحياةً فى رضاه. فى</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العشاء يحل البكاء، وفى الصباح السرور. أنا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قلت فى نعيمى لاأتزعزع إلى الدهر، يا رب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بمسرتك أعطيت جمالى قوة. صرفت وجهك</w:t>
            </w:r>
            <w:r w:rsidR="004C168B"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عنى، فصرت قلقا.ً إليك يا رب أصرخ، وإلى</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إلهى أتضرع. أية منفعة من دمى إذا هبطت</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إلى الجحيم؟ هل يعترف لك التراب أو يخبر</w:t>
            </w:r>
            <w:r w:rsidR="004C168B"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بحقك؟ سمع الرب فرحمنى، الرب صار لى</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عونا.ً حولت نوحى إلى فرح لى، مزقت</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مسحى ومنطقتنى سروراً. لكى ترتل لك نفسى</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ولايحزن قلبى. أيها الرب إلهى إلى الأبد</w:t>
            </w:r>
            <w:r w:rsidR="004C168B"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أعترف لك. هلليلويا</w:t>
            </w:r>
            <w:r w:rsidRPr="0019613F">
              <w:rPr>
                <w:rFonts w:asciiTheme="majorBidi" w:hAnsiTheme="majorBidi" w:cstheme="majorBidi"/>
                <w:b/>
                <w:bCs/>
                <w:color w:val="000000"/>
                <w:sz w:val="24"/>
                <w:szCs w:val="24"/>
                <w:lang w:val="en-US"/>
              </w:rPr>
              <w:t>."</w:t>
            </w:r>
          </w:p>
        </w:tc>
      </w:tr>
      <w:tr w:rsidR="009626FD" w:rsidRPr="0019613F" w14:paraId="00CC15D3" w14:textId="77777777" w:rsidTr="00624D26">
        <w:tc>
          <w:tcPr>
            <w:tcW w:w="3969" w:type="dxa"/>
          </w:tcPr>
          <w:p w14:paraId="1BB82CBE" w14:textId="77777777" w:rsidR="009626FD" w:rsidRPr="0019613F" w:rsidRDefault="009626FD" w:rsidP="00C767E9">
            <w:pPr>
              <w:jc w:val="both"/>
              <w:rPr>
                <w:rFonts w:asciiTheme="majorBidi" w:hAnsiTheme="majorBidi" w:cstheme="majorBidi"/>
                <w:color w:val="4F81BD" w:themeColor="accent1"/>
                <w:sz w:val="24"/>
                <w:szCs w:val="24"/>
                <w:lang w:val="en-US"/>
              </w:rPr>
            </w:pPr>
          </w:p>
        </w:tc>
        <w:tc>
          <w:tcPr>
            <w:tcW w:w="3969" w:type="dxa"/>
          </w:tcPr>
          <w:p w14:paraId="03993B63" w14:textId="77777777" w:rsidR="009626FD" w:rsidRPr="004332C7" w:rsidRDefault="009626FD" w:rsidP="00C767E9">
            <w:pPr>
              <w:autoSpaceDE w:val="0"/>
              <w:autoSpaceDN w:val="0"/>
              <w:adjustRightInd w:val="0"/>
              <w:jc w:val="both"/>
              <w:rPr>
                <w:rFonts w:asciiTheme="majorBidi" w:hAnsiTheme="majorBidi" w:cstheme="majorBidi"/>
                <w:color w:val="4F81BD" w:themeColor="accent1"/>
                <w:sz w:val="24"/>
                <w:szCs w:val="24"/>
                <w:lang w:val="en-US"/>
              </w:rPr>
            </w:pPr>
          </w:p>
        </w:tc>
        <w:tc>
          <w:tcPr>
            <w:tcW w:w="2552" w:type="dxa"/>
          </w:tcPr>
          <w:p w14:paraId="2887E795" w14:textId="77777777" w:rsidR="009626FD" w:rsidRPr="00C06844" w:rsidRDefault="009626FD" w:rsidP="00C767E9">
            <w:pPr>
              <w:autoSpaceDE w:val="0"/>
              <w:autoSpaceDN w:val="0"/>
              <w:bidi/>
              <w:adjustRightInd w:val="0"/>
              <w:jc w:val="both"/>
              <w:rPr>
                <w:rFonts w:asciiTheme="majorBidi" w:hAnsiTheme="majorBidi" w:cstheme="majorBidi"/>
                <w:b/>
                <w:bCs/>
                <w:color w:val="1F497D" w:themeColor="text2"/>
                <w:sz w:val="24"/>
                <w:szCs w:val="24"/>
                <w:rtl/>
              </w:rPr>
            </w:pPr>
          </w:p>
        </w:tc>
      </w:tr>
      <w:tr w:rsidR="00A57D52" w:rsidRPr="0019613F" w14:paraId="42AE936A" w14:textId="77777777" w:rsidTr="00624D26">
        <w:tc>
          <w:tcPr>
            <w:tcW w:w="3969" w:type="dxa"/>
          </w:tcPr>
          <w:p w14:paraId="197E1D79" w14:textId="7DF00F0C" w:rsidR="00A57D52" w:rsidRPr="004332C7" w:rsidRDefault="00A57D5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Salme 92 (93)</w:t>
            </w:r>
          </w:p>
          <w:p w14:paraId="78EED791" w14:textId="0BAA2C94" w:rsidR="00A57D52" w:rsidRPr="004332C7" w:rsidRDefault="00A57D52" w:rsidP="0074591A">
            <w:pPr>
              <w:jc w:val="both"/>
              <w:rPr>
                <w:rFonts w:asciiTheme="majorBidi" w:hAnsiTheme="majorBidi" w:cstheme="majorBidi"/>
                <w:sz w:val="24"/>
                <w:szCs w:val="24"/>
              </w:rPr>
            </w:pPr>
            <w:r w:rsidRPr="004332C7">
              <w:rPr>
                <w:rFonts w:asciiTheme="majorBidi" w:hAnsiTheme="majorBidi" w:cstheme="majorBidi"/>
                <w:sz w:val="24"/>
                <w:szCs w:val="24"/>
              </w:rPr>
              <w:t>Herren er konge! Han har klædt sig i højhed, Herren har klædt sig og rustet sig med styrke.</w:t>
            </w:r>
            <w:r w:rsidR="0074591A">
              <w:rPr>
                <w:rFonts w:asciiTheme="majorBidi" w:hAnsiTheme="majorBidi" w:cstheme="majorBidi"/>
                <w:sz w:val="24"/>
                <w:szCs w:val="24"/>
              </w:rPr>
              <w:t xml:space="preserve"> </w:t>
            </w:r>
            <w:r w:rsidRPr="004332C7">
              <w:rPr>
                <w:rFonts w:asciiTheme="majorBidi" w:hAnsiTheme="majorBidi" w:cstheme="majorBidi"/>
                <w:sz w:val="24"/>
                <w:szCs w:val="24"/>
              </w:rPr>
              <w:t>Ja, jorden står fast, den rokkes ikke.</w:t>
            </w:r>
            <w:r w:rsidR="00906FE5">
              <w:rPr>
                <w:rFonts w:asciiTheme="majorBidi" w:hAnsiTheme="majorBidi" w:cstheme="majorBidi"/>
                <w:sz w:val="24"/>
                <w:szCs w:val="24"/>
              </w:rPr>
              <w:t xml:space="preserve"> </w:t>
            </w:r>
            <w:r w:rsidRPr="004332C7">
              <w:rPr>
                <w:rFonts w:asciiTheme="majorBidi" w:hAnsiTheme="majorBidi" w:cstheme="majorBidi"/>
                <w:sz w:val="24"/>
                <w:szCs w:val="24"/>
              </w:rPr>
              <w:t xml:space="preserve">Din trone står fast fra ældgammel tid, fra evighed har du </w:t>
            </w:r>
            <w:r w:rsidRPr="004332C7">
              <w:rPr>
                <w:rFonts w:asciiTheme="majorBidi" w:hAnsiTheme="majorBidi" w:cstheme="majorBidi"/>
                <w:sz w:val="24"/>
                <w:szCs w:val="24"/>
              </w:rPr>
              <w:lastRenderedPageBreak/>
              <w:t>været til.</w:t>
            </w:r>
            <w:r w:rsidR="00906FE5">
              <w:rPr>
                <w:rFonts w:asciiTheme="majorBidi" w:hAnsiTheme="majorBidi" w:cstheme="majorBidi"/>
                <w:sz w:val="24"/>
                <w:szCs w:val="24"/>
              </w:rPr>
              <w:t xml:space="preserve"> </w:t>
            </w:r>
            <w:r w:rsidRPr="004332C7">
              <w:rPr>
                <w:rFonts w:asciiTheme="majorBidi" w:hAnsiTheme="majorBidi" w:cstheme="majorBidi"/>
                <w:sz w:val="24"/>
                <w:szCs w:val="24"/>
              </w:rPr>
              <w:t>Herre, strømmene løfter, strømmene løfter deres røst, strømmene løfter deres brøl.</w:t>
            </w:r>
            <w:r w:rsidR="00906FE5">
              <w:rPr>
                <w:rFonts w:asciiTheme="majorBidi" w:hAnsiTheme="majorBidi" w:cstheme="majorBidi"/>
                <w:sz w:val="24"/>
                <w:szCs w:val="24"/>
              </w:rPr>
              <w:t xml:space="preserve"> </w:t>
            </w:r>
            <w:r w:rsidRPr="004332C7">
              <w:rPr>
                <w:rFonts w:asciiTheme="majorBidi" w:hAnsiTheme="majorBidi" w:cstheme="majorBidi"/>
                <w:sz w:val="24"/>
                <w:szCs w:val="24"/>
              </w:rPr>
              <w:t>Men mere end de vældige vandes buldren, mere end havets mægtige brændinger er Herren mægtig i det høje.</w:t>
            </w:r>
            <w:r w:rsidR="00906FE5">
              <w:rPr>
                <w:rFonts w:asciiTheme="majorBidi" w:hAnsiTheme="majorBidi" w:cstheme="majorBidi"/>
                <w:sz w:val="24"/>
                <w:szCs w:val="24"/>
              </w:rPr>
              <w:t xml:space="preserve"> </w:t>
            </w:r>
            <w:r w:rsidRPr="004332C7">
              <w:rPr>
                <w:rFonts w:asciiTheme="majorBidi" w:hAnsiTheme="majorBidi" w:cstheme="majorBidi"/>
                <w:sz w:val="24"/>
                <w:szCs w:val="24"/>
              </w:rPr>
              <w:t>Dine vidnesbyrd står fast, hellighed smykker dit hus i al evighed, Herre.</w:t>
            </w:r>
          </w:p>
        </w:tc>
        <w:tc>
          <w:tcPr>
            <w:tcW w:w="3969" w:type="dxa"/>
          </w:tcPr>
          <w:p w14:paraId="410FF084" w14:textId="2A895E20" w:rsidR="00A57D52" w:rsidRPr="004332C7" w:rsidRDefault="00A57D52"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lastRenderedPageBreak/>
              <w:t xml:space="preserve">Then </w:t>
            </w:r>
            <w:proofErr w:type="spellStart"/>
            <w:r w:rsidRPr="004332C7">
              <w:rPr>
                <w:rFonts w:asciiTheme="majorBidi" w:hAnsiTheme="majorBidi" w:cstheme="majorBidi"/>
                <w:b/>
                <w:bCs/>
                <w:color w:val="C00000"/>
                <w:sz w:val="24"/>
                <w:szCs w:val="24"/>
                <w:lang w:val="en-US"/>
              </w:rPr>
              <w:t>Psatm</w:t>
            </w:r>
            <w:proofErr w:type="spellEnd"/>
            <w:r w:rsidRPr="004332C7">
              <w:rPr>
                <w:rFonts w:asciiTheme="majorBidi" w:hAnsiTheme="majorBidi" w:cstheme="majorBidi"/>
                <w:b/>
                <w:bCs/>
                <w:color w:val="C00000"/>
                <w:sz w:val="24"/>
                <w:szCs w:val="24"/>
                <w:lang w:val="en-US"/>
              </w:rPr>
              <w:t xml:space="preserve"> 93 (Psalm 92 in Coptic copy)</w:t>
            </w:r>
          </w:p>
          <w:p w14:paraId="7DD0D32D" w14:textId="1B8AC47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Lord reigns, He is clothed with majesty. The Lord is clothed, He has girded Himself with strength. Surely the world is established, so that it </w:t>
            </w:r>
            <w:r w:rsidRPr="004332C7">
              <w:rPr>
                <w:rFonts w:asciiTheme="majorBidi" w:hAnsiTheme="majorBidi" w:cstheme="majorBidi"/>
                <w:color w:val="000000"/>
                <w:sz w:val="24"/>
                <w:szCs w:val="24"/>
                <w:lang w:val="en-US"/>
              </w:rPr>
              <w:lastRenderedPageBreak/>
              <w:t xml:space="preserve">cannot be moved. Your throne is established from of old; You are from everlasting. The floods have </w:t>
            </w:r>
            <w:proofErr w:type="gramStart"/>
            <w:r w:rsidRPr="004332C7">
              <w:rPr>
                <w:rFonts w:asciiTheme="majorBidi" w:hAnsiTheme="majorBidi" w:cstheme="majorBidi"/>
                <w:color w:val="000000"/>
                <w:sz w:val="24"/>
                <w:szCs w:val="24"/>
                <w:lang w:val="en-US"/>
              </w:rPr>
              <w:t>lifted up</w:t>
            </w:r>
            <w:proofErr w:type="gramEnd"/>
            <w:r w:rsidRPr="004332C7">
              <w:rPr>
                <w:rFonts w:asciiTheme="majorBidi" w:hAnsiTheme="majorBidi" w:cstheme="majorBidi"/>
                <w:color w:val="000000"/>
                <w:sz w:val="24"/>
                <w:szCs w:val="24"/>
                <w:lang w:val="en-US"/>
              </w:rPr>
              <w:t xml:space="preserve">, O Lord, the floods have lifted up their voice; the floods lift up their waves. The Lord on high is mightier than the noise of many waters, than the mighty waves of the sea. Your testimonies are very sure; Holiness adorns Your house, O Lord, forever. </w:t>
            </w:r>
            <w:r w:rsidRPr="004332C7">
              <w:rPr>
                <w:rFonts w:asciiTheme="majorBidi" w:hAnsiTheme="majorBidi" w:cstheme="majorBidi"/>
                <w:color w:val="000000"/>
                <w:sz w:val="24"/>
                <w:szCs w:val="24"/>
              </w:rPr>
              <w:t>Alleluia.”</w:t>
            </w:r>
          </w:p>
        </w:tc>
        <w:tc>
          <w:tcPr>
            <w:tcW w:w="2552" w:type="dxa"/>
          </w:tcPr>
          <w:p w14:paraId="5A8476AD" w14:textId="5CBB96B0" w:rsidR="00A57D52" w:rsidRPr="006D1E9F" w:rsidRDefault="00A57D52" w:rsidP="00C767E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C10000"/>
                <w:sz w:val="24"/>
                <w:szCs w:val="24"/>
                <w:rtl/>
              </w:rPr>
              <w:lastRenderedPageBreak/>
              <w:t xml:space="preserve">ثم مزمور </w:t>
            </w:r>
            <w:r w:rsidRPr="006D1E9F">
              <w:rPr>
                <w:rFonts w:asciiTheme="majorBidi" w:hAnsiTheme="majorBidi" w:cstheme="majorBidi"/>
                <w:b/>
                <w:bCs/>
                <w:color w:val="C10000"/>
                <w:sz w:val="24"/>
                <w:szCs w:val="24"/>
                <w:lang w:val="en-US"/>
              </w:rPr>
              <w:t>92</w:t>
            </w:r>
          </w:p>
          <w:p w14:paraId="4F426F24" w14:textId="45C523CA" w:rsidR="00A57D52" w:rsidRPr="006D1E9F" w:rsidRDefault="00A57D52" w:rsidP="005E0C1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lang w:val="en-US"/>
              </w:rPr>
              <w:t>"</w:t>
            </w:r>
            <w:r w:rsidRPr="006D1E9F">
              <w:rPr>
                <w:rFonts w:asciiTheme="majorBidi" w:hAnsiTheme="majorBidi" w:cstheme="majorBidi"/>
                <w:b/>
                <w:bCs/>
                <w:color w:val="000000"/>
                <w:sz w:val="24"/>
                <w:szCs w:val="24"/>
                <w:rtl/>
              </w:rPr>
              <w:t>الرب قد ملك، ولبس الجلال. لبس الرب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القوة، وتمنطق بها. لأنه ثبت المسكونة فلن</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تتزعزع. كرسيك ثابت منذ البدء، وأنت هو</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 xml:space="preserve">منذ الأزل. </w:t>
            </w:r>
            <w:r w:rsidRPr="006D1E9F">
              <w:rPr>
                <w:rFonts w:asciiTheme="majorBidi" w:hAnsiTheme="majorBidi" w:cstheme="majorBidi"/>
                <w:b/>
                <w:bCs/>
                <w:color w:val="000000"/>
                <w:sz w:val="24"/>
                <w:szCs w:val="24"/>
                <w:rtl/>
              </w:rPr>
              <w:lastRenderedPageBreak/>
              <w:t>رفعت الأنهار يا رب، رفعت الأنهار</w:t>
            </w:r>
            <w:r w:rsidR="005E0C1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صوتها. ترفع الأنهار صوتها، من صوت مياه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كثيرة. عجيبة هى أهوال البحر، وعجيب هو</w:t>
            </w:r>
            <w:r w:rsidR="005E0C1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الرب فى الأعالى. شهاداته صادقة جداً، لبيتك</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ينبغى التقديس يا رب طول الأيام. هلليلويا</w:t>
            </w:r>
            <w:r w:rsidRPr="006D1E9F">
              <w:rPr>
                <w:rFonts w:asciiTheme="majorBidi" w:hAnsiTheme="majorBidi" w:cstheme="majorBidi"/>
                <w:b/>
                <w:bCs/>
                <w:color w:val="000000"/>
                <w:sz w:val="24"/>
                <w:szCs w:val="24"/>
                <w:lang w:val="en-US"/>
              </w:rPr>
              <w:t>."</w:t>
            </w:r>
          </w:p>
        </w:tc>
      </w:tr>
      <w:tr w:rsidR="009626FD" w:rsidRPr="0019613F" w14:paraId="20CBFA95" w14:textId="77777777" w:rsidTr="00624D26">
        <w:tc>
          <w:tcPr>
            <w:tcW w:w="3969" w:type="dxa"/>
          </w:tcPr>
          <w:p w14:paraId="49FB6371" w14:textId="77777777" w:rsidR="009626FD" w:rsidRPr="0019613F"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C22C595" w14:textId="77777777" w:rsidR="009626FD" w:rsidRPr="004332C7" w:rsidRDefault="009626FD"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6D02D5AB"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0CFFCFF0" w14:textId="77777777" w:rsidTr="00624D26">
        <w:tc>
          <w:tcPr>
            <w:tcW w:w="3969" w:type="dxa"/>
          </w:tcPr>
          <w:p w14:paraId="3E5A3375" w14:textId="43AB7AFC" w:rsidR="00A57D52" w:rsidRPr="004332C7" w:rsidRDefault="000018D6"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Under dette synger diakonerne den følgende Velsignelsens hymne: </w:t>
            </w:r>
          </w:p>
        </w:tc>
        <w:tc>
          <w:tcPr>
            <w:tcW w:w="3969" w:type="dxa"/>
          </w:tcPr>
          <w:p w14:paraId="2574E333" w14:textId="021C82C0"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this, the deacons chant the following Hymn of the Blessing:</w:t>
            </w:r>
          </w:p>
        </w:tc>
        <w:tc>
          <w:tcPr>
            <w:tcW w:w="2552" w:type="dxa"/>
          </w:tcPr>
          <w:p w14:paraId="103CF140" w14:textId="0FA95CCF" w:rsidR="00A57D52"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أثناء ذلك يرتل الشمامسة لحن البركة</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التالي</w:t>
            </w:r>
            <w:r w:rsidRPr="00C06844">
              <w:rPr>
                <w:rFonts w:asciiTheme="majorBidi" w:hAnsiTheme="majorBidi" w:cstheme="majorBidi"/>
                <w:b/>
                <w:bCs/>
                <w:color w:val="1F497D" w:themeColor="text2"/>
                <w:sz w:val="24"/>
                <w:szCs w:val="24"/>
                <w:rtl/>
                <w:lang w:val="en-US"/>
              </w:rPr>
              <w:t>:</w:t>
            </w:r>
          </w:p>
        </w:tc>
      </w:tr>
      <w:tr w:rsidR="0045686D" w:rsidRPr="0019613F" w14:paraId="45AD4D6B" w14:textId="77777777" w:rsidTr="00624D26">
        <w:tc>
          <w:tcPr>
            <w:tcW w:w="3969" w:type="dxa"/>
          </w:tcPr>
          <w:p w14:paraId="2B09DB3E" w14:textId="77777777" w:rsidR="0045686D" w:rsidRPr="0019613F" w:rsidRDefault="0045686D" w:rsidP="00C767E9">
            <w:pPr>
              <w:jc w:val="both"/>
              <w:rPr>
                <w:rFonts w:asciiTheme="majorBidi" w:hAnsiTheme="majorBidi" w:cstheme="majorBidi"/>
                <w:color w:val="4F81BD" w:themeColor="accent1"/>
                <w:sz w:val="24"/>
                <w:szCs w:val="24"/>
                <w:lang w:val="en-US"/>
              </w:rPr>
            </w:pPr>
          </w:p>
        </w:tc>
        <w:tc>
          <w:tcPr>
            <w:tcW w:w="3969" w:type="dxa"/>
          </w:tcPr>
          <w:p w14:paraId="342CA8B9" w14:textId="77777777" w:rsidR="0045686D" w:rsidRPr="004332C7" w:rsidRDefault="0045686D" w:rsidP="00C767E9">
            <w:pPr>
              <w:jc w:val="both"/>
              <w:rPr>
                <w:rFonts w:asciiTheme="majorBidi" w:hAnsiTheme="majorBidi" w:cstheme="majorBidi"/>
                <w:color w:val="4F81BD" w:themeColor="accent1"/>
                <w:sz w:val="24"/>
                <w:szCs w:val="24"/>
                <w:lang w:val="en-US"/>
              </w:rPr>
            </w:pPr>
          </w:p>
        </w:tc>
        <w:tc>
          <w:tcPr>
            <w:tcW w:w="2552" w:type="dxa"/>
          </w:tcPr>
          <w:p w14:paraId="30519AD3" w14:textId="77777777" w:rsidR="0045686D" w:rsidRPr="00C06844" w:rsidRDefault="0045686D" w:rsidP="00C767E9">
            <w:pPr>
              <w:autoSpaceDE w:val="0"/>
              <w:autoSpaceDN w:val="0"/>
              <w:bidi/>
              <w:adjustRightInd w:val="0"/>
              <w:jc w:val="both"/>
              <w:rPr>
                <w:rFonts w:asciiTheme="majorBidi" w:hAnsiTheme="majorBidi" w:cstheme="majorBidi"/>
                <w:b/>
                <w:bCs/>
                <w:color w:val="1F497D" w:themeColor="text2"/>
                <w:sz w:val="24"/>
                <w:szCs w:val="24"/>
                <w:rtl/>
              </w:rPr>
            </w:pPr>
          </w:p>
        </w:tc>
      </w:tr>
      <w:tr w:rsidR="00A57D52" w:rsidRPr="004332C7" w14:paraId="3FE7C52D" w14:textId="77777777" w:rsidTr="00624D26">
        <w:tc>
          <w:tcPr>
            <w:tcW w:w="3969" w:type="dxa"/>
            <w:shd w:val="clear" w:color="auto" w:fill="EAF1DD" w:themeFill="accent3" w:themeFillTint="33"/>
            <w:vAlign w:val="center"/>
          </w:tcPr>
          <w:p w14:paraId="4CD8D9B1" w14:textId="3BAEE4D8" w:rsidR="00A57D52" w:rsidRPr="00BF26AB" w:rsidRDefault="000018D6" w:rsidP="00BF26AB">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Velsignelsens Hymne</w:t>
            </w:r>
          </w:p>
        </w:tc>
        <w:tc>
          <w:tcPr>
            <w:tcW w:w="3969" w:type="dxa"/>
            <w:shd w:val="clear" w:color="auto" w:fill="EAF1DD" w:themeFill="accent3" w:themeFillTint="33"/>
            <w:vAlign w:val="center"/>
          </w:tcPr>
          <w:p w14:paraId="36243B49" w14:textId="1FB49FF9"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Hymn of the Blessing</w:t>
            </w:r>
          </w:p>
        </w:tc>
        <w:tc>
          <w:tcPr>
            <w:tcW w:w="2552" w:type="dxa"/>
            <w:shd w:val="clear" w:color="auto" w:fill="EAF1DD" w:themeFill="accent3" w:themeFillTint="33"/>
            <w:vAlign w:val="center"/>
          </w:tcPr>
          <w:p w14:paraId="27032D26" w14:textId="47C3C588"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لحن البركة</w:t>
            </w:r>
          </w:p>
        </w:tc>
      </w:tr>
      <w:tr w:rsidR="00A57D52" w:rsidRPr="0019613F" w14:paraId="18E3056E" w14:textId="77777777" w:rsidTr="00624D26">
        <w:tc>
          <w:tcPr>
            <w:tcW w:w="3969" w:type="dxa"/>
          </w:tcPr>
          <w:p w14:paraId="25F7200D" w14:textId="7A3DA8E9" w:rsidR="000018D6" w:rsidRPr="004332C7" w:rsidRDefault="000018D6"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Vi bøjer os for Lysets fader, Hans enbårne søn, og Ånden, </w:t>
            </w:r>
            <w:r w:rsidRPr="004332C7">
              <w:rPr>
                <w:rFonts w:asciiTheme="majorBidi" w:hAnsiTheme="majorBidi" w:cstheme="majorBidi"/>
                <w:i/>
                <w:iCs/>
                <w:sz w:val="24"/>
                <w:szCs w:val="24"/>
              </w:rPr>
              <w:t>Paraclete</w:t>
            </w:r>
            <w:r w:rsidRPr="004332C7">
              <w:rPr>
                <w:rFonts w:asciiTheme="majorBidi" w:hAnsiTheme="majorBidi" w:cstheme="majorBidi"/>
                <w:sz w:val="24"/>
                <w:szCs w:val="24"/>
              </w:rPr>
              <w:t xml:space="preserve">, Treenigheden, ét </w:t>
            </w:r>
            <w:r w:rsidR="00B45425" w:rsidRPr="004332C7">
              <w:rPr>
                <w:rFonts w:asciiTheme="majorBidi" w:hAnsiTheme="majorBidi" w:cstheme="majorBidi"/>
                <w:sz w:val="24"/>
                <w:szCs w:val="24"/>
              </w:rPr>
              <w:t xml:space="preserve">inderste </w:t>
            </w:r>
            <w:r w:rsidRPr="004332C7">
              <w:rPr>
                <w:rFonts w:asciiTheme="majorBidi" w:hAnsiTheme="majorBidi" w:cstheme="majorBidi"/>
                <w:sz w:val="24"/>
                <w:szCs w:val="24"/>
              </w:rPr>
              <w:t>væsen.</w:t>
            </w:r>
          </w:p>
          <w:p w14:paraId="398415EE" w14:textId="47624438" w:rsidR="00A57D52" w:rsidRPr="004332C7" w:rsidRDefault="00A57D52" w:rsidP="00C767E9">
            <w:pPr>
              <w:jc w:val="both"/>
              <w:rPr>
                <w:rFonts w:asciiTheme="majorBidi" w:hAnsiTheme="majorBidi" w:cstheme="majorBidi"/>
                <w:sz w:val="24"/>
                <w:szCs w:val="24"/>
              </w:rPr>
            </w:pPr>
          </w:p>
        </w:tc>
        <w:tc>
          <w:tcPr>
            <w:tcW w:w="3969" w:type="dxa"/>
          </w:tcPr>
          <w:p w14:paraId="1B4A2959" w14:textId="6C69519B" w:rsidR="000018D6" w:rsidRPr="004332C7" w:rsidRDefault="001F53DE"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kneel down before the father of L</w:t>
            </w:r>
            <w:r w:rsidR="00A57D52" w:rsidRPr="004332C7">
              <w:rPr>
                <w:rFonts w:asciiTheme="majorBidi" w:hAnsiTheme="majorBidi" w:cstheme="majorBidi"/>
                <w:sz w:val="24"/>
                <w:szCs w:val="24"/>
                <w:lang w:val="en-US"/>
              </w:rPr>
              <w:t xml:space="preserve">ight, and His </w:t>
            </w:r>
            <w:proofErr w:type="gramStart"/>
            <w:r w:rsidR="00A57D52" w:rsidRPr="004332C7">
              <w:rPr>
                <w:rFonts w:asciiTheme="majorBidi" w:hAnsiTheme="majorBidi" w:cstheme="majorBidi"/>
                <w:sz w:val="24"/>
                <w:szCs w:val="24"/>
                <w:lang w:val="en-US"/>
              </w:rPr>
              <w:t>only-begotten</w:t>
            </w:r>
            <w:proofErr w:type="gramEnd"/>
            <w:r w:rsidR="00A57D52" w:rsidRPr="004332C7">
              <w:rPr>
                <w:rFonts w:asciiTheme="majorBidi" w:hAnsiTheme="majorBidi" w:cstheme="majorBidi"/>
                <w:sz w:val="24"/>
                <w:szCs w:val="24"/>
                <w:lang w:val="en-US"/>
              </w:rPr>
              <w:t xml:space="preserve"> Son, and the Spirit, the Paraclete, the Trinity, one in essence.</w:t>
            </w:r>
          </w:p>
        </w:tc>
        <w:tc>
          <w:tcPr>
            <w:tcW w:w="2552" w:type="dxa"/>
          </w:tcPr>
          <w:p w14:paraId="072105AA" w14:textId="3D63EFC8"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نسجد لآب النور، وإبنه الوحيد،</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والروح المعزي، الثالوث</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المساوي</w:t>
            </w:r>
            <w:r w:rsidRPr="0019613F">
              <w:rPr>
                <w:rFonts w:asciiTheme="majorBidi" w:hAnsiTheme="majorBidi" w:cstheme="majorBidi"/>
                <w:b/>
                <w:bCs/>
                <w:sz w:val="24"/>
                <w:szCs w:val="24"/>
                <w:lang w:val="en-US"/>
              </w:rPr>
              <w:t>.</w:t>
            </w:r>
          </w:p>
        </w:tc>
      </w:tr>
      <w:tr w:rsidR="009626FD" w:rsidRPr="0019613F" w14:paraId="0B26DB4B" w14:textId="77777777" w:rsidTr="00624D26">
        <w:tc>
          <w:tcPr>
            <w:tcW w:w="3969" w:type="dxa"/>
          </w:tcPr>
          <w:p w14:paraId="460A6174"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174974A3"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780C4E5A" w14:textId="77777777" w:rsidR="009626FD" w:rsidRPr="006D1E9F" w:rsidRDefault="009626FD" w:rsidP="00C8342B">
            <w:pPr>
              <w:autoSpaceDE w:val="0"/>
              <w:autoSpaceDN w:val="0"/>
              <w:bidi/>
              <w:adjustRightInd w:val="0"/>
              <w:jc w:val="both"/>
              <w:rPr>
                <w:rFonts w:asciiTheme="majorBidi" w:hAnsiTheme="majorBidi" w:cstheme="majorBidi"/>
                <w:b/>
                <w:bCs/>
                <w:sz w:val="24"/>
                <w:szCs w:val="24"/>
                <w:rtl/>
              </w:rPr>
            </w:pPr>
          </w:p>
        </w:tc>
      </w:tr>
      <w:tr w:rsidR="00A57D52" w:rsidRPr="0019613F" w14:paraId="47C0C51B" w14:textId="77777777" w:rsidTr="00624D26">
        <w:tc>
          <w:tcPr>
            <w:tcW w:w="3969" w:type="dxa"/>
          </w:tcPr>
          <w:p w14:paraId="5854090D" w14:textId="2C2D2720" w:rsidR="00A57D52" w:rsidRPr="004332C7" w:rsidRDefault="00484F1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Hymne Hilsen til dronningen Maria</w:t>
            </w:r>
          </w:p>
        </w:tc>
        <w:tc>
          <w:tcPr>
            <w:tcW w:w="3969" w:type="dxa"/>
          </w:tcPr>
          <w:p w14:paraId="2AEC2B7D" w14:textId="17C64AB9"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Hymn Hail to Mary the Queen</w:t>
            </w:r>
          </w:p>
        </w:tc>
        <w:tc>
          <w:tcPr>
            <w:tcW w:w="2552" w:type="dxa"/>
          </w:tcPr>
          <w:p w14:paraId="414D263D" w14:textId="69B1C13C"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يرتلون لحن السلام لمريم الملكة</w:t>
            </w:r>
            <w:r w:rsidR="00906FE5" w:rsidRPr="00C06844">
              <w:rPr>
                <w:rFonts w:asciiTheme="majorBidi" w:hAnsiTheme="majorBidi" w:cstheme="majorBidi"/>
                <w:b/>
                <w:bCs/>
                <w:color w:val="1F497D" w:themeColor="text2"/>
                <w:sz w:val="24"/>
                <w:szCs w:val="24"/>
                <w:rtl/>
              </w:rPr>
              <w:t xml:space="preserve"> </w:t>
            </w:r>
          </w:p>
        </w:tc>
      </w:tr>
      <w:tr w:rsidR="00A57D52" w:rsidRPr="0019613F" w14:paraId="650174C0" w14:textId="77777777" w:rsidTr="00624D26">
        <w:tc>
          <w:tcPr>
            <w:tcW w:w="3969" w:type="dxa"/>
          </w:tcPr>
          <w:p w14:paraId="49567992" w14:textId="634EFD2D"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bøjer han sig for Herren foran hans hellige haikal. Og han bukker for sine brødre, præsterne. Derpå stiger han op til haikal og kysser alteret. Og han stiller alterkarrene foran sig og løsner dem fra indpakningen og begynder på bønnen for alterets forberedelse, som han siger sagte:</w:t>
            </w:r>
            <w:r w:rsidR="00906FE5" w:rsidRPr="00C06844">
              <w:rPr>
                <w:rFonts w:asciiTheme="majorBidi" w:hAnsiTheme="majorBidi" w:cstheme="majorBidi"/>
                <w:color w:val="1F497D" w:themeColor="text2"/>
                <w:sz w:val="24"/>
                <w:szCs w:val="24"/>
              </w:rPr>
              <w:t xml:space="preserve"> </w:t>
            </w:r>
          </w:p>
        </w:tc>
        <w:tc>
          <w:tcPr>
            <w:tcW w:w="3969" w:type="dxa"/>
          </w:tcPr>
          <w:p w14:paraId="1582AAF0" w14:textId="4C8199B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this, the priest kisses the hands of his brothers the priests and asks them to absolve him and pray on his behalf. Then he ascends to the altar, takes out the vessels and prepares the altar while saying the following Prayer of Preparation inaudibly.</w:t>
            </w:r>
          </w:p>
        </w:tc>
        <w:tc>
          <w:tcPr>
            <w:tcW w:w="2552" w:type="dxa"/>
          </w:tcPr>
          <w:p w14:paraId="50E464F2" w14:textId="0285AE68" w:rsidR="00A57D52" w:rsidRPr="00C06844" w:rsidRDefault="00A57D52" w:rsidP="00C8342B">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يصافح الكاهن أخوته الكهنة ويسألهم الحل</w:t>
            </w:r>
            <w:r w:rsidR="00C8342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والصلاة من أجله. ثم يصعد إلى الهيكل ويقبل</w:t>
            </w:r>
            <w:r w:rsidR="00C8342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المذبح و يحل الآنية من رباطها ويبدأ في فرش</w:t>
            </w:r>
            <w:r w:rsidR="00C8342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المذبح وهو يقول صلاة الاستعداد التالية</w:t>
            </w:r>
            <w:r w:rsidRPr="00C06844">
              <w:rPr>
                <w:rFonts w:asciiTheme="majorBidi" w:hAnsiTheme="majorBidi" w:cstheme="majorBidi"/>
                <w:b/>
                <w:bCs/>
                <w:color w:val="1F497D" w:themeColor="text2"/>
                <w:sz w:val="24"/>
                <w:szCs w:val="24"/>
                <w:rtl/>
                <w:lang w:val="en-US"/>
              </w:rPr>
              <w:t>:</w:t>
            </w:r>
          </w:p>
        </w:tc>
      </w:tr>
      <w:tr w:rsidR="00A57D52" w:rsidRPr="0019613F" w14:paraId="658B0EB7" w14:textId="77777777" w:rsidTr="00624D26">
        <w:tc>
          <w:tcPr>
            <w:tcW w:w="3969" w:type="dxa"/>
          </w:tcPr>
          <w:p w14:paraId="116474F1" w14:textId="69671F63" w:rsidR="00C379EA" w:rsidRPr="004332C7" w:rsidRDefault="00A57D52" w:rsidP="00906FE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Forber</w:t>
            </w:r>
            <w:r w:rsidR="00922047" w:rsidRPr="00C06844">
              <w:rPr>
                <w:rFonts w:asciiTheme="majorBidi" w:hAnsiTheme="majorBidi" w:cstheme="majorBidi"/>
                <w:color w:val="1F497D" w:themeColor="text2"/>
                <w:sz w:val="24"/>
                <w:szCs w:val="24"/>
              </w:rPr>
              <w:t>e</w:t>
            </w:r>
            <w:r w:rsidRPr="00C06844">
              <w:rPr>
                <w:rFonts w:asciiTheme="majorBidi" w:hAnsiTheme="majorBidi" w:cstheme="majorBidi"/>
                <w:color w:val="1F497D" w:themeColor="text2"/>
                <w:sz w:val="24"/>
                <w:szCs w:val="24"/>
              </w:rPr>
              <w:t>delsesbøn</w:t>
            </w:r>
            <w:r w:rsidR="00906FE5" w:rsidRPr="00C06844">
              <w:rPr>
                <w:rFonts w:asciiTheme="majorBidi" w:hAnsiTheme="majorBidi" w:cstheme="majorBidi"/>
                <w:color w:val="1F497D" w:themeColor="text2"/>
                <w:sz w:val="24"/>
                <w:szCs w:val="24"/>
              </w:rPr>
              <w:t xml:space="preserve"> </w:t>
            </w:r>
            <w:r w:rsidR="00C379EA" w:rsidRPr="00C06844">
              <w:rPr>
                <w:rFonts w:asciiTheme="majorBidi" w:hAnsiTheme="majorBidi" w:cstheme="majorBidi"/>
                <w:color w:val="1F497D" w:themeColor="text2"/>
                <w:sz w:val="24"/>
                <w:szCs w:val="24"/>
              </w:rPr>
              <w:t>(Af Patriark Severus af Ant</w:t>
            </w:r>
            <w:r w:rsidR="007C30A2" w:rsidRPr="00C06844">
              <w:rPr>
                <w:rFonts w:asciiTheme="majorBidi" w:hAnsiTheme="majorBidi" w:cstheme="majorBidi"/>
                <w:color w:val="1F497D" w:themeColor="text2"/>
                <w:sz w:val="24"/>
                <w:szCs w:val="24"/>
              </w:rPr>
              <w:t>i</w:t>
            </w:r>
            <w:r w:rsidR="00C379EA" w:rsidRPr="00C06844">
              <w:rPr>
                <w:rFonts w:asciiTheme="majorBidi" w:hAnsiTheme="majorBidi" w:cstheme="majorBidi"/>
                <w:color w:val="1F497D" w:themeColor="text2"/>
                <w:sz w:val="24"/>
                <w:szCs w:val="24"/>
              </w:rPr>
              <w:t>oki</w:t>
            </w:r>
            <w:r w:rsidR="007C30A2" w:rsidRPr="00C06844">
              <w:rPr>
                <w:rFonts w:asciiTheme="majorBidi" w:hAnsiTheme="majorBidi" w:cstheme="majorBidi"/>
                <w:color w:val="1F497D" w:themeColor="text2"/>
                <w:sz w:val="24"/>
                <w:szCs w:val="24"/>
              </w:rPr>
              <w:t>a</w:t>
            </w:r>
            <w:r w:rsidR="00C379EA" w:rsidRPr="00C06844">
              <w:rPr>
                <w:rFonts w:asciiTheme="majorBidi" w:hAnsiTheme="majorBidi" w:cstheme="majorBidi"/>
                <w:color w:val="1F497D" w:themeColor="text2"/>
                <w:sz w:val="24"/>
                <w:szCs w:val="24"/>
              </w:rPr>
              <w:t>)</w:t>
            </w:r>
          </w:p>
        </w:tc>
        <w:tc>
          <w:tcPr>
            <w:tcW w:w="3969" w:type="dxa"/>
          </w:tcPr>
          <w:p w14:paraId="55E6FA45" w14:textId="2832A470" w:rsidR="00A57D52" w:rsidRPr="004332C7" w:rsidRDefault="00A57D52" w:rsidP="007C4A51">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Prayer of Preparation</w:t>
            </w:r>
            <w:r w:rsidR="007C4A51"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(By Patriarch Severus of Antioch)</w:t>
            </w:r>
          </w:p>
        </w:tc>
        <w:tc>
          <w:tcPr>
            <w:tcW w:w="2552" w:type="dxa"/>
          </w:tcPr>
          <w:p w14:paraId="191C162A" w14:textId="7C4EED16"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صلاة الاستعداد للقديس ساويرس بطريرك أنطاكية</w:t>
            </w:r>
          </w:p>
        </w:tc>
      </w:tr>
      <w:tr w:rsidR="009626FD" w:rsidRPr="0019613F" w14:paraId="67668A8D" w14:textId="77777777" w:rsidTr="00624D26">
        <w:tc>
          <w:tcPr>
            <w:tcW w:w="3969" w:type="dxa"/>
          </w:tcPr>
          <w:p w14:paraId="23514FBF" w14:textId="77777777" w:rsidR="009626FD" w:rsidRPr="0019613F" w:rsidRDefault="009626FD" w:rsidP="00C767E9">
            <w:pPr>
              <w:jc w:val="both"/>
              <w:rPr>
                <w:rFonts w:asciiTheme="majorBidi" w:hAnsiTheme="majorBidi" w:cstheme="majorBidi"/>
                <w:color w:val="4F81BD" w:themeColor="accent1"/>
                <w:sz w:val="24"/>
                <w:szCs w:val="24"/>
                <w:lang w:val="en-US"/>
              </w:rPr>
            </w:pPr>
          </w:p>
        </w:tc>
        <w:tc>
          <w:tcPr>
            <w:tcW w:w="3969" w:type="dxa"/>
          </w:tcPr>
          <w:p w14:paraId="016D0C9C" w14:textId="77777777" w:rsidR="009626FD" w:rsidRPr="004332C7" w:rsidRDefault="009626FD" w:rsidP="007C4A51">
            <w:pPr>
              <w:autoSpaceDE w:val="0"/>
              <w:autoSpaceDN w:val="0"/>
              <w:adjustRightInd w:val="0"/>
              <w:jc w:val="both"/>
              <w:rPr>
                <w:rFonts w:asciiTheme="majorBidi" w:hAnsiTheme="majorBidi" w:cstheme="majorBidi"/>
                <w:color w:val="4F81BD" w:themeColor="accent1"/>
                <w:sz w:val="24"/>
                <w:szCs w:val="24"/>
                <w:lang w:val="en-US"/>
              </w:rPr>
            </w:pPr>
          </w:p>
        </w:tc>
        <w:tc>
          <w:tcPr>
            <w:tcW w:w="2552" w:type="dxa"/>
          </w:tcPr>
          <w:p w14:paraId="4F897551" w14:textId="77777777" w:rsidR="009626FD" w:rsidRPr="00C06844" w:rsidRDefault="009626FD" w:rsidP="00C767E9">
            <w:pPr>
              <w:bidi/>
              <w:jc w:val="both"/>
              <w:rPr>
                <w:rFonts w:asciiTheme="majorBidi" w:hAnsiTheme="majorBidi" w:cstheme="majorBidi"/>
                <w:b/>
                <w:bCs/>
                <w:color w:val="1F497D" w:themeColor="text2"/>
                <w:sz w:val="24"/>
                <w:szCs w:val="24"/>
                <w:rtl/>
              </w:rPr>
            </w:pPr>
          </w:p>
        </w:tc>
      </w:tr>
      <w:tr w:rsidR="00A57D52" w:rsidRPr="0019613F" w14:paraId="3EC630BE" w14:textId="77777777" w:rsidTr="00624D26">
        <w:tc>
          <w:tcPr>
            <w:tcW w:w="3969" w:type="dxa"/>
          </w:tcPr>
          <w:p w14:paraId="22C06AEF" w14:textId="306DF933"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Herren, som kender alles hjerter, som er hellig og har velbehag i sine hellige, som selv er uden synd, men har magt til at forlade synd -</w:t>
            </w:r>
            <w:r w:rsidR="009626FD">
              <w:rPr>
                <w:rFonts w:asciiTheme="majorBidi" w:hAnsiTheme="majorBidi" w:cstheme="majorBidi"/>
                <w:sz w:val="24"/>
                <w:szCs w:val="24"/>
              </w:rPr>
              <w:t xml:space="preserve"> </w:t>
            </w:r>
          </w:p>
        </w:tc>
        <w:tc>
          <w:tcPr>
            <w:tcW w:w="3969" w:type="dxa"/>
          </w:tcPr>
          <w:p w14:paraId="4AD30E3E" w14:textId="2EDD708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Lord, who knows the hearts of all, who is holy, and who rests in His </w:t>
            </w:r>
            <w:proofErr w:type="gramStart"/>
            <w:r w:rsidRPr="004332C7">
              <w:rPr>
                <w:rFonts w:asciiTheme="majorBidi" w:hAnsiTheme="majorBidi" w:cstheme="majorBidi"/>
                <w:sz w:val="24"/>
                <w:szCs w:val="24"/>
                <w:lang w:val="en-US"/>
              </w:rPr>
              <w:t>saints;</w:t>
            </w:r>
            <w:proofErr w:type="gramEnd"/>
            <w:r w:rsidRPr="004332C7">
              <w:rPr>
                <w:rFonts w:asciiTheme="majorBidi" w:hAnsiTheme="majorBidi" w:cstheme="majorBidi"/>
                <w:sz w:val="24"/>
                <w:szCs w:val="24"/>
                <w:lang w:val="en-US"/>
              </w:rPr>
              <w:t xml:space="preserve"> who alone is without sin and who has power to forgive sins.</w:t>
            </w:r>
          </w:p>
        </w:tc>
        <w:tc>
          <w:tcPr>
            <w:tcW w:w="2552" w:type="dxa"/>
          </w:tcPr>
          <w:p w14:paraId="1DD63BF0" w14:textId="44888588"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أيها الرب العارف قلب كل أحد،</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القدوس المستريح فى قديسيه،</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الذى بلا خطية وحده، القادر على</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مغفرة الخطايا</w:t>
            </w:r>
            <w:r w:rsidRPr="0019613F">
              <w:rPr>
                <w:rFonts w:asciiTheme="majorBidi" w:hAnsiTheme="majorBidi" w:cstheme="majorBidi"/>
                <w:b/>
                <w:bCs/>
                <w:sz w:val="24"/>
                <w:szCs w:val="24"/>
                <w:lang w:val="en-US"/>
              </w:rPr>
              <w:t>.</w:t>
            </w:r>
          </w:p>
        </w:tc>
      </w:tr>
      <w:tr w:rsidR="00A57D52" w:rsidRPr="0019613F" w14:paraId="0825C624" w14:textId="77777777" w:rsidTr="00624D26">
        <w:tc>
          <w:tcPr>
            <w:tcW w:w="3969" w:type="dxa"/>
          </w:tcPr>
          <w:p w14:paraId="5448B899" w14:textId="048981B1" w:rsidR="00A57D52" w:rsidRPr="004332C7" w:rsidRDefault="00A57D52" w:rsidP="006D1E9F">
            <w:pPr>
              <w:jc w:val="both"/>
              <w:rPr>
                <w:rFonts w:asciiTheme="majorBidi" w:hAnsiTheme="majorBidi" w:cstheme="majorBidi"/>
                <w:sz w:val="24"/>
                <w:szCs w:val="24"/>
              </w:rPr>
            </w:pPr>
            <w:r w:rsidRPr="004332C7">
              <w:rPr>
                <w:rFonts w:asciiTheme="majorBidi" w:hAnsiTheme="majorBidi" w:cstheme="majorBidi"/>
                <w:sz w:val="24"/>
                <w:szCs w:val="24"/>
              </w:rPr>
              <w:t>Du, Herre, kender min</w:t>
            </w:r>
            <w:r w:rsidR="009105B7" w:rsidRPr="004332C7">
              <w:rPr>
                <w:rFonts w:asciiTheme="majorBidi" w:hAnsiTheme="majorBidi" w:cstheme="majorBidi"/>
                <w:sz w:val="24"/>
                <w:szCs w:val="24"/>
              </w:rPr>
              <w:t xml:space="preserve"> </w:t>
            </w:r>
            <w:r w:rsidRPr="004332C7">
              <w:rPr>
                <w:rFonts w:asciiTheme="majorBidi" w:hAnsiTheme="majorBidi" w:cstheme="majorBidi"/>
                <w:sz w:val="24"/>
                <w:szCs w:val="24"/>
              </w:rPr>
              <w:t>uværdighed,</w:t>
            </w:r>
            <w:r w:rsidR="006D1E9F">
              <w:rPr>
                <w:rFonts w:asciiTheme="majorBidi" w:hAnsiTheme="majorBidi" w:cstheme="majorBidi"/>
                <w:sz w:val="24"/>
                <w:szCs w:val="24"/>
              </w:rPr>
              <w:t xml:space="preserve"> </w:t>
            </w:r>
            <w:r w:rsidRPr="004332C7">
              <w:rPr>
                <w:rFonts w:asciiTheme="majorBidi" w:hAnsiTheme="majorBidi" w:cstheme="majorBidi"/>
                <w:sz w:val="24"/>
                <w:szCs w:val="24"/>
              </w:rPr>
              <w:t>min manglende beredthed og min utilstrækkelighed til denne hellige tjeneste for dig</w:t>
            </w:r>
            <w:r w:rsidR="00C46202" w:rsidRPr="004332C7">
              <w:rPr>
                <w:rFonts w:asciiTheme="majorBidi" w:hAnsiTheme="majorBidi" w:cstheme="majorBidi"/>
                <w:sz w:val="24"/>
                <w:szCs w:val="24"/>
              </w:rPr>
              <w:t>.</w:t>
            </w:r>
          </w:p>
        </w:tc>
        <w:tc>
          <w:tcPr>
            <w:tcW w:w="3969" w:type="dxa"/>
          </w:tcPr>
          <w:p w14:paraId="04DE9BAE" w14:textId="2E9BE23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O Lord, know my unworthiness and my unpreparedness, and my lack of meetness for this Your holy service.</w:t>
            </w:r>
          </w:p>
        </w:tc>
        <w:tc>
          <w:tcPr>
            <w:tcW w:w="2552" w:type="dxa"/>
          </w:tcPr>
          <w:p w14:paraId="6B070A5F" w14:textId="2218F19B"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يا سيد تعلم أنى غير مستحق</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ولا مستعد ولا مستوجب لهذه</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الخدمة المقدسة التى لك</w:t>
            </w:r>
            <w:r w:rsidRPr="006D1E9F">
              <w:rPr>
                <w:rFonts w:asciiTheme="majorBidi" w:hAnsiTheme="majorBidi" w:cstheme="majorBidi"/>
                <w:b/>
                <w:bCs/>
                <w:sz w:val="24"/>
                <w:szCs w:val="24"/>
                <w:lang w:val="en-US"/>
              </w:rPr>
              <w:t>.</w:t>
            </w:r>
          </w:p>
        </w:tc>
      </w:tr>
      <w:tr w:rsidR="00A57D52" w:rsidRPr="0019613F" w14:paraId="63732245" w14:textId="77777777" w:rsidTr="00624D26">
        <w:tc>
          <w:tcPr>
            <w:tcW w:w="3969" w:type="dxa"/>
          </w:tcPr>
          <w:p w14:paraId="2C2F0EA6" w14:textId="19BE9011" w:rsidR="00A57D52" w:rsidRPr="004332C7" w:rsidRDefault="00C46202" w:rsidP="00C767E9">
            <w:pPr>
              <w:jc w:val="both"/>
              <w:rPr>
                <w:rFonts w:asciiTheme="majorBidi" w:hAnsiTheme="majorBidi" w:cstheme="majorBidi"/>
                <w:sz w:val="24"/>
                <w:szCs w:val="24"/>
              </w:rPr>
            </w:pPr>
            <w:r w:rsidRPr="004332C7">
              <w:rPr>
                <w:rFonts w:asciiTheme="majorBidi" w:hAnsiTheme="majorBidi" w:cstheme="majorBidi"/>
                <w:sz w:val="24"/>
                <w:szCs w:val="24"/>
              </w:rPr>
              <w:t>J</w:t>
            </w:r>
            <w:r w:rsidR="00A57D52" w:rsidRPr="004332C7">
              <w:rPr>
                <w:rFonts w:asciiTheme="majorBidi" w:hAnsiTheme="majorBidi" w:cstheme="majorBidi"/>
                <w:sz w:val="24"/>
                <w:szCs w:val="24"/>
              </w:rPr>
              <w:t xml:space="preserve">eg </w:t>
            </w:r>
            <w:r w:rsidRPr="004332C7">
              <w:rPr>
                <w:rFonts w:asciiTheme="majorBidi" w:hAnsiTheme="majorBidi" w:cstheme="majorBidi"/>
                <w:sz w:val="24"/>
                <w:szCs w:val="24"/>
              </w:rPr>
              <w:t xml:space="preserve">har ikke </w:t>
            </w:r>
            <w:r w:rsidR="00A57D52" w:rsidRPr="004332C7">
              <w:rPr>
                <w:rFonts w:asciiTheme="majorBidi" w:hAnsiTheme="majorBidi" w:cstheme="majorBidi"/>
                <w:sz w:val="24"/>
                <w:szCs w:val="24"/>
              </w:rPr>
              <w:t>mod til at nærme mig og åbne min mund over for din hellige herlighed. Men tilgiv mig synder i henhold til dine talrige barmhjertighedsgerninger. Giv mig at finde nåde og barmhjertighed i denne time.</w:t>
            </w:r>
          </w:p>
        </w:tc>
        <w:tc>
          <w:tcPr>
            <w:tcW w:w="3969" w:type="dxa"/>
          </w:tcPr>
          <w:p w14:paraId="2451B94B" w14:textId="78B49F9D"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I do not have the countenance to draw near and open my mouth before Your holy glory, but according to the multitude of Your tender mercies pardon me, a sinner. And grant to me that I may find grace and mercy at this hour.</w:t>
            </w:r>
          </w:p>
        </w:tc>
        <w:tc>
          <w:tcPr>
            <w:tcW w:w="2552" w:type="dxa"/>
          </w:tcPr>
          <w:p w14:paraId="6E3E348E" w14:textId="7A31D47C"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وليس لى وجه أن أقترب وأفتح</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فمى أمام مجدك المقدس، بل</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بكثرة رأفتك أغفر لى أنا الخاطئ</w:t>
            </w:r>
            <w:r w:rsidRPr="006D1E9F">
              <w:rPr>
                <w:rFonts w:asciiTheme="majorBidi" w:hAnsiTheme="majorBidi" w:cstheme="majorBidi"/>
                <w:b/>
                <w:bCs/>
                <w:sz w:val="24"/>
                <w:szCs w:val="24"/>
                <w:lang w:val="en-US"/>
              </w:rPr>
              <w:t>.</w:t>
            </w:r>
            <w:r w:rsidR="00C8342B"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وأمنحنى أن أجد نعمة ورحمة فى</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هذه الساعة</w:t>
            </w:r>
            <w:r w:rsidRPr="0019613F">
              <w:rPr>
                <w:rFonts w:asciiTheme="majorBidi" w:hAnsiTheme="majorBidi" w:cstheme="majorBidi"/>
                <w:b/>
                <w:bCs/>
                <w:sz w:val="24"/>
                <w:szCs w:val="24"/>
                <w:lang w:val="en-US"/>
              </w:rPr>
              <w:t>.</w:t>
            </w:r>
          </w:p>
        </w:tc>
      </w:tr>
      <w:tr w:rsidR="009626FD" w:rsidRPr="0019613F" w14:paraId="08B59B55" w14:textId="77777777" w:rsidTr="00624D26">
        <w:tc>
          <w:tcPr>
            <w:tcW w:w="3969" w:type="dxa"/>
          </w:tcPr>
          <w:p w14:paraId="2BA6B6DC"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35C1D8E9"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68AB24F4" w14:textId="77777777" w:rsidR="009626FD" w:rsidRPr="006D1E9F" w:rsidRDefault="009626FD" w:rsidP="00C8342B">
            <w:pPr>
              <w:autoSpaceDE w:val="0"/>
              <w:autoSpaceDN w:val="0"/>
              <w:bidi/>
              <w:adjustRightInd w:val="0"/>
              <w:jc w:val="both"/>
              <w:rPr>
                <w:rFonts w:asciiTheme="majorBidi" w:hAnsiTheme="majorBidi" w:cstheme="majorBidi"/>
                <w:b/>
                <w:bCs/>
                <w:sz w:val="24"/>
                <w:szCs w:val="24"/>
                <w:rtl/>
              </w:rPr>
            </w:pPr>
          </w:p>
        </w:tc>
      </w:tr>
      <w:tr w:rsidR="00A57D52" w:rsidRPr="0019613F" w14:paraId="3F8FBE24" w14:textId="77777777" w:rsidTr="00624D26">
        <w:tc>
          <w:tcPr>
            <w:tcW w:w="3969" w:type="dxa"/>
          </w:tcPr>
          <w:p w14:paraId="25B4A5E5" w14:textId="0ED99C02"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begynder præsten at pudse patenen, kalken og skeen og lægge servietterne på deres plads, mens han siger:</w:t>
            </w:r>
          </w:p>
        </w:tc>
        <w:tc>
          <w:tcPr>
            <w:tcW w:w="3969" w:type="dxa"/>
          </w:tcPr>
          <w:p w14:paraId="1E4D1B5C" w14:textId="20012FE1"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Here, as the priest continues to pray, he uncovers the chalice and arranges it on the altar, together with the paten and the spoon.</w:t>
            </w:r>
          </w:p>
        </w:tc>
        <w:tc>
          <w:tcPr>
            <w:tcW w:w="2552" w:type="dxa"/>
          </w:tcPr>
          <w:p w14:paraId="0F1F51BF" w14:textId="2C9A66E9" w:rsidR="00A57D52" w:rsidRPr="00C06844" w:rsidRDefault="00A57D52" w:rsidP="009953C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يكشف الكاهن الكأس ويضعها عليالمذبح مع الصينية والمستير، بينما يستمر</w:t>
            </w:r>
            <w:r w:rsidR="00C8342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تلاوة الصلاة قائلا:</w:t>
            </w:r>
          </w:p>
        </w:tc>
      </w:tr>
      <w:tr w:rsidR="00A57D52" w:rsidRPr="0019613F" w14:paraId="648E83B6" w14:textId="77777777" w:rsidTr="00624D26">
        <w:tc>
          <w:tcPr>
            <w:tcW w:w="3969" w:type="dxa"/>
          </w:tcPr>
          <w:p w14:paraId="087E35EF" w14:textId="30CEC092"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Og send mig kraft fra det høje til at begynde, forberede og fuldføre den </w:t>
            </w:r>
            <w:r w:rsidRPr="004332C7">
              <w:rPr>
                <w:rFonts w:asciiTheme="majorBidi" w:hAnsiTheme="majorBidi" w:cstheme="majorBidi"/>
                <w:sz w:val="24"/>
                <w:szCs w:val="24"/>
              </w:rPr>
              <w:lastRenderedPageBreak/>
              <w:t>hellige tjeneste for dig på den måde, som behager dig: en vellugt af røgelse efter din viljes behag.</w:t>
            </w:r>
          </w:p>
        </w:tc>
        <w:tc>
          <w:tcPr>
            <w:tcW w:w="3969" w:type="dxa"/>
          </w:tcPr>
          <w:p w14:paraId="6CE7D6E8" w14:textId="143AA2A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lastRenderedPageBreak/>
              <w:t xml:space="preserve">And send me strength from on high that I may begin and make ready and </w:t>
            </w:r>
            <w:r w:rsidRPr="004332C7">
              <w:rPr>
                <w:rFonts w:asciiTheme="majorBidi" w:hAnsiTheme="majorBidi" w:cstheme="majorBidi"/>
                <w:sz w:val="24"/>
                <w:szCs w:val="24"/>
                <w:lang w:val="en-US"/>
              </w:rPr>
              <w:lastRenderedPageBreak/>
              <w:t>accomplish Your holy service after Your pleasure, according to the ascent of Your will, for a sweet savor of incense.</w:t>
            </w:r>
          </w:p>
        </w:tc>
        <w:tc>
          <w:tcPr>
            <w:tcW w:w="2552" w:type="dxa"/>
          </w:tcPr>
          <w:p w14:paraId="152C6E42" w14:textId="77881309"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lastRenderedPageBreak/>
              <w:t>وأرسل لى قوة من العلاء، لكى</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أبتدئ وأهيئ وأكمل، كما</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lastRenderedPageBreak/>
              <w:t>يرضيك، خدمتك المقدسة، كمسرة</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ارادتك، رائحة بخور</w:t>
            </w:r>
            <w:r w:rsidRPr="0019613F">
              <w:rPr>
                <w:rFonts w:asciiTheme="majorBidi" w:hAnsiTheme="majorBidi" w:cstheme="majorBidi"/>
                <w:b/>
                <w:bCs/>
                <w:sz w:val="24"/>
                <w:szCs w:val="24"/>
                <w:lang w:val="en-US"/>
              </w:rPr>
              <w:t>.</w:t>
            </w:r>
          </w:p>
        </w:tc>
      </w:tr>
      <w:tr w:rsidR="00A57D52" w:rsidRPr="0019613F" w14:paraId="7E72186E" w14:textId="77777777" w:rsidTr="00624D26">
        <w:tc>
          <w:tcPr>
            <w:tcW w:w="3969" w:type="dxa"/>
          </w:tcPr>
          <w:p w14:paraId="4A5FBDA0" w14:textId="1A7CD4C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Ja, vær hos os, vor Herre, vær fælles med os i handlin­ gen; velsign os</w:t>
            </w:r>
            <w:r w:rsidR="009105B7" w:rsidRPr="004332C7">
              <w:rPr>
                <w:rFonts w:asciiTheme="majorBidi" w:hAnsiTheme="majorBidi" w:cstheme="majorBidi"/>
                <w:sz w:val="24"/>
                <w:szCs w:val="24"/>
              </w:rPr>
              <w:t>.</w:t>
            </w:r>
            <w:r w:rsidR="0074591A">
              <w:rPr>
                <w:rFonts w:asciiTheme="majorBidi" w:hAnsiTheme="majorBidi" w:cstheme="majorBidi"/>
                <w:sz w:val="24"/>
                <w:szCs w:val="24"/>
              </w:rPr>
              <w:t xml:space="preserve"> </w:t>
            </w:r>
          </w:p>
        </w:tc>
        <w:tc>
          <w:tcPr>
            <w:tcW w:w="3969" w:type="dxa"/>
          </w:tcPr>
          <w:p w14:paraId="55FA7B2A" w14:textId="49DEA985"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Yes so, O our Master, be with us; be a partner working with us. Bless us.</w:t>
            </w:r>
          </w:p>
        </w:tc>
        <w:tc>
          <w:tcPr>
            <w:tcW w:w="2552" w:type="dxa"/>
          </w:tcPr>
          <w:p w14:paraId="0553E483" w14:textId="0D272225"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نعم يا سيدنا، كن معنا، اشترك في</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العمل معنا: باركنا</w:t>
            </w:r>
            <w:r w:rsidRPr="0019613F">
              <w:rPr>
                <w:rFonts w:asciiTheme="majorBidi" w:hAnsiTheme="majorBidi" w:cstheme="majorBidi"/>
                <w:b/>
                <w:bCs/>
                <w:sz w:val="24"/>
                <w:szCs w:val="24"/>
                <w:lang w:val="en-US"/>
              </w:rPr>
              <w:t>.</w:t>
            </w:r>
          </w:p>
        </w:tc>
      </w:tr>
      <w:tr w:rsidR="00A57D52" w:rsidRPr="0019613F" w14:paraId="4D35C888" w14:textId="77777777" w:rsidTr="00624D26">
        <w:tc>
          <w:tcPr>
            <w:tcW w:w="3969" w:type="dxa"/>
          </w:tcPr>
          <w:p w14:paraId="7A201F8E" w14:textId="778E370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du er vor syndsforladelse, vore sjæles lys, vort liv, vor kraft og vor frimodighed.</w:t>
            </w:r>
          </w:p>
        </w:tc>
        <w:tc>
          <w:tcPr>
            <w:tcW w:w="3969" w:type="dxa"/>
          </w:tcPr>
          <w:p w14:paraId="3D67847F" w14:textId="5D1C554E"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are the forgiveness of our sins, the light of our souls, our strength, and our boldness.</w:t>
            </w:r>
          </w:p>
        </w:tc>
        <w:tc>
          <w:tcPr>
            <w:tcW w:w="2552" w:type="dxa"/>
          </w:tcPr>
          <w:p w14:paraId="4752C3FE" w14:textId="12E30D01"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 أنت هو غفران خطايانا،</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ضياء أنفسنا، حياتنا، قوتنا</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ودالتنا</w:t>
            </w:r>
            <w:r w:rsidRPr="006D1E9F">
              <w:rPr>
                <w:rFonts w:asciiTheme="majorBidi" w:hAnsiTheme="majorBidi" w:cstheme="majorBidi"/>
                <w:b/>
                <w:bCs/>
                <w:sz w:val="24"/>
                <w:szCs w:val="24"/>
                <w:lang w:val="en-US"/>
              </w:rPr>
              <w:t>.</w:t>
            </w:r>
          </w:p>
        </w:tc>
      </w:tr>
      <w:tr w:rsidR="00A57D52" w:rsidRPr="0019613F" w14:paraId="443CEBFB" w14:textId="77777777" w:rsidTr="00624D26">
        <w:tc>
          <w:tcPr>
            <w:tcW w:w="3969" w:type="dxa"/>
          </w:tcPr>
          <w:p w14:paraId="235ADA68" w14:textId="0A1F873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Og til dig opsender vi ære, pris og tilbedelse, Fader, Søn og Helligånd, - nu og altid og i evighedernes evighed. Amen</w:t>
            </w:r>
            <w:r w:rsidR="00D511E5" w:rsidRPr="004332C7">
              <w:rPr>
                <w:rFonts w:asciiTheme="majorBidi" w:hAnsiTheme="majorBidi" w:cstheme="majorBidi"/>
                <w:sz w:val="24"/>
                <w:szCs w:val="24"/>
              </w:rPr>
              <w:t>.</w:t>
            </w:r>
          </w:p>
        </w:tc>
        <w:tc>
          <w:tcPr>
            <w:tcW w:w="3969" w:type="dxa"/>
          </w:tcPr>
          <w:p w14:paraId="6F7988D1" w14:textId="13CDAB4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unto You, we send up glory, honor and worship, O Father and Son and Holy Spirit, 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2482AD3E" w14:textId="3E20CC30"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وأنت الذي نرسل لك إلي فوق،</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المجد والاكرام والسجود، أيها</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الآب والابن والرُّوح القدس، الآن</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وكلّ أوان، وإلى دهر الدهور</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كلها. آمين</w:t>
            </w:r>
            <w:r w:rsidRPr="006D1E9F">
              <w:rPr>
                <w:rFonts w:asciiTheme="majorBidi" w:hAnsiTheme="majorBidi" w:cstheme="majorBidi"/>
                <w:b/>
                <w:bCs/>
                <w:sz w:val="24"/>
                <w:szCs w:val="24"/>
                <w:lang w:val="en-US"/>
              </w:rPr>
              <w:t>.</w:t>
            </w:r>
          </w:p>
        </w:tc>
      </w:tr>
      <w:tr w:rsidR="009626FD" w:rsidRPr="0019613F" w14:paraId="65EE91E3" w14:textId="77777777" w:rsidTr="00624D26">
        <w:tc>
          <w:tcPr>
            <w:tcW w:w="3969" w:type="dxa"/>
          </w:tcPr>
          <w:p w14:paraId="4F27F32E"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4AA8FFDB"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506C4DB9" w14:textId="77777777" w:rsidR="009626FD" w:rsidRPr="006D1E9F" w:rsidRDefault="009626FD" w:rsidP="00C8342B">
            <w:pPr>
              <w:autoSpaceDE w:val="0"/>
              <w:autoSpaceDN w:val="0"/>
              <w:bidi/>
              <w:adjustRightInd w:val="0"/>
              <w:jc w:val="both"/>
              <w:rPr>
                <w:rFonts w:asciiTheme="majorBidi" w:hAnsiTheme="majorBidi" w:cstheme="majorBidi"/>
                <w:b/>
                <w:bCs/>
                <w:sz w:val="24"/>
                <w:szCs w:val="24"/>
                <w:rtl/>
              </w:rPr>
            </w:pPr>
          </w:p>
        </w:tc>
      </w:tr>
      <w:tr w:rsidR="00A57D52" w:rsidRPr="0019613F" w14:paraId="4900DF7C" w14:textId="77777777" w:rsidTr="00624D26">
        <w:tc>
          <w:tcPr>
            <w:tcW w:w="3969" w:type="dxa"/>
          </w:tcPr>
          <w:p w14:paraId="77B297B2" w14:textId="7B61A6E4"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siger han sagte denne bøn efter alterets klargøring:</w:t>
            </w:r>
          </w:p>
        </w:tc>
        <w:tc>
          <w:tcPr>
            <w:tcW w:w="3969" w:type="dxa"/>
          </w:tcPr>
          <w:p w14:paraId="197282C6" w14:textId="7644B63A"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While reciting the Prayer of Preparation, the priest wipes the vessels and arranges them in their places. </w:t>
            </w:r>
            <w:r w:rsidRPr="00C06844">
              <w:rPr>
                <w:rFonts w:asciiTheme="majorBidi" w:hAnsiTheme="majorBidi" w:cstheme="majorBidi"/>
                <w:color w:val="1F497D" w:themeColor="text2"/>
                <w:sz w:val="24"/>
                <w:szCs w:val="24"/>
              </w:rPr>
              <w:t>Then he says the following prayer inaudibly.</w:t>
            </w:r>
          </w:p>
        </w:tc>
        <w:tc>
          <w:tcPr>
            <w:tcW w:w="2552" w:type="dxa"/>
          </w:tcPr>
          <w:p w14:paraId="590FAA30" w14:textId="19B784D7" w:rsidR="00A57D52" w:rsidRPr="00C06844" w:rsidRDefault="00A57D52" w:rsidP="00906FE5">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أثناء تلاوة صلاة الاستعداد يمسح</w:t>
            </w:r>
            <w:r w:rsidR="00906FE5"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الكاهن الأواني ويضع كلاً في مكانه. وإذا</w:t>
            </w:r>
            <w:r w:rsidR="00C8342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انتهي من ذلك يقول هذه الصلاة سراً</w:t>
            </w:r>
            <w:r w:rsidRPr="00C06844">
              <w:rPr>
                <w:rFonts w:asciiTheme="majorBidi" w:hAnsiTheme="majorBidi" w:cstheme="majorBidi"/>
                <w:b/>
                <w:bCs/>
                <w:color w:val="1F497D" w:themeColor="text2"/>
                <w:sz w:val="24"/>
                <w:szCs w:val="24"/>
                <w:rtl/>
                <w:lang w:val="en-US"/>
              </w:rPr>
              <w:t>:</w:t>
            </w:r>
          </w:p>
        </w:tc>
      </w:tr>
      <w:tr w:rsidR="00A57D52" w:rsidRPr="0019613F" w14:paraId="4B9FE567" w14:textId="77777777" w:rsidTr="00624D26">
        <w:tc>
          <w:tcPr>
            <w:tcW w:w="3969" w:type="dxa"/>
          </w:tcPr>
          <w:p w14:paraId="418A6F0A"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76D2A80C"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0A85D743"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223DBE52" w14:textId="77777777" w:rsidTr="00624D26">
        <w:tc>
          <w:tcPr>
            <w:tcW w:w="3969" w:type="dxa"/>
            <w:shd w:val="clear" w:color="auto" w:fill="EAF1DD" w:themeFill="accent3" w:themeFillTint="33"/>
            <w:vAlign w:val="center"/>
          </w:tcPr>
          <w:p w14:paraId="503085DF" w14:textId="1E49AD41" w:rsidR="00A57D52" w:rsidRPr="00BF26AB" w:rsidRDefault="00A57D52" w:rsidP="00BF26AB">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Efter forberdelsesbøn</w:t>
            </w:r>
            <w:r w:rsidR="00922047" w:rsidRPr="00BF26AB">
              <w:rPr>
                <w:rFonts w:asciiTheme="majorBidi" w:hAnsiTheme="majorBidi" w:cstheme="majorBidi"/>
                <w:b/>
                <w:bCs/>
                <w:color w:val="C10000"/>
                <w:sz w:val="28"/>
                <w:szCs w:val="28"/>
              </w:rPr>
              <w:t>nen</w:t>
            </w:r>
          </w:p>
        </w:tc>
        <w:tc>
          <w:tcPr>
            <w:tcW w:w="3969" w:type="dxa"/>
            <w:shd w:val="clear" w:color="auto" w:fill="EAF1DD" w:themeFill="accent3" w:themeFillTint="33"/>
            <w:vAlign w:val="center"/>
          </w:tcPr>
          <w:p w14:paraId="708C939A" w14:textId="44BF6815"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The Prayer after Preparation</w:t>
            </w:r>
          </w:p>
        </w:tc>
        <w:tc>
          <w:tcPr>
            <w:tcW w:w="2552" w:type="dxa"/>
            <w:shd w:val="clear" w:color="auto" w:fill="EAF1DD" w:themeFill="accent3" w:themeFillTint="33"/>
            <w:vAlign w:val="center"/>
          </w:tcPr>
          <w:p w14:paraId="5C0761BF" w14:textId="46B8131E"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صلاة بعد الاستعداد</w:t>
            </w:r>
          </w:p>
        </w:tc>
      </w:tr>
      <w:tr w:rsidR="00A57D52" w:rsidRPr="0019613F" w14:paraId="092245E8" w14:textId="77777777" w:rsidTr="00624D26">
        <w:tc>
          <w:tcPr>
            <w:tcW w:w="3969" w:type="dxa"/>
          </w:tcPr>
          <w:p w14:paraId="209B6510" w14:textId="0078DA5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Du, Herre, har lært os dette store frelsesmysterium. Du har indbudt os, dine ydmyge og uværdige tjenere, til at være tjenere ved dit hellige alter.</w:t>
            </w:r>
          </w:p>
          <w:p w14:paraId="35BB12C7" w14:textId="2EE1AE92" w:rsidR="00A57D52" w:rsidRPr="004332C7" w:rsidRDefault="00A57D52" w:rsidP="00C767E9">
            <w:pPr>
              <w:jc w:val="both"/>
              <w:rPr>
                <w:rFonts w:asciiTheme="majorBidi" w:hAnsiTheme="majorBidi" w:cstheme="majorBidi"/>
                <w:sz w:val="24"/>
                <w:szCs w:val="24"/>
              </w:rPr>
            </w:pPr>
          </w:p>
        </w:tc>
        <w:tc>
          <w:tcPr>
            <w:tcW w:w="3969" w:type="dxa"/>
          </w:tcPr>
          <w:p w14:paraId="64CC1E9A" w14:textId="1D72A3B8"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Lord,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taught us this great mystery of salvation. You have called us, </w:t>
            </w:r>
            <w:proofErr w:type="gramStart"/>
            <w:r w:rsidRPr="004332C7">
              <w:rPr>
                <w:rFonts w:asciiTheme="majorBidi" w:hAnsiTheme="majorBidi" w:cstheme="majorBidi"/>
                <w:sz w:val="24"/>
                <w:szCs w:val="24"/>
                <w:lang w:val="en-US"/>
              </w:rPr>
              <w:t>Your</w:t>
            </w:r>
            <w:proofErr w:type="gramEnd"/>
            <w:r w:rsidRPr="004332C7">
              <w:rPr>
                <w:rFonts w:asciiTheme="majorBidi" w:hAnsiTheme="majorBidi" w:cstheme="majorBidi"/>
                <w:sz w:val="24"/>
                <w:szCs w:val="24"/>
                <w:lang w:val="en-US"/>
              </w:rPr>
              <w:t xml:space="preserve"> lowly and unworthy servants, to be servants of Your holy altar.</w:t>
            </w:r>
          </w:p>
        </w:tc>
        <w:tc>
          <w:tcPr>
            <w:tcW w:w="2552" w:type="dxa"/>
          </w:tcPr>
          <w:p w14:paraId="05BEF0A3" w14:textId="7CC0E98F"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ياربُّ، علمتَنا هذا السرَّ</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العظيم، الذي للخلاص. أنت</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دعوتَنا، نحن الأذلاء غير</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المستحقين عبيدك، لنكون خداما لمذبحك المقدس</w:t>
            </w:r>
            <w:r w:rsidRPr="006D1E9F">
              <w:rPr>
                <w:rFonts w:asciiTheme="majorBidi" w:hAnsiTheme="majorBidi" w:cstheme="majorBidi"/>
                <w:b/>
                <w:bCs/>
                <w:sz w:val="24"/>
                <w:szCs w:val="24"/>
                <w:lang w:val="en-US"/>
              </w:rPr>
              <w:t>.</w:t>
            </w:r>
          </w:p>
        </w:tc>
      </w:tr>
      <w:tr w:rsidR="00A57D52" w:rsidRPr="0019613F" w14:paraId="2FF65825" w14:textId="77777777" w:rsidTr="00624D26">
        <w:tc>
          <w:tcPr>
            <w:tcW w:w="3969" w:type="dxa"/>
          </w:tcPr>
          <w:p w14:paraId="02E07A99" w14:textId="0C5FAFF3"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Vor Herre, gør os duelige ved din Helligånds kraft til at fuldføre denne tjeneste, for at vi kan bringe dig et velsignet offer uden dommens kval, stående over for din store herlighed. - Herlighed og stor skønhed er der i din hellighed.</w:t>
            </w:r>
            <w:r w:rsidR="009626FD">
              <w:rPr>
                <w:rFonts w:asciiTheme="majorBidi" w:hAnsiTheme="majorBidi" w:cstheme="majorBidi"/>
                <w:sz w:val="24"/>
                <w:szCs w:val="24"/>
              </w:rPr>
              <w:t xml:space="preserve"> </w:t>
            </w:r>
          </w:p>
        </w:tc>
        <w:tc>
          <w:tcPr>
            <w:tcW w:w="3969" w:type="dxa"/>
          </w:tcPr>
          <w:p w14:paraId="78CC0496" w14:textId="5EB37B2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our Master,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make us worthy in the power of Your Holy Spirit to accomplish this service; so that, without falling into condemnation before Your great glory, we may bring to You a sacrifice of praise, glory, and great beauty in Your sanctuary.</w:t>
            </w:r>
          </w:p>
        </w:tc>
        <w:tc>
          <w:tcPr>
            <w:tcW w:w="2552" w:type="dxa"/>
          </w:tcPr>
          <w:p w14:paraId="45D8F9DC" w14:textId="0457A8EC"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أنت يا سيدنا اجعلنا مستوجبين،</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بقوة روحك القدُّوس، أن نكمل</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هذه الخدمة، لكي بغير وقوع في</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دينونة أمام مجدك العظيم، نقدم</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لك صعيدة البركة، مجد اً وعظم</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بهاء في قدسك</w:t>
            </w:r>
            <w:r w:rsidRPr="0019613F">
              <w:rPr>
                <w:rFonts w:asciiTheme="majorBidi" w:hAnsiTheme="majorBidi" w:cstheme="majorBidi"/>
                <w:b/>
                <w:bCs/>
                <w:sz w:val="24"/>
                <w:szCs w:val="24"/>
                <w:lang w:val="en-US"/>
              </w:rPr>
              <w:t>.</w:t>
            </w:r>
          </w:p>
        </w:tc>
      </w:tr>
      <w:tr w:rsidR="00A57D52" w:rsidRPr="0019613F" w14:paraId="627FB681" w14:textId="77777777" w:rsidTr="00624D26">
        <w:tc>
          <w:tcPr>
            <w:tcW w:w="3969" w:type="dxa"/>
          </w:tcPr>
          <w:p w14:paraId="18A05A83" w14:textId="6CA7DA46"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Gud er den, der giver nåde; den, der sender frelse; den, der virker alt i alle.</w:t>
            </w:r>
          </w:p>
        </w:tc>
        <w:tc>
          <w:tcPr>
            <w:tcW w:w="3969" w:type="dxa"/>
          </w:tcPr>
          <w:p w14:paraId="5ABD099D" w14:textId="63BCB4E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God, who gives grace, who sends forth salvation, who works all in all;</w:t>
            </w:r>
          </w:p>
        </w:tc>
        <w:tc>
          <w:tcPr>
            <w:tcW w:w="2552" w:type="dxa"/>
          </w:tcPr>
          <w:p w14:paraId="2126A474" w14:textId="414C375E"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اللهم معطي النعمة، مرسل</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الخلاص، الذى يفعل كل شئ فى</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كل أحد</w:t>
            </w:r>
          </w:p>
        </w:tc>
      </w:tr>
      <w:tr w:rsidR="00A57D52" w:rsidRPr="0019613F" w14:paraId="2E9D0E29" w14:textId="77777777" w:rsidTr="00624D26">
        <w:tc>
          <w:tcPr>
            <w:tcW w:w="3969" w:type="dxa"/>
          </w:tcPr>
          <w:p w14:paraId="58894DD3" w14:textId="76933B3E"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Giv, Herre, at vort offer for dem, der begår synd, og for dit folks uforstand bliver acceptabelt for dig.</w:t>
            </w:r>
          </w:p>
        </w:tc>
        <w:tc>
          <w:tcPr>
            <w:tcW w:w="3969" w:type="dxa"/>
          </w:tcPr>
          <w:p w14:paraId="267B8520" w14:textId="004A316C"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grant, O Lord, that our sacrifice may be accepted before You for my own sins, and for the </w:t>
            </w:r>
            <w:proofErr w:type="spellStart"/>
            <w:r w:rsidRPr="004332C7">
              <w:rPr>
                <w:rFonts w:asciiTheme="majorBidi" w:hAnsiTheme="majorBidi" w:cstheme="majorBidi"/>
                <w:sz w:val="24"/>
                <w:szCs w:val="24"/>
                <w:lang w:val="en-US"/>
              </w:rPr>
              <w:t>ignorances</w:t>
            </w:r>
            <w:proofErr w:type="spellEnd"/>
            <w:r w:rsidRPr="004332C7">
              <w:rPr>
                <w:rFonts w:asciiTheme="majorBidi" w:hAnsiTheme="majorBidi" w:cstheme="majorBidi"/>
                <w:sz w:val="24"/>
                <w:szCs w:val="24"/>
                <w:lang w:val="en-US"/>
              </w:rPr>
              <w:t xml:space="preserve"> of Your people.</w:t>
            </w:r>
          </w:p>
        </w:tc>
        <w:tc>
          <w:tcPr>
            <w:tcW w:w="2552" w:type="dxa"/>
          </w:tcPr>
          <w:p w14:paraId="6BAEDE8F" w14:textId="0CE263E9"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اعط يا رب أن تكون مقبولة</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أمامك ذبيحتنا عن خطاياي</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وجهالات شعبك</w:t>
            </w:r>
            <w:r w:rsidRPr="006D1E9F">
              <w:rPr>
                <w:rFonts w:asciiTheme="majorBidi" w:hAnsiTheme="majorBidi" w:cstheme="majorBidi"/>
                <w:b/>
                <w:bCs/>
                <w:sz w:val="24"/>
                <w:szCs w:val="24"/>
                <w:lang w:val="en-US"/>
              </w:rPr>
              <w:t>.</w:t>
            </w:r>
          </w:p>
        </w:tc>
      </w:tr>
      <w:tr w:rsidR="00A57D52" w:rsidRPr="0019613F" w14:paraId="13167639" w14:textId="77777777" w:rsidTr="00624D26">
        <w:tc>
          <w:tcPr>
            <w:tcW w:w="3969" w:type="dxa"/>
          </w:tcPr>
          <w:p w14:paraId="5A34F842" w14:textId="375DCAF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det er rent, i overensstemmelse med din Helligånds gave, - ved Kristus Jesus, vor Herre,</w:t>
            </w:r>
          </w:p>
        </w:tc>
        <w:tc>
          <w:tcPr>
            <w:tcW w:w="3969" w:type="dxa"/>
          </w:tcPr>
          <w:p w14:paraId="3D24F31D" w14:textId="5BE1EEA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behold, it is pure according to the gift of Your Holy Spirit, in Christ Jesus our Lord.</w:t>
            </w:r>
          </w:p>
        </w:tc>
        <w:tc>
          <w:tcPr>
            <w:tcW w:w="2552" w:type="dxa"/>
          </w:tcPr>
          <w:p w14:paraId="4D8F7208" w14:textId="2A1E9E25" w:rsidR="00A57D52" w:rsidRPr="006D1E9F" w:rsidRDefault="00A57D52" w:rsidP="00C8342B">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لأنها طاهرة كموهبة روحك</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القدوس، بالمسيح يسوع ربنا</w:t>
            </w:r>
            <w:r w:rsidRPr="006D1E9F">
              <w:rPr>
                <w:rFonts w:asciiTheme="majorBidi" w:hAnsiTheme="majorBidi" w:cstheme="majorBidi"/>
                <w:b/>
                <w:bCs/>
                <w:sz w:val="24"/>
                <w:szCs w:val="24"/>
                <w:lang w:val="en-US"/>
              </w:rPr>
              <w:t>.</w:t>
            </w:r>
          </w:p>
        </w:tc>
      </w:tr>
      <w:tr w:rsidR="00A57D52" w:rsidRPr="0019613F" w14:paraId="306C360D" w14:textId="77777777" w:rsidTr="00624D26">
        <w:tc>
          <w:tcPr>
            <w:tcW w:w="3969" w:type="dxa"/>
          </w:tcPr>
          <w:p w14:paraId="5FC22FF6" w14:textId="58851BC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ved hvem der tilkommer dig ære og pris, styrke og tilbedelse sammen med ham (Sønnen) og Helligånden, Levendegøreren, af samme væsen som dig</w:t>
            </w:r>
            <w:r w:rsidR="00D511E5" w:rsidRPr="004332C7">
              <w:rPr>
                <w:rFonts w:asciiTheme="majorBidi" w:hAnsiTheme="majorBidi" w:cstheme="majorBidi"/>
                <w:sz w:val="24"/>
                <w:szCs w:val="24"/>
              </w:rPr>
              <w:t>.</w:t>
            </w:r>
          </w:p>
        </w:tc>
        <w:tc>
          <w:tcPr>
            <w:tcW w:w="3969" w:type="dxa"/>
          </w:tcPr>
          <w:p w14:paraId="37B6E69B" w14:textId="2A9277A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whom the glory, the honor and worship are due unto You, with Him and the Holy Spirit, the Giver of Life, who is of one essence with You, 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7EB993E8" w14:textId="62EBC5A3"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هذا الذي من قبله المجد والكرامة</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والعز والسجود تليق بك معه مع</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الروح القدس المحيي المساوي</w:t>
            </w:r>
            <w:r w:rsidR="00C8342B"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لك. الآن وكلّ أوان، وإلى دهر</w:t>
            </w:r>
            <w:r w:rsidR="002C0799"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الدهور كلها. آمين</w:t>
            </w:r>
            <w:r w:rsidRPr="0019613F">
              <w:rPr>
                <w:rFonts w:asciiTheme="majorBidi" w:hAnsiTheme="majorBidi" w:cstheme="majorBidi"/>
                <w:b/>
                <w:bCs/>
                <w:sz w:val="24"/>
                <w:szCs w:val="24"/>
                <w:lang w:val="en-US"/>
              </w:rPr>
              <w:t>.</w:t>
            </w:r>
          </w:p>
        </w:tc>
      </w:tr>
      <w:tr w:rsidR="009626FD" w:rsidRPr="0019613F" w14:paraId="5FB4FC33" w14:textId="77777777" w:rsidTr="00624D26">
        <w:tc>
          <w:tcPr>
            <w:tcW w:w="3969" w:type="dxa"/>
          </w:tcPr>
          <w:p w14:paraId="355CCED1"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44770177"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24800E65"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19613F" w14:paraId="34094EFA" w14:textId="77777777" w:rsidTr="00624D26">
        <w:tc>
          <w:tcPr>
            <w:tcW w:w="3969" w:type="dxa"/>
          </w:tcPr>
          <w:p w14:paraId="0C0A209D" w14:textId="4D1222F1"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kysser præsten alteret og begynder på Psalme-bønnen, og den afsluttes med Trosbekendelsen og Kyrie Eleison 41 gange. Imens vasker han hænderne 3 gange; første gang siger han Ps. 51,9:</w:t>
            </w:r>
          </w:p>
        </w:tc>
        <w:tc>
          <w:tcPr>
            <w:tcW w:w="3969" w:type="dxa"/>
          </w:tcPr>
          <w:p w14:paraId="7B91DD21" w14:textId="134FCAE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kisses the altar. The prayers of the hours are now prayed. The priest then washes his hands three times, saying the first time:</w:t>
            </w:r>
          </w:p>
        </w:tc>
        <w:tc>
          <w:tcPr>
            <w:tcW w:w="2552" w:type="dxa"/>
          </w:tcPr>
          <w:p w14:paraId="25DD40BD" w14:textId="572EE094" w:rsidR="00A57D52" w:rsidRPr="00C06844" w:rsidRDefault="00A57D52" w:rsidP="002C079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يقبل الكاهن المذبح، وبعد ذلك تصلي</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مزامير الساعات. ثم يغسل الكاهن يديه ثلاث</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دفعات وهو يقول في الدفعة الأولي</w:t>
            </w:r>
            <w:r w:rsidRPr="00C06844">
              <w:rPr>
                <w:rFonts w:asciiTheme="majorBidi" w:hAnsiTheme="majorBidi" w:cstheme="majorBidi"/>
                <w:b/>
                <w:bCs/>
                <w:color w:val="1F497D" w:themeColor="text2"/>
                <w:sz w:val="24"/>
                <w:szCs w:val="24"/>
                <w:rtl/>
                <w:lang w:val="en-US"/>
              </w:rPr>
              <w:t>:</w:t>
            </w:r>
          </w:p>
        </w:tc>
      </w:tr>
      <w:tr w:rsidR="009626FD" w:rsidRPr="0019613F" w14:paraId="2E89C95F" w14:textId="77777777" w:rsidTr="00624D26">
        <w:tc>
          <w:tcPr>
            <w:tcW w:w="3969" w:type="dxa"/>
          </w:tcPr>
          <w:p w14:paraId="3B6273C5" w14:textId="77777777" w:rsidR="009626FD" w:rsidRPr="0019613F" w:rsidRDefault="009626FD" w:rsidP="00C767E9">
            <w:pPr>
              <w:jc w:val="both"/>
              <w:rPr>
                <w:rFonts w:asciiTheme="majorBidi" w:hAnsiTheme="majorBidi" w:cstheme="majorBidi"/>
                <w:color w:val="4F81BD" w:themeColor="accent1"/>
                <w:sz w:val="24"/>
                <w:szCs w:val="24"/>
                <w:lang w:val="en-US"/>
              </w:rPr>
            </w:pPr>
          </w:p>
        </w:tc>
        <w:tc>
          <w:tcPr>
            <w:tcW w:w="3969" w:type="dxa"/>
          </w:tcPr>
          <w:p w14:paraId="4B001ADE" w14:textId="77777777" w:rsidR="009626FD" w:rsidRPr="004332C7" w:rsidRDefault="009626FD" w:rsidP="00C767E9">
            <w:pPr>
              <w:jc w:val="both"/>
              <w:rPr>
                <w:rFonts w:asciiTheme="majorBidi" w:hAnsiTheme="majorBidi" w:cstheme="majorBidi"/>
                <w:color w:val="4F81BD" w:themeColor="accent1"/>
                <w:sz w:val="24"/>
                <w:szCs w:val="24"/>
                <w:lang w:val="en-US"/>
              </w:rPr>
            </w:pPr>
          </w:p>
        </w:tc>
        <w:tc>
          <w:tcPr>
            <w:tcW w:w="2552" w:type="dxa"/>
          </w:tcPr>
          <w:p w14:paraId="5E13895E" w14:textId="77777777" w:rsidR="009626FD" w:rsidRPr="00C06844" w:rsidRDefault="009626FD" w:rsidP="002C0799">
            <w:pPr>
              <w:autoSpaceDE w:val="0"/>
              <w:autoSpaceDN w:val="0"/>
              <w:bidi/>
              <w:adjustRightInd w:val="0"/>
              <w:jc w:val="both"/>
              <w:rPr>
                <w:rFonts w:asciiTheme="majorBidi" w:hAnsiTheme="majorBidi" w:cstheme="majorBidi"/>
                <w:b/>
                <w:bCs/>
                <w:color w:val="1F497D" w:themeColor="text2"/>
                <w:sz w:val="24"/>
                <w:szCs w:val="24"/>
                <w:rtl/>
              </w:rPr>
            </w:pPr>
          </w:p>
        </w:tc>
      </w:tr>
      <w:tr w:rsidR="00A57D52" w:rsidRPr="0019613F" w14:paraId="0321EBD1" w14:textId="77777777" w:rsidTr="00624D26">
        <w:tc>
          <w:tcPr>
            <w:tcW w:w="3969" w:type="dxa"/>
          </w:tcPr>
          <w:p w14:paraId="6427AF20" w14:textId="51BB838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Bestænk mig med din ysop, at jeg bliver ren; vask mig, at jeg bliver hvid som sne.</w:t>
            </w:r>
          </w:p>
        </w:tc>
        <w:tc>
          <w:tcPr>
            <w:tcW w:w="3969" w:type="dxa"/>
          </w:tcPr>
          <w:p w14:paraId="61764473" w14:textId="5BFF13E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Purge me with hyssop, and I shall be clean; wash me, and I shall be whiter than snow.</w:t>
            </w:r>
          </w:p>
        </w:tc>
        <w:tc>
          <w:tcPr>
            <w:tcW w:w="2552" w:type="dxa"/>
          </w:tcPr>
          <w:p w14:paraId="112CEA37" w14:textId="5BE136C7"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تنضح على بزوفاك فأطهر</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تغسلني فأبيض أكثر من الثلج</w:t>
            </w:r>
            <w:r w:rsidRPr="006D1E9F">
              <w:rPr>
                <w:rFonts w:asciiTheme="majorBidi" w:hAnsiTheme="majorBidi" w:cstheme="majorBidi"/>
                <w:b/>
                <w:bCs/>
                <w:sz w:val="24"/>
                <w:szCs w:val="24"/>
                <w:lang w:val="en-US"/>
              </w:rPr>
              <w:t>.</w:t>
            </w:r>
          </w:p>
        </w:tc>
      </w:tr>
      <w:tr w:rsidR="009626FD" w:rsidRPr="0019613F" w14:paraId="74DEAB9C" w14:textId="77777777" w:rsidTr="00624D26">
        <w:tc>
          <w:tcPr>
            <w:tcW w:w="3969" w:type="dxa"/>
          </w:tcPr>
          <w:p w14:paraId="679A907C"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2FA5CFAC"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071CBF2C"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4332C7" w14:paraId="781B45E7" w14:textId="77777777" w:rsidTr="00624D26">
        <w:tc>
          <w:tcPr>
            <w:tcW w:w="3969" w:type="dxa"/>
          </w:tcPr>
          <w:p w14:paraId="46CC984C" w14:textId="61585932"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2. gang, fra Ps. 51,10:</w:t>
            </w:r>
          </w:p>
        </w:tc>
        <w:tc>
          <w:tcPr>
            <w:tcW w:w="3969" w:type="dxa"/>
          </w:tcPr>
          <w:p w14:paraId="31FB7D2B" w14:textId="7145C40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And the Second Time:</w:t>
            </w:r>
          </w:p>
        </w:tc>
        <w:tc>
          <w:tcPr>
            <w:tcW w:w="2552" w:type="dxa"/>
          </w:tcPr>
          <w:p w14:paraId="17FDA122" w14:textId="5DC9B22E"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الدفعة الثانية:</w:t>
            </w:r>
          </w:p>
        </w:tc>
      </w:tr>
      <w:tr w:rsidR="00A57D52" w:rsidRPr="0019613F" w14:paraId="792DAA6C" w14:textId="77777777" w:rsidTr="00624D26">
        <w:tc>
          <w:tcPr>
            <w:tcW w:w="3969" w:type="dxa"/>
          </w:tcPr>
          <w:p w14:paraId="4955A3BB" w14:textId="4595BFE9"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Lad mig høre jubel og glæde; de ydmyge ben skal fryde sig.</w:t>
            </w:r>
          </w:p>
        </w:tc>
        <w:tc>
          <w:tcPr>
            <w:tcW w:w="3969" w:type="dxa"/>
          </w:tcPr>
          <w:p w14:paraId="75771DAA" w14:textId="12C3D949"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Fill me with joy and let the bones which You have broken rejoice.</w:t>
            </w:r>
          </w:p>
        </w:tc>
        <w:tc>
          <w:tcPr>
            <w:tcW w:w="2552" w:type="dxa"/>
          </w:tcPr>
          <w:p w14:paraId="75B9EFB3" w14:textId="032D5C1F"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تسمعني سروراً وفرحا فتبتهج</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عظامي المتواضعة</w:t>
            </w:r>
            <w:r w:rsidRPr="006D1E9F">
              <w:rPr>
                <w:rFonts w:asciiTheme="majorBidi" w:hAnsiTheme="majorBidi" w:cstheme="majorBidi"/>
                <w:b/>
                <w:bCs/>
                <w:sz w:val="24"/>
                <w:szCs w:val="24"/>
                <w:lang w:val="en-US"/>
              </w:rPr>
              <w:t>.</w:t>
            </w:r>
          </w:p>
        </w:tc>
      </w:tr>
      <w:tr w:rsidR="009626FD" w:rsidRPr="0019613F" w14:paraId="12FDA5E7" w14:textId="77777777" w:rsidTr="00624D26">
        <w:tc>
          <w:tcPr>
            <w:tcW w:w="3969" w:type="dxa"/>
          </w:tcPr>
          <w:p w14:paraId="40323F03"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62A831E0"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698E4BC5"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4332C7" w14:paraId="3F3D7806" w14:textId="77777777" w:rsidTr="00624D26">
        <w:tc>
          <w:tcPr>
            <w:tcW w:w="3969" w:type="dxa"/>
          </w:tcPr>
          <w:p w14:paraId="6A1DB7B3" w14:textId="56145E0B"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3.gang, fra Ps. 26,6-7:</w:t>
            </w:r>
          </w:p>
        </w:tc>
        <w:tc>
          <w:tcPr>
            <w:tcW w:w="3969" w:type="dxa"/>
          </w:tcPr>
          <w:p w14:paraId="111D2AB8" w14:textId="53FB5E22"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And the Third Time:</w:t>
            </w:r>
          </w:p>
        </w:tc>
        <w:tc>
          <w:tcPr>
            <w:tcW w:w="2552" w:type="dxa"/>
          </w:tcPr>
          <w:p w14:paraId="26FC7C68" w14:textId="373FE04E"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الدفعة الثالثة:</w:t>
            </w:r>
          </w:p>
        </w:tc>
      </w:tr>
      <w:tr w:rsidR="00A57D52" w:rsidRPr="0019613F" w14:paraId="6B7AD2CB" w14:textId="77777777" w:rsidTr="00624D26">
        <w:tc>
          <w:tcPr>
            <w:tcW w:w="3969" w:type="dxa"/>
          </w:tcPr>
          <w:p w14:paraId="34325AA4" w14:textId="2052881A" w:rsidR="00A57D52" w:rsidRPr="004332C7" w:rsidRDefault="00A57D52" w:rsidP="006D1E9F">
            <w:pPr>
              <w:jc w:val="both"/>
              <w:rPr>
                <w:rFonts w:asciiTheme="majorBidi" w:hAnsiTheme="majorBidi" w:cstheme="majorBidi"/>
                <w:sz w:val="24"/>
                <w:szCs w:val="24"/>
                <w:lang w:val="en-US"/>
              </w:rPr>
            </w:pPr>
            <w:r w:rsidRPr="004332C7">
              <w:rPr>
                <w:rFonts w:asciiTheme="majorBidi" w:hAnsiTheme="majorBidi" w:cstheme="majorBidi"/>
                <w:sz w:val="24"/>
                <w:szCs w:val="24"/>
              </w:rPr>
              <w:t>Jeg vil vaske mine hænder i renhed og gå omkring dit alter, Herre, så jeg kan høre lyden af lovsang til  dig.</w:t>
            </w:r>
            <w:r w:rsidR="006D1E9F">
              <w:rPr>
                <w:rFonts w:asciiTheme="majorBidi" w:hAnsiTheme="majorBidi" w:cstheme="majorBidi"/>
                <w:sz w:val="24"/>
                <w:szCs w:val="24"/>
              </w:rPr>
              <w:t xml:space="preserve">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0ACC24F7" w14:textId="0C7FF036"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I wash my hands in innocence, and go about Your altar, O Lord, that I may proclaim the voice of Your praise. </w:t>
            </w:r>
            <w:r w:rsidRPr="004332C7">
              <w:rPr>
                <w:rFonts w:asciiTheme="majorBidi" w:hAnsiTheme="majorBidi" w:cstheme="majorBidi"/>
                <w:sz w:val="24"/>
                <w:szCs w:val="24"/>
              </w:rPr>
              <w:t>Alleluia.</w:t>
            </w:r>
          </w:p>
        </w:tc>
        <w:tc>
          <w:tcPr>
            <w:tcW w:w="2552" w:type="dxa"/>
          </w:tcPr>
          <w:p w14:paraId="54B2D3F9" w14:textId="4AD52C45"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أغسل يدي بالنقاوة واطوف حول</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مذبحك يا رب كي أسمع صوت</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تسبيحك. هلليلويا</w:t>
            </w:r>
            <w:r w:rsidRPr="0019613F">
              <w:rPr>
                <w:rFonts w:asciiTheme="majorBidi" w:hAnsiTheme="majorBidi" w:cstheme="majorBidi"/>
                <w:b/>
                <w:bCs/>
                <w:sz w:val="24"/>
                <w:szCs w:val="24"/>
                <w:lang w:val="en-US"/>
              </w:rPr>
              <w:t>.</w:t>
            </w:r>
          </w:p>
        </w:tc>
      </w:tr>
      <w:tr w:rsidR="009626FD" w:rsidRPr="0019613F" w14:paraId="5ABFD03F" w14:textId="77777777" w:rsidTr="00624D26">
        <w:tc>
          <w:tcPr>
            <w:tcW w:w="3969" w:type="dxa"/>
          </w:tcPr>
          <w:p w14:paraId="03F29A82" w14:textId="77777777" w:rsidR="009626FD" w:rsidRPr="0019613F" w:rsidRDefault="009626FD" w:rsidP="006D1E9F">
            <w:pPr>
              <w:jc w:val="both"/>
              <w:rPr>
                <w:rFonts w:asciiTheme="majorBidi" w:hAnsiTheme="majorBidi" w:cstheme="majorBidi"/>
                <w:sz w:val="24"/>
                <w:szCs w:val="24"/>
                <w:lang w:val="en-US"/>
              </w:rPr>
            </w:pPr>
          </w:p>
        </w:tc>
        <w:tc>
          <w:tcPr>
            <w:tcW w:w="3969" w:type="dxa"/>
          </w:tcPr>
          <w:p w14:paraId="0D1E1DEF"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576F0FD9"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4332C7" w14:paraId="7BB7F9A2" w14:textId="77777777" w:rsidTr="00624D26">
        <w:tc>
          <w:tcPr>
            <w:tcW w:w="3969" w:type="dxa"/>
          </w:tcPr>
          <w:p w14:paraId="2E815F58" w14:textId="227A63DA" w:rsidR="00A57D52" w:rsidRPr="00C06844" w:rsidRDefault="00A57D52"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Så tørrer han hænderne og stiller sig i hailkal-døren, vestvendt, med en silkeserviet i hånden. Man bringer ham brødene (3 el. 5 el. 7) og vinen. Og ved siden af ham står en diakon med en silkeservi­ et i højre hånd for at modtage flasken med vin, og et vokslys i hans venstre hånd skinner på brødene og vinen, mens præsten pakker dem ud. Så tager præsten flasken og korstegner brødene og vinen 3 gange, </w:t>
            </w:r>
            <w:r w:rsidR="00922047" w:rsidRPr="00C06844">
              <w:rPr>
                <w:rFonts w:asciiTheme="majorBidi" w:hAnsiTheme="majorBidi" w:cstheme="majorBidi"/>
                <w:color w:val="1F497D" w:themeColor="text2"/>
                <w:sz w:val="24"/>
                <w:szCs w:val="24"/>
              </w:rPr>
              <w:t>mens han siger: ’I det velsignede navn etc.’.</w:t>
            </w:r>
            <w:r w:rsidRPr="00C06844">
              <w:rPr>
                <w:rFonts w:asciiTheme="majorBidi" w:hAnsiTheme="majorBidi" w:cstheme="majorBidi"/>
                <w:color w:val="1F497D" w:themeColor="text2"/>
                <w:sz w:val="24"/>
                <w:szCs w:val="24"/>
              </w:rPr>
              <w:t xml:space="preserve"> Mens præsten præsenterer flasken for diakonen, for at denne kan lugte til den, siger han: ’ God, dyrebar og velsignet.’</w:t>
            </w:r>
          </w:p>
          <w:p w14:paraId="4C0162E6" w14:textId="1899B3A4" w:rsidR="00A57D52" w:rsidRPr="004332C7" w:rsidRDefault="00A57D52" w:rsidP="00642811">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giver han diakonen flasken og udvælger lammet </w:t>
            </w:r>
            <w:r w:rsidR="00922047"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og han vælger det uden fejl, ligesom der står skrevet om påskelammet i gammel tid.</w:t>
            </w:r>
            <w:r w:rsidR="00642811"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Og han tager lammet efter at have pakket det ud og tørrer dets overflade med en ren serviet og korstegner det med vinen. På samme måde korstegner han resten af brødene  Så fugter han spidsen af højre hånds fingre, mens han bærer </w:t>
            </w:r>
            <w:r w:rsidR="00922047" w:rsidRPr="00C06844">
              <w:rPr>
                <w:rFonts w:asciiTheme="majorBidi" w:hAnsiTheme="majorBidi" w:cstheme="majorBidi"/>
                <w:color w:val="1F497D" w:themeColor="text2"/>
                <w:sz w:val="24"/>
                <w:szCs w:val="24"/>
              </w:rPr>
              <w:t>q</w:t>
            </w:r>
            <w:r w:rsidRPr="00C06844">
              <w:rPr>
                <w:rFonts w:asciiTheme="majorBidi" w:hAnsiTheme="majorBidi" w:cstheme="majorBidi"/>
                <w:color w:val="1F497D" w:themeColor="text2"/>
                <w:sz w:val="24"/>
                <w:szCs w:val="24"/>
              </w:rPr>
              <w:t>urbanen på venstre håndflade, og han aftørrer det ligesom ved dåben, mens han siger:</w:t>
            </w:r>
          </w:p>
        </w:tc>
        <w:tc>
          <w:tcPr>
            <w:tcW w:w="3969" w:type="dxa"/>
          </w:tcPr>
          <w:p w14:paraId="6C3BEA7E" w14:textId="6A9B3A2D"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wipes his hands slightly with a white linen veil. During the Offering of the Lamb, he stands at the door of the sanctuary facing west, holding in his hand a silk veil. Then the loaves and the wine are presented to him, which he examines carefully. The loaves are presented in an odd number, e.g., 3 or 5, etc. The deacon stands beside him, having in his right hand a silk veil on which to receive the cruet of wine, and light in his left hand to shed light on the loaves and the wine while the priest examines them. Before the priest chooses the Lamb, which is the offering bread, he makes the sign of the cross three times over the loaves and the wine, saying, “In the name of the Father” and “Blessed be God the Father.” He takes the Lamb in the palm of his left hand and wipes the top and the bottom with his right hand, saying:</w:t>
            </w:r>
          </w:p>
        </w:tc>
        <w:tc>
          <w:tcPr>
            <w:tcW w:w="2552" w:type="dxa"/>
          </w:tcPr>
          <w:p w14:paraId="5BCE03FC" w14:textId="77777777" w:rsidR="002C0799" w:rsidRPr="00C06844" w:rsidRDefault="00A57D52"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ينشف يديه قليلا في ستر كتان ابيض</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نظيف.</w:t>
            </w:r>
          </w:p>
          <w:p w14:paraId="6C02F1C5" w14:textId="77777777" w:rsidR="002C0799" w:rsidRPr="00C06844" w:rsidRDefault="002C0799" w:rsidP="002C0799">
            <w:pPr>
              <w:autoSpaceDE w:val="0"/>
              <w:autoSpaceDN w:val="0"/>
              <w:bidi/>
              <w:adjustRightInd w:val="0"/>
              <w:jc w:val="both"/>
              <w:rPr>
                <w:rFonts w:asciiTheme="majorBidi" w:hAnsiTheme="majorBidi" w:cstheme="majorBidi"/>
                <w:b/>
                <w:bCs/>
                <w:color w:val="1F497D" w:themeColor="text2"/>
                <w:sz w:val="24"/>
                <w:szCs w:val="24"/>
                <w:rtl/>
              </w:rPr>
            </w:pPr>
          </w:p>
          <w:p w14:paraId="2C20F604" w14:textId="7147DFEF" w:rsidR="002C0799" w:rsidRPr="00C06844" w:rsidRDefault="00A57D52" w:rsidP="00642811">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 xml:space="preserve"> وعند تقديم الحمل، يقف في باب</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الهيكل متجها إلى الغرب وبيده لفافة حرير</w:t>
            </w:r>
            <w:r w:rsidRPr="00C06844">
              <w:rPr>
                <w:rFonts w:asciiTheme="majorBidi" w:hAnsiTheme="majorBidi" w:cstheme="majorBidi"/>
                <w:b/>
                <w:bCs/>
                <w:color w:val="1F497D" w:themeColor="text2"/>
                <w:sz w:val="24"/>
                <w:szCs w:val="24"/>
                <w:rtl/>
                <w:lang w:val="en-US"/>
              </w:rPr>
              <w:t>.</w:t>
            </w:r>
            <w:r w:rsidR="002C079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ويقدم له الحمل والخمر فيستبرئ ذلك جيد اً</w:t>
            </w:r>
            <w:r w:rsidRPr="00C06844">
              <w:rPr>
                <w:rFonts w:asciiTheme="majorBidi" w:hAnsiTheme="majorBidi" w:cstheme="majorBidi"/>
                <w:b/>
                <w:bCs/>
                <w:color w:val="1F497D" w:themeColor="text2"/>
                <w:sz w:val="24"/>
                <w:szCs w:val="24"/>
                <w:rtl/>
                <w:lang w:val="en-US"/>
              </w:rPr>
              <w:t xml:space="preserve"> . </w:t>
            </w:r>
            <w:r w:rsidRPr="00C06844">
              <w:rPr>
                <w:rFonts w:asciiTheme="majorBidi" w:hAnsiTheme="majorBidi" w:cstheme="majorBidi"/>
                <w:b/>
                <w:bCs/>
                <w:color w:val="1F497D" w:themeColor="text2"/>
                <w:sz w:val="24"/>
                <w:szCs w:val="24"/>
                <w:rtl/>
              </w:rPr>
              <w:t>ويقدم قربان الحمل دائما بعدد مفرد، أي</w:t>
            </w:r>
            <w:r w:rsidRPr="00C06844">
              <w:rPr>
                <w:rFonts w:asciiTheme="majorBidi" w:hAnsiTheme="majorBidi" w:cstheme="majorBidi"/>
                <w:b/>
                <w:bCs/>
                <w:color w:val="1F497D" w:themeColor="text2"/>
                <w:sz w:val="24"/>
                <w:szCs w:val="24"/>
                <w:rtl/>
                <w:lang w:val="en-US"/>
              </w:rPr>
              <w:t xml:space="preserve">3 </w:t>
            </w:r>
            <w:r w:rsidRPr="00C06844">
              <w:rPr>
                <w:rFonts w:asciiTheme="majorBidi" w:hAnsiTheme="majorBidi" w:cstheme="majorBidi"/>
                <w:b/>
                <w:bCs/>
                <w:color w:val="1F497D" w:themeColor="text2"/>
                <w:sz w:val="24"/>
                <w:szCs w:val="24"/>
                <w:rtl/>
              </w:rPr>
              <w:t xml:space="preserve"> أو</w:t>
            </w:r>
            <w:r w:rsidRPr="00C06844">
              <w:rPr>
                <w:rFonts w:asciiTheme="majorBidi" w:hAnsiTheme="majorBidi" w:cstheme="majorBidi"/>
                <w:b/>
                <w:bCs/>
                <w:color w:val="1F497D" w:themeColor="text2"/>
                <w:sz w:val="24"/>
                <w:szCs w:val="24"/>
                <w:rtl/>
                <w:lang w:val="en-US"/>
              </w:rPr>
              <w:t xml:space="preserve"> 7 ... 5 </w:t>
            </w:r>
            <w:r w:rsidRPr="00C06844">
              <w:rPr>
                <w:rFonts w:asciiTheme="majorBidi" w:hAnsiTheme="majorBidi" w:cstheme="majorBidi"/>
                <w:b/>
                <w:bCs/>
                <w:color w:val="1F497D" w:themeColor="text2"/>
                <w:sz w:val="24"/>
                <w:szCs w:val="24"/>
                <w:rtl/>
              </w:rPr>
              <w:t>ألخ.</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ويقف الشماس بجانبه وبيده</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اليمني لفافة حرير لأخذ قارورة الخمر، وبيدة</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اليسري نور ينير به علي الحمل والخمر حين</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يستبرئهما الكاهن. فيختار الحمل الذي هو</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خبز التقدمة، وقبل اختياره يرشم الكاهن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الحمل والخمر ثلاثة رشوم وهو يقول: باسم</w:t>
            </w:r>
            <w:r w:rsidR="00642811"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الآب</w:t>
            </w:r>
            <w:r w:rsidRPr="00C06844">
              <w:rPr>
                <w:rFonts w:asciiTheme="majorBidi" w:hAnsiTheme="majorBidi" w:cstheme="majorBidi"/>
                <w:b/>
                <w:bCs/>
                <w:color w:val="1F497D" w:themeColor="text2"/>
                <w:sz w:val="24"/>
                <w:szCs w:val="24"/>
                <w:rtl/>
                <w:lang w:val="en-US"/>
              </w:rPr>
              <w:t xml:space="preserve">... </w:t>
            </w:r>
            <w:r w:rsidR="002C079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 مبارك الله الآب</w:t>
            </w:r>
            <w:r w:rsidRPr="00C06844">
              <w:rPr>
                <w:rFonts w:asciiTheme="majorBidi" w:hAnsiTheme="majorBidi" w:cstheme="majorBidi"/>
                <w:b/>
                <w:bCs/>
                <w:color w:val="1F497D" w:themeColor="text2"/>
                <w:sz w:val="24"/>
                <w:szCs w:val="24"/>
                <w:rtl/>
                <w:lang w:val="en-US"/>
              </w:rPr>
              <w:t>...</w:t>
            </w:r>
            <w:r w:rsidR="002C079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بكاملها. </w:t>
            </w:r>
          </w:p>
          <w:p w14:paraId="7019839E" w14:textId="77777777" w:rsidR="002C0799" w:rsidRPr="00C06844" w:rsidRDefault="002C0799" w:rsidP="002C0799">
            <w:pPr>
              <w:autoSpaceDE w:val="0"/>
              <w:autoSpaceDN w:val="0"/>
              <w:bidi/>
              <w:adjustRightInd w:val="0"/>
              <w:jc w:val="both"/>
              <w:rPr>
                <w:rFonts w:asciiTheme="majorBidi" w:hAnsiTheme="majorBidi" w:cstheme="majorBidi"/>
                <w:b/>
                <w:bCs/>
                <w:color w:val="1F497D" w:themeColor="text2"/>
                <w:sz w:val="24"/>
                <w:szCs w:val="24"/>
                <w:rtl/>
              </w:rPr>
            </w:pPr>
          </w:p>
          <w:p w14:paraId="519FD4EA" w14:textId="078ABA4B" w:rsidR="00A57D52" w:rsidRPr="00C06844" w:rsidRDefault="00A57D52" w:rsidP="002C079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ويأخذ الحمل</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علي راحة كفه اليسري ويمسحه بيده اليمني</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فوق وأسفل وهو يقول من صلاة بعد</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الاستعداد:</w:t>
            </w:r>
          </w:p>
        </w:tc>
      </w:tr>
      <w:tr w:rsidR="009626FD" w:rsidRPr="004332C7" w14:paraId="4D369EFA" w14:textId="77777777" w:rsidTr="00624D26">
        <w:tc>
          <w:tcPr>
            <w:tcW w:w="3969" w:type="dxa"/>
          </w:tcPr>
          <w:p w14:paraId="11DAB41D" w14:textId="77777777" w:rsidR="009626FD" w:rsidRPr="004332C7" w:rsidRDefault="009626FD" w:rsidP="00C767E9">
            <w:pPr>
              <w:jc w:val="both"/>
              <w:rPr>
                <w:rFonts w:asciiTheme="majorBidi" w:hAnsiTheme="majorBidi" w:cstheme="majorBidi"/>
                <w:color w:val="4F81BD" w:themeColor="accent1"/>
                <w:sz w:val="24"/>
                <w:szCs w:val="24"/>
              </w:rPr>
            </w:pPr>
          </w:p>
        </w:tc>
        <w:tc>
          <w:tcPr>
            <w:tcW w:w="3969" w:type="dxa"/>
          </w:tcPr>
          <w:p w14:paraId="0E3C6A05" w14:textId="77777777" w:rsidR="009626FD" w:rsidRPr="004332C7" w:rsidRDefault="009626FD" w:rsidP="00C767E9">
            <w:pPr>
              <w:jc w:val="both"/>
              <w:rPr>
                <w:rFonts w:asciiTheme="majorBidi" w:hAnsiTheme="majorBidi" w:cstheme="majorBidi"/>
                <w:color w:val="4F81BD" w:themeColor="accent1"/>
                <w:sz w:val="24"/>
                <w:szCs w:val="24"/>
                <w:lang w:val="en-US"/>
              </w:rPr>
            </w:pPr>
          </w:p>
        </w:tc>
        <w:tc>
          <w:tcPr>
            <w:tcW w:w="2552" w:type="dxa"/>
          </w:tcPr>
          <w:p w14:paraId="3EBBFF1C" w14:textId="77777777" w:rsidR="009626FD" w:rsidRPr="00C06844" w:rsidRDefault="009626FD" w:rsidP="00C767E9">
            <w:pPr>
              <w:autoSpaceDE w:val="0"/>
              <w:autoSpaceDN w:val="0"/>
              <w:bidi/>
              <w:adjustRightInd w:val="0"/>
              <w:jc w:val="both"/>
              <w:rPr>
                <w:rFonts w:asciiTheme="majorBidi" w:hAnsiTheme="majorBidi" w:cstheme="majorBidi"/>
                <w:b/>
                <w:bCs/>
                <w:color w:val="1F497D" w:themeColor="text2"/>
                <w:sz w:val="24"/>
                <w:szCs w:val="24"/>
                <w:rtl/>
              </w:rPr>
            </w:pPr>
          </w:p>
        </w:tc>
      </w:tr>
      <w:tr w:rsidR="00A57D52" w:rsidRPr="0019613F" w14:paraId="593D95C6" w14:textId="77777777" w:rsidTr="00624D26">
        <w:tc>
          <w:tcPr>
            <w:tcW w:w="3969" w:type="dxa"/>
          </w:tcPr>
          <w:p w14:paraId="5BF0B9E1" w14:textId="05887C7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Giv, Herre, at vort offer for dem, der begår synd, og for dit folks uforstand bliver acceptabelt for dig.</w:t>
            </w:r>
          </w:p>
        </w:tc>
        <w:tc>
          <w:tcPr>
            <w:tcW w:w="3969" w:type="dxa"/>
          </w:tcPr>
          <w:p w14:paraId="3D17DAA9" w14:textId="395742B3"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grant, O Lord, that our sacrifice may be accepted before You for my own sins, and for the </w:t>
            </w:r>
            <w:proofErr w:type="spellStart"/>
            <w:r w:rsidRPr="004332C7">
              <w:rPr>
                <w:rFonts w:asciiTheme="majorBidi" w:hAnsiTheme="majorBidi" w:cstheme="majorBidi"/>
                <w:sz w:val="24"/>
                <w:szCs w:val="24"/>
                <w:lang w:val="en-US"/>
              </w:rPr>
              <w:t>ignorances</w:t>
            </w:r>
            <w:proofErr w:type="spellEnd"/>
            <w:r w:rsidRPr="004332C7">
              <w:rPr>
                <w:rFonts w:asciiTheme="majorBidi" w:hAnsiTheme="majorBidi" w:cstheme="majorBidi"/>
                <w:sz w:val="24"/>
                <w:szCs w:val="24"/>
                <w:lang w:val="en-US"/>
              </w:rPr>
              <w:t xml:space="preserve"> of Your people.</w:t>
            </w:r>
          </w:p>
        </w:tc>
        <w:tc>
          <w:tcPr>
            <w:tcW w:w="2552" w:type="dxa"/>
          </w:tcPr>
          <w:p w14:paraId="572C4AC7" w14:textId="306FEF3E"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اعط يا رب أن تكون مقبولة</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أمامك ذبيحتنا عن خطاياي</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وجهالات شعبك</w:t>
            </w:r>
            <w:r w:rsidRPr="006D1E9F">
              <w:rPr>
                <w:rFonts w:asciiTheme="majorBidi" w:hAnsiTheme="majorBidi" w:cstheme="majorBidi"/>
                <w:b/>
                <w:bCs/>
                <w:sz w:val="24"/>
                <w:szCs w:val="24"/>
                <w:lang w:val="en-US"/>
              </w:rPr>
              <w:t>.</w:t>
            </w:r>
            <w:r w:rsidR="00906FE5">
              <w:rPr>
                <w:rFonts w:asciiTheme="majorBidi" w:hAnsiTheme="majorBidi" w:cstheme="majorBidi"/>
                <w:b/>
                <w:bCs/>
                <w:sz w:val="24"/>
                <w:szCs w:val="24"/>
                <w:lang w:val="en-US"/>
              </w:rPr>
              <w:t xml:space="preserve"> </w:t>
            </w:r>
          </w:p>
        </w:tc>
      </w:tr>
      <w:tr w:rsidR="00A57D52" w:rsidRPr="0019613F" w14:paraId="691AD63E" w14:textId="77777777" w:rsidTr="00624D26">
        <w:tc>
          <w:tcPr>
            <w:tcW w:w="3969" w:type="dxa"/>
          </w:tcPr>
          <w:p w14:paraId="2AA7B2D5" w14:textId="61B89E57"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For det er rent, i overensstemmelse med din Helligånds gave, - ved Kristus Jesus, vor Herre,</w:t>
            </w:r>
          </w:p>
        </w:tc>
        <w:tc>
          <w:tcPr>
            <w:tcW w:w="3969" w:type="dxa"/>
          </w:tcPr>
          <w:p w14:paraId="7E84706A" w14:textId="006F7F70"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behold, it is pure according to the gift of Your Holy Spirit, in Christ Jesus our Lord.</w:t>
            </w:r>
          </w:p>
        </w:tc>
        <w:tc>
          <w:tcPr>
            <w:tcW w:w="2552" w:type="dxa"/>
          </w:tcPr>
          <w:p w14:paraId="39D986F2" w14:textId="5D6BA0AF"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لأنها طاهرة كموهبة روحك</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القدوس، بالمسيح يسوع ربنا</w:t>
            </w:r>
            <w:r w:rsidRPr="006D1E9F">
              <w:rPr>
                <w:rFonts w:asciiTheme="majorBidi" w:hAnsiTheme="majorBidi" w:cstheme="majorBidi"/>
                <w:b/>
                <w:bCs/>
                <w:sz w:val="24"/>
                <w:szCs w:val="24"/>
                <w:lang w:val="en-US"/>
              </w:rPr>
              <w:t>.</w:t>
            </w:r>
          </w:p>
        </w:tc>
      </w:tr>
      <w:tr w:rsidR="00A57D52" w:rsidRPr="0019613F" w14:paraId="47C515EC" w14:textId="77777777" w:rsidTr="00624D26">
        <w:tc>
          <w:tcPr>
            <w:tcW w:w="3969" w:type="dxa"/>
          </w:tcPr>
          <w:p w14:paraId="4599EAAE" w14:textId="1CB70B91"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ved hvem der tilkommer dig ære og pris, styrke og tilbedelse sammen med ham (Sønnen) og Helligånden, Levendegøreren, af samme væsen som dig</w:t>
            </w:r>
            <w:r w:rsidR="00D511E5" w:rsidRPr="004332C7">
              <w:rPr>
                <w:rFonts w:asciiTheme="majorBidi" w:hAnsiTheme="majorBidi" w:cstheme="majorBidi"/>
                <w:sz w:val="24"/>
                <w:szCs w:val="24"/>
              </w:rPr>
              <w:t>.</w:t>
            </w:r>
          </w:p>
        </w:tc>
        <w:tc>
          <w:tcPr>
            <w:tcW w:w="3969" w:type="dxa"/>
          </w:tcPr>
          <w:p w14:paraId="3CCCED1A" w14:textId="43869274"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whom the glory, the honor and worship are due unto You, with Him and the Holy Spirit, the Giver of Life, who is of one essence with You, 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1CB0DAC2" w14:textId="6B722312"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هذا الذي من قبله المجد والكرامة</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والعز والسجود تليق بك معه مع</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الروح القدس المحيي المساوي</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لك. الآن وكلّ أوان، وإلى دهر</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الدهور كلها. آمين</w:t>
            </w:r>
            <w:r w:rsidRPr="0019613F">
              <w:rPr>
                <w:rFonts w:asciiTheme="majorBidi" w:hAnsiTheme="majorBidi" w:cstheme="majorBidi"/>
                <w:b/>
                <w:bCs/>
                <w:sz w:val="24"/>
                <w:szCs w:val="24"/>
                <w:lang w:val="en-US"/>
              </w:rPr>
              <w:t>.</w:t>
            </w:r>
          </w:p>
        </w:tc>
      </w:tr>
      <w:tr w:rsidR="009626FD" w:rsidRPr="0019613F" w14:paraId="4CD3E81B" w14:textId="77777777" w:rsidTr="00624D26">
        <w:tc>
          <w:tcPr>
            <w:tcW w:w="3969" w:type="dxa"/>
          </w:tcPr>
          <w:p w14:paraId="49CF5C2F"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331040CE"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1192EE7D"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19613F" w14:paraId="5B87A6A8" w14:textId="77777777" w:rsidTr="00624D26">
        <w:tc>
          <w:tcPr>
            <w:tcW w:w="3969" w:type="dxa"/>
          </w:tcPr>
          <w:p w14:paraId="7EB3A65C" w14:textId="36638D03" w:rsidR="00A57D52" w:rsidRPr="004332C7" w:rsidRDefault="00A57D52" w:rsidP="00906FE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lastRenderedPageBreak/>
              <w:t>Så nævner han, hvem han ønsker at nævne, især den for hvem qurbanen frembæres, hvadenten vedkommende er levende eller død, syg eller på rejse eller i nød.</w:t>
            </w:r>
            <w:r w:rsidR="00906FE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Hvis han er levende, siger præsten:</w:t>
            </w:r>
          </w:p>
        </w:tc>
        <w:tc>
          <w:tcPr>
            <w:tcW w:w="3969" w:type="dxa"/>
          </w:tcPr>
          <w:p w14:paraId="4D020D0F" w14:textId="385D69A6"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he mentions those whom he desires to remember, especially those on whose behalf the offering is made. And for Christians in general, and for his family and </w:t>
            </w:r>
            <w:proofErr w:type="gramStart"/>
            <w:r w:rsidRPr="00C06844">
              <w:rPr>
                <w:rFonts w:asciiTheme="majorBidi" w:hAnsiTheme="majorBidi" w:cstheme="majorBidi"/>
                <w:color w:val="1F497D" w:themeColor="text2"/>
                <w:sz w:val="24"/>
                <w:szCs w:val="24"/>
                <w:lang w:val="en-US"/>
              </w:rPr>
              <w:t>kin in particular, he</w:t>
            </w:r>
            <w:proofErr w:type="gramEnd"/>
            <w:r w:rsidRPr="00C06844">
              <w:rPr>
                <w:rFonts w:asciiTheme="majorBidi" w:hAnsiTheme="majorBidi" w:cstheme="majorBidi"/>
                <w:color w:val="1F497D" w:themeColor="text2"/>
                <w:sz w:val="24"/>
                <w:szCs w:val="24"/>
                <w:lang w:val="en-US"/>
              </w:rPr>
              <w:t xml:space="preserve"> says:</w:t>
            </w:r>
          </w:p>
        </w:tc>
        <w:tc>
          <w:tcPr>
            <w:tcW w:w="2552" w:type="dxa"/>
          </w:tcPr>
          <w:p w14:paraId="62BBD92E" w14:textId="0A594A44" w:rsidR="00A57D52" w:rsidRPr="00C06844" w:rsidRDefault="00A57D52" w:rsidP="002C079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يذكر من يريد أن يذكره، وبالأخص من</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يكون القربان قد قدم عنه. وعن المسيحيين</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عموما، وعن أهله وأقاربه خصوصا يقول</w:t>
            </w:r>
            <w:r w:rsidRPr="00C06844">
              <w:rPr>
                <w:rFonts w:asciiTheme="majorBidi" w:hAnsiTheme="majorBidi" w:cstheme="majorBidi"/>
                <w:b/>
                <w:bCs/>
                <w:color w:val="1F497D" w:themeColor="text2"/>
                <w:sz w:val="24"/>
                <w:szCs w:val="24"/>
                <w:rtl/>
                <w:lang w:val="en-US"/>
              </w:rPr>
              <w:t>:</w:t>
            </w:r>
          </w:p>
        </w:tc>
      </w:tr>
      <w:tr w:rsidR="009626FD" w:rsidRPr="0019613F" w14:paraId="73160CB8" w14:textId="77777777" w:rsidTr="00624D26">
        <w:tc>
          <w:tcPr>
            <w:tcW w:w="3969" w:type="dxa"/>
          </w:tcPr>
          <w:p w14:paraId="0D4DADE4" w14:textId="77777777" w:rsidR="009626FD" w:rsidRPr="0019613F" w:rsidRDefault="009626FD" w:rsidP="00C767E9">
            <w:pPr>
              <w:jc w:val="both"/>
              <w:rPr>
                <w:rFonts w:asciiTheme="majorBidi" w:hAnsiTheme="majorBidi" w:cstheme="majorBidi"/>
                <w:color w:val="4F81BD" w:themeColor="accent1"/>
                <w:sz w:val="24"/>
                <w:szCs w:val="24"/>
                <w:lang w:val="en-US"/>
              </w:rPr>
            </w:pPr>
          </w:p>
        </w:tc>
        <w:tc>
          <w:tcPr>
            <w:tcW w:w="3969" w:type="dxa"/>
          </w:tcPr>
          <w:p w14:paraId="7814CC21" w14:textId="77777777" w:rsidR="009626FD" w:rsidRPr="004332C7" w:rsidRDefault="009626FD" w:rsidP="00C767E9">
            <w:pPr>
              <w:jc w:val="both"/>
              <w:rPr>
                <w:rFonts w:asciiTheme="majorBidi" w:hAnsiTheme="majorBidi" w:cstheme="majorBidi"/>
                <w:color w:val="4F81BD" w:themeColor="accent1"/>
                <w:sz w:val="24"/>
                <w:szCs w:val="24"/>
                <w:lang w:val="en-US"/>
              </w:rPr>
            </w:pPr>
          </w:p>
        </w:tc>
        <w:tc>
          <w:tcPr>
            <w:tcW w:w="2552" w:type="dxa"/>
          </w:tcPr>
          <w:p w14:paraId="50E8190E" w14:textId="77777777" w:rsidR="009626FD" w:rsidRPr="00C06844" w:rsidRDefault="009626FD" w:rsidP="002C0799">
            <w:pPr>
              <w:autoSpaceDE w:val="0"/>
              <w:autoSpaceDN w:val="0"/>
              <w:bidi/>
              <w:adjustRightInd w:val="0"/>
              <w:jc w:val="both"/>
              <w:rPr>
                <w:rFonts w:asciiTheme="majorBidi" w:hAnsiTheme="majorBidi" w:cstheme="majorBidi"/>
                <w:b/>
                <w:bCs/>
                <w:color w:val="1F497D" w:themeColor="text2"/>
                <w:sz w:val="24"/>
                <w:szCs w:val="24"/>
                <w:rtl/>
              </w:rPr>
            </w:pPr>
          </w:p>
        </w:tc>
      </w:tr>
      <w:tr w:rsidR="00A57D52" w:rsidRPr="0019613F" w14:paraId="70B806FA" w14:textId="77777777" w:rsidTr="00624D26">
        <w:tc>
          <w:tcPr>
            <w:tcW w:w="3969" w:type="dxa"/>
          </w:tcPr>
          <w:p w14:paraId="7E1158EA" w14:textId="029F671F"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Ihukom, Herre, dine kristne, ortodokse tjenere - hver enkelt efter hans eller hendes navn.</w:t>
            </w:r>
          </w:p>
        </w:tc>
        <w:tc>
          <w:tcPr>
            <w:tcW w:w="3969" w:type="dxa"/>
          </w:tcPr>
          <w:p w14:paraId="7A8CF9B2" w14:textId="5FA4E17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Your orthodox Christian servants, each one by his name and each one by her name.</w:t>
            </w:r>
          </w:p>
        </w:tc>
        <w:tc>
          <w:tcPr>
            <w:tcW w:w="2552" w:type="dxa"/>
          </w:tcPr>
          <w:p w14:paraId="0D542910" w14:textId="7FE1F972"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اذكر يا رب عبيدك المسيحيين</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الأرثوذكسيين، كل واحد باسمه</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وكل واحدة باسمها</w:t>
            </w:r>
            <w:r w:rsidRPr="0019613F">
              <w:rPr>
                <w:rFonts w:asciiTheme="majorBidi" w:hAnsiTheme="majorBidi" w:cstheme="majorBidi"/>
                <w:b/>
                <w:bCs/>
                <w:sz w:val="24"/>
                <w:szCs w:val="24"/>
                <w:lang w:val="en-US"/>
              </w:rPr>
              <w:t>.</w:t>
            </w:r>
          </w:p>
        </w:tc>
      </w:tr>
      <w:tr w:rsidR="00A57D52" w:rsidRPr="0019613F" w14:paraId="698919B2" w14:textId="77777777" w:rsidTr="00624D26">
        <w:tc>
          <w:tcPr>
            <w:tcW w:w="3969" w:type="dxa"/>
          </w:tcPr>
          <w:p w14:paraId="5EF09F8D" w14:textId="35437CB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Ihukom, Herre, min far og mor og brødre, mine kødelige slægtninge, og mine åndelige fædre. Bevar de levende ved hjælp af din freds­ engel og giv de hensovede hvile.</w:t>
            </w:r>
          </w:p>
        </w:tc>
        <w:tc>
          <w:tcPr>
            <w:tcW w:w="3969" w:type="dxa"/>
          </w:tcPr>
          <w:p w14:paraId="5025D271" w14:textId="68FF416A"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my father, my mother, my brothers, and my kin in the flesh, and my spiritual fathers. Keep those who are living, by the angel of peace, and repose those who have departed.</w:t>
            </w:r>
          </w:p>
        </w:tc>
        <w:tc>
          <w:tcPr>
            <w:tcW w:w="2552" w:type="dxa"/>
          </w:tcPr>
          <w:p w14:paraId="56071A4F" w14:textId="25B80B6E"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اذكر يا رب أبي وأمي وأخوتي</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وأقربائي الجسديين، وآبائي</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الروحيين، فالاحياء منهم احفظهم</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بملاك السلام والراقدين نيحهم</w:t>
            </w:r>
            <w:r w:rsidRPr="0019613F">
              <w:rPr>
                <w:rFonts w:asciiTheme="majorBidi" w:hAnsiTheme="majorBidi" w:cstheme="majorBidi"/>
                <w:b/>
                <w:bCs/>
                <w:sz w:val="24"/>
                <w:szCs w:val="24"/>
                <w:lang w:val="en-US"/>
              </w:rPr>
              <w:t>.</w:t>
            </w:r>
          </w:p>
        </w:tc>
      </w:tr>
      <w:tr w:rsidR="009626FD" w:rsidRPr="0019613F" w14:paraId="5768B7BD" w14:textId="77777777" w:rsidTr="00624D26">
        <w:tc>
          <w:tcPr>
            <w:tcW w:w="3969" w:type="dxa"/>
          </w:tcPr>
          <w:p w14:paraId="2363CD96"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46D2B1D5"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1BFD1704"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4332C7" w14:paraId="712B9B08" w14:textId="77777777" w:rsidTr="00624D26">
        <w:tc>
          <w:tcPr>
            <w:tcW w:w="3969" w:type="dxa"/>
          </w:tcPr>
          <w:p w14:paraId="6B576FE0" w14:textId="2475B351" w:rsidR="00A57D52" w:rsidRPr="004332C7" w:rsidRDefault="00A57D5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Til afslutning siger han om sig selv:</w:t>
            </w:r>
          </w:p>
        </w:tc>
        <w:tc>
          <w:tcPr>
            <w:tcW w:w="3969" w:type="dxa"/>
          </w:tcPr>
          <w:p w14:paraId="146BD572" w14:textId="12E62938"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As for himself, he says:</w:t>
            </w:r>
          </w:p>
        </w:tc>
        <w:tc>
          <w:tcPr>
            <w:tcW w:w="2552" w:type="dxa"/>
          </w:tcPr>
          <w:p w14:paraId="07E82DA4" w14:textId="56E282C8" w:rsidR="00A57D52" w:rsidRPr="00C06844" w:rsidRDefault="00A57D5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وعن ذاته يقول:</w:t>
            </w:r>
          </w:p>
        </w:tc>
      </w:tr>
      <w:tr w:rsidR="00A57D52" w:rsidRPr="0019613F" w14:paraId="1D45A84C" w14:textId="77777777" w:rsidTr="00624D26">
        <w:tc>
          <w:tcPr>
            <w:tcW w:w="3969" w:type="dxa"/>
          </w:tcPr>
          <w:p w14:paraId="30E7736D" w14:textId="568DBB5D" w:rsidR="00A57D52" w:rsidRPr="004332C7" w:rsidRDefault="00A57D52" w:rsidP="00C767E9">
            <w:pPr>
              <w:jc w:val="both"/>
              <w:rPr>
                <w:rFonts w:asciiTheme="majorBidi" w:hAnsiTheme="majorBidi" w:cstheme="majorBidi"/>
                <w:sz w:val="24"/>
                <w:szCs w:val="24"/>
              </w:rPr>
            </w:pPr>
            <w:r w:rsidRPr="004332C7">
              <w:rPr>
                <w:rFonts w:asciiTheme="majorBidi" w:hAnsiTheme="majorBidi" w:cstheme="majorBidi"/>
                <w:sz w:val="24"/>
                <w:szCs w:val="24"/>
              </w:rPr>
              <w:t>Ihukom, Herre, min svaghed- en fattig er jeg- og tilgiv mig mine talrige synder.</w:t>
            </w:r>
          </w:p>
        </w:tc>
        <w:tc>
          <w:tcPr>
            <w:tcW w:w="3969" w:type="dxa"/>
          </w:tcPr>
          <w:p w14:paraId="3A43D744" w14:textId="63ACB95B"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my weakness – even I the poor – and forgive me my many sins.</w:t>
            </w:r>
          </w:p>
        </w:tc>
        <w:tc>
          <w:tcPr>
            <w:tcW w:w="2552" w:type="dxa"/>
          </w:tcPr>
          <w:p w14:paraId="57A62E28" w14:textId="7CDE2A05" w:rsidR="00A57D52" w:rsidRPr="006D1E9F" w:rsidRDefault="00A57D52"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اذكر يا رب ضعفي أنا المسكين</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واغفر لي خطاياي الكثيرة</w:t>
            </w:r>
            <w:r w:rsidRPr="0019613F">
              <w:rPr>
                <w:rFonts w:asciiTheme="majorBidi" w:hAnsiTheme="majorBidi" w:cstheme="majorBidi"/>
                <w:b/>
                <w:bCs/>
                <w:sz w:val="24"/>
                <w:szCs w:val="24"/>
                <w:lang w:val="en-US"/>
              </w:rPr>
              <w:t>.</w:t>
            </w:r>
          </w:p>
        </w:tc>
      </w:tr>
      <w:tr w:rsidR="009626FD" w:rsidRPr="0019613F" w14:paraId="4443ECB4" w14:textId="77777777" w:rsidTr="00624D26">
        <w:tc>
          <w:tcPr>
            <w:tcW w:w="3969" w:type="dxa"/>
          </w:tcPr>
          <w:p w14:paraId="53A7ACDC"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629F5999"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163D2F15" w14:textId="77777777" w:rsidR="009626FD" w:rsidRPr="006D1E9F" w:rsidRDefault="009626FD" w:rsidP="002C0799">
            <w:pPr>
              <w:autoSpaceDE w:val="0"/>
              <w:autoSpaceDN w:val="0"/>
              <w:bidi/>
              <w:adjustRightInd w:val="0"/>
              <w:jc w:val="both"/>
              <w:rPr>
                <w:rFonts w:asciiTheme="majorBidi" w:hAnsiTheme="majorBidi" w:cstheme="majorBidi"/>
                <w:b/>
                <w:bCs/>
                <w:sz w:val="24"/>
                <w:szCs w:val="24"/>
                <w:rtl/>
              </w:rPr>
            </w:pPr>
          </w:p>
        </w:tc>
      </w:tr>
      <w:tr w:rsidR="00A57D52" w:rsidRPr="004332C7" w14:paraId="5C94557D" w14:textId="77777777" w:rsidTr="00624D26">
        <w:tc>
          <w:tcPr>
            <w:tcW w:w="3969" w:type="dxa"/>
          </w:tcPr>
          <w:p w14:paraId="4916F495" w14:textId="74C4E9EF" w:rsidR="00A57D52" w:rsidRPr="004332C7" w:rsidRDefault="00A57D52" w:rsidP="00BB2126">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Når han er færdig med det, svøber han lammet i en silkeserviet og løfter det op over sit hoved. Ligeledes svøber den tjenestegørende diakon vinflasken i en silkeserviet og løfter den op over sit hoved, stående bagved præsten.</w:t>
            </w:r>
            <w:r w:rsidR="00BB2126"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Foran hver af dem står en diakon og holder et tændt vokslys. Og præsten stiller sig i haikal-døren, vendt mod menigheden, og siger:</w:t>
            </w:r>
          </w:p>
        </w:tc>
        <w:tc>
          <w:tcPr>
            <w:tcW w:w="3969" w:type="dxa"/>
          </w:tcPr>
          <w:p w14:paraId="10B1E06F" w14:textId="31925873" w:rsidR="00A57D52" w:rsidRPr="004332C7" w:rsidRDefault="00A57D5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completing the above, the priest covers the bread with a silk veil and holds it to the top of his forehead, and the deacon does the same with the cruet of wine. Then they encircle the altar once preceded by a deacon bearing a light.</w:t>
            </w:r>
          </w:p>
        </w:tc>
        <w:tc>
          <w:tcPr>
            <w:tcW w:w="2552" w:type="dxa"/>
          </w:tcPr>
          <w:p w14:paraId="4B278451" w14:textId="77777777" w:rsidR="002C0799" w:rsidRPr="00C06844" w:rsidRDefault="00A57D52" w:rsidP="002C079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 xml:space="preserve">ومتي أكمل ذلك، يلف الحمل </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القربان</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في لفافة</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حرير ويرفعه علي رأسه. </w:t>
            </w:r>
          </w:p>
          <w:p w14:paraId="514C5542" w14:textId="77777777" w:rsidR="002C0799" w:rsidRPr="00C06844" w:rsidRDefault="002C0799" w:rsidP="002C0799">
            <w:pPr>
              <w:autoSpaceDE w:val="0"/>
              <w:autoSpaceDN w:val="0"/>
              <w:bidi/>
              <w:adjustRightInd w:val="0"/>
              <w:jc w:val="both"/>
              <w:rPr>
                <w:rFonts w:asciiTheme="majorBidi" w:hAnsiTheme="majorBidi" w:cstheme="majorBidi"/>
                <w:b/>
                <w:bCs/>
                <w:color w:val="1F497D" w:themeColor="text2"/>
                <w:sz w:val="24"/>
                <w:szCs w:val="24"/>
                <w:rtl/>
              </w:rPr>
            </w:pPr>
          </w:p>
          <w:p w14:paraId="12FBAFCF" w14:textId="1DF478F3" w:rsidR="00A57D52" w:rsidRPr="00C06844" w:rsidRDefault="00A57D52" w:rsidP="00BB2126">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كذلك الشماس يلف</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وعاء الخمر في لفافة حرير ويرفعه علي رأسه</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أيضا. ويكون قدام كل منهما شماس بيده نور،</w:t>
            </w:r>
            <w:r w:rsidR="00BB2126"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ويدورون حول المذبح دورة واحدة</w:t>
            </w:r>
            <w:r w:rsidRPr="00C06844">
              <w:rPr>
                <w:rFonts w:asciiTheme="majorBidi" w:hAnsiTheme="majorBidi" w:cstheme="majorBidi"/>
                <w:b/>
                <w:bCs/>
                <w:color w:val="1F497D" w:themeColor="text2"/>
                <w:sz w:val="24"/>
                <w:szCs w:val="24"/>
                <w:rtl/>
                <w:lang w:val="en-US"/>
              </w:rPr>
              <w:t>.</w:t>
            </w:r>
          </w:p>
        </w:tc>
      </w:tr>
      <w:tr w:rsidR="00A57D52" w:rsidRPr="004332C7" w14:paraId="4846E746" w14:textId="77777777" w:rsidTr="00624D26">
        <w:tc>
          <w:tcPr>
            <w:tcW w:w="3969" w:type="dxa"/>
          </w:tcPr>
          <w:p w14:paraId="41A08C94" w14:textId="77777777" w:rsidR="00A57D52" w:rsidRPr="004332C7" w:rsidRDefault="00A57D52" w:rsidP="00C767E9">
            <w:pPr>
              <w:jc w:val="both"/>
              <w:rPr>
                <w:rFonts w:asciiTheme="majorBidi" w:hAnsiTheme="majorBidi" w:cstheme="majorBidi"/>
                <w:sz w:val="24"/>
                <w:szCs w:val="24"/>
                <w:lang w:val="en-US"/>
              </w:rPr>
            </w:pPr>
          </w:p>
        </w:tc>
        <w:tc>
          <w:tcPr>
            <w:tcW w:w="3969" w:type="dxa"/>
          </w:tcPr>
          <w:p w14:paraId="473DE062" w14:textId="77777777" w:rsidR="00A57D52" w:rsidRPr="004332C7" w:rsidRDefault="00A57D52" w:rsidP="00C767E9">
            <w:pPr>
              <w:jc w:val="both"/>
              <w:rPr>
                <w:rFonts w:asciiTheme="majorBidi" w:hAnsiTheme="majorBidi" w:cstheme="majorBidi"/>
                <w:sz w:val="24"/>
                <w:szCs w:val="24"/>
                <w:lang w:val="en-US"/>
              </w:rPr>
            </w:pPr>
          </w:p>
        </w:tc>
        <w:tc>
          <w:tcPr>
            <w:tcW w:w="2552" w:type="dxa"/>
          </w:tcPr>
          <w:p w14:paraId="2BD5E88B" w14:textId="77777777" w:rsidR="00A57D52" w:rsidRPr="006D1E9F" w:rsidRDefault="00A57D52" w:rsidP="00C767E9">
            <w:pPr>
              <w:bidi/>
              <w:jc w:val="both"/>
              <w:rPr>
                <w:rFonts w:asciiTheme="majorBidi" w:hAnsiTheme="majorBidi" w:cstheme="majorBidi"/>
                <w:b/>
                <w:bCs/>
                <w:sz w:val="24"/>
                <w:szCs w:val="24"/>
                <w:lang w:val="en-US"/>
              </w:rPr>
            </w:pPr>
          </w:p>
        </w:tc>
      </w:tr>
      <w:tr w:rsidR="00A57D52" w:rsidRPr="004332C7" w14:paraId="00D6EBBF" w14:textId="77777777" w:rsidTr="00624D26">
        <w:tc>
          <w:tcPr>
            <w:tcW w:w="3969" w:type="dxa"/>
            <w:shd w:val="clear" w:color="auto" w:fill="EAF1DD" w:themeFill="accent3" w:themeFillTint="33"/>
            <w:vAlign w:val="center"/>
          </w:tcPr>
          <w:p w14:paraId="63234CE8" w14:textId="0B4BE049" w:rsidR="00A57D52" w:rsidRPr="00BF26AB" w:rsidRDefault="00A57D52" w:rsidP="00BF26AB">
            <w:pPr>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Pr>
              <w:t xml:space="preserve">Lammet </w:t>
            </w:r>
            <w:r w:rsidR="00484065" w:rsidRPr="00BF26AB">
              <w:rPr>
                <w:rFonts w:asciiTheme="majorBidi" w:hAnsiTheme="majorBidi" w:cstheme="majorBidi"/>
                <w:b/>
                <w:bCs/>
                <w:color w:val="C10000"/>
                <w:sz w:val="28"/>
                <w:szCs w:val="28"/>
              </w:rPr>
              <w:t>føres rundt</w:t>
            </w:r>
          </w:p>
        </w:tc>
        <w:tc>
          <w:tcPr>
            <w:tcW w:w="3969" w:type="dxa"/>
            <w:shd w:val="clear" w:color="auto" w:fill="EAF1DD" w:themeFill="accent3" w:themeFillTint="33"/>
            <w:vAlign w:val="center"/>
          </w:tcPr>
          <w:p w14:paraId="5C4A505F" w14:textId="13B4BAF4" w:rsidR="00A57D52" w:rsidRPr="00BF26AB" w:rsidRDefault="00A57D5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The Procession of the Lamb</w:t>
            </w:r>
          </w:p>
        </w:tc>
        <w:tc>
          <w:tcPr>
            <w:tcW w:w="2552" w:type="dxa"/>
            <w:shd w:val="clear" w:color="auto" w:fill="EAF1DD" w:themeFill="accent3" w:themeFillTint="33"/>
            <w:vAlign w:val="center"/>
          </w:tcPr>
          <w:p w14:paraId="29FA4287" w14:textId="529B1095" w:rsidR="00A57D52" w:rsidRPr="00BF26AB" w:rsidRDefault="00A57D52"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دورة الحمل</w:t>
            </w:r>
          </w:p>
        </w:tc>
      </w:tr>
      <w:tr w:rsidR="00A57D52" w:rsidRPr="0019613F" w14:paraId="31319F5C" w14:textId="77777777" w:rsidTr="00624D26">
        <w:tc>
          <w:tcPr>
            <w:tcW w:w="3969" w:type="dxa"/>
          </w:tcPr>
          <w:p w14:paraId="45649D14" w14:textId="791527F0" w:rsidR="00A57D5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511E5" w:rsidRPr="004332C7">
              <w:rPr>
                <w:rFonts w:asciiTheme="majorBidi" w:hAnsiTheme="majorBidi" w:cstheme="majorBidi"/>
                <w:b/>
                <w:bCs/>
                <w:color w:val="C10000"/>
                <w:sz w:val="24"/>
                <w:szCs w:val="24"/>
              </w:rPr>
              <w:t>:</w:t>
            </w:r>
          </w:p>
          <w:p w14:paraId="501EA26D" w14:textId="19182E17" w:rsidR="00674567" w:rsidRPr="004332C7" w:rsidRDefault="00674567" w:rsidP="00C767E9">
            <w:pPr>
              <w:jc w:val="both"/>
              <w:rPr>
                <w:rFonts w:asciiTheme="majorBidi" w:hAnsiTheme="majorBidi" w:cstheme="majorBidi"/>
                <w:sz w:val="24"/>
                <w:szCs w:val="24"/>
              </w:rPr>
            </w:pPr>
            <w:r w:rsidRPr="004332C7">
              <w:rPr>
                <w:rFonts w:asciiTheme="majorBidi" w:hAnsiTheme="majorBidi" w:cstheme="majorBidi"/>
                <w:sz w:val="24"/>
                <w:szCs w:val="24"/>
              </w:rPr>
              <w:t>Ære og pris, pris og ære være den hellige Treenighed, Faderen og Sønnen og Helligånden.</w:t>
            </w:r>
          </w:p>
        </w:tc>
        <w:tc>
          <w:tcPr>
            <w:tcW w:w="3969" w:type="dxa"/>
          </w:tcPr>
          <w:p w14:paraId="4CCEA131" w14:textId="77777777" w:rsidR="00A57D52" w:rsidRPr="004332C7" w:rsidRDefault="00A57D5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24A1799" w14:textId="7CDC9871" w:rsidR="00A57D52" w:rsidRPr="004332C7" w:rsidRDefault="00A57D5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Glory and honor, honor and glory to the All-holy Trinity, the Father and the Son and the Holy Spirit.</w:t>
            </w:r>
            <w:r w:rsidR="009626FD">
              <w:rPr>
                <w:rFonts w:asciiTheme="majorBidi" w:hAnsiTheme="majorBidi" w:cstheme="majorBidi"/>
                <w:color w:val="000000"/>
                <w:sz w:val="24"/>
                <w:szCs w:val="24"/>
                <w:lang w:val="en-US"/>
              </w:rPr>
              <w:t xml:space="preserve"> </w:t>
            </w:r>
          </w:p>
        </w:tc>
        <w:tc>
          <w:tcPr>
            <w:tcW w:w="2552" w:type="dxa"/>
          </w:tcPr>
          <w:p w14:paraId="1BFCEE65" w14:textId="77777777" w:rsidR="00A57D52" w:rsidRPr="006D1E9F" w:rsidRDefault="00A57D5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2F783262" w14:textId="6A8A04C4" w:rsidR="00A57D52" w:rsidRPr="006D1E9F" w:rsidRDefault="00A57D52" w:rsidP="002C079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مجد اً وإكرام ا إكرام ا ومجد اً</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للثالوث القدوس الآب والابن</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والروح القدس</w:t>
            </w:r>
            <w:r w:rsidRPr="006D1E9F">
              <w:rPr>
                <w:rFonts w:asciiTheme="majorBidi" w:hAnsiTheme="majorBidi" w:cstheme="majorBidi"/>
                <w:b/>
                <w:bCs/>
                <w:color w:val="000000"/>
                <w:sz w:val="24"/>
                <w:szCs w:val="24"/>
                <w:lang w:val="en-US"/>
              </w:rPr>
              <w:t>.</w:t>
            </w:r>
          </w:p>
        </w:tc>
      </w:tr>
      <w:tr w:rsidR="00A57D52" w:rsidRPr="0019613F" w14:paraId="1758CE10" w14:textId="77777777" w:rsidTr="00624D26">
        <w:tc>
          <w:tcPr>
            <w:tcW w:w="3969" w:type="dxa"/>
          </w:tcPr>
          <w:p w14:paraId="57BB6A61" w14:textId="46EDFCB1"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Fred og opbyggelse være med Guds eneste ene, hellige, almindelige, apostolske kirke. Amen.</w:t>
            </w:r>
          </w:p>
        </w:tc>
        <w:tc>
          <w:tcPr>
            <w:tcW w:w="3969" w:type="dxa"/>
          </w:tcPr>
          <w:p w14:paraId="4BED02E6" w14:textId="24257BE4"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Peace and edification to the one, only, holy, Catholic, and Apostolic Orthodox Church of God. </w:t>
            </w:r>
            <w:r w:rsidRPr="004332C7">
              <w:rPr>
                <w:rFonts w:asciiTheme="majorBidi" w:hAnsiTheme="majorBidi" w:cstheme="majorBidi"/>
                <w:sz w:val="24"/>
                <w:szCs w:val="24"/>
              </w:rPr>
              <w:t>Amen.</w:t>
            </w:r>
            <w:r w:rsidR="00906FE5">
              <w:rPr>
                <w:rFonts w:asciiTheme="majorBidi" w:hAnsiTheme="majorBidi" w:cstheme="majorBidi"/>
                <w:sz w:val="24"/>
                <w:szCs w:val="24"/>
              </w:rPr>
              <w:t xml:space="preserve"> </w:t>
            </w:r>
          </w:p>
        </w:tc>
        <w:tc>
          <w:tcPr>
            <w:tcW w:w="2552" w:type="dxa"/>
          </w:tcPr>
          <w:p w14:paraId="5E950E77" w14:textId="18E4C77E" w:rsidR="00A57D52" w:rsidRPr="006D1E9F" w:rsidRDefault="00674567"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سلاما وبنيانا لكنيسة الله الواحدة</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الوحيدة المقدسة الجامعة</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الرسولية. آمين</w:t>
            </w:r>
            <w:r w:rsidRPr="0019613F">
              <w:rPr>
                <w:rFonts w:asciiTheme="majorBidi" w:hAnsiTheme="majorBidi" w:cstheme="majorBidi"/>
                <w:b/>
                <w:bCs/>
                <w:sz w:val="24"/>
                <w:szCs w:val="24"/>
                <w:lang w:val="en-US"/>
              </w:rPr>
              <w:t>.</w:t>
            </w:r>
          </w:p>
        </w:tc>
      </w:tr>
      <w:tr w:rsidR="00A57D52" w:rsidRPr="0019613F" w14:paraId="5DBC64AC" w14:textId="77777777" w:rsidTr="00624D26">
        <w:tc>
          <w:tcPr>
            <w:tcW w:w="3969" w:type="dxa"/>
          </w:tcPr>
          <w:p w14:paraId="44E605B1" w14:textId="0B885077"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dem som har bragt dig disse gaver, til­ lige med dem som de er bragt for, og dem ved hvis hånd de blev bragt. </w:t>
            </w:r>
            <w:proofErr w:type="spellStart"/>
            <w:r w:rsidRPr="004332C7">
              <w:rPr>
                <w:rFonts w:asciiTheme="majorBidi" w:hAnsiTheme="majorBidi" w:cstheme="majorBidi"/>
                <w:sz w:val="24"/>
                <w:szCs w:val="24"/>
                <w:lang w:val="en-US"/>
              </w:rPr>
              <w:t>Giv</w:t>
            </w:r>
            <w:proofErr w:type="spellEnd"/>
            <w:r w:rsidRPr="004332C7">
              <w:rPr>
                <w:rFonts w:asciiTheme="majorBidi" w:hAnsiTheme="majorBidi" w:cstheme="majorBidi"/>
                <w:sz w:val="24"/>
                <w:szCs w:val="24"/>
                <w:lang w:val="en-US"/>
              </w:rPr>
              <w:t xml:space="preserve"> dem alle den </w:t>
            </w:r>
            <w:proofErr w:type="spellStart"/>
            <w:r w:rsidRPr="004332C7">
              <w:rPr>
                <w:rFonts w:asciiTheme="majorBidi" w:hAnsiTheme="majorBidi" w:cstheme="majorBidi"/>
                <w:sz w:val="24"/>
                <w:szCs w:val="24"/>
                <w:lang w:val="en-US"/>
              </w:rPr>
              <w:t>himmelske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belønning</w:t>
            </w:r>
            <w:proofErr w:type="spellEnd"/>
            <w:r w:rsidRPr="004332C7">
              <w:rPr>
                <w:rFonts w:asciiTheme="majorBidi" w:hAnsiTheme="majorBidi" w:cstheme="majorBidi"/>
                <w:sz w:val="24"/>
                <w:szCs w:val="24"/>
                <w:lang w:val="en-US"/>
              </w:rPr>
              <w:t>.</w:t>
            </w:r>
          </w:p>
        </w:tc>
        <w:tc>
          <w:tcPr>
            <w:tcW w:w="3969" w:type="dxa"/>
          </w:tcPr>
          <w:p w14:paraId="477534E3" w14:textId="6FBE311E"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Remember, O Lord, those who have brought to You these gifts and those on whose behalf they have been brought, and those by whom they have been brought. </w:t>
            </w:r>
            <w:r w:rsidRPr="0017255D">
              <w:rPr>
                <w:rFonts w:asciiTheme="majorBidi" w:hAnsiTheme="majorBidi" w:cstheme="majorBidi"/>
                <w:sz w:val="24"/>
                <w:szCs w:val="24"/>
                <w:lang w:val="en-US"/>
              </w:rPr>
              <w:t>Give them all the heavenly reward.</w:t>
            </w:r>
          </w:p>
        </w:tc>
        <w:tc>
          <w:tcPr>
            <w:tcW w:w="2552" w:type="dxa"/>
          </w:tcPr>
          <w:p w14:paraId="767ABD48" w14:textId="02F34A41" w:rsidR="00A57D52" w:rsidRPr="006D1E9F" w:rsidRDefault="00674567" w:rsidP="002C0799">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أذكر يا رب الذين قدموا لك هذه</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القرابين والذين قدمت عنهم،</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والذين قدمت بواسطتهم أعطهم</w:t>
            </w:r>
            <w:r w:rsidR="002C0799"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كلهم الأجر السمائي</w:t>
            </w:r>
            <w:r w:rsidRPr="0019613F">
              <w:rPr>
                <w:rFonts w:asciiTheme="majorBidi" w:hAnsiTheme="majorBidi" w:cstheme="majorBidi"/>
                <w:b/>
                <w:bCs/>
                <w:sz w:val="24"/>
                <w:szCs w:val="24"/>
                <w:lang w:val="en-US"/>
              </w:rPr>
              <w:t>.</w:t>
            </w:r>
          </w:p>
        </w:tc>
      </w:tr>
      <w:tr w:rsidR="00624D26" w:rsidRPr="0019613F" w14:paraId="507EE74D" w14:textId="77777777" w:rsidTr="00624D26">
        <w:tc>
          <w:tcPr>
            <w:tcW w:w="3969" w:type="dxa"/>
          </w:tcPr>
          <w:p w14:paraId="67142946" w14:textId="77777777" w:rsidR="00624D26" w:rsidRPr="0019613F" w:rsidRDefault="00624D26" w:rsidP="00C767E9">
            <w:pPr>
              <w:jc w:val="both"/>
              <w:rPr>
                <w:rFonts w:asciiTheme="majorBidi" w:hAnsiTheme="majorBidi" w:cstheme="majorBidi"/>
                <w:sz w:val="24"/>
                <w:szCs w:val="24"/>
                <w:lang w:val="en-US"/>
              </w:rPr>
            </w:pPr>
          </w:p>
        </w:tc>
        <w:tc>
          <w:tcPr>
            <w:tcW w:w="3969" w:type="dxa"/>
          </w:tcPr>
          <w:p w14:paraId="0B804244" w14:textId="77777777" w:rsidR="00624D26" w:rsidRPr="004332C7" w:rsidRDefault="00624D26" w:rsidP="00C767E9">
            <w:pPr>
              <w:jc w:val="both"/>
              <w:rPr>
                <w:rFonts w:asciiTheme="majorBidi" w:hAnsiTheme="majorBidi" w:cstheme="majorBidi"/>
                <w:sz w:val="24"/>
                <w:szCs w:val="24"/>
                <w:lang w:val="en-US"/>
              </w:rPr>
            </w:pPr>
          </w:p>
        </w:tc>
        <w:tc>
          <w:tcPr>
            <w:tcW w:w="2552" w:type="dxa"/>
          </w:tcPr>
          <w:p w14:paraId="527AEA64" w14:textId="77777777" w:rsidR="00624D26" w:rsidRPr="006D1E9F" w:rsidRDefault="00624D26" w:rsidP="002C0799">
            <w:pPr>
              <w:autoSpaceDE w:val="0"/>
              <w:autoSpaceDN w:val="0"/>
              <w:bidi/>
              <w:adjustRightInd w:val="0"/>
              <w:jc w:val="both"/>
              <w:rPr>
                <w:rFonts w:asciiTheme="majorBidi" w:hAnsiTheme="majorBidi" w:cstheme="majorBidi"/>
                <w:b/>
                <w:bCs/>
                <w:sz w:val="24"/>
                <w:szCs w:val="24"/>
                <w:rtl/>
              </w:rPr>
            </w:pPr>
          </w:p>
        </w:tc>
      </w:tr>
      <w:tr w:rsidR="00A57D52" w:rsidRPr="0019613F" w14:paraId="233FECC4" w14:textId="77777777" w:rsidTr="00624D26">
        <w:tc>
          <w:tcPr>
            <w:tcW w:w="3969" w:type="dxa"/>
          </w:tcPr>
          <w:p w14:paraId="5B6D0539" w14:textId="0EDF5369" w:rsidR="00674567" w:rsidRPr="004332C7" w:rsidRDefault="0067456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F6EFB85" w14:textId="3BAA14C1" w:rsidR="00A57D52" w:rsidRPr="004332C7" w:rsidRDefault="00674567" w:rsidP="00C767E9">
            <w:pPr>
              <w:jc w:val="both"/>
              <w:rPr>
                <w:rFonts w:asciiTheme="majorBidi" w:hAnsiTheme="majorBidi" w:cstheme="majorBidi"/>
                <w:sz w:val="24"/>
                <w:szCs w:val="24"/>
              </w:rPr>
            </w:pPr>
            <w:r w:rsidRPr="004332C7">
              <w:rPr>
                <w:rFonts w:asciiTheme="majorBidi" w:hAnsiTheme="majorBidi" w:cstheme="majorBidi"/>
                <w:sz w:val="24"/>
                <w:szCs w:val="24"/>
              </w:rPr>
              <w:t>Bed for disse hellige og dyrebare gaver og vore ofre og dem, som  har bragt dem.</w:t>
            </w:r>
          </w:p>
        </w:tc>
        <w:tc>
          <w:tcPr>
            <w:tcW w:w="3969" w:type="dxa"/>
          </w:tcPr>
          <w:p w14:paraId="3A9DA525" w14:textId="77777777" w:rsidR="00674567" w:rsidRPr="004332C7" w:rsidRDefault="0067456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FB3D968" w14:textId="4CD543B3"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these holy and </w:t>
            </w:r>
            <w:proofErr w:type="gramStart"/>
            <w:r w:rsidRPr="004332C7">
              <w:rPr>
                <w:rFonts w:asciiTheme="majorBidi" w:hAnsiTheme="majorBidi" w:cstheme="majorBidi"/>
                <w:color w:val="000000"/>
                <w:sz w:val="24"/>
                <w:szCs w:val="24"/>
                <w:lang w:val="en-US"/>
              </w:rPr>
              <w:t>Precious</w:t>
            </w:r>
            <w:proofErr w:type="gramEnd"/>
            <w:r w:rsidRPr="004332C7">
              <w:rPr>
                <w:rFonts w:asciiTheme="majorBidi" w:hAnsiTheme="majorBidi" w:cstheme="majorBidi"/>
                <w:color w:val="000000"/>
                <w:sz w:val="24"/>
                <w:szCs w:val="24"/>
                <w:lang w:val="en-US"/>
              </w:rPr>
              <w:t xml:space="preserve"> gifts, our sacrifices, and those who have brought them. </w:t>
            </w:r>
            <w:r w:rsidRPr="004332C7">
              <w:rPr>
                <w:rFonts w:asciiTheme="majorBidi" w:hAnsiTheme="majorBidi" w:cstheme="majorBidi"/>
                <w:color w:val="000000"/>
                <w:sz w:val="24"/>
                <w:szCs w:val="24"/>
              </w:rPr>
              <w:t>Lord have mercy.</w:t>
            </w:r>
          </w:p>
        </w:tc>
        <w:tc>
          <w:tcPr>
            <w:tcW w:w="2552" w:type="dxa"/>
          </w:tcPr>
          <w:p w14:paraId="71E6B432" w14:textId="77777777" w:rsidR="00674567" w:rsidRPr="006D1E9F" w:rsidRDefault="00674567"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31A85E8C" w14:textId="487E035E" w:rsidR="00A57D52" w:rsidRPr="006D1E9F" w:rsidRDefault="00674567" w:rsidP="002C079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صلوا من أجل هذه القرابين</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المقدسة الكريمة وضحايانا</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والذين قدموها. يا رب ارحم</w:t>
            </w:r>
            <w:r w:rsidRPr="006D1E9F">
              <w:rPr>
                <w:rFonts w:asciiTheme="majorBidi" w:hAnsiTheme="majorBidi" w:cstheme="majorBidi"/>
                <w:b/>
                <w:bCs/>
                <w:color w:val="000000"/>
                <w:sz w:val="24"/>
                <w:szCs w:val="24"/>
                <w:lang w:val="en-US"/>
              </w:rPr>
              <w:t>.</w:t>
            </w:r>
          </w:p>
        </w:tc>
      </w:tr>
      <w:tr w:rsidR="00624D26" w:rsidRPr="0019613F" w14:paraId="0B57FD27" w14:textId="77777777" w:rsidTr="00624D26">
        <w:tc>
          <w:tcPr>
            <w:tcW w:w="3969" w:type="dxa"/>
          </w:tcPr>
          <w:p w14:paraId="4BEBA067" w14:textId="77777777" w:rsidR="00624D26" w:rsidRPr="0019613F"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97569A2"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8623A01"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4C718533" w14:textId="77777777" w:rsidTr="00624D26">
        <w:tc>
          <w:tcPr>
            <w:tcW w:w="3969" w:type="dxa"/>
          </w:tcPr>
          <w:p w14:paraId="1C858BCD" w14:textId="4B315566" w:rsidR="00A57D52" w:rsidRPr="004332C7" w:rsidRDefault="00624D26" w:rsidP="00C767E9">
            <w:pPr>
              <w:jc w:val="both"/>
              <w:rPr>
                <w:rFonts w:asciiTheme="majorBidi" w:hAnsiTheme="majorBidi" w:cstheme="majorBidi"/>
                <w:b/>
                <w:bCs/>
                <w:color w:val="C10000"/>
                <w:sz w:val="24"/>
                <w:szCs w:val="24"/>
              </w:rPr>
            </w:pPr>
            <w:r>
              <w:rPr>
                <w:rFonts w:asciiTheme="majorBidi" w:hAnsiTheme="majorBidi" w:cstheme="majorBidi"/>
                <w:b/>
                <w:bCs/>
                <w:color w:val="C10000"/>
                <w:sz w:val="24"/>
                <w:szCs w:val="24"/>
              </w:rPr>
              <w:t>’</w:t>
            </w:r>
            <w:r w:rsidR="00674567" w:rsidRPr="004332C7">
              <w:rPr>
                <w:rFonts w:asciiTheme="majorBidi" w:hAnsiTheme="majorBidi" w:cstheme="majorBidi"/>
                <w:b/>
                <w:bCs/>
                <w:color w:val="C10000"/>
                <w:sz w:val="24"/>
                <w:szCs w:val="24"/>
              </w:rPr>
              <w:t>Og</w:t>
            </w:r>
            <w:r w:rsidR="00922047" w:rsidRPr="004332C7">
              <w:rPr>
                <w:rFonts w:asciiTheme="majorBidi" w:hAnsiTheme="majorBidi" w:cstheme="majorBidi"/>
                <w:b/>
                <w:bCs/>
                <w:color w:val="C10000"/>
                <w:sz w:val="24"/>
                <w:szCs w:val="24"/>
              </w:rPr>
              <w:t xml:space="preserve"> </w:t>
            </w:r>
            <w:r w:rsidR="00674567" w:rsidRPr="004332C7">
              <w:rPr>
                <w:rFonts w:asciiTheme="majorBidi" w:hAnsiTheme="majorBidi" w:cstheme="majorBidi"/>
                <w:b/>
                <w:bCs/>
                <w:color w:val="C10000"/>
                <w:sz w:val="24"/>
                <w:szCs w:val="24"/>
              </w:rPr>
              <w:t xml:space="preserve">præsten beder </w:t>
            </w:r>
            <w:r w:rsidR="007C6E07" w:rsidRPr="004332C7">
              <w:rPr>
                <w:rFonts w:asciiTheme="majorBidi" w:hAnsiTheme="majorBidi" w:cstheme="majorBidi"/>
                <w:b/>
                <w:bCs/>
                <w:color w:val="C10000"/>
                <w:sz w:val="24"/>
                <w:szCs w:val="24"/>
              </w:rPr>
              <w:t>lavmælt:</w:t>
            </w:r>
            <w:r w:rsidR="00484065" w:rsidRPr="004332C7">
              <w:rPr>
                <w:rFonts w:asciiTheme="majorBidi" w:hAnsiTheme="majorBidi" w:cstheme="majorBidi"/>
                <w:b/>
                <w:bCs/>
                <w:color w:val="C10000"/>
                <w:sz w:val="24"/>
                <w:szCs w:val="24"/>
              </w:rPr>
              <w:t xml:space="preserve"> </w:t>
            </w:r>
          </w:p>
          <w:p w14:paraId="666ACEC0" w14:textId="36D3CB0D" w:rsidR="00674567" w:rsidRPr="004332C7" w:rsidRDefault="00674567" w:rsidP="00C767E9">
            <w:pPr>
              <w:jc w:val="both"/>
              <w:rPr>
                <w:rFonts w:asciiTheme="majorBidi" w:hAnsiTheme="majorBidi" w:cstheme="majorBidi"/>
                <w:sz w:val="24"/>
                <w:szCs w:val="24"/>
              </w:rPr>
            </w:pPr>
            <w:r w:rsidRPr="004332C7">
              <w:rPr>
                <w:rFonts w:asciiTheme="majorBidi" w:hAnsiTheme="majorBidi" w:cstheme="majorBidi"/>
                <w:sz w:val="24"/>
                <w:szCs w:val="24"/>
              </w:rPr>
              <w:lastRenderedPageBreak/>
              <w:t>Ihukom, Herre, enhver som har bedt os om at nævne dem i vore henvendelser og bønner. Herre, må du komme dem ihu i dit himmelske rige.</w:t>
            </w:r>
          </w:p>
        </w:tc>
        <w:tc>
          <w:tcPr>
            <w:tcW w:w="3969" w:type="dxa"/>
          </w:tcPr>
          <w:p w14:paraId="37BE4632" w14:textId="77777777" w:rsidR="00674567" w:rsidRPr="004332C7" w:rsidRDefault="0067456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lastRenderedPageBreak/>
              <w:t>The Priest says inaudibly:</w:t>
            </w:r>
          </w:p>
          <w:p w14:paraId="2A8A9AC1" w14:textId="1997AB68"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lastRenderedPageBreak/>
              <w:t xml:space="preserve">Remember, O Lord, all who have bidden us to remember them in our prayers and supplications. </w:t>
            </w:r>
            <w:r w:rsidRPr="004332C7">
              <w:rPr>
                <w:rFonts w:asciiTheme="majorBidi" w:hAnsiTheme="majorBidi" w:cstheme="majorBidi"/>
                <w:color w:val="000000"/>
                <w:sz w:val="24"/>
                <w:szCs w:val="24"/>
              </w:rPr>
              <w:t>May the Lord remember them in His heavenly kingdom.</w:t>
            </w:r>
          </w:p>
        </w:tc>
        <w:tc>
          <w:tcPr>
            <w:tcW w:w="2552" w:type="dxa"/>
          </w:tcPr>
          <w:p w14:paraId="421B38A4" w14:textId="5ED7D89A" w:rsidR="00674567" w:rsidRPr="006D1E9F" w:rsidRDefault="00674567"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lastRenderedPageBreak/>
              <w:t>ويقول الكاهن سراً</w:t>
            </w:r>
            <w:r w:rsidRPr="006D1E9F">
              <w:rPr>
                <w:rFonts w:asciiTheme="majorBidi" w:hAnsiTheme="majorBidi" w:cstheme="majorBidi"/>
                <w:b/>
                <w:bCs/>
                <w:color w:val="C10000"/>
                <w:sz w:val="24"/>
                <w:szCs w:val="24"/>
                <w:lang w:val="en-US"/>
              </w:rPr>
              <w:t>:</w:t>
            </w:r>
          </w:p>
          <w:p w14:paraId="225FB362" w14:textId="7BE94B03" w:rsidR="00A57D52" w:rsidRPr="006D1E9F" w:rsidRDefault="00674567" w:rsidP="002C0799">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lastRenderedPageBreak/>
              <w:t>أذكر يا رب كل الذين أوصونا أن</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نذكرهم في سؤالاتنا وطلباتنا</w:t>
            </w:r>
            <w:r w:rsidRPr="006D1E9F">
              <w:rPr>
                <w:rFonts w:asciiTheme="majorBidi" w:hAnsiTheme="majorBidi" w:cstheme="majorBidi"/>
                <w:b/>
                <w:bCs/>
                <w:color w:val="000000"/>
                <w:sz w:val="24"/>
                <w:szCs w:val="24"/>
                <w:lang w:val="en-US"/>
              </w:rPr>
              <w:t>.</w:t>
            </w:r>
            <w:r w:rsidR="002C079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الرب يذكرهم في ملكوته الذي في</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السموات</w:t>
            </w:r>
            <w:r w:rsidRPr="0019613F">
              <w:rPr>
                <w:rFonts w:asciiTheme="majorBidi" w:hAnsiTheme="majorBidi" w:cstheme="majorBidi"/>
                <w:b/>
                <w:bCs/>
                <w:color w:val="000000"/>
                <w:sz w:val="24"/>
                <w:szCs w:val="24"/>
                <w:lang w:val="en-US"/>
              </w:rPr>
              <w:t>.</w:t>
            </w:r>
          </w:p>
        </w:tc>
      </w:tr>
      <w:tr w:rsidR="009626FD" w:rsidRPr="0019613F" w14:paraId="7FF2C474" w14:textId="77777777" w:rsidTr="00624D26">
        <w:tc>
          <w:tcPr>
            <w:tcW w:w="3969" w:type="dxa"/>
          </w:tcPr>
          <w:p w14:paraId="7873DF24" w14:textId="77777777" w:rsidR="009626FD" w:rsidRPr="0019613F" w:rsidRDefault="009626FD" w:rsidP="00C767E9">
            <w:pPr>
              <w:jc w:val="both"/>
              <w:rPr>
                <w:rFonts w:asciiTheme="majorBidi" w:hAnsiTheme="majorBidi" w:cstheme="majorBidi"/>
                <w:b/>
                <w:bCs/>
                <w:color w:val="C10000"/>
                <w:sz w:val="24"/>
                <w:szCs w:val="24"/>
                <w:lang w:val="en-US"/>
              </w:rPr>
            </w:pPr>
          </w:p>
        </w:tc>
        <w:tc>
          <w:tcPr>
            <w:tcW w:w="3969" w:type="dxa"/>
          </w:tcPr>
          <w:p w14:paraId="10445866"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8FFFF52"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767C9E04" w14:textId="77777777" w:rsidTr="00624D26">
        <w:tc>
          <w:tcPr>
            <w:tcW w:w="3969" w:type="dxa"/>
          </w:tcPr>
          <w:p w14:paraId="7A7475B9" w14:textId="1E49D9EC" w:rsidR="00C16B9F" w:rsidRPr="004332C7" w:rsidRDefault="00C16B9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På lørdage og søndage (undtagen under den Store Faste), på Herrens højtider, på de 50 glade dage og på alle dage uden faste, synger menigheden</w:t>
            </w:r>
            <w:r w:rsidR="00D511E5" w:rsidRPr="00C06844">
              <w:rPr>
                <w:rFonts w:asciiTheme="majorBidi" w:hAnsiTheme="majorBidi" w:cstheme="majorBidi"/>
                <w:color w:val="1F497D" w:themeColor="text2"/>
                <w:sz w:val="24"/>
                <w:szCs w:val="24"/>
              </w:rPr>
              <w:t>.</w:t>
            </w:r>
          </w:p>
        </w:tc>
        <w:tc>
          <w:tcPr>
            <w:tcW w:w="3969" w:type="dxa"/>
          </w:tcPr>
          <w:p w14:paraId="60D53BFB" w14:textId="4FACE220" w:rsidR="00A57D52" w:rsidRPr="004332C7" w:rsidRDefault="0067456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On Saturdays and Sundays (except during the Great Fast), on feasts of </w:t>
            </w:r>
            <w:proofErr w:type="spellStart"/>
            <w:r w:rsidRPr="00C06844">
              <w:rPr>
                <w:rFonts w:asciiTheme="majorBidi" w:hAnsiTheme="majorBidi" w:cstheme="majorBidi"/>
                <w:color w:val="1F497D" w:themeColor="text2"/>
                <w:sz w:val="24"/>
                <w:szCs w:val="24"/>
                <w:lang w:val="en-US"/>
              </w:rPr>
              <w:t>oaur</w:t>
            </w:r>
            <w:proofErr w:type="spellEnd"/>
            <w:r w:rsidRPr="00C06844">
              <w:rPr>
                <w:rFonts w:asciiTheme="majorBidi" w:hAnsiTheme="majorBidi" w:cstheme="majorBidi"/>
                <w:color w:val="1F497D" w:themeColor="text2"/>
                <w:sz w:val="24"/>
                <w:szCs w:val="24"/>
                <w:lang w:val="en-US"/>
              </w:rPr>
              <w:t xml:space="preserve"> Lord, on fifty </w:t>
            </w:r>
            <w:proofErr w:type="spellStart"/>
            <w:r w:rsidRPr="00C06844">
              <w:rPr>
                <w:rFonts w:asciiTheme="majorBidi" w:hAnsiTheme="majorBidi" w:cstheme="majorBidi"/>
                <w:color w:val="1F497D" w:themeColor="text2"/>
                <w:sz w:val="24"/>
                <w:szCs w:val="24"/>
                <w:lang w:val="en-US"/>
              </w:rPr>
              <w:t>joful</w:t>
            </w:r>
            <w:proofErr w:type="spellEnd"/>
            <w:r w:rsidRPr="00C06844">
              <w:rPr>
                <w:rFonts w:asciiTheme="majorBidi" w:hAnsiTheme="majorBidi" w:cstheme="majorBidi"/>
                <w:color w:val="1F497D" w:themeColor="text2"/>
                <w:sz w:val="24"/>
                <w:szCs w:val="24"/>
                <w:lang w:val="en-US"/>
              </w:rPr>
              <w:t xml:space="preserve"> days and on all </w:t>
            </w:r>
            <w:proofErr w:type="spellStart"/>
            <w:r w:rsidRPr="00C06844">
              <w:rPr>
                <w:rFonts w:asciiTheme="majorBidi" w:hAnsiTheme="majorBidi" w:cstheme="majorBidi"/>
                <w:color w:val="1F497D" w:themeColor="text2"/>
                <w:sz w:val="24"/>
                <w:szCs w:val="24"/>
                <w:lang w:val="en-US"/>
              </w:rPr>
              <w:t>non fasting</w:t>
            </w:r>
            <w:proofErr w:type="spellEnd"/>
            <w:r w:rsidRPr="00C06844">
              <w:rPr>
                <w:rFonts w:asciiTheme="majorBidi" w:hAnsiTheme="majorBidi" w:cstheme="majorBidi"/>
                <w:color w:val="1F497D" w:themeColor="text2"/>
                <w:sz w:val="24"/>
                <w:szCs w:val="24"/>
                <w:lang w:val="en-US"/>
              </w:rPr>
              <w:t xml:space="preserve"> days, the people chant</w:t>
            </w:r>
          </w:p>
        </w:tc>
        <w:tc>
          <w:tcPr>
            <w:tcW w:w="2552" w:type="dxa"/>
          </w:tcPr>
          <w:p w14:paraId="6F6AFD19" w14:textId="011BB05F" w:rsidR="00A57D52" w:rsidRPr="00C06844" w:rsidRDefault="00674567"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يقول الشعب في أيام السبوت والآحاد </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ما</w:t>
            </w:r>
            <w:r w:rsidR="009D7612"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عدا في سبوت وآحاد الصوم الكبير</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وفي</w:t>
            </w:r>
            <w:r w:rsidR="009D7612"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الأعياد السيدية والخمسين وكل أيام الافطار</w:t>
            </w:r>
          </w:p>
        </w:tc>
      </w:tr>
      <w:tr w:rsidR="00A57D52" w:rsidRPr="004332C7" w14:paraId="723ADA09" w14:textId="77777777" w:rsidTr="00624D26">
        <w:tc>
          <w:tcPr>
            <w:tcW w:w="3969" w:type="dxa"/>
          </w:tcPr>
          <w:p w14:paraId="34BA087B" w14:textId="66D6351C" w:rsidR="00674567"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674567" w:rsidRPr="004332C7">
              <w:rPr>
                <w:rFonts w:asciiTheme="majorBidi" w:hAnsiTheme="majorBidi" w:cstheme="majorBidi"/>
                <w:b/>
                <w:bCs/>
                <w:color w:val="C10000"/>
                <w:sz w:val="24"/>
                <w:szCs w:val="24"/>
              </w:rPr>
              <w:t>:</w:t>
            </w:r>
          </w:p>
          <w:p w14:paraId="0A3F2156" w14:textId="77777777" w:rsidR="00A57D52" w:rsidRPr="0017255D" w:rsidRDefault="00674567"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Halleluja! Denne er dagen, som Herren har gjort, lad os juble og glæde os på den. O  Herre, frels os,   o Herre, gør vore veje lige. </w:t>
            </w:r>
            <w:r w:rsidRPr="0017255D">
              <w:rPr>
                <w:rFonts w:asciiTheme="majorBidi" w:hAnsiTheme="majorBidi" w:cstheme="majorBidi"/>
                <w:sz w:val="24"/>
                <w:szCs w:val="24"/>
              </w:rPr>
              <w:t>Velsignet den, der kommer i Herrens  navn. Halleluja.</w:t>
            </w:r>
          </w:p>
          <w:p w14:paraId="25C6FC10" w14:textId="32EEA840" w:rsidR="0017255D" w:rsidRPr="00C41C50" w:rsidRDefault="0017255D"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 xml:space="preserve">(Alleluia Fai Pe Penhoue ita ep choice thameof marin thelil enten O nof emmon enkhetf O epchoice ek ei nahmen O epchoice ei soten nin moiit ef ezmaaroet engi fi ethneo khen ephran em epchoice. </w:t>
            </w:r>
            <w:r w:rsidRPr="00C41C50">
              <w:rPr>
                <w:rFonts w:asciiTheme="majorBidi" w:hAnsiTheme="majorBidi" w:cstheme="majorBidi"/>
                <w:b/>
                <w:bCs/>
                <w:color w:val="00B050"/>
                <w:sz w:val="24"/>
                <w:szCs w:val="24"/>
                <w:lang w:val="en-US"/>
              </w:rPr>
              <w:t>Alleluia)</w:t>
            </w:r>
          </w:p>
        </w:tc>
        <w:tc>
          <w:tcPr>
            <w:tcW w:w="3969" w:type="dxa"/>
          </w:tcPr>
          <w:p w14:paraId="7158B470" w14:textId="77777777" w:rsidR="00674567" w:rsidRPr="004332C7" w:rsidRDefault="0067456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45E1543" w14:textId="77777777" w:rsidR="00674567" w:rsidRDefault="00674567" w:rsidP="00906FE5">
            <w:pPr>
              <w:jc w:val="both"/>
              <w:rPr>
                <w:rFonts w:asciiTheme="majorBidi" w:hAnsiTheme="majorBidi" w:cstheme="majorBidi"/>
                <w:sz w:val="24"/>
                <w:szCs w:val="24"/>
                <w:rtl/>
                <w:lang w:val="en-US"/>
              </w:rPr>
            </w:pPr>
            <w:r w:rsidRPr="004332C7">
              <w:rPr>
                <w:rFonts w:asciiTheme="majorBidi" w:hAnsiTheme="majorBidi" w:cstheme="majorBidi"/>
                <w:color w:val="000000"/>
                <w:sz w:val="24"/>
                <w:szCs w:val="24"/>
                <w:lang w:val="en-US"/>
              </w:rPr>
              <w:t>Alleluia. This is the day that the Lord has made. Let us rejoice and be glad in it. O Lord, save us. O Lord, straighten our ways.</w:t>
            </w:r>
            <w:r w:rsidR="00906FE5">
              <w:rPr>
                <w:rFonts w:asciiTheme="majorBidi" w:hAnsiTheme="majorBidi" w:cstheme="majorBidi"/>
                <w:color w:val="000000"/>
                <w:sz w:val="24"/>
                <w:szCs w:val="24"/>
                <w:lang w:val="en-US"/>
              </w:rPr>
              <w:t xml:space="preserve"> </w:t>
            </w:r>
            <w:r w:rsidRPr="004332C7">
              <w:rPr>
                <w:rFonts w:asciiTheme="majorBidi" w:hAnsiTheme="majorBidi" w:cstheme="majorBidi"/>
                <w:sz w:val="24"/>
                <w:szCs w:val="24"/>
                <w:lang w:val="en-US"/>
              </w:rPr>
              <w:t xml:space="preserve">Blessed is He, who comes in the name of the Lord. </w:t>
            </w:r>
            <w:r w:rsidRPr="00906FE5">
              <w:rPr>
                <w:rFonts w:asciiTheme="majorBidi" w:hAnsiTheme="majorBidi" w:cstheme="majorBidi"/>
                <w:sz w:val="24"/>
                <w:szCs w:val="24"/>
                <w:lang w:val="en-US"/>
              </w:rPr>
              <w:t>Alleluia.</w:t>
            </w:r>
          </w:p>
          <w:p w14:paraId="5DC0A7FC" w14:textId="34845A72" w:rsidR="0017255D" w:rsidRPr="00C41C50" w:rsidRDefault="0017255D" w:rsidP="00906FE5">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 xml:space="preserve">(Alleluia Fai Pe </w:t>
            </w:r>
            <w:proofErr w:type="spellStart"/>
            <w:r w:rsidRPr="00C41C50">
              <w:rPr>
                <w:rFonts w:asciiTheme="majorBidi" w:hAnsiTheme="majorBidi" w:cstheme="majorBidi"/>
                <w:b/>
                <w:bCs/>
                <w:color w:val="00B050"/>
                <w:sz w:val="24"/>
                <w:szCs w:val="24"/>
                <w:lang w:val="en-US"/>
              </w:rPr>
              <w:t>Penhoue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ita</w:t>
            </w:r>
            <w:proofErr w:type="spellEnd"/>
            <w:r w:rsidRPr="00C41C50">
              <w:rPr>
                <w:rFonts w:asciiTheme="majorBidi" w:hAnsiTheme="majorBidi" w:cstheme="majorBidi"/>
                <w:b/>
                <w:bCs/>
                <w:color w:val="00B050"/>
                <w:sz w:val="24"/>
                <w:szCs w:val="24"/>
                <w:lang w:val="en-US"/>
              </w:rPr>
              <w:t xml:space="preserve"> ep choice </w:t>
            </w:r>
            <w:proofErr w:type="spellStart"/>
            <w:r w:rsidRPr="00C41C50">
              <w:rPr>
                <w:rFonts w:asciiTheme="majorBidi" w:hAnsiTheme="majorBidi" w:cstheme="majorBidi"/>
                <w:b/>
                <w:bCs/>
                <w:color w:val="00B050"/>
                <w:sz w:val="24"/>
                <w:szCs w:val="24"/>
                <w:lang w:val="en-US"/>
              </w:rPr>
              <w:t>thameof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marin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thelil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enten</w:t>
            </w:r>
            <w:proofErr w:type="spellEnd"/>
            <w:r w:rsidRPr="00C41C50">
              <w:rPr>
                <w:rFonts w:asciiTheme="majorBidi" w:hAnsiTheme="majorBidi" w:cstheme="majorBidi"/>
                <w:b/>
                <w:bCs/>
                <w:color w:val="00B050"/>
                <w:sz w:val="24"/>
                <w:szCs w:val="24"/>
                <w:lang w:val="en-US"/>
              </w:rPr>
              <w:t xml:space="preserve"> O </w:t>
            </w:r>
            <w:proofErr w:type="spellStart"/>
            <w:r w:rsidRPr="00C41C50">
              <w:rPr>
                <w:rFonts w:asciiTheme="majorBidi" w:hAnsiTheme="majorBidi" w:cstheme="majorBidi"/>
                <w:b/>
                <w:bCs/>
                <w:color w:val="00B050"/>
                <w:sz w:val="24"/>
                <w:szCs w:val="24"/>
                <w:lang w:val="en-US"/>
              </w:rPr>
              <w:t>nof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enkhetf</w:t>
            </w:r>
            <w:proofErr w:type="spellEnd"/>
            <w:r w:rsidRPr="00C41C50">
              <w:rPr>
                <w:rFonts w:asciiTheme="majorBidi" w:hAnsiTheme="majorBidi" w:cstheme="majorBidi"/>
                <w:b/>
                <w:bCs/>
                <w:color w:val="00B050"/>
                <w:sz w:val="24"/>
                <w:szCs w:val="24"/>
                <w:lang w:val="en-US"/>
              </w:rPr>
              <w:t xml:space="preserve"> O </w:t>
            </w:r>
            <w:proofErr w:type="spellStart"/>
            <w:r w:rsidRPr="00C41C50">
              <w:rPr>
                <w:rFonts w:asciiTheme="majorBidi" w:hAnsiTheme="majorBidi" w:cstheme="majorBidi"/>
                <w:b/>
                <w:bCs/>
                <w:color w:val="00B050"/>
                <w:sz w:val="24"/>
                <w:szCs w:val="24"/>
                <w:lang w:val="en-US"/>
              </w:rPr>
              <w:t>epchoice</w:t>
            </w:r>
            <w:proofErr w:type="spellEnd"/>
            <w:r w:rsidRPr="00C41C50">
              <w:rPr>
                <w:rFonts w:asciiTheme="majorBidi" w:hAnsiTheme="majorBidi" w:cstheme="majorBidi"/>
                <w:b/>
                <w:bCs/>
                <w:color w:val="00B050"/>
                <w:sz w:val="24"/>
                <w:szCs w:val="24"/>
                <w:lang w:val="en-US"/>
              </w:rPr>
              <w:t xml:space="preserve"> ek </w:t>
            </w:r>
            <w:proofErr w:type="spellStart"/>
            <w:r w:rsidRPr="00C41C50">
              <w:rPr>
                <w:rFonts w:asciiTheme="majorBidi" w:hAnsiTheme="majorBidi" w:cstheme="majorBidi"/>
                <w:b/>
                <w:bCs/>
                <w:color w:val="00B050"/>
                <w:sz w:val="24"/>
                <w:szCs w:val="24"/>
                <w:lang w:val="en-US"/>
              </w:rPr>
              <w:t>ei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nahmen</w:t>
            </w:r>
            <w:proofErr w:type="spellEnd"/>
            <w:r w:rsidRPr="00C41C50">
              <w:rPr>
                <w:rFonts w:asciiTheme="majorBidi" w:hAnsiTheme="majorBidi" w:cstheme="majorBidi"/>
                <w:b/>
                <w:bCs/>
                <w:color w:val="00B050"/>
                <w:sz w:val="24"/>
                <w:szCs w:val="24"/>
                <w:lang w:val="en-US"/>
              </w:rPr>
              <w:t xml:space="preserve"> O </w:t>
            </w:r>
            <w:proofErr w:type="spellStart"/>
            <w:r w:rsidRPr="00C41C50">
              <w:rPr>
                <w:rFonts w:asciiTheme="majorBidi" w:hAnsiTheme="majorBidi" w:cstheme="majorBidi"/>
                <w:b/>
                <w:bCs/>
                <w:color w:val="00B050"/>
                <w:sz w:val="24"/>
                <w:szCs w:val="24"/>
                <w:lang w:val="en-US"/>
              </w:rPr>
              <w:t>epchoice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soten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nin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moiit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ezmaaroet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engi</w:t>
            </w:r>
            <w:proofErr w:type="spellEnd"/>
            <w:r w:rsidRPr="00C41C50">
              <w:rPr>
                <w:rFonts w:asciiTheme="majorBidi" w:hAnsiTheme="majorBidi" w:cstheme="majorBidi"/>
                <w:b/>
                <w:bCs/>
                <w:color w:val="00B050"/>
                <w:sz w:val="24"/>
                <w:szCs w:val="24"/>
                <w:lang w:val="en-US"/>
              </w:rPr>
              <w:t xml:space="preserve"> fi </w:t>
            </w:r>
            <w:proofErr w:type="spellStart"/>
            <w:r w:rsidRPr="00C41C50">
              <w:rPr>
                <w:rFonts w:asciiTheme="majorBidi" w:hAnsiTheme="majorBidi" w:cstheme="majorBidi"/>
                <w:b/>
                <w:bCs/>
                <w:color w:val="00B050"/>
                <w:sz w:val="24"/>
                <w:szCs w:val="24"/>
                <w:lang w:val="en-US"/>
              </w:rPr>
              <w:t>ethneo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ephran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epchoice</w:t>
            </w:r>
            <w:proofErr w:type="spellEnd"/>
            <w:r w:rsidRPr="00C41C50">
              <w:rPr>
                <w:rFonts w:asciiTheme="majorBidi" w:hAnsiTheme="majorBidi" w:cstheme="majorBidi"/>
                <w:b/>
                <w:bCs/>
                <w:color w:val="00B050"/>
                <w:sz w:val="24"/>
                <w:szCs w:val="24"/>
                <w:lang w:val="en-US"/>
              </w:rPr>
              <w:t>. Alleluia)</w:t>
            </w:r>
          </w:p>
        </w:tc>
        <w:tc>
          <w:tcPr>
            <w:tcW w:w="2552" w:type="dxa"/>
          </w:tcPr>
          <w:p w14:paraId="2DBBBA80" w14:textId="77777777" w:rsidR="00674567" w:rsidRPr="006D1E9F" w:rsidRDefault="00674567" w:rsidP="0017255D">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000000"/>
                <w:sz w:val="24"/>
                <w:szCs w:val="24"/>
                <w:lang w:val="en-US"/>
              </w:rPr>
              <w:t>:</w:t>
            </w:r>
          </w:p>
          <w:p w14:paraId="2BEE5C69" w14:textId="77777777" w:rsidR="0037645D" w:rsidRDefault="00674567" w:rsidP="0017255D">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هلليلويا هذا هو اليوم الذي صنعه</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الرب. فلنفرح ونبتهج فيه. يا رب</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خلصنا. يا رب سهل سبلنا</w:t>
            </w:r>
            <w:r w:rsidRPr="006D1E9F">
              <w:rPr>
                <w:rFonts w:asciiTheme="majorBidi" w:hAnsiTheme="majorBidi" w:cstheme="majorBidi"/>
                <w:b/>
                <w:bCs/>
                <w:color w:val="000000"/>
                <w:sz w:val="24"/>
                <w:szCs w:val="24"/>
                <w:lang w:val="en-US"/>
              </w:rPr>
              <w:t>.</w:t>
            </w:r>
            <w:r w:rsidR="002C0799" w:rsidRPr="006D1E9F">
              <w:rPr>
                <w:rFonts w:asciiTheme="majorBidi" w:hAnsiTheme="majorBidi" w:cstheme="majorBidi" w:hint="cs"/>
                <w:b/>
                <w:bCs/>
                <w:color w:val="000000"/>
                <w:sz w:val="24"/>
                <w:szCs w:val="24"/>
                <w:rtl/>
                <w:lang w:val="en-US"/>
              </w:rPr>
              <w:t xml:space="preserve"> </w:t>
            </w:r>
            <w:r w:rsidR="0037645D" w:rsidRPr="006D1E9F">
              <w:rPr>
                <w:rFonts w:asciiTheme="majorBidi" w:hAnsiTheme="majorBidi" w:cstheme="majorBidi"/>
                <w:b/>
                <w:bCs/>
                <w:sz w:val="24"/>
                <w:szCs w:val="24"/>
                <w:rtl/>
              </w:rPr>
              <w:t>مبارك الآتي باسم الرب. هلليلويا</w:t>
            </w:r>
            <w:r w:rsidR="0037645D" w:rsidRPr="006D1E9F">
              <w:rPr>
                <w:rFonts w:asciiTheme="majorBidi" w:hAnsiTheme="majorBidi" w:cstheme="majorBidi"/>
                <w:b/>
                <w:bCs/>
                <w:sz w:val="24"/>
                <w:szCs w:val="24"/>
                <w:lang w:val="en-US"/>
              </w:rPr>
              <w:t>.</w:t>
            </w:r>
          </w:p>
          <w:p w14:paraId="51FB6184" w14:textId="0CBCA72A" w:rsidR="0017255D" w:rsidRPr="0017255D" w:rsidRDefault="0017255D" w:rsidP="0017255D">
            <w:pPr>
              <w:autoSpaceDE w:val="0"/>
              <w:autoSpaceDN w:val="0"/>
              <w:bidi/>
              <w:adjustRightInd w:val="0"/>
              <w:jc w:val="both"/>
              <w:rPr>
                <w:rFonts w:asciiTheme="majorBidi" w:hAnsiTheme="majorBidi" w:cs="Times New Roman"/>
                <w:b/>
                <w:bCs/>
                <w:color w:val="00B050"/>
                <w:sz w:val="24"/>
                <w:szCs w:val="24"/>
                <w:rtl/>
                <w:lang w:val="en-US" w:bidi="ar-EG"/>
              </w:rPr>
            </w:pPr>
            <w:r w:rsidRPr="0017255D">
              <w:rPr>
                <w:rFonts w:asciiTheme="majorBidi" w:hAnsiTheme="majorBidi" w:cstheme="majorBidi" w:hint="cs"/>
                <w:b/>
                <w:bCs/>
                <w:color w:val="00B050"/>
                <w:sz w:val="24"/>
                <w:szCs w:val="24"/>
                <w:rtl/>
                <w:lang w:val="en-US" w:bidi="ar-EG"/>
              </w:rPr>
              <w:t>(</w:t>
            </w:r>
            <w:r w:rsidRPr="0017255D">
              <w:rPr>
                <w:rFonts w:asciiTheme="majorBidi" w:hAnsiTheme="majorBidi" w:cs="Times New Roman"/>
                <w:b/>
                <w:bCs/>
                <w:color w:val="00B050"/>
                <w:sz w:val="24"/>
                <w:szCs w:val="24"/>
                <w:rtl/>
                <w:lang w:val="en-US" w:bidi="ar-EG"/>
              </w:rPr>
              <w:t>الليلويا</w:t>
            </w:r>
            <w:r w:rsidRPr="0017255D">
              <w:rPr>
                <w:rFonts w:asciiTheme="majorBidi" w:hAnsiTheme="majorBidi" w:cs="Times New Roman" w:hint="cs"/>
                <w:b/>
                <w:bCs/>
                <w:color w:val="00B050"/>
                <w:sz w:val="24"/>
                <w:szCs w:val="24"/>
                <w:rtl/>
                <w:lang w:val="en-US" w:bidi="ar-EG"/>
              </w:rPr>
              <w:t xml:space="preserve"> </w:t>
            </w:r>
            <w:r w:rsidRPr="0017255D">
              <w:rPr>
                <w:rFonts w:asciiTheme="majorBidi" w:hAnsiTheme="majorBidi" w:cs="Times New Roman"/>
                <w:b/>
                <w:bCs/>
                <w:color w:val="00B050"/>
                <w:sz w:val="24"/>
                <w:szCs w:val="24"/>
                <w:rtl/>
                <w:lang w:val="en-US" w:bidi="ar-EG"/>
              </w:rPr>
              <w:t>فاي بى بيئيهؤو إيطا بشويس ثاميوف مارين ثيليل انتين أو نوف إممون إنخيتف أو إبشويس إيك إي ناهمين أو إبشويس إيك إي سوتين نين مويت</w:t>
            </w:r>
            <w:r w:rsidRPr="0017255D">
              <w:rPr>
                <w:rFonts w:asciiTheme="majorBidi" w:hAnsiTheme="majorBidi" w:cs="Times New Roman" w:hint="cs"/>
                <w:b/>
                <w:bCs/>
                <w:color w:val="00B050"/>
                <w:sz w:val="24"/>
                <w:szCs w:val="24"/>
                <w:rtl/>
                <w:lang w:val="en-US" w:bidi="ar-EG"/>
              </w:rPr>
              <w:t xml:space="preserve"> </w:t>
            </w:r>
            <w:r w:rsidRPr="0017255D">
              <w:rPr>
                <w:rFonts w:asciiTheme="majorBidi" w:hAnsiTheme="majorBidi" w:cs="Times New Roman"/>
                <w:b/>
                <w:bCs/>
                <w:color w:val="00B050"/>
                <w:sz w:val="24"/>
                <w:szCs w:val="24"/>
                <w:rtl/>
                <w:lang w:val="en-US" w:bidi="ar-EG"/>
              </w:rPr>
              <w:t>إف إزماروؤوت إنجى فيئثنيو خين إفران إم إبشويس</w:t>
            </w:r>
            <w:r w:rsidRPr="0017255D">
              <w:rPr>
                <w:rFonts w:asciiTheme="majorBidi" w:hAnsiTheme="majorBidi" w:cs="Times New Roman"/>
                <w:b/>
                <w:bCs/>
                <w:color w:val="00B050"/>
                <w:sz w:val="24"/>
                <w:szCs w:val="24"/>
                <w:lang w:val="en-US" w:bidi="ar-EG"/>
              </w:rPr>
              <w:t xml:space="preserve"> </w:t>
            </w:r>
          </w:p>
          <w:p w14:paraId="42F954E6" w14:textId="24CAA22F" w:rsidR="0017255D" w:rsidRPr="006D1E9F" w:rsidRDefault="0017255D" w:rsidP="0017255D">
            <w:pPr>
              <w:autoSpaceDE w:val="0"/>
              <w:autoSpaceDN w:val="0"/>
              <w:bidi/>
              <w:adjustRightInd w:val="0"/>
              <w:jc w:val="both"/>
              <w:rPr>
                <w:rFonts w:asciiTheme="majorBidi" w:hAnsiTheme="majorBidi" w:cstheme="majorBidi"/>
                <w:b/>
                <w:bCs/>
                <w:color w:val="000000"/>
                <w:sz w:val="24"/>
                <w:szCs w:val="24"/>
                <w:rtl/>
                <w:lang w:val="en-US" w:bidi="ar-EG"/>
              </w:rPr>
            </w:pPr>
            <w:r w:rsidRPr="0017255D">
              <w:rPr>
                <w:rFonts w:asciiTheme="majorBidi" w:hAnsiTheme="majorBidi" w:cs="Times New Roman"/>
                <w:b/>
                <w:bCs/>
                <w:color w:val="00B050"/>
                <w:sz w:val="24"/>
                <w:szCs w:val="24"/>
                <w:rtl/>
                <w:lang w:val="en-US" w:bidi="ar-EG"/>
              </w:rPr>
              <w:t>الليلويا</w:t>
            </w:r>
            <w:r w:rsidRPr="0017255D">
              <w:rPr>
                <w:rFonts w:asciiTheme="majorBidi" w:hAnsiTheme="majorBidi" w:cstheme="majorBidi" w:hint="cs"/>
                <w:b/>
                <w:bCs/>
                <w:color w:val="00B050"/>
                <w:sz w:val="24"/>
                <w:szCs w:val="24"/>
                <w:rtl/>
                <w:lang w:val="en-US" w:bidi="ar-EG"/>
              </w:rPr>
              <w:t>)</w:t>
            </w:r>
          </w:p>
        </w:tc>
      </w:tr>
      <w:tr w:rsidR="009626FD" w:rsidRPr="004332C7" w14:paraId="242E26EC" w14:textId="77777777" w:rsidTr="00624D26">
        <w:tc>
          <w:tcPr>
            <w:tcW w:w="3969" w:type="dxa"/>
          </w:tcPr>
          <w:p w14:paraId="3699D8E6"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722C366"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BAF03B6"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7B86599A" w14:textId="77777777" w:rsidTr="00624D26">
        <w:tc>
          <w:tcPr>
            <w:tcW w:w="3969" w:type="dxa"/>
          </w:tcPr>
          <w:p w14:paraId="748565A7" w14:textId="2761A2AD" w:rsidR="00A57D52" w:rsidRPr="004332C7" w:rsidRDefault="0037645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På alle fastedage og onsdage og fredage siger menigheden</w:t>
            </w:r>
            <w:r w:rsidR="0074609C" w:rsidRPr="00C06844">
              <w:rPr>
                <w:rFonts w:asciiTheme="majorBidi" w:hAnsiTheme="majorBidi" w:cstheme="majorBidi"/>
                <w:color w:val="1F497D" w:themeColor="text2"/>
                <w:sz w:val="24"/>
                <w:szCs w:val="24"/>
              </w:rPr>
              <w:t>:</w:t>
            </w:r>
          </w:p>
        </w:tc>
        <w:tc>
          <w:tcPr>
            <w:tcW w:w="3969" w:type="dxa"/>
          </w:tcPr>
          <w:p w14:paraId="3C99B6BF" w14:textId="09169D56" w:rsidR="00A57D52" w:rsidRPr="004332C7" w:rsidRDefault="0067456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On fasting days (except the weekdays of the Great Fast and Jonah’s Fast) and on Saturdays and Sundays during the Great Fast, the people chant the </w:t>
            </w:r>
            <w:proofErr w:type="gramStart"/>
            <w:r w:rsidRPr="00C06844">
              <w:rPr>
                <w:rFonts w:asciiTheme="majorBidi" w:hAnsiTheme="majorBidi" w:cstheme="majorBidi"/>
                <w:color w:val="1F497D" w:themeColor="text2"/>
                <w:sz w:val="24"/>
                <w:szCs w:val="24"/>
                <w:lang w:val="en-US"/>
              </w:rPr>
              <w:t>following;</w:t>
            </w:r>
            <w:proofErr w:type="gramEnd"/>
          </w:p>
        </w:tc>
        <w:tc>
          <w:tcPr>
            <w:tcW w:w="2552" w:type="dxa"/>
          </w:tcPr>
          <w:p w14:paraId="7004999F" w14:textId="5B68E746" w:rsidR="00A57D52" w:rsidRPr="00C06844" w:rsidRDefault="00674567" w:rsidP="002C079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وفي أيام الأصوام </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ما عدا أيام الصوم الكبير</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وصوم يونان</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وفي سبوت وآحاد الصوم</w:t>
            </w:r>
            <w:r w:rsidR="002C0799"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الكبير، يقولون الآتي</w:t>
            </w:r>
          </w:p>
        </w:tc>
      </w:tr>
      <w:tr w:rsidR="00A57D52" w:rsidRPr="004332C7" w14:paraId="75C0D4DF" w14:textId="77777777" w:rsidTr="00624D26">
        <w:tc>
          <w:tcPr>
            <w:tcW w:w="3969" w:type="dxa"/>
          </w:tcPr>
          <w:p w14:paraId="167C274D" w14:textId="67B02E3E" w:rsidR="0037645D"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37645D" w:rsidRPr="004332C7">
              <w:rPr>
                <w:rFonts w:asciiTheme="majorBidi" w:hAnsiTheme="majorBidi" w:cstheme="majorBidi"/>
                <w:b/>
                <w:bCs/>
                <w:color w:val="C10000"/>
                <w:sz w:val="24"/>
                <w:szCs w:val="24"/>
              </w:rPr>
              <w:t>:</w:t>
            </w:r>
          </w:p>
          <w:p w14:paraId="0A024261" w14:textId="77777777" w:rsidR="00A57D52" w:rsidRDefault="0037645D" w:rsidP="00C767E9">
            <w:pPr>
              <w:jc w:val="both"/>
              <w:rPr>
                <w:rFonts w:asciiTheme="majorBidi" w:hAnsiTheme="majorBidi" w:cstheme="majorBidi"/>
                <w:sz w:val="24"/>
                <w:szCs w:val="24"/>
              </w:rPr>
            </w:pPr>
            <w:r w:rsidRPr="004332C7">
              <w:rPr>
                <w:rFonts w:asciiTheme="majorBidi" w:hAnsiTheme="majorBidi" w:cstheme="majorBidi"/>
                <w:sz w:val="24"/>
                <w:szCs w:val="24"/>
              </w:rPr>
              <w:t>Halleluja, et menneskes tanker vil åbenbare dig, Herre, og resten af hans tanker holder fest hos dig. Modtag ofrene og frembærelserne, Halleluja.</w:t>
            </w:r>
          </w:p>
          <w:p w14:paraId="6C285810" w14:textId="13B92C01" w:rsidR="00FA3CCE" w:rsidRPr="00C41C50" w:rsidRDefault="00FA3CCE"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(Allelui Gi ephmephei en oromi ef ei o-onh nak ephol epchoice o-oh epsogb enti o-mephei ef ei ershai nak ni theseya ni epros fora shopo erok. Alleluia)</w:t>
            </w:r>
          </w:p>
        </w:tc>
        <w:tc>
          <w:tcPr>
            <w:tcW w:w="3969" w:type="dxa"/>
          </w:tcPr>
          <w:p w14:paraId="462AFD78" w14:textId="77777777" w:rsidR="00674567" w:rsidRPr="004332C7" w:rsidRDefault="0067456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4B37878" w14:textId="77777777" w:rsidR="00A57D52" w:rsidRDefault="00674567" w:rsidP="00C767E9">
            <w:pPr>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Alleluia. The thought of man shall confess to You O Lord, and the remainder of thought shall keep a feast to You. The sacrifices and the offerings receive them to Yourself. Alleluia.</w:t>
            </w:r>
          </w:p>
          <w:p w14:paraId="62C74609" w14:textId="1DE7CC5A" w:rsidR="0017255D" w:rsidRPr="00C41C50" w:rsidRDefault="0017255D"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(Allelui Gi ephmephei en oromi ef ei o-onh nak ephol epchoice o-oh epsogb enti o-mephei ef ei ershai nak ni theseya</w:t>
            </w:r>
            <w:r w:rsidR="00FA3CCE" w:rsidRPr="00C41C50">
              <w:rPr>
                <w:rFonts w:asciiTheme="majorBidi" w:hAnsiTheme="majorBidi" w:cstheme="majorBidi"/>
                <w:b/>
                <w:bCs/>
                <w:color w:val="00B050"/>
                <w:sz w:val="24"/>
                <w:szCs w:val="24"/>
              </w:rPr>
              <w:t xml:space="preserve"> ni epros fora shopo erok. Alleluia)</w:t>
            </w:r>
          </w:p>
        </w:tc>
        <w:tc>
          <w:tcPr>
            <w:tcW w:w="2552" w:type="dxa"/>
          </w:tcPr>
          <w:p w14:paraId="2DA3D2E2" w14:textId="77777777" w:rsidR="00674567" w:rsidRPr="0019613F" w:rsidRDefault="00674567" w:rsidP="0017255D">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rPr>
              <w:t>:</w:t>
            </w:r>
          </w:p>
          <w:p w14:paraId="2093B5C1" w14:textId="77777777" w:rsidR="00A57D52" w:rsidRPr="0019613F" w:rsidRDefault="00674567" w:rsidP="0017255D">
            <w:pPr>
              <w:autoSpaceDE w:val="0"/>
              <w:autoSpaceDN w:val="0"/>
              <w:bidi/>
              <w:adjustRightInd w:val="0"/>
              <w:jc w:val="both"/>
              <w:rPr>
                <w:rFonts w:asciiTheme="majorBidi" w:hAnsiTheme="majorBidi" w:cstheme="majorBidi"/>
                <w:b/>
                <w:bCs/>
                <w:color w:val="000000"/>
                <w:sz w:val="24"/>
                <w:szCs w:val="24"/>
              </w:rPr>
            </w:pPr>
            <w:r w:rsidRPr="006D1E9F">
              <w:rPr>
                <w:rFonts w:asciiTheme="majorBidi" w:hAnsiTheme="majorBidi" w:cstheme="majorBidi"/>
                <w:b/>
                <w:bCs/>
                <w:color w:val="000000"/>
                <w:sz w:val="24"/>
                <w:szCs w:val="24"/>
                <w:rtl/>
              </w:rPr>
              <w:t>هلليلويا. إن فكر الإنسان يعترف</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لك يا رب، وبقية الفكر تعيد لك</w:t>
            </w:r>
            <w:r w:rsidRPr="0019613F">
              <w:rPr>
                <w:rFonts w:asciiTheme="majorBidi" w:hAnsiTheme="majorBidi" w:cstheme="majorBidi"/>
                <w:b/>
                <w:bCs/>
                <w:color w:val="000000"/>
                <w:sz w:val="24"/>
                <w:szCs w:val="24"/>
              </w:rPr>
              <w:t>.</w:t>
            </w:r>
            <w:r w:rsidR="002C079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الذبائح والقرابين اقبلها إليك</w:t>
            </w:r>
            <w:r w:rsidRPr="0019613F">
              <w:rPr>
                <w:rFonts w:asciiTheme="majorBidi" w:hAnsiTheme="majorBidi" w:cstheme="majorBidi"/>
                <w:b/>
                <w:bCs/>
                <w:color w:val="000000"/>
                <w:sz w:val="24"/>
                <w:szCs w:val="24"/>
              </w:rPr>
              <w:t>.</w:t>
            </w:r>
            <w:r w:rsidR="002C0799"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هلليلويا</w:t>
            </w:r>
            <w:r w:rsidRPr="0019613F">
              <w:rPr>
                <w:rFonts w:asciiTheme="majorBidi" w:hAnsiTheme="majorBidi" w:cstheme="majorBidi"/>
                <w:b/>
                <w:bCs/>
                <w:color w:val="000000"/>
                <w:sz w:val="24"/>
                <w:szCs w:val="24"/>
              </w:rPr>
              <w:t>.</w:t>
            </w:r>
          </w:p>
          <w:p w14:paraId="11D6BA96" w14:textId="1C1A0F9A" w:rsidR="0017255D" w:rsidRPr="006D1E9F" w:rsidRDefault="0017255D" w:rsidP="0017255D">
            <w:pPr>
              <w:autoSpaceDE w:val="0"/>
              <w:autoSpaceDN w:val="0"/>
              <w:bidi/>
              <w:adjustRightInd w:val="0"/>
              <w:jc w:val="both"/>
              <w:rPr>
                <w:rFonts w:asciiTheme="majorBidi" w:hAnsiTheme="majorBidi" w:cstheme="majorBidi"/>
                <w:b/>
                <w:bCs/>
                <w:color w:val="000000"/>
                <w:sz w:val="24"/>
                <w:szCs w:val="24"/>
                <w:rtl/>
                <w:lang w:val="en-US" w:bidi="ar-EG"/>
              </w:rPr>
            </w:pPr>
            <w:r w:rsidRPr="0017255D">
              <w:rPr>
                <w:rFonts w:asciiTheme="majorBidi" w:hAnsiTheme="majorBidi" w:cstheme="majorBidi" w:hint="cs"/>
                <w:b/>
                <w:bCs/>
                <w:color w:val="00B050"/>
                <w:sz w:val="24"/>
                <w:szCs w:val="24"/>
                <w:rtl/>
                <w:lang w:val="en-US" w:bidi="ar-EG"/>
              </w:rPr>
              <w:t>(</w:t>
            </w:r>
            <w:r w:rsidRPr="0017255D">
              <w:rPr>
                <w:rFonts w:asciiTheme="majorBidi" w:hAnsiTheme="majorBidi" w:cs="Times New Roman"/>
                <w:b/>
                <w:bCs/>
                <w:color w:val="00B050"/>
                <w:sz w:val="24"/>
                <w:szCs w:val="24"/>
                <w:rtl/>
                <w:lang w:val="en-US" w:bidi="ar-EG"/>
              </w:rPr>
              <w:t>الليلويا جى إفميفئى إن أورومى إف إى أؤونه ناك إيفول إبشويس أووه إبسوجب إنتى أو ميفئى إف إى إرشايناك نيثيسيا نى إبروس فورا شوبو إيروك</w:t>
            </w:r>
            <w:r w:rsidRPr="0017255D">
              <w:rPr>
                <w:rFonts w:asciiTheme="majorBidi" w:hAnsiTheme="majorBidi" w:cs="Times New Roman" w:hint="cs"/>
                <w:b/>
                <w:bCs/>
                <w:color w:val="00B050"/>
                <w:sz w:val="24"/>
                <w:szCs w:val="24"/>
                <w:rtl/>
                <w:lang w:val="en-US" w:bidi="ar-EG"/>
              </w:rPr>
              <w:t xml:space="preserve"> </w:t>
            </w:r>
            <w:r w:rsidRPr="0017255D">
              <w:rPr>
                <w:rFonts w:asciiTheme="majorBidi" w:hAnsiTheme="majorBidi" w:cs="Times New Roman"/>
                <w:b/>
                <w:bCs/>
                <w:color w:val="00B050"/>
                <w:sz w:val="24"/>
                <w:szCs w:val="24"/>
                <w:rtl/>
                <w:lang w:val="en-US" w:bidi="ar-EG"/>
              </w:rPr>
              <w:t xml:space="preserve"> الليلويا</w:t>
            </w:r>
            <w:r w:rsidRPr="0017255D">
              <w:rPr>
                <w:rFonts w:asciiTheme="majorBidi" w:hAnsiTheme="majorBidi" w:cstheme="majorBidi" w:hint="cs"/>
                <w:b/>
                <w:bCs/>
                <w:color w:val="00B050"/>
                <w:sz w:val="24"/>
                <w:szCs w:val="24"/>
                <w:rtl/>
                <w:lang w:val="en-US" w:bidi="ar-EG"/>
              </w:rPr>
              <w:t>)</w:t>
            </w:r>
          </w:p>
        </w:tc>
      </w:tr>
      <w:tr w:rsidR="009626FD" w:rsidRPr="004332C7" w14:paraId="4DCAF8D5" w14:textId="77777777" w:rsidTr="00624D26">
        <w:tc>
          <w:tcPr>
            <w:tcW w:w="3969" w:type="dxa"/>
          </w:tcPr>
          <w:p w14:paraId="0E0F83B7"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43CC90E" w14:textId="77777777" w:rsidR="009626FD" w:rsidRPr="0019613F" w:rsidRDefault="009626FD"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AF9D772" w14:textId="77777777" w:rsidR="009626FD" w:rsidRPr="006D1E9F" w:rsidRDefault="009626FD" w:rsidP="0017255D">
            <w:pPr>
              <w:autoSpaceDE w:val="0"/>
              <w:autoSpaceDN w:val="0"/>
              <w:bidi/>
              <w:adjustRightInd w:val="0"/>
              <w:jc w:val="both"/>
              <w:rPr>
                <w:rFonts w:asciiTheme="majorBidi" w:hAnsiTheme="majorBidi" w:cstheme="majorBidi"/>
                <w:b/>
                <w:bCs/>
                <w:color w:val="C10000"/>
                <w:sz w:val="24"/>
                <w:szCs w:val="24"/>
                <w:rtl/>
              </w:rPr>
            </w:pPr>
          </w:p>
        </w:tc>
      </w:tr>
      <w:tr w:rsidR="00A57D52" w:rsidRPr="0019613F" w14:paraId="5EAA376C" w14:textId="77777777" w:rsidTr="00624D26">
        <w:tc>
          <w:tcPr>
            <w:tcW w:w="3969" w:type="dxa"/>
          </w:tcPr>
          <w:p w14:paraId="4E8980FF" w14:textId="506098B5" w:rsidR="00A57D52" w:rsidRPr="00BB2126" w:rsidRDefault="0037645D" w:rsidP="00BB2126">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i den hellige 40-dages faste, undtagen søndagene, og på de</w:t>
            </w:r>
            <w:r w:rsidR="00BB2126"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3 Nineve-fastedage siger menigheden</w:t>
            </w:r>
            <w:r w:rsidR="0074609C" w:rsidRPr="00C06844">
              <w:rPr>
                <w:rFonts w:asciiTheme="majorBidi" w:hAnsiTheme="majorBidi" w:cstheme="majorBidi"/>
                <w:color w:val="1F497D" w:themeColor="text2"/>
                <w:sz w:val="24"/>
                <w:szCs w:val="24"/>
              </w:rPr>
              <w:t>:</w:t>
            </w:r>
          </w:p>
        </w:tc>
        <w:tc>
          <w:tcPr>
            <w:tcW w:w="3969" w:type="dxa"/>
          </w:tcPr>
          <w:p w14:paraId="0C26865D" w14:textId="67F5808F" w:rsidR="00A57D52" w:rsidRPr="004332C7" w:rsidRDefault="0067456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On fasting days of Jonah’s Fast and the Great Fast and, not including Saturdays and Sundays, the people chant the following</w:t>
            </w:r>
          </w:p>
        </w:tc>
        <w:tc>
          <w:tcPr>
            <w:tcW w:w="2552" w:type="dxa"/>
          </w:tcPr>
          <w:p w14:paraId="3CFD5B74" w14:textId="1B893EEF" w:rsidR="00A57D52" w:rsidRPr="00C06844" w:rsidRDefault="00674567" w:rsidP="002C079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صوم يونان وأيام الصوم الكبير، دون</w:t>
            </w:r>
            <w:r w:rsidR="002C0799" w:rsidRPr="00C06844">
              <w:rPr>
                <w:rFonts w:asciiTheme="majorBidi" w:hAnsiTheme="majorBidi" w:cstheme="majorBidi" w:hint="cs"/>
                <w:b/>
                <w:bCs/>
                <w:color w:val="1F497D" w:themeColor="text2"/>
                <w:sz w:val="24"/>
                <w:szCs w:val="24"/>
                <w:rtl/>
              </w:rPr>
              <w:t xml:space="preserve">: </w:t>
            </w:r>
            <w:r w:rsidR="002C0799"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سبوته وأحاده، يقال ما يلي</w:t>
            </w:r>
          </w:p>
        </w:tc>
      </w:tr>
      <w:tr w:rsidR="00A57D52" w:rsidRPr="0019613F" w14:paraId="106AEF50" w14:textId="77777777" w:rsidTr="00624D26">
        <w:tc>
          <w:tcPr>
            <w:tcW w:w="3969" w:type="dxa"/>
          </w:tcPr>
          <w:p w14:paraId="70032822" w14:textId="0957ACFF" w:rsidR="0037645D"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37645D" w:rsidRPr="004332C7">
              <w:rPr>
                <w:rFonts w:asciiTheme="majorBidi" w:hAnsiTheme="majorBidi" w:cstheme="majorBidi"/>
                <w:b/>
                <w:bCs/>
                <w:color w:val="C10000"/>
                <w:sz w:val="24"/>
                <w:szCs w:val="24"/>
              </w:rPr>
              <w:t>:</w:t>
            </w:r>
          </w:p>
          <w:p w14:paraId="431D129C" w14:textId="73C56610" w:rsidR="00D364AE" w:rsidRPr="004332C7" w:rsidRDefault="0037645D" w:rsidP="00906FE5">
            <w:pPr>
              <w:jc w:val="both"/>
              <w:rPr>
                <w:rFonts w:asciiTheme="majorBidi" w:hAnsiTheme="majorBidi" w:cstheme="majorBidi"/>
                <w:sz w:val="24"/>
                <w:szCs w:val="24"/>
              </w:rPr>
            </w:pPr>
            <w:r w:rsidRPr="004332C7">
              <w:rPr>
                <w:rFonts w:asciiTheme="majorBidi" w:hAnsiTheme="majorBidi" w:cstheme="majorBidi"/>
                <w:sz w:val="24"/>
                <w:szCs w:val="24"/>
              </w:rPr>
              <w:t xml:space="preserve">Halleluja! </w:t>
            </w:r>
            <w:r w:rsidR="00D364AE" w:rsidRPr="004332C7">
              <w:rPr>
                <w:rFonts w:asciiTheme="majorBidi" w:hAnsiTheme="majorBidi" w:cstheme="majorBidi"/>
                <w:sz w:val="24"/>
                <w:szCs w:val="24"/>
              </w:rPr>
              <w:t>Så kan jeg komme til Guds alter, til Gud, min glæde og min fryd, og takke dig med citerspil, Gud, min Gud.</w:t>
            </w:r>
            <w:r w:rsidR="00906FE5">
              <w:rPr>
                <w:rFonts w:asciiTheme="majorBidi" w:hAnsiTheme="majorBidi" w:cstheme="majorBidi"/>
                <w:sz w:val="24"/>
                <w:szCs w:val="24"/>
              </w:rPr>
              <w:t xml:space="preserve"> </w:t>
            </w:r>
            <w:r w:rsidR="00D364AE" w:rsidRPr="004332C7">
              <w:rPr>
                <w:rFonts w:asciiTheme="majorBidi" w:hAnsiTheme="majorBidi" w:cstheme="majorBidi"/>
                <w:sz w:val="24"/>
                <w:szCs w:val="24"/>
              </w:rPr>
              <w:t>Herre, husk David</w:t>
            </w:r>
            <w:r w:rsidR="00906FE5">
              <w:rPr>
                <w:rFonts w:asciiTheme="majorBidi" w:hAnsiTheme="majorBidi" w:cstheme="majorBidi"/>
                <w:sz w:val="24"/>
                <w:szCs w:val="24"/>
              </w:rPr>
              <w:t xml:space="preserve"> </w:t>
            </w:r>
            <w:r w:rsidR="00D364AE" w:rsidRPr="004332C7">
              <w:rPr>
                <w:rFonts w:asciiTheme="majorBidi" w:hAnsiTheme="majorBidi" w:cstheme="majorBidi"/>
                <w:sz w:val="24"/>
                <w:szCs w:val="24"/>
              </w:rPr>
              <w:t>for al hans møje</w:t>
            </w:r>
            <w:r w:rsidR="00D511E5" w:rsidRPr="004332C7">
              <w:rPr>
                <w:rFonts w:asciiTheme="majorBidi" w:hAnsiTheme="majorBidi" w:cstheme="majorBidi"/>
                <w:sz w:val="24"/>
                <w:szCs w:val="24"/>
              </w:rPr>
              <w:t>.</w:t>
            </w:r>
          </w:p>
        </w:tc>
        <w:tc>
          <w:tcPr>
            <w:tcW w:w="3969" w:type="dxa"/>
          </w:tcPr>
          <w:p w14:paraId="48EE9DB7" w14:textId="77777777" w:rsidR="00674567" w:rsidRPr="004332C7" w:rsidRDefault="0067456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D5FC57C" w14:textId="75EF055E" w:rsidR="00D364AE" w:rsidRPr="004332C7" w:rsidRDefault="00674567" w:rsidP="00906FE5">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Alleluia. I will go into the Altar of God, before the face of God, who gladdens my youth. I will confess to You with the harp, O God, my God.</w:t>
            </w:r>
            <w:r w:rsidR="00906FE5">
              <w:rPr>
                <w:rFonts w:asciiTheme="majorBidi" w:hAnsiTheme="majorBidi" w:cstheme="majorBidi"/>
                <w:color w:val="000000"/>
                <w:sz w:val="24"/>
                <w:szCs w:val="24"/>
                <w:lang w:val="en-US"/>
              </w:rPr>
              <w:t xml:space="preserve"> </w:t>
            </w:r>
            <w:r w:rsidR="00D364AE" w:rsidRPr="004332C7">
              <w:rPr>
                <w:rFonts w:asciiTheme="majorBidi" w:hAnsiTheme="majorBidi" w:cstheme="majorBidi"/>
                <w:sz w:val="24"/>
                <w:szCs w:val="24"/>
                <w:lang w:val="en-US"/>
              </w:rPr>
              <w:t xml:space="preserve">Remember David, O Lord, and all his meekness. </w:t>
            </w:r>
            <w:r w:rsidR="00D364AE" w:rsidRPr="004332C7">
              <w:rPr>
                <w:rFonts w:asciiTheme="majorBidi" w:hAnsiTheme="majorBidi" w:cstheme="majorBidi"/>
                <w:sz w:val="24"/>
                <w:szCs w:val="24"/>
              </w:rPr>
              <w:t>Alleluia.</w:t>
            </w:r>
          </w:p>
        </w:tc>
        <w:tc>
          <w:tcPr>
            <w:tcW w:w="2552" w:type="dxa"/>
          </w:tcPr>
          <w:p w14:paraId="1DD747F5" w14:textId="77777777" w:rsidR="00674567" w:rsidRPr="006D1E9F" w:rsidRDefault="00674567"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6E280594" w14:textId="439CB8ED" w:rsidR="00D364AE" w:rsidRPr="006D1E9F" w:rsidRDefault="00674567" w:rsidP="00906FE5">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هلليلويا. ادخل إلي مذبح الله، تجاه</w:t>
            </w:r>
            <w:r w:rsidR="002C0799"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وجه الله الذي يفرح شبابي</w:t>
            </w:r>
            <w:r w:rsidRPr="006D1E9F">
              <w:rPr>
                <w:rFonts w:asciiTheme="majorBidi" w:hAnsiTheme="majorBidi" w:cstheme="majorBidi"/>
                <w:b/>
                <w:bCs/>
                <w:color w:val="000000"/>
                <w:sz w:val="24"/>
                <w:szCs w:val="24"/>
                <w:lang w:val="en-US"/>
              </w:rPr>
              <w:t>.</w:t>
            </w:r>
            <w:r w:rsidR="00906FE5">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أعترف لك يا الله إلهي بالقيثارة</w:t>
            </w:r>
            <w:r w:rsidRPr="006D1E9F">
              <w:rPr>
                <w:rFonts w:asciiTheme="majorBidi" w:hAnsiTheme="majorBidi" w:cstheme="majorBidi"/>
                <w:b/>
                <w:bCs/>
                <w:color w:val="000000"/>
                <w:sz w:val="24"/>
                <w:szCs w:val="24"/>
                <w:lang w:val="en-US"/>
              </w:rPr>
              <w:t>.</w:t>
            </w:r>
            <w:r w:rsidR="002C0799" w:rsidRPr="006D1E9F">
              <w:rPr>
                <w:rFonts w:asciiTheme="majorBidi" w:hAnsiTheme="majorBidi" w:cstheme="majorBidi" w:hint="cs"/>
                <w:b/>
                <w:bCs/>
                <w:color w:val="000000"/>
                <w:sz w:val="24"/>
                <w:szCs w:val="24"/>
                <w:rtl/>
                <w:lang w:val="en-US"/>
              </w:rPr>
              <w:t xml:space="preserve"> </w:t>
            </w:r>
            <w:r w:rsidR="00D364AE" w:rsidRPr="006D1E9F">
              <w:rPr>
                <w:rFonts w:asciiTheme="majorBidi" w:hAnsiTheme="majorBidi" w:cstheme="majorBidi"/>
                <w:b/>
                <w:bCs/>
                <w:sz w:val="24"/>
                <w:szCs w:val="24"/>
                <w:rtl/>
              </w:rPr>
              <w:t>أذكر يا رب داود و كل دعته</w:t>
            </w:r>
            <w:r w:rsidR="00D364AE" w:rsidRPr="006D1E9F">
              <w:rPr>
                <w:rFonts w:asciiTheme="majorBidi" w:hAnsiTheme="majorBidi" w:cstheme="majorBidi"/>
                <w:b/>
                <w:bCs/>
                <w:sz w:val="24"/>
                <w:szCs w:val="24"/>
                <w:lang w:val="en-US"/>
              </w:rPr>
              <w:t>.</w:t>
            </w:r>
            <w:r w:rsidR="002C0799" w:rsidRPr="006D1E9F">
              <w:rPr>
                <w:rFonts w:asciiTheme="majorBidi" w:hAnsiTheme="majorBidi" w:cstheme="majorBidi" w:hint="cs"/>
                <w:b/>
                <w:bCs/>
                <w:sz w:val="24"/>
                <w:szCs w:val="24"/>
                <w:rtl/>
                <w:lang w:val="en-US"/>
              </w:rPr>
              <w:t xml:space="preserve"> </w:t>
            </w:r>
            <w:r w:rsidR="00D364AE" w:rsidRPr="006D1E9F">
              <w:rPr>
                <w:rFonts w:asciiTheme="majorBidi" w:hAnsiTheme="majorBidi" w:cstheme="majorBidi"/>
                <w:b/>
                <w:bCs/>
                <w:sz w:val="24"/>
                <w:szCs w:val="24"/>
                <w:rtl/>
              </w:rPr>
              <w:t>هلليلويا</w:t>
            </w:r>
            <w:r w:rsidR="00D364AE" w:rsidRPr="0019613F">
              <w:rPr>
                <w:rFonts w:asciiTheme="majorBidi" w:hAnsiTheme="majorBidi" w:cstheme="majorBidi"/>
                <w:b/>
                <w:bCs/>
                <w:sz w:val="24"/>
                <w:szCs w:val="24"/>
                <w:lang w:val="en-US"/>
              </w:rPr>
              <w:t>.</w:t>
            </w:r>
          </w:p>
        </w:tc>
      </w:tr>
      <w:tr w:rsidR="009626FD" w:rsidRPr="0019613F" w14:paraId="4CC5F7E1" w14:textId="77777777" w:rsidTr="00624D26">
        <w:tc>
          <w:tcPr>
            <w:tcW w:w="3969" w:type="dxa"/>
          </w:tcPr>
          <w:p w14:paraId="3CFBB13E" w14:textId="77777777" w:rsidR="009626FD" w:rsidRPr="0019613F"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ECB757C"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E66E757"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62578EB8" w14:textId="77777777" w:rsidTr="00624D26">
        <w:tc>
          <w:tcPr>
            <w:tcW w:w="3969" w:type="dxa"/>
          </w:tcPr>
          <w:p w14:paraId="00D97051" w14:textId="39F99AEE" w:rsidR="00D364AE" w:rsidRPr="004332C7" w:rsidRDefault="00D364AE" w:rsidP="00906FE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Efter rundgangen stiller præsten sig ved alterets vestside med ansigtet mod øst. Han lægger lammet i sin venstre hånd og bøjer hovedet hen mod sine præstebrødre og siger: Velsign (mig),</w:t>
            </w:r>
            <w:r w:rsidR="006D1E9F"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Så bøjer de ligeledes hovedet og svarer: Velsign du (os).</w:t>
            </w:r>
            <w:r w:rsidR="00906FE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Så retter præsten </w:t>
            </w:r>
            <w:r w:rsidR="0074609C" w:rsidRPr="00C06844">
              <w:rPr>
                <w:rFonts w:asciiTheme="majorBidi" w:hAnsiTheme="majorBidi" w:cstheme="majorBidi"/>
                <w:color w:val="1F497D" w:themeColor="text2"/>
                <w:sz w:val="24"/>
                <w:szCs w:val="24"/>
              </w:rPr>
              <w:t>op</w:t>
            </w:r>
            <w:r w:rsidRPr="00C06844">
              <w:rPr>
                <w:rFonts w:asciiTheme="majorBidi" w:hAnsiTheme="majorBidi" w:cstheme="majorBidi"/>
                <w:color w:val="1F497D" w:themeColor="text2"/>
                <w:sz w:val="24"/>
                <w:szCs w:val="24"/>
              </w:rPr>
              <w:t>mærksomheden mod qurbanen og nærmer den til vinflasken, som diakonen holder i silkeservietten i sin højre hånd. Præsten slår efter sædvane korsets tegn 3 gange over de</w:t>
            </w:r>
            <w:r w:rsidR="006D1E9F"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2 genstande.</w:t>
            </w:r>
          </w:p>
        </w:tc>
        <w:tc>
          <w:tcPr>
            <w:tcW w:w="3969" w:type="dxa"/>
          </w:tcPr>
          <w:p w14:paraId="30B68F25" w14:textId="2FFF287E" w:rsidR="00A57D52" w:rsidRPr="004332C7" w:rsidRDefault="0067456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having come around to the front of the altar, faces East, and uncovers the bread and places it in his left hand. Then he inclines his head toward his brothers the priests, asking them to bless. Then he brings the bread close to the cruet of wine in the deacon’s right hand, which is covered with a silk veil, and three times he makes the sign of the cross over both, saying:</w:t>
            </w:r>
          </w:p>
        </w:tc>
        <w:tc>
          <w:tcPr>
            <w:tcW w:w="2552" w:type="dxa"/>
          </w:tcPr>
          <w:p w14:paraId="669E4F5D" w14:textId="42F1F067" w:rsidR="00A57D52" w:rsidRPr="00C06844" w:rsidRDefault="00674567"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واذا أكمل الكاهن الدورة السابق ذكرها، يقف مكانه</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أولا غربي المذبح ووجهه نحو الشرق ويضع الحمل</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القربانة</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على يده اليسري. و</w:t>
            </w:r>
            <w:r w:rsidR="00B83FF4" w:rsidRPr="00C06844">
              <w:rPr>
                <w:rFonts w:asciiTheme="majorBidi" w:hAnsiTheme="majorBidi" w:cstheme="majorBidi"/>
                <w:b/>
                <w:bCs/>
                <w:color w:val="1F497D" w:themeColor="text2"/>
                <w:sz w:val="24"/>
                <w:szCs w:val="24"/>
                <w:rtl/>
              </w:rPr>
              <w:t>يحنى</w:t>
            </w:r>
            <w:r w:rsidRPr="00C06844">
              <w:rPr>
                <w:rFonts w:asciiTheme="majorBidi" w:hAnsiTheme="majorBidi" w:cstheme="majorBidi"/>
                <w:b/>
                <w:bCs/>
                <w:color w:val="1F497D" w:themeColor="text2"/>
                <w:sz w:val="24"/>
                <w:szCs w:val="24"/>
                <w:rtl/>
              </w:rPr>
              <w:t xml:space="preserve"> برأسه لإخوته</w:t>
            </w:r>
            <w:r w:rsidR="00776DA3"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الكهنة ملتمسا منهم أن يباركوا ثم يلتفت إلي القربانة</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ويقرب إليها وعاء الخمر الذي يكون بيد الشماس</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اليمني ملفوفة بلفافة من حرير ويرشم الكاهن الاثنين</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معا ثلاثة رشوم بمثال الصليب كالعادة. فأول ذلك</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يبتدئ قائلا:</w:t>
            </w:r>
          </w:p>
        </w:tc>
      </w:tr>
      <w:tr w:rsidR="00A57D52" w:rsidRPr="0019613F" w14:paraId="0346C10A" w14:textId="77777777" w:rsidTr="00624D26">
        <w:tc>
          <w:tcPr>
            <w:tcW w:w="3969" w:type="dxa"/>
          </w:tcPr>
          <w:p w14:paraId="372CC47B" w14:textId="5D04905B" w:rsidR="00C23A59" w:rsidRPr="004332C7" w:rsidRDefault="00C23A59"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511E5" w:rsidRPr="004332C7">
              <w:rPr>
                <w:rFonts w:asciiTheme="majorBidi" w:hAnsiTheme="majorBidi" w:cstheme="majorBidi"/>
                <w:b/>
                <w:bCs/>
                <w:color w:val="C10000"/>
                <w:sz w:val="24"/>
                <w:szCs w:val="24"/>
              </w:rPr>
              <w:t>:</w:t>
            </w:r>
          </w:p>
          <w:p w14:paraId="540B089A" w14:textId="3A3544AB" w:rsidR="00A57D52" w:rsidRPr="004332C7" w:rsidRDefault="00C23A59" w:rsidP="00D12A91">
            <w:pPr>
              <w:jc w:val="both"/>
              <w:rPr>
                <w:rFonts w:asciiTheme="majorBidi" w:hAnsiTheme="majorBidi" w:cstheme="majorBidi"/>
                <w:sz w:val="24"/>
                <w:szCs w:val="24"/>
              </w:rPr>
            </w:pPr>
            <w:r w:rsidRPr="004332C7">
              <w:rPr>
                <w:rFonts w:asciiTheme="majorBidi" w:hAnsiTheme="majorBidi" w:cstheme="majorBidi"/>
                <w:sz w:val="24"/>
                <w:szCs w:val="24"/>
              </w:rPr>
              <w:t>I Faderens og Sønnens og Helligåndens navn – En Gud.</w:t>
            </w:r>
          </w:p>
        </w:tc>
        <w:tc>
          <w:tcPr>
            <w:tcW w:w="3969" w:type="dxa"/>
          </w:tcPr>
          <w:p w14:paraId="42044E3D" w14:textId="77777777" w:rsidR="00674567" w:rsidRPr="004332C7" w:rsidRDefault="0067456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655DB07" w14:textId="3A3A5A12" w:rsidR="00A57D52" w:rsidRPr="004332C7" w:rsidRDefault="00674567"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In the name of the Father and the Son and the Holy Spirit, one God.</w:t>
            </w:r>
          </w:p>
        </w:tc>
        <w:tc>
          <w:tcPr>
            <w:tcW w:w="2552" w:type="dxa"/>
          </w:tcPr>
          <w:p w14:paraId="5BEEA929" w14:textId="77777777" w:rsidR="00674567" w:rsidRPr="006D1E9F" w:rsidRDefault="00674567"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6C088A3" w14:textId="37466EB5" w:rsidR="00A57D52" w:rsidRPr="006D1E9F" w:rsidRDefault="00674567" w:rsidP="00776DA3">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باسم الآب والابن والروح القدس</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إله واحد</w:t>
            </w:r>
            <w:r w:rsidRPr="0019613F">
              <w:rPr>
                <w:rFonts w:asciiTheme="majorBidi" w:hAnsiTheme="majorBidi" w:cstheme="majorBidi"/>
                <w:b/>
                <w:bCs/>
                <w:color w:val="000000"/>
                <w:sz w:val="24"/>
                <w:szCs w:val="24"/>
                <w:lang w:val="en-US"/>
              </w:rPr>
              <w:t>.</w:t>
            </w:r>
          </w:p>
        </w:tc>
      </w:tr>
      <w:tr w:rsidR="009626FD" w:rsidRPr="0019613F" w14:paraId="4C5994D1" w14:textId="77777777" w:rsidTr="00624D26">
        <w:tc>
          <w:tcPr>
            <w:tcW w:w="3969" w:type="dxa"/>
          </w:tcPr>
          <w:p w14:paraId="43C62B2F" w14:textId="77777777" w:rsidR="009626FD" w:rsidRPr="0019613F" w:rsidRDefault="009626FD" w:rsidP="00C767E9">
            <w:pPr>
              <w:jc w:val="both"/>
              <w:rPr>
                <w:rFonts w:asciiTheme="majorBidi" w:hAnsiTheme="majorBidi" w:cstheme="majorBidi"/>
                <w:b/>
                <w:bCs/>
                <w:color w:val="C10000"/>
                <w:sz w:val="24"/>
                <w:szCs w:val="24"/>
                <w:lang w:val="en-US"/>
              </w:rPr>
            </w:pPr>
          </w:p>
        </w:tc>
        <w:tc>
          <w:tcPr>
            <w:tcW w:w="3969" w:type="dxa"/>
          </w:tcPr>
          <w:p w14:paraId="24737EF8"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DDAC236"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A57D52" w:rsidRPr="0019613F" w14:paraId="58CA57FC" w14:textId="77777777" w:rsidTr="00624D26">
        <w:tc>
          <w:tcPr>
            <w:tcW w:w="3969" w:type="dxa"/>
          </w:tcPr>
          <w:p w14:paraId="762E02F1" w14:textId="7E49B30E" w:rsidR="00A57D52" w:rsidRPr="004332C7" w:rsidRDefault="00C23A59"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Første gang begynder han med at sige:</w:t>
            </w:r>
          </w:p>
        </w:tc>
        <w:tc>
          <w:tcPr>
            <w:tcW w:w="3969" w:type="dxa"/>
          </w:tcPr>
          <w:p w14:paraId="5E33D3EE" w14:textId="1BDFA299" w:rsidR="00A57D52" w:rsidRPr="004332C7" w:rsidRDefault="0067456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At the first signing, he says:</w:t>
            </w:r>
          </w:p>
        </w:tc>
        <w:tc>
          <w:tcPr>
            <w:tcW w:w="2552" w:type="dxa"/>
          </w:tcPr>
          <w:p w14:paraId="05563F62" w14:textId="5E45E294" w:rsidR="00A57D52" w:rsidRPr="00C06844" w:rsidRDefault="00674567"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يرشم الرشم الأول وهو يقول</w:t>
            </w:r>
            <w:r w:rsidRPr="00C06844">
              <w:rPr>
                <w:rFonts w:asciiTheme="majorBidi" w:hAnsiTheme="majorBidi" w:cstheme="majorBidi"/>
                <w:b/>
                <w:bCs/>
                <w:color w:val="1F497D" w:themeColor="text2"/>
                <w:sz w:val="24"/>
                <w:szCs w:val="24"/>
                <w:rtl/>
                <w:lang w:val="en-US"/>
              </w:rPr>
              <w:t>:</w:t>
            </w:r>
          </w:p>
        </w:tc>
      </w:tr>
      <w:tr w:rsidR="00285D3A" w:rsidRPr="0019613F" w14:paraId="5C52A238" w14:textId="77777777" w:rsidTr="00624D26">
        <w:tc>
          <w:tcPr>
            <w:tcW w:w="3969" w:type="dxa"/>
          </w:tcPr>
          <w:p w14:paraId="0CCFCFDB" w14:textId="1322D60B" w:rsidR="00285D3A" w:rsidRPr="004332C7" w:rsidRDefault="00285D3A"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D511E5" w:rsidRPr="004332C7">
              <w:rPr>
                <w:rFonts w:asciiTheme="majorBidi" w:hAnsiTheme="majorBidi" w:cstheme="majorBidi"/>
                <w:b/>
                <w:bCs/>
                <w:color w:val="C00000"/>
                <w:sz w:val="24"/>
                <w:szCs w:val="24"/>
              </w:rPr>
              <w:t>:</w:t>
            </w:r>
          </w:p>
          <w:p w14:paraId="659E4007" w14:textId="2A126EC5" w:rsidR="00285D3A" w:rsidRPr="004332C7" w:rsidRDefault="00285D3A"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Gud Fader, den Almægtige. Amen.</w:t>
            </w:r>
          </w:p>
        </w:tc>
        <w:tc>
          <w:tcPr>
            <w:tcW w:w="3969" w:type="dxa"/>
          </w:tcPr>
          <w:p w14:paraId="02B1DC26" w14:textId="77777777" w:rsidR="00285D3A" w:rsidRPr="004332C7" w:rsidRDefault="00285D3A"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Priest:</w:t>
            </w:r>
          </w:p>
          <w:p w14:paraId="030B3273" w14:textId="7C5753D3"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Blessed be God the Father,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rPr>
              <w:t>Amen.</w:t>
            </w:r>
          </w:p>
        </w:tc>
        <w:tc>
          <w:tcPr>
            <w:tcW w:w="2552" w:type="dxa"/>
          </w:tcPr>
          <w:p w14:paraId="2F111B2E" w14:textId="77777777" w:rsidR="00285D3A" w:rsidRPr="006D1E9F" w:rsidRDefault="00285D3A" w:rsidP="00C767E9">
            <w:pPr>
              <w:autoSpaceDE w:val="0"/>
              <w:autoSpaceDN w:val="0"/>
              <w:bidi/>
              <w:adjustRightInd w:val="0"/>
              <w:jc w:val="both"/>
              <w:rPr>
                <w:rFonts w:asciiTheme="majorBidi" w:hAnsiTheme="majorBidi" w:cstheme="majorBidi"/>
                <w:b/>
                <w:bCs/>
                <w:color w:val="C00000"/>
                <w:sz w:val="24"/>
                <w:szCs w:val="24"/>
                <w:lang w:val="en-US"/>
              </w:rPr>
            </w:pPr>
            <w:r w:rsidRPr="006D1E9F">
              <w:rPr>
                <w:rFonts w:asciiTheme="majorBidi" w:hAnsiTheme="majorBidi" w:cstheme="majorBidi"/>
                <w:b/>
                <w:bCs/>
                <w:color w:val="C00000"/>
                <w:sz w:val="24"/>
                <w:szCs w:val="24"/>
                <w:rtl/>
              </w:rPr>
              <w:t>الكاهن</w:t>
            </w:r>
            <w:r w:rsidRPr="006D1E9F">
              <w:rPr>
                <w:rFonts w:asciiTheme="majorBidi" w:hAnsiTheme="majorBidi" w:cstheme="majorBidi"/>
                <w:b/>
                <w:bCs/>
                <w:color w:val="C00000"/>
                <w:sz w:val="24"/>
                <w:szCs w:val="24"/>
                <w:lang w:val="en-US"/>
              </w:rPr>
              <w:t>:</w:t>
            </w:r>
          </w:p>
          <w:p w14:paraId="5F9B1A73" w14:textId="5E46F5B8" w:rsidR="00285D3A" w:rsidRPr="006D1E9F" w:rsidRDefault="00285D3A" w:rsidP="00776DA3">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مبارك الله الآب ضابط الكل</w:t>
            </w:r>
            <w:r w:rsidRPr="006D1E9F">
              <w:rPr>
                <w:rFonts w:asciiTheme="majorBidi" w:hAnsiTheme="majorBidi" w:cstheme="majorBidi"/>
                <w:b/>
                <w:bCs/>
                <w:color w:val="000000"/>
                <w:sz w:val="24"/>
                <w:szCs w:val="24"/>
                <w:lang w:val="en-US"/>
              </w:rPr>
              <w:t>.</w:t>
            </w:r>
            <w:r w:rsidR="00776DA3"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624D26" w:rsidRPr="0019613F" w14:paraId="72155C70" w14:textId="77777777" w:rsidTr="00624D26">
        <w:tc>
          <w:tcPr>
            <w:tcW w:w="3969" w:type="dxa"/>
          </w:tcPr>
          <w:p w14:paraId="43D5665D" w14:textId="77777777" w:rsidR="00624D26" w:rsidRPr="0019613F" w:rsidRDefault="00624D26" w:rsidP="00C767E9">
            <w:pPr>
              <w:jc w:val="both"/>
              <w:rPr>
                <w:rFonts w:asciiTheme="majorBidi" w:hAnsiTheme="majorBidi" w:cstheme="majorBidi"/>
                <w:b/>
                <w:bCs/>
                <w:color w:val="C00000"/>
                <w:sz w:val="24"/>
                <w:szCs w:val="24"/>
                <w:lang w:val="en-US"/>
              </w:rPr>
            </w:pPr>
          </w:p>
        </w:tc>
        <w:tc>
          <w:tcPr>
            <w:tcW w:w="3969" w:type="dxa"/>
          </w:tcPr>
          <w:p w14:paraId="6CC4E4BC" w14:textId="77777777" w:rsidR="00624D26" w:rsidRPr="004332C7" w:rsidRDefault="00624D26" w:rsidP="00C767E9">
            <w:pPr>
              <w:autoSpaceDE w:val="0"/>
              <w:autoSpaceDN w:val="0"/>
              <w:adjustRightInd w:val="0"/>
              <w:jc w:val="both"/>
              <w:rPr>
                <w:rFonts w:asciiTheme="majorBidi" w:hAnsiTheme="majorBidi" w:cstheme="majorBidi"/>
                <w:b/>
                <w:bCs/>
                <w:color w:val="C00000"/>
                <w:sz w:val="24"/>
                <w:szCs w:val="24"/>
                <w:lang w:val="en-US"/>
              </w:rPr>
            </w:pPr>
          </w:p>
        </w:tc>
        <w:tc>
          <w:tcPr>
            <w:tcW w:w="2552" w:type="dxa"/>
          </w:tcPr>
          <w:p w14:paraId="5887F02A" w14:textId="77777777" w:rsidR="00624D26" w:rsidRPr="006D1E9F" w:rsidRDefault="00624D26" w:rsidP="00C767E9">
            <w:pPr>
              <w:autoSpaceDE w:val="0"/>
              <w:autoSpaceDN w:val="0"/>
              <w:bidi/>
              <w:adjustRightInd w:val="0"/>
              <w:jc w:val="both"/>
              <w:rPr>
                <w:rFonts w:asciiTheme="majorBidi" w:hAnsiTheme="majorBidi" w:cstheme="majorBidi"/>
                <w:b/>
                <w:bCs/>
                <w:color w:val="C00000"/>
                <w:sz w:val="24"/>
                <w:szCs w:val="24"/>
                <w:rtl/>
              </w:rPr>
            </w:pPr>
          </w:p>
        </w:tc>
      </w:tr>
      <w:tr w:rsidR="00285D3A" w:rsidRPr="004332C7" w14:paraId="6C946F15" w14:textId="77777777" w:rsidTr="00624D26">
        <w:tc>
          <w:tcPr>
            <w:tcW w:w="3969" w:type="dxa"/>
          </w:tcPr>
          <w:p w14:paraId="203037E3" w14:textId="77777777" w:rsidR="00285D3A" w:rsidRPr="004332C7" w:rsidRDefault="00285D3A"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9261329" w14:textId="7895B21E"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D511E5" w:rsidRPr="004332C7">
              <w:rPr>
                <w:rFonts w:asciiTheme="majorBidi" w:hAnsiTheme="majorBidi" w:cstheme="majorBidi"/>
                <w:color w:val="000000"/>
                <w:sz w:val="24"/>
                <w:szCs w:val="24"/>
              </w:rPr>
              <w:t>.</w:t>
            </w:r>
          </w:p>
        </w:tc>
        <w:tc>
          <w:tcPr>
            <w:tcW w:w="3969" w:type="dxa"/>
          </w:tcPr>
          <w:p w14:paraId="105F5D03"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74B9FD68" w14:textId="35800299"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53BF9C7A"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1E3B861B" w14:textId="78E2E4A2" w:rsidR="00285D3A" w:rsidRPr="006D1E9F" w:rsidRDefault="00285D3A"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9626FD" w:rsidRPr="004332C7" w14:paraId="2B912C3A" w14:textId="77777777" w:rsidTr="00624D26">
        <w:tc>
          <w:tcPr>
            <w:tcW w:w="3969" w:type="dxa"/>
          </w:tcPr>
          <w:p w14:paraId="526AE2B2" w14:textId="77777777" w:rsidR="009626FD" w:rsidRPr="004332C7" w:rsidRDefault="009626FD" w:rsidP="00C767E9">
            <w:pPr>
              <w:jc w:val="both"/>
              <w:rPr>
                <w:rFonts w:asciiTheme="majorBidi" w:hAnsiTheme="majorBidi" w:cstheme="majorBidi"/>
                <w:b/>
                <w:bCs/>
                <w:color w:val="C10000"/>
                <w:sz w:val="24"/>
                <w:szCs w:val="24"/>
              </w:rPr>
            </w:pPr>
          </w:p>
        </w:tc>
        <w:tc>
          <w:tcPr>
            <w:tcW w:w="3969" w:type="dxa"/>
          </w:tcPr>
          <w:p w14:paraId="6987A7FE"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444B99B"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285D3A" w:rsidRPr="0019613F" w14:paraId="151AD188" w14:textId="77777777" w:rsidTr="00624D26">
        <w:tc>
          <w:tcPr>
            <w:tcW w:w="3969" w:type="dxa"/>
          </w:tcPr>
          <w:p w14:paraId="03D9637E" w14:textId="3A7A1573" w:rsidR="00285D3A"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2</w:t>
            </w:r>
            <w:r w:rsidR="00A16314"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r w:rsidR="00D511E5" w:rsidRPr="00C06844">
              <w:rPr>
                <w:rFonts w:asciiTheme="majorBidi" w:hAnsiTheme="majorBidi" w:cstheme="majorBidi"/>
                <w:color w:val="1F497D" w:themeColor="text2"/>
                <w:sz w:val="24"/>
                <w:szCs w:val="24"/>
                <w:lang w:val="en-US"/>
              </w:rPr>
              <w:t>:</w:t>
            </w:r>
          </w:p>
        </w:tc>
        <w:tc>
          <w:tcPr>
            <w:tcW w:w="3969" w:type="dxa"/>
          </w:tcPr>
          <w:p w14:paraId="45CA8A9A" w14:textId="651A53A6" w:rsidR="00285D3A"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At the second signing, he says:</w:t>
            </w:r>
          </w:p>
        </w:tc>
        <w:tc>
          <w:tcPr>
            <w:tcW w:w="2552" w:type="dxa"/>
          </w:tcPr>
          <w:p w14:paraId="063407C5" w14:textId="78E8CFDD" w:rsidR="00285D3A" w:rsidRPr="00C06844" w:rsidRDefault="00285D3A"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يرشم الرشم الثاني وهو يقول</w:t>
            </w:r>
            <w:r w:rsidRPr="00C06844">
              <w:rPr>
                <w:rFonts w:asciiTheme="majorBidi" w:hAnsiTheme="majorBidi" w:cstheme="majorBidi"/>
                <w:b/>
                <w:bCs/>
                <w:color w:val="1F497D" w:themeColor="text2"/>
                <w:sz w:val="24"/>
                <w:szCs w:val="24"/>
                <w:rtl/>
                <w:lang w:val="en-US"/>
              </w:rPr>
              <w:t>:</w:t>
            </w:r>
          </w:p>
        </w:tc>
      </w:tr>
      <w:tr w:rsidR="00285D3A" w:rsidRPr="0019613F" w14:paraId="58063719" w14:textId="77777777" w:rsidTr="00624D26">
        <w:tc>
          <w:tcPr>
            <w:tcW w:w="3969" w:type="dxa"/>
          </w:tcPr>
          <w:p w14:paraId="05F3CECC" w14:textId="21DF24D5" w:rsidR="00285D3A" w:rsidRPr="004332C7" w:rsidRDefault="00285D3A"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511E5" w:rsidRPr="004332C7">
              <w:rPr>
                <w:rFonts w:asciiTheme="majorBidi" w:hAnsiTheme="majorBidi" w:cstheme="majorBidi"/>
                <w:b/>
                <w:bCs/>
                <w:color w:val="C10000"/>
                <w:sz w:val="24"/>
                <w:szCs w:val="24"/>
              </w:rPr>
              <w:t>:</w:t>
            </w:r>
          </w:p>
          <w:p w14:paraId="40E51464" w14:textId="4E0D8D5A" w:rsidR="00285D3A" w:rsidRPr="004332C7" w:rsidRDefault="00285D3A" w:rsidP="006D1E9F">
            <w:pPr>
              <w:jc w:val="both"/>
              <w:rPr>
                <w:rFonts w:asciiTheme="majorBidi" w:hAnsiTheme="majorBidi" w:cstheme="majorBidi"/>
                <w:sz w:val="24"/>
                <w:szCs w:val="24"/>
                <w:lang w:val="en-US"/>
              </w:rPr>
            </w:pPr>
            <w:r w:rsidRPr="004332C7">
              <w:rPr>
                <w:rFonts w:asciiTheme="majorBidi" w:hAnsiTheme="majorBidi" w:cstheme="majorBidi"/>
                <w:sz w:val="24"/>
                <w:szCs w:val="24"/>
              </w:rPr>
              <w:t>Velsignet være hans enbårne Søn, Jesus Kristus, vor Herre.</w:t>
            </w:r>
            <w:r w:rsidR="006D1E9F">
              <w:rPr>
                <w:rFonts w:asciiTheme="majorBidi" w:hAnsiTheme="majorBidi" w:cstheme="majorBidi"/>
                <w:sz w:val="24"/>
                <w:szCs w:val="24"/>
              </w:rPr>
              <w:t xml:space="preserve"> </w:t>
            </w:r>
            <w:r w:rsidRPr="004332C7">
              <w:rPr>
                <w:rFonts w:asciiTheme="majorBidi" w:hAnsiTheme="majorBidi" w:cstheme="majorBidi"/>
                <w:sz w:val="24"/>
                <w:szCs w:val="24"/>
                <w:lang w:val="en-US"/>
              </w:rPr>
              <w:t>Amen.</w:t>
            </w:r>
          </w:p>
        </w:tc>
        <w:tc>
          <w:tcPr>
            <w:tcW w:w="3969" w:type="dxa"/>
          </w:tcPr>
          <w:p w14:paraId="3048C1A4"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F4C0CD5" w14:textId="20B3FC81"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Blessed be His only</w:t>
            </w:r>
            <w:r w:rsidR="00D12A91">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lang w:val="en-US"/>
              </w:rPr>
              <w:t>begotten</w:t>
            </w:r>
            <w:r w:rsidR="00D12A91">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lang w:val="en-US"/>
              </w:rPr>
              <w:t>Son, Jesus Christ our Lord.</w:t>
            </w:r>
            <w:r w:rsidR="00D12A91">
              <w:rPr>
                <w:rFonts w:asciiTheme="majorBidi" w:hAnsiTheme="majorBidi" w:cstheme="majorBidi"/>
                <w:color w:val="000000"/>
                <w:sz w:val="24"/>
                <w:szCs w:val="24"/>
                <w:lang w:val="en-US"/>
              </w:rPr>
              <w:t xml:space="preserve"> </w:t>
            </w:r>
            <w:r w:rsidRPr="00D12A91">
              <w:rPr>
                <w:rFonts w:asciiTheme="majorBidi" w:hAnsiTheme="majorBidi" w:cstheme="majorBidi"/>
                <w:color w:val="000000"/>
                <w:sz w:val="24"/>
                <w:szCs w:val="24"/>
                <w:lang w:val="en-US"/>
              </w:rPr>
              <w:t>Amen.</w:t>
            </w:r>
          </w:p>
        </w:tc>
        <w:tc>
          <w:tcPr>
            <w:tcW w:w="2552" w:type="dxa"/>
          </w:tcPr>
          <w:p w14:paraId="67F931E7"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13950C51" w14:textId="2D55DA29" w:rsidR="00285D3A" w:rsidRPr="006D1E9F" w:rsidRDefault="00285D3A" w:rsidP="00776DA3">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مبارك ابنه الوحيد يسوع المسيح</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ربنا. آمين</w:t>
            </w:r>
            <w:r w:rsidRPr="0019613F">
              <w:rPr>
                <w:rFonts w:asciiTheme="majorBidi" w:hAnsiTheme="majorBidi" w:cstheme="majorBidi"/>
                <w:b/>
                <w:bCs/>
                <w:color w:val="000000"/>
                <w:sz w:val="24"/>
                <w:szCs w:val="24"/>
                <w:lang w:val="en-US"/>
              </w:rPr>
              <w:t>.</w:t>
            </w:r>
          </w:p>
        </w:tc>
      </w:tr>
      <w:tr w:rsidR="00624D26" w:rsidRPr="0019613F" w14:paraId="147311EC" w14:textId="77777777" w:rsidTr="00624D26">
        <w:tc>
          <w:tcPr>
            <w:tcW w:w="3969" w:type="dxa"/>
          </w:tcPr>
          <w:p w14:paraId="6A2E4944"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0CBDB5F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4FB36D2"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285D3A" w:rsidRPr="004332C7" w14:paraId="676DF673" w14:textId="77777777" w:rsidTr="00624D26">
        <w:tc>
          <w:tcPr>
            <w:tcW w:w="3969" w:type="dxa"/>
          </w:tcPr>
          <w:p w14:paraId="667E88BC" w14:textId="77777777" w:rsidR="00285D3A" w:rsidRPr="004332C7" w:rsidRDefault="00285D3A" w:rsidP="00C767E9">
            <w:pPr>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Diakon:</w:t>
            </w:r>
          </w:p>
          <w:p w14:paraId="017C925A" w14:textId="10A25156"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D511E5" w:rsidRPr="004332C7">
              <w:rPr>
                <w:rFonts w:asciiTheme="majorBidi" w:hAnsiTheme="majorBidi" w:cstheme="majorBidi"/>
                <w:color w:val="000000"/>
                <w:sz w:val="24"/>
                <w:szCs w:val="24"/>
              </w:rPr>
              <w:t>.</w:t>
            </w:r>
          </w:p>
        </w:tc>
        <w:tc>
          <w:tcPr>
            <w:tcW w:w="3969" w:type="dxa"/>
          </w:tcPr>
          <w:p w14:paraId="0DAD527F"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23073920" w14:textId="4D429BF1"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32D0D579"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67273D77" w14:textId="109A529C" w:rsidR="00285D3A" w:rsidRPr="006D1E9F" w:rsidRDefault="00285D3A"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9626FD" w:rsidRPr="004332C7" w14:paraId="60E82404" w14:textId="77777777" w:rsidTr="00624D26">
        <w:tc>
          <w:tcPr>
            <w:tcW w:w="3969" w:type="dxa"/>
          </w:tcPr>
          <w:p w14:paraId="7933DE0D" w14:textId="77777777" w:rsidR="009626FD" w:rsidRPr="004332C7" w:rsidRDefault="009626FD" w:rsidP="00C767E9">
            <w:pPr>
              <w:jc w:val="both"/>
              <w:rPr>
                <w:rFonts w:asciiTheme="majorBidi" w:hAnsiTheme="majorBidi" w:cstheme="majorBidi"/>
                <w:color w:val="C10000"/>
                <w:sz w:val="24"/>
                <w:szCs w:val="24"/>
              </w:rPr>
            </w:pPr>
          </w:p>
        </w:tc>
        <w:tc>
          <w:tcPr>
            <w:tcW w:w="3969" w:type="dxa"/>
          </w:tcPr>
          <w:p w14:paraId="55DAA104"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3F5FFFE1"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285D3A" w:rsidRPr="0019613F" w14:paraId="677F64AE" w14:textId="77777777" w:rsidTr="00624D26">
        <w:tc>
          <w:tcPr>
            <w:tcW w:w="3969" w:type="dxa"/>
          </w:tcPr>
          <w:p w14:paraId="69F96820" w14:textId="07B2E8CC" w:rsidR="00285D3A"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3</w:t>
            </w:r>
            <w:r w:rsidR="00A16314"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r w:rsidR="00D511E5" w:rsidRPr="00C06844">
              <w:rPr>
                <w:rFonts w:asciiTheme="majorBidi" w:hAnsiTheme="majorBidi" w:cstheme="majorBidi"/>
                <w:color w:val="1F497D" w:themeColor="text2"/>
                <w:sz w:val="24"/>
                <w:szCs w:val="24"/>
                <w:lang w:val="en-US"/>
              </w:rPr>
              <w:t>:</w:t>
            </w:r>
          </w:p>
        </w:tc>
        <w:tc>
          <w:tcPr>
            <w:tcW w:w="3969" w:type="dxa"/>
          </w:tcPr>
          <w:p w14:paraId="201C8B5D" w14:textId="22FD37B8" w:rsidR="00285D3A"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At the third signing, he says:</w:t>
            </w:r>
          </w:p>
        </w:tc>
        <w:tc>
          <w:tcPr>
            <w:tcW w:w="2552" w:type="dxa"/>
          </w:tcPr>
          <w:p w14:paraId="021B2C4E" w14:textId="63BDBB0F" w:rsidR="00285D3A" w:rsidRPr="00C06844" w:rsidRDefault="00285D3A"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يرشم الرشم الثالث وهو يقول</w:t>
            </w:r>
            <w:r w:rsidRPr="00C06844">
              <w:rPr>
                <w:rFonts w:asciiTheme="majorBidi" w:hAnsiTheme="majorBidi" w:cstheme="majorBidi"/>
                <w:b/>
                <w:bCs/>
                <w:color w:val="1F497D" w:themeColor="text2"/>
                <w:sz w:val="24"/>
                <w:szCs w:val="24"/>
                <w:rtl/>
                <w:lang w:val="en-US"/>
              </w:rPr>
              <w:t>:</w:t>
            </w:r>
          </w:p>
        </w:tc>
      </w:tr>
      <w:tr w:rsidR="00285D3A" w:rsidRPr="0019613F" w14:paraId="2E25E2EE" w14:textId="77777777" w:rsidTr="00624D26">
        <w:tc>
          <w:tcPr>
            <w:tcW w:w="3969" w:type="dxa"/>
          </w:tcPr>
          <w:p w14:paraId="5BE1AACC" w14:textId="7599923A" w:rsidR="00285D3A" w:rsidRPr="004332C7" w:rsidRDefault="00285D3A"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511E5" w:rsidRPr="004332C7">
              <w:rPr>
                <w:rFonts w:asciiTheme="majorBidi" w:hAnsiTheme="majorBidi" w:cstheme="majorBidi"/>
                <w:b/>
                <w:bCs/>
                <w:color w:val="C10000"/>
                <w:sz w:val="24"/>
                <w:szCs w:val="24"/>
              </w:rPr>
              <w:t>:</w:t>
            </w:r>
          </w:p>
          <w:p w14:paraId="1D4657D5" w14:textId="7B6234FD"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Velsignet være Helligånden, Talsmanden. </w:t>
            </w:r>
            <w:r w:rsidRPr="004332C7">
              <w:rPr>
                <w:rFonts w:asciiTheme="majorBidi" w:hAnsiTheme="majorBidi" w:cstheme="majorBidi"/>
                <w:sz w:val="24"/>
                <w:szCs w:val="24"/>
                <w:lang w:val="en-US"/>
              </w:rPr>
              <w:t>Amen.</w:t>
            </w:r>
          </w:p>
        </w:tc>
        <w:tc>
          <w:tcPr>
            <w:tcW w:w="3969" w:type="dxa"/>
          </w:tcPr>
          <w:p w14:paraId="1C19D116"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EA45115" w14:textId="25770BA4"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Blessed be the Holy Spirit, the Paraclete. </w:t>
            </w:r>
            <w:r w:rsidRPr="004332C7">
              <w:rPr>
                <w:rFonts w:asciiTheme="majorBidi" w:hAnsiTheme="majorBidi" w:cstheme="majorBidi"/>
                <w:color w:val="000000"/>
                <w:sz w:val="24"/>
                <w:szCs w:val="24"/>
              </w:rPr>
              <w:t>Amen.</w:t>
            </w:r>
          </w:p>
        </w:tc>
        <w:tc>
          <w:tcPr>
            <w:tcW w:w="2552" w:type="dxa"/>
          </w:tcPr>
          <w:p w14:paraId="70A1E037"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70C77023" w14:textId="60DE87D5" w:rsidR="00285D3A" w:rsidRPr="006D1E9F" w:rsidRDefault="00285D3A" w:rsidP="00776DA3">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مبارك الروح القدس المعزى</w:t>
            </w:r>
            <w:r w:rsidRPr="006D1E9F">
              <w:rPr>
                <w:rFonts w:asciiTheme="majorBidi" w:hAnsiTheme="majorBidi" w:cstheme="majorBidi"/>
                <w:b/>
                <w:bCs/>
                <w:color w:val="000000"/>
                <w:sz w:val="24"/>
                <w:szCs w:val="24"/>
                <w:lang w:val="en-US"/>
              </w:rPr>
              <w:t>.</w:t>
            </w:r>
            <w:r w:rsidR="00776DA3" w:rsidRPr="006D1E9F">
              <w:rPr>
                <w:rFonts w:asciiTheme="majorBidi" w:hAnsiTheme="majorBidi" w:cstheme="majorBidi" w:hint="cs"/>
                <w:b/>
                <w:bCs/>
                <w:color w:val="000000"/>
                <w:sz w:val="24"/>
                <w:szCs w:val="24"/>
                <w:rtl/>
                <w:lang w:val="en-US"/>
              </w:rPr>
              <w:t xml:space="preserve"> </w:t>
            </w:r>
            <w:r w:rsidRPr="006D1E9F">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624D26" w:rsidRPr="0019613F" w14:paraId="1595B36F" w14:textId="77777777" w:rsidTr="00624D26">
        <w:tc>
          <w:tcPr>
            <w:tcW w:w="3969" w:type="dxa"/>
          </w:tcPr>
          <w:p w14:paraId="6AC30C0E" w14:textId="77777777" w:rsidR="00624D26" w:rsidRPr="0019613F" w:rsidRDefault="00624D26" w:rsidP="00C767E9">
            <w:pPr>
              <w:jc w:val="both"/>
              <w:rPr>
                <w:rFonts w:asciiTheme="majorBidi" w:hAnsiTheme="majorBidi" w:cstheme="majorBidi"/>
                <w:b/>
                <w:bCs/>
                <w:color w:val="C10000"/>
                <w:sz w:val="24"/>
                <w:szCs w:val="24"/>
                <w:lang w:val="en-US"/>
              </w:rPr>
            </w:pPr>
          </w:p>
        </w:tc>
        <w:tc>
          <w:tcPr>
            <w:tcW w:w="3969" w:type="dxa"/>
          </w:tcPr>
          <w:p w14:paraId="57B25E5C"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0DAD120"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285D3A" w:rsidRPr="004332C7" w14:paraId="4A185E88" w14:textId="77777777" w:rsidTr="00624D26">
        <w:tc>
          <w:tcPr>
            <w:tcW w:w="3969" w:type="dxa"/>
          </w:tcPr>
          <w:p w14:paraId="0197C8CC" w14:textId="77777777" w:rsidR="00285D3A" w:rsidRPr="004332C7" w:rsidRDefault="00285D3A"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E7F93CE" w14:textId="1F8BBD26"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D511E5" w:rsidRPr="004332C7">
              <w:rPr>
                <w:rFonts w:asciiTheme="majorBidi" w:hAnsiTheme="majorBidi" w:cstheme="majorBidi"/>
                <w:color w:val="000000"/>
                <w:sz w:val="24"/>
                <w:szCs w:val="24"/>
              </w:rPr>
              <w:t>.</w:t>
            </w:r>
          </w:p>
        </w:tc>
        <w:tc>
          <w:tcPr>
            <w:tcW w:w="3969" w:type="dxa"/>
          </w:tcPr>
          <w:p w14:paraId="6CC63AED"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7F5653BF" w14:textId="0BCF8D63"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471564E3"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2DD7C7CA" w14:textId="1ACC3022" w:rsidR="00285D3A" w:rsidRPr="006D1E9F" w:rsidRDefault="00285D3A"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آمين</w:t>
            </w:r>
            <w:r w:rsidRPr="006D1E9F">
              <w:rPr>
                <w:rFonts w:asciiTheme="majorBidi" w:hAnsiTheme="majorBidi" w:cstheme="majorBidi"/>
                <w:b/>
                <w:bCs/>
                <w:color w:val="000000"/>
                <w:sz w:val="24"/>
                <w:szCs w:val="24"/>
              </w:rPr>
              <w:t>.</w:t>
            </w:r>
          </w:p>
        </w:tc>
      </w:tr>
      <w:tr w:rsidR="00624D26" w:rsidRPr="004332C7" w14:paraId="135FFCC7" w14:textId="77777777" w:rsidTr="00624D26">
        <w:tc>
          <w:tcPr>
            <w:tcW w:w="3969" w:type="dxa"/>
          </w:tcPr>
          <w:p w14:paraId="077D3D6A" w14:textId="77777777" w:rsidR="00624D26" w:rsidRPr="004332C7" w:rsidRDefault="00624D26" w:rsidP="00C767E9">
            <w:pPr>
              <w:jc w:val="both"/>
              <w:rPr>
                <w:rFonts w:asciiTheme="majorBidi" w:hAnsiTheme="majorBidi" w:cstheme="majorBidi"/>
                <w:b/>
                <w:bCs/>
                <w:color w:val="C10000"/>
                <w:sz w:val="24"/>
                <w:szCs w:val="24"/>
              </w:rPr>
            </w:pPr>
          </w:p>
        </w:tc>
        <w:tc>
          <w:tcPr>
            <w:tcW w:w="3969" w:type="dxa"/>
          </w:tcPr>
          <w:p w14:paraId="6AA9C760" w14:textId="77777777" w:rsidR="00624D26" w:rsidRPr="004332C7" w:rsidRDefault="00624D26"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E52A3BB" w14:textId="77777777" w:rsidR="00624D26" w:rsidRPr="006D1E9F" w:rsidRDefault="00624D26" w:rsidP="00C767E9">
            <w:pPr>
              <w:autoSpaceDE w:val="0"/>
              <w:autoSpaceDN w:val="0"/>
              <w:bidi/>
              <w:adjustRightInd w:val="0"/>
              <w:jc w:val="both"/>
              <w:rPr>
                <w:rFonts w:asciiTheme="majorBidi" w:hAnsiTheme="majorBidi" w:cstheme="majorBidi"/>
                <w:b/>
                <w:bCs/>
                <w:color w:val="C10000"/>
                <w:sz w:val="24"/>
                <w:szCs w:val="24"/>
                <w:rtl/>
              </w:rPr>
            </w:pPr>
          </w:p>
        </w:tc>
      </w:tr>
      <w:tr w:rsidR="00285D3A" w:rsidRPr="004332C7" w14:paraId="229CB8AC" w14:textId="77777777" w:rsidTr="00624D26">
        <w:tc>
          <w:tcPr>
            <w:tcW w:w="3969" w:type="dxa"/>
          </w:tcPr>
          <w:p w14:paraId="4CE38FB9" w14:textId="77777777" w:rsidR="00285D3A" w:rsidRPr="004332C7" w:rsidRDefault="00285D3A"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017EF953" w14:textId="77777777" w:rsidR="00285D3A" w:rsidRPr="004332C7" w:rsidRDefault="00285D3A" w:rsidP="00C767E9">
            <w:pPr>
              <w:jc w:val="both"/>
              <w:rPr>
                <w:rFonts w:asciiTheme="majorBidi" w:hAnsiTheme="majorBidi" w:cstheme="majorBidi"/>
                <w:sz w:val="24"/>
                <w:szCs w:val="24"/>
              </w:rPr>
            </w:pPr>
            <w:r w:rsidRPr="004332C7">
              <w:rPr>
                <w:rFonts w:asciiTheme="majorBidi" w:hAnsiTheme="majorBidi" w:cstheme="majorBidi"/>
                <w:sz w:val="24"/>
                <w:szCs w:val="24"/>
              </w:rPr>
              <w:t>En hellig Fader, en hellig Søn, en hellig Ånd. Amen.</w:t>
            </w:r>
          </w:p>
          <w:p w14:paraId="23EF728E" w14:textId="2114EE28" w:rsidR="00285D3A" w:rsidRPr="004332C7" w:rsidRDefault="00285D3A"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du Herre, Gud, i evighed. Amen.</w:t>
            </w:r>
          </w:p>
        </w:tc>
        <w:tc>
          <w:tcPr>
            <w:tcW w:w="3969" w:type="dxa"/>
          </w:tcPr>
          <w:p w14:paraId="4CB78C6C"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340A81AF" w14:textId="3892F363"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One is the holy Father, </w:t>
            </w:r>
            <w:proofErr w:type="gramStart"/>
            <w:r w:rsidRPr="004332C7">
              <w:rPr>
                <w:rFonts w:asciiTheme="majorBidi" w:hAnsiTheme="majorBidi" w:cstheme="majorBidi"/>
                <w:color w:val="000000"/>
                <w:sz w:val="24"/>
                <w:szCs w:val="24"/>
                <w:lang w:val="en-US"/>
              </w:rPr>
              <w:t>One</w:t>
            </w:r>
            <w:proofErr w:type="gramEnd"/>
            <w:r w:rsidRPr="004332C7">
              <w:rPr>
                <w:rFonts w:asciiTheme="majorBidi" w:hAnsiTheme="majorBidi" w:cstheme="majorBidi"/>
                <w:color w:val="000000"/>
                <w:sz w:val="24"/>
                <w:szCs w:val="24"/>
                <w:lang w:val="en-US"/>
              </w:rPr>
              <w:t xml:space="preserve"> is the holy Son. One is the holy Spirit. </w:t>
            </w:r>
            <w:r w:rsidRPr="004332C7">
              <w:rPr>
                <w:rFonts w:asciiTheme="majorBidi" w:hAnsiTheme="majorBidi" w:cstheme="majorBidi"/>
                <w:color w:val="000000"/>
                <w:sz w:val="24"/>
                <w:szCs w:val="24"/>
              </w:rPr>
              <w:t>Amen. Blessed be the Lord God forever. Amen.</w:t>
            </w:r>
          </w:p>
        </w:tc>
        <w:tc>
          <w:tcPr>
            <w:tcW w:w="2552" w:type="dxa"/>
          </w:tcPr>
          <w:p w14:paraId="119F50C3"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121DF716" w14:textId="58962E22" w:rsidR="00285D3A" w:rsidRPr="006D1E9F" w:rsidRDefault="00285D3A" w:rsidP="00642811">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واحد هو الآب القدوس، واحد هو</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الابن القدوس، واحد هو الروح</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 xml:space="preserve">القدس. آمين. </w:t>
            </w:r>
            <w:r w:rsidR="00642811" w:rsidRPr="0019613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مبارك الرب الإله</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إلي الأبد. آمين</w:t>
            </w:r>
            <w:r w:rsidRPr="006D1E9F">
              <w:rPr>
                <w:rFonts w:asciiTheme="majorBidi" w:hAnsiTheme="majorBidi" w:cstheme="majorBidi"/>
                <w:b/>
                <w:bCs/>
                <w:color w:val="000000"/>
                <w:sz w:val="24"/>
                <w:szCs w:val="24"/>
              </w:rPr>
              <w:t>.</w:t>
            </w:r>
          </w:p>
        </w:tc>
      </w:tr>
      <w:tr w:rsidR="00285D3A" w:rsidRPr="0019613F" w14:paraId="1D3D81AF" w14:textId="77777777" w:rsidTr="00624D26">
        <w:tc>
          <w:tcPr>
            <w:tcW w:w="3969" w:type="dxa"/>
          </w:tcPr>
          <w:p w14:paraId="7165625E" w14:textId="4EE41ADE" w:rsidR="00285D3A" w:rsidRPr="004332C7" w:rsidRDefault="00285D3A" w:rsidP="00C767E9">
            <w:pPr>
              <w:jc w:val="both"/>
              <w:rPr>
                <w:rFonts w:asciiTheme="majorBidi" w:hAnsiTheme="majorBidi" w:cstheme="majorBidi"/>
                <w:sz w:val="24"/>
                <w:szCs w:val="24"/>
              </w:rPr>
            </w:pPr>
            <w:r w:rsidRPr="004332C7">
              <w:rPr>
                <w:rFonts w:asciiTheme="majorBidi" w:hAnsiTheme="majorBidi" w:cstheme="majorBidi"/>
                <w:sz w:val="24"/>
                <w:szCs w:val="24"/>
              </w:rPr>
              <w:t>Alle folkeslag, velsign Herren. Må alle folk velsigne ham. For hans barmhjertighed har manifesteret sig over os, og Herrens sandhed varer til evighed. Amen. Halleluja</w:t>
            </w:r>
          </w:p>
        </w:tc>
        <w:tc>
          <w:tcPr>
            <w:tcW w:w="3969" w:type="dxa"/>
          </w:tcPr>
          <w:p w14:paraId="597B9FB7" w14:textId="5929E351"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Praise the Lord, all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nations, praise Him all you peoples, for His mercy is confirmed upon us, and the truth of the Lord endures forever. </w:t>
            </w:r>
            <w:r w:rsidRPr="004332C7">
              <w:rPr>
                <w:rFonts w:asciiTheme="majorBidi" w:hAnsiTheme="majorBidi" w:cstheme="majorBidi"/>
                <w:sz w:val="24"/>
                <w:szCs w:val="24"/>
              </w:rPr>
              <w:t>Amen. Alleluia.</w:t>
            </w:r>
          </w:p>
        </w:tc>
        <w:tc>
          <w:tcPr>
            <w:tcW w:w="2552" w:type="dxa"/>
          </w:tcPr>
          <w:p w14:paraId="76AB1B26" w14:textId="785BF6C9" w:rsidR="00285D3A" w:rsidRPr="006D1E9F" w:rsidRDefault="00285D3A" w:rsidP="00776DA3">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يا جميع الامم باركوا الرب</w:t>
            </w:r>
            <w:r w:rsidRPr="006D1E9F">
              <w:rPr>
                <w:rFonts w:asciiTheme="majorBidi" w:hAnsiTheme="majorBidi" w:cstheme="majorBidi"/>
                <w:b/>
                <w:bCs/>
                <w:sz w:val="24"/>
                <w:szCs w:val="24"/>
                <w:lang w:val="en-US"/>
              </w:rPr>
              <w:t>.</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ولتباركه جميع الشعوب. لان</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رحمته ثبتت علينا. و حق الرب</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يدوم إلي الأبد. آمين. هلليلويا</w:t>
            </w:r>
            <w:r w:rsidRPr="006D1E9F">
              <w:rPr>
                <w:rFonts w:asciiTheme="majorBidi" w:hAnsiTheme="majorBidi" w:cstheme="majorBidi"/>
                <w:b/>
                <w:bCs/>
                <w:sz w:val="24"/>
                <w:szCs w:val="24"/>
                <w:lang w:val="en-US"/>
              </w:rPr>
              <w:t>.</w:t>
            </w:r>
          </w:p>
        </w:tc>
      </w:tr>
      <w:tr w:rsidR="00642811" w:rsidRPr="0019613F" w14:paraId="44E3EE1E" w14:textId="77777777" w:rsidTr="00624D26">
        <w:tc>
          <w:tcPr>
            <w:tcW w:w="3969" w:type="dxa"/>
          </w:tcPr>
          <w:p w14:paraId="3989227E" w14:textId="77777777" w:rsidR="00642811" w:rsidRPr="0019613F" w:rsidRDefault="00642811" w:rsidP="00C767E9">
            <w:pPr>
              <w:jc w:val="both"/>
              <w:rPr>
                <w:rFonts w:asciiTheme="majorBidi" w:hAnsiTheme="majorBidi" w:cstheme="majorBidi"/>
                <w:sz w:val="24"/>
                <w:szCs w:val="24"/>
                <w:lang w:val="en-US"/>
              </w:rPr>
            </w:pPr>
          </w:p>
        </w:tc>
        <w:tc>
          <w:tcPr>
            <w:tcW w:w="3969" w:type="dxa"/>
          </w:tcPr>
          <w:p w14:paraId="5CFD1DDA" w14:textId="77777777" w:rsidR="00642811" w:rsidRPr="004332C7" w:rsidRDefault="00642811" w:rsidP="00C767E9">
            <w:pPr>
              <w:jc w:val="both"/>
              <w:rPr>
                <w:rFonts w:asciiTheme="majorBidi" w:hAnsiTheme="majorBidi" w:cstheme="majorBidi"/>
                <w:sz w:val="24"/>
                <w:szCs w:val="24"/>
                <w:lang w:val="en-US"/>
              </w:rPr>
            </w:pPr>
          </w:p>
        </w:tc>
        <w:tc>
          <w:tcPr>
            <w:tcW w:w="2552" w:type="dxa"/>
          </w:tcPr>
          <w:p w14:paraId="756F2B7A" w14:textId="77777777" w:rsidR="00642811" w:rsidRPr="006D1E9F" w:rsidRDefault="00642811" w:rsidP="00776DA3">
            <w:pPr>
              <w:autoSpaceDE w:val="0"/>
              <w:autoSpaceDN w:val="0"/>
              <w:bidi/>
              <w:adjustRightInd w:val="0"/>
              <w:jc w:val="both"/>
              <w:rPr>
                <w:rFonts w:asciiTheme="majorBidi" w:hAnsiTheme="majorBidi" w:cstheme="majorBidi"/>
                <w:b/>
                <w:bCs/>
                <w:sz w:val="24"/>
                <w:szCs w:val="24"/>
                <w:rtl/>
              </w:rPr>
            </w:pPr>
          </w:p>
        </w:tc>
      </w:tr>
      <w:tr w:rsidR="00285D3A" w:rsidRPr="0019613F" w14:paraId="2988AAF0" w14:textId="77777777" w:rsidTr="00624D26">
        <w:tc>
          <w:tcPr>
            <w:tcW w:w="3969" w:type="dxa"/>
          </w:tcPr>
          <w:p w14:paraId="6DEB1217" w14:textId="6CEAD18D" w:rsidR="00285D3A"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285D3A" w:rsidRPr="004332C7">
              <w:rPr>
                <w:rFonts w:asciiTheme="majorBidi" w:hAnsiTheme="majorBidi" w:cstheme="majorBidi"/>
                <w:b/>
                <w:bCs/>
                <w:color w:val="C10000"/>
                <w:sz w:val="24"/>
                <w:szCs w:val="24"/>
              </w:rPr>
              <w:t>:</w:t>
            </w:r>
          </w:p>
          <w:p w14:paraId="01383749" w14:textId="77777777" w:rsidR="00285D3A" w:rsidRPr="00DF09E5" w:rsidRDefault="00285D3A"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Ære være Faderen og Sønnen og Helligånden, - nu og altid og i evighedernes evighed. </w:t>
            </w:r>
            <w:r w:rsidRPr="00DF09E5">
              <w:rPr>
                <w:rFonts w:asciiTheme="majorBidi" w:hAnsiTheme="majorBidi" w:cstheme="majorBidi"/>
                <w:sz w:val="24"/>
                <w:szCs w:val="24"/>
              </w:rPr>
              <w:t>Amen.  Halleluja.</w:t>
            </w:r>
          </w:p>
          <w:p w14:paraId="5B23F433" w14:textId="214DF47B" w:rsidR="00FA3CCE" w:rsidRPr="00C41C50" w:rsidRDefault="00FA3CCE" w:rsidP="00FA3CCE">
            <w:pPr>
              <w:jc w:val="both"/>
              <w:rPr>
                <w:rFonts w:asciiTheme="majorBidi" w:hAnsiTheme="majorBidi" w:cstheme="majorBidi"/>
                <w:b/>
                <w:bCs/>
                <w:color w:val="00B050"/>
                <w:sz w:val="24"/>
                <w:szCs w:val="24"/>
              </w:rPr>
            </w:pPr>
            <w:r w:rsidRPr="00C41C50">
              <w:rPr>
                <w:rFonts w:asciiTheme="majorBidi" w:hAnsiTheme="majorBidi" w:cstheme="majorBidi"/>
                <w:b/>
                <w:bCs/>
                <w:color w:val="00B050"/>
                <w:sz w:val="24"/>
                <w:szCs w:val="24"/>
              </w:rPr>
              <w:t>(Dokså patri kai yiå kai hagiå  neumati</w:t>
            </w:r>
          </w:p>
          <w:p w14:paraId="56FE3603" w14:textId="0D5C27FD" w:rsidR="00FA3CCE" w:rsidRPr="004332C7" w:rsidRDefault="00FA3CCE" w:rsidP="00FA3CCE">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rPr>
              <w:t xml:space="preserve">Kai nyn kai aei kai eis tous aiånas tån aiånån. </w:t>
            </w:r>
            <w:r w:rsidRPr="00C41C50">
              <w:rPr>
                <w:rFonts w:asciiTheme="majorBidi" w:hAnsiTheme="majorBidi" w:cstheme="majorBidi"/>
                <w:b/>
                <w:bCs/>
                <w:color w:val="00B050"/>
                <w:sz w:val="24"/>
                <w:szCs w:val="24"/>
                <w:lang w:val="en-US"/>
              </w:rPr>
              <w:t>Amen)</w:t>
            </w:r>
          </w:p>
        </w:tc>
        <w:tc>
          <w:tcPr>
            <w:tcW w:w="3969" w:type="dxa"/>
          </w:tcPr>
          <w:p w14:paraId="05284980" w14:textId="77777777" w:rsidR="00285D3A" w:rsidRPr="004332C7" w:rsidRDefault="00285D3A"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180EFD95" w14:textId="77777777" w:rsidR="00285D3A" w:rsidRDefault="00285D3A" w:rsidP="00C767E9">
            <w:pPr>
              <w:jc w:val="both"/>
              <w:rPr>
                <w:rFonts w:asciiTheme="majorBidi" w:hAnsiTheme="majorBidi" w:cstheme="majorBidi"/>
                <w:color w:val="000000"/>
                <w:sz w:val="24"/>
                <w:szCs w:val="24"/>
                <w:rtl/>
              </w:rPr>
            </w:pPr>
            <w:r w:rsidRPr="004332C7">
              <w:rPr>
                <w:rFonts w:asciiTheme="majorBidi" w:hAnsiTheme="majorBidi" w:cstheme="majorBidi"/>
                <w:color w:val="000000"/>
                <w:sz w:val="24"/>
                <w:szCs w:val="24"/>
                <w:lang w:val="en-US"/>
              </w:rPr>
              <w:t xml:space="preserve">Glory to the Father and to the Son and to the Holy Spirit, now and ever and unto the ages of the ages. </w:t>
            </w:r>
            <w:r w:rsidRPr="00DF09E5">
              <w:rPr>
                <w:rFonts w:asciiTheme="majorBidi" w:hAnsiTheme="majorBidi" w:cstheme="majorBidi"/>
                <w:color w:val="000000"/>
                <w:sz w:val="24"/>
                <w:szCs w:val="24"/>
                <w:lang w:val="en-US"/>
              </w:rPr>
              <w:t>Amen. Alleluia.</w:t>
            </w:r>
          </w:p>
          <w:p w14:paraId="716B02D4" w14:textId="27A90F03" w:rsidR="00FA3CCE" w:rsidRPr="00C41C50" w:rsidRDefault="00FA3CCE" w:rsidP="00FA3CCE">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 xml:space="preserve">(Doxa </w:t>
            </w:r>
            <w:proofErr w:type="spellStart"/>
            <w:r w:rsidRPr="00C41C50">
              <w:rPr>
                <w:rFonts w:asciiTheme="majorBidi" w:hAnsiTheme="majorBidi" w:cstheme="majorBidi"/>
                <w:b/>
                <w:bCs/>
                <w:color w:val="00B050"/>
                <w:sz w:val="24"/>
                <w:szCs w:val="24"/>
                <w:lang w:val="en-US"/>
              </w:rPr>
              <w:t>patri</w:t>
            </w:r>
            <w:proofErr w:type="spellEnd"/>
            <w:r w:rsidRPr="00C41C50">
              <w:rPr>
                <w:rFonts w:asciiTheme="majorBidi" w:hAnsiTheme="majorBidi" w:cstheme="majorBidi"/>
                <w:b/>
                <w:bCs/>
                <w:color w:val="00B050"/>
                <w:sz w:val="24"/>
                <w:szCs w:val="24"/>
                <w:lang w:val="en-US"/>
              </w:rPr>
              <w:t xml:space="preserve"> kai </w:t>
            </w:r>
            <w:proofErr w:type="spellStart"/>
            <w:r w:rsidRPr="00C41C50">
              <w:rPr>
                <w:rFonts w:asciiTheme="majorBidi" w:hAnsiTheme="majorBidi" w:cstheme="majorBidi"/>
                <w:b/>
                <w:bCs/>
                <w:color w:val="00B050"/>
                <w:sz w:val="24"/>
                <w:szCs w:val="24"/>
                <w:lang w:val="en-US"/>
              </w:rPr>
              <w:t>huio</w:t>
            </w:r>
            <w:proofErr w:type="spellEnd"/>
            <w:r w:rsidRPr="00C41C50">
              <w:rPr>
                <w:rFonts w:asciiTheme="majorBidi" w:hAnsiTheme="majorBidi" w:cstheme="majorBidi"/>
                <w:b/>
                <w:bCs/>
                <w:color w:val="00B050"/>
                <w:sz w:val="24"/>
                <w:szCs w:val="24"/>
                <w:lang w:val="en-US"/>
              </w:rPr>
              <w:t xml:space="preserve"> kai </w:t>
            </w:r>
            <w:proofErr w:type="spellStart"/>
            <w:r w:rsidRPr="00C41C50">
              <w:rPr>
                <w:rFonts w:asciiTheme="majorBidi" w:hAnsiTheme="majorBidi" w:cstheme="majorBidi"/>
                <w:b/>
                <w:bCs/>
                <w:color w:val="00B050"/>
                <w:sz w:val="24"/>
                <w:szCs w:val="24"/>
                <w:lang w:val="en-US"/>
              </w:rPr>
              <w:t>hagio</w:t>
            </w:r>
            <w:proofErr w:type="spellEnd"/>
            <w:r w:rsidRPr="00C41C50">
              <w:rPr>
                <w:rFonts w:asciiTheme="majorBidi" w:hAnsiTheme="majorBidi" w:cstheme="majorBidi"/>
                <w:b/>
                <w:bCs/>
                <w:color w:val="00B050"/>
                <w:sz w:val="24"/>
                <w:szCs w:val="24"/>
                <w:lang w:val="en-US"/>
              </w:rPr>
              <w:t xml:space="preserve"> </w:t>
            </w:r>
            <w:proofErr w:type="spellStart"/>
            <w:proofErr w:type="gramStart"/>
            <w:r w:rsidRPr="00C41C50">
              <w:rPr>
                <w:rFonts w:asciiTheme="majorBidi" w:hAnsiTheme="majorBidi" w:cstheme="majorBidi"/>
                <w:b/>
                <w:bCs/>
                <w:color w:val="00B050"/>
                <w:sz w:val="24"/>
                <w:szCs w:val="24"/>
                <w:lang w:val="en-US"/>
              </w:rPr>
              <w:t>penumati</w:t>
            </w:r>
            <w:proofErr w:type="spellEnd"/>
            <w:r w:rsidRPr="00C41C50">
              <w:rPr>
                <w:rFonts w:asciiTheme="majorBidi" w:hAnsiTheme="majorBidi" w:cstheme="majorBidi"/>
                <w:b/>
                <w:bCs/>
                <w:color w:val="00B050"/>
                <w:sz w:val="24"/>
                <w:szCs w:val="24"/>
                <w:lang w:val="en-US"/>
              </w:rPr>
              <w:t>,  kai</w:t>
            </w:r>
            <w:proofErr w:type="gramEnd"/>
            <w:r w:rsidRPr="00C41C50">
              <w:rPr>
                <w:rFonts w:asciiTheme="majorBidi" w:hAnsiTheme="majorBidi" w:cstheme="majorBidi"/>
                <w:b/>
                <w:bCs/>
                <w:color w:val="00B050"/>
                <w:sz w:val="24"/>
                <w:szCs w:val="24"/>
                <w:lang w:val="en-US"/>
              </w:rPr>
              <w:t xml:space="preserve"> nun kai </w:t>
            </w:r>
            <w:proofErr w:type="spellStart"/>
            <w:r w:rsidRPr="00C41C50">
              <w:rPr>
                <w:rFonts w:asciiTheme="majorBidi" w:hAnsiTheme="majorBidi" w:cstheme="majorBidi"/>
                <w:b/>
                <w:bCs/>
                <w:color w:val="00B050"/>
                <w:sz w:val="24"/>
                <w:szCs w:val="24"/>
                <w:lang w:val="en-US"/>
              </w:rPr>
              <w:t>aei</w:t>
            </w:r>
            <w:proofErr w:type="spellEnd"/>
            <w:r w:rsidRPr="00C41C50">
              <w:rPr>
                <w:rFonts w:asciiTheme="majorBidi" w:hAnsiTheme="majorBidi" w:cstheme="majorBidi"/>
                <w:b/>
                <w:bCs/>
                <w:color w:val="00B050"/>
                <w:sz w:val="24"/>
                <w:szCs w:val="24"/>
                <w:lang w:val="en-US"/>
              </w:rPr>
              <w:t xml:space="preserve"> kai </w:t>
            </w:r>
            <w:proofErr w:type="spellStart"/>
            <w:r w:rsidRPr="00C41C50">
              <w:rPr>
                <w:rFonts w:asciiTheme="majorBidi" w:hAnsiTheme="majorBidi" w:cstheme="majorBidi"/>
                <w:b/>
                <w:bCs/>
                <w:color w:val="00B050"/>
                <w:sz w:val="24"/>
                <w:szCs w:val="24"/>
                <w:lang w:val="en-US"/>
              </w:rPr>
              <w:t>eis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tous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aionas</w:t>
            </w:r>
            <w:proofErr w:type="spellEnd"/>
            <w:r w:rsidRPr="00C41C50">
              <w:rPr>
                <w:rFonts w:asciiTheme="majorBidi" w:hAnsiTheme="majorBidi" w:cstheme="majorBidi"/>
                <w:b/>
                <w:bCs/>
                <w:color w:val="00B050"/>
                <w:sz w:val="24"/>
                <w:szCs w:val="24"/>
                <w:lang w:val="en-US"/>
              </w:rPr>
              <w:t xml:space="preserve"> ton </w:t>
            </w:r>
            <w:proofErr w:type="spellStart"/>
            <w:r w:rsidRPr="00C41C50">
              <w:rPr>
                <w:rFonts w:asciiTheme="majorBidi" w:hAnsiTheme="majorBidi" w:cstheme="majorBidi"/>
                <w:b/>
                <w:bCs/>
                <w:color w:val="00B050"/>
                <w:sz w:val="24"/>
                <w:szCs w:val="24"/>
                <w:lang w:val="en-US"/>
              </w:rPr>
              <w:t>aionon</w:t>
            </w:r>
            <w:proofErr w:type="spellEnd"/>
            <w:r w:rsidRPr="00C41C50">
              <w:rPr>
                <w:rFonts w:asciiTheme="majorBidi" w:hAnsiTheme="majorBidi" w:cstheme="majorBidi"/>
                <w:b/>
                <w:bCs/>
                <w:color w:val="00B050"/>
                <w:sz w:val="24"/>
                <w:szCs w:val="24"/>
                <w:lang w:val="en-US"/>
              </w:rPr>
              <w:t>. amen)</w:t>
            </w:r>
          </w:p>
        </w:tc>
        <w:tc>
          <w:tcPr>
            <w:tcW w:w="2552" w:type="dxa"/>
          </w:tcPr>
          <w:p w14:paraId="24EA7CC9" w14:textId="77777777" w:rsidR="00285D3A" w:rsidRPr="006D1E9F" w:rsidRDefault="00285D3A"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lang w:val="en-US"/>
              </w:rPr>
              <w:t>:</w:t>
            </w:r>
          </w:p>
          <w:p w14:paraId="40BE782E" w14:textId="77777777" w:rsidR="00285D3A" w:rsidRPr="0019613F" w:rsidRDefault="00285D3A" w:rsidP="00FA3CCE">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المجد للآب والابن والروح</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القدس، الآن وكل اوان وإلي دهر</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الدهور. آمين. هلليلويا</w:t>
            </w:r>
            <w:r w:rsidRPr="0019613F">
              <w:rPr>
                <w:rFonts w:asciiTheme="majorBidi" w:hAnsiTheme="majorBidi" w:cstheme="majorBidi"/>
                <w:b/>
                <w:bCs/>
                <w:color w:val="000000"/>
                <w:sz w:val="24"/>
                <w:szCs w:val="24"/>
                <w:lang w:val="en-US"/>
              </w:rPr>
              <w:t>.</w:t>
            </w:r>
          </w:p>
          <w:p w14:paraId="315874E1" w14:textId="4A5AD45F" w:rsidR="00FA3CCE" w:rsidRPr="006D1E9F" w:rsidRDefault="00FA3CCE" w:rsidP="00FA3CCE">
            <w:pPr>
              <w:autoSpaceDE w:val="0"/>
              <w:autoSpaceDN w:val="0"/>
              <w:bidi/>
              <w:adjustRightInd w:val="0"/>
              <w:jc w:val="both"/>
              <w:rPr>
                <w:rFonts w:asciiTheme="majorBidi" w:hAnsiTheme="majorBidi" w:cstheme="majorBidi"/>
                <w:b/>
                <w:bCs/>
                <w:color w:val="000000"/>
                <w:sz w:val="24"/>
                <w:szCs w:val="24"/>
                <w:rtl/>
                <w:lang w:val="en-US" w:bidi="ar-EG"/>
              </w:rPr>
            </w:pPr>
            <w:r w:rsidRPr="00FA3CCE">
              <w:rPr>
                <w:rFonts w:asciiTheme="majorBidi" w:hAnsiTheme="majorBidi" w:cstheme="majorBidi" w:hint="cs"/>
                <w:b/>
                <w:bCs/>
                <w:color w:val="00B050"/>
                <w:sz w:val="24"/>
                <w:szCs w:val="24"/>
                <w:rtl/>
                <w:lang w:bidi="ar-EG"/>
              </w:rPr>
              <w:t>(</w:t>
            </w:r>
            <w:r w:rsidRPr="00FA3CCE">
              <w:rPr>
                <w:rFonts w:asciiTheme="majorBidi" w:hAnsiTheme="majorBidi" w:cs="Times New Roman"/>
                <w:b/>
                <w:bCs/>
                <w:color w:val="00B050"/>
                <w:sz w:val="24"/>
                <w:szCs w:val="24"/>
                <w:rtl/>
                <w:lang w:bidi="ar-EG"/>
              </w:rPr>
              <w:t>ذو كسابترى كى إيو كى أجيو بنيفماتى ، كينين كى آ إى كى إسطوس إى أوناس طون إى أونون آمين</w:t>
            </w:r>
            <w:r w:rsidRPr="0019613F">
              <w:rPr>
                <w:rFonts w:asciiTheme="majorBidi" w:hAnsiTheme="majorBidi" w:cstheme="majorBidi"/>
                <w:b/>
                <w:bCs/>
                <w:color w:val="00B050"/>
                <w:sz w:val="24"/>
                <w:szCs w:val="24"/>
                <w:lang w:val="en-US" w:bidi="ar-EG"/>
              </w:rPr>
              <w:t xml:space="preserve"> </w:t>
            </w:r>
            <w:r w:rsidRPr="00FA3CCE">
              <w:rPr>
                <w:rFonts w:asciiTheme="majorBidi" w:hAnsiTheme="majorBidi" w:cs="Times New Roman"/>
                <w:b/>
                <w:bCs/>
                <w:color w:val="00B050"/>
                <w:sz w:val="24"/>
                <w:szCs w:val="24"/>
                <w:rtl/>
                <w:lang w:bidi="ar-EG"/>
              </w:rPr>
              <w:t>الليلويا</w:t>
            </w:r>
            <w:r w:rsidRPr="00FA3CCE">
              <w:rPr>
                <w:rFonts w:asciiTheme="majorBidi" w:hAnsiTheme="majorBidi" w:cstheme="majorBidi" w:hint="cs"/>
                <w:b/>
                <w:bCs/>
                <w:color w:val="00B050"/>
                <w:sz w:val="24"/>
                <w:szCs w:val="24"/>
                <w:rtl/>
                <w:lang w:bidi="ar-EG"/>
              </w:rPr>
              <w:t>)</w:t>
            </w:r>
          </w:p>
        </w:tc>
      </w:tr>
      <w:tr w:rsidR="009626FD" w:rsidRPr="0019613F" w14:paraId="26ADE18B" w14:textId="77777777" w:rsidTr="00624D26">
        <w:tc>
          <w:tcPr>
            <w:tcW w:w="3969" w:type="dxa"/>
          </w:tcPr>
          <w:p w14:paraId="2EB4DAFB" w14:textId="77777777" w:rsidR="009626FD" w:rsidRPr="0019613F"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B418FB2"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D328890"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285D3A" w:rsidRPr="0019613F" w14:paraId="378CA21E" w14:textId="77777777" w:rsidTr="00624D26">
        <w:tc>
          <w:tcPr>
            <w:tcW w:w="3969" w:type="dxa"/>
          </w:tcPr>
          <w:p w14:paraId="65BC885C" w14:textId="7F4A3DB3" w:rsidR="00D01316" w:rsidRPr="00C06844" w:rsidRDefault="00D01316"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Imens placerer præsten </w:t>
            </w:r>
            <w:r w:rsidR="00D511E5"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xml:space="preserve"> på patenen, som der er et silkeklæde under, mens han lavmælt siger: </w:t>
            </w:r>
          </w:p>
          <w:p w14:paraId="7A6A0C31" w14:textId="1239E910" w:rsidR="00D01316" w:rsidRPr="004332C7" w:rsidRDefault="00D01316" w:rsidP="00C767E9">
            <w:pPr>
              <w:jc w:val="both"/>
              <w:rPr>
                <w:rFonts w:asciiTheme="majorBidi" w:hAnsiTheme="majorBidi" w:cstheme="majorBidi"/>
                <w:color w:val="4F81BD" w:themeColor="accent1"/>
                <w:sz w:val="24"/>
                <w:szCs w:val="24"/>
                <w:highlight w:val="cyan"/>
              </w:rPr>
            </w:pPr>
          </w:p>
        </w:tc>
        <w:tc>
          <w:tcPr>
            <w:tcW w:w="3969" w:type="dxa"/>
          </w:tcPr>
          <w:p w14:paraId="5162BDF8" w14:textId="6ED970C8" w:rsidR="00285D3A"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this time, the priest places the bread on the paten, beneath which is a silk veil; while saying the following inaudibly:</w:t>
            </w:r>
          </w:p>
        </w:tc>
        <w:tc>
          <w:tcPr>
            <w:tcW w:w="2552" w:type="dxa"/>
          </w:tcPr>
          <w:p w14:paraId="541EAAD5" w14:textId="14969275" w:rsidR="00285D3A" w:rsidRPr="00C06844" w:rsidRDefault="00285D3A"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أثناء ذلك يضع الكاهن القربانة في</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الصينية وتحتها لفافة حرير ويقول الآتي</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سراً:</w:t>
            </w:r>
          </w:p>
        </w:tc>
      </w:tr>
      <w:tr w:rsidR="00285D3A" w:rsidRPr="0019613F" w14:paraId="130440E4" w14:textId="77777777" w:rsidTr="00624D26">
        <w:tc>
          <w:tcPr>
            <w:tcW w:w="3969" w:type="dxa"/>
          </w:tcPr>
          <w:p w14:paraId="29343297" w14:textId="14B71F45" w:rsidR="00285D3A" w:rsidRPr="004332C7" w:rsidRDefault="007C30A2" w:rsidP="00C767E9">
            <w:pPr>
              <w:jc w:val="both"/>
              <w:rPr>
                <w:rFonts w:asciiTheme="majorBidi" w:hAnsiTheme="majorBidi" w:cstheme="majorBidi"/>
                <w:sz w:val="24"/>
                <w:szCs w:val="24"/>
              </w:rPr>
            </w:pPr>
            <w:r w:rsidRPr="004332C7">
              <w:rPr>
                <w:rFonts w:asciiTheme="majorBidi" w:hAnsiTheme="majorBidi" w:cstheme="majorBidi"/>
                <w:sz w:val="24"/>
                <w:szCs w:val="24"/>
              </w:rPr>
              <w:t>Herlighed</w:t>
            </w:r>
            <w:r w:rsidR="00087FAF" w:rsidRPr="004332C7">
              <w:rPr>
                <w:rFonts w:asciiTheme="majorBidi" w:hAnsiTheme="majorBidi" w:cstheme="majorBidi"/>
                <w:sz w:val="24"/>
                <w:szCs w:val="24"/>
              </w:rPr>
              <w:t xml:space="preserve"> og ære, ære og </w:t>
            </w:r>
            <w:r w:rsidRPr="004332C7">
              <w:rPr>
                <w:rFonts w:asciiTheme="majorBidi" w:hAnsiTheme="majorBidi" w:cstheme="majorBidi"/>
                <w:sz w:val="24"/>
                <w:szCs w:val="24"/>
              </w:rPr>
              <w:t>herlighed</w:t>
            </w:r>
            <w:r w:rsidR="00087FAF" w:rsidRPr="004332C7">
              <w:rPr>
                <w:rFonts w:asciiTheme="majorBidi" w:hAnsiTheme="majorBidi" w:cstheme="majorBidi"/>
                <w:sz w:val="24"/>
                <w:szCs w:val="24"/>
              </w:rPr>
              <w:t xml:space="preserve"> til den almægtige Treenighed, Faderen, Sønnen og Helligånden. </w:t>
            </w:r>
          </w:p>
        </w:tc>
        <w:tc>
          <w:tcPr>
            <w:tcW w:w="3969" w:type="dxa"/>
          </w:tcPr>
          <w:p w14:paraId="52858E97" w14:textId="37B97CE5"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Glory and honor, honor and glory to the All-holy Trinity, the Father and the Son and the Holy Spirit.</w:t>
            </w:r>
            <w:r w:rsidR="00906FE5">
              <w:rPr>
                <w:rFonts w:asciiTheme="majorBidi" w:hAnsiTheme="majorBidi" w:cstheme="majorBidi"/>
                <w:sz w:val="24"/>
                <w:szCs w:val="24"/>
                <w:lang w:val="en-US"/>
              </w:rPr>
              <w:t xml:space="preserve"> </w:t>
            </w:r>
          </w:p>
        </w:tc>
        <w:tc>
          <w:tcPr>
            <w:tcW w:w="2552" w:type="dxa"/>
          </w:tcPr>
          <w:p w14:paraId="68BC187C" w14:textId="0DF933C1" w:rsidR="00285D3A" w:rsidRPr="006D1E9F" w:rsidRDefault="00285D3A" w:rsidP="00776DA3">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مجداً وإكراما إكراما ومجداً</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للثالوث القدوس الآب والإبن</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والروح القدس</w:t>
            </w:r>
            <w:r w:rsidRPr="0019613F">
              <w:rPr>
                <w:rFonts w:asciiTheme="majorBidi" w:hAnsiTheme="majorBidi" w:cstheme="majorBidi"/>
                <w:b/>
                <w:bCs/>
                <w:sz w:val="24"/>
                <w:szCs w:val="24"/>
                <w:lang w:val="en-US"/>
              </w:rPr>
              <w:t>.</w:t>
            </w:r>
          </w:p>
        </w:tc>
      </w:tr>
      <w:tr w:rsidR="00285D3A" w:rsidRPr="0019613F" w14:paraId="64415010" w14:textId="77777777" w:rsidTr="00624D26">
        <w:tc>
          <w:tcPr>
            <w:tcW w:w="3969" w:type="dxa"/>
          </w:tcPr>
          <w:p w14:paraId="253A1743" w14:textId="751C79DD" w:rsidR="00087FAF" w:rsidRPr="009626FD" w:rsidRDefault="00087FAF"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Nu og altid og i evighedernes evighed. </w:t>
            </w:r>
            <w:r w:rsidRPr="009626FD">
              <w:rPr>
                <w:rFonts w:asciiTheme="majorBidi" w:hAnsiTheme="majorBidi" w:cstheme="majorBidi"/>
                <w:sz w:val="24"/>
                <w:szCs w:val="24"/>
              </w:rPr>
              <w:t xml:space="preserve">Amen. </w:t>
            </w:r>
          </w:p>
        </w:tc>
        <w:tc>
          <w:tcPr>
            <w:tcW w:w="3969" w:type="dxa"/>
          </w:tcPr>
          <w:p w14:paraId="409B342A" w14:textId="5E7D35E9" w:rsidR="00285D3A" w:rsidRPr="004332C7" w:rsidRDefault="00285D3A"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Amen.</w:t>
            </w:r>
          </w:p>
        </w:tc>
        <w:tc>
          <w:tcPr>
            <w:tcW w:w="2552" w:type="dxa"/>
          </w:tcPr>
          <w:p w14:paraId="1D2D0C65" w14:textId="15317497" w:rsidR="00285D3A" w:rsidRPr="006D1E9F" w:rsidRDefault="00285D3A" w:rsidP="00776DA3">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الآن وكل أوان وإلى دهر الدهور</w:t>
            </w:r>
            <w:r w:rsidRPr="006D1E9F">
              <w:rPr>
                <w:rFonts w:asciiTheme="majorBidi" w:hAnsiTheme="majorBidi" w:cstheme="majorBidi"/>
                <w:b/>
                <w:bCs/>
                <w:sz w:val="24"/>
                <w:szCs w:val="24"/>
                <w:lang w:val="en-US"/>
              </w:rPr>
              <w:t>.</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9626FD" w:rsidRPr="0019613F" w14:paraId="1726AA9F" w14:textId="77777777" w:rsidTr="00624D26">
        <w:tc>
          <w:tcPr>
            <w:tcW w:w="3969" w:type="dxa"/>
          </w:tcPr>
          <w:p w14:paraId="1BA11C78"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0ECDDD65"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0AB32F35" w14:textId="77777777" w:rsidR="009626FD" w:rsidRPr="006D1E9F" w:rsidRDefault="009626FD" w:rsidP="00776DA3">
            <w:pPr>
              <w:autoSpaceDE w:val="0"/>
              <w:autoSpaceDN w:val="0"/>
              <w:bidi/>
              <w:adjustRightInd w:val="0"/>
              <w:jc w:val="both"/>
              <w:rPr>
                <w:rFonts w:asciiTheme="majorBidi" w:hAnsiTheme="majorBidi" w:cstheme="majorBidi"/>
                <w:b/>
                <w:bCs/>
                <w:sz w:val="24"/>
                <w:szCs w:val="24"/>
                <w:rtl/>
              </w:rPr>
            </w:pPr>
          </w:p>
        </w:tc>
      </w:tr>
      <w:tr w:rsidR="00285D3A" w:rsidRPr="0019613F" w14:paraId="0A632CB2" w14:textId="77777777" w:rsidTr="00624D26">
        <w:tc>
          <w:tcPr>
            <w:tcW w:w="3969" w:type="dxa"/>
          </w:tcPr>
          <w:p w14:paraId="6A2B427B" w14:textId="10A02FC8" w:rsidR="00A11697"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 xml:space="preserve">Så hælder </w:t>
            </w:r>
            <w:r w:rsidR="00A11697" w:rsidRPr="00C06844">
              <w:rPr>
                <w:rFonts w:asciiTheme="majorBidi" w:hAnsiTheme="majorBidi" w:cstheme="majorBidi"/>
                <w:color w:val="1F497D" w:themeColor="text2"/>
                <w:sz w:val="24"/>
                <w:szCs w:val="24"/>
              </w:rPr>
              <w:t>præsten</w:t>
            </w:r>
            <w:r w:rsidRPr="00C06844">
              <w:rPr>
                <w:rFonts w:asciiTheme="majorBidi" w:hAnsiTheme="majorBidi" w:cstheme="majorBidi"/>
                <w:color w:val="1F497D" w:themeColor="text2"/>
                <w:sz w:val="24"/>
                <w:szCs w:val="24"/>
              </w:rPr>
              <w:t xml:space="preserve"> vinen i kalken, </w:t>
            </w:r>
            <w:r w:rsidR="00A11697" w:rsidRPr="00C06844">
              <w:rPr>
                <w:rFonts w:asciiTheme="majorBidi" w:hAnsiTheme="majorBidi" w:cstheme="majorBidi"/>
                <w:color w:val="1F497D" w:themeColor="text2"/>
                <w:sz w:val="24"/>
                <w:szCs w:val="24"/>
              </w:rPr>
              <w:t>ved at tømme vinbeholderen. Då hælder han vand i den tomme beholder og fra den tilfører han vand til kalken (mængden af vand skal ikke være mindre end 1/10, normalt en fjerdedel, men ikke mere end en tredjedel)</w:t>
            </w:r>
            <w:r w:rsidR="00B23B26" w:rsidRPr="00C06844">
              <w:rPr>
                <w:rFonts w:asciiTheme="majorBidi" w:hAnsiTheme="majorBidi" w:cstheme="majorBidi"/>
                <w:color w:val="1F497D" w:themeColor="text2"/>
                <w:sz w:val="24"/>
                <w:szCs w:val="24"/>
              </w:rPr>
              <w:t xml:space="preserve">. Præsten tørrer beholderens tud af med et hvidt klæde og fjerner den fra alteret. </w:t>
            </w:r>
            <w:proofErr w:type="spellStart"/>
            <w:r w:rsidR="00B23B26" w:rsidRPr="00C06844">
              <w:rPr>
                <w:rFonts w:asciiTheme="majorBidi" w:hAnsiTheme="majorBidi" w:cstheme="majorBidi"/>
                <w:color w:val="1F497D" w:themeColor="text2"/>
                <w:sz w:val="24"/>
                <w:szCs w:val="24"/>
                <w:lang w:val="en-US"/>
              </w:rPr>
              <w:t>Så</w:t>
            </w:r>
            <w:proofErr w:type="spellEnd"/>
            <w:r w:rsidR="00B23B26" w:rsidRPr="00C06844">
              <w:rPr>
                <w:rFonts w:asciiTheme="majorBidi" w:hAnsiTheme="majorBidi" w:cstheme="majorBidi"/>
                <w:color w:val="1F497D" w:themeColor="text2"/>
                <w:sz w:val="24"/>
                <w:szCs w:val="24"/>
                <w:lang w:val="en-US"/>
              </w:rPr>
              <w:t xml:space="preserve"> </w:t>
            </w:r>
            <w:proofErr w:type="spellStart"/>
            <w:r w:rsidR="00B23B26" w:rsidRPr="00C06844">
              <w:rPr>
                <w:rFonts w:asciiTheme="majorBidi" w:hAnsiTheme="majorBidi" w:cstheme="majorBidi"/>
                <w:color w:val="1F497D" w:themeColor="text2"/>
                <w:sz w:val="24"/>
                <w:szCs w:val="24"/>
                <w:lang w:val="en-US"/>
              </w:rPr>
              <w:t>påbegynder</w:t>
            </w:r>
            <w:proofErr w:type="spellEnd"/>
            <w:r w:rsidR="00B23B26" w:rsidRPr="00C06844">
              <w:rPr>
                <w:rFonts w:asciiTheme="majorBidi" w:hAnsiTheme="majorBidi" w:cstheme="majorBidi"/>
                <w:color w:val="1F497D" w:themeColor="text2"/>
                <w:sz w:val="24"/>
                <w:szCs w:val="24"/>
                <w:lang w:val="en-US"/>
              </w:rPr>
              <w:t xml:space="preserve"> </w:t>
            </w:r>
            <w:proofErr w:type="spellStart"/>
            <w:r w:rsidR="00B23B26" w:rsidRPr="00C06844">
              <w:rPr>
                <w:rFonts w:asciiTheme="majorBidi" w:hAnsiTheme="majorBidi" w:cstheme="majorBidi"/>
                <w:color w:val="1F497D" w:themeColor="text2"/>
                <w:sz w:val="24"/>
                <w:szCs w:val="24"/>
                <w:lang w:val="en-US"/>
              </w:rPr>
              <w:t>han</w:t>
            </w:r>
            <w:proofErr w:type="spellEnd"/>
            <w:r w:rsidR="00B23B26" w:rsidRPr="00C06844">
              <w:rPr>
                <w:rFonts w:asciiTheme="majorBidi" w:hAnsiTheme="majorBidi" w:cstheme="majorBidi"/>
                <w:color w:val="1F497D" w:themeColor="text2"/>
                <w:sz w:val="24"/>
                <w:szCs w:val="24"/>
                <w:lang w:val="en-US"/>
              </w:rPr>
              <w:t xml:space="preserve"> </w:t>
            </w:r>
            <w:proofErr w:type="spellStart"/>
            <w:r w:rsidR="00B23B26" w:rsidRPr="00C06844">
              <w:rPr>
                <w:rFonts w:asciiTheme="majorBidi" w:hAnsiTheme="majorBidi" w:cstheme="majorBidi"/>
                <w:color w:val="1F497D" w:themeColor="text2"/>
                <w:sz w:val="24"/>
                <w:szCs w:val="24"/>
                <w:lang w:val="en-US"/>
              </w:rPr>
              <w:t>bønnen</w:t>
            </w:r>
            <w:proofErr w:type="spellEnd"/>
            <w:r w:rsidR="00B23B26" w:rsidRPr="00C06844">
              <w:rPr>
                <w:rFonts w:asciiTheme="majorBidi" w:hAnsiTheme="majorBidi" w:cstheme="majorBidi"/>
                <w:color w:val="1F497D" w:themeColor="text2"/>
                <w:sz w:val="24"/>
                <w:szCs w:val="24"/>
                <w:lang w:val="en-US"/>
              </w:rPr>
              <w:t xml:space="preserve"> med:</w:t>
            </w:r>
          </w:p>
        </w:tc>
        <w:tc>
          <w:tcPr>
            <w:tcW w:w="3969" w:type="dxa"/>
          </w:tcPr>
          <w:p w14:paraId="18A25C27" w14:textId="468F712C" w:rsidR="00285D3A" w:rsidRPr="004332C7" w:rsidRDefault="00285D3A"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After this, the priest pours wine into the chalice, emptying the cruet. Then he pours water into the empty wine cruet and from it he odds a water to the wine in the chalice (the proportion of water to wine being not less than a tenth, normally a quarter but not more than a third). The priest wipes the mouth of the cruet with a white veil and removes it from the altar. </w:t>
            </w:r>
            <w:r w:rsidRPr="00C06844">
              <w:rPr>
                <w:rFonts w:asciiTheme="majorBidi" w:hAnsiTheme="majorBidi" w:cstheme="majorBidi"/>
                <w:color w:val="1F497D" w:themeColor="text2"/>
                <w:sz w:val="24"/>
                <w:szCs w:val="24"/>
              </w:rPr>
              <w:t>He then starts the prayer saying:</w:t>
            </w:r>
          </w:p>
        </w:tc>
        <w:tc>
          <w:tcPr>
            <w:tcW w:w="2552" w:type="dxa"/>
          </w:tcPr>
          <w:p w14:paraId="27B5F420" w14:textId="15AA3423" w:rsidR="00285D3A" w:rsidRPr="00C06844" w:rsidRDefault="00285D3A"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يصب الخمر في الكأس ويصفي القارورة</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جيداً ويضيف إلي الخمر قليلاً من الماء نحو</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ثلثه أو ربعه، ولا يقل عن العشر، </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ثم يمسح</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فم القارورة بلفافة بيضاء وينزلها من</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المذبح. ويبدأ الصلاة فيقول:</w:t>
            </w:r>
          </w:p>
        </w:tc>
      </w:tr>
      <w:tr w:rsidR="00C85042" w:rsidRPr="004332C7" w14:paraId="2F0F1C28" w14:textId="77777777" w:rsidTr="00624D26">
        <w:tc>
          <w:tcPr>
            <w:tcW w:w="3969" w:type="dxa"/>
          </w:tcPr>
          <w:p w14:paraId="06F25517" w14:textId="373E7244" w:rsidR="00C8504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85042" w:rsidRPr="004332C7">
              <w:rPr>
                <w:rFonts w:asciiTheme="majorBidi" w:hAnsiTheme="majorBidi" w:cstheme="majorBidi"/>
                <w:b/>
                <w:bCs/>
                <w:color w:val="C10000"/>
                <w:sz w:val="24"/>
                <w:szCs w:val="24"/>
              </w:rPr>
              <w:t>:</w:t>
            </w:r>
          </w:p>
          <w:p w14:paraId="19B65D91" w14:textId="507AFDD0"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rPr>
              <w:t>(Eshlil)</w:t>
            </w:r>
          </w:p>
        </w:tc>
        <w:tc>
          <w:tcPr>
            <w:tcW w:w="3969" w:type="dxa"/>
          </w:tcPr>
          <w:p w14:paraId="0F8A39F6"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0430404C" w14:textId="7F114B7A"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rPr>
              <w:t>(Eshlil)</w:t>
            </w:r>
          </w:p>
        </w:tc>
        <w:tc>
          <w:tcPr>
            <w:tcW w:w="2552" w:type="dxa"/>
          </w:tcPr>
          <w:p w14:paraId="61EB2728"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rPr>
              <w:t>:</w:t>
            </w:r>
          </w:p>
          <w:p w14:paraId="4A1F5510" w14:textId="47A8D70B"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w:t>
            </w:r>
            <w:r w:rsidR="00AA2A08" w:rsidRPr="00C41C50">
              <w:rPr>
                <w:rFonts w:asciiTheme="majorBidi" w:hAnsiTheme="majorBidi" w:cstheme="majorBidi"/>
                <w:b/>
                <w:bCs/>
                <w:color w:val="00B050"/>
                <w:sz w:val="24"/>
                <w:szCs w:val="24"/>
              </w:rPr>
              <w:t xml:space="preserve">)   </w:t>
            </w:r>
            <w:r w:rsidR="00AA2A08" w:rsidRPr="00C41C50">
              <w:rPr>
                <w:rFonts w:asciiTheme="majorBidi" w:hAnsiTheme="majorBidi" w:cs="Times New Roman"/>
                <w:b/>
                <w:bCs/>
                <w:color w:val="00B050"/>
                <w:sz w:val="24"/>
                <w:szCs w:val="24"/>
                <w:rtl/>
              </w:rPr>
              <w:t>اشليل</w:t>
            </w:r>
            <w:r w:rsidR="00AA2A08" w:rsidRPr="00C41C50">
              <w:rPr>
                <w:rFonts w:asciiTheme="majorBidi" w:hAnsiTheme="majorBidi" w:cs="Times New Roman"/>
                <w:b/>
                <w:bCs/>
                <w:color w:val="00B050"/>
                <w:sz w:val="24"/>
                <w:szCs w:val="24"/>
              </w:rPr>
              <w:t>(</w:t>
            </w:r>
          </w:p>
        </w:tc>
      </w:tr>
      <w:tr w:rsidR="00986AAB" w:rsidRPr="004332C7" w14:paraId="2FC8F965" w14:textId="77777777" w:rsidTr="00624D26">
        <w:tc>
          <w:tcPr>
            <w:tcW w:w="3969" w:type="dxa"/>
          </w:tcPr>
          <w:p w14:paraId="0FA06AD9" w14:textId="77777777" w:rsidR="00986AAB" w:rsidRPr="004332C7" w:rsidRDefault="00986AAB"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82FAE52" w14:textId="77777777" w:rsidR="00986AAB" w:rsidRPr="004332C7" w:rsidRDefault="00986AAB"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783F4F0F" w14:textId="77777777" w:rsidR="00986AAB" w:rsidRPr="006D1E9F" w:rsidRDefault="00986AAB" w:rsidP="00C767E9">
            <w:pPr>
              <w:autoSpaceDE w:val="0"/>
              <w:autoSpaceDN w:val="0"/>
              <w:bidi/>
              <w:adjustRightInd w:val="0"/>
              <w:jc w:val="both"/>
              <w:rPr>
                <w:rFonts w:asciiTheme="majorBidi" w:hAnsiTheme="majorBidi" w:cstheme="majorBidi"/>
                <w:b/>
                <w:bCs/>
                <w:color w:val="C10000"/>
                <w:sz w:val="24"/>
                <w:szCs w:val="24"/>
                <w:rtl/>
              </w:rPr>
            </w:pPr>
          </w:p>
        </w:tc>
      </w:tr>
      <w:tr w:rsidR="00C85042" w:rsidRPr="0019613F" w14:paraId="24818DC5" w14:textId="77777777" w:rsidTr="00624D26">
        <w:tc>
          <w:tcPr>
            <w:tcW w:w="3969" w:type="dxa"/>
          </w:tcPr>
          <w:p w14:paraId="1F70D554"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386E0D5C" w14:textId="77777777" w:rsidR="00C85042" w:rsidRDefault="00C85042"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Rejs jer for at bede</w:t>
            </w:r>
          </w:p>
          <w:p w14:paraId="71B80019" w14:textId="71035FDB" w:rsidR="00AA2A08" w:rsidRPr="00C41C50" w:rsidRDefault="00AA2A08"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(epi epros efki estasite)</w:t>
            </w:r>
          </w:p>
        </w:tc>
        <w:tc>
          <w:tcPr>
            <w:tcW w:w="3969" w:type="dxa"/>
          </w:tcPr>
          <w:p w14:paraId="6AAE7B89"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EC64F61" w14:textId="77777777" w:rsidR="00C85042" w:rsidRDefault="00C8504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p>
          <w:p w14:paraId="3AE8A98E" w14:textId="78E02A61" w:rsidR="00AA2A08" w:rsidRPr="00C41C50" w:rsidRDefault="00AA2A08"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rPr>
              <w:t>(epi epros efki estasite)</w:t>
            </w:r>
          </w:p>
        </w:tc>
        <w:tc>
          <w:tcPr>
            <w:tcW w:w="2552" w:type="dxa"/>
          </w:tcPr>
          <w:p w14:paraId="33458F97" w14:textId="77777777" w:rsidR="00C85042" w:rsidRPr="0019613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254BAB6C" w14:textId="77777777" w:rsidR="00C85042" w:rsidRPr="0019613F" w:rsidRDefault="00C85042"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للصلاة قفوا</w:t>
            </w:r>
            <w:r w:rsidRPr="0019613F">
              <w:rPr>
                <w:rFonts w:asciiTheme="majorBidi" w:hAnsiTheme="majorBidi" w:cstheme="majorBidi"/>
                <w:b/>
                <w:bCs/>
                <w:color w:val="000000"/>
                <w:sz w:val="24"/>
                <w:szCs w:val="24"/>
                <w:lang w:val="en-US"/>
              </w:rPr>
              <w:t>.</w:t>
            </w:r>
          </w:p>
          <w:p w14:paraId="0ABD8AC6" w14:textId="62FC2779" w:rsidR="00AA2A08" w:rsidRPr="006D1E9F" w:rsidRDefault="00AA2A08" w:rsidP="00AA2A08">
            <w:pPr>
              <w:bidi/>
              <w:jc w:val="both"/>
              <w:rPr>
                <w:rFonts w:asciiTheme="majorBidi" w:hAnsiTheme="majorBidi" w:cstheme="majorBidi"/>
                <w:b/>
                <w:bCs/>
                <w:sz w:val="24"/>
                <w:szCs w:val="24"/>
                <w:lang w:val="en-US"/>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ابي ابروس افكى اسطاسيتى </w:t>
            </w:r>
            <w:r w:rsidRPr="0019613F">
              <w:rPr>
                <w:rFonts w:asciiTheme="majorBidi" w:hAnsiTheme="majorBidi" w:cs="Times New Roman"/>
                <w:b/>
                <w:bCs/>
                <w:color w:val="00B050"/>
                <w:lang w:val="en-US"/>
              </w:rPr>
              <w:t>(</w:t>
            </w:r>
          </w:p>
        </w:tc>
      </w:tr>
      <w:tr w:rsidR="009626FD" w:rsidRPr="0019613F" w14:paraId="4758AAC9" w14:textId="77777777" w:rsidTr="00624D26">
        <w:tc>
          <w:tcPr>
            <w:tcW w:w="3969" w:type="dxa"/>
          </w:tcPr>
          <w:p w14:paraId="34037FCD" w14:textId="77777777" w:rsidR="009626FD" w:rsidRPr="0019613F"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54AA20F"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B37D0F9"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C85042" w:rsidRPr="0019613F" w14:paraId="6FCA9C7C" w14:textId="77777777" w:rsidTr="00624D26">
        <w:tc>
          <w:tcPr>
            <w:tcW w:w="3969" w:type="dxa"/>
          </w:tcPr>
          <w:p w14:paraId="19288F1E" w14:textId="07ABCA8B" w:rsidR="00770A8D" w:rsidRPr="004332C7" w:rsidRDefault="00770A8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bøjer præsten sit hoved hen mod præstebrødrene, vender sig imod vest og gør med sin højre hånd korsets tegn over folket, mens han siger:</w:t>
            </w:r>
          </w:p>
        </w:tc>
        <w:tc>
          <w:tcPr>
            <w:tcW w:w="3969" w:type="dxa"/>
          </w:tcPr>
          <w:p w14:paraId="44072F7D" w14:textId="2068D64C" w:rsidR="00C85042" w:rsidRPr="004332C7" w:rsidRDefault="00C8504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then turns to his brothers the priests before turning to the west and making the sign of the cross over the people, saying:</w:t>
            </w:r>
          </w:p>
        </w:tc>
        <w:tc>
          <w:tcPr>
            <w:tcW w:w="2552" w:type="dxa"/>
          </w:tcPr>
          <w:p w14:paraId="62B5B416" w14:textId="66177910" w:rsidR="00C85042" w:rsidRPr="00C06844" w:rsidRDefault="00C85042"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ويلتفت الكاهن إلي إخوته الكهنة، ثم إلي</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الغرب، ويرشم الشعب رشما واحداً بمثال</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الصليب وهو يقول:</w:t>
            </w:r>
          </w:p>
        </w:tc>
      </w:tr>
      <w:tr w:rsidR="00C85042" w:rsidRPr="0019613F" w14:paraId="5FFB6D5C" w14:textId="77777777" w:rsidTr="00624D26">
        <w:tc>
          <w:tcPr>
            <w:tcW w:w="3969" w:type="dxa"/>
          </w:tcPr>
          <w:p w14:paraId="592DEB95" w14:textId="659B30C3" w:rsidR="00C8504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85042" w:rsidRPr="004332C7">
              <w:rPr>
                <w:rFonts w:asciiTheme="majorBidi" w:hAnsiTheme="majorBidi" w:cstheme="majorBidi"/>
                <w:b/>
                <w:bCs/>
                <w:color w:val="C10000"/>
                <w:sz w:val="24"/>
                <w:szCs w:val="24"/>
              </w:rPr>
              <w:t>:</w:t>
            </w:r>
          </w:p>
          <w:p w14:paraId="4AE241D9" w14:textId="7FA69885" w:rsidR="002E55E6" w:rsidRPr="004332C7" w:rsidRDefault="00C85042" w:rsidP="002E55E6">
            <w:pPr>
              <w:jc w:val="both"/>
              <w:rPr>
                <w:rFonts w:asciiTheme="majorBidi" w:hAnsiTheme="majorBidi" w:cstheme="majorBidi"/>
                <w:sz w:val="24"/>
                <w:szCs w:val="24"/>
              </w:rPr>
            </w:pPr>
            <w:r w:rsidRPr="004332C7">
              <w:rPr>
                <w:rFonts w:asciiTheme="majorBidi" w:hAnsiTheme="majorBidi" w:cstheme="majorBidi"/>
                <w:color w:val="000000"/>
                <w:sz w:val="24"/>
                <w:szCs w:val="24"/>
              </w:rPr>
              <w:t>Fred være med jer Alle</w:t>
            </w:r>
            <w:r w:rsidR="002E55E6">
              <w:rPr>
                <w:rFonts w:asciiTheme="majorBidi" w:hAnsiTheme="majorBidi" w:cstheme="majorBidi"/>
                <w:color w:val="000000"/>
                <w:sz w:val="24"/>
                <w:szCs w:val="24"/>
              </w:rPr>
              <w:t xml:space="preserve"> </w:t>
            </w:r>
            <w:r w:rsidR="002E55E6" w:rsidRPr="00C41C50">
              <w:rPr>
                <w:rFonts w:asciiTheme="majorBidi" w:hAnsiTheme="majorBidi" w:cstheme="majorBidi"/>
                <w:b/>
                <w:bCs/>
                <w:color w:val="00B050"/>
                <w:sz w:val="24"/>
                <w:szCs w:val="24"/>
              </w:rPr>
              <w:t>(Irini Pasi)</w:t>
            </w:r>
          </w:p>
        </w:tc>
        <w:tc>
          <w:tcPr>
            <w:tcW w:w="3969" w:type="dxa"/>
          </w:tcPr>
          <w:p w14:paraId="37649245"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50504F6" w14:textId="7A5F2367" w:rsidR="002E55E6" w:rsidRPr="004332C7" w:rsidRDefault="00C85042" w:rsidP="002E55E6">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Peace be with all.</w:t>
            </w:r>
            <w:r w:rsidR="002E55E6">
              <w:rPr>
                <w:rFonts w:asciiTheme="majorBidi" w:hAnsiTheme="majorBidi" w:cstheme="majorBidi"/>
                <w:color w:val="000000"/>
                <w:sz w:val="24"/>
                <w:szCs w:val="24"/>
                <w:lang w:val="en-US"/>
              </w:rPr>
              <w:t xml:space="preserve"> </w:t>
            </w:r>
            <w:r w:rsidR="002E55E6" w:rsidRPr="00C41C50">
              <w:rPr>
                <w:rFonts w:asciiTheme="majorBidi" w:hAnsiTheme="majorBidi" w:cstheme="majorBidi"/>
                <w:b/>
                <w:bCs/>
                <w:color w:val="00B050"/>
                <w:sz w:val="24"/>
                <w:szCs w:val="24"/>
                <w:lang w:val="en-US"/>
              </w:rPr>
              <w:t>(</w:t>
            </w:r>
            <w:proofErr w:type="spellStart"/>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2552" w:type="dxa"/>
          </w:tcPr>
          <w:p w14:paraId="067034DE" w14:textId="77777777" w:rsidR="00C85042" w:rsidRPr="0019613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0C9C3720" w14:textId="34328E84" w:rsidR="00C85042" w:rsidRPr="006D1E9F" w:rsidRDefault="00B83FF4"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السلام لجميعكم</w:t>
            </w:r>
            <w:r w:rsidR="002E55E6" w:rsidRPr="0019613F">
              <w:rPr>
                <w:rFonts w:asciiTheme="majorBidi" w:hAnsiTheme="majorBidi" w:cstheme="majorBidi"/>
                <w:b/>
                <w:bCs/>
                <w:color w:val="00B050"/>
                <w:lang w:val="en-US"/>
              </w:rPr>
              <w:t xml:space="preserve">) </w:t>
            </w:r>
            <w:r w:rsidR="002E55E6" w:rsidRPr="00C41C50">
              <w:rPr>
                <w:rFonts w:asciiTheme="majorBidi" w:hAnsiTheme="majorBidi" w:cs="Times New Roman"/>
                <w:b/>
                <w:bCs/>
                <w:color w:val="00B050"/>
                <w:rtl/>
              </w:rPr>
              <w:t xml:space="preserve">ايرينى باسى </w:t>
            </w:r>
            <w:r w:rsidR="002E55E6" w:rsidRPr="0019613F">
              <w:rPr>
                <w:rFonts w:asciiTheme="majorBidi" w:hAnsiTheme="majorBidi" w:cs="Times New Roman"/>
                <w:b/>
                <w:bCs/>
                <w:color w:val="00B050"/>
                <w:lang w:val="en-US"/>
              </w:rPr>
              <w:t>(</w:t>
            </w:r>
          </w:p>
        </w:tc>
      </w:tr>
      <w:tr w:rsidR="00986AAB" w:rsidRPr="0019613F" w14:paraId="39652957" w14:textId="77777777" w:rsidTr="00624D26">
        <w:tc>
          <w:tcPr>
            <w:tcW w:w="3969" w:type="dxa"/>
          </w:tcPr>
          <w:p w14:paraId="253BA174" w14:textId="77777777" w:rsidR="00986AAB" w:rsidRPr="0019613F" w:rsidRDefault="00986AAB"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BAD9A8E" w14:textId="77777777" w:rsidR="00986AAB" w:rsidRPr="004332C7" w:rsidRDefault="00986AAB"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E0F3B5C" w14:textId="77777777" w:rsidR="00986AAB" w:rsidRPr="006D1E9F" w:rsidRDefault="00986AAB" w:rsidP="00C767E9">
            <w:pPr>
              <w:autoSpaceDE w:val="0"/>
              <w:autoSpaceDN w:val="0"/>
              <w:bidi/>
              <w:adjustRightInd w:val="0"/>
              <w:jc w:val="both"/>
              <w:rPr>
                <w:rFonts w:asciiTheme="majorBidi" w:hAnsiTheme="majorBidi" w:cstheme="majorBidi"/>
                <w:b/>
                <w:bCs/>
                <w:color w:val="C10000"/>
                <w:sz w:val="24"/>
                <w:szCs w:val="24"/>
                <w:rtl/>
              </w:rPr>
            </w:pPr>
          </w:p>
        </w:tc>
      </w:tr>
      <w:tr w:rsidR="00C85042" w:rsidRPr="0019613F" w14:paraId="04346F33" w14:textId="77777777" w:rsidTr="00624D26">
        <w:tc>
          <w:tcPr>
            <w:tcW w:w="3969" w:type="dxa"/>
          </w:tcPr>
          <w:p w14:paraId="7286DCFE" w14:textId="57537A80" w:rsidR="00C8504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85042" w:rsidRPr="004332C7">
              <w:rPr>
                <w:rFonts w:asciiTheme="majorBidi" w:hAnsiTheme="majorBidi" w:cstheme="majorBidi"/>
                <w:b/>
                <w:bCs/>
                <w:color w:val="C10000"/>
                <w:sz w:val="24"/>
                <w:szCs w:val="24"/>
              </w:rPr>
              <w:t>:</w:t>
            </w:r>
          </w:p>
          <w:p w14:paraId="3767DD64" w14:textId="77777777" w:rsidR="00C85042" w:rsidRDefault="00C85042"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p>
          <w:p w14:paraId="4B9F5F1A" w14:textId="26A5064B" w:rsidR="002E55E6" w:rsidRPr="00C41C50" w:rsidRDefault="002E55E6"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(Kito epnevma ti so)</w:t>
            </w:r>
          </w:p>
        </w:tc>
        <w:tc>
          <w:tcPr>
            <w:tcW w:w="3969" w:type="dxa"/>
          </w:tcPr>
          <w:p w14:paraId="5C10E0C7"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A4070F0" w14:textId="77777777" w:rsidR="00C85042" w:rsidRDefault="00C85042"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3C104BE0" w14:textId="05396C20" w:rsidR="002E55E6" w:rsidRPr="00C41C50" w:rsidRDefault="002E55E6"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Kito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epnevma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ti</w:t>
            </w:r>
            <w:proofErr w:type="spellEnd"/>
            <w:r w:rsidRPr="00C41C50">
              <w:rPr>
                <w:rFonts w:asciiTheme="majorBidi" w:hAnsiTheme="majorBidi" w:cstheme="majorBidi"/>
                <w:b/>
                <w:bCs/>
                <w:color w:val="00B050"/>
                <w:sz w:val="24"/>
                <w:szCs w:val="24"/>
                <w:lang w:val="en-US"/>
              </w:rPr>
              <w:t xml:space="preserve"> so)</w:t>
            </w:r>
          </w:p>
        </w:tc>
        <w:tc>
          <w:tcPr>
            <w:tcW w:w="2552" w:type="dxa"/>
          </w:tcPr>
          <w:p w14:paraId="62D27A40" w14:textId="77777777" w:rsidR="00C85042" w:rsidRPr="0019613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6B37C0EC" w14:textId="77777777" w:rsidR="00C85042" w:rsidRPr="0019613F" w:rsidRDefault="00C85042" w:rsidP="00C767E9">
            <w:pPr>
              <w:bidi/>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ولروحك ايضا</w:t>
            </w:r>
            <w:r w:rsidRPr="0019613F">
              <w:rPr>
                <w:rFonts w:asciiTheme="majorBidi" w:hAnsiTheme="majorBidi" w:cstheme="majorBidi"/>
                <w:b/>
                <w:bCs/>
                <w:color w:val="000000"/>
                <w:sz w:val="24"/>
                <w:szCs w:val="24"/>
                <w:lang w:val="en-US"/>
              </w:rPr>
              <w:t>.</w:t>
            </w:r>
          </w:p>
          <w:p w14:paraId="583BABA3" w14:textId="54F10DAD" w:rsidR="002E55E6" w:rsidRPr="006D1E9F" w:rsidRDefault="002E55E6" w:rsidP="002E55E6">
            <w:pPr>
              <w:bidi/>
              <w:jc w:val="both"/>
              <w:rPr>
                <w:rFonts w:asciiTheme="majorBidi" w:hAnsiTheme="majorBidi" w:cstheme="majorBidi"/>
                <w:b/>
                <w:bCs/>
                <w:sz w:val="24"/>
                <w:szCs w:val="24"/>
                <w:lang w:val="en-US"/>
              </w:rPr>
            </w:pPr>
            <w:r w:rsidRPr="0019613F">
              <w:rPr>
                <w:rFonts w:asciiTheme="majorBidi" w:hAnsiTheme="majorBidi" w:cstheme="majorBidi"/>
                <w:b/>
                <w:bCs/>
                <w:color w:val="00B050"/>
                <w:lang w:val="en-US"/>
              </w:rPr>
              <w:t xml:space="preserve">) </w:t>
            </w:r>
            <w:r w:rsidRPr="00AA2A08">
              <w:rPr>
                <w:rFonts w:asciiTheme="majorBidi" w:hAnsiTheme="majorBidi" w:cs="Times New Roman"/>
                <w:b/>
                <w:bCs/>
                <w:color w:val="00B050"/>
                <w:rtl/>
              </w:rPr>
              <w:t>كيطو ابنفماتى س</w:t>
            </w:r>
            <w:r w:rsidRPr="00C41C50">
              <w:rPr>
                <w:rFonts w:asciiTheme="majorBidi" w:hAnsiTheme="majorBidi" w:cs="Times New Roman"/>
                <w:b/>
                <w:bCs/>
                <w:color w:val="00B050"/>
                <w:rtl/>
              </w:rPr>
              <w:t xml:space="preserve">و </w:t>
            </w:r>
            <w:r w:rsidRPr="0019613F">
              <w:rPr>
                <w:rFonts w:asciiTheme="majorBidi" w:hAnsiTheme="majorBidi" w:cs="Times New Roman"/>
                <w:b/>
                <w:bCs/>
                <w:color w:val="00B050"/>
                <w:lang w:val="en-US"/>
              </w:rPr>
              <w:t>(</w:t>
            </w:r>
          </w:p>
        </w:tc>
      </w:tr>
      <w:tr w:rsidR="00285D3A" w:rsidRPr="0019613F" w14:paraId="6591E525" w14:textId="77777777" w:rsidTr="00624D26">
        <w:tc>
          <w:tcPr>
            <w:tcW w:w="3969" w:type="dxa"/>
          </w:tcPr>
          <w:p w14:paraId="6A9AA8FA"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4A517A87"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32D6629D" w14:textId="77777777" w:rsidR="00285D3A" w:rsidRPr="006D1E9F" w:rsidRDefault="00285D3A" w:rsidP="00C767E9">
            <w:pPr>
              <w:bidi/>
              <w:jc w:val="both"/>
              <w:rPr>
                <w:rFonts w:asciiTheme="majorBidi" w:hAnsiTheme="majorBidi" w:cstheme="majorBidi"/>
                <w:b/>
                <w:bCs/>
                <w:sz w:val="24"/>
                <w:szCs w:val="24"/>
                <w:lang w:val="en-US"/>
              </w:rPr>
            </w:pPr>
          </w:p>
        </w:tc>
      </w:tr>
      <w:tr w:rsidR="00C85042" w:rsidRPr="004332C7" w14:paraId="466EC89D" w14:textId="77777777" w:rsidTr="00624D26">
        <w:tc>
          <w:tcPr>
            <w:tcW w:w="3969" w:type="dxa"/>
            <w:shd w:val="clear" w:color="auto" w:fill="EAF1DD" w:themeFill="accent3" w:themeFillTint="33"/>
            <w:vAlign w:val="center"/>
          </w:tcPr>
          <w:p w14:paraId="7A2BAB40" w14:textId="6B1848F6" w:rsidR="00C85042" w:rsidRPr="00BF26AB" w:rsidRDefault="00C85042"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lang w:val="en-US"/>
              </w:rPr>
              <w:t>T</w:t>
            </w:r>
            <w:r w:rsidRPr="00BF26AB">
              <w:rPr>
                <w:rFonts w:asciiTheme="majorBidi" w:hAnsiTheme="majorBidi" w:cstheme="majorBidi"/>
                <w:b/>
                <w:bCs/>
                <w:color w:val="C10000"/>
                <w:sz w:val="28"/>
                <w:szCs w:val="28"/>
              </w:rPr>
              <w:t>akkebønnen</w:t>
            </w:r>
          </w:p>
        </w:tc>
        <w:tc>
          <w:tcPr>
            <w:tcW w:w="3969" w:type="dxa"/>
            <w:shd w:val="clear" w:color="auto" w:fill="EAF1DD" w:themeFill="accent3" w:themeFillTint="33"/>
            <w:vAlign w:val="center"/>
          </w:tcPr>
          <w:p w14:paraId="7855AF1B" w14:textId="14F14044" w:rsidR="00C85042" w:rsidRPr="00BF26AB" w:rsidRDefault="00C85042" w:rsidP="00BF26AB">
            <w:pPr>
              <w:autoSpaceDE w:val="0"/>
              <w:autoSpaceDN w:val="0"/>
              <w:adjustRightInd w:val="0"/>
              <w:jc w:val="center"/>
              <w:rPr>
                <w:rFonts w:asciiTheme="majorBidi" w:hAnsiTheme="majorBidi" w:cstheme="majorBidi"/>
                <w:b/>
                <w:bCs/>
                <w:color w:val="C10000"/>
                <w:sz w:val="28"/>
                <w:szCs w:val="28"/>
                <w:lang w:val="en-US"/>
              </w:rPr>
            </w:pPr>
            <w:r w:rsidRPr="00BF26AB">
              <w:rPr>
                <w:rFonts w:asciiTheme="majorBidi" w:hAnsiTheme="majorBidi" w:cstheme="majorBidi"/>
                <w:b/>
                <w:bCs/>
                <w:color w:val="C10000"/>
                <w:sz w:val="28"/>
                <w:szCs w:val="28"/>
                <w:lang w:val="en-US"/>
              </w:rPr>
              <w:t>The Prayer of Thanksgiving</w:t>
            </w:r>
          </w:p>
        </w:tc>
        <w:tc>
          <w:tcPr>
            <w:tcW w:w="2552" w:type="dxa"/>
            <w:shd w:val="clear" w:color="auto" w:fill="EAF1DD" w:themeFill="accent3" w:themeFillTint="33"/>
            <w:vAlign w:val="center"/>
          </w:tcPr>
          <w:p w14:paraId="0A2B9E91" w14:textId="4A0B7686" w:rsidR="00C85042" w:rsidRPr="00BF26AB" w:rsidRDefault="00C85042" w:rsidP="00BF26AB">
            <w:pPr>
              <w:bidi/>
              <w:jc w:val="center"/>
              <w:rPr>
                <w:rFonts w:asciiTheme="majorBidi" w:hAnsiTheme="majorBidi" w:cstheme="majorBidi"/>
                <w:b/>
                <w:bCs/>
                <w:color w:val="C10000"/>
                <w:sz w:val="28"/>
                <w:szCs w:val="28"/>
              </w:rPr>
            </w:pPr>
            <w:r w:rsidRPr="00BF26AB">
              <w:rPr>
                <w:rFonts w:asciiTheme="majorBidi" w:hAnsiTheme="majorBidi" w:cstheme="majorBidi"/>
                <w:b/>
                <w:bCs/>
                <w:color w:val="C10000"/>
                <w:sz w:val="28"/>
                <w:szCs w:val="28"/>
                <w:rtl/>
              </w:rPr>
              <w:t>صلاة</w:t>
            </w:r>
            <w:r w:rsidRPr="00BF26AB">
              <w:rPr>
                <w:rFonts w:asciiTheme="majorBidi" w:hAnsiTheme="majorBidi" w:cstheme="majorBidi"/>
                <w:b/>
                <w:bCs/>
                <w:color w:val="C10000"/>
                <w:sz w:val="28"/>
                <w:szCs w:val="28"/>
              </w:rPr>
              <w:t xml:space="preserve"> </w:t>
            </w:r>
            <w:r w:rsidRPr="00BF26AB">
              <w:rPr>
                <w:rFonts w:asciiTheme="majorBidi" w:hAnsiTheme="majorBidi" w:cstheme="majorBidi"/>
                <w:b/>
                <w:bCs/>
                <w:color w:val="C10000"/>
                <w:sz w:val="28"/>
                <w:szCs w:val="28"/>
                <w:rtl/>
              </w:rPr>
              <w:t>الشكر</w:t>
            </w:r>
          </w:p>
        </w:tc>
      </w:tr>
      <w:tr w:rsidR="00C85042" w:rsidRPr="0019613F" w14:paraId="7BC9A4B6" w14:textId="77777777" w:rsidTr="00624D26">
        <w:tc>
          <w:tcPr>
            <w:tcW w:w="3969" w:type="dxa"/>
          </w:tcPr>
          <w:p w14:paraId="4396B0B5"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231301C2" w14:textId="5EDF26ED"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Lad os takke den godgørende og barmhjertige Gud, Vor Herre Gud og Frelser Jesu Kristi Fader.</w:t>
            </w:r>
          </w:p>
        </w:tc>
        <w:tc>
          <w:tcPr>
            <w:tcW w:w="3969" w:type="dxa"/>
          </w:tcPr>
          <w:p w14:paraId="08AB8039" w14:textId="77777777" w:rsidR="00C85042" w:rsidRPr="004332C7" w:rsidRDefault="00C85042"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Priest:</w:t>
            </w:r>
          </w:p>
          <w:p w14:paraId="2B373756" w14:textId="3662BB30"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Let us give thanks to the beneficent and merciful God, the Father of our Lord, God and Savior, Jesus Christ.</w:t>
            </w:r>
          </w:p>
        </w:tc>
        <w:tc>
          <w:tcPr>
            <w:tcW w:w="2552" w:type="dxa"/>
          </w:tcPr>
          <w:p w14:paraId="04B3E7EC"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00529924" w14:textId="04D50727"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فلنشكر</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صانع</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الخيرات،</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الرحوم الله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أبا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ربنا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وإلهنا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ومخلصنا يسوع</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المسيح</w:t>
            </w:r>
            <w:r w:rsidRPr="006D1E9F">
              <w:rPr>
                <w:rFonts w:asciiTheme="majorBidi" w:hAnsiTheme="majorBidi" w:cstheme="majorBidi"/>
                <w:b/>
                <w:bCs/>
                <w:color w:val="000000"/>
                <w:sz w:val="24"/>
                <w:szCs w:val="24"/>
                <w:lang w:val="en-US"/>
              </w:rPr>
              <w:t>.</w:t>
            </w:r>
          </w:p>
        </w:tc>
      </w:tr>
      <w:tr w:rsidR="00C85042" w:rsidRPr="0019613F" w14:paraId="443B5E19" w14:textId="77777777" w:rsidTr="00624D26">
        <w:tc>
          <w:tcPr>
            <w:tcW w:w="3969" w:type="dxa"/>
          </w:tcPr>
          <w:p w14:paraId="01C0C186" w14:textId="5E2DE766"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For han har bevogtet os; han har støttet os; han har bevaret os; han har taget imod os; han har vist os medfølelse</w:t>
            </w:r>
            <w:r w:rsidRPr="004332C7">
              <w:rPr>
                <w:rFonts w:asciiTheme="majorBidi" w:hAnsiTheme="majorBidi" w:cstheme="majorBidi"/>
                <w:sz w:val="24"/>
                <w:szCs w:val="24"/>
                <w:rtl/>
                <w:lang w:val="en-US"/>
              </w:rPr>
              <w:t>;</w:t>
            </w:r>
            <w:r w:rsidRPr="004332C7">
              <w:rPr>
                <w:rFonts w:asciiTheme="majorBidi" w:hAnsiTheme="majorBidi" w:cstheme="majorBidi"/>
                <w:sz w:val="24"/>
                <w:szCs w:val="24"/>
              </w:rPr>
              <w:t xml:space="preserve"> han har hjulpet og støttet os indtil denne time</w:t>
            </w:r>
            <w:r w:rsidR="00D511E5" w:rsidRPr="004332C7">
              <w:rPr>
                <w:rFonts w:asciiTheme="majorBidi" w:hAnsiTheme="majorBidi" w:cstheme="majorBidi"/>
                <w:sz w:val="24"/>
                <w:szCs w:val="24"/>
              </w:rPr>
              <w:t>.</w:t>
            </w:r>
          </w:p>
        </w:tc>
        <w:tc>
          <w:tcPr>
            <w:tcW w:w="3969" w:type="dxa"/>
          </w:tcPr>
          <w:p w14:paraId="5ACCE6A7" w14:textId="7DB4D54E"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He has covered us, helped us, guarded us, accepted us to Himself, spared us, supported us, and have brought us to this hour.</w:t>
            </w:r>
          </w:p>
        </w:tc>
        <w:tc>
          <w:tcPr>
            <w:tcW w:w="2552" w:type="dxa"/>
          </w:tcPr>
          <w:p w14:paraId="01B97E9F" w14:textId="1D681656"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سترنا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وأعاننا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وحفظنا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وقبلنا إليه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وأشفق</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علينا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وعضدنا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وأتى بنا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إلى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هذه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الساعة</w:t>
            </w:r>
            <w:r w:rsidRPr="006D1E9F">
              <w:rPr>
                <w:rFonts w:asciiTheme="majorBidi" w:hAnsiTheme="majorBidi" w:cstheme="majorBidi"/>
                <w:b/>
                <w:bCs/>
                <w:sz w:val="24"/>
                <w:szCs w:val="24"/>
                <w:lang w:val="en-US"/>
              </w:rPr>
              <w:t>.</w:t>
            </w:r>
          </w:p>
        </w:tc>
      </w:tr>
      <w:tr w:rsidR="00C85042" w:rsidRPr="0019613F" w14:paraId="40C02EF5" w14:textId="77777777" w:rsidTr="00624D26">
        <w:tc>
          <w:tcPr>
            <w:tcW w:w="3969" w:type="dxa"/>
          </w:tcPr>
          <w:p w14:paraId="3495B1BD" w14:textId="3D2DA49A"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Lad os fremdeles bede den Almægtige Herre, vor Gud, at han bevarer os på denne hellige dag og alle vort livs dage i al fred</w:t>
            </w:r>
            <w:r w:rsidRPr="004332C7">
              <w:rPr>
                <w:rFonts w:asciiTheme="majorBidi" w:hAnsiTheme="majorBidi" w:cstheme="majorBidi"/>
                <w:sz w:val="24"/>
                <w:szCs w:val="24"/>
                <w:rtl/>
              </w:rPr>
              <w:t>.</w:t>
            </w:r>
          </w:p>
        </w:tc>
        <w:tc>
          <w:tcPr>
            <w:tcW w:w="3969" w:type="dxa"/>
          </w:tcPr>
          <w:p w14:paraId="6DD0632B" w14:textId="1B108D1A"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Let us also ask Him, the Lord our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to guard us in all peace this holy day and all the days of our life.</w:t>
            </w:r>
          </w:p>
        </w:tc>
        <w:tc>
          <w:tcPr>
            <w:tcW w:w="2552" w:type="dxa"/>
          </w:tcPr>
          <w:p w14:paraId="6E795BB5" w14:textId="6501DA29"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هو</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أيضا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فلنسأله</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يحفظنا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في هذا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اليوم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المقدس</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أيام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حياتنا بكل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سلام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الضابط</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الرب إلهنا</w:t>
            </w:r>
            <w:r w:rsidRPr="006D1E9F">
              <w:rPr>
                <w:rFonts w:asciiTheme="majorBidi" w:hAnsiTheme="majorBidi" w:cstheme="majorBidi"/>
                <w:b/>
                <w:bCs/>
                <w:sz w:val="24"/>
                <w:szCs w:val="24"/>
                <w:lang w:val="en-US"/>
              </w:rPr>
              <w:t>.</w:t>
            </w:r>
          </w:p>
        </w:tc>
      </w:tr>
      <w:tr w:rsidR="00986AAB" w:rsidRPr="0019613F" w14:paraId="71DA3D96" w14:textId="77777777" w:rsidTr="00624D26">
        <w:tc>
          <w:tcPr>
            <w:tcW w:w="3969" w:type="dxa"/>
          </w:tcPr>
          <w:p w14:paraId="519729EB"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2F2FFA1C"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5E9AC090" w14:textId="77777777" w:rsidR="00986AAB" w:rsidRPr="006D1E9F" w:rsidRDefault="00986AAB" w:rsidP="00C767E9">
            <w:pPr>
              <w:bidi/>
              <w:jc w:val="both"/>
              <w:rPr>
                <w:rFonts w:asciiTheme="majorBidi" w:hAnsiTheme="majorBidi" w:cstheme="majorBidi"/>
                <w:b/>
                <w:bCs/>
                <w:sz w:val="24"/>
                <w:szCs w:val="24"/>
                <w:rtl/>
              </w:rPr>
            </w:pPr>
          </w:p>
        </w:tc>
      </w:tr>
      <w:tr w:rsidR="00C85042" w:rsidRPr="004332C7" w14:paraId="248B87EC" w14:textId="77777777" w:rsidTr="00624D26">
        <w:tc>
          <w:tcPr>
            <w:tcW w:w="3969" w:type="dxa"/>
          </w:tcPr>
          <w:p w14:paraId="131B4E2F" w14:textId="77777777" w:rsidR="00C85042" w:rsidRPr="004332C7" w:rsidRDefault="00C8504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27D63EC1" w14:textId="30019CF4"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D511E5" w:rsidRPr="004332C7">
              <w:rPr>
                <w:rFonts w:asciiTheme="majorBidi" w:hAnsiTheme="majorBidi" w:cstheme="majorBidi"/>
                <w:color w:val="000000"/>
                <w:sz w:val="24"/>
                <w:szCs w:val="24"/>
              </w:rPr>
              <w:t>.</w:t>
            </w:r>
            <w:r w:rsidR="00AA2A08">
              <w:rPr>
                <w:rFonts w:asciiTheme="majorBidi" w:hAnsiTheme="majorBidi" w:cstheme="majorBidi"/>
                <w:color w:val="000000"/>
                <w:sz w:val="24"/>
                <w:szCs w:val="24"/>
              </w:rPr>
              <w:t xml:space="preserve"> </w:t>
            </w:r>
          </w:p>
        </w:tc>
        <w:tc>
          <w:tcPr>
            <w:tcW w:w="3969" w:type="dxa"/>
          </w:tcPr>
          <w:p w14:paraId="3B852B84"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61322C1B" w14:textId="7EE32EF5"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p>
        </w:tc>
        <w:tc>
          <w:tcPr>
            <w:tcW w:w="2552" w:type="dxa"/>
          </w:tcPr>
          <w:p w14:paraId="6C8D5C32"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rPr>
              <w:t>:</w:t>
            </w:r>
          </w:p>
          <w:p w14:paraId="5CD2F846" w14:textId="0616D949"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صلوا</w:t>
            </w:r>
            <w:r w:rsidRPr="006D1E9F">
              <w:rPr>
                <w:rFonts w:asciiTheme="majorBidi" w:hAnsiTheme="majorBidi" w:cstheme="majorBidi"/>
                <w:b/>
                <w:bCs/>
                <w:color w:val="000000"/>
                <w:sz w:val="24"/>
                <w:szCs w:val="24"/>
              </w:rPr>
              <w:t>.</w:t>
            </w:r>
          </w:p>
        </w:tc>
      </w:tr>
      <w:tr w:rsidR="00986AAB" w:rsidRPr="004332C7" w14:paraId="3E3125C4" w14:textId="77777777" w:rsidTr="00624D26">
        <w:tc>
          <w:tcPr>
            <w:tcW w:w="3969" w:type="dxa"/>
          </w:tcPr>
          <w:p w14:paraId="31D2FB8D" w14:textId="77777777" w:rsidR="00986AAB" w:rsidRPr="004332C7" w:rsidRDefault="00986AAB" w:rsidP="00C767E9">
            <w:pPr>
              <w:jc w:val="both"/>
              <w:rPr>
                <w:rFonts w:asciiTheme="majorBidi" w:hAnsiTheme="majorBidi" w:cstheme="majorBidi"/>
                <w:b/>
                <w:bCs/>
                <w:color w:val="C10000"/>
                <w:sz w:val="24"/>
                <w:szCs w:val="24"/>
              </w:rPr>
            </w:pPr>
          </w:p>
        </w:tc>
        <w:tc>
          <w:tcPr>
            <w:tcW w:w="3969" w:type="dxa"/>
          </w:tcPr>
          <w:p w14:paraId="060929D7" w14:textId="77777777" w:rsidR="00986AAB" w:rsidRPr="004332C7" w:rsidRDefault="00986AAB"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896D9E0" w14:textId="77777777" w:rsidR="00986AAB" w:rsidRPr="006D1E9F" w:rsidRDefault="00986AAB" w:rsidP="00C767E9">
            <w:pPr>
              <w:autoSpaceDE w:val="0"/>
              <w:autoSpaceDN w:val="0"/>
              <w:bidi/>
              <w:adjustRightInd w:val="0"/>
              <w:jc w:val="both"/>
              <w:rPr>
                <w:rFonts w:asciiTheme="majorBidi" w:hAnsiTheme="majorBidi" w:cstheme="majorBidi"/>
                <w:b/>
                <w:bCs/>
                <w:color w:val="C10000"/>
                <w:sz w:val="24"/>
                <w:szCs w:val="24"/>
                <w:rtl/>
              </w:rPr>
            </w:pPr>
          </w:p>
        </w:tc>
      </w:tr>
      <w:tr w:rsidR="00C85042" w:rsidRPr="004332C7" w14:paraId="17C3B16F" w14:textId="77777777" w:rsidTr="00624D26">
        <w:tc>
          <w:tcPr>
            <w:tcW w:w="3969" w:type="dxa"/>
          </w:tcPr>
          <w:p w14:paraId="359A8762" w14:textId="6D6CFA14" w:rsidR="00C85042" w:rsidRPr="004332C7" w:rsidRDefault="000064F6"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rPr>
              <w:t>Menigheden</w:t>
            </w:r>
            <w:r w:rsidR="00C85042" w:rsidRPr="004332C7">
              <w:rPr>
                <w:rFonts w:asciiTheme="majorBidi" w:hAnsiTheme="majorBidi" w:cstheme="majorBidi"/>
                <w:b/>
                <w:bCs/>
                <w:color w:val="C00000"/>
                <w:sz w:val="24"/>
                <w:szCs w:val="24"/>
              </w:rPr>
              <w:t>:</w:t>
            </w:r>
          </w:p>
          <w:p w14:paraId="17EA3131" w14:textId="227AB964" w:rsidR="00C85042" w:rsidRPr="004332C7" w:rsidRDefault="001F0C62" w:rsidP="00C767E9">
            <w:pPr>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Herre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forbarm</w:t>
            </w:r>
            <w:proofErr w:type="spellEnd"/>
            <w:r>
              <w:rPr>
                <w:rFonts w:asciiTheme="majorBidi" w:hAnsiTheme="majorBidi" w:cstheme="majorBidi"/>
                <w:sz w:val="24"/>
                <w:szCs w:val="24"/>
                <w:lang w:val="en-US"/>
              </w:rPr>
              <w:t xml:space="preserve"> dig</w:t>
            </w:r>
            <w:r w:rsidR="00D511E5" w:rsidRPr="004332C7">
              <w:rPr>
                <w:rFonts w:asciiTheme="majorBidi" w:hAnsiTheme="majorBidi" w:cstheme="majorBidi"/>
                <w:sz w:val="24"/>
                <w:szCs w:val="24"/>
                <w:lang w:val="en-US"/>
              </w:rPr>
              <w:t>.</w:t>
            </w:r>
          </w:p>
        </w:tc>
        <w:tc>
          <w:tcPr>
            <w:tcW w:w="3969" w:type="dxa"/>
          </w:tcPr>
          <w:p w14:paraId="6D823B18"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E6DF115" w14:textId="3821F783"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0A2136BB"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2AC662A9" w14:textId="373D6B1E"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رب</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ارحم</w:t>
            </w:r>
            <w:r w:rsidRPr="006D1E9F">
              <w:rPr>
                <w:rFonts w:asciiTheme="majorBidi" w:hAnsiTheme="majorBidi" w:cstheme="majorBidi"/>
                <w:b/>
                <w:bCs/>
                <w:color w:val="000000"/>
                <w:sz w:val="24"/>
                <w:szCs w:val="24"/>
              </w:rPr>
              <w:t>.</w:t>
            </w:r>
          </w:p>
        </w:tc>
      </w:tr>
      <w:tr w:rsidR="00986AAB" w:rsidRPr="004332C7" w14:paraId="0240B329" w14:textId="77777777" w:rsidTr="00624D26">
        <w:tc>
          <w:tcPr>
            <w:tcW w:w="3969" w:type="dxa"/>
          </w:tcPr>
          <w:p w14:paraId="5DF6E36B" w14:textId="77777777" w:rsidR="00986AAB" w:rsidRPr="004332C7" w:rsidRDefault="00986AAB" w:rsidP="00C767E9">
            <w:pPr>
              <w:jc w:val="both"/>
              <w:rPr>
                <w:rFonts w:asciiTheme="majorBidi" w:hAnsiTheme="majorBidi" w:cstheme="majorBidi"/>
                <w:b/>
                <w:bCs/>
                <w:color w:val="C00000"/>
                <w:sz w:val="24"/>
                <w:szCs w:val="24"/>
              </w:rPr>
            </w:pPr>
          </w:p>
        </w:tc>
        <w:tc>
          <w:tcPr>
            <w:tcW w:w="3969" w:type="dxa"/>
          </w:tcPr>
          <w:p w14:paraId="637F69E5" w14:textId="77777777" w:rsidR="00986AAB" w:rsidRPr="004332C7" w:rsidRDefault="00986AAB"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A0E50DB" w14:textId="77777777" w:rsidR="00986AAB" w:rsidRPr="006D1E9F" w:rsidRDefault="00986AAB" w:rsidP="00C767E9">
            <w:pPr>
              <w:autoSpaceDE w:val="0"/>
              <w:autoSpaceDN w:val="0"/>
              <w:bidi/>
              <w:adjustRightInd w:val="0"/>
              <w:jc w:val="both"/>
              <w:rPr>
                <w:rFonts w:asciiTheme="majorBidi" w:hAnsiTheme="majorBidi" w:cstheme="majorBidi"/>
                <w:b/>
                <w:bCs/>
                <w:color w:val="C10000"/>
                <w:sz w:val="24"/>
                <w:szCs w:val="24"/>
                <w:rtl/>
              </w:rPr>
            </w:pPr>
          </w:p>
        </w:tc>
      </w:tr>
      <w:tr w:rsidR="00C85042" w:rsidRPr="0019613F" w14:paraId="68FE4A4E" w14:textId="77777777" w:rsidTr="00624D26">
        <w:tc>
          <w:tcPr>
            <w:tcW w:w="3969" w:type="dxa"/>
          </w:tcPr>
          <w:p w14:paraId="4A4326CE"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497AA01A" w14:textId="31E53FCB"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Herre, Hersker, Almægtige Gud, Vor Herre - Gud og Frelser Jesu Kristi Fader!</w:t>
            </w:r>
          </w:p>
        </w:tc>
        <w:tc>
          <w:tcPr>
            <w:tcW w:w="3969" w:type="dxa"/>
          </w:tcPr>
          <w:p w14:paraId="319B5DFB"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05CE8CE" w14:textId="30712C78"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 Master, Lord,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00C3B99C"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075BD4C5" w14:textId="79593EFB"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أيها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السيد</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الرب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الإله</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ضابط</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الكل أبو</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ربنا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وإلهنا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ومخلصنا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يسوع المسيح</w:t>
            </w:r>
            <w:r w:rsidRPr="006D1E9F">
              <w:rPr>
                <w:rFonts w:asciiTheme="majorBidi" w:hAnsiTheme="majorBidi" w:cstheme="majorBidi"/>
                <w:b/>
                <w:bCs/>
                <w:color w:val="000000"/>
                <w:sz w:val="24"/>
                <w:szCs w:val="24"/>
                <w:lang w:val="en-US"/>
              </w:rPr>
              <w:t>.</w:t>
            </w:r>
          </w:p>
        </w:tc>
      </w:tr>
      <w:tr w:rsidR="00C85042" w:rsidRPr="0019613F" w14:paraId="66066F00" w14:textId="77777777" w:rsidTr="00624D26">
        <w:tc>
          <w:tcPr>
            <w:tcW w:w="3969" w:type="dxa"/>
          </w:tcPr>
          <w:p w14:paraId="7E757827" w14:textId="42CD2597"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Vi takker Dig i alle forhold og på grund af alt og i enhver situation.</w:t>
            </w:r>
          </w:p>
        </w:tc>
        <w:tc>
          <w:tcPr>
            <w:tcW w:w="3969" w:type="dxa"/>
          </w:tcPr>
          <w:p w14:paraId="7B8F5B50" w14:textId="0F5075E8"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thank You for everything, concerning everything, and in everything.</w:t>
            </w:r>
          </w:p>
        </w:tc>
        <w:tc>
          <w:tcPr>
            <w:tcW w:w="2552" w:type="dxa"/>
          </w:tcPr>
          <w:p w14:paraId="45AF02AD" w14:textId="1CC7F803"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نشكرك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حال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ومن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أجل 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حال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وفى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حال</w:t>
            </w:r>
            <w:r w:rsidRPr="006D1E9F">
              <w:rPr>
                <w:rFonts w:asciiTheme="majorBidi" w:hAnsiTheme="majorBidi" w:cstheme="majorBidi"/>
                <w:b/>
                <w:bCs/>
                <w:sz w:val="24"/>
                <w:szCs w:val="24"/>
                <w:lang w:val="en-US"/>
              </w:rPr>
              <w:t>.</w:t>
            </w:r>
          </w:p>
        </w:tc>
      </w:tr>
      <w:tr w:rsidR="00C85042" w:rsidRPr="0019613F" w14:paraId="5B23A34D" w14:textId="77777777" w:rsidTr="00624D26">
        <w:tc>
          <w:tcPr>
            <w:tcW w:w="3969" w:type="dxa"/>
          </w:tcPr>
          <w:p w14:paraId="1FDD5022" w14:textId="3E823D71"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For du har bevogtet os, støttet os, bevaret os, modtaget os, båret over med os og har bistået og bragt os frem til denne time.</w:t>
            </w:r>
          </w:p>
        </w:tc>
        <w:tc>
          <w:tcPr>
            <w:tcW w:w="3969" w:type="dxa"/>
          </w:tcPr>
          <w:p w14:paraId="0857E8DE" w14:textId="257BF44A"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have covered us, helped us, guarded us, accepted us to Yourself, spared us, supported us, and have brought us to this hour.</w:t>
            </w:r>
          </w:p>
        </w:tc>
        <w:tc>
          <w:tcPr>
            <w:tcW w:w="2552" w:type="dxa"/>
          </w:tcPr>
          <w:p w14:paraId="2F8D4F30" w14:textId="1F57855D"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سترتنا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وأعنتنا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وحفظتنا وقبلتنا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إليك</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وأشفقت</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علينا وعضدتنا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وأتيت</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بنا</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إلى</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هذه الساعة</w:t>
            </w:r>
            <w:r w:rsidRPr="006D1E9F">
              <w:rPr>
                <w:rFonts w:asciiTheme="majorBidi" w:hAnsiTheme="majorBidi" w:cstheme="majorBidi"/>
                <w:b/>
                <w:bCs/>
                <w:sz w:val="24"/>
                <w:szCs w:val="24"/>
                <w:lang w:val="en-US"/>
              </w:rPr>
              <w:t>.</w:t>
            </w:r>
          </w:p>
        </w:tc>
      </w:tr>
      <w:tr w:rsidR="00986AAB" w:rsidRPr="0019613F" w14:paraId="6C294684" w14:textId="77777777" w:rsidTr="00624D26">
        <w:tc>
          <w:tcPr>
            <w:tcW w:w="3969" w:type="dxa"/>
          </w:tcPr>
          <w:p w14:paraId="5CA8E8AA"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56F2B5F8"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383BE0BB" w14:textId="77777777" w:rsidR="00986AAB" w:rsidRPr="006D1E9F" w:rsidRDefault="00986AAB" w:rsidP="00C767E9">
            <w:pPr>
              <w:bidi/>
              <w:jc w:val="both"/>
              <w:rPr>
                <w:rFonts w:asciiTheme="majorBidi" w:hAnsiTheme="majorBidi" w:cstheme="majorBidi"/>
                <w:b/>
                <w:bCs/>
                <w:sz w:val="24"/>
                <w:szCs w:val="24"/>
                <w:rtl/>
              </w:rPr>
            </w:pPr>
          </w:p>
        </w:tc>
      </w:tr>
      <w:tr w:rsidR="00C85042" w:rsidRPr="0019613F" w14:paraId="2C426654" w14:textId="77777777" w:rsidTr="00624D26">
        <w:tc>
          <w:tcPr>
            <w:tcW w:w="3969" w:type="dxa"/>
          </w:tcPr>
          <w:p w14:paraId="7BA40963" w14:textId="77777777" w:rsidR="00C85042" w:rsidRPr="004332C7" w:rsidRDefault="00C8504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B7271A5" w14:textId="25D7FB02" w:rsidR="00C85042" w:rsidRPr="004332C7" w:rsidRDefault="00C85042"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 xml:space="preserve">Bed for, at Gud må forbarme sig over os, og vise os omsorg og høre og støtte os, samt tage imod sine helgeners og frommes  forbønner for vores godheds skyld til </w:t>
            </w:r>
            <w:r w:rsidRPr="004332C7">
              <w:rPr>
                <w:rFonts w:asciiTheme="majorBidi" w:hAnsiTheme="majorBidi" w:cstheme="majorBidi"/>
                <w:sz w:val="24"/>
                <w:szCs w:val="24"/>
              </w:rPr>
              <w:t>enhver tid og gør os værdige til at få del i hans helli</w:t>
            </w:r>
            <w:r w:rsidRPr="004332C7">
              <w:rPr>
                <w:rFonts w:asciiTheme="majorBidi" w:hAnsiTheme="majorBidi" w:cstheme="majorBidi"/>
                <w:sz w:val="24"/>
                <w:szCs w:val="24"/>
              </w:rPr>
              <w:softHyphen/>
              <w:t>ge og velsignede sakramente til forladelse af vore synder.</w:t>
            </w:r>
          </w:p>
          <w:p w14:paraId="013CAA07" w14:textId="3AE79274" w:rsidR="00C85042" w:rsidRPr="004332C7" w:rsidRDefault="00C85042" w:rsidP="00C767E9">
            <w:pPr>
              <w:jc w:val="both"/>
              <w:rPr>
                <w:rFonts w:asciiTheme="majorBidi" w:hAnsiTheme="majorBidi" w:cstheme="majorBidi"/>
                <w:sz w:val="24"/>
                <w:szCs w:val="24"/>
              </w:rPr>
            </w:pPr>
          </w:p>
        </w:tc>
        <w:tc>
          <w:tcPr>
            <w:tcW w:w="3969" w:type="dxa"/>
          </w:tcPr>
          <w:p w14:paraId="7FB5ACD9"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0F5374FC" w14:textId="01E4A055"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that God have mercy and compassion on us, hear us, help us, and accept the supplications and prayers of His saints, </w:t>
            </w:r>
            <w:proofErr w:type="gramStart"/>
            <w:r w:rsidRPr="004332C7">
              <w:rPr>
                <w:rFonts w:asciiTheme="majorBidi" w:hAnsiTheme="majorBidi" w:cstheme="majorBidi"/>
                <w:color w:val="000000"/>
                <w:sz w:val="24"/>
                <w:szCs w:val="24"/>
                <w:lang w:val="en-US"/>
              </w:rPr>
              <w:t>for that which is</w:t>
            </w:r>
            <w:proofErr w:type="gramEnd"/>
            <w:r w:rsidRPr="004332C7">
              <w:rPr>
                <w:rFonts w:asciiTheme="majorBidi" w:hAnsiTheme="majorBidi" w:cstheme="majorBidi"/>
                <w:color w:val="000000"/>
                <w:sz w:val="24"/>
                <w:szCs w:val="24"/>
                <w:lang w:val="en-US"/>
              </w:rPr>
              <w:t xml:space="preserve"> good on our behalf at all times</w:t>
            </w:r>
            <w:r w:rsidRPr="004332C7">
              <w:rPr>
                <w:rFonts w:asciiTheme="majorBidi" w:hAnsiTheme="majorBidi" w:cstheme="majorBidi"/>
                <w:color w:val="9A3300"/>
                <w:sz w:val="24"/>
                <w:szCs w:val="24"/>
                <w:lang w:val="en-US"/>
              </w:rPr>
              <w:t xml:space="preserve"> </w:t>
            </w:r>
            <w:r w:rsidRPr="004332C7">
              <w:rPr>
                <w:rFonts w:asciiTheme="majorBidi" w:hAnsiTheme="majorBidi" w:cstheme="majorBidi"/>
                <w:color w:val="000000"/>
                <w:sz w:val="24"/>
                <w:szCs w:val="24"/>
                <w:lang w:val="en-US"/>
              </w:rPr>
              <w:t>and make us worthy to partake of the communion of His holy and blessed Mysteries, for the remission of our sins.</w:t>
            </w:r>
          </w:p>
        </w:tc>
        <w:tc>
          <w:tcPr>
            <w:tcW w:w="2552" w:type="dxa"/>
          </w:tcPr>
          <w:p w14:paraId="058244CA"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الشماس</w:t>
            </w:r>
            <w:r w:rsidRPr="006D1E9F">
              <w:rPr>
                <w:rFonts w:asciiTheme="majorBidi" w:hAnsiTheme="majorBidi" w:cstheme="majorBidi"/>
                <w:b/>
                <w:bCs/>
                <w:color w:val="C10000"/>
                <w:sz w:val="24"/>
                <w:szCs w:val="24"/>
                <w:lang w:val="en-US"/>
              </w:rPr>
              <w:t>:</w:t>
            </w:r>
          </w:p>
          <w:p w14:paraId="756E0C7D" w14:textId="71485652" w:rsidR="00C85042" w:rsidRPr="006D1E9F" w:rsidRDefault="00C85042" w:rsidP="00776DA3">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اطلبوا لكي يرحمنا الله ويتراءف</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علينا ويسمعنا ويعيننا ويقبل</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سؤالات وطلبات قديسيه منهم</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 xml:space="preserve">بالصلاح عنا في كل حين، </w:t>
            </w:r>
            <w:r w:rsidRPr="006D1E9F">
              <w:rPr>
                <w:rFonts w:asciiTheme="majorBidi" w:hAnsiTheme="majorBidi" w:cstheme="majorBidi"/>
                <w:b/>
                <w:bCs/>
                <w:color w:val="9A3300"/>
                <w:sz w:val="24"/>
                <w:szCs w:val="24"/>
                <w:rtl/>
              </w:rPr>
              <w:t xml:space="preserve"> </w:t>
            </w:r>
            <w:r w:rsidRPr="006D1E9F">
              <w:rPr>
                <w:rFonts w:asciiTheme="majorBidi" w:hAnsiTheme="majorBidi" w:cstheme="majorBidi"/>
                <w:b/>
                <w:bCs/>
                <w:color w:val="000000"/>
                <w:sz w:val="24"/>
                <w:szCs w:val="24"/>
                <w:rtl/>
              </w:rPr>
              <w:t>ويجعلنا مستحقين أن ننال من</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شركة أسراره المقدسة المباركة،</w:t>
            </w:r>
            <w:r w:rsidR="00776DA3"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لمغفرة خطايانا</w:t>
            </w:r>
            <w:r w:rsidRPr="006D1E9F">
              <w:rPr>
                <w:rFonts w:asciiTheme="majorBidi" w:hAnsiTheme="majorBidi" w:cstheme="majorBidi"/>
                <w:b/>
                <w:bCs/>
                <w:color w:val="000000"/>
                <w:sz w:val="24"/>
                <w:szCs w:val="24"/>
                <w:lang w:val="en-US"/>
              </w:rPr>
              <w:t>.</w:t>
            </w:r>
          </w:p>
          <w:p w14:paraId="0FBBA1FF" w14:textId="77777777" w:rsidR="00C85042" w:rsidRPr="006D1E9F" w:rsidRDefault="00C85042" w:rsidP="00C767E9">
            <w:pPr>
              <w:bidi/>
              <w:jc w:val="both"/>
              <w:rPr>
                <w:rFonts w:asciiTheme="majorBidi" w:hAnsiTheme="majorBidi" w:cstheme="majorBidi"/>
                <w:b/>
                <w:bCs/>
                <w:sz w:val="24"/>
                <w:szCs w:val="24"/>
                <w:lang w:val="en-US"/>
              </w:rPr>
            </w:pPr>
          </w:p>
        </w:tc>
      </w:tr>
      <w:tr w:rsidR="00C85042" w:rsidRPr="004332C7" w14:paraId="5E8E52FF" w14:textId="77777777" w:rsidTr="00624D26">
        <w:tc>
          <w:tcPr>
            <w:tcW w:w="3969" w:type="dxa"/>
          </w:tcPr>
          <w:p w14:paraId="19E1FCA4" w14:textId="32BFF360" w:rsidR="00C85042" w:rsidRPr="004332C7" w:rsidRDefault="000064F6" w:rsidP="00C767E9">
            <w:pPr>
              <w:jc w:val="both"/>
              <w:rPr>
                <w:rFonts w:asciiTheme="majorBidi" w:hAnsiTheme="majorBidi" w:cstheme="majorBidi"/>
                <w:b/>
                <w:bCs/>
                <w:sz w:val="24"/>
                <w:szCs w:val="24"/>
                <w:lang w:val="en-US"/>
              </w:rPr>
            </w:pPr>
            <w:r w:rsidRPr="004332C7">
              <w:rPr>
                <w:rFonts w:asciiTheme="majorBidi" w:hAnsiTheme="majorBidi" w:cstheme="majorBidi"/>
                <w:b/>
                <w:bCs/>
                <w:color w:val="C10000"/>
                <w:sz w:val="24"/>
                <w:szCs w:val="24"/>
              </w:rPr>
              <w:t>Menigheden</w:t>
            </w:r>
            <w:r w:rsidR="00C85042" w:rsidRPr="004332C7">
              <w:rPr>
                <w:rFonts w:asciiTheme="majorBidi" w:hAnsiTheme="majorBidi" w:cstheme="majorBidi"/>
                <w:b/>
                <w:bCs/>
                <w:color w:val="C10000"/>
                <w:sz w:val="24"/>
                <w:szCs w:val="24"/>
              </w:rPr>
              <w:t>:</w:t>
            </w:r>
          </w:p>
          <w:p w14:paraId="0A5C6692" w14:textId="475A9F85" w:rsidR="00C85042" w:rsidRPr="004332C7" w:rsidRDefault="001F0C62" w:rsidP="00C767E9">
            <w:pPr>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Herre</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forbarm</w:t>
            </w:r>
            <w:proofErr w:type="spellEnd"/>
            <w:r>
              <w:rPr>
                <w:rFonts w:asciiTheme="majorBidi" w:hAnsiTheme="majorBidi" w:cstheme="majorBidi"/>
                <w:sz w:val="24"/>
                <w:szCs w:val="24"/>
                <w:lang w:val="en-US"/>
              </w:rPr>
              <w:t xml:space="preserve"> dig</w:t>
            </w:r>
            <w:r w:rsidR="00D511E5" w:rsidRPr="004332C7">
              <w:rPr>
                <w:rFonts w:asciiTheme="majorBidi" w:hAnsiTheme="majorBidi" w:cstheme="majorBidi"/>
                <w:sz w:val="24"/>
                <w:szCs w:val="24"/>
                <w:lang w:val="en-US"/>
              </w:rPr>
              <w:t>.</w:t>
            </w:r>
          </w:p>
        </w:tc>
        <w:tc>
          <w:tcPr>
            <w:tcW w:w="3969" w:type="dxa"/>
          </w:tcPr>
          <w:p w14:paraId="2FE8F760"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5D793CB" w14:textId="1766FA90"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64A7343C"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0A4D9D0B" w14:textId="7D8BDE66"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يا</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رب</w:t>
            </w:r>
            <w:r w:rsidRPr="006D1E9F">
              <w:rPr>
                <w:rFonts w:asciiTheme="majorBidi" w:hAnsiTheme="majorBidi" w:cstheme="majorBidi"/>
                <w:b/>
                <w:bCs/>
                <w:color w:val="000000"/>
                <w:sz w:val="24"/>
                <w:szCs w:val="24"/>
              </w:rPr>
              <w:t xml:space="preserve"> </w:t>
            </w:r>
            <w:r w:rsidRPr="006D1E9F">
              <w:rPr>
                <w:rFonts w:asciiTheme="majorBidi" w:hAnsiTheme="majorBidi" w:cstheme="majorBidi"/>
                <w:b/>
                <w:bCs/>
                <w:color w:val="000000"/>
                <w:sz w:val="24"/>
                <w:szCs w:val="24"/>
                <w:rtl/>
              </w:rPr>
              <w:t>ارحم</w:t>
            </w:r>
          </w:p>
        </w:tc>
      </w:tr>
      <w:tr w:rsidR="00986AAB" w:rsidRPr="004332C7" w14:paraId="771BEE21" w14:textId="77777777" w:rsidTr="00624D26">
        <w:tc>
          <w:tcPr>
            <w:tcW w:w="3969" w:type="dxa"/>
          </w:tcPr>
          <w:p w14:paraId="46F5C0B5" w14:textId="77777777" w:rsidR="00986AAB" w:rsidRPr="004332C7" w:rsidRDefault="00986AAB" w:rsidP="00C767E9">
            <w:pPr>
              <w:jc w:val="both"/>
              <w:rPr>
                <w:rFonts w:asciiTheme="majorBidi" w:hAnsiTheme="majorBidi" w:cstheme="majorBidi"/>
                <w:b/>
                <w:bCs/>
                <w:color w:val="C10000"/>
                <w:sz w:val="24"/>
                <w:szCs w:val="24"/>
              </w:rPr>
            </w:pPr>
          </w:p>
        </w:tc>
        <w:tc>
          <w:tcPr>
            <w:tcW w:w="3969" w:type="dxa"/>
          </w:tcPr>
          <w:p w14:paraId="5CEEACA1" w14:textId="77777777" w:rsidR="00986AAB" w:rsidRPr="004332C7" w:rsidRDefault="00986AAB"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B618443" w14:textId="77777777" w:rsidR="00986AAB" w:rsidRPr="006D1E9F" w:rsidRDefault="00986AAB" w:rsidP="00C767E9">
            <w:pPr>
              <w:autoSpaceDE w:val="0"/>
              <w:autoSpaceDN w:val="0"/>
              <w:bidi/>
              <w:adjustRightInd w:val="0"/>
              <w:jc w:val="both"/>
              <w:rPr>
                <w:rFonts w:asciiTheme="majorBidi" w:hAnsiTheme="majorBidi" w:cstheme="majorBidi"/>
                <w:b/>
                <w:bCs/>
                <w:color w:val="C10000"/>
                <w:sz w:val="24"/>
                <w:szCs w:val="24"/>
                <w:rtl/>
              </w:rPr>
            </w:pPr>
          </w:p>
        </w:tc>
      </w:tr>
      <w:tr w:rsidR="00C85042" w:rsidRPr="0019613F" w14:paraId="6FF073D6" w14:textId="77777777" w:rsidTr="00624D26">
        <w:tc>
          <w:tcPr>
            <w:tcW w:w="3969" w:type="dxa"/>
          </w:tcPr>
          <w:p w14:paraId="79DFF1E0"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1512F856" w14:textId="5327D956"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Derfor henvender vi os og beder din godhed, du menneskekærlige, giv os at fuldende denne hellige dag og alle dage i vort liv i al fred med ærefrygt for dig</w:t>
            </w:r>
            <w:r w:rsidRPr="004332C7">
              <w:rPr>
                <w:rFonts w:asciiTheme="majorBidi" w:hAnsiTheme="majorBidi" w:cstheme="majorBidi"/>
                <w:sz w:val="24"/>
                <w:szCs w:val="24"/>
                <w:rtl/>
                <w:lang w:val="en-US"/>
              </w:rPr>
              <w:t>.</w:t>
            </w:r>
          </w:p>
        </w:tc>
        <w:tc>
          <w:tcPr>
            <w:tcW w:w="3969" w:type="dxa"/>
          </w:tcPr>
          <w:p w14:paraId="3A2F5BAF"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3CDC86C" w14:textId="45DD22A3"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Therefore, we ask and entreat Your goodness, O Lover of mankind, grant us to complete this holy day, and all the days of our life, in all peace with Your fear.</w:t>
            </w:r>
          </w:p>
        </w:tc>
        <w:tc>
          <w:tcPr>
            <w:tcW w:w="2552" w:type="dxa"/>
          </w:tcPr>
          <w:p w14:paraId="4F86ADCB"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588E8E28" w14:textId="7CC611C5"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من</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أجل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هذا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نسأل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ونطلب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من صلاحك</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يا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محب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البشر</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امنحنا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أن نكمل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هذا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اليوم</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المقدس</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وكل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أيام حياتنا</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بكل</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سلام</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مع</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خوفك</w:t>
            </w:r>
            <w:r w:rsidRPr="006D1E9F">
              <w:rPr>
                <w:rFonts w:asciiTheme="majorBidi" w:hAnsiTheme="majorBidi" w:cstheme="majorBidi"/>
                <w:b/>
                <w:bCs/>
                <w:color w:val="000000"/>
                <w:sz w:val="24"/>
                <w:szCs w:val="24"/>
                <w:lang w:val="en-US"/>
              </w:rPr>
              <w:t>.</w:t>
            </w:r>
          </w:p>
        </w:tc>
      </w:tr>
      <w:tr w:rsidR="00C85042" w:rsidRPr="0019613F" w14:paraId="758D56F4" w14:textId="77777777" w:rsidTr="00624D26">
        <w:tc>
          <w:tcPr>
            <w:tcW w:w="3969" w:type="dxa"/>
          </w:tcPr>
          <w:p w14:paraId="7698DABD" w14:textId="55A4A847"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Al misundelse, og hver fristelse, al djævelens værk, og de onde menneskers sammensværgelse og skjulte såvel som åbenlyse fjenders opstand</w:t>
            </w:r>
            <w:r w:rsidRPr="004332C7">
              <w:rPr>
                <w:rFonts w:asciiTheme="majorBidi" w:hAnsiTheme="majorBidi" w:cstheme="majorBidi"/>
                <w:sz w:val="24"/>
                <w:szCs w:val="24"/>
                <w:rtl/>
                <w:lang w:val="en-US"/>
              </w:rPr>
              <w:t>,</w:t>
            </w:r>
          </w:p>
        </w:tc>
        <w:tc>
          <w:tcPr>
            <w:tcW w:w="3969" w:type="dxa"/>
          </w:tcPr>
          <w:p w14:paraId="610C8A8E" w14:textId="28D8936C"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All envy, all temptation, all the work of Satan, the counsel of wicked men and the </w:t>
            </w:r>
            <w:proofErr w:type="gramStart"/>
            <w:r w:rsidRPr="004332C7">
              <w:rPr>
                <w:rFonts w:asciiTheme="majorBidi" w:hAnsiTheme="majorBidi" w:cstheme="majorBidi"/>
                <w:sz w:val="24"/>
                <w:szCs w:val="24"/>
                <w:lang w:val="en-US"/>
              </w:rPr>
              <w:t>rising up</w:t>
            </w:r>
            <w:proofErr w:type="gramEnd"/>
            <w:r w:rsidRPr="004332C7">
              <w:rPr>
                <w:rFonts w:asciiTheme="majorBidi" w:hAnsiTheme="majorBidi" w:cstheme="majorBidi"/>
                <w:sz w:val="24"/>
                <w:szCs w:val="24"/>
                <w:lang w:val="en-US"/>
              </w:rPr>
              <w:t xml:space="preserve"> of enemies, hidden and manifest,</w:t>
            </w:r>
          </w:p>
        </w:tc>
        <w:tc>
          <w:tcPr>
            <w:tcW w:w="2552" w:type="dxa"/>
          </w:tcPr>
          <w:p w14:paraId="392C5A34" w14:textId="179C51BB"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حسد</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تجربة</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وكل</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فعل الشيطان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ومؤامرة</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الناس</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الأشرار وقيام</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الأعداء</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الخفيين</w:t>
            </w:r>
            <w:r w:rsidRPr="006D1E9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والظاهرين</w:t>
            </w:r>
          </w:p>
        </w:tc>
      </w:tr>
      <w:tr w:rsidR="00986AAB" w:rsidRPr="0019613F" w14:paraId="5D465F8E" w14:textId="77777777" w:rsidTr="00624D26">
        <w:tc>
          <w:tcPr>
            <w:tcW w:w="3969" w:type="dxa"/>
          </w:tcPr>
          <w:p w14:paraId="03273743"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127FC362"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4A77495D" w14:textId="77777777" w:rsidR="00986AAB" w:rsidRPr="006D1E9F" w:rsidRDefault="00986AAB" w:rsidP="00C767E9">
            <w:pPr>
              <w:bidi/>
              <w:jc w:val="both"/>
              <w:rPr>
                <w:rFonts w:asciiTheme="majorBidi" w:hAnsiTheme="majorBidi" w:cstheme="majorBidi"/>
                <w:b/>
                <w:bCs/>
                <w:sz w:val="24"/>
                <w:szCs w:val="24"/>
                <w:rtl/>
              </w:rPr>
            </w:pPr>
          </w:p>
        </w:tc>
      </w:tr>
      <w:tr w:rsidR="00C85042" w:rsidRPr="0019613F" w14:paraId="35A64A5D" w14:textId="77777777" w:rsidTr="00624D26">
        <w:tc>
          <w:tcPr>
            <w:tcW w:w="3969" w:type="dxa"/>
          </w:tcPr>
          <w:p w14:paraId="4A4DB538" w14:textId="62F82EF3" w:rsidR="00C85042" w:rsidRPr="004332C7" w:rsidRDefault="00C8504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bøjer sit hoved mod øst og gør korsets tegn over sig selv, mens han siger:</w:t>
            </w:r>
          </w:p>
        </w:tc>
        <w:tc>
          <w:tcPr>
            <w:tcW w:w="3969" w:type="dxa"/>
          </w:tcPr>
          <w:p w14:paraId="222DF272" w14:textId="662E0D12" w:rsidR="00C85042" w:rsidRPr="004332C7" w:rsidRDefault="00C8504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head toward the East and signs himself with the sign of the cross, saying:</w:t>
            </w:r>
          </w:p>
        </w:tc>
        <w:tc>
          <w:tcPr>
            <w:tcW w:w="2552" w:type="dxa"/>
          </w:tcPr>
          <w:p w14:paraId="57BAD5BB" w14:textId="6592280F" w:rsidR="00C85042" w:rsidRPr="00C06844" w:rsidRDefault="00B83FF4" w:rsidP="00776DA3">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يحنى</w:t>
            </w:r>
            <w:r w:rsidR="00C85042" w:rsidRPr="00C06844">
              <w:rPr>
                <w:rFonts w:asciiTheme="majorBidi" w:hAnsiTheme="majorBidi" w:cstheme="majorBidi"/>
                <w:b/>
                <w:bCs/>
                <w:color w:val="1F497D" w:themeColor="text2"/>
                <w:sz w:val="24"/>
                <w:szCs w:val="24"/>
                <w:rtl/>
                <w:lang w:val="en-US"/>
              </w:rPr>
              <w:t xml:space="preserve"> الكاهن رأسه إلي الشرق ويرشم </w:t>
            </w:r>
            <w:r w:rsidR="00776DA3" w:rsidRPr="00C06844">
              <w:rPr>
                <w:rFonts w:asciiTheme="majorBidi" w:hAnsiTheme="majorBidi" w:cstheme="majorBidi" w:hint="cs"/>
                <w:b/>
                <w:bCs/>
                <w:color w:val="1F497D" w:themeColor="text2"/>
                <w:sz w:val="24"/>
                <w:szCs w:val="24"/>
                <w:rtl/>
                <w:lang w:val="en-US"/>
              </w:rPr>
              <w:t xml:space="preserve"> </w:t>
            </w:r>
            <w:r w:rsidR="00C85042" w:rsidRPr="00C06844">
              <w:rPr>
                <w:rFonts w:asciiTheme="majorBidi" w:hAnsiTheme="majorBidi" w:cstheme="majorBidi"/>
                <w:b/>
                <w:bCs/>
                <w:color w:val="1F497D" w:themeColor="text2"/>
                <w:sz w:val="24"/>
                <w:szCs w:val="24"/>
                <w:rtl/>
                <w:lang w:val="en-US"/>
              </w:rPr>
              <w:t>ذاته</w:t>
            </w:r>
            <w:r w:rsidR="00776DA3" w:rsidRPr="00C06844">
              <w:rPr>
                <w:rFonts w:asciiTheme="majorBidi" w:hAnsiTheme="majorBidi" w:cstheme="majorBidi" w:hint="cs"/>
                <w:b/>
                <w:bCs/>
                <w:color w:val="1F497D" w:themeColor="text2"/>
                <w:sz w:val="24"/>
                <w:szCs w:val="24"/>
                <w:rtl/>
                <w:lang w:val="en-US"/>
              </w:rPr>
              <w:t xml:space="preserve"> </w:t>
            </w:r>
            <w:r w:rsidR="00C85042" w:rsidRPr="00C06844">
              <w:rPr>
                <w:rFonts w:asciiTheme="majorBidi" w:hAnsiTheme="majorBidi" w:cstheme="majorBidi"/>
                <w:b/>
                <w:bCs/>
                <w:color w:val="1F497D" w:themeColor="text2"/>
                <w:sz w:val="24"/>
                <w:szCs w:val="24"/>
                <w:rtl/>
                <w:lang w:val="en-US"/>
              </w:rPr>
              <w:t>بمثال الصليب قائلاً:</w:t>
            </w:r>
          </w:p>
        </w:tc>
      </w:tr>
      <w:tr w:rsidR="009626FD" w:rsidRPr="0019613F" w14:paraId="738FB9FF" w14:textId="77777777" w:rsidTr="00624D26">
        <w:tc>
          <w:tcPr>
            <w:tcW w:w="3969" w:type="dxa"/>
          </w:tcPr>
          <w:p w14:paraId="66B001DA" w14:textId="77777777" w:rsidR="009626FD" w:rsidRPr="0019613F" w:rsidRDefault="009626FD" w:rsidP="00C767E9">
            <w:pPr>
              <w:jc w:val="both"/>
              <w:rPr>
                <w:rFonts w:asciiTheme="majorBidi" w:hAnsiTheme="majorBidi" w:cstheme="majorBidi"/>
                <w:color w:val="4F81BD" w:themeColor="accent1"/>
                <w:sz w:val="24"/>
                <w:szCs w:val="24"/>
                <w:lang w:val="en-US"/>
              </w:rPr>
            </w:pPr>
          </w:p>
        </w:tc>
        <w:tc>
          <w:tcPr>
            <w:tcW w:w="3969" w:type="dxa"/>
          </w:tcPr>
          <w:p w14:paraId="0943F73E" w14:textId="77777777" w:rsidR="009626FD" w:rsidRPr="004332C7" w:rsidRDefault="009626FD" w:rsidP="00C767E9">
            <w:pPr>
              <w:jc w:val="both"/>
              <w:rPr>
                <w:rFonts w:asciiTheme="majorBidi" w:hAnsiTheme="majorBidi" w:cstheme="majorBidi"/>
                <w:color w:val="4F81BD" w:themeColor="accent1"/>
                <w:sz w:val="24"/>
                <w:szCs w:val="24"/>
                <w:lang w:val="en-US"/>
              </w:rPr>
            </w:pPr>
          </w:p>
        </w:tc>
        <w:tc>
          <w:tcPr>
            <w:tcW w:w="2552" w:type="dxa"/>
          </w:tcPr>
          <w:p w14:paraId="0F70C058" w14:textId="77777777" w:rsidR="009626FD" w:rsidRPr="00C06844" w:rsidRDefault="009626FD" w:rsidP="00776DA3">
            <w:pPr>
              <w:bidi/>
              <w:jc w:val="both"/>
              <w:rPr>
                <w:rFonts w:asciiTheme="majorBidi" w:hAnsiTheme="majorBidi" w:cstheme="majorBidi"/>
                <w:b/>
                <w:bCs/>
                <w:color w:val="1F497D" w:themeColor="text2"/>
                <w:sz w:val="24"/>
                <w:szCs w:val="24"/>
                <w:rtl/>
                <w:lang w:val="en-US"/>
              </w:rPr>
            </w:pPr>
          </w:p>
        </w:tc>
      </w:tr>
      <w:tr w:rsidR="00C85042" w:rsidRPr="004332C7" w14:paraId="2D4A8994" w14:textId="77777777" w:rsidTr="00624D26">
        <w:tc>
          <w:tcPr>
            <w:tcW w:w="3969" w:type="dxa"/>
          </w:tcPr>
          <w:p w14:paraId="477FAD0C" w14:textId="119FD17D"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tag det bort fra os.</w:t>
            </w:r>
          </w:p>
        </w:tc>
        <w:tc>
          <w:tcPr>
            <w:tcW w:w="3969" w:type="dxa"/>
          </w:tcPr>
          <w:p w14:paraId="081E8858" w14:textId="3B346B8C"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Take them away from us.</w:t>
            </w:r>
          </w:p>
        </w:tc>
        <w:tc>
          <w:tcPr>
            <w:tcW w:w="2552" w:type="dxa"/>
          </w:tcPr>
          <w:p w14:paraId="1661496D" w14:textId="650EAA1B"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انزعها عنا.</w:t>
            </w:r>
          </w:p>
        </w:tc>
      </w:tr>
      <w:tr w:rsidR="00986AAB" w:rsidRPr="004332C7" w14:paraId="6D6F8085" w14:textId="77777777" w:rsidTr="00624D26">
        <w:tc>
          <w:tcPr>
            <w:tcW w:w="3969" w:type="dxa"/>
          </w:tcPr>
          <w:p w14:paraId="0E5DE097" w14:textId="77777777" w:rsidR="00986AAB" w:rsidRPr="004332C7" w:rsidRDefault="00986AAB" w:rsidP="00C767E9">
            <w:pPr>
              <w:jc w:val="both"/>
              <w:rPr>
                <w:rFonts w:asciiTheme="majorBidi" w:hAnsiTheme="majorBidi" w:cstheme="majorBidi"/>
                <w:sz w:val="24"/>
                <w:szCs w:val="24"/>
              </w:rPr>
            </w:pPr>
          </w:p>
        </w:tc>
        <w:tc>
          <w:tcPr>
            <w:tcW w:w="3969" w:type="dxa"/>
          </w:tcPr>
          <w:p w14:paraId="427DB9E0"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6C50A8FA" w14:textId="77777777" w:rsidR="00986AAB" w:rsidRPr="006D1E9F" w:rsidRDefault="00986AAB" w:rsidP="00C767E9">
            <w:pPr>
              <w:bidi/>
              <w:jc w:val="both"/>
              <w:rPr>
                <w:rFonts w:asciiTheme="majorBidi" w:hAnsiTheme="majorBidi" w:cstheme="majorBidi"/>
                <w:b/>
                <w:bCs/>
                <w:sz w:val="24"/>
                <w:szCs w:val="24"/>
                <w:rtl/>
                <w:lang w:val="en-US"/>
              </w:rPr>
            </w:pPr>
          </w:p>
        </w:tc>
      </w:tr>
      <w:tr w:rsidR="00C85042" w:rsidRPr="0019613F" w14:paraId="1F897712" w14:textId="77777777" w:rsidTr="00624D26">
        <w:tc>
          <w:tcPr>
            <w:tcW w:w="3969" w:type="dxa"/>
          </w:tcPr>
          <w:p w14:paraId="1F8CC856" w14:textId="7EA0BC40" w:rsidR="00C85042" w:rsidRPr="004332C7" w:rsidRDefault="00C8504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sig højre om, imod vest, og korstegner folket, idet han siger:</w:t>
            </w:r>
          </w:p>
        </w:tc>
        <w:tc>
          <w:tcPr>
            <w:tcW w:w="3969" w:type="dxa"/>
          </w:tcPr>
          <w:p w14:paraId="76EE4F59" w14:textId="7762D969" w:rsidR="00C85042" w:rsidRPr="004332C7" w:rsidRDefault="00C8504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turns towards the west from his right and makes the sign of the cross over the people, saying the following</w:t>
            </w:r>
          </w:p>
        </w:tc>
        <w:tc>
          <w:tcPr>
            <w:tcW w:w="2552" w:type="dxa"/>
          </w:tcPr>
          <w:p w14:paraId="2F670DCE" w14:textId="263B7C38" w:rsidR="00C85042" w:rsidRPr="00C06844" w:rsidRDefault="00C85042"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يلتفت إلي الغرب عن يمينه ويرشم الشعب  قائلاً</w:t>
            </w:r>
          </w:p>
        </w:tc>
      </w:tr>
      <w:tr w:rsidR="00C85042" w:rsidRPr="0019613F" w14:paraId="4DA62A60" w14:textId="77777777" w:rsidTr="00624D26">
        <w:tc>
          <w:tcPr>
            <w:tcW w:w="3969" w:type="dxa"/>
          </w:tcPr>
          <w:p w14:paraId="5319398C" w14:textId="77777777"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og bort fra hele dit folk.</w:t>
            </w:r>
          </w:p>
          <w:p w14:paraId="77A9C234" w14:textId="19F10555"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og fra dette bord.</w:t>
            </w:r>
          </w:p>
        </w:tc>
        <w:tc>
          <w:tcPr>
            <w:tcW w:w="3969" w:type="dxa"/>
          </w:tcPr>
          <w:p w14:paraId="342FD981" w14:textId="77777777"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from all Your people.</w:t>
            </w:r>
          </w:p>
          <w:p w14:paraId="468C4ED5" w14:textId="5252546C"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And from this table,</w:t>
            </w:r>
          </w:p>
        </w:tc>
        <w:tc>
          <w:tcPr>
            <w:tcW w:w="2552" w:type="dxa"/>
          </w:tcPr>
          <w:p w14:paraId="0FB92AA8" w14:textId="307BAAC0" w:rsidR="00C85042" w:rsidRPr="0019613F" w:rsidRDefault="00C85042" w:rsidP="00776DA3">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وعن سائر شعبك</w:t>
            </w:r>
            <w:r w:rsidRPr="006D1E9F">
              <w:rPr>
                <w:rFonts w:asciiTheme="majorBidi" w:hAnsiTheme="majorBidi" w:cstheme="majorBidi"/>
                <w:b/>
                <w:bCs/>
                <w:sz w:val="24"/>
                <w:szCs w:val="24"/>
                <w:lang w:val="en-US"/>
              </w:rPr>
              <w:t>.</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وعن هذه المائدة.</w:t>
            </w:r>
          </w:p>
        </w:tc>
      </w:tr>
      <w:tr w:rsidR="009626FD" w:rsidRPr="0019613F" w14:paraId="08113864" w14:textId="77777777" w:rsidTr="00624D26">
        <w:tc>
          <w:tcPr>
            <w:tcW w:w="3969" w:type="dxa"/>
          </w:tcPr>
          <w:p w14:paraId="17613D52"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087A42F7"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5567BED8" w14:textId="77777777" w:rsidR="009626FD" w:rsidRPr="006D1E9F" w:rsidRDefault="009626FD" w:rsidP="00776DA3">
            <w:pPr>
              <w:bidi/>
              <w:jc w:val="both"/>
              <w:rPr>
                <w:rFonts w:asciiTheme="majorBidi" w:hAnsiTheme="majorBidi" w:cstheme="majorBidi"/>
                <w:b/>
                <w:bCs/>
                <w:sz w:val="24"/>
                <w:szCs w:val="24"/>
                <w:rtl/>
              </w:rPr>
            </w:pPr>
          </w:p>
        </w:tc>
      </w:tr>
      <w:tr w:rsidR="00C85042" w:rsidRPr="0019613F" w14:paraId="5616DE64" w14:textId="77777777" w:rsidTr="00624D26">
        <w:tc>
          <w:tcPr>
            <w:tcW w:w="3969" w:type="dxa"/>
          </w:tcPr>
          <w:p w14:paraId="7AB47951" w14:textId="7FCFCF67" w:rsidR="00C85042" w:rsidRPr="004332C7" w:rsidRDefault="00C8504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sig mod øst, gør korsets tegn og siger ved aften­ røgelsen:</w:t>
            </w:r>
          </w:p>
        </w:tc>
        <w:tc>
          <w:tcPr>
            <w:tcW w:w="3969" w:type="dxa"/>
          </w:tcPr>
          <w:p w14:paraId="789F0D76" w14:textId="6254ACBC" w:rsidR="00C85042" w:rsidRPr="004332C7" w:rsidRDefault="00C8504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turns toward the East, making the sign of the cross on the altar, saying:</w:t>
            </w:r>
          </w:p>
        </w:tc>
        <w:tc>
          <w:tcPr>
            <w:tcW w:w="2552" w:type="dxa"/>
          </w:tcPr>
          <w:p w14:paraId="08D45D95" w14:textId="5B31871F" w:rsidR="00C85042" w:rsidRPr="00C06844" w:rsidRDefault="00C85042" w:rsidP="00776DA3">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ثم يلتفت إلي الشرق ويرشم علي المذبح</w:t>
            </w:r>
            <w:r w:rsidR="00776DA3"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قائلاً:</w:t>
            </w:r>
          </w:p>
        </w:tc>
      </w:tr>
      <w:tr w:rsidR="00C85042" w:rsidRPr="004332C7" w14:paraId="435DC623" w14:textId="77777777" w:rsidTr="00624D26">
        <w:tc>
          <w:tcPr>
            <w:tcW w:w="3969" w:type="dxa"/>
          </w:tcPr>
          <w:p w14:paraId="465E842F" w14:textId="77B8BFDB"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og fra dette hellige sted.</w:t>
            </w:r>
          </w:p>
        </w:tc>
        <w:tc>
          <w:tcPr>
            <w:tcW w:w="3969" w:type="dxa"/>
          </w:tcPr>
          <w:p w14:paraId="3301E175" w14:textId="05A53EBB"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from this, Your holy place.</w:t>
            </w:r>
          </w:p>
        </w:tc>
        <w:tc>
          <w:tcPr>
            <w:tcW w:w="2552" w:type="dxa"/>
          </w:tcPr>
          <w:p w14:paraId="6A330BEF" w14:textId="2F643D50"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وعن موضعك المقدس هذا.</w:t>
            </w:r>
          </w:p>
        </w:tc>
      </w:tr>
      <w:tr w:rsidR="00C85042" w:rsidRPr="0019613F" w14:paraId="2011C8A7" w14:textId="77777777" w:rsidTr="00624D26">
        <w:tc>
          <w:tcPr>
            <w:tcW w:w="3969" w:type="dxa"/>
          </w:tcPr>
          <w:p w14:paraId="7F86FF48" w14:textId="3AC99D05"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Forsyn os med de ting, som er gode og fordelagtige, for du er den, som har givet os myndighed til at træde på slanger og skorpioner og på al fjendens magt.</w:t>
            </w:r>
          </w:p>
        </w:tc>
        <w:tc>
          <w:tcPr>
            <w:tcW w:w="3969" w:type="dxa"/>
          </w:tcPr>
          <w:p w14:paraId="78FC73CD" w14:textId="5AFE4660"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those things which are good and profitable do provide for us, for it is You who have given us the authority to tread on serpents and scorpions, and upon all the power of the enemy.</w:t>
            </w:r>
          </w:p>
        </w:tc>
        <w:tc>
          <w:tcPr>
            <w:tcW w:w="2552" w:type="dxa"/>
          </w:tcPr>
          <w:p w14:paraId="07F3690D" w14:textId="654AAFCB" w:rsidR="00C85042" w:rsidRPr="006D1E9F" w:rsidRDefault="00C85042" w:rsidP="00776DA3">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أما الصالحات والنافعات فارزقنا</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إياها لأنك أنت الذي أعطيتنا</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السلطان أن ندوس الحيات</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والعقارب وعلى كل قوات العدو.</w:t>
            </w:r>
          </w:p>
        </w:tc>
      </w:tr>
      <w:tr w:rsidR="00C85042" w:rsidRPr="0019613F" w14:paraId="5E201DCA" w14:textId="77777777" w:rsidTr="00624D26">
        <w:tc>
          <w:tcPr>
            <w:tcW w:w="3969" w:type="dxa"/>
          </w:tcPr>
          <w:p w14:paraId="654B7998" w14:textId="7F6C060E"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Og led os ikke ind i fristelse, men fri os fra det onde, -</w:t>
            </w:r>
            <w:r w:rsidR="00EB2CC0">
              <w:rPr>
                <w:rFonts w:asciiTheme="majorBidi" w:hAnsiTheme="majorBidi" w:cstheme="majorBidi"/>
                <w:sz w:val="24"/>
                <w:szCs w:val="24"/>
              </w:rPr>
              <w:t xml:space="preserve"> </w:t>
            </w:r>
          </w:p>
        </w:tc>
        <w:tc>
          <w:tcPr>
            <w:tcW w:w="3969" w:type="dxa"/>
          </w:tcPr>
          <w:p w14:paraId="1B84AEA3" w14:textId="69EF1B1E"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p>
        </w:tc>
        <w:tc>
          <w:tcPr>
            <w:tcW w:w="2552" w:type="dxa"/>
          </w:tcPr>
          <w:p w14:paraId="4C2C64B4" w14:textId="23D58E4F" w:rsidR="00C85042" w:rsidRPr="006D1E9F" w:rsidRDefault="00C85042" w:rsidP="00776DA3">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ولا تدخلنا في تجربة، لكن نجنا</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من الشرير.</w:t>
            </w:r>
          </w:p>
        </w:tc>
      </w:tr>
      <w:tr w:rsidR="00C85042" w:rsidRPr="0019613F" w14:paraId="32131260" w14:textId="77777777" w:rsidTr="00624D26">
        <w:tc>
          <w:tcPr>
            <w:tcW w:w="3969" w:type="dxa"/>
          </w:tcPr>
          <w:p w14:paraId="1123A467" w14:textId="19C52467"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ved nåde, barmhjertig­ hed og menneskekærlighed fra din enbårne Søn, Vor Herre-Gud-og Frelser Jesus Kristus,</w:t>
            </w:r>
          </w:p>
        </w:tc>
        <w:tc>
          <w:tcPr>
            <w:tcW w:w="3969" w:type="dxa"/>
          </w:tcPr>
          <w:p w14:paraId="1F66CAFA" w14:textId="21EDFB66"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By the grace, compassion, and love of mankind,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45859E34" w14:textId="79C31B43" w:rsidR="00C85042" w:rsidRPr="006D1E9F" w:rsidRDefault="00C85042" w:rsidP="00776DA3">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بالنعمة والرأفات ومحبة البشر</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اللواتي لابنك الوحيد ربنا وإلهنا</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ومخلصنا يسوع المسيح</w:t>
            </w:r>
          </w:p>
        </w:tc>
      </w:tr>
      <w:tr w:rsidR="00C85042" w:rsidRPr="0019613F" w14:paraId="0C271E02" w14:textId="77777777" w:rsidTr="00624D26">
        <w:tc>
          <w:tcPr>
            <w:tcW w:w="3969" w:type="dxa"/>
          </w:tcPr>
          <w:p w14:paraId="20B4AC6B" w14:textId="19E4F427" w:rsidR="00C85042" w:rsidRPr="004332C7" w:rsidRDefault="00C85042" w:rsidP="00C767E9">
            <w:pPr>
              <w:jc w:val="both"/>
              <w:rPr>
                <w:rFonts w:asciiTheme="majorBidi" w:hAnsiTheme="majorBidi" w:cstheme="majorBidi"/>
                <w:sz w:val="24"/>
                <w:szCs w:val="24"/>
              </w:rPr>
            </w:pPr>
            <w:r w:rsidRPr="004332C7">
              <w:rPr>
                <w:rFonts w:asciiTheme="majorBidi" w:hAnsiTheme="majorBidi" w:cstheme="majorBidi"/>
                <w:sz w:val="24"/>
                <w:szCs w:val="24"/>
              </w:rPr>
              <w:t>ved hvem der tilkommer dig ære og pris, styrke og tilbedelse sammen med ham (Sønnen) og Helligånden, Levendegøreren, af samme væsen som dig</w:t>
            </w:r>
          </w:p>
        </w:tc>
        <w:tc>
          <w:tcPr>
            <w:tcW w:w="3969" w:type="dxa"/>
          </w:tcPr>
          <w:p w14:paraId="4E47398C" w14:textId="7F77496A"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Whom the glory, the honor, the dominion, and the worship are due 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1D777DF0" w14:textId="444F757E" w:rsidR="00C85042" w:rsidRPr="006D1E9F" w:rsidRDefault="00C85042" w:rsidP="00776DA3">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هذا الذي من قبله المجد والإكرام</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والعز والسجود تليق بك معه مع</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الروح القدس المحيي المساوي</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لك.</w:t>
            </w:r>
          </w:p>
        </w:tc>
      </w:tr>
      <w:tr w:rsidR="00C85042" w:rsidRPr="0019613F" w14:paraId="1218DB69" w14:textId="77777777" w:rsidTr="00624D26">
        <w:tc>
          <w:tcPr>
            <w:tcW w:w="3969" w:type="dxa"/>
          </w:tcPr>
          <w:p w14:paraId="53B6E095" w14:textId="7CD8C4FA"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29D29443" w14:textId="2309A33B"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Amen.</w:t>
            </w:r>
          </w:p>
        </w:tc>
        <w:tc>
          <w:tcPr>
            <w:tcW w:w="2552" w:type="dxa"/>
          </w:tcPr>
          <w:p w14:paraId="0E8EA9E8" w14:textId="4392B4CD" w:rsidR="00C85042" w:rsidRPr="006D1E9F" w:rsidRDefault="00C85042" w:rsidP="00776DA3">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lang w:val="en-US"/>
              </w:rPr>
              <w:t>الآن وكل أوان وإلى دهر الدهور</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lang w:val="en-US"/>
              </w:rPr>
              <w:t>آمين.</w:t>
            </w:r>
          </w:p>
        </w:tc>
      </w:tr>
      <w:tr w:rsidR="0074591A" w:rsidRPr="0019613F" w14:paraId="7C161213" w14:textId="77777777" w:rsidTr="00624D26">
        <w:tc>
          <w:tcPr>
            <w:tcW w:w="3969" w:type="dxa"/>
          </w:tcPr>
          <w:p w14:paraId="72FE2D35" w14:textId="77777777" w:rsidR="0074591A" w:rsidRPr="0019613F" w:rsidRDefault="0074591A" w:rsidP="00C767E9">
            <w:pPr>
              <w:jc w:val="both"/>
              <w:rPr>
                <w:rFonts w:asciiTheme="majorBidi" w:hAnsiTheme="majorBidi" w:cstheme="majorBidi"/>
                <w:sz w:val="24"/>
                <w:szCs w:val="24"/>
                <w:lang w:val="en-US"/>
              </w:rPr>
            </w:pPr>
          </w:p>
        </w:tc>
        <w:tc>
          <w:tcPr>
            <w:tcW w:w="3969" w:type="dxa"/>
          </w:tcPr>
          <w:p w14:paraId="1C19399A" w14:textId="77777777" w:rsidR="0074591A" w:rsidRPr="004332C7" w:rsidRDefault="0074591A" w:rsidP="00C767E9">
            <w:pPr>
              <w:jc w:val="both"/>
              <w:rPr>
                <w:rFonts w:asciiTheme="majorBidi" w:hAnsiTheme="majorBidi" w:cstheme="majorBidi"/>
                <w:sz w:val="24"/>
                <w:szCs w:val="24"/>
                <w:lang w:val="en-US"/>
              </w:rPr>
            </w:pPr>
          </w:p>
        </w:tc>
        <w:tc>
          <w:tcPr>
            <w:tcW w:w="2552" w:type="dxa"/>
          </w:tcPr>
          <w:p w14:paraId="0EC3796D" w14:textId="77777777" w:rsidR="0074591A" w:rsidRPr="006D1E9F" w:rsidRDefault="0074591A" w:rsidP="00776DA3">
            <w:pPr>
              <w:bidi/>
              <w:jc w:val="both"/>
              <w:rPr>
                <w:rFonts w:asciiTheme="majorBidi" w:hAnsiTheme="majorBidi" w:cstheme="majorBidi"/>
                <w:b/>
                <w:bCs/>
                <w:sz w:val="24"/>
                <w:szCs w:val="24"/>
                <w:rtl/>
                <w:lang w:val="en-US"/>
              </w:rPr>
            </w:pPr>
          </w:p>
        </w:tc>
      </w:tr>
      <w:tr w:rsidR="00C85042" w:rsidRPr="004332C7" w14:paraId="54277246" w14:textId="77777777" w:rsidTr="00624D26">
        <w:tc>
          <w:tcPr>
            <w:tcW w:w="3969" w:type="dxa"/>
          </w:tcPr>
          <w:p w14:paraId="1D6A89D2" w14:textId="5EDB503A" w:rsidR="00C85042"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331149" w:rsidRPr="004332C7">
              <w:rPr>
                <w:rFonts w:asciiTheme="majorBidi" w:hAnsiTheme="majorBidi" w:cstheme="majorBidi"/>
                <w:b/>
                <w:bCs/>
                <w:color w:val="C10000"/>
                <w:sz w:val="24"/>
                <w:szCs w:val="24"/>
              </w:rPr>
              <w:t>:</w:t>
            </w:r>
          </w:p>
          <w:p w14:paraId="172A185E" w14:textId="1EA1978A" w:rsidR="00467E9C" w:rsidRPr="004332C7" w:rsidRDefault="00467E9C" w:rsidP="00C767E9">
            <w:pPr>
              <w:jc w:val="both"/>
              <w:rPr>
                <w:rFonts w:asciiTheme="majorBidi" w:hAnsiTheme="majorBidi" w:cstheme="majorBidi"/>
                <w:sz w:val="24"/>
                <w:szCs w:val="24"/>
              </w:rPr>
            </w:pPr>
            <w:r w:rsidRPr="004332C7">
              <w:rPr>
                <w:rFonts w:asciiTheme="majorBidi" w:hAnsiTheme="majorBidi" w:cstheme="majorBidi"/>
                <w:sz w:val="24"/>
                <w:szCs w:val="24"/>
              </w:rPr>
              <w:t>Du er sandelig frelst, samt din Ånd.</w:t>
            </w:r>
          </w:p>
        </w:tc>
        <w:tc>
          <w:tcPr>
            <w:tcW w:w="3969" w:type="dxa"/>
          </w:tcPr>
          <w:p w14:paraId="04B1847F" w14:textId="77777777" w:rsidR="00C85042" w:rsidRPr="004332C7" w:rsidRDefault="00C85042"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4F59448" w14:textId="2934A32D" w:rsidR="00C85042" w:rsidRPr="004332C7" w:rsidRDefault="00C85042"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Saved. Amen. And with your spirit.</w:t>
            </w:r>
          </w:p>
        </w:tc>
        <w:tc>
          <w:tcPr>
            <w:tcW w:w="2552" w:type="dxa"/>
          </w:tcPr>
          <w:p w14:paraId="74238EDF" w14:textId="77777777" w:rsidR="00C85042" w:rsidRPr="006D1E9F" w:rsidRDefault="00C85042" w:rsidP="00C767E9">
            <w:pPr>
              <w:autoSpaceDE w:val="0"/>
              <w:autoSpaceDN w:val="0"/>
              <w:bidi/>
              <w:adjustRightInd w:val="0"/>
              <w:jc w:val="both"/>
              <w:rPr>
                <w:rFonts w:asciiTheme="majorBidi" w:hAnsiTheme="majorBidi" w:cstheme="majorBidi"/>
                <w:b/>
                <w:bCs/>
                <w:color w:val="C10000"/>
                <w:sz w:val="24"/>
                <w:szCs w:val="24"/>
              </w:rPr>
            </w:pPr>
            <w:r w:rsidRPr="006D1E9F">
              <w:rPr>
                <w:rFonts w:asciiTheme="majorBidi" w:hAnsiTheme="majorBidi" w:cstheme="majorBidi"/>
                <w:b/>
                <w:bCs/>
                <w:color w:val="C10000"/>
                <w:sz w:val="24"/>
                <w:szCs w:val="24"/>
                <w:rtl/>
              </w:rPr>
              <w:t>الشعب</w:t>
            </w:r>
            <w:r w:rsidRPr="006D1E9F">
              <w:rPr>
                <w:rFonts w:asciiTheme="majorBidi" w:hAnsiTheme="majorBidi" w:cstheme="majorBidi"/>
                <w:b/>
                <w:bCs/>
                <w:color w:val="C10000"/>
                <w:sz w:val="24"/>
                <w:szCs w:val="24"/>
              </w:rPr>
              <w:t>:</w:t>
            </w:r>
          </w:p>
          <w:p w14:paraId="1C466899" w14:textId="132D05DD" w:rsidR="00C85042" w:rsidRPr="006D1E9F" w:rsidRDefault="00C85042" w:rsidP="00C767E9">
            <w:pPr>
              <w:bidi/>
              <w:jc w:val="both"/>
              <w:rPr>
                <w:rFonts w:asciiTheme="majorBidi" w:hAnsiTheme="majorBidi" w:cstheme="majorBidi"/>
                <w:b/>
                <w:bCs/>
                <w:sz w:val="24"/>
                <w:szCs w:val="24"/>
                <w:lang w:val="en-US"/>
              </w:rPr>
            </w:pPr>
            <w:r w:rsidRPr="006D1E9F">
              <w:rPr>
                <w:rFonts w:asciiTheme="majorBidi" w:hAnsiTheme="majorBidi" w:cstheme="majorBidi"/>
                <w:b/>
                <w:bCs/>
                <w:color w:val="000000"/>
                <w:sz w:val="24"/>
                <w:szCs w:val="24"/>
                <w:rtl/>
              </w:rPr>
              <w:t>خلصت حقا ولروحك</w:t>
            </w:r>
            <w:r w:rsidRPr="006D1E9F">
              <w:rPr>
                <w:rFonts w:asciiTheme="majorBidi" w:hAnsiTheme="majorBidi" w:cstheme="majorBidi"/>
                <w:b/>
                <w:bCs/>
                <w:color w:val="000000"/>
                <w:sz w:val="24"/>
                <w:szCs w:val="24"/>
              </w:rPr>
              <w:t>.</w:t>
            </w:r>
          </w:p>
        </w:tc>
      </w:tr>
      <w:tr w:rsidR="009626FD" w:rsidRPr="004332C7" w14:paraId="7DB0C641" w14:textId="77777777" w:rsidTr="00624D26">
        <w:tc>
          <w:tcPr>
            <w:tcW w:w="3969" w:type="dxa"/>
          </w:tcPr>
          <w:p w14:paraId="7437800A"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038028A" w14:textId="77777777" w:rsidR="009626FD" w:rsidRPr="004332C7" w:rsidRDefault="009626FD"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FC618C3" w14:textId="77777777" w:rsidR="009626FD" w:rsidRPr="006D1E9F" w:rsidRDefault="009626FD" w:rsidP="00C767E9">
            <w:pPr>
              <w:autoSpaceDE w:val="0"/>
              <w:autoSpaceDN w:val="0"/>
              <w:bidi/>
              <w:adjustRightInd w:val="0"/>
              <w:jc w:val="both"/>
              <w:rPr>
                <w:rFonts w:asciiTheme="majorBidi" w:hAnsiTheme="majorBidi" w:cstheme="majorBidi"/>
                <w:b/>
                <w:bCs/>
                <w:color w:val="C10000"/>
                <w:sz w:val="24"/>
                <w:szCs w:val="24"/>
                <w:rtl/>
              </w:rPr>
            </w:pPr>
          </w:p>
        </w:tc>
      </w:tr>
      <w:tr w:rsidR="00C85042" w:rsidRPr="0019613F" w14:paraId="159851E2" w14:textId="77777777" w:rsidTr="00624D26">
        <w:tc>
          <w:tcPr>
            <w:tcW w:w="3969" w:type="dxa"/>
          </w:tcPr>
          <w:p w14:paraId="37536162" w14:textId="62A3FDF3" w:rsidR="00A835E4" w:rsidRPr="004332C7" w:rsidRDefault="00087FA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Under Jonas’ faste og hverdagene i den Store Faste, </w:t>
            </w:r>
            <w:r w:rsidR="00A835E4" w:rsidRPr="00C06844">
              <w:rPr>
                <w:rFonts w:asciiTheme="majorBidi" w:hAnsiTheme="majorBidi" w:cstheme="majorBidi"/>
                <w:color w:val="1F497D" w:themeColor="text2"/>
                <w:sz w:val="24"/>
                <w:szCs w:val="24"/>
              </w:rPr>
              <w:t>bliver ovenstående hymne ”Frelst.</w:t>
            </w:r>
            <w:r w:rsidR="00331149" w:rsidRPr="00C06844">
              <w:rPr>
                <w:rFonts w:asciiTheme="majorBidi" w:hAnsiTheme="majorBidi" w:cstheme="majorBidi"/>
                <w:color w:val="1F497D" w:themeColor="text2"/>
                <w:sz w:val="24"/>
                <w:szCs w:val="24"/>
              </w:rPr>
              <w:t xml:space="preserve"> </w:t>
            </w:r>
            <w:r w:rsidR="00A835E4" w:rsidRPr="00C06844">
              <w:rPr>
                <w:rFonts w:asciiTheme="majorBidi" w:hAnsiTheme="majorBidi" w:cstheme="majorBidi"/>
                <w:color w:val="1F497D" w:themeColor="text2"/>
                <w:sz w:val="24"/>
                <w:szCs w:val="24"/>
              </w:rPr>
              <w:t>Amen” ikke sunget med sin normale melodi, men en kortere udgave, og så hymnen ”Hans Fundament er i De Hellige Bjerge”, som vist nedenfor, og som er en del af salme 8</w:t>
            </w:r>
            <w:r w:rsidR="009D7612" w:rsidRPr="00C06844">
              <w:rPr>
                <w:rFonts w:asciiTheme="majorBidi" w:hAnsiTheme="majorBidi" w:cstheme="majorBidi"/>
                <w:color w:val="1F497D" w:themeColor="text2"/>
                <w:sz w:val="24"/>
                <w:szCs w:val="24"/>
              </w:rPr>
              <w:t>7(86)</w:t>
            </w:r>
            <w:r w:rsidR="00EE121C" w:rsidRPr="00C06844">
              <w:rPr>
                <w:rFonts w:asciiTheme="majorBidi" w:hAnsiTheme="majorBidi" w:cstheme="majorBidi"/>
                <w:color w:val="1F497D" w:themeColor="text2"/>
                <w:sz w:val="24"/>
                <w:szCs w:val="24"/>
              </w:rPr>
              <w:t>.</w:t>
            </w:r>
          </w:p>
        </w:tc>
        <w:tc>
          <w:tcPr>
            <w:tcW w:w="3969" w:type="dxa"/>
          </w:tcPr>
          <w:p w14:paraId="14CBCDC9" w14:textId="505A5A3D" w:rsidR="00C85042"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Jonah’s fast and the weekdays of the Great Fast, the above hymn “Saved. Amen” is not said in its normal tune but the short one, and then the hymn “His Foundation is in the Holy Mountains”; as shown below, which is part of Psalm 86</w:t>
            </w:r>
          </w:p>
        </w:tc>
        <w:tc>
          <w:tcPr>
            <w:tcW w:w="2552" w:type="dxa"/>
          </w:tcPr>
          <w:p w14:paraId="69A2620C" w14:textId="586F109B" w:rsidR="00C85042" w:rsidRPr="00C06844" w:rsidRDefault="00467E9C"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ولكن في صيام يونان وأيام الصوم الكبير</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دون سبوته وأحاده، لا تقال "خلصت حقا</w:t>
            </w:r>
            <w:r w:rsidRPr="00C06844">
              <w:rPr>
                <w:rFonts w:asciiTheme="majorBidi" w:hAnsiTheme="majorBidi" w:cstheme="majorBidi"/>
                <w:b/>
                <w:bCs/>
                <w:color w:val="1F497D" w:themeColor="text2"/>
                <w:sz w:val="24"/>
                <w:szCs w:val="24"/>
                <w:rtl/>
                <w:lang w:val="en-US"/>
              </w:rPr>
              <w:t>"</w:t>
            </w:r>
            <w:r w:rsidR="00776DA3"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بلحنها السنوي، بل بالمختصر المعروف</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وبعدها لحن "أساساته في الجبال المقدسة</w:t>
            </w:r>
            <w:r w:rsidRPr="00C06844">
              <w:rPr>
                <w:rFonts w:asciiTheme="majorBidi" w:hAnsiTheme="majorBidi" w:cstheme="majorBidi"/>
                <w:b/>
                <w:bCs/>
                <w:color w:val="1F497D" w:themeColor="text2"/>
                <w:sz w:val="24"/>
                <w:szCs w:val="24"/>
                <w:rtl/>
                <w:lang w:val="en-US"/>
              </w:rPr>
              <w:t>"</w:t>
            </w:r>
            <w:r w:rsidR="00776DA3"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وهي من مزمور 86 ، كما يلي</w:t>
            </w:r>
            <w:r w:rsidRPr="00C06844">
              <w:rPr>
                <w:rFonts w:asciiTheme="majorBidi" w:hAnsiTheme="majorBidi" w:cstheme="majorBidi"/>
                <w:b/>
                <w:bCs/>
                <w:color w:val="1F497D" w:themeColor="text2"/>
                <w:sz w:val="24"/>
                <w:szCs w:val="24"/>
                <w:rtl/>
                <w:lang w:val="en-US"/>
              </w:rPr>
              <w:t>:</w:t>
            </w:r>
          </w:p>
        </w:tc>
      </w:tr>
      <w:tr w:rsidR="00C85042" w:rsidRPr="0019613F" w14:paraId="079BC86C" w14:textId="77777777" w:rsidTr="00624D26">
        <w:tc>
          <w:tcPr>
            <w:tcW w:w="3969" w:type="dxa"/>
          </w:tcPr>
          <w:p w14:paraId="0F8A17AE" w14:textId="001FC320" w:rsidR="00C85042" w:rsidRPr="004332C7" w:rsidRDefault="00C85042" w:rsidP="00C767E9">
            <w:pPr>
              <w:jc w:val="both"/>
              <w:rPr>
                <w:rFonts w:asciiTheme="majorBidi" w:hAnsiTheme="majorBidi" w:cstheme="majorBidi"/>
                <w:sz w:val="24"/>
                <w:szCs w:val="24"/>
                <w:lang w:val="en-US"/>
              </w:rPr>
            </w:pPr>
          </w:p>
        </w:tc>
        <w:tc>
          <w:tcPr>
            <w:tcW w:w="3969" w:type="dxa"/>
          </w:tcPr>
          <w:p w14:paraId="3FBB3A1D" w14:textId="0DDD5C04" w:rsidR="00C85042" w:rsidRPr="004332C7" w:rsidRDefault="00C85042" w:rsidP="00C767E9">
            <w:pPr>
              <w:jc w:val="both"/>
              <w:rPr>
                <w:rFonts w:asciiTheme="majorBidi" w:hAnsiTheme="majorBidi" w:cstheme="majorBidi"/>
                <w:sz w:val="24"/>
                <w:szCs w:val="24"/>
                <w:lang w:val="en-US"/>
              </w:rPr>
            </w:pPr>
          </w:p>
        </w:tc>
        <w:tc>
          <w:tcPr>
            <w:tcW w:w="2552" w:type="dxa"/>
          </w:tcPr>
          <w:p w14:paraId="0CB14474" w14:textId="35BC24D2" w:rsidR="00C85042" w:rsidRPr="006D1E9F" w:rsidRDefault="00C85042" w:rsidP="00C767E9">
            <w:pPr>
              <w:bidi/>
              <w:jc w:val="both"/>
              <w:rPr>
                <w:rFonts w:asciiTheme="majorBidi" w:hAnsiTheme="majorBidi" w:cstheme="majorBidi"/>
                <w:b/>
                <w:bCs/>
                <w:sz w:val="24"/>
                <w:szCs w:val="24"/>
                <w:lang w:val="en-US"/>
              </w:rPr>
            </w:pPr>
          </w:p>
        </w:tc>
      </w:tr>
      <w:tr w:rsidR="00C85042" w:rsidRPr="0019613F" w14:paraId="6D57E4BB" w14:textId="77777777" w:rsidTr="00624D26">
        <w:tc>
          <w:tcPr>
            <w:tcW w:w="3969" w:type="dxa"/>
            <w:shd w:val="clear" w:color="auto" w:fill="EAF1DD" w:themeFill="accent3" w:themeFillTint="33"/>
            <w:vAlign w:val="center"/>
          </w:tcPr>
          <w:p w14:paraId="7E648623" w14:textId="2FD889F1" w:rsidR="00C85042" w:rsidRPr="00BF26AB" w:rsidRDefault="00467E9C"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Hymne Nefcen</w:t>
            </w:r>
          </w:p>
        </w:tc>
        <w:tc>
          <w:tcPr>
            <w:tcW w:w="3969" w:type="dxa"/>
            <w:shd w:val="clear" w:color="auto" w:fill="EAF1DD" w:themeFill="accent3" w:themeFillTint="33"/>
            <w:vAlign w:val="center"/>
          </w:tcPr>
          <w:p w14:paraId="717AE1AD" w14:textId="786AAF6B" w:rsidR="00C85042" w:rsidRPr="00BF26AB" w:rsidRDefault="00467E9C" w:rsidP="00BF26AB">
            <w:pPr>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Pr>
              <w:t>Hymn Nefcen</w:t>
            </w:r>
          </w:p>
        </w:tc>
        <w:tc>
          <w:tcPr>
            <w:tcW w:w="2552" w:type="dxa"/>
            <w:shd w:val="clear" w:color="auto" w:fill="EAF1DD" w:themeFill="accent3" w:themeFillTint="33"/>
            <w:vAlign w:val="center"/>
          </w:tcPr>
          <w:p w14:paraId="12309885" w14:textId="6F1D79B7" w:rsidR="00C85042" w:rsidRPr="00BF26AB" w:rsidRDefault="00467E9C" w:rsidP="00BF26AB">
            <w:pPr>
              <w:bidi/>
              <w:jc w:val="center"/>
              <w:rPr>
                <w:rFonts w:asciiTheme="majorBidi" w:hAnsiTheme="majorBidi" w:cstheme="majorBidi"/>
                <w:b/>
                <w:bCs/>
                <w:sz w:val="28"/>
                <w:szCs w:val="28"/>
                <w:lang w:val="en-US"/>
              </w:rPr>
            </w:pPr>
            <w:r w:rsidRPr="00BF26AB">
              <w:rPr>
                <w:rFonts w:asciiTheme="majorBidi" w:hAnsiTheme="majorBidi" w:cstheme="majorBidi"/>
                <w:b/>
                <w:bCs/>
                <w:color w:val="C10000"/>
                <w:sz w:val="28"/>
                <w:szCs w:val="28"/>
                <w:rtl/>
              </w:rPr>
              <w:t>لحن أساساته في الجبال المقدسة</w:t>
            </w:r>
          </w:p>
        </w:tc>
      </w:tr>
      <w:tr w:rsidR="00C85042" w:rsidRPr="0019613F" w14:paraId="2C489E4E" w14:textId="77777777" w:rsidTr="00624D26">
        <w:tc>
          <w:tcPr>
            <w:tcW w:w="3969" w:type="dxa"/>
          </w:tcPr>
          <w:p w14:paraId="5FEEBF89" w14:textId="3B5549E6" w:rsidR="00C85042" w:rsidRPr="004332C7" w:rsidRDefault="00A404AE" w:rsidP="00BB2126">
            <w:pPr>
              <w:jc w:val="both"/>
              <w:rPr>
                <w:rFonts w:asciiTheme="majorBidi" w:hAnsiTheme="majorBidi" w:cstheme="majorBidi"/>
                <w:sz w:val="24"/>
                <w:szCs w:val="24"/>
              </w:rPr>
            </w:pPr>
            <w:r w:rsidRPr="004332C7">
              <w:rPr>
                <w:rFonts w:asciiTheme="majorBidi" w:hAnsiTheme="majorBidi" w:cstheme="majorBidi"/>
                <w:sz w:val="24"/>
                <w:szCs w:val="24"/>
              </w:rPr>
              <w:t>Han har grundlagt sin by på hellige bjerge.  Herren elsker Zions porte mest af alle Jakobs boliger.  Herlige ting siges om dig,</w:t>
            </w:r>
            <w:r w:rsidR="00BB2126">
              <w:rPr>
                <w:rFonts w:asciiTheme="majorBidi" w:hAnsiTheme="majorBidi" w:cstheme="majorBidi"/>
                <w:sz w:val="24"/>
                <w:szCs w:val="24"/>
              </w:rPr>
              <w:t xml:space="preserve"> </w:t>
            </w:r>
            <w:r w:rsidRPr="004332C7">
              <w:rPr>
                <w:rFonts w:asciiTheme="majorBidi" w:hAnsiTheme="majorBidi" w:cstheme="majorBidi"/>
                <w:sz w:val="24"/>
                <w:szCs w:val="24"/>
              </w:rPr>
              <w:t xml:space="preserve">du Guds by. </w:t>
            </w:r>
            <w:proofErr w:type="spellStart"/>
            <w:r w:rsidRPr="004332C7">
              <w:rPr>
                <w:rFonts w:asciiTheme="majorBidi" w:hAnsiTheme="majorBidi" w:cstheme="majorBidi"/>
                <w:sz w:val="24"/>
                <w:szCs w:val="24"/>
                <w:lang w:val="en-US"/>
              </w:rPr>
              <w:t>Halleluja</w:t>
            </w:r>
            <w:proofErr w:type="spellEnd"/>
            <w:r w:rsidR="00331149" w:rsidRPr="004332C7">
              <w:rPr>
                <w:rFonts w:asciiTheme="majorBidi" w:hAnsiTheme="majorBidi" w:cstheme="majorBidi"/>
                <w:sz w:val="24"/>
                <w:szCs w:val="24"/>
                <w:lang w:val="en-US"/>
              </w:rPr>
              <w:t>.</w:t>
            </w:r>
          </w:p>
        </w:tc>
        <w:tc>
          <w:tcPr>
            <w:tcW w:w="3969" w:type="dxa"/>
          </w:tcPr>
          <w:p w14:paraId="6536D04C" w14:textId="2E09D3BD" w:rsidR="00C85042"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His foundation is in the Holy mountains, the Lord loves the gate of Zion, more than all the dwelling of Jacob. Glorious things are spoken of you, O city of God. </w:t>
            </w:r>
            <w:r w:rsidRPr="004332C7">
              <w:rPr>
                <w:rFonts w:asciiTheme="majorBidi" w:hAnsiTheme="majorBidi" w:cstheme="majorBidi"/>
                <w:sz w:val="24"/>
                <w:szCs w:val="24"/>
              </w:rPr>
              <w:t>Alleluia</w:t>
            </w:r>
          </w:p>
        </w:tc>
        <w:tc>
          <w:tcPr>
            <w:tcW w:w="2552" w:type="dxa"/>
          </w:tcPr>
          <w:p w14:paraId="02E1D22C" w14:textId="6C23D688" w:rsidR="00C85042" w:rsidRPr="006D1E9F" w:rsidRDefault="00467E9C" w:rsidP="00776DA3">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أساساته في الجبال المقدسة</w:t>
            </w:r>
            <w:r w:rsidRPr="006D1E9F">
              <w:rPr>
                <w:rFonts w:asciiTheme="majorBidi" w:hAnsiTheme="majorBidi" w:cstheme="majorBidi"/>
                <w:b/>
                <w:bCs/>
                <w:sz w:val="24"/>
                <w:szCs w:val="24"/>
                <w:lang w:val="en-US"/>
              </w:rPr>
              <w:t>.</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يحب الرب أبواب صهيون، أفضل</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من جميع مساكن يعقوب. أعمال</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مجيدة قد قيلت عنك يا مدينة الله</w:t>
            </w:r>
            <w:r w:rsidRPr="006D1E9F">
              <w:rPr>
                <w:rFonts w:asciiTheme="majorBidi" w:hAnsiTheme="majorBidi" w:cstheme="majorBidi"/>
                <w:b/>
                <w:bCs/>
                <w:sz w:val="24"/>
                <w:szCs w:val="24"/>
                <w:lang w:val="en-US"/>
              </w:rPr>
              <w:t>.</w:t>
            </w:r>
            <w:r w:rsidR="00776DA3"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هلليلويا</w:t>
            </w:r>
            <w:r w:rsidRPr="0019613F">
              <w:rPr>
                <w:rFonts w:asciiTheme="majorBidi" w:hAnsiTheme="majorBidi" w:cstheme="majorBidi"/>
                <w:b/>
                <w:bCs/>
                <w:sz w:val="24"/>
                <w:szCs w:val="24"/>
                <w:lang w:val="en-US"/>
              </w:rPr>
              <w:t>.</w:t>
            </w:r>
          </w:p>
        </w:tc>
      </w:tr>
      <w:tr w:rsidR="00C85042" w:rsidRPr="0019613F" w14:paraId="4212CFC0" w14:textId="77777777" w:rsidTr="00624D26">
        <w:tc>
          <w:tcPr>
            <w:tcW w:w="3969" w:type="dxa"/>
          </w:tcPr>
          <w:p w14:paraId="78EDD247" w14:textId="26F1AA64" w:rsidR="00C85042" w:rsidRPr="004332C7" w:rsidRDefault="00A404AE"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Men om Zion hedder det: Her er hver og én født, den Højeste har selv grundfæstet den. </w:t>
            </w:r>
            <w:proofErr w:type="spellStart"/>
            <w:r w:rsidRPr="004332C7">
              <w:rPr>
                <w:rFonts w:asciiTheme="majorBidi" w:hAnsiTheme="majorBidi" w:cstheme="majorBidi"/>
                <w:sz w:val="24"/>
                <w:szCs w:val="24"/>
                <w:lang w:val="en-US"/>
              </w:rPr>
              <w:t>Halleluja</w:t>
            </w:r>
            <w:proofErr w:type="spellEnd"/>
            <w:r w:rsidR="00331149" w:rsidRPr="004332C7">
              <w:rPr>
                <w:rFonts w:asciiTheme="majorBidi" w:hAnsiTheme="majorBidi" w:cstheme="majorBidi"/>
                <w:sz w:val="24"/>
                <w:szCs w:val="24"/>
                <w:lang w:val="en-US"/>
              </w:rPr>
              <w:t>.</w:t>
            </w:r>
          </w:p>
        </w:tc>
        <w:tc>
          <w:tcPr>
            <w:tcW w:w="3969" w:type="dxa"/>
          </w:tcPr>
          <w:p w14:paraId="56A8EA9F" w14:textId="5ED350F3" w:rsidR="00C85042"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 man will say, O mother Zion, and that man was born in her. The </w:t>
            </w:r>
            <w:proofErr w:type="gramStart"/>
            <w:r w:rsidRPr="004332C7">
              <w:rPr>
                <w:rFonts w:asciiTheme="majorBidi" w:hAnsiTheme="majorBidi" w:cstheme="majorBidi"/>
                <w:sz w:val="24"/>
                <w:szCs w:val="24"/>
                <w:lang w:val="en-US"/>
              </w:rPr>
              <w:t>Most-High</w:t>
            </w:r>
            <w:proofErr w:type="gramEnd"/>
            <w:r w:rsidRPr="004332C7">
              <w:rPr>
                <w:rFonts w:asciiTheme="majorBidi" w:hAnsiTheme="majorBidi" w:cstheme="majorBidi"/>
                <w:sz w:val="24"/>
                <w:szCs w:val="24"/>
                <w:lang w:val="en-US"/>
              </w:rPr>
              <w:t xml:space="preserve"> Himself has founded her. </w:t>
            </w:r>
            <w:r w:rsidRPr="004332C7">
              <w:rPr>
                <w:rFonts w:asciiTheme="majorBidi" w:hAnsiTheme="majorBidi" w:cstheme="majorBidi"/>
                <w:sz w:val="24"/>
                <w:szCs w:val="24"/>
              </w:rPr>
              <w:t>Alleluia.</w:t>
            </w:r>
          </w:p>
        </w:tc>
        <w:tc>
          <w:tcPr>
            <w:tcW w:w="2552" w:type="dxa"/>
          </w:tcPr>
          <w:p w14:paraId="293DC748" w14:textId="7CD8D5A1" w:rsidR="00C85042" w:rsidRPr="006D1E9F" w:rsidRDefault="00467E9C" w:rsidP="00776DA3">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صهيون الأم تقول إن إنسانا</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وإنسانا ولد فيها، وهو العلي</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الذي أسسها إلى الأبد. هلليلويا</w:t>
            </w:r>
            <w:r w:rsidRPr="006D1E9F">
              <w:rPr>
                <w:rFonts w:asciiTheme="majorBidi" w:hAnsiTheme="majorBidi" w:cstheme="majorBidi"/>
                <w:b/>
                <w:bCs/>
                <w:sz w:val="24"/>
                <w:szCs w:val="24"/>
                <w:lang w:val="en-US"/>
              </w:rPr>
              <w:t>.</w:t>
            </w:r>
          </w:p>
        </w:tc>
      </w:tr>
      <w:tr w:rsidR="009626FD" w:rsidRPr="0019613F" w14:paraId="5D4A165F" w14:textId="77777777" w:rsidTr="00624D26">
        <w:tc>
          <w:tcPr>
            <w:tcW w:w="3969" w:type="dxa"/>
          </w:tcPr>
          <w:p w14:paraId="432AA6E0"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5650BD1C"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7273BDED" w14:textId="77777777" w:rsidR="009626FD" w:rsidRPr="006D1E9F" w:rsidRDefault="009626FD" w:rsidP="00776DA3">
            <w:pPr>
              <w:autoSpaceDE w:val="0"/>
              <w:autoSpaceDN w:val="0"/>
              <w:bidi/>
              <w:adjustRightInd w:val="0"/>
              <w:jc w:val="both"/>
              <w:rPr>
                <w:rFonts w:asciiTheme="majorBidi" w:hAnsiTheme="majorBidi" w:cstheme="majorBidi"/>
                <w:b/>
                <w:bCs/>
                <w:sz w:val="24"/>
                <w:szCs w:val="24"/>
                <w:rtl/>
              </w:rPr>
            </w:pPr>
          </w:p>
        </w:tc>
      </w:tr>
      <w:tr w:rsidR="00C85042" w:rsidRPr="0019613F" w14:paraId="44878982" w14:textId="77777777" w:rsidTr="00624D26">
        <w:tc>
          <w:tcPr>
            <w:tcW w:w="3969" w:type="dxa"/>
          </w:tcPr>
          <w:p w14:paraId="32257F3E" w14:textId="60D6043F" w:rsidR="00C85042" w:rsidRPr="004332C7" w:rsidRDefault="00C431F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siger præsten sagte bønnen for brødets og kalkens frembærelse, henvendt til Sønnen:</w:t>
            </w:r>
          </w:p>
        </w:tc>
        <w:tc>
          <w:tcPr>
            <w:tcW w:w="3969" w:type="dxa"/>
          </w:tcPr>
          <w:p w14:paraId="638F4E7B" w14:textId="51BF69FB" w:rsidR="00C85042"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prays inaudibly the Prayer of the Prothesis of the Bread and the Wine to the Son:</w:t>
            </w:r>
          </w:p>
        </w:tc>
        <w:tc>
          <w:tcPr>
            <w:tcW w:w="2552" w:type="dxa"/>
          </w:tcPr>
          <w:p w14:paraId="0BC2A02D" w14:textId="0176CE88" w:rsidR="00C85042" w:rsidRPr="00C06844" w:rsidRDefault="00467E9C"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صلاة تقدمة الخبز والخمر هذه</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سر اً للابن:</w:t>
            </w:r>
          </w:p>
        </w:tc>
      </w:tr>
      <w:tr w:rsidR="00C85042" w:rsidRPr="0019613F" w14:paraId="2AD0DF01" w14:textId="77777777" w:rsidTr="00624D26">
        <w:tc>
          <w:tcPr>
            <w:tcW w:w="3969" w:type="dxa"/>
          </w:tcPr>
          <w:p w14:paraId="1EB30BAF" w14:textId="4987A1F5" w:rsidR="00C85042" w:rsidRPr="004332C7" w:rsidRDefault="00C431F7" w:rsidP="00C767E9">
            <w:pPr>
              <w:jc w:val="both"/>
              <w:rPr>
                <w:rFonts w:asciiTheme="majorBidi" w:hAnsiTheme="majorBidi" w:cstheme="majorBidi"/>
                <w:sz w:val="24"/>
                <w:szCs w:val="24"/>
              </w:rPr>
            </w:pPr>
            <w:r w:rsidRPr="004332C7">
              <w:rPr>
                <w:rFonts w:asciiTheme="majorBidi" w:hAnsiTheme="majorBidi" w:cstheme="majorBidi"/>
                <w:sz w:val="24"/>
                <w:szCs w:val="24"/>
              </w:rPr>
              <w:t>Herre og Mester, Jesus Kristus, den uplettede Faders evige partner og logos, af samme væsen som ham og Hellig­ ånden. Thi du er det levende brød, som er kommet ned fra himlen. Og du har som den første gjort dig selv til et lyde­ frit lam - til liv for verden. Vi beder og bønfalder din godhed, du</w:t>
            </w:r>
            <w:r w:rsidR="00331149" w:rsidRPr="004332C7">
              <w:rPr>
                <w:rFonts w:asciiTheme="majorBidi" w:hAnsiTheme="majorBidi" w:cstheme="majorBidi"/>
                <w:sz w:val="24"/>
                <w:szCs w:val="24"/>
              </w:rPr>
              <w:t xml:space="preserve"> </w:t>
            </w:r>
            <w:r w:rsidRPr="004332C7">
              <w:rPr>
                <w:rFonts w:asciiTheme="majorBidi" w:hAnsiTheme="majorBidi" w:cstheme="majorBidi"/>
                <w:sz w:val="24"/>
                <w:szCs w:val="24"/>
              </w:rPr>
              <w:t>menneskekærlige.</w:t>
            </w:r>
          </w:p>
        </w:tc>
        <w:tc>
          <w:tcPr>
            <w:tcW w:w="3969" w:type="dxa"/>
          </w:tcPr>
          <w:p w14:paraId="55D3E8AD" w14:textId="6E3A65EF" w:rsidR="00C85042"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Master, Lord Jesus Christ, the co-eternal Logos of the unblemished Father who is of one essence with Him and the Holy Spirit; for You are the living bread which came down from heaven, and formerly made Yourself a lamb without spot for the life of the world. We ask and entreat Your goodness, O Lover of Mankind,</w:t>
            </w:r>
          </w:p>
        </w:tc>
        <w:tc>
          <w:tcPr>
            <w:tcW w:w="2552" w:type="dxa"/>
          </w:tcPr>
          <w:p w14:paraId="3D922637" w14:textId="07023D49" w:rsidR="00C85042" w:rsidRPr="006D1E9F" w:rsidRDefault="00467E9C" w:rsidP="00BB2126">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أيها السيد الرب يسوع المسيح الشريك</w:t>
            </w:r>
            <w:r w:rsidR="00BB2126"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الذاتي وكلمة الآب غير الدنس، المساوي له</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مع الروح القدس، انت هو الخبز الحي الذي</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نزل من السماء. وسبقت أن تجعل ذاتك حملاً</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بلا عيب عن الحياة العالم. نسألك ونطلب من</w:t>
            </w:r>
            <w:r w:rsidR="00776DA3"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صلاحك يا محب البشر</w:t>
            </w:r>
            <w:r w:rsidRPr="0019613F">
              <w:rPr>
                <w:rFonts w:asciiTheme="majorBidi" w:hAnsiTheme="majorBidi" w:cstheme="majorBidi"/>
                <w:b/>
                <w:bCs/>
                <w:sz w:val="24"/>
                <w:szCs w:val="24"/>
                <w:lang w:val="en-US"/>
              </w:rPr>
              <w:t>.</w:t>
            </w:r>
          </w:p>
        </w:tc>
      </w:tr>
      <w:tr w:rsidR="009626FD" w:rsidRPr="0019613F" w14:paraId="22D8B569" w14:textId="77777777" w:rsidTr="00624D26">
        <w:tc>
          <w:tcPr>
            <w:tcW w:w="3969" w:type="dxa"/>
          </w:tcPr>
          <w:p w14:paraId="414826DA" w14:textId="77777777" w:rsidR="009626FD" w:rsidRPr="0019613F" w:rsidRDefault="009626FD" w:rsidP="00C767E9">
            <w:pPr>
              <w:jc w:val="both"/>
              <w:rPr>
                <w:rFonts w:asciiTheme="majorBidi" w:hAnsiTheme="majorBidi" w:cstheme="majorBidi"/>
                <w:sz w:val="24"/>
                <w:szCs w:val="24"/>
                <w:lang w:val="en-US"/>
              </w:rPr>
            </w:pPr>
          </w:p>
        </w:tc>
        <w:tc>
          <w:tcPr>
            <w:tcW w:w="3969" w:type="dxa"/>
          </w:tcPr>
          <w:p w14:paraId="08074F4B" w14:textId="77777777" w:rsidR="009626FD" w:rsidRPr="004332C7" w:rsidRDefault="009626FD" w:rsidP="00C767E9">
            <w:pPr>
              <w:jc w:val="both"/>
              <w:rPr>
                <w:rFonts w:asciiTheme="majorBidi" w:hAnsiTheme="majorBidi" w:cstheme="majorBidi"/>
                <w:sz w:val="24"/>
                <w:szCs w:val="24"/>
                <w:lang w:val="en-US"/>
              </w:rPr>
            </w:pPr>
          </w:p>
        </w:tc>
        <w:tc>
          <w:tcPr>
            <w:tcW w:w="2552" w:type="dxa"/>
          </w:tcPr>
          <w:p w14:paraId="1B799869" w14:textId="77777777" w:rsidR="009626FD" w:rsidRPr="006D1E9F" w:rsidRDefault="009626FD" w:rsidP="00C767E9">
            <w:pPr>
              <w:autoSpaceDE w:val="0"/>
              <w:autoSpaceDN w:val="0"/>
              <w:bidi/>
              <w:adjustRightInd w:val="0"/>
              <w:jc w:val="both"/>
              <w:rPr>
                <w:rFonts w:asciiTheme="majorBidi" w:hAnsiTheme="majorBidi" w:cstheme="majorBidi"/>
                <w:b/>
                <w:bCs/>
                <w:sz w:val="24"/>
                <w:szCs w:val="24"/>
                <w:rtl/>
              </w:rPr>
            </w:pPr>
          </w:p>
        </w:tc>
      </w:tr>
      <w:tr w:rsidR="00C85042" w:rsidRPr="0019613F" w14:paraId="196ADE91" w14:textId="77777777" w:rsidTr="00624D26">
        <w:tc>
          <w:tcPr>
            <w:tcW w:w="3969" w:type="dxa"/>
          </w:tcPr>
          <w:p w14:paraId="2A07E6BB" w14:textId="4F6B7925" w:rsidR="00C85042" w:rsidRPr="004332C7" w:rsidRDefault="00C431F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viser præsten med hånden hen til brødet, som ligger på patenen foran ham:</w:t>
            </w:r>
          </w:p>
        </w:tc>
        <w:tc>
          <w:tcPr>
            <w:tcW w:w="3969" w:type="dxa"/>
          </w:tcPr>
          <w:p w14:paraId="0C2B64B6" w14:textId="7CD82D05" w:rsidR="00C85042"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Here, the priest points with his hand to the bread set before him on the paten.</w:t>
            </w:r>
          </w:p>
        </w:tc>
        <w:tc>
          <w:tcPr>
            <w:tcW w:w="2552" w:type="dxa"/>
          </w:tcPr>
          <w:p w14:paraId="77C3463F" w14:textId="5ECA6383" w:rsidR="00C85042" w:rsidRPr="00C06844" w:rsidRDefault="00467E9C" w:rsidP="00776DA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يشير إلي الخبز الموضوع أمامه في</w:t>
            </w:r>
            <w:r w:rsidR="00776DA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الصينية قائلاً:</w:t>
            </w:r>
          </w:p>
        </w:tc>
      </w:tr>
      <w:tr w:rsidR="00C85042" w:rsidRPr="0019613F" w14:paraId="4850CDE4" w14:textId="77777777" w:rsidTr="00624D26">
        <w:tc>
          <w:tcPr>
            <w:tcW w:w="3969" w:type="dxa"/>
          </w:tcPr>
          <w:p w14:paraId="33E927EF" w14:textId="735D1A47" w:rsidR="00C85042" w:rsidRPr="004332C7" w:rsidRDefault="00C431F7" w:rsidP="00C767E9">
            <w:pPr>
              <w:jc w:val="both"/>
              <w:rPr>
                <w:rFonts w:asciiTheme="majorBidi" w:hAnsiTheme="majorBidi" w:cstheme="majorBidi"/>
                <w:sz w:val="24"/>
                <w:szCs w:val="24"/>
              </w:rPr>
            </w:pPr>
            <w:r w:rsidRPr="004332C7">
              <w:rPr>
                <w:rFonts w:asciiTheme="majorBidi" w:hAnsiTheme="majorBidi" w:cstheme="majorBidi"/>
                <w:sz w:val="24"/>
                <w:szCs w:val="24"/>
              </w:rPr>
              <w:t>Åbenbar dit åsyn over dette brød,</w:t>
            </w:r>
          </w:p>
        </w:tc>
        <w:tc>
          <w:tcPr>
            <w:tcW w:w="3969" w:type="dxa"/>
          </w:tcPr>
          <w:p w14:paraId="12ADCBB3" w14:textId="26E9041A" w:rsidR="00C85042"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Show Your face upon this bread</w:t>
            </w:r>
          </w:p>
        </w:tc>
        <w:tc>
          <w:tcPr>
            <w:tcW w:w="2552" w:type="dxa"/>
          </w:tcPr>
          <w:p w14:paraId="306C5DA2" w14:textId="47DDE895" w:rsidR="00C85042" w:rsidRPr="006D1E9F" w:rsidRDefault="00467E9C"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أظهر وجهك على هذا الخبز</w:t>
            </w:r>
            <w:r w:rsidRPr="006D1E9F">
              <w:rPr>
                <w:rFonts w:asciiTheme="majorBidi" w:hAnsiTheme="majorBidi" w:cstheme="majorBidi"/>
                <w:b/>
                <w:bCs/>
                <w:sz w:val="24"/>
                <w:szCs w:val="24"/>
                <w:lang w:val="en-US"/>
              </w:rPr>
              <w:t>.</w:t>
            </w:r>
          </w:p>
        </w:tc>
      </w:tr>
      <w:tr w:rsidR="00986AAB" w:rsidRPr="0019613F" w14:paraId="55FCF86C" w14:textId="77777777" w:rsidTr="00624D26">
        <w:tc>
          <w:tcPr>
            <w:tcW w:w="3969" w:type="dxa"/>
          </w:tcPr>
          <w:p w14:paraId="3E59FA12"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1CDB5743"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25AF6D33" w14:textId="77777777" w:rsidR="00986AAB" w:rsidRPr="006D1E9F" w:rsidRDefault="00986AAB" w:rsidP="00C767E9">
            <w:pPr>
              <w:bidi/>
              <w:jc w:val="both"/>
              <w:rPr>
                <w:rFonts w:asciiTheme="majorBidi" w:hAnsiTheme="majorBidi" w:cstheme="majorBidi"/>
                <w:b/>
                <w:bCs/>
                <w:sz w:val="24"/>
                <w:szCs w:val="24"/>
                <w:rtl/>
              </w:rPr>
            </w:pPr>
          </w:p>
        </w:tc>
      </w:tr>
      <w:tr w:rsidR="00285D3A" w:rsidRPr="0019613F" w14:paraId="43F1314E" w14:textId="77777777" w:rsidTr="00624D26">
        <w:tc>
          <w:tcPr>
            <w:tcW w:w="3969" w:type="dxa"/>
          </w:tcPr>
          <w:p w14:paraId="5EF78CF3" w14:textId="1C4C07EA" w:rsidR="00285D3A" w:rsidRPr="004332C7" w:rsidRDefault="00C431F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Viser med hånden hen til kalken:</w:t>
            </w:r>
          </w:p>
        </w:tc>
        <w:tc>
          <w:tcPr>
            <w:tcW w:w="3969" w:type="dxa"/>
          </w:tcPr>
          <w:p w14:paraId="59E74069" w14:textId="29DDA183"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 points to the wine set before him in the chalice.</w:t>
            </w:r>
          </w:p>
        </w:tc>
        <w:tc>
          <w:tcPr>
            <w:tcW w:w="2552" w:type="dxa"/>
          </w:tcPr>
          <w:p w14:paraId="179ED8D5" w14:textId="57F15AED" w:rsidR="00285D3A" w:rsidRPr="00C06844" w:rsidRDefault="00467E9C" w:rsidP="006D1E9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ويشير بيديه إلي الخمر الموضوعة في</w:t>
            </w:r>
            <w:r w:rsidR="006D1E9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الكأس قائلا:</w:t>
            </w:r>
          </w:p>
        </w:tc>
      </w:tr>
      <w:tr w:rsidR="00285D3A" w:rsidRPr="0019613F" w14:paraId="0D030DC0" w14:textId="77777777" w:rsidTr="00624D26">
        <w:tc>
          <w:tcPr>
            <w:tcW w:w="3969" w:type="dxa"/>
          </w:tcPr>
          <w:p w14:paraId="16FD5395" w14:textId="55C613AC" w:rsidR="00285D3A" w:rsidRPr="004332C7" w:rsidRDefault="00C431F7" w:rsidP="00C767E9">
            <w:pPr>
              <w:jc w:val="both"/>
              <w:rPr>
                <w:rFonts w:asciiTheme="majorBidi" w:hAnsiTheme="majorBidi" w:cstheme="majorBidi"/>
                <w:sz w:val="24"/>
                <w:szCs w:val="24"/>
              </w:rPr>
            </w:pPr>
            <w:r w:rsidRPr="004332C7">
              <w:rPr>
                <w:rFonts w:asciiTheme="majorBidi" w:hAnsiTheme="majorBidi" w:cstheme="majorBidi"/>
                <w:sz w:val="24"/>
                <w:szCs w:val="24"/>
              </w:rPr>
              <w:t>og over denne kalk - dem, som vi har stillet på  ...</w:t>
            </w:r>
          </w:p>
        </w:tc>
        <w:tc>
          <w:tcPr>
            <w:tcW w:w="3969" w:type="dxa"/>
          </w:tcPr>
          <w:p w14:paraId="0F7C313B" w14:textId="057F7D91"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upon this cup, which we have set upon</w:t>
            </w:r>
          </w:p>
        </w:tc>
        <w:tc>
          <w:tcPr>
            <w:tcW w:w="2552" w:type="dxa"/>
          </w:tcPr>
          <w:p w14:paraId="2A795D75" w14:textId="0BA4BA50" w:rsidR="00285D3A" w:rsidRPr="006D1E9F" w:rsidRDefault="00467E9C" w:rsidP="006D1E9F">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وعلى هذا الكأس هذين اللذين وضعناهما</w:t>
            </w:r>
            <w:r w:rsidR="006D1E9F" w:rsidRPr="0019613F">
              <w:rPr>
                <w:rFonts w:asciiTheme="majorBidi" w:hAnsiTheme="majorBidi" w:cstheme="majorBidi"/>
                <w:b/>
                <w:bCs/>
                <w:sz w:val="24"/>
                <w:szCs w:val="24"/>
                <w:lang w:val="en-US"/>
              </w:rPr>
              <w:t xml:space="preserve"> </w:t>
            </w:r>
            <w:r w:rsidRPr="006D1E9F">
              <w:rPr>
                <w:rFonts w:asciiTheme="majorBidi" w:hAnsiTheme="majorBidi" w:cstheme="majorBidi"/>
                <w:b/>
                <w:bCs/>
                <w:sz w:val="24"/>
                <w:szCs w:val="24"/>
                <w:rtl/>
              </w:rPr>
              <w:t>على</w:t>
            </w:r>
            <w:r w:rsidRPr="0019613F">
              <w:rPr>
                <w:rFonts w:asciiTheme="majorBidi" w:hAnsiTheme="majorBidi" w:cstheme="majorBidi"/>
                <w:b/>
                <w:bCs/>
                <w:sz w:val="24"/>
                <w:szCs w:val="24"/>
                <w:lang w:val="en-US"/>
              </w:rPr>
              <w:t>:</w:t>
            </w:r>
          </w:p>
        </w:tc>
      </w:tr>
      <w:tr w:rsidR="00986AAB" w:rsidRPr="0019613F" w14:paraId="269F20E1" w14:textId="77777777" w:rsidTr="00624D26">
        <w:tc>
          <w:tcPr>
            <w:tcW w:w="3969" w:type="dxa"/>
          </w:tcPr>
          <w:p w14:paraId="619FC10B"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48BDAEAB"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2FE2B0A3" w14:textId="77777777" w:rsidR="00986AAB" w:rsidRPr="006D1E9F" w:rsidRDefault="00986AAB" w:rsidP="006D1E9F">
            <w:pPr>
              <w:autoSpaceDE w:val="0"/>
              <w:autoSpaceDN w:val="0"/>
              <w:bidi/>
              <w:adjustRightInd w:val="0"/>
              <w:jc w:val="both"/>
              <w:rPr>
                <w:rFonts w:asciiTheme="majorBidi" w:hAnsiTheme="majorBidi" w:cstheme="majorBidi"/>
                <w:b/>
                <w:bCs/>
                <w:sz w:val="24"/>
                <w:szCs w:val="24"/>
                <w:rtl/>
              </w:rPr>
            </w:pPr>
          </w:p>
        </w:tc>
      </w:tr>
      <w:tr w:rsidR="00285D3A" w:rsidRPr="0019613F" w14:paraId="232ECACA" w14:textId="77777777" w:rsidTr="00624D26">
        <w:tc>
          <w:tcPr>
            <w:tcW w:w="3969" w:type="dxa"/>
          </w:tcPr>
          <w:p w14:paraId="493333B9" w14:textId="329F5A23" w:rsidR="00285D3A" w:rsidRPr="004332C7" w:rsidRDefault="00C431F7"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viser</w:t>
            </w:r>
            <w:proofErr w:type="spellEnd"/>
            <w:r w:rsidRPr="00C06844">
              <w:rPr>
                <w:rFonts w:asciiTheme="majorBidi" w:hAnsiTheme="majorBidi" w:cstheme="majorBidi"/>
                <w:color w:val="1F497D" w:themeColor="text2"/>
                <w:sz w:val="24"/>
                <w:szCs w:val="24"/>
                <w:lang w:val="en-US"/>
              </w:rPr>
              <w:t xml:space="preserve"> hen </w:t>
            </w:r>
            <w:proofErr w:type="spellStart"/>
            <w:r w:rsidRPr="00C06844">
              <w:rPr>
                <w:rFonts w:asciiTheme="majorBidi" w:hAnsiTheme="majorBidi" w:cstheme="majorBidi"/>
                <w:color w:val="1F497D" w:themeColor="text2"/>
                <w:sz w:val="24"/>
                <w:szCs w:val="24"/>
                <w:lang w:val="en-US"/>
              </w:rPr>
              <w:t>til</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alteret</w:t>
            </w:r>
            <w:proofErr w:type="spellEnd"/>
            <w:r w:rsidRPr="00C06844">
              <w:rPr>
                <w:rFonts w:asciiTheme="majorBidi" w:hAnsiTheme="majorBidi" w:cstheme="majorBidi"/>
                <w:color w:val="1F497D" w:themeColor="text2"/>
                <w:sz w:val="24"/>
                <w:szCs w:val="24"/>
                <w:lang w:val="en-US"/>
              </w:rPr>
              <w:t>:</w:t>
            </w:r>
          </w:p>
        </w:tc>
        <w:tc>
          <w:tcPr>
            <w:tcW w:w="3969" w:type="dxa"/>
          </w:tcPr>
          <w:p w14:paraId="4C542A28" w14:textId="2161EC0E"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 points to the altar, saying:</w:t>
            </w:r>
          </w:p>
        </w:tc>
        <w:tc>
          <w:tcPr>
            <w:tcW w:w="2552" w:type="dxa"/>
          </w:tcPr>
          <w:p w14:paraId="53E2143A" w14:textId="542BF744" w:rsidR="00285D3A" w:rsidRPr="00C06844" w:rsidRDefault="00467E9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يشير إلي المذبح قائلا</w:t>
            </w:r>
            <w:r w:rsidRPr="00C06844">
              <w:rPr>
                <w:rFonts w:asciiTheme="majorBidi" w:hAnsiTheme="majorBidi" w:cstheme="majorBidi"/>
                <w:b/>
                <w:bCs/>
                <w:color w:val="1F497D" w:themeColor="text2"/>
                <w:sz w:val="24"/>
                <w:szCs w:val="24"/>
                <w:rtl/>
                <w:lang w:val="en-US"/>
              </w:rPr>
              <w:t>:</w:t>
            </w:r>
          </w:p>
        </w:tc>
      </w:tr>
      <w:tr w:rsidR="00285D3A" w:rsidRPr="0019613F" w14:paraId="6BDCB4A0" w14:textId="77777777" w:rsidTr="00624D26">
        <w:tc>
          <w:tcPr>
            <w:tcW w:w="3969" w:type="dxa"/>
          </w:tcPr>
          <w:p w14:paraId="5526796E" w14:textId="2AED8D52" w:rsidR="00285D3A" w:rsidRPr="004332C7" w:rsidRDefault="00C431F7" w:rsidP="00C767E9">
            <w:pPr>
              <w:jc w:val="both"/>
              <w:rPr>
                <w:rFonts w:asciiTheme="majorBidi" w:hAnsiTheme="majorBidi" w:cstheme="majorBidi"/>
                <w:sz w:val="24"/>
                <w:szCs w:val="24"/>
              </w:rPr>
            </w:pPr>
            <w:r w:rsidRPr="004332C7">
              <w:rPr>
                <w:rFonts w:asciiTheme="majorBidi" w:hAnsiTheme="majorBidi" w:cstheme="majorBidi"/>
                <w:sz w:val="24"/>
                <w:szCs w:val="24"/>
              </w:rPr>
              <w:t>dette præstelige bord, som tilhører dig.</w:t>
            </w:r>
          </w:p>
        </w:tc>
        <w:tc>
          <w:tcPr>
            <w:tcW w:w="3969" w:type="dxa"/>
          </w:tcPr>
          <w:p w14:paraId="400D46D4" w14:textId="43D21B1D"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This, Your priestly table.</w:t>
            </w:r>
          </w:p>
        </w:tc>
        <w:tc>
          <w:tcPr>
            <w:tcW w:w="2552" w:type="dxa"/>
          </w:tcPr>
          <w:p w14:paraId="586312FF" w14:textId="3714F42C" w:rsidR="00285D3A" w:rsidRPr="006D1E9F" w:rsidRDefault="00467E9C"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هذه المائدة الكهنوتية التي لك</w:t>
            </w:r>
            <w:r w:rsidRPr="006D1E9F">
              <w:rPr>
                <w:rFonts w:asciiTheme="majorBidi" w:hAnsiTheme="majorBidi" w:cstheme="majorBidi"/>
                <w:b/>
                <w:bCs/>
                <w:sz w:val="24"/>
                <w:szCs w:val="24"/>
                <w:lang w:val="en-US"/>
              </w:rPr>
              <w:t>.</w:t>
            </w:r>
          </w:p>
        </w:tc>
      </w:tr>
      <w:tr w:rsidR="00986AAB" w:rsidRPr="0019613F" w14:paraId="21DD1251" w14:textId="77777777" w:rsidTr="00624D26">
        <w:tc>
          <w:tcPr>
            <w:tcW w:w="3969" w:type="dxa"/>
          </w:tcPr>
          <w:p w14:paraId="463DDDE8"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4E76D8A9" w14:textId="77777777" w:rsidR="00986AAB" w:rsidRPr="0019613F" w:rsidRDefault="00986AAB" w:rsidP="00C767E9">
            <w:pPr>
              <w:jc w:val="both"/>
              <w:rPr>
                <w:rFonts w:asciiTheme="majorBidi" w:hAnsiTheme="majorBidi" w:cstheme="majorBidi"/>
                <w:sz w:val="24"/>
                <w:szCs w:val="24"/>
                <w:lang w:val="en-US"/>
              </w:rPr>
            </w:pPr>
          </w:p>
        </w:tc>
        <w:tc>
          <w:tcPr>
            <w:tcW w:w="2552" w:type="dxa"/>
          </w:tcPr>
          <w:p w14:paraId="40629AE5" w14:textId="77777777" w:rsidR="00986AAB" w:rsidRPr="006D1E9F" w:rsidRDefault="00986AAB" w:rsidP="00C767E9">
            <w:pPr>
              <w:bidi/>
              <w:jc w:val="both"/>
              <w:rPr>
                <w:rFonts w:asciiTheme="majorBidi" w:hAnsiTheme="majorBidi" w:cstheme="majorBidi"/>
                <w:b/>
                <w:bCs/>
                <w:sz w:val="24"/>
                <w:szCs w:val="24"/>
                <w:rtl/>
              </w:rPr>
            </w:pPr>
          </w:p>
        </w:tc>
      </w:tr>
      <w:tr w:rsidR="00285D3A" w:rsidRPr="0019613F" w14:paraId="656187F8" w14:textId="77777777" w:rsidTr="00624D26">
        <w:tc>
          <w:tcPr>
            <w:tcW w:w="3969" w:type="dxa"/>
          </w:tcPr>
          <w:p w14:paraId="0D0A3EDC" w14:textId="3C60C6E8" w:rsidR="00285D3A" w:rsidRPr="004332C7" w:rsidRDefault="00C431F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slår han korsets tegn 3 gange over brødet og kalken.</w:t>
            </w:r>
            <w:r w:rsidR="00331149" w:rsidRPr="00C06844">
              <w:rPr>
                <w:rFonts w:asciiTheme="majorBidi" w:hAnsiTheme="majorBidi" w:cstheme="majorBidi"/>
                <w:color w:val="1F497D" w:themeColor="text2"/>
                <w:sz w:val="24"/>
                <w:szCs w:val="24"/>
              </w:rPr>
              <w:t xml:space="preserve"> 1. </w:t>
            </w:r>
            <w:r w:rsidRPr="00C06844">
              <w:rPr>
                <w:rFonts w:asciiTheme="majorBidi" w:hAnsiTheme="majorBidi" w:cstheme="majorBidi"/>
                <w:color w:val="1F497D" w:themeColor="text2"/>
                <w:sz w:val="24"/>
                <w:szCs w:val="24"/>
              </w:rPr>
              <w:t>gang siger han:</w:t>
            </w:r>
          </w:p>
        </w:tc>
        <w:tc>
          <w:tcPr>
            <w:tcW w:w="3969" w:type="dxa"/>
          </w:tcPr>
          <w:p w14:paraId="5D1A4494" w14:textId="66DB783A"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 makes the sign of the cross three times over the bread and wine together, saying at the first signing:</w:t>
            </w:r>
          </w:p>
        </w:tc>
        <w:tc>
          <w:tcPr>
            <w:tcW w:w="2552" w:type="dxa"/>
          </w:tcPr>
          <w:p w14:paraId="53C5C69E" w14:textId="2326CDB9" w:rsidR="00285D3A" w:rsidRPr="00C06844" w:rsidRDefault="00467E9C" w:rsidP="006D1E9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يرشم علي الخبز والكأس معا ثلاثة</w:t>
            </w:r>
            <w:r w:rsidR="006D1E9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رشوم. ففي الرشم الأول يقول</w:t>
            </w:r>
            <w:r w:rsidRPr="00C06844">
              <w:rPr>
                <w:rFonts w:asciiTheme="majorBidi" w:hAnsiTheme="majorBidi" w:cstheme="majorBidi"/>
                <w:b/>
                <w:bCs/>
                <w:color w:val="1F497D" w:themeColor="text2"/>
                <w:sz w:val="24"/>
                <w:szCs w:val="24"/>
                <w:rtl/>
                <w:lang w:val="en-US"/>
              </w:rPr>
              <w:t>:</w:t>
            </w:r>
          </w:p>
        </w:tc>
      </w:tr>
      <w:tr w:rsidR="00285D3A" w:rsidRPr="004332C7" w14:paraId="1242E2C0" w14:textId="77777777" w:rsidTr="00624D26">
        <w:tc>
          <w:tcPr>
            <w:tcW w:w="3969" w:type="dxa"/>
          </w:tcPr>
          <w:p w14:paraId="69AA1680" w14:textId="7665AE16" w:rsidR="00285D3A" w:rsidRPr="004332C7" w:rsidRDefault="00C431F7"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p>
        </w:tc>
        <w:tc>
          <w:tcPr>
            <w:tcW w:w="3969" w:type="dxa"/>
          </w:tcPr>
          <w:p w14:paraId="3D2E0B6F" w14:textId="5B3AE153"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Bless them,</w:t>
            </w:r>
          </w:p>
        </w:tc>
        <w:tc>
          <w:tcPr>
            <w:tcW w:w="2552" w:type="dxa"/>
          </w:tcPr>
          <w:p w14:paraId="2A79807C" w14:textId="004B0971" w:rsidR="00285D3A" w:rsidRPr="006D1E9F" w:rsidRDefault="00467E9C"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باركهما</w:t>
            </w:r>
            <w:r w:rsidRPr="006D1E9F">
              <w:rPr>
                <w:rFonts w:asciiTheme="majorBidi" w:hAnsiTheme="majorBidi" w:cstheme="majorBidi"/>
                <w:b/>
                <w:bCs/>
                <w:sz w:val="24"/>
                <w:szCs w:val="24"/>
              </w:rPr>
              <w:t>.</w:t>
            </w:r>
          </w:p>
        </w:tc>
      </w:tr>
      <w:tr w:rsidR="00986AAB" w:rsidRPr="004332C7" w14:paraId="3B4A4EEE" w14:textId="77777777" w:rsidTr="00624D26">
        <w:tc>
          <w:tcPr>
            <w:tcW w:w="3969" w:type="dxa"/>
          </w:tcPr>
          <w:p w14:paraId="6DAEEC76" w14:textId="77777777" w:rsidR="00986AAB" w:rsidRPr="004332C7" w:rsidRDefault="00986AAB" w:rsidP="00C767E9">
            <w:pPr>
              <w:jc w:val="both"/>
              <w:rPr>
                <w:rFonts w:asciiTheme="majorBidi" w:hAnsiTheme="majorBidi" w:cstheme="majorBidi"/>
                <w:sz w:val="24"/>
                <w:szCs w:val="24"/>
                <w:lang w:val="en-US"/>
              </w:rPr>
            </w:pPr>
          </w:p>
        </w:tc>
        <w:tc>
          <w:tcPr>
            <w:tcW w:w="3969" w:type="dxa"/>
          </w:tcPr>
          <w:p w14:paraId="6AB255CA" w14:textId="77777777" w:rsidR="00986AAB" w:rsidRPr="004332C7" w:rsidRDefault="00986AAB" w:rsidP="00C767E9">
            <w:pPr>
              <w:jc w:val="both"/>
              <w:rPr>
                <w:rFonts w:asciiTheme="majorBidi" w:hAnsiTheme="majorBidi" w:cstheme="majorBidi"/>
                <w:sz w:val="24"/>
                <w:szCs w:val="24"/>
              </w:rPr>
            </w:pPr>
          </w:p>
        </w:tc>
        <w:tc>
          <w:tcPr>
            <w:tcW w:w="2552" w:type="dxa"/>
          </w:tcPr>
          <w:p w14:paraId="56920803" w14:textId="77777777" w:rsidR="00986AAB" w:rsidRPr="006D1E9F" w:rsidRDefault="00986AAB" w:rsidP="00C767E9">
            <w:pPr>
              <w:bidi/>
              <w:jc w:val="both"/>
              <w:rPr>
                <w:rFonts w:asciiTheme="majorBidi" w:hAnsiTheme="majorBidi" w:cstheme="majorBidi"/>
                <w:b/>
                <w:bCs/>
                <w:sz w:val="24"/>
                <w:szCs w:val="24"/>
                <w:rtl/>
              </w:rPr>
            </w:pPr>
          </w:p>
        </w:tc>
      </w:tr>
      <w:tr w:rsidR="00285D3A" w:rsidRPr="004332C7" w14:paraId="5B2E6165" w14:textId="77777777" w:rsidTr="00624D26">
        <w:tc>
          <w:tcPr>
            <w:tcW w:w="3969" w:type="dxa"/>
          </w:tcPr>
          <w:p w14:paraId="2B01A117" w14:textId="2223EB88" w:rsidR="00285D3A" w:rsidRPr="004332C7" w:rsidRDefault="00C431F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2. gang:</w:t>
            </w:r>
          </w:p>
        </w:tc>
        <w:tc>
          <w:tcPr>
            <w:tcW w:w="3969" w:type="dxa"/>
          </w:tcPr>
          <w:p w14:paraId="788DB1D0" w14:textId="259FF770"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second signing:</w:t>
            </w:r>
          </w:p>
        </w:tc>
        <w:tc>
          <w:tcPr>
            <w:tcW w:w="2552" w:type="dxa"/>
          </w:tcPr>
          <w:p w14:paraId="6EEB7D2F" w14:textId="5E345911" w:rsidR="00285D3A" w:rsidRPr="00C06844" w:rsidRDefault="00467E9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الرشم الثاني:</w:t>
            </w:r>
          </w:p>
        </w:tc>
      </w:tr>
      <w:tr w:rsidR="00285D3A" w:rsidRPr="004332C7" w14:paraId="13621CE2" w14:textId="77777777" w:rsidTr="00624D26">
        <w:tc>
          <w:tcPr>
            <w:tcW w:w="3969" w:type="dxa"/>
          </w:tcPr>
          <w:p w14:paraId="1D5B3A22" w14:textId="65608452" w:rsidR="00285D3A" w:rsidRPr="004332C7" w:rsidRDefault="00C431F7"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Hellige</w:t>
            </w:r>
            <w:proofErr w:type="spellEnd"/>
            <w:r w:rsidRPr="004332C7">
              <w:rPr>
                <w:rFonts w:asciiTheme="majorBidi" w:hAnsiTheme="majorBidi" w:cstheme="majorBidi"/>
                <w:sz w:val="24"/>
                <w:szCs w:val="24"/>
                <w:lang w:val="en-US"/>
              </w:rPr>
              <w:t xml:space="preserve"> dem.</w:t>
            </w:r>
          </w:p>
        </w:tc>
        <w:tc>
          <w:tcPr>
            <w:tcW w:w="3969" w:type="dxa"/>
          </w:tcPr>
          <w:p w14:paraId="4FD1E70B" w14:textId="634B1A97"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Sanctify them.</w:t>
            </w:r>
          </w:p>
        </w:tc>
        <w:tc>
          <w:tcPr>
            <w:tcW w:w="2552" w:type="dxa"/>
          </w:tcPr>
          <w:p w14:paraId="42996FC8" w14:textId="46E32D8C" w:rsidR="00285D3A" w:rsidRPr="006D1E9F" w:rsidRDefault="00467E9C"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قدسهما</w:t>
            </w:r>
            <w:r w:rsidRPr="006D1E9F">
              <w:rPr>
                <w:rFonts w:asciiTheme="majorBidi" w:hAnsiTheme="majorBidi" w:cstheme="majorBidi"/>
                <w:b/>
                <w:bCs/>
                <w:sz w:val="24"/>
                <w:szCs w:val="24"/>
              </w:rPr>
              <w:t>.</w:t>
            </w:r>
          </w:p>
        </w:tc>
      </w:tr>
      <w:tr w:rsidR="00986AAB" w:rsidRPr="004332C7" w14:paraId="709B5B3E" w14:textId="77777777" w:rsidTr="00624D26">
        <w:tc>
          <w:tcPr>
            <w:tcW w:w="3969" w:type="dxa"/>
          </w:tcPr>
          <w:p w14:paraId="43F9340B" w14:textId="77777777" w:rsidR="00986AAB" w:rsidRPr="004332C7" w:rsidRDefault="00986AAB" w:rsidP="00C767E9">
            <w:pPr>
              <w:jc w:val="both"/>
              <w:rPr>
                <w:rFonts w:asciiTheme="majorBidi" w:hAnsiTheme="majorBidi" w:cstheme="majorBidi"/>
                <w:sz w:val="24"/>
                <w:szCs w:val="24"/>
                <w:lang w:val="en-US"/>
              </w:rPr>
            </w:pPr>
          </w:p>
        </w:tc>
        <w:tc>
          <w:tcPr>
            <w:tcW w:w="3969" w:type="dxa"/>
          </w:tcPr>
          <w:p w14:paraId="4A4E6DE0" w14:textId="77777777" w:rsidR="00986AAB" w:rsidRPr="004332C7" w:rsidRDefault="00986AAB" w:rsidP="00C767E9">
            <w:pPr>
              <w:jc w:val="both"/>
              <w:rPr>
                <w:rFonts w:asciiTheme="majorBidi" w:hAnsiTheme="majorBidi" w:cstheme="majorBidi"/>
                <w:sz w:val="24"/>
                <w:szCs w:val="24"/>
              </w:rPr>
            </w:pPr>
          </w:p>
        </w:tc>
        <w:tc>
          <w:tcPr>
            <w:tcW w:w="2552" w:type="dxa"/>
          </w:tcPr>
          <w:p w14:paraId="3DDA0916" w14:textId="77777777" w:rsidR="00986AAB" w:rsidRPr="006D1E9F" w:rsidRDefault="00986AAB" w:rsidP="00C767E9">
            <w:pPr>
              <w:bidi/>
              <w:jc w:val="both"/>
              <w:rPr>
                <w:rFonts w:asciiTheme="majorBidi" w:hAnsiTheme="majorBidi" w:cstheme="majorBidi"/>
                <w:b/>
                <w:bCs/>
                <w:sz w:val="24"/>
                <w:szCs w:val="24"/>
                <w:rtl/>
              </w:rPr>
            </w:pPr>
          </w:p>
        </w:tc>
      </w:tr>
      <w:tr w:rsidR="00285D3A" w:rsidRPr="004332C7" w14:paraId="4DAA4505" w14:textId="77777777" w:rsidTr="00624D26">
        <w:tc>
          <w:tcPr>
            <w:tcW w:w="3969" w:type="dxa"/>
          </w:tcPr>
          <w:p w14:paraId="35FAB9AF" w14:textId="69135795" w:rsidR="00285D3A" w:rsidRPr="004332C7" w:rsidRDefault="00C431F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3</w:t>
            </w:r>
            <w:r w:rsidR="009066A0"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6EB22F29" w14:textId="122D7663"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third signing</w:t>
            </w:r>
          </w:p>
        </w:tc>
        <w:tc>
          <w:tcPr>
            <w:tcW w:w="2552" w:type="dxa"/>
          </w:tcPr>
          <w:p w14:paraId="44C827C3" w14:textId="144A5B03" w:rsidR="00285D3A" w:rsidRPr="00C06844" w:rsidRDefault="00467E9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الرشم الثالث:</w:t>
            </w:r>
          </w:p>
        </w:tc>
      </w:tr>
      <w:tr w:rsidR="00285D3A" w:rsidRPr="004332C7" w14:paraId="6D741DE9" w14:textId="77777777" w:rsidTr="00624D26">
        <w:tc>
          <w:tcPr>
            <w:tcW w:w="3969" w:type="dxa"/>
          </w:tcPr>
          <w:p w14:paraId="1826C136" w14:textId="01853404" w:rsidR="00285D3A" w:rsidRPr="004332C7" w:rsidRDefault="00C431F7" w:rsidP="00C767E9">
            <w:pPr>
              <w:jc w:val="both"/>
              <w:rPr>
                <w:rFonts w:asciiTheme="majorBidi" w:hAnsiTheme="majorBidi" w:cstheme="majorBidi"/>
                <w:sz w:val="24"/>
                <w:szCs w:val="24"/>
              </w:rPr>
            </w:pPr>
            <w:r w:rsidRPr="004332C7">
              <w:rPr>
                <w:rFonts w:asciiTheme="majorBidi" w:hAnsiTheme="majorBidi" w:cstheme="majorBidi"/>
                <w:sz w:val="24"/>
                <w:szCs w:val="24"/>
              </w:rPr>
              <w:t>Rens dem og forandre dem.</w:t>
            </w:r>
          </w:p>
        </w:tc>
        <w:tc>
          <w:tcPr>
            <w:tcW w:w="3969" w:type="dxa"/>
          </w:tcPr>
          <w:p w14:paraId="21CEF9C7" w14:textId="3A913F55"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Purify them and change them.</w:t>
            </w:r>
          </w:p>
        </w:tc>
        <w:tc>
          <w:tcPr>
            <w:tcW w:w="2552" w:type="dxa"/>
          </w:tcPr>
          <w:p w14:paraId="1C5113DF" w14:textId="56081C02" w:rsidR="00285D3A" w:rsidRPr="006D1E9F" w:rsidRDefault="00467E9C"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طهرهما وانقلهما</w:t>
            </w:r>
            <w:r w:rsidRPr="006D1E9F">
              <w:rPr>
                <w:rFonts w:asciiTheme="majorBidi" w:hAnsiTheme="majorBidi" w:cstheme="majorBidi"/>
                <w:b/>
                <w:bCs/>
                <w:sz w:val="24"/>
                <w:szCs w:val="24"/>
              </w:rPr>
              <w:t>.</w:t>
            </w:r>
          </w:p>
        </w:tc>
      </w:tr>
      <w:tr w:rsidR="00986AAB" w:rsidRPr="004332C7" w14:paraId="2837B1B0" w14:textId="77777777" w:rsidTr="00624D26">
        <w:tc>
          <w:tcPr>
            <w:tcW w:w="3969" w:type="dxa"/>
          </w:tcPr>
          <w:p w14:paraId="4E30109F" w14:textId="77777777" w:rsidR="00986AAB" w:rsidRPr="004332C7" w:rsidRDefault="00986AAB" w:rsidP="00C767E9">
            <w:pPr>
              <w:jc w:val="both"/>
              <w:rPr>
                <w:rFonts w:asciiTheme="majorBidi" w:hAnsiTheme="majorBidi" w:cstheme="majorBidi"/>
                <w:sz w:val="24"/>
                <w:szCs w:val="24"/>
              </w:rPr>
            </w:pPr>
          </w:p>
        </w:tc>
        <w:tc>
          <w:tcPr>
            <w:tcW w:w="3969" w:type="dxa"/>
          </w:tcPr>
          <w:p w14:paraId="24FA8C10"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3ADC15A8" w14:textId="77777777" w:rsidR="00986AAB" w:rsidRPr="006D1E9F" w:rsidRDefault="00986AAB" w:rsidP="00C767E9">
            <w:pPr>
              <w:bidi/>
              <w:jc w:val="both"/>
              <w:rPr>
                <w:rFonts w:asciiTheme="majorBidi" w:hAnsiTheme="majorBidi" w:cstheme="majorBidi"/>
                <w:b/>
                <w:bCs/>
                <w:sz w:val="24"/>
                <w:szCs w:val="24"/>
                <w:rtl/>
              </w:rPr>
            </w:pPr>
          </w:p>
        </w:tc>
      </w:tr>
      <w:tr w:rsidR="00285D3A" w:rsidRPr="0019613F" w14:paraId="4134570B" w14:textId="77777777" w:rsidTr="00624D26">
        <w:tc>
          <w:tcPr>
            <w:tcW w:w="3969" w:type="dxa"/>
          </w:tcPr>
          <w:p w14:paraId="1AAC73ED" w14:textId="7308A75A" w:rsidR="00285D3A" w:rsidRPr="004332C7" w:rsidRDefault="00C431F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peger han hen på brødet især:</w:t>
            </w:r>
          </w:p>
        </w:tc>
        <w:tc>
          <w:tcPr>
            <w:tcW w:w="3969" w:type="dxa"/>
          </w:tcPr>
          <w:p w14:paraId="64E7FD5F" w14:textId="54F111B1"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He points with his hand to the </w:t>
            </w:r>
            <w:proofErr w:type="gramStart"/>
            <w:r w:rsidRPr="00C06844">
              <w:rPr>
                <w:rFonts w:asciiTheme="majorBidi" w:hAnsiTheme="majorBidi" w:cstheme="majorBidi"/>
                <w:color w:val="1F497D" w:themeColor="text2"/>
                <w:sz w:val="24"/>
                <w:szCs w:val="24"/>
                <w:lang w:val="en-US"/>
              </w:rPr>
              <w:t>bread in particular, saying</w:t>
            </w:r>
            <w:proofErr w:type="gramEnd"/>
            <w:r w:rsidRPr="00C06844">
              <w:rPr>
                <w:rFonts w:asciiTheme="majorBidi" w:hAnsiTheme="majorBidi" w:cstheme="majorBidi"/>
                <w:color w:val="1F497D" w:themeColor="text2"/>
                <w:sz w:val="24"/>
                <w:szCs w:val="24"/>
                <w:lang w:val="en-US"/>
              </w:rPr>
              <w:t>:</w:t>
            </w:r>
          </w:p>
        </w:tc>
        <w:tc>
          <w:tcPr>
            <w:tcW w:w="2552" w:type="dxa"/>
          </w:tcPr>
          <w:p w14:paraId="32F02125" w14:textId="2D7A4EAF" w:rsidR="00285D3A" w:rsidRPr="00C06844" w:rsidRDefault="00467E9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يشير إلي الخبز خاصة قائلا</w:t>
            </w:r>
            <w:r w:rsidRPr="00C06844">
              <w:rPr>
                <w:rFonts w:asciiTheme="majorBidi" w:hAnsiTheme="majorBidi" w:cstheme="majorBidi"/>
                <w:b/>
                <w:bCs/>
                <w:color w:val="1F497D" w:themeColor="text2"/>
                <w:sz w:val="24"/>
                <w:szCs w:val="24"/>
                <w:rtl/>
                <w:lang w:val="en-US"/>
              </w:rPr>
              <w:t>:</w:t>
            </w:r>
          </w:p>
        </w:tc>
      </w:tr>
      <w:tr w:rsidR="00285D3A" w:rsidRPr="0019613F" w14:paraId="3A655221" w14:textId="77777777" w:rsidTr="00624D26">
        <w:tc>
          <w:tcPr>
            <w:tcW w:w="3969" w:type="dxa"/>
          </w:tcPr>
          <w:p w14:paraId="0FFC093B" w14:textId="67BB87EC" w:rsidR="00285D3A" w:rsidRPr="004332C7" w:rsidRDefault="00C431F7" w:rsidP="00C767E9">
            <w:pPr>
              <w:jc w:val="both"/>
              <w:rPr>
                <w:rFonts w:asciiTheme="majorBidi" w:hAnsiTheme="majorBidi" w:cstheme="majorBidi"/>
                <w:sz w:val="24"/>
                <w:szCs w:val="24"/>
              </w:rPr>
            </w:pPr>
            <w:r w:rsidRPr="004332C7">
              <w:rPr>
                <w:rFonts w:asciiTheme="majorBidi" w:hAnsiTheme="majorBidi" w:cstheme="majorBidi"/>
                <w:sz w:val="24"/>
                <w:szCs w:val="24"/>
              </w:rPr>
              <w:t>Så at dette brød må blive dit hellige legeme.</w:t>
            </w:r>
          </w:p>
        </w:tc>
        <w:tc>
          <w:tcPr>
            <w:tcW w:w="3969" w:type="dxa"/>
          </w:tcPr>
          <w:p w14:paraId="52FAD3CE" w14:textId="57A8B9B5"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In order that, on the one hand, this bread may indeed become Your holy Body</w:t>
            </w:r>
          </w:p>
        </w:tc>
        <w:tc>
          <w:tcPr>
            <w:tcW w:w="2552" w:type="dxa"/>
          </w:tcPr>
          <w:p w14:paraId="7B9C6897" w14:textId="0584DB77" w:rsidR="00285D3A" w:rsidRPr="006D1E9F" w:rsidRDefault="00467E9C" w:rsidP="00C767E9">
            <w:pPr>
              <w:bidi/>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لكي هذا الخبز يصير جسدك المقدس</w:t>
            </w:r>
            <w:r w:rsidRPr="006D1E9F">
              <w:rPr>
                <w:rFonts w:asciiTheme="majorBidi" w:hAnsiTheme="majorBidi" w:cstheme="majorBidi"/>
                <w:b/>
                <w:bCs/>
                <w:sz w:val="24"/>
                <w:szCs w:val="24"/>
                <w:lang w:val="en-US"/>
              </w:rPr>
              <w:t>.</w:t>
            </w:r>
          </w:p>
        </w:tc>
      </w:tr>
      <w:tr w:rsidR="00986AAB" w:rsidRPr="0019613F" w14:paraId="62D440A0" w14:textId="77777777" w:rsidTr="00624D26">
        <w:tc>
          <w:tcPr>
            <w:tcW w:w="3969" w:type="dxa"/>
          </w:tcPr>
          <w:p w14:paraId="11FD4A19" w14:textId="77777777" w:rsidR="00986AAB" w:rsidRPr="0019613F" w:rsidRDefault="00986AAB" w:rsidP="00C767E9">
            <w:pPr>
              <w:jc w:val="both"/>
              <w:rPr>
                <w:rFonts w:asciiTheme="majorBidi" w:hAnsiTheme="majorBidi" w:cstheme="majorBidi"/>
                <w:sz w:val="24"/>
                <w:szCs w:val="24"/>
                <w:lang w:val="en-US"/>
              </w:rPr>
            </w:pPr>
          </w:p>
        </w:tc>
        <w:tc>
          <w:tcPr>
            <w:tcW w:w="3969" w:type="dxa"/>
          </w:tcPr>
          <w:p w14:paraId="3D105F33"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3820F142" w14:textId="77777777" w:rsidR="00986AAB" w:rsidRPr="006D1E9F" w:rsidRDefault="00986AAB" w:rsidP="00C767E9">
            <w:pPr>
              <w:bidi/>
              <w:jc w:val="both"/>
              <w:rPr>
                <w:rFonts w:asciiTheme="majorBidi" w:hAnsiTheme="majorBidi" w:cstheme="majorBidi"/>
                <w:b/>
                <w:bCs/>
                <w:sz w:val="24"/>
                <w:szCs w:val="24"/>
                <w:rtl/>
              </w:rPr>
            </w:pPr>
          </w:p>
        </w:tc>
      </w:tr>
      <w:tr w:rsidR="00285D3A" w:rsidRPr="0019613F" w14:paraId="42CEFE4F" w14:textId="77777777" w:rsidTr="00624D26">
        <w:tc>
          <w:tcPr>
            <w:tcW w:w="3969" w:type="dxa"/>
          </w:tcPr>
          <w:p w14:paraId="5C0C9DC5" w14:textId="170D5452" w:rsidR="00285D3A" w:rsidRPr="004332C7" w:rsidRDefault="00C431F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Peger hen på kalken især:</w:t>
            </w:r>
          </w:p>
        </w:tc>
        <w:tc>
          <w:tcPr>
            <w:tcW w:w="3969" w:type="dxa"/>
          </w:tcPr>
          <w:p w14:paraId="6B0D69FA" w14:textId="7B8C5690"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He points with his hand to the </w:t>
            </w:r>
            <w:proofErr w:type="gramStart"/>
            <w:r w:rsidRPr="00C06844">
              <w:rPr>
                <w:rFonts w:asciiTheme="majorBidi" w:hAnsiTheme="majorBidi" w:cstheme="majorBidi"/>
                <w:color w:val="1F497D" w:themeColor="text2"/>
                <w:sz w:val="24"/>
                <w:szCs w:val="24"/>
                <w:lang w:val="en-US"/>
              </w:rPr>
              <w:t>chalice in particular</w:t>
            </w:r>
            <w:proofErr w:type="gramEnd"/>
            <w:r w:rsidRPr="00C06844">
              <w:rPr>
                <w:rFonts w:asciiTheme="majorBidi" w:hAnsiTheme="majorBidi" w:cstheme="majorBidi"/>
                <w:color w:val="1F497D" w:themeColor="text2"/>
                <w:sz w:val="24"/>
                <w:szCs w:val="24"/>
                <w:lang w:val="en-US"/>
              </w:rPr>
              <w:t>.</w:t>
            </w:r>
          </w:p>
        </w:tc>
        <w:tc>
          <w:tcPr>
            <w:tcW w:w="2552" w:type="dxa"/>
          </w:tcPr>
          <w:p w14:paraId="7CA78CBC" w14:textId="2DE628C6" w:rsidR="00285D3A" w:rsidRPr="00C06844" w:rsidRDefault="00467E9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يشير إلي الكأس خاصة قائلا</w:t>
            </w:r>
            <w:r w:rsidRPr="00C06844">
              <w:rPr>
                <w:rFonts w:asciiTheme="majorBidi" w:hAnsiTheme="majorBidi" w:cstheme="majorBidi"/>
                <w:b/>
                <w:bCs/>
                <w:color w:val="1F497D" w:themeColor="text2"/>
                <w:sz w:val="24"/>
                <w:szCs w:val="24"/>
                <w:rtl/>
                <w:lang w:val="en-US"/>
              </w:rPr>
              <w:t>:</w:t>
            </w:r>
          </w:p>
        </w:tc>
      </w:tr>
      <w:tr w:rsidR="00285D3A" w:rsidRPr="0019613F" w14:paraId="459FA538" w14:textId="77777777" w:rsidTr="00624D26">
        <w:tc>
          <w:tcPr>
            <w:tcW w:w="3969" w:type="dxa"/>
          </w:tcPr>
          <w:p w14:paraId="19FEF9D6" w14:textId="5C5A1621" w:rsidR="006C089C" w:rsidRPr="004332C7" w:rsidRDefault="00C431F7" w:rsidP="00BB2126">
            <w:pPr>
              <w:jc w:val="both"/>
              <w:rPr>
                <w:rFonts w:asciiTheme="majorBidi" w:hAnsiTheme="majorBidi" w:cstheme="majorBidi"/>
                <w:sz w:val="24"/>
                <w:szCs w:val="24"/>
              </w:rPr>
            </w:pPr>
            <w:r w:rsidRPr="004332C7">
              <w:rPr>
                <w:rFonts w:asciiTheme="majorBidi" w:hAnsiTheme="majorBidi" w:cstheme="majorBidi"/>
                <w:sz w:val="24"/>
                <w:szCs w:val="24"/>
              </w:rPr>
              <w:t>Og blandingen i denne kalk må blive dit dyrebare blod.</w:t>
            </w:r>
            <w:r w:rsidR="00BB2126">
              <w:rPr>
                <w:rFonts w:asciiTheme="majorBidi" w:hAnsiTheme="majorBidi" w:cstheme="majorBidi"/>
                <w:sz w:val="24"/>
                <w:szCs w:val="24"/>
              </w:rPr>
              <w:t xml:space="preserve"> </w:t>
            </w:r>
            <w:r w:rsidR="006C089C" w:rsidRPr="004332C7">
              <w:rPr>
                <w:rFonts w:asciiTheme="majorBidi" w:hAnsiTheme="majorBidi" w:cstheme="majorBidi"/>
                <w:sz w:val="24"/>
                <w:szCs w:val="24"/>
              </w:rPr>
              <w:t>Lad dem være os alle til delagtighed, helbredelse og frelse både for vor sjæl, legeme og ånd.</w:t>
            </w:r>
          </w:p>
        </w:tc>
        <w:tc>
          <w:tcPr>
            <w:tcW w:w="3969" w:type="dxa"/>
          </w:tcPr>
          <w:p w14:paraId="65C3581D" w14:textId="228664A0" w:rsidR="00285D3A" w:rsidRPr="004332C7" w:rsidRDefault="00467E9C" w:rsidP="00BB2126">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on the other hand, the </w:t>
            </w:r>
            <w:proofErr w:type="gramStart"/>
            <w:r w:rsidRPr="004332C7">
              <w:rPr>
                <w:rFonts w:asciiTheme="majorBidi" w:hAnsiTheme="majorBidi" w:cstheme="majorBidi"/>
                <w:sz w:val="24"/>
                <w:szCs w:val="24"/>
                <w:lang w:val="en-US"/>
              </w:rPr>
              <w:t>mixture</w:t>
            </w:r>
            <w:proofErr w:type="gramEnd"/>
            <w:r w:rsidRPr="004332C7">
              <w:rPr>
                <w:rFonts w:asciiTheme="majorBidi" w:hAnsiTheme="majorBidi" w:cstheme="majorBidi"/>
                <w:sz w:val="24"/>
                <w:szCs w:val="24"/>
                <w:lang w:val="en-US"/>
              </w:rPr>
              <w:t xml:space="preserve"> which is in this cup, indeed Your precious Blood.</w:t>
            </w:r>
            <w:r w:rsidR="00BB2126">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And may they become for all of us communion, healing, and salvation of our souls, bodies, and spirits.</w:t>
            </w:r>
          </w:p>
        </w:tc>
        <w:tc>
          <w:tcPr>
            <w:tcW w:w="2552" w:type="dxa"/>
          </w:tcPr>
          <w:p w14:paraId="1218346B" w14:textId="35EC6B3A" w:rsidR="00285D3A" w:rsidRPr="006D1E9F" w:rsidRDefault="00467E9C" w:rsidP="002C460F">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والمزيج الذي في هذه الكأس يصير دمك</w:t>
            </w:r>
            <w:r w:rsidR="002C460F"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الكريم</w:t>
            </w:r>
            <w:r w:rsidRPr="006D1E9F">
              <w:rPr>
                <w:rFonts w:asciiTheme="majorBidi" w:hAnsiTheme="majorBidi" w:cstheme="majorBidi"/>
                <w:b/>
                <w:bCs/>
                <w:sz w:val="24"/>
                <w:szCs w:val="24"/>
                <w:lang w:val="en-US"/>
              </w:rPr>
              <w:t>.</w:t>
            </w:r>
            <w:r w:rsidR="002C460F"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وليكونا لنا جميعا إرتقاء وشفاء وخلاصا لأنفسنا وأجسادنا وأرواحنا</w:t>
            </w:r>
            <w:r w:rsidRPr="006D1E9F">
              <w:rPr>
                <w:rFonts w:asciiTheme="majorBidi" w:hAnsiTheme="majorBidi" w:cstheme="majorBidi"/>
                <w:b/>
                <w:bCs/>
                <w:sz w:val="24"/>
                <w:szCs w:val="24"/>
                <w:lang w:val="en-US"/>
              </w:rPr>
              <w:t>.</w:t>
            </w:r>
          </w:p>
        </w:tc>
      </w:tr>
      <w:tr w:rsidR="00285D3A" w:rsidRPr="0019613F" w14:paraId="6FA0B557" w14:textId="77777777" w:rsidTr="00624D26">
        <w:tc>
          <w:tcPr>
            <w:tcW w:w="3969" w:type="dxa"/>
          </w:tcPr>
          <w:p w14:paraId="18921F9A" w14:textId="120FEA1D" w:rsidR="00285D3A" w:rsidRPr="004332C7" w:rsidRDefault="006C089C" w:rsidP="00C767E9">
            <w:pPr>
              <w:jc w:val="both"/>
              <w:rPr>
                <w:rFonts w:asciiTheme="majorBidi" w:hAnsiTheme="majorBidi" w:cstheme="majorBidi"/>
                <w:sz w:val="24"/>
                <w:szCs w:val="24"/>
              </w:rPr>
            </w:pPr>
            <w:r w:rsidRPr="004332C7">
              <w:rPr>
                <w:rFonts w:asciiTheme="majorBidi" w:hAnsiTheme="majorBidi" w:cstheme="majorBidi"/>
                <w:sz w:val="24"/>
                <w:szCs w:val="24"/>
                <w:lang w:val="de-DE"/>
              </w:rPr>
              <w:t xml:space="preserve">Thi du er vor Gud. </w:t>
            </w:r>
            <w:r w:rsidRPr="004332C7">
              <w:rPr>
                <w:rFonts w:asciiTheme="majorBidi" w:hAnsiTheme="majorBidi" w:cstheme="majorBidi"/>
                <w:sz w:val="24"/>
                <w:szCs w:val="24"/>
              </w:rPr>
              <w:t xml:space="preserve">Æren tilkommer dig sammen med din gode Fader og Helligånd­ en, Levendegøreren, af samme væsen som dig, -  nu og altid og i alle evigheders evighed. </w:t>
            </w:r>
            <w:r w:rsidRPr="004332C7">
              <w:rPr>
                <w:rFonts w:asciiTheme="majorBidi" w:hAnsiTheme="majorBidi" w:cstheme="majorBidi"/>
                <w:sz w:val="24"/>
                <w:szCs w:val="24"/>
                <w:lang w:val="en-US"/>
              </w:rPr>
              <w:t>Amen.</w:t>
            </w:r>
          </w:p>
        </w:tc>
        <w:tc>
          <w:tcPr>
            <w:tcW w:w="3969" w:type="dxa"/>
          </w:tcPr>
          <w:p w14:paraId="38D30AA6" w14:textId="342917A6"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You are our God. And glory is due unto You, with Your good Father and the Holy Spirit, the Giver of Life, who is of one essence with You, 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134C4285" w14:textId="6138A8E2" w:rsidR="00285D3A" w:rsidRPr="006D1E9F" w:rsidRDefault="00467E9C" w:rsidP="005B30E0">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لأنك انت هو إلهنا الذي يليق بك المجد مع</w:t>
            </w:r>
            <w:r w:rsidR="005B30E0"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أبيك الصالح والروح القدس المحيي</w:t>
            </w:r>
            <w:r w:rsidR="005B30E0"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المساوي لك الآن وكل اوان وإلى دهر</w:t>
            </w:r>
            <w:r w:rsidR="005B30E0"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الدهور كلها. آمين</w:t>
            </w:r>
            <w:r w:rsidRPr="0019613F">
              <w:rPr>
                <w:rFonts w:asciiTheme="majorBidi" w:hAnsiTheme="majorBidi" w:cstheme="majorBidi"/>
                <w:b/>
                <w:bCs/>
                <w:sz w:val="24"/>
                <w:szCs w:val="24"/>
                <w:lang w:val="en-US"/>
              </w:rPr>
              <w:t>.</w:t>
            </w:r>
          </w:p>
        </w:tc>
      </w:tr>
      <w:tr w:rsidR="00986AAB" w:rsidRPr="0019613F" w14:paraId="799CF201" w14:textId="77777777" w:rsidTr="00624D26">
        <w:tc>
          <w:tcPr>
            <w:tcW w:w="3969" w:type="dxa"/>
          </w:tcPr>
          <w:p w14:paraId="0EED1026" w14:textId="77777777" w:rsidR="00986AAB" w:rsidRPr="004332C7" w:rsidRDefault="00986AAB" w:rsidP="00C767E9">
            <w:pPr>
              <w:jc w:val="both"/>
              <w:rPr>
                <w:rFonts w:asciiTheme="majorBidi" w:hAnsiTheme="majorBidi" w:cstheme="majorBidi"/>
                <w:sz w:val="24"/>
                <w:szCs w:val="24"/>
                <w:lang w:val="de-DE"/>
              </w:rPr>
            </w:pPr>
          </w:p>
        </w:tc>
        <w:tc>
          <w:tcPr>
            <w:tcW w:w="3969" w:type="dxa"/>
          </w:tcPr>
          <w:p w14:paraId="37912938" w14:textId="77777777" w:rsidR="00986AAB" w:rsidRPr="004332C7" w:rsidRDefault="00986AAB" w:rsidP="00C767E9">
            <w:pPr>
              <w:jc w:val="both"/>
              <w:rPr>
                <w:rFonts w:asciiTheme="majorBidi" w:hAnsiTheme="majorBidi" w:cstheme="majorBidi"/>
                <w:sz w:val="24"/>
                <w:szCs w:val="24"/>
                <w:lang w:val="en-US"/>
              </w:rPr>
            </w:pPr>
          </w:p>
        </w:tc>
        <w:tc>
          <w:tcPr>
            <w:tcW w:w="2552" w:type="dxa"/>
          </w:tcPr>
          <w:p w14:paraId="56E711A6" w14:textId="77777777" w:rsidR="00986AAB" w:rsidRPr="006D1E9F" w:rsidRDefault="00986AAB" w:rsidP="005B30E0">
            <w:pPr>
              <w:autoSpaceDE w:val="0"/>
              <w:autoSpaceDN w:val="0"/>
              <w:bidi/>
              <w:adjustRightInd w:val="0"/>
              <w:jc w:val="both"/>
              <w:rPr>
                <w:rFonts w:asciiTheme="majorBidi" w:hAnsiTheme="majorBidi" w:cstheme="majorBidi"/>
                <w:b/>
                <w:bCs/>
                <w:sz w:val="24"/>
                <w:szCs w:val="24"/>
                <w:rtl/>
              </w:rPr>
            </w:pPr>
          </w:p>
        </w:tc>
      </w:tr>
      <w:tr w:rsidR="00285D3A" w:rsidRPr="0019613F" w14:paraId="0A877726" w14:textId="77777777" w:rsidTr="00624D26">
        <w:tc>
          <w:tcPr>
            <w:tcW w:w="3969" w:type="dxa"/>
          </w:tcPr>
          <w:p w14:paraId="0359C052" w14:textId="2489663E" w:rsidR="00285D3A" w:rsidRPr="004332C7" w:rsidRDefault="006C089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dækker præsten </w:t>
            </w:r>
            <w:r w:rsidR="00146A43"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xml:space="preserve"> på patenen med en ren serviet, og ligeledes dækker han kalken med en serviet. Derpå dækker han og diakonen, der står over for ham, dem begge med den store dug (prospherinen). Endnu en serviet lægges oven på prospherinen. Så kysser han alteret og knæler østvendt og siger lavmælt absolutions­ bønnen til Sønnen:</w:t>
            </w:r>
          </w:p>
        </w:tc>
        <w:tc>
          <w:tcPr>
            <w:tcW w:w="3969" w:type="dxa"/>
          </w:tcPr>
          <w:p w14:paraId="2533CB0E" w14:textId="563A038E"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the priest covers the oblation with a veil and the chalice with another veil. He covers both with the </w:t>
            </w:r>
            <w:proofErr w:type="spellStart"/>
            <w:r w:rsidRPr="00C06844">
              <w:rPr>
                <w:rFonts w:asciiTheme="majorBidi" w:hAnsiTheme="majorBidi" w:cstheme="majorBidi"/>
                <w:color w:val="1F497D" w:themeColor="text2"/>
                <w:sz w:val="24"/>
                <w:szCs w:val="24"/>
                <w:lang w:val="en-US"/>
              </w:rPr>
              <w:t>prospheron</w:t>
            </w:r>
            <w:proofErr w:type="spellEnd"/>
            <w:r w:rsidRPr="00C06844">
              <w:rPr>
                <w:rFonts w:asciiTheme="majorBidi" w:hAnsiTheme="majorBidi" w:cstheme="majorBidi"/>
                <w:color w:val="1F497D" w:themeColor="text2"/>
                <w:sz w:val="24"/>
                <w:szCs w:val="24"/>
                <w:lang w:val="en-US"/>
              </w:rPr>
              <w:t xml:space="preserve">, together with the deacon who is facing him; the priest then places another veil upon the </w:t>
            </w:r>
            <w:proofErr w:type="spellStart"/>
            <w:r w:rsidRPr="00C06844">
              <w:rPr>
                <w:rFonts w:asciiTheme="majorBidi" w:hAnsiTheme="majorBidi" w:cstheme="majorBidi"/>
                <w:color w:val="1F497D" w:themeColor="text2"/>
                <w:sz w:val="24"/>
                <w:szCs w:val="24"/>
                <w:lang w:val="en-US"/>
              </w:rPr>
              <w:t>prospheron</w:t>
            </w:r>
            <w:proofErr w:type="spellEnd"/>
            <w:r w:rsidRPr="00C06844">
              <w:rPr>
                <w:rFonts w:asciiTheme="majorBidi" w:hAnsiTheme="majorBidi" w:cstheme="majorBidi"/>
                <w:color w:val="1F497D" w:themeColor="text2"/>
                <w:sz w:val="24"/>
                <w:szCs w:val="24"/>
                <w:lang w:val="en-US"/>
              </w:rPr>
              <w:t>. He kisses the altar and then goes to the south side of it and makes a prostration towards the East, thanking the Lord who has made him worthy of this holy service. This is all done as he says the Absolution to the Son inaudibly (O Master, Lord Christ ....), which is mentioned in the Offering of Incense.</w:t>
            </w:r>
          </w:p>
        </w:tc>
        <w:tc>
          <w:tcPr>
            <w:tcW w:w="2552" w:type="dxa"/>
          </w:tcPr>
          <w:p w14:paraId="4F019394" w14:textId="724A81AC" w:rsidR="00285D3A" w:rsidRPr="00C06844" w:rsidRDefault="00467E9C" w:rsidP="0074591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يغطي القربانة بلفافة وكذلك يغطي الكأس</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بلفافة أخري ثم يغطي الجميع، هو والشماس</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مقابله بالابروسفارين ويضع لفافة فوق</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الابروسفارين باحتراس وتحفظ، يفعل كل هذا</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بينما هو يقول تحليل الابن سرا </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أيها السيد</w:t>
            </w:r>
            <w:r w:rsidR="0074591A"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الرب يسوع المسح...</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الذي يقال في ختام</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صلاة رفع بخور عشية وباكر. ثم يقبل</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المذبح ويتوجه إلي جانب المذبح القبلي</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ويسجد إلي الشرق شاكرا للرب الذي أهله</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لهذه الخدمة الطاهرة.</w:t>
            </w:r>
          </w:p>
        </w:tc>
      </w:tr>
      <w:tr w:rsidR="00285D3A" w:rsidRPr="0019613F" w14:paraId="52E5E04E" w14:textId="77777777" w:rsidTr="00624D26">
        <w:tc>
          <w:tcPr>
            <w:tcW w:w="3969" w:type="dxa"/>
          </w:tcPr>
          <w:p w14:paraId="09F2B33E" w14:textId="72D5AC2C" w:rsidR="00285D3A" w:rsidRPr="004332C7" w:rsidRDefault="005A60E2"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stiger præsten op til alteret og k</w:t>
            </w:r>
            <w:r w:rsidR="00DB44C8" w:rsidRPr="00C06844">
              <w:rPr>
                <w:rFonts w:asciiTheme="majorBidi" w:hAnsiTheme="majorBidi" w:cstheme="majorBidi"/>
                <w:color w:val="1F497D" w:themeColor="text2"/>
                <w:sz w:val="24"/>
                <w:szCs w:val="24"/>
              </w:rPr>
              <w:t>ys</w:t>
            </w:r>
            <w:r w:rsidRPr="00C06844">
              <w:rPr>
                <w:rFonts w:asciiTheme="majorBidi" w:hAnsiTheme="majorBidi" w:cstheme="majorBidi"/>
                <w:color w:val="1F497D" w:themeColor="text2"/>
                <w:sz w:val="24"/>
                <w:szCs w:val="24"/>
              </w:rPr>
              <w:t xml:space="preserve">ser det, fortsætter til dets nordside og diakonen, som tjener </w:t>
            </w:r>
            <w:r w:rsidR="00DB44C8" w:rsidRPr="00C06844">
              <w:rPr>
                <w:rFonts w:asciiTheme="majorBidi" w:hAnsiTheme="majorBidi" w:cstheme="majorBidi"/>
                <w:color w:val="1F497D" w:themeColor="text2"/>
                <w:sz w:val="24"/>
                <w:szCs w:val="24"/>
              </w:rPr>
              <w:t>bøjer sig og gør korsets tegn</w:t>
            </w:r>
            <w:r w:rsidRPr="00C06844">
              <w:rPr>
                <w:rFonts w:asciiTheme="majorBidi" w:hAnsiTheme="majorBidi" w:cstheme="majorBidi"/>
                <w:color w:val="1F497D" w:themeColor="text2"/>
                <w:sz w:val="24"/>
                <w:szCs w:val="24"/>
              </w:rPr>
              <w:t xml:space="preserve"> over for ham, </w:t>
            </w:r>
            <w:r w:rsidR="00406F48" w:rsidRPr="00C06844">
              <w:rPr>
                <w:rFonts w:asciiTheme="majorBidi" w:hAnsiTheme="majorBidi" w:cstheme="majorBidi"/>
                <w:color w:val="1F497D" w:themeColor="text2"/>
                <w:sz w:val="24"/>
                <w:szCs w:val="24"/>
              </w:rPr>
              <w:t>hvorefter</w:t>
            </w:r>
            <w:r w:rsidRPr="00C06844">
              <w:rPr>
                <w:rFonts w:asciiTheme="majorBidi" w:hAnsiTheme="majorBidi" w:cstheme="majorBidi"/>
                <w:color w:val="1F497D" w:themeColor="text2"/>
                <w:sz w:val="24"/>
                <w:szCs w:val="24"/>
              </w:rPr>
              <w:t xml:space="preserve"> præsten rækker sin hånd ud</w:t>
            </w:r>
            <w:r w:rsidR="00BC1280" w:rsidRPr="00C06844">
              <w:rPr>
                <w:rFonts w:asciiTheme="majorBidi" w:hAnsiTheme="majorBidi" w:cstheme="majorBidi"/>
                <w:color w:val="1F497D" w:themeColor="text2"/>
                <w:sz w:val="24"/>
                <w:szCs w:val="24"/>
              </w:rPr>
              <w:t xml:space="preserve">, lægger den på diakonen og velsigner ham. Så kysser de begge alteret. </w:t>
            </w:r>
            <w:r w:rsidR="00DB44C8" w:rsidRPr="00C06844">
              <w:rPr>
                <w:rFonts w:asciiTheme="majorBidi" w:hAnsiTheme="majorBidi" w:cstheme="majorBidi"/>
                <w:color w:val="1F497D" w:themeColor="text2"/>
                <w:sz w:val="24"/>
                <w:szCs w:val="24"/>
              </w:rPr>
              <w:t>P</w:t>
            </w:r>
            <w:r w:rsidR="00BC1280" w:rsidRPr="00C06844">
              <w:rPr>
                <w:rFonts w:asciiTheme="majorBidi" w:hAnsiTheme="majorBidi" w:cstheme="majorBidi"/>
                <w:color w:val="1F497D" w:themeColor="text2"/>
                <w:sz w:val="24"/>
                <w:szCs w:val="24"/>
              </w:rPr>
              <w:t xml:space="preserve">ræsten </w:t>
            </w:r>
            <w:r w:rsidR="00DB44C8" w:rsidRPr="00C06844">
              <w:rPr>
                <w:rFonts w:asciiTheme="majorBidi" w:hAnsiTheme="majorBidi" w:cstheme="majorBidi"/>
                <w:color w:val="1F497D" w:themeColor="text2"/>
                <w:sz w:val="24"/>
                <w:szCs w:val="24"/>
              </w:rPr>
              <w:t xml:space="preserve">og diakonen </w:t>
            </w:r>
            <w:r w:rsidR="00BC1280" w:rsidRPr="00C06844">
              <w:rPr>
                <w:rFonts w:asciiTheme="majorBidi" w:hAnsiTheme="majorBidi" w:cstheme="majorBidi"/>
                <w:color w:val="1F497D" w:themeColor="text2"/>
                <w:sz w:val="24"/>
                <w:szCs w:val="24"/>
              </w:rPr>
              <w:t>stiger ned fra alteret</w:t>
            </w:r>
            <w:r w:rsidR="00173989" w:rsidRPr="00C06844">
              <w:rPr>
                <w:rFonts w:asciiTheme="majorBidi" w:hAnsiTheme="majorBidi" w:cstheme="majorBidi"/>
                <w:color w:val="1F497D" w:themeColor="text2"/>
                <w:sz w:val="24"/>
                <w:szCs w:val="24"/>
              </w:rPr>
              <w:t xml:space="preserve"> (med hovedet fortsat rettet mod det) </w:t>
            </w:r>
            <w:r w:rsidR="00406F48" w:rsidRPr="00C06844">
              <w:rPr>
                <w:rFonts w:asciiTheme="majorBidi" w:hAnsiTheme="majorBidi" w:cstheme="majorBidi"/>
                <w:color w:val="1F497D" w:themeColor="text2"/>
                <w:sz w:val="24"/>
                <w:szCs w:val="24"/>
              </w:rPr>
              <w:t>og herefter går de</w:t>
            </w:r>
            <w:r w:rsidR="00DB44C8" w:rsidRPr="00C06844">
              <w:rPr>
                <w:rFonts w:asciiTheme="majorBidi" w:hAnsiTheme="majorBidi" w:cstheme="majorBidi"/>
                <w:color w:val="1F497D" w:themeColor="text2"/>
                <w:sz w:val="24"/>
                <w:szCs w:val="24"/>
              </w:rPr>
              <w:t xml:space="preserve"> </w:t>
            </w:r>
            <w:r w:rsidR="00406F48" w:rsidRPr="00C06844">
              <w:rPr>
                <w:rFonts w:asciiTheme="majorBidi" w:hAnsiTheme="majorBidi" w:cstheme="majorBidi"/>
                <w:color w:val="1F497D" w:themeColor="text2"/>
                <w:sz w:val="24"/>
                <w:szCs w:val="24"/>
              </w:rPr>
              <w:t>samt</w:t>
            </w:r>
            <w:r w:rsidR="00DB44C8" w:rsidRPr="00C06844">
              <w:rPr>
                <w:rFonts w:asciiTheme="majorBidi" w:hAnsiTheme="majorBidi" w:cstheme="majorBidi"/>
                <w:color w:val="1F497D" w:themeColor="text2"/>
                <w:sz w:val="24"/>
                <w:szCs w:val="24"/>
              </w:rPr>
              <w:t xml:space="preserve"> resten </w:t>
            </w:r>
            <w:r w:rsidR="00406F48" w:rsidRPr="00C06844">
              <w:rPr>
                <w:rFonts w:asciiTheme="majorBidi" w:hAnsiTheme="majorBidi" w:cstheme="majorBidi"/>
                <w:color w:val="1F497D" w:themeColor="text2"/>
                <w:sz w:val="24"/>
                <w:szCs w:val="24"/>
              </w:rPr>
              <w:t>af</w:t>
            </w:r>
            <w:r w:rsidR="00DB44C8" w:rsidRPr="00C06844">
              <w:rPr>
                <w:rFonts w:asciiTheme="majorBidi" w:hAnsiTheme="majorBidi" w:cstheme="majorBidi"/>
                <w:color w:val="1F497D" w:themeColor="text2"/>
                <w:sz w:val="24"/>
                <w:szCs w:val="24"/>
              </w:rPr>
              <w:t xml:space="preserve"> diakonerne baglæns med ansigtet mod øst, mens de sætter højre fod forrest. Så bøjer de sig og gør korsets tegn foran </w:t>
            </w:r>
            <w:r w:rsidR="00146A43" w:rsidRPr="00C06844">
              <w:rPr>
                <w:rFonts w:asciiTheme="majorBidi" w:hAnsiTheme="majorBidi" w:cstheme="majorBidi"/>
                <w:color w:val="1F497D" w:themeColor="text2"/>
                <w:sz w:val="24"/>
                <w:szCs w:val="24"/>
              </w:rPr>
              <w:t>h</w:t>
            </w:r>
            <w:r w:rsidR="00DB44C8" w:rsidRPr="00C06844">
              <w:rPr>
                <w:rFonts w:asciiTheme="majorBidi" w:hAnsiTheme="majorBidi" w:cstheme="majorBidi"/>
                <w:color w:val="1F497D" w:themeColor="text2"/>
                <w:sz w:val="24"/>
                <w:szCs w:val="24"/>
              </w:rPr>
              <w:t xml:space="preserve">aikal og en af præsterne, som </w:t>
            </w:r>
            <w:r w:rsidR="00406F48" w:rsidRPr="00C06844">
              <w:rPr>
                <w:rFonts w:asciiTheme="majorBidi" w:hAnsiTheme="majorBidi" w:cstheme="majorBidi"/>
                <w:color w:val="1F497D" w:themeColor="text2"/>
                <w:sz w:val="24"/>
                <w:szCs w:val="24"/>
              </w:rPr>
              <w:t>til stede fremsiger</w:t>
            </w:r>
            <w:r w:rsidR="00DB44C8" w:rsidRPr="00C06844">
              <w:rPr>
                <w:rFonts w:asciiTheme="majorBidi" w:hAnsiTheme="majorBidi" w:cstheme="majorBidi"/>
                <w:color w:val="1F497D" w:themeColor="text2"/>
                <w:sz w:val="24"/>
                <w:szCs w:val="24"/>
              </w:rPr>
              <w:t xml:space="preserve"> absolutionsbønnen lavmælt. Hvis pave, en </w:t>
            </w:r>
            <w:r w:rsidR="00DB44C8" w:rsidRPr="00C06844">
              <w:rPr>
                <w:rFonts w:asciiTheme="majorBidi" w:hAnsiTheme="majorBidi" w:cstheme="majorBidi"/>
                <w:i/>
                <w:iCs/>
                <w:color w:val="1F497D" w:themeColor="text2"/>
                <w:sz w:val="24"/>
                <w:szCs w:val="24"/>
              </w:rPr>
              <w:t>metropolitan</w:t>
            </w:r>
            <w:r w:rsidR="00DB44C8" w:rsidRPr="00C06844">
              <w:rPr>
                <w:rFonts w:asciiTheme="majorBidi" w:hAnsiTheme="majorBidi" w:cstheme="majorBidi"/>
                <w:color w:val="1F497D" w:themeColor="text2"/>
                <w:sz w:val="24"/>
                <w:szCs w:val="24"/>
              </w:rPr>
              <w:t xml:space="preserve"> eller en biskop er til stede, læser han denne bøn. Hvis kun præsten er til stede, læser han den. </w:t>
            </w:r>
          </w:p>
        </w:tc>
        <w:tc>
          <w:tcPr>
            <w:tcW w:w="3969" w:type="dxa"/>
          </w:tcPr>
          <w:p w14:paraId="3ED2FB1C" w14:textId="03F2595D" w:rsidR="00285D3A" w:rsidRPr="004332C7" w:rsidRDefault="00467E9C" w:rsidP="00BB2126">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the priest rises and kisses the altar, and proceeds to the north side of the altar, and the deacon who is serving prostrates before him, and the priest stretches forth his hand on the deacon and blesses him. Then </w:t>
            </w:r>
            <w:proofErr w:type="gramStart"/>
            <w:r w:rsidRPr="00C06844">
              <w:rPr>
                <w:rFonts w:asciiTheme="majorBidi" w:hAnsiTheme="majorBidi" w:cstheme="majorBidi"/>
                <w:color w:val="1F497D" w:themeColor="text2"/>
                <w:sz w:val="24"/>
                <w:szCs w:val="24"/>
                <w:lang w:val="en-US"/>
              </w:rPr>
              <w:t>both of them</w:t>
            </w:r>
            <w:proofErr w:type="gramEnd"/>
            <w:r w:rsidRPr="00C06844">
              <w:rPr>
                <w:rFonts w:asciiTheme="majorBidi" w:hAnsiTheme="majorBidi" w:cstheme="majorBidi"/>
                <w:color w:val="1F497D" w:themeColor="text2"/>
                <w:sz w:val="24"/>
                <w:szCs w:val="24"/>
                <w:lang w:val="en-US"/>
              </w:rPr>
              <w:t xml:space="preserve"> kiss the altar.</w:t>
            </w:r>
            <w:r w:rsidR="00BB2126"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 xml:space="preserve">Coming down from the altar, the priest and the rest of the deacons walk backward, their faces set to the East, and they put their left foot first. Then they prostrate themselves before the door of the sanctuary, and one of the priests who are present reads the Prayer of Absolution inaudibly. If the pope, a metropolitan, or a bishop is present, he reads this prayer. </w:t>
            </w:r>
            <w:r w:rsidRPr="00C06844">
              <w:rPr>
                <w:rFonts w:asciiTheme="majorBidi" w:hAnsiTheme="majorBidi" w:cstheme="majorBidi"/>
                <w:color w:val="1F497D" w:themeColor="text2"/>
                <w:sz w:val="24"/>
                <w:szCs w:val="24"/>
              </w:rPr>
              <w:t>If only one priest is present, he reads it.</w:t>
            </w:r>
          </w:p>
        </w:tc>
        <w:tc>
          <w:tcPr>
            <w:tcW w:w="2552" w:type="dxa"/>
          </w:tcPr>
          <w:p w14:paraId="3EF833BE" w14:textId="3E08B44E" w:rsidR="00285D3A" w:rsidRPr="00C06844" w:rsidRDefault="00467E9C" w:rsidP="00F35B8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ينهض ويقبل المذبح إلي جانب المذبح</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البحري. فيضرب له الشماس الخديم مطانية،</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فيمد يده ويباركه. ويقبل كل منهما المذبح</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وينزلان منه مع باقي الخدام، وكل منهم</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وجهه إلي الشرق ويكون نزولهم برجلهم</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اليسري ثم يسجدون أمام باب المذبح</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خاضعين. ويأتي أحد الكهنة الحاضرين</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 التحليل. وإن كان الآب البطريرك أو</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المطران أو الاسقف حاضرا فهو الذي يقوله</w:t>
            </w:r>
            <w:r w:rsidRPr="00C06844">
              <w:rPr>
                <w:rFonts w:asciiTheme="majorBidi" w:hAnsiTheme="majorBidi" w:cstheme="majorBidi"/>
                <w:b/>
                <w:bCs/>
                <w:color w:val="1F497D" w:themeColor="text2"/>
                <w:sz w:val="24"/>
                <w:szCs w:val="24"/>
                <w:rtl/>
                <w:lang w:val="en-US"/>
              </w:rPr>
              <w:t>.</w:t>
            </w:r>
            <w:r w:rsidR="00F35B8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وإن لم يتفق حضور كاهن آخر أو رئيس</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كهنة، فيقوله الكاهن الخديم.</w:t>
            </w:r>
          </w:p>
        </w:tc>
      </w:tr>
      <w:tr w:rsidR="00285D3A" w:rsidRPr="0019613F" w14:paraId="64CB70DB" w14:textId="77777777" w:rsidTr="00624D26">
        <w:tc>
          <w:tcPr>
            <w:tcW w:w="3969" w:type="dxa"/>
          </w:tcPr>
          <w:p w14:paraId="57DAF9D5"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06AF56FF"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0FA9165C" w14:textId="77777777" w:rsidR="00285D3A" w:rsidRPr="006D1E9F" w:rsidRDefault="00285D3A" w:rsidP="00C767E9">
            <w:pPr>
              <w:bidi/>
              <w:jc w:val="both"/>
              <w:rPr>
                <w:rFonts w:asciiTheme="majorBidi" w:hAnsiTheme="majorBidi" w:cstheme="majorBidi"/>
                <w:b/>
                <w:bCs/>
                <w:sz w:val="24"/>
                <w:szCs w:val="24"/>
                <w:lang w:val="en-US"/>
              </w:rPr>
            </w:pPr>
          </w:p>
        </w:tc>
      </w:tr>
      <w:tr w:rsidR="00285D3A" w:rsidRPr="004332C7" w14:paraId="307852E6" w14:textId="77777777" w:rsidTr="00624D26">
        <w:tc>
          <w:tcPr>
            <w:tcW w:w="3969" w:type="dxa"/>
            <w:shd w:val="clear" w:color="auto" w:fill="EAF1DD" w:themeFill="accent3" w:themeFillTint="33"/>
            <w:vAlign w:val="center"/>
          </w:tcPr>
          <w:p w14:paraId="6BB56C8E" w14:textId="617EB357" w:rsidR="00285D3A" w:rsidRPr="00CE7B2E" w:rsidRDefault="009066A0" w:rsidP="00CE7B2E">
            <w:pPr>
              <w:jc w:val="center"/>
              <w:rPr>
                <w:rFonts w:asciiTheme="majorBidi" w:hAnsiTheme="majorBidi" w:cstheme="majorBidi"/>
                <w:b/>
                <w:bCs/>
                <w:color w:val="C10000"/>
                <w:sz w:val="28"/>
                <w:szCs w:val="28"/>
                <w:lang w:val="en-US"/>
              </w:rPr>
            </w:pPr>
            <w:proofErr w:type="spellStart"/>
            <w:r w:rsidRPr="00CE7B2E">
              <w:rPr>
                <w:rFonts w:asciiTheme="majorBidi" w:hAnsiTheme="majorBidi" w:cstheme="majorBidi"/>
                <w:b/>
                <w:bCs/>
                <w:color w:val="C10000"/>
                <w:sz w:val="28"/>
                <w:szCs w:val="28"/>
                <w:lang w:val="en-US"/>
              </w:rPr>
              <w:t>A</w:t>
            </w:r>
            <w:r w:rsidR="006C089C" w:rsidRPr="00CE7B2E">
              <w:rPr>
                <w:rFonts w:asciiTheme="majorBidi" w:hAnsiTheme="majorBidi" w:cstheme="majorBidi"/>
                <w:b/>
                <w:bCs/>
                <w:color w:val="C10000"/>
                <w:sz w:val="28"/>
                <w:szCs w:val="28"/>
                <w:lang w:val="en-US"/>
              </w:rPr>
              <w:t>bsolutionsbøn</w:t>
            </w:r>
            <w:proofErr w:type="spellEnd"/>
          </w:p>
        </w:tc>
        <w:tc>
          <w:tcPr>
            <w:tcW w:w="3969" w:type="dxa"/>
            <w:shd w:val="clear" w:color="auto" w:fill="EAF1DD" w:themeFill="accent3" w:themeFillTint="33"/>
            <w:vAlign w:val="center"/>
          </w:tcPr>
          <w:p w14:paraId="2A126C1D" w14:textId="0AC9E16F" w:rsidR="00285D3A" w:rsidRPr="00CE7B2E" w:rsidRDefault="00467E9C"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lang w:val="en-US"/>
              </w:rPr>
              <w:t>The Absolution of the Servants</w:t>
            </w:r>
          </w:p>
        </w:tc>
        <w:tc>
          <w:tcPr>
            <w:tcW w:w="2552" w:type="dxa"/>
            <w:shd w:val="clear" w:color="auto" w:fill="EAF1DD" w:themeFill="accent3" w:themeFillTint="33"/>
            <w:vAlign w:val="center"/>
          </w:tcPr>
          <w:p w14:paraId="1FCA5700" w14:textId="73BB038E" w:rsidR="00285D3A" w:rsidRPr="00CE7B2E" w:rsidRDefault="00467E9C"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تحليل الخدام</w:t>
            </w:r>
          </w:p>
        </w:tc>
      </w:tr>
      <w:tr w:rsidR="00285D3A" w:rsidRPr="004332C7" w14:paraId="1D711913" w14:textId="77777777" w:rsidTr="00624D26">
        <w:tc>
          <w:tcPr>
            <w:tcW w:w="3969" w:type="dxa"/>
          </w:tcPr>
          <w:p w14:paraId="1311085D" w14:textId="50EE8026" w:rsidR="00285D3A" w:rsidRPr="004332C7" w:rsidRDefault="006C089C"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træder præsten og ligeledes diakonerne ned fra haikal, og alle knæler foran haikal-døren. En af de tilstedeværende præster sigerlavmælt tjenerens absolutionsbøn, hvori der forekommer 5 kors-tegn -  eller den tjenestegørende præst siger den:</w:t>
            </w:r>
          </w:p>
        </w:tc>
        <w:tc>
          <w:tcPr>
            <w:tcW w:w="3969" w:type="dxa"/>
          </w:tcPr>
          <w:p w14:paraId="1AC67A69" w14:textId="77777777" w:rsidR="00467E9C" w:rsidRPr="00C06844" w:rsidRDefault="00467E9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The priest makes the sign of the cross at each of the following times:</w:t>
            </w:r>
          </w:p>
          <w:p w14:paraId="4B52BD46" w14:textId="77777777" w:rsidR="00467E9C" w:rsidRPr="00C06844" w:rsidRDefault="00467E9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1. The serving priests.</w:t>
            </w:r>
          </w:p>
          <w:p w14:paraId="403409EF" w14:textId="77777777" w:rsidR="00467E9C" w:rsidRPr="00C06844" w:rsidRDefault="00467E9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2. The deacons.</w:t>
            </w:r>
          </w:p>
          <w:p w14:paraId="276DF80F" w14:textId="77777777" w:rsidR="00467E9C" w:rsidRPr="00C06844" w:rsidRDefault="00467E9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3. The rest of the servants on the north side.</w:t>
            </w:r>
          </w:p>
          <w:p w14:paraId="40D20FF2" w14:textId="77777777" w:rsidR="00467E9C" w:rsidRPr="00C06844" w:rsidRDefault="00467E9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 xml:space="preserve">4. </w:t>
            </w:r>
            <w:proofErr w:type="spellStart"/>
            <w:r w:rsidRPr="00C06844">
              <w:rPr>
                <w:rFonts w:asciiTheme="majorBidi" w:hAnsiTheme="majorBidi" w:cstheme="majorBidi"/>
                <w:color w:val="1F497D" w:themeColor="text2"/>
                <w:sz w:val="24"/>
                <w:szCs w:val="24"/>
                <w:lang w:val="en-US"/>
              </w:rPr>
              <w:t>Tthe</w:t>
            </w:r>
            <w:proofErr w:type="spellEnd"/>
            <w:r w:rsidRPr="00C06844">
              <w:rPr>
                <w:rFonts w:asciiTheme="majorBidi" w:hAnsiTheme="majorBidi" w:cstheme="majorBidi"/>
                <w:color w:val="1F497D" w:themeColor="text2"/>
                <w:sz w:val="24"/>
                <w:szCs w:val="24"/>
                <w:lang w:val="en-US"/>
              </w:rPr>
              <w:t xml:space="preserve"> entire congregation on the west side.</w:t>
            </w:r>
          </w:p>
          <w:p w14:paraId="0F7AA437" w14:textId="55BA8F1B" w:rsidR="00285D3A" w:rsidRPr="004332C7" w:rsidRDefault="00467E9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5. Himself.</w:t>
            </w:r>
          </w:p>
        </w:tc>
        <w:tc>
          <w:tcPr>
            <w:tcW w:w="2552" w:type="dxa"/>
          </w:tcPr>
          <w:p w14:paraId="16162112" w14:textId="0F2E0216" w:rsidR="00467E9C" w:rsidRPr="00C06844" w:rsidRDefault="00C23A1E" w:rsidP="00F35B8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hint="cs"/>
                <w:b/>
                <w:bCs/>
                <w:color w:val="1F497D" w:themeColor="text2"/>
                <w:sz w:val="24"/>
                <w:szCs w:val="24"/>
                <w:rtl/>
                <w:lang w:val="en-US"/>
              </w:rPr>
              <w:t xml:space="preserve">1. </w:t>
            </w:r>
            <w:r w:rsidR="00467E9C" w:rsidRPr="00C06844">
              <w:rPr>
                <w:rFonts w:asciiTheme="majorBidi" w:hAnsiTheme="majorBidi" w:cstheme="majorBidi"/>
                <w:b/>
                <w:bCs/>
                <w:color w:val="1F497D" w:themeColor="text2"/>
                <w:sz w:val="24"/>
                <w:szCs w:val="24"/>
                <w:rtl/>
              </w:rPr>
              <w:t>يرشم الكهنة الخدام رشما واحدا بمثال</w:t>
            </w:r>
            <w:r w:rsidR="00F35B84" w:rsidRPr="00C06844">
              <w:rPr>
                <w:rFonts w:asciiTheme="majorBidi" w:hAnsiTheme="majorBidi" w:cstheme="majorBidi" w:hint="cs"/>
                <w:b/>
                <w:bCs/>
                <w:color w:val="1F497D" w:themeColor="text2"/>
                <w:sz w:val="24"/>
                <w:szCs w:val="24"/>
                <w:rtl/>
              </w:rPr>
              <w:t xml:space="preserve"> </w:t>
            </w:r>
            <w:r w:rsidR="00467E9C" w:rsidRPr="00C06844">
              <w:rPr>
                <w:rFonts w:asciiTheme="majorBidi" w:hAnsiTheme="majorBidi" w:cstheme="majorBidi"/>
                <w:b/>
                <w:bCs/>
                <w:color w:val="1F497D" w:themeColor="text2"/>
                <w:sz w:val="24"/>
                <w:szCs w:val="24"/>
                <w:rtl/>
              </w:rPr>
              <w:t>الصليب</w:t>
            </w:r>
            <w:r w:rsidR="00467E9C" w:rsidRPr="00C06844">
              <w:rPr>
                <w:rFonts w:asciiTheme="majorBidi" w:hAnsiTheme="majorBidi" w:cstheme="majorBidi"/>
                <w:b/>
                <w:bCs/>
                <w:color w:val="1F497D" w:themeColor="text2"/>
                <w:sz w:val="24"/>
                <w:szCs w:val="24"/>
                <w:rtl/>
                <w:lang w:val="en-US"/>
              </w:rPr>
              <w:t>.</w:t>
            </w:r>
          </w:p>
          <w:p w14:paraId="69FF5C58" w14:textId="2031E349" w:rsidR="00467E9C" w:rsidRPr="00C06844" w:rsidRDefault="007500A7"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hint="cs"/>
                <w:b/>
                <w:bCs/>
                <w:color w:val="1F497D" w:themeColor="text2"/>
                <w:sz w:val="24"/>
                <w:szCs w:val="24"/>
                <w:rtl/>
                <w:lang w:val="en-US"/>
              </w:rPr>
              <w:t xml:space="preserve">2. </w:t>
            </w:r>
            <w:r w:rsidR="00467E9C" w:rsidRPr="00C06844">
              <w:rPr>
                <w:rFonts w:asciiTheme="majorBidi" w:hAnsiTheme="majorBidi" w:cstheme="majorBidi"/>
                <w:b/>
                <w:bCs/>
                <w:color w:val="1F497D" w:themeColor="text2"/>
                <w:sz w:val="24"/>
                <w:szCs w:val="24"/>
                <w:rtl/>
              </w:rPr>
              <w:t>يرشم الشمامسة رشما واحدا</w:t>
            </w:r>
            <w:r w:rsidR="00467E9C" w:rsidRPr="00C06844">
              <w:rPr>
                <w:rFonts w:asciiTheme="majorBidi" w:hAnsiTheme="majorBidi" w:cstheme="majorBidi"/>
                <w:b/>
                <w:bCs/>
                <w:color w:val="1F497D" w:themeColor="text2"/>
                <w:sz w:val="24"/>
                <w:szCs w:val="24"/>
                <w:rtl/>
                <w:lang w:val="en-US"/>
              </w:rPr>
              <w:t>.</w:t>
            </w:r>
          </w:p>
          <w:p w14:paraId="38F46EBF" w14:textId="72B5EDE8" w:rsidR="00467E9C" w:rsidRPr="00C06844" w:rsidRDefault="007500A7" w:rsidP="00F35B8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hint="cs"/>
                <w:b/>
                <w:bCs/>
                <w:color w:val="1F497D" w:themeColor="text2"/>
                <w:sz w:val="24"/>
                <w:szCs w:val="24"/>
                <w:rtl/>
                <w:lang w:val="en-US"/>
              </w:rPr>
              <w:t xml:space="preserve">3. </w:t>
            </w:r>
            <w:r w:rsidR="00467E9C" w:rsidRPr="00C06844">
              <w:rPr>
                <w:rFonts w:asciiTheme="majorBidi" w:hAnsiTheme="majorBidi" w:cstheme="majorBidi"/>
                <w:b/>
                <w:bCs/>
                <w:color w:val="1F497D" w:themeColor="text2"/>
                <w:sz w:val="24"/>
                <w:szCs w:val="24"/>
                <w:rtl/>
              </w:rPr>
              <w:t>يرشم باقي الخدام الوقوف في الخورس</w:t>
            </w:r>
            <w:r w:rsidR="00F35B84" w:rsidRPr="00C06844">
              <w:rPr>
                <w:rFonts w:asciiTheme="majorBidi" w:hAnsiTheme="majorBidi" w:cstheme="majorBidi" w:hint="cs"/>
                <w:b/>
                <w:bCs/>
                <w:color w:val="1F497D" w:themeColor="text2"/>
                <w:sz w:val="24"/>
                <w:szCs w:val="24"/>
                <w:rtl/>
              </w:rPr>
              <w:t xml:space="preserve"> </w:t>
            </w:r>
            <w:r w:rsidR="00467E9C" w:rsidRPr="00C06844">
              <w:rPr>
                <w:rFonts w:asciiTheme="majorBidi" w:hAnsiTheme="majorBidi" w:cstheme="majorBidi"/>
                <w:b/>
                <w:bCs/>
                <w:color w:val="1F497D" w:themeColor="text2"/>
                <w:sz w:val="24"/>
                <w:szCs w:val="24"/>
                <w:rtl/>
              </w:rPr>
              <w:t>البحري</w:t>
            </w:r>
            <w:r w:rsidR="00467E9C" w:rsidRPr="00C06844">
              <w:rPr>
                <w:rFonts w:asciiTheme="majorBidi" w:hAnsiTheme="majorBidi" w:cstheme="majorBidi"/>
                <w:b/>
                <w:bCs/>
                <w:color w:val="1F497D" w:themeColor="text2"/>
                <w:sz w:val="24"/>
                <w:szCs w:val="24"/>
                <w:rtl/>
                <w:lang w:val="en-US"/>
              </w:rPr>
              <w:t>.</w:t>
            </w:r>
          </w:p>
          <w:p w14:paraId="144968A3" w14:textId="3E45729F" w:rsidR="00467E9C" w:rsidRPr="00C06844" w:rsidRDefault="007500A7"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hint="cs"/>
                <w:b/>
                <w:bCs/>
                <w:color w:val="1F497D" w:themeColor="text2"/>
                <w:sz w:val="24"/>
                <w:szCs w:val="24"/>
                <w:rtl/>
                <w:lang w:val="en-US"/>
              </w:rPr>
              <w:t xml:space="preserve">4. </w:t>
            </w:r>
            <w:r w:rsidR="00467E9C" w:rsidRPr="00C06844">
              <w:rPr>
                <w:rFonts w:asciiTheme="majorBidi" w:hAnsiTheme="majorBidi" w:cstheme="majorBidi"/>
                <w:b/>
                <w:bCs/>
                <w:color w:val="1F497D" w:themeColor="text2"/>
                <w:sz w:val="24"/>
                <w:szCs w:val="24"/>
                <w:rtl/>
              </w:rPr>
              <w:t>يرشم الشعب كله الواقف في جهة الغرب</w:t>
            </w:r>
            <w:r w:rsidR="00467E9C" w:rsidRPr="00C06844">
              <w:rPr>
                <w:rFonts w:asciiTheme="majorBidi" w:hAnsiTheme="majorBidi" w:cstheme="majorBidi"/>
                <w:b/>
                <w:bCs/>
                <w:color w:val="1F497D" w:themeColor="text2"/>
                <w:sz w:val="24"/>
                <w:szCs w:val="24"/>
                <w:rtl/>
                <w:lang w:val="en-US"/>
              </w:rPr>
              <w:t>.</w:t>
            </w:r>
          </w:p>
          <w:p w14:paraId="6EFA8FF2" w14:textId="094B03AC" w:rsidR="00285D3A" w:rsidRPr="00C06844" w:rsidRDefault="00467E9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Pr>
              <w:t>5</w:t>
            </w:r>
            <w:r w:rsidR="007500A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يرشم ذاته.</w:t>
            </w:r>
          </w:p>
        </w:tc>
      </w:tr>
      <w:tr w:rsidR="00285D3A" w:rsidRPr="0019613F" w14:paraId="1E56A5A2" w14:textId="77777777" w:rsidTr="00624D26">
        <w:tc>
          <w:tcPr>
            <w:tcW w:w="3969" w:type="dxa"/>
          </w:tcPr>
          <w:p w14:paraId="0F1D770A" w14:textId="5D9BAE9B" w:rsidR="006C089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6C089C" w:rsidRPr="004332C7">
              <w:rPr>
                <w:rFonts w:asciiTheme="majorBidi" w:hAnsiTheme="majorBidi" w:cstheme="majorBidi"/>
                <w:b/>
                <w:bCs/>
                <w:color w:val="C10000"/>
                <w:sz w:val="24"/>
                <w:szCs w:val="24"/>
              </w:rPr>
              <w:t>:</w:t>
            </w:r>
          </w:p>
          <w:p w14:paraId="16DB9F95" w14:textId="4D0F73D3" w:rsidR="00285D3A" w:rsidRPr="004332C7" w:rsidRDefault="00C77858" w:rsidP="00D12A91">
            <w:pPr>
              <w:jc w:val="both"/>
              <w:rPr>
                <w:rFonts w:asciiTheme="majorBidi" w:hAnsiTheme="majorBidi" w:cstheme="majorBidi"/>
                <w:sz w:val="24"/>
                <w:szCs w:val="24"/>
              </w:rPr>
            </w:pPr>
            <w:r w:rsidRPr="004332C7">
              <w:rPr>
                <w:rFonts w:asciiTheme="majorBidi" w:hAnsiTheme="majorBidi" w:cstheme="majorBidi"/>
                <w:sz w:val="24"/>
                <w:szCs w:val="24"/>
              </w:rPr>
              <w:t>Dine tjenere, som gør tjeneste på denne dag: provst, præst og diakon, hele præsteskabet og lægfolket tillige med min svage person,</w:t>
            </w:r>
          </w:p>
        </w:tc>
        <w:tc>
          <w:tcPr>
            <w:tcW w:w="3969" w:type="dxa"/>
          </w:tcPr>
          <w:p w14:paraId="65D2D4EB" w14:textId="77777777" w:rsidR="00467E9C" w:rsidRPr="004332C7" w:rsidRDefault="00467E9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285DB05" w14:textId="643F2E89"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May Your servants, ministers of this day, the </w:t>
            </w:r>
            <w:proofErr w:type="spellStart"/>
            <w:r w:rsidRPr="004332C7">
              <w:rPr>
                <w:rFonts w:asciiTheme="majorBidi" w:hAnsiTheme="majorBidi" w:cstheme="majorBidi"/>
                <w:color w:val="000000"/>
                <w:sz w:val="24"/>
                <w:szCs w:val="24"/>
                <w:lang w:val="en-US"/>
              </w:rPr>
              <w:t>hegomen</w:t>
            </w:r>
            <w:proofErr w:type="spellEnd"/>
            <w:r w:rsidRPr="004332C7">
              <w:rPr>
                <w:rFonts w:asciiTheme="majorBidi" w:hAnsiTheme="majorBidi" w:cstheme="majorBidi"/>
                <w:color w:val="000000"/>
                <w:sz w:val="24"/>
                <w:szCs w:val="24"/>
                <w:lang w:val="en-US"/>
              </w:rPr>
              <w:t>(s), the priest(s)1, the deacon(s)2, the clergy3, all the people4, and my weak self5,</w:t>
            </w:r>
          </w:p>
        </w:tc>
        <w:tc>
          <w:tcPr>
            <w:tcW w:w="2552" w:type="dxa"/>
          </w:tcPr>
          <w:p w14:paraId="1E1E445A" w14:textId="77777777" w:rsidR="00F35B84" w:rsidRPr="006D1E9F" w:rsidRDefault="00467E9C" w:rsidP="00F35B84">
            <w:pPr>
              <w:autoSpaceDE w:val="0"/>
              <w:autoSpaceDN w:val="0"/>
              <w:bidi/>
              <w:adjustRightInd w:val="0"/>
              <w:jc w:val="both"/>
              <w:rPr>
                <w:rFonts w:asciiTheme="majorBidi" w:hAnsiTheme="majorBidi" w:cstheme="majorBidi"/>
                <w:b/>
                <w:bCs/>
                <w:color w:val="C10000"/>
                <w:sz w:val="24"/>
                <w:szCs w:val="24"/>
                <w:rtl/>
                <w:lang w:val="en-US"/>
              </w:rPr>
            </w:pPr>
            <w:r w:rsidRPr="006D1E9F">
              <w:rPr>
                <w:rFonts w:asciiTheme="majorBidi" w:hAnsiTheme="majorBidi" w:cstheme="majorBidi"/>
                <w:b/>
                <w:bCs/>
                <w:color w:val="C10000"/>
                <w:sz w:val="24"/>
                <w:szCs w:val="24"/>
                <w:rtl/>
              </w:rPr>
              <w:t>الكاهن</w:t>
            </w:r>
            <w:r w:rsidRPr="006D1E9F">
              <w:rPr>
                <w:rFonts w:asciiTheme="majorBidi" w:hAnsiTheme="majorBidi" w:cstheme="majorBidi"/>
                <w:b/>
                <w:bCs/>
                <w:color w:val="C10000"/>
                <w:sz w:val="24"/>
                <w:szCs w:val="24"/>
                <w:lang w:val="en-US"/>
              </w:rPr>
              <w:t>:</w:t>
            </w:r>
          </w:p>
          <w:p w14:paraId="642FF1A8" w14:textId="187A3297" w:rsidR="00285D3A" w:rsidRPr="0019613F" w:rsidRDefault="00467E9C" w:rsidP="00BB2126">
            <w:pPr>
              <w:autoSpaceDE w:val="0"/>
              <w:autoSpaceDN w:val="0"/>
              <w:bidi/>
              <w:adjustRightInd w:val="0"/>
              <w:jc w:val="both"/>
              <w:rPr>
                <w:rFonts w:asciiTheme="majorBidi" w:hAnsiTheme="majorBidi" w:cstheme="majorBidi"/>
                <w:b/>
                <w:bCs/>
                <w:color w:val="000000"/>
                <w:sz w:val="24"/>
                <w:szCs w:val="24"/>
                <w:lang w:val="en-US"/>
              </w:rPr>
            </w:pPr>
            <w:r w:rsidRPr="006D1E9F">
              <w:rPr>
                <w:rFonts w:asciiTheme="majorBidi" w:hAnsiTheme="majorBidi" w:cstheme="majorBidi"/>
                <w:b/>
                <w:bCs/>
                <w:color w:val="000000"/>
                <w:sz w:val="24"/>
                <w:szCs w:val="24"/>
                <w:rtl/>
              </w:rPr>
              <w:t>عبيدك خدام هذا اليوم القمامصة</w:t>
            </w:r>
            <w:r w:rsidR="00F35B84"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والقسوس  والشمامسة</w:t>
            </w:r>
            <w:r w:rsidR="00F35B84" w:rsidRPr="006D1E9F">
              <w:rPr>
                <w:rFonts w:asciiTheme="majorBidi" w:hAnsiTheme="majorBidi" w:cstheme="majorBidi" w:hint="cs"/>
                <w:b/>
                <w:bCs/>
                <w:color w:val="000000"/>
                <w:sz w:val="24"/>
                <w:szCs w:val="24"/>
                <w:rtl/>
              </w:rPr>
              <w:t xml:space="preserve"> </w:t>
            </w:r>
            <w:r w:rsidRPr="006D1E9F">
              <w:rPr>
                <w:rFonts w:asciiTheme="majorBidi" w:hAnsiTheme="majorBidi" w:cstheme="majorBidi"/>
                <w:b/>
                <w:bCs/>
                <w:color w:val="000000"/>
                <w:sz w:val="24"/>
                <w:szCs w:val="24"/>
                <w:rtl/>
              </w:rPr>
              <w:t>والاكليروس  وكل الشعب</w:t>
            </w:r>
            <w:r w:rsidRPr="006D1E9F">
              <w:rPr>
                <w:rFonts w:asciiTheme="majorBidi" w:hAnsiTheme="majorBidi" w:cstheme="majorBidi"/>
                <w:b/>
                <w:bCs/>
                <w:color w:val="000000"/>
                <w:sz w:val="24"/>
                <w:szCs w:val="24"/>
                <w:lang w:val="en-US"/>
              </w:rPr>
              <w:t xml:space="preserve"> </w:t>
            </w:r>
            <w:r w:rsidRPr="006D1E9F">
              <w:rPr>
                <w:rFonts w:asciiTheme="majorBidi" w:hAnsiTheme="majorBidi" w:cstheme="majorBidi"/>
                <w:b/>
                <w:bCs/>
                <w:color w:val="000000"/>
                <w:sz w:val="24"/>
                <w:szCs w:val="24"/>
                <w:rtl/>
              </w:rPr>
              <w:t>وضعفي</w:t>
            </w:r>
            <w:r w:rsidR="00BB2126" w:rsidRPr="0019613F">
              <w:rPr>
                <w:rFonts w:asciiTheme="majorBidi" w:hAnsiTheme="majorBidi" w:cstheme="majorBidi"/>
                <w:b/>
                <w:bCs/>
                <w:color w:val="000000"/>
                <w:sz w:val="24"/>
                <w:szCs w:val="24"/>
                <w:lang w:val="en-US"/>
              </w:rPr>
              <w:t xml:space="preserve">  </w:t>
            </w:r>
          </w:p>
        </w:tc>
      </w:tr>
      <w:tr w:rsidR="00285D3A" w:rsidRPr="0019613F" w14:paraId="25503155" w14:textId="77777777" w:rsidTr="00624D26">
        <w:tc>
          <w:tcPr>
            <w:tcW w:w="3969" w:type="dxa"/>
          </w:tcPr>
          <w:p w14:paraId="7D1CFC08" w14:textId="247FE7A0" w:rsidR="00285D3A" w:rsidRPr="004332C7" w:rsidRDefault="00C77858" w:rsidP="0045686D">
            <w:pPr>
              <w:jc w:val="both"/>
              <w:rPr>
                <w:rFonts w:asciiTheme="majorBidi" w:hAnsiTheme="majorBidi" w:cstheme="majorBidi"/>
                <w:sz w:val="24"/>
                <w:szCs w:val="24"/>
              </w:rPr>
            </w:pPr>
            <w:r w:rsidRPr="004332C7">
              <w:rPr>
                <w:rFonts w:asciiTheme="majorBidi" w:hAnsiTheme="majorBidi" w:cstheme="majorBidi"/>
                <w:sz w:val="24"/>
                <w:szCs w:val="24"/>
              </w:rPr>
              <w:t>- må de være tilgivne ved et ord fra den hel­ lige Treenigheds, Faderen-Sønnen-og-Helligåndens mund.</w:t>
            </w:r>
          </w:p>
        </w:tc>
        <w:tc>
          <w:tcPr>
            <w:tcW w:w="3969" w:type="dxa"/>
          </w:tcPr>
          <w:p w14:paraId="5BFDCA59" w14:textId="2F8C487B"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be absolved from the mouth of the All- Holy Trinity, the Father and the Son and the Holy Spirit.</w:t>
            </w:r>
          </w:p>
        </w:tc>
        <w:tc>
          <w:tcPr>
            <w:tcW w:w="2552" w:type="dxa"/>
          </w:tcPr>
          <w:p w14:paraId="32489385" w14:textId="6316C30D" w:rsidR="00285D3A" w:rsidRPr="006D1E9F" w:rsidRDefault="00467E9C" w:rsidP="00F35B84">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يكونون محاللين من فم الثالوث</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القدوس الآب والابن والروح</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القدس</w:t>
            </w:r>
            <w:r w:rsidRPr="0019613F">
              <w:rPr>
                <w:rFonts w:asciiTheme="majorBidi" w:hAnsiTheme="majorBidi" w:cstheme="majorBidi"/>
                <w:b/>
                <w:bCs/>
                <w:sz w:val="24"/>
                <w:szCs w:val="24"/>
                <w:lang w:val="en-US"/>
              </w:rPr>
              <w:t>.</w:t>
            </w:r>
          </w:p>
        </w:tc>
      </w:tr>
      <w:tr w:rsidR="00285D3A" w:rsidRPr="0019613F" w14:paraId="52FC4C0E" w14:textId="77777777" w:rsidTr="00624D26">
        <w:tc>
          <w:tcPr>
            <w:tcW w:w="3969" w:type="dxa"/>
          </w:tcPr>
          <w:p w14:paraId="10813F75" w14:textId="59E5B23A" w:rsidR="00285D3A" w:rsidRPr="004332C7" w:rsidRDefault="00C77858" w:rsidP="0045686D">
            <w:pPr>
              <w:jc w:val="both"/>
              <w:rPr>
                <w:rFonts w:asciiTheme="majorBidi" w:hAnsiTheme="majorBidi" w:cstheme="majorBidi"/>
                <w:sz w:val="24"/>
                <w:szCs w:val="24"/>
              </w:rPr>
            </w:pPr>
            <w:r w:rsidRPr="004332C7">
              <w:rPr>
                <w:rFonts w:asciiTheme="majorBidi" w:hAnsiTheme="majorBidi" w:cstheme="majorBidi"/>
                <w:sz w:val="24"/>
                <w:szCs w:val="24"/>
              </w:rPr>
              <w:t>Og ved din eneste ene, hellige, almindelige, apostolske kirkes mund (forbøn).</w:t>
            </w:r>
          </w:p>
        </w:tc>
        <w:tc>
          <w:tcPr>
            <w:tcW w:w="3969" w:type="dxa"/>
          </w:tcPr>
          <w:p w14:paraId="496C1A1C" w14:textId="23EFDE3D"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from the mouth of the one, only, Holy, Catholic and Apostolic Church.</w:t>
            </w:r>
          </w:p>
        </w:tc>
        <w:tc>
          <w:tcPr>
            <w:tcW w:w="2552" w:type="dxa"/>
          </w:tcPr>
          <w:p w14:paraId="53327D43" w14:textId="1CD2E3F2" w:rsidR="00285D3A" w:rsidRPr="006D1E9F" w:rsidRDefault="00467E9C" w:rsidP="00F35B84">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ومن فم الكنيسة الواحدة الوحيدة</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المقدسة الجامعة الرسولية</w:t>
            </w:r>
            <w:r w:rsidRPr="006D1E9F">
              <w:rPr>
                <w:rFonts w:asciiTheme="majorBidi" w:hAnsiTheme="majorBidi" w:cstheme="majorBidi"/>
                <w:b/>
                <w:bCs/>
                <w:sz w:val="24"/>
                <w:szCs w:val="24"/>
                <w:lang w:val="en-US"/>
              </w:rPr>
              <w:t>.</w:t>
            </w:r>
          </w:p>
        </w:tc>
      </w:tr>
      <w:tr w:rsidR="00285D3A" w:rsidRPr="0019613F" w14:paraId="0CB034B9" w14:textId="77777777" w:rsidTr="00624D26">
        <w:tc>
          <w:tcPr>
            <w:tcW w:w="3969" w:type="dxa"/>
          </w:tcPr>
          <w:p w14:paraId="4C27E3D9" w14:textId="77777777" w:rsidR="00C77858" w:rsidRPr="004332C7" w:rsidRDefault="00C77858" w:rsidP="00C767E9">
            <w:pPr>
              <w:jc w:val="both"/>
              <w:rPr>
                <w:rFonts w:asciiTheme="majorBidi" w:hAnsiTheme="majorBidi" w:cstheme="majorBidi"/>
                <w:sz w:val="24"/>
                <w:szCs w:val="24"/>
              </w:rPr>
            </w:pPr>
            <w:r w:rsidRPr="004332C7">
              <w:rPr>
                <w:rFonts w:asciiTheme="majorBidi" w:hAnsiTheme="majorBidi" w:cstheme="majorBidi"/>
                <w:sz w:val="24"/>
                <w:szCs w:val="24"/>
              </w:rPr>
              <w:t>Og ved de 12 apostles mund. Og den kontemplative evangelist Markus, den hellige apostel og martyr - samt patriarken Sct. Severus, og vor mester Dioscorus, og Sct. Athanasius den apostolske, og Sct. Peter hieromartyr4 og ypperstepræst, og Sct. Johannes Krysosto­ mos, Sct. Kyril, Sct. Basilius og Sct. Gregorius.</w:t>
            </w:r>
          </w:p>
          <w:p w14:paraId="33FE9153" w14:textId="03FECECA" w:rsidR="00285D3A" w:rsidRPr="004332C7" w:rsidRDefault="00285D3A" w:rsidP="00C767E9">
            <w:pPr>
              <w:jc w:val="both"/>
              <w:rPr>
                <w:rFonts w:asciiTheme="majorBidi" w:hAnsiTheme="majorBidi" w:cstheme="majorBidi"/>
                <w:sz w:val="24"/>
                <w:szCs w:val="24"/>
              </w:rPr>
            </w:pPr>
          </w:p>
        </w:tc>
        <w:tc>
          <w:tcPr>
            <w:tcW w:w="3969" w:type="dxa"/>
          </w:tcPr>
          <w:p w14:paraId="4819E7A2" w14:textId="74EB2CBD"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from the mouths of the twelve apostles; and from the mouth of the Beholder of God the Evangelist Saint Mark, the apostle and martyr; the patriarch Saint Severus; our teacher </w:t>
            </w:r>
            <w:proofErr w:type="spellStart"/>
            <w:r w:rsidRPr="004332C7">
              <w:rPr>
                <w:rFonts w:asciiTheme="majorBidi" w:hAnsiTheme="majorBidi" w:cstheme="majorBidi"/>
                <w:sz w:val="24"/>
                <w:szCs w:val="24"/>
                <w:lang w:val="en-US"/>
              </w:rPr>
              <w:t>Dioscorus</w:t>
            </w:r>
            <w:proofErr w:type="spellEnd"/>
            <w:r w:rsidRPr="004332C7">
              <w:rPr>
                <w:rFonts w:asciiTheme="majorBidi" w:hAnsiTheme="majorBidi" w:cstheme="majorBidi"/>
                <w:sz w:val="24"/>
                <w:szCs w:val="24"/>
                <w:lang w:val="en-US"/>
              </w:rPr>
              <w:t>, Saint Athanasius the Apostolic; Saint Peter the holy martyr and the high priest; Saint John Chrysostom; Saint Cyril; Saint Basil; and Saint Gregory.</w:t>
            </w:r>
          </w:p>
        </w:tc>
        <w:tc>
          <w:tcPr>
            <w:tcW w:w="2552" w:type="dxa"/>
          </w:tcPr>
          <w:p w14:paraId="32F2D6C3" w14:textId="5D82333D" w:rsidR="00467E9C" w:rsidRPr="006D1E9F" w:rsidRDefault="00467E9C" w:rsidP="00F35B84">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ومن أفواه الاثني عشر رسولا</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ومن فم ناظر الإله الإنجيلى</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مرقس الرسول الطاهر والشهيد</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والبطريرك القديس ساويرس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ومعلمنا ديوسقورس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والقديس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أثناسيوس الرسولي والقديس</w:t>
            </w:r>
          </w:p>
          <w:p w14:paraId="24D7FA76" w14:textId="77F7D673" w:rsidR="00285D3A" w:rsidRPr="006D1E9F" w:rsidRDefault="00467E9C" w:rsidP="00F35B84">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بطرس خاتم الشهداء رئيس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الكهنة والقديس يوحنا ذهبي الفم</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والقديس كيرلس والقديس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باسيليوس والقديس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اغريغوريوس</w:t>
            </w:r>
            <w:r w:rsidRPr="006D1E9F">
              <w:rPr>
                <w:rFonts w:asciiTheme="majorBidi" w:hAnsiTheme="majorBidi" w:cstheme="majorBidi"/>
                <w:b/>
                <w:bCs/>
                <w:sz w:val="24"/>
                <w:szCs w:val="24"/>
                <w:lang w:val="en-US"/>
              </w:rPr>
              <w:t>.</w:t>
            </w:r>
          </w:p>
        </w:tc>
      </w:tr>
      <w:tr w:rsidR="00285D3A" w:rsidRPr="0019613F" w14:paraId="7962A762" w14:textId="77777777" w:rsidTr="00624D26">
        <w:tc>
          <w:tcPr>
            <w:tcW w:w="3969" w:type="dxa"/>
          </w:tcPr>
          <w:p w14:paraId="614FCB1C" w14:textId="77777777" w:rsidR="00C77858" w:rsidRPr="004332C7" w:rsidRDefault="00C77858" w:rsidP="00C767E9">
            <w:pPr>
              <w:jc w:val="both"/>
              <w:rPr>
                <w:rFonts w:asciiTheme="majorBidi" w:hAnsiTheme="majorBidi" w:cstheme="majorBidi"/>
                <w:sz w:val="24"/>
                <w:szCs w:val="24"/>
              </w:rPr>
            </w:pPr>
            <w:r w:rsidRPr="004332C7">
              <w:rPr>
                <w:rFonts w:asciiTheme="majorBidi" w:hAnsiTheme="majorBidi" w:cstheme="majorBidi"/>
                <w:sz w:val="24"/>
                <w:szCs w:val="24"/>
              </w:rPr>
              <w:t>Og ved de 318, som samledes i Nikæa, og de 150 i Kon­ stantinopel, og de 200 i Efesus.</w:t>
            </w:r>
          </w:p>
          <w:p w14:paraId="5EE344FE" w14:textId="4CCCA3DB" w:rsidR="00285D3A" w:rsidRPr="004332C7" w:rsidRDefault="00285D3A" w:rsidP="00C767E9">
            <w:pPr>
              <w:jc w:val="both"/>
              <w:rPr>
                <w:rFonts w:asciiTheme="majorBidi" w:hAnsiTheme="majorBidi" w:cstheme="majorBidi"/>
                <w:sz w:val="24"/>
                <w:szCs w:val="24"/>
              </w:rPr>
            </w:pPr>
          </w:p>
        </w:tc>
        <w:tc>
          <w:tcPr>
            <w:tcW w:w="3969" w:type="dxa"/>
          </w:tcPr>
          <w:p w14:paraId="4FDAAF6C" w14:textId="7B71B719"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from the mouths of the three hundred and eighteen assembled at </w:t>
            </w:r>
            <w:proofErr w:type="spellStart"/>
            <w:r w:rsidRPr="004332C7">
              <w:rPr>
                <w:rFonts w:asciiTheme="majorBidi" w:hAnsiTheme="majorBidi" w:cstheme="majorBidi"/>
                <w:sz w:val="24"/>
                <w:szCs w:val="24"/>
                <w:lang w:val="en-US"/>
              </w:rPr>
              <w:t>Nicea</w:t>
            </w:r>
            <w:proofErr w:type="spellEnd"/>
            <w:r w:rsidRPr="004332C7">
              <w:rPr>
                <w:rFonts w:asciiTheme="majorBidi" w:hAnsiTheme="majorBidi" w:cstheme="majorBidi"/>
                <w:sz w:val="24"/>
                <w:szCs w:val="24"/>
                <w:lang w:val="en-US"/>
              </w:rPr>
              <w:t>; the one hundred and fifty at Constantinople, and the two hundred at Ephesus.</w:t>
            </w:r>
          </w:p>
        </w:tc>
        <w:tc>
          <w:tcPr>
            <w:tcW w:w="2552" w:type="dxa"/>
          </w:tcPr>
          <w:p w14:paraId="13889256" w14:textId="513B1B37" w:rsidR="00285D3A" w:rsidRPr="006D1E9F" w:rsidRDefault="00467E9C" w:rsidP="00F35B84">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ومن أفواه الثلاثمائة والثمانية</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عشر المجتمعين بنيقية والمئة</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والخمسين بالقسطنطينية</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والمائتين بأفسس</w:t>
            </w:r>
            <w:r w:rsidRPr="0019613F">
              <w:rPr>
                <w:rFonts w:asciiTheme="majorBidi" w:hAnsiTheme="majorBidi" w:cstheme="majorBidi"/>
                <w:b/>
                <w:bCs/>
                <w:sz w:val="24"/>
                <w:szCs w:val="24"/>
                <w:lang w:val="en-US"/>
              </w:rPr>
              <w:t>.</w:t>
            </w:r>
          </w:p>
        </w:tc>
      </w:tr>
      <w:tr w:rsidR="00285D3A" w:rsidRPr="0019613F" w14:paraId="57B4D6A6" w14:textId="77777777" w:rsidTr="00624D26">
        <w:tc>
          <w:tcPr>
            <w:tcW w:w="3969" w:type="dxa"/>
          </w:tcPr>
          <w:p w14:paraId="58BC5901" w14:textId="0848D559" w:rsidR="00285D3A" w:rsidRPr="004332C7" w:rsidRDefault="00C77858" w:rsidP="00C767E9">
            <w:pPr>
              <w:jc w:val="both"/>
              <w:rPr>
                <w:rFonts w:asciiTheme="majorBidi" w:hAnsiTheme="majorBidi" w:cstheme="majorBidi"/>
                <w:sz w:val="24"/>
                <w:szCs w:val="24"/>
              </w:rPr>
            </w:pPr>
            <w:r w:rsidRPr="004332C7">
              <w:rPr>
                <w:rFonts w:asciiTheme="majorBidi" w:hAnsiTheme="majorBidi" w:cstheme="majorBidi"/>
                <w:sz w:val="24"/>
                <w:szCs w:val="24"/>
              </w:rPr>
              <w:t>Og ved vor ærværdige fader, ypperstepræsten Abba NN. Og ved min ringhed. -</w:t>
            </w:r>
          </w:p>
        </w:tc>
        <w:tc>
          <w:tcPr>
            <w:tcW w:w="3969" w:type="dxa"/>
          </w:tcPr>
          <w:p w14:paraId="4CAF65B0" w14:textId="3EBB3B5D"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from the mouth of our Honored father the high priest Pope Abba …, and from the mouth of his partner in the liturgy, our honored father the bishop (metropolitan), Abba (…) and from the mouth of my abject self.</w:t>
            </w:r>
          </w:p>
        </w:tc>
        <w:tc>
          <w:tcPr>
            <w:tcW w:w="2552" w:type="dxa"/>
          </w:tcPr>
          <w:p w14:paraId="7FDCE11B" w14:textId="59EE883F" w:rsidR="00285D3A" w:rsidRPr="006D1E9F" w:rsidRDefault="00467E9C" w:rsidP="00F35B84">
            <w:pPr>
              <w:autoSpaceDE w:val="0"/>
              <w:autoSpaceDN w:val="0"/>
              <w:bidi/>
              <w:adjustRightInd w:val="0"/>
              <w:jc w:val="both"/>
              <w:rPr>
                <w:rFonts w:asciiTheme="majorBidi" w:hAnsiTheme="majorBidi" w:cstheme="majorBidi"/>
                <w:b/>
                <w:bCs/>
                <w:sz w:val="24"/>
                <w:szCs w:val="24"/>
                <w:lang w:val="en-US"/>
              </w:rPr>
            </w:pPr>
            <w:r w:rsidRPr="006D1E9F">
              <w:rPr>
                <w:rFonts w:asciiTheme="majorBidi" w:hAnsiTheme="majorBidi" w:cstheme="majorBidi"/>
                <w:b/>
                <w:bCs/>
                <w:sz w:val="24"/>
                <w:szCs w:val="24"/>
                <w:rtl/>
              </w:rPr>
              <w:t>ومن فم أبينا المكرم رئيس</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 xml:space="preserve">الكهنة البابا أنبا </w:t>
            </w:r>
            <w:r w:rsidR="008F1728"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w:t>
            </w:r>
            <w:r w:rsidR="008F1728"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وشريكه</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في الخدمة الرسولية أبينا</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 xml:space="preserve">الأسقف </w:t>
            </w:r>
            <w:r w:rsidR="008F1728"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المطران</w:t>
            </w:r>
            <w:r w:rsidR="008F1728" w:rsidRPr="006D1E9F">
              <w:rPr>
                <w:rFonts w:asciiTheme="majorBidi" w:hAnsiTheme="majorBidi" w:cstheme="majorBidi"/>
                <w:b/>
                <w:bCs/>
                <w:sz w:val="24"/>
                <w:szCs w:val="24"/>
                <w:lang w:val="en-US"/>
              </w:rPr>
              <w:t>(</w:t>
            </w:r>
            <w:r w:rsidRPr="006D1E9F">
              <w:rPr>
                <w:rFonts w:asciiTheme="majorBidi" w:hAnsiTheme="majorBidi" w:cstheme="majorBidi"/>
                <w:b/>
                <w:bCs/>
                <w:sz w:val="24"/>
                <w:szCs w:val="24"/>
                <w:rtl/>
              </w:rPr>
              <w:t xml:space="preserve"> أنبا</w:t>
            </w:r>
            <w:r w:rsidRPr="006D1E9F">
              <w:rPr>
                <w:rFonts w:asciiTheme="majorBidi" w:hAnsiTheme="majorBidi" w:cstheme="majorBidi"/>
                <w:b/>
                <w:bCs/>
                <w:sz w:val="24"/>
                <w:szCs w:val="24"/>
                <w:lang w:val="en-US"/>
              </w:rPr>
              <w:t xml:space="preserve"> </w:t>
            </w:r>
            <w:r w:rsidR="008F1728" w:rsidRPr="006D1E9F">
              <w:rPr>
                <w:rFonts w:asciiTheme="majorBidi" w:hAnsiTheme="majorBidi" w:cstheme="majorBidi"/>
                <w:b/>
                <w:bCs/>
                <w:sz w:val="24"/>
                <w:szCs w:val="24"/>
                <w:lang w:val="en-US"/>
              </w:rPr>
              <w:t>(</w:t>
            </w:r>
            <w:r w:rsidRPr="006D1E9F">
              <w:rPr>
                <w:rFonts w:asciiTheme="majorBidi" w:hAnsiTheme="majorBidi" w:cstheme="majorBidi"/>
                <w:b/>
                <w:bCs/>
                <w:sz w:val="24"/>
                <w:szCs w:val="24"/>
                <w:lang w:val="en-US"/>
              </w:rPr>
              <w:t>...</w:t>
            </w:r>
            <w:r w:rsidR="008F1728" w:rsidRPr="006D1E9F">
              <w:rPr>
                <w:rFonts w:asciiTheme="majorBidi" w:hAnsiTheme="majorBidi" w:cstheme="majorBidi"/>
                <w:b/>
                <w:bCs/>
                <w:sz w:val="24"/>
                <w:szCs w:val="24"/>
                <w:lang w:val="en-US"/>
              </w:rPr>
              <w:t>)</w:t>
            </w:r>
            <w:r w:rsidR="00F35B84" w:rsidRPr="006D1E9F">
              <w:rPr>
                <w:rFonts w:asciiTheme="majorBidi" w:hAnsiTheme="majorBidi" w:cstheme="majorBidi" w:hint="cs"/>
                <w:b/>
                <w:bCs/>
                <w:sz w:val="24"/>
                <w:szCs w:val="24"/>
                <w:rtl/>
                <w:lang w:val="en-US"/>
              </w:rPr>
              <w:t xml:space="preserve"> </w:t>
            </w:r>
            <w:r w:rsidRPr="006D1E9F">
              <w:rPr>
                <w:rFonts w:asciiTheme="majorBidi" w:hAnsiTheme="majorBidi" w:cstheme="majorBidi"/>
                <w:b/>
                <w:bCs/>
                <w:sz w:val="24"/>
                <w:szCs w:val="24"/>
                <w:rtl/>
              </w:rPr>
              <w:t>ومن فم حقارتي</w:t>
            </w:r>
            <w:r w:rsidRPr="0019613F">
              <w:rPr>
                <w:rFonts w:asciiTheme="majorBidi" w:hAnsiTheme="majorBidi" w:cstheme="majorBidi"/>
                <w:b/>
                <w:bCs/>
                <w:sz w:val="24"/>
                <w:szCs w:val="24"/>
                <w:lang w:val="en-US"/>
              </w:rPr>
              <w:t>.</w:t>
            </w:r>
          </w:p>
        </w:tc>
      </w:tr>
      <w:tr w:rsidR="00285D3A" w:rsidRPr="0019613F" w14:paraId="1B520C82" w14:textId="77777777" w:rsidTr="00624D26">
        <w:tc>
          <w:tcPr>
            <w:tcW w:w="3969" w:type="dxa"/>
          </w:tcPr>
          <w:p w14:paraId="4F9B724C" w14:textId="708841FB" w:rsidR="00285D3A" w:rsidRPr="004332C7" w:rsidRDefault="00C77858" w:rsidP="00C767E9">
            <w:pPr>
              <w:jc w:val="both"/>
              <w:rPr>
                <w:rFonts w:asciiTheme="majorBidi" w:hAnsiTheme="majorBidi" w:cstheme="majorBidi"/>
                <w:sz w:val="24"/>
                <w:szCs w:val="24"/>
              </w:rPr>
            </w:pPr>
            <w:r w:rsidRPr="004332C7">
              <w:rPr>
                <w:rFonts w:asciiTheme="majorBidi" w:hAnsiTheme="majorBidi" w:cstheme="majorBidi"/>
                <w:sz w:val="24"/>
                <w:szCs w:val="24"/>
              </w:rPr>
              <w:t>Thi velsignet og fuld af herlighed er dit hellige navn: Fader, Søn og Helligånd, - nu og altid og i alle evigheders evighed. Amen</w:t>
            </w:r>
            <w:r w:rsidR="00C25AFD" w:rsidRPr="004332C7">
              <w:rPr>
                <w:rFonts w:asciiTheme="majorBidi" w:hAnsiTheme="majorBidi" w:cstheme="majorBidi"/>
                <w:sz w:val="24"/>
                <w:szCs w:val="24"/>
              </w:rPr>
              <w:t>.</w:t>
            </w:r>
          </w:p>
        </w:tc>
        <w:tc>
          <w:tcPr>
            <w:tcW w:w="3969" w:type="dxa"/>
          </w:tcPr>
          <w:p w14:paraId="197CBF34" w14:textId="3796FC75" w:rsidR="00285D3A" w:rsidRPr="004332C7" w:rsidRDefault="00467E9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blessed and full of glory is Your holy Name, O Father and Son and Holy Spirit, 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61BFEF73" w14:textId="4D53B88A" w:rsidR="00285D3A" w:rsidRPr="006D1E9F" w:rsidRDefault="00467E9C" w:rsidP="00F35B84">
            <w:pPr>
              <w:autoSpaceDE w:val="0"/>
              <w:autoSpaceDN w:val="0"/>
              <w:bidi/>
              <w:adjustRightInd w:val="0"/>
              <w:jc w:val="both"/>
              <w:rPr>
                <w:rFonts w:asciiTheme="majorBidi" w:hAnsiTheme="majorBidi" w:cstheme="majorBidi"/>
                <w:b/>
                <w:bCs/>
                <w:sz w:val="24"/>
                <w:szCs w:val="24"/>
                <w:rtl/>
                <w:lang w:val="en-US"/>
              </w:rPr>
            </w:pPr>
            <w:r w:rsidRPr="006D1E9F">
              <w:rPr>
                <w:rFonts w:asciiTheme="majorBidi" w:hAnsiTheme="majorBidi" w:cstheme="majorBidi"/>
                <w:b/>
                <w:bCs/>
                <w:sz w:val="24"/>
                <w:szCs w:val="24"/>
                <w:rtl/>
              </w:rPr>
              <w:t>لأنه مبارك ومملوء مجد اً اسمك</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القدوس أيها الآب والابن والروح</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القدس. الآن وكل أوان إلي دهر</w:t>
            </w:r>
            <w:r w:rsidR="00F35B84" w:rsidRPr="006D1E9F">
              <w:rPr>
                <w:rFonts w:asciiTheme="majorBidi" w:hAnsiTheme="majorBidi" w:cstheme="majorBidi" w:hint="cs"/>
                <w:b/>
                <w:bCs/>
                <w:sz w:val="24"/>
                <w:szCs w:val="24"/>
                <w:rtl/>
              </w:rPr>
              <w:t xml:space="preserve"> </w:t>
            </w:r>
            <w:r w:rsidRPr="006D1E9F">
              <w:rPr>
                <w:rFonts w:asciiTheme="majorBidi" w:hAnsiTheme="majorBidi" w:cstheme="majorBidi"/>
                <w:b/>
                <w:bCs/>
                <w:sz w:val="24"/>
                <w:szCs w:val="24"/>
                <w:rtl/>
              </w:rPr>
              <w:t>الدهور كلها. آمين</w:t>
            </w:r>
            <w:r w:rsidRPr="0019613F">
              <w:rPr>
                <w:rFonts w:asciiTheme="majorBidi" w:hAnsiTheme="majorBidi" w:cstheme="majorBidi"/>
                <w:b/>
                <w:bCs/>
                <w:sz w:val="24"/>
                <w:szCs w:val="24"/>
                <w:lang w:val="en-US"/>
              </w:rPr>
              <w:t>.</w:t>
            </w:r>
          </w:p>
        </w:tc>
      </w:tr>
    </w:tbl>
    <w:p w14:paraId="1B790075" w14:textId="0C13426D" w:rsidR="007B63FA" w:rsidRPr="0019613F" w:rsidRDefault="007B63FA" w:rsidP="00C767E9">
      <w:pPr>
        <w:jc w:val="both"/>
        <w:rPr>
          <w:lang w:val="en-US"/>
        </w:rPr>
      </w:pPr>
      <w:r w:rsidRPr="0019613F">
        <w:rPr>
          <w:lang w:val="en-US"/>
        </w:rPr>
        <w:br w:type="page"/>
      </w:r>
    </w:p>
    <w:p w14:paraId="59E812BB" w14:textId="791EDDD8" w:rsidR="007B63FA" w:rsidRPr="00283440" w:rsidRDefault="007B63FA" w:rsidP="00356BA6">
      <w:pPr>
        <w:pStyle w:val="Heading1"/>
        <w:jc w:val="center"/>
        <w:rPr>
          <w:b/>
          <w:bCs/>
        </w:rPr>
      </w:pPr>
      <w:bookmarkStart w:id="3" w:name="_Toc97819941"/>
      <w:r w:rsidRPr="00283440">
        <w:rPr>
          <w:b/>
          <w:bCs/>
        </w:rPr>
        <w:t>The Liturgy of the Word</w:t>
      </w:r>
      <w:bookmarkEnd w:id="3"/>
    </w:p>
    <w:p w14:paraId="3ECFEB5F" w14:textId="77777777" w:rsidR="007B63FA" w:rsidRPr="004332C7" w:rsidRDefault="007B63FA" w:rsidP="00C767E9">
      <w:pPr>
        <w:jc w:val="both"/>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285D3A" w:rsidRPr="004332C7" w14:paraId="24719CD0" w14:textId="77777777" w:rsidTr="008E3555">
        <w:tc>
          <w:tcPr>
            <w:tcW w:w="3969" w:type="dxa"/>
            <w:shd w:val="clear" w:color="auto" w:fill="EAF1DD" w:themeFill="accent3" w:themeFillTint="33"/>
            <w:vAlign w:val="center"/>
          </w:tcPr>
          <w:p w14:paraId="545DEB95" w14:textId="64C60349" w:rsidR="00285D3A" w:rsidRPr="00CE7B2E" w:rsidRDefault="00C77858" w:rsidP="00CE7B2E">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KATEKUMEN- DELEN</w:t>
            </w:r>
          </w:p>
        </w:tc>
        <w:tc>
          <w:tcPr>
            <w:tcW w:w="3969" w:type="dxa"/>
            <w:shd w:val="clear" w:color="auto" w:fill="EAF1DD" w:themeFill="accent3" w:themeFillTint="33"/>
            <w:vAlign w:val="center"/>
          </w:tcPr>
          <w:p w14:paraId="3223A8EB" w14:textId="43CB595B" w:rsidR="00285D3A" w:rsidRPr="00CE7B2E" w:rsidRDefault="00C77858"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lang w:val="en-US"/>
              </w:rPr>
              <w:t>The Liturgy of the Word</w:t>
            </w:r>
          </w:p>
        </w:tc>
        <w:tc>
          <w:tcPr>
            <w:tcW w:w="2552" w:type="dxa"/>
            <w:shd w:val="clear" w:color="auto" w:fill="EAF1DD" w:themeFill="accent3" w:themeFillTint="33"/>
            <w:vAlign w:val="center"/>
          </w:tcPr>
          <w:p w14:paraId="1D140788" w14:textId="4591407C" w:rsidR="00285D3A" w:rsidRPr="00CE7B2E" w:rsidRDefault="00C77858"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قداس الكلمة</w:t>
            </w:r>
          </w:p>
        </w:tc>
      </w:tr>
      <w:tr w:rsidR="00285D3A" w:rsidRPr="004332C7" w14:paraId="25E94614" w14:textId="77777777" w:rsidTr="008E3555">
        <w:tc>
          <w:tcPr>
            <w:tcW w:w="3969" w:type="dxa"/>
            <w:vAlign w:val="center"/>
          </w:tcPr>
          <w:p w14:paraId="35999814" w14:textId="77777777" w:rsidR="00285D3A" w:rsidRPr="00CE7B2E" w:rsidRDefault="00285D3A" w:rsidP="00CE7B2E">
            <w:pPr>
              <w:jc w:val="center"/>
              <w:rPr>
                <w:rFonts w:asciiTheme="majorBidi" w:hAnsiTheme="majorBidi" w:cstheme="majorBidi"/>
                <w:b/>
                <w:bCs/>
                <w:sz w:val="24"/>
                <w:szCs w:val="24"/>
                <w:lang w:val="en-US"/>
              </w:rPr>
            </w:pPr>
          </w:p>
        </w:tc>
        <w:tc>
          <w:tcPr>
            <w:tcW w:w="3969" w:type="dxa"/>
            <w:vAlign w:val="center"/>
          </w:tcPr>
          <w:p w14:paraId="606BF9CD" w14:textId="77777777" w:rsidR="00285D3A" w:rsidRPr="00CE7B2E" w:rsidRDefault="00285D3A" w:rsidP="00CE7B2E">
            <w:pPr>
              <w:jc w:val="center"/>
              <w:rPr>
                <w:rFonts w:asciiTheme="majorBidi" w:hAnsiTheme="majorBidi" w:cstheme="majorBidi"/>
                <w:b/>
                <w:bCs/>
                <w:sz w:val="24"/>
                <w:szCs w:val="24"/>
                <w:lang w:val="en-US"/>
              </w:rPr>
            </w:pPr>
          </w:p>
        </w:tc>
        <w:tc>
          <w:tcPr>
            <w:tcW w:w="2552" w:type="dxa"/>
            <w:vAlign w:val="center"/>
          </w:tcPr>
          <w:p w14:paraId="295B12B4" w14:textId="77777777" w:rsidR="00285D3A" w:rsidRPr="00CE7B2E" w:rsidRDefault="00285D3A" w:rsidP="00CE7B2E">
            <w:pPr>
              <w:bidi/>
              <w:jc w:val="center"/>
              <w:rPr>
                <w:rFonts w:asciiTheme="majorBidi" w:hAnsiTheme="majorBidi" w:cstheme="majorBidi"/>
                <w:b/>
                <w:bCs/>
                <w:sz w:val="24"/>
                <w:szCs w:val="24"/>
                <w:lang w:val="en-US"/>
              </w:rPr>
            </w:pPr>
          </w:p>
        </w:tc>
      </w:tr>
      <w:tr w:rsidR="00285D3A" w:rsidRPr="004332C7" w14:paraId="45183F76" w14:textId="77777777" w:rsidTr="008E3555">
        <w:tc>
          <w:tcPr>
            <w:tcW w:w="3969" w:type="dxa"/>
            <w:shd w:val="clear" w:color="auto" w:fill="EAF1DD" w:themeFill="accent3" w:themeFillTint="33"/>
            <w:vAlign w:val="center"/>
          </w:tcPr>
          <w:p w14:paraId="01323A12" w14:textId="2A700260" w:rsidR="00285D3A" w:rsidRPr="00CE7B2E" w:rsidRDefault="00C77858" w:rsidP="00CE7B2E">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Paulus-røgelsens forbøn til Faderen</w:t>
            </w:r>
          </w:p>
        </w:tc>
        <w:tc>
          <w:tcPr>
            <w:tcW w:w="3969" w:type="dxa"/>
            <w:shd w:val="clear" w:color="auto" w:fill="EAF1DD" w:themeFill="accent3" w:themeFillTint="33"/>
            <w:vAlign w:val="center"/>
          </w:tcPr>
          <w:p w14:paraId="7EEA7EFB" w14:textId="5ADF28B0" w:rsidR="00285D3A" w:rsidRPr="00CE7B2E" w:rsidRDefault="00C77858"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lang w:val="en-US"/>
              </w:rPr>
              <w:t>The prayer of incense for the Pauline Epistle</w:t>
            </w:r>
          </w:p>
        </w:tc>
        <w:tc>
          <w:tcPr>
            <w:tcW w:w="2552" w:type="dxa"/>
            <w:shd w:val="clear" w:color="auto" w:fill="EAF1DD" w:themeFill="accent3" w:themeFillTint="33"/>
            <w:vAlign w:val="center"/>
          </w:tcPr>
          <w:p w14:paraId="0516571A" w14:textId="3403D8D7" w:rsidR="00285D3A" w:rsidRPr="00CE7B2E" w:rsidRDefault="00C77858"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أوشية بخور البولس</w:t>
            </w:r>
          </w:p>
        </w:tc>
      </w:tr>
      <w:tr w:rsidR="00285D3A" w:rsidRPr="0019613F" w14:paraId="563C3532" w14:textId="77777777" w:rsidTr="008E3555">
        <w:tc>
          <w:tcPr>
            <w:tcW w:w="3969" w:type="dxa"/>
          </w:tcPr>
          <w:p w14:paraId="150F67E0" w14:textId="3E7FBB1D" w:rsidR="00C77858" w:rsidRPr="00C06844" w:rsidRDefault="00C77858" w:rsidP="00BB2126">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Så rejser alle sig op, </w:t>
            </w:r>
            <w:r w:rsidR="00D23E0C" w:rsidRPr="00C06844">
              <w:rPr>
                <w:rFonts w:asciiTheme="majorBidi" w:hAnsiTheme="majorBidi" w:cstheme="majorBidi"/>
                <w:color w:val="1F497D" w:themeColor="text2"/>
                <w:sz w:val="24"/>
                <w:szCs w:val="24"/>
              </w:rPr>
              <w:t xml:space="preserve">og præsten hilser på sine præstebrødre. Derefter træder han op til </w:t>
            </w:r>
            <w:r w:rsidRPr="00C06844">
              <w:rPr>
                <w:rFonts w:asciiTheme="majorBidi" w:hAnsiTheme="majorBidi" w:cstheme="majorBidi"/>
                <w:color w:val="1F497D" w:themeColor="text2"/>
                <w:sz w:val="24"/>
                <w:szCs w:val="24"/>
              </w:rPr>
              <w:t>haikal</w:t>
            </w:r>
            <w:r w:rsidR="00D23E0C" w:rsidRPr="00C06844">
              <w:rPr>
                <w:rFonts w:asciiTheme="majorBidi" w:hAnsiTheme="majorBidi" w:cstheme="majorBidi"/>
                <w:color w:val="1F497D" w:themeColor="text2"/>
                <w:sz w:val="24"/>
                <w:szCs w:val="24"/>
              </w:rPr>
              <w:t xml:space="preserve"> og stiller sig foran alteret. Diakonen præsenterer røgelsesæsken, som præsten korstegner tre gange. Herefter kommer han fem skefulde i shuriaen, mens han siger ”bed”. Herefter siger han ”fred være med jer”, efterfulgt af</w:t>
            </w:r>
            <w:r w:rsidR="00BB2126"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Paulus-røgelsens forbøn til Faderen:</w:t>
            </w:r>
          </w:p>
          <w:p w14:paraId="1CAF736B" w14:textId="77777777" w:rsidR="00D23E0C" w:rsidRPr="00C06844" w:rsidRDefault="00D23E0C" w:rsidP="00C767E9">
            <w:pPr>
              <w:jc w:val="both"/>
              <w:rPr>
                <w:rFonts w:asciiTheme="majorBidi" w:hAnsiTheme="majorBidi" w:cstheme="majorBidi"/>
                <w:color w:val="1F497D" w:themeColor="text2"/>
                <w:sz w:val="24"/>
                <w:szCs w:val="24"/>
              </w:rPr>
            </w:pPr>
          </w:p>
          <w:p w14:paraId="4E47627D" w14:textId="48523AE7" w:rsidR="00D23E0C" w:rsidRPr="004332C7" w:rsidRDefault="00D23E0C" w:rsidP="00C767E9">
            <w:pPr>
              <w:jc w:val="both"/>
              <w:rPr>
                <w:rFonts w:asciiTheme="majorBidi" w:hAnsiTheme="majorBidi" w:cstheme="majorBidi"/>
                <w:color w:val="4F81BD" w:themeColor="accent1"/>
                <w:sz w:val="24"/>
                <w:szCs w:val="24"/>
              </w:rPr>
            </w:pPr>
          </w:p>
        </w:tc>
        <w:tc>
          <w:tcPr>
            <w:tcW w:w="3969" w:type="dxa"/>
          </w:tcPr>
          <w:p w14:paraId="239A4056" w14:textId="13A002E3" w:rsidR="00285D3A" w:rsidRPr="004332C7" w:rsidRDefault="00C77858"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At the conclusion of this prayer, all rise, the priests kiss each other, and the serving priest makes a prostration before the door of the sanctuary towards the East, before going up to the altar and kissing it. Then the deacon gives the censor to the priest, who faces eastwards and offers the incense of the prayer of the Pauline Epistle. He makes the sign of the cross on the incense box three times, putting five </w:t>
            </w:r>
            <w:proofErr w:type="spellStart"/>
            <w:r w:rsidRPr="00C06844">
              <w:rPr>
                <w:rFonts w:asciiTheme="majorBidi" w:hAnsiTheme="majorBidi" w:cstheme="majorBidi"/>
                <w:color w:val="1F497D" w:themeColor="text2"/>
                <w:sz w:val="24"/>
                <w:szCs w:val="24"/>
                <w:lang w:val="en-US"/>
              </w:rPr>
              <w:t>spoonfuls</w:t>
            </w:r>
            <w:proofErr w:type="spellEnd"/>
            <w:r w:rsidRPr="00C06844">
              <w:rPr>
                <w:rFonts w:asciiTheme="majorBidi" w:hAnsiTheme="majorBidi" w:cstheme="majorBidi"/>
                <w:color w:val="1F497D" w:themeColor="text2"/>
                <w:sz w:val="24"/>
                <w:szCs w:val="24"/>
                <w:lang w:val="en-US"/>
              </w:rPr>
              <w:t xml:space="preserve"> of incense into the censer, and then he says “</w:t>
            </w:r>
            <w:proofErr w:type="spellStart"/>
            <w:r w:rsidRPr="00C06844">
              <w:rPr>
                <w:rFonts w:asciiTheme="majorBidi" w:hAnsiTheme="majorBidi" w:cstheme="majorBidi"/>
                <w:color w:val="1F497D" w:themeColor="text2"/>
                <w:sz w:val="24"/>
                <w:szCs w:val="24"/>
                <w:lang w:val="en-US"/>
              </w:rPr>
              <w:t>Slyl</w:t>
            </w:r>
            <w:proofErr w:type="spellEnd"/>
            <w:r w:rsidRPr="00C06844">
              <w:rPr>
                <w:rFonts w:asciiTheme="majorBidi" w:hAnsiTheme="majorBidi" w:cstheme="majorBidi"/>
                <w:color w:val="1F497D" w:themeColor="text2"/>
                <w:sz w:val="24"/>
                <w:szCs w:val="24"/>
                <w:lang w:val="en-US"/>
              </w:rPr>
              <w:t xml:space="preserve"> … Let us Pray” and “</w:t>
            </w:r>
            <w:proofErr w:type="spellStart"/>
            <w:r w:rsidRPr="00C06844">
              <w:rPr>
                <w:rFonts w:asciiTheme="majorBidi" w:hAnsiTheme="majorBidi" w:cstheme="majorBidi"/>
                <w:color w:val="1F497D" w:themeColor="text2"/>
                <w:sz w:val="24"/>
                <w:szCs w:val="24"/>
                <w:lang w:val="en-US"/>
              </w:rPr>
              <w:t>Iryny</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paci</w:t>
            </w:r>
            <w:proofErr w:type="spellEnd"/>
            <w:r w:rsidRPr="00C06844">
              <w:rPr>
                <w:rFonts w:asciiTheme="majorBidi" w:hAnsiTheme="majorBidi" w:cstheme="majorBidi"/>
                <w:color w:val="1F497D" w:themeColor="text2"/>
                <w:sz w:val="24"/>
                <w:szCs w:val="24"/>
                <w:lang w:val="en-US"/>
              </w:rPr>
              <w:t xml:space="preserve"> … Peace be with all”. Then he says the following Prayer of Incense of the Pauline Epistle to the Father.</w:t>
            </w:r>
          </w:p>
        </w:tc>
        <w:tc>
          <w:tcPr>
            <w:tcW w:w="2552" w:type="dxa"/>
          </w:tcPr>
          <w:p w14:paraId="6FA2DE6F" w14:textId="3CF4DDD8" w:rsidR="00285D3A" w:rsidRPr="00C06844" w:rsidRDefault="00C77858" w:rsidP="00F35B8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ينهض الجميع ويصافح الكاهن أخوته</w:t>
            </w:r>
            <w:r w:rsidR="00F35B8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ويصعد إلى الهيكل ويقف أمام المذبح ويقدم</w:t>
            </w:r>
            <w:r w:rsidR="00F35B8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له الشماس المجمرة فيرشم درج البخور</w:t>
            </w:r>
            <w:r w:rsidR="00F35B8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ثلاثة رشوم ويضع خمس أياد بخور في</w:t>
            </w:r>
            <w:r w:rsidR="00F35B8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المجمرة ويقول "صل</w:t>
            </w:r>
            <w:r w:rsidRPr="00C06844">
              <w:rPr>
                <w:rFonts w:asciiTheme="majorBidi" w:hAnsiTheme="majorBidi" w:cstheme="majorBidi"/>
                <w:b/>
                <w:bCs/>
                <w:color w:val="1F497D" w:themeColor="text2"/>
                <w:sz w:val="24"/>
                <w:szCs w:val="24"/>
                <w:rtl/>
                <w:lang w:val="en-US"/>
              </w:rPr>
              <w:t xml:space="preserve"> " </w:t>
            </w:r>
            <w:r w:rsidRPr="00C06844">
              <w:rPr>
                <w:rFonts w:asciiTheme="majorBidi" w:hAnsiTheme="majorBidi" w:cstheme="majorBidi"/>
                <w:b/>
                <w:bCs/>
                <w:color w:val="1F497D" w:themeColor="text2"/>
                <w:sz w:val="24"/>
                <w:szCs w:val="24"/>
                <w:rtl/>
              </w:rPr>
              <w:t>وأيضا "السلام لجميعكم</w:t>
            </w:r>
            <w:r w:rsidRPr="00C06844">
              <w:rPr>
                <w:rFonts w:asciiTheme="majorBidi" w:hAnsiTheme="majorBidi" w:cstheme="majorBidi"/>
                <w:b/>
                <w:bCs/>
                <w:color w:val="1F497D" w:themeColor="text2"/>
                <w:sz w:val="24"/>
                <w:szCs w:val="24"/>
                <w:rtl/>
                <w:lang w:val="en-US"/>
              </w:rPr>
              <w:t xml:space="preserve"> " </w:t>
            </w:r>
            <w:r w:rsidRPr="00C06844">
              <w:rPr>
                <w:rFonts w:asciiTheme="majorBidi" w:hAnsiTheme="majorBidi" w:cstheme="majorBidi"/>
                <w:b/>
                <w:bCs/>
                <w:color w:val="1F497D" w:themeColor="text2"/>
                <w:sz w:val="24"/>
                <w:szCs w:val="24"/>
                <w:rtl/>
              </w:rPr>
              <w:t>ثم يقول</w:t>
            </w:r>
            <w:r w:rsidR="00F35B8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أوشية بخور البولس للآب وهي هذه</w:t>
            </w:r>
            <w:r w:rsidRPr="00C06844">
              <w:rPr>
                <w:rFonts w:asciiTheme="majorBidi" w:hAnsiTheme="majorBidi" w:cstheme="majorBidi"/>
                <w:b/>
                <w:bCs/>
                <w:color w:val="1F497D" w:themeColor="text2"/>
                <w:sz w:val="24"/>
                <w:szCs w:val="24"/>
                <w:rtl/>
                <w:lang w:val="en-US"/>
              </w:rPr>
              <w:t>:</w:t>
            </w:r>
          </w:p>
        </w:tc>
      </w:tr>
      <w:tr w:rsidR="000C4FA7" w:rsidRPr="0019613F" w14:paraId="22FCA18C" w14:textId="77777777" w:rsidTr="008E3555">
        <w:tc>
          <w:tcPr>
            <w:tcW w:w="3969" w:type="dxa"/>
          </w:tcPr>
          <w:p w14:paraId="555393E7" w14:textId="77777777" w:rsidR="000C4FA7" w:rsidRPr="0019613F" w:rsidRDefault="000C4FA7" w:rsidP="00C767E9">
            <w:pPr>
              <w:jc w:val="both"/>
              <w:rPr>
                <w:rFonts w:asciiTheme="majorBidi" w:hAnsiTheme="majorBidi" w:cstheme="majorBidi"/>
                <w:color w:val="4F81BD" w:themeColor="accent1"/>
                <w:sz w:val="24"/>
                <w:szCs w:val="24"/>
                <w:lang w:val="en-US"/>
              </w:rPr>
            </w:pPr>
          </w:p>
        </w:tc>
        <w:tc>
          <w:tcPr>
            <w:tcW w:w="3969" w:type="dxa"/>
          </w:tcPr>
          <w:p w14:paraId="025DE402" w14:textId="77777777" w:rsidR="000C4FA7" w:rsidRPr="004332C7" w:rsidRDefault="000C4FA7" w:rsidP="00C767E9">
            <w:pPr>
              <w:jc w:val="both"/>
              <w:rPr>
                <w:rFonts w:asciiTheme="majorBidi" w:hAnsiTheme="majorBidi" w:cstheme="majorBidi"/>
                <w:color w:val="4F81BD" w:themeColor="accent1"/>
                <w:sz w:val="24"/>
                <w:szCs w:val="24"/>
                <w:lang w:val="en-US"/>
              </w:rPr>
            </w:pPr>
          </w:p>
        </w:tc>
        <w:tc>
          <w:tcPr>
            <w:tcW w:w="2552" w:type="dxa"/>
          </w:tcPr>
          <w:p w14:paraId="6700C118" w14:textId="77777777" w:rsidR="000C4FA7" w:rsidRPr="00C06844" w:rsidRDefault="000C4FA7" w:rsidP="00F35B84">
            <w:pPr>
              <w:autoSpaceDE w:val="0"/>
              <w:autoSpaceDN w:val="0"/>
              <w:bidi/>
              <w:adjustRightInd w:val="0"/>
              <w:jc w:val="both"/>
              <w:rPr>
                <w:rFonts w:asciiTheme="majorBidi" w:hAnsiTheme="majorBidi" w:cstheme="majorBidi"/>
                <w:b/>
                <w:bCs/>
                <w:color w:val="1F497D" w:themeColor="text2"/>
                <w:sz w:val="24"/>
                <w:szCs w:val="24"/>
                <w:rtl/>
              </w:rPr>
            </w:pPr>
          </w:p>
        </w:tc>
      </w:tr>
      <w:tr w:rsidR="00285D3A" w:rsidRPr="0019613F" w14:paraId="1A4D18EB" w14:textId="77777777" w:rsidTr="008E3555">
        <w:tc>
          <w:tcPr>
            <w:tcW w:w="3969" w:type="dxa"/>
          </w:tcPr>
          <w:p w14:paraId="7742FD57" w14:textId="6415FFD8" w:rsidR="00006AE0"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06AE0" w:rsidRPr="004332C7">
              <w:rPr>
                <w:rFonts w:asciiTheme="majorBidi" w:hAnsiTheme="majorBidi" w:cstheme="majorBidi"/>
                <w:b/>
                <w:bCs/>
                <w:color w:val="C10000"/>
                <w:sz w:val="24"/>
                <w:szCs w:val="24"/>
              </w:rPr>
              <w:t>:</w:t>
            </w:r>
          </w:p>
          <w:p w14:paraId="5ED19627" w14:textId="260A8E93" w:rsidR="00285D3A" w:rsidRPr="004332C7" w:rsidRDefault="00006AE0" w:rsidP="007C4A51">
            <w:pPr>
              <w:jc w:val="both"/>
              <w:rPr>
                <w:rFonts w:asciiTheme="majorBidi" w:hAnsiTheme="majorBidi" w:cstheme="majorBidi"/>
                <w:sz w:val="24"/>
                <w:szCs w:val="24"/>
              </w:rPr>
            </w:pPr>
            <w:r w:rsidRPr="004332C7">
              <w:rPr>
                <w:rFonts w:asciiTheme="majorBidi" w:hAnsiTheme="majorBidi" w:cstheme="majorBidi"/>
                <w:sz w:val="24"/>
                <w:szCs w:val="24"/>
              </w:rPr>
              <w:t>Store, evige Gud - uden begyndelse og uden slutning! Stor i din rådgivning og mægtig i dine gerninger! Du, som er   på ethvert sted og er med hver enkelt! -</w:t>
            </w:r>
          </w:p>
        </w:tc>
        <w:tc>
          <w:tcPr>
            <w:tcW w:w="3969" w:type="dxa"/>
          </w:tcPr>
          <w:p w14:paraId="0AF75991" w14:textId="77777777" w:rsidR="00006AE0" w:rsidRPr="004332C7" w:rsidRDefault="00006AE0"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97A51F4" w14:textId="4E33B690" w:rsidR="00285D3A" w:rsidRPr="004332C7" w:rsidRDefault="00006AE0"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God the great, the eternal, without beginning and without end, great in His counsel and mighty in His works, who is in all places, dwells with everyone.</w:t>
            </w:r>
          </w:p>
        </w:tc>
        <w:tc>
          <w:tcPr>
            <w:tcW w:w="2552" w:type="dxa"/>
          </w:tcPr>
          <w:p w14:paraId="1E99217B" w14:textId="77777777" w:rsidR="00006AE0" w:rsidRPr="007C4A51" w:rsidRDefault="00006AE0"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54A6B3D0" w14:textId="0CC60D9E" w:rsidR="00285D3A" w:rsidRPr="007C4A51" w:rsidRDefault="00006AE0" w:rsidP="00F35B84">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يا الله العظيم الأبدي الذي بلا</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نهاية العظيم في مشورته والقوى</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في أفعاله الذي هو في كل مكان</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وكائن مع كل أحد</w:t>
            </w:r>
            <w:r w:rsidRPr="0019613F">
              <w:rPr>
                <w:rFonts w:asciiTheme="majorBidi" w:hAnsiTheme="majorBidi" w:cstheme="majorBidi"/>
                <w:b/>
                <w:bCs/>
                <w:color w:val="000000"/>
                <w:sz w:val="24"/>
                <w:szCs w:val="24"/>
                <w:lang w:val="en-US"/>
              </w:rPr>
              <w:t>.</w:t>
            </w:r>
            <w:r w:rsidR="00F7493E" w:rsidRPr="0019613F">
              <w:rPr>
                <w:rFonts w:asciiTheme="majorBidi" w:hAnsiTheme="majorBidi" w:cstheme="majorBidi"/>
                <w:b/>
                <w:bCs/>
                <w:color w:val="000000"/>
                <w:sz w:val="24"/>
                <w:szCs w:val="24"/>
                <w:lang w:val="en-US"/>
              </w:rPr>
              <w:t xml:space="preserve"> </w:t>
            </w:r>
          </w:p>
        </w:tc>
      </w:tr>
      <w:tr w:rsidR="00285D3A" w:rsidRPr="0019613F" w14:paraId="54855E69" w14:textId="77777777" w:rsidTr="008E3555">
        <w:tc>
          <w:tcPr>
            <w:tcW w:w="3969" w:type="dxa"/>
          </w:tcPr>
          <w:p w14:paraId="1AC1A77F" w14:textId="0BFC4AC7" w:rsidR="00285D3A" w:rsidRPr="004332C7" w:rsidRDefault="00006AE0" w:rsidP="00C767E9">
            <w:pPr>
              <w:jc w:val="both"/>
              <w:rPr>
                <w:rFonts w:asciiTheme="majorBidi" w:hAnsiTheme="majorBidi" w:cstheme="majorBidi"/>
                <w:sz w:val="24"/>
                <w:szCs w:val="24"/>
              </w:rPr>
            </w:pPr>
            <w:r w:rsidRPr="004332C7">
              <w:rPr>
                <w:rFonts w:asciiTheme="majorBidi" w:hAnsiTheme="majorBidi" w:cstheme="majorBidi"/>
                <w:sz w:val="24"/>
                <w:szCs w:val="24"/>
              </w:rPr>
              <w:t>Vær også med os, vor Herre, i denne stund, og træd ind i vor    midte.</w:t>
            </w:r>
          </w:p>
        </w:tc>
        <w:tc>
          <w:tcPr>
            <w:tcW w:w="3969" w:type="dxa"/>
          </w:tcPr>
          <w:p w14:paraId="1243687D" w14:textId="12EDFC8D" w:rsidR="00285D3A" w:rsidRPr="004332C7"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Be with us also, O our Master, in this hour and stand </w:t>
            </w:r>
            <w:proofErr w:type="gramStart"/>
            <w:r w:rsidRPr="004332C7">
              <w:rPr>
                <w:rFonts w:asciiTheme="majorBidi" w:hAnsiTheme="majorBidi" w:cstheme="majorBidi"/>
                <w:sz w:val="24"/>
                <w:szCs w:val="24"/>
                <w:lang w:val="en-US"/>
              </w:rPr>
              <w:t>in the midst of</w:t>
            </w:r>
            <w:proofErr w:type="gramEnd"/>
            <w:r w:rsidRPr="004332C7">
              <w:rPr>
                <w:rFonts w:asciiTheme="majorBidi" w:hAnsiTheme="majorBidi" w:cstheme="majorBidi"/>
                <w:sz w:val="24"/>
                <w:szCs w:val="24"/>
                <w:lang w:val="en-US"/>
              </w:rPr>
              <w:t xml:space="preserve"> us all.</w:t>
            </w:r>
          </w:p>
        </w:tc>
        <w:tc>
          <w:tcPr>
            <w:tcW w:w="2552" w:type="dxa"/>
          </w:tcPr>
          <w:p w14:paraId="3F0C4379" w14:textId="06492E66" w:rsidR="00285D3A" w:rsidRPr="007C4A51" w:rsidRDefault="00006AE0" w:rsidP="00F35B84">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كن معنا نحن أيضا يا سيدنا في</w:t>
            </w:r>
            <w:r w:rsidR="00F35B84"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هذه الساعة وقف في وسطنا كلنا</w:t>
            </w:r>
            <w:r w:rsidRPr="007C4A51">
              <w:rPr>
                <w:rFonts w:asciiTheme="majorBidi" w:hAnsiTheme="majorBidi" w:cstheme="majorBidi"/>
                <w:b/>
                <w:bCs/>
                <w:sz w:val="24"/>
                <w:szCs w:val="24"/>
                <w:lang w:val="en-US"/>
              </w:rPr>
              <w:t>.</w:t>
            </w:r>
          </w:p>
        </w:tc>
      </w:tr>
      <w:tr w:rsidR="00285D3A" w:rsidRPr="0019613F" w14:paraId="285F6171" w14:textId="77777777" w:rsidTr="008E3555">
        <w:tc>
          <w:tcPr>
            <w:tcW w:w="3969" w:type="dxa"/>
          </w:tcPr>
          <w:p w14:paraId="1B83B9BD" w14:textId="5AA2966C" w:rsidR="00285D3A" w:rsidRPr="004332C7" w:rsidRDefault="00006AE0" w:rsidP="00C767E9">
            <w:pPr>
              <w:jc w:val="both"/>
              <w:rPr>
                <w:rFonts w:asciiTheme="majorBidi" w:hAnsiTheme="majorBidi" w:cstheme="majorBidi"/>
                <w:sz w:val="24"/>
                <w:szCs w:val="24"/>
              </w:rPr>
            </w:pPr>
            <w:r w:rsidRPr="004332C7">
              <w:rPr>
                <w:rFonts w:asciiTheme="majorBidi" w:hAnsiTheme="majorBidi" w:cstheme="majorBidi"/>
                <w:sz w:val="24"/>
                <w:szCs w:val="24"/>
              </w:rPr>
              <w:t>Rens vore hjerter og hellige vore sind. Rens os fra enhver synd, som vi har begået med vilje eller ufrivilligt. Og giv os at frembære åndelige ofre og velsignede gaver for dig</w:t>
            </w:r>
            <w:r w:rsidR="00C25AFD" w:rsidRPr="004332C7">
              <w:rPr>
                <w:rFonts w:asciiTheme="majorBidi" w:hAnsiTheme="majorBidi" w:cstheme="majorBidi"/>
                <w:sz w:val="24"/>
                <w:szCs w:val="24"/>
              </w:rPr>
              <w:t>.</w:t>
            </w:r>
          </w:p>
        </w:tc>
        <w:tc>
          <w:tcPr>
            <w:tcW w:w="3969" w:type="dxa"/>
          </w:tcPr>
          <w:p w14:paraId="2779481A" w14:textId="5DD999EA" w:rsidR="00285D3A" w:rsidRPr="004332C7"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Purify our hearts and sanctify our souls. Cleanse us from all sins which we have done willingly and unwillingly and grant to us to offer before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rational sacrifices and sacrifices of blessing.</w:t>
            </w:r>
          </w:p>
        </w:tc>
        <w:tc>
          <w:tcPr>
            <w:tcW w:w="2552" w:type="dxa"/>
          </w:tcPr>
          <w:p w14:paraId="72CFC903" w14:textId="07A68955" w:rsidR="00285D3A" w:rsidRPr="007C4A51" w:rsidRDefault="00006AE0" w:rsidP="00F35B84">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طهر قلوبنا وقدس انفسنا ونقنا</w:t>
            </w:r>
            <w:r w:rsidR="00F35B84"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من كل الخطايا التي صنعناها</w:t>
            </w:r>
            <w:r w:rsidR="00F35B84"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بإرادتنا وبغير إرادتنا وإمنحنا ان</w:t>
            </w:r>
            <w:r w:rsidR="00F35B84"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نقدم أمامك ذبائح ناطقة وصعائد</w:t>
            </w:r>
            <w:r w:rsidR="00F35B84"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بركة</w:t>
            </w:r>
            <w:r w:rsidRPr="0019613F">
              <w:rPr>
                <w:rFonts w:asciiTheme="majorBidi" w:hAnsiTheme="majorBidi" w:cstheme="majorBidi"/>
                <w:b/>
                <w:bCs/>
                <w:sz w:val="24"/>
                <w:szCs w:val="24"/>
                <w:lang w:val="en-US"/>
              </w:rPr>
              <w:t>.</w:t>
            </w:r>
          </w:p>
        </w:tc>
      </w:tr>
      <w:tr w:rsidR="00791737" w:rsidRPr="0019613F" w14:paraId="04218663" w14:textId="77777777" w:rsidTr="008E3555">
        <w:tc>
          <w:tcPr>
            <w:tcW w:w="3969" w:type="dxa"/>
          </w:tcPr>
          <w:p w14:paraId="6FE9CAE8"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771A098F"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3CEDA6B7" w14:textId="77777777" w:rsidR="00791737" w:rsidRPr="007C4A51" w:rsidRDefault="00791737" w:rsidP="00F35B84">
            <w:pPr>
              <w:autoSpaceDE w:val="0"/>
              <w:autoSpaceDN w:val="0"/>
              <w:bidi/>
              <w:adjustRightInd w:val="0"/>
              <w:jc w:val="both"/>
              <w:rPr>
                <w:rFonts w:asciiTheme="majorBidi" w:hAnsiTheme="majorBidi" w:cstheme="majorBidi"/>
                <w:b/>
                <w:bCs/>
                <w:sz w:val="24"/>
                <w:szCs w:val="24"/>
                <w:rtl/>
              </w:rPr>
            </w:pPr>
          </w:p>
        </w:tc>
      </w:tr>
      <w:tr w:rsidR="00285D3A" w:rsidRPr="0019613F" w14:paraId="57897988" w14:textId="77777777" w:rsidTr="008E3555">
        <w:tc>
          <w:tcPr>
            <w:tcW w:w="3969" w:type="dxa"/>
          </w:tcPr>
          <w:p w14:paraId="3494A33C" w14:textId="249831A7" w:rsidR="0029587F" w:rsidRPr="004332C7" w:rsidRDefault="0029587F"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E29EE82" w14:textId="2A7199A8" w:rsidR="0029587F" w:rsidRPr="004332C7"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Bed for vort offer og dem, som frembærer det</w:t>
            </w:r>
            <w:r w:rsidR="00C25AFD" w:rsidRPr="004332C7">
              <w:rPr>
                <w:rFonts w:asciiTheme="majorBidi" w:hAnsiTheme="majorBidi" w:cstheme="majorBidi"/>
                <w:sz w:val="24"/>
                <w:szCs w:val="24"/>
              </w:rPr>
              <w:t>.</w:t>
            </w:r>
          </w:p>
        </w:tc>
        <w:tc>
          <w:tcPr>
            <w:tcW w:w="3969" w:type="dxa"/>
          </w:tcPr>
          <w:p w14:paraId="4787AE08" w14:textId="77777777" w:rsidR="00006AE0" w:rsidRPr="004332C7" w:rsidRDefault="00006AE0"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9AFF5D9" w14:textId="3B2C3961" w:rsidR="00285D3A" w:rsidRPr="004332C7" w:rsidRDefault="00006AE0"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our </w:t>
            </w:r>
            <w:proofErr w:type="spellStart"/>
            <w:r w:rsidRPr="004332C7">
              <w:rPr>
                <w:rFonts w:asciiTheme="majorBidi" w:hAnsiTheme="majorBidi" w:cstheme="majorBidi"/>
                <w:color w:val="000000"/>
                <w:sz w:val="24"/>
                <w:szCs w:val="24"/>
                <w:lang w:val="en-US"/>
              </w:rPr>
              <w:t>sacsrifice</w:t>
            </w:r>
            <w:proofErr w:type="spellEnd"/>
            <w:r w:rsidRPr="004332C7">
              <w:rPr>
                <w:rFonts w:asciiTheme="majorBidi" w:hAnsiTheme="majorBidi" w:cstheme="majorBidi"/>
                <w:color w:val="000000"/>
                <w:sz w:val="24"/>
                <w:szCs w:val="24"/>
                <w:lang w:val="en-US"/>
              </w:rPr>
              <w:t xml:space="preserve"> and for those who have brought it.</w:t>
            </w:r>
          </w:p>
        </w:tc>
        <w:tc>
          <w:tcPr>
            <w:tcW w:w="2552" w:type="dxa"/>
          </w:tcPr>
          <w:p w14:paraId="7EE1A373" w14:textId="062D1422" w:rsidR="00006AE0" w:rsidRPr="007C4A51" w:rsidRDefault="00006AE0"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00356BA6" w:rsidRPr="007C4A51">
              <w:rPr>
                <w:rFonts w:asciiTheme="majorBidi" w:hAnsiTheme="majorBidi" w:cstheme="majorBidi" w:hint="cs"/>
                <w:b/>
                <w:bCs/>
                <w:color w:val="C10000"/>
                <w:sz w:val="24"/>
                <w:szCs w:val="24"/>
                <w:rtl/>
              </w:rPr>
              <w:t>:</w:t>
            </w:r>
          </w:p>
          <w:p w14:paraId="4E777327" w14:textId="63CDCD86" w:rsidR="00285D3A" w:rsidRPr="007C4A51" w:rsidRDefault="00006AE0" w:rsidP="00F35B84">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صلوا من أجل ذبيحتنا والذين</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قدموها</w:t>
            </w:r>
            <w:r w:rsidRPr="0019613F">
              <w:rPr>
                <w:rFonts w:asciiTheme="majorBidi" w:hAnsiTheme="majorBidi" w:cstheme="majorBidi"/>
                <w:b/>
                <w:bCs/>
                <w:color w:val="000000"/>
                <w:sz w:val="24"/>
                <w:szCs w:val="24"/>
                <w:lang w:val="en-US"/>
              </w:rPr>
              <w:t>.</w:t>
            </w:r>
          </w:p>
        </w:tc>
      </w:tr>
      <w:tr w:rsidR="00791737" w:rsidRPr="0019613F" w14:paraId="0D83FEDF" w14:textId="77777777" w:rsidTr="008E3555">
        <w:tc>
          <w:tcPr>
            <w:tcW w:w="3969" w:type="dxa"/>
          </w:tcPr>
          <w:p w14:paraId="14CEE904"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0CDF752"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895FFD2"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285D3A" w:rsidRPr="004332C7" w14:paraId="66E5CAE9" w14:textId="77777777" w:rsidTr="008E3555">
        <w:tc>
          <w:tcPr>
            <w:tcW w:w="3969" w:type="dxa"/>
          </w:tcPr>
          <w:p w14:paraId="3B27C46C" w14:textId="458EE9AA" w:rsidR="0029587F"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29587F" w:rsidRPr="004332C7">
              <w:rPr>
                <w:rFonts w:asciiTheme="majorBidi" w:hAnsiTheme="majorBidi" w:cstheme="majorBidi"/>
                <w:b/>
                <w:bCs/>
                <w:color w:val="C10000"/>
                <w:sz w:val="24"/>
                <w:szCs w:val="24"/>
              </w:rPr>
              <w:t>:</w:t>
            </w:r>
          </w:p>
          <w:p w14:paraId="062F2707" w14:textId="741436AC" w:rsidR="0029587F" w:rsidRPr="004332C7"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og en åndelig røgelse, som kommer inden for forhænget, ind i dit det allerhelligste.</w:t>
            </w:r>
          </w:p>
          <w:p w14:paraId="5008327E" w14:textId="59F8FAAD" w:rsidR="00285D3A" w:rsidRPr="004332C7"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Vi beder dig, vor Herre, ihukom freden etc.</w:t>
            </w:r>
          </w:p>
        </w:tc>
        <w:tc>
          <w:tcPr>
            <w:tcW w:w="3969" w:type="dxa"/>
          </w:tcPr>
          <w:p w14:paraId="317FA955" w14:textId="77777777" w:rsidR="00006AE0" w:rsidRPr="004332C7" w:rsidRDefault="00006AE0"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98FFC79" w14:textId="77777777" w:rsidR="00006AE0" w:rsidRPr="004332C7" w:rsidRDefault="00006AE0"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a spiritual incense entering within the veil in the holy place of your holies.</w:t>
            </w:r>
          </w:p>
          <w:p w14:paraId="6585EEAD" w14:textId="73D55238" w:rsidR="00285D3A" w:rsidRPr="004332C7" w:rsidRDefault="00006AE0"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we ask you, O our Master, remember O Lord the peace of your one only holy catholic...</w:t>
            </w:r>
          </w:p>
        </w:tc>
        <w:tc>
          <w:tcPr>
            <w:tcW w:w="2552" w:type="dxa"/>
          </w:tcPr>
          <w:p w14:paraId="5E3C1BBD" w14:textId="77777777" w:rsidR="00006AE0" w:rsidRPr="007C4A51" w:rsidRDefault="00006AE0"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192D1E9F" w14:textId="1DAFB912" w:rsidR="00006AE0" w:rsidRPr="007C4A51" w:rsidRDefault="00006AE0" w:rsidP="00F35B84">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وبخوراً روحيا يدخل إلى الحجاب</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في موضع قدس أقداسك</w:t>
            </w:r>
            <w:r w:rsidRPr="007C4A51">
              <w:rPr>
                <w:rFonts w:asciiTheme="majorBidi" w:hAnsiTheme="majorBidi" w:cstheme="majorBidi"/>
                <w:b/>
                <w:bCs/>
                <w:color w:val="000000"/>
                <w:sz w:val="24"/>
                <w:szCs w:val="24"/>
                <w:lang w:val="en-US"/>
              </w:rPr>
              <w:t>.</w:t>
            </w:r>
          </w:p>
          <w:p w14:paraId="4D591777" w14:textId="77777777" w:rsidR="00F35B84" w:rsidRPr="007C4A51" w:rsidRDefault="00F35B84" w:rsidP="00C767E9">
            <w:pPr>
              <w:autoSpaceDE w:val="0"/>
              <w:autoSpaceDN w:val="0"/>
              <w:bidi/>
              <w:adjustRightInd w:val="0"/>
              <w:jc w:val="both"/>
              <w:rPr>
                <w:rFonts w:asciiTheme="majorBidi" w:hAnsiTheme="majorBidi" w:cstheme="majorBidi"/>
                <w:b/>
                <w:bCs/>
                <w:color w:val="000000"/>
                <w:sz w:val="24"/>
                <w:szCs w:val="24"/>
                <w:rtl/>
              </w:rPr>
            </w:pPr>
          </w:p>
          <w:p w14:paraId="5E225A0F" w14:textId="2F65D2C8" w:rsidR="00285D3A" w:rsidRPr="007C4A51" w:rsidRDefault="00006AE0" w:rsidP="00F35B84">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نسألك يا سيدنا أذكر يا رب سلام</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كنيستك الواحدة الوحيدة</w:t>
            </w:r>
            <w:r w:rsidR="00F35B8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المقدسة</w:t>
            </w:r>
            <w:r w:rsidRPr="007C4A51">
              <w:rPr>
                <w:rFonts w:asciiTheme="majorBidi" w:hAnsiTheme="majorBidi" w:cstheme="majorBidi"/>
                <w:b/>
                <w:bCs/>
                <w:color w:val="000000"/>
                <w:sz w:val="24"/>
                <w:szCs w:val="24"/>
              </w:rPr>
              <w:t>...</w:t>
            </w:r>
          </w:p>
        </w:tc>
      </w:tr>
      <w:tr w:rsidR="00791737" w:rsidRPr="004332C7" w14:paraId="142791E1" w14:textId="77777777" w:rsidTr="008E3555">
        <w:tc>
          <w:tcPr>
            <w:tcW w:w="3969" w:type="dxa"/>
          </w:tcPr>
          <w:p w14:paraId="6AFD139B"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9E61A79"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B923C7E"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285D3A" w:rsidRPr="004332C7" w14:paraId="1F48DABD" w14:textId="77777777" w:rsidTr="008E3555">
        <w:tc>
          <w:tcPr>
            <w:tcW w:w="3969" w:type="dxa"/>
          </w:tcPr>
          <w:p w14:paraId="6A07BE50" w14:textId="46826942" w:rsidR="0029587F" w:rsidRPr="00C06844" w:rsidRDefault="0029587F"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Han fuldfører de 3 små forbønner: for fred, for fædrene og for menighederne, imens han vandrer 3 omgange omkring alteret som nævnt ved røgelsesofferet</w:t>
            </w:r>
            <w:r w:rsidR="00C25AFD" w:rsidRPr="00C06844">
              <w:rPr>
                <w:rFonts w:asciiTheme="majorBidi" w:hAnsiTheme="majorBidi" w:cstheme="majorBidi"/>
                <w:color w:val="1F497D" w:themeColor="text2"/>
                <w:sz w:val="24"/>
                <w:szCs w:val="24"/>
              </w:rPr>
              <w:t>.</w:t>
            </w:r>
          </w:p>
          <w:p w14:paraId="461D01D7" w14:textId="77777777" w:rsidR="0029587F" w:rsidRPr="00C06844" w:rsidRDefault="0029587F" w:rsidP="00C767E9">
            <w:pPr>
              <w:jc w:val="both"/>
              <w:rPr>
                <w:rFonts w:asciiTheme="majorBidi" w:hAnsiTheme="majorBidi" w:cstheme="majorBidi"/>
                <w:color w:val="1F497D" w:themeColor="text2"/>
                <w:sz w:val="24"/>
                <w:szCs w:val="24"/>
              </w:rPr>
            </w:pPr>
          </w:p>
          <w:p w14:paraId="61DC7BD5" w14:textId="140CDDB9" w:rsidR="0029587F" w:rsidRPr="00C06844" w:rsidRDefault="0029587F"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Så går han ned fra haikal og tilryger haikal-døren og også patriar­ ken eller biskoppen, hvis han er til stede, og præsterne og hele menigheden som nævnt</w:t>
            </w:r>
            <w:r w:rsidR="00C25AFD" w:rsidRPr="00C06844">
              <w:rPr>
                <w:rFonts w:asciiTheme="majorBidi" w:hAnsiTheme="majorBidi" w:cstheme="majorBidi"/>
                <w:color w:val="1F497D" w:themeColor="text2"/>
                <w:sz w:val="24"/>
                <w:szCs w:val="24"/>
              </w:rPr>
              <w:t>.</w:t>
            </w:r>
          </w:p>
          <w:p w14:paraId="62877557" w14:textId="77777777" w:rsidR="0029587F" w:rsidRPr="00C06844" w:rsidRDefault="0029587F" w:rsidP="00C767E9">
            <w:pPr>
              <w:jc w:val="both"/>
              <w:rPr>
                <w:rFonts w:asciiTheme="majorBidi" w:hAnsiTheme="majorBidi" w:cstheme="majorBidi"/>
                <w:color w:val="1F497D" w:themeColor="text2"/>
                <w:sz w:val="24"/>
                <w:szCs w:val="24"/>
              </w:rPr>
            </w:pPr>
          </w:p>
          <w:p w14:paraId="6DB031FA" w14:textId="4F3B2077" w:rsidR="00285D3A" w:rsidRPr="004332C7" w:rsidRDefault="00285D3A" w:rsidP="00C767E9">
            <w:pPr>
              <w:jc w:val="both"/>
              <w:rPr>
                <w:rFonts w:asciiTheme="majorBidi" w:hAnsiTheme="majorBidi" w:cstheme="majorBidi"/>
                <w:color w:val="4F81BD" w:themeColor="accent1"/>
                <w:sz w:val="24"/>
                <w:szCs w:val="24"/>
              </w:rPr>
            </w:pPr>
          </w:p>
        </w:tc>
        <w:tc>
          <w:tcPr>
            <w:tcW w:w="3969" w:type="dxa"/>
          </w:tcPr>
          <w:p w14:paraId="1B7A41C7" w14:textId="05D8254F" w:rsidR="00285D3A" w:rsidRPr="004332C7" w:rsidRDefault="00006AE0"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lang w:val="en-US"/>
              </w:rPr>
              <w:t xml:space="preserve">As mentioned in the offering of incense in the Vespers and Matins prayers, the priest says the prayer above and the Three Small Litanies for the peace of the Church, the pope, and the Assemblies, while encircling the altar three times and offering incense. The deacon says the appropriate responses while facing the priest. Then the priest descends from the sanctuary and offers incense before the door of the sanctuary. He then censes the gospel, the pope, the metropolitan or bishop, if any of them is present, and afterwards the priests and the people. </w:t>
            </w:r>
            <w:r w:rsidRPr="00C06844">
              <w:rPr>
                <w:rFonts w:asciiTheme="majorBidi" w:hAnsiTheme="majorBidi" w:cstheme="majorBidi"/>
                <w:color w:val="1F497D" w:themeColor="text2"/>
                <w:sz w:val="24"/>
                <w:szCs w:val="24"/>
              </w:rPr>
              <w:t>As he cense the people, the priest says:</w:t>
            </w:r>
          </w:p>
        </w:tc>
        <w:tc>
          <w:tcPr>
            <w:tcW w:w="2552" w:type="dxa"/>
          </w:tcPr>
          <w:p w14:paraId="558415D4" w14:textId="77777777" w:rsidR="00F35B84" w:rsidRPr="00C06844" w:rsidRDefault="00006AE0" w:rsidP="00F35B84">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 xml:space="preserve">ثم يكمل الأواشي الثلاثة الصغار </w:t>
            </w:r>
            <w:r w:rsidR="008F1728" w:rsidRPr="00C06844">
              <w:rPr>
                <w:rFonts w:asciiTheme="majorBidi" w:hAnsiTheme="majorBidi" w:cstheme="majorBidi"/>
                <w:b/>
                <w:bCs/>
                <w:color w:val="1F497D" w:themeColor="text2"/>
                <w:sz w:val="24"/>
                <w:szCs w:val="24"/>
                <w:rtl/>
              </w:rPr>
              <w:t>)</w:t>
            </w:r>
            <w:r w:rsidRPr="00C06844">
              <w:rPr>
                <w:rFonts w:asciiTheme="majorBidi" w:hAnsiTheme="majorBidi" w:cstheme="majorBidi"/>
                <w:b/>
                <w:bCs/>
                <w:color w:val="1F497D" w:themeColor="text2"/>
                <w:sz w:val="24"/>
                <w:szCs w:val="24"/>
                <w:rtl/>
              </w:rPr>
              <w:t>السلامة</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والآباء والاجتماعات</w:t>
            </w:r>
            <w:r w:rsidR="008F1728" w:rsidRPr="00C06844">
              <w:rPr>
                <w:rFonts w:asciiTheme="majorBidi" w:hAnsiTheme="majorBidi" w:cstheme="majorBidi"/>
                <w:b/>
                <w:bCs/>
                <w:color w:val="1F497D" w:themeColor="text2"/>
                <w:sz w:val="24"/>
                <w:szCs w:val="24"/>
                <w:rtl/>
              </w:rPr>
              <w:t>(</w:t>
            </w:r>
            <w:r w:rsidRPr="00C06844">
              <w:rPr>
                <w:rFonts w:asciiTheme="majorBidi" w:hAnsiTheme="majorBidi" w:cstheme="majorBidi"/>
                <w:b/>
                <w:bCs/>
                <w:color w:val="1F497D" w:themeColor="text2"/>
                <w:sz w:val="24"/>
                <w:szCs w:val="24"/>
                <w:rtl/>
              </w:rPr>
              <w:t xml:space="preserve"> كما تقدم في رفع</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البخور وهو يدور حول المذبح ثلاثة دورات</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ويبخر، ويقول الشماس ابروساتها وهو دائر</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مقابل الكاهن. </w:t>
            </w:r>
          </w:p>
          <w:p w14:paraId="6FB5C794" w14:textId="77777777" w:rsidR="00F35B84" w:rsidRPr="00C06844" w:rsidRDefault="00F35B84" w:rsidP="00F35B84">
            <w:pPr>
              <w:autoSpaceDE w:val="0"/>
              <w:autoSpaceDN w:val="0"/>
              <w:bidi/>
              <w:adjustRightInd w:val="0"/>
              <w:jc w:val="both"/>
              <w:rPr>
                <w:rFonts w:asciiTheme="majorBidi" w:hAnsiTheme="majorBidi" w:cstheme="majorBidi"/>
                <w:b/>
                <w:bCs/>
                <w:color w:val="1F497D" w:themeColor="text2"/>
                <w:sz w:val="24"/>
                <w:szCs w:val="24"/>
                <w:rtl/>
              </w:rPr>
            </w:pPr>
          </w:p>
          <w:p w14:paraId="3C3A2FCF" w14:textId="3FA457BE" w:rsidR="00285D3A" w:rsidRPr="00C06844" w:rsidRDefault="00006AE0" w:rsidP="00F35B84">
            <w:pPr>
              <w:autoSpaceDE w:val="0"/>
              <w:autoSpaceDN w:val="0"/>
              <w:bidi/>
              <w:adjustRightInd w:val="0"/>
              <w:jc w:val="both"/>
              <w:rPr>
                <w:rFonts w:asciiTheme="majorBidi" w:hAnsiTheme="majorBidi" w:cstheme="majorBidi"/>
                <w:b/>
                <w:bCs/>
                <w:color w:val="1F497D" w:themeColor="text2"/>
                <w:sz w:val="24"/>
                <w:szCs w:val="24"/>
              </w:rPr>
            </w:pPr>
            <w:r w:rsidRPr="00C06844">
              <w:rPr>
                <w:rFonts w:asciiTheme="majorBidi" w:hAnsiTheme="majorBidi" w:cstheme="majorBidi"/>
                <w:b/>
                <w:bCs/>
                <w:color w:val="1F497D" w:themeColor="text2"/>
                <w:sz w:val="24"/>
                <w:szCs w:val="24"/>
                <w:rtl/>
              </w:rPr>
              <w:t>وينزل من الهيكل ويعطي</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البخور امام باب الهيكل ويبخر للانجيل وللاب</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البابا أو المطران أو الأسقف إن كان أحد</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منهم حاضرا، وللكهنة والشعب جميعه،</w:t>
            </w:r>
            <w:r w:rsidR="00F35B8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 في بخور الشعب:</w:t>
            </w:r>
          </w:p>
        </w:tc>
      </w:tr>
      <w:tr w:rsidR="00285D3A" w:rsidRPr="004332C7" w14:paraId="5C8CF2A4" w14:textId="77777777" w:rsidTr="008E3555">
        <w:tc>
          <w:tcPr>
            <w:tcW w:w="3969" w:type="dxa"/>
          </w:tcPr>
          <w:p w14:paraId="0261380B"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66AFAC26"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7C6C29CF" w14:textId="77777777" w:rsidR="00285D3A" w:rsidRPr="007C4A51" w:rsidRDefault="00285D3A" w:rsidP="00C767E9">
            <w:pPr>
              <w:bidi/>
              <w:jc w:val="both"/>
              <w:rPr>
                <w:rFonts w:asciiTheme="majorBidi" w:hAnsiTheme="majorBidi" w:cstheme="majorBidi"/>
                <w:b/>
                <w:bCs/>
                <w:sz w:val="24"/>
                <w:szCs w:val="24"/>
                <w:lang w:val="en-US"/>
              </w:rPr>
            </w:pPr>
          </w:p>
        </w:tc>
      </w:tr>
      <w:tr w:rsidR="00285D3A" w:rsidRPr="0019613F" w14:paraId="6677F894" w14:textId="77777777" w:rsidTr="008E3555">
        <w:tc>
          <w:tcPr>
            <w:tcW w:w="3969" w:type="dxa"/>
            <w:shd w:val="clear" w:color="auto" w:fill="EAF1DD" w:themeFill="accent3" w:themeFillTint="33"/>
            <w:vAlign w:val="center"/>
          </w:tcPr>
          <w:p w14:paraId="264574F1" w14:textId="3C09FD8D" w:rsidR="00285D3A" w:rsidRPr="00CE7B2E" w:rsidRDefault="00006AE0"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Hymne Taisoury</w:t>
            </w:r>
          </w:p>
        </w:tc>
        <w:tc>
          <w:tcPr>
            <w:tcW w:w="3969" w:type="dxa"/>
            <w:shd w:val="clear" w:color="auto" w:fill="EAF1DD" w:themeFill="accent3" w:themeFillTint="33"/>
            <w:vAlign w:val="center"/>
          </w:tcPr>
          <w:p w14:paraId="51A40296" w14:textId="031231B9" w:rsidR="00285D3A" w:rsidRPr="00CE7B2E" w:rsidRDefault="00006AE0"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Hymn Taisoury</w:t>
            </w:r>
          </w:p>
        </w:tc>
        <w:tc>
          <w:tcPr>
            <w:tcW w:w="2552" w:type="dxa"/>
            <w:shd w:val="clear" w:color="auto" w:fill="EAF1DD" w:themeFill="accent3" w:themeFillTint="33"/>
            <w:vAlign w:val="center"/>
          </w:tcPr>
          <w:p w14:paraId="1C0427CF" w14:textId="4575AC13" w:rsidR="00285D3A" w:rsidRPr="00CE7B2E" w:rsidRDefault="00006AE0"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لحن هذه المجمرة الذهب النقي</w:t>
            </w:r>
          </w:p>
        </w:tc>
      </w:tr>
      <w:tr w:rsidR="00285D3A" w:rsidRPr="0019613F" w14:paraId="423A81E3" w14:textId="77777777" w:rsidTr="008E3555">
        <w:tc>
          <w:tcPr>
            <w:tcW w:w="3969" w:type="dxa"/>
          </w:tcPr>
          <w:p w14:paraId="23883171" w14:textId="4CA2C664" w:rsidR="00285D3A" w:rsidRPr="004332C7" w:rsidRDefault="0029587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Efter ovennævnte "tjenerens absolution" synger menigheden denne hymne til Jomfruen</w:t>
            </w:r>
            <w:r w:rsidR="00C25AFD" w:rsidRPr="00C06844">
              <w:rPr>
                <w:rFonts w:asciiTheme="majorBidi" w:hAnsiTheme="majorBidi" w:cstheme="majorBidi"/>
                <w:color w:val="1F497D" w:themeColor="text2"/>
                <w:sz w:val="24"/>
                <w:szCs w:val="24"/>
              </w:rPr>
              <w:t>.</w:t>
            </w:r>
          </w:p>
        </w:tc>
        <w:tc>
          <w:tcPr>
            <w:tcW w:w="3969" w:type="dxa"/>
          </w:tcPr>
          <w:p w14:paraId="3ADD7034" w14:textId="7B857B02" w:rsidR="00285D3A" w:rsidRPr="004332C7" w:rsidRDefault="00006AE0"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Absolution, the people chant the following hymn for the Virgin on Saturdays and Sundays (except during the Great Fast), the major feasts, the fifty joyful days of Pentecost, and all non-fasting days.</w:t>
            </w:r>
          </w:p>
        </w:tc>
        <w:tc>
          <w:tcPr>
            <w:tcW w:w="2552" w:type="dxa"/>
          </w:tcPr>
          <w:p w14:paraId="5C263E8D" w14:textId="576B8A76" w:rsidR="00285D3A" w:rsidRPr="00C06844" w:rsidRDefault="00006AE0" w:rsidP="00492D1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أما الشعب فإنه يرتل أثناء ذلك بعد قراءة</w:t>
            </w:r>
            <w:r w:rsidRPr="00C06844">
              <w:rPr>
                <w:rFonts w:asciiTheme="majorBidi" w:hAnsiTheme="majorBidi" w:cstheme="majorBidi"/>
                <w:b/>
                <w:bCs/>
                <w:color w:val="1F497D" w:themeColor="text2"/>
                <w:sz w:val="24"/>
                <w:szCs w:val="24"/>
                <w:rtl/>
                <w:lang w:val="en-US"/>
              </w:rPr>
              <w:t xml:space="preserve"> –</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تحليل الخدام لحن العذراء التالي، وهو يقال</w:t>
            </w:r>
            <w:r w:rsidRPr="00C06844">
              <w:rPr>
                <w:rFonts w:asciiTheme="majorBidi" w:hAnsiTheme="majorBidi" w:cstheme="majorBidi"/>
                <w:b/>
                <w:bCs/>
                <w:color w:val="1F497D" w:themeColor="text2"/>
                <w:sz w:val="24"/>
                <w:szCs w:val="24"/>
                <w:rtl/>
                <w:lang w:val="en-US"/>
              </w:rPr>
              <w:t xml:space="preserve"> -</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في أيام السبوت والآحاد </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ما عدا سبوت</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وأحاد الصوم الكبير</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وفي الأعياد السيدية</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والخمسين وكل أيام الافطار.</w:t>
            </w:r>
          </w:p>
        </w:tc>
      </w:tr>
      <w:tr w:rsidR="00285D3A" w:rsidRPr="0019613F" w14:paraId="2EEE5DD2" w14:textId="77777777" w:rsidTr="008E3555">
        <w:tc>
          <w:tcPr>
            <w:tcW w:w="3969" w:type="dxa"/>
          </w:tcPr>
          <w:p w14:paraId="7FBF882C"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Det er det kar af rent guld, som bærer vellugten, og som er i præsten Arons hånd, idet han opløfter røgelse over alteret.</w:t>
            </w:r>
          </w:p>
          <w:p w14:paraId="5995B30F" w14:textId="71D7F0AC" w:rsidR="008C08FF" w:rsidRPr="00C41C50" w:rsidRDefault="008C08FF"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w:t>
            </w:r>
            <w:r w:rsidRPr="00C41C50">
              <w:rPr>
                <w:rFonts w:ascii="Helvetica" w:hAnsi="Helvetica" w:cs="Helvetica"/>
                <w:b/>
                <w:bCs/>
                <w:color w:val="00B050"/>
                <w:sz w:val="21"/>
                <w:szCs w:val="21"/>
                <w:shd w:val="clear" w:color="auto" w:fill="FFFFFF"/>
              </w:rPr>
              <w:t>Tay-shory ennob enka-tharos etfai kha pi-aro-mata, etkhen nen-jeeg en-A-aron pi-oweeb eftale oo-estoi-nofi e-epshoi ejen pima en-ersho-oshi.</w:t>
            </w:r>
            <w:r w:rsidRPr="00C41C50">
              <w:rPr>
                <w:rFonts w:asciiTheme="majorBidi" w:hAnsiTheme="majorBidi" w:cstheme="majorBidi"/>
                <w:b/>
                <w:bCs/>
                <w:color w:val="00B050"/>
                <w:sz w:val="24"/>
                <w:szCs w:val="24"/>
              </w:rPr>
              <w:t>)</w:t>
            </w:r>
          </w:p>
        </w:tc>
        <w:tc>
          <w:tcPr>
            <w:tcW w:w="3969" w:type="dxa"/>
          </w:tcPr>
          <w:p w14:paraId="506711DF" w14:textId="77777777" w:rsidR="00285D3A" w:rsidRDefault="00006AE0" w:rsidP="00C767E9">
            <w:pPr>
              <w:jc w:val="both"/>
              <w:rPr>
                <w:rFonts w:asciiTheme="majorBidi" w:hAnsiTheme="majorBidi" w:cstheme="majorBidi"/>
                <w:sz w:val="24"/>
                <w:szCs w:val="24"/>
                <w:rtl/>
                <w:lang w:val="en-US"/>
              </w:rPr>
            </w:pPr>
            <w:r w:rsidRPr="004332C7">
              <w:rPr>
                <w:rFonts w:asciiTheme="majorBidi" w:hAnsiTheme="majorBidi" w:cstheme="majorBidi"/>
                <w:sz w:val="24"/>
                <w:szCs w:val="24"/>
                <w:lang w:val="en-US"/>
              </w:rPr>
              <w:t>This censer of pure gold, bearing the aroma, is in the hands of Aaron the priest, offering up incense on the altar.</w:t>
            </w:r>
          </w:p>
          <w:p w14:paraId="19708346" w14:textId="77777777" w:rsidR="008C08FF" w:rsidRPr="008F1E70" w:rsidRDefault="008C08FF" w:rsidP="00C767E9">
            <w:pPr>
              <w:jc w:val="both"/>
              <w:rPr>
                <w:rFonts w:asciiTheme="majorBidi" w:hAnsiTheme="majorBidi" w:cstheme="majorBidi"/>
                <w:color w:val="00B050"/>
                <w:sz w:val="24"/>
                <w:szCs w:val="24"/>
                <w:lang w:val="en-US"/>
              </w:rPr>
            </w:pPr>
          </w:p>
          <w:p w14:paraId="5F033F3B" w14:textId="0438FDE2" w:rsidR="00DF12F0" w:rsidRPr="00C41C50" w:rsidRDefault="00DF12F0"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r w:rsidR="008C08FF" w:rsidRPr="00C41C50">
              <w:rPr>
                <w:rFonts w:ascii="Helvetica" w:hAnsi="Helvetica" w:cs="Helvetica"/>
                <w:b/>
                <w:bCs/>
                <w:color w:val="00B050"/>
                <w:sz w:val="21"/>
                <w:szCs w:val="21"/>
                <w:shd w:val="clear" w:color="auto" w:fill="FFFFFF"/>
                <w:lang w:val="en-US"/>
              </w:rPr>
              <w:t>Tay-</w:t>
            </w:r>
            <w:proofErr w:type="spellStart"/>
            <w:r w:rsidR="008C08FF" w:rsidRPr="00C41C50">
              <w:rPr>
                <w:rFonts w:ascii="Helvetica" w:hAnsi="Helvetica" w:cs="Helvetica"/>
                <w:b/>
                <w:bCs/>
                <w:color w:val="00B050"/>
                <w:sz w:val="21"/>
                <w:szCs w:val="21"/>
                <w:shd w:val="clear" w:color="auto" w:fill="FFFFFF"/>
                <w:lang w:val="en-US"/>
              </w:rPr>
              <w:t>shory</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ennob</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enka-tharos</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etfai</w:t>
            </w:r>
            <w:proofErr w:type="spellEnd"/>
            <w:r w:rsidR="008C08FF" w:rsidRPr="00C41C50">
              <w:rPr>
                <w:rFonts w:ascii="Helvetica" w:hAnsi="Helvetica" w:cs="Helvetica"/>
                <w:b/>
                <w:bCs/>
                <w:color w:val="00B050"/>
                <w:sz w:val="21"/>
                <w:szCs w:val="21"/>
                <w:shd w:val="clear" w:color="auto" w:fill="FFFFFF"/>
                <w:lang w:val="en-US"/>
              </w:rPr>
              <w:t xml:space="preserve"> kha pi-</w:t>
            </w:r>
            <w:proofErr w:type="spellStart"/>
            <w:r w:rsidR="008C08FF" w:rsidRPr="00C41C50">
              <w:rPr>
                <w:rFonts w:ascii="Helvetica" w:hAnsi="Helvetica" w:cs="Helvetica"/>
                <w:b/>
                <w:bCs/>
                <w:color w:val="00B050"/>
                <w:sz w:val="21"/>
                <w:szCs w:val="21"/>
                <w:shd w:val="clear" w:color="auto" w:fill="FFFFFF"/>
                <w:lang w:val="en-US"/>
              </w:rPr>
              <w:t>aro</w:t>
            </w:r>
            <w:proofErr w:type="spellEnd"/>
            <w:r w:rsidR="008C08FF" w:rsidRPr="00C41C50">
              <w:rPr>
                <w:rFonts w:ascii="Helvetica" w:hAnsi="Helvetica" w:cs="Helvetica"/>
                <w:b/>
                <w:bCs/>
                <w:color w:val="00B050"/>
                <w:sz w:val="21"/>
                <w:szCs w:val="21"/>
                <w:shd w:val="clear" w:color="auto" w:fill="FFFFFF"/>
                <w:lang w:val="en-US"/>
              </w:rPr>
              <w:t>-</w:t>
            </w:r>
            <w:proofErr w:type="spellStart"/>
            <w:r w:rsidR="008C08FF" w:rsidRPr="00C41C50">
              <w:rPr>
                <w:rFonts w:ascii="Helvetica" w:hAnsi="Helvetica" w:cs="Helvetica"/>
                <w:b/>
                <w:bCs/>
                <w:color w:val="00B050"/>
                <w:sz w:val="21"/>
                <w:szCs w:val="21"/>
                <w:shd w:val="clear" w:color="auto" w:fill="FFFFFF"/>
                <w:lang w:val="en-US"/>
              </w:rPr>
              <w:t>mata</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etkhen</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nen-jeeg</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en</w:t>
            </w:r>
            <w:proofErr w:type="spellEnd"/>
            <w:r w:rsidR="008C08FF" w:rsidRPr="00C41C50">
              <w:rPr>
                <w:rFonts w:ascii="Helvetica" w:hAnsi="Helvetica" w:cs="Helvetica"/>
                <w:b/>
                <w:bCs/>
                <w:color w:val="00B050"/>
                <w:sz w:val="21"/>
                <w:szCs w:val="21"/>
                <w:shd w:val="clear" w:color="auto" w:fill="FFFFFF"/>
                <w:lang w:val="en-US"/>
              </w:rPr>
              <w:t>-A-</w:t>
            </w:r>
            <w:proofErr w:type="spellStart"/>
            <w:r w:rsidR="008C08FF" w:rsidRPr="00C41C50">
              <w:rPr>
                <w:rFonts w:ascii="Helvetica" w:hAnsi="Helvetica" w:cs="Helvetica"/>
                <w:b/>
                <w:bCs/>
                <w:color w:val="00B050"/>
                <w:sz w:val="21"/>
                <w:szCs w:val="21"/>
                <w:shd w:val="clear" w:color="auto" w:fill="FFFFFF"/>
                <w:lang w:val="en-US"/>
              </w:rPr>
              <w:t>aron</w:t>
            </w:r>
            <w:proofErr w:type="spellEnd"/>
            <w:r w:rsidR="008C08FF" w:rsidRPr="00C41C50">
              <w:rPr>
                <w:rFonts w:ascii="Helvetica" w:hAnsi="Helvetica" w:cs="Helvetica"/>
                <w:b/>
                <w:bCs/>
                <w:color w:val="00B050"/>
                <w:sz w:val="21"/>
                <w:szCs w:val="21"/>
                <w:shd w:val="clear" w:color="auto" w:fill="FFFFFF"/>
                <w:lang w:val="en-US"/>
              </w:rPr>
              <w:t xml:space="preserve"> pi-</w:t>
            </w:r>
            <w:proofErr w:type="spellStart"/>
            <w:r w:rsidR="008C08FF" w:rsidRPr="00C41C50">
              <w:rPr>
                <w:rFonts w:ascii="Helvetica" w:hAnsi="Helvetica" w:cs="Helvetica"/>
                <w:b/>
                <w:bCs/>
                <w:color w:val="00B050"/>
                <w:sz w:val="21"/>
                <w:szCs w:val="21"/>
                <w:shd w:val="clear" w:color="auto" w:fill="FFFFFF"/>
                <w:lang w:val="en-US"/>
              </w:rPr>
              <w:t>oweeb</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eftale</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oo-estoi-nofi</w:t>
            </w:r>
            <w:proofErr w:type="spellEnd"/>
            <w:r w:rsidR="008C08FF" w:rsidRPr="00C41C50">
              <w:rPr>
                <w:rFonts w:ascii="Helvetica" w:hAnsi="Helvetica" w:cs="Helvetica"/>
                <w:b/>
                <w:bCs/>
                <w:color w:val="00B050"/>
                <w:sz w:val="21"/>
                <w:szCs w:val="21"/>
                <w:shd w:val="clear" w:color="auto" w:fill="FFFFFF"/>
                <w:lang w:val="en-US"/>
              </w:rPr>
              <w:t xml:space="preserve"> e-</w:t>
            </w:r>
            <w:proofErr w:type="spellStart"/>
            <w:r w:rsidR="008C08FF" w:rsidRPr="00C41C50">
              <w:rPr>
                <w:rFonts w:ascii="Helvetica" w:hAnsi="Helvetica" w:cs="Helvetica"/>
                <w:b/>
                <w:bCs/>
                <w:color w:val="00B050"/>
                <w:sz w:val="21"/>
                <w:szCs w:val="21"/>
                <w:shd w:val="clear" w:color="auto" w:fill="FFFFFF"/>
                <w:lang w:val="en-US"/>
              </w:rPr>
              <w:t>epshoi</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ejen</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pima</w:t>
            </w:r>
            <w:proofErr w:type="spellEnd"/>
            <w:r w:rsidR="008C08FF" w:rsidRPr="00C41C50">
              <w:rPr>
                <w:rFonts w:ascii="Helvetica" w:hAnsi="Helvetica" w:cs="Helvetica"/>
                <w:b/>
                <w:bCs/>
                <w:color w:val="00B050"/>
                <w:sz w:val="21"/>
                <w:szCs w:val="21"/>
                <w:shd w:val="clear" w:color="auto" w:fill="FFFFFF"/>
                <w:lang w:val="en-US"/>
              </w:rPr>
              <w:t xml:space="preserve"> </w:t>
            </w:r>
            <w:proofErr w:type="spellStart"/>
            <w:r w:rsidR="008C08FF" w:rsidRPr="00C41C50">
              <w:rPr>
                <w:rFonts w:ascii="Helvetica" w:hAnsi="Helvetica" w:cs="Helvetica"/>
                <w:b/>
                <w:bCs/>
                <w:color w:val="00B050"/>
                <w:sz w:val="21"/>
                <w:szCs w:val="21"/>
                <w:shd w:val="clear" w:color="auto" w:fill="FFFFFF"/>
                <w:lang w:val="en-US"/>
              </w:rPr>
              <w:t>en-ersho-oshi</w:t>
            </w:r>
            <w:proofErr w:type="spellEnd"/>
            <w:r w:rsidR="008C08FF" w:rsidRPr="00C41C50">
              <w:rPr>
                <w:rFonts w:ascii="Helvetica" w:hAnsi="Helvetica" w:cs="Helvetica"/>
                <w:b/>
                <w:bCs/>
                <w:color w:val="00B050"/>
                <w:sz w:val="21"/>
                <w:szCs w:val="21"/>
                <w:shd w:val="clear" w:color="auto" w:fill="FFFFFF"/>
                <w:lang w:val="en-US"/>
              </w:rPr>
              <w:t>.</w:t>
            </w:r>
            <w:r w:rsidRPr="00C41C50">
              <w:rPr>
                <w:rFonts w:asciiTheme="majorBidi" w:hAnsiTheme="majorBidi" w:cstheme="majorBidi"/>
                <w:b/>
                <w:bCs/>
                <w:color w:val="00B050"/>
                <w:sz w:val="24"/>
                <w:szCs w:val="24"/>
                <w:lang w:val="en-US"/>
              </w:rPr>
              <w:t>)</w:t>
            </w:r>
          </w:p>
        </w:tc>
        <w:tc>
          <w:tcPr>
            <w:tcW w:w="2552" w:type="dxa"/>
          </w:tcPr>
          <w:p w14:paraId="77CF90FE" w14:textId="77777777" w:rsidR="00285D3A" w:rsidRDefault="00006AE0"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هذه المجمرة الذهب النقي الحاملة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العنبر، التي في يدي هارون</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الكاهن، يرفع بخوراً علي المذبح</w:t>
            </w:r>
            <w:r w:rsidRPr="007C4A51">
              <w:rPr>
                <w:rFonts w:asciiTheme="majorBidi" w:hAnsiTheme="majorBidi" w:cstheme="majorBidi"/>
                <w:b/>
                <w:bCs/>
                <w:sz w:val="24"/>
                <w:szCs w:val="24"/>
                <w:lang w:val="en-US"/>
              </w:rPr>
              <w:t>.</w:t>
            </w:r>
          </w:p>
          <w:p w14:paraId="4FB8C10D" w14:textId="317A7CA4" w:rsidR="00DF12F0" w:rsidRPr="00DF12F0" w:rsidRDefault="00DF12F0" w:rsidP="00DF12F0">
            <w:pPr>
              <w:autoSpaceDE w:val="0"/>
              <w:autoSpaceDN w:val="0"/>
              <w:bidi/>
              <w:adjustRightInd w:val="0"/>
              <w:jc w:val="both"/>
              <w:rPr>
                <w:rFonts w:asciiTheme="majorBidi" w:hAnsiTheme="majorBidi" w:cstheme="majorBidi"/>
                <w:b/>
                <w:bCs/>
                <w:color w:val="00B050"/>
                <w:sz w:val="24"/>
                <w:szCs w:val="24"/>
                <w:lang w:val="en-US" w:bidi="ar-EG"/>
              </w:rPr>
            </w:pPr>
            <w:r w:rsidRPr="00DF12F0">
              <w:rPr>
                <w:rFonts w:asciiTheme="majorBidi" w:hAnsiTheme="majorBidi" w:cstheme="majorBidi" w:hint="cs"/>
                <w:b/>
                <w:bCs/>
                <w:color w:val="00B050"/>
                <w:sz w:val="24"/>
                <w:szCs w:val="24"/>
                <w:rtl/>
                <w:lang w:val="en-US" w:bidi="ar-EG"/>
              </w:rPr>
              <w:t>(</w:t>
            </w:r>
            <w:r w:rsidRPr="00DF12F0">
              <w:rPr>
                <w:rFonts w:asciiTheme="majorBidi" w:hAnsiTheme="majorBidi" w:cs="Times New Roman"/>
                <w:b/>
                <w:bCs/>
                <w:color w:val="00B050"/>
                <w:sz w:val="24"/>
                <w:szCs w:val="24"/>
                <w:rtl/>
                <w:lang w:val="en-US" w:bidi="ar-EG"/>
              </w:rPr>
              <w:t>طاى شورى ان نوف إن كاثاروس إيت فاى خا بى آروماطا اتخين نين جيج ان آ آرون بى أويف افطاى أو إسطوى نوفى إى ابشوى ايجين بيما إن إير شؤوشى.</w:t>
            </w:r>
            <w:r w:rsidRPr="00DF12F0">
              <w:rPr>
                <w:rFonts w:asciiTheme="majorBidi" w:hAnsiTheme="majorBidi" w:cstheme="majorBidi" w:hint="cs"/>
                <w:b/>
                <w:bCs/>
                <w:color w:val="00B050"/>
                <w:sz w:val="24"/>
                <w:szCs w:val="24"/>
                <w:rtl/>
                <w:lang w:val="en-US" w:bidi="ar-EG"/>
              </w:rPr>
              <w:t>)</w:t>
            </w:r>
          </w:p>
          <w:p w14:paraId="1A9DB325" w14:textId="7DD2E882" w:rsidR="00DF12F0" w:rsidRPr="007C4A51" w:rsidRDefault="00DF12F0" w:rsidP="00DF12F0">
            <w:pPr>
              <w:autoSpaceDE w:val="0"/>
              <w:autoSpaceDN w:val="0"/>
              <w:bidi/>
              <w:adjustRightInd w:val="0"/>
              <w:jc w:val="both"/>
              <w:rPr>
                <w:rFonts w:asciiTheme="majorBidi" w:hAnsiTheme="majorBidi" w:cstheme="majorBidi"/>
                <w:b/>
                <w:bCs/>
                <w:sz w:val="24"/>
                <w:szCs w:val="24"/>
                <w:lang w:val="en-US"/>
              </w:rPr>
            </w:pPr>
          </w:p>
        </w:tc>
      </w:tr>
      <w:tr w:rsidR="00285D3A" w:rsidRPr="0019613F" w14:paraId="1C585EBA" w14:textId="77777777" w:rsidTr="008E3555">
        <w:tc>
          <w:tcPr>
            <w:tcW w:w="3969" w:type="dxa"/>
          </w:tcPr>
          <w:p w14:paraId="3372A2B8" w14:textId="3D0E30CD" w:rsidR="00D23E0C" w:rsidRPr="007C4A51" w:rsidRDefault="0029587F" w:rsidP="007C4A51">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På alle fastedage (undtagen den de </w:t>
            </w:r>
            <w:r w:rsidR="00D23E0C"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Nineve-fastedage</w:t>
            </w:r>
            <w:r w:rsidR="00D23E0C" w:rsidRPr="00C06844">
              <w:rPr>
                <w:rFonts w:asciiTheme="majorBidi" w:hAnsiTheme="majorBidi" w:cstheme="majorBidi"/>
                <w:color w:val="1F497D" w:themeColor="text2"/>
                <w:sz w:val="24"/>
                <w:szCs w:val="24"/>
              </w:rPr>
              <w:t xml:space="preserve"> og den hellige 40-dages faste</w:t>
            </w:r>
            <w:r w:rsidRPr="00C06844">
              <w:rPr>
                <w:rFonts w:asciiTheme="majorBidi" w:hAnsiTheme="majorBidi" w:cstheme="majorBidi"/>
                <w:color w:val="1F497D" w:themeColor="text2"/>
                <w:sz w:val="24"/>
                <w:szCs w:val="24"/>
              </w:rPr>
              <w:t xml:space="preserve">) </w:t>
            </w:r>
            <w:r w:rsidR="00D23E0C" w:rsidRPr="00C06844">
              <w:rPr>
                <w:rFonts w:asciiTheme="majorBidi" w:hAnsiTheme="majorBidi" w:cstheme="majorBidi"/>
                <w:color w:val="1F497D" w:themeColor="text2"/>
                <w:sz w:val="24"/>
                <w:szCs w:val="24"/>
              </w:rPr>
              <w:t xml:space="preserve">lørdagene og søndagene under </w:t>
            </w:r>
            <w:r w:rsidR="00382C4C" w:rsidRPr="00C06844">
              <w:rPr>
                <w:rFonts w:asciiTheme="majorBidi" w:hAnsiTheme="majorBidi" w:cstheme="majorBidi"/>
                <w:color w:val="1F497D" w:themeColor="text2"/>
                <w:sz w:val="24"/>
                <w:szCs w:val="24"/>
              </w:rPr>
              <w:t>den hellige 40-dages faste og de to korshøjtidsfejringer</w:t>
            </w:r>
            <w:r w:rsidRPr="00C06844">
              <w:rPr>
                <w:rFonts w:asciiTheme="majorBidi" w:hAnsiTheme="majorBidi" w:cstheme="majorBidi"/>
                <w:color w:val="1F497D" w:themeColor="text2"/>
                <w:sz w:val="24"/>
                <w:szCs w:val="24"/>
              </w:rPr>
              <w:t>,</w:t>
            </w:r>
            <w:r w:rsidR="007C4A51"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siger menigheden:</w:t>
            </w:r>
          </w:p>
        </w:tc>
        <w:tc>
          <w:tcPr>
            <w:tcW w:w="3969" w:type="dxa"/>
          </w:tcPr>
          <w:p w14:paraId="4FD93D77" w14:textId="013E2758" w:rsidR="00285D3A" w:rsidRPr="004332C7" w:rsidRDefault="00006AE0"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On all fasting days (except during Jonah’s Fast and the Great Fast), Saturdays and Sundays of the Great Fast, and on the two Feasts of the Cross, the following is chanted:</w:t>
            </w:r>
          </w:p>
        </w:tc>
        <w:tc>
          <w:tcPr>
            <w:tcW w:w="2552" w:type="dxa"/>
          </w:tcPr>
          <w:p w14:paraId="5C17E927" w14:textId="7EE842D0" w:rsidR="00285D3A" w:rsidRPr="00C06844" w:rsidRDefault="00006AE0" w:rsidP="00492D1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وفي كل أيام الصوم </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ما عدا أيام الصوم</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الكبير وصوم يونان</w:t>
            </w:r>
            <w:r w:rsidR="008F1728"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وفي سبوت وأحاد</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الصوم الكبير وفي عيدي الصليب، تقال هذه</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عوضا عن السابقة.</w:t>
            </w:r>
          </w:p>
        </w:tc>
      </w:tr>
      <w:tr w:rsidR="00285D3A" w:rsidRPr="0019613F" w14:paraId="0B6BCC57" w14:textId="77777777" w:rsidTr="008E3555">
        <w:tc>
          <w:tcPr>
            <w:tcW w:w="3969" w:type="dxa"/>
            <w:shd w:val="clear" w:color="auto" w:fill="EAF1DD" w:themeFill="accent3" w:themeFillTint="33"/>
            <w:vAlign w:val="center"/>
          </w:tcPr>
          <w:p w14:paraId="0536CC15" w14:textId="40D91CE2" w:rsidR="00285D3A" w:rsidRPr="00CD1A44" w:rsidRDefault="00006AE0" w:rsidP="00CE7B2E">
            <w:pPr>
              <w:jc w:val="center"/>
              <w:rPr>
                <w:rFonts w:asciiTheme="majorBidi" w:hAnsiTheme="majorBidi" w:cstheme="majorBidi"/>
                <w:b/>
                <w:bCs/>
                <w:sz w:val="28"/>
                <w:szCs w:val="28"/>
              </w:rPr>
            </w:pPr>
            <w:r w:rsidRPr="00CE7B2E">
              <w:rPr>
                <w:rFonts w:asciiTheme="majorBidi" w:hAnsiTheme="majorBidi" w:cstheme="majorBidi"/>
                <w:b/>
                <w:bCs/>
                <w:color w:val="C10000"/>
                <w:sz w:val="28"/>
                <w:szCs w:val="28"/>
              </w:rPr>
              <w:t xml:space="preserve">Hymne </w:t>
            </w:r>
            <w:r w:rsidR="00D9199B">
              <w:rPr>
                <w:rFonts w:asciiTheme="majorBidi" w:hAnsiTheme="majorBidi" w:cstheme="majorBidi"/>
                <w:b/>
                <w:bCs/>
                <w:color w:val="C10000"/>
                <w:sz w:val="28"/>
                <w:szCs w:val="28"/>
              </w:rPr>
              <w:t xml:space="preserve">om </w:t>
            </w:r>
            <w:r w:rsidR="00D9199B" w:rsidRPr="00D9199B">
              <w:rPr>
                <w:rFonts w:asciiTheme="majorBidi" w:hAnsiTheme="majorBidi" w:cstheme="majorBidi"/>
                <w:b/>
                <w:bCs/>
                <w:color w:val="C10000"/>
                <w:sz w:val="28"/>
                <w:szCs w:val="28"/>
              </w:rPr>
              <w:t>Røgelseskarret af guld</w:t>
            </w:r>
          </w:p>
        </w:tc>
        <w:tc>
          <w:tcPr>
            <w:tcW w:w="3969" w:type="dxa"/>
            <w:shd w:val="clear" w:color="auto" w:fill="EAF1DD" w:themeFill="accent3" w:themeFillTint="33"/>
            <w:vAlign w:val="center"/>
          </w:tcPr>
          <w:p w14:paraId="223FF22F" w14:textId="4EFD69E4" w:rsidR="00285D3A" w:rsidRPr="00D9199B" w:rsidRDefault="00006AE0" w:rsidP="00CE7B2E">
            <w:pPr>
              <w:jc w:val="center"/>
              <w:rPr>
                <w:rFonts w:asciiTheme="majorBidi" w:hAnsiTheme="majorBidi" w:cstheme="majorBidi"/>
                <w:b/>
                <w:bCs/>
                <w:sz w:val="28"/>
                <w:szCs w:val="28"/>
                <w:lang w:val="en-US"/>
              </w:rPr>
            </w:pPr>
            <w:r w:rsidRPr="00D9199B">
              <w:rPr>
                <w:rFonts w:asciiTheme="majorBidi" w:hAnsiTheme="majorBidi" w:cstheme="majorBidi"/>
                <w:b/>
                <w:bCs/>
                <w:color w:val="C10000"/>
                <w:sz w:val="28"/>
                <w:szCs w:val="28"/>
                <w:lang w:val="en-US"/>
              </w:rPr>
              <w:t xml:space="preserve">Hymn </w:t>
            </w:r>
            <w:r w:rsidR="00D9199B" w:rsidRPr="00D9199B">
              <w:rPr>
                <w:rFonts w:asciiTheme="majorBidi" w:hAnsiTheme="majorBidi" w:cstheme="majorBidi"/>
                <w:b/>
                <w:bCs/>
                <w:color w:val="C10000"/>
                <w:sz w:val="28"/>
                <w:szCs w:val="28"/>
                <w:lang w:val="en-US"/>
              </w:rPr>
              <w:t>of the golden c</w:t>
            </w:r>
            <w:r w:rsidR="00D9199B">
              <w:rPr>
                <w:rFonts w:asciiTheme="majorBidi" w:hAnsiTheme="majorBidi" w:cstheme="majorBidi"/>
                <w:b/>
                <w:bCs/>
                <w:color w:val="C10000"/>
                <w:sz w:val="28"/>
                <w:szCs w:val="28"/>
                <w:lang w:val="en-US"/>
              </w:rPr>
              <w:t>enser</w:t>
            </w:r>
          </w:p>
        </w:tc>
        <w:tc>
          <w:tcPr>
            <w:tcW w:w="2552" w:type="dxa"/>
            <w:shd w:val="clear" w:color="auto" w:fill="EAF1DD" w:themeFill="accent3" w:themeFillTint="33"/>
            <w:vAlign w:val="center"/>
          </w:tcPr>
          <w:p w14:paraId="0A3AC387" w14:textId="77134471" w:rsidR="00285D3A" w:rsidRPr="00CE7B2E" w:rsidRDefault="00006AE0"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لحن المجمرة الذهب هي العذراء</w:t>
            </w:r>
          </w:p>
        </w:tc>
      </w:tr>
      <w:tr w:rsidR="00285D3A" w:rsidRPr="0019613F" w14:paraId="1615A1DD" w14:textId="77777777" w:rsidTr="008E3555">
        <w:tc>
          <w:tcPr>
            <w:tcW w:w="3969" w:type="dxa"/>
          </w:tcPr>
          <w:p w14:paraId="573815D2"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Røgelseskarret af guld er Jomfruen. Dets vellugt er vor Frelser. Hun fødte ham. Han frelste os: Han tilgav os vore synder.</w:t>
            </w:r>
          </w:p>
          <w:p w14:paraId="418AE538" w14:textId="36BF80B9" w:rsidR="00DF12F0" w:rsidRPr="00D9199B" w:rsidRDefault="00DF12F0" w:rsidP="00C767E9">
            <w:pPr>
              <w:jc w:val="both"/>
              <w:rPr>
                <w:rFonts w:asciiTheme="majorBidi" w:hAnsiTheme="majorBidi" w:cstheme="majorBidi"/>
                <w:b/>
                <w:bCs/>
                <w:sz w:val="24"/>
                <w:szCs w:val="24"/>
              </w:rPr>
            </w:pPr>
            <w:r w:rsidRPr="00D9199B">
              <w:rPr>
                <w:rFonts w:asciiTheme="majorBidi" w:hAnsiTheme="majorBidi" w:cstheme="majorBidi"/>
                <w:b/>
                <w:bCs/>
                <w:color w:val="00B050"/>
                <w:sz w:val="24"/>
                <w:szCs w:val="24"/>
              </w:rPr>
              <w:t>(</w:t>
            </w:r>
            <w:r w:rsidR="008C08FF" w:rsidRPr="00D9199B">
              <w:rPr>
                <w:rFonts w:asciiTheme="majorBidi" w:hAnsiTheme="majorBidi" w:cstheme="majorBidi"/>
                <w:b/>
                <w:bCs/>
                <w:color w:val="00B050"/>
                <w:sz w:val="24"/>
                <w:szCs w:val="24"/>
              </w:rPr>
              <w:t>Tee-shory ennob te ti-Parthenos, pes-aro-mata pe pen-Soteer, asmisi emmof, afsoti emmon, owoh ka nen-novi nan e-vol.</w:t>
            </w:r>
            <w:r w:rsidRPr="00D9199B">
              <w:rPr>
                <w:rFonts w:asciiTheme="majorBidi" w:hAnsiTheme="majorBidi" w:cstheme="majorBidi"/>
                <w:b/>
                <w:bCs/>
                <w:color w:val="00B050"/>
                <w:sz w:val="24"/>
                <w:szCs w:val="24"/>
              </w:rPr>
              <w:t>)</w:t>
            </w:r>
          </w:p>
        </w:tc>
        <w:tc>
          <w:tcPr>
            <w:tcW w:w="3969" w:type="dxa"/>
          </w:tcPr>
          <w:p w14:paraId="230BB0B1" w14:textId="77777777" w:rsidR="00285D3A" w:rsidRDefault="00006AE0" w:rsidP="00C767E9">
            <w:pPr>
              <w:jc w:val="both"/>
              <w:rPr>
                <w:rFonts w:asciiTheme="majorBidi" w:hAnsiTheme="majorBidi" w:cstheme="majorBidi"/>
                <w:sz w:val="24"/>
                <w:szCs w:val="24"/>
                <w:rtl/>
                <w:lang w:val="en-US"/>
              </w:rPr>
            </w:pPr>
            <w:r w:rsidRPr="004332C7">
              <w:rPr>
                <w:rFonts w:asciiTheme="majorBidi" w:hAnsiTheme="majorBidi" w:cstheme="majorBidi"/>
                <w:sz w:val="24"/>
                <w:szCs w:val="24"/>
                <w:lang w:val="en-US"/>
              </w:rPr>
              <w:t>The golden censer is the Virgin, her aroma is our Savior. She gave birth to Him; He saved us and forgave us our sins.</w:t>
            </w:r>
          </w:p>
          <w:p w14:paraId="0888775B" w14:textId="23C06F7D" w:rsidR="00DF12F0" w:rsidRPr="00C41C50" w:rsidRDefault="00DF12F0"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r w:rsidR="008C08FF" w:rsidRPr="00C41C50">
              <w:rPr>
                <w:rFonts w:asciiTheme="majorBidi" w:hAnsiTheme="majorBidi" w:cstheme="majorBidi"/>
                <w:b/>
                <w:bCs/>
                <w:color w:val="00B050"/>
                <w:sz w:val="24"/>
                <w:szCs w:val="24"/>
                <w:lang w:val="en-US"/>
              </w:rPr>
              <w:t>Tee-</w:t>
            </w:r>
            <w:proofErr w:type="spellStart"/>
            <w:r w:rsidR="008C08FF" w:rsidRPr="00C41C50">
              <w:rPr>
                <w:rFonts w:asciiTheme="majorBidi" w:hAnsiTheme="majorBidi" w:cstheme="majorBidi"/>
                <w:b/>
                <w:bCs/>
                <w:color w:val="00B050"/>
                <w:sz w:val="24"/>
                <w:szCs w:val="24"/>
                <w:lang w:val="en-US"/>
              </w:rPr>
              <w:t>shory</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ennob</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te</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ti</w:t>
            </w:r>
            <w:proofErr w:type="spellEnd"/>
            <w:r w:rsidR="008C08FF" w:rsidRPr="00C41C50">
              <w:rPr>
                <w:rFonts w:asciiTheme="majorBidi" w:hAnsiTheme="majorBidi" w:cstheme="majorBidi"/>
                <w:b/>
                <w:bCs/>
                <w:color w:val="00B050"/>
                <w:sz w:val="24"/>
                <w:szCs w:val="24"/>
                <w:lang w:val="en-US"/>
              </w:rPr>
              <w:t>-Parthenos, pes-</w:t>
            </w:r>
            <w:proofErr w:type="spellStart"/>
            <w:r w:rsidR="008C08FF" w:rsidRPr="00C41C50">
              <w:rPr>
                <w:rFonts w:asciiTheme="majorBidi" w:hAnsiTheme="majorBidi" w:cstheme="majorBidi"/>
                <w:b/>
                <w:bCs/>
                <w:color w:val="00B050"/>
                <w:sz w:val="24"/>
                <w:szCs w:val="24"/>
                <w:lang w:val="en-US"/>
              </w:rPr>
              <w:t>aro</w:t>
            </w:r>
            <w:proofErr w:type="spellEnd"/>
            <w:r w:rsidR="008C08FF" w:rsidRPr="00C41C50">
              <w:rPr>
                <w:rFonts w:asciiTheme="majorBidi" w:hAnsiTheme="majorBidi" w:cstheme="majorBidi"/>
                <w:b/>
                <w:bCs/>
                <w:color w:val="00B050"/>
                <w:sz w:val="24"/>
                <w:szCs w:val="24"/>
                <w:lang w:val="en-US"/>
              </w:rPr>
              <w:t>-</w:t>
            </w:r>
            <w:proofErr w:type="spellStart"/>
            <w:r w:rsidR="008C08FF" w:rsidRPr="00C41C50">
              <w:rPr>
                <w:rFonts w:asciiTheme="majorBidi" w:hAnsiTheme="majorBidi" w:cstheme="majorBidi"/>
                <w:b/>
                <w:bCs/>
                <w:color w:val="00B050"/>
                <w:sz w:val="24"/>
                <w:szCs w:val="24"/>
                <w:lang w:val="en-US"/>
              </w:rPr>
              <w:t>mata</w:t>
            </w:r>
            <w:proofErr w:type="spellEnd"/>
            <w:r w:rsidR="008C08FF" w:rsidRPr="00C41C50">
              <w:rPr>
                <w:rFonts w:asciiTheme="majorBidi" w:hAnsiTheme="majorBidi" w:cstheme="majorBidi"/>
                <w:b/>
                <w:bCs/>
                <w:color w:val="00B050"/>
                <w:sz w:val="24"/>
                <w:szCs w:val="24"/>
                <w:lang w:val="en-US"/>
              </w:rPr>
              <w:t xml:space="preserve"> pe pen-</w:t>
            </w:r>
            <w:proofErr w:type="spellStart"/>
            <w:r w:rsidR="008C08FF" w:rsidRPr="00C41C50">
              <w:rPr>
                <w:rFonts w:asciiTheme="majorBidi" w:hAnsiTheme="majorBidi" w:cstheme="majorBidi"/>
                <w:b/>
                <w:bCs/>
                <w:color w:val="00B050"/>
                <w:sz w:val="24"/>
                <w:szCs w:val="24"/>
                <w:lang w:val="en-US"/>
              </w:rPr>
              <w:t>Soteer</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asmisi</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emmof</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afsoti</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emmon</w:t>
            </w:r>
            <w:proofErr w:type="spellEnd"/>
            <w:r w:rsidR="008C08FF" w:rsidRPr="00C41C50">
              <w:rPr>
                <w:rFonts w:asciiTheme="majorBidi" w:hAnsiTheme="majorBidi" w:cstheme="majorBidi"/>
                <w:b/>
                <w:bCs/>
                <w:color w:val="00B050"/>
                <w:sz w:val="24"/>
                <w:szCs w:val="24"/>
                <w:lang w:val="en-US"/>
              </w:rPr>
              <w:t xml:space="preserve">, </w:t>
            </w:r>
            <w:proofErr w:type="spellStart"/>
            <w:r w:rsidR="008C08FF" w:rsidRPr="00C41C50">
              <w:rPr>
                <w:rFonts w:asciiTheme="majorBidi" w:hAnsiTheme="majorBidi" w:cstheme="majorBidi"/>
                <w:b/>
                <w:bCs/>
                <w:color w:val="00B050"/>
                <w:sz w:val="24"/>
                <w:szCs w:val="24"/>
                <w:lang w:val="en-US"/>
              </w:rPr>
              <w:t>owoh</w:t>
            </w:r>
            <w:proofErr w:type="spellEnd"/>
            <w:r w:rsidR="008C08FF" w:rsidRPr="00C41C50">
              <w:rPr>
                <w:rFonts w:asciiTheme="majorBidi" w:hAnsiTheme="majorBidi" w:cstheme="majorBidi"/>
                <w:b/>
                <w:bCs/>
                <w:color w:val="00B050"/>
                <w:sz w:val="24"/>
                <w:szCs w:val="24"/>
                <w:lang w:val="en-US"/>
              </w:rPr>
              <w:t xml:space="preserve"> ka </w:t>
            </w:r>
            <w:proofErr w:type="spellStart"/>
            <w:r w:rsidR="008C08FF" w:rsidRPr="00C41C50">
              <w:rPr>
                <w:rFonts w:asciiTheme="majorBidi" w:hAnsiTheme="majorBidi" w:cstheme="majorBidi"/>
                <w:b/>
                <w:bCs/>
                <w:color w:val="00B050"/>
                <w:sz w:val="24"/>
                <w:szCs w:val="24"/>
                <w:lang w:val="en-US"/>
              </w:rPr>
              <w:t>nen-novi</w:t>
            </w:r>
            <w:proofErr w:type="spellEnd"/>
            <w:r w:rsidR="008C08FF" w:rsidRPr="00C41C50">
              <w:rPr>
                <w:rFonts w:asciiTheme="majorBidi" w:hAnsiTheme="majorBidi" w:cstheme="majorBidi"/>
                <w:b/>
                <w:bCs/>
                <w:color w:val="00B050"/>
                <w:sz w:val="24"/>
                <w:szCs w:val="24"/>
                <w:lang w:val="en-US"/>
              </w:rPr>
              <w:t xml:space="preserve"> nan e-vol.</w:t>
            </w:r>
            <w:r w:rsidRPr="00C41C50">
              <w:rPr>
                <w:rFonts w:asciiTheme="majorBidi" w:hAnsiTheme="majorBidi" w:cstheme="majorBidi"/>
                <w:b/>
                <w:bCs/>
                <w:color w:val="00B050"/>
                <w:sz w:val="24"/>
                <w:szCs w:val="24"/>
                <w:lang w:val="en-US"/>
              </w:rPr>
              <w:t>)</w:t>
            </w:r>
          </w:p>
        </w:tc>
        <w:tc>
          <w:tcPr>
            <w:tcW w:w="2552" w:type="dxa"/>
          </w:tcPr>
          <w:p w14:paraId="7AF01B0F" w14:textId="77777777" w:rsidR="00285D3A" w:rsidRPr="0019613F" w:rsidRDefault="00006AE0"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المجمرة الذهب هي العذراء،</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وعنبرها هو مخلصنا، قد ولدته</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وخلصنا، وغفر لنا خطايانا</w:t>
            </w:r>
            <w:r w:rsidRPr="0019613F">
              <w:rPr>
                <w:rFonts w:asciiTheme="majorBidi" w:hAnsiTheme="majorBidi" w:cstheme="majorBidi"/>
                <w:b/>
                <w:bCs/>
                <w:sz w:val="24"/>
                <w:szCs w:val="24"/>
                <w:lang w:val="en-US"/>
              </w:rPr>
              <w:t>.</w:t>
            </w:r>
          </w:p>
          <w:p w14:paraId="47CF528D" w14:textId="77777777" w:rsidR="00DF12F0" w:rsidRPr="00DF12F0" w:rsidRDefault="00DF12F0" w:rsidP="00DF12F0">
            <w:pPr>
              <w:autoSpaceDE w:val="0"/>
              <w:autoSpaceDN w:val="0"/>
              <w:bidi/>
              <w:adjustRightInd w:val="0"/>
              <w:jc w:val="both"/>
              <w:rPr>
                <w:rFonts w:asciiTheme="majorBidi" w:hAnsiTheme="majorBidi" w:cstheme="majorBidi"/>
                <w:b/>
                <w:bCs/>
                <w:color w:val="00B050"/>
                <w:sz w:val="24"/>
                <w:szCs w:val="24"/>
                <w:rtl/>
              </w:rPr>
            </w:pPr>
            <w:r w:rsidRPr="00DF12F0">
              <w:rPr>
                <w:rFonts w:asciiTheme="majorBidi" w:hAnsiTheme="majorBidi" w:cstheme="majorBidi" w:hint="cs"/>
                <w:b/>
                <w:bCs/>
                <w:color w:val="00B050"/>
                <w:sz w:val="24"/>
                <w:szCs w:val="24"/>
                <w:rtl/>
              </w:rPr>
              <w:t>(</w:t>
            </w:r>
            <w:r w:rsidRPr="00DF12F0">
              <w:rPr>
                <w:rFonts w:asciiTheme="majorBidi" w:hAnsiTheme="majorBidi" w:cs="Times New Roman"/>
                <w:b/>
                <w:bCs/>
                <w:color w:val="00B050"/>
                <w:sz w:val="24"/>
                <w:szCs w:val="24"/>
                <w:rtl/>
              </w:rPr>
              <w:t>تي شوري ان نوب تيه تي بارثينوس بس اروماطا بى بين سوتير اسميسي امموف افسوتي اممون اووه افكانين نوفي نان ايفول</w:t>
            </w:r>
            <w:r w:rsidRPr="00DF12F0">
              <w:rPr>
                <w:rFonts w:asciiTheme="majorBidi" w:hAnsiTheme="majorBidi" w:cstheme="majorBidi" w:hint="cs"/>
                <w:b/>
                <w:bCs/>
                <w:color w:val="00B050"/>
                <w:sz w:val="24"/>
                <w:szCs w:val="24"/>
                <w:rtl/>
              </w:rPr>
              <w:t>)</w:t>
            </w:r>
          </w:p>
          <w:p w14:paraId="765781A6" w14:textId="114965B4" w:rsidR="00DF12F0" w:rsidRPr="007C4A51" w:rsidRDefault="00DF12F0" w:rsidP="00DF12F0">
            <w:pPr>
              <w:autoSpaceDE w:val="0"/>
              <w:autoSpaceDN w:val="0"/>
              <w:bidi/>
              <w:adjustRightInd w:val="0"/>
              <w:jc w:val="both"/>
              <w:rPr>
                <w:rFonts w:asciiTheme="majorBidi" w:hAnsiTheme="majorBidi" w:cstheme="majorBidi"/>
                <w:b/>
                <w:bCs/>
                <w:sz w:val="24"/>
                <w:szCs w:val="24"/>
                <w:lang w:val="en-US"/>
              </w:rPr>
            </w:pPr>
          </w:p>
        </w:tc>
      </w:tr>
      <w:tr w:rsidR="00285D3A" w:rsidRPr="0019613F" w14:paraId="43BE8DD8" w14:textId="77777777" w:rsidTr="008E3555">
        <w:tc>
          <w:tcPr>
            <w:tcW w:w="3969" w:type="dxa"/>
          </w:tcPr>
          <w:p w14:paraId="48DF1C9E" w14:textId="16DEF214" w:rsidR="00285D3A" w:rsidRPr="004332C7" w:rsidRDefault="0029587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På dagene i påskefasten og Nineve</w:t>
            </w:r>
            <w:r w:rsidR="007F4269" w:rsidRPr="00C06844">
              <w:rPr>
                <w:rFonts w:asciiTheme="majorBidi" w:hAnsiTheme="majorBidi" w:cstheme="majorBidi"/>
                <w:color w:val="1F497D" w:themeColor="text2"/>
                <w:sz w:val="24"/>
                <w:szCs w:val="24"/>
              </w:rPr>
              <w:t>-f</w:t>
            </w:r>
            <w:r w:rsidRPr="00C06844">
              <w:rPr>
                <w:rFonts w:asciiTheme="majorBidi" w:hAnsiTheme="majorBidi" w:cstheme="majorBidi"/>
                <w:color w:val="1F497D" w:themeColor="text2"/>
                <w:sz w:val="24"/>
                <w:szCs w:val="24"/>
              </w:rPr>
              <w:t>asten siger man også:</w:t>
            </w:r>
          </w:p>
        </w:tc>
        <w:tc>
          <w:tcPr>
            <w:tcW w:w="3969" w:type="dxa"/>
          </w:tcPr>
          <w:p w14:paraId="3259B6C3" w14:textId="32202D65" w:rsidR="00285D3A" w:rsidRPr="004332C7" w:rsidRDefault="00006AE0"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On weekdays of the Great Fast and during Jonah’s Fast, the following is chanted.</w:t>
            </w:r>
          </w:p>
        </w:tc>
        <w:tc>
          <w:tcPr>
            <w:tcW w:w="2552" w:type="dxa"/>
          </w:tcPr>
          <w:p w14:paraId="36C52238" w14:textId="027D2915" w:rsidR="00285D3A" w:rsidRPr="00C06844" w:rsidRDefault="00006AE0"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أيام الصوم الكبير وصوم يونان يقولون</w:t>
            </w:r>
            <w:r w:rsidRPr="00C06844">
              <w:rPr>
                <w:rFonts w:asciiTheme="majorBidi" w:hAnsiTheme="majorBidi" w:cstheme="majorBidi"/>
                <w:b/>
                <w:bCs/>
                <w:color w:val="1F497D" w:themeColor="text2"/>
                <w:sz w:val="24"/>
                <w:szCs w:val="24"/>
                <w:rtl/>
                <w:lang w:val="en-US"/>
              </w:rPr>
              <w:t>.</w:t>
            </w:r>
          </w:p>
        </w:tc>
      </w:tr>
      <w:tr w:rsidR="00285D3A" w:rsidRPr="0019613F" w14:paraId="10D56B89" w14:textId="77777777" w:rsidTr="008E3555">
        <w:tc>
          <w:tcPr>
            <w:tcW w:w="3969" w:type="dxa"/>
          </w:tcPr>
          <w:p w14:paraId="00546699" w14:textId="025DC5CA" w:rsidR="00285D3A" w:rsidRPr="004332C7"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Du er det røgelseskar af det pure guld, som bærer den vel­ signede glød.</w:t>
            </w:r>
          </w:p>
        </w:tc>
        <w:tc>
          <w:tcPr>
            <w:tcW w:w="3969" w:type="dxa"/>
          </w:tcPr>
          <w:p w14:paraId="40F0A7DD" w14:textId="14D22DAC" w:rsidR="00285D3A" w:rsidRPr="004332C7"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the censer of pure gold: bearing the blessed ember.</w:t>
            </w:r>
          </w:p>
        </w:tc>
        <w:tc>
          <w:tcPr>
            <w:tcW w:w="2552" w:type="dxa"/>
          </w:tcPr>
          <w:p w14:paraId="6B64B089" w14:textId="01DC783C" w:rsidR="00285D3A" w:rsidRPr="007C4A51" w:rsidRDefault="00006AE0"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أنت هي المجمرة الذهب النقي</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الحاملة جمر النار المبارك</w:t>
            </w:r>
            <w:r w:rsidRPr="007C4A51">
              <w:rPr>
                <w:rFonts w:asciiTheme="majorBidi" w:hAnsiTheme="majorBidi" w:cstheme="majorBidi"/>
                <w:b/>
                <w:bCs/>
                <w:sz w:val="24"/>
                <w:szCs w:val="24"/>
                <w:lang w:val="en-US"/>
              </w:rPr>
              <w:t>.</w:t>
            </w:r>
          </w:p>
        </w:tc>
      </w:tr>
      <w:tr w:rsidR="00285D3A" w:rsidRPr="0019613F" w14:paraId="4C8118EF" w14:textId="77777777" w:rsidTr="008E3555">
        <w:tc>
          <w:tcPr>
            <w:tcW w:w="3969" w:type="dxa"/>
          </w:tcPr>
          <w:p w14:paraId="668B32AB"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0523CA67"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491883B2" w14:textId="77777777" w:rsidR="00285D3A" w:rsidRPr="007C4A51" w:rsidRDefault="00285D3A" w:rsidP="00C767E9">
            <w:pPr>
              <w:bidi/>
              <w:jc w:val="both"/>
              <w:rPr>
                <w:rFonts w:asciiTheme="majorBidi" w:hAnsiTheme="majorBidi" w:cstheme="majorBidi"/>
                <w:b/>
                <w:bCs/>
                <w:sz w:val="24"/>
                <w:szCs w:val="24"/>
                <w:lang w:val="en-US"/>
              </w:rPr>
            </w:pPr>
          </w:p>
        </w:tc>
      </w:tr>
      <w:tr w:rsidR="00285D3A" w:rsidRPr="004332C7" w14:paraId="7CE8FA94" w14:textId="77777777" w:rsidTr="008E3555">
        <w:tc>
          <w:tcPr>
            <w:tcW w:w="3969" w:type="dxa"/>
            <w:shd w:val="clear" w:color="auto" w:fill="EAF1DD" w:themeFill="accent3" w:themeFillTint="33"/>
            <w:vAlign w:val="center"/>
          </w:tcPr>
          <w:p w14:paraId="0FA6576D" w14:textId="2937C805" w:rsidR="00285D3A" w:rsidRPr="00CE7B2E" w:rsidRDefault="0029587F" w:rsidP="00CE7B2E">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Hymne om forbøn:</w:t>
            </w:r>
          </w:p>
        </w:tc>
        <w:tc>
          <w:tcPr>
            <w:tcW w:w="3969" w:type="dxa"/>
            <w:shd w:val="clear" w:color="auto" w:fill="EAF1DD" w:themeFill="accent3" w:themeFillTint="33"/>
            <w:vAlign w:val="center"/>
          </w:tcPr>
          <w:p w14:paraId="7B74B8D3" w14:textId="7466F203" w:rsidR="00285D3A" w:rsidRPr="00CE7B2E" w:rsidRDefault="00006AE0"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Hymn of the Intercessions</w:t>
            </w:r>
          </w:p>
        </w:tc>
        <w:tc>
          <w:tcPr>
            <w:tcW w:w="2552" w:type="dxa"/>
            <w:shd w:val="clear" w:color="auto" w:fill="EAF1DD" w:themeFill="accent3" w:themeFillTint="33"/>
            <w:vAlign w:val="center"/>
          </w:tcPr>
          <w:p w14:paraId="47E37AC0" w14:textId="1160AB45" w:rsidR="00285D3A" w:rsidRPr="00CE7B2E" w:rsidRDefault="00006AE0"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لحن الهيتينيات</w:t>
            </w:r>
          </w:p>
        </w:tc>
      </w:tr>
      <w:tr w:rsidR="00285D3A" w:rsidRPr="004332C7" w14:paraId="72071409" w14:textId="77777777" w:rsidTr="008E3555">
        <w:tc>
          <w:tcPr>
            <w:tcW w:w="3969" w:type="dxa"/>
          </w:tcPr>
          <w:p w14:paraId="49F73737"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Ved gudsfødersken, Sct. Marias forbønner - Herre, skænk os tilgivelse for vore synder.</w:t>
            </w:r>
            <w:r w:rsidR="000C4FA7">
              <w:rPr>
                <w:rFonts w:asciiTheme="majorBidi" w:hAnsiTheme="majorBidi" w:cstheme="majorBidi"/>
                <w:sz w:val="24"/>
                <w:szCs w:val="24"/>
              </w:rPr>
              <w:t xml:space="preserve"> </w:t>
            </w:r>
          </w:p>
          <w:p w14:paraId="2C0E0E2D" w14:textId="77777777" w:rsidR="008C08FF" w:rsidRPr="00C41C50" w:rsidRDefault="008C08FF" w:rsidP="008C08FF">
            <w:pPr>
              <w:jc w:val="both"/>
              <w:rPr>
                <w:rFonts w:asciiTheme="majorBidi" w:hAnsiTheme="majorBidi" w:cstheme="majorBidi"/>
                <w:b/>
                <w:bCs/>
                <w:color w:val="00B050"/>
                <w:sz w:val="24"/>
                <w:szCs w:val="24"/>
              </w:rPr>
            </w:pPr>
            <w:r w:rsidRPr="00C41C50">
              <w:rPr>
                <w:rFonts w:asciiTheme="majorBidi" w:hAnsiTheme="majorBidi" w:cstheme="majorBidi"/>
                <w:b/>
                <w:bCs/>
                <w:color w:val="00B050"/>
                <w:sz w:val="24"/>
                <w:szCs w:val="24"/>
              </w:rPr>
              <w:t>(Hiten ni-epresvia, ente ti theotokos ethouab Maria, Epchois ari ehmot nan empiko evol ente nennovi.)</w:t>
            </w:r>
          </w:p>
          <w:p w14:paraId="10E1F003" w14:textId="5EFA78C0" w:rsidR="008C08FF" w:rsidRPr="004332C7" w:rsidRDefault="008C08FF" w:rsidP="00C767E9">
            <w:pPr>
              <w:jc w:val="both"/>
              <w:rPr>
                <w:rFonts w:asciiTheme="majorBidi" w:hAnsiTheme="majorBidi" w:cstheme="majorBidi"/>
                <w:sz w:val="24"/>
                <w:szCs w:val="24"/>
              </w:rPr>
            </w:pPr>
          </w:p>
        </w:tc>
        <w:tc>
          <w:tcPr>
            <w:tcW w:w="3969" w:type="dxa"/>
          </w:tcPr>
          <w:p w14:paraId="271842A1"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the intercessions: of the </w:t>
            </w:r>
            <w:proofErr w:type="gramStart"/>
            <w:r w:rsidRPr="004332C7">
              <w:rPr>
                <w:rFonts w:asciiTheme="majorBidi" w:hAnsiTheme="majorBidi" w:cstheme="majorBidi"/>
                <w:sz w:val="24"/>
                <w:szCs w:val="24"/>
                <w:lang w:val="en-US"/>
              </w:rPr>
              <w:t>Mother</w:t>
            </w:r>
            <w:proofErr w:type="gramEnd"/>
            <w:r w:rsidRPr="004332C7">
              <w:rPr>
                <w:rFonts w:asciiTheme="majorBidi" w:hAnsiTheme="majorBidi" w:cstheme="majorBidi"/>
                <w:sz w:val="24"/>
                <w:szCs w:val="24"/>
                <w:lang w:val="en-US"/>
              </w:rPr>
              <w:t xml:space="preserve"> of God: Saint Mary: O Lord, Grant us the forgiveness of our sins.</w:t>
            </w:r>
          </w:p>
          <w:p w14:paraId="49C6B617" w14:textId="630A9145" w:rsidR="008C08FF" w:rsidRPr="00C41C50" w:rsidRDefault="008C08FF"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ni-epresvia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theotokos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ethouab</w:t>
            </w:r>
            <w:proofErr w:type="spellEnd"/>
            <w:r w:rsidRPr="00C41C50">
              <w:rPr>
                <w:rFonts w:asciiTheme="majorBidi" w:hAnsiTheme="majorBidi" w:cstheme="majorBidi"/>
                <w:b/>
                <w:bCs/>
                <w:color w:val="00B050"/>
                <w:sz w:val="24"/>
                <w:szCs w:val="24"/>
                <w:lang w:val="en-US"/>
              </w:rPr>
              <w:t xml:space="preserve"> Maria,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p w14:paraId="46C15A76" w14:textId="68C0DC0C" w:rsidR="008C08FF" w:rsidRPr="004332C7" w:rsidRDefault="008C08FF" w:rsidP="00C767E9">
            <w:pPr>
              <w:jc w:val="both"/>
              <w:rPr>
                <w:rFonts w:asciiTheme="majorBidi" w:hAnsiTheme="majorBidi" w:cstheme="majorBidi"/>
                <w:sz w:val="24"/>
                <w:szCs w:val="24"/>
                <w:lang w:val="en-US"/>
              </w:rPr>
            </w:pPr>
          </w:p>
        </w:tc>
        <w:tc>
          <w:tcPr>
            <w:tcW w:w="2552" w:type="dxa"/>
          </w:tcPr>
          <w:p w14:paraId="48AC66C2" w14:textId="77777777" w:rsidR="00285D3A" w:rsidRPr="0019613F" w:rsidRDefault="00006AE0"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بشفاعات والدة الإله القديسة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مريم، يا رب أنعم لنا بمغفرة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p w14:paraId="1EB7B313" w14:textId="77777777" w:rsidR="008F3955" w:rsidRDefault="008F3955" w:rsidP="008F3955">
            <w:pPr>
              <w:autoSpaceDE w:val="0"/>
              <w:autoSpaceDN w:val="0"/>
              <w:bidi/>
              <w:adjustRightInd w:val="0"/>
              <w:jc w:val="both"/>
              <w:rPr>
                <w:rFonts w:asciiTheme="majorBidi" w:hAnsiTheme="majorBidi" w:cstheme="majorBidi"/>
                <w:b/>
                <w:bCs/>
                <w:color w:val="00B050"/>
                <w:sz w:val="24"/>
                <w:szCs w:val="24"/>
                <w:rtl/>
                <w:lang w:bidi="ar-EG"/>
              </w:rPr>
            </w:pPr>
            <w:r w:rsidRPr="008F3955">
              <w:rPr>
                <w:rFonts w:asciiTheme="majorBidi" w:hAnsiTheme="majorBidi" w:cstheme="majorBidi" w:hint="cs"/>
                <w:b/>
                <w:bCs/>
                <w:color w:val="00B050"/>
                <w:sz w:val="24"/>
                <w:szCs w:val="24"/>
                <w:rtl/>
                <w:lang w:bidi="ar-EG"/>
              </w:rPr>
              <w:t>(</w:t>
            </w:r>
            <w:r w:rsidRPr="008F3955">
              <w:rPr>
                <w:rFonts w:asciiTheme="majorBidi" w:hAnsiTheme="majorBidi" w:cs="Times New Roman"/>
                <w:b/>
                <w:bCs/>
                <w:color w:val="00B050"/>
                <w:sz w:val="24"/>
                <w:szCs w:val="24"/>
                <w:rtl/>
                <w:lang w:bidi="ar-EG"/>
              </w:rPr>
              <w:t>هيتين نى إبريسفيا إنتى تى ثيؤطوكوس إثؤواف ماريا إبشويس.  آرى إهموت نان إمبى كو إيفول إنتى نين نوفى</w:t>
            </w:r>
            <w:r w:rsidRPr="008F3955">
              <w:rPr>
                <w:rFonts w:asciiTheme="majorBidi" w:hAnsiTheme="majorBidi" w:cstheme="majorBidi" w:hint="cs"/>
                <w:b/>
                <w:bCs/>
                <w:color w:val="00B050"/>
                <w:sz w:val="24"/>
                <w:szCs w:val="24"/>
                <w:rtl/>
                <w:lang w:bidi="ar-EG"/>
              </w:rPr>
              <w:t>)</w:t>
            </w:r>
          </w:p>
          <w:p w14:paraId="02B843A0" w14:textId="2B16A4A9" w:rsidR="008F3955" w:rsidRPr="007C4A51" w:rsidRDefault="008F3955" w:rsidP="008F3955">
            <w:pPr>
              <w:autoSpaceDE w:val="0"/>
              <w:autoSpaceDN w:val="0"/>
              <w:bidi/>
              <w:adjustRightInd w:val="0"/>
              <w:jc w:val="both"/>
              <w:rPr>
                <w:rFonts w:asciiTheme="majorBidi" w:hAnsiTheme="majorBidi" w:cstheme="majorBidi"/>
                <w:b/>
                <w:bCs/>
                <w:sz w:val="24"/>
                <w:szCs w:val="24"/>
                <w:rtl/>
                <w:lang w:val="en-US" w:bidi="ar-EG"/>
              </w:rPr>
            </w:pPr>
          </w:p>
        </w:tc>
      </w:tr>
      <w:tr w:rsidR="00285D3A" w:rsidRPr="004332C7" w14:paraId="5D4DBAC3" w14:textId="77777777" w:rsidTr="008E3555">
        <w:tc>
          <w:tcPr>
            <w:tcW w:w="3969" w:type="dxa"/>
          </w:tcPr>
          <w:p w14:paraId="6D265B86" w14:textId="2EFC98BF" w:rsidR="00285D3A" w:rsidRDefault="0029587F" w:rsidP="008C08FF">
            <w:pPr>
              <w:jc w:val="both"/>
              <w:rPr>
                <w:rFonts w:asciiTheme="majorBidi" w:hAnsiTheme="majorBidi" w:cstheme="majorBidi"/>
                <w:sz w:val="24"/>
                <w:szCs w:val="24"/>
              </w:rPr>
            </w:pPr>
            <w:r w:rsidRPr="004332C7">
              <w:rPr>
                <w:rFonts w:asciiTheme="majorBidi" w:hAnsiTheme="majorBidi" w:cstheme="majorBidi"/>
                <w:sz w:val="24"/>
                <w:szCs w:val="24"/>
              </w:rPr>
              <w:t>Ved de syv ærkeengles og de himmelske skarers for­ bønner -</w:t>
            </w:r>
            <w:r w:rsidR="008C08FF">
              <w:rPr>
                <w:rFonts w:asciiTheme="majorBidi" w:hAnsiTheme="majorBidi" w:cstheme="majorBidi"/>
                <w:sz w:val="24"/>
                <w:szCs w:val="24"/>
              </w:rPr>
              <w:t xml:space="preserve"> </w:t>
            </w:r>
            <w:r w:rsidRPr="004332C7">
              <w:rPr>
                <w:rFonts w:asciiTheme="majorBidi" w:hAnsiTheme="majorBidi" w:cstheme="majorBidi"/>
                <w:sz w:val="24"/>
                <w:szCs w:val="24"/>
              </w:rPr>
              <w:t>Herre, skænk os tilgivelse for vore synder.</w:t>
            </w:r>
          </w:p>
          <w:p w14:paraId="2B7CAE9B" w14:textId="77777777" w:rsidR="0084038C" w:rsidRDefault="0084038C" w:rsidP="008C08FF">
            <w:pPr>
              <w:jc w:val="both"/>
              <w:rPr>
                <w:rFonts w:asciiTheme="majorBidi" w:hAnsiTheme="majorBidi" w:cstheme="majorBidi"/>
                <w:sz w:val="24"/>
                <w:szCs w:val="24"/>
              </w:rPr>
            </w:pPr>
          </w:p>
          <w:p w14:paraId="73920E00" w14:textId="77777777" w:rsidR="008C08FF" w:rsidRPr="00C41C50" w:rsidRDefault="008C08FF" w:rsidP="008C08FF">
            <w:pPr>
              <w:jc w:val="both"/>
              <w:rPr>
                <w:rFonts w:asciiTheme="majorBidi" w:hAnsiTheme="majorBidi" w:cstheme="majorBidi"/>
                <w:b/>
                <w:bCs/>
                <w:color w:val="00B050"/>
                <w:sz w:val="24"/>
                <w:szCs w:val="24"/>
              </w:rPr>
            </w:pPr>
            <w:r w:rsidRPr="00C41C50">
              <w:rPr>
                <w:rFonts w:asciiTheme="majorBidi" w:hAnsiTheme="majorBidi" w:cstheme="majorBidi"/>
                <w:b/>
                <w:bCs/>
                <w:color w:val="00B050"/>
                <w:sz w:val="24"/>
                <w:szCs w:val="24"/>
              </w:rPr>
              <w:t>(Hiten ni-epresvia, ente pi-shashf en arshi angelos, nem nitaghma en-epouranion, Epchois ari ehmot nan empiko evol ente nennovi.)</w:t>
            </w:r>
          </w:p>
          <w:p w14:paraId="14987EFB" w14:textId="0012D29C" w:rsidR="008C08FF" w:rsidRPr="004332C7" w:rsidRDefault="008C08FF" w:rsidP="008C08FF">
            <w:pPr>
              <w:jc w:val="both"/>
              <w:rPr>
                <w:rFonts w:asciiTheme="majorBidi" w:hAnsiTheme="majorBidi" w:cstheme="majorBidi"/>
                <w:sz w:val="24"/>
                <w:szCs w:val="24"/>
              </w:rPr>
            </w:pPr>
          </w:p>
        </w:tc>
        <w:tc>
          <w:tcPr>
            <w:tcW w:w="3969" w:type="dxa"/>
          </w:tcPr>
          <w:p w14:paraId="4066B889" w14:textId="3FC23D21"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 intercessions: of the seven archangels: and the heavenly orders: O Lord, Grant us the forgiveness of our sins.</w:t>
            </w:r>
          </w:p>
          <w:p w14:paraId="19B00145" w14:textId="405FA8CF" w:rsidR="008C08FF" w:rsidRPr="00D9199B" w:rsidRDefault="008C08FF" w:rsidP="00C767E9">
            <w:pPr>
              <w:jc w:val="both"/>
              <w:rPr>
                <w:rFonts w:asciiTheme="majorBidi" w:hAnsiTheme="majorBidi" w:cstheme="majorBidi"/>
                <w:b/>
                <w:bCs/>
                <w:color w:val="00B050"/>
                <w:sz w:val="24"/>
                <w:szCs w:val="24"/>
                <w:lang w:val="en-US"/>
              </w:rPr>
            </w:pPr>
            <w:r w:rsidRPr="00D9199B">
              <w:rPr>
                <w:rFonts w:asciiTheme="majorBidi" w:hAnsiTheme="majorBidi" w:cstheme="majorBidi"/>
                <w:b/>
                <w:bCs/>
                <w:color w:val="00B050"/>
                <w:sz w:val="24"/>
                <w:szCs w:val="24"/>
                <w:lang w:val="en-US"/>
              </w:rPr>
              <w:t xml:space="preserve">(Hiten </w:t>
            </w:r>
            <w:proofErr w:type="spellStart"/>
            <w:r w:rsidRPr="00D9199B">
              <w:rPr>
                <w:rFonts w:asciiTheme="majorBidi" w:hAnsiTheme="majorBidi" w:cstheme="majorBidi"/>
                <w:b/>
                <w:bCs/>
                <w:color w:val="00B050"/>
                <w:sz w:val="24"/>
                <w:szCs w:val="24"/>
                <w:lang w:val="en-US"/>
              </w:rPr>
              <w:t>ni-epresvia</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ente</w:t>
            </w:r>
            <w:proofErr w:type="spellEnd"/>
            <w:r w:rsidRPr="00D9199B">
              <w:rPr>
                <w:rFonts w:asciiTheme="majorBidi" w:hAnsiTheme="majorBidi" w:cstheme="majorBidi"/>
                <w:b/>
                <w:bCs/>
                <w:color w:val="00B050"/>
                <w:sz w:val="24"/>
                <w:szCs w:val="24"/>
                <w:lang w:val="en-US"/>
              </w:rPr>
              <w:t xml:space="preserve"> pi-</w:t>
            </w:r>
            <w:proofErr w:type="spellStart"/>
            <w:r w:rsidRPr="00D9199B">
              <w:rPr>
                <w:rFonts w:asciiTheme="majorBidi" w:hAnsiTheme="majorBidi" w:cstheme="majorBidi"/>
                <w:b/>
                <w:bCs/>
                <w:color w:val="00B050"/>
                <w:sz w:val="24"/>
                <w:szCs w:val="24"/>
                <w:lang w:val="en-US"/>
              </w:rPr>
              <w:t>shashf</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en</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arshi</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angelos</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nem</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nitaghma</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en-epouranion</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Epchois</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ari</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ehmot</w:t>
            </w:r>
            <w:proofErr w:type="spellEnd"/>
            <w:r w:rsidRPr="00D9199B">
              <w:rPr>
                <w:rFonts w:asciiTheme="majorBidi" w:hAnsiTheme="majorBidi" w:cstheme="majorBidi"/>
                <w:b/>
                <w:bCs/>
                <w:color w:val="00B050"/>
                <w:sz w:val="24"/>
                <w:szCs w:val="24"/>
                <w:lang w:val="en-US"/>
              </w:rPr>
              <w:t xml:space="preserve"> nan </w:t>
            </w:r>
            <w:proofErr w:type="spellStart"/>
            <w:r w:rsidRPr="00D9199B">
              <w:rPr>
                <w:rFonts w:asciiTheme="majorBidi" w:hAnsiTheme="majorBidi" w:cstheme="majorBidi"/>
                <w:b/>
                <w:bCs/>
                <w:color w:val="00B050"/>
                <w:sz w:val="24"/>
                <w:szCs w:val="24"/>
                <w:lang w:val="en-US"/>
              </w:rPr>
              <w:t>empiko</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evol</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ente</w:t>
            </w:r>
            <w:proofErr w:type="spellEnd"/>
            <w:r w:rsidRPr="00D9199B">
              <w:rPr>
                <w:rFonts w:asciiTheme="majorBidi" w:hAnsiTheme="majorBidi" w:cstheme="majorBidi"/>
                <w:b/>
                <w:bCs/>
                <w:color w:val="00B050"/>
                <w:sz w:val="24"/>
                <w:szCs w:val="24"/>
                <w:lang w:val="en-US"/>
              </w:rPr>
              <w:t xml:space="preserve"> </w:t>
            </w:r>
            <w:proofErr w:type="spellStart"/>
            <w:r w:rsidRPr="00D9199B">
              <w:rPr>
                <w:rFonts w:asciiTheme="majorBidi" w:hAnsiTheme="majorBidi" w:cstheme="majorBidi"/>
                <w:b/>
                <w:bCs/>
                <w:color w:val="00B050"/>
                <w:sz w:val="24"/>
                <w:szCs w:val="24"/>
                <w:lang w:val="en-US"/>
              </w:rPr>
              <w:t>nennovi</w:t>
            </w:r>
            <w:proofErr w:type="spellEnd"/>
            <w:r w:rsidRPr="00D9199B">
              <w:rPr>
                <w:rFonts w:asciiTheme="majorBidi" w:hAnsiTheme="majorBidi" w:cstheme="majorBidi"/>
                <w:b/>
                <w:bCs/>
                <w:color w:val="00B050"/>
                <w:sz w:val="24"/>
                <w:szCs w:val="24"/>
                <w:lang w:val="en-US"/>
              </w:rPr>
              <w:t>.)</w:t>
            </w:r>
          </w:p>
          <w:p w14:paraId="394C2858" w14:textId="32429BFB" w:rsidR="008C08FF" w:rsidRPr="00D9199B" w:rsidRDefault="008C08FF" w:rsidP="00C767E9">
            <w:pPr>
              <w:jc w:val="both"/>
              <w:rPr>
                <w:rFonts w:asciiTheme="majorBidi" w:hAnsiTheme="majorBidi" w:cstheme="majorBidi"/>
                <w:sz w:val="24"/>
                <w:szCs w:val="24"/>
                <w:lang w:val="en-US"/>
              </w:rPr>
            </w:pPr>
          </w:p>
        </w:tc>
        <w:tc>
          <w:tcPr>
            <w:tcW w:w="2552" w:type="dxa"/>
          </w:tcPr>
          <w:p w14:paraId="0959628D" w14:textId="6C6C31FA" w:rsidR="00285D3A" w:rsidRDefault="00006AE0" w:rsidP="00492D1A">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بشفاعات رؤساء الملائكة السبعة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والطغمات السمائية. يا رب أنعم</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لنا بمغفرة خطايانا</w:t>
            </w:r>
            <w:r w:rsidRPr="007C4A51">
              <w:rPr>
                <w:rFonts w:asciiTheme="majorBidi" w:hAnsiTheme="majorBidi" w:cstheme="majorBidi"/>
                <w:b/>
                <w:bCs/>
                <w:sz w:val="24"/>
                <w:szCs w:val="24"/>
              </w:rPr>
              <w:t>.</w:t>
            </w:r>
          </w:p>
          <w:p w14:paraId="0DC62A1A" w14:textId="52454373" w:rsidR="008F3955" w:rsidRPr="008F3955" w:rsidRDefault="008F3955" w:rsidP="008F3955">
            <w:pPr>
              <w:autoSpaceDE w:val="0"/>
              <w:autoSpaceDN w:val="0"/>
              <w:bidi/>
              <w:adjustRightInd w:val="0"/>
              <w:jc w:val="both"/>
              <w:rPr>
                <w:rFonts w:asciiTheme="majorBidi" w:hAnsiTheme="majorBidi" w:cstheme="majorBidi"/>
                <w:b/>
                <w:bCs/>
                <w:color w:val="00B050"/>
                <w:sz w:val="24"/>
                <w:szCs w:val="24"/>
                <w:rtl/>
              </w:rPr>
            </w:pPr>
            <w:r w:rsidRPr="008F3955">
              <w:rPr>
                <w:rFonts w:asciiTheme="majorBidi" w:hAnsiTheme="majorBidi" w:cs="Times New Roman"/>
                <w:b/>
                <w:bCs/>
                <w:color w:val="00B050"/>
                <w:sz w:val="24"/>
                <w:szCs w:val="24"/>
                <w:rtl/>
              </w:rPr>
              <w:t>(هيتين نى إبريسفيا إنتى ب شاشف ان ارشى انجيلوس نيم نى طغما ان ابورانيون إبشويس.  آرى إهموت نان إمبى كو إيفول إنتى نين نوفى)</w:t>
            </w:r>
          </w:p>
          <w:p w14:paraId="39B4848C" w14:textId="70626213" w:rsidR="008F3955" w:rsidRPr="007C4A51" w:rsidRDefault="008F3955" w:rsidP="008F3955">
            <w:pPr>
              <w:autoSpaceDE w:val="0"/>
              <w:autoSpaceDN w:val="0"/>
              <w:bidi/>
              <w:adjustRightInd w:val="0"/>
              <w:jc w:val="both"/>
              <w:rPr>
                <w:rFonts w:asciiTheme="majorBidi" w:hAnsiTheme="majorBidi" w:cstheme="majorBidi"/>
                <w:b/>
                <w:bCs/>
                <w:sz w:val="24"/>
                <w:szCs w:val="24"/>
                <w:lang w:val="en-US"/>
              </w:rPr>
            </w:pPr>
          </w:p>
        </w:tc>
      </w:tr>
      <w:tr w:rsidR="00285D3A" w:rsidRPr="004332C7" w14:paraId="7D090EC0" w14:textId="77777777" w:rsidTr="008E3555">
        <w:tc>
          <w:tcPr>
            <w:tcW w:w="3969" w:type="dxa"/>
          </w:tcPr>
          <w:p w14:paraId="64276F60" w14:textId="77777777" w:rsidR="0029587F" w:rsidRPr="004332C7"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Ved mine herrer og fædre, apostlenes, og de øvrige disciples bønner -</w:t>
            </w:r>
          </w:p>
          <w:p w14:paraId="173454CD"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Herre, skænk os tilgivelse for vore synder.</w:t>
            </w:r>
          </w:p>
          <w:p w14:paraId="4DA604EE" w14:textId="77777777" w:rsidR="008C08FF" w:rsidRPr="00C41C50" w:rsidRDefault="008C08FF" w:rsidP="008C08FF">
            <w:pPr>
              <w:jc w:val="both"/>
              <w:rPr>
                <w:rFonts w:asciiTheme="majorBidi" w:hAnsiTheme="majorBidi" w:cstheme="majorBidi"/>
                <w:b/>
                <w:bCs/>
                <w:color w:val="00B050"/>
                <w:sz w:val="24"/>
                <w:szCs w:val="24"/>
                <w:lang w:val="fr-FR"/>
              </w:rPr>
            </w:pPr>
            <w:r w:rsidRPr="00C41C50">
              <w:rPr>
                <w:rFonts w:asciiTheme="majorBidi" w:hAnsiTheme="majorBidi" w:cstheme="majorBidi"/>
                <w:b/>
                <w:bCs/>
                <w:color w:val="00B050"/>
                <w:sz w:val="24"/>
                <w:szCs w:val="24"/>
                <w:lang w:val="fr-FR"/>
              </w:rPr>
              <w:t>(</w:t>
            </w:r>
            <w:proofErr w:type="spellStart"/>
            <w:r w:rsidRPr="00C41C50">
              <w:rPr>
                <w:rFonts w:asciiTheme="majorBidi" w:hAnsiTheme="majorBidi" w:cstheme="majorBidi"/>
                <w:b/>
                <w:bCs/>
                <w:color w:val="00B050"/>
                <w:sz w:val="24"/>
                <w:szCs w:val="24"/>
                <w:lang w:val="fr-FR"/>
              </w:rPr>
              <w:t>Hiten</w:t>
            </w:r>
            <w:proofErr w:type="spellEnd"/>
            <w:r w:rsidRPr="00C41C50">
              <w:rPr>
                <w:rFonts w:asciiTheme="majorBidi" w:hAnsiTheme="majorBidi" w:cstheme="majorBidi"/>
                <w:b/>
                <w:bCs/>
                <w:color w:val="00B050"/>
                <w:sz w:val="24"/>
                <w:szCs w:val="24"/>
                <w:lang w:val="fr-FR"/>
              </w:rPr>
              <w:t xml:space="preserve"> ni-</w:t>
            </w:r>
            <w:proofErr w:type="spellStart"/>
            <w:r w:rsidRPr="00C41C50">
              <w:rPr>
                <w:rFonts w:asciiTheme="majorBidi" w:hAnsiTheme="majorBidi" w:cstheme="majorBidi"/>
                <w:b/>
                <w:bCs/>
                <w:color w:val="00B050"/>
                <w:sz w:val="24"/>
                <w:szCs w:val="24"/>
                <w:lang w:val="fr-FR"/>
              </w:rPr>
              <w:t>evshi</w:t>
            </w:r>
            <w:proofErr w:type="spellEnd"/>
            <w:r w:rsidRPr="00C41C50">
              <w:rPr>
                <w:rFonts w:asciiTheme="majorBidi" w:hAnsiTheme="majorBidi" w:cstheme="majorBidi"/>
                <w:b/>
                <w:bCs/>
                <w:color w:val="00B050"/>
                <w:sz w:val="24"/>
                <w:szCs w:val="24"/>
                <w:lang w:val="fr-FR"/>
              </w:rPr>
              <w:t xml:space="preserve">, ente </w:t>
            </w:r>
            <w:proofErr w:type="spellStart"/>
            <w:r w:rsidRPr="00C41C50">
              <w:rPr>
                <w:rFonts w:asciiTheme="majorBidi" w:hAnsiTheme="majorBidi" w:cstheme="majorBidi"/>
                <w:b/>
                <w:bCs/>
                <w:color w:val="00B050"/>
                <w:sz w:val="24"/>
                <w:szCs w:val="24"/>
                <w:lang w:val="fr-FR"/>
              </w:rPr>
              <w:t>nachois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enyoti</w:t>
            </w:r>
            <w:proofErr w:type="spellEnd"/>
            <w:r w:rsidRPr="00C41C50">
              <w:rPr>
                <w:rFonts w:asciiTheme="majorBidi" w:hAnsiTheme="majorBidi" w:cstheme="majorBidi"/>
                <w:b/>
                <w:bCs/>
                <w:color w:val="00B050"/>
                <w:sz w:val="24"/>
                <w:szCs w:val="24"/>
                <w:lang w:val="fr-FR"/>
              </w:rPr>
              <w:t xml:space="preserve"> en-</w:t>
            </w:r>
            <w:proofErr w:type="spellStart"/>
            <w:r w:rsidRPr="00C41C50">
              <w:rPr>
                <w:rFonts w:asciiTheme="majorBidi" w:hAnsiTheme="majorBidi" w:cstheme="majorBidi"/>
                <w:b/>
                <w:bCs/>
                <w:color w:val="00B050"/>
                <w:sz w:val="24"/>
                <w:szCs w:val="24"/>
                <w:lang w:val="fr-FR"/>
              </w:rPr>
              <w:t>apostolos</w:t>
            </w:r>
            <w:proofErr w:type="spellEnd"/>
            <w:r w:rsidRPr="00C41C50">
              <w:rPr>
                <w:rFonts w:asciiTheme="majorBidi" w:hAnsiTheme="majorBidi" w:cstheme="majorBidi"/>
                <w:b/>
                <w:bCs/>
                <w:color w:val="00B050"/>
                <w:sz w:val="24"/>
                <w:szCs w:val="24"/>
                <w:lang w:val="fr-FR"/>
              </w:rPr>
              <w:t xml:space="preserve">, nem </w:t>
            </w:r>
            <w:proofErr w:type="spellStart"/>
            <w:r w:rsidRPr="00C41C50">
              <w:rPr>
                <w:rFonts w:asciiTheme="majorBidi" w:hAnsiTheme="majorBidi" w:cstheme="majorBidi"/>
                <w:b/>
                <w:bCs/>
                <w:color w:val="00B050"/>
                <w:sz w:val="24"/>
                <w:szCs w:val="24"/>
                <w:lang w:val="fr-FR"/>
              </w:rPr>
              <w:t>epsepi</w:t>
            </w:r>
            <w:proofErr w:type="spellEnd"/>
            <w:r w:rsidRPr="00C41C50">
              <w:rPr>
                <w:rFonts w:asciiTheme="majorBidi" w:hAnsiTheme="majorBidi" w:cstheme="majorBidi"/>
                <w:b/>
                <w:bCs/>
                <w:color w:val="00B050"/>
                <w:sz w:val="24"/>
                <w:szCs w:val="24"/>
                <w:lang w:val="fr-FR"/>
              </w:rPr>
              <w:t xml:space="preserve"> ente ni </w:t>
            </w:r>
            <w:proofErr w:type="spellStart"/>
            <w:r w:rsidRPr="00C41C50">
              <w:rPr>
                <w:rFonts w:asciiTheme="majorBidi" w:hAnsiTheme="majorBidi" w:cstheme="majorBidi"/>
                <w:b/>
                <w:bCs/>
                <w:color w:val="00B050"/>
                <w:sz w:val="24"/>
                <w:szCs w:val="24"/>
                <w:lang w:val="fr-FR"/>
              </w:rPr>
              <w:t>mathitis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Epchois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ari</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ehmot</w:t>
            </w:r>
            <w:proofErr w:type="spellEnd"/>
            <w:r w:rsidRPr="00C41C50">
              <w:rPr>
                <w:rFonts w:asciiTheme="majorBidi" w:hAnsiTheme="majorBidi" w:cstheme="majorBidi"/>
                <w:b/>
                <w:bCs/>
                <w:color w:val="00B050"/>
                <w:sz w:val="24"/>
                <w:szCs w:val="24"/>
                <w:lang w:val="fr-FR"/>
              </w:rPr>
              <w:t xml:space="preserve"> nan </w:t>
            </w:r>
            <w:proofErr w:type="spellStart"/>
            <w:r w:rsidRPr="00C41C50">
              <w:rPr>
                <w:rFonts w:asciiTheme="majorBidi" w:hAnsiTheme="majorBidi" w:cstheme="majorBidi"/>
                <w:b/>
                <w:bCs/>
                <w:color w:val="00B050"/>
                <w:sz w:val="24"/>
                <w:szCs w:val="24"/>
                <w:lang w:val="fr-FR"/>
              </w:rPr>
              <w:t>empiko</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evol</w:t>
            </w:r>
            <w:proofErr w:type="spellEnd"/>
            <w:r w:rsidRPr="00C41C50">
              <w:rPr>
                <w:rFonts w:asciiTheme="majorBidi" w:hAnsiTheme="majorBidi" w:cstheme="majorBidi"/>
                <w:b/>
                <w:bCs/>
                <w:color w:val="00B050"/>
                <w:sz w:val="24"/>
                <w:szCs w:val="24"/>
                <w:lang w:val="fr-FR"/>
              </w:rPr>
              <w:t xml:space="preserve"> ente </w:t>
            </w:r>
            <w:proofErr w:type="spellStart"/>
            <w:r w:rsidRPr="00C41C50">
              <w:rPr>
                <w:rFonts w:asciiTheme="majorBidi" w:hAnsiTheme="majorBidi" w:cstheme="majorBidi"/>
                <w:b/>
                <w:bCs/>
                <w:color w:val="00B050"/>
                <w:sz w:val="24"/>
                <w:szCs w:val="24"/>
                <w:lang w:val="fr-FR"/>
              </w:rPr>
              <w:t>nennovi</w:t>
            </w:r>
            <w:proofErr w:type="spellEnd"/>
            <w:r w:rsidRPr="00C41C50">
              <w:rPr>
                <w:rFonts w:asciiTheme="majorBidi" w:hAnsiTheme="majorBidi" w:cstheme="majorBidi"/>
                <w:b/>
                <w:bCs/>
                <w:color w:val="00B050"/>
                <w:sz w:val="24"/>
                <w:szCs w:val="24"/>
                <w:lang w:val="fr-FR"/>
              </w:rPr>
              <w:t>.)</w:t>
            </w:r>
          </w:p>
          <w:p w14:paraId="201F9A20" w14:textId="55FE489B" w:rsidR="008C08FF" w:rsidRPr="008C08FF" w:rsidRDefault="008C08FF" w:rsidP="00C767E9">
            <w:pPr>
              <w:jc w:val="both"/>
              <w:rPr>
                <w:rFonts w:asciiTheme="majorBidi" w:hAnsiTheme="majorBidi" w:cstheme="majorBidi"/>
                <w:sz w:val="24"/>
                <w:szCs w:val="24"/>
                <w:lang w:val="fr-FR"/>
              </w:rPr>
            </w:pPr>
          </w:p>
        </w:tc>
        <w:tc>
          <w:tcPr>
            <w:tcW w:w="3969" w:type="dxa"/>
          </w:tcPr>
          <w:p w14:paraId="616BD3A7"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 prayers: of my masters and fathers, the apostles: and the rest of the disciples: O Lord, Grant us the forgiveness of our sins.</w:t>
            </w:r>
          </w:p>
          <w:p w14:paraId="52B9B2F6" w14:textId="73D5A1FD" w:rsidR="008C08FF" w:rsidRPr="00C41C50" w:rsidRDefault="008C08FF" w:rsidP="00C767E9">
            <w:pPr>
              <w:jc w:val="both"/>
              <w:rPr>
                <w:rFonts w:asciiTheme="majorBidi" w:hAnsiTheme="majorBidi" w:cstheme="majorBidi"/>
                <w:b/>
                <w:bCs/>
                <w:color w:val="00B050"/>
                <w:sz w:val="24"/>
                <w:szCs w:val="24"/>
                <w:lang w:val="fr-FR"/>
              </w:rPr>
            </w:pPr>
            <w:r w:rsidRPr="00C41C50">
              <w:rPr>
                <w:rFonts w:asciiTheme="majorBidi" w:hAnsiTheme="majorBidi" w:cstheme="majorBidi"/>
                <w:b/>
                <w:bCs/>
                <w:color w:val="00B050"/>
                <w:sz w:val="24"/>
                <w:szCs w:val="24"/>
                <w:lang w:val="fr-FR"/>
              </w:rPr>
              <w:t>(</w:t>
            </w:r>
            <w:proofErr w:type="spellStart"/>
            <w:r w:rsidRPr="00C41C50">
              <w:rPr>
                <w:rFonts w:asciiTheme="majorBidi" w:hAnsiTheme="majorBidi" w:cstheme="majorBidi"/>
                <w:b/>
                <w:bCs/>
                <w:color w:val="00B050"/>
                <w:sz w:val="24"/>
                <w:szCs w:val="24"/>
                <w:lang w:val="fr-FR"/>
              </w:rPr>
              <w:t>Hiten</w:t>
            </w:r>
            <w:proofErr w:type="spellEnd"/>
            <w:r w:rsidRPr="00C41C50">
              <w:rPr>
                <w:rFonts w:asciiTheme="majorBidi" w:hAnsiTheme="majorBidi" w:cstheme="majorBidi"/>
                <w:b/>
                <w:bCs/>
                <w:color w:val="00B050"/>
                <w:sz w:val="24"/>
                <w:szCs w:val="24"/>
                <w:lang w:val="fr-FR"/>
              </w:rPr>
              <w:t xml:space="preserve"> ni-</w:t>
            </w:r>
            <w:proofErr w:type="spellStart"/>
            <w:r w:rsidRPr="00C41C50">
              <w:rPr>
                <w:rFonts w:asciiTheme="majorBidi" w:hAnsiTheme="majorBidi" w:cstheme="majorBidi"/>
                <w:b/>
                <w:bCs/>
                <w:color w:val="00B050"/>
                <w:sz w:val="24"/>
                <w:szCs w:val="24"/>
                <w:lang w:val="fr-FR"/>
              </w:rPr>
              <w:t>evshi</w:t>
            </w:r>
            <w:proofErr w:type="spellEnd"/>
            <w:r w:rsidRPr="00C41C50">
              <w:rPr>
                <w:rFonts w:asciiTheme="majorBidi" w:hAnsiTheme="majorBidi" w:cstheme="majorBidi"/>
                <w:b/>
                <w:bCs/>
                <w:color w:val="00B050"/>
                <w:sz w:val="24"/>
                <w:szCs w:val="24"/>
                <w:lang w:val="fr-FR"/>
              </w:rPr>
              <w:t xml:space="preserve">, ente </w:t>
            </w:r>
            <w:proofErr w:type="spellStart"/>
            <w:r w:rsidRPr="00C41C50">
              <w:rPr>
                <w:rFonts w:asciiTheme="majorBidi" w:hAnsiTheme="majorBidi" w:cstheme="majorBidi"/>
                <w:b/>
                <w:bCs/>
                <w:color w:val="00B050"/>
                <w:sz w:val="24"/>
                <w:szCs w:val="24"/>
                <w:lang w:val="fr-FR"/>
              </w:rPr>
              <w:t>nachois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enyoti</w:t>
            </w:r>
            <w:proofErr w:type="spellEnd"/>
            <w:r w:rsidRPr="00C41C50">
              <w:rPr>
                <w:rFonts w:asciiTheme="majorBidi" w:hAnsiTheme="majorBidi" w:cstheme="majorBidi"/>
                <w:b/>
                <w:bCs/>
                <w:color w:val="00B050"/>
                <w:sz w:val="24"/>
                <w:szCs w:val="24"/>
                <w:lang w:val="fr-FR"/>
              </w:rPr>
              <w:t xml:space="preserve"> en-</w:t>
            </w:r>
            <w:proofErr w:type="spellStart"/>
            <w:r w:rsidRPr="00C41C50">
              <w:rPr>
                <w:rFonts w:asciiTheme="majorBidi" w:hAnsiTheme="majorBidi" w:cstheme="majorBidi"/>
                <w:b/>
                <w:bCs/>
                <w:color w:val="00B050"/>
                <w:sz w:val="24"/>
                <w:szCs w:val="24"/>
                <w:lang w:val="fr-FR"/>
              </w:rPr>
              <w:t>apostolos</w:t>
            </w:r>
            <w:proofErr w:type="spellEnd"/>
            <w:r w:rsidRPr="00C41C50">
              <w:rPr>
                <w:rFonts w:asciiTheme="majorBidi" w:hAnsiTheme="majorBidi" w:cstheme="majorBidi"/>
                <w:b/>
                <w:bCs/>
                <w:color w:val="00B050"/>
                <w:sz w:val="24"/>
                <w:szCs w:val="24"/>
                <w:lang w:val="fr-FR"/>
              </w:rPr>
              <w:t xml:space="preserve">, nem </w:t>
            </w:r>
            <w:proofErr w:type="spellStart"/>
            <w:r w:rsidRPr="00C41C50">
              <w:rPr>
                <w:rFonts w:asciiTheme="majorBidi" w:hAnsiTheme="majorBidi" w:cstheme="majorBidi"/>
                <w:b/>
                <w:bCs/>
                <w:color w:val="00B050"/>
                <w:sz w:val="24"/>
                <w:szCs w:val="24"/>
                <w:lang w:val="fr-FR"/>
              </w:rPr>
              <w:t>epsepi</w:t>
            </w:r>
            <w:proofErr w:type="spellEnd"/>
            <w:r w:rsidRPr="00C41C50">
              <w:rPr>
                <w:rFonts w:asciiTheme="majorBidi" w:hAnsiTheme="majorBidi" w:cstheme="majorBidi"/>
                <w:b/>
                <w:bCs/>
                <w:color w:val="00B050"/>
                <w:sz w:val="24"/>
                <w:szCs w:val="24"/>
                <w:lang w:val="fr-FR"/>
              </w:rPr>
              <w:t xml:space="preserve"> ente ni </w:t>
            </w:r>
            <w:proofErr w:type="spellStart"/>
            <w:r w:rsidRPr="00C41C50">
              <w:rPr>
                <w:rFonts w:asciiTheme="majorBidi" w:hAnsiTheme="majorBidi" w:cstheme="majorBidi"/>
                <w:b/>
                <w:bCs/>
                <w:color w:val="00B050"/>
                <w:sz w:val="24"/>
                <w:szCs w:val="24"/>
                <w:lang w:val="fr-FR"/>
              </w:rPr>
              <w:t>mathitis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Epchois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ari</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ehmot</w:t>
            </w:r>
            <w:proofErr w:type="spellEnd"/>
            <w:r w:rsidRPr="00C41C50">
              <w:rPr>
                <w:rFonts w:asciiTheme="majorBidi" w:hAnsiTheme="majorBidi" w:cstheme="majorBidi"/>
                <w:b/>
                <w:bCs/>
                <w:color w:val="00B050"/>
                <w:sz w:val="24"/>
                <w:szCs w:val="24"/>
                <w:lang w:val="fr-FR"/>
              </w:rPr>
              <w:t xml:space="preserve"> nan </w:t>
            </w:r>
            <w:proofErr w:type="spellStart"/>
            <w:r w:rsidRPr="00C41C50">
              <w:rPr>
                <w:rFonts w:asciiTheme="majorBidi" w:hAnsiTheme="majorBidi" w:cstheme="majorBidi"/>
                <w:b/>
                <w:bCs/>
                <w:color w:val="00B050"/>
                <w:sz w:val="24"/>
                <w:szCs w:val="24"/>
                <w:lang w:val="fr-FR"/>
              </w:rPr>
              <w:t>empiko</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evol</w:t>
            </w:r>
            <w:proofErr w:type="spellEnd"/>
            <w:r w:rsidRPr="00C41C50">
              <w:rPr>
                <w:rFonts w:asciiTheme="majorBidi" w:hAnsiTheme="majorBidi" w:cstheme="majorBidi"/>
                <w:b/>
                <w:bCs/>
                <w:color w:val="00B050"/>
                <w:sz w:val="24"/>
                <w:szCs w:val="24"/>
                <w:lang w:val="fr-FR"/>
              </w:rPr>
              <w:t xml:space="preserve"> ente </w:t>
            </w:r>
            <w:proofErr w:type="spellStart"/>
            <w:r w:rsidRPr="00C41C50">
              <w:rPr>
                <w:rFonts w:asciiTheme="majorBidi" w:hAnsiTheme="majorBidi" w:cstheme="majorBidi"/>
                <w:b/>
                <w:bCs/>
                <w:color w:val="00B050"/>
                <w:sz w:val="24"/>
                <w:szCs w:val="24"/>
                <w:lang w:val="fr-FR"/>
              </w:rPr>
              <w:t>nennovi</w:t>
            </w:r>
            <w:proofErr w:type="spellEnd"/>
            <w:r w:rsidRPr="00C41C50">
              <w:rPr>
                <w:rFonts w:asciiTheme="majorBidi" w:hAnsiTheme="majorBidi" w:cstheme="majorBidi"/>
                <w:b/>
                <w:bCs/>
                <w:color w:val="00B050"/>
                <w:sz w:val="24"/>
                <w:szCs w:val="24"/>
                <w:lang w:val="fr-FR"/>
              </w:rPr>
              <w:t>.)</w:t>
            </w:r>
          </w:p>
          <w:p w14:paraId="776874FE" w14:textId="1F3F1948" w:rsidR="008C08FF" w:rsidRPr="008C08FF" w:rsidRDefault="008C08FF" w:rsidP="00C767E9">
            <w:pPr>
              <w:jc w:val="both"/>
              <w:rPr>
                <w:rFonts w:asciiTheme="majorBidi" w:hAnsiTheme="majorBidi" w:cstheme="majorBidi"/>
                <w:sz w:val="24"/>
                <w:szCs w:val="24"/>
                <w:lang w:val="fr-FR"/>
              </w:rPr>
            </w:pPr>
          </w:p>
        </w:tc>
        <w:tc>
          <w:tcPr>
            <w:tcW w:w="2552" w:type="dxa"/>
          </w:tcPr>
          <w:p w14:paraId="4E9FC9E9" w14:textId="77777777" w:rsidR="00285D3A" w:rsidRDefault="00006AE0" w:rsidP="00492D1A">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 سادتي الآباء الرسل</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وبقية التلاميذ. يا رب أنعم لنا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بمغفرة خطايانا</w:t>
            </w:r>
            <w:r w:rsidRPr="0019613F">
              <w:rPr>
                <w:rFonts w:asciiTheme="majorBidi" w:hAnsiTheme="majorBidi" w:cstheme="majorBidi"/>
                <w:b/>
                <w:bCs/>
                <w:sz w:val="24"/>
                <w:szCs w:val="24"/>
                <w:lang w:val="fr-FR"/>
              </w:rPr>
              <w:t>.</w:t>
            </w:r>
          </w:p>
          <w:p w14:paraId="7D5D3D64" w14:textId="34AC51D7" w:rsidR="00D723D8" w:rsidRPr="007C4A51" w:rsidRDefault="00D723D8" w:rsidP="00D723D8">
            <w:pPr>
              <w:autoSpaceDE w:val="0"/>
              <w:autoSpaceDN w:val="0"/>
              <w:bidi/>
              <w:adjustRightInd w:val="0"/>
              <w:jc w:val="both"/>
              <w:rPr>
                <w:rFonts w:asciiTheme="majorBidi" w:hAnsiTheme="majorBidi" w:cstheme="majorBidi"/>
                <w:b/>
                <w:bCs/>
                <w:sz w:val="24"/>
                <w:szCs w:val="24"/>
                <w:lang w:val="en-US"/>
              </w:rPr>
            </w:pPr>
            <w:r w:rsidRPr="00D723D8">
              <w:rPr>
                <w:rFonts w:asciiTheme="majorBidi" w:hAnsiTheme="majorBidi" w:cstheme="majorBidi" w:hint="cs"/>
                <w:b/>
                <w:bCs/>
                <w:color w:val="00B050"/>
                <w:sz w:val="24"/>
                <w:szCs w:val="24"/>
                <w:rtl/>
              </w:rPr>
              <w:t>(</w:t>
            </w:r>
            <w:r w:rsidRPr="00D723D8">
              <w:rPr>
                <w:rFonts w:asciiTheme="majorBidi" w:hAnsiTheme="majorBidi" w:cs="Times New Roman"/>
                <w:b/>
                <w:bCs/>
                <w:color w:val="00B050"/>
                <w:sz w:val="24"/>
                <w:szCs w:val="24"/>
                <w:rtl/>
              </w:rPr>
              <w:t>هيتين نى إفشى إنتى ناشويس انيوتى إن آبوسطولوس نيم إبسيبى إنتى ماثيتيس إبشويس. آرى إهموت نان امبى كو إيفول انتى نين نوفى</w:t>
            </w:r>
            <w:r w:rsidRPr="00D723D8">
              <w:rPr>
                <w:rFonts w:asciiTheme="majorBidi" w:hAnsiTheme="majorBidi" w:cs="Times New Roman" w:hint="cs"/>
                <w:b/>
                <w:bCs/>
                <w:color w:val="00B050"/>
                <w:sz w:val="24"/>
                <w:szCs w:val="24"/>
                <w:rtl/>
              </w:rPr>
              <w:t>)</w:t>
            </w:r>
          </w:p>
        </w:tc>
      </w:tr>
      <w:tr w:rsidR="00285D3A" w:rsidRPr="004332C7" w14:paraId="2A78A4CD" w14:textId="77777777" w:rsidTr="008E3555">
        <w:tc>
          <w:tcPr>
            <w:tcW w:w="3969" w:type="dxa"/>
          </w:tcPr>
          <w:p w14:paraId="26A1D2B5" w14:textId="77777777" w:rsidR="0029587F" w:rsidRPr="004332C7"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Ved den kontemplative evangelist, apostlen Markus' bønner-</w:t>
            </w:r>
          </w:p>
          <w:p w14:paraId="6FDD3681"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Herre, skænk os tilgivelse for vore synder.</w:t>
            </w:r>
          </w:p>
          <w:p w14:paraId="1480E595" w14:textId="77777777" w:rsidR="008C08FF" w:rsidRPr="0019613F" w:rsidRDefault="008C08FF" w:rsidP="008C08FF">
            <w:pPr>
              <w:jc w:val="both"/>
              <w:rPr>
                <w:rFonts w:asciiTheme="majorBidi" w:hAnsiTheme="majorBidi" w:cstheme="majorBidi"/>
                <w:color w:val="00B050"/>
                <w:sz w:val="24"/>
                <w:szCs w:val="24"/>
              </w:rPr>
            </w:pPr>
            <w:r w:rsidRPr="00C41C50">
              <w:rPr>
                <w:rFonts w:asciiTheme="majorBidi" w:hAnsiTheme="majorBidi" w:cstheme="majorBidi"/>
                <w:b/>
                <w:bCs/>
                <w:color w:val="00B050"/>
                <w:sz w:val="24"/>
                <w:szCs w:val="24"/>
                <w:lang w:val="fr-FR"/>
              </w:rPr>
              <w:t>(</w:t>
            </w:r>
            <w:proofErr w:type="spellStart"/>
            <w:r w:rsidRPr="00C41C50">
              <w:rPr>
                <w:rFonts w:asciiTheme="majorBidi" w:hAnsiTheme="majorBidi" w:cstheme="majorBidi"/>
                <w:b/>
                <w:bCs/>
                <w:color w:val="00B050"/>
                <w:sz w:val="24"/>
                <w:szCs w:val="24"/>
                <w:lang w:val="fr-FR"/>
              </w:rPr>
              <w:t>Hiten</w:t>
            </w:r>
            <w:proofErr w:type="spellEnd"/>
            <w:r w:rsidRPr="00C41C50">
              <w:rPr>
                <w:rFonts w:asciiTheme="majorBidi" w:hAnsiTheme="majorBidi" w:cstheme="majorBidi"/>
                <w:b/>
                <w:bCs/>
                <w:color w:val="00B050"/>
                <w:sz w:val="24"/>
                <w:szCs w:val="24"/>
                <w:lang w:val="fr-FR"/>
              </w:rPr>
              <w:t xml:space="preserve"> ni-</w:t>
            </w:r>
            <w:proofErr w:type="spellStart"/>
            <w:r w:rsidRPr="00C41C50">
              <w:rPr>
                <w:rFonts w:asciiTheme="majorBidi" w:hAnsiTheme="majorBidi" w:cstheme="majorBidi"/>
                <w:b/>
                <w:bCs/>
                <w:color w:val="00B050"/>
                <w:sz w:val="24"/>
                <w:szCs w:val="24"/>
                <w:lang w:val="fr-FR"/>
              </w:rPr>
              <w:t>evshi</w:t>
            </w:r>
            <w:proofErr w:type="spellEnd"/>
            <w:r w:rsidRPr="00C41C50">
              <w:rPr>
                <w:rFonts w:asciiTheme="majorBidi" w:hAnsiTheme="majorBidi" w:cstheme="majorBidi"/>
                <w:b/>
                <w:bCs/>
                <w:color w:val="00B050"/>
                <w:sz w:val="24"/>
                <w:szCs w:val="24"/>
                <w:lang w:val="fr-FR"/>
              </w:rPr>
              <w:t>, ente pi-</w:t>
            </w:r>
            <w:proofErr w:type="spellStart"/>
            <w:r w:rsidRPr="00C41C50">
              <w:rPr>
                <w:rFonts w:asciiTheme="majorBidi" w:hAnsiTheme="majorBidi" w:cstheme="majorBidi"/>
                <w:b/>
                <w:bCs/>
                <w:color w:val="00B050"/>
                <w:sz w:val="24"/>
                <w:szCs w:val="24"/>
                <w:lang w:val="fr-FR"/>
              </w:rPr>
              <w:t>theorimos</w:t>
            </w:r>
            <w:proofErr w:type="spellEnd"/>
            <w:r w:rsidRPr="00C41C50">
              <w:rPr>
                <w:rFonts w:asciiTheme="majorBidi" w:hAnsiTheme="majorBidi" w:cstheme="majorBidi"/>
                <w:b/>
                <w:bCs/>
                <w:color w:val="00B050"/>
                <w:sz w:val="24"/>
                <w:szCs w:val="24"/>
                <w:lang w:val="fr-FR"/>
              </w:rPr>
              <w:t xml:space="preserve"> en-</w:t>
            </w:r>
            <w:proofErr w:type="spellStart"/>
            <w:r w:rsidRPr="00C41C50">
              <w:rPr>
                <w:rFonts w:asciiTheme="majorBidi" w:hAnsiTheme="majorBidi" w:cstheme="majorBidi"/>
                <w:b/>
                <w:bCs/>
                <w:color w:val="00B050"/>
                <w:sz w:val="24"/>
                <w:szCs w:val="24"/>
                <w:lang w:val="fr-FR"/>
              </w:rPr>
              <w:t>evangelistis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Markos</w:t>
            </w:r>
            <w:proofErr w:type="spellEnd"/>
            <w:r w:rsidRPr="00C41C50">
              <w:rPr>
                <w:rFonts w:asciiTheme="majorBidi" w:hAnsiTheme="majorBidi" w:cstheme="majorBidi"/>
                <w:b/>
                <w:bCs/>
                <w:color w:val="00B050"/>
                <w:sz w:val="24"/>
                <w:szCs w:val="24"/>
                <w:lang w:val="fr-FR"/>
              </w:rPr>
              <w:t xml:space="preserve"> pi-</w:t>
            </w:r>
            <w:proofErr w:type="spellStart"/>
            <w:r w:rsidRPr="00C41C50">
              <w:rPr>
                <w:rFonts w:asciiTheme="majorBidi" w:hAnsiTheme="majorBidi" w:cstheme="majorBidi"/>
                <w:b/>
                <w:bCs/>
                <w:color w:val="00B050"/>
                <w:sz w:val="24"/>
                <w:szCs w:val="24"/>
                <w:lang w:val="fr-FR"/>
              </w:rPr>
              <w:t>apostolos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Epchois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ari</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ehmot</w:t>
            </w:r>
            <w:proofErr w:type="spellEnd"/>
            <w:r w:rsidRPr="00C41C50">
              <w:rPr>
                <w:rFonts w:asciiTheme="majorBidi" w:hAnsiTheme="majorBidi" w:cstheme="majorBidi"/>
                <w:b/>
                <w:bCs/>
                <w:color w:val="00B050"/>
                <w:sz w:val="24"/>
                <w:szCs w:val="24"/>
                <w:lang w:val="fr-FR"/>
              </w:rPr>
              <w:t xml:space="preserve"> nan </w:t>
            </w:r>
            <w:proofErr w:type="spellStart"/>
            <w:r w:rsidRPr="00C41C50">
              <w:rPr>
                <w:rFonts w:asciiTheme="majorBidi" w:hAnsiTheme="majorBidi" w:cstheme="majorBidi"/>
                <w:b/>
                <w:bCs/>
                <w:color w:val="00B050"/>
                <w:sz w:val="24"/>
                <w:szCs w:val="24"/>
                <w:lang w:val="fr-FR"/>
              </w:rPr>
              <w:t>empiko</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evol</w:t>
            </w:r>
            <w:proofErr w:type="spellEnd"/>
            <w:r w:rsidRPr="00C41C50">
              <w:rPr>
                <w:rFonts w:asciiTheme="majorBidi" w:hAnsiTheme="majorBidi" w:cstheme="majorBidi"/>
                <w:b/>
                <w:bCs/>
                <w:color w:val="00B050"/>
                <w:sz w:val="24"/>
                <w:szCs w:val="24"/>
                <w:lang w:val="fr-FR"/>
              </w:rPr>
              <w:t xml:space="preserve"> ente </w:t>
            </w:r>
            <w:proofErr w:type="spellStart"/>
            <w:r w:rsidRPr="00C41C50">
              <w:rPr>
                <w:rFonts w:asciiTheme="majorBidi" w:hAnsiTheme="majorBidi" w:cstheme="majorBidi"/>
                <w:b/>
                <w:bCs/>
                <w:color w:val="00B050"/>
                <w:sz w:val="24"/>
                <w:szCs w:val="24"/>
                <w:lang w:val="fr-FR"/>
              </w:rPr>
              <w:t>nennovi</w:t>
            </w:r>
            <w:proofErr w:type="spellEnd"/>
            <w:r w:rsidRPr="00C41C50">
              <w:rPr>
                <w:rFonts w:asciiTheme="majorBidi" w:hAnsiTheme="majorBidi" w:cstheme="majorBidi"/>
                <w:b/>
                <w:bCs/>
                <w:color w:val="00B050"/>
                <w:sz w:val="24"/>
                <w:szCs w:val="24"/>
                <w:lang w:val="fr-FR"/>
              </w:rPr>
              <w:t>.)</w:t>
            </w:r>
          </w:p>
          <w:p w14:paraId="5F87CB77" w14:textId="2E117C60" w:rsidR="008C08FF" w:rsidRPr="004332C7" w:rsidRDefault="008C08FF" w:rsidP="00C767E9">
            <w:pPr>
              <w:jc w:val="both"/>
              <w:rPr>
                <w:rFonts w:asciiTheme="majorBidi" w:hAnsiTheme="majorBidi" w:cstheme="majorBidi"/>
                <w:sz w:val="24"/>
                <w:szCs w:val="24"/>
              </w:rPr>
            </w:pPr>
          </w:p>
        </w:tc>
        <w:tc>
          <w:tcPr>
            <w:tcW w:w="3969" w:type="dxa"/>
          </w:tcPr>
          <w:p w14:paraId="31952B0E"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 prayers: of the beholder of God, the evangelist: Mark the apostle: O Lord, Grant us the forgiveness of our sins.</w:t>
            </w:r>
          </w:p>
          <w:p w14:paraId="525E92DB" w14:textId="77777777" w:rsidR="008C08FF" w:rsidRPr="00C41C50" w:rsidRDefault="008C08FF" w:rsidP="00C767E9">
            <w:pPr>
              <w:jc w:val="both"/>
              <w:rPr>
                <w:rFonts w:asciiTheme="majorBidi" w:hAnsiTheme="majorBidi" w:cstheme="majorBidi"/>
                <w:b/>
                <w:bCs/>
                <w:color w:val="00B050"/>
                <w:sz w:val="24"/>
                <w:szCs w:val="24"/>
                <w:lang w:val="fr-FR"/>
              </w:rPr>
            </w:pPr>
            <w:r w:rsidRPr="00C41C50">
              <w:rPr>
                <w:rFonts w:asciiTheme="majorBidi" w:hAnsiTheme="majorBidi" w:cstheme="majorBidi"/>
                <w:b/>
                <w:bCs/>
                <w:color w:val="00B050"/>
                <w:sz w:val="24"/>
                <w:szCs w:val="24"/>
                <w:lang w:val="fr-FR"/>
              </w:rPr>
              <w:t>(</w:t>
            </w:r>
            <w:proofErr w:type="spellStart"/>
            <w:r w:rsidRPr="00C41C50">
              <w:rPr>
                <w:rFonts w:asciiTheme="majorBidi" w:hAnsiTheme="majorBidi" w:cstheme="majorBidi"/>
                <w:b/>
                <w:bCs/>
                <w:color w:val="00B050"/>
                <w:sz w:val="24"/>
                <w:szCs w:val="24"/>
                <w:lang w:val="fr-FR"/>
              </w:rPr>
              <w:t>Hiten</w:t>
            </w:r>
            <w:proofErr w:type="spellEnd"/>
            <w:r w:rsidRPr="00C41C50">
              <w:rPr>
                <w:rFonts w:asciiTheme="majorBidi" w:hAnsiTheme="majorBidi" w:cstheme="majorBidi"/>
                <w:b/>
                <w:bCs/>
                <w:color w:val="00B050"/>
                <w:sz w:val="24"/>
                <w:szCs w:val="24"/>
                <w:lang w:val="fr-FR"/>
              </w:rPr>
              <w:t xml:space="preserve"> ni-</w:t>
            </w:r>
            <w:proofErr w:type="spellStart"/>
            <w:r w:rsidRPr="00C41C50">
              <w:rPr>
                <w:rFonts w:asciiTheme="majorBidi" w:hAnsiTheme="majorBidi" w:cstheme="majorBidi"/>
                <w:b/>
                <w:bCs/>
                <w:color w:val="00B050"/>
                <w:sz w:val="24"/>
                <w:szCs w:val="24"/>
                <w:lang w:val="fr-FR"/>
              </w:rPr>
              <w:t>evshi</w:t>
            </w:r>
            <w:proofErr w:type="spellEnd"/>
            <w:r w:rsidRPr="00C41C50">
              <w:rPr>
                <w:rFonts w:asciiTheme="majorBidi" w:hAnsiTheme="majorBidi" w:cstheme="majorBidi"/>
                <w:b/>
                <w:bCs/>
                <w:color w:val="00B050"/>
                <w:sz w:val="24"/>
                <w:szCs w:val="24"/>
                <w:lang w:val="fr-FR"/>
              </w:rPr>
              <w:t>, ente pi-</w:t>
            </w:r>
            <w:proofErr w:type="spellStart"/>
            <w:r w:rsidRPr="00C41C50">
              <w:rPr>
                <w:rFonts w:asciiTheme="majorBidi" w:hAnsiTheme="majorBidi" w:cstheme="majorBidi"/>
                <w:b/>
                <w:bCs/>
                <w:color w:val="00B050"/>
                <w:sz w:val="24"/>
                <w:szCs w:val="24"/>
                <w:lang w:val="fr-FR"/>
              </w:rPr>
              <w:t>theorimos</w:t>
            </w:r>
            <w:proofErr w:type="spellEnd"/>
            <w:r w:rsidRPr="00C41C50">
              <w:rPr>
                <w:rFonts w:asciiTheme="majorBidi" w:hAnsiTheme="majorBidi" w:cstheme="majorBidi"/>
                <w:b/>
                <w:bCs/>
                <w:color w:val="00B050"/>
                <w:sz w:val="24"/>
                <w:szCs w:val="24"/>
                <w:lang w:val="fr-FR"/>
              </w:rPr>
              <w:t xml:space="preserve"> en-</w:t>
            </w:r>
            <w:proofErr w:type="spellStart"/>
            <w:r w:rsidRPr="00C41C50">
              <w:rPr>
                <w:rFonts w:asciiTheme="majorBidi" w:hAnsiTheme="majorBidi" w:cstheme="majorBidi"/>
                <w:b/>
                <w:bCs/>
                <w:color w:val="00B050"/>
                <w:sz w:val="24"/>
                <w:szCs w:val="24"/>
                <w:lang w:val="fr-FR"/>
              </w:rPr>
              <w:t>evangelistis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Markos</w:t>
            </w:r>
            <w:proofErr w:type="spellEnd"/>
            <w:r w:rsidRPr="00C41C50">
              <w:rPr>
                <w:rFonts w:asciiTheme="majorBidi" w:hAnsiTheme="majorBidi" w:cstheme="majorBidi"/>
                <w:b/>
                <w:bCs/>
                <w:color w:val="00B050"/>
                <w:sz w:val="24"/>
                <w:szCs w:val="24"/>
                <w:lang w:val="fr-FR"/>
              </w:rPr>
              <w:t xml:space="preserve"> pi-</w:t>
            </w:r>
            <w:proofErr w:type="spellStart"/>
            <w:r w:rsidRPr="00C41C50">
              <w:rPr>
                <w:rFonts w:asciiTheme="majorBidi" w:hAnsiTheme="majorBidi" w:cstheme="majorBidi"/>
                <w:b/>
                <w:bCs/>
                <w:color w:val="00B050"/>
                <w:sz w:val="24"/>
                <w:szCs w:val="24"/>
                <w:lang w:val="fr-FR"/>
              </w:rPr>
              <w:t>apostolos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Epchois</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ari</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ehmot</w:t>
            </w:r>
            <w:proofErr w:type="spellEnd"/>
            <w:r w:rsidRPr="00C41C50">
              <w:rPr>
                <w:rFonts w:asciiTheme="majorBidi" w:hAnsiTheme="majorBidi" w:cstheme="majorBidi"/>
                <w:b/>
                <w:bCs/>
                <w:color w:val="00B050"/>
                <w:sz w:val="24"/>
                <w:szCs w:val="24"/>
                <w:lang w:val="fr-FR"/>
              </w:rPr>
              <w:t xml:space="preserve"> nan </w:t>
            </w:r>
            <w:proofErr w:type="spellStart"/>
            <w:r w:rsidRPr="00C41C50">
              <w:rPr>
                <w:rFonts w:asciiTheme="majorBidi" w:hAnsiTheme="majorBidi" w:cstheme="majorBidi"/>
                <w:b/>
                <w:bCs/>
                <w:color w:val="00B050"/>
                <w:sz w:val="24"/>
                <w:szCs w:val="24"/>
                <w:lang w:val="fr-FR"/>
              </w:rPr>
              <w:t>empiko</w:t>
            </w:r>
            <w:proofErr w:type="spellEnd"/>
            <w:r w:rsidRPr="00C41C50">
              <w:rPr>
                <w:rFonts w:asciiTheme="majorBidi" w:hAnsiTheme="majorBidi" w:cstheme="majorBidi"/>
                <w:b/>
                <w:bCs/>
                <w:color w:val="00B050"/>
                <w:sz w:val="24"/>
                <w:szCs w:val="24"/>
                <w:lang w:val="fr-FR"/>
              </w:rPr>
              <w:t xml:space="preserve"> </w:t>
            </w:r>
            <w:proofErr w:type="spellStart"/>
            <w:r w:rsidRPr="00C41C50">
              <w:rPr>
                <w:rFonts w:asciiTheme="majorBidi" w:hAnsiTheme="majorBidi" w:cstheme="majorBidi"/>
                <w:b/>
                <w:bCs/>
                <w:color w:val="00B050"/>
                <w:sz w:val="24"/>
                <w:szCs w:val="24"/>
                <w:lang w:val="fr-FR"/>
              </w:rPr>
              <w:t>evol</w:t>
            </w:r>
            <w:proofErr w:type="spellEnd"/>
            <w:r w:rsidRPr="00C41C50">
              <w:rPr>
                <w:rFonts w:asciiTheme="majorBidi" w:hAnsiTheme="majorBidi" w:cstheme="majorBidi"/>
                <w:b/>
                <w:bCs/>
                <w:color w:val="00B050"/>
                <w:sz w:val="24"/>
                <w:szCs w:val="24"/>
                <w:lang w:val="fr-FR"/>
              </w:rPr>
              <w:t xml:space="preserve"> ente </w:t>
            </w:r>
            <w:proofErr w:type="spellStart"/>
            <w:r w:rsidRPr="00C41C50">
              <w:rPr>
                <w:rFonts w:asciiTheme="majorBidi" w:hAnsiTheme="majorBidi" w:cstheme="majorBidi"/>
                <w:b/>
                <w:bCs/>
                <w:color w:val="00B050"/>
                <w:sz w:val="24"/>
                <w:szCs w:val="24"/>
                <w:lang w:val="fr-FR"/>
              </w:rPr>
              <w:t>nennovi</w:t>
            </w:r>
            <w:proofErr w:type="spellEnd"/>
            <w:r w:rsidRPr="00C41C50">
              <w:rPr>
                <w:rFonts w:asciiTheme="majorBidi" w:hAnsiTheme="majorBidi" w:cstheme="majorBidi"/>
                <w:b/>
                <w:bCs/>
                <w:color w:val="00B050"/>
                <w:sz w:val="24"/>
                <w:szCs w:val="24"/>
                <w:lang w:val="fr-FR"/>
              </w:rPr>
              <w:t>.)</w:t>
            </w:r>
          </w:p>
          <w:p w14:paraId="77958DD6" w14:textId="2F7C65EA" w:rsidR="008C08FF" w:rsidRPr="0019613F" w:rsidRDefault="008C08FF" w:rsidP="00C767E9">
            <w:pPr>
              <w:jc w:val="both"/>
              <w:rPr>
                <w:rFonts w:asciiTheme="majorBidi" w:hAnsiTheme="majorBidi" w:cstheme="majorBidi"/>
                <w:sz w:val="24"/>
                <w:szCs w:val="24"/>
              </w:rPr>
            </w:pPr>
          </w:p>
        </w:tc>
        <w:tc>
          <w:tcPr>
            <w:tcW w:w="2552" w:type="dxa"/>
          </w:tcPr>
          <w:p w14:paraId="2BA22D6F" w14:textId="77777777" w:rsidR="00285D3A" w:rsidRDefault="00006AE0" w:rsidP="00492D1A">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 ناظر الإله الإنجيلي</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مرقس الرسول. يا رب أنعم لنا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بمغفرة خطايانا</w:t>
            </w:r>
            <w:r w:rsidRPr="007C4A51">
              <w:rPr>
                <w:rFonts w:asciiTheme="majorBidi" w:hAnsiTheme="majorBidi" w:cstheme="majorBidi"/>
                <w:b/>
                <w:bCs/>
                <w:sz w:val="24"/>
                <w:szCs w:val="24"/>
              </w:rPr>
              <w:t>.</w:t>
            </w:r>
          </w:p>
          <w:p w14:paraId="3F6F4361" w14:textId="4125663C" w:rsidR="00D723D8" w:rsidRPr="007C4A51" w:rsidRDefault="00D723D8" w:rsidP="00D723D8">
            <w:pPr>
              <w:autoSpaceDE w:val="0"/>
              <w:autoSpaceDN w:val="0"/>
              <w:bidi/>
              <w:adjustRightInd w:val="0"/>
              <w:jc w:val="both"/>
              <w:rPr>
                <w:rFonts w:asciiTheme="majorBidi" w:hAnsiTheme="majorBidi" w:cstheme="majorBidi"/>
                <w:b/>
                <w:bCs/>
                <w:sz w:val="24"/>
                <w:szCs w:val="24"/>
                <w:lang w:val="en-US"/>
              </w:rPr>
            </w:pPr>
            <w:r w:rsidRPr="00D723D8">
              <w:rPr>
                <w:rFonts w:asciiTheme="majorBidi" w:hAnsiTheme="majorBidi" w:cstheme="majorBidi" w:hint="cs"/>
                <w:b/>
                <w:bCs/>
                <w:color w:val="00B050"/>
                <w:sz w:val="24"/>
                <w:szCs w:val="24"/>
                <w:rtl/>
              </w:rPr>
              <w:t>(</w:t>
            </w:r>
            <w:r w:rsidRPr="00D723D8">
              <w:rPr>
                <w:rFonts w:asciiTheme="majorBidi" w:hAnsiTheme="majorBidi" w:cs="Times New Roman"/>
                <w:b/>
                <w:bCs/>
                <w:color w:val="00B050"/>
                <w:sz w:val="24"/>
                <w:szCs w:val="24"/>
                <w:rtl/>
              </w:rPr>
              <w:t>هيتين نى إفشى إنتى بى ثيؤو ريموس إن إف آنجيليستيس ماركوس بى أبوسطولوس إبشويس. آرى إهموت نان امبى كو إيفول انتى نين نوفى</w:t>
            </w:r>
            <w:r w:rsidRPr="00D723D8">
              <w:rPr>
                <w:rFonts w:asciiTheme="majorBidi" w:hAnsiTheme="majorBidi" w:cstheme="majorBidi" w:hint="cs"/>
                <w:b/>
                <w:bCs/>
                <w:color w:val="00B050"/>
                <w:sz w:val="24"/>
                <w:szCs w:val="24"/>
                <w:rtl/>
              </w:rPr>
              <w:t>)</w:t>
            </w:r>
          </w:p>
        </w:tc>
      </w:tr>
      <w:tr w:rsidR="00285D3A" w:rsidRPr="004332C7" w14:paraId="31D6381A" w14:textId="77777777" w:rsidTr="008E3555">
        <w:tc>
          <w:tcPr>
            <w:tcW w:w="3969" w:type="dxa"/>
          </w:tcPr>
          <w:p w14:paraId="7C1555DF" w14:textId="77777777" w:rsidR="00285D3A"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Ved den velsignede Archdeacon Stefanus, den første martyrs’ bønner - Herre, skænk os tilgivelse for vore synder.</w:t>
            </w:r>
          </w:p>
          <w:p w14:paraId="598C56DA" w14:textId="77777777" w:rsidR="008E3555" w:rsidRPr="004605D5" w:rsidRDefault="008E3555" w:rsidP="008E3555">
            <w:pPr>
              <w:jc w:val="both"/>
              <w:rPr>
                <w:rFonts w:asciiTheme="majorBidi" w:hAnsiTheme="majorBidi" w:cstheme="majorBidi"/>
                <w:b/>
                <w:bCs/>
                <w:color w:val="00B050"/>
                <w:sz w:val="24"/>
                <w:szCs w:val="24"/>
              </w:rPr>
            </w:pPr>
            <w:r w:rsidRPr="004605D5">
              <w:rPr>
                <w:rFonts w:asciiTheme="majorBidi" w:hAnsiTheme="majorBidi" w:cstheme="majorBidi"/>
                <w:b/>
                <w:bCs/>
                <w:color w:val="00B050"/>
                <w:sz w:val="24"/>
                <w:szCs w:val="24"/>
              </w:rPr>
              <w:t>(Hiten ni-evshi, ente pi-arshi zeyakon et-ezmaroat Stephanos pi-shorb emartiros, Epchois ari ehmot nan empiko evol ente nennovi.)</w:t>
            </w:r>
          </w:p>
          <w:p w14:paraId="715707AA" w14:textId="193AB3ED" w:rsidR="008E3555" w:rsidRPr="004332C7" w:rsidRDefault="008E3555" w:rsidP="00C767E9">
            <w:pPr>
              <w:jc w:val="both"/>
              <w:rPr>
                <w:rFonts w:asciiTheme="majorBidi" w:hAnsiTheme="majorBidi" w:cstheme="majorBidi"/>
                <w:sz w:val="24"/>
                <w:szCs w:val="24"/>
              </w:rPr>
            </w:pPr>
          </w:p>
        </w:tc>
        <w:tc>
          <w:tcPr>
            <w:tcW w:w="3969" w:type="dxa"/>
          </w:tcPr>
          <w:p w14:paraId="037688EC"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 prayers: of the blessed archdeacon: Stephen the first martyr: O Lord, Grant us the forgiveness of our sins.</w:t>
            </w:r>
          </w:p>
          <w:p w14:paraId="756F7337" w14:textId="71632407" w:rsidR="008E3555" w:rsidRPr="004605D5" w:rsidRDefault="008E3555" w:rsidP="008E3555">
            <w:pPr>
              <w:jc w:val="both"/>
              <w:rPr>
                <w:rFonts w:asciiTheme="majorBidi" w:hAnsiTheme="majorBidi" w:cstheme="majorBidi"/>
                <w:b/>
                <w:bCs/>
                <w:color w:val="00B050"/>
                <w:sz w:val="24"/>
                <w:szCs w:val="24"/>
                <w:lang w:val="en-US"/>
              </w:rPr>
            </w:pPr>
            <w:r w:rsidRPr="004605D5">
              <w:rPr>
                <w:rFonts w:asciiTheme="majorBidi" w:hAnsiTheme="majorBidi" w:cstheme="majorBidi"/>
                <w:b/>
                <w:bCs/>
                <w:color w:val="00B050"/>
                <w:sz w:val="24"/>
                <w:szCs w:val="24"/>
                <w:lang w:val="en-US"/>
              </w:rPr>
              <w:t xml:space="preserve">(Hiten </w:t>
            </w:r>
            <w:proofErr w:type="spellStart"/>
            <w:r w:rsidRPr="004605D5">
              <w:rPr>
                <w:rFonts w:asciiTheme="majorBidi" w:hAnsiTheme="majorBidi" w:cstheme="majorBidi"/>
                <w:b/>
                <w:bCs/>
                <w:color w:val="00B050"/>
                <w:sz w:val="24"/>
                <w:szCs w:val="24"/>
                <w:lang w:val="en-US"/>
              </w:rPr>
              <w:t>ni-evshi</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ente</w:t>
            </w:r>
            <w:proofErr w:type="spellEnd"/>
            <w:r w:rsidRPr="004605D5">
              <w:rPr>
                <w:rFonts w:asciiTheme="majorBidi" w:hAnsiTheme="majorBidi" w:cstheme="majorBidi"/>
                <w:b/>
                <w:bCs/>
                <w:color w:val="00B050"/>
                <w:sz w:val="24"/>
                <w:szCs w:val="24"/>
                <w:lang w:val="en-US"/>
              </w:rPr>
              <w:t xml:space="preserve"> pi-</w:t>
            </w:r>
            <w:proofErr w:type="spellStart"/>
            <w:r w:rsidRPr="004605D5">
              <w:rPr>
                <w:rFonts w:asciiTheme="majorBidi" w:hAnsiTheme="majorBidi" w:cstheme="majorBidi"/>
                <w:b/>
                <w:bCs/>
                <w:color w:val="00B050"/>
                <w:sz w:val="24"/>
                <w:szCs w:val="24"/>
                <w:lang w:val="en-US"/>
              </w:rPr>
              <w:t>arshi</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zeyakon</w:t>
            </w:r>
            <w:proofErr w:type="spellEnd"/>
            <w:r w:rsidRPr="004605D5">
              <w:rPr>
                <w:rFonts w:asciiTheme="majorBidi" w:hAnsiTheme="majorBidi" w:cstheme="majorBidi"/>
                <w:b/>
                <w:bCs/>
                <w:color w:val="00B050"/>
                <w:sz w:val="24"/>
                <w:szCs w:val="24"/>
                <w:lang w:val="en-US"/>
              </w:rPr>
              <w:t xml:space="preserve"> et-</w:t>
            </w:r>
            <w:proofErr w:type="spellStart"/>
            <w:r w:rsidRPr="004605D5">
              <w:rPr>
                <w:rFonts w:asciiTheme="majorBidi" w:hAnsiTheme="majorBidi" w:cstheme="majorBidi"/>
                <w:b/>
                <w:bCs/>
                <w:color w:val="00B050"/>
                <w:sz w:val="24"/>
                <w:szCs w:val="24"/>
                <w:lang w:val="en-US"/>
              </w:rPr>
              <w:t>ezmaroat</w:t>
            </w:r>
            <w:proofErr w:type="spellEnd"/>
            <w:r w:rsidRPr="004605D5">
              <w:rPr>
                <w:rFonts w:asciiTheme="majorBidi" w:hAnsiTheme="majorBidi" w:cstheme="majorBidi"/>
                <w:b/>
                <w:bCs/>
                <w:color w:val="00B050"/>
                <w:sz w:val="24"/>
                <w:szCs w:val="24"/>
                <w:lang w:val="en-US"/>
              </w:rPr>
              <w:t xml:space="preserve"> Stephanos pi-</w:t>
            </w:r>
            <w:proofErr w:type="spellStart"/>
            <w:r w:rsidRPr="004605D5">
              <w:rPr>
                <w:rFonts w:asciiTheme="majorBidi" w:hAnsiTheme="majorBidi" w:cstheme="majorBidi"/>
                <w:b/>
                <w:bCs/>
                <w:color w:val="00B050"/>
                <w:sz w:val="24"/>
                <w:szCs w:val="24"/>
                <w:lang w:val="en-US"/>
              </w:rPr>
              <w:t>shorb</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emartiros</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Epchois</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ari</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ehmot</w:t>
            </w:r>
            <w:proofErr w:type="spellEnd"/>
            <w:r w:rsidRPr="004605D5">
              <w:rPr>
                <w:rFonts w:asciiTheme="majorBidi" w:hAnsiTheme="majorBidi" w:cstheme="majorBidi"/>
                <w:b/>
                <w:bCs/>
                <w:color w:val="00B050"/>
                <w:sz w:val="24"/>
                <w:szCs w:val="24"/>
                <w:lang w:val="en-US"/>
              </w:rPr>
              <w:t xml:space="preserve"> nan </w:t>
            </w:r>
            <w:proofErr w:type="spellStart"/>
            <w:r w:rsidRPr="004605D5">
              <w:rPr>
                <w:rFonts w:asciiTheme="majorBidi" w:hAnsiTheme="majorBidi" w:cstheme="majorBidi"/>
                <w:b/>
                <w:bCs/>
                <w:color w:val="00B050"/>
                <w:sz w:val="24"/>
                <w:szCs w:val="24"/>
                <w:lang w:val="en-US"/>
              </w:rPr>
              <w:t>empiko</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evol</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ente</w:t>
            </w:r>
            <w:proofErr w:type="spellEnd"/>
            <w:r w:rsidRPr="004605D5">
              <w:rPr>
                <w:rFonts w:asciiTheme="majorBidi" w:hAnsiTheme="majorBidi" w:cstheme="majorBidi"/>
                <w:b/>
                <w:bCs/>
                <w:color w:val="00B050"/>
                <w:sz w:val="24"/>
                <w:szCs w:val="24"/>
                <w:lang w:val="en-US"/>
              </w:rPr>
              <w:t xml:space="preserve"> </w:t>
            </w:r>
            <w:proofErr w:type="spellStart"/>
            <w:r w:rsidRPr="004605D5">
              <w:rPr>
                <w:rFonts w:asciiTheme="majorBidi" w:hAnsiTheme="majorBidi" w:cstheme="majorBidi"/>
                <w:b/>
                <w:bCs/>
                <w:color w:val="00B050"/>
                <w:sz w:val="24"/>
                <w:szCs w:val="24"/>
                <w:lang w:val="en-US"/>
              </w:rPr>
              <w:t>nennovi</w:t>
            </w:r>
            <w:proofErr w:type="spellEnd"/>
            <w:r w:rsidRPr="004605D5">
              <w:rPr>
                <w:rFonts w:asciiTheme="majorBidi" w:hAnsiTheme="majorBidi" w:cstheme="majorBidi"/>
                <w:b/>
                <w:bCs/>
                <w:color w:val="00B050"/>
                <w:sz w:val="24"/>
                <w:szCs w:val="24"/>
                <w:lang w:val="en-US"/>
              </w:rPr>
              <w:t>.)</w:t>
            </w:r>
          </w:p>
          <w:p w14:paraId="32CDF1A1" w14:textId="019D1D37" w:rsidR="008E3555" w:rsidRPr="004332C7" w:rsidRDefault="008E3555" w:rsidP="00C767E9">
            <w:pPr>
              <w:jc w:val="both"/>
              <w:rPr>
                <w:rFonts w:asciiTheme="majorBidi" w:hAnsiTheme="majorBidi" w:cstheme="majorBidi"/>
                <w:sz w:val="24"/>
                <w:szCs w:val="24"/>
                <w:lang w:val="en-US"/>
              </w:rPr>
            </w:pPr>
          </w:p>
        </w:tc>
        <w:tc>
          <w:tcPr>
            <w:tcW w:w="2552" w:type="dxa"/>
          </w:tcPr>
          <w:p w14:paraId="0D2DA9F1" w14:textId="77777777" w:rsidR="00285D3A" w:rsidRDefault="00006AE0" w:rsidP="00492D1A">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 رئيس الشمامسة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المبارك اسطفانوس أول</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الشهداء. يا رب أنعم لنا بمغفرة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p w14:paraId="60B3791C" w14:textId="2D20AEBB" w:rsidR="00D723D8" w:rsidRPr="00D723D8" w:rsidRDefault="00D723D8" w:rsidP="00D723D8">
            <w:pPr>
              <w:autoSpaceDE w:val="0"/>
              <w:autoSpaceDN w:val="0"/>
              <w:bidi/>
              <w:adjustRightInd w:val="0"/>
              <w:jc w:val="both"/>
              <w:rPr>
                <w:rFonts w:asciiTheme="majorBidi" w:hAnsiTheme="majorBidi" w:cstheme="majorBidi"/>
                <w:b/>
                <w:bCs/>
                <w:color w:val="00B050"/>
                <w:sz w:val="24"/>
                <w:szCs w:val="24"/>
                <w:rtl/>
              </w:rPr>
            </w:pPr>
            <w:r w:rsidRPr="00D723D8">
              <w:rPr>
                <w:rFonts w:asciiTheme="majorBidi" w:hAnsiTheme="majorBidi" w:cstheme="majorBidi" w:hint="cs"/>
                <w:b/>
                <w:bCs/>
                <w:color w:val="00B050"/>
                <w:sz w:val="24"/>
                <w:szCs w:val="24"/>
                <w:rtl/>
              </w:rPr>
              <w:t>(</w:t>
            </w:r>
            <w:r w:rsidRPr="00D723D8">
              <w:rPr>
                <w:rFonts w:asciiTheme="majorBidi" w:hAnsiTheme="majorBidi" w:cs="Times New Roman"/>
                <w:b/>
                <w:bCs/>
                <w:color w:val="00B050"/>
                <w:sz w:val="24"/>
                <w:szCs w:val="24"/>
                <w:rtl/>
              </w:rPr>
              <w:t>هيتين ني إفكي إنتي بي آرشي ذياكون إتزماروؤت إستيفانوس بي شورب إممارتيروس إبشويس</w:t>
            </w:r>
            <w:r w:rsidRPr="00D723D8">
              <w:rPr>
                <w:rFonts w:asciiTheme="majorBidi" w:hAnsiTheme="majorBidi" w:cstheme="majorBidi" w:hint="cs"/>
                <w:b/>
                <w:bCs/>
                <w:color w:val="00B050"/>
                <w:sz w:val="24"/>
                <w:szCs w:val="24"/>
                <w:rtl/>
              </w:rPr>
              <w:t>)</w:t>
            </w:r>
          </w:p>
          <w:p w14:paraId="21BB847B" w14:textId="2BDD37D4" w:rsidR="00D723D8" w:rsidRPr="007C4A51" w:rsidRDefault="00D723D8" w:rsidP="00D723D8">
            <w:pPr>
              <w:autoSpaceDE w:val="0"/>
              <w:autoSpaceDN w:val="0"/>
              <w:bidi/>
              <w:adjustRightInd w:val="0"/>
              <w:jc w:val="both"/>
              <w:rPr>
                <w:rFonts w:asciiTheme="majorBidi" w:hAnsiTheme="majorBidi" w:cstheme="majorBidi"/>
                <w:b/>
                <w:bCs/>
                <w:sz w:val="24"/>
                <w:szCs w:val="24"/>
                <w:lang w:val="en-US"/>
              </w:rPr>
            </w:pPr>
          </w:p>
        </w:tc>
      </w:tr>
      <w:tr w:rsidR="00285D3A" w:rsidRPr="004332C7" w14:paraId="5F441654" w14:textId="77777777" w:rsidTr="008E3555">
        <w:tc>
          <w:tcPr>
            <w:tcW w:w="3969" w:type="dxa"/>
          </w:tcPr>
          <w:p w14:paraId="3D5DBE31" w14:textId="13D5A075"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Ved den sejrrige martyr, min herre prins Georges bønner - Herre, skænk os tilgivelse for vore synder.</w:t>
            </w:r>
          </w:p>
          <w:p w14:paraId="057951DE" w14:textId="77777777" w:rsidR="0084038C" w:rsidRDefault="0084038C" w:rsidP="00C767E9">
            <w:pPr>
              <w:jc w:val="both"/>
              <w:rPr>
                <w:rFonts w:asciiTheme="majorBidi" w:hAnsiTheme="majorBidi" w:cstheme="majorBidi"/>
                <w:sz w:val="24"/>
                <w:szCs w:val="24"/>
              </w:rPr>
            </w:pPr>
          </w:p>
          <w:p w14:paraId="023319FC" w14:textId="505624FB" w:rsidR="0084038C" w:rsidRPr="004332C7" w:rsidRDefault="0084038C" w:rsidP="00C767E9">
            <w:pPr>
              <w:jc w:val="both"/>
              <w:rPr>
                <w:rFonts w:asciiTheme="majorBidi" w:hAnsiTheme="majorBidi" w:cstheme="majorBidi"/>
                <w:sz w:val="24"/>
                <w:szCs w:val="24"/>
              </w:rPr>
            </w:pPr>
            <w:r w:rsidRPr="004605D5">
              <w:rPr>
                <w:rFonts w:asciiTheme="majorBidi" w:hAnsiTheme="majorBidi" w:cstheme="majorBidi"/>
                <w:b/>
                <w:bCs/>
                <w:color w:val="00B050"/>
                <w:sz w:val="24"/>
                <w:szCs w:val="24"/>
              </w:rPr>
              <w:t>(Hiten ni-evshi, ente pi-athloforos em-martyros, pachois epouro Georgios, Epchois ari ehmot nan empiko evol ente nennovi.)</w:t>
            </w:r>
          </w:p>
        </w:tc>
        <w:tc>
          <w:tcPr>
            <w:tcW w:w="3969" w:type="dxa"/>
          </w:tcPr>
          <w:p w14:paraId="59E1136E"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 prayers: of the struggle mantled martyr: my master King George: O Lord, Grant us the forgiveness of our sins.</w:t>
            </w:r>
          </w:p>
          <w:p w14:paraId="752F0E95" w14:textId="77777777" w:rsidR="0084038C" w:rsidRPr="00C41C50" w:rsidRDefault="0084038C"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athloforos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em-martyros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pachois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epouro</w:t>
            </w:r>
            <w:proofErr w:type="spellEnd"/>
            <w:r w:rsidRPr="00C41C50">
              <w:rPr>
                <w:rFonts w:asciiTheme="majorBidi" w:hAnsiTheme="majorBidi" w:cstheme="majorBidi"/>
                <w:b/>
                <w:bCs/>
                <w:color w:val="00B050"/>
                <w:sz w:val="24"/>
                <w:szCs w:val="24"/>
                <w:lang w:val="en-US"/>
              </w:rPr>
              <w:t xml:space="preserve"> Georgios,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p w14:paraId="7D789888" w14:textId="7B2FD5EE" w:rsidR="0084038C" w:rsidRPr="004332C7" w:rsidRDefault="0084038C" w:rsidP="00C767E9">
            <w:pPr>
              <w:jc w:val="both"/>
              <w:rPr>
                <w:rFonts w:asciiTheme="majorBidi" w:hAnsiTheme="majorBidi" w:cstheme="majorBidi"/>
                <w:sz w:val="24"/>
                <w:szCs w:val="24"/>
                <w:lang w:val="en-US"/>
              </w:rPr>
            </w:pPr>
          </w:p>
        </w:tc>
        <w:tc>
          <w:tcPr>
            <w:tcW w:w="2552" w:type="dxa"/>
          </w:tcPr>
          <w:p w14:paraId="67AFC777" w14:textId="77777777" w:rsidR="00285D3A" w:rsidRDefault="00006AE0" w:rsidP="00D723D8">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 المجاهد الشهيد سيدي</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الملك جيؤرجيوس. يا رب أنعم</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لنا بمغفرة خطايانا</w:t>
            </w:r>
            <w:r w:rsidRPr="0019613F">
              <w:rPr>
                <w:rFonts w:asciiTheme="majorBidi" w:hAnsiTheme="majorBidi" w:cstheme="majorBidi"/>
                <w:b/>
                <w:bCs/>
                <w:sz w:val="24"/>
                <w:szCs w:val="24"/>
                <w:lang w:val="en-US"/>
              </w:rPr>
              <w:t>.</w:t>
            </w:r>
          </w:p>
          <w:p w14:paraId="16809E42" w14:textId="5F1484FA" w:rsidR="00D723D8" w:rsidRPr="007C4A51" w:rsidRDefault="00D723D8" w:rsidP="00D723D8">
            <w:pPr>
              <w:autoSpaceDE w:val="0"/>
              <w:autoSpaceDN w:val="0"/>
              <w:bidi/>
              <w:adjustRightInd w:val="0"/>
              <w:jc w:val="both"/>
              <w:rPr>
                <w:rFonts w:asciiTheme="majorBidi" w:hAnsiTheme="majorBidi" w:cstheme="majorBidi"/>
                <w:b/>
                <w:bCs/>
                <w:sz w:val="24"/>
                <w:szCs w:val="24"/>
                <w:lang w:val="en-US"/>
              </w:rPr>
            </w:pPr>
            <w:r>
              <w:rPr>
                <w:rFonts w:asciiTheme="majorBidi" w:hAnsiTheme="majorBidi" w:cstheme="majorBidi" w:hint="cs"/>
                <w:b/>
                <w:bCs/>
                <w:sz w:val="24"/>
                <w:szCs w:val="24"/>
                <w:rtl/>
              </w:rPr>
              <w:t>(</w:t>
            </w:r>
            <w:r w:rsidRPr="00D723D8">
              <w:rPr>
                <w:rFonts w:asciiTheme="majorBidi" w:hAnsiTheme="majorBidi" w:cs="Times New Roman"/>
                <w:b/>
                <w:bCs/>
                <w:color w:val="00B050"/>
                <w:sz w:val="24"/>
                <w:szCs w:val="24"/>
                <w:rtl/>
              </w:rPr>
              <w:t>هيتين نى إفشى إنتى بى أثلوفوروس</w:t>
            </w:r>
            <w:r w:rsidRPr="00D723D8">
              <w:rPr>
                <w:rFonts w:asciiTheme="majorBidi" w:hAnsiTheme="majorBidi" w:cstheme="majorBidi" w:hint="cs"/>
                <w:b/>
                <w:bCs/>
                <w:color w:val="00B050"/>
                <w:sz w:val="24"/>
                <w:szCs w:val="24"/>
                <w:rtl/>
              </w:rPr>
              <w:t xml:space="preserve"> </w:t>
            </w:r>
            <w:r w:rsidRPr="00D723D8">
              <w:rPr>
                <w:rFonts w:asciiTheme="majorBidi" w:hAnsiTheme="majorBidi" w:cs="Times New Roman"/>
                <w:b/>
                <w:bCs/>
                <w:color w:val="00B050"/>
                <w:sz w:val="24"/>
                <w:szCs w:val="24"/>
                <w:rtl/>
              </w:rPr>
              <w:t>إم مارتيروس باشويس إبؤروجيئورجيوس إبشويس</w:t>
            </w:r>
            <w:r w:rsidRPr="00D723D8">
              <w:rPr>
                <w:rFonts w:asciiTheme="majorBidi" w:hAnsiTheme="majorBidi" w:cstheme="majorBidi"/>
                <w:b/>
                <w:bCs/>
                <w:color w:val="00B050"/>
                <w:sz w:val="24"/>
                <w:szCs w:val="24"/>
              </w:rPr>
              <w:t xml:space="preserve">. </w:t>
            </w:r>
            <w:r w:rsidRPr="00D723D8">
              <w:rPr>
                <w:rFonts w:asciiTheme="majorBidi" w:hAnsiTheme="majorBidi" w:cs="Times New Roman"/>
                <w:b/>
                <w:bCs/>
                <w:color w:val="00B050"/>
                <w:sz w:val="24"/>
                <w:szCs w:val="24"/>
                <w:rtl/>
              </w:rPr>
              <w:t>آرى إهموت نان امبى كو إيفول انتى نين نوفى</w:t>
            </w:r>
            <w:r w:rsidRPr="00D723D8">
              <w:rPr>
                <w:rFonts w:asciiTheme="majorBidi" w:hAnsiTheme="majorBidi" w:cstheme="majorBidi" w:hint="cs"/>
                <w:b/>
                <w:bCs/>
                <w:color w:val="00B050"/>
                <w:sz w:val="24"/>
                <w:szCs w:val="24"/>
                <w:rtl/>
              </w:rPr>
              <w:t>)</w:t>
            </w:r>
          </w:p>
        </w:tc>
      </w:tr>
      <w:tr w:rsidR="008E3555" w:rsidRPr="0019613F" w14:paraId="063E1228" w14:textId="77777777" w:rsidTr="008E3555">
        <w:tc>
          <w:tcPr>
            <w:tcW w:w="3969" w:type="dxa"/>
          </w:tcPr>
          <w:p w14:paraId="3BF63E7C" w14:textId="43076EC2" w:rsidR="008E3555" w:rsidRPr="008E3555" w:rsidRDefault="008E3555" w:rsidP="008E3555">
            <w:pPr>
              <w:jc w:val="both"/>
              <w:rPr>
                <w:rFonts w:asciiTheme="majorBidi" w:hAnsiTheme="majorBidi" w:cstheme="majorBidi"/>
                <w:sz w:val="24"/>
                <w:szCs w:val="24"/>
              </w:rPr>
            </w:pPr>
            <w:r w:rsidRPr="008E3555">
              <w:rPr>
                <w:rFonts w:asciiTheme="majorBidi" w:hAnsiTheme="majorBidi" w:cstheme="majorBidi"/>
                <w:sz w:val="24"/>
                <w:szCs w:val="24"/>
              </w:rPr>
              <w:t xml:space="preserve">Ved den sejrrige martyr,  Theodores  bønner - Herre, skænk os tilgivelse for </w:t>
            </w:r>
          </w:p>
          <w:p w14:paraId="6BE10EE6" w14:textId="77777777" w:rsidR="008E3555" w:rsidRDefault="008E3555" w:rsidP="008E3555">
            <w:pPr>
              <w:jc w:val="both"/>
              <w:rPr>
                <w:rFonts w:asciiTheme="majorBidi" w:hAnsiTheme="majorBidi" w:cstheme="majorBidi"/>
                <w:sz w:val="24"/>
                <w:szCs w:val="24"/>
                <w:rtl/>
              </w:rPr>
            </w:pPr>
            <w:r w:rsidRPr="008E3555">
              <w:rPr>
                <w:rFonts w:asciiTheme="majorBidi" w:hAnsiTheme="majorBidi" w:cstheme="majorBidi"/>
                <w:sz w:val="24"/>
                <w:szCs w:val="24"/>
              </w:rPr>
              <w:t>vore synder.</w:t>
            </w:r>
          </w:p>
          <w:p w14:paraId="296C6F34" w14:textId="04F0EF12" w:rsidR="008E3555" w:rsidRPr="008E3555" w:rsidRDefault="008E3555" w:rsidP="008E3555">
            <w:pPr>
              <w:jc w:val="both"/>
              <w:rPr>
                <w:rFonts w:asciiTheme="majorBidi" w:hAnsiTheme="majorBidi" w:cstheme="majorBidi"/>
                <w:color w:val="00B050"/>
                <w:sz w:val="24"/>
                <w:szCs w:val="24"/>
              </w:rPr>
            </w:pPr>
            <w:r w:rsidRPr="004605D5">
              <w:rPr>
                <w:rFonts w:asciiTheme="majorBidi" w:hAnsiTheme="majorBidi" w:cstheme="majorBidi"/>
                <w:b/>
                <w:bCs/>
                <w:color w:val="00B050"/>
                <w:sz w:val="24"/>
                <w:szCs w:val="24"/>
              </w:rPr>
              <w:t>(Hiten ni-evshi, ente pi-athloforos em-martyros, theodoros pi-estratilatis, Epchois ari ehmot nan empiko evol ente nennovi.)</w:t>
            </w:r>
          </w:p>
        </w:tc>
        <w:tc>
          <w:tcPr>
            <w:tcW w:w="3969" w:type="dxa"/>
          </w:tcPr>
          <w:p w14:paraId="4C599543" w14:textId="39F85815" w:rsidR="008E3555" w:rsidRDefault="008E3555" w:rsidP="008E3555">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the prayers: of the struggle mantled martyr: </w:t>
            </w:r>
            <w:r w:rsidRPr="008E3555">
              <w:rPr>
                <w:rFonts w:asciiTheme="majorBidi" w:hAnsiTheme="majorBidi" w:cstheme="majorBidi"/>
                <w:sz w:val="24"/>
                <w:szCs w:val="24"/>
                <w:lang w:val="en-US"/>
              </w:rPr>
              <w:t xml:space="preserve">Theodores </w:t>
            </w:r>
            <w:proofErr w:type="spellStart"/>
            <w:r w:rsidRPr="008E3555">
              <w:rPr>
                <w:rFonts w:asciiTheme="majorBidi" w:hAnsiTheme="majorBidi" w:cstheme="majorBidi"/>
                <w:sz w:val="24"/>
                <w:szCs w:val="24"/>
                <w:lang w:val="en-US"/>
              </w:rPr>
              <w:t>stratilatis</w:t>
            </w:r>
            <w:proofErr w:type="spellEnd"/>
            <w:r w:rsidRPr="004332C7">
              <w:rPr>
                <w:rFonts w:asciiTheme="majorBidi" w:hAnsiTheme="majorBidi" w:cstheme="majorBidi"/>
                <w:sz w:val="24"/>
                <w:szCs w:val="24"/>
                <w:lang w:val="en-US"/>
              </w:rPr>
              <w:t>: O Lord, Grant us the forgiveness of our sins.</w:t>
            </w:r>
          </w:p>
          <w:p w14:paraId="3FF2DC02" w14:textId="4E643AF5" w:rsidR="008E3555" w:rsidRPr="008E3555" w:rsidRDefault="008E3555"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athloforos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em-martyros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theodoros</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estratilatis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tc>
        <w:tc>
          <w:tcPr>
            <w:tcW w:w="2552" w:type="dxa"/>
          </w:tcPr>
          <w:p w14:paraId="7F292FF0" w14:textId="77777777" w:rsidR="008E3555" w:rsidRPr="0019613F" w:rsidRDefault="008E3555" w:rsidP="00D723D8">
            <w:pPr>
              <w:autoSpaceDE w:val="0"/>
              <w:autoSpaceDN w:val="0"/>
              <w:bidi/>
              <w:adjustRightInd w:val="0"/>
              <w:jc w:val="both"/>
              <w:rPr>
                <w:rFonts w:asciiTheme="majorBidi" w:hAnsiTheme="majorBidi" w:cs="Times New Roman"/>
                <w:b/>
                <w:bCs/>
                <w:sz w:val="24"/>
                <w:szCs w:val="24"/>
                <w:lang w:val="en-US"/>
              </w:rPr>
            </w:pPr>
            <w:r w:rsidRPr="008E3555">
              <w:rPr>
                <w:rFonts w:asciiTheme="majorBidi" w:hAnsiTheme="majorBidi" w:cs="Times New Roman"/>
                <w:b/>
                <w:bCs/>
                <w:sz w:val="24"/>
                <w:szCs w:val="24"/>
                <w:rtl/>
              </w:rPr>
              <w:t>بصلوات المجاهد الشهيد تيؤدوروس الإسفهسلار، يارب أنعم لنا بمغفرة خطايانا</w:t>
            </w:r>
          </w:p>
          <w:p w14:paraId="62EF0274" w14:textId="275FC16C" w:rsidR="008E3555" w:rsidRPr="007C4A51" w:rsidRDefault="008E3555" w:rsidP="008E3555">
            <w:pPr>
              <w:autoSpaceDE w:val="0"/>
              <w:autoSpaceDN w:val="0"/>
              <w:bidi/>
              <w:adjustRightInd w:val="0"/>
              <w:jc w:val="both"/>
              <w:rPr>
                <w:rFonts w:asciiTheme="majorBidi" w:hAnsiTheme="majorBidi" w:cstheme="majorBidi"/>
                <w:b/>
                <w:bCs/>
                <w:sz w:val="24"/>
                <w:szCs w:val="24"/>
                <w:rtl/>
                <w:lang w:bidi="ar-EG"/>
              </w:rPr>
            </w:pPr>
            <w:r w:rsidRPr="008E3555">
              <w:rPr>
                <w:rFonts w:asciiTheme="majorBidi" w:hAnsiTheme="majorBidi" w:cs="Times New Roman" w:hint="cs"/>
                <w:b/>
                <w:bCs/>
                <w:color w:val="00B050"/>
                <w:sz w:val="24"/>
                <w:szCs w:val="24"/>
                <w:rtl/>
                <w:lang w:bidi="ar-EG"/>
              </w:rPr>
              <w:t>(</w:t>
            </w:r>
            <w:r w:rsidRPr="008E3555">
              <w:rPr>
                <w:rFonts w:asciiTheme="majorBidi" w:hAnsiTheme="majorBidi" w:cs="Times New Roman"/>
                <w:b/>
                <w:bCs/>
                <w:color w:val="00B050"/>
                <w:sz w:val="24"/>
                <w:szCs w:val="24"/>
                <w:rtl/>
                <w:lang w:bidi="ar-EG"/>
              </w:rPr>
              <w:t>هيتين ني إفكي إنتي بي أثلوفورس إممارتيروس ثيؤدوروس بي إستراتيلاتيس إبشويس</w:t>
            </w:r>
            <w:r w:rsidRPr="008E3555">
              <w:rPr>
                <w:rFonts w:asciiTheme="majorBidi" w:hAnsiTheme="majorBidi" w:cs="Times New Roman" w:hint="cs"/>
                <w:b/>
                <w:bCs/>
                <w:color w:val="00B050"/>
                <w:sz w:val="24"/>
                <w:szCs w:val="24"/>
                <w:rtl/>
                <w:lang w:bidi="ar-EG"/>
              </w:rPr>
              <w:t>)</w:t>
            </w:r>
          </w:p>
        </w:tc>
      </w:tr>
      <w:tr w:rsidR="008E3555" w:rsidRPr="0019613F" w14:paraId="1780A896" w14:textId="77777777" w:rsidTr="008E3555">
        <w:tc>
          <w:tcPr>
            <w:tcW w:w="3969" w:type="dxa"/>
          </w:tcPr>
          <w:p w14:paraId="1D416065" w14:textId="77777777" w:rsidR="008E3555" w:rsidRPr="008E3555" w:rsidRDefault="008E3555" w:rsidP="008E3555">
            <w:pPr>
              <w:jc w:val="both"/>
              <w:rPr>
                <w:rFonts w:asciiTheme="majorBidi" w:hAnsiTheme="majorBidi" w:cstheme="majorBidi"/>
                <w:sz w:val="24"/>
                <w:szCs w:val="24"/>
                <w:lang w:val="en-US"/>
              </w:rPr>
            </w:pPr>
          </w:p>
        </w:tc>
        <w:tc>
          <w:tcPr>
            <w:tcW w:w="3969" w:type="dxa"/>
          </w:tcPr>
          <w:p w14:paraId="701BCCDE" w14:textId="77777777" w:rsidR="008E3555" w:rsidRPr="004332C7" w:rsidRDefault="008E3555" w:rsidP="00C767E9">
            <w:pPr>
              <w:jc w:val="both"/>
              <w:rPr>
                <w:rFonts w:asciiTheme="majorBidi" w:hAnsiTheme="majorBidi" w:cstheme="majorBidi"/>
                <w:sz w:val="24"/>
                <w:szCs w:val="24"/>
                <w:lang w:val="en-US"/>
              </w:rPr>
            </w:pPr>
          </w:p>
        </w:tc>
        <w:tc>
          <w:tcPr>
            <w:tcW w:w="2552" w:type="dxa"/>
          </w:tcPr>
          <w:p w14:paraId="758F5A1B" w14:textId="77777777" w:rsidR="008E3555" w:rsidRPr="008E3555" w:rsidRDefault="008E3555" w:rsidP="00D723D8">
            <w:pPr>
              <w:autoSpaceDE w:val="0"/>
              <w:autoSpaceDN w:val="0"/>
              <w:bidi/>
              <w:adjustRightInd w:val="0"/>
              <w:jc w:val="both"/>
              <w:rPr>
                <w:rFonts w:asciiTheme="majorBidi" w:hAnsiTheme="majorBidi" w:cs="Times New Roman"/>
                <w:b/>
                <w:bCs/>
                <w:sz w:val="24"/>
                <w:szCs w:val="24"/>
                <w:rtl/>
              </w:rPr>
            </w:pPr>
          </w:p>
        </w:tc>
      </w:tr>
      <w:tr w:rsidR="00285D3A" w:rsidRPr="004332C7" w14:paraId="22E734E9" w14:textId="77777777" w:rsidTr="008E3555">
        <w:tc>
          <w:tcPr>
            <w:tcW w:w="3969" w:type="dxa"/>
          </w:tcPr>
          <w:p w14:paraId="73CEEE8E" w14:textId="77777777" w:rsidR="00285D3A"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Ved den sejrrige martyr, Philopatir Mercurius bønner- Herre, skænk os tilgivelse for vore synder</w:t>
            </w:r>
            <w:r w:rsidR="00C25AFD" w:rsidRPr="004332C7">
              <w:rPr>
                <w:rFonts w:asciiTheme="majorBidi" w:hAnsiTheme="majorBidi" w:cstheme="majorBidi"/>
                <w:sz w:val="24"/>
                <w:szCs w:val="24"/>
              </w:rPr>
              <w:t>.</w:t>
            </w:r>
          </w:p>
          <w:p w14:paraId="50DC5133" w14:textId="77777777" w:rsidR="0084038C" w:rsidRDefault="0084038C" w:rsidP="00C767E9">
            <w:pPr>
              <w:jc w:val="both"/>
              <w:rPr>
                <w:rFonts w:asciiTheme="majorBidi" w:hAnsiTheme="majorBidi" w:cstheme="majorBidi"/>
                <w:sz w:val="24"/>
                <w:szCs w:val="24"/>
              </w:rPr>
            </w:pPr>
          </w:p>
          <w:p w14:paraId="2F23F8C8" w14:textId="77777777" w:rsidR="0084038C" w:rsidRPr="004605D5" w:rsidRDefault="0084038C" w:rsidP="0084038C">
            <w:pPr>
              <w:jc w:val="both"/>
              <w:rPr>
                <w:rFonts w:asciiTheme="majorBidi" w:hAnsiTheme="majorBidi" w:cstheme="majorBidi"/>
                <w:b/>
                <w:bCs/>
                <w:color w:val="00B050"/>
                <w:sz w:val="24"/>
                <w:szCs w:val="24"/>
              </w:rPr>
            </w:pPr>
            <w:r w:rsidRPr="004605D5">
              <w:rPr>
                <w:rFonts w:asciiTheme="majorBidi" w:hAnsiTheme="majorBidi" w:cstheme="majorBidi"/>
                <w:b/>
                <w:bCs/>
                <w:color w:val="00B050"/>
                <w:sz w:val="24"/>
                <w:szCs w:val="24"/>
              </w:rPr>
              <w:t>(Hiten ni-evshi, ente pi-athloforos em-martyros, Filopatir Merkourios, Epchois ari ehmot nan empiko evol ente nennovi.)</w:t>
            </w:r>
          </w:p>
          <w:p w14:paraId="521971E0" w14:textId="64A2B3E5" w:rsidR="0084038C" w:rsidRPr="004332C7" w:rsidRDefault="0084038C" w:rsidP="00C767E9">
            <w:pPr>
              <w:jc w:val="both"/>
              <w:rPr>
                <w:rFonts w:asciiTheme="majorBidi" w:hAnsiTheme="majorBidi" w:cstheme="majorBidi"/>
                <w:sz w:val="24"/>
                <w:szCs w:val="24"/>
              </w:rPr>
            </w:pPr>
          </w:p>
        </w:tc>
        <w:tc>
          <w:tcPr>
            <w:tcW w:w="3969" w:type="dxa"/>
          </w:tcPr>
          <w:p w14:paraId="180AD422"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Through the prayers: of the struggle mantled martyr: </w:t>
            </w:r>
            <w:proofErr w:type="spellStart"/>
            <w:r w:rsidRPr="004332C7">
              <w:rPr>
                <w:rFonts w:asciiTheme="majorBidi" w:hAnsiTheme="majorBidi" w:cstheme="majorBidi"/>
                <w:sz w:val="24"/>
                <w:szCs w:val="24"/>
                <w:lang w:val="en-US"/>
              </w:rPr>
              <w:t>Philopateer</w:t>
            </w:r>
            <w:proofErr w:type="spellEnd"/>
            <w:r w:rsidRPr="004332C7">
              <w:rPr>
                <w:rFonts w:asciiTheme="majorBidi" w:hAnsiTheme="majorBidi" w:cstheme="majorBidi"/>
                <w:sz w:val="24"/>
                <w:szCs w:val="24"/>
                <w:lang w:val="en-US"/>
              </w:rPr>
              <w:t xml:space="preserve"> Mercurius: O Lord, Grant us the forgiveness of our sins.</w:t>
            </w:r>
          </w:p>
          <w:p w14:paraId="65F718E7" w14:textId="60D87F8D" w:rsidR="0084038C" w:rsidRPr="00C41C50" w:rsidRDefault="0084038C"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athloforos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em-martyros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Filopatir</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Merkourios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p w14:paraId="353284A7" w14:textId="294F658A" w:rsidR="0084038C" w:rsidRPr="004332C7" w:rsidRDefault="0084038C" w:rsidP="00C767E9">
            <w:pPr>
              <w:jc w:val="both"/>
              <w:rPr>
                <w:rFonts w:asciiTheme="majorBidi" w:hAnsiTheme="majorBidi" w:cstheme="majorBidi"/>
                <w:sz w:val="24"/>
                <w:szCs w:val="24"/>
                <w:lang w:val="en-US"/>
              </w:rPr>
            </w:pPr>
          </w:p>
        </w:tc>
        <w:tc>
          <w:tcPr>
            <w:tcW w:w="2552" w:type="dxa"/>
          </w:tcPr>
          <w:p w14:paraId="3EEAE166" w14:textId="77777777" w:rsidR="00285D3A" w:rsidRDefault="00006AE0" w:rsidP="00492D1A">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 المجاهد الشهيد</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مرقوريوس محب الآب. يا رب</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أنعم لنا بمغفرة خطايانا</w:t>
            </w:r>
            <w:r w:rsidRPr="0019613F">
              <w:rPr>
                <w:rFonts w:asciiTheme="majorBidi" w:hAnsiTheme="majorBidi" w:cstheme="majorBidi"/>
                <w:b/>
                <w:bCs/>
                <w:sz w:val="24"/>
                <w:szCs w:val="24"/>
                <w:lang w:val="en-US"/>
              </w:rPr>
              <w:t>.</w:t>
            </w:r>
          </w:p>
          <w:p w14:paraId="6E17D22F" w14:textId="3C3FC957" w:rsidR="00D723D8" w:rsidRPr="007C4A51" w:rsidRDefault="00D723D8" w:rsidP="00D723D8">
            <w:pPr>
              <w:autoSpaceDE w:val="0"/>
              <w:autoSpaceDN w:val="0"/>
              <w:bidi/>
              <w:adjustRightInd w:val="0"/>
              <w:jc w:val="both"/>
              <w:rPr>
                <w:rFonts w:asciiTheme="majorBidi" w:hAnsiTheme="majorBidi" w:cstheme="majorBidi"/>
                <w:b/>
                <w:bCs/>
                <w:sz w:val="24"/>
                <w:szCs w:val="24"/>
                <w:lang w:val="en-US"/>
              </w:rPr>
            </w:pPr>
            <w:r w:rsidRPr="00D723D8">
              <w:rPr>
                <w:rFonts w:asciiTheme="majorBidi" w:hAnsiTheme="majorBidi" w:cstheme="majorBidi" w:hint="cs"/>
                <w:b/>
                <w:bCs/>
                <w:color w:val="00B050"/>
                <w:sz w:val="24"/>
                <w:szCs w:val="24"/>
                <w:rtl/>
              </w:rPr>
              <w:t>(</w:t>
            </w:r>
            <w:r w:rsidRPr="00D723D8">
              <w:rPr>
                <w:rFonts w:asciiTheme="majorBidi" w:hAnsiTheme="majorBidi" w:cs="Times New Roman"/>
                <w:b/>
                <w:bCs/>
                <w:color w:val="00B050"/>
                <w:sz w:val="24"/>
                <w:szCs w:val="24"/>
                <w:rtl/>
              </w:rPr>
              <w:t>هيتين نى أفشى انتى بى أثلوفوروس إم مارتيروس</w:t>
            </w:r>
            <w:r w:rsidRPr="00D723D8">
              <w:rPr>
                <w:rFonts w:asciiTheme="majorBidi" w:hAnsiTheme="majorBidi" w:cstheme="majorBidi"/>
                <w:b/>
                <w:bCs/>
                <w:color w:val="00B050"/>
                <w:sz w:val="24"/>
                <w:szCs w:val="24"/>
                <w:rtl/>
              </w:rPr>
              <w:br/>
            </w:r>
            <w:r w:rsidRPr="00D723D8">
              <w:rPr>
                <w:rFonts w:asciiTheme="majorBidi" w:hAnsiTheme="majorBidi" w:cs="Times New Roman"/>
                <w:b/>
                <w:bCs/>
                <w:color w:val="00B050"/>
                <w:sz w:val="24"/>
                <w:szCs w:val="24"/>
                <w:rtl/>
              </w:rPr>
              <w:t>فيلوباتير مارقوريوس إبشويس</w:t>
            </w:r>
            <w:r w:rsidRPr="00D723D8">
              <w:rPr>
                <w:rFonts w:asciiTheme="majorBidi" w:hAnsiTheme="majorBidi" w:cstheme="majorBidi"/>
                <w:b/>
                <w:bCs/>
                <w:color w:val="00B050"/>
                <w:sz w:val="24"/>
                <w:szCs w:val="24"/>
              </w:rPr>
              <w:t xml:space="preserve">. </w:t>
            </w:r>
            <w:r w:rsidRPr="00D723D8">
              <w:rPr>
                <w:rFonts w:asciiTheme="majorBidi" w:hAnsiTheme="majorBidi" w:cs="Times New Roman"/>
                <w:b/>
                <w:bCs/>
                <w:color w:val="00B050"/>
                <w:sz w:val="24"/>
                <w:szCs w:val="24"/>
                <w:rtl/>
              </w:rPr>
              <w:t>آرى إهموت نان امبى كو إيفول انتى نين نوفى</w:t>
            </w:r>
            <w:r w:rsidRPr="00D723D8">
              <w:rPr>
                <w:rFonts w:asciiTheme="majorBidi" w:hAnsiTheme="majorBidi" w:cstheme="majorBidi" w:hint="cs"/>
                <w:b/>
                <w:bCs/>
                <w:color w:val="00B050"/>
                <w:sz w:val="24"/>
                <w:szCs w:val="24"/>
                <w:rtl/>
              </w:rPr>
              <w:t>)</w:t>
            </w:r>
          </w:p>
        </w:tc>
      </w:tr>
      <w:tr w:rsidR="00285D3A" w:rsidRPr="0019613F" w14:paraId="7AC15F88" w14:textId="77777777" w:rsidTr="008E3555">
        <w:tc>
          <w:tcPr>
            <w:tcW w:w="3969" w:type="dxa"/>
          </w:tcPr>
          <w:p w14:paraId="2D46DE83" w14:textId="48462FAD" w:rsidR="00285D3A"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Ved den sejrrige martyr, abba Mina, mirakel-magerens bønner - Herre, skænk os tilgivelse for vore synder.</w:t>
            </w:r>
          </w:p>
          <w:p w14:paraId="479FE081" w14:textId="77777777" w:rsidR="00CE34E8" w:rsidRDefault="00CE34E8" w:rsidP="00C767E9">
            <w:pPr>
              <w:jc w:val="both"/>
              <w:rPr>
                <w:rFonts w:asciiTheme="majorBidi" w:hAnsiTheme="majorBidi" w:cstheme="majorBidi"/>
                <w:sz w:val="24"/>
                <w:szCs w:val="24"/>
              </w:rPr>
            </w:pPr>
          </w:p>
          <w:p w14:paraId="1AE58E69" w14:textId="12D31E82" w:rsidR="00CE34E8" w:rsidRPr="004332C7" w:rsidRDefault="00CE34E8" w:rsidP="00C767E9">
            <w:pPr>
              <w:jc w:val="both"/>
              <w:rPr>
                <w:rFonts w:asciiTheme="majorBidi" w:hAnsiTheme="majorBidi" w:cstheme="majorBidi"/>
                <w:sz w:val="24"/>
                <w:szCs w:val="24"/>
              </w:rPr>
            </w:pPr>
            <w:r w:rsidRPr="004605D5">
              <w:rPr>
                <w:rFonts w:asciiTheme="majorBidi" w:hAnsiTheme="majorBidi" w:cstheme="majorBidi"/>
                <w:b/>
                <w:bCs/>
                <w:color w:val="00B050"/>
                <w:sz w:val="24"/>
                <w:szCs w:val="24"/>
              </w:rPr>
              <w:t>(Hiten ni-evshi, ente pi-athloforos em-martyros, Avva Mina ente nifayat, Epchois ari ehmot nan empiko evol ente nennovi.)</w:t>
            </w:r>
          </w:p>
        </w:tc>
        <w:tc>
          <w:tcPr>
            <w:tcW w:w="3969" w:type="dxa"/>
          </w:tcPr>
          <w:p w14:paraId="2DEB0A05" w14:textId="77777777" w:rsidR="00285D3A" w:rsidRDefault="00006AE0" w:rsidP="00C767E9">
            <w:pPr>
              <w:jc w:val="both"/>
              <w:rPr>
                <w:rFonts w:asciiTheme="majorBidi" w:hAnsiTheme="majorBidi" w:cstheme="majorBidi"/>
                <w:sz w:val="24"/>
                <w:szCs w:val="24"/>
                <w:rtl/>
                <w:lang w:val="en-US"/>
              </w:rPr>
            </w:pPr>
            <w:r w:rsidRPr="004332C7">
              <w:rPr>
                <w:rFonts w:asciiTheme="majorBidi" w:hAnsiTheme="majorBidi" w:cstheme="majorBidi"/>
                <w:sz w:val="24"/>
                <w:szCs w:val="24"/>
                <w:lang w:val="en-US"/>
              </w:rPr>
              <w:t>Through the prayers: of the struggle mantled martyr: Saint Abba Mena: O Lord, Grant us the forgiveness of our sins.</w:t>
            </w:r>
          </w:p>
          <w:p w14:paraId="73951BB9" w14:textId="4503FC5A" w:rsidR="00CE34E8" w:rsidRPr="004332C7" w:rsidRDefault="00CE34E8"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athloforos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em-martyros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Avva</w:t>
            </w:r>
            <w:proofErr w:type="spellEnd"/>
            <w:r w:rsidRPr="00C41C50">
              <w:rPr>
                <w:rFonts w:asciiTheme="majorBidi" w:hAnsiTheme="majorBidi" w:cstheme="majorBidi"/>
                <w:b/>
                <w:bCs/>
                <w:color w:val="00B050"/>
                <w:sz w:val="24"/>
                <w:szCs w:val="24"/>
                <w:lang w:val="en-US"/>
              </w:rPr>
              <w:t xml:space="preserve"> Mina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nifayat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tc>
        <w:tc>
          <w:tcPr>
            <w:tcW w:w="2552" w:type="dxa"/>
          </w:tcPr>
          <w:p w14:paraId="5292C13A" w14:textId="37F60345" w:rsidR="00285D3A" w:rsidRPr="0019613F" w:rsidRDefault="00006AE0"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بصلوات المجاهد الشهيد القديس</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ابا مينا. يا رب انعم لنا بمغفرة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p w14:paraId="3A557048" w14:textId="5B749AD7" w:rsidR="008E3555" w:rsidRPr="0019613F" w:rsidRDefault="008E3555" w:rsidP="00CE34E8">
            <w:pPr>
              <w:autoSpaceDE w:val="0"/>
              <w:autoSpaceDN w:val="0"/>
              <w:bidi/>
              <w:adjustRightInd w:val="0"/>
              <w:jc w:val="both"/>
              <w:rPr>
                <w:rFonts w:asciiTheme="majorBidi" w:hAnsiTheme="majorBidi" w:cstheme="majorBidi"/>
                <w:b/>
                <w:bCs/>
                <w:color w:val="00B050"/>
                <w:sz w:val="24"/>
                <w:szCs w:val="24"/>
                <w:lang w:val="en-US" w:bidi="ar-EG"/>
              </w:rPr>
            </w:pPr>
            <w:r w:rsidRPr="00CE34E8">
              <w:rPr>
                <w:rFonts w:asciiTheme="majorBidi" w:hAnsiTheme="majorBidi" w:cstheme="majorBidi" w:hint="cs"/>
                <w:b/>
                <w:bCs/>
                <w:color w:val="00B050"/>
                <w:sz w:val="24"/>
                <w:szCs w:val="24"/>
                <w:rtl/>
                <w:lang w:bidi="ar-EG"/>
              </w:rPr>
              <w:t>(</w:t>
            </w:r>
            <w:r w:rsidRPr="00CE34E8">
              <w:rPr>
                <w:rFonts w:asciiTheme="majorBidi" w:hAnsiTheme="majorBidi" w:cs="Times New Roman"/>
                <w:b/>
                <w:bCs/>
                <w:color w:val="00B050"/>
                <w:sz w:val="24"/>
                <w:szCs w:val="24"/>
                <w:rtl/>
                <w:lang w:bidi="ar-EG"/>
              </w:rPr>
              <w:t>هيتين نى إفشى إنتى بى أثلوفوروس إم مارتيروس آفامينا إنتى نى فايات إبشويس. آرى إهموت نان امبى كو إيفول انتى نين نوفى</w:t>
            </w:r>
            <w:r w:rsidR="00CE34E8" w:rsidRPr="00CE34E8">
              <w:rPr>
                <w:rFonts w:asciiTheme="majorBidi" w:hAnsiTheme="majorBidi" w:cs="Times New Roman" w:hint="cs"/>
                <w:b/>
                <w:bCs/>
                <w:color w:val="00B050"/>
                <w:sz w:val="24"/>
                <w:szCs w:val="24"/>
                <w:rtl/>
                <w:lang w:bidi="ar-EG"/>
              </w:rPr>
              <w:t>)</w:t>
            </w:r>
          </w:p>
        </w:tc>
      </w:tr>
      <w:tr w:rsidR="008E3555" w:rsidRPr="0019613F" w14:paraId="68ADC176" w14:textId="77777777" w:rsidTr="008E3555">
        <w:tc>
          <w:tcPr>
            <w:tcW w:w="3969" w:type="dxa"/>
          </w:tcPr>
          <w:p w14:paraId="7697C88F" w14:textId="77777777" w:rsidR="008E3555" w:rsidRPr="0019613F" w:rsidRDefault="008E3555" w:rsidP="00C767E9">
            <w:pPr>
              <w:jc w:val="both"/>
              <w:rPr>
                <w:rFonts w:asciiTheme="majorBidi" w:hAnsiTheme="majorBidi" w:cstheme="majorBidi"/>
                <w:sz w:val="24"/>
                <w:szCs w:val="24"/>
                <w:lang w:val="en-US"/>
              </w:rPr>
            </w:pPr>
          </w:p>
          <w:p w14:paraId="2551368B" w14:textId="6CE3B4B0" w:rsidR="008E3555" w:rsidRPr="0019613F" w:rsidRDefault="008E3555" w:rsidP="00C767E9">
            <w:pPr>
              <w:jc w:val="both"/>
              <w:rPr>
                <w:rFonts w:asciiTheme="majorBidi" w:hAnsiTheme="majorBidi" w:cstheme="majorBidi"/>
                <w:sz w:val="24"/>
                <w:szCs w:val="24"/>
                <w:lang w:val="en-US"/>
              </w:rPr>
            </w:pPr>
          </w:p>
        </w:tc>
        <w:tc>
          <w:tcPr>
            <w:tcW w:w="3969" w:type="dxa"/>
          </w:tcPr>
          <w:p w14:paraId="37A632EF" w14:textId="77777777" w:rsidR="008E3555" w:rsidRPr="004332C7" w:rsidRDefault="008E3555" w:rsidP="00C767E9">
            <w:pPr>
              <w:jc w:val="both"/>
              <w:rPr>
                <w:rFonts w:asciiTheme="majorBidi" w:hAnsiTheme="majorBidi" w:cstheme="majorBidi"/>
                <w:sz w:val="24"/>
                <w:szCs w:val="24"/>
                <w:lang w:val="en-US"/>
              </w:rPr>
            </w:pPr>
          </w:p>
        </w:tc>
        <w:tc>
          <w:tcPr>
            <w:tcW w:w="2552" w:type="dxa"/>
          </w:tcPr>
          <w:p w14:paraId="7DFCDCC1" w14:textId="77777777" w:rsidR="008E3555" w:rsidRPr="007C4A51" w:rsidRDefault="008E3555" w:rsidP="00492D1A">
            <w:pPr>
              <w:autoSpaceDE w:val="0"/>
              <w:autoSpaceDN w:val="0"/>
              <w:bidi/>
              <w:adjustRightInd w:val="0"/>
              <w:jc w:val="both"/>
              <w:rPr>
                <w:rFonts w:asciiTheme="majorBidi" w:hAnsiTheme="majorBidi" w:cstheme="majorBidi"/>
                <w:b/>
                <w:bCs/>
                <w:sz w:val="24"/>
                <w:szCs w:val="24"/>
                <w:rtl/>
              </w:rPr>
            </w:pPr>
          </w:p>
        </w:tc>
      </w:tr>
      <w:tr w:rsidR="00285D3A" w:rsidRPr="0019613F" w14:paraId="051709DC" w14:textId="77777777" w:rsidTr="008E3555">
        <w:tc>
          <w:tcPr>
            <w:tcW w:w="3969" w:type="dxa"/>
          </w:tcPr>
          <w:p w14:paraId="0C3E848E" w14:textId="77777777" w:rsidR="00285D3A"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Ved Fader Antonius og Anba Paulus bønner - Herre, skænk os tilgivelse for vore synder.</w:t>
            </w:r>
          </w:p>
          <w:p w14:paraId="677ADB64" w14:textId="556FEE29" w:rsidR="00612D0F" w:rsidRPr="00612D0F" w:rsidRDefault="00612D0F" w:rsidP="00C767E9">
            <w:pPr>
              <w:jc w:val="both"/>
              <w:rPr>
                <w:rFonts w:asciiTheme="majorBidi" w:hAnsiTheme="majorBidi" w:cstheme="majorBidi"/>
                <w:sz w:val="24"/>
                <w:szCs w:val="24"/>
              </w:rPr>
            </w:pPr>
            <w:r w:rsidRPr="004605D5">
              <w:rPr>
                <w:rFonts w:asciiTheme="majorBidi" w:hAnsiTheme="majorBidi" w:cstheme="majorBidi"/>
                <w:b/>
                <w:bCs/>
                <w:color w:val="00B050"/>
                <w:sz w:val="24"/>
                <w:szCs w:val="24"/>
              </w:rPr>
              <w:t>(Hiten ni-evshi, ente na-chois enioti emmas no-shiri ava Antonios nem ava Pavly, Epchois ari ehmot nan empiko evol ente nennovi.)</w:t>
            </w:r>
          </w:p>
        </w:tc>
        <w:tc>
          <w:tcPr>
            <w:tcW w:w="3969" w:type="dxa"/>
          </w:tcPr>
          <w:p w14:paraId="09557EFA" w14:textId="77777777" w:rsidR="00285D3A" w:rsidRDefault="00006AE0" w:rsidP="00C767E9">
            <w:pPr>
              <w:jc w:val="both"/>
              <w:rPr>
                <w:rFonts w:asciiTheme="majorBidi" w:hAnsiTheme="majorBidi" w:cstheme="majorBidi"/>
                <w:sz w:val="24"/>
                <w:szCs w:val="24"/>
                <w:rtl/>
                <w:lang w:val="en-US"/>
              </w:rPr>
            </w:pPr>
            <w:r w:rsidRPr="004332C7">
              <w:rPr>
                <w:rFonts w:asciiTheme="majorBidi" w:hAnsiTheme="majorBidi" w:cstheme="majorBidi"/>
                <w:sz w:val="24"/>
                <w:szCs w:val="24"/>
                <w:lang w:val="en-US"/>
              </w:rPr>
              <w:t xml:space="preserve">Through the prayers, of my masters the fathers who loved their children, Abba </w:t>
            </w:r>
            <w:proofErr w:type="gramStart"/>
            <w:r w:rsidRPr="004332C7">
              <w:rPr>
                <w:rFonts w:asciiTheme="majorBidi" w:hAnsiTheme="majorBidi" w:cstheme="majorBidi"/>
                <w:sz w:val="24"/>
                <w:szCs w:val="24"/>
                <w:lang w:val="en-US"/>
              </w:rPr>
              <w:t>Anthony</w:t>
            </w:r>
            <w:proofErr w:type="gramEnd"/>
            <w:r w:rsidRPr="004332C7">
              <w:rPr>
                <w:rFonts w:asciiTheme="majorBidi" w:hAnsiTheme="majorBidi" w:cstheme="majorBidi"/>
                <w:sz w:val="24"/>
                <w:szCs w:val="24"/>
                <w:lang w:val="en-US"/>
              </w:rPr>
              <w:t xml:space="preserve"> and Abba Paul: O Lord, Grant us the forgiveness of our sins.</w:t>
            </w:r>
          </w:p>
          <w:p w14:paraId="6F3F7640" w14:textId="26D5451E" w:rsidR="00CE34E8" w:rsidRPr="00CE34E8" w:rsidRDefault="00CE34E8" w:rsidP="00C767E9">
            <w:pPr>
              <w:jc w:val="both"/>
              <w:rPr>
                <w:rFonts w:asciiTheme="majorBidi" w:hAnsiTheme="majorBidi" w:cstheme="majorBidi"/>
                <w:sz w:val="24"/>
                <w:szCs w:val="24"/>
                <w:lang w:val="fr-FR"/>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na</w:t>
            </w:r>
            <w:proofErr w:type="spellEnd"/>
            <w:r w:rsidRPr="00C41C50">
              <w:rPr>
                <w:rFonts w:asciiTheme="majorBidi" w:hAnsiTheme="majorBidi" w:cstheme="majorBidi"/>
                <w:b/>
                <w:bCs/>
                <w:color w:val="00B050"/>
                <w:sz w:val="24"/>
                <w:szCs w:val="24"/>
                <w:lang w:val="en-US"/>
              </w:rPr>
              <w:t xml:space="preserve">-chois </w:t>
            </w:r>
            <w:proofErr w:type="spellStart"/>
            <w:r w:rsidRPr="00C41C50">
              <w:rPr>
                <w:rFonts w:asciiTheme="majorBidi" w:hAnsiTheme="majorBidi" w:cstheme="majorBidi"/>
                <w:b/>
                <w:bCs/>
                <w:color w:val="00B050"/>
                <w:sz w:val="24"/>
                <w:szCs w:val="24"/>
                <w:lang w:val="en-US"/>
              </w:rPr>
              <w:t>enioti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emmas</w:t>
            </w:r>
            <w:proofErr w:type="spellEnd"/>
            <w:r w:rsidRPr="00C41C50">
              <w:rPr>
                <w:rFonts w:asciiTheme="majorBidi" w:hAnsiTheme="majorBidi" w:cstheme="majorBidi"/>
                <w:b/>
                <w:bCs/>
                <w:color w:val="00B050"/>
                <w:sz w:val="24"/>
                <w:szCs w:val="24"/>
                <w:lang w:val="en-US"/>
              </w:rPr>
              <w:t xml:space="preserve"> no-</w:t>
            </w:r>
            <w:proofErr w:type="spellStart"/>
            <w:r w:rsidRPr="00C41C50">
              <w:rPr>
                <w:rFonts w:asciiTheme="majorBidi" w:hAnsiTheme="majorBidi" w:cstheme="majorBidi"/>
                <w:b/>
                <w:bCs/>
                <w:color w:val="00B050"/>
                <w:sz w:val="24"/>
                <w:szCs w:val="24"/>
                <w:lang w:val="en-US"/>
              </w:rPr>
              <w:t>shiri</w:t>
            </w:r>
            <w:proofErr w:type="spellEnd"/>
            <w:r w:rsidR="00612D0F" w:rsidRPr="00C41C50">
              <w:rPr>
                <w:rFonts w:asciiTheme="majorBidi" w:hAnsiTheme="majorBidi" w:cstheme="majorBidi"/>
                <w:b/>
                <w:bCs/>
                <w:color w:val="00B050"/>
                <w:sz w:val="24"/>
                <w:szCs w:val="24"/>
                <w:lang w:val="en-US"/>
              </w:rPr>
              <w:t xml:space="preserve"> ava </w:t>
            </w:r>
            <w:proofErr w:type="spellStart"/>
            <w:r w:rsidR="00612D0F" w:rsidRPr="00C41C50">
              <w:rPr>
                <w:rFonts w:asciiTheme="majorBidi" w:hAnsiTheme="majorBidi" w:cstheme="majorBidi"/>
                <w:b/>
                <w:bCs/>
                <w:color w:val="00B050"/>
                <w:sz w:val="24"/>
                <w:szCs w:val="24"/>
                <w:lang w:val="en-US"/>
              </w:rPr>
              <w:t>Antonios</w:t>
            </w:r>
            <w:proofErr w:type="spellEnd"/>
            <w:r w:rsidR="00612D0F" w:rsidRPr="00C41C50">
              <w:rPr>
                <w:rFonts w:asciiTheme="majorBidi" w:hAnsiTheme="majorBidi" w:cstheme="majorBidi"/>
                <w:b/>
                <w:bCs/>
                <w:color w:val="00B050"/>
                <w:sz w:val="24"/>
                <w:szCs w:val="24"/>
                <w:lang w:val="en-US"/>
              </w:rPr>
              <w:t xml:space="preserve"> </w:t>
            </w:r>
            <w:proofErr w:type="spellStart"/>
            <w:r w:rsidR="00612D0F" w:rsidRPr="00C41C50">
              <w:rPr>
                <w:rFonts w:asciiTheme="majorBidi" w:hAnsiTheme="majorBidi" w:cstheme="majorBidi"/>
                <w:b/>
                <w:bCs/>
                <w:color w:val="00B050"/>
                <w:sz w:val="24"/>
                <w:szCs w:val="24"/>
                <w:lang w:val="en-US"/>
              </w:rPr>
              <w:t>nem</w:t>
            </w:r>
            <w:proofErr w:type="spellEnd"/>
            <w:r w:rsidR="00612D0F" w:rsidRPr="00C41C50">
              <w:rPr>
                <w:rFonts w:asciiTheme="majorBidi" w:hAnsiTheme="majorBidi" w:cstheme="majorBidi"/>
                <w:b/>
                <w:bCs/>
                <w:color w:val="00B050"/>
                <w:sz w:val="24"/>
                <w:szCs w:val="24"/>
                <w:lang w:val="en-US"/>
              </w:rPr>
              <w:t xml:space="preserve"> ava </w:t>
            </w:r>
            <w:proofErr w:type="spellStart"/>
            <w:r w:rsidR="00612D0F" w:rsidRPr="00C41C50">
              <w:rPr>
                <w:rFonts w:asciiTheme="majorBidi" w:hAnsiTheme="majorBidi" w:cstheme="majorBidi"/>
                <w:b/>
                <w:bCs/>
                <w:color w:val="00B050"/>
                <w:sz w:val="24"/>
                <w:szCs w:val="24"/>
                <w:lang w:val="en-US"/>
              </w:rPr>
              <w:t>Pavly</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tc>
        <w:tc>
          <w:tcPr>
            <w:tcW w:w="2552" w:type="dxa"/>
          </w:tcPr>
          <w:p w14:paraId="539765F7" w14:textId="77777777" w:rsidR="00285D3A" w:rsidRPr="0019613F" w:rsidRDefault="00006AE0" w:rsidP="00492D1A">
            <w:pPr>
              <w:autoSpaceDE w:val="0"/>
              <w:autoSpaceDN w:val="0"/>
              <w:bidi/>
              <w:adjustRightInd w:val="0"/>
              <w:jc w:val="both"/>
              <w:rPr>
                <w:rFonts w:asciiTheme="majorBidi" w:hAnsiTheme="majorBidi" w:cstheme="majorBidi"/>
                <w:b/>
                <w:bCs/>
                <w:sz w:val="24"/>
                <w:szCs w:val="24"/>
                <w:lang w:val="fr-FR"/>
              </w:rPr>
            </w:pPr>
            <w:r w:rsidRPr="007C4A51">
              <w:rPr>
                <w:rFonts w:asciiTheme="majorBidi" w:hAnsiTheme="majorBidi" w:cstheme="majorBidi"/>
                <w:b/>
                <w:bCs/>
                <w:sz w:val="24"/>
                <w:szCs w:val="24"/>
                <w:rtl/>
              </w:rPr>
              <w:t>بصلوات سيدي الأبوين محبي</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أولادهم، أنبا أنطونيوس وأنبا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بولا، يا رب انعم لنا بمغفرة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خطايانا</w:t>
            </w:r>
            <w:r w:rsidRPr="0019613F">
              <w:rPr>
                <w:rFonts w:asciiTheme="majorBidi" w:hAnsiTheme="majorBidi" w:cstheme="majorBidi"/>
                <w:b/>
                <w:bCs/>
                <w:sz w:val="24"/>
                <w:szCs w:val="24"/>
                <w:lang w:val="fr-FR"/>
              </w:rPr>
              <w:t>.</w:t>
            </w:r>
          </w:p>
          <w:p w14:paraId="0AAC093A" w14:textId="77777777" w:rsidR="00CE34E8" w:rsidRPr="00CE34E8" w:rsidRDefault="00CE34E8" w:rsidP="00CE34E8">
            <w:pPr>
              <w:autoSpaceDE w:val="0"/>
              <w:autoSpaceDN w:val="0"/>
              <w:bidi/>
              <w:adjustRightInd w:val="0"/>
              <w:jc w:val="both"/>
              <w:rPr>
                <w:rFonts w:asciiTheme="majorBidi" w:hAnsiTheme="majorBidi" w:cs="Times New Roman"/>
                <w:b/>
                <w:bCs/>
                <w:color w:val="00B050"/>
                <w:sz w:val="24"/>
                <w:szCs w:val="24"/>
                <w:rtl/>
                <w:lang w:bidi="ar-EG"/>
              </w:rPr>
            </w:pPr>
            <w:r w:rsidRPr="00CE34E8">
              <w:rPr>
                <w:rFonts w:asciiTheme="majorBidi" w:hAnsiTheme="majorBidi" w:cstheme="majorBidi" w:hint="cs"/>
                <w:b/>
                <w:bCs/>
                <w:color w:val="00B050"/>
                <w:sz w:val="24"/>
                <w:szCs w:val="24"/>
                <w:rtl/>
                <w:lang w:bidi="ar-EG"/>
              </w:rPr>
              <w:t>(</w:t>
            </w:r>
            <w:r w:rsidRPr="00CE34E8">
              <w:rPr>
                <w:rFonts w:asciiTheme="majorBidi" w:hAnsiTheme="majorBidi" w:cs="Times New Roman"/>
                <w:b/>
                <w:bCs/>
                <w:color w:val="00B050"/>
                <w:sz w:val="24"/>
                <w:szCs w:val="24"/>
                <w:rtl/>
                <w:lang w:bidi="ar-EG"/>
              </w:rPr>
              <w:t>هيتين نى إفشى إنتى ناشويس إنيوتي إمماس نو شيري آفا أنطونيوس نيم آفا بافلي إبشويس. آرى إهموت نان امبى كو إيفول انتى نين نوفى</w:t>
            </w:r>
            <w:r w:rsidRPr="00CE34E8">
              <w:rPr>
                <w:rFonts w:asciiTheme="majorBidi" w:hAnsiTheme="majorBidi" w:cs="Times New Roman" w:hint="cs"/>
                <w:b/>
                <w:bCs/>
                <w:color w:val="00B050"/>
                <w:sz w:val="24"/>
                <w:szCs w:val="24"/>
                <w:rtl/>
                <w:lang w:bidi="ar-EG"/>
              </w:rPr>
              <w:t>)</w:t>
            </w:r>
          </w:p>
          <w:p w14:paraId="70A856CE" w14:textId="2BD44D73" w:rsidR="00CE34E8" w:rsidRPr="007C4A51" w:rsidRDefault="00CE34E8" w:rsidP="00CE34E8">
            <w:pPr>
              <w:autoSpaceDE w:val="0"/>
              <w:autoSpaceDN w:val="0"/>
              <w:bidi/>
              <w:adjustRightInd w:val="0"/>
              <w:jc w:val="both"/>
              <w:rPr>
                <w:rFonts w:asciiTheme="majorBidi" w:hAnsiTheme="majorBidi" w:cstheme="majorBidi"/>
                <w:b/>
                <w:bCs/>
                <w:sz w:val="24"/>
                <w:szCs w:val="24"/>
                <w:rtl/>
                <w:lang w:val="en-US" w:bidi="ar-EG"/>
              </w:rPr>
            </w:pPr>
          </w:p>
        </w:tc>
      </w:tr>
      <w:tr w:rsidR="00285D3A" w:rsidRPr="004332C7" w14:paraId="655C0FA1" w14:textId="77777777" w:rsidTr="008E3555">
        <w:tc>
          <w:tcPr>
            <w:tcW w:w="3969" w:type="dxa"/>
          </w:tcPr>
          <w:p w14:paraId="05A5382A"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Ved helgenerne for denne dag, NNs bønner­ Herre, skænk os tilgivelse for vore synder.</w:t>
            </w:r>
          </w:p>
          <w:p w14:paraId="768EBC8A" w14:textId="77777777" w:rsidR="0084038C" w:rsidRDefault="0084038C" w:rsidP="00C767E9">
            <w:pPr>
              <w:jc w:val="both"/>
              <w:rPr>
                <w:rFonts w:asciiTheme="majorBidi" w:hAnsiTheme="majorBidi" w:cstheme="majorBidi"/>
                <w:sz w:val="24"/>
                <w:szCs w:val="24"/>
              </w:rPr>
            </w:pPr>
          </w:p>
          <w:p w14:paraId="5CE3F5EA" w14:textId="77777777" w:rsidR="0084038C" w:rsidRPr="004605D5" w:rsidRDefault="0084038C" w:rsidP="0084038C">
            <w:pPr>
              <w:jc w:val="both"/>
              <w:rPr>
                <w:rFonts w:asciiTheme="majorBidi" w:hAnsiTheme="majorBidi" w:cstheme="majorBidi"/>
                <w:b/>
                <w:bCs/>
                <w:color w:val="00B050"/>
                <w:sz w:val="24"/>
                <w:szCs w:val="24"/>
              </w:rPr>
            </w:pPr>
            <w:r w:rsidRPr="004605D5">
              <w:rPr>
                <w:rFonts w:asciiTheme="majorBidi" w:hAnsiTheme="majorBidi" w:cstheme="majorBidi"/>
                <w:b/>
                <w:bCs/>
                <w:color w:val="00B050"/>
                <w:sz w:val="24"/>
                <w:szCs w:val="24"/>
              </w:rPr>
              <w:t>(Hiten ni-evshi ente ni-ethouab ente pai eho-ou, pi-owai pi-owai kata pefran, Epchois ari ehmot nan empiko evol ente nennovi.)</w:t>
            </w:r>
          </w:p>
          <w:p w14:paraId="7441FE73" w14:textId="2E6868F1" w:rsidR="0084038C" w:rsidRPr="004332C7" w:rsidRDefault="0084038C" w:rsidP="00C767E9">
            <w:pPr>
              <w:jc w:val="both"/>
              <w:rPr>
                <w:rFonts w:asciiTheme="majorBidi" w:hAnsiTheme="majorBidi" w:cstheme="majorBidi"/>
                <w:sz w:val="24"/>
                <w:szCs w:val="24"/>
              </w:rPr>
            </w:pPr>
          </w:p>
        </w:tc>
        <w:tc>
          <w:tcPr>
            <w:tcW w:w="3969" w:type="dxa"/>
          </w:tcPr>
          <w:p w14:paraId="6A2ACA1B"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 prayers: of the saints of this day: each one according to his name: O Lord, Grant us the forgiveness of our sins.</w:t>
            </w:r>
          </w:p>
          <w:p w14:paraId="1D90DF7E" w14:textId="68AB17AD" w:rsidR="0084038C" w:rsidRPr="00C41C50" w:rsidRDefault="0084038C"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ni-evshi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ni-ethouab</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pai </w:t>
            </w:r>
            <w:proofErr w:type="spellStart"/>
            <w:r w:rsidRPr="00C41C50">
              <w:rPr>
                <w:rFonts w:asciiTheme="majorBidi" w:hAnsiTheme="majorBidi" w:cstheme="majorBidi"/>
                <w:b/>
                <w:bCs/>
                <w:color w:val="00B050"/>
                <w:sz w:val="24"/>
                <w:szCs w:val="24"/>
                <w:lang w:val="en-US"/>
              </w:rPr>
              <w:t>eho-ou</w:t>
            </w:r>
            <w:proofErr w:type="spellEnd"/>
            <w:r w:rsidRPr="00C41C50">
              <w:rPr>
                <w:rFonts w:asciiTheme="majorBidi" w:hAnsiTheme="majorBidi" w:cstheme="majorBidi"/>
                <w:b/>
                <w:bCs/>
                <w:color w:val="00B050"/>
                <w:sz w:val="24"/>
                <w:szCs w:val="24"/>
                <w:lang w:val="en-US"/>
              </w:rPr>
              <w:t>, pi-</w:t>
            </w:r>
            <w:proofErr w:type="spellStart"/>
            <w:r w:rsidRPr="00C41C50">
              <w:rPr>
                <w:rFonts w:asciiTheme="majorBidi" w:hAnsiTheme="majorBidi" w:cstheme="majorBidi"/>
                <w:b/>
                <w:bCs/>
                <w:color w:val="00B050"/>
                <w:sz w:val="24"/>
                <w:szCs w:val="24"/>
                <w:lang w:val="en-US"/>
              </w:rPr>
              <w:t>owai</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owai</w:t>
            </w:r>
            <w:proofErr w:type="spellEnd"/>
            <w:r w:rsidRPr="00C41C50">
              <w:rPr>
                <w:rFonts w:asciiTheme="majorBidi" w:hAnsiTheme="majorBidi" w:cstheme="majorBidi"/>
                <w:b/>
                <w:bCs/>
                <w:color w:val="00B050"/>
                <w:sz w:val="24"/>
                <w:szCs w:val="24"/>
                <w:lang w:val="en-US"/>
              </w:rPr>
              <w:t xml:space="preserve"> kata </w:t>
            </w:r>
            <w:proofErr w:type="spellStart"/>
            <w:r w:rsidRPr="00C41C50">
              <w:rPr>
                <w:rFonts w:asciiTheme="majorBidi" w:hAnsiTheme="majorBidi" w:cstheme="majorBidi"/>
                <w:b/>
                <w:bCs/>
                <w:color w:val="00B050"/>
                <w:sz w:val="24"/>
                <w:szCs w:val="24"/>
                <w:lang w:val="en-US"/>
              </w:rPr>
              <w:t>pefran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p w14:paraId="22CB837B" w14:textId="069858BC" w:rsidR="0084038C" w:rsidRPr="004332C7" w:rsidRDefault="0084038C" w:rsidP="00C767E9">
            <w:pPr>
              <w:jc w:val="both"/>
              <w:rPr>
                <w:rFonts w:asciiTheme="majorBidi" w:hAnsiTheme="majorBidi" w:cstheme="majorBidi"/>
                <w:sz w:val="24"/>
                <w:szCs w:val="24"/>
                <w:lang w:val="en-US"/>
              </w:rPr>
            </w:pPr>
          </w:p>
        </w:tc>
        <w:tc>
          <w:tcPr>
            <w:tcW w:w="2552" w:type="dxa"/>
          </w:tcPr>
          <w:p w14:paraId="3B3D5D19" w14:textId="77777777" w:rsidR="00285D3A" w:rsidRDefault="00006AE0" w:rsidP="00492D1A">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 قديسي هذا اليوم كل</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واحد باسمه. يا رب أنعم لنا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بمغفرة خطايانا</w:t>
            </w:r>
            <w:r w:rsidRPr="0019613F">
              <w:rPr>
                <w:rFonts w:asciiTheme="majorBidi" w:hAnsiTheme="majorBidi" w:cstheme="majorBidi"/>
                <w:b/>
                <w:bCs/>
                <w:sz w:val="24"/>
                <w:szCs w:val="24"/>
                <w:lang w:val="en-US"/>
              </w:rPr>
              <w:t>.</w:t>
            </w:r>
          </w:p>
          <w:p w14:paraId="747FC957" w14:textId="781808DB" w:rsidR="00CE34E8" w:rsidRPr="007C4A51" w:rsidRDefault="00CE34E8" w:rsidP="00CE34E8">
            <w:pPr>
              <w:autoSpaceDE w:val="0"/>
              <w:autoSpaceDN w:val="0"/>
              <w:bidi/>
              <w:adjustRightInd w:val="0"/>
              <w:jc w:val="both"/>
              <w:rPr>
                <w:rFonts w:asciiTheme="majorBidi" w:hAnsiTheme="majorBidi" w:cstheme="majorBidi"/>
                <w:b/>
                <w:bCs/>
                <w:sz w:val="24"/>
                <w:szCs w:val="24"/>
                <w:lang w:val="en-US"/>
              </w:rPr>
            </w:pPr>
            <w:r w:rsidRPr="00CE34E8">
              <w:rPr>
                <w:rFonts w:asciiTheme="majorBidi" w:hAnsiTheme="majorBidi" w:cstheme="majorBidi" w:hint="cs"/>
                <w:b/>
                <w:bCs/>
                <w:color w:val="00B050"/>
                <w:sz w:val="24"/>
                <w:szCs w:val="24"/>
                <w:rtl/>
              </w:rPr>
              <w:t>(</w:t>
            </w:r>
            <w:r w:rsidRPr="00CE34E8">
              <w:rPr>
                <w:rFonts w:asciiTheme="majorBidi" w:hAnsiTheme="majorBidi" w:cs="Times New Roman"/>
                <w:b/>
                <w:bCs/>
                <w:color w:val="00B050"/>
                <w:sz w:val="24"/>
                <w:szCs w:val="24"/>
                <w:rtl/>
              </w:rPr>
              <w:t>هيتين نى إفشى إنتى نى إثؤواف إنتى باى إيهؤوو بى أوواى بى أوواى كاطا بيفران إبشويس. آرى إهموت نان امبى كو إيفول انتى نين نوفى</w:t>
            </w:r>
            <w:r w:rsidRPr="00CE34E8">
              <w:rPr>
                <w:rFonts w:asciiTheme="majorBidi" w:hAnsiTheme="majorBidi" w:cs="Times New Roman" w:hint="cs"/>
                <w:b/>
                <w:bCs/>
                <w:color w:val="00B050"/>
                <w:sz w:val="24"/>
                <w:szCs w:val="24"/>
                <w:rtl/>
              </w:rPr>
              <w:t>)</w:t>
            </w:r>
          </w:p>
        </w:tc>
      </w:tr>
      <w:tr w:rsidR="00285D3A" w:rsidRPr="004332C7" w14:paraId="63539028" w14:textId="77777777" w:rsidTr="008E3555">
        <w:tc>
          <w:tcPr>
            <w:tcW w:w="3969" w:type="dxa"/>
          </w:tcPr>
          <w:p w14:paraId="1581AFCC" w14:textId="77777777" w:rsidR="00285D3A" w:rsidRDefault="0029587F" w:rsidP="00C767E9">
            <w:pPr>
              <w:jc w:val="both"/>
              <w:rPr>
                <w:rFonts w:asciiTheme="majorBidi" w:hAnsiTheme="majorBidi" w:cstheme="majorBidi"/>
                <w:sz w:val="24"/>
                <w:szCs w:val="24"/>
              </w:rPr>
            </w:pPr>
            <w:r w:rsidRPr="004332C7">
              <w:rPr>
                <w:rFonts w:asciiTheme="majorBidi" w:hAnsiTheme="majorBidi" w:cstheme="majorBidi"/>
                <w:sz w:val="24"/>
                <w:szCs w:val="24"/>
              </w:rPr>
              <w:t>Ved vor hellige og retfærdige fader, Abba NNs bønner­ Herre, skænk os tilgivelse for vore synder.</w:t>
            </w:r>
          </w:p>
          <w:p w14:paraId="19E4EFBC" w14:textId="77777777" w:rsidR="0084038C" w:rsidRDefault="0084038C" w:rsidP="00C767E9">
            <w:pPr>
              <w:jc w:val="both"/>
              <w:rPr>
                <w:rFonts w:asciiTheme="majorBidi" w:hAnsiTheme="majorBidi" w:cstheme="majorBidi"/>
                <w:sz w:val="24"/>
                <w:szCs w:val="24"/>
              </w:rPr>
            </w:pPr>
          </w:p>
          <w:p w14:paraId="743F679B" w14:textId="77777777" w:rsidR="0084038C" w:rsidRPr="004605D5" w:rsidRDefault="0084038C" w:rsidP="0084038C">
            <w:pPr>
              <w:jc w:val="both"/>
              <w:rPr>
                <w:rFonts w:asciiTheme="majorBidi" w:hAnsiTheme="majorBidi" w:cstheme="majorBidi"/>
                <w:b/>
                <w:bCs/>
                <w:color w:val="00B050"/>
                <w:sz w:val="24"/>
                <w:szCs w:val="24"/>
              </w:rPr>
            </w:pPr>
            <w:r w:rsidRPr="004605D5">
              <w:rPr>
                <w:rFonts w:asciiTheme="majorBidi" w:hAnsiTheme="majorBidi" w:cstheme="majorBidi"/>
                <w:b/>
                <w:bCs/>
                <w:color w:val="00B050"/>
                <w:sz w:val="24"/>
                <w:szCs w:val="24"/>
              </w:rPr>
              <w:t>(Hiten nou-evshi, areh ep-onkh empeniot ettayout en-arshi erevs, papa avva (…), Epchois ari ehmot nan empiko evol ente nennovi.)</w:t>
            </w:r>
          </w:p>
          <w:p w14:paraId="17D08B9A" w14:textId="7ECDB35E" w:rsidR="0084038C" w:rsidRPr="004332C7" w:rsidRDefault="0084038C" w:rsidP="00C767E9">
            <w:pPr>
              <w:jc w:val="both"/>
              <w:rPr>
                <w:rFonts w:asciiTheme="majorBidi" w:hAnsiTheme="majorBidi" w:cstheme="majorBidi"/>
                <w:sz w:val="24"/>
                <w:szCs w:val="24"/>
              </w:rPr>
            </w:pPr>
          </w:p>
        </w:tc>
        <w:tc>
          <w:tcPr>
            <w:tcW w:w="3969" w:type="dxa"/>
          </w:tcPr>
          <w:p w14:paraId="1E9530DA"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their prayers: keep the life of our honored father: the high priest Papa Abba (…): O Lord, Grant us the forgiveness of our sins.</w:t>
            </w:r>
          </w:p>
          <w:p w14:paraId="2EDAA624" w14:textId="2FE0013C" w:rsidR="0084038C" w:rsidRPr="00C41C50" w:rsidRDefault="0084038C"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nou-evshi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areh</w:t>
            </w:r>
            <w:proofErr w:type="spellEnd"/>
            <w:r w:rsidRPr="00C41C50">
              <w:rPr>
                <w:rFonts w:asciiTheme="majorBidi" w:hAnsiTheme="majorBidi" w:cstheme="majorBidi"/>
                <w:b/>
                <w:bCs/>
                <w:color w:val="00B050"/>
                <w:sz w:val="24"/>
                <w:szCs w:val="24"/>
                <w:lang w:val="en-US"/>
              </w:rPr>
              <w:t xml:space="preserve"> ep-</w:t>
            </w:r>
            <w:proofErr w:type="spellStart"/>
            <w:r w:rsidRPr="00C41C50">
              <w:rPr>
                <w:rFonts w:asciiTheme="majorBidi" w:hAnsiTheme="majorBidi" w:cstheme="majorBidi"/>
                <w:b/>
                <w:bCs/>
                <w:color w:val="00B050"/>
                <w:sz w:val="24"/>
                <w:szCs w:val="24"/>
                <w:lang w:val="en-US"/>
              </w:rPr>
              <w:t>onkh</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empeniot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ettayout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en-arshi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erevs</w:t>
            </w:r>
            <w:proofErr w:type="spellEnd"/>
            <w:r w:rsidRPr="00C41C50">
              <w:rPr>
                <w:rFonts w:asciiTheme="majorBidi" w:hAnsiTheme="majorBidi" w:cstheme="majorBidi"/>
                <w:b/>
                <w:bCs/>
                <w:color w:val="00B050"/>
                <w:sz w:val="24"/>
                <w:szCs w:val="24"/>
                <w:lang w:val="en-US"/>
              </w:rPr>
              <w:t xml:space="preserve">, papa </w:t>
            </w:r>
            <w:proofErr w:type="spellStart"/>
            <w:r w:rsidRPr="00C41C50">
              <w:rPr>
                <w:rFonts w:asciiTheme="majorBidi" w:hAnsiTheme="majorBidi" w:cstheme="majorBidi"/>
                <w:b/>
                <w:bCs/>
                <w:color w:val="00B050"/>
                <w:sz w:val="24"/>
                <w:szCs w:val="24"/>
                <w:lang w:val="en-US"/>
              </w:rPr>
              <w:t>avva</w:t>
            </w:r>
            <w:proofErr w:type="spellEnd"/>
            <w:r w:rsidRPr="00C41C50">
              <w:rPr>
                <w:rFonts w:asciiTheme="majorBidi" w:hAnsiTheme="majorBidi" w:cstheme="majorBidi"/>
                <w:b/>
                <w:bCs/>
                <w:color w:val="00B050"/>
                <w:sz w:val="24"/>
                <w:szCs w:val="24"/>
                <w:lang w:val="en-US"/>
              </w:rPr>
              <w:t xml:space="preserve"> (…),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p w14:paraId="36884CF1" w14:textId="5C7FD351" w:rsidR="0084038C" w:rsidRPr="004332C7" w:rsidRDefault="0084038C" w:rsidP="00C767E9">
            <w:pPr>
              <w:jc w:val="both"/>
              <w:rPr>
                <w:rFonts w:asciiTheme="majorBidi" w:hAnsiTheme="majorBidi" w:cstheme="majorBidi"/>
                <w:sz w:val="24"/>
                <w:szCs w:val="24"/>
                <w:lang w:val="en-US"/>
              </w:rPr>
            </w:pPr>
          </w:p>
        </w:tc>
        <w:tc>
          <w:tcPr>
            <w:tcW w:w="2552" w:type="dxa"/>
          </w:tcPr>
          <w:p w14:paraId="4A0B2F08" w14:textId="77777777" w:rsidR="00285D3A" w:rsidRDefault="00006AE0" w:rsidP="00CE34E8">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بصلواتهم احفظ حياة أبينا المكرم</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 xml:space="preserve">رئيس الكهنة البابا الأنبا </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 يا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رب أنعم لنا بمغفرة خطايانا</w:t>
            </w:r>
            <w:r w:rsidRPr="007C4A51">
              <w:rPr>
                <w:rFonts w:asciiTheme="majorBidi" w:hAnsiTheme="majorBidi" w:cstheme="majorBidi"/>
                <w:b/>
                <w:bCs/>
                <w:sz w:val="24"/>
                <w:szCs w:val="24"/>
                <w:lang w:val="en-US"/>
              </w:rPr>
              <w:t>.</w:t>
            </w:r>
          </w:p>
          <w:p w14:paraId="6E9864E0" w14:textId="486BDEF4" w:rsidR="00CE34E8" w:rsidRDefault="00CE34E8" w:rsidP="00CE34E8">
            <w:pPr>
              <w:autoSpaceDE w:val="0"/>
              <w:autoSpaceDN w:val="0"/>
              <w:bidi/>
              <w:adjustRightInd w:val="0"/>
              <w:jc w:val="both"/>
              <w:rPr>
                <w:rFonts w:asciiTheme="majorBidi" w:hAnsiTheme="majorBidi" w:cs="Times New Roman"/>
                <w:b/>
                <w:bCs/>
                <w:sz w:val="24"/>
                <w:szCs w:val="24"/>
                <w:rtl/>
                <w:lang w:val="en-US"/>
              </w:rPr>
            </w:pPr>
            <w:r w:rsidRPr="00CE34E8">
              <w:rPr>
                <w:rFonts w:asciiTheme="majorBidi" w:hAnsiTheme="majorBidi" w:cstheme="majorBidi" w:hint="cs"/>
                <w:b/>
                <w:bCs/>
                <w:color w:val="00B050"/>
                <w:sz w:val="24"/>
                <w:szCs w:val="24"/>
                <w:rtl/>
                <w:lang w:val="en-US"/>
              </w:rPr>
              <w:t>(</w:t>
            </w:r>
            <w:r w:rsidRPr="00CE34E8">
              <w:rPr>
                <w:rFonts w:asciiTheme="majorBidi" w:hAnsiTheme="majorBidi" w:cs="Times New Roman"/>
                <w:b/>
                <w:bCs/>
                <w:color w:val="00B050"/>
                <w:sz w:val="24"/>
                <w:szCs w:val="24"/>
                <w:rtl/>
                <w:lang w:val="en-US"/>
              </w:rPr>
              <w:t xml:space="preserve">هيتين نو إفشى آريه ابؤنخ إم بينيوت إيطايوت ان أرشى إريفسى بابا آفا </w:t>
            </w:r>
            <w:r>
              <w:rPr>
                <w:rFonts w:asciiTheme="majorBidi" w:hAnsiTheme="majorBidi" w:cs="Times New Roman" w:hint="cs"/>
                <w:b/>
                <w:bCs/>
                <w:color w:val="00B050"/>
                <w:sz w:val="24"/>
                <w:szCs w:val="24"/>
                <w:rtl/>
                <w:lang w:val="en-US"/>
              </w:rPr>
              <w:t>...</w:t>
            </w:r>
            <w:r w:rsidRPr="00CE34E8">
              <w:rPr>
                <w:rFonts w:asciiTheme="majorBidi" w:hAnsiTheme="majorBidi" w:cs="Times New Roman"/>
                <w:b/>
                <w:bCs/>
                <w:color w:val="00B050"/>
                <w:sz w:val="24"/>
                <w:szCs w:val="24"/>
                <w:rtl/>
                <w:lang w:val="en-US"/>
              </w:rPr>
              <w:t xml:space="preserve"> إبشويس</w:t>
            </w:r>
            <w:r w:rsidRPr="00CE34E8">
              <w:rPr>
                <w:rFonts w:asciiTheme="majorBidi" w:hAnsiTheme="majorBidi" w:cstheme="majorBidi"/>
                <w:b/>
                <w:bCs/>
                <w:color w:val="00B050"/>
                <w:sz w:val="24"/>
                <w:szCs w:val="24"/>
                <w:lang w:val="en-US"/>
              </w:rPr>
              <w:t>.</w:t>
            </w:r>
            <w:r w:rsidRPr="00CE34E8">
              <w:rPr>
                <w:rFonts w:asciiTheme="majorBidi" w:hAnsiTheme="majorBidi" w:cstheme="majorBidi" w:hint="cs"/>
                <w:b/>
                <w:bCs/>
                <w:color w:val="00B050"/>
                <w:sz w:val="24"/>
                <w:szCs w:val="24"/>
                <w:rtl/>
                <w:lang w:val="en-US"/>
              </w:rPr>
              <w:t xml:space="preserve"> </w:t>
            </w:r>
            <w:r w:rsidRPr="00CE34E8">
              <w:rPr>
                <w:rFonts w:asciiTheme="majorBidi" w:hAnsiTheme="majorBidi" w:cs="Times New Roman"/>
                <w:b/>
                <w:bCs/>
                <w:color w:val="00B050"/>
                <w:sz w:val="24"/>
                <w:szCs w:val="24"/>
                <w:rtl/>
                <w:lang w:val="en-US"/>
              </w:rPr>
              <w:t xml:space="preserve"> آرى إهموت نان امبى كو إيفول انتى نين نوفى</w:t>
            </w:r>
            <w:r w:rsidRPr="00CE34E8">
              <w:rPr>
                <w:rFonts w:asciiTheme="majorBidi" w:hAnsiTheme="majorBidi" w:cs="Times New Roman" w:hint="cs"/>
                <w:b/>
                <w:bCs/>
                <w:color w:val="00B050"/>
                <w:sz w:val="24"/>
                <w:szCs w:val="24"/>
                <w:rtl/>
                <w:lang w:val="en-US"/>
              </w:rPr>
              <w:t>)</w:t>
            </w:r>
          </w:p>
          <w:p w14:paraId="25FC83A8" w14:textId="377DC26B" w:rsidR="00CE34E8" w:rsidRPr="007C4A51" w:rsidRDefault="00CE34E8" w:rsidP="00CE34E8">
            <w:pPr>
              <w:autoSpaceDE w:val="0"/>
              <w:autoSpaceDN w:val="0"/>
              <w:bidi/>
              <w:adjustRightInd w:val="0"/>
              <w:jc w:val="both"/>
              <w:rPr>
                <w:rFonts w:asciiTheme="majorBidi" w:hAnsiTheme="majorBidi" w:cstheme="majorBidi"/>
                <w:b/>
                <w:bCs/>
                <w:sz w:val="24"/>
                <w:szCs w:val="24"/>
                <w:lang w:val="en-US"/>
              </w:rPr>
            </w:pPr>
          </w:p>
        </w:tc>
      </w:tr>
      <w:tr w:rsidR="00285D3A" w:rsidRPr="004332C7" w14:paraId="3282F63B" w14:textId="77777777" w:rsidTr="008E3555">
        <w:tc>
          <w:tcPr>
            <w:tcW w:w="3969" w:type="dxa"/>
          </w:tcPr>
          <w:p w14:paraId="4C6FB9A1" w14:textId="77777777" w:rsidR="000372D0" w:rsidRPr="004332C7"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Bevar vor ærede fader og ypperstepræst, Pave Abba NNs liv ved deres bønner -</w:t>
            </w:r>
          </w:p>
          <w:p w14:paraId="46CFA968" w14:textId="77777777" w:rsidR="00285D3A"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Herre, skænk os tilgivelse for vore synder.</w:t>
            </w:r>
          </w:p>
          <w:p w14:paraId="27A2D0A7" w14:textId="77777777" w:rsidR="0084038C" w:rsidRPr="004605D5" w:rsidRDefault="0084038C" w:rsidP="0084038C">
            <w:pPr>
              <w:jc w:val="both"/>
              <w:rPr>
                <w:rFonts w:asciiTheme="majorBidi" w:hAnsiTheme="majorBidi" w:cstheme="majorBidi"/>
                <w:b/>
                <w:bCs/>
                <w:color w:val="00B050"/>
                <w:sz w:val="24"/>
                <w:szCs w:val="24"/>
              </w:rPr>
            </w:pPr>
            <w:r w:rsidRPr="004605D5">
              <w:rPr>
                <w:rFonts w:asciiTheme="majorBidi" w:hAnsiTheme="majorBidi" w:cstheme="majorBidi"/>
                <w:b/>
                <w:bCs/>
                <w:color w:val="00B050"/>
                <w:sz w:val="24"/>
                <w:szCs w:val="24"/>
              </w:rPr>
              <w:t>(Hiten nou-evshi, areh ep-onkh empeniot ettayout enthikeos, avva Mina pi-episkopos, Epchois ari ehmot nan empiko evol ente nennovi)</w:t>
            </w:r>
          </w:p>
          <w:p w14:paraId="17CE3D5A" w14:textId="313E870C" w:rsidR="0084038C" w:rsidRPr="004332C7" w:rsidRDefault="0084038C" w:rsidP="00C767E9">
            <w:pPr>
              <w:jc w:val="both"/>
              <w:rPr>
                <w:rFonts w:asciiTheme="majorBidi" w:hAnsiTheme="majorBidi" w:cstheme="majorBidi"/>
                <w:sz w:val="24"/>
                <w:szCs w:val="24"/>
              </w:rPr>
            </w:pPr>
          </w:p>
        </w:tc>
        <w:tc>
          <w:tcPr>
            <w:tcW w:w="3969" w:type="dxa"/>
          </w:tcPr>
          <w:p w14:paraId="1A7CE157" w14:textId="77777777" w:rsidR="00285D3A"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their prayers: keep the life of our honored father: and righteous father, Abba (…) the metropolitan (bishop): O Lord, Grant us the forgiveness of our sins.</w:t>
            </w:r>
          </w:p>
          <w:p w14:paraId="2367A061" w14:textId="2F3DE26E" w:rsidR="0084038C" w:rsidRPr="00C41C50" w:rsidRDefault="0084038C" w:rsidP="00C767E9">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(Hiten </w:t>
            </w:r>
            <w:proofErr w:type="spellStart"/>
            <w:r w:rsidRPr="00C41C50">
              <w:rPr>
                <w:rFonts w:asciiTheme="majorBidi" w:hAnsiTheme="majorBidi" w:cstheme="majorBidi"/>
                <w:b/>
                <w:bCs/>
                <w:color w:val="00B050"/>
                <w:sz w:val="24"/>
                <w:szCs w:val="24"/>
                <w:lang w:val="en-US"/>
              </w:rPr>
              <w:t>nou-evshi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areh</w:t>
            </w:r>
            <w:proofErr w:type="spellEnd"/>
            <w:r w:rsidRPr="00C41C50">
              <w:rPr>
                <w:rFonts w:asciiTheme="majorBidi" w:hAnsiTheme="majorBidi" w:cstheme="majorBidi"/>
                <w:b/>
                <w:bCs/>
                <w:color w:val="00B050"/>
                <w:sz w:val="24"/>
                <w:szCs w:val="24"/>
                <w:lang w:val="en-US"/>
              </w:rPr>
              <w:t xml:space="preserve"> ep-</w:t>
            </w:r>
            <w:proofErr w:type="spellStart"/>
            <w:r w:rsidRPr="00C41C50">
              <w:rPr>
                <w:rFonts w:asciiTheme="majorBidi" w:hAnsiTheme="majorBidi" w:cstheme="majorBidi"/>
                <w:b/>
                <w:bCs/>
                <w:color w:val="00B050"/>
                <w:sz w:val="24"/>
                <w:szCs w:val="24"/>
                <w:lang w:val="en-US"/>
              </w:rPr>
              <w:t>onkh</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empeniot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ettayout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enthikeos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avva</w:t>
            </w:r>
            <w:proofErr w:type="spellEnd"/>
            <w:r w:rsidRPr="00C41C50">
              <w:rPr>
                <w:rFonts w:asciiTheme="majorBidi" w:hAnsiTheme="majorBidi" w:cstheme="majorBidi"/>
                <w:b/>
                <w:bCs/>
                <w:color w:val="00B050"/>
                <w:sz w:val="24"/>
                <w:szCs w:val="24"/>
                <w:lang w:val="en-US"/>
              </w:rPr>
              <w:t xml:space="preserve"> Mina pi-</w:t>
            </w:r>
            <w:proofErr w:type="spellStart"/>
            <w:r w:rsidRPr="00C41C50">
              <w:rPr>
                <w:rFonts w:asciiTheme="majorBidi" w:hAnsiTheme="majorBidi" w:cstheme="majorBidi"/>
                <w:b/>
                <w:bCs/>
                <w:color w:val="00B050"/>
                <w:sz w:val="24"/>
                <w:szCs w:val="24"/>
                <w:lang w:val="en-US"/>
              </w:rPr>
              <w:t>episkopos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Epchois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ari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ehmot</w:t>
            </w:r>
            <w:proofErr w:type="spellEnd"/>
            <w:r w:rsidRPr="00C41C50">
              <w:rPr>
                <w:rFonts w:asciiTheme="majorBidi" w:hAnsiTheme="majorBidi" w:cstheme="majorBidi"/>
                <w:b/>
                <w:bCs/>
                <w:color w:val="00B050"/>
                <w:sz w:val="24"/>
                <w:szCs w:val="24"/>
                <w:lang w:val="en-US"/>
              </w:rPr>
              <w:t xml:space="preserve"> nan </w:t>
            </w:r>
            <w:proofErr w:type="spellStart"/>
            <w:r w:rsidRPr="00C41C50">
              <w:rPr>
                <w:rFonts w:asciiTheme="majorBidi" w:hAnsiTheme="majorBidi" w:cstheme="majorBidi"/>
                <w:b/>
                <w:bCs/>
                <w:color w:val="00B050"/>
                <w:sz w:val="24"/>
                <w:szCs w:val="24"/>
                <w:lang w:val="en-US"/>
              </w:rPr>
              <w:t>empiko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evol</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nennovi</w:t>
            </w:r>
            <w:proofErr w:type="spellEnd"/>
            <w:r w:rsidRPr="00C41C50">
              <w:rPr>
                <w:rFonts w:asciiTheme="majorBidi" w:hAnsiTheme="majorBidi" w:cstheme="majorBidi"/>
                <w:b/>
                <w:bCs/>
                <w:color w:val="00B050"/>
                <w:sz w:val="24"/>
                <w:szCs w:val="24"/>
                <w:lang w:val="en-US"/>
              </w:rPr>
              <w:t>)</w:t>
            </w:r>
          </w:p>
          <w:p w14:paraId="5E1471F9" w14:textId="43DD7F40" w:rsidR="0084038C" w:rsidRPr="004332C7" w:rsidRDefault="0084038C" w:rsidP="00C767E9">
            <w:pPr>
              <w:jc w:val="both"/>
              <w:rPr>
                <w:rFonts w:asciiTheme="majorBidi" w:hAnsiTheme="majorBidi" w:cstheme="majorBidi"/>
                <w:sz w:val="24"/>
                <w:szCs w:val="24"/>
                <w:lang w:val="en-US"/>
              </w:rPr>
            </w:pPr>
          </w:p>
        </w:tc>
        <w:tc>
          <w:tcPr>
            <w:tcW w:w="2552" w:type="dxa"/>
          </w:tcPr>
          <w:p w14:paraId="7215BF7C" w14:textId="77777777" w:rsidR="00285D3A" w:rsidRDefault="00006AE0" w:rsidP="0084038C">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بصلواتهم احفظ حياة أبينا المكرم</w:t>
            </w:r>
            <w:r w:rsidR="0084038C" w:rsidRPr="0019613F">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 xml:space="preserve">البار أنبا </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 xml:space="preserve"> المطران</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الأسقف</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 يا رب أنعم لنا بمغفرة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p w14:paraId="516533D9" w14:textId="0F997A46" w:rsidR="00CE34E8" w:rsidRPr="007C4A51" w:rsidRDefault="00CE34E8" w:rsidP="00CE34E8">
            <w:pPr>
              <w:autoSpaceDE w:val="0"/>
              <w:autoSpaceDN w:val="0"/>
              <w:bidi/>
              <w:adjustRightInd w:val="0"/>
              <w:jc w:val="both"/>
              <w:rPr>
                <w:rFonts w:asciiTheme="majorBidi" w:hAnsiTheme="majorBidi" w:cstheme="majorBidi"/>
                <w:b/>
                <w:bCs/>
                <w:sz w:val="24"/>
                <w:szCs w:val="24"/>
                <w:lang w:val="en-US"/>
              </w:rPr>
            </w:pPr>
            <w:r w:rsidRPr="00CE34E8">
              <w:rPr>
                <w:rFonts w:asciiTheme="majorBidi" w:hAnsiTheme="majorBidi" w:cstheme="majorBidi" w:hint="cs"/>
                <w:b/>
                <w:bCs/>
                <w:color w:val="00B050"/>
                <w:sz w:val="24"/>
                <w:szCs w:val="24"/>
                <w:rtl/>
              </w:rPr>
              <w:t>(</w:t>
            </w:r>
            <w:r w:rsidRPr="00CE34E8">
              <w:rPr>
                <w:rFonts w:asciiTheme="majorBidi" w:hAnsiTheme="majorBidi" w:cs="Times New Roman"/>
                <w:b/>
                <w:bCs/>
                <w:color w:val="00B050"/>
                <w:sz w:val="24"/>
                <w:szCs w:val="24"/>
                <w:rtl/>
              </w:rPr>
              <w:t xml:space="preserve">هيتين نو إفشى آرى إبؤنخ ام بنيوت إيطايوت إن ذيكيؤس آفا </w:t>
            </w:r>
            <w:r w:rsidRPr="00CE34E8">
              <w:rPr>
                <w:rFonts w:asciiTheme="majorBidi" w:hAnsiTheme="majorBidi" w:cs="Times New Roman" w:hint="cs"/>
                <w:b/>
                <w:bCs/>
                <w:color w:val="00B050"/>
                <w:sz w:val="24"/>
                <w:szCs w:val="24"/>
                <w:rtl/>
              </w:rPr>
              <w:t>...</w:t>
            </w:r>
            <w:r w:rsidRPr="00CE34E8">
              <w:rPr>
                <w:rFonts w:asciiTheme="majorBidi" w:hAnsiTheme="majorBidi" w:cs="Times New Roman"/>
                <w:b/>
                <w:bCs/>
                <w:color w:val="00B050"/>
                <w:sz w:val="24"/>
                <w:szCs w:val="24"/>
                <w:rtl/>
              </w:rPr>
              <w:t xml:space="preserve"> بى ابسكوبوس إبشويس. آرى إهموت نان امبى كو إيفول انتى نين نوفى</w:t>
            </w:r>
            <w:r w:rsidRPr="00CE34E8">
              <w:rPr>
                <w:rFonts w:asciiTheme="majorBidi" w:hAnsiTheme="majorBidi" w:cs="Times New Roman" w:hint="cs"/>
                <w:b/>
                <w:bCs/>
                <w:color w:val="00B050"/>
                <w:sz w:val="24"/>
                <w:szCs w:val="24"/>
                <w:rtl/>
              </w:rPr>
              <w:t>)</w:t>
            </w:r>
          </w:p>
        </w:tc>
      </w:tr>
      <w:tr w:rsidR="00285D3A" w:rsidRPr="0019613F" w14:paraId="6BF3F0AA" w14:textId="77777777" w:rsidTr="008E3555">
        <w:tc>
          <w:tcPr>
            <w:tcW w:w="3969" w:type="dxa"/>
          </w:tcPr>
          <w:p w14:paraId="1BCC24CC" w14:textId="0B2F7FD4" w:rsidR="00285D3A" w:rsidRDefault="000372D0" w:rsidP="00C767E9">
            <w:pPr>
              <w:jc w:val="both"/>
              <w:rPr>
                <w:rFonts w:asciiTheme="majorBidi" w:hAnsiTheme="majorBidi" w:cstheme="majorBidi"/>
                <w:sz w:val="24"/>
                <w:szCs w:val="24"/>
              </w:rPr>
            </w:pPr>
            <w:r w:rsidRPr="004332C7">
              <w:rPr>
                <w:rFonts w:asciiTheme="majorBidi" w:hAnsiTheme="majorBidi" w:cstheme="majorBidi"/>
                <w:sz w:val="24"/>
                <w:szCs w:val="24"/>
              </w:rPr>
              <w:t>Vi tilbeder dig, Kristus, tillige med din gode Fader og Helligånden, fordi du kom og frelste os.</w:t>
            </w:r>
          </w:p>
          <w:p w14:paraId="3847A11D" w14:textId="77777777" w:rsidR="0084038C" w:rsidRDefault="0084038C" w:rsidP="00C767E9">
            <w:pPr>
              <w:jc w:val="both"/>
              <w:rPr>
                <w:rFonts w:asciiTheme="majorBidi" w:hAnsiTheme="majorBidi" w:cstheme="majorBidi"/>
                <w:sz w:val="24"/>
                <w:szCs w:val="24"/>
              </w:rPr>
            </w:pPr>
          </w:p>
          <w:p w14:paraId="652D0C93" w14:textId="171491F1" w:rsidR="0084038C" w:rsidRPr="004332C7" w:rsidRDefault="0084038C" w:rsidP="00C767E9">
            <w:pPr>
              <w:jc w:val="both"/>
              <w:rPr>
                <w:rFonts w:asciiTheme="majorBidi" w:hAnsiTheme="majorBidi" w:cstheme="majorBidi"/>
                <w:sz w:val="24"/>
                <w:szCs w:val="24"/>
              </w:rPr>
            </w:pPr>
            <w:r w:rsidRPr="004605D5">
              <w:rPr>
                <w:rFonts w:asciiTheme="majorBidi" w:hAnsiTheme="majorBidi" w:cstheme="majorBidi"/>
                <w:b/>
                <w:bCs/>
                <w:color w:val="00B050"/>
                <w:sz w:val="24"/>
                <w:szCs w:val="24"/>
              </w:rPr>
              <w:t>(Ten ou-osht emmok o Pikhristos, nem Pekiot en-aghathos, nem pi-epnevma ethouab, je aktonk aksoti emmon nai nan)</w:t>
            </w:r>
          </w:p>
        </w:tc>
        <w:tc>
          <w:tcPr>
            <w:tcW w:w="3969" w:type="dxa"/>
          </w:tcPr>
          <w:p w14:paraId="14B3F483" w14:textId="77777777" w:rsidR="00285D3A" w:rsidRPr="0084038C" w:rsidRDefault="00006AE0"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worship You, O Christ, with Your good Father and the Holy Spirit, for you have come (risen) and saved us. </w:t>
            </w:r>
            <w:r w:rsidRPr="0084038C">
              <w:rPr>
                <w:rFonts w:asciiTheme="majorBidi" w:hAnsiTheme="majorBidi" w:cstheme="majorBidi"/>
                <w:sz w:val="24"/>
                <w:szCs w:val="24"/>
                <w:lang w:val="en-US"/>
              </w:rPr>
              <w:t>Have mercy on us.</w:t>
            </w:r>
          </w:p>
          <w:p w14:paraId="0C4846C3" w14:textId="696245DE" w:rsidR="0084038C" w:rsidRPr="008F1E70" w:rsidRDefault="0084038C"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 xml:space="preserve">(Ten </w:t>
            </w:r>
            <w:proofErr w:type="spellStart"/>
            <w:r w:rsidRPr="00C41C50">
              <w:rPr>
                <w:rFonts w:asciiTheme="majorBidi" w:hAnsiTheme="majorBidi" w:cstheme="majorBidi"/>
                <w:b/>
                <w:bCs/>
                <w:color w:val="00B050"/>
                <w:sz w:val="24"/>
                <w:szCs w:val="24"/>
                <w:lang w:val="en-US"/>
              </w:rPr>
              <w:t>ou-osht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emmok</w:t>
            </w:r>
            <w:proofErr w:type="spellEnd"/>
            <w:r w:rsidRPr="00C41C50">
              <w:rPr>
                <w:rFonts w:asciiTheme="majorBidi" w:hAnsiTheme="majorBidi" w:cstheme="majorBidi"/>
                <w:b/>
                <w:bCs/>
                <w:color w:val="00B050"/>
                <w:sz w:val="24"/>
                <w:szCs w:val="24"/>
                <w:lang w:val="en-US"/>
              </w:rPr>
              <w:t xml:space="preserve"> o </w:t>
            </w:r>
            <w:proofErr w:type="spellStart"/>
            <w:r w:rsidRPr="00C41C50">
              <w:rPr>
                <w:rFonts w:asciiTheme="majorBidi" w:hAnsiTheme="majorBidi" w:cstheme="majorBidi"/>
                <w:b/>
                <w:bCs/>
                <w:color w:val="00B050"/>
                <w:sz w:val="24"/>
                <w:szCs w:val="24"/>
                <w:lang w:val="en-US"/>
              </w:rPr>
              <w:t>Pikhristos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nem</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Pekiot</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en-aghathos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nem</w:t>
            </w:r>
            <w:proofErr w:type="spellEnd"/>
            <w:r w:rsidRPr="00C41C50">
              <w:rPr>
                <w:rFonts w:asciiTheme="majorBidi" w:hAnsiTheme="majorBidi" w:cstheme="majorBidi"/>
                <w:b/>
                <w:bCs/>
                <w:color w:val="00B050"/>
                <w:sz w:val="24"/>
                <w:szCs w:val="24"/>
                <w:lang w:val="en-US"/>
              </w:rPr>
              <w:t xml:space="preserve"> pi-</w:t>
            </w:r>
            <w:proofErr w:type="spellStart"/>
            <w:r w:rsidRPr="00C41C50">
              <w:rPr>
                <w:rFonts w:asciiTheme="majorBidi" w:hAnsiTheme="majorBidi" w:cstheme="majorBidi"/>
                <w:b/>
                <w:bCs/>
                <w:color w:val="00B050"/>
                <w:sz w:val="24"/>
                <w:szCs w:val="24"/>
                <w:lang w:val="en-US"/>
              </w:rPr>
              <w:t>epnevma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ethouab</w:t>
            </w:r>
            <w:proofErr w:type="spellEnd"/>
            <w:r w:rsidRPr="00C41C50">
              <w:rPr>
                <w:rFonts w:asciiTheme="majorBidi" w:hAnsiTheme="majorBidi" w:cstheme="majorBidi"/>
                <w:b/>
                <w:bCs/>
                <w:color w:val="00B050"/>
                <w:sz w:val="24"/>
                <w:szCs w:val="24"/>
                <w:lang w:val="en-US"/>
              </w:rPr>
              <w:t xml:space="preserve">, je </w:t>
            </w:r>
            <w:proofErr w:type="spellStart"/>
            <w:r w:rsidRPr="00C41C50">
              <w:rPr>
                <w:rFonts w:asciiTheme="majorBidi" w:hAnsiTheme="majorBidi" w:cstheme="majorBidi"/>
                <w:b/>
                <w:bCs/>
                <w:color w:val="00B050"/>
                <w:sz w:val="24"/>
                <w:szCs w:val="24"/>
                <w:lang w:val="en-US"/>
              </w:rPr>
              <w:t>aktonk</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aksoti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emmon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nai</w:t>
            </w:r>
            <w:proofErr w:type="spellEnd"/>
            <w:r w:rsidRPr="00C41C50">
              <w:rPr>
                <w:rFonts w:asciiTheme="majorBidi" w:hAnsiTheme="majorBidi" w:cstheme="majorBidi"/>
                <w:b/>
                <w:bCs/>
                <w:color w:val="00B050"/>
                <w:sz w:val="24"/>
                <w:szCs w:val="24"/>
                <w:lang w:val="en-US"/>
              </w:rPr>
              <w:t xml:space="preserve"> nan)</w:t>
            </w:r>
          </w:p>
        </w:tc>
        <w:tc>
          <w:tcPr>
            <w:tcW w:w="2552" w:type="dxa"/>
          </w:tcPr>
          <w:p w14:paraId="16BDA47B" w14:textId="77777777" w:rsidR="00285D3A" w:rsidRDefault="00006AE0"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نسجد لك أيها المسيح، مع أبيك</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الصالح و الروح القدس، لأنك</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 xml:space="preserve">أتيت </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قمت</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 xml:space="preserve"> وخلصتنا. ارحمنا</w:t>
            </w:r>
            <w:r w:rsidRPr="007C4A51">
              <w:rPr>
                <w:rFonts w:asciiTheme="majorBidi" w:hAnsiTheme="majorBidi" w:cstheme="majorBidi"/>
                <w:b/>
                <w:bCs/>
                <w:sz w:val="24"/>
                <w:szCs w:val="24"/>
                <w:lang w:val="en-US"/>
              </w:rPr>
              <w:t>.</w:t>
            </w:r>
          </w:p>
          <w:p w14:paraId="4BCF54C5" w14:textId="12E2D1BA" w:rsidR="00612D0F" w:rsidRPr="007C4A51" w:rsidRDefault="00612D0F" w:rsidP="00612D0F">
            <w:pPr>
              <w:autoSpaceDE w:val="0"/>
              <w:autoSpaceDN w:val="0"/>
              <w:bidi/>
              <w:adjustRightInd w:val="0"/>
              <w:jc w:val="both"/>
              <w:rPr>
                <w:rFonts w:asciiTheme="majorBidi" w:hAnsiTheme="majorBidi" w:cstheme="majorBidi"/>
                <w:b/>
                <w:bCs/>
                <w:sz w:val="24"/>
                <w:szCs w:val="24"/>
                <w:rtl/>
                <w:lang w:val="en-US" w:bidi="ar-EG"/>
              </w:rPr>
            </w:pPr>
            <w:r w:rsidRPr="00612D0F">
              <w:rPr>
                <w:rFonts w:asciiTheme="majorBidi" w:hAnsiTheme="majorBidi" w:cstheme="majorBidi" w:hint="cs"/>
                <w:b/>
                <w:bCs/>
                <w:color w:val="00B050"/>
                <w:sz w:val="24"/>
                <w:szCs w:val="24"/>
                <w:rtl/>
                <w:lang w:val="en-US" w:bidi="ar-EG"/>
              </w:rPr>
              <w:t>(</w:t>
            </w:r>
            <w:r w:rsidRPr="00612D0F">
              <w:rPr>
                <w:rFonts w:asciiTheme="majorBidi" w:hAnsiTheme="majorBidi" w:cs="Times New Roman"/>
                <w:b/>
                <w:bCs/>
                <w:color w:val="00B050"/>
                <w:sz w:val="24"/>
                <w:szCs w:val="24"/>
                <w:rtl/>
                <w:lang w:val="en-US" w:bidi="ar-EG"/>
              </w:rPr>
              <w:t>تين أوو أوشت إمموك أو بي إخرستوس : نيم بيك يوت إن أغاثـوس : نيـم بـي إبنفما إثـؤواب : جى أك تونك أك سوتى اممون ناى نان</w:t>
            </w:r>
            <w:r w:rsidRPr="00612D0F">
              <w:rPr>
                <w:rFonts w:asciiTheme="majorBidi" w:hAnsiTheme="majorBidi" w:cs="Times New Roman" w:hint="cs"/>
                <w:b/>
                <w:bCs/>
                <w:color w:val="00B050"/>
                <w:sz w:val="24"/>
                <w:szCs w:val="24"/>
                <w:rtl/>
                <w:lang w:val="en-US" w:bidi="ar-EG"/>
              </w:rPr>
              <w:t>)</w:t>
            </w:r>
          </w:p>
        </w:tc>
      </w:tr>
      <w:tr w:rsidR="00285D3A" w:rsidRPr="0019613F" w14:paraId="476B20CF" w14:textId="77777777" w:rsidTr="008E3555">
        <w:tc>
          <w:tcPr>
            <w:tcW w:w="3969" w:type="dxa"/>
          </w:tcPr>
          <w:p w14:paraId="0864A791"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187D1841"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12184065" w14:textId="77777777" w:rsidR="00285D3A" w:rsidRPr="007C4A51" w:rsidRDefault="00285D3A" w:rsidP="00C767E9">
            <w:pPr>
              <w:bidi/>
              <w:jc w:val="both"/>
              <w:rPr>
                <w:rFonts w:asciiTheme="majorBidi" w:hAnsiTheme="majorBidi" w:cstheme="majorBidi"/>
                <w:b/>
                <w:bCs/>
                <w:sz w:val="24"/>
                <w:szCs w:val="24"/>
                <w:lang w:val="en-US"/>
              </w:rPr>
            </w:pPr>
          </w:p>
        </w:tc>
      </w:tr>
      <w:tr w:rsidR="00285D3A" w:rsidRPr="004332C7" w14:paraId="14C70B13" w14:textId="77777777" w:rsidTr="008E3555">
        <w:tc>
          <w:tcPr>
            <w:tcW w:w="3969" w:type="dxa"/>
            <w:shd w:val="clear" w:color="auto" w:fill="EAF1DD" w:themeFill="accent3" w:themeFillTint="33"/>
            <w:vAlign w:val="center"/>
          </w:tcPr>
          <w:p w14:paraId="73D66EED" w14:textId="22CD9AC5" w:rsidR="00285D3A" w:rsidRPr="00CE7B2E" w:rsidRDefault="00AF129D" w:rsidP="00CE7B2E">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Paulus Epistel</w:t>
            </w:r>
          </w:p>
        </w:tc>
        <w:tc>
          <w:tcPr>
            <w:tcW w:w="3969" w:type="dxa"/>
            <w:shd w:val="clear" w:color="auto" w:fill="EAF1DD" w:themeFill="accent3" w:themeFillTint="33"/>
            <w:vAlign w:val="center"/>
          </w:tcPr>
          <w:p w14:paraId="046A701D" w14:textId="4BE0EFF2" w:rsidR="00285D3A" w:rsidRPr="00CE7B2E" w:rsidRDefault="00006AE0"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The Pauline Epistle</w:t>
            </w:r>
          </w:p>
        </w:tc>
        <w:tc>
          <w:tcPr>
            <w:tcW w:w="2552" w:type="dxa"/>
            <w:shd w:val="clear" w:color="auto" w:fill="EAF1DD" w:themeFill="accent3" w:themeFillTint="33"/>
            <w:vAlign w:val="center"/>
          </w:tcPr>
          <w:p w14:paraId="025BBF50" w14:textId="1FBFD7BE" w:rsidR="00285D3A" w:rsidRPr="00CE7B2E" w:rsidRDefault="00006AE0" w:rsidP="00CE7B2E">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البولس</w:t>
            </w:r>
          </w:p>
        </w:tc>
      </w:tr>
      <w:tr w:rsidR="00285D3A" w:rsidRPr="0019613F" w14:paraId="2769B41A" w14:textId="77777777" w:rsidTr="008E3555">
        <w:tc>
          <w:tcPr>
            <w:tcW w:w="3969" w:type="dxa"/>
          </w:tcPr>
          <w:p w14:paraId="3300956C" w14:textId="7AB9DEF1" w:rsidR="00285D3A" w:rsidRPr="004332C7" w:rsidRDefault="00AF129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læser en af diakonerne en Paulus-epistel på koptisk, introduceret sådan:</w:t>
            </w:r>
          </w:p>
        </w:tc>
        <w:tc>
          <w:tcPr>
            <w:tcW w:w="3969" w:type="dxa"/>
          </w:tcPr>
          <w:p w14:paraId="38711F96" w14:textId="0D8076B9"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Pauline Epistle is read in Coptic, the following introduction is chanted.</w:t>
            </w:r>
          </w:p>
        </w:tc>
        <w:tc>
          <w:tcPr>
            <w:tcW w:w="2552" w:type="dxa"/>
          </w:tcPr>
          <w:p w14:paraId="66D57EAE" w14:textId="1CA3E901"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إذا قرأ البولس قبطيا تقال مقدمته وهي هذه</w:t>
            </w:r>
            <w:r w:rsidRPr="00C06844">
              <w:rPr>
                <w:rFonts w:asciiTheme="majorBidi" w:hAnsiTheme="majorBidi" w:cstheme="majorBidi"/>
                <w:b/>
                <w:bCs/>
                <w:color w:val="1F497D" w:themeColor="text2"/>
                <w:sz w:val="24"/>
                <w:szCs w:val="24"/>
                <w:rtl/>
                <w:lang w:val="en-US"/>
              </w:rPr>
              <w:t>.</w:t>
            </w:r>
          </w:p>
        </w:tc>
      </w:tr>
      <w:tr w:rsidR="00285D3A" w:rsidRPr="0019613F" w14:paraId="51957E7A" w14:textId="77777777" w:rsidTr="008E3555">
        <w:tc>
          <w:tcPr>
            <w:tcW w:w="3969" w:type="dxa"/>
          </w:tcPr>
          <w:p w14:paraId="1D2F0996" w14:textId="46025D3C"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Paulus, vor Herres Jesu Kristi tjener, kaldet til apostel og udkåret til forkynder af Guds evangelium.</w:t>
            </w:r>
          </w:p>
        </w:tc>
        <w:tc>
          <w:tcPr>
            <w:tcW w:w="3969" w:type="dxa"/>
          </w:tcPr>
          <w:p w14:paraId="308F858D" w14:textId="29D78838"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Paul, the servant of our Lord Jesus Christ, called to be an apostle, appointed to the Gospel of God.</w:t>
            </w:r>
          </w:p>
        </w:tc>
        <w:tc>
          <w:tcPr>
            <w:tcW w:w="2552" w:type="dxa"/>
          </w:tcPr>
          <w:p w14:paraId="0D0345B2" w14:textId="265BF59A" w:rsidR="00285D3A" w:rsidRPr="007C4A51" w:rsidRDefault="00AF129D"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بولس عبد ربنا يسوع المسيح</w:t>
            </w:r>
            <w:r w:rsidRPr="007C4A51">
              <w:rPr>
                <w:rFonts w:asciiTheme="majorBidi" w:hAnsiTheme="majorBidi" w:cstheme="majorBidi"/>
                <w:b/>
                <w:bCs/>
                <w:sz w:val="24"/>
                <w:szCs w:val="24"/>
                <w:lang w:val="en-US"/>
              </w:rPr>
              <w:t>.</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الرسول المدعو المفرز لكرازة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الله</w:t>
            </w:r>
            <w:r w:rsidRPr="007C4A51">
              <w:rPr>
                <w:rFonts w:asciiTheme="majorBidi" w:hAnsiTheme="majorBidi" w:cstheme="majorBidi"/>
                <w:b/>
                <w:bCs/>
                <w:sz w:val="24"/>
                <w:szCs w:val="24"/>
                <w:lang w:val="en-US"/>
              </w:rPr>
              <w:t>.</w:t>
            </w:r>
          </w:p>
        </w:tc>
      </w:tr>
      <w:tr w:rsidR="000C4FA7" w:rsidRPr="0019613F" w14:paraId="77617800" w14:textId="77777777" w:rsidTr="008E3555">
        <w:tc>
          <w:tcPr>
            <w:tcW w:w="3969" w:type="dxa"/>
          </w:tcPr>
          <w:p w14:paraId="5CED6B9B"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1B4608E1"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68CF64F8" w14:textId="77777777" w:rsidR="000C4FA7" w:rsidRPr="007C4A51" w:rsidRDefault="000C4FA7" w:rsidP="00492D1A">
            <w:pPr>
              <w:autoSpaceDE w:val="0"/>
              <w:autoSpaceDN w:val="0"/>
              <w:bidi/>
              <w:adjustRightInd w:val="0"/>
              <w:jc w:val="both"/>
              <w:rPr>
                <w:rFonts w:asciiTheme="majorBidi" w:hAnsiTheme="majorBidi" w:cstheme="majorBidi"/>
                <w:b/>
                <w:bCs/>
                <w:sz w:val="24"/>
                <w:szCs w:val="24"/>
                <w:rtl/>
              </w:rPr>
            </w:pPr>
          </w:p>
        </w:tc>
      </w:tr>
      <w:tr w:rsidR="00285D3A" w:rsidRPr="004332C7" w14:paraId="0E33C8A5" w14:textId="77777777" w:rsidTr="008E3555">
        <w:tc>
          <w:tcPr>
            <w:tcW w:w="3969" w:type="dxa"/>
          </w:tcPr>
          <w:p w14:paraId="6F21ECBA" w14:textId="64173054" w:rsidR="00285D3A" w:rsidRPr="004332C7" w:rsidRDefault="0099446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læser han Pauluslæsningen og siger til slut:</w:t>
            </w:r>
          </w:p>
        </w:tc>
        <w:tc>
          <w:tcPr>
            <w:tcW w:w="3969" w:type="dxa"/>
          </w:tcPr>
          <w:p w14:paraId="038396AE" w14:textId="760DABF0"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reading, the following conclusion is said.</w:t>
            </w:r>
          </w:p>
        </w:tc>
        <w:tc>
          <w:tcPr>
            <w:tcW w:w="2552" w:type="dxa"/>
          </w:tcPr>
          <w:p w14:paraId="6A385578" w14:textId="7C25E711"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p>
        </w:tc>
      </w:tr>
      <w:tr w:rsidR="00285D3A" w:rsidRPr="0019613F" w14:paraId="3EFF56FC" w14:textId="77777777" w:rsidTr="008E3555">
        <w:trPr>
          <w:trHeight w:val="602"/>
        </w:trPr>
        <w:tc>
          <w:tcPr>
            <w:tcW w:w="3969" w:type="dxa"/>
          </w:tcPr>
          <w:p w14:paraId="332FF68B" w14:textId="77777777" w:rsidR="00285D3A" w:rsidRDefault="0099446D"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Thi nåde være med jer og fred tillige. </w:t>
            </w:r>
            <w:r w:rsidRPr="004332C7">
              <w:rPr>
                <w:rFonts w:asciiTheme="majorBidi" w:hAnsiTheme="majorBidi" w:cstheme="majorBidi"/>
                <w:sz w:val="24"/>
                <w:szCs w:val="24"/>
                <w:lang w:val="en-US"/>
              </w:rPr>
              <w:t xml:space="preserve">Amen - </w:t>
            </w:r>
            <w:proofErr w:type="spellStart"/>
            <w:r w:rsidRPr="004332C7">
              <w:rPr>
                <w:rFonts w:asciiTheme="majorBidi" w:hAnsiTheme="majorBidi" w:cstheme="majorBidi"/>
                <w:sz w:val="24"/>
                <w:szCs w:val="24"/>
                <w:lang w:val="en-US"/>
              </w:rPr>
              <w:t>må</w:t>
            </w:r>
            <w:proofErr w:type="spellEnd"/>
            <w:r w:rsidRPr="004332C7">
              <w:rPr>
                <w:rFonts w:asciiTheme="majorBidi" w:hAnsiTheme="majorBidi" w:cstheme="majorBidi"/>
                <w:sz w:val="24"/>
                <w:szCs w:val="24"/>
                <w:lang w:val="en-US"/>
              </w:rPr>
              <w:t xml:space="preserve"> det </w:t>
            </w:r>
            <w:proofErr w:type="spellStart"/>
            <w:r w:rsidRPr="004332C7">
              <w:rPr>
                <w:rFonts w:asciiTheme="majorBidi" w:hAnsiTheme="majorBidi" w:cstheme="majorBidi"/>
                <w:sz w:val="24"/>
                <w:szCs w:val="24"/>
                <w:lang w:val="en-US"/>
              </w:rPr>
              <w:t>ske</w:t>
            </w:r>
            <w:proofErr w:type="spellEnd"/>
            <w:r w:rsidRPr="004332C7">
              <w:rPr>
                <w:rFonts w:asciiTheme="majorBidi" w:hAnsiTheme="majorBidi" w:cstheme="majorBidi"/>
                <w:sz w:val="24"/>
                <w:szCs w:val="24"/>
                <w:lang w:val="en-US"/>
              </w:rPr>
              <w:t>!</w:t>
            </w:r>
          </w:p>
          <w:p w14:paraId="73A51291" w14:textId="37CF9FBD" w:rsidR="00791737" w:rsidRPr="004332C7" w:rsidRDefault="00791737" w:rsidP="00C767E9">
            <w:pPr>
              <w:jc w:val="both"/>
              <w:rPr>
                <w:rFonts w:asciiTheme="majorBidi" w:hAnsiTheme="majorBidi" w:cstheme="majorBidi"/>
                <w:sz w:val="24"/>
                <w:szCs w:val="24"/>
                <w:lang w:val="en-US"/>
              </w:rPr>
            </w:pPr>
          </w:p>
        </w:tc>
        <w:tc>
          <w:tcPr>
            <w:tcW w:w="3969" w:type="dxa"/>
          </w:tcPr>
          <w:p w14:paraId="1EC64076" w14:textId="501FE35E"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Grace and peace of God be with you. </w:t>
            </w:r>
            <w:r w:rsidRPr="004332C7">
              <w:rPr>
                <w:rFonts w:asciiTheme="majorBidi" w:hAnsiTheme="majorBidi" w:cstheme="majorBidi"/>
                <w:sz w:val="24"/>
                <w:szCs w:val="24"/>
              </w:rPr>
              <w:t>Amen. So be it.</w:t>
            </w:r>
          </w:p>
        </w:tc>
        <w:tc>
          <w:tcPr>
            <w:tcW w:w="2552" w:type="dxa"/>
          </w:tcPr>
          <w:p w14:paraId="36A3A50B" w14:textId="3CBC55F3" w:rsidR="00285D3A" w:rsidRPr="007C4A51" w:rsidRDefault="00AF129D"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النعمة معكم والسلام معا. آمين</w:t>
            </w:r>
            <w:r w:rsidRPr="007C4A51">
              <w:rPr>
                <w:rFonts w:asciiTheme="majorBidi" w:hAnsiTheme="majorBidi" w:cstheme="majorBidi"/>
                <w:b/>
                <w:bCs/>
                <w:sz w:val="24"/>
                <w:szCs w:val="24"/>
                <w:lang w:val="en-US"/>
              </w:rPr>
              <w:t>.</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يكون</w:t>
            </w:r>
            <w:r w:rsidRPr="0019613F">
              <w:rPr>
                <w:rFonts w:asciiTheme="majorBidi" w:hAnsiTheme="majorBidi" w:cstheme="majorBidi"/>
                <w:b/>
                <w:bCs/>
                <w:sz w:val="24"/>
                <w:szCs w:val="24"/>
                <w:lang w:val="en-US"/>
              </w:rPr>
              <w:t>.</w:t>
            </w:r>
          </w:p>
        </w:tc>
      </w:tr>
      <w:tr w:rsidR="00285D3A" w:rsidRPr="0019613F" w14:paraId="516004A6" w14:textId="77777777" w:rsidTr="008E3555">
        <w:tc>
          <w:tcPr>
            <w:tcW w:w="3969" w:type="dxa"/>
          </w:tcPr>
          <w:p w14:paraId="3C586866" w14:textId="03C1D89A" w:rsidR="00285D3A" w:rsidRPr="004332C7" w:rsidRDefault="0099446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patriarkens, ærkebiskoppens eller biskoppens tilstedeværelse siges der i stedet:</w:t>
            </w:r>
          </w:p>
        </w:tc>
        <w:tc>
          <w:tcPr>
            <w:tcW w:w="3969" w:type="dxa"/>
          </w:tcPr>
          <w:p w14:paraId="26A9F7EF" w14:textId="7D7F3DF0"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a metropolitan is present, the following is added:</w:t>
            </w:r>
          </w:p>
        </w:tc>
        <w:tc>
          <w:tcPr>
            <w:tcW w:w="2552" w:type="dxa"/>
          </w:tcPr>
          <w:p w14:paraId="61994E5C" w14:textId="41669E85"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وإن كان حاضرا مطران، فيزاد له</w:t>
            </w:r>
            <w:r w:rsidRPr="00C06844">
              <w:rPr>
                <w:rFonts w:asciiTheme="majorBidi" w:hAnsiTheme="majorBidi" w:cstheme="majorBidi"/>
                <w:b/>
                <w:bCs/>
                <w:color w:val="1F497D" w:themeColor="text2"/>
                <w:sz w:val="24"/>
                <w:szCs w:val="24"/>
                <w:rtl/>
                <w:lang w:val="en-US"/>
              </w:rPr>
              <w:t>:</w:t>
            </w:r>
          </w:p>
        </w:tc>
      </w:tr>
      <w:tr w:rsidR="00285D3A" w:rsidRPr="004332C7" w14:paraId="2E5B835B" w14:textId="77777777" w:rsidTr="008E3555">
        <w:tc>
          <w:tcPr>
            <w:tcW w:w="3969" w:type="dxa"/>
          </w:tcPr>
          <w:p w14:paraId="18A3FA19" w14:textId="77777777" w:rsidR="00285D3A"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Må vor Herres Jesu Kristi nåde være med din hellige ånd, min herre, ærværdige fader, ypperstepræst, pave Abba NN,</w:t>
            </w:r>
          </w:p>
          <w:p w14:paraId="6B9F3D5A" w14:textId="52120704" w:rsidR="00791737" w:rsidRPr="004332C7" w:rsidRDefault="00791737" w:rsidP="00C767E9">
            <w:pPr>
              <w:jc w:val="both"/>
              <w:rPr>
                <w:rFonts w:asciiTheme="majorBidi" w:hAnsiTheme="majorBidi" w:cstheme="majorBidi"/>
                <w:sz w:val="24"/>
                <w:szCs w:val="24"/>
              </w:rPr>
            </w:pPr>
          </w:p>
        </w:tc>
        <w:tc>
          <w:tcPr>
            <w:tcW w:w="3969" w:type="dxa"/>
          </w:tcPr>
          <w:p w14:paraId="570198DC" w14:textId="60FD5237"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our father the Metropolitan Abba (…).</w:t>
            </w:r>
          </w:p>
        </w:tc>
        <w:tc>
          <w:tcPr>
            <w:tcW w:w="2552" w:type="dxa"/>
          </w:tcPr>
          <w:p w14:paraId="735210CD" w14:textId="270B4437" w:rsidR="00285D3A" w:rsidRPr="007C4A51" w:rsidRDefault="00AF129D" w:rsidP="00C767E9">
            <w:pPr>
              <w:bidi/>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وأبينا المطران الأنبا</w:t>
            </w:r>
            <w:r w:rsidRPr="007C4A51">
              <w:rPr>
                <w:rFonts w:asciiTheme="majorBidi" w:hAnsiTheme="majorBidi" w:cstheme="majorBidi"/>
                <w:b/>
                <w:bCs/>
                <w:sz w:val="24"/>
                <w:szCs w:val="24"/>
              </w:rPr>
              <w:t xml:space="preserve"> </w:t>
            </w:r>
            <w:r w:rsidR="008F1728" w:rsidRPr="007C4A51">
              <w:rPr>
                <w:rFonts w:asciiTheme="majorBidi" w:hAnsiTheme="majorBidi" w:cstheme="majorBidi"/>
                <w:b/>
                <w:bCs/>
                <w:sz w:val="24"/>
                <w:szCs w:val="24"/>
              </w:rPr>
              <w:t>(</w:t>
            </w:r>
            <w:r w:rsidRPr="007C4A51">
              <w:rPr>
                <w:rFonts w:asciiTheme="majorBidi" w:hAnsiTheme="majorBidi" w:cstheme="majorBidi"/>
                <w:b/>
                <w:bCs/>
                <w:sz w:val="24"/>
                <w:szCs w:val="24"/>
              </w:rPr>
              <w:t>...</w:t>
            </w:r>
            <w:r w:rsidR="008F1728" w:rsidRPr="007C4A51">
              <w:rPr>
                <w:rFonts w:asciiTheme="majorBidi" w:hAnsiTheme="majorBidi" w:cstheme="majorBidi"/>
                <w:b/>
                <w:bCs/>
                <w:sz w:val="24"/>
                <w:szCs w:val="24"/>
              </w:rPr>
              <w:t>)</w:t>
            </w:r>
            <w:r w:rsidRPr="007C4A51">
              <w:rPr>
                <w:rFonts w:asciiTheme="majorBidi" w:hAnsiTheme="majorBidi" w:cstheme="majorBidi"/>
                <w:b/>
                <w:bCs/>
                <w:sz w:val="24"/>
                <w:szCs w:val="24"/>
              </w:rPr>
              <w:t>.</w:t>
            </w:r>
          </w:p>
        </w:tc>
      </w:tr>
      <w:tr w:rsidR="00285D3A" w:rsidRPr="0019613F" w14:paraId="1A90C3BD" w14:textId="77777777" w:rsidTr="008E3555">
        <w:tc>
          <w:tcPr>
            <w:tcW w:w="3969" w:type="dxa"/>
          </w:tcPr>
          <w:p w14:paraId="07CB0FB5" w14:textId="3629F09A" w:rsidR="00285D3A" w:rsidRPr="004332C7" w:rsidRDefault="0099446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hvis der sammen med patriarken er en ærkebiskop til stede, henvender han sig til ham:</w:t>
            </w:r>
          </w:p>
        </w:tc>
        <w:tc>
          <w:tcPr>
            <w:tcW w:w="3969" w:type="dxa"/>
          </w:tcPr>
          <w:p w14:paraId="14263779" w14:textId="4314575D"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a bishop is present, the following is added:</w:t>
            </w:r>
          </w:p>
        </w:tc>
        <w:tc>
          <w:tcPr>
            <w:tcW w:w="2552" w:type="dxa"/>
          </w:tcPr>
          <w:p w14:paraId="192AD096" w14:textId="020E495A"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وإن كان حاضرا أسقف، فيزاد له</w:t>
            </w:r>
            <w:r w:rsidRPr="00C06844">
              <w:rPr>
                <w:rFonts w:asciiTheme="majorBidi" w:hAnsiTheme="majorBidi" w:cstheme="majorBidi"/>
                <w:b/>
                <w:bCs/>
                <w:color w:val="1F497D" w:themeColor="text2"/>
                <w:sz w:val="24"/>
                <w:szCs w:val="24"/>
                <w:rtl/>
                <w:lang w:val="en-US"/>
              </w:rPr>
              <w:t>:</w:t>
            </w:r>
          </w:p>
        </w:tc>
      </w:tr>
      <w:tr w:rsidR="00285D3A" w:rsidRPr="004332C7" w14:paraId="064EF595" w14:textId="77777777" w:rsidTr="008E3555">
        <w:tc>
          <w:tcPr>
            <w:tcW w:w="3969" w:type="dxa"/>
          </w:tcPr>
          <w:p w14:paraId="52E26AE2" w14:textId="77777777" w:rsidR="00285D3A"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Og med vor fader ærkebiskop Abba NN,</w:t>
            </w:r>
          </w:p>
          <w:p w14:paraId="3EB1FACF" w14:textId="65BE5C29" w:rsidR="00791737" w:rsidRPr="004332C7" w:rsidRDefault="00791737" w:rsidP="00C767E9">
            <w:pPr>
              <w:jc w:val="both"/>
              <w:rPr>
                <w:rFonts w:asciiTheme="majorBidi" w:hAnsiTheme="majorBidi" w:cstheme="majorBidi"/>
                <w:sz w:val="24"/>
                <w:szCs w:val="24"/>
              </w:rPr>
            </w:pPr>
          </w:p>
        </w:tc>
        <w:tc>
          <w:tcPr>
            <w:tcW w:w="3969" w:type="dxa"/>
          </w:tcPr>
          <w:p w14:paraId="4CEFA62C" w14:textId="24AE50EC"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our father the </w:t>
            </w:r>
            <w:proofErr w:type="gramStart"/>
            <w:r w:rsidRPr="004332C7">
              <w:rPr>
                <w:rFonts w:asciiTheme="majorBidi" w:hAnsiTheme="majorBidi" w:cstheme="majorBidi"/>
                <w:sz w:val="24"/>
                <w:szCs w:val="24"/>
                <w:lang w:val="en-US"/>
              </w:rPr>
              <w:t>Bishop</w:t>
            </w:r>
            <w:proofErr w:type="gramEnd"/>
            <w:r w:rsidRPr="004332C7">
              <w:rPr>
                <w:rFonts w:asciiTheme="majorBidi" w:hAnsiTheme="majorBidi" w:cstheme="majorBidi"/>
                <w:sz w:val="24"/>
                <w:szCs w:val="24"/>
                <w:lang w:val="en-US"/>
              </w:rPr>
              <w:t xml:space="preserve"> Abba (…).</w:t>
            </w:r>
          </w:p>
        </w:tc>
        <w:tc>
          <w:tcPr>
            <w:tcW w:w="2552" w:type="dxa"/>
          </w:tcPr>
          <w:p w14:paraId="20C6D10F" w14:textId="4C0FB087" w:rsidR="00285D3A" w:rsidRPr="007C4A51" w:rsidRDefault="00AF129D" w:rsidP="00C767E9">
            <w:pPr>
              <w:bidi/>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وأبينا الأسقف الأنبا</w:t>
            </w:r>
            <w:r w:rsidR="00492D1A" w:rsidRPr="007C4A51">
              <w:rPr>
                <w:rFonts w:asciiTheme="majorBidi" w:hAnsiTheme="majorBidi" w:cstheme="majorBidi" w:hint="cs"/>
                <w:b/>
                <w:bCs/>
                <w:sz w:val="24"/>
                <w:szCs w:val="24"/>
                <w:rtl/>
              </w:rPr>
              <w:t xml:space="preserve"> (...).</w:t>
            </w:r>
          </w:p>
        </w:tc>
      </w:tr>
      <w:tr w:rsidR="00285D3A" w:rsidRPr="0019613F" w14:paraId="2A849BD4" w14:textId="77777777" w:rsidTr="008E3555">
        <w:tc>
          <w:tcPr>
            <w:tcW w:w="3969" w:type="dxa"/>
          </w:tcPr>
          <w:p w14:paraId="1E301366" w14:textId="5D59A278" w:rsidR="00285D3A" w:rsidRPr="004332C7" w:rsidRDefault="0099446D"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Til</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bispen</w:t>
            </w:r>
            <w:proofErr w:type="spellEnd"/>
            <w:r w:rsidRPr="00C06844">
              <w:rPr>
                <w:rFonts w:asciiTheme="majorBidi" w:hAnsiTheme="majorBidi" w:cstheme="majorBidi"/>
                <w:color w:val="1F497D" w:themeColor="text2"/>
                <w:sz w:val="24"/>
                <w:szCs w:val="24"/>
                <w:lang w:val="en-US"/>
              </w:rPr>
              <w:t>:</w:t>
            </w:r>
          </w:p>
        </w:tc>
        <w:tc>
          <w:tcPr>
            <w:tcW w:w="3969" w:type="dxa"/>
          </w:tcPr>
          <w:p w14:paraId="3564E15C" w14:textId="140CBDE5"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more than one metropolitan is present, the following is added:</w:t>
            </w:r>
          </w:p>
        </w:tc>
        <w:tc>
          <w:tcPr>
            <w:tcW w:w="2552" w:type="dxa"/>
          </w:tcPr>
          <w:p w14:paraId="7A264DD3" w14:textId="7C9E377B"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وإن كان حاضرا أكثر من مطران، فيزاد لهم</w:t>
            </w:r>
            <w:r w:rsidRPr="00C06844">
              <w:rPr>
                <w:rFonts w:asciiTheme="majorBidi" w:hAnsiTheme="majorBidi" w:cstheme="majorBidi"/>
                <w:b/>
                <w:bCs/>
                <w:color w:val="1F497D" w:themeColor="text2"/>
                <w:sz w:val="24"/>
                <w:szCs w:val="24"/>
                <w:rtl/>
                <w:lang w:val="en-US"/>
              </w:rPr>
              <w:t>:</w:t>
            </w:r>
          </w:p>
        </w:tc>
      </w:tr>
      <w:tr w:rsidR="00285D3A" w:rsidRPr="004332C7" w14:paraId="7FD9FC0B" w14:textId="77777777" w:rsidTr="008E3555">
        <w:tc>
          <w:tcPr>
            <w:tcW w:w="3969" w:type="dxa"/>
          </w:tcPr>
          <w:p w14:paraId="3C5AD760" w14:textId="63BFA6DA"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Og med vor fader biskop Abba NN</w:t>
            </w:r>
            <w:r w:rsidR="00C25AFD" w:rsidRPr="004332C7">
              <w:rPr>
                <w:rFonts w:asciiTheme="majorBidi" w:hAnsiTheme="majorBidi" w:cstheme="majorBidi"/>
                <w:sz w:val="24"/>
                <w:szCs w:val="24"/>
              </w:rPr>
              <w:t>.</w:t>
            </w:r>
          </w:p>
        </w:tc>
        <w:tc>
          <w:tcPr>
            <w:tcW w:w="3969" w:type="dxa"/>
          </w:tcPr>
          <w:p w14:paraId="04056308" w14:textId="6A14ECA3"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our fathers the metropolitans who are with us.</w:t>
            </w:r>
          </w:p>
        </w:tc>
        <w:tc>
          <w:tcPr>
            <w:tcW w:w="2552" w:type="dxa"/>
          </w:tcPr>
          <w:p w14:paraId="5DB4E59F" w14:textId="724C7483" w:rsidR="00285D3A" w:rsidRPr="007C4A51" w:rsidRDefault="00AF129D" w:rsidP="00C767E9">
            <w:pPr>
              <w:bidi/>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وآباءنا المطارنة الكائنين معنا</w:t>
            </w:r>
            <w:r w:rsidRPr="007C4A51">
              <w:rPr>
                <w:rFonts w:asciiTheme="majorBidi" w:hAnsiTheme="majorBidi" w:cstheme="majorBidi"/>
                <w:b/>
                <w:bCs/>
                <w:sz w:val="24"/>
                <w:szCs w:val="24"/>
              </w:rPr>
              <w:t>.</w:t>
            </w:r>
          </w:p>
        </w:tc>
      </w:tr>
      <w:tr w:rsidR="00285D3A" w:rsidRPr="0019613F" w14:paraId="55340A7B" w14:textId="77777777" w:rsidTr="008E3555">
        <w:tc>
          <w:tcPr>
            <w:tcW w:w="3969" w:type="dxa"/>
          </w:tcPr>
          <w:p w14:paraId="68A738CA" w14:textId="78E81740" w:rsidR="00285D3A" w:rsidRPr="004332C7" w:rsidRDefault="009E1CD8"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hvis der er flere ærkebiskopper</w:t>
            </w:r>
            <w:r w:rsidR="007F4269" w:rsidRPr="00C06844">
              <w:rPr>
                <w:rFonts w:asciiTheme="majorBidi" w:hAnsiTheme="majorBidi" w:cstheme="majorBidi"/>
                <w:color w:val="1F497D" w:themeColor="text2"/>
                <w:sz w:val="24"/>
                <w:szCs w:val="24"/>
              </w:rPr>
              <w:t>:</w:t>
            </w:r>
          </w:p>
        </w:tc>
        <w:tc>
          <w:tcPr>
            <w:tcW w:w="3969" w:type="dxa"/>
          </w:tcPr>
          <w:p w14:paraId="723A94E4" w14:textId="07566F95"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more than one bishop is present, the following is added:</w:t>
            </w:r>
          </w:p>
        </w:tc>
        <w:tc>
          <w:tcPr>
            <w:tcW w:w="2552" w:type="dxa"/>
          </w:tcPr>
          <w:p w14:paraId="4C6EE42A" w14:textId="071E8C5E"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وإن كان حاضرا أكثر من أسقف، فيزاد لهم</w:t>
            </w:r>
            <w:r w:rsidRPr="00C06844">
              <w:rPr>
                <w:rFonts w:asciiTheme="majorBidi" w:hAnsiTheme="majorBidi" w:cstheme="majorBidi"/>
                <w:b/>
                <w:bCs/>
                <w:color w:val="1F497D" w:themeColor="text2"/>
                <w:sz w:val="24"/>
                <w:szCs w:val="24"/>
                <w:rtl/>
                <w:lang w:val="en-US"/>
              </w:rPr>
              <w:t>:</w:t>
            </w:r>
          </w:p>
        </w:tc>
      </w:tr>
      <w:tr w:rsidR="00285D3A" w:rsidRPr="004332C7" w14:paraId="225EE8B8" w14:textId="77777777" w:rsidTr="008E3555">
        <w:tc>
          <w:tcPr>
            <w:tcW w:w="3969" w:type="dxa"/>
          </w:tcPr>
          <w:p w14:paraId="3D37FA44" w14:textId="77777777" w:rsidR="00285D3A"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Og med vor fædre ærkebiskop der er med os.</w:t>
            </w:r>
          </w:p>
          <w:p w14:paraId="4882E7C0" w14:textId="532B3FB6" w:rsidR="00791737" w:rsidRPr="004332C7" w:rsidRDefault="00791737" w:rsidP="00C767E9">
            <w:pPr>
              <w:jc w:val="both"/>
              <w:rPr>
                <w:rFonts w:asciiTheme="majorBidi" w:hAnsiTheme="majorBidi" w:cstheme="majorBidi"/>
                <w:sz w:val="24"/>
                <w:szCs w:val="24"/>
              </w:rPr>
            </w:pPr>
          </w:p>
        </w:tc>
        <w:tc>
          <w:tcPr>
            <w:tcW w:w="3969" w:type="dxa"/>
          </w:tcPr>
          <w:p w14:paraId="61018D23" w14:textId="259164C2"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our fathers the bishops who are with us.</w:t>
            </w:r>
          </w:p>
        </w:tc>
        <w:tc>
          <w:tcPr>
            <w:tcW w:w="2552" w:type="dxa"/>
          </w:tcPr>
          <w:p w14:paraId="13905022" w14:textId="69AC3EA8" w:rsidR="00285D3A" w:rsidRPr="007C4A51" w:rsidRDefault="00AF129D" w:rsidP="00C767E9">
            <w:pPr>
              <w:bidi/>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وآباءنا الأساقفة الكائنين معنا</w:t>
            </w:r>
            <w:r w:rsidRPr="007C4A51">
              <w:rPr>
                <w:rFonts w:asciiTheme="majorBidi" w:hAnsiTheme="majorBidi" w:cstheme="majorBidi"/>
                <w:b/>
                <w:bCs/>
                <w:sz w:val="24"/>
                <w:szCs w:val="24"/>
              </w:rPr>
              <w:t>.</w:t>
            </w:r>
          </w:p>
        </w:tc>
      </w:tr>
      <w:tr w:rsidR="00285D3A" w:rsidRPr="0019613F" w14:paraId="12C8C63F" w14:textId="77777777" w:rsidTr="008E3555">
        <w:tc>
          <w:tcPr>
            <w:tcW w:w="3969" w:type="dxa"/>
          </w:tcPr>
          <w:p w14:paraId="2E128F72" w14:textId="1BE1139A" w:rsidR="00285D3A" w:rsidRPr="004332C7" w:rsidRDefault="0099446D"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Så</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slutter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han</w:t>
            </w:r>
            <w:proofErr w:type="spellEnd"/>
            <w:r w:rsidRPr="00C06844">
              <w:rPr>
                <w:rFonts w:asciiTheme="majorBidi" w:hAnsiTheme="majorBidi" w:cstheme="majorBidi"/>
                <w:color w:val="1F497D" w:themeColor="text2"/>
                <w:sz w:val="24"/>
                <w:szCs w:val="24"/>
                <w:lang w:val="en-US"/>
              </w:rPr>
              <w:t>:</w:t>
            </w:r>
          </w:p>
        </w:tc>
        <w:tc>
          <w:tcPr>
            <w:tcW w:w="3969" w:type="dxa"/>
          </w:tcPr>
          <w:p w14:paraId="1915CF86" w14:textId="6CF7F316"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any of the previous hymns is said, they conclude by:</w:t>
            </w:r>
          </w:p>
        </w:tc>
        <w:tc>
          <w:tcPr>
            <w:tcW w:w="2552" w:type="dxa"/>
          </w:tcPr>
          <w:p w14:paraId="74C7099D" w14:textId="00FB1BAB" w:rsidR="00285D3A" w:rsidRPr="00C06844" w:rsidRDefault="00AF129D"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أية جملة من الجمل السابقة، يقول</w:t>
            </w:r>
            <w:r w:rsidRPr="00C06844">
              <w:rPr>
                <w:rFonts w:asciiTheme="majorBidi" w:hAnsiTheme="majorBidi" w:cstheme="majorBidi"/>
                <w:b/>
                <w:bCs/>
                <w:color w:val="1F497D" w:themeColor="text2"/>
                <w:sz w:val="24"/>
                <w:szCs w:val="24"/>
                <w:rtl/>
                <w:lang w:val="en-US"/>
              </w:rPr>
              <w:t>:</w:t>
            </w:r>
          </w:p>
        </w:tc>
      </w:tr>
      <w:tr w:rsidR="00285D3A" w:rsidRPr="0019613F" w14:paraId="0F989A43" w14:textId="77777777" w:rsidTr="008E3555">
        <w:tc>
          <w:tcPr>
            <w:tcW w:w="3969" w:type="dxa"/>
          </w:tcPr>
          <w:p w14:paraId="46E0C4EC" w14:textId="77777777" w:rsidR="00285D3A"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Må præsteskabet og hele lægfolket være i god behold hos Herren. Amen - må det så være!</w:t>
            </w:r>
          </w:p>
          <w:p w14:paraId="3B6A1C41" w14:textId="2788D1AE" w:rsidR="00791737" w:rsidRPr="004332C7" w:rsidRDefault="00791737" w:rsidP="00C767E9">
            <w:pPr>
              <w:jc w:val="both"/>
              <w:rPr>
                <w:rFonts w:asciiTheme="majorBidi" w:hAnsiTheme="majorBidi" w:cstheme="majorBidi"/>
                <w:sz w:val="24"/>
                <w:szCs w:val="24"/>
              </w:rPr>
            </w:pPr>
          </w:p>
        </w:tc>
        <w:tc>
          <w:tcPr>
            <w:tcW w:w="3969" w:type="dxa"/>
          </w:tcPr>
          <w:p w14:paraId="70CABA62" w14:textId="41F625E4"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May the clergy and all the people be safe in the Lord. </w:t>
            </w:r>
            <w:r w:rsidRPr="004332C7">
              <w:rPr>
                <w:rFonts w:asciiTheme="majorBidi" w:hAnsiTheme="majorBidi" w:cstheme="majorBidi"/>
                <w:sz w:val="24"/>
                <w:szCs w:val="24"/>
              </w:rPr>
              <w:t>Amen. So be it.</w:t>
            </w:r>
          </w:p>
        </w:tc>
        <w:tc>
          <w:tcPr>
            <w:tcW w:w="2552" w:type="dxa"/>
          </w:tcPr>
          <w:p w14:paraId="2C5D3A76" w14:textId="7B3E5159" w:rsidR="00285D3A" w:rsidRPr="007C4A51" w:rsidRDefault="00AF129D"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فليكن الإكليروس وكل الشعب</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معافين في الرب. آمين يكون</w:t>
            </w:r>
            <w:r w:rsidRPr="007C4A51">
              <w:rPr>
                <w:rFonts w:asciiTheme="majorBidi" w:hAnsiTheme="majorBidi" w:cstheme="majorBidi"/>
                <w:b/>
                <w:bCs/>
                <w:sz w:val="24"/>
                <w:szCs w:val="24"/>
                <w:lang w:val="en-US"/>
              </w:rPr>
              <w:t>.</w:t>
            </w:r>
          </w:p>
        </w:tc>
      </w:tr>
      <w:tr w:rsidR="00285D3A" w:rsidRPr="0019613F" w14:paraId="69B2A873" w14:textId="77777777" w:rsidTr="008E3555">
        <w:tc>
          <w:tcPr>
            <w:tcW w:w="3969" w:type="dxa"/>
          </w:tcPr>
          <w:p w14:paraId="3726F306" w14:textId="1D5F292F" w:rsidR="00285D3A" w:rsidRPr="004332C7" w:rsidRDefault="0099446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Pauluslæsningen bliver så læst på arabisk, introduceret sådan:</w:t>
            </w:r>
          </w:p>
        </w:tc>
        <w:tc>
          <w:tcPr>
            <w:tcW w:w="3969" w:type="dxa"/>
          </w:tcPr>
          <w:p w14:paraId="6C460332" w14:textId="0FDCFD8C"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Pauline Epistle is read in English, the following introduction is said.</w:t>
            </w:r>
          </w:p>
        </w:tc>
        <w:tc>
          <w:tcPr>
            <w:tcW w:w="2552" w:type="dxa"/>
          </w:tcPr>
          <w:p w14:paraId="54F58315" w14:textId="12BAFEBA" w:rsidR="00285D3A" w:rsidRPr="00C06844" w:rsidRDefault="00AF129D" w:rsidP="00492D1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إذا قرأ البولس عربيا، تقال مقدمته وهي</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هذه.</w:t>
            </w:r>
          </w:p>
        </w:tc>
      </w:tr>
      <w:tr w:rsidR="00285D3A" w:rsidRPr="0019613F" w14:paraId="4775573A" w14:textId="77777777" w:rsidTr="008E3555">
        <w:tc>
          <w:tcPr>
            <w:tcW w:w="3969" w:type="dxa"/>
          </w:tcPr>
          <w:p w14:paraId="3A5A52F5" w14:textId="67EAFE0C" w:rsidR="00285D3A" w:rsidRPr="004332C7" w:rsidRDefault="0099446D"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05F52C3B" w14:textId="1DA7DBC3" w:rsidR="0099446D" w:rsidRPr="004332C7" w:rsidRDefault="0099446D" w:rsidP="00775C80">
            <w:pPr>
              <w:jc w:val="both"/>
              <w:rPr>
                <w:rFonts w:asciiTheme="majorBidi" w:hAnsiTheme="majorBidi" w:cstheme="majorBidi"/>
                <w:sz w:val="24"/>
                <w:szCs w:val="24"/>
              </w:rPr>
            </w:pPr>
            <w:r w:rsidRPr="004332C7">
              <w:rPr>
                <w:rFonts w:asciiTheme="majorBidi" w:hAnsiTheme="majorBidi" w:cstheme="majorBidi"/>
                <w:sz w:val="24"/>
                <w:szCs w:val="24"/>
              </w:rPr>
              <w:t>Et kapitel fra vor lærer apostelen Paulus' brev til Romerne (eller I. Kor.; 2. Kor. el. Tim.). Må hans velsignelse være med os. Amen.</w:t>
            </w:r>
          </w:p>
        </w:tc>
        <w:tc>
          <w:tcPr>
            <w:tcW w:w="3969" w:type="dxa"/>
          </w:tcPr>
          <w:p w14:paraId="78AEC6AD" w14:textId="77777777" w:rsidR="00AF129D" w:rsidRPr="004332C7" w:rsidRDefault="00AF129D"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29AE8EDA" w14:textId="6408C398"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 chapter from the (first/second) of our teacher St. Paul to …, May his blessings be with us. </w:t>
            </w:r>
            <w:r w:rsidRPr="004332C7">
              <w:rPr>
                <w:rFonts w:asciiTheme="majorBidi" w:hAnsiTheme="majorBidi" w:cstheme="majorBidi"/>
                <w:color w:val="000000"/>
                <w:sz w:val="24"/>
                <w:szCs w:val="24"/>
              </w:rPr>
              <w:t>Amen.</w:t>
            </w:r>
          </w:p>
        </w:tc>
        <w:tc>
          <w:tcPr>
            <w:tcW w:w="2552" w:type="dxa"/>
          </w:tcPr>
          <w:p w14:paraId="15C23BDA" w14:textId="77777777" w:rsidR="00AF129D" w:rsidRPr="007C4A51" w:rsidRDefault="00AF129D"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28AB1C9C" w14:textId="42D50741" w:rsidR="00285D3A" w:rsidRPr="007C4A51" w:rsidRDefault="00AF129D" w:rsidP="007C4A51">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فصل من رسالة معلمنا بولس الرسول</w:t>
            </w:r>
            <w:r w:rsidR="007C4A51" w:rsidRPr="0019613F">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الأولي/الثانية</w:t>
            </w:r>
            <w:r w:rsidR="008F1728"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 xml:space="preserve"> إلي ...، بركته المقدس تكون</w:t>
            </w:r>
            <w:r w:rsidR="00492D1A"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معنا. آمين</w:t>
            </w:r>
            <w:r w:rsidRPr="0019613F">
              <w:rPr>
                <w:rFonts w:asciiTheme="majorBidi" w:hAnsiTheme="majorBidi" w:cstheme="majorBidi"/>
                <w:b/>
                <w:bCs/>
                <w:color w:val="000000"/>
                <w:sz w:val="24"/>
                <w:szCs w:val="24"/>
                <w:lang w:val="en-US"/>
              </w:rPr>
              <w:t>.</w:t>
            </w:r>
          </w:p>
        </w:tc>
      </w:tr>
      <w:tr w:rsidR="00791737" w:rsidRPr="0019613F" w14:paraId="00803791" w14:textId="77777777" w:rsidTr="008E3555">
        <w:tc>
          <w:tcPr>
            <w:tcW w:w="3969" w:type="dxa"/>
          </w:tcPr>
          <w:p w14:paraId="28945068"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CDD6B2A"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5650BBE"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285D3A" w:rsidRPr="0019613F" w14:paraId="4522F53E" w14:textId="77777777" w:rsidTr="008E3555">
        <w:tc>
          <w:tcPr>
            <w:tcW w:w="3969" w:type="dxa"/>
          </w:tcPr>
          <w:p w14:paraId="2FF4DA71" w14:textId="77777777" w:rsidR="00285D3A" w:rsidRPr="00C06844" w:rsidRDefault="0099446D"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Således nævnes hver epistel ved navn. Og når Pauluslæsningen er slut, siger han:</w:t>
            </w:r>
          </w:p>
          <w:p w14:paraId="7BA01BA4" w14:textId="027889CE" w:rsidR="0099446D" w:rsidRPr="004332C7" w:rsidRDefault="0099446D" w:rsidP="00C767E9">
            <w:pPr>
              <w:jc w:val="both"/>
              <w:rPr>
                <w:rFonts w:asciiTheme="majorBidi" w:hAnsiTheme="majorBidi" w:cstheme="majorBidi"/>
                <w:color w:val="FF0000"/>
                <w:sz w:val="24"/>
                <w:szCs w:val="24"/>
              </w:rPr>
            </w:pPr>
            <w:r w:rsidRPr="004332C7">
              <w:rPr>
                <w:rFonts w:asciiTheme="majorBidi" w:hAnsiTheme="majorBidi" w:cstheme="majorBidi"/>
                <w:sz w:val="24"/>
                <w:szCs w:val="24"/>
              </w:rPr>
              <w:t>Må Gud Faders nåde være med jeres ånd, fædre og brødre. Amen.</w:t>
            </w:r>
          </w:p>
        </w:tc>
        <w:tc>
          <w:tcPr>
            <w:tcW w:w="3969" w:type="dxa"/>
          </w:tcPr>
          <w:p w14:paraId="16A29110" w14:textId="77777777" w:rsidR="00AF129D" w:rsidRPr="00C06844" w:rsidRDefault="00AF129D"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After the reading, the following conclusion is said.</w:t>
            </w:r>
          </w:p>
          <w:p w14:paraId="48515F09" w14:textId="75A3D13A"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grace of God the Father be with you all. </w:t>
            </w:r>
            <w:r w:rsidRPr="004332C7">
              <w:rPr>
                <w:rFonts w:asciiTheme="majorBidi" w:hAnsiTheme="majorBidi" w:cstheme="majorBidi"/>
                <w:color w:val="000000"/>
                <w:sz w:val="24"/>
                <w:szCs w:val="24"/>
              </w:rPr>
              <w:t>Amen.</w:t>
            </w:r>
          </w:p>
        </w:tc>
        <w:tc>
          <w:tcPr>
            <w:tcW w:w="2552" w:type="dxa"/>
          </w:tcPr>
          <w:p w14:paraId="57193941" w14:textId="77777777" w:rsidR="00AF129D" w:rsidRPr="00C06844" w:rsidRDefault="00AF129D"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 البولس يقول</w:t>
            </w:r>
            <w:r w:rsidRPr="00C06844">
              <w:rPr>
                <w:rFonts w:asciiTheme="majorBidi" w:hAnsiTheme="majorBidi" w:cstheme="majorBidi"/>
                <w:b/>
                <w:bCs/>
                <w:color w:val="1F497D" w:themeColor="text2"/>
                <w:sz w:val="24"/>
                <w:szCs w:val="24"/>
                <w:rtl/>
                <w:lang w:val="en-US"/>
              </w:rPr>
              <w:t>.</w:t>
            </w:r>
          </w:p>
          <w:p w14:paraId="74B7AADE" w14:textId="7DB649AD" w:rsidR="00285D3A" w:rsidRPr="007C4A51" w:rsidRDefault="00AF129D" w:rsidP="00C767E9">
            <w:pPr>
              <w:bidi/>
              <w:jc w:val="both"/>
              <w:rPr>
                <w:rFonts w:asciiTheme="majorBidi" w:hAnsiTheme="majorBidi" w:cstheme="majorBidi"/>
                <w:b/>
                <w:bCs/>
                <w:sz w:val="24"/>
                <w:szCs w:val="24"/>
                <w:lang w:val="en-US"/>
              </w:rPr>
            </w:pPr>
            <w:r w:rsidRPr="007C4A51">
              <w:rPr>
                <w:rFonts w:asciiTheme="majorBidi" w:hAnsiTheme="majorBidi" w:cstheme="majorBidi"/>
                <w:b/>
                <w:bCs/>
                <w:color w:val="000000"/>
                <w:sz w:val="24"/>
                <w:szCs w:val="24"/>
                <w:rtl/>
              </w:rPr>
              <w:t>نعمة الله الآب تكون مع جميعكم. آمين</w:t>
            </w:r>
            <w:r w:rsidRPr="007C4A51">
              <w:rPr>
                <w:rFonts w:asciiTheme="majorBidi" w:hAnsiTheme="majorBidi" w:cstheme="majorBidi"/>
                <w:b/>
                <w:bCs/>
                <w:color w:val="000000"/>
                <w:sz w:val="24"/>
                <w:szCs w:val="24"/>
                <w:lang w:val="en-US"/>
              </w:rPr>
              <w:t>.</w:t>
            </w:r>
          </w:p>
        </w:tc>
      </w:tr>
      <w:tr w:rsidR="00791737" w:rsidRPr="0019613F" w14:paraId="5CDCB70E" w14:textId="77777777" w:rsidTr="008E3555">
        <w:tc>
          <w:tcPr>
            <w:tcW w:w="3969" w:type="dxa"/>
          </w:tcPr>
          <w:p w14:paraId="775790D1" w14:textId="77777777" w:rsidR="00791737" w:rsidRPr="0019613F" w:rsidRDefault="00791737" w:rsidP="00C767E9">
            <w:pPr>
              <w:jc w:val="both"/>
              <w:rPr>
                <w:rFonts w:asciiTheme="majorBidi" w:hAnsiTheme="majorBidi" w:cstheme="majorBidi"/>
                <w:color w:val="4F81BD" w:themeColor="accent1"/>
                <w:sz w:val="24"/>
                <w:szCs w:val="24"/>
                <w:lang w:val="en-US"/>
              </w:rPr>
            </w:pPr>
          </w:p>
        </w:tc>
        <w:tc>
          <w:tcPr>
            <w:tcW w:w="3969" w:type="dxa"/>
          </w:tcPr>
          <w:p w14:paraId="755B97B6" w14:textId="77777777" w:rsidR="00791737" w:rsidRPr="004332C7" w:rsidRDefault="00791737" w:rsidP="00C767E9">
            <w:pPr>
              <w:autoSpaceDE w:val="0"/>
              <w:autoSpaceDN w:val="0"/>
              <w:adjustRightInd w:val="0"/>
              <w:jc w:val="both"/>
              <w:rPr>
                <w:rFonts w:asciiTheme="majorBidi" w:hAnsiTheme="majorBidi" w:cstheme="majorBidi"/>
                <w:color w:val="4F81BD" w:themeColor="accent1"/>
                <w:sz w:val="24"/>
                <w:szCs w:val="24"/>
                <w:lang w:val="en-US"/>
              </w:rPr>
            </w:pPr>
          </w:p>
        </w:tc>
        <w:tc>
          <w:tcPr>
            <w:tcW w:w="2552" w:type="dxa"/>
          </w:tcPr>
          <w:p w14:paraId="55D80FA3" w14:textId="77777777" w:rsidR="00791737" w:rsidRPr="00C06844" w:rsidRDefault="00791737" w:rsidP="00C767E9">
            <w:pPr>
              <w:autoSpaceDE w:val="0"/>
              <w:autoSpaceDN w:val="0"/>
              <w:bidi/>
              <w:adjustRightInd w:val="0"/>
              <w:jc w:val="both"/>
              <w:rPr>
                <w:rFonts w:asciiTheme="majorBidi" w:hAnsiTheme="majorBidi" w:cstheme="majorBidi"/>
                <w:b/>
                <w:bCs/>
                <w:color w:val="1F497D" w:themeColor="text2"/>
                <w:sz w:val="24"/>
                <w:szCs w:val="24"/>
                <w:rtl/>
              </w:rPr>
            </w:pPr>
          </w:p>
        </w:tc>
      </w:tr>
      <w:tr w:rsidR="00285D3A" w:rsidRPr="0019613F" w14:paraId="615D1109" w14:textId="77777777" w:rsidTr="008E3555">
        <w:tc>
          <w:tcPr>
            <w:tcW w:w="3969" w:type="dxa"/>
          </w:tcPr>
          <w:p w14:paraId="241DF9D0" w14:textId="20A7CC45" w:rsidR="00285D3A" w:rsidRPr="004332C7" w:rsidRDefault="0099446D"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under læsningen siger en assisterende præst - eller præsten selv, hvis han er alene - lavmælt følgende bøn:</w:t>
            </w:r>
          </w:p>
        </w:tc>
        <w:tc>
          <w:tcPr>
            <w:tcW w:w="3969" w:type="dxa"/>
          </w:tcPr>
          <w:p w14:paraId="2D056F3D" w14:textId="63AE01D6" w:rsidR="00285D3A" w:rsidRPr="004332C7" w:rsidRDefault="00AF129D"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reading of the Pauline Epistle, the fellow priest (or if there is no fellow priest, then the serving priest himself) says inaudibly the following prayer to the Son:</w:t>
            </w:r>
          </w:p>
        </w:tc>
        <w:tc>
          <w:tcPr>
            <w:tcW w:w="2552" w:type="dxa"/>
          </w:tcPr>
          <w:p w14:paraId="4489465C" w14:textId="543A091C" w:rsidR="00285D3A" w:rsidRPr="00C06844" w:rsidRDefault="00AF129D" w:rsidP="00492D1A">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أثناء قراءته، يقول الكاهن الشريك هذه</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الأوشية سرا للابن وإن لم يكن حاضرا كاهن</w:t>
            </w:r>
            <w:r w:rsidR="00492D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معه فيقولها هو:</w:t>
            </w:r>
          </w:p>
        </w:tc>
      </w:tr>
      <w:tr w:rsidR="00285D3A" w:rsidRPr="0019613F" w14:paraId="0D3ED54B" w14:textId="77777777" w:rsidTr="008E3555">
        <w:tc>
          <w:tcPr>
            <w:tcW w:w="3969" w:type="dxa"/>
          </w:tcPr>
          <w:p w14:paraId="4A636966" w14:textId="44B73B4E"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Kundskabens Herre, visdommens giver, som åbenbarer de ting, der er begravet i mørket, og som med stor kraft giver ordet til evangelieforkynderne, -</w:t>
            </w:r>
          </w:p>
        </w:tc>
        <w:tc>
          <w:tcPr>
            <w:tcW w:w="3969" w:type="dxa"/>
          </w:tcPr>
          <w:p w14:paraId="62CF53CE" w14:textId="6D0F0A82"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Lord of knowledge and provider of wisdom, who reveals the deep things out of darkness, and gives a word to those who preach with a great power;</w:t>
            </w:r>
          </w:p>
        </w:tc>
        <w:tc>
          <w:tcPr>
            <w:tcW w:w="2552" w:type="dxa"/>
          </w:tcPr>
          <w:p w14:paraId="46CEF94D" w14:textId="2DFD3D30" w:rsidR="00285D3A" w:rsidRPr="007C4A51" w:rsidRDefault="00AF129D"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يا رب المعرفة ورازق الحكمة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الذي يكشف الأعماق من الظلمة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والمعطي كلمة للمبشرين بقوة</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عظيمة</w:t>
            </w:r>
            <w:r w:rsidRPr="007C4A51">
              <w:rPr>
                <w:rFonts w:asciiTheme="majorBidi" w:hAnsiTheme="majorBidi" w:cstheme="majorBidi"/>
                <w:b/>
                <w:bCs/>
                <w:sz w:val="24"/>
                <w:szCs w:val="24"/>
                <w:lang w:val="en-US"/>
              </w:rPr>
              <w:t>.</w:t>
            </w:r>
          </w:p>
        </w:tc>
      </w:tr>
      <w:tr w:rsidR="00285D3A" w:rsidRPr="0019613F" w14:paraId="0457762C" w14:textId="77777777" w:rsidTr="008E3555">
        <w:tc>
          <w:tcPr>
            <w:tcW w:w="3969" w:type="dxa"/>
          </w:tcPr>
          <w:p w14:paraId="3E895B50" w14:textId="446AE61B"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som ud af din godhed har kaldet Paulus, der for en tid var en forfølger, til at være et udvalgt kar. -</w:t>
            </w:r>
          </w:p>
        </w:tc>
        <w:tc>
          <w:tcPr>
            <w:tcW w:w="3969" w:type="dxa"/>
          </w:tcPr>
          <w:p w14:paraId="3680E753" w14:textId="0F641A3E"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of Your goodness has called upon Paul, who was for some time a persecutor, to be a chosen vessel;</w:t>
            </w:r>
          </w:p>
        </w:tc>
        <w:tc>
          <w:tcPr>
            <w:tcW w:w="2552" w:type="dxa"/>
          </w:tcPr>
          <w:p w14:paraId="0A373E23" w14:textId="166BB003" w:rsidR="00285D3A" w:rsidRPr="007C4A51" w:rsidRDefault="00AF129D"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الذي من قبل صلاحك دعوت</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بولس هذا الذي كان طارداً زمان 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إناء مختاراً</w:t>
            </w:r>
            <w:r w:rsidRPr="0019613F">
              <w:rPr>
                <w:rFonts w:asciiTheme="majorBidi" w:hAnsiTheme="majorBidi" w:cstheme="majorBidi"/>
                <w:b/>
                <w:bCs/>
                <w:sz w:val="24"/>
                <w:szCs w:val="24"/>
                <w:lang w:val="en-US"/>
              </w:rPr>
              <w:t>.</w:t>
            </w:r>
          </w:p>
        </w:tc>
      </w:tr>
      <w:tr w:rsidR="00285D3A" w:rsidRPr="0019613F" w14:paraId="60C26EBD" w14:textId="77777777" w:rsidTr="008E3555">
        <w:tc>
          <w:tcPr>
            <w:tcW w:w="3969" w:type="dxa"/>
          </w:tcPr>
          <w:p w14:paraId="2A5D24F7" w14:textId="59C5458D"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Du var tilfreds med at lade ham blive en apostel, som er kaldet, og en udråber af dit riges evange­ lium, Kristus, vor Gud.</w:t>
            </w:r>
          </w:p>
        </w:tc>
        <w:tc>
          <w:tcPr>
            <w:tcW w:w="3969" w:type="dxa"/>
          </w:tcPr>
          <w:p w14:paraId="525FED4C" w14:textId="582788CC"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in this You were pleased that he should be called to be an apostle and a preacher of the Gospel of Your kingdom, O Christ our God.</w:t>
            </w:r>
          </w:p>
        </w:tc>
        <w:tc>
          <w:tcPr>
            <w:tcW w:w="2552" w:type="dxa"/>
          </w:tcPr>
          <w:p w14:paraId="451F6715" w14:textId="2D1690D7" w:rsidR="00285D3A" w:rsidRPr="007C4A51" w:rsidRDefault="00AF129D" w:rsidP="00492D1A">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وبهذا سررت أن يكون رسولاً</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مدعواً وكارزاً بإنجيل ملكوتك</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أيها المسيح إلهنا</w:t>
            </w:r>
            <w:r w:rsidRPr="0019613F">
              <w:rPr>
                <w:rFonts w:asciiTheme="majorBidi" w:hAnsiTheme="majorBidi" w:cstheme="majorBidi"/>
                <w:b/>
                <w:bCs/>
                <w:sz w:val="24"/>
                <w:szCs w:val="24"/>
                <w:lang w:val="en-US"/>
              </w:rPr>
              <w:t>.</w:t>
            </w:r>
          </w:p>
        </w:tc>
      </w:tr>
      <w:tr w:rsidR="00285D3A" w:rsidRPr="0019613F" w14:paraId="1CB376B4" w14:textId="77777777" w:rsidTr="008E3555">
        <w:tc>
          <w:tcPr>
            <w:tcW w:w="3969" w:type="dxa"/>
          </w:tcPr>
          <w:p w14:paraId="1E1F27E5" w14:textId="1329FE25"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Til dig beder vi nu fremdeles, du gode og menneske­ kærlige: Skænk os og hele dit folk et uforvirret sind og en klar forståelse, så vi erkender og forstår, hvad der er gavn­ ligt i din hellige lære, som nu bliver forelæst os ved ham (Paulus).</w:t>
            </w:r>
          </w:p>
        </w:tc>
        <w:tc>
          <w:tcPr>
            <w:tcW w:w="3969" w:type="dxa"/>
          </w:tcPr>
          <w:p w14:paraId="2C4A50DD" w14:textId="7C281AE9"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also now, O Good One and Lover of Mankind, we ask You, grant us and all Your people a mind free from wandering and a clear understanding, that we may learn and understand how profitable are Your holy teachings which are now read to us through him.</w:t>
            </w:r>
          </w:p>
        </w:tc>
        <w:tc>
          <w:tcPr>
            <w:tcW w:w="2552" w:type="dxa"/>
          </w:tcPr>
          <w:p w14:paraId="3A0CEB81" w14:textId="7A1A3BE7" w:rsidR="00285D3A" w:rsidRPr="007C4A51" w:rsidRDefault="00AF129D" w:rsidP="00EE02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انت الآن أيضا أيها الصالح محب</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البشر، نسألك أنعم علينا وعلى</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شعبك كله بعقل غير منشغل وفهم</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نقي، لكي نعلم ونفهم ما هي</w:t>
            </w:r>
            <w:r w:rsidR="00492D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منفعة تعاليمك المقدسة التي</w:t>
            </w:r>
            <w:r w:rsidR="00EE02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قرئت علينا الآن من قبله</w:t>
            </w:r>
            <w:r w:rsidRPr="007C4A51">
              <w:rPr>
                <w:rFonts w:asciiTheme="majorBidi" w:hAnsiTheme="majorBidi" w:cstheme="majorBidi"/>
                <w:b/>
                <w:bCs/>
                <w:sz w:val="24"/>
                <w:szCs w:val="24"/>
                <w:lang w:val="en-US"/>
              </w:rPr>
              <w:t>.</w:t>
            </w:r>
          </w:p>
        </w:tc>
      </w:tr>
      <w:tr w:rsidR="00285D3A" w:rsidRPr="0019613F" w14:paraId="4A8C2472" w14:textId="77777777" w:rsidTr="008E3555">
        <w:tc>
          <w:tcPr>
            <w:tcW w:w="3969" w:type="dxa"/>
          </w:tcPr>
          <w:p w14:paraId="2BDD8BC4" w14:textId="6FC40438"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Og ligesom han efterlignede dig- du livets ophav - gør os på samme måde værdige til at blive hans efterlignere i gerning og tro, til at ære dit hellige navn og til altid at være stolte af dit kors.</w:t>
            </w:r>
          </w:p>
        </w:tc>
        <w:tc>
          <w:tcPr>
            <w:tcW w:w="3969" w:type="dxa"/>
          </w:tcPr>
          <w:p w14:paraId="6D47B6C4" w14:textId="440B721C"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as he followed Your example, O You, Author of life, so make us also worthy to be like him </w:t>
            </w:r>
            <w:proofErr w:type="gramStart"/>
            <w:r w:rsidRPr="004332C7">
              <w:rPr>
                <w:rFonts w:asciiTheme="majorBidi" w:hAnsiTheme="majorBidi" w:cstheme="majorBidi"/>
                <w:sz w:val="24"/>
                <w:szCs w:val="24"/>
                <w:lang w:val="en-US"/>
              </w:rPr>
              <w:t>in deed</w:t>
            </w:r>
            <w:proofErr w:type="gramEnd"/>
            <w:r w:rsidRPr="004332C7">
              <w:rPr>
                <w:rFonts w:asciiTheme="majorBidi" w:hAnsiTheme="majorBidi" w:cstheme="majorBidi"/>
                <w:sz w:val="24"/>
                <w:szCs w:val="24"/>
                <w:lang w:val="en-US"/>
              </w:rPr>
              <w:t xml:space="preserve"> and in faith that we may glorify Your holy name and glory in Your Cross at all times.</w:t>
            </w:r>
          </w:p>
        </w:tc>
        <w:tc>
          <w:tcPr>
            <w:tcW w:w="2552" w:type="dxa"/>
          </w:tcPr>
          <w:p w14:paraId="733B71DD" w14:textId="739A0992" w:rsidR="00285D3A" w:rsidRPr="007C4A51" w:rsidRDefault="00AF129D"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وكما تشبه بك أنت يا رئيس</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الحياة، هكذا نحن أيضا إجعلنا</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مستحقين أن نكون متشبهين به</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في العمل والإيمان ممجدين إسمك</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القدوس، ومفتخرين بصليبك كل</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حين</w:t>
            </w:r>
            <w:r w:rsidRPr="0019613F">
              <w:rPr>
                <w:rFonts w:asciiTheme="majorBidi" w:hAnsiTheme="majorBidi" w:cstheme="majorBidi"/>
                <w:b/>
                <w:bCs/>
                <w:sz w:val="24"/>
                <w:szCs w:val="24"/>
                <w:lang w:val="en-US"/>
              </w:rPr>
              <w:t>.</w:t>
            </w:r>
          </w:p>
        </w:tc>
      </w:tr>
      <w:tr w:rsidR="00285D3A" w:rsidRPr="004332C7" w14:paraId="5CA05644" w14:textId="77777777" w:rsidTr="008E3555">
        <w:tc>
          <w:tcPr>
            <w:tcW w:w="3969" w:type="dxa"/>
          </w:tcPr>
          <w:p w14:paraId="7D5EF84F" w14:textId="038498F0" w:rsidR="00285D3A" w:rsidRPr="004332C7" w:rsidRDefault="0099446D" w:rsidP="00C767E9">
            <w:pPr>
              <w:jc w:val="both"/>
              <w:rPr>
                <w:rFonts w:asciiTheme="majorBidi" w:hAnsiTheme="majorBidi" w:cstheme="majorBidi"/>
                <w:sz w:val="24"/>
                <w:szCs w:val="24"/>
              </w:rPr>
            </w:pPr>
            <w:r w:rsidRPr="004332C7">
              <w:rPr>
                <w:rFonts w:asciiTheme="majorBidi" w:hAnsiTheme="majorBidi" w:cstheme="majorBidi"/>
                <w:sz w:val="24"/>
                <w:szCs w:val="24"/>
              </w:rPr>
              <w:t>Du er den, til hvem vi opsender ære og pris og tilbedel­ se, tillige med din gode Fader og Helligånden, Levende­ gøreren, af samme væsen som dig, - nu og altid etc.</w:t>
            </w:r>
          </w:p>
        </w:tc>
        <w:tc>
          <w:tcPr>
            <w:tcW w:w="3969" w:type="dxa"/>
          </w:tcPr>
          <w:p w14:paraId="3F68F92B" w14:textId="4A2A1FE8" w:rsidR="00285D3A" w:rsidRPr="004332C7" w:rsidRDefault="00AF129D"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unto You we send up glory, honor, and worship with Your good Father and the Holy Spirit, the Giver of Life, who is of one essence with You, 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46F72C3D" w14:textId="2902A3DD" w:rsidR="00AF129D" w:rsidRPr="007C4A51" w:rsidRDefault="00AF129D"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وأنت الذي نرسل لك إلى فوق</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المجد والاكرام والسجود، مع</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أبيك الصالح والروح القدس،</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المحيي المساوي لك الآن وكل</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أوان وإلى دهر الدهور كلها</w:t>
            </w:r>
            <w:r w:rsidRPr="007C4A51">
              <w:rPr>
                <w:rFonts w:asciiTheme="majorBidi" w:hAnsiTheme="majorBidi" w:cstheme="majorBidi"/>
                <w:b/>
                <w:bCs/>
                <w:sz w:val="24"/>
                <w:szCs w:val="24"/>
                <w:lang w:val="en-US"/>
              </w:rPr>
              <w:t>.</w:t>
            </w:r>
          </w:p>
          <w:p w14:paraId="392BB3DF" w14:textId="136900BF" w:rsidR="00285D3A" w:rsidRPr="007C4A51" w:rsidRDefault="00AF129D" w:rsidP="00C767E9">
            <w:pPr>
              <w:bidi/>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آمين</w:t>
            </w:r>
            <w:r w:rsidRPr="007C4A51">
              <w:rPr>
                <w:rFonts w:asciiTheme="majorBidi" w:hAnsiTheme="majorBidi" w:cstheme="majorBidi"/>
                <w:b/>
                <w:bCs/>
                <w:sz w:val="24"/>
                <w:szCs w:val="24"/>
              </w:rPr>
              <w:t>.</w:t>
            </w:r>
          </w:p>
        </w:tc>
      </w:tr>
      <w:tr w:rsidR="00285D3A" w:rsidRPr="004332C7" w14:paraId="2F4BE1F7" w14:textId="77777777" w:rsidTr="008E3555">
        <w:tc>
          <w:tcPr>
            <w:tcW w:w="3969" w:type="dxa"/>
          </w:tcPr>
          <w:p w14:paraId="0E1A49E5"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21918BD8"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67AE930A" w14:textId="77777777" w:rsidR="00285D3A" w:rsidRPr="007C4A51" w:rsidRDefault="00285D3A" w:rsidP="00C767E9">
            <w:pPr>
              <w:bidi/>
              <w:jc w:val="both"/>
              <w:rPr>
                <w:rFonts w:asciiTheme="majorBidi" w:hAnsiTheme="majorBidi" w:cstheme="majorBidi"/>
                <w:b/>
                <w:bCs/>
                <w:sz w:val="24"/>
                <w:szCs w:val="24"/>
                <w:lang w:val="en-US"/>
              </w:rPr>
            </w:pPr>
          </w:p>
        </w:tc>
      </w:tr>
      <w:tr w:rsidR="00285D3A" w:rsidRPr="004332C7" w14:paraId="6E152E6C" w14:textId="77777777" w:rsidTr="008E3555">
        <w:tc>
          <w:tcPr>
            <w:tcW w:w="3969" w:type="dxa"/>
            <w:shd w:val="clear" w:color="auto" w:fill="EAF1DD" w:themeFill="accent3" w:themeFillTint="33"/>
          </w:tcPr>
          <w:p w14:paraId="0D2899D3" w14:textId="6AAC991C" w:rsidR="00285D3A" w:rsidRPr="00CE7B2E" w:rsidRDefault="0099446D" w:rsidP="00BF256A">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De Katolske breve</w:t>
            </w:r>
          </w:p>
        </w:tc>
        <w:tc>
          <w:tcPr>
            <w:tcW w:w="3969" w:type="dxa"/>
            <w:shd w:val="clear" w:color="auto" w:fill="EAF1DD" w:themeFill="accent3" w:themeFillTint="33"/>
          </w:tcPr>
          <w:p w14:paraId="69A1E600" w14:textId="33F5186F" w:rsidR="00285D3A" w:rsidRPr="00CE7B2E" w:rsidRDefault="00AF129D" w:rsidP="00BF256A">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The Catholic Epistle</w:t>
            </w:r>
          </w:p>
        </w:tc>
        <w:tc>
          <w:tcPr>
            <w:tcW w:w="2552" w:type="dxa"/>
            <w:shd w:val="clear" w:color="auto" w:fill="EAF1DD" w:themeFill="accent3" w:themeFillTint="33"/>
          </w:tcPr>
          <w:p w14:paraId="0301909B" w14:textId="6A373C2E" w:rsidR="00285D3A" w:rsidRPr="00CE7B2E" w:rsidRDefault="00AF129D" w:rsidP="00BF256A">
            <w:pPr>
              <w:bidi/>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tl/>
              </w:rPr>
              <w:t>الكاثوليكون</w:t>
            </w:r>
          </w:p>
        </w:tc>
      </w:tr>
      <w:tr w:rsidR="00285D3A" w:rsidRPr="0019613F" w14:paraId="70CC2495" w14:textId="77777777" w:rsidTr="008E3555">
        <w:tc>
          <w:tcPr>
            <w:tcW w:w="3969" w:type="dxa"/>
          </w:tcPr>
          <w:p w14:paraId="3DA2D435" w14:textId="450A7FC8"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 xml:space="preserve">Så læser en af diakonerne på koptisk "den katolske læsning''. </w:t>
            </w:r>
            <w:r w:rsidRPr="00C06844">
              <w:rPr>
                <w:rFonts w:asciiTheme="majorBidi" w:hAnsiTheme="majorBidi" w:cstheme="majorBidi"/>
                <w:color w:val="1F497D" w:themeColor="text2"/>
                <w:sz w:val="24"/>
                <w:szCs w:val="24"/>
                <w:lang w:val="en-US"/>
              </w:rPr>
              <w:t xml:space="preserve">Dens </w:t>
            </w:r>
            <w:proofErr w:type="spellStart"/>
            <w:r w:rsidRPr="00C06844">
              <w:rPr>
                <w:rFonts w:asciiTheme="majorBidi" w:hAnsiTheme="majorBidi" w:cstheme="majorBidi"/>
                <w:color w:val="1F497D" w:themeColor="text2"/>
                <w:sz w:val="24"/>
                <w:szCs w:val="24"/>
                <w:lang w:val="en-US"/>
              </w:rPr>
              <w:t>introduktion</w:t>
            </w:r>
            <w:proofErr w:type="spellEnd"/>
            <w:r w:rsidRPr="00C06844">
              <w:rPr>
                <w:rFonts w:asciiTheme="majorBidi" w:hAnsiTheme="majorBidi" w:cstheme="majorBidi"/>
                <w:color w:val="1F497D" w:themeColor="text2"/>
                <w:sz w:val="24"/>
                <w:szCs w:val="24"/>
                <w:lang w:val="en-US"/>
              </w:rPr>
              <w:t>:</w:t>
            </w:r>
          </w:p>
        </w:tc>
        <w:tc>
          <w:tcPr>
            <w:tcW w:w="3969" w:type="dxa"/>
          </w:tcPr>
          <w:p w14:paraId="2AB3C01C" w14:textId="0983FA23" w:rsidR="00285D3A" w:rsidRPr="004332C7" w:rsidRDefault="00052E1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Catholic Epistle is read in Coptic, the following introduction is said.</w:t>
            </w:r>
          </w:p>
        </w:tc>
        <w:tc>
          <w:tcPr>
            <w:tcW w:w="2552" w:type="dxa"/>
          </w:tcPr>
          <w:p w14:paraId="4CDDB741" w14:textId="21B43B32" w:rsidR="00285D3A" w:rsidRPr="00C06844" w:rsidRDefault="00052E17"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إذا قرأ الكاثوليكون قبطيا تقال مقدمته وهي</w:t>
            </w:r>
            <w:r w:rsidR="007B63FA"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هذه.</w:t>
            </w:r>
          </w:p>
        </w:tc>
      </w:tr>
      <w:tr w:rsidR="00285D3A" w:rsidRPr="0019613F" w14:paraId="7EE7A2B2" w14:textId="77777777" w:rsidTr="008E3555">
        <w:tc>
          <w:tcPr>
            <w:tcW w:w="3969" w:type="dxa"/>
          </w:tcPr>
          <w:p w14:paraId="62A45E84" w14:textId="612581C0"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Den katolske læsning af vor fader NN:,,Mine elskede etc."</w:t>
            </w:r>
          </w:p>
        </w:tc>
        <w:tc>
          <w:tcPr>
            <w:tcW w:w="3969" w:type="dxa"/>
          </w:tcPr>
          <w:p w14:paraId="56CAC77E" w14:textId="45166EB8" w:rsidR="00285D3A" w:rsidRPr="004332C7" w:rsidRDefault="00052E17" w:rsidP="007C4A51">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The Catholic Epistle of our father (St. James/ St.</w:t>
            </w:r>
            <w:r w:rsidR="007C4A51">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Judah/ St. Peter/ St. John), my beloved.</w:t>
            </w:r>
          </w:p>
        </w:tc>
        <w:tc>
          <w:tcPr>
            <w:tcW w:w="2552" w:type="dxa"/>
          </w:tcPr>
          <w:p w14:paraId="3C5408F0" w14:textId="4E5571B2" w:rsidR="00285D3A" w:rsidRPr="007C4A51" w:rsidRDefault="00052E17"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 xml:space="preserve">الكاثوليكون من ابينا </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يعقوب،</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يهوذا، بطرس، يوحنا</w:t>
            </w:r>
            <w:r w:rsidR="008F1728"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 يا</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أحبائى</w:t>
            </w:r>
            <w:r w:rsidRPr="0019613F">
              <w:rPr>
                <w:rFonts w:asciiTheme="majorBidi" w:hAnsiTheme="majorBidi" w:cstheme="majorBidi"/>
                <w:b/>
                <w:bCs/>
                <w:sz w:val="24"/>
                <w:szCs w:val="24"/>
                <w:lang w:val="en-US"/>
              </w:rPr>
              <w:t>.</w:t>
            </w:r>
          </w:p>
        </w:tc>
      </w:tr>
      <w:tr w:rsidR="00791737" w:rsidRPr="0019613F" w14:paraId="2002BDA2" w14:textId="77777777" w:rsidTr="008E3555">
        <w:tc>
          <w:tcPr>
            <w:tcW w:w="3969" w:type="dxa"/>
          </w:tcPr>
          <w:p w14:paraId="4F022F5E"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21E007B6" w14:textId="77777777" w:rsidR="00791737" w:rsidRPr="004332C7" w:rsidRDefault="00791737" w:rsidP="007C4A51">
            <w:pPr>
              <w:autoSpaceDE w:val="0"/>
              <w:autoSpaceDN w:val="0"/>
              <w:adjustRightInd w:val="0"/>
              <w:jc w:val="both"/>
              <w:rPr>
                <w:rFonts w:asciiTheme="majorBidi" w:hAnsiTheme="majorBidi" w:cstheme="majorBidi"/>
                <w:sz w:val="24"/>
                <w:szCs w:val="24"/>
                <w:lang w:val="en-US"/>
              </w:rPr>
            </w:pPr>
          </w:p>
        </w:tc>
        <w:tc>
          <w:tcPr>
            <w:tcW w:w="2552" w:type="dxa"/>
          </w:tcPr>
          <w:p w14:paraId="2A948D70" w14:textId="77777777" w:rsidR="00791737" w:rsidRPr="007C4A51" w:rsidRDefault="00791737" w:rsidP="0004401C">
            <w:pPr>
              <w:autoSpaceDE w:val="0"/>
              <w:autoSpaceDN w:val="0"/>
              <w:bidi/>
              <w:adjustRightInd w:val="0"/>
              <w:jc w:val="both"/>
              <w:rPr>
                <w:rFonts w:asciiTheme="majorBidi" w:hAnsiTheme="majorBidi" w:cstheme="majorBidi"/>
                <w:b/>
                <w:bCs/>
                <w:sz w:val="24"/>
                <w:szCs w:val="24"/>
                <w:rtl/>
              </w:rPr>
            </w:pPr>
          </w:p>
        </w:tc>
      </w:tr>
      <w:tr w:rsidR="00285D3A" w:rsidRPr="004332C7" w14:paraId="0C197A75" w14:textId="77777777" w:rsidTr="008E3555">
        <w:tc>
          <w:tcPr>
            <w:tcW w:w="3969" w:type="dxa"/>
          </w:tcPr>
          <w:p w14:paraId="175979C2" w14:textId="76EF9D8E" w:rsidR="00285D3A" w:rsidRPr="004332C7" w:rsidRDefault="005C1EB6"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læser han det og siger ved slutningen</w:t>
            </w:r>
            <w:r w:rsidR="009E1CD8" w:rsidRPr="00C06844">
              <w:rPr>
                <w:rFonts w:asciiTheme="majorBidi" w:hAnsiTheme="majorBidi" w:cstheme="majorBidi"/>
                <w:color w:val="1F497D" w:themeColor="text2"/>
                <w:sz w:val="24"/>
                <w:szCs w:val="24"/>
              </w:rPr>
              <w:t>:</w:t>
            </w:r>
          </w:p>
        </w:tc>
        <w:tc>
          <w:tcPr>
            <w:tcW w:w="3969" w:type="dxa"/>
          </w:tcPr>
          <w:p w14:paraId="5EA0BAF3" w14:textId="6E622255"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reading, the following conclusion is said.</w:t>
            </w:r>
          </w:p>
        </w:tc>
        <w:tc>
          <w:tcPr>
            <w:tcW w:w="2552" w:type="dxa"/>
          </w:tcPr>
          <w:p w14:paraId="5730F450" w14:textId="16A04B25" w:rsidR="00285D3A" w:rsidRPr="00C06844" w:rsidRDefault="005C1EB6"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p>
        </w:tc>
      </w:tr>
      <w:tr w:rsidR="00285D3A" w:rsidRPr="0019613F" w14:paraId="122F8A14" w14:textId="77777777" w:rsidTr="008E3555">
        <w:tc>
          <w:tcPr>
            <w:tcW w:w="3969" w:type="dxa"/>
          </w:tcPr>
          <w:p w14:paraId="487B825E" w14:textId="0A2E95EB"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Elsk ikke verden og det, som er i verden. Verden og dens lyst forgår. Men den, der gør Guds vilje, forbliver til evig tid. </w:t>
            </w:r>
            <w:r w:rsidRPr="004332C7">
              <w:rPr>
                <w:rFonts w:asciiTheme="majorBidi" w:hAnsiTheme="majorBidi" w:cstheme="majorBidi"/>
                <w:sz w:val="24"/>
                <w:szCs w:val="24"/>
                <w:lang w:val="en-US"/>
              </w:rPr>
              <w:t>Amen.</w:t>
            </w:r>
          </w:p>
        </w:tc>
        <w:tc>
          <w:tcPr>
            <w:tcW w:w="3969" w:type="dxa"/>
          </w:tcPr>
          <w:p w14:paraId="45451BE7" w14:textId="234F330A"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Do not love the world nor the things in the world. The world is passing away, and its lust; but he who does the will of God abides forever. </w:t>
            </w:r>
            <w:r w:rsidRPr="004332C7">
              <w:rPr>
                <w:rFonts w:asciiTheme="majorBidi" w:hAnsiTheme="majorBidi" w:cstheme="majorBidi"/>
                <w:sz w:val="24"/>
                <w:szCs w:val="24"/>
              </w:rPr>
              <w:t>Amen.</w:t>
            </w:r>
          </w:p>
        </w:tc>
        <w:tc>
          <w:tcPr>
            <w:tcW w:w="2552" w:type="dxa"/>
          </w:tcPr>
          <w:p w14:paraId="074C38E6" w14:textId="406679CB"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لا تحبوا العالم ولا الأشياء التي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في العالم، العالم يزول وشهوته،</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وأما الذي يصنع إرادة الله يدوم</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إلى الأبد. آمين</w:t>
            </w:r>
            <w:r w:rsidRPr="0019613F">
              <w:rPr>
                <w:rFonts w:asciiTheme="majorBidi" w:hAnsiTheme="majorBidi" w:cstheme="majorBidi"/>
                <w:b/>
                <w:bCs/>
                <w:sz w:val="24"/>
                <w:szCs w:val="24"/>
                <w:lang w:val="en-US"/>
              </w:rPr>
              <w:t>.</w:t>
            </w:r>
          </w:p>
        </w:tc>
      </w:tr>
      <w:tr w:rsidR="00791737" w:rsidRPr="0019613F" w14:paraId="40FF3408" w14:textId="77777777" w:rsidTr="008E3555">
        <w:tc>
          <w:tcPr>
            <w:tcW w:w="3969" w:type="dxa"/>
          </w:tcPr>
          <w:p w14:paraId="70AD2CAE"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3E980D51"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6A43AAE0" w14:textId="77777777" w:rsidR="00791737" w:rsidRPr="007C4A51" w:rsidRDefault="00791737" w:rsidP="0004401C">
            <w:pPr>
              <w:autoSpaceDE w:val="0"/>
              <w:autoSpaceDN w:val="0"/>
              <w:bidi/>
              <w:adjustRightInd w:val="0"/>
              <w:jc w:val="both"/>
              <w:rPr>
                <w:rFonts w:asciiTheme="majorBidi" w:hAnsiTheme="majorBidi" w:cstheme="majorBidi"/>
                <w:b/>
                <w:bCs/>
                <w:sz w:val="24"/>
                <w:szCs w:val="24"/>
                <w:rtl/>
              </w:rPr>
            </w:pPr>
          </w:p>
        </w:tc>
      </w:tr>
      <w:tr w:rsidR="00285D3A" w:rsidRPr="0019613F" w14:paraId="6C5F4D73" w14:textId="77777777" w:rsidTr="008E3555">
        <w:tc>
          <w:tcPr>
            <w:tcW w:w="3969" w:type="dxa"/>
          </w:tcPr>
          <w:p w14:paraId="448EB49E" w14:textId="05DB8224" w:rsidR="00285D3A" w:rsidRPr="004332C7" w:rsidRDefault="005C1EB6"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læses det katolske brev på arabisk. Ved begyndelsen siger oplæseren:</w:t>
            </w:r>
          </w:p>
        </w:tc>
        <w:tc>
          <w:tcPr>
            <w:tcW w:w="3969" w:type="dxa"/>
          </w:tcPr>
          <w:p w14:paraId="31B3E28C" w14:textId="4034B284"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Catholic Epistle is read in English, the following introduction is said.</w:t>
            </w:r>
          </w:p>
        </w:tc>
        <w:tc>
          <w:tcPr>
            <w:tcW w:w="2552" w:type="dxa"/>
          </w:tcPr>
          <w:p w14:paraId="5D06E3D5" w14:textId="2A284916" w:rsidR="00285D3A" w:rsidRPr="00C06844" w:rsidRDefault="005C1EB6"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إذا قرأ الكاثوليكون عربيا، تقال مقدمته وهي</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هذه</w:t>
            </w:r>
            <w:r w:rsidRPr="00C06844">
              <w:rPr>
                <w:rFonts w:asciiTheme="majorBidi" w:hAnsiTheme="majorBidi" w:cstheme="majorBidi"/>
                <w:b/>
                <w:bCs/>
                <w:color w:val="1F497D" w:themeColor="text2"/>
                <w:sz w:val="24"/>
                <w:szCs w:val="24"/>
                <w:rtl/>
                <w:lang w:val="en-US"/>
              </w:rPr>
              <w:t>.</w:t>
            </w:r>
          </w:p>
        </w:tc>
      </w:tr>
      <w:tr w:rsidR="00285D3A" w:rsidRPr="0019613F" w14:paraId="42D07F49" w14:textId="77777777" w:rsidTr="008E3555">
        <w:tc>
          <w:tcPr>
            <w:tcW w:w="3969" w:type="dxa"/>
          </w:tcPr>
          <w:p w14:paraId="532E58A8" w14:textId="77777777" w:rsidR="00BF256A" w:rsidRPr="004332C7" w:rsidRDefault="00BF256A" w:rsidP="00BF256A">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F2B2446" w14:textId="01121004"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Den katolske læsning (hentet) fra vor lærer Jakobs brev (eller Peter 1. 2. el. Judas el. Johannes 1. 2. 3.). Må hans velsignelse være med os. Amen.</w:t>
            </w:r>
          </w:p>
        </w:tc>
        <w:tc>
          <w:tcPr>
            <w:tcW w:w="3969" w:type="dxa"/>
          </w:tcPr>
          <w:p w14:paraId="22FDD377" w14:textId="77777777" w:rsidR="005C1EB6" w:rsidRPr="004332C7" w:rsidRDefault="005C1EB6"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51B4FB2" w14:textId="7EA645F5"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Catholic Epistle from the (first/second/third) epistle of our teacher (St. James/ St. Judah/ St. Peter/ St. John), May his blessings be with us. </w:t>
            </w:r>
            <w:r w:rsidRPr="004332C7">
              <w:rPr>
                <w:rFonts w:asciiTheme="majorBidi" w:hAnsiTheme="majorBidi" w:cstheme="majorBidi"/>
                <w:color w:val="000000"/>
                <w:sz w:val="24"/>
                <w:szCs w:val="24"/>
              </w:rPr>
              <w:t>Amen.</w:t>
            </w:r>
          </w:p>
        </w:tc>
        <w:tc>
          <w:tcPr>
            <w:tcW w:w="2552" w:type="dxa"/>
          </w:tcPr>
          <w:p w14:paraId="30C6E521" w14:textId="77777777" w:rsidR="005C1EB6" w:rsidRPr="007C4A51" w:rsidRDefault="005C1EB6"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13CD3755" w14:textId="13269955" w:rsidR="00285D3A" w:rsidRPr="007C4A51" w:rsidRDefault="005C1EB6" w:rsidP="0004401C">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 xml:space="preserve">الكاثوليكون من الرسالة </w:t>
            </w:r>
            <w:r w:rsidR="008F1728"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الاولي، الثانية،</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الثالثة</w:t>
            </w:r>
            <w:r w:rsidR="008F1728" w:rsidRPr="007C4A51">
              <w:rPr>
                <w:rFonts w:asciiTheme="majorBidi" w:hAnsiTheme="majorBidi" w:cstheme="majorBidi"/>
                <w:b/>
                <w:bCs/>
                <w:color w:val="000000"/>
                <w:sz w:val="24"/>
                <w:szCs w:val="24"/>
                <w:lang w:val="en-US"/>
              </w:rPr>
              <w:t>(</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 xml:space="preserve">لمعلمنا </w:t>
            </w:r>
            <w:r w:rsidR="008F1728"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يعقوب، يهوذا، بطرس،</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يوحنا</w:t>
            </w:r>
            <w:r w:rsidR="008F1728" w:rsidRPr="0019613F">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 بركته علينا. آمين</w:t>
            </w:r>
            <w:r w:rsidRPr="0019613F">
              <w:rPr>
                <w:rFonts w:asciiTheme="majorBidi" w:hAnsiTheme="majorBidi" w:cstheme="majorBidi"/>
                <w:b/>
                <w:bCs/>
                <w:color w:val="000000"/>
                <w:sz w:val="24"/>
                <w:szCs w:val="24"/>
                <w:lang w:val="en-US"/>
              </w:rPr>
              <w:t>.</w:t>
            </w:r>
          </w:p>
        </w:tc>
      </w:tr>
      <w:tr w:rsidR="00791737" w:rsidRPr="0019613F" w14:paraId="637227B3" w14:textId="77777777" w:rsidTr="008E3555">
        <w:tc>
          <w:tcPr>
            <w:tcW w:w="3969" w:type="dxa"/>
          </w:tcPr>
          <w:p w14:paraId="2165E82E" w14:textId="77777777" w:rsidR="00791737" w:rsidRPr="0019613F" w:rsidRDefault="00791737" w:rsidP="00BF256A">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D88FD8F"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B743069"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285D3A" w:rsidRPr="0019613F" w14:paraId="0BAD5926" w14:textId="77777777" w:rsidTr="008E3555">
        <w:tc>
          <w:tcPr>
            <w:tcW w:w="3969" w:type="dxa"/>
          </w:tcPr>
          <w:p w14:paraId="137FB752" w14:textId="77777777" w:rsidR="005C1EB6" w:rsidRPr="00C06844" w:rsidRDefault="005C1EB6"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Og ved slutningen siger han:</w:t>
            </w:r>
          </w:p>
          <w:p w14:paraId="53AFF154" w14:textId="25A87844"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Elsk ikke verden og ikke noget af det, som er deri.</w:t>
            </w:r>
          </w:p>
        </w:tc>
        <w:tc>
          <w:tcPr>
            <w:tcW w:w="3969" w:type="dxa"/>
          </w:tcPr>
          <w:p w14:paraId="0C34FAFD" w14:textId="77777777" w:rsidR="005C1EB6" w:rsidRPr="00C06844" w:rsidRDefault="005C1EB6"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After the reading, the following conclusion is said.</w:t>
            </w:r>
          </w:p>
          <w:p w14:paraId="1FCA0D3E" w14:textId="678D8629"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Do not love the world nor the things in the world. The world is passing away, and its lust; but he who does the will of God abides forever. </w:t>
            </w:r>
            <w:r w:rsidRPr="004332C7">
              <w:rPr>
                <w:rFonts w:asciiTheme="majorBidi" w:hAnsiTheme="majorBidi" w:cstheme="majorBidi"/>
                <w:color w:val="000000"/>
                <w:sz w:val="24"/>
                <w:szCs w:val="24"/>
              </w:rPr>
              <w:t>Amen.</w:t>
            </w:r>
          </w:p>
        </w:tc>
        <w:tc>
          <w:tcPr>
            <w:tcW w:w="2552" w:type="dxa"/>
          </w:tcPr>
          <w:p w14:paraId="2D07363A" w14:textId="77777777" w:rsidR="005C1EB6" w:rsidRPr="00C06844" w:rsidRDefault="005C1EB6"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r w:rsidRPr="00C06844">
              <w:rPr>
                <w:rFonts w:asciiTheme="majorBidi" w:hAnsiTheme="majorBidi" w:cstheme="majorBidi"/>
                <w:b/>
                <w:bCs/>
                <w:color w:val="1F497D" w:themeColor="text2"/>
                <w:sz w:val="24"/>
                <w:szCs w:val="24"/>
                <w:rtl/>
                <w:lang w:val="en-US"/>
              </w:rPr>
              <w:t>.</w:t>
            </w:r>
          </w:p>
          <w:p w14:paraId="256AC251" w14:textId="759856E9" w:rsidR="00285D3A" w:rsidRPr="007C4A51" w:rsidRDefault="005C1EB6" w:rsidP="0004401C">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لا تحبوا العالم ولا الأشياء التي في العالم،</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العالم يزول وشهوته، وأما الذي يصنع إرادة</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الله يدوم إلى الأبد. آمين</w:t>
            </w:r>
            <w:r w:rsidRPr="007C4A51">
              <w:rPr>
                <w:rFonts w:asciiTheme="majorBidi" w:hAnsiTheme="majorBidi" w:cstheme="majorBidi"/>
                <w:b/>
                <w:bCs/>
                <w:color w:val="000000"/>
                <w:sz w:val="24"/>
                <w:szCs w:val="24"/>
                <w:lang w:val="en-US"/>
              </w:rPr>
              <w:t>.</w:t>
            </w:r>
          </w:p>
        </w:tc>
      </w:tr>
      <w:tr w:rsidR="00791737" w:rsidRPr="0019613F" w14:paraId="78C626A1" w14:textId="77777777" w:rsidTr="008E3555">
        <w:tc>
          <w:tcPr>
            <w:tcW w:w="3969" w:type="dxa"/>
          </w:tcPr>
          <w:p w14:paraId="385A79AF" w14:textId="77777777" w:rsidR="00791737" w:rsidRPr="0019613F" w:rsidRDefault="00791737" w:rsidP="00C767E9">
            <w:pPr>
              <w:jc w:val="both"/>
              <w:rPr>
                <w:rFonts w:asciiTheme="majorBidi" w:hAnsiTheme="majorBidi" w:cstheme="majorBidi"/>
                <w:color w:val="4F81BD" w:themeColor="accent1"/>
                <w:sz w:val="24"/>
                <w:szCs w:val="24"/>
                <w:lang w:val="en-US"/>
              </w:rPr>
            </w:pPr>
          </w:p>
        </w:tc>
        <w:tc>
          <w:tcPr>
            <w:tcW w:w="3969" w:type="dxa"/>
          </w:tcPr>
          <w:p w14:paraId="01FB0293" w14:textId="77777777" w:rsidR="00791737" w:rsidRPr="004332C7" w:rsidRDefault="00791737" w:rsidP="00C767E9">
            <w:pPr>
              <w:autoSpaceDE w:val="0"/>
              <w:autoSpaceDN w:val="0"/>
              <w:adjustRightInd w:val="0"/>
              <w:jc w:val="both"/>
              <w:rPr>
                <w:rFonts w:asciiTheme="majorBidi" w:hAnsiTheme="majorBidi" w:cstheme="majorBidi"/>
                <w:color w:val="4F81BD" w:themeColor="accent1"/>
                <w:sz w:val="24"/>
                <w:szCs w:val="24"/>
                <w:lang w:val="en-US"/>
              </w:rPr>
            </w:pPr>
          </w:p>
        </w:tc>
        <w:tc>
          <w:tcPr>
            <w:tcW w:w="2552" w:type="dxa"/>
          </w:tcPr>
          <w:p w14:paraId="159E6645" w14:textId="77777777" w:rsidR="00791737" w:rsidRPr="00C06844" w:rsidRDefault="00791737" w:rsidP="00C767E9">
            <w:pPr>
              <w:autoSpaceDE w:val="0"/>
              <w:autoSpaceDN w:val="0"/>
              <w:bidi/>
              <w:adjustRightInd w:val="0"/>
              <w:jc w:val="both"/>
              <w:rPr>
                <w:rFonts w:asciiTheme="majorBidi" w:hAnsiTheme="majorBidi" w:cstheme="majorBidi"/>
                <w:b/>
                <w:bCs/>
                <w:color w:val="1F497D" w:themeColor="text2"/>
                <w:sz w:val="24"/>
                <w:szCs w:val="24"/>
                <w:rtl/>
              </w:rPr>
            </w:pPr>
          </w:p>
        </w:tc>
      </w:tr>
      <w:tr w:rsidR="00285D3A" w:rsidRPr="0019613F" w14:paraId="13874B77" w14:textId="77777777" w:rsidTr="008E3555">
        <w:tc>
          <w:tcPr>
            <w:tcW w:w="3969" w:type="dxa"/>
          </w:tcPr>
          <w:p w14:paraId="342C3E92" w14:textId="573261E9" w:rsidR="00285D3A" w:rsidRPr="004332C7" w:rsidRDefault="005C1EB6" w:rsidP="007C4A51">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Under læsningen af det katolske brev siger den assisterende eller</w:t>
            </w:r>
            <w:r w:rsidR="007C4A51"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tjenestegørende præst lavmælt denne bøn til Faderen:</w:t>
            </w:r>
          </w:p>
        </w:tc>
        <w:tc>
          <w:tcPr>
            <w:tcW w:w="3969" w:type="dxa"/>
          </w:tcPr>
          <w:p w14:paraId="20692FCC" w14:textId="2DDDE310"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reading of the Catholic Epistle, the fellow priest (or if there is no fellow priest, then the serving priest himself) says inaudibly the following prayer to the Father:</w:t>
            </w:r>
          </w:p>
        </w:tc>
        <w:tc>
          <w:tcPr>
            <w:tcW w:w="2552" w:type="dxa"/>
          </w:tcPr>
          <w:p w14:paraId="7E5B66E5" w14:textId="74FC4E6F" w:rsidR="00285D3A" w:rsidRPr="00C06844" w:rsidRDefault="005C1EB6" w:rsidP="0004401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أثناء قراءة الكاثوليكون، يقول الكاهن</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الشريك هذه الأوشية سرا للاب وإن لم يكن</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حاضرا كاهن معه فيقولها هو</w:t>
            </w:r>
            <w:r w:rsidRPr="00C06844">
              <w:rPr>
                <w:rFonts w:asciiTheme="majorBidi" w:hAnsiTheme="majorBidi" w:cstheme="majorBidi"/>
                <w:b/>
                <w:bCs/>
                <w:color w:val="1F497D" w:themeColor="text2"/>
                <w:sz w:val="24"/>
                <w:szCs w:val="24"/>
                <w:rtl/>
                <w:lang w:val="en-US"/>
              </w:rPr>
              <w:t>:</w:t>
            </w:r>
          </w:p>
        </w:tc>
      </w:tr>
      <w:tr w:rsidR="00285D3A" w:rsidRPr="0019613F" w14:paraId="40875B34" w14:textId="77777777" w:rsidTr="008E3555">
        <w:tc>
          <w:tcPr>
            <w:tcW w:w="3969" w:type="dxa"/>
          </w:tcPr>
          <w:p w14:paraId="4866D9D7" w14:textId="305C94F8"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Herre, vor Gud, du som ved dine hellige apostle har åben­ baret os evangeliets hemmelighed om din Salvedes herlighed,</w:t>
            </w:r>
          </w:p>
        </w:tc>
        <w:tc>
          <w:tcPr>
            <w:tcW w:w="3969" w:type="dxa"/>
          </w:tcPr>
          <w:p w14:paraId="2CBFDD21" w14:textId="387C2EE9"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Lord our God, who through Your holy apostles have revealed to us the mystery of the Gospel of the glory of Your Christ,</w:t>
            </w:r>
          </w:p>
        </w:tc>
        <w:tc>
          <w:tcPr>
            <w:tcW w:w="2552" w:type="dxa"/>
          </w:tcPr>
          <w:p w14:paraId="57931487" w14:textId="660106B0"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أيها الرب إلهنا الذي من قبل</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رسلك القديسين اظهرت لنا سر</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إنجيل مجد مسيحك</w:t>
            </w:r>
            <w:r w:rsidRPr="007C4A51">
              <w:rPr>
                <w:rFonts w:asciiTheme="majorBidi" w:hAnsiTheme="majorBidi" w:cstheme="majorBidi"/>
                <w:b/>
                <w:bCs/>
                <w:sz w:val="24"/>
                <w:szCs w:val="24"/>
                <w:lang w:val="en-US"/>
              </w:rPr>
              <w:t>.</w:t>
            </w:r>
          </w:p>
        </w:tc>
      </w:tr>
      <w:tr w:rsidR="00285D3A" w:rsidRPr="0019613F" w14:paraId="4E50E1A5" w14:textId="77777777" w:rsidTr="008E3555">
        <w:tc>
          <w:tcPr>
            <w:tcW w:w="3969" w:type="dxa"/>
          </w:tcPr>
          <w:p w14:paraId="23C2C3C4" w14:textId="33D338F5"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og som har givet dem din nåde som en stor, umålelig gave til at prædike for alle folkeslag om din barmhjertigheds usporlige rigdom.</w:t>
            </w:r>
          </w:p>
        </w:tc>
        <w:tc>
          <w:tcPr>
            <w:tcW w:w="3969" w:type="dxa"/>
          </w:tcPr>
          <w:p w14:paraId="01DD02EF" w14:textId="1206FE1F"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have given to them according to the great immeasurable gift of Your grace that they should proclaim among all nations the good news of the riches of Your mercy,</w:t>
            </w:r>
          </w:p>
        </w:tc>
        <w:tc>
          <w:tcPr>
            <w:tcW w:w="2552" w:type="dxa"/>
          </w:tcPr>
          <w:p w14:paraId="16C63E4E" w14:textId="4A300BA8"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وأعطيتهم، كعظيم الموهبة التي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لا تحد التي لنعمتك، أن يبشروا</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في كل الأمم بالغني الذي لا</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يستقصي لرحمتك</w:t>
            </w:r>
            <w:r w:rsidRPr="0019613F">
              <w:rPr>
                <w:rFonts w:asciiTheme="majorBidi" w:hAnsiTheme="majorBidi" w:cstheme="majorBidi"/>
                <w:b/>
                <w:bCs/>
                <w:sz w:val="24"/>
                <w:szCs w:val="24"/>
                <w:lang w:val="en-US"/>
              </w:rPr>
              <w:t>.</w:t>
            </w:r>
          </w:p>
        </w:tc>
      </w:tr>
      <w:tr w:rsidR="00285D3A" w:rsidRPr="0019613F" w14:paraId="627E5C8A" w14:textId="77777777" w:rsidTr="008E3555">
        <w:tc>
          <w:tcPr>
            <w:tcW w:w="3969" w:type="dxa"/>
          </w:tcPr>
          <w:p w14:paraId="0FED6756" w14:textId="6ACBBAD1"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Vi beder dig, vor Herre, gør os værdige til deres lod og arv.</w:t>
            </w:r>
          </w:p>
        </w:tc>
        <w:tc>
          <w:tcPr>
            <w:tcW w:w="3969" w:type="dxa"/>
          </w:tcPr>
          <w:p w14:paraId="21A21367" w14:textId="095B59B8"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ask You, O our Master, make us worthy of their share and inheritance.</w:t>
            </w:r>
          </w:p>
        </w:tc>
        <w:tc>
          <w:tcPr>
            <w:tcW w:w="2552" w:type="dxa"/>
          </w:tcPr>
          <w:p w14:paraId="61CF22FE" w14:textId="0994AF5E"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نسألك يا سيدنا إجعلنا مستحقين</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نصيبهم وميراثهم</w:t>
            </w:r>
            <w:r w:rsidRPr="007C4A51">
              <w:rPr>
                <w:rFonts w:asciiTheme="majorBidi" w:hAnsiTheme="majorBidi" w:cstheme="majorBidi"/>
                <w:b/>
                <w:bCs/>
                <w:sz w:val="24"/>
                <w:szCs w:val="24"/>
                <w:lang w:val="en-US"/>
              </w:rPr>
              <w:t>.</w:t>
            </w:r>
          </w:p>
        </w:tc>
      </w:tr>
      <w:tr w:rsidR="00285D3A" w:rsidRPr="0019613F" w14:paraId="11C3D7AB" w14:textId="77777777" w:rsidTr="008E3555">
        <w:tc>
          <w:tcPr>
            <w:tcW w:w="3969" w:type="dxa"/>
          </w:tcPr>
          <w:p w14:paraId="24B0F40C" w14:textId="24CAE421"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Skænk os altid at vandre i deres fodspor og blive efter­ følgere i deres kamp, og blive delagtige med dem i den sved, som de udholdt med fromhed,</w:t>
            </w:r>
          </w:p>
        </w:tc>
        <w:tc>
          <w:tcPr>
            <w:tcW w:w="3969" w:type="dxa"/>
          </w:tcPr>
          <w:p w14:paraId="338F4900" w14:textId="2E0E1E98"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Grant to us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to walk in their footsteps and to imitate their struggle, and to have communion with them in the sweat which they accepted for the sake of godliness.</w:t>
            </w:r>
          </w:p>
        </w:tc>
        <w:tc>
          <w:tcPr>
            <w:tcW w:w="2552" w:type="dxa"/>
          </w:tcPr>
          <w:p w14:paraId="1AF05A45" w14:textId="2B60B1B3"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وانعم لنا كل حين أن نسلك في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آثارهم ونكون متشبهين بجهادهم</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ونشترك معهم في الأعراق التي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قبلوها على التقوي</w:t>
            </w:r>
            <w:r w:rsidRPr="0019613F">
              <w:rPr>
                <w:rFonts w:asciiTheme="majorBidi" w:hAnsiTheme="majorBidi" w:cstheme="majorBidi"/>
                <w:b/>
                <w:bCs/>
                <w:sz w:val="24"/>
                <w:szCs w:val="24"/>
                <w:lang w:val="en-US"/>
              </w:rPr>
              <w:t>.</w:t>
            </w:r>
          </w:p>
        </w:tc>
      </w:tr>
      <w:tr w:rsidR="00285D3A" w:rsidRPr="0019613F" w14:paraId="204DB4C2" w14:textId="77777777" w:rsidTr="008E3555">
        <w:tc>
          <w:tcPr>
            <w:tcW w:w="3969" w:type="dxa"/>
          </w:tcPr>
          <w:p w14:paraId="2135835B" w14:textId="169E97BD" w:rsidR="00285D3A"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idet du våger over din hellige kirke, som du grundlagde ved dem. Og velsign fåre­ ne fra din fold og lad det vintræ, som din højre hånd har plantet, formere sig ved Kristus Jesus, vor Herre,</w:t>
            </w:r>
          </w:p>
        </w:tc>
        <w:tc>
          <w:tcPr>
            <w:tcW w:w="3969" w:type="dxa"/>
          </w:tcPr>
          <w:p w14:paraId="1CFCF16F" w14:textId="4741E23B"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Watch over Your </w:t>
            </w:r>
            <w:proofErr w:type="gramStart"/>
            <w:r w:rsidRPr="004332C7">
              <w:rPr>
                <w:rFonts w:asciiTheme="majorBidi" w:hAnsiTheme="majorBidi" w:cstheme="majorBidi"/>
                <w:sz w:val="24"/>
                <w:szCs w:val="24"/>
                <w:lang w:val="en-US"/>
              </w:rPr>
              <w:t>holy</w:t>
            </w:r>
            <w:proofErr w:type="gramEnd"/>
            <w:r w:rsidRPr="004332C7">
              <w:rPr>
                <w:rFonts w:asciiTheme="majorBidi" w:hAnsiTheme="majorBidi" w:cstheme="majorBidi"/>
                <w:sz w:val="24"/>
                <w:szCs w:val="24"/>
                <w:lang w:val="en-US"/>
              </w:rPr>
              <w:t xml:space="preserve"> Church which You have founded through them, and bless the sheep of Your flock and make this vine to increase, which Your right hand has planted, in Christ Jesus our Lord.</w:t>
            </w:r>
          </w:p>
        </w:tc>
        <w:tc>
          <w:tcPr>
            <w:tcW w:w="2552" w:type="dxa"/>
          </w:tcPr>
          <w:p w14:paraId="2EC6EBB8" w14:textId="1884D542"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حارسا بيعتك المقدسة، هذه التي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أسستها من قبلهم، وبارك خراف</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قطيعك. وإجعل هذه الكرمة تكثر،</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هذه التي غرستها يمينك بالمسيح</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يسوع ربنا</w:t>
            </w:r>
            <w:r w:rsidRPr="007C4A51">
              <w:rPr>
                <w:rFonts w:asciiTheme="majorBidi" w:hAnsiTheme="majorBidi" w:cstheme="majorBidi"/>
                <w:b/>
                <w:bCs/>
                <w:sz w:val="24"/>
                <w:szCs w:val="24"/>
                <w:lang w:val="en-US"/>
              </w:rPr>
              <w:t>.</w:t>
            </w:r>
          </w:p>
        </w:tc>
      </w:tr>
      <w:tr w:rsidR="005C1EB6" w:rsidRPr="0019613F" w14:paraId="15E992A9" w14:textId="77777777" w:rsidTr="008E3555">
        <w:tc>
          <w:tcPr>
            <w:tcW w:w="3969" w:type="dxa"/>
          </w:tcPr>
          <w:p w14:paraId="601C31D1" w14:textId="72CABE8A" w:rsidR="005C1EB6" w:rsidRPr="004332C7"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rPr>
              <w:t>ved hvem der tilkommer dig ære og pris, styrke og tilbedelse sammen med ham (Sønnen) og Helligånden, Levendegøreren, af samme væsen som dig</w:t>
            </w:r>
          </w:p>
        </w:tc>
        <w:tc>
          <w:tcPr>
            <w:tcW w:w="3969" w:type="dxa"/>
          </w:tcPr>
          <w:p w14:paraId="34B019BC" w14:textId="5296B15F" w:rsidR="005C1EB6"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whom the glory, the honor, the dominion, and the worship are due unto You, with Him and the Holy Spirit, the Giver of Life, who is of one essence with You.</w:t>
            </w:r>
          </w:p>
        </w:tc>
        <w:tc>
          <w:tcPr>
            <w:tcW w:w="2552" w:type="dxa"/>
          </w:tcPr>
          <w:p w14:paraId="62D80FF8" w14:textId="4D2B4B46" w:rsidR="005C1EB6"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هذا الذي من قبله المجد والكرامة</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والعز والسجود تليق بك معه ومع</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الروح القدس المحيي المساوي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لك</w:t>
            </w:r>
            <w:r w:rsidRPr="007C4A51">
              <w:rPr>
                <w:rFonts w:asciiTheme="majorBidi" w:hAnsiTheme="majorBidi" w:cstheme="majorBidi"/>
                <w:b/>
                <w:bCs/>
                <w:sz w:val="24"/>
                <w:szCs w:val="24"/>
                <w:lang w:val="en-US"/>
              </w:rPr>
              <w:t>.</w:t>
            </w:r>
          </w:p>
        </w:tc>
      </w:tr>
      <w:tr w:rsidR="005C1EB6" w:rsidRPr="0019613F" w14:paraId="449FD759" w14:textId="77777777" w:rsidTr="008E3555">
        <w:tc>
          <w:tcPr>
            <w:tcW w:w="3969" w:type="dxa"/>
          </w:tcPr>
          <w:p w14:paraId="3CAC10A5" w14:textId="66FCABCB" w:rsidR="005C1EB6"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30076D13" w14:textId="6F8830A7" w:rsidR="005C1EB6"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27F0314B" w14:textId="6A8575FF" w:rsidR="005C1EB6"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الآن وكل أوان وإلى دهر الدهور</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791737" w:rsidRPr="0019613F" w14:paraId="6E0EC5AD" w14:textId="77777777" w:rsidTr="008E3555">
        <w:tc>
          <w:tcPr>
            <w:tcW w:w="3969" w:type="dxa"/>
          </w:tcPr>
          <w:p w14:paraId="0DB706B1"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41887A95"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2BD38E81" w14:textId="77777777" w:rsidR="00791737" w:rsidRPr="007C4A51" w:rsidRDefault="00791737" w:rsidP="0004401C">
            <w:pPr>
              <w:autoSpaceDE w:val="0"/>
              <w:autoSpaceDN w:val="0"/>
              <w:bidi/>
              <w:adjustRightInd w:val="0"/>
              <w:jc w:val="both"/>
              <w:rPr>
                <w:rFonts w:asciiTheme="majorBidi" w:hAnsiTheme="majorBidi" w:cstheme="majorBidi"/>
                <w:b/>
                <w:bCs/>
                <w:sz w:val="24"/>
                <w:szCs w:val="24"/>
                <w:rtl/>
              </w:rPr>
            </w:pPr>
          </w:p>
        </w:tc>
      </w:tr>
      <w:tr w:rsidR="00285D3A" w:rsidRPr="0019613F" w14:paraId="4A4D7CD5" w14:textId="77777777" w:rsidTr="008E3555">
        <w:tc>
          <w:tcPr>
            <w:tcW w:w="3969" w:type="dxa"/>
          </w:tcPr>
          <w:p w14:paraId="59EDD75A" w14:textId="316FFF1C" w:rsidR="005C1EB6" w:rsidRPr="004332C7" w:rsidRDefault="005C1EB6" w:rsidP="00F7493E">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 xml:space="preserve">Derefter </w:t>
            </w:r>
            <w:r w:rsidR="00DC2444" w:rsidRPr="00C06844">
              <w:rPr>
                <w:rFonts w:asciiTheme="majorBidi" w:hAnsiTheme="majorBidi" w:cstheme="majorBidi"/>
                <w:color w:val="1F497D" w:themeColor="text2"/>
                <w:sz w:val="24"/>
                <w:szCs w:val="24"/>
              </w:rPr>
              <w:t>beder præsten, som har shuria</w:t>
            </w:r>
            <w:r w:rsidR="00C25AFD" w:rsidRPr="00C06844">
              <w:rPr>
                <w:rFonts w:asciiTheme="majorBidi" w:hAnsiTheme="majorBidi" w:cstheme="majorBidi"/>
                <w:color w:val="1F497D" w:themeColor="text2"/>
                <w:sz w:val="24"/>
                <w:szCs w:val="24"/>
              </w:rPr>
              <w:t>en</w:t>
            </w:r>
            <w:r w:rsidR="00DC2444" w:rsidRPr="00C06844">
              <w:rPr>
                <w:rFonts w:asciiTheme="majorBidi" w:hAnsiTheme="majorBidi" w:cstheme="majorBidi"/>
                <w:color w:val="1F497D" w:themeColor="text2"/>
                <w:sz w:val="24"/>
                <w:szCs w:val="24"/>
              </w:rPr>
              <w:t xml:space="preserve"> i hånden, lavmælt</w:t>
            </w:r>
            <w:r w:rsidR="00375B18" w:rsidRPr="00C06844">
              <w:rPr>
                <w:rFonts w:asciiTheme="majorBidi" w:hAnsiTheme="majorBidi" w:cstheme="majorBidi"/>
                <w:color w:val="1F497D" w:themeColor="text2"/>
                <w:sz w:val="24"/>
                <w:szCs w:val="24"/>
              </w:rPr>
              <w:t>, den følgende</w:t>
            </w:r>
            <w:r w:rsidR="00DC2444"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bøn for </w:t>
            </w:r>
            <w:r w:rsidR="00DC2444" w:rsidRPr="00C06844">
              <w:rPr>
                <w:rFonts w:asciiTheme="majorBidi" w:hAnsiTheme="majorBidi" w:cstheme="majorBidi"/>
                <w:color w:val="1F497D" w:themeColor="text2"/>
                <w:sz w:val="24"/>
                <w:szCs w:val="24"/>
              </w:rPr>
              <w:t>gaverne</w:t>
            </w:r>
            <w:r w:rsidR="00375B18" w:rsidRPr="00C06844">
              <w:rPr>
                <w:rFonts w:asciiTheme="majorBidi" w:hAnsiTheme="majorBidi" w:cstheme="majorBidi"/>
                <w:color w:val="1F497D" w:themeColor="text2"/>
                <w:sz w:val="24"/>
                <w:szCs w:val="24"/>
              </w:rPr>
              <w:t>,</w:t>
            </w:r>
            <w:r w:rsidR="00DC2444" w:rsidRPr="00C06844">
              <w:rPr>
                <w:rFonts w:asciiTheme="majorBidi" w:hAnsiTheme="majorBidi" w:cstheme="majorBidi"/>
                <w:color w:val="1F497D" w:themeColor="text2"/>
                <w:sz w:val="24"/>
                <w:szCs w:val="24"/>
              </w:rPr>
              <w:t xml:space="preserve"> ved alteret</w:t>
            </w:r>
            <w:r w:rsidRPr="00C06844">
              <w:rPr>
                <w:rFonts w:asciiTheme="majorBidi" w:hAnsiTheme="majorBidi" w:cstheme="majorBidi"/>
                <w:color w:val="1F497D" w:themeColor="text2"/>
                <w:sz w:val="24"/>
                <w:szCs w:val="24"/>
              </w:rPr>
              <w:t>.</w:t>
            </w:r>
            <w:r w:rsidR="009D7612" w:rsidRPr="00C06844">
              <w:rPr>
                <w:rFonts w:asciiTheme="majorBidi" w:hAnsiTheme="majorBidi" w:cstheme="majorBidi"/>
                <w:color w:val="1F497D" w:themeColor="text2"/>
                <w:sz w:val="24"/>
                <w:szCs w:val="24"/>
              </w:rPr>
              <w:t xml:space="preserve"> </w:t>
            </w:r>
            <w:r w:rsidR="00375B18" w:rsidRPr="00C06844">
              <w:rPr>
                <w:rFonts w:asciiTheme="majorBidi" w:hAnsiTheme="majorBidi" w:cstheme="majorBidi"/>
                <w:color w:val="1F497D" w:themeColor="text2"/>
                <w:sz w:val="24"/>
                <w:szCs w:val="24"/>
              </w:rPr>
              <w:t>På søndage og Herrens højtider bedes den ikke her, men under morgenrøgelsen.</w:t>
            </w:r>
            <w:r w:rsidR="00F7493E" w:rsidRPr="00C06844">
              <w:rPr>
                <w:rFonts w:asciiTheme="majorBidi" w:hAnsiTheme="majorBidi" w:cstheme="majorBidi"/>
                <w:color w:val="1F497D" w:themeColor="text2"/>
                <w:sz w:val="24"/>
                <w:szCs w:val="24"/>
              </w:rPr>
              <w:t xml:space="preserve"> </w:t>
            </w:r>
            <w:proofErr w:type="spellStart"/>
            <w:r w:rsidR="00C25AFD" w:rsidRPr="00C06844">
              <w:rPr>
                <w:rFonts w:asciiTheme="majorBidi" w:hAnsiTheme="majorBidi" w:cstheme="majorBidi"/>
                <w:color w:val="1F497D" w:themeColor="text2"/>
                <w:sz w:val="24"/>
                <w:szCs w:val="24"/>
                <w:lang w:val="en-US"/>
              </w:rPr>
              <w:t>Forb</w:t>
            </w:r>
            <w:r w:rsidR="00375B18" w:rsidRPr="00C06844">
              <w:rPr>
                <w:rFonts w:asciiTheme="majorBidi" w:hAnsiTheme="majorBidi" w:cstheme="majorBidi"/>
                <w:color w:val="1F497D" w:themeColor="text2"/>
                <w:sz w:val="24"/>
                <w:szCs w:val="24"/>
                <w:lang w:val="en-US"/>
              </w:rPr>
              <w:t>ønnen</w:t>
            </w:r>
            <w:proofErr w:type="spellEnd"/>
            <w:r w:rsidR="00375B18" w:rsidRPr="00C06844">
              <w:rPr>
                <w:rFonts w:asciiTheme="majorBidi" w:hAnsiTheme="majorBidi" w:cstheme="majorBidi"/>
                <w:color w:val="1F497D" w:themeColor="text2"/>
                <w:sz w:val="24"/>
                <w:szCs w:val="24"/>
                <w:lang w:val="en-US"/>
              </w:rPr>
              <w:t xml:space="preserve"> for </w:t>
            </w:r>
            <w:proofErr w:type="spellStart"/>
            <w:r w:rsidR="00375B18" w:rsidRPr="00C06844">
              <w:rPr>
                <w:rFonts w:asciiTheme="majorBidi" w:hAnsiTheme="majorBidi" w:cstheme="majorBidi"/>
                <w:color w:val="1F497D" w:themeColor="text2"/>
                <w:sz w:val="24"/>
                <w:szCs w:val="24"/>
                <w:lang w:val="en-US"/>
              </w:rPr>
              <w:t>gaverne</w:t>
            </w:r>
            <w:proofErr w:type="spellEnd"/>
            <w:r w:rsidR="00375B18" w:rsidRPr="00C06844">
              <w:rPr>
                <w:rFonts w:asciiTheme="majorBidi" w:hAnsiTheme="majorBidi" w:cstheme="majorBidi"/>
                <w:color w:val="1F497D" w:themeColor="text2"/>
                <w:sz w:val="24"/>
                <w:szCs w:val="24"/>
                <w:lang w:val="en-US"/>
              </w:rPr>
              <w:t xml:space="preserve">. </w:t>
            </w:r>
          </w:p>
        </w:tc>
        <w:tc>
          <w:tcPr>
            <w:tcW w:w="3969" w:type="dxa"/>
          </w:tcPr>
          <w:p w14:paraId="146B7403" w14:textId="30A95D3A" w:rsidR="005C1EB6" w:rsidRPr="004332C7" w:rsidRDefault="005C1EB6" w:rsidP="00F7493E">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holding in his hand the censer, prays inaudibly at the altar the following Litany of the Oblations. On Sundays and feasts of the Lord, it is not prayed here, but during the Offering of Morning Incense.</w:t>
            </w:r>
            <w:r w:rsidR="00F7493E"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The Litany of the Oblations</w:t>
            </w:r>
            <w:r w:rsidR="00F7493E" w:rsidRPr="00C06844">
              <w:rPr>
                <w:rFonts w:asciiTheme="majorBidi" w:hAnsiTheme="majorBidi" w:cstheme="majorBidi"/>
                <w:color w:val="1F497D" w:themeColor="text2"/>
                <w:sz w:val="24"/>
                <w:szCs w:val="24"/>
                <w:lang w:val="en-US"/>
              </w:rPr>
              <w:t xml:space="preserve"> </w:t>
            </w:r>
          </w:p>
        </w:tc>
        <w:tc>
          <w:tcPr>
            <w:tcW w:w="2552" w:type="dxa"/>
          </w:tcPr>
          <w:p w14:paraId="794E422C" w14:textId="4E0F4B72" w:rsidR="005C1EB6" w:rsidRPr="00C06844" w:rsidRDefault="005C1EB6" w:rsidP="00F7493E">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يصلي الكاهن وبيده المجمرة أوشية</w:t>
            </w:r>
            <w:r w:rsidR="00F7493E"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القرابين علي المذبح سراً. أما في الأحاد</w:t>
            </w:r>
            <w:r w:rsidR="009D7612"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والأعياد السيدية فلا تقال هنا بل تقال في</w:t>
            </w:r>
            <w:r w:rsidR="009D7612"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صلاة رفع بخور باكر، وهي هذه</w:t>
            </w:r>
            <w:r w:rsidRPr="00C06844">
              <w:rPr>
                <w:rFonts w:asciiTheme="majorBidi" w:hAnsiTheme="majorBidi" w:cstheme="majorBidi"/>
                <w:b/>
                <w:bCs/>
                <w:color w:val="1F497D" w:themeColor="text2"/>
                <w:sz w:val="24"/>
                <w:szCs w:val="24"/>
                <w:rtl/>
                <w:lang w:val="en-US"/>
              </w:rPr>
              <w:t>:</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أوشية القرابين</w:t>
            </w:r>
          </w:p>
        </w:tc>
      </w:tr>
      <w:tr w:rsidR="00285D3A" w:rsidRPr="0019613F" w14:paraId="39023260" w14:textId="77777777" w:rsidTr="008E3555">
        <w:tc>
          <w:tcPr>
            <w:tcW w:w="3969" w:type="dxa"/>
          </w:tcPr>
          <w:p w14:paraId="1E90BDD9" w14:textId="0CDF75C5" w:rsidR="00285D3A" w:rsidRPr="004332C7" w:rsidRDefault="009E1CD8"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w:t>
            </w:r>
            <w:r w:rsidR="00D555EC" w:rsidRPr="00C06844">
              <w:rPr>
                <w:rFonts w:asciiTheme="majorBidi" w:hAnsiTheme="majorBidi" w:cstheme="majorBidi"/>
                <w:color w:val="1F497D" w:themeColor="text2"/>
                <w:sz w:val="24"/>
                <w:szCs w:val="24"/>
              </w:rPr>
              <w:t xml:space="preserve">fter afslutningen </w:t>
            </w:r>
            <w:r w:rsidR="00554B6A" w:rsidRPr="00C06844">
              <w:rPr>
                <w:rFonts w:asciiTheme="majorBidi" w:hAnsiTheme="majorBidi" w:cstheme="majorBidi"/>
                <w:color w:val="1F497D" w:themeColor="text2"/>
                <w:sz w:val="24"/>
                <w:szCs w:val="24"/>
              </w:rPr>
              <w:t xml:space="preserve">af </w:t>
            </w:r>
            <w:r w:rsidR="00DC2444" w:rsidRPr="00C06844">
              <w:rPr>
                <w:rFonts w:asciiTheme="majorBidi" w:hAnsiTheme="majorBidi" w:cstheme="majorBidi"/>
                <w:color w:val="1F497D" w:themeColor="text2"/>
                <w:sz w:val="24"/>
                <w:szCs w:val="24"/>
              </w:rPr>
              <w:t>de katolske breve</w:t>
            </w:r>
            <w:r w:rsidR="00D555EC" w:rsidRPr="00C06844">
              <w:rPr>
                <w:rFonts w:asciiTheme="majorBidi" w:hAnsiTheme="majorBidi" w:cstheme="majorBidi"/>
                <w:color w:val="1F497D" w:themeColor="text2"/>
                <w:sz w:val="24"/>
                <w:szCs w:val="24"/>
              </w:rPr>
              <w:t xml:space="preserve"> synger menigheden responsoriet til Apostlenes Gerninger:</w:t>
            </w:r>
          </w:p>
        </w:tc>
        <w:tc>
          <w:tcPr>
            <w:tcW w:w="3969" w:type="dxa"/>
          </w:tcPr>
          <w:p w14:paraId="31CFE8BB" w14:textId="3F9324D8"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reading of the Catholic Epistle, the people chant the following Response to the Praxis</w:t>
            </w:r>
          </w:p>
        </w:tc>
        <w:tc>
          <w:tcPr>
            <w:tcW w:w="2552" w:type="dxa"/>
          </w:tcPr>
          <w:p w14:paraId="10200F93" w14:textId="39FBE7ED" w:rsidR="00285D3A" w:rsidRPr="00C06844" w:rsidRDefault="005C1EB6" w:rsidP="0004401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قراءة الكاثوليكون، يرتل الشعب مرد</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الابركسيس التالي:</w:t>
            </w:r>
          </w:p>
        </w:tc>
      </w:tr>
      <w:tr w:rsidR="00285D3A" w:rsidRPr="0019613F" w14:paraId="5DE3C487" w14:textId="77777777" w:rsidTr="008E3555">
        <w:tc>
          <w:tcPr>
            <w:tcW w:w="3969" w:type="dxa"/>
          </w:tcPr>
          <w:p w14:paraId="24535AA7" w14:textId="61A8C1AE" w:rsidR="00285D3A" w:rsidRPr="004332C7" w:rsidRDefault="00D555EC" w:rsidP="00C767E9">
            <w:pPr>
              <w:jc w:val="both"/>
              <w:rPr>
                <w:rFonts w:asciiTheme="majorBidi" w:hAnsiTheme="majorBidi" w:cstheme="majorBidi"/>
                <w:sz w:val="24"/>
                <w:szCs w:val="24"/>
              </w:rPr>
            </w:pPr>
            <w:r w:rsidRPr="004332C7">
              <w:rPr>
                <w:rFonts w:asciiTheme="majorBidi" w:hAnsiTheme="majorBidi" w:cstheme="majorBidi"/>
                <w:sz w:val="24"/>
                <w:szCs w:val="24"/>
              </w:rPr>
              <w:t>Vær hilset, Maria, smukke due, som har født os Gud, Ordet.</w:t>
            </w:r>
          </w:p>
        </w:tc>
        <w:tc>
          <w:tcPr>
            <w:tcW w:w="3969" w:type="dxa"/>
          </w:tcPr>
          <w:p w14:paraId="2CC980FA" w14:textId="17816DE3"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Hail to you, O Mary, the beautiful dove, who has born to us God the Logos.</w:t>
            </w:r>
          </w:p>
        </w:tc>
        <w:tc>
          <w:tcPr>
            <w:tcW w:w="2552" w:type="dxa"/>
          </w:tcPr>
          <w:p w14:paraId="4965B529" w14:textId="7F911723"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السلام لك يا مريم الحمامة</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الحسنة التي ولدت لنا الله الكلمة</w:t>
            </w:r>
            <w:r w:rsidRPr="007C4A51">
              <w:rPr>
                <w:rFonts w:asciiTheme="majorBidi" w:hAnsiTheme="majorBidi" w:cstheme="majorBidi"/>
                <w:b/>
                <w:bCs/>
                <w:sz w:val="24"/>
                <w:szCs w:val="24"/>
                <w:lang w:val="en-US"/>
              </w:rPr>
              <w:t>.</w:t>
            </w:r>
          </w:p>
        </w:tc>
      </w:tr>
      <w:tr w:rsidR="00285D3A" w:rsidRPr="0019613F" w14:paraId="071E52CD" w14:textId="77777777" w:rsidTr="008E3555">
        <w:tc>
          <w:tcPr>
            <w:tcW w:w="3969" w:type="dxa"/>
          </w:tcPr>
          <w:p w14:paraId="67D121F9" w14:textId="719DFC8C" w:rsidR="00285D3A" w:rsidRDefault="00D555EC" w:rsidP="00C767E9">
            <w:pPr>
              <w:jc w:val="both"/>
              <w:rPr>
                <w:rFonts w:asciiTheme="majorBidi" w:hAnsiTheme="majorBidi" w:cstheme="majorBidi"/>
                <w:sz w:val="24"/>
                <w:szCs w:val="24"/>
              </w:rPr>
            </w:pPr>
            <w:r w:rsidRPr="004332C7">
              <w:rPr>
                <w:rFonts w:asciiTheme="majorBidi" w:hAnsiTheme="majorBidi" w:cstheme="majorBidi"/>
                <w:sz w:val="24"/>
                <w:szCs w:val="24"/>
              </w:rPr>
              <w:t>Velsignet er du i sandhed tillige med din gode Fader og Helligånden, fordi du kom og frelste os.</w:t>
            </w:r>
          </w:p>
          <w:p w14:paraId="54EE6D23" w14:textId="77777777" w:rsidR="00CD1A44" w:rsidRDefault="00CD1A44" w:rsidP="00C767E9">
            <w:pPr>
              <w:jc w:val="both"/>
              <w:rPr>
                <w:rFonts w:asciiTheme="majorBidi" w:hAnsiTheme="majorBidi" w:cstheme="majorBidi"/>
                <w:sz w:val="24"/>
                <w:szCs w:val="24"/>
              </w:rPr>
            </w:pPr>
          </w:p>
          <w:p w14:paraId="5D112C17" w14:textId="77777777" w:rsidR="00CD1A44" w:rsidRPr="00CD1A44" w:rsidRDefault="00CD1A44" w:rsidP="00CD1A44">
            <w:pPr>
              <w:jc w:val="both"/>
              <w:rPr>
                <w:rFonts w:asciiTheme="majorBidi" w:hAnsiTheme="majorBidi" w:cstheme="majorBidi"/>
                <w:b/>
                <w:bCs/>
                <w:color w:val="00B050"/>
                <w:sz w:val="24"/>
                <w:szCs w:val="24"/>
              </w:rPr>
            </w:pPr>
            <w:r w:rsidRPr="00CD1A44">
              <w:rPr>
                <w:rFonts w:asciiTheme="majorBidi" w:hAnsiTheme="majorBidi" w:cstheme="majorBidi"/>
                <w:b/>
                <w:bCs/>
                <w:color w:val="00B050"/>
                <w:sz w:val="24"/>
                <w:szCs w:val="24"/>
              </w:rPr>
              <w:t>(Shere ne Maria, tiche-rompi ethnesos, thee-etas-misi nan, emifnoti pi-Loghos.</w:t>
            </w:r>
          </w:p>
          <w:p w14:paraId="05F758B2" w14:textId="76D55800" w:rsidR="00CD1A44" w:rsidRPr="004332C7" w:rsidRDefault="00CD1A44" w:rsidP="00CD1A44">
            <w:pPr>
              <w:jc w:val="both"/>
              <w:rPr>
                <w:rFonts w:asciiTheme="majorBidi" w:hAnsiTheme="majorBidi" w:cstheme="majorBidi"/>
                <w:sz w:val="24"/>
                <w:szCs w:val="24"/>
              </w:rPr>
            </w:pPr>
            <w:r w:rsidRPr="00CD1A44">
              <w:rPr>
                <w:rFonts w:asciiTheme="majorBidi" w:hAnsiTheme="majorBidi" w:cstheme="majorBidi"/>
                <w:b/>
                <w:bCs/>
                <w:color w:val="00B050"/>
                <w:sz w:val="24"/>
                <w:szCs w:val="24"/>
              </w:rPr>
              <w:t xml:space="preserve">Eksmaro-ot alethos, nem Pekiot enagha-thos, nem pi-epnevma ethowab, je (akee) aksoti emmon. </w:t>
            </w:r>
            <w:proofErr w:type="spellStart"/>
            <w:r w:rsidRPr="00CD1A44">
              <w:rPr>
                <w:rFonts w:asciiTheme="majorBidi" w:hAnsiTheme="majorBidi" w:cstheme="majorBidi"/>
                <w:b/>
                <w:bCs/>
                <w:color w:val="00B050"/>
                <w:sz w:val="24"/>
                <w:szCs w:val="24"/>
                <w:lang w:val="en-US"/>
              </w:rPr>
              <w:t>Nai</w:t>
            </w:r>
            <w:proofErr w:type="spellEnd"/>
            <w:r w:rsidRPr="00CD1A44">
              <w:rPr>
                <w:rFonts w:asciiTheme="majorBidi" w:hAnsiTheme="majorBidi" w:cstheme="majorBidi"/>
                <w:b/>
                <w:bCs/>
                <w:color w:val="00B050"/>
                <w:sz w:val="24"/>
                <w:szCs w:val="24"/>
                <w:lang w:val="en-US"/>
              </w:rPr>
              <w:t xml:space="preserve"> nan.</w:t>
            </w:r>
            <w:r>
              <w:rPr>
                <w:rFonts w:asciiTheme="majorBidi" w:hAnsiTheme="majorBidi" w:cstheme="majorBidi"/>
                <w:b/>
                <w:bCs/>
                <w:color w:val="00B050"/>
                <w:sz w:val="24"/>
                <w:szCs w:val="24"/>
                <w:lang w:val="en-US"/>
              </w:rPr>
              <w:t>)</w:t>
            </w:r>
          </w:p>
        </w:tc>
        <w:tc>
          <w:tcPr>
            <w:tcW w:w="3969" w:type="dxa"/>
          </w:tcPr>
          <w:p w14:paraId="054A9C00" w14:textId="77777777" w:rsidR="00285D3A" w:rsidRDefault="005C1EB6" w:rsidP="00C767E9">
            <w:pPr>
              <w:jc w:val="both"/>
              <w:rPr>
                <w:rFonts w:asciiTheme="majorBidi" w:hAnsiTheme="majorBidi" w:cstheme="majorBidi"/>
                <w:sz w:val="24"/>
                <w:szCs w:val="24"/>
              </w:rPr>
            </w:pPr>
            <w:r w:rsidRPr="004332C7">
              <w:rPr>
                <w:rFonts w:asciiTheme="majorBidi" w:hAnsiTheme="majorBidi" w:cstheme="majorBidi"/>
                <w:sz w:val="24"/>
                <w:szCs w:val="24"/>
                <w:lang w:val="en-US"/>
              </w:rPr>
              <w:t xml:space="preserve">Blessed are You indeed, with Your good Father and the Holy Spirit, for You have come and saved us. </w:t>
            </w:r>
            <w:r w:rsidRPr="004332C7">
              <w:rPr>
                <w:rFonts w:asciiTheme="majorBidi" w:hAnsiTheme="majorBidi" w:cstheme="majorBidi"/>
                <w:sz w:val="24"/>
                <w:szCs w:val="24"/>
              </w:rPr>
              <w:t>Have mercy on us.</w:t>
            </w:r>
          </w:p>
          <w:p w14:paraId="11B64C48" w14:textId="77777777" w:rsidR="00CD1A44" w:rsidRPr="00CD1A44" w:rsidRDefault="00CD1A44" w:rsidP="00C767E9">
            <w:pPr>
              <w:jc w:val="both"/>
              <w:rPr>
                <w:rFonts w:asciiTheme="majorBidi" w:hAnsiTheme="majorBidi" w:cstheme="majorBidi"/>
                <w:b/>
                <w:bCs/>
                <w:color w:val="00B050"/>
                <w:sz w:val="24"/>
                <w:szCs w:val="24"/>
              </w:rPr>
            </w:pPr>
            <w:r w:rsidRPr="00CD1A44">
              <w:rPr>
                <w:rFonts w:asciiTheme="majorBidi" w:hAnsiTheme="majorBidi" w:cstheme="majorBidi"/>
                <w:b/>
                <w:bCs/>
                <w:color w:val="00B050"/>
                <w:sz w:val="24"/>
                <w:szCs w:val="24"/>
              </w:rPr>
              <w:t>(Shere ne Maria, tiche-rompi ethnesos, thee-etas-misi nan, emifnoti pi-Loghos.</w:t>
            </w:r>
          </w:p>
          <w:p w14:paraId="7D125C7B" w14:textId="0E30EFF6" w:rsidR="00CD1A44" w:rsidRPr="004332C7" w:rsidRDefault="00CD1A44" w:rsidP="00C767E9">
            <w:pPr>
              <w:jc w:val="both"/>
              <w:rPr>
                <w:rFonts w:asciiTheme="majorBidi" w:hAnsiTheme="majorBidi" w:cstheme="majorBidi"/>
                <w:sz w:val="24"/>
                <w:szCs w:val="24"/>
                <w:lang w:val="en-US"/>
              </w:rPr>
            </w:pPr>
            <w:r w:rsidRPr="00CD1A44">
              <w:rPr>
                <w:rFonts w:asciiTheme="majorBidi" w:hAnsiTheme="majorBidi" w:cstheme="majorBidi"/>
                <w:b/>
                <w:bCs/>
                <w:color w:val="00B050"/>
                <w:sz w:val="24"/>
                <w:szCs w:val="24"/>
              </w:rPr>
              <w:t xml:space="preserve">Eksmaro-ot alethos, nem Pekiot enagha-thos, nem pi-epnevma ethowab, je (akee) aksoti emmon. </w:t>
            </w:r>
            <w:proofErr w:type="spellStart"/>
            <w:r w:rsidRPr="00CD1A44">
              <w:rPr>
                <w:rFonts w:asciiTheme="majorBidi" w:hAnsiTheme="majorBidi" w:cstheme="majorBidi"/>
                <w:b/>
                <w:bCs/>
                <w:color w:val="00B050"/>
                <w:sz w:val="24"/>
                <w:szCs w:val="24"/>
                <w:lang w:val="en-US"/>
              </w:rPr>
              <w:t>Nai</w:t>
            </w:r>
            <w:proofErr w:type="spellEnd"/>
            <w:r w:rsidRPr="00CD1A44">
              <w:rPr>
                <w:rFonts w:asciiTheme="majorBidi" w:hAnsiTheme="majorBidi" w:cstheme="majorBidi"/>
                <w:b/>
                <w:bCs/>
                <w:color w:val="00B050"/>
                <w:sz w:val="24"/>
                <w:szCs w:val="24"/>
                <w:lang w:val="en-US"/>
              </w:rPr>
              <w:t xml:space="preserve"> nan.</w:t>
            </w:r>
            <w:r>
              <w:rPr>
                <w:rFonts w:asciiTheme="majorBidi" w:hAnsiTheme="majorBidi" w:cstheme="majorBidi"/>
                <w:b/>
                <w:bCs/>
                <w:color w:val="00B050"/>
                <w:sz w:val="24"/>
                <w:szCs w:val="24"/>
                <w:lang w:val="en-US"/>
              </w:rPr>
              <w:t>)</w:t>
            </w:r>
          </w:p>
        </w:tc>
        <w:tc>
          <w:tcPr>
            <w:tcW w:w="2552" w:type="dxa"/>
          </w:tcPr>
          <w:p w14:paraId="63AC62A5" w14:textId="77777777" w:rsidR="00285D3A"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مبارك أنت بالحقيقة مع أبيك</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الصالح والروح القدس، لأنك</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أتيت وخلصتنا. ارحمنا</w:t>
            </w:r>
            <w:r w:rsidRPr="0019613F">
              <w:rPr>
                <w:rFonts w:asciiTheme="majorBidi" w:hAnsiTheme="majorBidi" w:cstheme="majorBidi"/>
                <w:b/>
                <w:bCs/>
                <w:sz w:val="24"/>
                <w:szCs w:val="24"/>
                <w:lang w:val="en-US"/>
              </w:rPr>
              <w:t>.</w:t>
            </w:r>
          </w:p>
          <w:p w14:paraId="2842C5E5" w14:textId="77777777" w:rsidR="00CD1A44" w:rsidRDefault="00CD1A44" w:rsidP="00CD1A44">
            <w:pPr>
              <w:autoSpaceDE w:val="0"/>
              <w:autoSpaceDN w:val="0"/>
              <w:bidi/>
              <w:adjustRightInd w:val="0"/>
              <w:jc w:val="both"/>
              <w:rPr>
                <w:rFonts w:asciiTheme="majorBidi" w:hAnsiTheme="majorBidi" w:cs="Times New Roman"/>
                <w:b/>
                <w:bCs/>
                <w:sz w:val="24"/>
                <w:szCs w:val="24"/>
                <w:lang w:val="en-US"/>
              </w:rPr>
            </w:pPr>
          </w:p>
          <w:p w14:paraId="17565CDA" w14:textId="3123025C" w:rsidR="00CD1A44" w:rsidRPr="00CD1A44" w:rsidRDefault="00CD1A44" w:rsidP="00CD1A44">
            <w:pPr>
              <w:autoSpaceDE w:val="0"/>
              <w:autoSpaceDN w:val="0"/>
              <w:bidi/>
              <w:adjustRightInd w:val="0"/>
              <w:jc w:val="both"/>
              <w:rPr>
                <w:rFonts w:asciiTheme="majorBidi" w:hAnsiTheme="majorBidi" w:cs="Times New Roman"/>
                <w:b/>
                <w:bCs/>
                <w:color w:val="00B050"/>
                <w:sz w:val="24"/>
                <w:szCs w:val="24"/>
                <w:rtl/>
              </w:rPr>
            </w:pPr>
            <w:r w:rsidRPr="00CD1A44">
              <w:rPr>
                <w:rFonts w:asciiTheme="majorBidi" w:hAnsiTheme="majorBidi" w:cs="Times New Roman"/>
                <w:b/>
                <w:bCs/>
                <w:color w:val="00B050"/>
                <w:sz w:val="24"/>
                <w:szCs w:val="24"/>
              </w:rPr>
              <w:t>)</w:t>
            </w:r>
            <w:r w:rsidRPr="00CD1A44">
              <w:rPr>
                <w:rFonts w:asciiTheme="majorBidi" w:hAnsiTheme="majorBidi" w:cs="Times New Roman"/>
                <w:b/>
                <w:bCs/>
                <w:color w:val="00B050"/>
                <w:sz w:val="24"/>
                <w:szCs w:val="24"/>
                <w:rtl/>
              </w:rPr>
              <w:t xml:space="preserve"> شيرى نى ماريا تى اتشرومبى</w:t>
            </w:r>
          </w:p>
          <w:p w14:paraId="3FD1BB50" w14:textId="0B12AA67" w:rsidR="00CD1A44" w:rsidRPr="00CD1A44" w:rsidRDefault="00CD1A44" w:rsidP="00CD1A44">
            <w:pPr>
              <w:autoSpaceDE w:val="0"/>
              <w:autoSpaceDN w:val="0"/>
              <w:bidi/>
              <w:adjustRightInd w:val="0"/>
              <w:jc w:val="both"/>
              <w:rPr>
                <w:rFonts w:asciiTheme="majorBidi" w:hAnsiTheme="majorBidi" w:cs="Times New Roman"/>
                <w:b/>
                <w:bCs/>
                <w:color w:val="00B050"/>
                <w:sz w:val="24"/>
                <w:szCs w:val="24"/>
              </w:rPr>
            </w:pPr>
            <w:r w:rsidRPr="00CD1A44">
              <w:rPr>
                <w:rFonts w:asciiTheme="majorBidi" w:hAnsiTheme="majorBidi" w:cs="Times New Roman"/>
                <w:b/>
                <w:bCs/>
                <w:color w:val="00B050"/>
                <w:sz w:val="24"/>
                <w:szCs w:val="24"/>
                <w:rtl/>
              </w:rPr>
              <w:t>ايت نيسوس ثى ايت آسميسى نان</w:t>
            </w:r>
            <w:r w:rsidRPr="00CD1A44">
              <w:rPr>
                <w:rFonts w:asciiTheme="majorBidi" w:hAnsiTheme="majorBidi" w:cs="Times New Roman"/>
                <w:b/>
                <w:bCs/>
                <w:color w:val="00B050"/>
                <w:sz w:val="24"/>
                <w:szCs w:val="24"/>
              </w:rPr>
              <w:t xml:space="preserve"> </w:t>
            </w:r>
            <w:r w:rsidRPr="00CD1A44">
              <w:rPr>
                <w:rFonts w:asciiTheme="majorBidi" w:hAnsiTheme="majorBidi" w:cs="Times New Roman"/>
                <w:b/>
                <w:bCs/>
                <w:color w:val="00B050"/>
                <w:sz w:val="24"/>
                <w:szCs w:val="24"/>
                <w:rtl/>
              </w:rPr>
              <w:t>أم افنوتى بى لوغوس</w:t>
            </w:r>
          </w:p>
          <w:p w14:paraId="0E5B5BD5" w14:textId="77777777" w:rsidR="00CD1A44" w:rsidRPr="00CD1A44" w:rsidRDefault="00CD1A44" w:rsidP="00CD1A44">
            <w:pPr>
              <w:autoSpaceDE w:val="0"/>
              <w:autoSpaceDN w:val="0"/>
              <w:bidi/>
              <w:adjustRightInd w:val="0"/>
              <w:jc w:val="both"/>
              <w:rPr>
                <w:rFonts w:asciiTheme="majorBidi" w:hAnsiTheme="majorBidi" w:cs="Times New Roman"/>
                <w:b/>
                <w:bCs/>
                <w:color w:val="00B050"/>
                <w:sz w:val="24"/>
                <w:szCs w:val="24"/>
                <w:rtl/>
              </w:rPr>
            </w:pPr>
            <w:r w:rsidRPr="00CD1A44">
              <w:rPr>
                <w:rFonts w:asciiTheme="majorBidi" w:hAnsiTheme="majorBidi" w:cs="Times New Roman"/>
                <w:b/>
                <w:bCs/>
                <w:color w:val="00B050"/>
                <w:sz w:val="24"/>
                <w:szCs w:val="24"/>
                <w:rtl/>
              </w:rPr>
              <w:t>إك إزماروؤوت آليثوس نيم</w:t>
            </w:r>
          </w:p>
          <w:p w14:paraId="61DEA815" w14:textId="77777777" w:rsidR="00CD1A44" w:rsidRPr="00CD1A44" w:rsidRDefault="00CD1A44" w:rsidP="00CD1A44">
            <w:pPr>
              <w:autoSpaceDE w:val="0"/>
              <w:autoSpaceDN w:val="0"/>
              <w:bidi/>
              <w:adjustRightInd w:val="0"/>
              <w:jc w:val="both"/>
              <w:rPr>
                <w:rFonts w:asciiTheme="majorBidi" w:hAnsiTheme="majorBidi" w:cs="Times New Roman"/>
                <w:b/>
                <w:bCs/>
                <w:color w:val="00B050"/>
                <w:sz w:val="24"/>
                <w:szCs w:val="24"/>
                <w:rtl/>
              </w:rPr>
            </w:pPr>
            <w:r w:rsidRPr="00CD1A44">
              <w:rPr>
                <w:rFonts w:asciiTheme="majorBidi" w:hAnsiTheme="majorBidi" w:cs="Times New Roman"/>
                <w:b/>
                <w:bCs/>
                <w:color w:val="00B050"/>
                <w:sz w:val="24"/>
                <w:szCs w:val="24"/>
                <w:rtl/>
              </w:rPr>
              <w:t>بيك يوت إن أغاثوس نيم</w:t>
            </w:r>
          </w:p>
          <w:p w14:paraId="35E32631" w14:textId="77777777" w:rsidR="00CD1A44" w:rsidRPr="00CD1A44" w:rsidRDefault="00CD1A44" w:rsidP="00CD1A44">
            <w:pPr>
              <w:autoSpaceDE w:val="0"/>
              <w:autoSpaceDN w:val="0"/>
              <w:bidi/>
              <w:adjustRightInd w:val="0"/>
              <w:jc w:val="both"/>
              <w:rPr>
                <w:rFonts w:asciiTheme="majorBidi" w:hAnsiTheme="majorBidi" w:cs="Times New Roman"/>
                <w:b/>
                <w:bCs/>
                <w:color w:val="00B050"/>
                <w:sz w:val="24"/>
                <w:szCs w:val="24"/>
                <w:rtl/>
              </w:rPr>
            </w:pPr>
            <w:r w:rsidRPr="00CD1A44">
              <w:rPr>
                <w:rFonts w:asciiTheme="majorBidi" w:hAnsiTheme="majorBidi" w:cs="Times New Roman"/>
                <w:b/>
                <w:bCs/>
                <w:color w:val="00B050"/>
                <w:sz w:val="24"/>
                <w:szCs w:val="24"/>
                <w:rtl/>
              </w:rPr>
              <w:t>بى إبنيفما إثؤواب جى</w:t>
            </w:r>
          </w:p>
          <w:p w14:paraId="4472E740" w14:textId="6CC3798C" w:rsidR="00CD1A44" w:rsidRPr="00CD1A44" w:rsidRDefault="00CD1A44" w:rsidP="00CD1A44">
            <w:pPr>
              <w:autoSpaceDE w:val="0"/>
              <w:autoSpaceDN w:val="0"/>
              <w:bidi/>
              <w:adjustRightInd w:val="0"/>
              <w:jc w:val="both"/>
              <w:rPr>
                <w:rFonts w:asciiTheme="majorBidi" w:hAnsiTheme="majorBidi" w:cstheme="majorBidi"/>
                <w:b/>
                <w:bCs/>
                <w:sz w:val="24"/>
                <w:szCs w:val="24"/>
                <w:lang w:val="en-US"/>
              </w:rPr>
            </w:pPr>
            <w:r w:rsidRPr="00CD1A44">
              <w:rPr>
                <w:rFonts w:asciiTheme="majorBidi" w:hAnsiTheme="majorBidi" w:cs="Times New Roman"/>
                <w:b/>
                <w:bCs/>
                <w:color w:val="00B050"/>
                <w:sz w:val="24"/>
                <w:szCs w:val="24"/>
                <w:rtl/>
              </w:rPr>
              <w:t>أك سوتى إممون</w:t>
            </w:r>
            <w:r w:rsidRPr="00CD1A44">
              <w:rPr>
                <w:rFonts w:asciiTheme="majorBidi" w:hAnsiTheme="majorBidi" w:cs="Times New Roman"/>
                <w:b/>
                <w:bCs/>
                <w:color w:val="00B050"/>
                <w:sz w:val="24"/>
                <w:szCs w:val="24"/>
              </w:rPr>
              <w:t>(</w:t>
            </w:r>
          </w:p>
        </w:tc>
      </w:tr>
      <w:tr w:rsidR="00285D3A" w:rsidRPr="0019613F" w14:paraId="27A26CB9" w14:textId="77777777" w:rsidTr="008E3555">
        <w:tc>
          <w:tcPr>
            <w:tcW w:w="3969" w:type="dxa"/>
          </w:tcPr>
          <w:p w14:paraId="315B4011"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14B58B7E"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13B526E9" w14:textId="77777777" w:rsidR="00285D3A" w:rsidRPr="007C4A51" w:rsidRDefault="00285D3A" w:rsidP="00C767E9">
            <w:pPr>
              <w:bidi/>
              <w:jc w:val="both"/>
              <w:rPr>
                <w:rFonts w:asciiTheme="majorBidi" w:hAnsiTheme="majorBidi" w:cstheme="majorBidi"/>
                <w:b/>
                <w:bCs/>
                <w:sz w:val="24"/>
                <w:szCs w:val="24"/>
                <w:lang w:val="en-US"/>
              </w:rPr>
            </w:pPr>
          </w:p>
        </w:tc>
      </w:tr>
      <w:tr w:rsidR="00285D3A" w:rsidRPr="004332C7" w14:paraId="05D5C7F6" w14:textId="77777777" w:rsidTr="008E3555">
        <w:tc>
          <w:tcPr>
            <w:tcW w:w="3969" w:type="dxa"/>
            <w:shd w:val="clear" w:color="auto" w:fill="EAF1DD" w:themeFill="accent3" w:themeFillTint="33"/>
          </w:tcPr>
          <w:p w14:paraId="1D31B1E7" w14:textId="2E51B36A" w:rsidR="00285D3A" w:rsidRPr="00CE7B2E" w:rsidRDefault="00D555EC" w:rsidP="00295C95">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Apost.Gern</w:t>
            </w:r>
          </w:p>
        </w:tc>
        <w:tc>
          <w:tcPr>
            <w:tcW w:w="3969" w:type="dxa"/>
            <w:shd w:val="clear" w:color="auto" w:fill="EAF1DD" w:themeFill="accent3" w:themeFillTint="33"/>
          </w:tcPr>
          <w:p w14:paraId="1682A358" w14:textId="6830E99E" w:rsidR="00285D3A" w:rsidRPr="00CE7B2E" w:rsidRDefault="005C1EB6" w:rsidP="00295C95">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The Praxis</w:t>
            </w:r>
          </w:p>
        </w:tc>
        <w:tc>
          <w:tcPr>
            <w:tcW w:w="2552" w:type="dxa"/>
            <w:shd w:val="clear" w:color="auto" w:fill="EAF1DD" w:themeFill="accent3" w:themeFillTint="33"/>
          </w:tcPr>
          <w:p w14:paraId="2CC111D4" w14:textId="7F327651" w:rsidR="00285D3A" w:rsidRPr="007C4A51" w:rsidRDefault="005C1EB6" w:rsidP="00295C95">
            <w:pPr>
              <w:bidi/>
              <w:jc w:val="center"/>
              <w:rPr>
                <w:rFonts w:asciiTheme="majorBidi" w:hAnsiTheme="majorBidi" w:cstheme="majorBidi"/>
                <w:b/>
                <w:bCs/>
                <w:sz w:val="28"/>
                <w:szCs w:val="28"/>
                <w:lang w:val="en-US"/>
              </w:rPr>
            </w:pPr>
            <w:r w:rsidRPr="007C4A51">
              <w:rPr>
                <w:rFonts w:asciiTheme="majorBidi" w:hAnsiTheme="majorBidi" w:cstheme="majorBidi"/>
                <w:b/>
                <w:bCs/>
                <w:color w:val="C10000"/>
                <w:sz w:val="28"/>
                <w:szCs w:val="28"/>
                <w:rtl/>
              </w:rPr>
              <w:t>الابركسيس</w:t>
            </w:r>
          </w:p>
        </w:tc>
      </w:tr>
      <w:tr w:rsidR="00285D3A" w:rsidRPr="0019613F" w14:paraId="011BFA2E" w14:textId="77777777" w:rsidTr="008E3555">
        <w:tc>
          <w:tcPr>
            <w:tcW w:w="3969" w:type="dxa"/>
          </w:tcPr>
          <w:p w14:paraId="7564E8F4" w14:textId="0F5CC320" w:rsidR="00285D3A" w:rsidRPr="004332C7" w:rsidRDefault="00D555E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 xml:space="preserve">Så læser diakonen Apost.Gern. på koptisk. </w:t>
            </w:r>
            <w:proofErr w:type="spellStart"/>
            <w:r w:rsidRPr="00C06844">
              <w:rPr>
                <w:rFonts w:asciiTheme="majorBidi" w:hAnsiTheme="majorBidi" w:cstheme="majorBidi"/>
                <w:color w:val="1F497D" w:themeColor="text2"/>
                <w:sz w:val="24"/>
                <w:szCs w:val="24"/>
                <w:lang w:val="en-US"/>
              </w:rPr>
              <w:t>Til</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introduktion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siger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han</w:t>
            </w:r>
            <w:proofErr w:type="spellEnd"/>
            <w:r w:rsidRPr="00C06844">
              <w:rPr>
                <w:rFonts w:asciiTheme="majorBidi" w:hAnsiTheme="majorBidi" w:cstheme="majorBidi"/>
                <w:color w:val="1F497D" w:themeColor="text2"/>
                <w:sz w:val="24"/>
                <w:szCs w:val="24"/>
                <w:lang w:val="en-US"/>
              </w:rPr>
              <w:t>:</w:t>
            </w:r>
            <w:r w:rsidR="00554B6A" w:rsidRPr="00C06844">
              <w:rPr>
                <w:rFonts w:asciiTheme="majorBidi" w:hAnsiTheme="majorBidi" w:cstheme="majorBidi"/>
                <w:color w:val="1F497D" w:themeColor="text2"/>
                <w:sz w:val="24"/>
                <w:szCs w:val="24"/>
                <w:lang w:val="en-US"/>
              </w:rPr>
              <w:t xml:space="preserve"> </w:t>
            </w:r>
          </w:p>
        </w:tc>
        <w:tc>
          <w:tcPr>
            <w:tcW w:w="3969" w:type="dxa"/>
          </w:tcPr>
          <w:p w14:paraId="3B49C882" w14:textId="741C3BDD"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Praxis is read in Coptic, the following introduction is said.</w:t>
            </w:r>
          </w:p>
        </w:tc>
        <w:tc>
          <w:tcPr>
            <w:tcW w:w="2552" w:type="dxa"/>
          </w:tcPr>
          <w:p w14:paraId="189E0469" w14:textId="4BF55785" w:rsidR="00285D3A" w:rsidRPr="00C06844" w:rsidRDefault="005C1EB6"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إذا قرأ الابركسيس قبطيا تقال مقدمته وهي</w:t>
            </w:r>
            <w:r w:rsidR="008F1728"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هذه</w:t>
            </w:r>
            <w:r w:rsidRPr="00C06844">
              <w:rPr>
                <w:rFonts w:asciiTheme="majorBidi" w:hAnsiTheme="majorBidi" w:cstheme="majorBidi"/>
                <w:b/>
                <w:bCs/>
                <w:color w:val="1F497D" w:themeColor="text2"/>
                <w:sz w:val="24"/>
                <w:szCs w:val="24"/>
                <w:rtl/>
                <w:lang w:val="en-US"/>
              </w:rPr>
              <w:t>.</w:t>
            </w:r>
          </w:p>
        </w:tc>
      </w:tr>
      <w:tr w:rsidR="00285D3A" w:rsidRPr="0019613F" w14:paraId="38E492C3" w14:textId="77777777" w:rsidTr="008E3555">
        <w:tc>
          <w:tcPr>
            <w:tcW w:w="3969" w:type="dxa"/>
          </w:tcPr>
          <w:p w14:paraId="29595582" w14:textId="5E3F6EF6" w:rsidR="00285D3A" w:rsidRPr="004332C7" w:rsidRDefault="00D555EC" w:rsidP="00C767E9">
            <w:pPr>
              <w:jc w:val="both"/>
              <w:rPr>
                <w:rFonts w:asciiTheme="majorBidi" w:hAnsiTheme="majorBidi" w:cstheme="majorBidi"/>
                <w:sz w:val="24"/>
                <w:szCs w:val="24"/>
              </w:rPr>
            </w:pPr>
            <w:r w:rsidRPr="004332C7">
              <w:rPr>
                <w:rFonts w:asciiTheme="majorBidi" w:hAnsiTheme="majorBidi" w:cstheme="majorBidi"/>
                <w:sz w:val="24"/>
                <w:szCs w:val="24"/>
              </w:rPr>
              <w:t>Vore fædre Apostlenes Gerninger. Må deres hellige velsignelse være med os.</w:t>
            </w:r>
          </w:p>
        </w:tc>
        <w:tc>
          <w:tcPr>
            <w:tcW w:w="3969" w:type="dxa"/>
          </w:tcPr>
          <w:p w14:paraId="633228CD" w14:textId="0C67509E"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Acts of our father the apostles, may their blessing be with us.</w:t>
            </w:r>
          </w:p>
        </w:tc>
        <w:tc>
          <w:tcPr>
            <w:tcW w:w="2552" w:type="dxa"/>
          </w:tcPr>
          <w:p w14:paraId="16543E3E" w14:textId="7B06866D"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اعمال آبائنا الرسل، بركتهم</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المقدسة تكون معنا</w:t>
            </w:r>
            <w:r w:rsidRPr="007C4A51">
              <w:rPr>
                <w:rFonts w:asciiTheme="majorBidi" w:hAnsiTheme="majorBidi" w:cstheme="majorBidi"/>
                <w:b/>
                <w:bCs/>
                <w:sz w:val="24"/>
                <w:szCs w:val="24"/>
                <w:lang w:val="en-US"/>
              </w:rPr>
              <w:t>.</w:t>
            </w:r>
          </w:p>
        </w:tc>
      </w:tr>
      <w:tr w:rsidR="00791737" w:rsidRPr="0019613F" w14:paraId="360BF295" w14:textId="77777777" w:rsidTr="008E3555">
        <w:tc>
          <w:tcPr>
            <w:tcW w:w="3969" w:type="dxa"/>
          </w:tcPr>
          <w:p w14:paraId="0078AB58"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3051F5A2"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53491733" w14:textId="77777777" w:rsidR="00791737" w:rsidRPr="007C4A51" w:rsidRDefault="00791737" w:rsidP="0004401C">
            <w:pPr>
              <w:autoSpaceDE w:val="0"/>
              <w:autoSpaceDN w:val="0"/>
              <w:bidi/>
              <w:adjustRightInd w:val="0"/>
              <w:jc w:val="both"/>
              <w:rPr>
                <w:rFonts w:asciiTheme="majorBidi" w:hAnsiTheme="majorBidi" w:cstheme="majorBidi"/>
                <w:b/>
                <w:bCs/>
                <w:sz w:val="24"/>
                <w:szCs w:val="24"/>
                <w:rtl/>
              </w:rPr>
            </w:pPr>
          </w:p>
        </w:tc>
      </w:tr>
      <w:tr w:rsidR="00285D3A" w:rsidRPr="004332C7" w14:paraId="1DC5CE64" w14:textId="77777777" w:rsidTr="008E3555">
        <w:tc>
          <w:tcPr>
            <w:tcW w:w="3969" w:type="dxa"/>
          </w:tcPr>
          <w:p w14:paraId="33DF0C32" w14:textId="701AEBF2" w:rsidR="00285D3A" w:rsidRPr="004332C7" w:rsidRDefault="00D555EC"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Ved</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afslutningen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siger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han</w:t>
            </w:r>
            <w:proofErr w:type="spellEnd"/>
            <w:r w:rsidRPr="00C06844">
              <w:rPr>
                <w:rFonts w:asciiTheme="majorBidi" w:hAnsiTheme="majorBidi" w:cstheme="majorBidi"/>
                <w:color w:val="1F497D" w:themeColor="text2"/>
                <w:sz w:val="24"/>
                <w:szCs w:val="24"/>
                <w:lang w:val="en-US"/>
              </w:rPr>
              <w:t>:</w:t>
            </w:r>
          </w:p>
        </w:tc>
        <w:tc>
          <w:tcPr>
            <w:tcW w:w="3969" w:type="dxa"/>
          </w:tcPr>
          <w:p w14:paraId="0EE3AD56" w14:textId="19C874CF"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reading, the following conclusion is said.</w:t>
            </w:r>
          </w:p>
        </w:tc>
        <w:tc>
          <w:tcPr>
            <w:tcW w:w="2552" w:type="dxa"/>
          </w:tcPr>
          <w:p w14:paraId="4F7D878B" w14:textId="1C160C16" w:rsidR="00285D3A" w:rsidRPr="00C06844" w:rsidRDefault="005C1EB6"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p>
        </w:tc>
      </w:tr>
      <w:tr w:rsidR="00285D3A" w:rsidRPr="0019613F" w14:paraId="289E9E99" w14:textId="77777777" w:rsidTr="008E3555">
        <w:tc>
          <w:tcPr>
            <w:tcW w:w="3969" w:type="dxa"/>
          </w:tcPr>
          <w:p w14:paraId="488BA593" w14:textId="17AAB797" w:rsidR="00285D3A" w:rsidRPr="004332C7" w:rsidRDefault="00D555E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Må Herrens ord vokse, mangfoldiggøres, blive mægtigt og styrkes i Guds hellige kirke. </w:t>
            </w:r>
            <w:r w:rsidRPr="004332C7">
              <w:rPr>
                <w:rFonts w:asciiTheme="majorBidi" w:hAnsiTheme="majorBidi" w:cstheme="majorBidi"/>
                <w:sz w:val="24"/>
                <w:szCs w:val="24"/>
                <w:lang w:val="en-US"/>
              </w:rPr>
              <w:t>Amen.</w:t>
            </w:r>
          </w:p>
        </w:tc>
        <w:tc>
          <w:tcPr>
            <w:tcW w:w="3969" w:type="dxa"/>
          </w:tcPr>
          <w:p w14:paraId="305BCAAD" w14:textId="01A1902A"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The word of the Lord shall grow, multiply, be mighty, and be confirmed in the holy Church of God. </w:t>
            </w:r>
            <w:r w:rsidRPr="004332C7">
              <w:rPr>
                <w:rFonts w:asciiTheme="majorBidi" w:hAnsiTheme="majorBidi" w:cstheme="majorBidi"/>
                <w:sz w:val="24"/>
                <w:szCs w:val="24"/>
              </w:rPr>
              <w:t>Amen.</w:t>
            </w:r>
          </w:p>
        </w:tc>
        <w:tc>
          <w:tcPr>
            <w:tcW w:w="2552" w:type="dxa"/>
          </w:tcPr>
          <w:p w14:paraId="4C7B1342" w14:textId="13F00122"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وكلمة الرب تنمو وتزداد وتعتز</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وتثبت في كنيسة الله المقدسة</w:t>
            </w:r>
            <w:r w:rsidRPr="007C4A51">
              <w:rPr>
                <w:rFonts w:asciiTheme="majorBidi" w:hAnsiTheme="majorBidi" w:cstheme="majorBidi"/>
                <w:b/>
                <w:bCs/>
                <w:sz w:val="24"/>
                <w:szCs w:val="24"/>
                <w:lang w:val="en-US"/>
              </w:rPr>
              <w:t>.</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791737" w:rsidRPr="0019613F" w14:paraId="61261111" w14:textId="77777777" w:rsidTr="008E3555">
        <w:tc>
          <w:tcPr>
            <w:tcW w:w="3969" w:type="dxa"/>
          </w:tcPr>
          <w:p w14:paraId="23FA8628"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5CF97F1A"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6A8DE8BA" w14:textId="77777777" w:rsidR="00791737" w:rsidRPr="007C4A51" w:rsidRDefault="00791737" w:rsidP="0004401C">
            <w:pPr>
              <w:autoSpaceDE w:val="0"/>
              <w:autoSpaceDN w:val="0"/>
              <w:bidi/>
              <w:adjustRightInd w:val="0"/>
              <w:jc w:val="both"/>
              <w:rPr>
                <w:rFonts w:asciiTheme="majorBidi" w:hAnsiTheme="majorBidi" w:cstheme="majorBidi"/>
                <w:b/>
                <w:bCs/>
                <w:sz w:val="24"/>
                <w:szCs w:val="24"/>
                <w:rtl/>
              </w:rPr>
            </w:pPr>
          </w:p>
        </w:tc>
      </w:tr>
      <w:tr w:rsidR="00285D3A" w:rsidRPr="0019613F" w14:paraId="0A6B42A6" w14:textId="77777777" w:rsidTr="008E3555">
        <w:tc>
          <w:tcPr>
            <w:tcW w:w="3969" w:type="dxa"/>
          </w:tcPr>
          <w:p w14:paraId="172A5543" w14:textId="4BA699E3" w:rsidR="00375B18" w:rsidRPr="004332C7" w:rsidRDefault="00D555EC" w:rsidP="00775C80">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læses Apost.Gern. på arabisk</w:t>
            </w:r>
            <w:r w:rsidR="009D7612" w:rsidRPr="00C06844">
              <w:rPr>
                <w:rFonts w:asciiTheme="majorBidi" w:hAnsiTheme="majorBidi" w:cstheme="majorBidi"/>
                <w:color w:val="1F497D" w:themeColor="text2"/>
                <w:sz w:val="24"/>
                <w:szCs w:val="24"/>
              </w:rPr>
              <w:t>/engelsk</w:t>
            </w:r>
            <w:r w:rsidRPr="00C06844">
              <w:rPr>
                <w:rFonts w:asciiTheme="majorBidi" w:hAnsiTheme="majorBidi" w:cstheme="majorBidi"/>
                <w:color w:val="1F497D" w:themeColor="text2"/>
                <w:sz w:val="24"/>
                <w:szCs w:val="24"/>
              </w:rPr>
              <w:t>. Til introduktion siger oplæseren:</w:t>
            </w:r>
            <w:r w:rsidR="00554B6A" w:rsidRPr="00C06844">
              <w:rPr>
                <w:rFonts w:asciiTheme="majorBidi" w:hAnsiTheme="majorBidi" w:cstheme="majorBidi"/>
                <w:color w:val="1F497D" w:themeColor="text2"/>
                <w:sz w:val="24"/>
                <w:szCs w:val="24"/>
              </w:rPr>
              <w:t xml:space="preserve"> </w:t>
            </w:r>
          </w:p>
        </w:tc>
        <w:tc>
          <w:tcPr>
            <w:tcW w:w="3969" w:type="dxa"/>
          </w:tcPr>
          <w:p w14:paraId="4E15A3D6" w14:textId="5D12487F"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Praxis is read in English</w:t>
            </w:r>
            <w:r w:rsidR="009D7612" w:rsidRPr="00C06844">
              <w:rPr>
                <w:rFonts w:asciiTheme="majorBidi" w:hAnsiTheme="majorBidi" w:cstheme="majorBidi"/>
                <w:color w:val="1F497D" w:themeColor="text2"/>
                <w:sz w:val="24"/>
                <w:szCs w:val="24"/>
                <w:lang w:val="en-US"/>
              </w:rPr>
              <w:t>/</w:t>
            </w:r>
            <w:proofErr w:type="spellStart"/>
            <w:r w:rsidR="009D7612" w:rsidRPr="00C06844">
              <w:rPr>
                <w:rFonts w:asciiTheme="majorBidi" w:hAnsiTheme="majorBidi" w:cstheme="majorBidi"/>
                <w:color w:val="1F497D" w:themeColor="text2"/>
                <w:sz w:val="24"/>
                <w:szCs w:val="24"/>
                <w:lang w:val="en-US"/>
              </w:rPr>
              <w:t>arabic</w:t>
            </w:r>
            <w:proofErr w:type="spellEnd"/>
            <w:r w:rsidRPr="00C06844">
              <w:rPr>
                <w:rFonts w:asciiTheme="majorBidi" w:hAnsiTheme="majorBidi" w:cstheme="majorBidi"/>
                <w:color w:val="1F497D" w:themeColor="text2"/>
                <w:sz w:val="24"/>
                <w:szCs w:val="24"/>
                <w:lang w:val="en-US"/>
              </w:rPr>
              <w:t>, the following introduction is said.</w:t>
            </w:r>
          </w:p>
        </w:tc>
        <w:tc>
          <w:tcPr>
            <w:tcW w:w="2552" w:type="dxa"/>
          </w:tcPr>
          <w:p w14:paraId="2F3B20EF" w14:textId="227EF107" w:rsidR="00285D3A" w:rsidRPr="00C06844" w:rsidRDefault="005C1EB6"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إذا قرأ الابركسيس عربيا، تقال مقدمته وهي</w:t>
            </w:r>
            <w:r w:rsidR="00AA0A89"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هذه</w:t>
            </w:r>
            <w:r w:rsidRPr="00C06844">
              <w:rPr>
                <w:rFonts w:asciiTheme="majorBidi" w:hAnsiTheme="majorBidi" w:cstheme="majorBidi"/>
                <w:b/>
                <w:bCs/>
                <w:color w:val="1F497D" w:themeColor="text2"/>
                <w:sz w:val="24"/>
                <w:szCs w:val="24"/>
                <w:rtl/>
                <w:lang w:val="en-US"/>
              </w:rPr>
              <w:t>.</w:t>
            </w:r>
          </w:p>
        </w:tc>
      </w:tr>
      <w:tr w:rsidR="00285D3A" w:rsidRPr="0019613F" w14:paraId="21FCA502" w14:textId="77777777" w:rsidTr="008E3555">
        <w:tc>
          <w:tcPr>
            <w:tcW w:w="3969" w:type="dxa"/>
          </w:tcPr>
          <w:p w14:paraId="537D65F8" w14:textId="15185EF4" w:rsidR="00D555EC" w:rsidRPr="004332C7" w:rsidRDefault="00D555E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FE89B44" w14:textId="3EAD766E" w:rsidR="00285D3A" w:rsidRPr="004332C7" w:rsidRDefault="00D555EC" w:rsidP="00C767E9">
            <w:pPr>
              <w:jc w:val="both"/>
              <w:rPr>
                <w:rFonts w:asciiTheme="majorBidi" w:hAnsiTheme="majorBidi" w:cstheme="majorBidi"/>
                <w:sz w:val="24"/>
                <w:szCs w:val="24"/>
              </w:rPr>
            </w:pPr>
            <w:r w:rsidRPr="004332C7">
              <w:rPr>
                <w:rFonts w:asciiTheme="majorBidi" w:hAnsiTheme="majorBidi" w:cstheme="majorBidi"/>
                <w:sz w:val="24"/>
                <w:szCs w:val="24"/>
              </w:rPr>
              <w:t>Et afsnit af vore fædre disciplenes historie, de som var rene og indhyllede i Helligåndens nåde. Må deres velsignelse være med os. Amen.</w:t>
            </w:r>
          </w:p>
        </w:tc>
        <w:tc>
          <w:tcPr>
            <w:tcW w:w="3969" w:type="dxa"/>
          </w:tcPr>
          <w:p w14:paraId="2D9082A4" w14:textId="77777777" w:rsidR="005C1EB6" w:rsidRPr="004332C7" w:rsidRDefault="005C1EB6"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29996C0D" w14:textId="1BF0AA1E"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 reading from the Acts of our fathers the pure apostles, who were invested with the grace of the Holy Spirit. </w:t>
            </w:r>
            <w:r w:rsidRPr="004332C7">
              <w:rPr>
                <w:rFonts w:asciiTheme="majorBidi" w:hAnsiTheme="majorBidi" w:cstheme="majorBidi"/>
                <w:color w:val="000000"/>
                <w:sz w:val="24"/>
                <w:szCs w:val="24"/>
              </w:rPr>
              <w:t>May their blessing be with us all. Amen.</w:t>
            </w:r>
          </w:p>
        </w:tc>
        <w:tc>
          <w:tcPr>
            <w:tcW w:w="2552" w:type="dxa"/>
          </w:tcPr>
          <w:p w14:paraId="77CE3F42" w14:textId="77777777" w:rsidR="005C1EB6" w:rsidRPr="007C4A51" w:rsidRDefault="005C1EB6"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7DD2FB39" w14:textId="3786CB4A" w:rsidR="00285D3A" w:rsidRPr="007C4A51" w:rsidRDefault="005C1EB6" w:rsidP="00F7493E">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فصل من أعمال آبائنا الرسل الأطهار،</w:t>
            </w:r>
            <w:r w:rsidR="00F7493E" w:rsidRPr="0019613F">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المشمولين بنعمة الروح القدس، بركتهم</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تكون معنا. آمين</w:t>
            </w:r>
            <w:r w:rsidRPr="007C4A51">
              <w:rPr>
                <w:rFonts w:asciiTheme="majorBidi" w:hAnsiTheme="majorBidi" w:cstheme="majorBidi"/>
                <w:b/>
                <w:bCs/>
                <w:color w:val="000000"/>
                <w:sz w:val="24"/>
                <w:szCs w:val="24"/>
                <w:lang w:val="en-US"/>
              </w:rPr>
              <w:t>.</w:t>
            </w:r>
          </w:p>
        </w:tc>
      </w:tr>
      <w:tr w:rsidR="00791737" w:rsidRPr="0019613F" w14:paraId="59C9DF19" w14:textId="77777777" w:rsidTr="008E3555">
        <w:tc>
          <w:tcPr>
            <w:tcW w:w="3969" w:type="dxa"/>
          </w:tcPr>
          <w:p w14:paraId="5DDC888A"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06EFEA8"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D2C5BC7"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285D3A" w:rsidRPr="0019613F" w14:paraId="5ECFDCB6" w14:textId="77777777" w:rsidTr="008E3555">
        <w:tc>
          <w:tcPr>
            <w:tcW w:w="3969" w:type="dxa"/>
          </w:tcPr>
          <w:p w14:paraId="510C7623" w14:textId="77777777" w:rsidR="00285D3A" w:rsidRPr="00C06844" w:rsidRDefault="00D555EC"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Og ved afslutningen siger han:</w:t>
            </w:r>
          </w:p>
          <w:p w14:paraId="7452F565" w14:textId="2831BBDB" w:rsidR="00D555EC" w:rsidRPr="004332C7" w:rsidRDefault="00D555EC" w:rsidP="00C767E9">
            <w:pPr>
              <w:jc w:val="both"/>
              <w:rPr>
                <w:rFonts w:asciiTheme="majorBidi" w:hAnsiTheme="majorBidi" w:cstheme="majorBidi"/>
                <w:sz w:val="24"/>
                <w:szCs w:val="24"/>
              </w:rPr>
            </w:pPr>
            <w:r w:rsidRPr="004332C7">
              <w:rPr>
                <w:rFonts w:asciiTheme="majorBidi" w:hAnsiTheme="majorBidi" w:cstheme="majorBidi"/>
                <w:sz w:val="24"/>
                <w:szCs w:val="24"/>
              </w:rPr>
              <w:t>Må Herrens ord ikke vige fra denne kirke eller nogen kirke.</w:t>
            </w:r>
          </w:p>
        </w:tc>
        <w:tc>
          <w:tcPr>
            <w:tcW w:w="3969" w:type="dxa"/>
          </w:tcPr>
          <w:p w14:paraId="087E3976" w14:textId="67D8632B" w:rsidR="005C1EB6" w:rsidRPr="00C06844" w:rsidRDefault="005C1EB6"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After the reading, the following conclusion is said</w:t>
            </w:r>
            <w:r w:rsidR="0004401C" w:rsidRPr="00C06844">
              <w:rPr>
                <w:rFonts w:asciiTheme="majorBidi" w:hAnsiTheme="majorBidi" w:cstheme="majorBidi" w:hint="cs"/>
                <w:color w:val="1F497D" w:themeColor="text2"/>
                <w:sz w:val="24"/>
                <w:szCs w:val="24"/>
                <w:lang w:val="en-US"/>
              </w:rPr>
              <w:t>:</w:t>
            </w:r>
          </w:p>
          <w:p w14:paraId="2D9D2252" w14:textId="6D6F1159"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word of the Lord shall grow, multiply, be mighty, and be confirmed in the holy Church of God. </w:t>
            </w:r>
            <w:r w:rsidRPr="004332C7">
              <w:rPr>
                <w:rFonts w:asciiTheme="majorBidi" w:hAnsiTheme="majorBidi" w:cstheme="majorBidi"/>
                <w:color w:val="000000"/>
                <w:sz w:val="24"/>
                <w:szCs w:val="24"/>
              </w:rPr>
              <w:t>Amen.</w:t>
            </w:r>
          </w:p>
        </w:tc>
        <w:tc>
          <w:tcPr>
            <w:tcW w:w="2552" w:type="dxa"/>
          </w:tcPr>
          <w:p w14:paraId="52AE4600" w14:textId="76EEA723" w:rsidR="005C1EB6" w:rsidRPr="00C06844" w:rsidRDefault="005C1EB6"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r w:rsidR="0004401C" w:rsidRPr="00C06844">
              <w:rPr>
                <w:rFonts w:asciiTheme="majorBidi" w:hAnsiTheme="majorBidi" w:cstheme="majorBidi" w:hint="cs"/>
                <w:b/>
                <w:bCs/>
                <w:color w:val="1F497D" w:themeColor="text2"/>
                <w:sz w:val="24"/>
                <w:szCs w:val="24"/>
                <w:rtl/>
                <w:lang w:val="en-US"/>
              </w:rPr>
              <w:t>:</w:t>
            </w:r>
          </w:p>
          <w:p w14:paraId="003A7CBC" w14:textId="50F8B665" w:rsidR="00285D3A" w:rsidRPr="007C4A51" w:rsidRDefault="005C1EB6" w:rsidP="0004401C">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لم تزل كلمة الرب تنمو وتزداد وتعتز وتثبت</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في كنيسة الله المقدسة. آمين</w:t>
            </w:r>
            <w:r w:rsidRPr="007C4A51">
              <w:rPr>
                <w:rFonts w:asciiTheme="majorBidi" w:hAnsiTheme="majorBidi" w:cstheme="majorBidi"/>
                <w:b/>
                <w:bCs/>
                <w:color w:val="000000"/>
                <w:sz w:val="24"/>
                <w:szCs w:val="24"/>
                <w:lang w:val="en-US"/>
              </w:rPr>
              <w:t>.</w:t>
            </w:r>
          </w:p>
        </w:tc>
      </w:tr>
      <w:tr w:rsidR="00791737" w:rsidRPr="0019613F" w14:paraId="33B50071" w14:textId="77777777" w:rsidTr="008E3555">
        <w:tc>
          <w:tcPr>
            <w:tcW w:w="3969" w:type="dxa"/>
          </w:tcPr>
          <w:p w14:paraId="2E70E4C7" w14:textId="77777777" w:rsidR="00791737" w:rsidRPr="0019613F" w:rsidRDefault="00791737" w:rsidP="00C767E9">
            <w:pPr>
              <w:jc w:val="both"/>
              <w:rPr>
                <w:rFonts w:asciiTheme="majorBidi" w:hAnsiTheme="majorBidi" w:cstheme="majorBidi"/>
                <w:color w:val="4F81BD" w:themeColor="accent1"/>
                <w:sz w:val="24"/>
                <w:szCs w:val="24"/>
                <w:lang w:val="en-US"/>
              </w:rPr>
            </w:pPr>
          </w:p>
        </w:tc>
        <w:tc>
          <w:tcPr>
            <w:tcW w:w="3969" w:type="dxa"/>
          </w:tcPr>
          <w:p w14:paraId="3C0575F1" w14:textId="77777777" w:rsidR="00791737" w:rsidRPr="004332C7" w:rsidRDefault="00791737" w:rsidP="00C767E9">
            <w:pPr>
              <w:autoSpaceDE w:val="0"/>
              <w:autoSpaceDN w:val="0"/>
              <w:adjustRightInd w:val="0"/>
              <w:jc w:val="both"/>
              <w:rPr>
                <w:rFonts w:asciiTheme="majorBidi" w:hAnsiTheme="majorBidi" w:cstheme="majorBidi"/>
                <w:color w:val="4F81BD" w:themeColor="accent1"/>
                <w:sz w:val="24"/>
                <w:szCs w:val="24"/>
                <w:lang w:val="en-US"/>
              </w:rPr>
            </w:pPr>
          </w:p>
        </w:tc>
        <w:tc>
          <w:tcPr>
            <w:tcW w:w="2552" w:type="dxa"/>
          </w:tcPr>
          <w:p w14:paraId="388A7B9D" w14:textId="77777777" w:rsidR="00791737" w:rsidRPr="00C06844" w:rsidRDefault="00791737" w:rsidP="00C767E9">
            <w:pPr>
              <w:autoSpaceDE w:val="0"/>
              <w:autoSpaceDN w:val="0"/>
              <w:bidi/>
              <w:adjustRightInd w:val="0"/>
              <w:jc w:val="both"/>
              <w:rPr>
                <w:rFonts w:asciiTheme="majorBidi" w:hAnsiTheme="majorBidi" w:cstheme="majorBidi"/>
                <w:b/>
                <w:bCs/>
                <w:color w:val="1F497D" w:themeColor="text2"/>
                <w:sz w:val="24"/>
                <w:szCs w:val="24"/>
                <w:rtl/>
              </w:rPr>
            </w:pPr>
          </w:p>
        </w:tc>
      </w:tr>
      <w:tr w:rsidR="00285D3A" w:rsidRPr="0019613F" w14:paraId="1C36C743" w14:textId="77777777" w:rsidTr="008E3555">
        <w:tc>
          <w:tcPr>
            <w:tcW w:w="3969" w:type="dxa"/>
          </w:tcPr>
          <w:p w14:paraId="67531698" w14:textId="5C6A5207" w:rsidR="00285D3A" w:rsidRPr="00791737" w:rsidRDefault="00D555E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Imens fuldfører præsten den lille Actabøn, går ned og giver røgelse foran haikal-døren og tilryger præsterne og folket i det indre kor. Under røgelsen til folket siger han:</w:t>
            </w:r>
          </w:p>
        </w:tc>
        <w:tc>
          <w:tcPr>
            <w:tcW w:w="3969" w:type="dxa"/>
          </w:tcPr>
          <w:p w14:paraId="7996C3B2" w14:textId="53DD49E6"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completing the Litany of Oblations, and during the reading of the Acts, the priest makes a sign of the cross over the incense box, and says:</w:t>
            </w:r>
          </w:p>
        </w:tc>
        <w:tc>
          <w:tcPr>
            <w:tcW w:w="2552" w:type="dxa"/>
          </w:tcPr>
          <w:p w14:paraId="27DE74E2" w14:textId="774014CA" w:rsidR="00285D3A" w:rsidRPr="00C06844" w:rsidRDefault="005C1EB6" w:rsidP="0004401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إتمام أوشية القرابين وفي أثناء تلاوة</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الإبركسيس، يرشم الكاهن درج البخور رشما</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واحداً وهو يقول:</w:t>
            </w:r>
          </w:p>
        </w:tc>
      </w:tr>
      <w:tr w:rsidR="0020472F" w:rsidRPr="0019613F" w14:paraId="24D6837B" w14:textId="77777777" w:rsidTr="008E3555">
        <w:tc>
          <w:tcPr>
            <w:tcW w:w="3969" w:type="dxa"/>
          </w:tcPr>
          <w:p w14:paraId="40EDCD35" w14:textId="121E19A4" w:rsidR="0020472F" w:rsidRPr="004332C7" w:rsidRDefault="0020472F"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3B2A22" w:rsidRPr="004332C7">
              <w:rPr>
                <w:rFonts w:asciiTheme="majorBidi" w:hAnsiTheme="majorBidi" w:cstheme="majorBidi"/>
                <w:b/>
                <w:bCs/>
                <w:color w:val="C10000"/>
                <w:sz w:val="24"/>
                <w:szCs w:val="24"/>
              </w:rPr>
              <w:t>:</w:t>
            </w:r>
          </w:p>
          <w:p w14:paraId="7C8721EA" w14:textId="5647E5FB" w:rsidR="0020472F" w:rsidRPr="004332C7" w:rsidRDefault="0020472F"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Ære og pris, pris og ære være den hellige Treenighed: Faderen og Sønnen og Helligånden, nu og altid og i alle evigheders evighed. </w:t>
            </w:r>
            <w:r w:rsidRPr="004332C7">
              <w:rPr>
                <w:rFonts w:asciiTheme="majorBidi" w:hAnsiTheme="majorBidi" w:cstheme="majorBidi"/>
                <w:sz w:val="24"/>
                <w:szCs w:val="24"/>
                <w:lang w:val="en-US"/>
              </w:rPr>
              <w:t>Amen.</w:t>
            </w:r>
          </w:p>
        </w:tc>
        <w:tc>
          <w:tcPr>
            <w:tcW w:w="3969" w:type="dxa"/>
          </w:tcPr>
          <w:p w14:paraId="41199B7C" w14:textId="77777777" w:rsidR="0020472F" w:rsidRPr="004332C7" w:rsidRDefault="0020472F"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72D0045" w14:textId="60BFBA9C" w:rsidR="0020472F" w:rsidRPr="004332C7" w:rsidRDefault="0020472F"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Glory and honor, honor and glory to the All-holy Trinity, the Father and the Son and the Holy Spirit, now and </w:t>
            </w:r>
            <w:proofErr w:type="gramStart"/>
            <w:r w:rsidRPr="004332C7">
              <w:rPr>
                <w:rFonts w:asciiTheme="majorBidi" w:hAnsiTheme="majorBidi" w:cstheme="majorBidi"/>
                <w:color w:val="000000"/>
                <w:sz w:val="24"/>
                <w:szCs w:val="24"/>
                <w:lang w:val="en-US"/>
              </w:rPr>
              <w:t>at all times</w:t>
            </w:r>
            <w:proofErr w:type="gramEnd"/>
            <w:r w:rsidRPr="004332C7">
              <w:rPr>
                <w:rFonts w:asciiTheme="majorBidi" w:hAnsiTheme="majorBidi" w:cstheme="majorBidi"/>
                <w:color w:val="000000"/>
                <w:sz w:val="24"/>
                <w:szCs w:val="24"/>
                <w:lang w:val="en-US"/>
              </w:rPr>
              <w:t xml:space="preserve"> and </w:t>
            </w:r>
            <w:r w:rsidRPr="004332C7">
              <w:rPr>
                <w:rFonts w:asciiTheme="majorBidi" w:hAnsiTheme="majorBidi" w:cstheme="majorBidi"/>
                <w:sz w:val="24"/>
                <w:szCs w:val="24"/>
                <w:lang w:val="en-US"/>
              </w:rPr>
              <w:t xml:space="preserve">unto the age of all ages. </w:t>
            </w:r>
            <w:r w:rsidRPr="004332C7">
              <w:rPr>
                <w:rFonts w:asciiTheme="majorBidi" w:hAnsiTheme="majorBidi" w:cstheme="majorBidi"/>
                <w:sz w:val="24"/>
                <w:szCs w:val="24"/>
              </w:rPr>
              <w:t>Amen.</w:t>
            </w:r>
          </w:p>
        </w:tc>
        <w:tc>
          <w:tcPr>
            <w:tcW w:w="2552" w:type="dxa"/>
          </w:tcPr>
          <w:p w14:paraId="328777B6" w14:textId="77777777" w:rsidR="0020472F" w:rsidRPr="007C4A51" w:rsidRDefault="0020472F" w:rsidP="00C767E9">
            <w:pPr>
              <w:autoSpaceDE w:val="0"/>
              <w:autoSpaceDN w:val="0"/>
              <w:bidi/>
              <w:adjustRightInd w:val="0"/>
              <w:jc w:val="both"/>
              <w:rPr>
                <w:rFonts w:asciiTheme="majorBidi" w:hAnsiTheme="majorBidi" w:cstheme="majorBidi"/>
                <w:b/>
                <w:bCs/>
                <w:color w:val="C00000"/>
                <w:sz w:val="24"/>
                <w:szCs w:val="24"/>
                <w:lang w:val="en-US"/>
              </w:rPr>
            </w:pPr>
            <w:r w:rsidRPr="007C4A51">
              <w:rPr>
                <w:rFonts w:asciiTheme="majorBidi" w:hAnsiTheme="majorBidi" w:cstheme="majorBidi"/>
                <w:b/>
                <w:bCs/>
                <w:color w:val="C00000"/>
                <w:sz w:val="24"/>
                <w:szCs w:val="24"/>
                <w:rtl/>
              </w:rPr>
              <w:t>الكاهن</w:t>
            </w:r>
            <w:r w:rsidRPr="007C4A51">
              <w:rPr>
                <w:rFonts w:asciiTheme="majorBidi" w:hAnsiTheme="majorBidi" w:cstheme="majorBidi"/>
                <w:b/>
                <w:bCs/>
                <w:color w:val="C00000"/>
                <w:sz w:val="24"/>
                <w:szCs w:val="24"/>
                <w:lang w:val="en-US"/>
              </w:rPr>
              <w:t>:</w:t>
            </w:r>
          </w:p>
          <w:p w14:paraId="4470576B" w14:textId="79123C82" w:rsidR="0020472F" w:rsidRPr="007C4A51" w:rsidRDefault="0020472F" w:rsidP="0004401C">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مجداً وإكراما إكراما ومجداً</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للثالوث القدوس الآب والإبن</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والروح القدس. الآن وكل اوان</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وإلي دهر الدهور كلها. آمين</w:t>
            </w:r>
            <w:r w:rsidRPr="007C4A51">
              <w:rPr>
                <w:rFonts w:asciiTheme="majorBidi" w:hAnsiTheme="majorBidi" w:cstheme="majorBidi"/>
                <w:b/>
                <w:bCs/>
                <w:color w:val="000000"/>
                <w:sz w:val="24"/>
                <w:szCs w:val="24"/>
                <w:lang w:val="en-US"/>
              </w:rPr>
              <w:t>.</w:t>
            </w:r>
          </w:p>
        </w:tc>
      </w:tr>
      <w:tr w:rsidR="00791737" w:rsidRPr="0019613F" w14:paraId="6113749F" w14:textId="77777777" w:rsidTr="008E3555">
        <w:tc>
          <w:tcPr>
            <w:tcW w:w="3969" w:type="dxa"/>
          </w:tcPr>
          <w:p w14:paraId="471C168F" w14:textId="77777777" w:rsidR="00791737" w:rsidRPr="0019613F" w:rsidRDefault="00791737" w:rsidP="00C767E9">
            <w:pPr>
              <w:jc w:val="both"/>
              <w:rPr>
                <w:rFonts w:asciiTheme="majorBidi" w:hAnsiTheme="majorBidi" w:cstheme="majorBidi"/>
                <w:b/>
                <w:bCs/>
                <w:color w:val="C10000"/>
                <w:sz w:val="24"/>
                <w:szCs w:val="24"/>
                <w:lang w:val="en-US"/>
              </w:rPr>
            </w:pPr>
          </w:p>
        </w:tc>
        <w:tc>
          <w:tcPr>
            <w:tcW w:w="3969" w:type="dxa"/>
          </w:tcPr>
          <w:p w14:paraId="1B9A50A8"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A14F54E" w14:textId="77777777" w:rsidR="00791737" w:rsidRPr="007C4A51" w:rsidRDefault="00791737" w:rsidP="00C767E9">
            <w:pPr>
              <w:autoSpaceDE w:val="0"/>
              <w:autoSpaceDN w:val="0"/>
              <w:bidi/>
              <w:adjustRightInd w:val="0"/>
              <w:jc w:val="both"/>
              <w:rPr>
                <w:rFonts w:asciiTheme="majorBidi" w:hAnsiTheme="majorBidi" w:cstheme="majorBidi"/>
                <w:b/>
                <w:bCs/>
                <w:color w:val="C00000"/>
                <w:sz w:val="24"/>
                <w:szCs w:val="24"/>
                <w:rtl/>
              </w:rPr>
            </w:pPr>
          </w:p>
        </w:tc>
      </w:tr>
      <w:tr w:rsidR="0020472F" w:rsidRPr="0019613F" w14:paraId="2025F1B3" w14:textId="77777777" w:rsidTr="008E3555">
        <w:tc>
          <w:tcPr>
            <w:tcW w:w="3969" w:type="dxa"/>
          </w:tcPr>
          <w:p w14:paraId="547ED6D4" w14:textId="04C6D9CC" w:rsidR="0020472F" w:rsidRPr="004332C7" w:rsidRDefault="006A4900"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Han kommer en skefuld røgelse i </w:t>
            </w:r>
            <w:r w:rsidR="008E112F" w:rsidRPr="00C06844">
              <w:rPr>
                <w:rFonts w:asciiTheme="majorBidi" w:hAnsiTheme="majorBidi" w:cstheme="majorBidi"/>
                <w:color w:val="1F497D" w:themeColor="text2"/>
                <w:sz w:val="24"/>
                <w:szCs w:val="24"/>
              </w:rPr>
              <w:t>shuriaen</w:t>
            </w:r>
            <w:r w:rsidRPr="00C06844">
              <w:rPr>
                <w:rFonts w:asciiTheme="majorBidi" w:hAnsiTheme="majorBidi" w:cstheme="majorBidi"/>
                <w:color w:val="1F497D" w:themeColor="text2"/>
                <w:sz w:val="24"/>
                <w:szCs w:val="24"/>
              </w:rPr>
              <w:t xml:space="preserve">, og </w:t>
            </w:r>
            <w:r w:rsidR="00061179" w:rsidRPr="00C06844">
              <w:rPr>
                <w:rFonts w:asciiTheme="majorBidi" w:hAnsiTheme="majorBidi" w:cstheme="majorBidi"/>
                <w:color w:val="1F497D" w:themeColor="text2"/>
                <w:sz w:val="24"/>
                <w:szCs w:val="24"/>
              </w:rPr>
              <w:t>siger denne bøn ifm. læsning af Apostlenes Gerninger lavmælt, mens han står foran alteret og tilryger det.</w:t>
            </w:r>
          </w:p>
        </w:tc>
        <w:tc>
          <w:tcPr>
            <w:tcW w:w="3969" w:type="dxa"/>
          </w:tcPr>
          <w:p w14:paraId="2104785B" w14:textId="7AE1226A" w:rsidR="0020472F" w:rsidRPr="004332C7" w:rsidRDefault="0020472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 puts one spoonful of incense into the censer, and while standing before the altar and censing it, says this Prayer of the Acts inaudibly:</w:t>
            </w:r>
          </w:p>
        </w:tc>
        <w:tc>
          <w:tcPr>
            <w:tcW w:w="2552" w:type="dxa"/>
          </w:tcPr>
          <w:p w14:paraId="4389FFC5" w14:textId="1FE5F0E9" w:rsidR="0020472F" w:rsidRPr="00C06844" w:rsidRDefault="0020472F" w:rsidP="0004401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ويضع يداً واحدة من البخور في المجمرة</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ويقف قدام المذبح ويبخر وهو يقول سر</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الإبركسيس التالي:</w:t>
            </w:r>
          </w:p>
        </w:tc>
      </w:tr>
      <w:tr w:rsidR="00285D3A" w:rsidRPr="0019613F" w14:paraId="25388252" w14:textId="77777777" w:rsidTr="008E3555">
        <w:tc>
          <w:tcPr>
            <w:tcW w:w="3969" w:type="dxa"/>
          </w:tcPr>
          <w:p w14:paraId="19775C21" w14:textId="27CA70D0" w:rsidR="00285D3A"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3B2A22" w:rsidRPr="004332C7">
              <w:rPr>
                <w:rFonts w:asciiTheme="majorBidi" w:hAnsiTheme="majorBidi" w:cstheme="majorBidi"/>
                <w:b/>
                <w:bCs/>
                <w:color w:val="C10000"/>
                <w:sz w:val="24"/>
                <w:szCs w:val="24"/>
              </w:rPr>
              <w:t>:</w:t>
            </w:r>
          </w:p>
          <w:p w14:paraId="0E84C2CF" w14:textId="0EE6FE68" w:rsidR="0020472F" w:rsidRPr="004332C7" w:rsidRDefault="0020472F" w:rsidP="00C767E9">
            <w:pPr>
              <w:jc w:val="both"/>
              <w:rPr>
                <w:rFonts w:asciiTheme="majorBidi" w:hAnsiTheme="majorBidi" w:cstheme="majorBidi"/>
                <w:sz w:val="24"/>
                <w:szCs w:val="24"/>
              </w:rPr>
            </w:pPr>
            <w:r w:rsidRPr="004332C7">
              <w:rPr>
                <w:rFonts w:asciiTheme="majorBidi" w:hAnsiTheme="majorBidi" w:cstheme="majorBidi"/>
                <w:sz w:val="24"/>
                <w:szCs w:val="24"/>
              </w:rPr>
              <w:t>Gud, du som modtog Abrahams brændoffer og forsynede ham med et får i stedet for Isak, - modtag på samme vis dette røgelsesoffer fra os, vor Herre,</w:t>
            </w:r>
          </w:p>
          <w:p w14:paraId="6AB61E4A" w14:textId="1AC57398" w:rsidR="0020472F" w:rsidRPr="004332C7" w:rsidRDefault="0020472F" w:rsidP="00C767E9">
            <w:pPr>
              <w:jc w:val="both"/>
              <w:rPr>
                <w:rFonts w:asciiTheme="majorBidi" w:hAnsiTheme="majorBidi" w:cstheme="majorBidi"/>
                <w:sz w:val="24"/>
                <w:szCs w:val="24"/>
              </w:rPr>
            </w:pPr>
          </w:p>
        </w:tc>
        <w:tc>
          <w:tcPr>
            <w:tcW w:w="3969" w:type="dxa"/>
          </w:tcPr>
          <w:p w14:paraId="3040E5D1" w14:textId="77777777" w:rsidR="005C1EB6" w:rsidRPr="004332C7" w:rsidRDefault="005C1EB6"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7B4FAE9" w14:textId="44BD489C"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God, who accepted the burnt offering of Abraham and prepared for him a sheep in place of Isaac, even so, again accept at our hand also, O our Master, the burnt offering of this incense,</w:t>
            </w:r>
          </w:p>
        </w:tc>
        <w:tc>
          <w:tcPr>
            <w:tcW w:w="2552" w:type="dxa"/>
          </w:tcPr>
          <w:p w14:paraId="51EE0413" w14:textId="77777777" w:rsidR="005C1EB6" w:rsidRPr="007C4A51" w:rsidRDefault="005C1EB6" w:rsidP="00C767E9">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000000"/>
                <w:sz w:val="24"/>
                <w:szCs w:val="24"/>
                <w:lang w:val="en-US"/>
              </w:rPr>
              <w:t>:</w:t>
            </w:r>
          </w:p>
          <w:p w14:paraId="250AAA6B" w14:textId="679FE825" w:rsidR="00285D3A" w:rsidRPr="007C4A51" w:rsidRDefault="005C1EB6" w:rsidP="0004401C">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يا الله الذي قبل إليه محرقة</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إبراهيم وبدلاً عن اسحق اعددت</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له خروف ا،ً هكذا إقبل منا أيضا يا</w:t>
            </w:r>
            <w:r w:rsidR="0004401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سيدنا محرقة هذا البخور</w:t>
            </w:r>
            <w:r w:rsidRPr="0019613F">
              <w:rPr>
                <w:rFonts w:asciiTheme="majorBidi" w:hAnsiTheme="majorBidi" w:cstheme="majorBidi"/>
                <w:b/>
                <w:bCs/>
                <w:color w:val="000000"/>
                <w:sz w:val="24"/>
                <w:szCs w:val="24"/>
                <w:lang w:val="en-US"/>
              </w:rPr>
              <w:t>.</w:t>
            </w:r>
          </w:p>
        </w:tc>
      </w:tr>
      <w:tr w:rsidR="00285D3A" w:rsidRPr="0019613F" w14:paraId="6D35DAEA" w14:textId="77777777" w:rsidTr="008E3555">
        <w:tc>
          <w:tcPr>
            <w:tcW w:w="3969" w:type="dxa"/>
          </w:tcPr>
          <w:p w14:paraId="10850A62" w14:textId="1C5692F0" w:rsidR="0020472F" w:rsidRPr="004332C7" w:rsidRDefault="0020472F" w:rsidP="00C767E9">
            <w:pPr>
              <w:jc w:val="both"/>
              <w:rPr>
                <w:rFonts w:asciiTheme="majorBidi" w:hAnsiTheme="majorBidi" w:cstheme="majorBidi"/>
                <w:sz w:val="24"/>
                <w:szCs w:val="24"/>
              </w:rPr>
            </w:pPr>
            <w:r w:rsidRPr="004332C7">
              <w:rPr>
                <w:rFonts w:asciiTheme="majorBidi" w:hAnsiTheme="majorBidi" w:cstheme="majorBidi"/>
                <w:sz w:val="24"/>
                <w:szCs w:val="24"/>
              </w:rPr>
              <w:t>og send os din rige nåde som erstatning for det. Lad os blive rene for al syndens dårlige lugt.</w:t>
            </w:r>
          </w:p>
          <w:p w14:paraId="03EC4727" w14:textId="49289841" w:rsidR="00285D3A" w:rsidRPr="004332C7" w:rsidRDefault="00285D3A" w:rsidP="00C767E9">
            <w:pPr>
              <w:jc w:val="both"/>
              <w:rPr>
                <w:rFonts w:asciiTheme="majorBidi" w:hAnsiTheme="majorBidi" w:cstheme="majorBidi"/>
                <w:sz w:val="24"/>
                <w:szCs w:val="24"/>
              </w:rPr>
            </w:pPr>
          </w:p>
        </w:tc>
        <w:tc>
          <w:tcPr>
            <w:tcW w:w="3969" w:type="dxa"/>
          </w:tcPr>
          <w:p w14:paraId="1A7261F6" w14:textId="299CB94D"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send down upon us in return Your abundant mercy, cleansing us from every stench of sin,</w:t>
            </w:r>
          </w:p>
        </w:tc>
        <w:tc>
          <w:tcPr>
            <w:tcW w:w="2552" w:type="dxa"/>
          </w:tcPr>
          <w:p w14:paraId="3124D616" w14:textId="5298B9E0"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وأرسل لنا عوضه رحمتك ذات</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الغني، إجعلنا ان نكون أنقياء من</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 نتن الخطية</w:t>
            </w:r>
            <w:r w:rsidRPr="0019613F">
              <w:rPr>
                <w:rFonts w:asciiTheme="majorBidi" w:hAnsiTheme="majorBidi" w:cstheme="majorBidi"/>
                <w:b/>
                <w:bCs/>
                <w:sz w:val="24"/>
                <w:szCs w:val="24"/>
                <w:lang w:val="en-US"/>
              </w:rPr>
              <w:t>.</w:t>
            </w:r>
          </w:p>
        </w:tc>
      </w:tr>
      <w:tr w:rsidR="00285D3A" w:rsidRPr="0019613F" w14:paraId="2EA04F93" w14:textId="77777777" w:rsidTr="008E3555">
        <w:tc>
          <w:tcPr>
            <w:tcW w:w="3969" w:type="dxa"/>
          </w:tcPr>
          <w:p w14:paraId="461C2371" w14:textId="0770C4A7" w:rsidR="00285D3A" w:rsidRPr="004332C7" w:rsidRDefault="0020472F" w:rsidP="00C767E9">
            <w:pPr>
              <w:jc w:val="both"/>
              <w:rPr>
                <w:rFonts w:asciiTheme="majorBidi" w:hAnsiTheme="majorBidi" w:cstheme="majorBidi"/>
                <w:sz w:val="24"/>
                <w:szCs w:val="24"/>
              </w:rPr>
            </w:pPr>
            <w:r w:rsidRPr="004332C7">
              <w:rPr>
                <w:rFonts w:asciiTheme="majorBidi" w:hAnsiTheme="majorBidi" w:cstheme="majorBidi"/>
                <w:sz w:val="24"/>
                <w:szCs w:val="24"/>
              </w:rPr>
              <w:t>Gør os værdige til at tjene din godhed, du menneskekærlige, i renhed og sandhed alle vort livs dage.</w:t>
            </w:r>
          </w:p>
        </w:tc>
        <w:tc>
          <w:tcPr>
            <w:tcW w:w="3969" w:type="dxa"/>
          </w:tcPr>
          <w:p w14:paraId="40887733" w14:textId="296FAD4A"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make us worthy to serve in holiness and righteousness before Your goodness, O Lover of Mankind, all the days of our life.</w:t>
            </w:r>
          </w:p>
        </w:tc>
        <w:tc>
          <w:tcPr>
            <w:tcW w:w="2552" w:type="dxa"/>
          </w:tcPr>
          <w:p w14:paraId="4E51AE80" w14:textId="13B47389"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وإجعلنا مستحقين ان نخدم أمام</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صلاحك يا محب البشر بطهارة</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وبر كل أيام حياتنا</w:t>
            </w:r>
            <w:r w:rsidRPr="0019613F">
              <w:rPr>
                <w:rFonts w:asciiTheme="majorBidi" w:hAnsiTheme="majorBidi" w:cstheme="majorBidi"/>
                <w:b/>
                <w:bCs/>
                <w:sz w:val="24"/>
                <w:szCs w:val="24"/>
                <w:lang w:val="en-US"/>
              </w:rPr>
              <w:t>.</w:t>
            </w:r>
          </w:p>
        </w:tc>
      </w:tr>
      <w:tr w:rsidR="00285D3A" w:rsidRPr="004332C7" w14:paraId="3D1DB398" w14:textId="77777777" w:rsidTr="008E3555">
        <w:tc>
          <w:tcPr>
            <w:tcW w:w="3969" w:type="dxa"/>
          </w:tcPr>
          <w:p w14:paraId="57198388" w14:textId="0C34E5E8" w:rsidR="00285D3A" w:rsidRPr="004332C7" w:rsidRDefault="0020472F" w:rsidP="00C767E9">
            <w:pPr>
              <w:jc w:val="both"/>
              <w:rPr>
                <w:rFonts w:asciiTheme="majorBidi" w:hAnsiTheme="majorBidi" w:cstheme="majorBidi"/>
                <w:sz w:val="24"/>
                <w:szCs w:val="24"/>
              </w:rPr>
            </w:pPr>
            <w:r w:rsidRPr="004332C7">
              <w:rPr>
                <w:rFonts w:asciiTheme="majorBidi" w:hAnsiTheme="majorBidi" w:cstheme="majorBidi"/>
                <w:sz w:val="24"/>
                <w:szCs w:val="24"/>
              </w:rPr>
              <w:t>Vi beder dig, vor Herre, ihukom freden etc.</w:t>
            </w:r>
          </w:p>
        </w:tc>
        <w:tc>
          <w:tcPr>
            <w:tcW w:w="3969" w:type="dxa"/>
          </w:tcPr>
          <w:p w14:paraId="08D7DD0A" w14:textId="1E1314B6"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we ask You, O our Master…</w:t>
            </w:r>
          </w:p>
        </w:tc>
        <w:tc>
          <w:tcPr>
            <w:tcW w:w="2552" w:type="dxa"/>
          </w:tcPr>
          <w:p w14:paraId="5C4779EF" w14:textId="42DB4CFB" w:rsidR="00285D3A" w:rsidRPr="007C4A51" w:rsidRDefault="005C1EB6" w:rsidP="00C767E9">
            <w:pPr>
              <w:bidi/>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ونسألك يا سيدنا</w:t>
            </w:r>
            <w:r w:rsidRPr="007C4A51">
              <w:rPr>
                <w:rFonts w:asciiTheme="majorBidi" w:hAnsiTheme="majorBidi" w:cstheme="majorBidi"/>
                <w:b/>
                <w:bCs/>
                <w:sz w:val="24"/>
                <w:szCs w:val="24"/>
              </w:rPr>
              <w:t xml:space="preserve"> ...</w:t>
            </w:r>
          </w:p>
        </w:tc>
      </w:tr>
      <w:tr w:rsidR="00791737" w:rsidRPr="004332C7" w14:paraId="7EAF0A4C" w14:textId="77777777" w:rsidTr="008E3555">
        <w:tc>
          <w:tcPr>
            <w:tcW w:w="3969" w:type="dxa"/>
          </w:tcPr>
          <w:p w14:paraId="7E7CA067" w14:textId="77777777" w:rsidR="00791737" w:rsidRPr="004332C7" w:rsidRDefault="00791737" w:rsidP="00C767E9">
            <w:pPr>
              <w:jc w:val="both"/>
              <w:rPr>
                <w:rFonts w:asciiTheme="majorBidi" w:hAnsiTheme="majorBidi" w:cstheme="majorBidi"/>
                <w:sz w:val="24"/>
                <w:szCs w:val="24"/>
              </w:rPr>
            </w:pPr>
          </w:p>
        </w:tc>
        <w:tc>
          <w:tcPr>
            <w:tcW w:w="3969" w:type="dxa"/>
          </w:tcPr>
          <w:p w14:paraId="0E228848"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5DD2E52E" w14:textId="77777777" w:rsidR="00791737" w:rsidRPr="007C4A51" w:rsidRDefault="00791737" w:rsidP="00C767E9">
            <w:pPr>
              <w:bidi/>
              <w:jc w:val="both"/>
              <w:rPr>
                <w:rFonts w:asciiTheme="majorBidi" w:hAnsiTheme="majorBidi" w:cstheme="majorBidi"/>
                <w:b/>
                <w:bCs/>
                <w:sz w:val="24"/>
                <w:szCs w:val="24"/>
                <w:rtl/>
              </w:rPr>
            </w:pPr>
          </w:p>
        </w:tc>
      </w:tr>
      <w:tr w:rsidR="00285D3A" w:rsidRPr="0019613F" w14:paraId="45046490" w14:textId="77777777" w:rsidTr="008E3555">
        <w:tc>
          <w:tcPr>
            <w:tcW w:w="3969" w:type="dxa"/>
          </w:tcPr>
          <w:p w14:paraId="6C6E1D71" w14:textId="1BE8B13A" w:rsidR="00A764A6" w:rsidRPr="00C06844" w:rsidRDefault="0020472F" w:rsidP="00C767E9">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rPr>
              <w:t>Han fuldfører de 3 små forbønner: for fred, for fædrene og for menighederne, imens han vandrer 3 omgange omkring alteret som nævnt ved røgelsesofferet</w:t>
            </w:r>
            <w:r w:rsidR="00A764A6" w:rsidRPr="00C06844">
              <w:rPr>
                <w:rFonts w:asciiTheme="majorBidi" w:hAnsiTheme="majorBidi" w:cstheme="majorBidi"/>
                <w:color w:val="1F497D" w:themeColor="text2"/>
                <w:sz w:val="24"/>
                <w:szCs w:val="24"/>
              </w:rPr>
              <w:t>. Diakonen siger de passende svar, mens han vandrer om alteret, over for præsten. Præsten stiger ned fra haikal og tilryger evangeliet, og herefter paven</w:t>
            </w:r>
            <w:r w:rsidR="00900436" w:rsidRPr="00C06844">
              <w:rPr>
                <w:rFonts w:asciiTheme="majorBidi" w:hAnsiTheme="majorBidi" w:cstheme="majorBidi"/>
                <w:color w:val="1F497D" w:themeColor="text2"/>
                <w:sz w:val="24"/>
                <w:szCs w:val="24"/>
              </w:rPr>
              <w:t xml:space="preserve">, </w:t>
            </w:r>
            <w:r w:rsidR="00A764A6" w:rsidRPr="00C06844">
              <w:rPr>
                <w:rFonts w:asciiTheme="majorBidi" w:hAnsiTheme="majorBidi" w:cstheme="majorBidi"/>
                <w:i/>
                <w:iCs/>
                <w:color w:val="1F497D" w:themeColor="text2"/>
                <w:sz w:val="24"/>
                <w:szCs w:val="24"/>
              </w:rPr>
              <w:t>metropol</w:t>
            </w:r>
            <w:r w:rsidR="00900436" w:rsidRPr="00C06844">
              <w:rPr>
                <w:rFonts w:asciiTheme="majorBidi" w:hAnsiTheme="majorBidi" w:cstheme="majorBidi"/>
                <w:i/>
                <w:iCs/>
                <w:color w:val="1F497D" w:themeColor="text2"/>
                <w:sz w:val="24"/>
                <w:szCs w:val="24"/>
              </w:rPr>
              <w:t>itan</w:t>
            </w:r>
            <w:r w:rsidR="00900436" w:rsidRPr="00C06844">
              <w:rPr>
                <w:rFonts w:asciiTheme="majorBidi" w:hAnsiTheme="majorBidi" w:cstheme="majorBidi"/>
                <w:color w:val="1F497D" w:themeColor="text2"/>
                <w:sz w:val="24"/>
                <w:szCs w:val="24"/>
              </w:rPr>
              <w:t xml:space="preserve"> eller biskoppen, hvis en af dem er til stede. Herefter tilryger han præsterne og menigheden, kun i det interne kor. </w:t>
            </w:r>
            <w:proofErr w:type="spellStart"/>
            <w:r w:rsidR="00900436" w:rsidRPr="00C06844">
              <w:rPr>
                <w:rFonts w:asciiTheme="majorBidi" w:hAnsiTheme="majorBidi" w:cstheme="majorBidi"/>
                <w:color w:val="1F497D" w:themeColor="text2"/>
                <w:sz w:val="24"/>
                <w:szCs w:val="24"/>
                <w:lang w:val="en-US"/>
              </w:rPr>
              <w:t>Mens</w:t>
            </w:r>
            <w:proofErr w:type="spellEnd"/>
            <w:r w:rsidR="00900436" w:rsidRPr="00C06844">
              <w:rPr>
                <w:rFonts w:asciiTheme="majorBidi" w:hAnsiTheme="majorBidi" w:cstheme="majorBidi"/>
                <w:color w:val="1F497D" w:themeColor="text2"/>
                <w:sz w:val="24"/>
                <w:szCs w:val="24"/>
                <w:lang w:val="en-US"/>
              </w:rPr>
              <w:t xml:space="preserve"> </w:t>
            </w:r>
            <w:proofErr w:type="spellStart"/>
            <w:r w:rsidR="00900436" w:rsidRPr="00C06844">
              <w:rPr>
                <w:rFonts w:asciiTheme="majorBidi" w:hAnsiTheme="majorBidi" w:cstheme="majorBidi"/>
                <w:color w:val="1F497D" w:themeColor="text2"/>
                <w:sz w:val="24"/>
                <w:szCs w:val="24"/>
                <w:lang w:val="en-US"/>
              </w:rPr>
              <w:t>han</w:t>
            </w:r>
            <w:proofErr w:type="spellEnd"/>
            <w:r w:rsidR="00900436" w:rsidRPr="00C06844">
              <w:rPr>
                <w:rFonts w:asciiTheme="majorBidi" w:hAnsiTheme="majorBidi" w:cstheme="majorBidi"/>
                <w:color w:val="1F497D" w:themeColor="text2"/>
                <w:sz w:val="24"/>
                <w:szCs w:val="24"/>
                <w:lang w:val="en-US"/>
              </w:rPr>
              <w:t xml:space="preserve"> </w:t>
            </w:r>
            <w:proofErr w:type="spellStart"/>
            <w:r w:rsidR="00900436" w:rsidRPr="00C06844">
              <w:rPr>
                <w:rFonts w:asciiTheme="majorBidi" w:hAnsiTheme="majorBidi" w:cstheme="majorBidi"/>
                <w:color w:val="1F497D" w:themeColor="text2"/>
                <w:sz w:val="24"/>
                <w:szCs w:val="24"/>
                <w:lang w:val="en-US"/>
              </w:rPr>
              <w:t>tilryger</w:t>
            </w:r>
            <w:proofErr w:type="spellEnd"/>
            <w:r w:rsidR="00900436" w:rsidRPr="00C06844">
              <w:rPr>
                <w:rFonts w:asciiTheme="majorBidi" w:hAnsiTheme="majorBidi" w:cstheme="majorBidi"/>
                <w:color w:val="1F497D" w:themeColor="text2"/>
                <w:sz w:val="24"/>
                <w:szCs w:val="24"/>
                <w:lang w:val="en-US"/>
              </w:rPr>
              <w:t xml:space="preserve"> </w:t>
            </w:r>
            <w:proofErr w:type="spellStart"/>
            <w:r w:rsidR="00900436" w:rsidRPr="00C06844">
              <w:rPr>
                <w:rFonts w:asciiTheme="majorBidi" w:hAnsiTheme="majorBidi" w:cstheme="majorBidi"/>
                <w:color w:val="1F497D" w:themeColor="text2"/>
                <w:sz w:val="24"/>
                <w:szCs w:val="24"/>
                <w:lang w:val="en-US"/>
              </w:rPr>
              <w:t>menigheden</w:t>
            </w:r>
            <w:proofErr w:type="spellEnd"/>
            <w:r w:rsidR="00900436" w:rsidRPr="00C06844">
              <w:rPr>
                <w:rFonts w:asciiTheme="majorBidi" w:hAnsiTheme="majorBidi" w:cstheme="majorBidi"/>
                <w:color w:val="1F497D" w:themeColor="text2"/>
                <w:sz w:val="24"/>
                <w:szCs w:val="24"/>
                <w:lang w:val="en-US"/>
              </w:rPr>
              <w:t xml:space="preserve"> </w:t>
            </w:r>
            <w:proofErr w:type="spellStart"/>
            <w:r w:rsidR="00900436" w:rsidRPr="00C06844">
              <w:rPr>
                <w:rFonts w:asciiTheme="majorBidi" w:hAnsiTheme="majorBidi" w:cstheme="majorBidi"/>
                <w:color w:val="1F497D" w:themeColor="text2"/>
                <w:sz w:val="24"/>
                <w:szCs w:val="24"/>
                <w:lang w:val="en-US"/>
              </w:rPr>
              <w:t>siger</w:t>
            </w:r>
            <w:proofErr w:type="spellEnd"/>
            <w:r w:rsidR="00900436" w:rsidRPr="00C06844">
              <w:rPr>
                <w:rFonts w:asciiTheme="majorBidi" w:hAnsiTheme="majorBidi" w:cstheme="majorBidi"/>
                <w:color w:val="1F497D" w:themeColor="text2"/>
                <w:sz w:val="24"/>
                <w:szCs w:val="24"/>
                <w:lang w:val="en-US"/>
              </w:rPr>
              <w:t xml:space="preserve"> </w:t>
            </w:r>
            <w:proofErr w:type="spellStart"/>
            <w:r w:rsidR="00900436" w:rsidRPr="00C06844">
              <w:rPr>
                <w:rFonts w:asciiTheme="majorBidi" w:hAnsiTheme="majorBidi" w:cstheme="majorBidi"/>
                <w:color w:val="1F497D" w:themeColor="text2"/>
                <w:sz w:val="24"/>
                <w:szCs w:val="24"/>
                <w:lang w:val="en-US"/>
              </w:rPr>
              <w:t>han</w:t>
            </w:r>
            <w:proofErr w:type="spellEnd"/>
            <w:r w:rsidR="00900436" w:rsidRPr="00C06844">
              <w:rPr>
                <w:rFonts w:asciiTheme="majorBidi" w:hAnsiTheme="majorBidi" w:cstheme="majorBidi"/>
                <w:color w:val="1F497D" w:themeColor="text2"/>
                <w:sz w:val="24"/>
                <w:szCs w:val="24"/>
                <w:lang w:val="en-US"/>
              </w:rPr>
              <w:t xml:space="preserve">: </w:t>
            </w:r>
          </w:p>
          <w:p w14:paraId="1CD72281" w14:textId="26E8C73D" w:rsidR="00900436" w:rsidRPr="004332C7" w:rsidRDefault="00900436" w:rsidP="00C767E9">
            <w:pPr>
              <w:jc w:val="both"/>
              <w:rPr>
                <w:rFonts w:asciiTheme="majorBidi" w:hAnsiTheme="majorBidi" w:cstheme="majorBidi"/>
                <w:color w:val="4F81BD" w:themeColor="accent1"/>
                <w:sz w:val="24"/>
                <w:szCs w:val="24"/>
                <w:lang w:val="en-US"/>
              </w:rPr>
            </w:pPr>
          </w:p>
        </w:tc>
        <w:tc>
          <w:tcPr>
            <w:tcW w:w="3969" w:type="dxa"/>
          </w:tcPr>
          <w:p w14:paraId="045368F0" w14:textId="7F8D5105" w:rsidR="00285D3A" w:rsidRPr="004332C7" w:rsidRDefault="005C1EB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As mentioned in the offering of incense in the Vespers and Matins prayers, the priest says the prayer above and the Three Small Litanies for the peace of the Church, the Pope, and the Assemblies, while encircling the altar three times and offering incense. The deacon says the appropriate responses while facing the priest. Then the priest descends from the sanctuary and offers incense before the door of the sanctuary. He then censes the gospel, the pope, the metropolitan or bishop, if any of them is present, and afterwards the priests and the people, in the inner choir only. </w:t>
            </w:r>
            <w:r w:rsidRPr="00C06844">
              <w:rPr>
                <w:rFonts w:asciiTheme="majorBidi" w:hAnsiTheme="majorBidi" w:cstheme="majorBidi"/>
                <w:color w:val="1F497D" w:themeColor="text2"/>
                <w:sz w:val="24"/>
                <w:szCs w:val="24"/>
              </w:rPr>
              <w:t>As he cense the people, the priest says:</w:t>
            </w:r>
          </w:p>
        </w:tc>
        <w:tc>
          <w:tcPr>
            <w:tcW w:w="2552" w:type="dxa"/>
          </w:tcPr>
          <w:p w14:paraId="0EED69E6" w14:textId="66763883" w:rsidR="005C1EB6" w:rsidRPr="00C06844" w:rsidRDefault="005C1EB6" w:rsidP="0004401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ثم يقول الأواشي الثلاثة الصغار </w:t>
            </w:r>
            <w:r w:rsidR="002D6D9A"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السلامة</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والآباء والاجتماعات</w:t>
            </w:r>
            <w:r w:rsidR="002D6D9A"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كما تقدم في رفع</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البخور وهو يدور حول المذبح ثلاثة دورات</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ويبخر، ويقول الشماس ابروساتها وهو دائر</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مقابل الكاهن. وينزل من الهيكل ويعطي</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البخور امام باب الهيكل ويبخر للانجيل</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وللأب البابا أو المطران أو الأسقف إن كان</w:t>
            </w:r>
            <w:r w:rsidR="002D6D9A"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أحد منهم حاضرا، وللكهنة والشعب في</w:t>
            </w:r>
            <w:r w:rsidR="0004401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الخورس الداخلي فقط، ويقول في أثناء بخور</w:t>
            </w:r>
            <w:r w:rsidR="002D6D9A"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الشعب</w:t>
            </w:r>
            <w:r w:rsidRPr="00C06844">
              <w:rPr>
                <w:rFonts w:asciiTheme="majorBidi" w:hAnsiTheme="majorBidi" w:cstheme="majorBidi"/>
                <w:b/>
                <w:bCs/>
                <w:color w:val="1F497D" w:themeColor="text2"/>
                <w:sz w:val="24"/>
                <w:szCs w:val="24"/>
                <w:rtl/>
                <w:lang w:val="en-US"/>
              </w:rPr>
              <w:t>:</w:t>
            </w:r>
          </w:p>
        </w:tc>
      </w:tr>
      <w:tr w:rsidR="00285D3A" w:rsidRPr="0019613F" w14:paraId="12336056" w14:textId="77777777" w:rsidTr="008E3555">
        <w:tc>
          <w:tcPr>
            <w:tcW w:w="3969" w:type="dxa"/>
          </w:tcPr>
          <w:p w14:paraId="5492B124" w14:textId="79DC315F" w:rsidR="00285D3A" w:rsidRPr="004332C7" w:rsidRDefault="0020472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Mine herrers og fædres, apostlenes velsignelse: vor fader Peters og vor mester Paulus' og de øvrige disciple - må deres hellige velsignelse være med os. </w:t>
            </w:r>
            <w:r w:rsidRPr="004332C7">
              <w:rPr>
                <w:rFonts w:asciiTheme="majorBidi" w:hAnsiTheme="majorBidi" w:cstheme="majorBidi"/>
                <w:sz w:val="24"/>
                <w:szCs w:val="24"/>
                <w:lang w:val="en-US"/>
              </w:rPr>
              <w:t>Amen</w:t>
            </w:r>
          </w:p>
        </w:tc>
        <w:tc>
          <w:tcPr>
            <w:tcW w:w="3969" w:type="dxa"/>
          </w:tcPr>
          <w:p w14:paraId="1AA2A133" w14:textId="3FB185BB" w:rsidR="00285D3A" w:rsidRPr="004332C7" w:rsidRDefault="005C1EB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 blessing of my masters and fathers the apostles, namely, our father Peter and our teacher Paul, and the rest of the disciples. </w:t>
            </w:r>
            <w:r w:rsidRPr="004332C7">
              <w:rPr>
                <w:rFonts w:asciiTheme="majorBidi" w:hAnsiTheme="majorBidi" w:cstheme="majorBidi"/>
                <w:sz w:val="24"/>
                <w:szCs w:val="24"/>
              </w:rPr>
              <w:t>May their holy blessings be with us. Amen</w:t>
            </w:r>
          </w:p>
        </w:tc>
        <w:tc>
          <w:tcPr>
            <w:tcW w:w="2552" w:type="dxa"/>
          </w:tcPr>
          <w:p w14:paraId="6C0EE350" w14:textId="2BA54B1B" w:rsidR="00285D3A" w:rsidRPr="007C4A51" w:rsidRDefault="005C1EB6" w:rsidP="0004401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بركة سادتي الآباء الرسل، أي</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أبينا بطرس ومعلمنا بولس وبقية</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التلاميذ، بركتهم المقدسة</w:t>
            </w:r>
            <w:r w:rsidR="0004401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تكون معنا. آمين</w:t>
            </w:r>
            <w:r w:rsidRPr="007C4A51">
              <w:rPr>
                <w:rFonts w:asciiTheme="majorBidi" w:hAnsiTheme="majorBidi" w:cstheme="majorBidi"/>
                <w:b/>
                <w:bCs/>
                <w:sz w:val="24"/>
                <w:szCs w:val="24"/>
                <w:lang w:val="en-US"/>
              </w:rPr>
              <w:t>.</w:t>
            </w:r>
          </w:p>
        </w:tc>
      </w:tr>
      <w:tr w:rsidR="00791737" w:rsidRPr="0019613F" w14:paraId="0AF8BF6E" w14:textId="77777777" w:rsidTr="008E3555">
        <w:tc>
          <w:tcPr>
            <w:tcW w:w="3969" w:type="dxa"/>
          </w:tcPr>
          <w:p w14:paraId="0C3A5C70"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35F8E458"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285CCB87" w14:textId="77777777" w:rsidR="00791737" w:rsidRPr="007C4A51" w:rsidRDefault="00791737" w:rsidP="0004401C">
            <w:pPr>
              <w:autoSpaceDE w:val="0"/>
              <w:autoSpaceDN w:val="0"/>
              <w:bidi/>
              <w:adjustRightInd w:val="0"/>
              <w:jc w:val="both"/>
              <w:rPr>
                <w:rFonts w:asciiTheme="majorBidi" w:hAnsiTheme="majorBidi" w:cstheme="majorBidi"/>
                <w:b/>
                <w:bCs/>
                <w:sz w:val="24"/>
                <w:szCs w:val="24"/>
                <w:rtl/>
              </w:rPr>
            </w:pPr>
          </w:p>
        </w:tc>
      </w:tr>
      <w:tr w:rsidR="00285D3A" w:rsidRPr="004332C7" w14:paraId="5ACA1E43" w14:textId="77777777" w:rsidTr="008E3555">
        <w:tc>
          <w:tcPr>
            <w:tcW w:w="3969" w:type="dxa"/>
          </w:tcPr>
          <w:p w14:paraId="580388D9" w14:textId="6984AC54" w:rsidR="00285D3A" w:rsidRPr="004332C7" w:rsidRDefault="0020472F"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vender han tilbage til haikal-døren, træder ikke op, men siger menighedens skriftemål, som er et sakramente (mysterium)</w:t>
            </w:r>
            <w:r w:rsidR="00554B6A"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 xml:space="preserve">  Derpå rækker han røgelseskarret til diakonen og bøjer sig for Gud. Efter læsningen af Apost.Gern. på arabisk, læses Synaxariet (helgenberetninger).</w:t>
            </w:r>
          </w:p>
        </w:tc>
        <w:tc>
          <w:tcPr>
            <w:tcW w:w="3969" w:type="dxa"/>
          </w:tcPr>
          <w:p w14:paraId="1AA5E339" w14:textId="1A1E7F53" w:rsidR="00285D3A" w:rsidRPr="004332C7" w:rsidRDefault="005C1EB6" w:rsidP="007C4A51">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returns and stands before the door of the sanctuary and censes three times to the East, saying inaudibly the Prayer of the Confession of the people, (O God, who accepted the confession of the thief…). Then the priest hands the censer to the deacon and makes a prostration to God.</w:t>
            </w:r>
            <w:r w:rsidR="007C4A51"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After the reading of the Acts, the Synaxarion is read.</w:t>
            </w:r>
          </w:p>
        </w:tc>
        <w:tc>
          <w:tcPr>
            <w:tcW w:w="2552" w:type="dxa"/>
          </w:tcPr>
          <w:p w14:paraId="778D2405" w14:textId="0CB49472" w:rsidR="005C1EB6" w:rsidRPr="00C06844" w:rsidRDefault="005C1EB6" w:rsidP="0065705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يعود إلي الهيكل ويقف أمامه ويقول سر</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اعتراف الشعب </w:t>
            </w:r>
            <w:r w:rsidR="002D6D9A"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يا الله الذي قبل إليه اعتراف</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اللص...</w:t>
            </w:r>
            <w:r w:rsidR="002D6D9A"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سرا ثم يناول المجمرة للشماس،</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ويسجد لله</w:t>
            </w:r>
            <w:r w:rsidRPr="00C06844">
              <w:rPr>
                <w:rFonts w:asciiTheme="majorBidi" w:hAnsiTheme="majorBidi" w:cstheme="majorBidi"/>
                <w:b/>
                <w:bCs/>
                <w:color w:val="1F497D" w:themeColor="text2"/>
                <w:sz w:val="24"/>
                <w:szCs w:val="24"/>
                <w:rtl/>
                <w:lang w:val="en-US"/>
              </w:rPr>
              <w:t>.</w:t>
            </w:r>
          </w:p>
          <w:p w14:paraId="1A1E3D16" w14:textId="77777777" w:rsidR="0065705C" w:rsidRPr="00C06844" w:rsidRDefault="0065705C" w:rsidP="00C767E9">
            <w:pPr>
              <w:bidi/>
              <w:jc w:val="both"/>
              <w:rPr>
                <w:rFonts w:asciiTheme="majorBidi" w:hAnsiTheme="majorBidi" w:cstheme="majorBidi"/>
                <w:b/>
                <w:bCs/>
                <w:color w:val="1F497D" w:themeColor="text2"/>
                <w:sz w:val="24"/>
                <w:szCs w:val="24"/>
                <w:rtl/>
              </w:rPr>
            </w:pPr>
          </w:p>
          <w:p w14:paraId="690AB4E2" w14:textId="06AF9CC7" w:rsidR="00285D3A" w:rsidRPr="00C06844" w:rsidRDefault="005C1EB6" w:rsidP="0065705C">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قراءة الابركسيس يقرأ السنكسار</w:t>
            </w:r>
            <w:r w:rsidRPr="00C06844">
              <w:rPr>
                <w:rFonts w:asciiTheme="majorBidi" w:hAnsiTheme="majorBidi" w:cstheme="majorBidi"/>
                <w:b/>
                <w:bCs/>
                <w:color w:val="1F497D" w:themeColor="text2"/>
                <w:sz w:val="24"/>
                <w:szCs w:val="24"/>
                <w:rtl/>
                <w:lang w:val="en-US"/>
              </w:rPr>
              <w:t>.</w:t>
            </w:r>
          </w:p>
        </w:tc>
      </w:tr>
      <w:tr w:rsidR="00285D3A" w:rsidRPr="004332C7" w14:paraId="6CAD29E3" w14:textId="77777777" w:rsidTr="008E3555">
        <w:tc>
          <w:tcPr>
            <w:tcW w:w="3969" w:type="dxa"/>
          </w:tcPr>
          <w:p w14:paraId="16F7DA37" w14:textId="77777777" w:rsidR="00285D3A" w:rsidRPr="004332C7" w:rsidRDefault="00285D3A" w:rsidP="00C767E9">
            <w:pPr>
              <w:jc w:val="both"/>
              <w:rPr>
                <w:rFonts w:asciiTheme="majorBidi" w:hAnsiTheme="majorBidi" w:cstheme="majorBidi"/>
                <w:sz w:val="24"/>
                <w:szCs w:val="24"/>
                <w:lang w:val="en-US"/>
              </w:rPr>
            </w:pPr>
          </w:p>
        </w:tc>
        <w:tc>
          <w:tcPr>
            <w:tcW w:w="3969" w:type="dxa"/>
          </w:tcPr>
          <w:p w14:paraId="3D7B3CB5" w14:textId="77777777" w:rsidR="00285D3A" w:rsidRPr="004332C7" w:rsidRDefault="00285D3A" w:rsidP="00C767E9">
            <w:pPr>
              <w:jc w:val="both"/>
              <w:rPr>
                <w:rFonts w:asciiTheme="majorBidi" w:hAnsiTheme="majorBidi" w:cstheme="majorBidi"/>
                <w:sz w:val="24"/>
                <w:szCs w:val="24"/>
                <w:lang w:val="en-US"/>
              </w:rPr>
            </w:pPr>
          </w:p>
        </w:tc>
        <w:tc>
          <w:tcPr>
            <w:tcW w:w="2552" w:type="dxa"/>
          </w:tcPr>
          <w:p w14:paraId="3BD4C598" w14:textId="77777777" w:rsidR="00285D3A" w:rsidRPr="007C4A51" w:rsidRDefault="00285D3A" w:rsidP="00C767E9">
            <w:pPr>
              <w:bidi/>
              <w:jc w:val="both"/>
              <w:rPr>
                <w:rFonts w:asciiTheme="majorBidi" w:hAnsiTheme="majorBidi" w:cstheme="majorBidi"/>
                <w:b/>
                <w:bCs/>
                <w:sz w:val="24"/>
                <w:szCs w:val="24"/>
                <w:lang w:val="en-US"/>
              </w:rPr>
            </w:pPr>
          </w:p>
        </w:tc>
      </w:tr>
      <w:tr w:rsidR="00285D3A" w:rsidRPr="004332C7" w14:paraId="5608EC9D" w14:textId="77777777" w:rsidTr="008E3555">
        <w:tc>
          <w:tcPr>
            <w:tcW w:w="3969" w:type="dxa"/>
            <w:shd w:val="clear" w:color="auto" w:fill="EAF1DD" w:themeFill="accent3" w:themeFillTint="33"/>
          </w:tcPr>
          <w:p w14:paraId="4A2CE938" w14:textId="22CDFD89" w:rsidR="00285D3A" w:rsidRPr="00CE7B2E" w:rsidRDefault="0020472F" w:rsidP="00E84836">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Synaxariet</w:t>
            </w:r>
          </w:p>
        </w:tc>
        <w:tc>
          <w:tcPr>
            <w:tcW w:w="3969" w:type="dxa"/>
            <w:shd w:val="clear" w:color="auto" w:fill="EAF1DD" w:themeFill="accent3" w:themeFillTint="33"/>
          </w:tcPr>
          <w:p w14:paraId="37FBD7A5" w14:textId="10638F7D" w:rsidR="00285D3A" w:rsidRPr="00CE7B2E" w:rsidRDefault="005C1EB6" w:rsidP="00E84836">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The Synaxarion</w:t>
            </w:r>
          </w:p>
        </w:tc>
        <w:tc>
          <w:tcPr>
            <w:tcW w:w="2552" w:type="dxa"/>
            <w:shd w:val="clear" w:color="auto" w:fill="EAF1DD" w:themeFill="accent3" w:themeFillTint="33"/>
          </w:tcPr>
          <w:p w14:paraId="538CA7A9" w14:textId="31606328" w:rsidR="00285D3A" w:rsidRPr="007C4A51" w:rsidRDefault="005C1EB6" w:rsidP="00E84836">
            <w:pPr>
              <w:bidi/>
              <w:jc w:val="center"/>
              <w:rPr>
                <w:rFonts w:asciiTheme="majorBidi" w:hAnsiTheme="majorBidi" w:cstheme="majorBidi"/>
                <w:b/>
                <w:bCs/>
                <w:sz w:val="28"/>
                <w:szCs w:val="28"/>
                <w:lang w:val="en-US"/>
              </w:rPr>
            </w:pPr>
            <w:r w:rsidRPr="007C4A51">
              <w:rPr>
                <w:rFonts w:asciiTheme="majorBidi" w:hAnsiTheme="majorBidi" w:cstheme="majorBidi"/>
                <w:b/>
                <w:bCs/>
                <w:color w:val="C10000"/>
                <w:sz w:val="28"/>
                <w:szCs w:val="28"/>
                <w:rtl/>
              </w:rPr>
              <w:t>السنكسار</w:t>
            </w:r>
          </w:p>
        </w:tc>
      </w:tr>
      <w:tr w:rsidR="005C1EB6" w:rsidRPr="004332C7" w14:paraId="65793601" w14:textId="77777777" w:rsidTr="008E3555">
        <w:tc>
          <w:tcPr>
            <w:tcW w:w="3969" w:type="dxa"/>
          </w:tcPr>
          <w:p w14:paraId="002CA42E" w14:textId="1F075385" w:rsidR="005C1EB6" w:rsidRPr="004332C7" w:rsidRDefault="00061179" w:rsidP="00C767E9">
            <w:pPr>
              <w:jc w:val="both"/>
              <w:rPr>
                <w:rFonts w:asciiTheme="majorBidi" w:hAnsiTheme="majorBidi" w:cstheme="majorBidi"/>
                <w:sz w:val="24"/>
                <w:szCs w:val="24"/>
              </w:rPr>
            </w:pPr>
            <w:r w:rsidRPr="004332C7">
              <w:rPr>
                <w:rFonts w:asciiTheme="majorBidi" w:hAnsiTheme="majorBidi" w:cstheme="majorBidi"/>
                <w:sz w:val="24"/>
                <w:szCs w:val="24"/>
              </w:rPr>
              <w:t>I Faderens</w:t>
            </w:r>
            <w:r w:rsidR="002F0EA5" w:rsidRPr="004332C7">
              <w:rPr>
                <w:rFonts w:asciiTheme="majorBidi" w:hAnsiTheme="majorBidi" w:cstheme="majorBidi"/>
                <w:sz w:val="24"/>
                <w:szCs w:val="24"/>
              </w:rPr>
              <w:t xml:space="preserve">, </w:t>
            </w:r>
            <w:r w:rsidRPr="004332C7">
              <w:rPr>
                <w:rFonts w:asciiTheme="majorBidi" w:hAnsiTheme="majorBidi" w:cstheme="majorBidi"/>
                <w:sz w:val="24"/>
                <w:szCs w:val="24"/>
              </w:rPr>
              <w:t>Sønnens og Helligåndens navn. Amen. I dag er det den … dag af den velsignede måned …; Må Gud begynde</w:t>
            </w:r>
            <w:r w:rsidR="002F0EA5" w:rsidRPr="004332C7">
              <w:rPr>
                <w:rFonts w:asciiTheme="majorBidi" w:hAnsiTheme="majorBidi" w:cstheme="majorBidi"/>
                <w:sz w:val="24"/>
                <w:szCs w:val="24"/>
              </w:rPr>
              <w:t>/</w:t>
            </w:r>
            <w:r w:rsidR="007C4A51">
              <w:rPr>
                <w:rFonts w:asciiTheme="majorBidi" w:hAnsiTheme="majorBidi" w:cstheme="majorBidi"/>
                <w:sz w:val="24"/>
                <w:szCs w:val="24"/>
              </w:rPr>
              <w:t xml:space="preserve"> </w:t>
            </w:r>
            <w:r w:rsidRPr="004332C7">
              <w:rPr>
                <w:rFonts w:asciiTheme="majorBidi" w:hAnsiTheme="majorBidi" w:cstheme="majorBidi"/>
                <w:sz w:val="24"/>
                <w:szCs w:val="24"/>
              </w:rPr>
              <w:t xml:space="preserve">afslutte den i godhed og </w:t>
            </w:r>
            <w:r w:rsidR="003D0D7C" w:rsidRPr="004332C7">
              <w:rPr>
                <w:rFonts w:asciiTheme="majorBidi" w:hAnsiTheme="majorBidi" w:cstheme="majorBidi"/>
                <w:sz w:val="24"/>
                <w:szCs w:val="24"/>
              </w:rPr>
              <w:t xml:space="preserve">lade den komme igen, hvor vi er i </w:t>
            </w:r>
            <w:r w:rsidRPr="004332C7">
              <w:rPr>
                <w:rFonts w:asciiTheme="majorBidi" w:hAnsiTheme="majorBidi" w:cstheme="majorBidi"/>
                <w:sz w:val="24"/>
                <w:szCs w:val="24"/>
              </w:rPr>
              <w:t>fred og ro</w:t>
            </w:r>
            <w:r w:rsidR="003D0D7C" w:rsidRPr="004332C7">
              <w:rPr>
                <w:rFonts w:asciiTheme="majorBidi" w:hAnsiTheme="majorBidi" w:cstheme="majorBidi"/>
                <w:sz w:val="24"/>
                <w:szCs w:val="24"/>
              </w:rPr>
              <w:t xml:space="preserve"> og </w:t>
            </w:r>
            <w:r w:rsidRPr="004332C7">
              <w:rPr>
                <w:rFonts w:asciiTheme="majorBidi" w:hAnsiTheme="majorBidi" w:cstheme="majorBidi"/>
                <w:sz w:val="24"/>
                <w:szCs w:val="24"/>
              </w:rPr>
              <w:t xml:space="preserve">vores synder og utilstrækkeligheder </w:t>
            </w:r>
            <w:r w:rsidR="003D0D7C" w:rsidRPr="004332C7">
              <w:rPr>
                <w:rFonts w:asciiTheme="majorBidi" w:hAnsiTheme="majorBidi" w:cstheme="majorBidi"/>
                <w:sz w:val="24"/>
                <w:szCs w:val="24"/>
              </w:rPr>
              <w:t>tilgives</w:t>
            </w:r>
            <w:r w:rsidRPr="004332C7">
              <w:rPr>
                <w:rFonts w:asciiTheme="majorBidi" w:hAnsiTheme="majorBidi" w:cstheme="majorBidi"/>
                <w:sz w:val="24"/>
                <w:szCs w:val="24"/>
              </w:rPr>
              <w:t xml:space="preserve"> gennem </w:t>
            </w:r>
            <w:r w:rsidR="002F0EA5" w:rsidRPr="004332C7">
              <w:rPr>
                <w:rFonts w:asciiTheme="majorBidi" w:hAnsiTheme="majorBidi" w:cstheme="majorBidi"/>
                <w:sz w:val="24"/>
                <w:szCs w:val="24"/>
              </w:rPr>
              <w:t>vores Herres kærlige nåde, o, mine fædre og brødre. Amen.</w:t>
            </w:r>
          </w:p>
        </w:tc>
        <w:tc>
          <w:tcPr>
            <w:tcW w:w="3969" w:type="dxa"/>
          </w:tcPr>
          <w:p w14:paraId="4BA3207F" w14:textId="50723837" w:rsidR="005C1EB6" w:rsidRPr="00F7493E" w:rsidRDefault="005C1EB6" w:rsidP="00F7493E">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In the name of the Father, the </w:t>
            </w:r>
            <w:proofErr w:type="gramStart"/>
            <w:r w:rsidRPr="004332C7">
              <w:rPr>
                <w:rFonts w:asciiTheme="majorBidi" w:hAnsiTheme="majorBidi" w:cstheme="majorBidi"/>
                <w:sz w:val="24"/>
                <w:szCs w:val="24"/>
                <w:lang w:val="en-US"/>
              </w:rPr>
              <w:t>Son</w:t>
            </w:r>
            <w:proofErr w:type="gramEnd"/>
            <w:r w:rsidRPr="004332C7">
              <w:rPr>
                <w:rFonts w:asciiTheme="majorBidi" w:hAnsiTheme="majorBidi" w:cstheme="majorBidi"/>
                <w:sz w:val="24"/>
                <w:szCs w:val="24"/>
                <w:lang w:val="en-US"/>
              </w:rPr>
              <w:t xml:space="preserve"> and the Holy Spirit. Amen.</w:t>
            </w:r>
            <w:r w:rsidR="00F7493E">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 xml:space="preserve">Today is the … day of the blessed month of …; may God begin/end it in goodness and renew it for us in peace and tranquility, while our sins and iniquities are forgiven through the tender mercies of our Lord, O my fathers and my brethren. </w:t>
            </w:r>
            <w:r w:rsidRPr="00F7493E">
              <w:rPr>
                <w:rFonts w:asciiTheme="majorBidi" w:hAnsiTheme="majorBidi" w:cstheme="majorBidi"/>
                <w:sz w:val="24"/>
                <w:szCs w:val="24"/>
                <w:lang w:val="en-US"/>
              </w:rPr>
              <w:t>Amen.</w:t>
            </w:r>
          </w:p>
        </w:tc>
        <w:tc>
          <w:tcPr>
            <w:tcW w:w="2552" w:type="dxa"/>
          </w:tcPr>
          <w:p w14:paraId="4C229349" w14:textId="09522ECC" w:rsidR="005C1EB6" w:rsidRPr="007C4A51" w:rsidRDefault="005C1EB6" w:rsidP="0055659F">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بسم الآب والإبن والروح القدس الإله</w:t>
            </w:r>
            <w:r w:rsidR="00F7493E" w:rsidRPr="0019613F">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الواحد. آمين</w:t>
            </w:r>
            <w:r w:rsidRPr="0019613F">
              <w:rPr>
                <w:rFonts w:asciiTheme="majorBidi" w:hAnsiTheme="majorBidi" w:cstheme="majorBidi"/>
                <w:b/>
                <w:bCs/>
                <w:sz w:val="24"/>
                <w:szCs w:val="24"/>
                <w:lang w:val="en-US"/>
              </w:rPr>
              <w:t>.</w:t>
            </w:r>
            <w:r w:rsidR="0055659F" w:rsidRPr="0019613F">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 xml:space="preserve">اليوم </w:t>
            </w:r>
            <w:r w:rsidR="002D6D9A" w:rsidRPr="0019613F">
              <w:rPr>
                <w:rFonts w:asciiTheme="majorBidi" w:hAnsiTheme="majorBidi" w:cstheme="majorBidi"/>
                <w:b/>
                <w:bCs/>
                <w:sz w:val="24"/>
                <w:szCs w:val="24"/>
                <w:lang w:val="en-US"/>
              </w:rPr>
              <w:t>)</w:t>
            </w:r>
            <w:r w:rsidRPr="007C4A51">
              <w:rPr>
                <w:rFonts w:asciiTheme="majorBidi" w:hAnsiTheme="majorBidi" w:cstheme="majorBidi"/>
                <w:b/>
                <w:bCs/>
                <w:sz w:val="24"/>
                <w:szCs w:val="24"/>
                <w:rtl/>
              </w:rPr>
              <w:t xml:space="preserve"> … </w:t>
            </w:r>
            <w:r w:rsidR="002D6D9A" w:rsidRPr="007C4A51">
              <w:rPr>
                <w:rFonts w:asciiTheme="majorBidi" w:hAnsiTheme="majorBidi" w:cstheme="majorBidi"/>
                <w:b/>
                <w:bCs/>
                <w:sz w:val="24"/>
                <w:szCs w:val="24"/>
              </w:rPr>
              <w:t>(</w:t>
            </w:r>
            <w:r w:rsidRPr="007C4A51">
              <w:rPr>
                <w:rFonts w:asciiTheme="majorBidi" w:hAnsiTheme="majorBidi" w:cstheme="majorBidi"/>
                <w:b/>
                <w:bCs/>
                <w:sz w:val="24"/>
                <w:szCs w:val="24"/>
                <w:rtl/>
              </w:rPr>
              <w:t xml:space="preserve"> من شهر </w:t>
            </w:r>
            <w:r w:rsidR="002D6D9A" w:rsidRPr="007C4A51">
              <w:rPr>
                <w:rFonts w:asciiTheme="majorBidi" w:hAnsiTheme="majorBidi" w:cstheme="majorBidi"/>
                <w:b/>
                <w:bCs/>
                <w:sz w:val="24"/>
                <w:szCs w:val="24"/>
              </w:rPr>
              <w:t>)</w:t>
            </w:r>
            <w:r w:rsidRPr="007C4A51">
              <w:rPr>
                <w:rFonts w:asciiTheme="majorBidi" w:hAnsiTheme="majorBidi" w:cstheme="majorBidi"/>
                <w:b/>
                <w:bCs/>
                <w:sz w:val="24"/>
                <w:szCs w:val="24"/>
                <w:rtl/>
              </w:rPr>
              <w:t xml:space="preserve"> … </w:t>
            </w:r>
            <w:r w:rsidR="002D6D9A" w:rsidRPr="007C4A51">
              <w:rPr>
                <w:rFonts w:asciiTheme="majorBidi" w:hAnsiTheme="majorBidi" w:cstheme="majorBidi"/>
                <w:b/>
                <w:bCs/>
                <w:sz w:val="24"/>
                <w:szCs w:val="24"/>
              </w:rPr>
              <w:t>(</w:t>
            </w:r>
            <w:r w:rsidRPr="007C4A51">
              <w:rPr>
                <w:rFonts w:asciiTheme="majorBidi" w:hAnsiTheme="majorBidi" w:cstheme="majorBidi"/>
                <w:b/>
                <w:bCs/>
                <w:sz w:val="24"/>
                <w:szCs w:val="24"/>
                <w:rtl/>
              </w:rPr>
              <w:t xml:space="preserve"> أحسن الله </w:t>
            </w:r>
            <w:r w:rsidR="0065705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استقباله إنقضاءه وأعاده علينا وعليكم ونحن وانتم</w:t>
            </w:r>
            <w:r w:rsidR="0065705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في هدوء وإطمئنان، مغفوري الخطايا</w:t>
            </w:r>
            <w:r w:rsidR="0065705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والزلات، من قبل مراحم الرب يا آبائي</w:t>
            </w:r>
            <w:r w:rsidR="0065705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وإخوتي آمين</w:t>
            </w:r>
            <w:r w:rsidRPr="007C4A51">
              <w:rPr>
                <w:rFonts w:asciiTheme="majorBidi" w:hAnsiTheme="majorBidi" w:cstheme="majorBidi"/>
                <w:b/>
                <w:bCs/>
                <w:sz w:val="24"/>
                <w:szCs w:val="24"/>
              </w:rPr>
              <w:t>.</w:t>
            </w:r>
          </w:p>
        </w:tc>
      </w:tr>
      <w:tr w:rsidR="005C1EB6" w:rsidRPr="004332C7" w14:paraId="1070A674" w14:textId="77777777" w:rsidTr="008E3555">
        <w:tc>
          <w:tcPr>
            <w:tcW w:w="3969" w:type="dxa"/>
          </w:tcPr>
          <w:p w14:paraId="1B87F656" w14:textId="77777777" w:rsidR="005C1EB6" w:rsidRPr="004332C7" w:rsidRDefault="005C1EB6" w:rsidP="00C767E9">
            <w:pPr>
              <w:jc w:val="both"/>
              <w:rPr>
                <w:rFonts w:asciiTheme="majorBidi" w:hAnsiTheme="majorBidi" w:cstheme="majorBidi"/>
                <w:sz w:val="24"/>
                <w:szCs w:val="24"/>
                <w:lang w:val="en-US"/>
              </w:rPr>
            </w:pPr>
          </w:p>
        </w:tc>
        <w:tc>
          <w:tcPr>
            <w:tcW w:w="3969" w:type="dxa"/>
          </w:tcPr>
          <w:p w14:paraId="4A01EFD9" w14:textId="77777777" w:rsidR="005C1EB6" w:rsidRPr="004332C7" w:rsidRDefault="005C1EB6" w:rsidP="00C767E9">
            <w:pPr>
              <w:jc w:val="both"/>
              <w:rPr>
                <w:rFonts w:asciiTheme="majorBidi" w:hAnsiTheme="majorBidi" w:cstheme="majorBidi"/>
                <w:color w:val="C10000"/>
                <w:sz w:val="24"/>
                <w:szCs w:val="24"/>
              </w:rPr>
            </w:pPr>
          </w:p>
        </w:tc>
        <w:tc>
          <w:tcPr>
            <w:tcW w:w="2552" w:type="dxa"/>
          </w:tcPr>
          <w:p w14:paraId="475B30EC" w14:textId="77777777" w:rsidR="005C1EB6" w:rsidRPr="007C4A51" w:rsidRDefault="005C1EB6" w:rsidP="00C767E9">
            <w:pPr>
              <w:bidi/>
              <w:jc w:val="both"/>
              <w:rPr>
                <w:rFonts w:asciiTheme="majorBidi" w:hAnsiTheme="majorBidi" w:cstheme="majorBidi"/>
                <w:b/>
                <w:bCs/>
                <w:color w:val="C10000"/>
                <w:sz w:val="24"/>
                <w:szCs w:val="24"/>
                <w:rtl/>
              </w:rPr>
            </w:pPr>
          </w:p>
        </w:tc>
      </w:tr>
      <w:tr w:rsidR="003E47B1" w:rsidRPr="004332C7" w14:paraId="62101F09" w14:textId="77777777" w:rsidTr="008E3555">
        <w:tc>
          <w:tcPr>
            <w:tcW w:w="3969" w:type="dxa"/>
            <w:shd w:val="clear" w:color="auto" w:fill="EAF1DD" w:themeFill="accent3" w:themeFillTint="33"/>
          </w:tcPr>
          <w:p w14:paraId="392C1D14" w14:textId="2218C0C7" w:rsidR="003E47B1" w:rsidRPr="00CE7B2E" w:rsidRDefault="003E47B1" w:rsidP="00E84836">
            <w:pPr>
              <w:jc w:val="center"/>
              <w:rPr>
                <w:rFonts w:asciiTheme="majorBidi" w:hAnsiTheme="majorBidi" w:cstheme="majorBidi"/>
                <w:b/>
                <w:bCs/>
                <w:sz w:val="28"/>
                <w:szCs w:val="28"/>
                <w:lang w:val="en-US"/>
              </w:rPr>
            </w:pPr>
            <w:r w:rsidRPr="00CE7B2E">
              <w:rPr>
                <w:rFonts w:asciiTheme="majorBidi" w:hAnsiTheme="majorBidi" w:cstheme="majorBidi"/>
                <w:b/>
                <w:bCs/>
                <w:color w:val="C00000"/>
                <w:sz w:val="28"/>
                <w:szCs w:val="28"/>
              </w:rPr>
              <w:t>Trishagion</w:t>
            </w:r>
          </w:p>
        </w:tc>
        <w:tc>
          <w:tcPr>
            <w:tcW w:w="3969" w:type="dxa"/>
            <w:shd w:val="clear" w:color="auto" w:fill="EAF1DD" w:themeFill="accent3" w:themeFillTint="33"/>
          </w:tcPr>
          <w:p w14:paraId="6C64572A" w14:textId="5014A0AE" w:rsidR="003E47B1" w:rsidRPr="00CE7B2E" w:rsidRDefault="003E47B1" w:rsidP="00E84836">
            <w:pPr>
              <w:jc w:val="center"/>
              <w:rPr>
                <w:rFonts w:asciiTheme="majorBidi" w:hAnsiTheme="majorBidi" w:cstheme="majorBidi"/>
                <w:b/>
                <w:bCs/>
                <w:color w:val="C10000"/>
                <w:sz w:val="28"/>
                <w:szCs w:val="28"/>
              </w:rPr>
            </w:pPr>
            <w:r w:rsidRPr="00CE7B2E">
              <w:rPr>
                <w:rFonts w:asciiTheme="majorBidi" w:hAnsiTheme="majorBidi" w:cstheme="majorBidi"/>
                <w:b/>
                <w:bCs/>
                <w:color w:val="C10000"/>
                <w:sz w:val="28"/>
                <w:szCs w:val="28"/>
              </w:rPr>
              <w:t>Hymn of the Trisagion</w:t>
            </w:r>
          </w:p>
        </w:tc>
        <w:tc>
          <w:tcPr>
            <w:tcW w:w="2552" w:type="dxa"/>
            <w:shd w:val="clear" w:color="auto" w:fill="EAF1DD" w:themeFill="accent3" w:themeFillTint="33"/>
          </w:tcPr>
          <w:p w14:paraId="6070CA5C" w14:textId="4BFF3B91" w:rsidR="003E47B1" w:rsidRPr="007C4A51" w:rsidRDefault="003E47B1" w:rsidP="00E84836">
            <w:pPr>
              <w:bidi/>
              <w:jc w:val="center"/>
              <w:rPr>
                <w:rFonts w:asciiTheme="majorBidi" w:hAnsiTheme="majorBidi" w:cstheme="majorBidi"/>
                <w:b/>
                <w:bCs/>
                <w:color w:val="C10000"/>
                <w:sz w:val="28"/>
                <w:szCs w:val="28"/>
                <w:rtl/>
              </w:rPr>
            </w:pPr>
            <w:r w:rsidRPr="007C4A51">
              <w:rPr>
                <w:rFonts w:asciiTheme="majorBidi" w:hAnsiTheme="majorBidi" w:cstheme="majorBidi"/>
                <w:b/>
                <w:bCs/>
                <w:color w:val="C10000"/>
                <w:sz w:val="28"/>
                <w:szCs w:val="28"/>
                <w:rtl/>
              </w:rPr>
              <w:t xml:space="preserve">لحن </w:t>
            </w:r>
            <w:r w:rsidR="00612D0F" w:rsidRPr="00612D0F">
              <w:rPr>
                <w:rFonts w:asciiTheme="majorBidi" w:hAnsiTheme="majorBidi" w:cstheme="majorBidi"/>
                <w:b/>
                <w:bCs/>
                <w:color w:val="C10000"/>
                <w:sz w:val="28"/>
                <w:szCs w:val="28"/>
                <w:rtl/>
              </w:rPr>
              <w:t>قدوس</w:t>
            </w:r>
          </w:p>
        </w:tc>
      </w:tr>
      <w:tr w:rsidR="003E47B1" w:rsidRPr="004332C7" w14:paraId="5D51F240" w14:textId="77777777" w:rsidTr="008E3555">
        <w:tc>
          <w:tcPr>
            <w:tcW w:w="3969" w:type="dxa"/>
          </w:tcPr>
          <w:p w14:paraId="70D1387D" w14:textId="77777777" w:rsidR="003E47B1" w:rsidRDefault="003E47B1" w:rsidP="00C767E9">
            <w:pPr>
              <w:jc w:val="both"/>
              <w:rPr>
                <w:rFonts w:asciiTheme="majorBidi" w:hAnsiTheme="majorBidi" w:cstheme="majorBidi"/>
                <w:sz w:val="24"/>
                <w:szCs w:val="24"/>
              </w:rPr>
            </w:pPr>
            <w:r w:rsidRPr="004332C7">
              <w:rPr>
                <w:rFonts w:asciiTheme="majorBidi" w:hAnsiTheme="majorBidi" w:cstheme="majorBidi"/>
                <w:sz w:val="24"/>
                <w:szCs w:val="24"/>
              </w:rPr>
              <w:t>Hellige Gud, hellige stærke, hellige udødelige, som blev født af jomfruen - forbarm dig over os.</w:t>
            </w:r>
          </w:p>
          <w:p w14:paraId="257114AA" w14:textId="77777777" w:rsidR="002860C8" w:rsidRPr="00C41C50" w:rsidRDefault="002860C8" w:rsidP="002860C8">
            <w:pPr>
              <w:jc w:val="both"/>
              <w:rPr>
                <w:rFonts w:asciiTheme="majorBidi" w:hAnsiTheme="majorBidi" w:cstheme="majorBidi"/>
                <w:b/>
                <w:bCs/>
                <w:color w:val="00B050"/>
                <w:sz w:val="24"/>
                <w:szCs w:val="24"/>
                <w:rtl/>
                <w:lang w:val="en-US"/>
              </w:rPr>
            </w:pPr>
            <w:r w:rsidRPr="00C41C50">
              <w:rPr>
                <w:rFonts w:asciiTheme="majorBidi" w:hAnsiTheme="majorBidi" w:cstheme="majorBidi"/>
                <w:b/>
                <w:bCs/>
                <w:color w:val="00B050"/>
                <w:sz w:val="24"/>
                <w:szCs w:val="24"/>
                <w:lang w:val="en-US"/>
              </w:rPr>
              <w:t xml:space="preserve">(Agios </w:t>
            </w:r>
            <w:proofErr w:type="spellStart"/>
            <w:r w:rsidRPr="00C41C50">
              <w:rPr>
                <w:rFonts w:asciiTheme="majorBidi" w:hAnsiTheme="majorBidi" w:cstheme="majorBidi"/>
                <w:b/>
                <w:bCs/>
                <w:color w:val="00B050"/>
                <w:sz w:val="24"/>
                <w:szCs w:val="24"/>
                <w:lang w:val="en-US"/>
              </w:rPr>
              <w:t>Otheos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ischyros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athanatos</w:t>
            </w:r>
            <w:proofErr w:type="spellEnd"/>
            <w:r w:rsidRPr="00C41C50">
              <w:rPr>
                <w:rFonts w:asciiTheme="majorBidi" w:hAnsiTheme="majorBidi" w:cstheme="majorBidi"/>
                <w:b/>
                <w:bCs/>
                <w:color w:val="00B050"/>
                <w:sz w:val="24"/>
                <w:szCs w:val="24"/>
                <w:lang w:val="en-US"/>
              </w:rPr>
              <w:t>, o-</w:t>
            </w:r>
            <w:proofErr w:type="spellStart"/>
            <w:r w:rsidRPr="00C41C50">
              <w:rPr>
                <w:rFonts w:asciiTheme="majorBidi" w:hAnsiTheme="majorBidi" w:cstheme="majorBidi"/>
                <w:b/>
                <w:bCs/>
                <w:color w:val="00B050"/>
                <w:sz w:val="24"/>
                <w:szCs w:val="24"/>
                <w:lang w:val="en-US"/>
              </w:rPr>
              <w:t>ekbar</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theno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genetis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032E2540" w14:textId="559283A5" w:rsidR="002860C8" w:rsidRPr="002860C8" w:rsidRDefault="002860C8" w:rsidP="00C767E9">
            <w:pPr>
              <w:jc w:val="both"/>
              <w:rPr>
                <w:rFonts w:asciiTheme="majorBidi" w:hAnsiTheme="majorBidi" w:cstheme="majorBidi"/>
                <w:sz w:val="24"/>
                <w:szCs w:val="24"/>
                <w:lang w:val="en-US"/>
              </w:rPr>
            </w:pPr>
          </w:p>
        </w:tc>
        <w:tc>
          <w:tcPr>
            <w:tcW w:w="3969" w:type="dxa"/>
          </w:tcPr>
          <w:p w14:paraId="194CFE74" w14:textId="3BDF4FF5" w:rsidR="003E47B1" w:rsidRDefault="003E47B1" w:rsidP="00C767E9">
            <w:pPr>
              <w:jc w:val="both"/>
              <w:rPr>
                <w:rFonts w:asciiTheme="majorBidi" w:hAnsiTheme="majorBidi" w:cstheme="majorBidi"/>
                <w:sz w:val="24"/>
                <w:szCs w:val="24"/>
                <w:rtl/>
                <w:lang w:val="en-US"/>
              </w:rPr>
            </w:pPr>
            <w:r w:rsidRPr="004332C7">
              <w:rPr>
                <w:rFonts w:asciiTheme="majorBidi" w:hAnsiTheme="majorBidi" w:cstheme="majorBidi"/>
                <w:sz w:val="24"/>
                <w:szCs w:val="24"/>
                <w:lang w:val="en-US"/>
              </w:rPr>
              <w:t>Holy God, holy Mighty, holy Immortal, who was born of the Virgin, have mercy on us.</w:t>
            </w:r>
          </w:p>
          <w:p w14:paraId="010B506F" w14:textId="4E27C4E9" w:rsidR="00612D0F" w:rsidRPr="00C41C50" w:rsidRDefault="002860C8" w:rsidP="00C767E9">
            <w:pPr>
              <w:jc w:val="both"/>
              <w:rPr>
                <w:rFonts w:asciiTheme="majorBidi" w:hAnsiTheme="majorBidi" w:cstheme="majorBidi"/>
                <w:b/>
                <w:bCs/>
                <w:color w:val="00B050"/>
                <w:sz w:val="24"/>
                <w:szCs w:val="24"/>
                <w:rtl/>
                <w:lang w:val="en-US"/>
              </w:rPr>
            </w:pPr>
            <w:r w:rsidRPr="00C41C50">
              <w:rPr>
                <w:rFonts w:asciiTheme="majorBidi" w:hAnsiTheme="majorBidi" w:cstheme="majorBidi"/>
                <w:b/>
                <w:bCs/>
                <w:color w:val="00B050"/>
                <w:sz w:val="24"/>
                <w:szCs w:val="24"/>
                <w:lang w:val="en-US"/>
              </w:rPr>
              <w:t xml:space="preserve">(Agios </w:t>
            </w:r>
            <w:proofErr w:type="spellStart"/>
            <w:r w:rsidRPr="00C41C50">
              <w:rPr>
                <w:rFonts w:asciiTheme="majorBidi" w:hAnsiTheme="majorBidi" w:cstheme="majorBidi"/>
                <w:b/>
                <w:bCs/>
                <w:color w:val="00B050"/>
                <w:sz w:val="24"/>
                <w:szCs w:val="24"/>
                <w:lang w:val="en-US"/>
              </w:rPr>
              <w:t>Otheos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ischyros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athanatos</w:t>
            </w:r>
            <w:proofErr w:type="spellEnd"/>
            <w:r w:rsidRPr="00C41C50">
              <w:rPr>
                <w:rFonts w:asciiTheme="majorBidi" w:hAnsiTheme="majorBidi" w:cstheme="majorBidi"/>
                <w:b/>
                <w:bCs/>
                <w:color w:val="00B050"/>
                <w:sz w:val="24"/>
                <w:szCs w:val="24"/>
                <w:lang w:val="en-US"/>
              </w:rPr>
              <w:t>, o-</w:t>
            </w:r>
            <w:proofErr w:type="spellStart"/>
            <w:r w:rsidRPr="00C41C50">
              <w:rPr>
                <w:rFonts w:asciiTheme="majorBidi" w:hAnsiTheme="majorBidi" w:cstheme="majorBidi"/>
                <w:b/>
                <w:bCs/>
                <w:color w:val="00B050"/>
                <w:sz w:val="24"/>
                <w:szCs w:val="24"/>
                <w:lang w:val="en-US"/>
              </w:rPr>
              <w:t>ekbar</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theno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genetis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1C57A8FF" w14:textId="1FABB50A" w:rsidR="00612D0F" w:rsidRPr="004332C7" w:rsidRDefault="00612D0F" w:rsidP="00C767E9">
            <w:pPr>
              <w:jc w:val="both"/>
              <w:rPr>
                <w:rFonts w:asciiTheme="majorBidi" w:hAnsiTheme="majorBidi" w:cstheme="majorBidi"/>
                <w:color w:val="C10000"/>
                <w:sz w:val="24"/>
                <w:szCs w:val="24"/>
                <w:lang w:val="en-US"/>
              </w:rPr>
            </w:pPr>
          </w:p>
        </w:tc>
        <w:tc>
          <w:tcPr>
            <w:tcW w:w="2552" w:type="dxa"/>
          </w:tcPr>
          <w:p w14:paraId="5A00210C" w14:textId="77777777" w:rsidR="003E47B1" w:rsidRDefault="003E47B1" w:rsidP="00612D0F">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قدوس الله، قدوس القوى، قدوس</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الحي الذي لا يموت، الذي ولد</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من العذراء، ارحمنا</w:t>
            </w:r>
            <w:r w:rsidRPr="0019613F">
              <w:rPr>
                <w:rFonts w:asciiTheme="majorBidi" w:hAnsiTheme="majorBidi" w:cstheme="majorBidi"/>
                <w:b/>
                <w:bCs/>
                <w:sz w:val="24"/>
                <w:szCs w:val="24"/>
                <w:lang w:val="en-US"/>
              </w:rPr>
              <w:t>.</w:t>
            </w:r>
          </w:p>
          <w:p w14:paraId="69FB0093" w14:textId="22EB37E2" w:rsidR="00612D0F" w:rsidRPr="007C4A51" w:rsidRDefault="00612D0F" w:rsidP="00612D0F">
            <w:pPr>
              <w:autoSpaceDE w:val="0"/>
              <w:autoSpaceDN w:val="0"/>
              <w:bidi/>
              <w:adjustRightInd w:val="0"/>
              <w:jc w:val="both"/>
              <w:rPr>
                <w:rFonts w:asciiTheme="majorBidi" w:hAnsiTheme="majorBidi" w:cstheme="majorBidi"/>
                <w:b/>
                <w:bCs/>
                <w:sz w:val="24"/>
                <w:szCs w:val="24"/>
                <w:rtl/>
                <w:lang w:val="en-US"/>
              </w:rPr>
            </w:pPr>
            <w:r w:rsidRPr="00612D0F">
              <w:rPr>
                <w:rFonts w:asciiTheme="majorBidi" w:hAnsiTheme="majorBidi" w:cstheme="majorBidi" w:hint="cs"/>
                <w:b/>
                <w:bCs/>
                <w:color w:val="00B050"/>
                <w:sz w:val="24"/>
                <w:szCs w:val="24"/>
                <w:rtl/>
                <w:lang w:val="en-US"/>
              </w:rPr>
              <w:t>(</w:t>
            </w:r>
            <w:r w:rsidRPr="00612D0F">
              <w:rPr>
                <w:rFonts w:asciiTheme="majorBidi" w:hAnsiTheme="majorBidi" w:cs="Times New Roman"/>
                <w:b/>
                <w:bCs/>
                <w:color w:val="00B050"/>
                <w:sz w:val="24"/>
                <w:szCs w:val="24"/>
                <w:rtl/>
                <w:lang w:val="en-US"/>
              </w:rPr>
              <w:t>أجيوس أوثيئوس ، أجيوس اس شيروس ، أجيوس أثاناطوس أو</w:t>
            </w:r>
            <w:r w:rsidRPr="00612D0F">
              <w:rPr>
                <w:rFonts w:asciiTheme="majorBidi" w:hAnsiTheme="majorBidi" w:cstheme="majorBidi"/>
                <w:b/>
                <w:bCs/>
                <w:color w:val="00B050"/>
                <w:sz w:val="24"/>
                <w:szCs w:val="24"/>
                <w:lang w:val="en-US"/>
              </w:rPr>
              <w:t xml:space="preserve"> </w:t>
            </w:r>
            <w:r w:rsidRPr="00612D0F">
              <w:rPr>
                <w:rFonts w:asciiTheme="majorBidi" w:hAnsiTheme="majorBidi" w:cs="Times New Roman"/>
                <w:b/>
                <w:bCs/>
                <w:color w:val="00B050"/>
                <w:sz w:val="24"/>
                <w:szCs w:val="24"/>
                <w:rtl/>
                <w:lang w:val="en-US"/>
              </w:rPr>
              <w:t>إكبر ثينو جينيتيس</w:t>
            </w:r>
            <w:r w:rsidRPr="00612D0F">
              <w:rPr>
                <w:rFonts w:asciiTheme="majorBidi" w:hAnsiTheme="majorBidi" w:cstheme="majorBidi"/>
                <w:b/>
                <w:bCs/>
                <w:color w:val="00B050"/>
                <w:sz w:val="24"/>
                <w:szCs w:val="24"/>
                <w:lang w:val="en-US"/>
              </w:rPr>
              <w:t xml:space="preserve"> </w:t>
            </w:r>
            <w:r w:rsidRPr="00612D0F">
              <w:rPr>
                <w:rFonts w:asciiTheme="majorBidi" w:hAnsiTheme="majorBidi" w:cs="Times New Roman"/>
                <w:b/>
                <w:bCs/>
                <w:color w:val="00B050"/>
                <w:sz w:val="24"/>
                <w:szCs w:val="24"/>
                <w:rtl/>
                <w:lang w:val="en-US"/>
              </w:rPr>
              <w:t>إليسون إيماس</w:t>
            </w:r>
            <w:r w:rsidRPr="00612D0F">
              <w:rPr>
                <w:rFonts w:asciiTheme="majorBidi" w:hAnsiTheme="majorBidi" w:cs="Times New Roman" w:hint="cs"/>
                <w:b/>
                <w:bCs/>
                <w:color w:val="00B050"/>
                <w:sz w:val="24"/>
                <w:szCs w:val="24"/>
                <w:rtl/>
                <w:lang w:val="en-US"/>
              </w:rPr>
              <w:t>)</w:t>
            </w:r>
          </w:p>
        </w:tc>
      </w:tr>
      <w:tr w:rsidR="00612D0F" w:rsidRPr="004332C7" w14:paraId="3022A34B" w14:textId="77777777" w:rsidTr="008E3555">
        <w:tc>
          <w:tcPr>
            <w:tcW w:w="3969" w:type="dxa"/>
          </w:tcPr>
          <w:p w14:paraId="23F9E91D" w14:textId="77777777" w:rsidR="00612D0F" w:rsidRPr="004332C7" w:rsidRDefault="00612D0F" w:rsidP="00C767E9">
            <w:pPr>
              <w:jc w:val="both"/>
              <w:rPr>
                <w:rFonts w:asciiTheme="majorBidi" w:hAnsiTheme="majorBidi" w:cstheme="majorBidi"/>
                <w:sz w:val="24"/>
                <w:szCs w:val="24"/>
              </w:rPr>
            </w:pPr>
          </w:p>
        </w:tc>
        <w:tc>
          <w:tcPr>
            <w:tcW w:w="3969" w:type="dxa"/>
          </w:tcPr>
          <w:p w14:paraId="4570B3B5" w14:textId="77777777" w:rsidR="00612D0F" w:rsidRPr="004332C7" w:rsidRDefault="00612D0F" w:rsidP="00C767E9">
            <w:pPr>
              <w:jc w:val="both"/>
              <w:rPr>
                <w:rFonts w:asciiTheme="majorBidi" w:hAnsiTheme="majorBidi" w:cstheme="majorBidi"/>
                <w:sz w:val="24"/>
                <w:szCs w:val="24"/>
                <w:lang w:val="en-US"/>
              </w:rPr>
            </w:pPr>
          </w:p>
        </w:tc>
        <w:tc>
          <w:tcPr>
            <w:tcW w:w="2552" w:type="dxa"/>
          </w:tcPr>
          <w:p w14:paraId="0FAB0D1C" w14:textId="77777777" w:rsidR="00612D0F" w:rsidRPr="007C4A51" w:rsidRDefault="00612D0F" w:rsidP="00612D0F">
            <w:pPr>
              <w:autoSpaceDE w:val="0"/>
              <w:autoSpaceDN w:val="0"/>
              <w:bidi/>
              <w:adjustRightInd w:val="0"/>
              <w:jc w:val="both"/>
              <w:rPr>
                <w:rFonts w:asciiTheme="majorBidi" w:hAnsiTheme="majorBidi" w:cstheme="majorBidi"/>
                <w:b/>
                <w:bCs/>
                <w:sz w:val="24"/>
                <w:szCs w:val="24"/>
                <w:rtl/>
              </w:rPr>
            </w:pPr>
          </w:p>
        </w:tc>
      </w:tr>
      <w:tr w:rsidR="003E47B1" w:rsidRPr="004332C7" w14:paraId="5B9770FD" w14:textId="77777777" w:rsidTr="008E3555">
        <w:tc>
          <w:tcPr>
            <w:tcW w:w="3969" w:type="dxa"/>
          </w:tcPr>
          <w:p w14:paraId="50D0AD2D" w14:textId="77777777" w:rsidR="003E47B1" w:rsidRDefault="003E47B1" w:rsidP="00C767E9">
            <w:pPr>
              <w:jc w:val="both"/>
              <w:rPr>
                <w:rFonts w:asciiTheme="majorBidi" w:hAnsiTheme="majorBidi" w:cstheme="majorBidi"/>
                <w:sz w:val="24"/>
                <w:szCs w:val="24"/>
              </w:rPr>
            </w:pPr>
            <w:r w:rsidRPr="004332C7">
              <w:rPr>
                <w:rFonts w:asciiTheme="majorBidi" w:hAnsiTheme="majorBidi" w:cstheme="majorBidi"/>
                <w:sz w:val="24"/>
                <w:szCs w:val="24"/>
              </w:rPr>
              <w:t>Hellige Gud, hellige stærke, hellige udødelige, som blev kors</w:t>
            </w:r>
            <w:r w:rsidRPr="004332C7">
              <w:rPr>
                <w:rFonts w:asciiTheme="majorBidi" w:hAnsiTheme="majorBidi" w:cstheme="majorBidi"/>
                <w:sz w:val="24"/>
                <w:szCs w:val="24"/>
              </w:rPr>
              <w:softHyphen/>
              <w:t xml:space="preserve"> fæstet for os - forbarm dig over os.</w:t>
            </w:r>
          </w:p>
          <w:p w14:paraId="70906F16" w14:textId="77777777" w:rsidR="002860C8" w:rsidRPr="00C41C50" w:rsidRDefault="002860C8" w:rsidP="002860C8">
            <w:pPr>
              <w:jc w:val="both"/>
              <w:rPr>
                <w:rFonts w:asciiTheme="majorBidi" w:hAnsiTheme="majorBidi" w:cstheme="majorBidi"/>
                <w:b/>
                <w:bCs/>
                <w:color w:val="00B050"/>
                <w:sz w:val="24"/>
                <w:szCs w:val="24"/>
                <w:rtl/>
                <w:lang w:val="en-US"/>
              </w:rPr>
            </w:pPr>
            <w:r w:rsidRPr="00C41C50">
              <w:rPr>
                <w:rFonts w:asciiTheme="majorBidi" w:hAnsiTheme="majorBidi" w:cstheme="majorBidi"/>
                <w:b/>
                <w:bCs/>
                <w:color w:val="00B050"/>
                <w:sz w:val="24"/>
                <w:szCs w:val="24"/>
                <w:lang w:val="en-US"/>
              </w:rPr>
              <w:t xml:space="preserve">(Agios </w:t>
            </w:r>
            <w:proofErr w:type="spellStart"/>
            <w:r w:rsidRPr="00C41C50">
              <w:rPr>
                <w:rFonts w:asciiTheme="majorBidi" w:hAnsiTheme="majorBidi" w:cstheme="majorBidi"/>
                <w:b/>
                <w:bCs/>
                <w:color w:val="00B050"/>
                <w:sz w:val="24"/>
                <w:szCs w:val="24"/>
                <w:lang w:val="en-US"/>
              </w:rPr>
              <w:t>Otheos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ischyros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athanatos</w:t>
            </w:r>
            <w:proofErr w:type="spellEnd"/>
            <w:r w:rsidRPr="00C41C50">
              <w:rPr>
                <w:rFonts w:asciiTheme="majorBidi" w:hAnsiTheme="majorBidi" w:cstheme="majorBidi"/>
                <w:b/>
                <w:bCs/>
                <w:color w:val="00B050"/>
                <w:sz w:val="24"/>
                <w:szCs w:val="24"/>
                <w:lang w:val="en-US"/>
              </w:rPr>
              <w:t>, o-</w:t>
            </w:r>
            <w:proofErr w:type="spellStart"/>
            <w:r w:rsidRPr="00C41C50">
              <w:rPr>
                <w:rFonts w:asciiTheme="majorBidi" w:hAnsiTheme="majorBidi" w:cstheme="majorBidi"/>
                <w:b/>
                <w:bCs/>
                <w:color w:val="00B050"/>
                <w:sz w:val="24"/>
                <w:szCs w:val="24"/>
                <w:lang w:val="en-US"/>
              </w:rPr>
              <w:t>estavros</w:t>
            </w:r>
            <w:proofErr w:type="spellEnd"/>
            <w:r w:rsidRPr="00C41C50">
              <w:rPr>
                <w:rFonts w:asciiTheme="majorBidi" w:hAnsiTheme="majorBidi" w:cstheme="majorBidi"/>
                <w:b/>
                <w:bCs/>
                <w:color w:val="00B050"/>
                <w:sz w:val="24"/>
                <w:szCs w:val="24"/>
                <w:lang w:val="en-US"/>
              </w:rPr>
              <w:t xml:space="preserve"> tis zi-</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7D90109B" w14:textId="42B5BAEB" w:rsidR="002860C8" w:rsidRPr="0019613F" w:rsidRDefault="002860C8" w:rsidP="00C767E9">
            <w:pPr>
              <w:jc w:val="both"/>
              <w:rPr>
                <w:rFonts w:asciiTheme="majorBidi" w:hAnsiTheme="majorBidi" w:cstheme="majorBidi"/>
                <w:sz w:val="24"/>
                <w:szCs w:val="24"/>
                <w:lang w:val="en-US"/>
              </w:rPr>
            </w:pPr>
          </w:p>
        </w:tc>
        <w:tc>
          <w:tcPr>
            <w:tcW w:w="3969" w:type="dxa"/>
          </w:tcPr>
          <w:p w14:paraId="7217867B" w14:textId="77777777" w:rsidR="003E47B1" w:rsidRDefault="003E47B1"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Holy God, holy Mighty, holy Immortal, who was crucified for us, have mercy on us.</w:t>
            </w:r>
          </w:p>
          <w:p w14:paraId="0B8F1266" w14:textId="41F033BF" w:rsidR="002860C8" w:rsidRPr="00C41C50" w:rsidRDefault="002860C8" w:rsidP="002860C8">
            <w:pPr>
              <w:jc w:val="both"/>
              <w:rPr>
                <w:rFonts w:asciiTheme="majorBidi" w:hAnsiTheme="majorBidi" w:cstheme="majorBidi"/>
                <w:b/>
                <w:bCs/>
                <w:color w:val="00B050"/>
                <w:sz w:val="24"/>
                <w:szCs w:val="24"/>
                <w:rtl/>
                <w:lang w:val="en-US"/>
              </w:rPr>
            </w:pPr>
            <w:r w:rsidRPr="00C41C50">
              <w:rPr>
                <w:rFonts w:asciiTheme="majorBidi" w:hAnsiTheme="majorBidi" w:cstheme="majorBidi"/>
                <w:b/>
                <w:bCs/>
                <w:color w:val="00B050"/>
                <w:sz w:val="24"/>
                <w:szCs w:val="24"/>
                <w:lang w:val="en-US"/>
              </w:rPr>
              <w:t xml:space="preserve">(Agios </w:t>
            </w:r>
            <w:proofErr w:type="spellStart"/>
            <w:r w:rsidRPr="00C41C50">
              <w:rPr>
                <w:rFonts w:asciiTheme="majorBidi" w:hAnsiTheme="majorBidi" w:cstheme="majorBidi"/>
                <w:b/>
                <w:bCs/>
                <w:color w:val="00B050"/>
                <w:sz w:val="24"/>
                <w:szCs w:val="24"/>
                <w:lang w:val="en-US"/>
              </w:rPr>
              <w:t>Otheos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ischyros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athanatos</w:t>
            </w:r>
            <w:proofErr w:type="spellEnd"/>
            <w:r w:rsidRPr="00C41C50">
              <w:rPr>
                <w:rFonts w:asciiTheme="majorBidi" w:hAnsiTheme="majorBidi" w:cstheme="majorBidi"/>
                <w:b/>
                <w:bCs/>
                <w:color w:val="00B050"/>
                <w:sz w:val="24"/>
                <w:szCs w:val="24"/>
                <w:lang w:val="en-US"/>
              </w:rPr>
              <w:t>, o-</w:t>
            </w:r>
            <w:proofErr w:type="spellStart"/>
            <w:r w:rsidRPr="00C41C50">
              <w:rPr>
                <w:rFonts w:asciiTheme="majorBidi" w:hAnsiTheme="majorBidi" w:cstheme="majorBidi"/>
                <w:b/>
                <w:bCs/>
                <w:color w:val="00B050"/>
                <w:sz w:val="24"/>
                <w:szCs w:val="24"/>
                <w:lang w:val="en-US"/>
              </w:rPr>
              <w:t>estavros</w:t>
            </w:r>
            <w:proofErr w:type="spellEnd"/>
            <w:r w:rsidRPr="00C41C50">
              <w:rPr>
                <w:rFonts w:asciiTheme="majorBidi" w:hAnsiTheme="majorBidi" w:cstheme="majorBidi"/>
                <w:b/>
                <w:bCs/>
                <w:color w:val="00B050"/>
                <w:sz w:val="24"/>
                <w:szCs w:val="24"/>
                <w:lang w:val="en-US"/>
              </w:rPr>
              <w:t xml:space="preserve"> tis zi-</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1AD9FE00" w14:textId="7E327DF8" w:rsidR="002860C8" w:rsidRPr="004332C7" w:rsidRDefault="002860C8" w:rsidP="00C767E9">
            <w:pPr>
              <w:jc w:val="both"/>
              <w:rPr>
                <w:rFonts w:asciiTheme="majorBidi" w:hAnsiTheme="majorBidi" w:cstheme="majorBidi"/>
                <w:color w:val="C10000"/>
                <w:sz w:val="24"/>
                <w:szCs w:val="24"/>
                <w:lang w:val="en-US"/>
              </w:rPr>
            </w:pPr>
          </w:p>
        </w:tc>
        <w:tc>
          <w:tcPr>
            <w:tcW w:w="2552" w:type="dxa"/>
          </w:tcPr>
          <w:p w14:paraId="012AC30B" w14:textId="6234B3FA" w:rsidR="003E47B1" w:rsidRDefault="003E47B1" w:rsidP="0065705C">
            <w:pPr>
              <w:autoSpaceDE w:val="0"/>
              <w:autoSpaceDN w:val="0"/>
              <w:bidi/>
              <w:adjustRightInd w:val="0"/>
              <w:jc w:val="both"/>
              <w:rPr>
                <w:rFonts w:asciiTheme="majorBidi" w:hAnsiTheme="majorBidi" w:cstheme="majorBidi"/>
                <w:b/>
                <w:bCs/>
                <w:sz w:val="24"/>
                <w:szCs w:val="24"/>
                <w:rtl/>
              </w:rPr>
            </w:pPr>
            <w:r w:rsidRPr="007C4A51">
              <w:rPr>
                <w:rFonts w:asciiTheme="majorBidi" w:hAnsiTheme="majorBidi" w:cstheme="majorBidi"/>
                <w:b/>
                <w:bCs/>
                <w:sz w:val="24"/>
                <w:szCs w:val="24"/>
                <w:rtl/>
              </w:rPr>
              <w:t>قدوس الله، قدوس القوى، قدوس</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الحي الذي لا يموت، الذي صلب</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عنا، ارحمنا</w:t>
            </w:r>
            <w:r w:rsidRPr="0019613F">
              <w:rPr>
                <w:rFonts w:asciiTheme="majorBidi" w:hAnsiTheme="majorBidi" w:cstheme="majorBidi"/>
                <w:b/>
                <w:bCs/>
                <w:sz w:val="24"/>
                <w:szCs w:val="24"/>
                <w:lang w:val="en-US"/>
              </w:rPr>
              <w:t>.</w:t>
            </w:r>
          </w:p>
          <w:p w14:paraId="1AE9594F" w14:textId="147BB078" w:rsidR="00612D0F" w:rsidRPr="00612D0F" w:rsidRDefault="00612D0F" w:rsidP="00612D0F">
            <w:pPr>
              <w:autoSpaceDE w:val="0"/>
              <w:autoSpaceDN w:val="0"/>
              <w:bidi/>
              <w:adjustRightInd w:val="0"/>
              <w:jc w:val="both"/>
              <w:rPr>
                <w:rFonts w:asciiTheme="majorBidi" w:hAnsiTheme="majorBidi" w:cstheme="majorBidi"/>
                <w:b/>
                <w:bCs/>
                <w:color w:val="00B050"/>
                <w:sz w:val="24"/>
                <w:szCs w:val="24"/>
                <w:rtl/>
              </w:rPr>
            </w:pPr>
            <w:r w:rsidRPr="00612D0F">
              <w:rPr>
                <w:rFonts w:asciiTheme="majorBidi" w:hAnsiTheme="majorBidi" w:cstheme="majorBidi" w:hint="cs"/>
                <w:b/>
                <w:bCs/>
                <w:color w:val="00B050"/>
                <w:sz w:val="24"/>
                <w:szCs w:val="24"/>
                <w:rtl/>
              </w:rPr>
              <w:t>(</w:t>
            </w:r>
            <w:r w:rsidRPr="00612D0F">
              <w:rPr>
                <w:rFonts w:asciiTheme="majorBidi" w:hAnsiTheme="majorBidi" w:cs="Times New Roman"/>
                <w:b/>
                <w:bCs/>
                <w:color w:val="00B050"/>
                <w:sz w:val="24"/>
                <w:szCs w:val="24"/>
                <w:rtl/>
              </w:rPr>
              <w:t>أجيوس أوثيئوس ، أجيوس اس شيروس ، أجيوس أثاناطوس أو إسطفرو تيس ذى إيماس إليسون إيماس</w:t>
            </w:r>
            <w:r w:rsidRPr="00612D0F">
              <w:rPr>
                <w:rFonts w:asciiTheme="majorBidi" w:hAnsiTheme="majorBidi" w:cstheme="majorBidi" w:hint="cs"/>
                <w:b/>
                <w:bCs/>
                <w:color w:val="00B050"/>
                <w:sz w:val="24"/>
                <w:szCs w:val="24"/>
                <w:rtl/>
              </w:rPr>
              <w:t>)</w:t>
            </w:r>
          </w:p>
          <w:p w14:paraId="37F20ADC" w14:textId="5200BBA0" w:rsidR="00612D0F" w:rsidRPr="007C4A51" w:rsidRDefault="00612D0F" w:rsidP="00612D0F">
            <w:pPr>
              <w:autoSpaceDE w:val="0"/>
              <w:autoSpaceDN w:val="0"/>
              <w:bidi/>
              <w:adjustRightInd w:val="0"/>
              <w:jc w:val="both"/>
              <w:rPr>
                <w:rFonts w:asciiTheme="majorBidi" w:hAnsiTheme="majorBidi" w:cstheme="majorBidi"/>
                <w:b/>
                <w:bCs/>
                <w:sz w:val="24"/>
                <w:szCs w:val="24"/>
                <w:rtl/>
                <w:lang w:val="en-US"/>
              </w:rPr>
            </w:pPr>
          </w:p>
        </w:tc>
      </w:tr>
      <w:tr w:rsidR="003E47B1" w:rsidRPr="004332C7" w14:paraId="108EF474" w14:textId="77777777" w:rsidTr="008E3555">
        <w:tc>
          <w:tcPr>
            <w:tcW w:w="3969" w:type="dxa"/>
          </w:tcPr>
          <w:p w14:paraId="17754E7F" w14:textId="77777777" w:rsidR="003E47B1" w:rsidRDefault="003E47B1" w:rsidP="00C767E9">
            <w:pPr>
              <w:jc w:val="both"/>
              <w:rPr>
                <w:rFonts w:asciiTheme="majorBidi" w:hAnsiTheme="majorBidi" w:cstheme="majorBidi"/>
                <w:sz w:val="24"/>
                <w:szCs w:val="24"/>
              </w:rPr>
            </w:pPr>
            <w:r w:rsidRPr="004332C7">
              <w:rPr>
                <w:rFonts w:asciiTheme="majorBidi" w:hAnsiTheme="majorBidi" w:cstheme="majorBidi"/>
                <w:sz w:val="24"/>
                <w:szCs w:val="24"/>
              </w:rPr>
              <w:t>Hellige Gud, hellige stærke, hellige udødelige, som opstod fra de døde og opfor til himmels - forbarm dig over os.</w:t>
            </w:r>
          </w:p>
          <w:p w14:paraId="0A510FF8" w14:textId="77777777" w:rsidR="002860C8" w:rsidRPr="00C41C50" w:rsidRDefault="002860C8" w:rsidP="002860C8">
            <w:pPr>
              <w:jc w:val="both"/>
              <w:rPr>
                <w:rFonts w:asciiTheme="majorBidi" w:hAnsiTheme="majorBidi" w:cstheme="majorBidi"/>
                <w:b/>
                <w:bCs/>
                <w:color w:val="00B050"/>
                <w:sz w:val="24"/>
                <w:szCs w:val="24"/>
                <w:rtl/>
                <w:lang w:val="en-US"/>
              </w:rPr>
            </w:pPr>
            <w:r w:rsidRPr="00D9199B">
              <w:rPr>
                <w:rFonts w:asciiTheme="majorBidi" w:hAnsiTheme="majorBidi" w:cstheme="majorBidi"/>
                <w:b/>
                <w:bCs/>
                <w:color w:val="00B050"/>
                <w:sz w:val="24"/>
                <w:szCs w:val="24"/>
              </w:rPr>
              <w:t>(Agios Otheos, Agios ischyros, Agios athanatos, o-anastasi ik-ton nikron ki anilson istos oranos, eleison imas)</w:t>
            </w:r>
          </w:p>
          <w:p w14:paraId="5B87D6DA" w14:textId="5BB3B00A" w:rsidR="002860C8" w:rsidRPr="00D9199B" w:rsidRDefault="002860C8" w:rsidP="00C767E9">
            <w:pPr>
              <w:jc w:val="both"/>
              <w:rPr>
                <w:rFonts w:asciiTheme="majorBidi" w:hAnsiTheme="majorBidi" w:cstheme="majorBidi"/>
                <w:sz w:val="24"/>
                <w:szCs w:val="24"/>
              </w:rPr>
            </w:pPr>
          </w:p>
        </w:tc>
        <w:tc>
          <w:tcPr>
            <w:tcW w:w="3969" w:type="dxa"/>
          </w:tcPr>
          <w:p w14:paraId="2DEA46C6" w14:textId="77777777" w:rsidR="003E47B1" w:rsidRDefault="003E47B1"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Holy God, holy Mighty, holy Immortal, who rose from the dead and ascended into the heavens, have mercy on us.</w:t>
            </w:r>
          </w:p>
          <w:p w14:paraId="0FA9EBAE" w14:textId="597B0362" w:rsidR="002860C8" w:rsidRPr="00C41C50" w:rsidRDefault="002860C8" w:rsidP="002860C8">
            <w:pPr>
              <w:jc w:val="both"/>
              <w:rPr>
                <w:rFonts w:asciiTheme="majorBidi" w:hAnsiTheme="majorBidi" w:cstheme="majorBidi"/>
                <w:b/>
                <w:bCs/>
                <w:color w:val="00B050"/>
                <w:sz w:val="24"/>
                <w:szCs w:val="24"/>
                <w:rtl/>
                <w:lang w:val="en-US"/>
              </w:rPr>
            </w:pPr>
            <w:r w:rsidRPr="00C41C50">
              <w:rPr>
                <w:rFonts w:asciiTheme="majorBidi" w:hAnsiTheme="majorBidi" w:cstheme="majorBidi"/>
                <w:b/>
                <w:bCs/>
                <w:color w:val="00B050"/>
                <w:sz w:val="24"/>
                <w:szCs w:val="24"/>
                <w:lang w:val="en-US"/>
              </w:rPr>
              <w:t xml:space="preserve">(Agios </w:t>
            </w:r>
            <w:proofErr w:type="spellStart"/>
            <w:r w:rsidRPr="00C41C50">
              <w:rPr>
                <w:rFonts w:asciiTheme="majorBidi" w:hAnsiTheme="majorBidi" w:cstheme="majorBidi"/>
                <w:b/>
                <w:bCs/>
                <w:color w:val="00B050"/>
                <w:sz w:val="24"/>
                <w:szCs w:val="24"/>
                <w:lang w:val="en-US"/>
              </w:rPr>
              <w:t>Otheos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ischyros</w:t>
            </w:r>
            <w:proofErr w:type="spellEnd"/>
            <w:r w:rsidRPr="00C41C50">
              <w:rPr>
                <w:rFonts w:asciiTheme="majorBidi" w:hAnsiTheme="majorBidi" w:cstheme="majorBidi"/>
                <w:b/>
                <w:bCs/>
                <w:color w:val="00B050"/>
                <w:sz w:val="24"/>
                <w:szCs w:val="24"/>
                <w:lang w:val="en-US"/>
              </w:rPr>
              <w:t xml:space="preserve">, Agios </w:t>
            </w:r>
            <w:proofErr w:type="spellStart"/>
            <w:r w:rsidRPr="00C41C50">
              <w:rPr>
                <w:rFonts w:asciiTheme="majorBidi" w:hAnsiTheme="majorBidi" w:cstheme="majorBidi"/>
                <w:b/>
                <w:bCs/>
                <w:color w:val="00B050"/>
                <w:sz w:val="24"/>
                <w:szCs w:val="24"/>
                <w:lang w:val="en-US"/>
              </w:rPr>
              <w:t>athanatos</w:t>
            </w:r>
            <w:proofErr w:type="spellEnd"/>
            <w:r w:rsidRPr="00C41C50">
              <w:rPr>
                <w:rFonts w:asciiTheme="majorBidi" w:hAnsiTheme="majorBidi" w:cstheme="majorBidi"/>
                <w:b/>
                <w:bCs/>
                <w:color w:val="00B050"/>
                <w:sz w:val="24"/>
                <w:szCs w:val="24"/>
                <w:lang w:val="en-US"/>
              </w:rPr>
              <w:t>, o-</w:t>
            </w:r>
            <w:proofErr w:type="spellStart"/>
            <w:r w:rsidRPr="00C41C50">
              <w:rPr>
                <w:rFonts w:asciiTheme="majorBidi" w:hAnsiTheme="majorBidi" w:cstheme="majorBidi"/>
                <w:b/>
                <w:bCs/>
                <w:color w:val="00B050"/>
                <w:sz w:val="24"/>
                <w:szCs w:val="24"/>
                <w:lang w:val="en-US"/>
              </w:rPr>
              <w:t>anastasi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ik</w:t>
            </w:r>
            <w:proofErr w:type="spellEnd"/>
            <w:r w:rsidRPr="00C41C50">
              <w:rPr>
                <w:rFonts w:asciiTheme="majorBidi" w:hAnsiTheme="majorBidi" w:cstheme="majorBidi"/>
                <w:b/>
                <w:bCs/>
                <w:color w:val="00B050"/>
                <w:sz w:val="24"/>
                <w:szCs w:val="24"/>
                <w:lang w:val="en-US"/>
              </w:rPr>
              <w:t xml:space="preserve">-ton </w:t>
            </w:r>
            <w:proofErr w:type="spellStart"/>
            <w:r w:rsidRPr="00C41C50">
              <w:rPr>
                <w:rFonts w:asciiTheme="majorBidi" w:hAnsiTheme="majorBidi" w:cstheme="majorBidi"/>
                <w:b/>
                <w:bCs/>
                <w:color w:val="00B050"/>
                <w:sz w:val="24"/>
                <w:szCs w:val="24"/>
                <w:lang w:val="en-US"/>
              </w:rPr>
              <w:t>nikron</w:t>
            </w:r>
            <w:proofErr w:type="spellEnd"/>
            <w:r w:rsidRPr="00C41C50">
              <w:rPr>
                <w:rFonts w:asciiTheme="majorBidi" w:hAnsiTheme="majorBidi" w:cstheme="majorBidi"/>
                <w:b/>
                <w:bCs/>
                <w:color w:val="00B050"/>
                <w:sz w:val="24"/>
                <w:szCs w:val="24"/>
                <w:lang w:val="en-US"/>
              </w:rPr>
              <w:t xml:space="preserve"> ki </w:t>
            </w:r>
            <w:proofErr w:type="spellStart"/>
            <w:r w:rsidRPr="00C41C50">
              <w:rPr>
                <w:rFonts w:asciiTheme="majorBidi" w:hAnsiTheme="majorBidi" w:cstheme="majorBidi"/>
                <w:b/>
                <w:bCs/>
                <w:color w:val="00B050"/>
                <w:sz w:val="24"/>
                <w:szCs w:val="24"/>
                <w:lang w:val="en-US"/>
              </w:rPr>
              <w:t>anilson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istos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oranos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054A589E" w14:textId="700293BA" w:rsidR="002860C8" w:rsidRPr="002860C8" w:rsidRDefault="002860C8" w:rsidP="00C767E9">
            <w:pPr>
              <w:jc w:val="both"/>
              <w:rPr>
                <w:rFonts w:asciiTheme="majorBidi" w:hAnsiTheme="majorBidi" w:cstheme="majorBidi"/>
                <w:color w:val="C10000"/>
                <w:sz w:val="24"/>
                <w:szCs w:val="24"/>
                <w:lang w:val="en-US"/>
              </w:rPr>
            </w:pPr>
          </w:p>
        </w:tc>
        <w:tc>
          <w:tcPr>
            <w:tcW w:w="2552" w:type="dxa"/>
          </w:tcPr>
          <w:p w14:paraId="09E765B4" w14:textId="77777777" w:rsidR="003E47B1" w:rsidRDefault="003E47B1"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قدوس الله، قدوس القوى، قدوس</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الحي الذي لا يموت، الذي قام من</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الأموات وصعد إلى السموات،</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ارحمنا</w:t>
            </w:r>
            <w:r w:rsidRPr="007C4A51">
              <w:rPr>
                <w:rFonts w:asciiTheme="majorBidi" w:hAnsiTheme="majorBidi" w:cstheme="majorBidi"/>
                <w:b/>
                <w:bCs/>
                <w:sz w:val="24"/>
                <w:szCs w:val="24"/>
                <w:lang w:val="en-US"/>
              </w:rPr>
              <w:t>.</w:t>
            </w:r>
          </w:p>
          <w:p w14:paraId="10365CB3" w14:textId="220EC6AC" w:rsidR="00612D0F" w:rsidRPr="007C4A51" w:rsidRDefault="00612D0F" w:rsidP="00612D0F">
            <w:pPr>
              <w:autoSpaceDE w:val="0"/>
              <w:autoSpaceDN w:val="0"/>
              <w:bidi/>
              <w:adjustRightInd w:val="0"/>
              <w:jc w:val="both"/>
              <w:rPr>
                <w:rFonts w:asciiTheme="majorBidi" w:hAnsiTheme="majorBidi" w:cstheme="majorBidi"/>
                <w:b/>
                <w:bCs/>
                <w:sz w:val="24"/>
                <w:szCs w:val="24"/>
                <w:rtl/>
                <w:lang w:val="en-US"/>
              </w:rPr>
            </w:pPr>
            <w:r w:rsidRPr="00612D0F">
              <w:rPr>
                <w:rFonts w:asciiTheme="majorBidi" w:hAnsiTheme="majorBidi" w:cstheme="majorBidi" w:hint="cs"/>
                <w:b/>
                <w:bCs/>
                <w:color w:val="00B050"/>
                <w:sz w:val="24"/>
                <w:szCs w:val="24"/>
                <w:rtl/>
                <w:lang w:val="en-US"/>
              </w:rPr>
              <w:t>(</w:t>
            </w:r>
            <w:r w:rsidRPr="00612D0F">
              <w:rPr>
                <w:rFonts w:asciiTheme="majorBidi" w:hAnsiTheme="majorBidi" w:cs="Times New Roman"/>
                <w:b/>
                <w:bCs/>
                <w:color w:val="00B050"/>
                <w:sz w:val="24"/>
                <w:szCs w:val="24"/>
                <w:rtl/>
                <w:lang w:val="en-US"/>
              </w:rPr>
              <w:t>أجيوس أوثيئوس ، أجيوس اس شيروس ، أجيوس أثاناطوس أو أنا سطاسِ إيك طون نيكرون كى آنلسون يسطوس أورانوس إليسون إيماس</w:t>
            </w:r>
            <w:r w:rsidRPr="00612D0F">
              <w:rPr>
                <w:rFonts w:asciiTheme="majorBidi" w:hAnsiTheme="majorBidi" w:cstheme="majorBidi" w:hint="cs"/>
                <w:b/>
                <w:bCs/>
                <w:color w:val="00B050"/>
                <w:sz w:val="24"/>
                <w:szCs w:val="24"/>
                <w:rtl/>
                <w:lang w:val="en-US"/>
              </w:rPr>
              <w:t>)</w:t>
            </w:r>
          </w:p>
        </w:tc>
      </w:tr>
      <w:tr w:rsidR="00612D0F" w:rsidRPr="004332C7" w14:paraId="10AD44CA" w14:textId="77777777" w:rsidTr="008E3555">
        <w:tc>
          <w:tcPr>
            <w:tcW w:w="3969" w:type="dxa"/>
          </w:tcPr>
          <w:p w14:paraId="4EBCB0EA" w14:textId="77777777" w:rsidR="00612D0F" w:rsidRPr="004332C7" w:rsidRDefault="00612D0F" w:rsidP="00C767E9">
            <w:pPr>
              <w:jc w:val="both"/>
              <w:rPr>
                <w:rFonts w:asciiTheme="majorBidi" w:hAnsiTheme="majorBidi" w:cstheme="majorBidi"/>
                <w:sz w:val="24"/>
                <w:szCs w:val="24"/>
              </w:rPr>
            </w:pPr>
          </w:p>
        </w:tc>
        <w:tc>
          <w:tcPr>
            <w:tcW w:w="3969" w:type="dxa"/>
          </w:tcPr>
          <w:p w14:paraId="37DBDE98" w14:textId="77777777" w:rsidR="00612D0F" w:rsidRPr="004332C7" w:rsidRDefault="00612D0F" w:rsidP="00C767E9">
            <w:pPr>
              <w:jc w:val="both"/>
              <w:rPr>
                <w:rFonts w:asciiTheme="majorBidi" w:hAnsiTheme="majorBidi" w:cstheme="majorBidi"/>
                <w:sz w:val="24"/>
                <w:szCs w:val="24"/>
                <w:lang w:val="en-US"/>
              </w:rPr>
            </w:pPr>
          </w:p>
        </w:tc>
        <w:tc>
          <w:tcPr>
            <w:tcW w:w="2552" w:type="dxa"/>
          </w:tcPr>
          <w:p w14:paraId="08F7420B" w14:textId="77777777" w:rsidR="00612D0F" w:rsidRPr="007C4A51" w:rsidRDefault="00612D0F" w:rsidP="0065705C">
            <w:pPr>
              <w:autoSpaceDE w:val="0"/>
              <w:autoSpaceDN w:val="0"/>
              <w:bidi/>
              <w:adjustRightInd w:val="0"/>
              <w:jc w:val="both"/>
              <w:rPr>
                <w:rFonts w:asciiTheme="majorBidi" w:hAnsiTheme="majorBidi" w:cstheme="majorBidi"/>
                <w:b/>
                <w:bCs/>
                <w:sz w:val="24"/>
                <w:szCs w:val="24"/>
                <w:rtl/>
              </w:rPr>
            </w:pPr>
          </w:p>
        </w:tc>
      </w:tr>
      <w:tr w:rsidR="003E47B1" w:rsidRPr="004332C7" w14:paraId="520DD8BB" w14:textId="77777777" w:rsidTr="008E3555">
        <w:tc>
          <w:tcPr>
            <w:tcW w:w="3969" w:type="dxa"/>
          </w:tcPr>
          <w:p w14:paraId="5EAA74EE" w14:textId="77777777" w:rsidR="002860C8" w:rsidRDefault="003E47B1" w:rsidP="002860C8">
            <w:pPr>
              <w:jc w:val="both"/>
              <w:rPr>
                <w:rFonts w:asciiTheme="majorBidi" w:hAnsiTheme="majorBidi" w:cstheme="majorBidi"/>
                <w:sz w:val="24"/>
                <w:szCs w:val="24"/>
              </w:rPr>
            </w:pPr>
            <w:r w:rsidRPr="004332C7">
              <w:rPr>
                <w:rFonts w:asciiTheme="majorBidi" w:hAnsiTheme="majorBidi" w:cstheme="majorBidi"/>
                <w:sz w:val="24"/>
                <w:szCs w:val="24"/>
              </w:rPr>
              <w:t>Ære være Faderen og Sønnen og Helligånden, nu og altid og i evighedernes evighed. Amen.</w:t>
            </w:r>
            <w:r w:rsidR="002860C8">
              <w:rPr>
                <w:rFonts w:asciiTheme="majorBidi" w:hAnsiTheme="majorBidi" w:cstheme="majorBidi"/>
                <w:sz w:val="24"/>
                <w:szCs w:val="24"/>
              </w:rPr>
              <w:t xml:space="preserve"> Hellige Treenighed, forbarm dig over os</w:t>
            </w:r>
          </w:p>
          <w:p w14:paraId="4C54B569" w14:textId="77777777" w:rsidR="002860C8" w:rsidRPr="00C41C50" w:rsidRDefault="002860C8" w:rsidP="002860C8">
            <w:pPr>
              <w:jc w:val="both"/>
              <w:rPr>
                <w:rFonts w:asciiTheme="majorBidi" w:hAnsiTheme="majorBidi" w:cstheme="majorBidi"/>
                <w:b/>
                <w:bCs/>
                <w:color w:val="00B050"/>
                <w:sz w:val="24"/>
                <w:szCs w:val="24"/>
                <w:lang w:val="en-US"/>
              </w:rPr>
            </w:pPr>
            <w:r w:rsidRPr="004605D5">
              <w:rPr>
                <w:rFonts w:asciiTheme="majorBidi" w:hAnsiTheme="majorBidi" w:cstheme="majorBidi"/>
                <w:b/>
                <w:bCs/>
                <w:color w:val="00B050"/>
                <w:sz w:val="24"/>
                <w:szCs w:val="24"/>
              </w:rPr>
              <w:t xml:space="preserve">(Doxa patri kai huio kai hagio penumati,  kai nun kai aei kai eis tous aionas ton aionon. </w:t>
            </w:r>
            <w:r w:rsidRPr="00C41C50">
              <w:rPr>
                <w:rFonts w:asciiTheme="majorBidi" w:hAnsiTheme="majorBidi" w:cstheme="majorBidi"/>
                <w:b/>
                <w:bCs/>
                <w:color w:val="00B050"/>
                <w:sz w:val="24"/>
                <w:szCs w:val="24"/>
                <w:lang w:val="en-US"/>
              </w:rPr>
              <w:t xml:space="preserve">Amen. </w:t>
            </w:r>
            <w:proofErr w:type="spellStart"/>
            <w:r w:rsidRPr="00C41C50">
              <w:rPr>
                <w:rFonts w:asciiTheme="majorBidi" w:hAnsiTheme="majorBidi" w:cstheme="majorBidi"/>
                <w:b/>
                <w:bCs/>
                <w:color w:val="00B050"/>
                <w:sz w:val="24"/>
                <w:szCs w:val="24"/>
                <w:lang w:val="en-US"/>
              </w:rPr>
              <w:t>Agia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etrias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5B550C29" w14:textId="0B769122" w:rsidR="002860C8" w:rsidRPr="00612D0F" w:rsidRDefault="002860C8" w:rsidP="002860C8">
            <w:pPr>
              <w:jc w:val="both"/>
              <w:rPr>
                <w:rFonts w:asciiTheme="majorBidi" w:hAnsiTheme="majorBidi" w:cstheme="majorBidi"/>
                <w:sz w:val="24"/>
                <w:szCs w:val="24"/>
              </w:rPr>
            </w:pPr>
          </w:p>
        </w:tc>
        <w:tc>
          <w:tcPr>
            <w:tcW w:w="3969" w:type="dxa"/>
          </w:tcPr>
          <w:p w14:paraId="64D94708" w14:textId="775D5734" w:rsidR="002860C8" w:rsidRDefault="003E47B1" w:rsidP="002860C8">
            <w:pPr>
              <w:jc w:val="both"/>
              <w:rPr>
                <w:rFonts w:ascii="Helvetica" w:hAnsi="Helvetica" w:cs="Helvetica"/>
                <w:color w:val="333333"/>
                <w:sz w:val="21"/>
                <w:szCs w:val="21"/>
                <w:shd w:val="clear" w:color="auto" w:fill="FFFFFF"/>
                <w:lang w:val="en-US"/>
              </w:rPr>
            </w:pPr>
            <w:r w:rsidRPr="004332C7">
              <w:rPr>
                <w:rFonts w:asciiTheme="majorBidi" w:hAnsiTheme="majorBidi" w:cstheme="majorBidi"/>
                <w:sz w:val="24"/>
                <w:szCs w:val="24"/>
                <w:lang w:val="en-US"/>
              </w:rPr>
              <w:t xml:space="preserve">Glory to the Father and to the Son and to the Holy Spirit, now and ever and unto the ages of the ages. </w:t>
            </w:r>
            <w:r w:rsidRPr="00DF09E5">
              <w:rPr>
                <w:rFonts w:asciiTheme="majorBidi" w:hAnsiTheme="majorBidi" w:cstheme="majorBidi"/>
                <w:sz w:val="24"/>
                <w:szCs w:val="24"/>
                <w:lang w:val="en-US"/>
              </w:rPr>
              <w:t>Amen.</w:t>
            </w:r>
            <w:r w:rsidR="002860C8" w:rsidRPr="00DF09E5">
              <w:rPr>
                <w:rFonts w:asciiTheme="majorBidi" w:hAnsiTheme="majorBidi" w:cstheme="majorBidi"/>
                <w:sz w:val="24"/>
                <w:szCs w:val="24"/>
                <w:lang w:val="en-US"/>
              </w:rPr>
              <w:t xml:space="preserve"> </w:t>
            </w:r>
            <w:r w:rsidR="002860C8" w:rsidRPr="002860C8">
              <w:rPr>
                <w:rFonts w:ascii="Helvetica" w:hAnsi="Helvetica" w:cs="Helvetica"/>
                <w:color w:val="333333"/>
                <w:sz w:val="21"/>
                <w:szCs w:val="21"/>
                <w:shd w:val="clear" w:color="auto" w:fill="FFFFFF"/>
                <w:lang w:val="en-US"/>
              </w:rPr>
              <w:t>O holy Trinity, have mercy upon us</w:t>
            </w:r>
          </w:p>
          <w:p w14:paraId="52E758C1" w14:textId="77210F9C" w:rsidR="002860C8" w:rsidRPr="00C41C50" w:rsidRDefault="002860C8" w:rsidP="002860C8">
            <w:pPr>
              <w:jc w:val="both"/>
              <w:rPr>
                <w:rFonts w:asciiTheme="majorBidi" w:hAnsiTheme="majorBidi" w:cstheme="majorBidi"/>
                <w:b/>
                <w:bCs/>
                <w:color w:val="00B050"/>
                <w:sz w:val="24"/>
                <w:szCs w:val="24"/>
                <w:lang w:val="en-US"/>
              </w:rPr>
            </w:pPr>
            <w:r w:rsidRPr="00C41C50">
              <w:rPr>
                <w:rFonts w:asciiTheme="majorBidi" w:hAnsiTheme="majorBidi" w:cstheme="majorBidi"/>
                <w:b/>
                <w:bCs/>
                <w:color w:val="00B050"/>
                <w:sz w:val="24"/>
                <w:szCs w:val="24"/>
                <w:lang w:val="en-US"/>
              </w:rPr>
              <w:t xml:space="preserve">(Doxa </w:t>
            </w:r>
            <w:proofErr w:type="spellStart"/>
            <w:r w:rsidRPr="00C41C50">
              <w:rPr>
                <w:rFonts w:asciiTheme="majorBidi" w:hAnsiTheme="majorBidi" w:cstheme="majorBidi"/>
                <w:b/>
                <w:bCs/>
                <w:color w:val="00B050"/>
                <w:sz w:val="24"/>
                <w:szCs w:val="24"/>
                <w:lang w:val="en-US"/>
              </w:rPr>
              <w:t>patri</w:t>
            </w:r>
            <w:proofErr w:type="spellEnd"/>
            <w:r w:rsidRPr="00C41C50">
              <w:rPr>
                <w:rFonts w:asciiTheme="majorBidi" w:hAnsiTheme="majorBidi" w:cstheme="majorBidi"/>
                <w:b/>
                <w:bCs/>
                <w:color w:val="00B050"/>
                <w:sz w:val="24"/>
                <w:szCs w:val="24"/>
                <w:lang w:val="en-US"/>
              </w:rPr>
              <w:t xml:space="preserve"> kai </w:t>
            </w:r>
            <w:proofErr w:type="spellStart"/>
            <w:r w:rsidRPr="00C41C50">
              <w:rPr>
                <w:rFonts w:asciiTheme="majorBidi" w:hAnsiTheme="majorBidi" w:cstheme="majorBidi"/>
                <w:b/>
                <w:bCs/>
                <w:color w:val="00B050"/>
                <w:sz w:val="24"/>
                <w:szCs w:val="24"/>
                <w:lang w:val="en-US"/>
              </w:rPr>
              <w:t>huio</w:t>
            </w:r>
            <w:proofErr w:type="spellEnd"/>
            <w:r w:rsidRPr="00C41C50">
              <w:rPr>
                <w:rFonts w:asciiTheme="majorBidi" w:hAnsiTheme="majorBidi" w:cstheme="majorBidi"/>
                <w:b/>
                <w:bCs/>
                <w:color w:val="00B050"/>
                <w:sz w:val="24"/>
                <w:szCs w:val="24"/>
                <w:lang w:val="en-US"/>
              </w:rPr>
              <w:t xml:space="preserve"> kai </w:t>
            </w:r>
            <w:proofErr w:type="spellStart"/>
            <w:r w:rsidRPr="00C41C50">
              <w:rPr>
                <w:rFonts w:asciiTheme="majorBidi" w:hAnsiTheme="majorBidi" w:cstheme="majorBidi"/>
                <w:b/>
                <w:bCs/>
                <w:color w:val="00B050"/>
                <w:sz w:val="24"/>
                <w:szCs w:val="24"/>
                <w:lang w:val="en-US"/>
              </w:rPr>
              <w:t>hagio</w:t>
            </w:r>
            <w:proofErr w:type="spellEnd"/>
            <w:r w:rsidRPr="00C41C50">
              <w:rPr>
                <w:rFonts w:asciiTheme="majorBidi" w:hAnsiTheme="majorBidi" w:cstheme="majorBidi"/>
                <w:b/>
                <w:bCs/>
                <w:color w:val="00B050"/>
                <w:sz w:val="24"/>
                <w:szCs w:val="24"/>
                <w:lang w:val="en-US"/>
              </w:rPr>
              <w:t xml:space="preserve"> </w:t>
            </w:r>
            <w:proofErr w:type="spellStart"/>
            <w:proofErr w:type="gramStart"/>
            <w:r w:rsidRPr="00C41C50">
              <w:rPr>
                <w:rFonts w:asciiTheme="majorBidi" w:hAnsiTheme="majorBidi" w:cstheme="majorBidi"/>
                <w:b/>
                <w:bCs/>
                <w:color w:val="00B050"/>
                <w:sz w:val="24"/>
                <w:szCs w:val="24"/>
                <w:lang w:val="en-US"/>
              </w:rPr>
              <w:t>penumati</w:t>
            </w:r>
            <w:proofErr w:type="spellEnd"/>
            <w:r w:rsidRPr="00C41C50">
              <w:rPr>
                <w:rFonts w:asciiTheme="majorBidi" w:hAnsiTheme="majorBidi" w:cstheme="majorBidi"/>
                <w:b/>
                <w:bCs/>
                <w:color w:val="00B050"/>
                <w:sz w:val="24"/>
                <w:szCs w:val="24"/>
                <w:lang w:val="en-US"/>
              </w:rPr>
              <w:t>,  kai</w:t>
            </w:r>
            <w:proofErr w:type="gramEnd"/>
            <w:r w:rsidRPr="00C41C50">
              <w:rPr>
                <w:rFonts w:asciiTheme="majorBidi" w:hAnsiTheme="majorBidi" w:cstheme="majorBidi"/>
                <w:b/>
                <w:bCs/>
                <w:color w:val="00B050"/>
                <w:sz w:val="24"/>
                <w:szCs w:val="24"/>
                <w:lang w:val="en-US"/>
              </w:rPr>
              <w:t xml:space="preserve"> nun kai </w:t>
            </w:r>
            <w:proofErr w:type="spellStart"/>
            <w:r w:rsidRPr="00C41C50">
              <w:rPr>
                <w:rFonts w:asciiTheme="majorBidi" w:hAnsiTheme="majorBidi" w:cstheme="majorBidi"/>
                <w:b/>
                <w:bCs/>
                <w:color w:val="00B050"/>
                <w:sz w:val="24"/>
                <w:szCs w:val="24"/>
                <w:lang w:val="en-US"/>
              </w:rPr>
              <w:t>aei</w:t>
            </w:r>
            <w:proofErr w:type="spellEnd"/>
            <w:r w:rsidRPr="00C41C50">
              <w:rPr>
                <w:rFonts w:asciiTheme="majorBidi" w:hAnsiTheme="majorBidi" w:cstheme="majorBidi"/>
                <w:b/>
                <w:bCs/>
                <w:color w:val="00B050"/>
                <w:sz w:val="24"/>
                <w:szCs w:val="24"/>
                <w:lang w:val="en-US"/>
              </w:rPr>
              <w:t xml:space="preserve"> kai </w:t>
            </w:r>
            <w:proofErr w:type="spellStart"/>
            <w:r w:rsidRPr="00C41C50">
              <w:rPr>
                <w:rFonts w:asciiTheme="majorBidi" w:hAnsiTheme="majorBidi" w:cstheme="majorBidi"/>
                <w:b/>
                <w:bCs/>
                <w:color w:val="00B050"/>
                <w:sz w:val="24"/>
                <w:szCs w:val="24"/>
                <w:lang w:val="en-US"/>
              </w:rPr>
              <w:t>eis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tous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aionas</w:t>
            </w:r>
            <w:proofErr w:type="spellEnd"/>
            <w:r w:rsidRPr="00C41C50">
              <w:rPr>
                <w:rFonts w:asciiTheme="majorBidi" w:hAnsiTheme="majorBidi" w:cstheme="majorBidi"/>
                <w:b/>
                <w:bCs/>
                <w:color w:val="00B050"/>
                <w:sz w:val="24"/>
                <w:szCs w:val="24"/>
                <w:lang w:val="en-US"/>
              </w:rPr>
              <w:t xml:space="preserve"> ton </w:t>
            </w:r>
            <w:proofErr w:type="spellStart"/>
            <w:r w:rsidRPr="00C41C50">
              <w:rPr>
                <w:rFonts w:asciiTheme="majorBidi" w:hAnsiTheme="majorBidi" w:cstheme="majorBidi"/>
                <w:b/>
                <w:bCs/>
                <w:color w:val="00B050"/>
                <w:sz w:val="24"/>
                <w:szCs w:val="24"/>
                <w:lang w:val="en-US"/>
              </w:rPr>
              <w:t>aionon</w:t>
            </w:r>
            <w:proofErr w:type="spellEnd"/>
            <w:r w:rsidRPr="00C41C50">
              <w:rPr>
                <w:rFonts w:asciiTheme="majorBidi" w:hAnsiTheme="majorBidi" w:cstheme="majorBidi"/>
                <w:b/>
                <w:bCs/>
                <w:color w:val="00B050"/>
                <w:sz w:val="24"/>
                <w:szCs w:val="24"/>
                <w:lang w:val="en-US"/>
              </w:rPr>
              <w:t xml:space="preserve">. Amen. </w:t>
            </w:r>
            <w:proofErr w:type="spellStart"/>
            <w:r w:rsidRPr="00C41C50">
              <w:rPr>
                <w:rFonts w:asciiTheme="majorBidi" w:hAnsiTheme="majorBidi" w:cstheme="majorBidi"/>
                <w:b/>
                <w:bCs/>
                <w:color w:val="00B050"/>
                <w:sz w:val="24"/>
                <w:szCs w:val="24"/>
                <w:lang w:val="en-US"/>
              </w:rPr>
              <w:t>Agia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etrias</w:t>
            </w:r>
            <w:proofErr w:type="spellEnd"/>
            <w:r w:rsidRPr="00C41C50">
              <w:rPr>
                <w:rFonts w:asciiTheme="majorBidi" w:hAnsiTheme="majorBidi" w:cstheme="majorBidi"/>
                <w:b/>
                <w:bCs/>
                <w:color w:val="00B050"/>
                <w:sz w:val="24"/>
                <w:szCs w:val="24"/>
                <w:lang w:val="en-US"/>
              </w:rPr>
              <w:t xml:space="preserve">, eleison </w:t>
            </w:r>
            <w:proofErr w:type="spellStart"/>
            <w:r w:rsidRPr="00C41C50">
              <w:rPr>
                <w:rFonts w:asciiTheme="majorBidi" w:hAnsiTheme="majorBidi" w:cstheme="majorBidi"/>
                <w:b/>
                <w:bCs/>
                <w:color w:val="00B050"/>
                <w:sz w:val="24"/>
                <w:szCs w:val="24"/>
                <w:lang w:val="en-US"/>
              </w:rPr>
              <w:t>imas</w:t>
            </w:r>
            <w:proofErr w:type="spellEnd"/>
            <w:r w:rsidRPr="00C41C50">
              <w:rPr>
                <w:rFonts w:asciiTheme="majorBidi" w:hAnsiTheme="majorBidi" w:cstheme="majorBidi"/>
                <w:b/>
                <w:bCs/>
                <w:color w:val="00B050"/>
                <w:sz w:val="24"/>
                <w:szCs w:val="24"/>
                <w:lang w:val="en-US"/>
              </w:rPr>
              <w:t>)</w:t>
            </w:r>
          </w:p>
          <w:p w14:paraId="68C0733C" w14:textId="68DC41E8" w:rsidR="002860C8" w:rsidRPr="002860C8" w:rsidRDefault="002860C8" w:rsidP="002860C8">
            <w:pPr>
              <w:jc w:val="both"/>
              <w:rPr>
                <w:rFonts w:asciiTheme="majorBidi" w:hAnsiTheme="majorBidi" w:cstheme="majorBidi"/>
                <w:color w:val="C10000"/>
                <w:sz w:val="24"/>
                <w:szCs w:val="24"/>
                <w:lang w:val="en-US"/>
              </w:rPr>
            </w:pPr>
          </w:p>
        </w:tc>
        <w:tc>
          <w:tcPr>
            <w:tcW w:w="2552" w:type="dxa"/>
          </w:tcPr>
          <w:p w14:paraId="196C718C" w14:textId="2344EF85" w:rsidR="003E47B1" w:rsidRPr="0019613F" w:rsidRDefault="003E47B1" w:rsidP="0065705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المجد للآب والابن والروح</w:t>
            </w:r>
            <w:r w:rsidR="0065705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القدس، الآن وكل اوان وإلي دهر</w:t>
            </w:r>
            <w:r w:rsidR="0065705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الدهور. آمين</w:t>
            </w:r>
            <w:r w:rsidRPr="0019613F">
              <w:rPr>
                <w:rFonts w:asciiTheme="majorBidi" w:hAnsiTheme="majorBidi" w:cstheme="majorBidi"/>
                <w:b/>
                <w:bCs/>
                <w:sz w:val="24"/>
                <w:szCs w:val="24"/>
                <w:lang w:val="en-US"/>
              </w:rPr>
              <w:t>.</w:t>
            </w:r>
          </w:p>
          <w:p w14:paraId="26A57518" w14:textId="41A3FEB0" w:rsidR="00612D0F" w:rsidRDefault="002860C8" w:rsidP="00612D0F">
            <w:pPr>
              <w:autoSpaceDE w:val="0"/>
              <w:autoSpaceDN w:val="0"/>
              <w:bidi/>
              <w:adjustRightInd w:val="0"/>
              <w:jc w:val="both"/>
              <w:rPr>
                <w:rFonts w:asciiTheme="majorBidi" w:hAnsiTheme="majorBidi" w:cstheme="majorBidi"/>
                <w:b/>
                <w:bCs/>
                <w:sz w:val="24"/>
                <w:szCs w:val="24"/>
                <w:rtl/>
              </w:rPr>
            </w:pPr>
            <w:r w:rsidRPr="002860C8">
              <w:rPr>
                <w:rFonts w:asciiTheme="majorBidi" w:hAnsiTheme="majorBidi" w:cs="Times New Roman"/>
                <w:b/>
                <w:bCs/>
                <w:sz w:val="24"/>
                <w:szCs w:val="24"/>
                <w:rtl/>
              </w:rPr>
              <w:t>أيها الثالوث القدوس، إرحمنا.</w:t>
            </w:r>
          </w:p>
          <w:p w14:paraId="3A11A5AE" w14:textId="4E2E7F73" w:rsidR="00612D0F" w:rsidRPr="007C4A51" w:rsidRDefault="00612D0F" w:rsidP="00612D0F">
            <w:pPr>
              <w:autoSpaceDE w:val="0"/>
              <w:autoSpaceDN w:val="0"/>
              <w:bidi/>
              <w:adjustRightInd w:val="0"/>
              <w:jc w:val="both"/>
              <w:rPr>
                <w:rFonts w:asciiTheme="majorBidi" w:hAnsiTheme="majorBidi" w:cstheme="majorBidi"/>
                <w:b/>
                <w:bCs/>
                <w:sz w:val="24"/>
                <w:szCs w:val="24"/>
                <w:rtl/>
              </w:rPr>
            </w:pPr>
            <w:r w:rsidRPr="00612D0F">
              <w:rPr>
                <w:rFonts w:asciiTheme="majorBidi" w:hAnsiTheme="majorBidi" w:cstheme="majorBidi" w:hint="cs"/>
                <w:b/>
                <w:bCs/>
                <w:color w:val="00B050"/>
                <w:sz w:val="24"/>
                <w:szCs w:val="24"/>
                <w:rtl/>
              </w:rPr>
              <w:t>(</w:t>
            </w:r>
            <w:r w:rsidRPr="00612D0F">
              <w:rPr>
                <w:rFonts w:asciiTheme="majorBidi" w:hAnsiTheme="majorBidi" w:cs="Times New Roman"/>
                <w:b/>
                <w:bCs/>
                <w:color w:val="00B050"/>
                <w:sz w:val="24"/>
                <w:szCs w:val="24"/>
                <w:rtl/>
              </w:rPr>
              <w:t>ذوكسابترى كى إيو كى أجيو إبنيفماتى كى نين كى آ إى كى إسطوس إى أوناس طون إى أونون آمين.  أجيا اترياس إليسون إيماس</w:t>
            </w:r>
            <w:r w:rsidRPr="00612D0F">
              <w:rPr>
                <w:rFonts w:asciiTheme="majorBidi" w:hAnsiTheme="majorBidi" w:cstheme="majorBidi" w:hint="cs"/>
                <w:b/>
                <w:bCs/>
                <w:color w:val="00B050"/>
                <w:sz w:val="24"/>
                <w:szCs w:val="24"/>
                <w:rtl/>
              </w:rPr>
              <w:t>)</w:t>
            </w:r>
          </w:p>
        </w:tc>
      </w:tr>
      <w:tr w:rsidR="00612D0F" w:rsidRPr="004332C7" w14:paraId="59AB676D" w14:textId="77777777" w:rsidTr="008E3555">
        <w:tc>
          <w:tcPr>
            <w:tcW w:w="3969" w:type="dxa"/>
          </w:tcPr>
          <w:p w14:paraId="457A4942" w14:textId="77777777" w:rsidR="00612D0F" w:rsidRPr="004332C7" w:rsidRDefault="00612D0F" w:rsidP="00C767E9">
            <w:pPr>
              <w:jc w:val="both"/>
              <w:rPr>
                <w:rFonts w:asciiTheme="majorBidi" w:hAnsiTheme="majorBidi" w:cstheme="majorBidi"/>
                <w:sz w:val="24"/>
                <w:szCs w:val="24"/>
              </w:rPr>
            </w:pPr>
          </w:p>
        </w:tc>
        <w:tc>
          <w:tcPr>
            <w:tcW w:w="3969" w:type="dxa"/>
          </w:tcPr>
          <w:p w14:paraId="7F593852" w14:textId="77777777" w:rsidR="00612D0F" w:rsidRPr="004332C7" w:rsidRDefault="00612D0F" w:rsidP="00C767E9">
            <w:pPr>
              <w:jc w:val="both"/>
              <w:rPr>
                <w:rFonts w:asciiTheme="majorBidi" w:hAnsiTheme="majorBidi" w:cstheme="majorBidi"/>
                <w:sz w:val="24"/>
                <w:szCs w:val="24"/>
                <w:lang w:val="en-US"/>
              </w:rPr>
            </w:pPr>
          </w:p>
        </w:tc>
        <w:tc>
          <w:tcPr>
            <w:tcW w:w="2552" w:type="dxa"/>
          </w:tcPr>
          <w:p w14:paraId="1CD2AFB5" w14:textId="77777777" w:rsidR="00612D0F" w:rsidRPr="007C4A51" w:rsidRDefault="00612D0F" w:rsidP="0065705C">
            <w:pPr>
              <w:autoSpaceDE w:val="0"/>
              <w:autoSpaceDN w:val="0"/>
              <w:bidi/>
              <w:adjustRightInd w:val="0"/>
              <w:jc w:val="both"/>
              <w:rPr>
                <w:rFonts w:asciiTheme="majorBidi" w:hAnsiTheme="majorBidi" w:cstheme="majorBidi"/>
                <w:b/>
                <w:bCs/>
                <w:sz w:val="24"/>
                <w:szCs w:val="24"/>
                <w:rtl/>
              </w:rPr>
            </w:pPr>
          </w:p>
        </w:tc>
      </w:tr>
      <w:tr w:rsidR="003E47B1" w:rsidRPr="0019613F" w14:paraId="4BD30803" w14:textId="77777777" w:rsidTr="008E3555">
        <w:tc>
          <w:tcPr>
            <w:tcW w:w="3969" w:type="dxa"/>
          </w:tcPr>
          <w:p w14:paraId="14F4E921" w14:textId="0170D67A" w:rsidR="003E47B1" w:rsidRPr="004332C7" w:rsidRDefault="00C65A24"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stiller præsten sig foran Haikal-døren, mens han tager shuriaen og siger:</w:t>
            </w:r>
          </w:p>
        </w:tc>
        <w:tc>
          <w:tcPr>
            <w:tcW w:w="3969" w:type="dxa"/>
          </w:tcPr>
          <w:p w14:paraId="12A050D6" w14:textId="02D83998" w:rsidR="003E47B1"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the priest, taking the censer, stands before the door of the sanctuary and says:</w:t>
            </w:r>
          </w:p>
        </w:tc>
        <w:tc>
          <w:tcPr>
            <w:tcW w:w="2552" w:type="dxa"/>
          </w:tcPr>
          <w:p w14:paraId="2B49DDE9" w14:textId="6613030D" w:rsidR="003E47B1" w:rsidRPr="00C06844" w:rsidRDefault="00A321F4" w:rsidP="0065705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يأخذ الكاهن المجمرة ويقف أمام باب</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الهيكل ويقول:</w:t>
            </w:r>
          </w:p>
        </w:tc>
      </w:tr>
      <w:tr w:rsidR="00057996" w:rsidRPr="004332C7" w14:paraId="4F69CBAD" w14:textId="77777777" w:rsidTr="008E3555">
        <w:tc>
          <w:tcPr>
            <w:tcW w:w="3969" w:type="dxa"/>
          </w:tcPr>
          <w:p w14:paraId="446F59D9" w14:textId="2AF2B53A" w:rsidR="00057996"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57996" w:rsidRPr="004332C7">
              <w:rPr>
                <w:rFonts w:asciiTheme="majorBidi" w:hAnsiTheme="majorBidi" w:cstheme="majorBidi"/>
                <w:b/>
                <w:bCs/>
                <w:color w:val="C10000"/>
                <w:sz w:val="24"/>
                <w:szCs w:val="24"/>
              </w:rPr>
              <w:t>:</w:t>
            </w:r>
          </w:p>
          <w:p w14:paraId="26B4BFE7" w14:textId="14390126" w:rsidR="00057996" w:rsidRPr="004332C7" w:rsidRDefault="00057996"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3B2A22" w:rsidRPr="004332C7">
              <w:rPr>
                <w:rFonts w:asciiTheme="majorBidi" w:hAnsiTheme="majorBidi" w:cstheme="majorBidi"/>
                <w:color w:val="000000"/>
                <w:sz w:val="24"/>
                <w:szCs w:val="24"/>
              </w:rPr>
              <w:t>:</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lang w:val="en-US"/>
              </w:rPr>
              <w:t>(</w:t>
            </w:r>
            <w:proofErr w:type="spellStart"/>
            <w:r w:rsidR="00AA2A08" w:rsidRPr="00C41C50">
              <w:rPr>
                <w:rFonts w:asciiTheme="majorBidi" w:hAnsiTheme="majorBidi" w:cstheme="majorBidi"/>
                <w:b/>
                <w:bCs/>
                <w:color w:val="00B050"/>
                <w:sz w:val="24"/>
                <w:szCs w:val="24"/>
                <w:lang w:val="en-US"/>
              </w:rPr>
              <w:t>Eshlil</w:t>
            </w:r>
            <w:proofErr w:type="spellEnd"/>
            <w:r w:rsidR="00AA2A08" w:rsidRPr="00C41C50">
              <w:rPr>
                <w:rFonts w:asciiTheme="majorBidi" w:hAnsiTheme="majorBidi" w:cstheme="majorBidi"/>
                <w:b/>
                <w:bCs/>
                <w:color w:val="00B050"/>
                <w:sz w:val="24"/>
                <w:szCs w:val="24"/>
                <w:lang w:val="en-US"/>
              </w:rPr>
              <w:t>)</w:t>
            </w:r>
          </w:p>
        </w:tc>
        <w:tc>
          <w:tcPr>
            <w:tcW w:w="3969" w:type="dxa"/>
          </w:tcPr>
          <w:p w14:paraId="10527762" w14:textId="77777777" w:rsidR="00057996" w:rsidRPr="004332C7" w:rsidRDefault="0005799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7F32C1CD" w14:textId="17932EF2" w:rsidR="00057996" w:rsidRPr="004332C7" w:rsidRDefault="00057996" w:rsidP="00C767E9">
            <w:pPr>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Pray.</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lang w:val="en-US"/>
              </w:rPr>
              <w:t>(</w:t>
            </w:r>
            <w:proofErr w:type="spellStart"/>
            <w:r w:rsidR="00AA2A08" w:rsidRPr="00C41C50">
              <w:rPr>
                <w:rFonts w:asciiTheme="majorBidi" w:hAnsiTheme="majorBidi" w:cstheme="majorBidi"/>
                <w:b/>
                <w:bCs/>
                <w:color w:val="00B050"/>
                <w:sz w:val="24"/>
                <w:szCs w:val="24"/>
                <w:lang w:val="en-US"/>
              </w:rPr>
              <w:t>Eshlil</w:t>
            </w:r>
            <w:proofErr w:type="spellEnd"/>
            <w:r w:rsidR="00AA2A08" w:rsidRPr="00C41C50">
              <w:rPr>
                <w:rFonts w:asciiTheme="majorBidi" w:hAnsiTheme="majorBidi" w:cstheme="majorBidi"/>
                <w:b/>
                <w:bCs/>
                <w:color w:val="00B050"/>
                <w:sz w:val="24"/>
                <w:szCs w:val="24"/>
                <w:lang w:val="en-US"/>
              </w:rPr>
              <w:t>)</w:t>
            </w:r>
          </w:p>
        </w:tc>
        <w:tc>
          <w:tcPr>
            <w:tcW w:w="2552" w:type="dxa"/>
          </w:tcPr>
          <w:p w14:paraId="5FF54B9D" w14:textId="77777777" w:rsidR="00057996" w:rsidRPr="007C4A51" w:rsidRDefault="00057996" w:rsidP="00C767E9">
            <w:pPr>
              <w:autoSpaceDE w:val="0"/>
              <w:autoSpaceDN w:val="0"/>
              <w:bidi/>
              <w:adjustRightInd w:val="0"/>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rPr>
              <w:t>:</w:t>
            </w:r>
          </w:p>
          <w:p w14:paraId="5941E136" w14:textId="67917828" w:rsidR="00057996" w:rsidRPr="007C4A51" w:rsidRDefault="00057996"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صلوا</w:t>
            </w:r>
            <w:r w:rsidR="00AA2A08" w:rsidRPr="00C41C50">
              <w:rPr>
                <w:rFonts w:asciiTheme="majorBidi" w:hAnsiTheme="majorBidi" w:cstheme="majorBidi"/>
                <w:b/>
                <w:bCs/>
                <w:color w:val="00B050"/>
                <w:sz w:val="24"/>
                <w:szCs w:val="24"/>
                <w:lang w:val="en-US"/>
              </w:rPr>
              <w:t xml:space="preserve">)   </w:t>
            </w:r>
            <w:r w:rsidR="00AA2A08" w:rsidRPr="00C41C50">
              <w:rPr>
                <w:rFonts w:asciiTheme="majorBidi" w:hAnsiTheme="majorBidi" w:cstheme="majorBidi"/>
                <w:b/>
                <w:bCs/>
                <w:color w:val="00B050"/>
                <w:sz w:val="24"/>
                <w:szCs w:val="24"/>
                <w:rtl/>
                <w:lang w:val="en-US"/>
              </w:rPr>
              <w:t>اشليل</w:t>
            </w:r>
            <w:r w:rsidR="00AA2A08" w:rsidRPr="00C41C50">
              <w:rPr>
                <w:rFonts w:asciiTheme="majorBidi" w:hAnsiTheme="majorBidi" w:cstheme="majorBidi"/>
                <w:b/>
                <w:bCs/>
                <w:color w:val="00B050"/>
                <w:sz w:val="24"/>
                <w:szCs w:val="24"/>
                <w:lang w:val="en-US"/>
              </w:rPr>
              <w:t>(</w:t>
            </w:r>
          </w:p>
        </w:tc>
      </w:tr>
      <w:tr w:rsidR="00791737" w:rsidRPr="004332C7" w14:paraId="2104E4F1" w14:textId="77777777" w:rsidTr="008E3555">
        <w:tc>
          <w:tcPr>
            <w:tcW w:w="3969" w:type="dxa"/>
          </w:tcPr>
          <w:p w14:paraId="3E738C78"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1E0BBC5"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55906F26"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057996" w:rsidRPr="0019613F" w14:paraId="4858614A" w14:textId="77777777" w:rsidTr="008E3555">
        <w:tc>
          <w:tcPr>
            <w:tcW w:w="3969" w:type="dxa"/>
          </w:tcPr>
          <w:p w14:paraId="0E7DF63C" w14:textId="77777777" w:rsidR="00057996" w:rsidRPr="004332C7" w:rsidRDefault="0005799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788BF05" w14:textId="77777777" w:rsidR="00057996" w:rsidRDefault="00057996"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Rejs jer for at bede</w:t>
            </w:r>
            <w:r w:rsidR="003B2A22" w:rsidRPr="004332C7">
              <w:rPr>
                <w:rFonts w:asciiTheme="majorBidi" w:hAnsiTheme="majorBidi" w:cstheme="majorBidi"/>
                <w:color w:val="000000"/>
                <w:sz w:val="24"/>
                <w:szCs w:val="24"/>
              </w:rPr>
              <w:t>:</w:t>
            </w:r>
          </w:p>
          <w:p w14:paraId="50E815EF" w14:textId="641510CF" w:rsidR="00AA2A08" w:rsidRPr="00C41C50" w:rsidRDefault="00AA2A08"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(epi epros efki estasite)</w:t>
            </w:r>
          </w:p>
        </w:tc>
        <w:tc>
          <w:tcPr>
            <w:tcW w:w="3969" w:type="dxa"/>
          </w:tcPr>
          <w:p w14:paraId="79AABFEE" w14:textId="77777777" w:rsidR="00057996" w:rsidRPr="004332C7" w:rsidRDefault="00057996"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122C395F" w14:textId="77777777" w:rsidR="00057996" w:rsidRDefault="00057996"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p>
          <w:p w14:paraId="729E53FA" w14:textId="45A1B16D" w:rsidR="00AA2A08" w:rsidRPr="00C41C50" w:rsidRDefault="00AA2A08" w:rsidP="00C767E9">
            <w:pPr>
              <w:jc w:val="both"/>
              <w:rPr>
                <w:rFonts w:asciiTheme="majorBidi" w:hAnsiTheme="majorBidi" w:cstheme="majorBidi"/>
                <w:b/>
                <w:bCs/>
                <w:color w:val="C10000"/>
                <w:sz w:val="24"/>
                <w:szCs w:val="24"/>
                <w:lang w:val="en-US"/>
              </w:rPr>
            </w:pPr>
            <w:r w:rsidRPr="00C41C50">
              <w:rPr>
                <w:rFonts w:asciiTheme="majorBidi" w:hAnsiTheme="majorBidi" w:cstheme="majorBidi"/>
                <w:b/>
                <w:bCs/>
                <w:color w:val="00B050"/>
                <w:sz w:val="24"/>
                <w:szCs w:val="24"/>
              </w:rPr>
              <w:t>(epi epros efki estasite)</w:t>
            </w:r>
          </w:p>
        </w:tc>
        <w:tc>
          <w:tcPr>
            <w:tcW w:w="2552" w:type="dxa"/>
          </w:tcPr>
          <w:p w14:paraId="11DFE0C1" w14:textId="77777777" w:rsidR="00057996" w:rsidRPr="0019613F" w:rsidRDefault="00057996"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15AF5A6D" w14:textId="77777777" w:rsidR="00057996" w:rsidRPr="0019613F" w:rsidRDefault="00057996" w:rsidP="00C767E9">
            <w:pPr>
              <w:bidi/>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للصلاة قفوا</w:t>
            </w:r>
            <w:r w:rsidRPr="0019613F">
              <w:rPr>
                <w:rFonts w:asciiTheme="majorBidi" w:hAnsiTheme="majorBidi" w:cstheme="majorBidi"/>
                <w:b/>
                <w:bCs/>
                <w:color w:val="000000"/>
                <w:sz w:val="24"/>
                <w:szCs w:val="24"/>
                <w:lang w:val="en-US"/>
              </w:rPr>
              <w:t>.</w:t>
            </w:r>
          </w:p>
          <w:p w14:paraId="3F089C13" w14:textId="1CF2D6A6" w:rsidR="00AA2A08" w:rsidRPr="007C4A51" w:rsidRDefault="00AA2A08" w:rsidP="00C41C50">
            <w:pPr>
              <w:bidi/>
              <w:jc w:val="both"/>
              <w:rPr>
                <w:rFonts w:asciiTheme="majorBidi" w:hAnsiTheme="majorBidi" w:cstheme="majorBidi"/>
                <w:b/>
                <w:bCs/>
                <w:color w:val="C10000"/>
                <w:sz w:val="24"/>
                <w:szCs w:val="24"/>
                <w:rtl/>
              </w:rPr>
            </w:pPr>
            <w:r w:rsidRPr="00C41C50">
              <w:rPr>
                <w:rFonts w:asciiTheme="majorBidi" w:hAnsiTheme="majorBidi" w:cstheme="majorBidi"/>
                <w:b/>
                <w:bCs/>
                <w:color w:val="00B050"/>
                <w:sz w:val="24"/>
                <w:szCs w:val="24"/>
                <w:lang w:val="en-US"/>
              </w:rPr>
              <w:t xml:space="preserve">) </w:t>
            </w:r>
            <w:r w:rsidRPr="00C41C50">
              <w:rPr>
                <w:rFonts w:asciiTheme="majorBidi" w:hAnsiTheme="majorBidi" w:cstheme="majorBidi"/>
                <w:b/>
                <w:bCs/>
                <w:color w:val="00B050"/>
                <w:sz w:val="24"/>
                <w:szCs w:val="24"/>
                <w:rtl/>
                <w:lang w:val="en-US"/>
              </w:rPr>
              <w:t xml:space="preserve">بي ابروس افكى اسطاسيتى </w:t>
            </w:r>
            <w:r w:rsidRPr="00C41C50">
              <w:rPr>
                <w:rFonts w:asciiTheme="majorBidi" w:hAnsiTheme="majorBidi" w:cstheme="majorBidi"/>
                <w:b/>
                <w:bCs/>
                <w:color w:val="00B050"/>
                <w:sz w:val="24"/>
                <w:szCs w:val="24"/>
                <w:lang w:val="en-US"/>
              </w:rPr>
              <w:t>(</w:t>
            </w:r>
          </w:p>
        </w:tc>
      </w:tr>
      <w:tr w:rsidR="00791737" w:rsidRPr="0019613F" w14:paraId="70B0198E" w14:textId="77777777" w:rsidTr="008E3555">
        <w:tc>
          <w:tcPr>
            <w:tcW w:w="3969" w:type="dxa"/>
          </w:tcPr>
          <w:p w14:paraId="56C92166"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D1333E5"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4BAE355"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057996" w:rsidRPr="0019613F" w14:paraId="149D096D" w14:textId="77777777" w:rsidTr="008E3555">
        <w:tc>
          <w:tcPr>
            <w:tcW w:w="3969" w:type="dxa"/>
          </w:tcPr>
          <w:p w14:paraId="785D267F" w14:textId="140125BD" w:rsidR="00057996"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57996" w:rsidRPr="004332C7">
              <w:rPr>
                <w:rFonts w:asciiTheme="majorBidi" w:hAnsiTheme="majorBidi" w:cstheme="majorBidi"/>
                <w:b/>
                <w:bCs/>
                <w:color w:val="C10000"/>
                <w:sz w:val="24"/>
                <w:szCs w:val="24"/>
              </w:rPr>
              <w:t>:</w:t>
            </w:r>
          </w:p>
          <w:p w14:paraId="5430539A" w14:textId="6BD1D83B" w:rsidR="002E55E6" w:rsidRPr="004332C7" w:rsidRDefault="00057996" w:rsidP="002E55E6">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Fred være med jer </w:t>
            </w:r>
            <w:r w:rsidR="003B2A22" w:rsidRPr="004332C7">
              <w:rPr>
                <w:rFonts w:asciiTheme="majorBidi" w:hAnsiTheme="majorBidi" w:cstheme="majorBidi"/>
                <w:color w:val="000000"/>
                <w:sz w:val="24"/>
                <w:szCs w:val="24"/>
              </w:rPr>
              <w:t>a</w:t>
            </w:r>
            <w:r w:rsidRPr="004332C7">
              <w:rPr>
                <w:rFonts w:asciiTheme="majorBidi" w:hAnsiTheme="majorBidi" w:cstheme="majorBidi"/>
                <w:color w:val="000000"/>
                <w:sz w:val="24"/>
                <w:szCs w:val="24"/>
              </w:rPr>
              <w:t>lle</w:t>
            </w:r>
            <w:r w:rsidR="003B2A22" w:rsidRPr="004332C7">
              <w:rPr>
                <w:rFonts w:asciiTheme="majorBidi" w:hAnsiTheme="majorBidi" w:cstheme="majorBidi"/>
                <w:color w:val="000000"/>
                <w:sz w:val="24"/>
                <w:szCs w:val="24"/>
              </w:rPr>
              <w:t>.</w:t>
            </w:r>
            <w:r w:rsidR="002E55E6" w:rsidRPr="00C41C50">
              <w:rPr>
                <w:rFonts w:asciiTheme="majorBidi" w:hAnsiTheme="majorBidi" w:cstheme="majorBidi"/>
                <w:b/>
                <w:bCs/>
                <w:color w:val="00B050"/>
                <w:sz w:val="24"/>
                <w:szCs w:val="24"/>
              </w:rPr>
              <w:t xml:space="preserve"> (Irini Pasi)</w:t>
            </w:r>
          </w:p>
        </w:tc>
        <w:tc>
          <w:tcPr>
            <w:tcW w:w="3969" w:type="dxa"/>
          </w:tcPr>
          <w:p w14:paraId="750AB5FB" w14:textId="77777777" w:rsidR="00057996" w:rsidRPr="004332C7" w:rsidRDefault="00057996"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D042F02" w14:textId="0A7B919A" w:rsidR="002E55E6" w:rsidRPr="004332C7" w:rsidRDefault="00057996" w:rsidP="002E55E6">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Peace be with all.</w:t>
            </w:r>
            <w:r w:rsidR="002E55E6">
              <w:rPr>
                <w:rFonts w:asciiTheme="majorBidi" w:hAnsiTheme="majorBidi" w:cstheme="majorBidi"/>
                <w:color w:val="000000"/>
                <w:sz w:val="24"/>
                <w:szCs w:val="24"/>
                <w:lang w:val="en-US"/>
              </w:rPr>
              <w:t xml:space="preserve"> </w:t>
            </w:r>
            <w:r w:rsidR="002E55E6" w:rsidRPr="00C41C50">
              <w:rPr>
                <w:rFonts w:asciiTheme="majorBidi" w:hAnsiTheme="majorBidi" w:cstheme="majorBidi"/>
                <w:b/>
                <w:bCs/>
                <w:color w:val="00B050"/>
                <w:sz w:val="24"/>
                <w:szCs w:val="24"/>
                <w:lang w:val="en-US"/>
              </w:rPr>
              <w:t>(</w:t>
            </w:r>
            <w:proofErr w:type="spellStart"/>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2552" w:type="dxa"/>
          </w:tcPr>
          <w:p w14:paraId="0DF63934" w14:textId="77777777" w:rsidR="00057996" w:rsidRPr="0019613F" w:rsidRDefault="00057996"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048C476E" w14:textId="5E6FE966" w:rsidR="00057996" w:rsidRPr="007C4A51" w:rsidRDefault="00B83F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السلام لجميعكم</w:t>
            </w:r>
            <w:r w:rsidR="002E55E6" w:rsidRPr="0019613F">
              <w:rPr>
                <w:rFonts w:asciiTheme="majorBidi" w:hAnsiTheme="majorBidi" w:cstheme="majorBidi"/>
                <w:b/>
                <w:bCs/>
                <w:color w:val="000000"/>
                <w:sz w:val="24"/>
                <w:szCs w:val="24"/>
                <w:lang w:val="en-US"/>
              </w:rPr>
              <w:t xml:space="preserve"> </w:t>
            </w:r>
            <w:r w:rsidR="002E55E6" w:rsidRPr="0019613F">
              <w:rPr>
                <w:rFonts w:asciiTheme="majorBidi" w:hAnsiTheme="majorBidi" w:cstheme="majorBidi"/>
                <w:b/>
                <w:bCs/>
                <w:color w:val="00B050"/>
                <w:lang w:val="en-US"/>
              </w:rPr>
              <w:t xml:space="preserve">) </w:t>
            </w:r>
            <w:r w:rsidR="002E55E6" w:rsidRPr="00C41C50">
              <w:rPr>
                <w:rFonts w:asciiTheme="majorBidi" w:hAnsiTheme="majorBidi" w:cs="Times New Roman"/>
                <w:b/>
                <w:bCs/>
                <w:color w:val="00B050"/>
                <w:rtl/>
              </w:rPr>
              <w:t xml:space="preserve">ايرينى باسى </w:t>
            </w:r>
            <w:r w:rsidR="002E55E6" w:rsidRPr="0019613F">
              <w:rPr>
                <w:rFonts w:asciiTheme="majorBidi" w:hAnsiTheme="majorBidi" w:cs="Times New Roman"/>
                <w:b/>
                <w:bCs/>
                <w:color w:val="00B050"/>
                <w:lang w:val="en-US"/>
              </w:rPr>
              <w:t>(</w:t>
            </w:r>
          </w:p>
        </w:tc>
      </w:tr>
      <w:tr w:rsidR="00791737" w:rsidRPr="0019613F" w14:paraId="1449CF5A" w14:textId="77777777" w:rsidTr="008E3555">
        <w:tc>
          <w:tcPr>
            <w:tcW w:w="3969" w:type="dxa"/>
          </w:tcPr>
          <w:p w14:paraId="5FD97637"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4991391"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F90779E"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057996" w:rsidRPr="0019613F" w14:paraId="546D7CE5" w14:textId="77777777" w:rsidTr="008E3555">
        <w:tc>
          <w:tcPr>
            <w:tcW w:w="3969" w:type="dxa"/>
          </w:tcPr>
          <w:p w14:paraId="53E49E65" w14:textId="42A19BD2" w:rsidR="00057996"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57996" w:rsidRPr="004332C7">
              <w:rPr>
                <w:rFonts w:asciiTheme="majorBidi" w:hAnsiTheme="majorBidi" w:cstheme="majorBidi"/>
                <w:b/>
                <w:bCs/>
                <w:color w:val="C10000"/>
                <w:sz w:val="24"/>
                <w:szCs w:val="24"/>
              </w:rPr>
              <w:t>:</w:t>
            </w:r>
          </w:p>
          <w:p w14:paraId="1CB89EE1" w14:textId="77777777" w:rsidR="00057996" w:rsidRDefault="00057996"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r w:rsidR="003B2A22" w:rsidRPr="004332C7">
              <w:rPr>
                <w:rFonts w:asciiTheme="majorBidi" w:hAnsiTheme="majorBidi" w:cstheme="majorBidi"/>
                <w:color w:val="000000"/>
                <w:sz w:val="24"/>
                <w:szCs w:val="24"/>
              </w:rPr>
              <w:t>.</w:t>
            </w:r>
          </w:p>
          <w:p w14:paraId="27D03D38" w14:textId="71B3D02A" w:rsidR="002E55E6" w:rsidRPr="00C41C50" w:rsidRDefault="002E55E6"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rPr>
              <w:t>(Kito epnevma ti so)</w:t>
            </w:r>
          </w:p>
        </w:tc>
        <w:tc>
          <w:tcPr>
            <w:tcW w:w="3969" w:type="dxa"/>
          </w:tcPr>
          <w:p w14:paraId="4BB9EB36" w14:textId="77777777" w:rsidR="00057996" w:rsidRPr="004332C7" w:rsidRDefault="00057996"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00A8A198" w14:textId="77777777" w:rsidR="00057996" w:rsidRDefault="00057996"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7AC95F9D" w14:textId="604BE6D5" w:rsidR="002E55E6" w:rsidRPr="00C41C50" w:rsidRDefault="002E55E6" w:rsidP="00C767E9">
            <w:pPr>
              <w:jc w:val="both"/>
              <w:rPr>
                <w:rFonts w:asciiTheme="majorBidi" w:hAnsiTheme="majorBidi" w:cstheme="majorBidi"/>
                <w:b/>
                <w:bCs/>
                <w:color w:val="C10000"/>
                <w:sz w:val="24"/>
                <w:szCs w:val="24"/>
                <w:lang w:val="en-US"/>
              </w:rPr>
            </w:pPr>
            <w:r w:rsidRPr="00C41C50">
              <w:rPr>
                <w:rFonts w:asciiTheme="majorBidi" w:hAnsiTheme="majorBidi" w:cstheme="majorBidi"/>
                <w:b/>
                <w:bCs/>
                <w:color w:val="00B050"/>
                <w:sz w:val="24"/>
                <w:szCs w:val="24"/>
              </w:rPr>
              <w:t>(Kito epnevma ti so)</w:t>
            </w:r>
          </w:p>
        </w:tc>
        <w:tc>
          <w:tcPr>
            <w:tcW w:w="2552" w:type="dxa"/>
          </w:tcPr>
          <w:p w14:paraId="7C918E5A" w14:textId="77777777" w:rsidR="00057996" w:rsidRPr="0019613F" w:rsidRDefault="00057996"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16A53BC8" w14:textId="77777777" w:rsidR="00057996" w:rsidRPr="0019613F" w:rsidRDefault="00057996" w:rsidP="00C767E9">
            <w:pPr>
              <w:bidi/>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ولروحك ايضا</w:t>
            </w:r>
            <w:r w:rsidRPr="0019613F">
              <w:rPr>
                <w:rFonts w:asciiTheme="majorBidi" w:hAnsiTheme="majorBidi" w:cstheme="majorBidi"/>
                <w:b/>
                <w:bCs/>
                <w:color w:val="000000"/>
                <w:sz w:val="24"/>
                <w:szCs w:val="24"/>
                <w:lang w:val="en-US"/>
              </w:rPr>
              <w:t>.</w:t>
            </w:r>
          </w:p>
          <w:p w14:paraId="1A65F4D0" w14:textId="5BF32911" w:rsidR="002E55E6" w:rsidRPr="00C41C50" w:rsidRDefault="002E55E6" w:rsidP="002E55E6">
            <w:pPr>
              <w:bidi/>
              <w:jc w:val="both"/>
              <w:rPr>
                <w:rFonts w:asciiTheme="majorBidi" w:hAnsiTheme="majorBidi" w:cstheme="majorBidi"/>
                <w:b/>
                <w:bCs/>
                <w:color w:val="C10000"/>
                <w:sz w:val="24"/>
                <w:szCs w:val="24"/>
                <w:rtl/>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كيطو ابنفماتى سو </w:t>
            </w:r>
            <w:r w:rsidRPr="0019613F">
              <w:rPr>
                <w:rFonts w:asciiTheme="majorBidi" w:hAnsiTheme="majorBidi" w:cs="Times New Roman"/>
                <w:b/>
                <w:bCs/>
                <w:color w:val="00B050"/>
                <w:lang w:val="en-US"/>
              </w:rPr>
              <w:t>(</w:t>
            </w:r>
          </w:p>
        </w:tc>
      </w:tr>
      <w:tr w:rsidR="005C1EB6" w:rsidRPr="0019613F" w14:paraId="6CC056D7" w14:textId="77777777" w:rsidTr="008E3555">
        <w:tc>
          <w:tcPr>
            <w:tcW w:w="3969" w:type="dxa"/>
          </w:tcPr>
          <w:p w14:paraId="03B869EF" w14:textId="77777777" w:rsidR="005C1EB6" w:rsidRPr="004332C7" w:rsidRDefault="005C1EB6" w:rsidP="00C767E9">
            <w:pPr>
              <w:jc w:val="both"/>
              <w:rPr>
                <w:rFonts w:asciiTheme="majorBidi" w:hAnsiTheme="majorBidi" w:cstheme="majorBidi"/>
                <w:sz w:val="24"/>
                <w:szCs w:val="24"/>
                <w:lang w:val="en-US"/>
              </w:rPr>
            </w:pPr>
          </w:p>
        </w:tc>
        <w:tc>
          <w:tcPr>
            <w:tcW w:w="3969" w:type="dxa"/>
          </w:tcPr>
          <w:p w14:paraId="54C4A2C8" w14:textId="77777777" w:rsidR="005C1EB6" w:rsidRPr="004332C7" w:rsidRDefault="005C1EB6" w:rsidP="00C767E9">
            <w:pPr>
              <w:jc w:val="both"/>
              <w:rPr>
                <w:rFonts w:asciiTheme="majorBidi" w:hAnsiTheme="majorBidi" w:cstheme="majorBidi"/>
                <w:color w:val="C10000"/>
                <w:sz w:val="24"/>
                <w:szCs w:val="24"/>
                <w:lang w:val="en-US"/>
              </w:rPr>
            </w:pPr>
          </w:p>
        </w:tc>
        <w:tc>
          <w:tcPr>
            <w:tcW w:w="2552" w:type="dxa"/>
          </w:tcPr>
          <w:p w14:paraId="16A5ABE6" w14:textId="77777777" w:rsidR="005C1EB6" w:rsidRPr="007C4A51" w:rsidRDefault="005C1EB6" w:rsidP="00C767E9">
            <w:pPr>
              <w:bidi/>
              <w:jc w:val="both"/>
              <w:rPr>
                <w:rFonts w:asciiTheme="majorBidi" w:hAnsiTheme="majorBidi" w:cstheme="majorBidi"/>
                <w:b/>
                <w:bCs/>
                <w:color w:val="C10000"/>
                <w:sz w:val="24"/>
                <w:szCs w:val="24"/>
                <w:rtl/>
              </w:rPr>
            </w:pPr>
          </w:p>
        </w:tc>
      </w:tr>
      <w:tr w:rsidR="005C1EB6" w:rsidRPr="004332C7" w14:paraId="4ABB62F3" w14:textId="77777777" w:rsidTr="008E3555">
        <w:tc>
          <w:tcPr>
            <w:tcW w:w="3969" w:type="dxa"/>
            <w:shd w:val="clear" w:color="auto" w:fill="EAF1DD" w:themeFill="accent3" w:themeFillTint="33"/>
          </w:tcPr>
          <w:p w14:paraId="18CF6269" w14:textId="24083A6A" w:rsidR="005C1EB6" w:rsidRPr="00CE7B2E" w:rsidRDefault="00057996" w:rsidP="00E84836">
            <w:pPr>
              <w:jc w:val="center"/>
              <w:rPr>
                <w:rFonts w:asciiTheme="majorBidi" w:hAnsiTheme="majorBidi" w:cstheme="majorBidi"/>
                <w:b/>
                <w:bCs/>
                <w:sz w:val="28"/>
                <w:szCs w:val="28"/>
                <w:lang w:val="en-US"/>
              </w:rPr>
            </w:pPr>
            <w:proofErr w:type="spellStart"/>
            <w:r w:rsidRPr="00CE7B2E">
              <w:rPr>
                <w:rFonts w:asciiTheme="majorBidi" w:hAnsiTheme="majorBidi" w:cstheme="majorBidi"/>
                <w:b/>
                <w:bCs/>
                <w:color w:val="C10000"/>
                <w:sz w:val="28"/>
                <w:szCs w:val="28"/>
                <w:lang w:val="en-US"/>
              </w:rPr>
              <w:t>Evangeliebønnen</w:t>
            </w:r>
            <w:proofErr w:type="spellEnd"/>
          </w:p>
        </w:tc>
        <w:tc>
          <w:tcPr>
            <w:tcW w:w="3969" w:type="dxa"/>
            <w:shd w:val="clear" w:color="auto" w:fill="EAF1DD" w:themeFill="accent3" w:themeFillTint="33"/>
          </w:tcPr>
          <w:p w14:paraId="66FF0A25" w14:textId="54A4316B" w:rsidR="005C1EB6" w:rsidRPr="00CE7B2E" w:rsidRDefault="00A321F4" w:rsidP="00E84836">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The Litany of the Gospel</w:t>
            </w:r>
          </w:p>
        </w:tc>
        <w:tc>
          <w:tcPr>
            <w:tcW w:w="2552" w:type="dxa"/>
            <w:shd w:val="clear" w:color="auto" w:fill="EAF1DD" w:themeFill="accent3" w:themeFillTint="33"/>
          </w:tcPr>
          <w:p w14:paraId="61350987" w14:textId="0147AF74" w:rsidR="005C1EB6" w:rsidRPr="007C4A51" w:rsidRDefault="00A321F4" w:rsidP="00E84836">
            <w:pPr>
              <w:bidi/>
              <w:jc w:val="center"/>
              <w:rPr>
                <w:rFonts w:asciiTheme="majorBidi" w:hAnsiTheme="majorBidi" w:cstheme="majorBidi"/>
                <w:b/>
                <w:bCs/>
                <w:color w:val="C10000"/>
                <w:sz w:val="28"/>
                <w:szCs w:val="28"/>
                <w:rtl/>
              </w:rPr>
            </w:pPr>
            <w:r w:rsidRPr="007C4A51">
              <w:rPr>
                <w:rFonts w:asciiTheme="majorBidi" w:hAnsiTheme="majorBidi" w:cstheme="majorBidi"/>
                <w:b/>
                <w:bCs/>
                <w:color w:val="C10000"/>
                <w:sz w:val="28"/>
                <w:szCs w:val="28"/>
                <w:rtl/>
              </w:rPr>
              <w:t>أوشية الإنجيل</w:t>
            </w:r>
          </w:p>
        </w:tc>
      </w:tr>
      <w:tr w:rsidR="00A321F4" w:rsidRPr="0019613F" w14:paraId="556F0752" w14:textId="77777777" w:rsidTr="008E3555">
        <w:tc>
          <w:tcPr>
            <w:tcW w:w="3969" w:type="dxa"/>
          </w:tcPr>
          <w:p w14:paraId="18ADD73D" w14:textId="395BFCA5" w:rsidR="00A321F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321F4" w:rsidRPr="004332C7">
              <w:rPr>
                <w:rFonts w:asciiTheme="majorBidi" w:hAnsiTheme="majorBidi" w:cstheme="majorBidi"/>
                <w:b/>
                <w:bCs/>
                <w:color w:val="C10000"/>
                <w:sz w:val="24"/>
                <w:szCs w:val="24"/>
              </w:rPr>
              <w:t>:</w:t>
            </w:r>
          </w:p>
          <w:p w14:paraId="1D56EC38" w14:textId="62C83AEC"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Herre og Mester, Jesus Kristus, vor Gud, som har sagt til sine hellige, ærede disciple og hellige apostle:</w:t>
            </w:r>
          </w:p>
        </w:tc>
        <w:tc>
          <w:tcPr>
            <w:tcW w:w="3969" w:type="dxa"/>
          </w:tcPr>
          <w:p w14:paraId="54C93FC3"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AB0D8EB" w14:textId="479FEF16"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O Master, Lord Jesus Christ our God, who said to His saintly, honored disciples and holy apostles:</w:t>
            </w:r>
          </w:p>
        </w:tc>
        <w:tc>
          <w:tcPr>
            <w:tcW w:w="2552" w:type="dxa"/>
          </w:tcPr>
          <w:p w14:paraId="5DA3F143" w14:textId="77777777" w:rsidR="00A321F4" w:rsidRPr="007C4A51" w:rsidRDefault="00A321F4"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5D7E682A" w14:textId="6FCFE03F" w:rsidR="00A321F4" w:rsidRPr="007C4A51" w:rsidRDefault="00A321F4" w:rsidP="0065705C">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أيها السيد الرب يسوع المسيح</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إلهنا، الذي خاطب تلاميذه</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القديسين ورسله الأطهار</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المكرمين قائلا</w:t>
            </w:r>
          </w:p>
        </w:tc>
      </w:tr>
      <w:tr w:rsidR="00A321F4" w:rsidRPr="0019613F" w14:paraId="407F806C" w14:textId="77777777" w:rsidTr="008E3555">
        <w:tc>
          <w:tcPr>
            <w:tcW w:w="3969" w:type="dxa"/>
          </w:tcPr>
          <w:p w14:paraId="4A0B733B" w14:textId="36896273"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Mange profeter og retfærdige har længtes efter at se de ting, som I ser, men så dem ikke, - og høre de ting, som I hører, men fik dem ikke at høre.</w:t>
            </w:r>
          </w:p>
        </w:tc>
        <w:tc>
          <w:tcPr>
            <w:tcW w:w="3969" w:type="dxa"/>
          </w:tcPr>
          <w:p w14:paraId="34506D1D" w14:textId="7E7C9585"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“Many prophets and righteous men have desired to see the things which you see, and have not seen them, and to hear the things which you hear, and have not heard them.</w:t>
            </w:r>
          </w:p>
        </w:tc>
        <w:tc>
          <w:tcPr>
            <w:tcW w:w="2552" w:type="dxa"/>
          </w:tcPr>
          <w:p w14:paraId="0C76B161" w14:textId="259DCEA5" w:rsidR="00A321F4" w:rsidRPr="007C4A51" w:rsidRDefault="00A321F4"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إن أنبياءً وأبرارا كثيرين اشتهوا</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أن يروا ما أنتم ترون ولم يروا،</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وأن يسمعوا ما أنتم تسمعون ولم</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يسمعوا</w:t>
            </w:r>
            <w:r w:rsidRPr="0019613F">
              <w:rPr>
                <w:rFonts w:asciiTheme="majorBidi" w:hAnsiTheme="majorBidi" w:cstheme="majorBidi"/>
                <w:b/>
                <w:bCs/>
                <w:sz w:val="24"/>
                <w:szCs w:val="24"/>
                <w:lang w:val="en-US"/>
              </w:rPr>
              <w:t>.</w:t>
            </w:r>
          </w:p>
        </w:tc>
      </w:tr>
      <w:tr w:rsidR="00A321F4" w:rsidRPr="004332C7" w14:paraId="2A6AFFF9" w14:textId="77777777" w:rsidTr="008E3555">
        <w:tc>
          <w:tcPr>
            <w:tcW w:w="3969" w:type="dxa"/>
          </w:tcPr>
          <w:p w14:paraId="019F3552" w14:textId="7B2E36FF"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Men lykkelige er jeres øjne, at de ser, og jeres ører, at de hører. - Gør os værdige til at høre og gøre efter dine hellige evangelier ved dine helgeners forbønner.</w:t>
            </w:r>
          </w:p>
        </w:tc>
        <w:tc>
          <w:tcPr>
            <w:tcW w:w="3969" w:type="dxa"/>
          </w:tcPr>
          <w:p w14:paraId="53CD4D2D" w14:textId="3700C2DB"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But blessed are your eyes, for they see, and your ears for they hear.” May we be worthy to hear and to act according to Your Holy Gospels, through the prayers of Your saints.</w:t>
            </w:r>
          </w:p>
        </w:tc>
        <w:tc>
          <w:tcPr>
            <w:tcW w:w="2552" w:type="dxa"/>
          </w:tcPr>
          <w:p w14:paraId="5886FADE" w14:textId="57F70112" w:rsidR="00A321F4" w:rsidRPr="007C4A51" w:rsidRDefault="00A321F4" w:rsidP="0065705C">
            <w:pPr>
              <w:autoSpaceDE w:val="0"/>
              <w:autoSpaceDN w:val="0"/>
              <w:bidi/>
              <w:adjustRightInd w:val="0"/>
              <w:jc w:val="both"/>
              <w:rPr>
                <w:rFonts w:asciiTheme="majorBidi" w:hAnsiTheme="majorBidi" w:cstheme="majorBidi"/>
                <w:b/>
                <w:bCs/>
                <w:sz w:val="24"/>
                <w:szCs w:val="24"/>
                <w:lang w:val="en-US"/>
              </w:rPr>
            </w:pPr>
            <w:r w:rsidRPr="007C4A51">
              <w:rPr>
                <w:rFonts w:asciiTheme="majorBidi" w:hAnsiTheme="majorBidi" w:cstheme="majorBidi"/>
                <w:b/>
                <w:bCs/>
                <w:sz w:val="24"/>
                <w:szCs w:val="24"/>
                <w:rtl/>
              </w:rPr>
              <w:t>أما أنتم فطوبى لأعينكم لأنها</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تبصر ولآذانكم لأنها تسمع</w:t>
            </w:r>
            <w:r w:rsidRPr="007C4A51">
              <w:rPr>
                <w:rFonts w:asciiTheme="majorBidi" w:hAnsiTheme="majorBidi" w:cstheme="majorBidi"/>
                <w:b/>
                <w:bCs/>
                <w:sz w:val="24"/>
                <w:szCs w:val="24"/>
                <w:lang w:val="en-US"/>
              </w:rPr>
              <w:t>.</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فلنستحق أن نسمع ونعمل</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بأناجيلك المقدسة بطلبات</w:t>
            </w:r>
          </w:p>
          <w:p w14:paraId="06168EA5" w14:textId="4D5301DF"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قديسيك</w:t>
            </w:r>
            <w:r w:rsidRPr="007C4A51">
              <w:rPr>
                <w:rFonts w:asciiTheme="majorBidi" w:hAnsiTheme="majorBidi" w:cstheme="majorBidi"/>
                <w:b/>
                <w:bCs/>
                <w:sz w:val="24"/>
                <w:szCs w:val="24"/>
              </w:rPr>
              <w:t>.</w:t>
            </w:r>
          </w:p>
        </w:tc>
      </w:tr>
      <w:tr w:rsidR="00791737" w:rsidRPr="004332C7" w14:paraId="5A1D27C8" w14:textId="77777777" w:rsidTr="008E3555">
        <w:tc>
          <w:tcPr>
            <w:tcW w:w="3969" w:type="dxa"/>
          </w:tcPr>
          <w:p w14:paraId="0A640739" w14:textId="77777777" w:rsidR="00791737" w:rsidRPr="004332C7" w:rsidRDefault="00791737" w:rsidP="00C767E9">
            <w:pPr>
              <w:jc w:val="both"/>
              <w:rPr>
                <w:rFonts w:asciiTheme="majorBidi" w:hAnsiTheme="majorBidi" w:cstheme="majorBidi"/>
                <w:sz w:val="24"/>
                <w:szCs w:val="24"/>
              </w:rPr>
            </w:pPr>
          </w:p>
        </w:tc>
        <w:tc>
          <w:tcPr>
            <w:tcW w:w="3969" w:type="dxa"/>
          </w:tcPr>
          <w:p w14:paraId="3A75D2C6"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5523D131" w14:textId="77777777" w:rsidR="00791737" w:rsidRPr="007C4A51" w:rsidRDefault="00791737" w:rsidP="0065705C">
            <w:pPr>
              <w:autoSpaceDE w:val="0"/>
              <w:autoSpaceDN w:val="0"/>
              <w:bidi/>
              <w:adjustRightInd w:val="0"/>
              <w:jc w:val="both"/>
              <w:rPr>
                <w:rFonts w:asciiTheme="majorBidi" w:hAnsiTheme="majorBidi" w:cstheme="majorBidi"/>
                <w:b/>
                <w:bCs/>
                <w:sz w:val="24"/>
                <w:szCs w:val="24"/>
                <w:rtl/>
              </w:rPr>
            </w:pPr>
          </w:p>
        </w:tc>
      </w:tr>
      <w:tr w:rsidR="00A321F4" w:rsidRPr="0019613F" w14:paraId="64EA9F22" w14:textId="77777777" w:rsidTr="008E3555">
        <w:tc>
          <w:tcPr>
            <w:tcW w:w="3969" w:type="dxa"/>
          </w:tcPr>
          <w:p w14:paraId="047B9F15"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CAEBFEA" w14:textId="15929EA8"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Bed for det hellige evangelium.</w:t>
            </w:r>
          </w:p>
        </w:tc>
        <w:tc>
          <w:tcPr>
            <w:tcW w:w="3969" w:type="dxa"/>
          </w:tcPr>
          <w:p w14:paraId="34DD4516"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70524DC" w14:textId="27B01D5B"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Holy Gospel.</w:t>
            </w:r>
          </w:p>
        </w:tc>
        <w:tc>
          <w:tcPr>
            <w:tcW w:w="2552" w:type="dxa"/>
          </w:tcPr>
          <w:p w14:paraId="2A630706" w14:textId="77777777" w:rsidR="00A321F4" w:rsidRPr="007C4A51" w:rsidRDefault="00A321F4"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1B63F63F" w14:textId="3411384A"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صلوا من أجل الإنجيل المقدس</w:t>
            </w:r>
          </w:p>
        </w:tc>
      </w:tr>
      <w:tr w:rsidR="00791737" w:rsidRPr="0019613F" w14:paraId="1640B57B" w14:textId="77777777" w:rsidTr="008E3555">
        <w:tc>
          <w:tcPr>
            <w:tcW w:w="3969" w:type="dxa"/>
          </w:tcPr>
          <w:p w14:paraId="1894F19C"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505A56C"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4A7D91A"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A321F4" w:rsidRPr="004332C7" w14:paraId="080FBA20" w14:textId="77777777" w:rsidTr="008E3555">
        <w:tc>
          <w:tcPr>
            <w:tcW w:w="3969" w:type="dxa"/>
          </w:tcPr>
          <w:p w14:paraId="13A930D3" w14:textId="544FF929" w:rsidR="00A321F4"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321F4" w:rsidRPr="004332C7">
              <w:rPr>
                <w:rFonts w:asciiTheme="majorBidi" w:hAnsiTheme="majorBidi" w:cstheme="majorBidi"/>
                <w:b/>
                <w:bCs/>
                <w:color w:val="C10000"/>
                <w:sz w:val="24"/>
                <w:szCs w:val="24"/>
              </w:rPr>
              <w:t>:</w:t>
            </w:r>
          </w:p>
          <w:p w14:paraId="12661DDE" w14:textId="5CC2BC22" w:rsidR="00A321F4" w:rsidRPr="004332C7" w:rsidRDefault="00A321F4"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Herre, forbarm dig!</w:t>
            </w:r>
          </w:p>
        </w:tc>
        <w:tc>
          <w:tcPr>
            <w:tcW w:w="3969" w:type="dxa"/>
          </w:tcPr>
          <w:p w14:paraId="35B84802"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2948325" w14:textId="79AF3E87"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52FEBE06" w14:textId="77777777" w:rsidR="00A321F4" w:rsidRPr="007C4A51" w:rsidRDefault="00A321F4" w:rsidP="00C767E9">
            <w:pPr>
              <w:autoSpaceDE w:val="0"/>
              <w:autoSpaceDN w:val="0"/>
              <w:bidi/>
              <w:adjustRightInd w:val="0"/>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467816CE" w14:textId="11CCC51F"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يا رب ارحم</w:t>
            </w:r>
          </w:p>
        </w:tc>
      </w:tr>
      <w:tr w:rsidR="00791737" w:rsidRPr="004332C7" w14:paraId="549F1B54" w14:textId="77777777" w:rsidTr="008E3555">
        <w:tc>
          <w:tcPr>
            <w:tcW w:w="3969" w:type="dxa"/>
          </w:tcPr>
          <w:p w14:paraId="44AB6DC3"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F9EA023"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37257CE"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A321F4" w:rsidRPr="0019613F" w14:paraId="69DE50A8" w14:textId="77777777" w:rsidTr="008E3555">
        <w:tc>
          <w:tcPr>
            <w:tcW w:w="3969" w:type="dxa"/>
          </w:tcPr>
          <w:p w14:paraId="77B30109" w14:textId="006C9E67" w:rsidR="00A321F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321F4" w:rsidRPr="004332C7">
              <w:rPr>
                <w:rFonts w:asciiTheme="majorBidi" w:hAnsiTheme="majorBidi" w:cstheme="majorBidi"/>
                <w:b/>
                <w:bCs/>
                <w:color w:val="C10000"/>
                <w:sz w:val="24"/>
                <w:szCs w:val="24"/>
              </w:rPr>
              <w:t>:</w:t>
            </w:r>
          </w:p>
          <w:p w14:paraId="63A1BCF6" w14:textId="2C83D734"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Men, Herre, ihukom også enhver, som har bedt os om at huske dem i vore bønner og forbønner, som vi bringer   frem for dig, Herre, vor Gud. - Dem, som allerede er sovet hen, giv dem hvile. Dem, som er syge, giv dem helse. Thi for os alle er du vort liv, vor frelse, vort håb, vor helbredelse og vor opstandelse.</w:t>
            </w:r>
          </w:p>
        </w:tc>
        <w:tc>
          <w:tcPr>
            <w:tcW w:w="3969" w:type="dxa"/>
          </w:tcPr>
          <w:p w14:paraId="746C3F56"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EDB1D21" w14:textId="77C6C338"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also, O our Master all those who have bidden us to remember them in our supplications and prayers, which we offer up unto You, O Lord our God. Those who have already fallen asleep, repose them, those who are sick heal them. For You are the life of us all, the salvation of us all, the hope of us all, the healing of us all, and the resurrection of us all.</w:t>
            </w:r>
          </w:p>
        </w:tc>
        <w:tc>
          <w:tcPr>
            <w:tcW w:w="2552" w:type="dxa"/>
          </w:tcPr>
          <w:p w14:paraId="1F3C3AA6" w14:textId="77777777" w:rsidR="00A321F4" w:rsidRPr="007C4A51" w:rsidRDefault="00A321F4"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46F96D2E" w14:textId="59429194" w:rsidR="00A321F4" w:rsidRPr="007C4A51" w:rsidRDefault="00A321F4" w:rsidP="00F7493E">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اذكر أيضاً يا سيدنا، كل الذين</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أمرونا وأوصونا أن نذكرهم في</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سؤلاتنا وتضرعاتنا التي نرفعها</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إليك أيها الرب إلهنا. الذين سبقوا</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فرقدوا يا رب نيحهم، المرضى</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اشفهم. لأنك أنت هو حياتنا كلنا</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وخلاصنا كلنا ورجائنا كلنا</w:t>
            </w:r>
            <w:r w:rsidR="00F7493E" w:rsidRPr="0019613F">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وشفائنا كلنا وقيامتنا كلنا</w:t>
            </w:r>
            <w:r w:rsidRPr="007C4A51">
              <w:rPr>
                <w:rFonts w:asciiTheme="majorBidi" w:hAnsiTheme="majorBidi" w:cstheme="majorBidi"/>
                <w:b/>
                <w:bCs/>
                <w:color w:val="000000"/>
                <w:sz w:val="24"/>
                <w:szCs w:val="24"/>
                <w:lang w:val="en-US"/>
              </w:rPr>
              <w:t>.</w:t>
            </w:r>
          </w:p>
        </w:tc>
      </w:tr>
      <w:tr w:rsidR="00A321F4" w:rsidRPr="0019613F" w14:paraId="65A7B110" w14:textId="77777777" w:rsidTr="008E3555">
        <w:tc>
          <w:tcPr>
            <w:tcW w:w="3969" w:type="dxa"/>
          </w:tcPr>
          <w:p w14:paraId="43C3B74D" w14:textId="7745B45D"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Og du er den, til hvem vi opsender ære og pris og tilbedelse, tillige med din gode Fader og Helligånden, Levendegøreren, af samme væsen som dig,</w:t>
            </w:r>
          </w:p>
        </w:tc>
        <w:tc>
          <w:tcPr>
            <w:tcW w:w="3969" w:type="dxa"/>
          </w:tcPr>
          <w:p w14:paraId="465BE7CE" w14:textId="15713BAA"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to You we send up the glory, the </w:t>
            </w:r>
            <w:proofErr w:type="gramStart"/>
            <w:r w:rsidRPr="004332C7">
              <w:rPr>
                <w:rFonts w:asciiTheme="majorBidi" w:hAnsiTheme="majorBidi" w:cstheme="majorBidi"/>
                <w:sz w:val="24"/>
                <w:szCs w:val="24"/>
                <w:lang w:val="en-US"/>
              </w:rPr>
              <w:t>honor</w:t>
            </w:r>
            <w:proofErr w:type="gramEnd"/>
            <w:r w:rsidRPr="004332C7">
              <w:rPr>
                <w:rFonts w:asciiTheme="majorBidi" w:hAnsiTheme="majorBidi" w:cstheme="majorBidi"/>
                <w:sz w:val="24"/>
                <w:szCs w:val="24"/>
                <w:lang w:val="en-US"/>
              </w:rPr>
              <w:t xml:space="preserve"> and the worship, together with Your good Father, and the Holy Spirit, the Giver of Life, who is of One Essence with You.</w:t>
            </w:r>
          </w:p>
        </w:tc>
        <w:tc>
          <w:tcPr>
            <w:tcW w:w="2552" w:type="dxa"/>
          </w:tcPr>
          <w:p w14:paraId="4ED893B7" w14:textId="30F1FFBD" w:rsidR="00A321F4" w:rsidRPr="007C4A51" w:rsidRDefault="00A321F4"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وأنت الذي نرسل لك إلى فوق</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المجد والكرامة والسجود مع</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أبيك الصالح والروح القدس</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المحيي المساوي لك</w:t>
            </w:r>
            <w:r w:rsidRPr="0019613F">
              <w:rPr>
                <w:rFonts w:asciiTheme="majorBidi" w:hAnsiTheme="majorBidi" w:cstheme="majorBidi"/>
                <w:b/>
                <w:bCs/>
                <w:sz w:val="24"/>
                <w:szCs w:val="24"/>
                <w:lang w:val="en-US"/>
              </w:rPr>
              <w:t>.</w:t>
            </w:r>
          </w:p>
        </w:tc>
      </w:tr>
      <w:tr w:rsidR="00A321F4" w:rsidRPr="0019613F" w14:paraId="21543958" w14:textId="77777777" w:rsidTr="008E3555">
        <w:tc>
          <w:tcPr>
            <w:tcW w:w="3969" w:type="dxa"/>
          </w:tcPr>
          <w:p w14:paraId="63526265" w14:textId="0CD6A236" w:rsidR="00A321F4" w:rsidRPr="004332C7" w:rsidRDefault="00A321F4"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6A95B387" w14:textId="21199CEE"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Amen.</w:t>
            </w:r>
          </w:p>
        </w:tc>
        <w:tc>
          <w:tcPr>
            <w:tcW w:w="2552" w:type="dxa"/>
          </w:tcPr>
          <w:p w14:paraId="0C151F08" w14:textId="6D31DB0F" w:rsidR="00A321F4" w:rsidRPr="007C4A51" w:rsidRDefault="00A321F4"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الآن وكل أوان وإلى دهر الدهور</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كلها. أمين</w:t>
            </w:r>
          </w:p>
        </w:tc>
      </w:tr>
      <w:tr w:rsidR="00791737" w:rsidRPr="0019613F" w14:paraId="09E94ECC" w14:textId="77777777" w:rsidTr="008E3555">
        <w:tc>
          <w:tcPr>
            <w:tcW w:w="3969" w:type="dxa"/>
          </w:tcPr>
          <w:p w14:paraId="5CBC7452"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44C75869"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2E97A031" w14:textId="77777777" w:rsidR="00791737" w:rsidRPr="007C4A51" w:rsidRDefault="00791737" w:rsidP="0065705C">
            <w:pPr>
              <w:autoSpaceDE w:val="0"/>
              <w:autoSpaceDN w:val="0"/>
              <w:bidi/>
              <w:adjustRightInd w:val="0"/>
              <w:jc w:val="both"/>
              <w:rPr>
                <w:rFonts w:asciiTheme="majorBidi" w:hAnsiTheme="majorBidi" w:cstheme="majorBidi"/>
                <w:b/>
                <w:bCs/>
                <w:sz w:val="24"/>
                <w:szCs w:val="24"/>
                <w:rtl/>
              </w:rPr>
            </w:pPr>
          </w:p>
        </w:tc>
      </w:tr>
      <w:tr w:rsidR="00A321F4" w:rsidRPr="004332C7" w14:paraId="1526AAE5" w14:textId="77777777" w:rsidTr="008E3555">
        <w:tc>
          <w:tcPr>
            <w:tcW w:w="3969" w:type="dxa"/>
          </w:tcPr>
          <w:p w14:paraId="4FF20EF7" w14:textId="45FE5501" w:rsidR="00A321F4"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A321F4" w:rsidRPr="004332C7">
              <w:rPr>
                <w:rFonts w:asciiTheme="majorBidi" w:hAnsiTheme="majorBidi" w:cstheme="majorBidi"/>
                <w:b/>
                <w:bCs/>
                <w:color w:val="C10000"/>
                <w:sz w:val="24"/>
                <w:szCs w:val="24"/>
              </w:rPr>
              <w:t>:</w:t>
            </w:r>
          </w:p>
          <w:p w14:paraId="6CAD8505" w14:textId="48255962" w:rsidR="00A321F4" w:rsidRPr="004332C7" w:rsidRDefault="00A321F4"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Halleluja</w:t>
            </w:r>
            <w:proofErr w:type="spellEnd"/>
            <w:r w:rsidR="00F5095D" w:rsidRPr="004332C7">
              <w:rPr>
                <w:rFonts w:asciiTheme="majorBidi" w:hAnsiTheme="majorBidi" w:cstheme="majorBidi"/>
                <w:sz w:val="24"/>
                <w:szCs w:val="24"/>
                <w:lang w:val="en-US"/>
              </w:rPr>
              <w:t>.</w:t>
            </w:r>
          </w:p>
        </w:tc>
        <w:tc>
          <w:tcPr>
            <w:tcW w:w="3969" w:type="dxa"/>
          </w:tcPr>
          <w:p w14:paraId="521FCF4B"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7D4FEF6" w14:textId="296040A5"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Alleluia.</w:t>
            </w:r>
          </w:p>
        </w:tc>
        <w:tc>
          <w:tcPr>
            <w:tcW w:w="2552" w:type="dxa"/>
          </w:tcPr>
          <w:p w14:paraId="6C9CCFF5" w14:textId="77777777" w:rsidR="00A321F4" w:rsidRPr="007C4A51" w:rsidRDefault="00A321F4" w:rsidP="00C767E9">
            <w:pPr>
              <w:autoSpaceDE w:val="0"/>
              <w:autoSpaceDN w:val="0"/>
              <w:bidi/>
              <w:adjustRightInd w:val="0"/>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2145FDCF" w14:textId="56E2D7EC"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هلليلويا</w:t>
            </w:r>
            <w:r w:rsidRPr="007C4A51">
              <w:rPr>
                <w:rFonts w:asciiTheme="majorBidi" w:hAnsiTheme="majorBidi" w:cstheme="majorBidi"/>
                <w:b/>
                <w:bCs/>
                <w:color w:val="000000"/>
                <w:sz w:val="24"/>
                <w:szCs w:val="24"/>
              </w:rPr>
              <w:t>.</w:t>
            </w:r>
          </w:p>
        </w:tc>
      </w:tr>
      <w:tr w:rsidR="00A321F4" w:rsidRPr="004332C7" w14:paraId="6DF65B12" w14:textId="77777777" w:rsidTr="008E3555">
        <w:tc>
          <w:tcPr>
            <w:tcW w:w="3969" w:type="dxa"/>
          </w:tcPr>
          <w:p w14:paraId="446FC4C3" w14:textId="77777777" w:rsidR="00A321F4" w:rsidRPr="004332C7" w:rsidRDefault="00A321F4" w:rsidP="00C767E9">
            <w:pPr>
              <w:jc w:val="both"/>
              <w:rPr>
                <w:rFonts w:asciiTheme="majorBidi" w:hAnsiTheme="majorBidi" w:cstheme="majorBidi"/>
                <w:sz w:val="24"/>
                <w:szCs w:val="24"/>
                <w:lang w:val="en-US"/>
              </w:rPr>
            </w:pPr>
          </w:p>
        </w:tc>
        <w:tc>
          <w:tcPr>
            <w:tcW w:w="3969" w:type="dxa"/>
          </w:tcPr>
          <w:p w14:paraId="0EDC4C74" w14:textId="77777777" w:rsidR="00A321F4" w:rsidRPr="004332C7" w:rsidRDefault="00A321F4" w:rsidP="00C767E9">
            <w:pPr>
              <w:jc w:val="both"/>
              <w:rPr>
                <w:rFonts w:asciiTheme="majorBidi" w:hAnsiTheme="majorBidi" w:cstheme="majorBidi"/>
                <w:color w:val="C10000"/>
                <w:sz w:val="24"/>
                <w:szCs w:val="24"/>
                <w:lang w:val="en-US"/>
              </w:rPr>
            </w:pPr>
          </w:p>
        </w:tc>
        <w:tc>
          <w:tcPr>
            <w:tcW w:w="2552" w:type="dxa"/>
          </w:tcPr>
          <w:p w14:paraId="346DA8ED" w14:textId="77777777" w:rsidR="00A321F4" w:rsidRPr="007C4A51" w:rsidRDefault="00A321F4" w:rsidP="00C767E9">
            <w:pPr>
              <w:bidi/>
              <w:jc w:val="both"/>
              <w:rPr>
                <w:rFonts w:asciiTheme="majorBidi" w:hAnsiTheme="majorBidi" w:cstheme="majorBidi"/>
                <w:b/>
                <w:bCs/>
                <w:color w:val="C10000"/>
                <w:sz w:val="24"/>
                <w:szCs w:val="24"/>
                <w:rtl/>
              </w:rPr>
            </w:pPr>
          </w:p>
        </w:tc>
      </w:tr>
      <w:tr w:rsidR="00A321F4" w:rsidRPr="004332C7" w14:paraId="74276AAC" w14:textId="77777777" w:rsidTr="008E3555">
        <w:tc>
          <w:tcPr>
            <w:tcW w:w="3969" w:type="dxa"/>
            <w:shd w:val="clear" w:color="auto" w:fill="EAF1DD" w:themeFill="accent3" w:themeFillTint="33"/>
          </w:tcPr>
          <w:p w14:paraId="35F40112" w14:textId="5782648E" w:rsidR="00A321F4" w:rsidRPr="00CE7B2E" w:rsidRDefault="00A321F4" w:rsidP="00E84836">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Evangeliet</w:t>
            </w:r>
          </w:p>
        </w:tc>
        <w:tc>
          <w:tcPr>
            <w:tcW w:w="3969" w:type="dxa"/>
            <w:shd w:val="clear" w:color="auto" w:fill="EAF1DD" w:themeFill="accent3" w:themeFillTint="33"/>
          </w:tcPr>
          <w:p w14:paraId="6CD9D25F" w14:textId="40588409" w:rsidR="00A321F4" w:rsidRPr="00CE7B2E" w:rsidRDefault="00A321F4" w:rsidP="00E84836">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rPr>
              <w:t>The Gospel</w:t>
            </w:r>
          </w:p>
        </w:tc>
        <w:tc>
          <w:tcPr>
            <w:tcW w:w="2552" w:type="dxa"/>
            <w:shd w:val="clear" w:color="auto" w:fill="EAF1DD" w:themeFill="accent3" w:themeFillTint="33"/>
          </w:tcPr>
          <w:p w14:paraId="7B68879C" w14:textId="1ECE2F0E" w:rsidR="00A321F4" w:rsidRPr="007C4A51" w:rsidRDefault="00A321F4" w:rsidP="00E84836">
            <w:pPr>
              <w:bidi/>
              <w:jc w:val="center"/>
              <w:rPr>
                <w:rFonts w:asciiTheme="majorBidi" w:hAnsiTheme="majorBidi" w:cstheme="majorBidi"/>
                <w:b/>
                <w:bCs/>
                <w:color w:val="C10000"/>
                <w:sz w:val="28"/>
                <w:szCs w:val="28"/>
                <w:rtl/>
              </w:rPr>
            </w:pPr>
            <w:r w:rsidRPr="007C4A51">
              <w:rPr>
                <w:rFonts w:asciiTheme="majorBidi" w:hAnsiTheme="majorBidi" w:cstheme="majorBidi"/>
                <w:b/>
                <w:bCs/>
                <w:color w:val="C10000"/>
                <w:sz w:val="28"/>
                <w:szCs w:val="28"/>
                <w:rtl/>
              </w:rPr>
              <w:t>الإنجيل</w:t>
            </w:r>
          </w:p>
        </w:tc>
      </w:tr>
      <w:tr w:rsidR="00A321F4" w:rsidRPr="0019613F" w14:paraId="6BE068D6" w14:textId="77777777" w:rsidTr="008E3555">
        <w:tc>
          <w:tcPr>
            <w:tcW w:w="3969" w:type="dxa"/>
          </w:tcPr>
          <w:p w14:paraId="07DB1443" w14:textId="596BD2FE" w:rsidR="00A321F4" w:rsidRPr="004332C7" w:rsidRDefault="00A321F4"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synges en </w:t>
            </w:r>
            <w:r w:rsidR="007F4269" w:rsidRPr="00C06844">
              <w:rPr>
                <w:rFonts w:asciiTheme="majorBidi" w:hAnsiTheme="majorBidi" w:cstheme="majorBidi"/>
                <w:color w:val="1F497D" w:themeColor="text2"/>
                <w:sz w:val="24"/>
                <w:szCs w:val="24"/>
              </w:rPr>
              <w:t>p</w:t>
            </w:r>
            <w:r w:rsidRPr="00C06844">
              <w:rPr>
                <w:rFonts w:asciiTheme="majorBidi" w:hAnsiTheme="majorBidi" w:cstheme="majorBidi"/>
                <w:color w:val="1F497D" w:themeColor="text2"/>
                <w:sz w:val="24"/>
                <w:szCs w:val="24"/>
              </w:rPr>
              <w:t>salme, og der siges ved dens begyndelse:</w:t>
            </w:r>
          </w:p>
        </w:tc>
        <w:tc>
          <w:tcPr>
            <w:tcW w:w="3969" w:type="dxa"/>
          </w:tcPr>
          <w:p w14:paraId="7AA4F440" w14:textId="1B9CC645" w:rsidR="00A321F4"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Psalm is read, beginning with the deacon saying:</w:t>
            </w:r>
          </w:p>
        </w:tc>
        <w:tc>
          <w:tcPr>
            <w:tcW w:w="2552" w:type="dxa"/>
          </w:tcPr>
          <w:p w14:paraId="253B3802" w14:textId="686F14A3" w:rsidR="00A321F4" w:rsidRPr="00C06844" w:rsidRDefault="00A321F4"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يطرح المزمور ويقال في بدايته</w:t>
            </w:r>
            <w:r w:rsidRPr="00C06844">
              <w:rPr>
                <w:rFonts w:asciiTheme="majorBidi" w:hAnsiTheme="majorBidi" w:cstheme="majorBidi"/>
                <w:b/>
                <w:bCs/>
                <w:color w:val="1F497D" w:themeColor="text2"/>
                <w:sz w:val="24"/>
                <w:szCs w:val="24"/>
                <w:rtl/>
                <w:lang w:val="en-US"/>
              </w:rPr>
              <w:t>:</w:t>
            </w:r>
          </w:p>
        </w:tc>
      </w:tr>
      <w:tr w:rsidR="00A321F4" w:rsidRPr="004332C7" w14:paraId="06FD1602" w14:textId="77777777" w:rsidTr="008E3555">
        <w:tc>
          <w:tcPr>
            <w:tcW w:w="3969" w:type="dxa"/>
          </w:tcPr>
          <w:p w14:paraId="0877ADAD" w14:textId="0A58BFBF" w:rsidR="00A321F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321F4" w:rsidRPr="004332C7">
              <w:rPr>
                <w:rFonts w:asciiTheme="majorBidi" w:hAnsiTheme="majorBidi" w:cstheme="majorBidi"/>
                <w:b/>
                <w:bCs/>
                <w:color w:val="C10000"/>
                <w:sz w:val="24"/>
                <w:szCs w:val="24"/>
              </w:rPr>
              <w:t>:</w:t>
            </w:r>
          </w:p>
          <w:p w14:paraId="47D5F8C2" w14:textId="724E6E02"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En salme af David.</w:t>
            </w:r>
          </w:p>
        </w:tc>
        <w:tc>
          <w:tcPr>
            <w:tcW w:w="3969" w:type="dxa"/>
          </w:tcPr>
          <w:p w14:paraId="45DF2A5A"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6B5147F" w14:textId="1D68A0A1"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 psalm of David. </w:t>
            </w:r>
            <w:r w:rsidRPr="004332C7">
              <w:rPr>
                <w:rFonts w:asciiTheme="majorBidi" w:hAnsiTheme="majorBidi" w:cstheme="majorBidi"/>
                <w:color w:val="000000"/>
                <w:sz w:val="24"/>
                <w:szCs w:val="24"/>
              </w:rPr>
              <w:t>Alleluia.</w:t>
            </w:r>
          </w:p>
        </w:tc>
        <w:tc>
          <w:tcPr>
            <w:tcW w:w="2552" w:type="dxa"/>
          </w:tcPr>
          <w:p w14:paraId="51E70379" w14:textId="77777777" w:rsidR="00A321F4" w:rsidRPr="007C4A51" w:rsidRDefault="00A321F4" w:rsidP="00C767E9">
            <w:pPr>
              <w:bidi/>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rPr>
              <w:t>:</w:t>
            </w:r>
          </w:p>
          <w:p w14:paraId="1BE04D2A" w14:textId="267D21A2"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مزمور لداود. هللويا.</w:t>
            </w:r>
          </w:p>
        </w:tc>
      </w:tr>
      <w:tr w:rsidR="00791737" w:rsidRPr="004332C7" w14:paraId="1BF1E7C9" w14:textId="77777777" w:rsidTr="008E3555">
        <w:tc>
          <w:tcPr>
            <w:tcW w:w="3969" w:type="dxa"/>
          </w:tcPr>
          <w:p w14:paraId="0248F992"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49B0B63"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B10BB66" w14:textId="77777777" w:rsidR="00791737" w:rsidRPr="007C4A51" w:rsidRDefault="00791737" w:rsidP="00C767E9">
            <w:pPr>
              <w:bidi/>
              <w:jc w:val="both"/>
              <w:rPr>
                <w:rFonts w:asciiTheme="majorBidi" w:hAnsiTheme="majorBidi" w:cstheme="majorBidi"/>
                <w:b/>
                <w:bCs/>
                <w:color w:val="C10000"/>
                <w:sz w:val="24"/>
                <w:szCs w:val="24"/>
                <w:rtl/>
              </w:rPr>
            </w:pPr>
          </w:p>
        </w:tc>
      </w:tr>
      <w:tr w:rsidR="00A321F4" w:rsidRPr="0019613F" w14:paraId="3B4CEDCF" w14:textId="77777777" w:rsidTr="008E3555">
        <w:tc>
          <w:tcPr>
            <w:tcW w:w="3969" w:type="dxa"/>
          </w:tcPr>
          <w:p w14:paraId="3D7CDEC0" w14:textId="380DC311" w:rsidR="006B3126" w:rsidRPr="004332C7" w:rsidRDefault="00A321F4" w:rsidP="00791737">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vender sig mod evangeliet og tilbyder</w:t>
            </w:r>
            <w:r w:rsidR="006B3126"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røgelse</w:t>
            </w:r>
            <w:r w:rsidR="006B3126" w:rsidRPr="00C06844">
              <w:rPr>
                <w:rFonts w:asciiTheme="majorBidi" w:hAnsiTheme="majorBidi" w:cstheme="majorBidi"/>
                <w:color w:val="1F497D" w:themeColor="text2"/>
                <w:sz w:val="24"/>
                <w:szCs w:val="24"/>
              </w:rPr>
              <w:t>, mens han lavmælt siger:</w:t>
            </w:r>
          </w:p>
        </w:tc>
        <w:tc>
          <w:tcPr>
            <w:tcW w:w="3969" w:type="dxa"/>
          </w:tcPr>
          <w:p w14:paraId="7A7A4D9A" w14:textId="3192D166" w:rsidR="00A321F4"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towards the Gospel and offers incense to it while saying inaudibly.</w:t>
            </w:r>
          </w:p>
        </w:tc>
        <w:tc>
          <w:tcPr>
            <w:tcW w:w="2552" w:type="dxa"/>
          </w:tcPr>
          <w:p w14:paraId="410015B1" w14:textId="203A2CBC" w:rsidR="00A321F4" w:rsidRPr="00C06844" w:rsidRDefault="00A321F4" w:rsidP="0065705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يلتفت الكاهن نحو الإنجيل ويعطي البخور له</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وهو يقول سراً:</w:t>
            </w:r>
          </w:p>
        </w:tc>
      </w:tr>
      <w:tr w:rsidR="00A321F4" w:rsidRPr="0019613F" w14:paraId="6A1293CA" w14:textId="77777777" w:rsidTr="008E3555">
        <w:tc>
          <w:tcPr>
            <w:tcW w:w="3969" w:type="dxa"/>
          </w:tcPr>
          <w:p w14:paraId="1D0EB058" w14:textId="6AB3EB56"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Tilbed Jesu Kristi evangelium. Ved salmisten og profeten Davids bønner - Herre, giv os nådigt forladelse for vore synder.</w:t>
            </w:r>
          </w:p>
        </w:tc>
        <w:tc>
          <w:tcPr>
            <w:tcW w:w="3969" w:type="dxa"/>
          </w:tcPr>
          <w:p w14:paraId="578FDB63" w14:textId="13583CC1"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Bow down before the Gospel of Jesus Christ. Through the prayers of the Psalmist David the Prophet, O Lord, grant us the forgiveness of our sins.</w:t>
            </w:r>
          </w:p>
        </w:tc>
        <w:tc>
          <w:tcPr>
            <w:tcW w:w="2552" w:type="dxa"/>
          </w:tcPr>
          <w:p w14:paraId="44E04061" w14:textId="44AC5E78" w:rsidR="00A321F4" w:rsidRPr="007C4A51" w:rsidRDefault="00A321F4"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اسجدوا لأنجيل يسوع المسيح</w:t>
            </w:r>
            <w:r w:rsidRPr="007C4A51">
              <w:rPr>
                <w:rFonts w:asciiTheme="majorBidi" w:hAnsiTheme="majorBidi" w:cstheme="majorBidi"/>
                <w:b/>
                <w:bCs/>
                <w:sz w:val="24"/>
                <w:szCs w:val="24"/>
                <w:lang w:val="en-US"/>
              </w:rPr>
              <w:t>.</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بصلوات المرتل داود النبي، يا</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رب انعم لنا بمغفرة خطايانا</w:t>
            </w:r>
            <w:r w:rsidRPr="007C4A51">
              <w:rPr>
                <w:rFonts w:asciiTheme="majorBidi" w:hAnsiTheme="majorBidi" w:cstheme="majorBidi"/>
                <w:b/>
                <w:bCs/>
                <w:sz w:val="24"/>
                <w:szCs w:val="24"/>
                <w:lang w:val="en-US"/>
              </w:rPr>
              <w:t>.</w:t>
            </w:r>
          </w:p>
        </w:tc>
      </w:tr>
      <w:tr w:rsidR="00791737" w:rsidRPr="0019613F" w14:paraId="2F67B169" w14:textId="77777777" w:rsidTr="008E3555">
        <w:tc>
          <w:tcPr>
            <w:tcW w:w="3969" w:type="dxa"/>
          </w:tcPr>
          <w:p w14:paraId="702F4047"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5FC1D096"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296C00CE" w14:textId="77777777" w:rsidR="00791737" w:rsidRPr="007C4A51" w:rsidRDefault="00791737" w:rsidP="0065705C">
            <w:pPr>
              <w:autoSpaceDE w:val="0"/>
              <w:autoSpaceDN w:val="0"/>
              <w:bidi/>
              <w:adjustRightInd w:val="0"/>
              <w:jc w:val="both"/>
              <w:rPr>
                <w:rFonts w:asciiTheme="majorBidi" w:hAnsiTheme="majorBidi" w:cstheme="majorBidi"/>
                <w:b/>
                <w:bCs/>
                <w:sz w:val="24"/>
                <w:szCs w:val="24"/>
                <w:rtl/>
              </w:rPr>
            </w:pPr>
          </w:p>
        </w:tc>
      </w:tr>
      <w:tr w:rsidR="00A321F4" w:rsidRPr="004332C7" w14:paraId="27535143" w14:textId="77777777" w:rsidTr="008E3555">
        <w:tc>
          <w:tcPr>
            <w:tcW w:w="3969" w:type="dxa"/>
          </w:tcPr>
          <w:p w14:paraId="6D70D298" w14:textId="541FA17F" w:rsidR="00A321F4" w:rsidRPr="004332C7" w:rsidRDefault="00A321F4" w:rsidP="00F7493E">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stiger præsten op (til alteret) ved 4. fremsigelse og korstegner røgelsesæsken en gang og lægger en skefuld røgelse i karret, mens han siger: Ære og pris etc.</w:t>
            </w:r>
            <w:r w:rsidR="00F7493E"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Diakonen stiger op til haikal med evangeliebogen; præsten tilryger den, imens han går en gang rundt om alteret, højre om, og diakonen bærer evangeliebogen. Og foran ham diakonerne med vokslys. Og præsten siger præsten Simeons bøn, som står i Lukas 2,29-32:</w:t>
            </w:r>
          </w:p>
        </w:tc>
        <w:tc>
          <w:tcPr>
            <w:tcW w:w="3969" w:type="dxa"/>
          </w:tcPr>
          <w:p w14:paraId="1C4BF82C" w14:textId="187F19A4" w:rsidR="00A321F4"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goes up to the sanctuary and makes the sign of the cross over the incense box and puts a spoonful of incense into the censer, saying “Glory and honor… </w:t>
            </w:r>
            <w:proofErr w:type="spellStart"/>
            <w:r w:rsidRPr="00C06844">
              <w:rPr>
                <w:rFonts w:asciiTheme="majorBidi" w:hAnsiTheme="majorBidi" w:cstheme="majorBidi"/>
                <w:color w:val="1F497D" w:themeColor="text2"/>
                <w:sz w:val="24"/>
                <w:szCs w:val="24"/>
                <w:lang w:val="en-US"/>
              </w:rPr>
              <w:t>Ou`wou</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nem</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outaio</w:t>
            </w:r>
            <w:proofErr w:type="spellEnd"/>
            <w:r w:rsidRPr="00C06844">
              <w:rPr>
                <w:rFonts w:asciiTheme="majorBidi" w:hAnsiTheme="majorBidi" w:cstheme="majorBidi"/>
                <w:color w:val="1F497D" w:themeColor="text2"/>
                <w:sz w:val="24"/>
                <w:szCs w:val="24"/>
                <w:lang w:val="en-US"/>
              </w:rPr>
              <w:t>” to the end. The deacon goes up to the sanctuary with the Gospel, and the priest offers incense to it as they both go around the altar once counterclockwise, while the priest says the Prayer of Simeon the Priest inaudibly.</w:t>
            </w:r>
          </w:p>
        </w:tc>
        <w:tc>
          <w:tcPr>
            <w:tcW w:w="2552" w:type="dxa"/>
          </w:tcPr>
          <w:p w14:paraId="297C79A4" w14:textId="3F29FE95" w:rsidR="00A321F4" w:rsidRPr="00C06844" w:rsidRDefault="00A321F4" w:rsidP="0065705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يصعد إلي الهيكل ويرشم درج البخور رشما واحداً بمثال الصليب ويضع يد بخور في</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المجمرة وهو يقول "مجداً وإكراما</w:t>
            </w:r>
            <w:r w:rsidR="0065705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w:t>
            </w:r>
            <w:r w:rsidR="0065705C" w:rsidRPr="00C06844">
              <w:rPr>
                <w:rFonts w:asciiTheme="majorBidi" w:hAnsiTheme="majorBidi" w:cstheme="majorBidi" w:hint="cs"/>
                <w:b/>
                <w:bCs/>
                <w:color w:val="1F497D" w:themeColor="text2"/>
                <w:sz w:val="24"/>
                <w:szCs w:val="24"/>
                <w:rtl/>
                <w:lang w:val="en-US"/>
              </w:rPr>
              <w:t>.</w:t>
            </w:r>
            <w:r w:rsidRPr="00C06844">
              <w:rPr>
                <w:rFonts w:asciiTheme="majorBidi" w:hAnsiTheme="majorBidi" w:cstheme="majorBidi"/>
                <w:b/>
                <w:bCs/>
                <w:color w:val="1F497D" w:themeColor="text2"/>
                <w:sz w:val="24"/>
                <w:szCs w:val="24"/>
                <w:rtl/>
                <w:lang w:val="en-US"/>
              </w:rPr>
              <w:t xml:space="preserve"> " </w:t>
            </w:r>
            <w:r w:rsidR="0065705C" w:rsidRPr="00C06844">
              <w:rPr>
                <w:rFonts w:asciiTheme="majorBidi" w:hAnsiTheme="majorBidi" w:cstheme="majorBidi" w:hint="cs"/>
                <w:b/>
                <w:bCs/>
                <w:color w:val="1F497D" w:themeColor="text2"/>
                <w:sz w:val="24"/>
                <w:szCs w:val="24"/>
                <w:rtl/>
              </w:rPr>
              <w:t xml:space="preserve">  ب</w:t>
            </w:r>
            <w:r w:rsidRPr="00C06844">
              <w:rPr>
                <w:rFonts w:asciiTheme="majorBidi" w:hAnsiTheme="majorBidi" w:cstheme="majorBidi"/>
                <w:b/>
                <w:bCs/>
                <w:color w:val="1F497D" w:themeColor="text2"/>
                <w:sz w:val="24"/>
                <w:szCs w:val="24"/>
                <w:rtl/>
              </w:rPr>
              <w:t>كاملها. ويصعد الشماس</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بالبشارة إلي الهيكل ويعطي الكاهن البخور</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أمام البشارة وهو دائر حول المذبح دورة</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واحدة يمينا والشماس حامل البشارة والكاهن</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يقول صلاة سمعان الكاهن التالية سراً</w:t>
            </w:r>
            <w:r w:rsidRPr="00C06844">
              <w:rPr>
                <w:rFonts w:asciiTheme="majorBidi" w:hAnsiTheme="majorBidi" w:cstheme="majorBidi"/>
                <w:b/>
                <w:bCs/>
                <w:color w:val="1F497D" w:themeColor="text2"/>
                <w:sz w:val="24"/>
                <w:szCs w:val="24"/>
                <w:rtl/>
                <w:lang w:val="en-US"/>
              </w:rPr>
              <w:t>:</w:t>
            </w:r>
          </w:p>
        </w:tc>
      </w:tr>
      <w:tr w:rsidR="00A321F4" w:rsidRPr="0019613F" w14:paraId="4D9608EB" w14:textId="77777777" w:rsidTr="008E3555">
        <w:tc>
          <w:tcPr>
            <w:tcW w:w="3969" w:type="dxa"/>
          </w:tcPr>
          <w:p w14:paraId="15F960E8" w14:textId="34BDE4DD" w:rsidR="00A321F4" w:rsidRPr="004332C7" w:rsidRDefault="00A321F4" w:rsidP="0055659F">
            <w:pPr>
              <w:jc w:val="both"/>
              <w:rPr>
                <w:rFonts w:asciiTheme="majorBidi" w:hAnsiTheme="majorBidi" w:cstheme="majorBidi"/>
                <w:sz w:val="24"/>
                <w:szCs w:val="24"/>
              </w:rPr>
            </w:pPr>
            <w:r w:rsidRPr="004332C7">
              <w:rPr>
                <w:rFonts w:asciiTheme="majorBidi" w:hAnsiTheme="majorBidi" w:cstheme="majorBidi"/>
                <w:sz w:val="24"/>
                <w:szCs w:val="24"/>
              </w:rPr>
              <w:t>Min Herre, nu sender du din tjener bort i fred efter dit</w:t>
            </w:r>
            <w:r w:rsidR="0055659F">
              <w:rPr>
                <w:rFonts w:asciiTheme="majorBidi" w:hAnsiTheme="majorBidi" w:cstheme="majorBidi"/>
                <w:sz w:val="24"/>
                <w:szCs w:val="24"/>
              </w:rPr>
              <w:t xml:space="preserve"> </w:t>
            </w:r>
            <w:r w:rsidRPr="004332C7">
              <w:rPr>
                <w:rFonts w:asciiTheme="majorBidi" w:hAnsiTheme="majorBidi" w:cstheme="majorBidi"/>
                <w:sz w:val="24"/>
                <w:szCs w:val="24"/>
              </w:rPr>
              <w:t>ord, for mine øjne har set din frelse, som du har beredt for alle folkeslag, et lys, der åbenbares for hedningerne, og en herlighed for dit folk Israel.</w:t>
            </w:r>
          </w:p>
        </w:tc>
        <w:tc>
          <w:tcPr>
            <w:tcW w:w="3969" w:type="dxa"/>
          </w:tcPr>
          <w:p w14:paraId="1B076399" w14:textId="63185192"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Lord, now You are letting Your servant depart in peace, according to Your word; for my eyes have seen Your salvation which You have prepared before the face of all peoples, a light for revelation to the Gentiles, and for glory to Your people Israel.</w:t>
            </w:r>
          </w:p>
        </w:tc>
        <w:tc>
          <w:tcPr>
            <w:tcW w:w="2552" w:type="dxa"/>
          </w:tcPr>
          <w:p w14:paraId="0584AAB8" w14:textId="42D81D42" w:rsidR="00A321F4" w:rsidRPr="007C4A51" w:rsidRDefault="00A321F4"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الآن يا سيدى تطلق عبدك بسلام</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حسب قولك، لأن عينى قد</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ابصرتا خلاصك الذى أعددته قدام</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جميع الشعوب نوراً تجلى للأمم</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ومجداً لشعبك إسرائيل</w:t>
            </w:r>
            <w:r w:rsidRPr="007C4A51">
              <w:rPr>
                <w:rFonts w:asciiTheme="majorBidi" w:hAnsiTheme="majorBidi" w:cstheme="majorBidi"/>
                <w:b/>
                <w:bCs/>
                <w:sz w:val="24"/>
                <w:szCs w:val="24"/>
                <w:lang w:val="en-US"/>
              </w:rPr>
              <w:t>.</w:t>
            </w:r>
          </w:p>
        </w:tc>
      </w:tr>
      <w:tr w:rsidR="00791737" w:rsidRPr="0019613F" w14:paraId="2290DCF5" w14:textId="77777777" w:rsidTr="008E3555">
        <w:tc>
          <w:tcPr>
            <w:tcW w:w="3969" w:type="dxa"/>
          </w:tcPr>
          <w:p w14:paraId="6FD7B63E" w14:textId="77777777" w:rsidR="00791737" w:rsidRPr="0019613F" w:rsidRDefault="00791737" w:rsidP="0055659F">
            <w:pPr>
              <w:jc w:val="both"/>
              <w:rPr>
                <w:rFonts w:asciiTheme="majorBidi" w:hAnsiTheme="majorBidi" w:cstheme="majorBidi"/>
                <w:sz w:val="24"/>
                <w:szCs w:val="24"/>
                <w:lang w:val="en-US"/>
              </w:rPr>
            </w:pPr>
          </w:p>
        </w:tc>
        <w:tc>
          <w:tcPr>
            <w:tcW w:w="3969" w:type="dxa"/>
          </w:tcPr>
          <w:p w14:paraId="41774A74"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18702D91" w14:textId="77777777" w:rsidR="00791737" w:rsidRPr="007C4A51" w:rsidRDefault="00791737" w:rsidP="0065705C">
            <w:pPr>
              <w:autoSpaceDE w:val="0"/>
              <w:autoSpaceDN w:val="0"/>
              <w:bidi/>
              <w:adjustRightInd w:val="0"/>
              <w:jc w:val="both"/>
              <w:rPr>
                <w:rFonts w:asciiTheme="majorBidi" w:hAnsiTheme="majorBidi" w:cstheme="majorBidi"/>
                <w:b/>
                <w:bCs/>
                <w:sz w:val="24"/>
                <w:szCs w:val="24"/>
                <w:rtl/>
              </w:rPr>
            </w:pPr>
          </w:p>
        </w:tc>
      </w:tr>
      <w:tr w:rsidR="00A321F4" w:rsidRPr="0019613F" w14:paraId="37B518C1" w14:textId="77777777" w:rsidTr="008E3555">
        <w:tc>
          <w:tcPr>
            <w:tcW w:w="3969" w:type="dxa"/>
          </w:tcPr>
          <w:p w14:paraId="3BF58BB1" w14:textId="6829E89B" w:rsidR="00A321F4" w:rsidRPr="004332C7" w:rsidRDefault="00A321F4"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præsten tilryger evangeliet 3 gange mens han</w:t>
            </w:r>
            <w:r w:rsidR="006B3126" w:rsidRPr="00C06844">
              <w:rPr>
                <w:rFonts w:asciiTheme="majorBidi" w:hAnsiTheme="majorBidi" w:cstheme="majorBidi"/>
                <w:color w:val="1F497D" w:themeColor="text2"/>
                <w:sz w:val="24"/>
                <w:szCs w:val="24"/>
              </w:rPr>
              <w:t xml:space="preserve"> lavmælt</w:t>
            </w:r>
            <w:r w:rsidRPr="00C06844">
              <w:rPr>
                <w:rFonts w:asciiTheme="majorBidi" w:hAnsiTheme="majorBidi" w:cstheme="majorBidi"/>
                <w:color w:val="1F497D" w:themeColor="text2"/>
                <w:sz w:val="24"/>
                <w:szCs w:val="24"/>
              </w:rPr>
              <w:t xml:space="preserve"> </w:t>
            </w:r>
            <w:r w:rsidR="006B3126" w:rsidRPr="00C06844">
              <w:rPr>
                <w:rFonts w:asciiTheme="majorBidi" w:hAnsiTheme="majorBidi" w:cstheme="majorBidi"/>
                <w:color w:val="1F497D" w:themeColor="text2"/>
                <w:sz w:val="24"/>
                <w:szCs w:val="24"/>
              </w:rPr>
              <w:t>siger:</w:t>
            </w:r>
          </w:p>
        </w:tc>
        <w:tc>
          <w:tcPr>
            <w:tcW w:w="3969" w:type="dxa"/>
          </w:tcPr>
          <w:p w14:paraId="55FCEB0D" w14:textId="1DE984CA" w:rsidR="00A321F4"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encircling the altar, the priest offers incense to the Gospel three times, white saying inaudibly:</w:t>
            </w:r>
          </w:p>
        </w:tc>
        <w:tc>
          <w:tcPr>
            <w:tcW w:w="2552" w:type="dxa"/>
          </w:tcPr>
          <w:p w14:paraId="62D2452F" w14:textId="7BD45147" w:rsidR="00A321F4" w:rsidRPr="00C06844" w:rsidRDefault="00A321F4" w:rsidP="0065705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 انتهاء الدورة، يعطي الكاهن البخور</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للإنجيل ثلاث مرات وهو يقول سراً</w:t>
            </w:r>
            <w:r w:rsidRPr="00C06844">
              <w:rPr>
                <w:rFonts w:asciiTheme="majorBidi" w:hAnsiTheme="majorBidi" w:cstheme="majorBidi"/>
                <w:b/>
                <w:bCs/>
                <w:color w:val="1F497D" w:themeColor="text2"/>
                <w:sz w:val="24"/>
                <w:szCs w:val="24"/>
                <w:rtl/>
                <w:lang w:val="en-US"/>
              </w:rPr>
              <w:t>:</w:t>
            </w:r>
          </w:p>
        </w:tc>
      </w:tr>
      <w:tr w:rsidR="00A321F4" w:rsidRPr="0019613F" w14:paraId="4FD1452B" w14:textId="77777777" w:rsidTr="008E3555">
        <w:tc>
          <w:tcPr>
            <w:tcW w:w="3969" w:type="dxa"/>
          </w:tcPr>
          <w:p w14:paraId="5CB3A617" w14:textId="056288D7"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Tilbed Jesu Kristi, den levende Guds Søns evangelium. Ære være Ham i evighed.</w:t>
            </w:r>
          </w:p>
        </w:tc>
        <w:tc>
          <w:tcPr>
            <w:tcW w:w="3969" w:type="dxa"/>
          </w:tcPr>
          <w:p w14:paraId="72F7AE5A" w14:textId="3028426D"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Bow down before the Gospel of Jesus Christ, the Son of the living God; to Him be the glory forever.</w:t>
            </w:r>
          </w:p>
        </w:tc>
        <w:tc>
          <w:tcPr>
            <w:tcW w:w="2552" w:type="dxa"/>
          </w:tcPr>
          <w:p w14:paraId="22E8960D" w14:textId="5F4203F3" w:rsidR="00A321F4" w:rsidRPr="007C4A51" w:rsidRDefault="00A321F4" w:rsidP="0065705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اسجدوا لأنجيل يسوع المسيح</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ابن الله الحي، له المجد إلي الأبد</w:t>
            </w:r>
            <w:r w:rsidRPr="007C4A51">
              <w:rPr>
                <w:rFonts w:asciiTheme="majorBidi" w:hAnsiTheme="majorBidi" w:cstheme="majorBidi"/>
                <w:b/>
                <w:bCs/>
                <w:sz w:val="24"/>
                <w:szCs w:val="24"/>
                <w:lang w:val="en-US"/>
              </w:rPr>
              <w:t>.</w:t>
            </w:r>
          </w:p>
        </w:tc>
      </w:tr>
      <w:tr w:rsidR="00791737" w:rsidRPr="0019613F" w14:paraId="02971D3B" w14:textId="77777777" w:rsidTr="008E3555">
        <w:tc>
          <w:tcPr>
            <w:tcW w:w="3969" w:type="dxa"/>
          </w:tcPr>
          <w:p w14:paraId="41DC66EA"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3F6505E2"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219F9801" w14:textId="77777777" w:rsidR="00791737" w:rsidRPr="007C4A51" w:rsidRDefault="00791737" w:rsidP="0065705C">
            <w:pPr>
              <w:autoSpaceDE w:val="0"/>
              <w:autoSpaceDN w:val="0"/>
              <w:bidi/>
              <w:adjustRightInd w:val="0"/>
              <w:jc w:val="both"/>
              <w:rPr>
                <w:rFonts w:asciiTheme="majorBidi" w:hAnsiTheme="majorBidi" w:cstheme="majorBidi"/>
                <w:b/>
                <w:bCs/>
                <w:sz w:val="24"/>
                <w:szCs w:val="24"/>
                <w:rtl/>
              </w:rPr>
            </w:pPr>
          </w:p>
        </w:tc>
      </w:tr>
      <w:tr w:rsidR="000C4FA7" w:rsidRPr="0019613F" w14:paraId="3B283660" w14:textId="77777777" w:rsidTr="008E3555">
        <w:tc>
          <w:tcPr>
            <w:tcW w:w="3969" w:type="dxa"/>
          </w:tcPr>
          <w:p w14:paraId="0983868E"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15CDA65E"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0D742125" w14:textId="77777777" w:rsidR="000C4FA7" w:rsidRPr="007C4A51" w:rsidRDefault="000C4FA7" w:rsidP="0065705C">
            <w:pPr>
              <w:autoSpaceDE w:val="0"/>
              <w:autoSpaceDN w:val="0"/>
              <w:bidi/>
              <w:adjustRightInd w:val="0"/>
              <w:jc w:val="both"/>
              <w:rPr>
                <w:rFonts w:asciiTheme="majorBidi" w:hAnsiTheme="majorBidi" w:cstheme="majorBidi"/>
                <w:b/>
                <w:bCs/>
                <w:sz w:val="24"/>
                <w:szCs w:val="24"/>
                <w:rtl/>
              </w:rPr>
            </w:pPr>
          </w:p>
        </w:tc>
      </w:tr>
      <w:tr w:rsidR="00A321F4" w:rsidRPr="0019613F" w14:paraId="00154B36" w14:textId="77777777" w:rsidTr="008E3555">
        <w:tc>
          <w:tcPr>
            <w:tcW w:w="3969" w:type="dxa"/>
          </w:tcPr>
          <w:p w14:paraId="1A9ECAF6" w14:textId="34CE8714" w:rsidR="00A321F4" w:rsidRPr="004332C7" w:rsidRDefault="00A321F4"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tager han evangeliebogen fra diakonen og vender sig med den mod vest, og præsterne kommer og kysser evangeliet, mens de siger:</w:t>
            </w:r>
          </w:p>
        </w:tc>
        <w:tc>
          <w:tcPr>
            <w:tcW w:w="3969" w:type="dxa"/>
          </w:tcPr>
          <w:p w14:paraId="58DCFA8F" w14:textId="7220D6D7" w:rsidR="00A321F4"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the Gospel from the deacon, turns to the west, and offers it to the other priests while saying,</w:t>
            </w:r>
          </w:p>
        </w:tc>
        <w:tc>
          <w:tcPr>
            <w:tcW w:w="2552" w:type="dxa"/>
          </w:tcPr>
          <w:p w14:paraId="30852CD2" w14:textId="113CB283" w:rsidR="00A321F4" w:rsidRPr="00C06844" w:rsidRDefault="00A321F4" w:rsidP="0065705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يأخذ البشارة من الشماس ويلتفت به إلي</w:t>
            </w:r>
            <w:r w:rsidR="0065705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الغرب ويعطيه للأباء الكهنة وهو يقول</w:t>
            </w:r>
            <w:r w:rsidRPr="00C06844">
              <w:rPr>
                <w:rFonts w:asciiTheme="majorBidi" w:hAnsiTheme="majorBidi" w:cstheme="majorBidi"/>
                <w:b/>
                <w:bCs/>
                <w:color w:val="1F497D" w:themeColor="text2"/>
                <w:sz w:val="24"/>
                <w:szCs w:val="24"/>
                <w:rtl/>
                <w:lang w:val="en-US"/>
              </w:rPr>
              <w:t>:</w:t>
            </w:r>
          </w:p>
        </w:tc>
      </w:tr>
      <w:tr w:rsidR="00A321F4" w:rsidRPr="0019613F" w14:paraId="2E5F5FAF" w14:textId="77777777" w:rsidTr="008E3555">
        <w:tc>
          <w:tcPr>
            <w:tcW w:w="3969" w:type="dxa"/>
          </w:tcPr>
          <w:p w14:paraId="710460F8" w14:textId="4187342F"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Men lykkelige er jeres øjne, at de ser, og jeres ører, at de hører. - Gør os værdige til at høre og gøre efter dine hellige evangelier ved dine helgeners forbønner.</w:t>
            </w:r>
          </w:p>
        </w:tc>
        <w:tc>
          <w:tcPr>
            <w:tcW w:w="3969" w:type="dxa"/>
          </w:tcPr>
          <w:p w14:paraId="5008EB46" w14:textId="423D4136" w:rsidR="00A321F4" w:rsidRPr="004332C7" w:rsidRDefault="00A321F4" w:rsidP="007C4A51">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But as for you, blessed are your eyes for they see, and your ears for they hear.</w:t>
            </w:r>
            <w:r w:rsidR="007C4A51">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May we be worthy to hear and to act according to Your Holy Gospels, through the prayers of Your saints.</w:t>
            </w:r>
          </w:p>
        </w:tc>
        <w:tc>
          <w:tcPr>
            <w:tcW w:w="2552" w:type="dxa"/>
          </w:tcPr>
          <w:p w14:paraId="0136CCE7" w14:textId="0442D654" w:rsidR="00A321F4" w:rsidRPr="007C4A51" w:rsidRDefault="00A321F4" w:rsidP="0055659F">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أما انتم فطوبى لأعينكم لأنها</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تبصر ولآذانكم لأنها تسمع</w:t>
            </w:r>
            <w:r w:rsidRPr="007C4A51">
              <w:rPr>
                <w:rFonts w:asciiTheme="majorBidi" w:hAnsiTheme="majorBidi" w:cstheme="majorBidi"/>
                <w:b/>
                <w:bCs/>
                <w:sz w:val="24"/>
                <w:szCs w:val="24"/>
                <w:lang w:val="en-US"/>
              </w:rPr>
              <w:t>.</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فلنستحق أن نسمع ونعمل</w:t>
            </w:r>
            <w:r w:rsidR="0065705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بأناجيلك المقدسة بطلبات</w:t>
            </w:r>
            <w:r w:rsidR="0055659F" w:rsidRPr="0019613F">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قديسيك</w:t>
            </w:r>
            <w:r w:rsidRPr="0019613F">
              <w:rPr>
                <w:rFonts w:asciiTheme="majorBidi" w:hAnsiTheme="majorBidi" w:cstheme="majorBidi"/>
                <w:b/>
                <w:bCs/>
                <w:sz w:val="24"/>
                <w:szCs w:val="24"/>
                <w:lang w:val="en-US"/>
              </w:rPr>
              <w:t>.</w:t>
            </w:r>
          </w:p>
        </w:tc>
      </w:tr>
      <w:tr w:rsidR="000C4FA7" w:rsidRPr="0019613F" w14:paraId="04B2A061" w14:textId="77777777" w:rsidTr="008E3555">
        <w:tc>
          <w:tcPr>
            <w:tcW w:w="3969" w:type="dxa"/>
          </w:tcPr>
          <w:p w14:paraId="2CAA8540"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24C6AA7D" w14:textId="77777777" w:rsidR="000C4FA7" w:rsidRPr="004332C7" w:rsidRDefault="000C4FA7" w:rsidP="007C4A51">
            <w:pPr>
              <w:autoSpaceDE w:val="0"/>
              <w:autoSpaceDN w:val="0"/>
              <w:adjustRightInd w:val="0"/>
              <w:jc w:val="both"/>
              <w:rPr>
                <w:rFonts w:asciiTheme="majorBidi" w:hAnsiTheme="majorBidi" w:cstheme="majorBidi"/>
                <w:sz w:val="24"/>
                <w:szCs w:val="24"/>
                <w:lang w:val="en-US"/>
              </w:rPr>
            </w:pPr>
          </w:p>
        </w:tc>
        <w:tc>
          <w:tcPr>
            <w:tcW w:w="2552" w:type="dxa"/>
          </w:tcPr>
          <w:p w14:paraId="748746C3" w14:textId="77777777" w:rsidR="000C4FA7" w:rsidRPr="007C4A51" w:rsidRDefault="000C4FA7" w:rsidP="0065705C">
            <w:pPr>
              <w:autoSpaceDE w:val="0"/>
              <w:autoSpaceDN w:val="0"/>
              <w:bidi/>
              <w:adjustRightInd w:val="0"/>
              <w:jc w:val="both"/>
              <w:rPr>
                <w:rFonts w:asciiTheme="majorBidi" w:hAnsiTheme="majorBidi" w:cstheme="majorBidi"/>
                <w:b/>
                <w:bCs/>
                <w:sz w:val="24"/>
                <w:szCs w:val="24"/>
                <w:rtl/>
              </w:rPr>
            </w:pPr>
          </w:p>
        </w:tc>
      </w:tr>
      <w:tr w:rsidR="00A321F4" w:rsidRPr="0019613F" w14:paraId="607C22A3" w14:textId="77777777" w:rsidTr="008E3555">
        <w:tc>
          <w:tcPr>
            <w:tcW w:w="3969" w:type="dxa"/>
          </w:tcPr>
          <w:p w14:paraId="54300266" w14:textId="398B2D94" w:rsidR="00A321F4" w:rsidRPr="004332C7" w:rsidRDefault="00A321F4"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kysser han det også og giver det til diakonen, som skal læse, og præsten ledsager ham med røgelse. Så vender han (præsten) tilbage til haikal-døren og stiller sig østvendt. Imens siger diakonen:</w:t>
            </w:r>
          </w:p>
        </w:tc>
        <w:tc>
          <w:tcPr>
            <w:tcW w:w="3969" w:type="dxa"/>
          </w:tcPr>
          <w:p w14:paraId="50D8D6C0" w14:textId="30793972" w:rsidR="00A321F4" w:rsidRPr="004332C7" w:rsidRDefault="00A321F4"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kisses Gospel and gives it to the deacon, who will read, and the priest accompanies him with incense. Then he (the priest) turns back to the haikal door and stands facing east. Meanwhile, the deacon says:</w:t>
            </w:r>
          </w:p>
        </w:tc>
        <w:tc>
          <w:tcPr>
            <w:tcW w:w="2552" w:type="dxa"/>
          </w:tcPr>
          <w:p w14:paraId="29B35978" w14:textId="49EF2BFE" w:rsidR="00A321F4" w:rsidRPr="00C06844" w:rsidRDefault="00A321F4"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lang w:val="en-US"/>
              </w:rPr>
              <w:t>ثم يقبل البشارة أيضا ويعطيه للشماس الذي يقرأه ويرافقه الكاهن بالبخور. ثم يعود (الكاهن) إلى باب الهيكل ويقف باتجاه  الشرق. بينما يقول الشماس:</w:t>
            </w:r>
          </w:p>
        </w:tc>
      </w:tr>
      <w:tr w:rsidR="000C4FA7" w:rsidRPr="0019613F" w14:paraId="07A6F8AB" w14:textId="77777777" w:rsidTr="008E3555">
        <w:tc>
          <w:tcPr>
            <w:tcW w:w="3969" w:type="dxa"/>
          </w:tcPr>
          <w:p w14:paraId="7EF1DC51" w14:textId="77777777" w:rsidR="000C4FA7" w:rsidRPr="0019613F" w:rsidRDefault="000C4FA7" w:rsidP="00C767E9">
            <w:pPr>
              <w:jc w:val="both"/>
              <w:rPr>
                <w:rFonts w:asciiTheme="majorBidi" w:hAnsiTheme="majorBidi" w:cstheme="majorBidi"/>
                <w:color w:val="4F81BD" w:themeColor="accent1"/>
                <w:sz w:val="24"/>
                <w:szCs w:val="24"/>
                <w:lang w:val="en-US"/>
              </w:rPr>
            </w:pPr>
          </w:p>
        </w:tc>
        <w:tc>
          <w:tcPr>
            <w:tcW w:w="3969" w:type="dxa"/>
          </w:tcPr>
          <w:p w14:paraId="1F9DFA20" w14:textId="77777777" w:rsidR="000C4FA7" w:rsidRPr="004332C7" w:rsidRDefault="000C4FA7" w:rsidP="00C767E9">
            <w:pPr>
              <w:jc w:val="both"/>
              <w:rPr>
                <w:rFonts w:asciiTheme="majorBidi" w:hAnsiTheme="majorBidi" w:cstheme="majorBidi"/>
                <w:color w:val="4F81BD" w:themeColor="accent1"/>
                <w:sz w:val="24"/>
                <w:szCs w:val="24"/>
                <w:lang w:val="en-US"/>
              </w:rPr>
            </w:pPr>
          </w:p>
        </w:tc>
        <w:tc>
          <w:tcPr>
            <w:tcW w:w="2552" w:type="dxa"/>
          </w:tcPr>
          <w:p w14:paraId="0A916A48" w14:textId="77777777" w:rsidR="000C4FA7" w:rsidRPr="00C06844" w:rsidRDefault="000C4FA7" w:rsidP="00C767E9">
            <w:pPr>
              <w:bidi/>
              <w:jc w:val="both"/>
              <w:rPr>
                <w:rFonts w:asciiTheme="majorBidi" w:hAnsiTheme="majorBidi" w:cstheme="majorBidi"/>
                <w:b/>
                <w:bCs/>
                <w:color w:val="1F497D" w:themeColor="text2"/>
                <w:sz w:val="24"/>
                <w:szCs w:val="24"/>
                <w:rtl/>
                <w:lang w:val="en-US"/>
              </w:rPr>
            </w:pPr>
          </w:p>
        </w:tc>
      </w:tr>
      <w:tr w:rsidR="00A321F4" w:rsidRPr="004332C7" w14:paraId="4DED91B6" w14:textId="77777777" w:rsidTr="008E3555">
        <w:tc>
          <w:tcPr>
            <w:tcW w:w="3969" w:type="dxa"/>
          </w:tcPr>
          <w:p w14:paraId="79E4581A"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Diakon:</w:t>
            </w:r>
          </w:p>
          <w:p w14:paraId="3A26D947" w14:textId="77777777" w:rsidR="00A321F4"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Stå med gudsfrygt og lad os høre det hellige evangelium.</w:t>
            </w:r>
          </w:p>
          <w:p w14:paraId="0FEAA631" w14:textId="7F6A5999" w:rsidR="00D75B94" w:rsidRPr="00C41C50" w:rsidRDefault="00D75B94"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Estasi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somen</w:t>
            </w:r>
            <w:proofErr w:type="spellEnd"/>
            <w:r w:rsidRPr="00C41C50">
              <w:rPr>
                <w:rFonts w:asciiTheme="majorBidi" w:hAnsiTheme="majorBidi" w:cstheme="majorBidi"/>
                <w:b/>
                <w:bCs/>
                <w:color w:val="00B050"/>
                <w:sz w:val="24"/>
                <w:szCs w:val="24"/>
                <w:lang w:val="en-US"/>
              </w:rPr>
              <w:t xml:space="preserve"> to agio </w:t>
            </w:r>
            <w:proofErr w:type="spellStart"/>
            <w:r w:rsidRPr="00C41C50">
              <w:rPr>
                <w:rFonts w:asciiTheme="majorBidi" w:hAnsiTheme="majorBidi" w:cstheme="majorBidi"/>
                <w:b/>
                <w:bCs/>
                <w:color w:val="00B050"/>
                <w:sz w:val="24"/>
                <w:szCs w:val="24"/>
                <w:lang w:val="en-US"/>
              </w:rPr>
              <w:t>ef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angelio</w:t>
            </w:r>
            <w:proofErr w:type="spellEnd"/>
            <w:r w:rsidRPr="00C41C50">
              <w:rPr>
                <w:rFonts w:asciiTheme="majorBidi" w:hAnsiTheme="majorBidi" w:cstheme="majorBidi"/>
                <w:b/>
                <w:bCs/>
                <w:color w:val="00B050"/>
                <w:sz w:val="24"/>
                <w:szCs w:val="24"/>
                <w:lang w:val="en-US"/>
              </w:rPr>
              <w:t>)</w:t>
            </w:r>
          </w:p>
        </w:tc>
        <w:tc>
          <w:tcPr>
            <w:tcW w:w="3969" w:type="dxa"/>
          </w:tcPr>
          <w:p w14:paraId="6528C839"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lang w:val="en-US"/>
              </w:rPr>
            </w:pPr>
            <w:r w:rsidRPr="004332C7">
              <w:rPr>
                <w:rFonts w:asciiTheme="majorBidi" w:hAnsiTheme="majorBidi" w:cstheme="majorBidi"/>
                <w:b/>
                <w:bCs/>
                <w:color w:val="9A3300"/>
                <w:sz w:val="24"/>
                <w:szCs w:val="24"/>
                <w:lang w:val="en-US"/>
              </w:rPr>
              <w:t>Deacon:</w:t>
            </w:r>
          </w:p>
          <w:p w14:paraId="46EE48C9" w14:textId="77777777" w:rsidR="00A321F4" w:rsidRDefault="00A321F4"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in fear of God, let us hear the Holy Gospel.</w:t>
            </w:r>
          </w:p>
          <w:p w14:paraId="37F66FD5" w14:textId="3D3C1B3A" w:rsidR="00D75B94" w:rsidRPr="004332C7" w:rsidRDefault="00D75B94" w:rsidP="00C767E9">
            <w:pPr>
              <w:jc w:val="both"/>
              <w:rPr>
                <w:rFonts w:asciiTheme="majorBidi" w:hAnsiTheme="majorBidi" w:cstheme="majorBidi"/>
                <w:color w:val="C10000"/>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Estasi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te</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theo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ako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somen</w:t>
            </w:r>
            <w:proofErr w:type="spellEnd"/>
            <w:r w:rsidRPr="00C41C50">
              <w:rPr>
                <w:rFonts w:asciiTheme="majorBidi" w:hAnsiTheme="majorBidi" w:cstheme="majorBidi"/>
                <w:b/>
                <w:bCs/>
                <w:color w:val="00B050"/>
                <w:sz w:val="24"/>
                <w:szCs w:val="24"/>
                <w:lang w:val="en-US"/>
              </w:rPr>
              <w:t xml:space="preserve"> to agio </w:t>
            </w:r>
            <w:proofErr w:type="spellStart"/>
            <w:r w:rsidRPr="00C41C50">
              <w:rPr>
                <w:rFonts w:asciiTheme="majorBidi" w:hAnsiTheme="majorBidi" w:cstheme="majorBidi"/>
                <w:b/>
                <w:bCs/>
                <w:color w:val="00B050"/>
                <w:sz w:val="24"/>
                <w:szCs w:val="24"/>
                <w:lang w:val="en-US"/>
              </w:rPr>
              <w:t>ef</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angelio</w:t>
            </w:r>
            <w:proofErr w:type="spellEnd"/>
            <w:r w:rsidRPr="00C41C50">
              <w:rPr>
                <w:rFonts w:asciiTheme="majorBidi" w:hAnsiTheme="majorBidi" w:cstheme="majorBidi"/>
                <w:b/>
                <w:bCs/>
                <w:color w:val="00B050"/>
                <w:sz w:val="24"/>
                <w:szCs w:val="24"/>
                <w:lang w:val="en-US"/>
              </w:rPr>
              <w:t>)</w:t>
            </w:r>
          </w:p>
        </w:tc>
        <w:tc>
          <w:tcPr>
            <w:tcW w:w="2552" w:type="dxa"/>
          </w:tcPr>
          <w:p w14:paraId="61CAAD3E"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lang w:val="en-US"/>
              </w:rPr>
            </w:pPr>
            <w:r w:rsidRPr="007C4A51">
              <w:rPr>
                <w:rFonts w:asciiTheme="majorBidi" w:hAnsiTheme="majorBidi" w:cstheme="majorBidi"/>
                <w:b/>
                <w:bCs/>
                <w:color w:val="9A3300"/>
                <w:sz w:val="24"/>
                <w:szCs w:val="24"/>
                <w:rtl/>
              </w:rPr>
              <w:t>الشماس</w:t>
            </w:r>
            <w:r w:rsidRPr="007C4A51">
              <w:rPr>
                <w:rFonts w:asciiTheme="majorBidi" w:hAnsiTheme="majorBidi" w:cstheme="majorBidi"/>
                <w:b/>
                <w:bCs/>
                <w:color w:val="9A3300"/>
                <w:sz w:val="24"/>
                <w:szCs w:val="24"/>
                <w:lang w:val="en-US"/>
              </w:rPr>
              <w:t>:</w:t>
            </w:r>
          </w:p>
          <w:p w14:paraId="042D038B" w14:textId="19559A2A" w:rsidR="00A321F4" w:rsidRPr="007C4A51" w:rsidRDefault="00A321F4" w:rsidP="0065705C">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قفوا بخوف الله لسماع الإنجيل</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المقدس</w:t>
            </w:r>
            <w:r w:rsidRPr="0019613F">
              <w:rPr>
                <w:rFonts w:asciiTheme="majorBidi" w:hAnsiTheme="majorBidi" w:cstheme="majorBidi"/>
                <w:b/>
                <w:bCs/>
                <w:color w:val="000000"/>
                <w:sz w:val="24"/>
                <w:szCs w:val="24"/>
                <w:lang w:val="en-US"/>
              </w:rPr>
              <w:t>.</w:t>
            </w:r>
            <w:r w:rsidR="00D75B94" w:rsidRPr="007F607F">
              <w:rPr>
                <w:rFonts w:asciiTheme="majorBidi" w:hAnsiTheme="majorBidi" w:cstheme="majorBidi" w:hint="cs"/>
                <w:b/>
                <w:bCs/>
                <w:color w:val="00B050"/>
                <w:sz w:val="24"/>
                <w:szCs w:val="24"/>
                <w:rtl/>
                <w:lang w:bidi="ar-EG"/>
              </w:rPr>
              <w:t xml:space="preserve"> (</w:t>
            </w:r>
            <w:r w:rsidR="00D75B94" w:rsidRPr="007F607F">
              <w:rPr>
                <w:rFonts w:asciiTheme="majorBidi" w:hAnsiTheme="majorBidi" w:cs="Times New Roman"/>
                <w:b/>
                <w:bCs/>
                <w:color w:val="00B050"/>
                <w:sz w:val="24"/>
                <w:szCs w:val="24"/>
                <w:rtl/>
                <w:lang w:bidi="ar-EG"/>
              </w:rPr>
              <w:t>اسطاثيتيه ميتافوفو ثيئو اكوسومين طو اجيو اف انجليو</w:t>
            </w:r>
            <w:r w:rsidR="00D75B94" w:rsidRPr="007F607F">
              <w:rPr>
                <w:rFonts w:asciiTheme="majorBidi" w:hAnsiTheme="majorBidi" w:cstheme="majorBidi" w:hint="cs"/>
                <w:b/>
                <w:bCs/>
                <w:color w:val="00B050"/>
                <w:sz w:val="24"/>
                <w:szCs w:val="24"/>
                <w:rtl/>
                <w:lang w:bidi="ar-EG"/>
              </w:rPr>
              <w:t>)</w:t>
            </w:r>
          </w:p>
        </w:tc>
      </w:tr>
      <w:tr w:rsidR="00791737" w:rsidRPr="004332C7" w14:paraId="72C82364" w14:textId="77777777" w:rsidTr="008E3555">
        <w:tc>
          <w:tcPr>
            <w:tcW w:w="3969" w:type="dxa"/>
          </w:tcPr>
          <w:p w14:paraId="10F9C896"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rPr>
            </w:pPr>
          </w:p>
        </w:tc>
        <w:tc>
          <w:tcPr>
            <w:tcW w:w="3969" w:type="dxa"/>
          </w:tcPr>
          <w:p w14:paraId="5990E062"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2552" w:type="dxa"/>
          </w:tcPr>
          <w:p w14:paraId="25FCEACB"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A321F4" w:rsidRPr="0019613F" w14:paraId="6CE271FE" w14:textId="77777777" w:rsidTr="008E3555">
        <w:tc>
          <w:tcPr>
            <w:tcW w:w="3969" w:type="dxa"/>
          </w:tcPr>
          <w:p w14:paraId="4FF263DA" w14:textId="17D96BCD" w:rsidR="00A321F4" w:rsidRPr="004332C7" w:rsidRDefault="004E453E" w:rsidP="00C767E9">
            <w:pPr>
              <w:autoSpaceDE w:val="0"/>
              <w:autoSpaceDN w:val="0"/>
              <w:adjustRightInd w:val="0"/>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Præst</w:t>
            </w:r>
            <w:r w:rsidR="00A321F4" w:rsidRPr="004332C7">
              <w:rPr>
                <w:rFonts w:asciiTheme="majorBidi" w:hAnsiTheme="majorBidi" w:cstheme="majorBidi"/>
                <w:b/>
                <w:bCs/>
                <w:color w:val="9A3300"/>
                <w:sz w:val="24"/>
                <w:szCs w:val="24"/>
              </w:rPr>
              <w:t>:</w:t>
            </w:r>
          </w:p>
          <w:p w14:paraId="6A56EBA6" w14:textId="48EDE0A8" w:rsidR="00A321F4" w:rsidRPr="007C4A51" w:rsidRDefault="00A321F4" w:rsidP="007C4A51">
            <w:pPr>
              <w:jc w:val="both"/>
              <w:rPr>
                <w:rFonts w:asciiTheme="majorBidi" w:hAnsiTheme="majorBidi" w:cstheme="majorBidi"/>
                <w:sz w:val="24"/>
                <w:szCs w:val="24"/>
              </w:rPr>
            </w:pPr>
            <w:r w:rsidRPr="004332C7">
              <w:rPr>
                <w:rFonts w:asciiTheme="majorBidi" w:hAnsiTheme="majorBidi" w:cstheme="majorBidi"/>
                <w:sz w:val="24"/>
                <w:szCs w:val="24"/>
              </w:rPr>
              <w:t>Velsignet være han, som kommer i Herren navn! Herre velsigne på det hellige evangelium efter Mattæus</w:t>
            </w:r>
            <w:r w:rsidR="007C4A51">
              <w:rPr>
                <w:rFonts w:asciiTheme="majorBidi" w:hAnsiTheme="majorBidi" w:cstheme="majorBidi"/>
                <w:sz w:val="24"/>
                <w:szCs w:val="24"/>
              </w:rPr>
              <w:t xml:space="preserve"> </w:t>
            </w:r>
            <w:r w:rsidRPr="004332C7">
              <w:rPr>
                <w:rFonts w:asciiTheme="majorBidi" w:hAnsiTheme="majorBidi" w:cstheme="majorBidi"/>
                <w:sz w:val="24"/>
                <w:szCs w:val="24"/>
              </w:rPr>
              <w:t>(Mk. Lk. Joh.).</w:t>
            </w:r>
          </w:p>
        </w:tc>
        <w:tc>
          <w:tcPr>
            <w:tcW w:w="3969" w:type="dxa"/>
          </w:tcPr>
          <w:p w14:paraId="4C09EFAA"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lang w:val="en-US"/>
              </w:rPr>
            </w:pPr>
            <w:r w:rsidRPr="004332C7">
              <w:rPr>
                <w:rFonts w:asciiTheme="majorBidi" w:hAnsiTheme="majorBidi" w:cstheme="majorBidi"/>
                <w:b/>
                <w:bCs/>
                <w:color w:val="9A3300"/>
                <w:sz w:val="24"/>
                <w:szCs w:val="24"/>
                <w:lang w:val="en-US"/>
              </w:rPr>
              <w:t>Priest:</w:t>
            </w:r>
          </w:p>
          <w:p w14:paraId="239B256F" w14:textId="343C2FD0"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Blessed is He who comes in the name of the Lord of hosts. Bless, O Lord, the reading of the Holy, Gospel according to St. </w:t>
            </w:r>
            <w:r w:rsidRPr="004332C7">
              <w:rPr>
                <w:rFonts w:asciiTheme="majorBidi" w:hAnsiTheme="majorBidi" w:cstheme="majorBidi"/>
                <w:color w:val="000000"/>
                <w:sz w:val="24"/>
                <w:szCs w:val="24"/>
              </w:rPr>
              <w:t>(...) the evangelist.</w:t>
            </w:r>
          </w:p>
        </w:tc>
        <w:tc>
          <w:tcPr>
            <w:tcW w:w="2552" w:type="dxa"/>
          </w:tcPr>
          <w:p w14:paraId="04031D5A"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lang w:val="en-US"/>
              </w:rPr>
            </w:pPr>
            <w:r w:rsidRPr="007C4A51">
              <w:rPr>
                <w:rFonts w:asciiTheme="majorBidi" w:hAnsiTheme="majorBidi" w:cstheme="majorBidi"/>
                <w:b/>
                <w:bCs/>
                <w:color w:val="9A3300"/>
                <w:sz w:val="24"/>
                <w:szCs w:val="24"/>
                <w:rtl/>
              </w:rPr>
              <w:t>الكاهن</w:t>
            </w:r>
            <w:r w:rsidRPr="007C4A51">
              <w:rPr>
                <w:rFonts w:asciiTheme="majorBidi" w:hAnsiTheme="majorBidi" w:cstheme="majorBidi"/>
                <w:b/>
                <w:bCs/>
                <w:color w:val="9A3300"/>
                <w:sz w:val="24"/>
                <w:szCs w:val="24"/>
                <w:lang w:val="en-US"/>
              </w:rPr>
              <w:t>:</w:t>
            </w:r>
          </w:p>
          <w:p w14:paraId="11F7DCE8" w14:textId="3DCC8ACE" w:rsidR="00A321F4" w:rsidRPr="007C4A51" w:rsidRDefault="00A321F4" w:rsidP="0065705C">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مبارك الآتي باسم رب القوات. يا</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رب بارك الفصل من الإنجيل</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المقدس بحسب القديس</w:t>
            </w:r>
            <w:r w:rsidRPr="007C4A51">
              <w:rPr>
                <w:rFonts w:asciiTheme="majorBidi" w:hAnsiTheme="majorBidi" w:cstheme="majorBidi"/>
                <w:b/>
                <w:bCs/>
                <w:color w:val="000000"/>
                <w:sz w:val="24"/>
                <w:szCs w:val="24"/>
                <w:lang w:val="en-US"/>
              </w:rPr>
              <w:t xml:space="preserve"> </w:t>
            </w:r>
            <w:r w:rsidR="002D6D9A" w:rsidRPr="007C4A51">
              <w:rPr>
                <w:rFonts w:asciiTheme="majorBidi" w:hAnsiTheme="majorBidi" w:cstheme="majorBidi" w:hint="cs"/>
                <w:b/>
                <w:bCs/>
                <w:color w:val="000000"/>
                <w:sz w:val="24"/>
                <w:szCs w:val="24"/>
                <w:rtl/>
              </w:rPr>
              <w:t xml:space="preserve"> </w:t>
            </w:r>
            <w:r w:rsidRPr="007C4A51">
              <w:rPr>
                <w:rFonts w:asciiTheme="majorBidi" w:hAnsiTheme="majorBidi" w:cstheme="majorBidi"/>
                <w:b/>
                <w:bCs/>
                <w:color w:val="000000"/>
                <w:sz w:val="24"/>
                <w:szCs w:val="24"/>
                <w:lang w:val="en-US"/>
              </w:rPr>
              <w:t>)</w:t>
            </w:r>
            <w:r w:rsidR="002D6D9A" w:rsidRPr="007C4A51">
              <w:rPr>
                <w:rFonts w:asciiTheme="majorBidi" w:hAnsiTheme="majorBidi" w:cstheme="majorBidi" w:hint="cs"/>
                <w:b/>
                <w:bCs/>
                <w:color w:val="000000"/>
                <w:sz w:val="24"/>
                <w:szCs w:val="24"/>
                <w:rtl/>
              </w:rPr>
              <w:t xml:space="preserve"> ...  )</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الانجيلى</w:t>
            </w:r>
            <w:r w:rsidRPr="0019613F">
              <w:rPr>
                <w:rFonts w:asciiTheme="majorBidi" w:hAnsiTheme="majorBidi" w:cstheme="majorBidi"/>
                <w:b/>
                <w:bCs/>
                <w:color w:val="000000"/>
                <w:sz w:val="24"/>
                <w:szCs w:val="24"/>
                <w:lang w:val="en-US"/>
              </w:rPr>
              <w:t>.</w:t>
            </w:r>
          </w:p>
        </w:tc>
      </w:tr>
      <w:tr w:rsidR="00791737" w:rsidRPr="0019613F" w14:paraId="01CC8603" w14:textId="77777777" w:rsidTr="008E3555">
        <w:tc>
          <w:tcPr>
            <w:tcW w:w="3969" w:type="dxa"/>
          </w:tcPr>
          <w:p w14:paraId="253443D4" w14:textId="77777777" w:rsidR="00791737" w:rsidRPr="0019613F"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3969" w:type="dxa"/>
          </w:tcPr>
          <w:p w14:paraId="611AEF8F"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2552" w:type="dxa"/>
          </w:tcPr>
          <w:p w14:paraId="61652F18"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A321F4" w:rsidRPr="0019613F" w14:paraId="002BD441" w14:textId="77777777" w:rsidTr="008E3555">
        <w:tc>
          <w:tcPr>
            <w:tcW w:w="3969" w:type="dxa"/>
          </w:tcPr>
          <w:p w14:paraId="418A2FED" w14:textId="03058522" w:rsidR="00A321F4" w:rsidRPr="004332C7" w:rsidRDefault="000064F6" w:rsidP="00C767E9">
            <w:pPr>
              <w:autoSpaceDE w:val="0"/>
              <w:autoSpaceDN w:val="0"/>
              <w:adjustRightInd w:val="0"/>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Menigheden</w:t>
            </w:r>
            <w:r w:rsidR="00A321F4" w:rsidRPr="004332C7">
              <w:rPr>
                <w:rFonts w:asciiTheme="majorBidi" w:hAnsiTheme="majorBidi" w:cstheme="majorBidi"/>
                <w:b/>
                <w:bCs/>
                <w:color w:val="9A3300"/>
                <w:sz w:val="24"/>
                <w:szCs w:val="24"/>
              </w:rPr>
              <w:t>:</w:t>
            </w:r>
          </w:p>
          <w:p w14:paraId="4BC5F52A" w14:textId="516A6F55" w:rsidR="00A321F4" w:rsidRPr="004332C7" w:rsidRDefault="00A321F4" w:rsidP="00775C80">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Ære være dig, Herre.</w:t>
            </w:r>
          </w:p>
        </w:tc>
        <w:tc>
          <w:tcPr>
            <w:tcW w:w="3969" w:type="dxa"/>
          </w:tcPr>
          <w:p w14:paraId="35DC2C30"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lang w:val="en-US"/>
              </w:rPr>
            </w:pPr>
            <w:r w:rsidRPr="004332C7">
              <w:rPr>
                <w:rFonts w:asciiTheme="majorBidi" w:hAnsiTheme="majorBidi" w:cstheme="majorBidi"/>
                <w:b/>
                <w:bCs/>
                <w:color w:val="9A3300"/>
                <w:sz w:val="24"/>
                <w:szCs w:val="24"/>
                <w:lang w:val="en-US"/>
              </w:rPr>
              <w:t>People:</w:t>
            </w:r>
          </w:p>
          <w:p w14:paraId="045B201B" w14:textId="5A97F298"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Glory to You, O Lord.</w:t>
            </w:r>
          </w:p>
        </w:tc>
        <w:tc>
          <w:tcPr>
            <w:tcW w:w="2552" w:type="dxa"/>
          </w:tcPr>
          <w:p w14:paraId="1242A429"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lang w:val="en-US"/>
              </w:rPr>
            </w:pPr>
            <w:r w:rsidRPr="007C4A51">
              <w:rPr>
                <w:rFonts w:asciiTheme="majorBidi" w:hAnsiTheme="majorBidi" w:cstheme="majorBidi"/>
                <w:b/>
                <w:bCs/>
                <w:color w:val="9A3300"/>
                <w:sz w:val="24"/>
                <w:szCs w:val="24"/>
                <w:rtl/>
              </w:rPr>
              <w:t>الشعب</w:t>
            </w:r>
            <w:r w:rsidRPr="007C4A51">
              <w:rPr>
                <w:rFonts w:asciiTheme="majorBidi" w:hAnsiTheme="majorBidi" w:cstheme="majorBidi"/>
                <w:b/>
                <w:bCs/>
                <w:color w:val="9A3300"/>
                <w:sz w:val="24"/>
                <w:szCs w:val="24"/>
                <w:lang w:val="en-US"/>
              </w:rPr>
              <w:t>:</w:t>
            </w:r>
          </w:p>
          <w:p w14:paraId="36EB691A" w14:textId="21A084CD"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المجد لك يا رب</w:t>
            </w:r>
            <w:r w:rsidRPr="007C4A51">
              <w:rPr>
                <w:rFonts w:asciiTheme="majorBidi" w:hAnsiTheme="majorBidi" w:cstheme="majorBidi"/>
                <w:b/>
                <w:bCs/>
                <w:color w:val="000000"/>
                <w:sz w:val="24"/>
                <w:szCs w:val="24"/>
                <w:lang w:val="en-US"/>
              </w:rPr>
              <w:t>.</w:t>
            </w:r>
          </w:p>
        </w:tc>
      </w:tr>
      <w:tr w:rsidR="00791737" w:rsidRPr="0019613F" w14:paraId="00B176D5" w14:textId="77777777" w:rsidTr="008E3555">
        <w:tc>
          <w:tcPr>
            <w:tcW w:w="3969" w:type="dxa"/>
          </w:tcPr>
          <w:p w14:paraId="6EA165F4" w14:textId="77777777" w:rsidR="00791737" w:rsidRPr="0019613F"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3969" w:type="dxa"/>
          </w:tcPr>
          <w:p w14:paraId="40D12C44"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2552" w:type="dxa"/>
          </w:tcPr>
          <w:p w14:paraId="339BF276"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A321F4" w:rsidRPr="0019613F" w14:paraId="431BAA65" w14:textId="77777777" w:rsidTr="008E3555">
        <w:tc>
          <w:tcPr>
            <w:tcW w:w="3969" w:type="dxa"/>
          </w:tcPr>
          <w:p w14:paraId="26136006" w14:textId="22418E05" w:rsidR="00A321F4" w:rsidRPr="004332C7" w:rsidRDefault="00A321F4" w:rsidP="00C767E9">
            <w:pPr>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Diakon</w:t>
            </w:r>
            <w:r w:rsidR="00F5095D" w:rsidRPr="004332C7">
              <w:rPr>
                <w:rFonts w:asciiTheme="majorBidi" w:hAnsiTheme="majorBidi" w:cstheme="majorBidi"/>
                <w:b/>
                <w:bCs/>
                <w:color w:val="9A3300"/>
                <w:sz w:val="24"/>
                <w:szCs w:val="24"/>
              </w:rPr>
              <w:t>:</w:t>
            </w:r>
          </w:p>
          <w:p w14:paraId="2D078D8E" w14:textId="306319FB"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Stå med gudsfrygt og lad os høre det hellige evangelium, et kapitel fra vor lærer (...) evangelisten, den rene discipel, Hans velsignelse Amen</w:t>
            </w:r>
            <w:r w:rsidR="00F5095D" w:rsidRPr="004332C7">
              <w:rPr>
                <w:rFonts w:asciiTheme="majorBidi" w:hAnsiTheme="majorBidi" w:cstheme="majorBidi"/>
                <w:sz w:val="24"/>
                <w:szCs w:val="24"/>
              </w:rPr>
              <w:t>.</w:t>
            </w:r>
          </w:p>
        </w:tc>
        <w:tc>
          <w:tcPr>
            <w:tcW w:w="3969" w:type="dxa"/>
          </w:tcPr>
          <w:p w14:paraId="4C74B38F"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lang w:val="en-US"/>
              </w:rPr>
            </w:pPr>
            <w:r w:rsidRPr="004332C7">
              <w:rPr>
                <w:rFonts w:asciiTheme="majorBidi" w:hAnsiTheme="majorBidi" w:cstheme="majorBidi"/>
                <w:b/>
                <w:bCs/>
                <w:color w:val="9A3300"/>
                <w:sz w:val="24"/>
                <w:szCs w:val="24"/>
                <w:lang w:val="en-US"/>
              </w:rPr>
              <w:t>Deacon:</w:t>
            </w:r>
          </w:p>
          <w:p w14:paraId="15CE419E" w14:textId="3419438D"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Stand up in the fear of God and listen to the Holy Gospel. A reading from the Gospel according to our teacher Saint Matthew (Mark, </w:t>
            </w:r>
            <w:proofErr w:type="gramStart"/>
            <w:r w:rsidRPr="004332C7">
              <w:rPr>
                <w:rFonts w:asciiTheme="majorBidi" w:hAnsiTheme="majorBidi" w:cstheme="majorBidi"/>
                <w:color w:val="000000"/>
                <w:sz w:val="24"/>
                <w:szCs w:val="24"/>
                <w:lang w:val="en-US"/>
              </w:rPr>
              <w:t>Luke</w:t>
            </w:r>
            <w:proofErr w:type="gramEnd"/>
            <w:r w:rsidRPr="004332C7">
              <w:rPr>
                <w:rFonts w:asciiTheme="majorBidi" w:hAnsiTheme="majorBidi" w:cstheme="majorBidi"/>
                <w:color w:val="000000"/>
                <w:sz w:val="24"/>
                <w:szCs w:val="24"/>
                <w:lang w:val="en-US"/>
              </w:rPr>
              <w:t xml:space="preserve"> or John) the Evangelist. </w:t>
            </w:r>
            <w:r w:rsidRPr="004332C7">
              <w:rPr>
                <w:rFonts w:asciiTheme="majorBidi" w:hAnsiTheme="majorBidi" w:cstheme="majorBidi"/>
                <w:color w:val="000000"/>
                <w:sz w:val="24"/>
                <w:szCs w:val="24"/>
              </w:rPr>
              <w:t>May his blessings…</w:t>
            </w:r>
          </w:p>
        </w:tc>
        <w:tc>
          <w:tcPr>
            <w:tcW w:w="2552" w:type="dxa"/>
          </w:tcPr>
          <w:p w14:paraId="48414074"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lang w:val="en-US"/>
              </w:rPr>
            </w:pPr>
            <w:r w:rsidRPr="007C4A51">
              <w:rPr>
                <w:rFonts w:asciiTheme="majorBidi" w:hAnsiTheme="majorBidi" w:cstheme="majorBidi"/>
                <w:b/>
                <w:bCs/>
                <w:color w:val="9A3300"/>
                <w:sz w:val="24"/>
                <w:szCs w:val="24"/>
                <w:rtl/>
              </w:rPr>
              <w:t>الشماس</w:t>
            </w:r>
            <w:r w:rsidRPr="007C4A51">
              <w:rPr>
                <w:rFonts w:asciiTheme="majorBidi" w:hAnsiTheme="majorBidi" w:cstheme="majorBidi"/>
                <w:b/>
                <w:bCs/>
                <w:color w:val="9A3300"/>
                <w:sz w:val="24"/>
                <w:szCs w:val="24"/>
                <w:lang w:val="en-US"/>
              </w:rPr>
              <w:t>:</w:t>
            </w:r>
          </w:p>
          <w:p w14:paraId="24B8081B" w14:textId="5C8EABBB" w:rsidR="00A321F4" w:rsidRPr="007C4A51" w:rsidRDefault="00A321F4" w:rsidP="0065705C">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قفوا بخوف الله لسماع الإنجيل المقدس،</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 xml:space="preserve">فصل من الإنجيل لمعلمنا مار متى </w:t>
            </w:r>
            <w:r w:rsidR="00A264E1"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أو مرقس</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أو لوقا أو يوحنا</w:t>
            </w:r>
            <w:r w:rsidR="00A264E1"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 xml:space="preserve"> البشير، التلميذ الطاهر</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بركته،</w:t>
            </w:r>
          </w:p>
        </w:tc>
      </w:tr>
      <w:tr w:rsidR="00791737" w:rsidRPr="0019613F" w14:paraId="6510864B" w14:textId="77777777" w:rsidTr="008E3555">
        <w:tc>
          <w:tcPr>
            <w:tcW w:w="3969" w:type="dxa"/>
          </w:tcPr>
          <w:p w14:paraId="2DC148E9" w14:textId="77777777" w:rsidR="00791737" w:rsidRPr="0019613F" w:rsidRDefault="00791737" w:rsidP="00C767E9">
            <w:pPr>
              <w:jc w:val="both"/>
              <w:rPr>
                <w:rFonts w:asciiTheme="majorBidi" w:hAnsiTheme="majorBidi" w:cstheme="majorBidi"/>
                <w:b/>
                <w:bCs/>
                <w:color w:val="9A3300"/>
                <w:sz w:val="24"/>
                <w:szCs w:val="24"/>
                <w:lang w:val="en-US"/>
              </w:rPr>
            </w:pPr>
          </w:p>
        </w:tc>
        <w:tc>
          <w:tcPr>
            <w:tcW w:w="3969" w:type="dxa"/>
          </w:tcPr>
          <w:p w14:paraId="6B16F09A"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2552" w:type="dxa"/>
          </w:tcPr>
          <w:p w14:paraId="6A193B9B"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A321F4" w:rsidRPr="004332C7" w14:paraId="7B182251" w14:textId="77777777" w:rsidTr="008E3555">
        <w:tc>
          <w:tcPr>
            <w:tcW w:w="3969" w:type="dxa"/>
          </w:tcPr>
          <w:p w14:paraId="1B1942CE" w14:textId="47F22ADC" w:rsidR="00A321F4" w:rsidRPr="004332C7" w:rsidRDefault="000064F6" w:rsidP="00C767E9">
            <w:pPr>
              <w:jc w:val="both"/>
              <w:rPr>
                <w:rFonts w:asciiTheme="majorBidi" w:hAnsiTheme="majorBidi" w:cstheme="majorBidi"/>
                <w:sz w:val="24"/>
                <w:szCs w:val="24"/>
              </w:rPr>
            </w:pPr>
            <w:r w:rsidRPr="004332C7">
              <w:rPr>
                <w:rFonts w:asciiTheme="majorBidi" w:hAnsiTheme="majorBidi" w:cstheme="majorBidi"/>
                <w:b/>
                <w:bCs/>
                <w:color w:val="9A3300"/>
                <w:sz w:val="24"/>
                <w:szCs w:val="24"/>
              </w:rPr>
              <w:t>Menigheden</w:t>
            </w:r>
            <w:r w:rsidR="00F5095D" w:rsidRPr="004332C7">
              <w:rPr>
                <w:rFonts w:asciiTheme="majorBidi" w:hAnsiTheme="majorBidi" w:cstheme="majorBidi"/>
                <w:color w:val="9A3300"/>
                <w:sz w:val="24"/>
                <w:szCs w:val="24"/>
              </w:rPr>
              <w:t>:</w:t>
            </w:r>
          </w:p>
          <w:p w14:paraId="6A60E9CA" w14:textId="28B8EF85"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være med os.  Amen</w:t>
            </w:r>
            <w:r w:rsidR="00F5095D" w:rsidRPr="004332C7">
              <w:rPr>
                <w:rFonts w:asciiTheme="majorBidi" w:hAnsiTheme="majorBidi" w:cstheme="majorBidi"/>
                <w:sz w:val="24"/>
                <w:szCs w:val="24"/>
              </w:rPr>
              <w:t>.</w:t>
            </w:r>
          </w:p>
        </w:tc>
        <w:tc>
          <w:tcPr>
            <w:tcW w:w="3969" w:type="dxa"/>
          </w:tcPr>
          <w:p w14:paraId="203B1BCB"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lang w:val="en-US"/>
              </w:rPr>
            </w:pPr>
            <w:r w:rsidRPr="004332C7">
              <w:rPr>
                <w:rFonts w:asciiTheme="majorBidi" w:hAnsiTheme="majorBidi" w:cstheme="majorBidi"/>
                <w:b/>
                <w:bCs/>
                <w:color w:val="9A3300"/>
                <w:sz w:val="24"/>
                <w:szCs w:val="24"/>
                <w:lang w:val="en-US"/>
              </w:rPr>
              <w:t>People:</w:t>
            </w:r>
          </w:p>
          <w:p w14:paraId="22F5C9EB" w14:textId="16A5EE00"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Be with us all.</w:t>
            </w:r>
          </w:p>
        </w:tc>
        <w:tc>
          <w:tcPr>
            <w:tcW w:w="2552" w:type="dxa"/>
          </w:tcPr>
          <w:p w14:paraId="76A832C4"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rPr>
            </w:pPr>
            <w:r w:rsidRPr="007C4A51">
              <w:rPr>
                <w:rFonts w:asciiTheme="majorBidi" w:hAnsiTheme="majorBidi" w:cstheme="majorBidi"/>
                <w:b/>
                <w:bCs/>
                <w:color w:val="9A3300"/>
                <w:sz w:val="24"/>
                <w:szCs w:val="24"/>
                <w:rtl/>
              </w:rPr>
              <w:t>الشعب</w:t>
            </w:r>
            <w:r w:rsidRPr="007C4A51">
              <w:rPr>
                <w:rFonts w:asciiTheme="majorBidi" w:hAnsiTheme="majorBidi" w:cstheme="majorBidi"/>
                <w:b/>
                <w:bCs/>
                <w:color w:val="9A3300"/>
                <w:sz w:val="24"/>
                <w:szCs w:val="24"/>
              </w:rPr>
              <w:t>:</w:t>
            </w:r>
          </w:p>
          <w:p w14:paraId="4A50068D" w14:textId="2DB06EF5"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على جميعنا،</w:t>
            </w:r>
            <w:r w:rsidRPr="007C4A51">
              <w:rPr>
                <w:rFonts w:asciiTheme="majorBidi" w:hAnsiTheme="majorBidi" w:cstheme="majorBidi"/>
                <w:b/>
                <w:bCs/>
                <w:color w:val="000000"/>
                <w:sz w:val="24"/>
                <w:szCs w:val="24"/>
              </w:rPr>
              <w:t>.</w:t>
            </w:r>
          </w:p>
        </w:tc>
      </w:tr>
      <w:tr w:rsidR="00791737" w:rsidRPr="004332C7" w14:paraId="3656084B" w14:textId="77777777" w:rsidTr="008E3555">
        <w:tc>
          <w:tcPr>
            <w:tcW w:w="3969" w:type="dxa"/>
          </w:tcPr>
          <w:p w14:paraId="65B70038" w14:textId="77777777" w:rsidR="00791737" w:rsidRPr="004332C7" w:rsidRDefault="00791737" w:rsidP="00C767E9">
            <w:pPr>
              <w:jc w:val="both"/>
              <w:rPr>
                <w:rFonts w:asciiTheme="majorBidi" w:hAnsiTheme="majorBidi" w:cstheme="majorBidi"/>
                <w:b/>
                <w:bCs/>
                <w:color w:val="9A3300"/>
                <w:sz w:val="24"/>
                <w:szCs w:val="24"/>
              </w:rPr>
            </w:pPr>
          </w:p>
        </w:tc>
        <w:tc>
          <w:tcPr>
            <w:tcW w:w="3969" w:type="dxa"/>
          </w:tcPr>
          <w:p w14:paraId="38904141"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2552" w:type="dxa"/>
          </w:tcPr>
          <w:p w14:paraId="11243D72"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A321F4" w:rsidRPr="0019613F" w14:paraId="3F609683" w14:textId="77777777" w:rsidTr="008E3555">
        <w:tc>
          <w:tcPr>
            <w:tcW w:w="3969" w:type="dxa"/>
          </w:tcPr>
          <w:p w14:paraId="649D7A41" w14:textId="64E886C7" w:rsidR="00A321F4" w:rsidRPr="004332C7" w:rsidRDefault="00A321F4" w:rsidP="00C767E9">
            <w:pPr>
              <w:jc w:val="both"/>
              <w:rPr>
                <w:rFonts w:asciiTheme="majorBidi" w:hAnsiTheme="majorBidi" w:cstheme="majorBidi"/>
                <w:color w:val="9A3300"/>
                <w:sz w:val="24"/>
                <w:szCs w:val="24"/>
              </w:rPr>
            </w:pPr>
            <w:r w:rsidRPr="004332C7">
              <w:rPr>
                <w:rFonts w:asciiTheme="majorBidi" w:hAnsiTheme="majorBidi" w:cstheme="majorBidi"/>
                <w:color w:val="9A3300"/>
                <w:sz w:val="24"/>
                <w:szCs w:val="24"/>
              </w:rPr>
              <w:t>Diakon</w:t>
            </w:r>
            <w:r w:rsidR="00F5095D" w:rsidRPr="004332C7">
              <w:rPr>
                <w:rFonts w:asciiTheme="majorBidi" w:hAnsiTheme="majorBidi" w:cstheme="majorBidi"/>
                <w:color w:val="9A3300"/>
                <w:sz w:val="24"/>
                <w:szCs w:val="24"/>
              </w:rPr>
              <w:t>:</w:t>
            </w:r>
          </w:p>
          <w:p w14:paraId="0867F3DF" w14:textId="59C98008"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Salmerne fra profeten David. Må hans velsignelse være med os</w:t>
            </w:r>
          </w:p>
          <w:p w14:paraId="078EAD72" w14:textId="170366D7" w:rsidR="00A321F4" w:rsidRPr="004332C7" w:rsidRDefault="00A321F4"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w:t>
            </w:r>
          </w:p>
        </w:tc>
        <w:tc>
          <w:tcPr>
            <w:tcW w:w="3969" w:type="dxa"/>
          </w:tcPr>
          <w:p w14:paraId="788CFBC0" w14:textId="77777777" w:rsidR="00A321F4" w:rsidRPr="004332C7" w:rsidRDefault="00A321F4" w:rsidP="00C767E9">
            <w:pPr>
              <w:autoSpaceDE w:val="0"/>
              <w:autoSpaceDN w:val="0"/>
              <w:adjustRightInd w:val="0"/>
              <w:jc w:val="both"/>
              <w:rPr>
                <w:rFonts w:asciiTheme="majorBidi" w:hAnsiTheme="majorBidi" w:cstheme="majorBidi"/>
                <w:color w:val="9A3300"/>
                <w:sz w:val="24"/>
                <w:szCs w:val="24"/>
                <w:lang w:val="en-US"/>
              </w:rPr>
            </w:pPr>
            <w:r w:rsidRPr="004332C7">
              <w:rPr>
                <w:rFonts w:asciiTheme="majorBidi" w:hAnsiTheme="majorBidi" w:cstheme="majorBidi"/>
                <w:color w:val="9A3300"/>
                <w:sz w:val="24"/>
                <w:szCs w:val="24"/>
                <w:lang w:val="en-US"/>
              </w:rPr>
              <w:t>Deacon:</w:t>
            </w:r>
          </w:p>
          <w:p w14:paraId="07A09B4D" w14:textId="7B3DEFDC" w:rsidR="00A321F4" w:rsidRPr="004332C7" w:rsidRDefault="00A321F4" w:rsidP="00775C80">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From the Psalms of </w:t>
            </w:r>
            <w:proofErr w:type="gramStart"/>
            <w:r w:rsidRPr="004332C7">
              <w:rPr>
                <w:rFonts w:asciiTheme="majorBidi" w:hAnsiTheme="majorBidi" w:cstheme="majorBidi"/>
                <w:sz w:val="24"/>
                <w:szCs w:val="24"/>
                <w:lang w:val="en-US"/>
              </w:rPr>
              <w:t>David</w:t>
            </w:r>
            <w:proofErr w:type="gramEnd"/>
            <w:r w:rsidRPr="004332C7">
              <w:rPr>
                <w:rFonts w:asciiTheme="majorBidi" w:hAnsiTheme="majorBidi" w:cstheme="majorBidi"/>
                <w:sz w:val="24"/>
                <w:szCs w:val="24"/>
                <w:lang w:val="en-US"/>
              </w:rPr>
              <w:t xml:space="preserve"> the prophet, may his holy blessing be with us all.</w:t>
            </w:r>
          </w:p>
        </w:tc>
        <w:tc>
          <w:tcPr>
            <w:tcW w:w="2552" w:type="dxa"/>
          </w:tcPr>
          <w:p w14:paraId="2DEC82C5"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lang w:val="en-US"/>
              </w:rPr>
            </w:pPr>
            <w:r w:rsidRPr="007C4A51">
              <w:rPr>
                <w:rFonts w:asciiTheme="majorBidi" w:hAnsiTheme="majorBidi" w:cstheme="majorBidi"/>
                <w:b/>
                <w:bCs/>
                <w:color w:val="9A3300"/>
                <w:sz w:val="24"/>
                <w:szCs w:val="24"/>
                <w:rtl/>
              </w:rPr>
              <w:t>الشماس</w:t>
            </w:r>
          </w:p>
          <w:p w14:paraId="6775D3EF" w14:textId="1FE21DC9" w:rsidR="00A321F4" w:rsidRPr="007C4A51" w:rsidRDefault="00A321F4" w:rsidP="0065705C">
            <w:pPr>
              <w:autoSpaceDE w:val="0"/>
              <w:autoSpaceDN w:val="0"/>
              <w:bidi/>
              <w:adjustRightInd w:val="0"/>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من مزامير أبينا داود النبي والملك بركته</w:t>
            </w:r>
            <w:r w:rsidR="0065705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على جميعنا</w:t>
            </w:r>
          </w:p>
          <w:p w14:paraId="377284E2" w14:textId="77777777" w:rsidR="00A321F4" w:rsidRPr="007C4A51" w:rsidRDefault="00A321F4" w:rsidP="00C767E9">
            <w:pPr>
              <w:bidi/>
              <w:jc w:val="both"/>
              <w:rPr>
                <w:rFonts w:asciiTheme="majorBidi" w:hAnsiTheme="majorBidi" w:cstheme="majorBidi"/>
                <w:b/>
                <w:bCs/>
                <w:color w:val="C10000"/>
                <w:sz w:val="24"/>
                <w:szCs w:val="24"/>
                <w:rtl/>
              </w:rPr>
            </w:pPr>
          </w:p>
        </w:tc>
      </w:tr>
      <w:tr w:rsidR="00A321F4" w:rsidRPr="004332C7" w14:paraId="58105DEE" w14:textId="77777777" w:rsidTr="008E3555">
        <w:tc>
          <w:tcPr>
            <w:tcW w:w="3969" w:type="dxa"/>
            <w:shd w:val="clear" w:color="auto" w:fill="EAF1DD" w:themeFill="accent3" w:themeFillTint="33"/>
          </w:tcPr>
          <w:p w14:paraId="737FFD3A" w14:textId="2E505470" w:rsidR="00A321F4" w:rsidRPr="00CE7B2E" w:rsidRDefault="00A321F4" w:rsidP="00821061">
            <w:pPr>
              <w:jc w:val="center"/>
              <w:rPr>
                <w:rFonts w:asciiTheme="majorBidi" w:hAnsiTheme="majorBidi" w:cstheme="majorBidi"/>
                <w:b/>
                <w:bCs/>
                <w:color w:val="C00000"/>
                <w:sz w:val="28"/>
                <w:szCs w:val="28"/>
                <w:lang w:val="en-US"/>
              </w:rPr>
            </w:pPr>
            <w:r w:rsidRPr="00CE7B2E">
              <w:rPr>
                <w:rFonts w:asciiTheme="majorBidi" w:hAnsiTheme="majorBidi" w:cstheme="majorBidi"/>
                <w:b/>
                <w:bCs/>
                <w:color w:val="C00000"/>
                <w:sz w:val="28"/>
                <w:szCs w:val="28"/>
              </w:rPr>
              <w:t>Salmen læses</w:t>
            </w:r>
          </w:p>
        </w:tc>
        <w:tc>
          <w:tcPr>
            <w:tcW w:w="3969" w:type="dxa"/>
            <w:shd w:val="clear" w:color="auto" w:fill="EAF1DD" w:themeFill="accent3" w:themeFillTint="33"/>
          </w:tcPr>
          <w:p w14:paraId="102291CF" w14:textId="5AC413A5" w:rsidR="00A321F4" w:rsidRPr="00CE7B2E" w:rsidRDefault="00A321F4" w:rsidP="00821061">
            <w:pPr>
              <w:jc w:val="center"/>
              <w:rPr>
                <w:rFonts w:asciiTheme="majorBidi" w:hAnsiTheme="majorBidi" w:cstheme="majorBidi"/>
                <w:b/>
                <w:bCs/>
                <w:color w:val="C00000"/>
                <w:sz w:val="28"/>
                <w:szCs w:val="28"/>
                <w:lang w:val="en-US"/>
              </w:rPr>
            </w:pPr>
            <w:r w:rsidRPr="00CE7B2E">
              <w:rPr>
                <w:rFonts w:asciiTheme="majorBidi" w:hAnsiTheme="majorBidi" w:cstheme="majorBidi"/>
                <w:b/>
                <w:bCs/>
                <w:color w:val="C00000"/>
                <w:sz w:val="28"/>
                <w:szCs w:val="28"/>
              </w:rPr>
              <w:t>The Psalm is read</w:t>
            </w:r>
          </w:p>
        </w:tc>
        <w:tc>
          <w:tcPr>
            <w:tcW w:w="2552" w:type="dxa"/>
            <w:shd w:val="clear" w:color="auto" w:fill="EAF1DD" w:themeFill="accent3" w:themeFillTint="33"/>
          </w:tcPr>
          <w:p w14:paraId="19406FDE" w14:textId="2F327B4E" w:rsidR="00A321F4" w:rsidRPr="007C4A51" w:rsidRDefault="00A321F4" w:rsidP="00821061">
            <w:pPr>
              <w:bidi/>
              <w:jc w:val="center"/>
              <w:rPr>
                <w:rFonts w:asciiTheme="majorBidi" w:hAnsiTheme="majorBidi" w:cstheme="majorBidi"/>
                <w:b/>
                <w:bCs/>
                <w:color w:val="C00000"/>
                <w:sz w:val="28"/>
                <w:szCs w:val="28"/>
                <w:rtl/>
              </w:rPr>
            </w:pPr>
            <w:r w:rsidRPr="007C4A51">
              <w:rPr>
                <w:rFonts w:asciiTheme="majorBidi" w:hAnsiTheme="majorBidi" w:cstheme="majorBidi"/>
                <w:b/>
                <w:bCs/>
                <w:color w:val="C00000"/>
                <w:sz w:val="28"/>
                <w:szCs w:val="28"/>
                <w:rtl/>
              </w:rPr>
              <w:t>ويقرأ المزمور</w:t>
            </w:r>
          </w:p>
        </w:tc>
      </w:tr>
      <w:tr w:rsidR="00A321F4" w:rsidRPr="004332C7" w14:paraId="5551E772" w14:textId="77777777" w:rsidTr="008E3555">
        <w:tc>
          <w:tcPr>
            <w:tcW w:w="3969" w:type="dxa"/>
          </w:tcPr>
          <w:p w14:paraId="3EB13B6C" w14:textId="225909A6" w:rsidR="00A321F4" w:rsidRPr="004332C7" w:rsidRDefault="000064F6" w:rsidP="00C767E9">
            <w:pPr>
              <w:autoSpaceDE w:val="0"/>
              <w:autoSpaceDN w:val="0"/>
              <w:adjustRightInd w:val="0"/>
              <w:jc w:val="both"/>
              <w:rPr>
                <w:rFonts w:asciiTheme="majorBidi" w:hAnsiTheme="majorBidi" w:cstheme="majorBidi"/>
                <w:b/>
                <w:bCs/>
                <w:color w:val="9A3300"/>
                <w:sz w:val="24"/>
                <w:szCs w:val="24"/>
                <w:lang w:val="en-US"/>
              </w:rPr>
            </w:pPr>
            <w:proofErr w:type="spellStart"/>
            <w:r w:rsidRPr="004332C7">
              <w:rPr>
                <w:rFonts w:asciiTheme="majorBidi" w:hAnsiTheme="majorBidi" w:cstheme="majorBidi"/>
                <w:b/>
                <w:bCs/>
                <w:color w:val="9A3300"/>
                <w:sz w:val="24"/>
                <w:szCs w:val="24"/>
                <w:lang w:val="en-US"/>
              </w:rPr>
              <w:t>Menigheden</w:t>
            </w:r>
            <w:proofErr w:type="spellEnd"/>
            <w:r w:rsidR="00A321F4" w:rsidRPr="004332C7">
              <w:rPr>
                <w:rFonts w:asciiTheme="majorBidi" w:hAnsiTheme="majorBidi" w:cstheme="majorBidi"/>
                <w:b/>
                <w:bCs/>
                <w:color w:val="9A3300"/>
                <w:sz w:val="24"/>
                <w:szCs w:val="24"/>
                <w:lang w:val="en-US"/>
              </w:rPr>
              <w:t>:</w:t>
            </w:r>
          </w:p>
          <w:p w14:paraId="526DB51C" w14:textId="30418124" w:rsidR="00A321F4" w:rsidRPr="004332C7" w:rsidRDefault="00A321F4"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Halleluja</w:t>
            </w:r>
          </w:p>
        </w:tc>
        <w:tc>
          <w:tcPr>
            <w:tcW w:w="3969" w:type="dxa"/>
          </w:tcPr>
          <w:p w14:paraId="5C0412ED"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lang w:val="en-US"/>
              </w:rPr>
            </w:pPr>
            <w:r w:rsidRPr="004332C7">
              <w:rPr>
                <w:rFonts w:asciiTheme="majorBidi" w:hAnsiTheme="majorBidi" w:cstheme="majorBidi"/>
                <w:b/>
                <w:bCs/>
                <w:color w:val="9A3300"/>
                <w:sz w:val="24"/>
                <w:szCs w:val="24"/>
                <w:lang w:val="en-US"/>
              </w:rPr>
              <w:t>People:</w:t>
            </w:r>
          </w:p>
          <w:p w14:paraId="55C9CCDC" w14:textId="2356E790"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rPr>
              <w:t>Alleluia</w:t>
            </w:r>
          </w:p>
        </w:tc>
        <w:tc>
          <w:tcPr>
            <w:tcW w:w="2552" w:type="dxa"/>
          </w:tcPr>
          <w:p w14:paraId="57FE5481" w14:textId="77777777" w:rsidR="00A321F4" w:rsidRPr="007C4A51" w:rsidRDefault="00A321F4" w:rsidP="00C767E9">
            <w:pPr>
              <w:autoSpaceDE w:val="0"/>
              <w:autoSpaceDN w:val="0"/>
              <w:bidi/>
              <w:adjustRightInd w:val="0"/>
              <w:jc w:val="both"/>
              <w:rPr>
                <w:rFonts w:asciiTheme="majorBidi" w:hAnsiTheme="majorBidi" w:cstheme="majorBidi"/>
                <w:b/>
                <w:bCs/>
                <w:color w:val="9A3300"/>
                <w:sz w:val="24"/>
                <w:szCs w:val="24"/>
              </w:rPr>
            </w:pPr>
            <w:r w:rsidRPr="007C4A51">
              <w:rPr>
                <w:rFonts w:asciiTheme="majorBidi" w:hAnsiTheme="majorBidi" w:cstheme="majorBidi"/>
                <w:b/>
                <w:bCs/>
                <w:color w:val="9A3300"/>
                <w:sz w:val="24"/>
                <w:szCs w:val="24"/>
                <w:rtl/>
              </w:rPr>
              <w:t>الشعب</w:t>
            </w:r>
            <w:r w:rsidRPr="007C4A51">
              <w:rPr>
                <w:rFonts w:asciiTheme="majorBidi" w:hAnsiTheme="majorBidi" w:cstheme="majorBidi"/>
                <w:b/>
                <w:bCs/>
                <w:color w:val="9A3300"/>
                <w:sz w:val="24"/>
                <w:szCs w:val="24"/>
              </w:rPr>
              <w:t>:</w:t>
            </w:r>
          </w:p>
          <w:p w14:paraId="39C4FE05" w14:textId="52FCC6DB"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هلليلويا</w:t>
            </w:r>
          </w:p>
        </w:tc>
      </w:tr>
      <w:tr w:rsidR="00791737" w:rsidRPr="004332C7" w14:paraId="527E2CE6" w14:textId="77777777" w:rsidTr="008E3555">
        <w:tc>
          <w:tcPr>
            <w:tcW w:w="3969" w:type="dxa"/>
          </w:tcPr>
          <w:p w14:paraId="5D2D112B"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3969" w:type="dxa"/>
          </w:tcPr>
          <w:p w14:paraId="24F87A43" w14:textId="77777777" w:rsidR="00791737" w:rsidRPr="004332C7" w:rsidRDefault="00791737" w:rsidP="00C767E9">
            <w:pPr>
              <w:autoSpaceDE w:val="0"/>
              <w:autoSpaceDN w:val="0"/>
              <w:adjustRightInd w:val="0"/>
              <w:jc w:val="both"/>
              <w:rPr>
                <w:rFonts w:asciiTheme="majorBidi" w:hAnsiTheme="majorBidi" w:cstheme="majorBidi"/>
                <w:b/>
                <w:bCs/>
                <w:color w:val="9A3300"/>
                <w:sz w:val="24"/>
                <w:szCs w:val="24"/>
                <w:lang w:val="en-US"/>
              </w:rPr>
            </w:pPr>
          </w:p>
        </w:tc>
        <w:tc>
          <w:tcPr>
            <w:tcW w:w="2552" w:type="dxa"/>
          </w:tcPr>
          <w:p w14:paraId="6B77156F"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A321F4" w:rsidRPr="0019613F" w14:paraId="4C5B829E" w14:textId="77777777" w:rsidTr="008E3555">
        <w:tc>
          <w:tcPr>
            <w:tcW w:w="3969" w:type="dxa"/>
          </w:tcPr>
          <w:p w14:paraId="4665B246" w14:textId="77777777" w:rsidR="00A321F4" w:rsidRPr="004332C7" w:rsidRDefault="00A321F4" w:rsidP="00C767E9">
            <w:pPr>
              <w:autoSpaceDE w:val="0"/>
              <w:autoSpaceDN w:val="0"/>
              <w:adjustRightInd w:val="0"/>
              <w:jc w:val="both"/>
              <w:rPr>
                <w:rFonts w:asciiTheme="majorBidi" w:hAnsiTheme="majorBidi" w:cstheme="majorBidi"/>
                <w:b/>
                <w:bCs/>
                <w:color w:val="9A3300"/>
                <w:sz w:val="24"/>
                <w:szCs w:val="24"/>
              </w:rPr>
            </w:pPr>
            <w:r w:rsidRPr="004332C7">
              <w:rPr>
                <w:rFonts w:asciiTheme="majorBidi" w:hAnsiTheme="majorBidi" w:cstheme="majorBidi"/>
                <w:b/>
                <w:bCs/>
                <w:color w:val="9A3300"/>
                <w:sz w:val="24"/>
                <w:szCs w:val="24"/>
              </w:rPr>
              <w:t>Diakon:</w:t>
            </w:r>
          </w:p>
          <w:p w14:paraId="5770FA42" w14:textId="2F03F73D" w:rsidR="00A321F4" w:rsidRPr="004332C7" w:rsidRDefault="00A321F4"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ham, som kommer i Herrens navn. Vor Herre Gud og Frelser Jesus Kristus. Amen</w:t>
            </w:r>
            <w:r w:rsidR="00F5095D" w:rsidRPr="004332C7">
              <w:rPr>
                <w:rFonts w:asciiTheme="majorBidi" w:hAnsiTheme="majorBidi" w:cstheme="majorBidi"/>
                <w:sz w:val="24"/>
                <w:szCs w:val="24"/>
              </w:rPr>
              <w:t>.</w:t>
            </w:r>
          </w:p>
        </w:tc>
        <w:tc>
          <w:tcPr>
            <w:tcW w:w="3969" w:type="dxa"/>
          </w:tcPr>
          <w:p w14:paraId="12459FAA" w14:textId="77777777" w:rsidR="00A321F4" w:rsidRPr="004332C7" w:rsidRDefault="00A321F4"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35EB197C" w14:textId="77777777" w:rsidR="00A321F4" w:rsidRDefault="00A321F4"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lang w:val="en-US"/>
              </w:rPr>
              <w:t xml:space="preserve">Blessed is He who comes in the Name of the Lord, our Lord, God, Savior, and King of us all, Jesus Christ the Son of the Living God, to Whom be glory forever. </w:t>
            </w:r>
            <w:r w:rsidRPr="004332C7">
              <w:rPr>
                <w:rFonts w:asciiTheme="majorBidi" w:hAnsiTheme="majorBidi" w:cstheme="majorBidi"/>
                <w:color w:val="000000"/>
                <w:sz w:val="24"/>
                <w:szCs w:val="24"/>
              </w:rPr>
              <w:t>Amen.</w:t>
            </w:r>
          </w:p>
          <w:p w14:paraId="243D9849" w14:textId="5C83589B" w:rsidR="00F7493E" w:rsidRPr="004332C7" w:rsidRDefault="00F7493E" w:rsidP="00C767E9">
            <w:pPr>
              <w:jc w:val="both"/>
              <w:rPr>
                <w:rFonts w:asciiTheme="majorBidi" w:hAnsiTheme="majorBidi" w:cstheme="majorBidi"/>
                <w:color w:val="C10000"/>
                <w:sz w:val="24"/>
                <w:szCs w:val="24"/>
                <w:lang w:val="en-US"/>
              </w:rPr>
            </w:pPr>
          </w:p>
        </w:tc>
        <w:tc>
          <w:tcPr>
            <w:tcW w:w="2552" w:type="dxa"/>
          </w:tcPr>
          <w:p w14:paraId="0255E37B" w14:textId="77777777" w:rsidR="00A321F4" w:rsidRPr="007C4A51" w:rsidRDefault="00A321F4" w:rsidP="00C767E9">
            <w:pPr>
              <w:autoSpaceDE w:val="0"/>
              <w:autoSpaceDN w:val="0"/>
              <w:bidi/>
              <w:adjustRightInd w:val="0"/>
              <w:jc w:val="both"/>
              <w:rPr>
                <w:rFonts w:asciiTheme="majorBidi" w:hAnsiTheme="majorBidi" w:cstheme="majorBidi"/>
                <w:b/>
                <w:bCs/>
                <w:color w:val="C00000"/>
                <w:sz w:val="24"/>
                <w:szCs w:val="24"/>
                <w:lang w:val="en-US"/>
              </w:rPr>
            </w:pPr>
            <w:r w:rsidRPr="007C4A51">
              <w:rPr>
                <w:rFonts w:asciiTheme="majorBidi" w:hAnsiTheme="majorBidi" w:cstheme="majorBidi"/>
                <w:b/>
                <w:bCs/>
                <w:color w:val="C00000"/>
                <w:sz w:val="24"/>
                <w:szCs w:val="24"/>
                <w:rtl/>
              </w:rPr>
              <w:t>الشماس</w:t>
            </w:r>
            <w:r w:rsidRPr="007C4A51">
              <w:rPr>
                <w:rFonts w:asciiTheme="majorBidi" w:hAnsiTheme="majorBidi" w:cstheme="majorBidi"/>
                <w:b/>
                <w:bCs/>
                <w:color w:val="C00000"/>
                <w:sz w:val="24"/>
                <w:szCs w:val="24"/>
                <w:lang w:val="en-US"/>
              </w:rPr>
              <w:t>:</w:t>
            </w:r>
          </w:p>
          <w:p w14:paraId="6A07E7FB" w14:textId="52F81088" w:rsidR="00A321F4" w:rsidRPr="007C4A51" w:rsidRDefault="00A321F4" w:rsidP="00696AF4">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مبارك الآتي باسم الرب. ربنا وإلهنا ومخلصنا يسوع</w:t>
            </w:r>
            <w:r w:rsidR="00696AF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المسيح ابن الله الحي. الذي له المجد الدائم... إلى الأبد</w:t>
            </w:r>
            <w:r w:rsidR="00696AF4"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A321F4" w:rsidRPr="004332C7" w14:paraId="7E09039F" w14:textId="77777777" w:rsidTr="008E3555">
        <w:tc>
          <w:tcPr>
            <w:tcW w:w="3969" w:type="dxa"/>
            <w:shd w:val="clear" w:color="auto" w:fill="EAF1DD" w:themeFill="accent3" w:themeFillTint="33"/>
          </w:tcPr>
          <w:p w14:paraId="579415EA" w14:textId="37C0CAC0" w:rsidR="00A321F4" w:rsidRPr="00CE7B2E" w:rsidRDefault="00A321F4" w:rsidP="00444E1F">
            <w:pPr>
              <w:jc w:val="center"/>
              <w:rPr>
                <w:rFonts w:asciiTheme="majorBidi" w:hAnsiTheme="majorBidi" w:cstheme="majorBidi"/>
                <w:b/>
                <w:bCs/>
                <w:sz w:val="28"/>
                <w:szCs w:val="28"/>
                <w:lang w:val="en-US"/>
              </w:rPr>
            </w:pPr>
            <w:proofErr w:type="spellStart"/>
            <w:r w:rsidRPr="00CE7B2E">
              <w:rPr>
                <w:rFonts w:asciiTheme="majorBidi" w:hAnsiTheme="majorBidi" w:cstheme="majorBidi"/>
                <w:b/>
                <w:bCs/>
                <w:color w:val="9A3300"/>
                <w:sz w:val="28"/>
                <w:szCs w:val="28"/>
                <w:lang w:val="en-US"/>
              </w:rPr>
              <w:t>Evangeliet</w:t>
            </w:r>
            <w:proofErr w:type="spellEnd"/>
            <w:r w:rsidRPr="00CE7B2E">
              <w:rPr>
                <w:rFonts w:asciiTheme="majorBidi" w:hAnsiTheme="majorBidi" w:cstheme="majorBidi"/>
                <w:b/>
                <w:bCs/>
                <w:color w:val="9A3300"/>
                <w:sz w:val="28"/>
                <w:szCs w:val="28"/>
                <w:lang w:val="en-US"/>
              </w:rPr>
              <w:t xml:space="preserve"> </w:t>
            </w:r>
            <w:proofErr w:type="spellStart"/>
            <w:r w:rsidRPr="00CE7B2E">
              <w:rPr>
                <w:rFonts w:asciiTheme="majorBidi" w:hAnsiTheme="majorBidi" w:cstheme="majorBidi"/>
                <w:b/>
                <w:bCs/>
                <w:color w:val="9A3300"/>
                <w:sz w:val="28"/>
                <w:szCs w:val="28"/>
                <w:lang w:val="en-US"/>
              </w:rPr>
              <w:t>læses</w:t>
            </w:r>
            <w:proofErr w:type="spellEnd"/>
          </w:p>
        </w:tc>
        <w:tc>
          <w:tcPr>
            <w:tcW w:w="3969" w:type="dxa"/>
            <w:shd w:val="clear" w:color="auto" w:fill="EAF1DD" w:themeFill="accent3" w:themeFillTint="33"/>
          </w:tcPr>
          <w:p w14:paraId="671988D9" w14:textId="7A2EF5BF" w:rsidR="00A321F4" w:rsidRPr="00CE7B2E" w:rsidRDefault="00A321F4" w:rsidP="00444E1F">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rPr>
              <w:t>The Gospel is read</w:t>
            </w:r>
          </w:p>
        </w:tc>
        <w:tc>
          <w:tcPr>
            <w:tcW w:w="2552" w:type="dxa"/>
            <w:shd w:val="clear" w:color="auto" w:fill="EAF1DD" w:themeFill="accent3" w:themeFillTint="33"/>
          </w:tcPr>
          <w:p w14:paraId="59A3DAAD" w14:textId="7696A3F5" w:rsidR="00A321F4" w:rsidRPr="007C4A51" w:rsidRDefault="00A321F4" w:rsidP="00444E1F">
            <w:pPr>
              <w:bidi/>
              <w:jc w:val="center"/>
              <w:rPr>
                <w:rFonts w:asciiTheme="majorBidi" w:hAnsiTheme="majorBidi" w:cstheme="majorBidi"/>
                <w:b/>
                <w:bCs/>
                <w:color w:val="C10000"/>
                <w:sz w:val="28"/>
                <w:szCs w:val="28"/>
                <w:rtl/>
              </w:rPr>
            </w:pPr>
            <w:r w:rsidRPr="007C4A51">
              <w:rPr>
                <w:rFonts w:asciiTheme="majorBidi" w:hAnsiTheme="majorBidi" w:cstheme="majorBidi"/>
                <w:b/>
                <w:bCs/>
                <w:color w:val="C10000"/>
                <w:sz w:val="28"/>
                <w:szCs w:val="28"/>
                <w:rtl/>
              </w:rPr>
              <w:t>ويقرأ الإنجيل</w:t>
            </w:r>
          </w:p>
        </w:tc>
      </w:tr>
      <w:tr w:rsidR="00A321F4" w:rsidRPr="0019613F" w14:paraId="42ABF905" w14:textId="77777777" w:rsidTr="008E3555">
        <w:tc>
          <w:tcPr>
            <w:tcW w:w="3969" w:type="dxa"/>
          </w:tcPr>
          <w:p w14:paraId="0DC1855E" w14:textId="77777777" w:rsidR="00E64E1A" w:rsidRPr="00C06844" w:rsidRDefault="00F5095D" w:rsidP="00C767E9">
            <w:pPr>
              <w:jc w:val="both"/>
              <w:rPr>
                <w:rFonts w:asciiTheme="majorBidi" w:hAnsiTheme="majorBidi" w:cstheme="majorBidi"/>
                <w:color w:val="1F497D" w:themeColor="text2"/>
                <w:sz w:val="24"/>
                <w:szCs w:val="24"/>
                <w:rtl/>
              </w:rPr>
            </w:pPr>
            <w:r w:rsidRPr="00C06844">
              <w:rPr>
                <w:rFonts w:asciiTheme="majorBidi" w:hAnsiTheme="majorBidi" w:cstheme="majorBidi"/>
                <w:color w:val="1F497D" w:themeColor="text2"/>
                <w:sz w:val="24"/>
                <w:szCs w:val="24"/>
              </w:rPr>
              <w:t>S</w:t>
            </w:r>
            <w:r w:rsidR="00A321F4" w:rsidRPr="00C06844">
              <w:rPr>
                <w:rFonts w:asciiTheme="majorBidi" w:hAnsiTheme="majorBidi" w:cstheme="majorBidi"/>
                <w:color w:val="1F497D" w:themeColor="text2"/>
                <w:sz w:val="24"/>
                <w:szCs w:val="24"/>
              </w:rPr>
              <w:t>å siger han ved slutningen af evangelielæsningen</w:t>
            </w:r>
            <w:r w:rsidR="00CB1939" w:rsidRPr="00C06844">
              <w:rPr>
                <w:rFonts w:asciiTheme="majorBidi" w:hAnsiTheme="majorBidi" w:cstheme="majorBidi"/>
                <w:color w:val="1F497D" w:themeColor="text2"/>
                <w:sz w:val="24"/>
                <w:szCs w:val="24"/>
              </w:rPr>
              <w:t>:</w:t>
            </w:r>
          </w:p>
          <w:p w14:paraId="45C36A59" w14:textId="02623CC2" w:rsidR="00A321F4" w:rsidRPr="004332C7" w:rsidRDefault="00A321F4" w:rsidP="00C767E9">
            <w:pPr>
              <w:jc w:val="both"/>
              <w:rPr>
                <w:rFonts w:asciiTheme="majorBidi" w:hAnsiTheme="majorBidi" w:cstheme="majorBidi"/>
                <w:sz w:val="24"/>
                <w:szCs w:val="24"/>
              </w:rPr>
            </w:pPr>
            <w:r w:rsidRPr="00C06844">
              <w:rPr>
                <w:rFonts w:asciiTheme="majorBidi" w:hAnsiTheme="majorBidi" w:cstheme="majorBidi"/>
                <w:color w:val="1F497D" w:themeColor="text2"/>
                <w:sz w:val="24"/>
                <w:szCs w:val="24"/>
              </w:rPr>
              <w:t xml:space="preserve"> </w:t>
            </w:r>
            <w:r w:rsidRPr="004332C7">
              <w:rPr>
                <w:rFonts w:asciiTheme="majorBidi" w:hAnsiTheme="majorBidi" w:cstheme="majorBidi"/>
                <w:sz w:val="24"/>
                <w:szCs w:val="24"/>
              </w:rPr>
              <w:t>Æret være Gud i evighed</w:t>
            </w:r>
            <w:r w:rsidR="00F5095D" w:rsidRPr="004332C7">
              <w:rPr>
                <w:rFonts w:asciiTheme="majorBidi" w:hAnsiTheme="majorBidi" w:cstheme="majorBidi"/>
                <w:sz w:val="24"/>
                <w:szCs w:val="24"/>
              </w:rPr>
              <w:t>.</w:t>
            </w:r>
          </w:p>
        </w:tc>
        <w:tc>
          <w:tcPr>
            <w:tcW w:w="3969" w:type="dxa"/>
          </w:tcPr>
          <w:p w14:paraId="4CB1BB96" w14:textId="77777777" w:rsidR="00A321F4" w:rsidRPr="00C06844" w:rsidRDefault="00A321F4" w:rsidP="00C767E9">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After the reading, the priest concludes saying:</w:t>
            </w:r>
          </w:p>
          <w:p w14:paraId="74D3BD68" w14:textId="59764F8B" w:rsidR="00A321F4" w:rsidRPr="004332C7" w:rsidRDefault="00A321F4"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Glory be to our God unto the age of the ages</w:t>
            </w:r>
          </w:p>
        </w:tc>
        <w:tc>
          <w:tcPr>
            <w:tcW w:w="2552" w:type="dxa"/>
          </w:tcPr>
          <w:p w14:paraId="2AD67079" w14:textId="77777777" w:rsidR="00A321F4" w:rsidRPr="00C06844" w:rsidRDefault="00A321F4"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ختامه يقول</w:t>
            </w:r>
            <w:r w:rsidRPr="00C06844">
              <w:rPr>
                <w:rFonts w:asciiTheme="majorBidi" w:hAnsiTheme="majorBidi" w:cstheme="majorBidi"/>
                <w:b/>
                <w:bCs/>
                <w:color w:val="1F497D" w:themeColor="text2"/>
                <w:sz w:val="24"/>
                <w:szCs w:val="24"/>
                <w:rtl/>
                <w:lang w:val="en-US"/>
              </w:rPr>
              <w:t>:</w:t>
            </w:r>
          </w:p>
          <w:p w14:paraId="7A164041" w14:textId="7FA597C9" w:rsidR="00A321F4" w:rsidRPr="007C4A51" w:rsidRDefault="00A321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lang w:val="en-US"/>
              </w:rPr>
              <w:t>والمجد لله دائماً</w:t>
            </w:r>
          </w:p>
        </w:tc>
      </w:tr>
      <w:tr w:rsidR="00791737" w:rsidRPr="0019613F" w14:paraId="663921DB" w14:textId="77777777" w:rsidTr="008E3555">
        <w:tc>
          <w:tcPr>
            <w:tcW w:w="3969" w:type="dxa"/>
          </w:tcPr>
          <w:p w14:paraId="5482FFAE" w14:textId="77777777" w:rsidR="00791737" w:rsidRPr="0019613F" w:rsidRDefault="00791737" w:rsidP="00C767E9">
            <w:pPr>
              <w:jc w:val="both"/>
              <w:rPr>
                <w:rFonts w:asciiTheme="majorBidi" w:hAnsiTheme="majorBidi" w:cstheme="majorBidi"/>
                <w:color w:val="4F81BD" w:themeColor="accent1"/>
                <w:sz w:val="24"/>
                <w:szCs w:val="24"/>
                <w:lang w:val="en-US"/>
              </w:rPr>
            </w:pPr>
          </w:p>
        </w:tc>
        <w:tc>
          <w:tcPr>
            <w:tcW w:w="3969" w:type="dxa"/>
          </w:tcPr>
          <w:p w14:paraId="4097869C" w14:textId="77777777" w:rsidR="00791737" w:rsidRPr="004332C7" w:rsidRDefault="00791737" w:rsidP="00C767E9">
            <w:pPr>
              <w:jc w:val="both"/>
              <w:rPr>
                <w:rFonts w:asciiTheme="majorBidi" w:hAnsiTheme="majorBidi" w:cstheme="majorBidi"/>
                <w:color w:val="4F81BD" w:themeColor="accent1"/>
                <w:sz w:val="24"/>
                <w:szCs w:val="24"/>
                <w:lang w:val="en-US"/>
              </w:rPr>
            </w:pPr>
          </w:p>
        </w:tc>
        <w:tc>
          <w:tcPr>
            <w:tcW w:w="2552" w:type="dxa"/>
          </w:tcPr>
          <w:p w14:paraId="1013E4B1" w14:textId="77777777" w:rsidR="00791737" w:rsidRPr="00C06844" w:rsidRDefault="00791737" w:rsidP="00C767E9">
            <w:pPr>
              <w:bidi/>
              <w:jc w:val="both"/>
              <w:rPr>
                <w:rFonts w:asciiTheme="majorBidi" w:hAnsiTheme="majorBidi" w:cstheme="majorBidi"/>
                <w:b/>
                <w:bCs/>
                <w:color w:val="1F497D" w:themeColor="text2"/>
                <w:sz w:val="24"/>
                <w:szCs w:val="24"/>
                <w:rtl/>
              </w:rPr>
            </w:pPr>
          </w:p>
        </w:tc>
      </w:tr>
      <w:tr w:rsidR="008F65AF" w:rsidRPr="0019613F" w14:paraId="54C1E184" w14:textId="77777777" w:rsidTr="008E3555">
        <w:tc>
          <w:tcPr>
            <w:tcW w:w="3969" w:type="dxa"/>
          </w:tcPr>
          <w:p w14:paraId="27B5600A" w14:textId="74BED6B7" w:rsidR="008F65AF" w:rsidRPr="004332C7" w:rsidRDefault="00434B7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De to går ned fra haikal, og evangeliet læses på koptisk og arabisk. Under evangelielæsningen på arabisk siger den assisterende eller den tjenestegørende præst lavmælt følgende bøn, mens han holder </w:t>
            </w:r>
            <w:r w:rsidR="00F5095D" w:rsidRPr="00C06844">
              <w:rPr>
                <w:rFonts w:asciiTheme="majorBidi" w:hAnsiTheme="majorBidi" w:cstheme="majorBidi"/>
                <w:color w:val="1F497D" w:themeColor="text2"/>
                <w:sz w:val="24"/>
                <w:szCs w:val="24"/>
              </w:rPr>
              <w:t>shuriaen</w:t>
            </w:r>
            <w:r w:rsidRPr="00C06844">
              <w:rPr>
                <w:rFonts w:asciiTheme="majorBidi" w:hAnsiTheme="majorBidi" w:cstheme="majorBidi"/>
                <w:color w:val="1F497D" w:themeColor="text2"/>
                <w:sz w:val="24"/>
                <w:szCs w:val="24"/>
              </w:rPr>
              <w:t>:</w:t>
            </w:r>
          </w:p>
        </w:tc>
        <w:tc>
          <w:tcPr>
            <w:tcW w:w="3969" w:type="dxa"/>
          </w:tcPr>
          <w:p w14:paraId="743223E4" w14:textId="4789D8E1" w:rsidR="008F65AF" w:rsidRPr="004332C7" w:rsidRDefault="008F65A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reading of the Gospel, the fellow priest or serving priest says the following prayer to the Father inaudibly while holding the censer in his hand:</w:t>
            </w:r>
          </w:p>
        </w:tc>
        <w:tc>
          <w:tcPr>
            <w:tcW w:w="2552" w:type="dxa"/>
          </w:tcPr>
          <w:p w14:paraId="4297CDE0" w14:textId="3A794958" w:rsidR="008F65AF" w:rsidRPr="00C06844" w:rsidRDefault="008F65AF" w:rsidP="00E64E1A">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وأثناء تلاوة الإنجيل، يقول الكاهن الشريك</w:t>
            </w:r>
            <w:r w:rsidR="00E64E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 الخديم هذه الصلاة للآب سر اً والمجمرة</w:t>
            </w:r>
            <w:r w:rsidR="00E64E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 يده:</w:t>
            </w:r>
          </w:p>
        </w:tc>
      </w:tr>
      <w:tr w:rsidR="008F65AF" w:rsidRPr="0019613F" w14:paraId="19B4335B" w14:textId="77777777" w:rsidTr="008E3555">
        <w:tc>
          <w:tcPr>
            <w:tcW w:w="3969" w:type="dxa"/>
          </w:tcPr>
          <w:p w14:paraId="687766BB" w14:textId="31A3C275"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Du langmodige, nådefulde og sande! Tag imod vore henvendelser og bønner. Modtag vort nødråb, vor omvendelse og vor bekendelse oppe på dit hellige, uplettede, himmelske alter.</w:t>
            </w:r>
          </w:p>
        </w:tc>
        <w:tc>
          <w:tcPr>
            <w:tcW w:w="3969" w:type="dxa"/>
          </w:tcPr>
          <w:p w14:paraId="47AD1423" w14:textId="3897D264"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You who are longsuffering, abundant in mercy and true, receive from us our prayers and supplications, receive from us our petitions, repentance, and confession upon Your holy, undefiled altar in heaven.</w:t>
            </w:r>
          </w:p>
        </w:tc>
        <w:tc>
          <w:tcPr>
            <w:tcW w:w="2552" w:type="dxa"/>
          </w:tcPr>
          <w:p w14:paraId="55EA5463" w14:textId="4D6E3076"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أيها الطويل الأناة، الكثير الرحمة</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الحقيقي، إقبل سؤالاتنا وطلباتنا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منا، إقبل إبتهالاتنا وتوبتنا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وإعترافنا على مذبحك المقدس</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غير الدنس السمائي</w:t>
            </w:r>
            <w:r w:rsidRPr="0019613F">
              <w:rPr>
                <w:rFonts w:asciiTheme="majorBidi" w:hAnsiTheme="majorBidi" w:cstheme="majorBidi"/>
                <w:b/>
                <w:bCs/>
                <w:sz w:val="24"/>
                <w:szCs w:val="24"/>
                <w:lang w:val="en-US"/>
              </w:rPr>
              <w:t>.</w:t>
            </w:r>
          </w:p>
        </w:tc>
      </w:tr>
      <w:tr w:rsidR="008F65AF" w:rsidRPr="0019613F" w14:paraId="234B2590" w14:textId="77777777" w:rsidTr="008E3555">
        <w:tc>
          <w:tcPr>
            <w:tcW w:w="3969" w:type="dxa"/>
          </w:tcPr>
          <w:p w14:paraId="1E708FEB" w14:textId="165483F2"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Må vi være værdige til at høre dine hellige evangelier og overholde dine bud og befalinger og derved bære frugt, 100, 60 og 30 fold, ved Kristus Jesus, vor Herre.</w:t>
            </w:r>
          </w:p>
        </w:tc>
        <w:tc>
          <w:tcPr>
            <w:tcW w:w="3969" w:type="dxa"/>
          </w:tcPr>
          <w:p w14:paraId="5F4DEF74" w14:textId="652B2E83"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May we be made worthy to hear Your Holy Gospels, and may we keep Your precepts and commandments and bring forth fruit therein, a hundredfold, sixtyfold, and thirtyfold, in Christ Jesus our Lord.</w:t>
            </w:r>
          </w:p>
        </w:tc>
        <w:tc>
          <w:tcPr>
            <w:tcW w:w="2552" w:type="dxa"/>
          </w:tcPr>
          <w:p w14:paraId="4BE8211D" w14:textId="060AD5EB"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فلنستحق سماع أناجيلك المقدسة</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ونحفظ وصاياك وأوامرك ونثمر</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فيها بمائة وستين وثلاثين</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بالمسيح يسوع ربنا</w:t>
            </w:r>
            <w:r w:rsidRPr="007C4A51">
              <w:rPr>
                <w:rFonts w:asciiTheme="majorBidi" w:hAnsiTheme="majorBidi" w:cstheme="majorBidi"/>
                <w:b/>
                <w:bCs/>
                <w:sz w:val="24"/>
                <w:szCs w:val="24"/>
                <w:lang w:val="en-US"/>
              </w:rPr>
              <w:t>.</w:t>
            </w:r>
          </w:p>
        </w:tc>
      </w:tr>
      <w:tr w:rsidR="008F65AF" w:rsidRPr="0019613F" w14:paraId="6E5AAA31" w14:textId="77777777" w:rsidTr="008E3555">
        <w:tc>
          <w:tcPr>
            <w:tcW w:w="3969" w:type="dxa"/>
          </w:tcPr>
          <w:p w14:paraId="506257C0" w14:textId="29A69834" w:rsidR="008F65AF" w:rsidRPr="004332C7" w:rsidRDefault="00434B7F" w:rsidP="0055659F">
            <w:pPr>
              <w:jc w:val="both"/>
              <w:rPr>
                <w:rFonts w:asciiTheme="majorBidi" w:hAnsiTheme="majorBidi" w:cstheme="majorBidi"/>
                <w:sz w:val="24"/>
                <w:szCs w:val="24"/>
              </w:rPr>
            </w:pPr>
            <w:r w:rsidRPr="004332C7">
              <w:rPr>
                <w:rFonts w:asciiTheme="majorBidi" w:hAnsiTheme="majorBidi" w:cstheme="majorBidi"/>
                <w:sz w:val="24"/>
                <w:szCs w:val="24"/>
              </w:rPr>
              <w:t>Ihukom, Herre, dem der er syge iblandt dit folk.</w:t>
            </w:r>
            <w:r w:rsidR="0055659F">
              <w:rPr>
                <w:rFonts w:asciiTheme="majorBidi" w:hAnsiTheme="majorBidi" w:cstheme="majorBidi"/>
                <w:sz w:val="24"/>
                <w:szCs w:val="24"/>
              </w:rPr>
              <w:t xml:space="preserve"> </w:t>
            </w:r>
            <w:r w:rsidRPr="004332C7">
              <w:rPr>
                <w:rFonts w:asciiTheme="majorBidi" w:hAnsiTheme="majorBidi" w:cstheme="majorBidi"/>
                <w:sz w:val="24"/>
                <w:szCs w:val="24"/>
              </w:rPr>
              <w:t>Helbred dem, idet du besøger dem med nåde og barmhjertighed.</w:t>
            </w:r>
            <w:r w:rsidR="0055659F">
              <w:rPr>
                <w:rFonts w:asciiTheme="majorBidi" w:hAnsiTheme="majorBidi" w:cstheme="majorBidi"/>
                <w:sz w:val="24"/>
                <w:szCs w:val="24"/>
              </w:rPr>
              <w:t xml:space="preserve"> </w:t>
            </w:r>
          </w:p>
        </w:tc>
        <w:tc>
          <w:tcPr>
            <w:tcW w:w="3969" w:type="dxa"/>
          </w:tcPr>
          <w:p w14:paraId="67CD3544" w14:textId="55BFB1F8"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the sick among Your people; visit them with mercy and compassion; heal them.</w:t>
            </w:r>
          </w:p>
        </w:tc>
        <w:tc>
          <w:tcPr>
            <w:tcW w:w="2552" w:type="dxa"/>
          </w:tcPr>
          <w:p w14:paraId="46816DB6" w14:textId="7CFEE40B"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مرضي شعبك،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إفتقدهم بالمراحم والرأفات</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إشفهم</w:t>
            </w:r>
            <w:r w:rsidRPr="0019613F">
              <w:rPr>
                <w:rFonts w:asciiTheme="majorBidi" w:hAnsiTheme="majorBidi" w:cstheme="majorBidi"/>
                <w:b/>
                <w:bCs/>
                <w:sz w:val="24"/>
                <w:szCs w:val="24"/>
                <w:lang w:val="en-US"/>
              </w:rPr>
              <w:t>.</w:t>
            </w:r>
          </w:p>
        </w:tc>
      </w:tr>
      <w:tr w:rsidR="008F65AF" w:rsidRPr="0019613F" w14:paraId="1CED9591" w14:textId="77777777" w:rsidTr="008E3555">
        <w:tc>
          <w:tcPr>
            <w:tcW w:w="3969" w:type="dxa"/>
          </w:tcPr>
          <w:p w14:paraId="445263FA" w14:textId="478FA6A5" w:rsidR="008F65A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vore fædre og brødre, som er rejst ud i det fremmede. </w:t>
            </w:r>
            <w:r w:rsidRPr="004332C7">
              <w:rPr>
                <w:rFonts w:asciiTheme="majorBidi" w:hAnsiTheme="majorBidi" w:cstheme="majorBidi"/>
                <w:sz w:val="24"/>
                <w:szCs w:val="24"/>
                <w:lang w:val="en-US"/>
              </w:rPr>
              <w:t xml:space="preserve">Bring dem </w:t>
            </w:r>
            <w:proofErr w:type="spellStart"/>
            <w:r w:rsidRPr="004332C7">
              <w:rPr>
                <w:rFonts w:asciiTheme="majorBidi" w:hAnsiTheme="majorBidi" w:cstheme="majorBidi"/>
                <w:sz w:val="24"/>
                <w:szCs w:val="24"/>
                <w:lang w:val="en-US"/>
              </w:rPr>
              <w:t>sikkert</w:t>
            </w:r>
            <w:proofErr w:type="spellEnd"/>
            <w:r w:rsidRPr="004332C7">
              <w:rPr>
                <w:rFonts w:asciiTheme="majorBidi" w:hAnsiTheme="majorBidi" w:cstheme="majorBidi"/>
                <w:sz w:val="24"/>
                <w:szCs w:val="24"/>
                <w:lang w:val="en-US"/>
              </w:rPr>
              <w:t xml:space="preserve"> og </w:t>
            </w:r>
            <w:proofErr w:type="spellStart"/>
            <w:r w:rsidRPr="004332C7">
              <w:rPr>
                <w:rFonts w:asciiTheme="majorBidi" w:hAnsiTheme="majorBidi" w:cstheme="majorBidi"/>
                <w:sz w:val="24"/>
                <w:szCs w:val="24"/>
                <w:lang w:val="en-US"/>
              </w:rPr>
              <w:t>velbeholdne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tilbage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til</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deres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hjemstavn</w:t>
            </w:r>
            <w:proofErr w:type="spellEnd"/>
            <w:r w:rsidRPr="004332C7">
              <w:rPr>
                <w:rFonts w:asciiTheme="majorBidi" w:hAnsiTheme="majorBidi" w:cstheme="majorBidi"/>
                <w:sz w:val="24"/>
                <w:szCs w:val="24"/>
                <w:lang w:val="en-US"/>
              </w:rPr>
              <w:t>.</w:t>
            </w:r>
          </w:p>
        </w:tc>
        <w:tc>
          <w:tcPr>
            <w:tcW w:w="3969" w:type="dxa"/>
          </w:tcPr>
          <w:p w14:paraId="27D247A9" w14:textId="6F97FDB9"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our fathers and brethren who are traveling; bring them back to their homes in peace and safety.</w:t>
            </w:r>
          </w:p>
        </w:tc>
        <w:tc>
          <w:tcPr>
            <w:tcW w:w="2552" w:type="dxa"/>
          </w:tcPr>
          <w:p w14:paraId="4913F011" w14:textId="6DA28C35"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آباءنا وأخوتنا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المسافرين، ردهم إلى أوطانهم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بسلام وعافية</w:t>
            </w:r>
            <w:r w:rsidRPr="0019613F">
              <w:rPr>
                <w:rFonts w:asciiTheme="majorBidi" w:hAnsiTheme="majorBidi" w:cstheme="majorBidi"/>
                <w:b/>
                <w:bCs/>
                <w:sz w:val="24"/>
                <w:szCs w:val="24"/>
                <w:lang w:val="en-US"/>
              </w:rPr>
              <w:t>.</w:t>
            </w:r>
          </w:p>
        </w:tc>
      </w:tr>
      <w:tr w:rsidR="008F65AF" w:rsidRPr="0019613F" w14:paraId="38103C6D" w14:textId="77777777" w:rsidTr="008E3555">
        <w:tc>
          <w:tcPr>
            <w:tcW w:w="3969" w:type="dxa"/>
          </w:tcPr>
          <w:p w14:paraId="3C23D7B1" w14:textId="22E2983F" w:rsidR="008F65AF" w:rsidRPr="004332C7" w:rsidRDefault="00434B7F" w:rsidP="0055659F">
            <w:pPr>
              <w:jc w:val="both"/>
              <w:rPr>
                <w:rFonts w:asciiTheme="majorBidi" w:hAnsiTheme="majorBidi" w:cstheme="majorBidi"/>
                <w:sz w:val="24"/>
                <w:szCs w:val="24"/>
                <w:lang w:val="en-US"/>
              </w:rPr>
            </w:pPr>
            <w:r w:rsidRPr="004332C7">
              <w:rPr>
                <w:rFonts w:asciiTheme="majorBidi" w:hAnsiTheme="majorBidi" w:cstheme="majorBidi"/>
                <w:sz w:val="24"/>
                <w:szCs w:val="24"/>
              </w:rPr>
              <w:t>Ihukom, Herre, himlens vinde og jordens afgrøder.</w:t>
            </w:r>
            <w:r w:rsidR="0055659F">
              <w:rPr>
                <w:rFonts w:asciiTheme="majorBidi" w:hAnsiTheme="majorBidi" w:cstheme="majorBidi"/>
                <w:sz w:val="24"/>
                <w:szCs w:val="24"/>
              </w:rPr>
              <w:t xml:space="preserve">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r w:rsidR="0055659F">
              <w:rPr>
                <w:rFonts w:asciiTheme="majorBidi" w:hAnsiTheme="majorBidi" w:cstheme="majorBidi"/>
                <w:sz w:val="24"/>
                <w:szCs w:val="24"/>
                <w:lang w:val="en-US"/>
              </w:rPr>
              <w:t xml:space="preserve"> </w:t>
            </w:r>
          </w:p>
        </w:tc>
        <w:tc>
          <w:tcPr>
            <w:tcW w:w="3969" w:type="dxa"/>
          </w:tcPr>
          <w:p w14:paraId="46166662" w14:textId="51467486"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the air of heaven and the fruits of the earth; bless them.</w:t>
            </w:r>
          </w:p>
        </w:tc>
        <w:tc>
          <w:tcPr>
            <w:tcW w:w="2552" w:type="dxa"/>
          </w:tcPr>
          <w:p w14:paraId="6462A992" w14:textId="16763EF2"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أهوية السماء</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وثمرات الأرض، باركها</w:t>
            </w:r>
            <w:r w:rsidRPr="007C4A51">
              <w:rPr>
                <w:rFonts w:asciiTheme="majorBidi" w:hAnsiTheme="majorBidi" w:cstheme="majorBidi"/>
                <w:b/>
                <w:bCs/>
                <w:sz w:val="24"/>
                <w:szCs w:val="24"/>
                <w:lang w:val="en-US"/>
              </w:rPr>
              <w:t>.</w:t>
            </w:r>
          </w:p>
        </w:tc>
      </w:tr>
      <w:tr w:rsidR="008F65AF" w:rsidRPr="0019613F" w14:paraId="73362F6B" w14:textId="77777777" w:rsidTr="008E3555">
        <w:tc>
          <w:tcPr>
            <w:tcW w:w="3969" w:type="dxa"/>
          </w:tcPr>
          <w:p w14:paraId="7C99B3F8" w14:textId="62657CA8"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Ihukom, Herre, flodens vande. Velsign dem. Bring dem op til deres fulde mål i overensstemmelse med din nåde.</w:t>
            </w:r>
          </w:p>
        </w:tc>
        <w:tc>
          <w:tcPr>
            <w:tcW w:w="3969" w:type="dxa"/>
          </w:tcPr>
          <w:p w14:paraId="2F9A3AE3" w14:textId="52630E75"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the waters of the river; bless them; raise them up to their measure according to Your grace.</w:t>
            </w:r>
          </w:p>
        </w:tc>
        <w:tc>
          <w:tcPr>
            <w:tcW w:w="2552" w:type="dxa"/>
          </w:tcPr>
          <w:p w14:paraId="4AD1F1CD" w14:textId="7590246E"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مياه النهر، باركها،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أصعدها كمقدارها كنعمتك</w:t>
            </w:r>
            <w:r w:rsidRPr="0019613F">
              <w:rPr>
                <w:rFonts w:asciiTheme="majorBidi" w:hAnsiTheme="majorBidi" w:cstheme="majorBidi"/>
                <w:b/>
                <w:bCs/>
                <w:sz w:val="24"/>
                <w:szCs w:val="24"/>
                <w:lang w:val="en-US"/>
              </w:rPr>
              <w:t>.</w:t>
            </w:r>
          </w:p>
        </w:tc>
      </w:tr>
      <w:tr w:rsidR="008F65AF" w:rsidRPr="0019613F" w14:paraId="52AE13BF" w14:textId="77777777" w:rsidTr="008E3555">
        <w:tc>
          <w:tcPr>
            <w:tcW w:w="3969" w:type="dxa"/>
          </w:tcPr>
          <w:p w14:paraId="01C886EF" w14:textId="5A68991A" w:rsidR="008F65AF" w:rsidRPr="004332C7" w:rsidRDefault="00434B7F" w:rsidP="0055659F">
            <w:pPr>
              <w:jc w:val="both"/>
              <w:rPr>
                <w:rFonts w:asciiTheme="majorBidi" w:hAnsiTheme="majorBidi" w:cstheme="majorBidi"/>
                <w:sz w:val="24"/>
                <w:szCs w:val="24"/>
                <w:lang w:val="en-US"/>
              </w:rPr>
            </w:pPr>
            <w:r w:rsidRPr="004332C7">
              <w:rPr>
                <w:rFonts w:asciiTheme="majorBidi" w:hAnsiTheme="majorBidi" w:cstheme="majorBidi"/>
                <w:sz w:val="24"/>
                <w:szCs w:val="24"/>
              </w:rPr>
              <w:t>Ihukom, Herre, sæden og græsset og markens vækster.</w:t>
            </w:r>
            <w:r w:rsidR="0055659F">
              <w:rPr>
                <w:rFonts w:asciiTheme="majorBidi" w:hAnsiTheme="majorBidi" w:cstheme="majorBidi"/>
                <w:sz w:val="24"/>
                <w:szCs w:val="24"/>
              </w:rPr>
              <w:t xml:space="preserve">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r w:rsidR="0055659F">
              <w:rPr>
                <w:rFonts w:asciiTheme="majorBidi" w:hAnsiTheme="majorBidi" w:cstheme="majorBidi"/>
                <w:sz w:val="24"/>
                <w:szCs w:val="24"/>
                <w:lang w:val="en-US"/>
              </w:rPr>
              <w:t xml:space="preserve"> </w:t>
            </w:r>
          </w:p>
        </w:tc>
        <w:tc>
          <w:tcPr>
            <w:tcW w:w="3969" w:type="dxa"/>
          </w:tcPr>
          <w:p w14:paraId="04ED3620" w14:textId="625F046B" w:rsidR="008F65AF" w:rsidRPr="004332C7" w:rsidRDefault="008F65A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the seeds, the herbs, and the plants of the field; bless them.</w:t>
            </w:r>
          </w:p>
        </w:tc>
        <w:tc>
          <w:tcPr>
            <w:tcW w:w="2552" w:type="dxa"/>
          </w:tcPr>
          <w:p w14:paraId="1B421F0E" w14:textId="69DD4DD5"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الزروع والعشب</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ونبات الحقل، باركها</w:t>
            </w:r>
            <w:r w:rsidRPr="007C4A51">
              <w:rPr>
                <w:rFonts w:asciiTheme="majorBidi" w:hAnsiTheme="majorBidi" w:cstheme="majorBidi"/>
                <w:b/>
                <w:bCs/>
                <w:sz w:val="24"/>
                <w:szCs w:val="24"/>
                <w:lang w:val="en-US"/>
              </w:rPr>
              <w:t>.</w:t>
            </w:r>
          </w:p>
        </w:tc>
      </w:tr>
      <w:tr w:rsidR="008F65AF" w:rsidRPr="0019613F" w14:paraId="45D381A4" w14:textId="77777777" w:rsidTr="008E3555">
        <w:tc>
          <w:tcPr>
            <w:tcW w:w="3969" w:type="dxa"/>
          </w:tcPr>
          <w:p w14:paraId="77BD1C9B" w14:textId="2FED4C4E"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Ihukom, Herre, menneskenes og husdyrenes sikkerhed.</w:t>
            </w:r>
          </w:p>
        </w:tc>
        <w:tc>
          <w:tcPr>
            <w:tcW w:w="3969" w:type="dxa"/>
          </w:tcPr>
          <w:p w14:paraId="2CFF6457" w14:textId="19613358" w:rsidR="008F65AF" w:rsidRPr="004332C7" w:rsidRDefault="008F65A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the safety of the men and the beasts.</w:t>
            </w:r>
          </w:p>
        </w:tc>
        <w:tc>
          <w:tcPr>
            <w:tcW w:w="2552" w:type="dxa"/>
          </w:tcPr>
          <w:p w14:paraId="5CB92529" w14:textId="1772AB01"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اذكر يا رب خلاص الناس</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والدواب</w:t>
            </w:r>
            <w:r w:rsidRPr="007C4A51">
              <w:rPr>
                <w:rFonts w:asciiTheme="majorBidi" w:hAnsiTheme="majorBidi" w:cstheme="majorBidi"/>
                <w:b/>
                <w:bCs/>
                <w:sz w:val="24"/>
                <w:szCs w:val="24"/>
                <w:lang w:val="en-US"/>
              </w:rPr>
              <w:t>.</w:t>
            </w:r>
          </w:p>
        </w:tc>
      </w:tr>
      <w:tr w:rsidR="008F65AF" w:rsidRPr="0019613F" w14:paraId="55402555" w14:textId="77777777" w:rsidTr="008E3555">
        <w:tc>
          <w:tcPr>
            <w:tcW w:w="3969" w:type="dxa"/>
          </w:tcPr>
          <w:p w14:paraId="4CD4A193" w14:textId="6EAB0CC0"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Ihukom, Herre, sikkerheden for dette dit hellige sted (kirken) og ethvert sted samt alle vore ortodokse fædres klostre.</w:t>
            </w:r>
          </w:p>
        </w:tc>
        <w:tc>
          <w:tcPr>
            <w:tcW w:w="3969" w:type="dxa"/>
          </w:tcPr>
          <w:p w14:paraId="14475E65" w14:textId="2C06BE02" w:rsidR="008F65AF" w:rsidRPr="004332C7" w:rsidRDefault="008F65A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the salvation of this, Your holy place, and every place and every monastery of our orthodox fathers.</w:t>
            </w:r>
          </w:p>
        </w:tc>
        <w:tc>
          <w:tcPr>
            <w:tcW w:w="2552" w:type="dxa"/>
          </w:tcPr>
          <w:p w14:paraId="10FD01F1" w14:textId="00453C8B" w:rsidR="008F65AF" w:rsidRPr="007C4A51" w:rsidRDefault="008F65A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خلاص هذا الموضع</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المقدس الذي لك وكل المواضع</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وكل أديرة آبائنا الأرثوذكسيين</w:t>
            </w:r>
            <w:r w:rsidRPr="007C4A51">
              <w:rPr>
                <w:rFonts w:asciiTheme="majorBidi" w:hAnsiTheme="majorBidi" w:cstheme="majorBidi"/>
                <w:b/>
                <w:bCs/>
                <w:sz w:val="24"/>
                <w:szCs w:val="24"/>
                <w:lang w:val="en-US"/>
              </w:rPr>
              <w:t>.</w:t>
            </w:r>
          </w:p>
        </w:tc>
      </w:tr>
      <w:tr w:rsidR="008F65AF" w:rsidRPr="0019613F" w14:paraId="4CD5AF29" w14:textId="77777777" w:rsidTr="008E3555">
        <w:tc>
          <w:tcPr>
            <w:tcW w:w="3969" w:type="dxa"/>
          </w:tcPr>
          <w:p w14:paraId="3FF86678" w14:textId="114FF9F7"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Ihukom, Herre1 din tjener, kongen over vort land. Bevar ham i fred, sandhed og styrke.</w:t>
            </w:r>
          </w:p>
        </w:tc>
        <w:tc>
          <w:tcPr>
            <w:tcW w:w="3969" w:type="dxa"/>
          </w:tcPr>
          <w:p w14:paraId="377FD652" w14:textId="09D93715" w:rsidR="008F65A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Remember, O Lord the president (king) of our land, </w:t>
            </w:r>
            <w:proofErr w:type="gramStart"/>
            <w:r w:rsidRPr="004332C7">
              <w:rPr>
                <w:rFonts w:asciiTheme="majorBidi" w:hAnsiTheme="majorBidi" w:cstheme="majorBidi"/>
                <w:sz w:val="24"/>
                <w:szCs w:val="24"/>
                <w:lang w:val="en-US"/>
              </w:rPr>
              <w:t>Your</w:t>
            </w:r>
            <w:proofErr w:type="gramEnd"/>
            <w:r w:rsidRPr="004332C7">
              <w:rPr>
                <w:rFonts w:asciiTheme="majorBidi" w:hAnsiTheme="majorBidi" w:cstheme="majorBidi"/>
                <w:sz w:val="24"/>
                <w:szCs w:val="24"/>
                <w:lang w:val="en-US"/>
              </w:rPr>
              <w:t xml:space="preserve"> servant; keep him in peace, truth, and strength.</w:t>
            </w:r>
          </w:p>
        </w:tc>
        <w:tc>
          <w:tcPr>
            <w:tcW w:w="2552" w:type="dxa"/>
          </w:tcPr>
          <w:p w14:paraId="3E4DE1A1" w14:textId="71453785" w:rsidR="008F65A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 xml:space="preserve">أذكر يا رب رئيس </w:t>
            </w:r>
            <w:r w:rsidR="00A264E1"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ملك</w:t>
            </w:r>
            <w:r w:rsidR="00A264E1" w:rsidRPr="007C4A51">
              <w:rPr>
                <w:rFonts w:asciiTheme="majorBidi" w:hAnsiTheme="majorBidi" w:cstheme="majorBidi"/>
                <w:b/>
                <w:bCs/>
                <w:sz w:val="24"/>
                <w:szCs w:val="24"/>
                <w:lang w:val="en-US"/>
              </w:rPr>
              <w:t>(</w:t>
            </w:r>
            <w:r w:rsidRPr="007C4A51">
              <w:rPr>
                <w:rFonts w:asciiTheme="majorBidi" w:hAnsiTheme="majorBidi" w:cstheme="majorBidi"/>
                <w:b/>
                <w:bCs/>
                <w:sz w:val="24"/>
                <w:szCs w:val="24"/>
                <w:rtl/>
              </w:rPr>
              <w:t xml:space="preserve"> أرضنا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عبدك، إحفظه في سلام وعدل</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وقوة</w:t>
            </w:r>
            <w:r w:rsidRPr="007C4A51">
              <w:rPr>
                <w:rFonts w:asciiTheme="majorBidi" w:hAnsiTheme="majorBidi" w:cstheme="majorBidi"/>
                <w:b/>
                <w:bCs/>
                <w:sz w:val="24"/>
                <w:szCs w:val="24"/>
                <w:lang w:val="en-US"/>
              </w:rPr>
              <w:t>.</w:t>
            </w:r>
          </w:p>
        </w:tc>
      </w:tr>
      <w:tr w:rsidR="00434B7F" w:rsidRPr="0019613F" w14:paraId="577560A9" w14:textId="77777777" w:rsidTr="008E3555">
        <w:tc>
          <w:tcPr>
            <w:tcW w:w="3969" w:type="dxa"/>
          </w:tcPr>
          <w:p w14:paraId="5AE53A72" w14:textId="6DF0E150"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dem som er taget til fange. </w:t>
            </w:r>
            <w:r w:rsidRPr="004332C7">
              <w:rPr>
                <w:rFonts w:asciiTheme="majorBidi" w:hAnsiTheme="majorBidi" w:cstheme="majorBidi"/>
                <w:sz w:val="24"/>
                <w:szCs w:val="24"/>
                <w:lang w:val="en-US"/>
              </w:rPr>
              <w:t>Red dem alle.</w:t>
            </w:r>
          </w:p>
        </w:tc>
        <w:tc>
          <w:tcPr>
            <w:tcW w:w="3969" w:type="dxa"/>
          </w:tcPr>
          <w:p w14:paraId="270004DA" w14:textId="6F7FAA16"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those who are in captivity; save them all.</w:t>
            </w:r>
          </w:p>
        </w:tc>
        <w:tc>
          <w:tcPr>
            <w:tcW w:w="2552" w:type="dxa"/>
          </w:tcPr>
          <w:p w14:paraId="46C6E614" w14:textId="67A9CFBD"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المسبيين نجهم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جميعا</w:t>
            </w:r>
            <w:r w:rsidRPr="007C4A51">
              <w:rPr>
                <w:rFonts w:asciiTheme="majorBidi" w:hAnsiTheme="majorBidi" w:cstheme="majorBidi"/>
                <w:b/>
                <w:bCs/>
                <w:sz w:val="24"/>
                <w:szCs w:val="24"/>
                <w:lang w:val="en-US"/>
              </w:rPr>
              <w:t>.</w:t>
            </w:r>
          </w:p>
        </w:tc>
      </w:tr>
      <w:tr w:rsidR="00434B7F" w:rsidRPr="0019613F" w14:paraId="67070F58" w14:textId="77777777" w:rsidTr="008E3555">
        <w:tc>
          <w:tcPr>
            <w:tcW w:w="3969" w:type="dxa"/>
          </w:tcPr>
          <w:p w14:paraId="31454DCA" w14:textId="2D7AB314"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vore fædre og brødre, som er sovet ind og har lagt sig til hvile i den ortodokse tro. </w:t>
            </w:r>
            <w:proofErr w:type="spellStart"/>
            <w:r w:rsidRPr="004332C7">
              <w:rPr>
                <w:rFonts w:asciiTheme="majorBidi" w:hAnsiTheme="majorBidi" w:cstheme="majorBidi"/>
                <w:sz w:val="24"/>
                <w:szCs w:val="24"/>
                <w:lang w:val="en-US"/>
              </w:rPr>
              <w:t>Giv</w:t>
            </w:r>
            <w:proofErr w:type="spellEnd"/>
            <w:r w:rsidRPr="004332C7">
              <w:rPr>
                <w:rFonts w:asciiTheme="majorBidi" w:hAnsiTheme="majorBidi" w:cstheme="majorBidi"/>
                <w:sz w:val="24"/>
                <w:szCs w:val="24"/>
                <w:lang w:val="en-US"/>
              </w:rPr>
              <w:t xml:space="preserve"> alle </w:t>
            </w:r>
            <w:proofErr w:type="spellStart"/>
            <w:r w:rsidRPr="004332C7">
              <w:rPr>
                <w:rFonts w:asciiTheme="majorBidi" w:hAnsiTheme="majorBidi" w:cstheme="majorBidi"/>
                <w:sz w:val="24"/>
                <w:szCs w:val="24"/>
                <w:lang w:val="en-US"/>
              </w:rPr>
              <w:t>deres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sjæle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hvile</w:t>
            </w:r>
            <w:proofErr w:type="spellEnd"/>
            <w:r w:rsidRPr="004332C7">
              <w:rPr>
                <w:rFonts w:asciiTheme="majorBidi" w:hAnsiTheme="majorBidi" w:cstheme="majorBidi"/>
                <w:sz w:val="24"/>
                <w:szCs w:val="24"/>
                <w:lang w:val="en-US"/>
              </w:rPr>
              <w:t>.</w:t>
            </w:r>
          </w:p>
        </w:tc>
        <w:tc>
          <w:tcPr>
            <w:tcW w:w="3969" w:type="dxa"/>
          </w:tcPr>
          <w:p w14:paraId="4AC61A78" w14:textId="7248574E"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our fathers and brethren who have fallen asleep and reposed in the orthodox faith; repose all their souls.</w:t>
            </w:r>
          </w:p>
        </w:tc>
        <w:tc>
          <w:tcPr>
            <w:tcW w:w="2552" w:type="dxa"/>
          </w:tcPr>
          <w:p w14:paraId="2CF25080" w14:textId="4ADA880C"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آبائنا وإخواتنا الذين</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رقدوا وتنيحوا في الإيمان</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الأرثوذكسي، نيح نفوسهم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أجمعين</w:t>
            </w:r>
            <w:r w:rsidRPr="0019613F">
              <w:rPr>
                <w:rFonts w:asciiTheme="majorBidi" w:hAnsiTheme="majorBidi" w:cstheme="majorBidi"/>
                <w:b/>
                <w:bCs/>
                <w:sz w:val="24"/>
                <w:szCs w:val="24"/>
                <w:lang w:val="en-US"/>
              </w:rPr>
              <w:t>.</w:t>
            </w:r>
          </w:p>
        </w:tc>
      </w:tr>
      <w:tr w:rsidR="00434B7F" w:rsidRPr="0019613F" w14:paraId="3308FEFF" w14:textId="77777777" w:rsidTr="008E3555">
        <w:tc>
          <w:tcPr>
            <w:tcW w:w="3969" w:type="dxa"/>
          </w:tcPr>
          <w:p w14:paraId="11FCF43D" w14:textId="65B4984D"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dem som har bragt dig disse gaver, og dem for hvem de er bragt, og dem ved hvem de er bragt. </w:t>
            </w:r>
            <w:proofErr w:type="spellStart"/>
            <w:r w:rsidRPr="004332C7">
              <w:rPr>
                <w:rFonts w:asciiTheme="majorBidi" w:hAnsiTheme="majorBidi" w:cstheme="majorBidi"/>
                <w:sz w:val="24"/>
                <w:szCs w:val="24"/>
                <w:lang w:val="en-US"/>
              </w:rPr>
              <w:t>Giv</w:t>
            </w:r>
            <w:proofErr w:type="spellEnd"/>
            <w:r w:rsidRPr="004332C7">
              <w:rPr>
                <w:rFonts w:asciiTheme="majorBidi" w:hAnsiTheme="majorBidi" w:cstheme="majorBidi"/>
                <w:sz w:val="24"/>
                <w:szCs w:val="24"/>
                <w:lang w:val="en-US"/>
              </w:rPr>
              <w:t xml:space="preserve"> dem alle den </w:t>
            </w:r>
            <w:proofErr w:type="spellStart"/>
            <w:r w:rsidRPr="004332C7">
              <w:rPr>
                <w:rFonts w:asciiTheme="majorBidi" w:hAnsiTheme="majorBidi" w:cstheme="majorBidi"/>
                <w:sz w:val="24"/>
                <w:szCs w:val="24"/>
                <w:lang w:val="en-US"/>
              </w:rPr>
              <w:t>himmelske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løn</w:t>
            </w:r>
            <w:proofErr w:type="spellEnd"/>
            <w:r w:rsidRPr="004332C7">
              <w:rPr>
                <w:rFonts w:asciiTheme="majorBidi" w:hAnsiTheme="majorBidi" w:cstheme="majorBidi"/>
                <w:sz w:val="24"/>
                <w:szCs w:val="24"/>
                <w:lang w:val="en-US"/>
              </w:rPr>
              <w:t>.</w:t>
            </w:r>
          </w:p>
        </w:tc>
        <w:tc>
          <w:tcPr>
            <w:tcW w:w="3969" w:type="dxa"/>
          </w:tcPr>
          <w:p w14:paraId="30327CE9" w14:textId="3FAC37F2"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Remember, O Lord, those who have brought to You these gifts and those on whose behalf they have been brought, and those by whom they have been brought. </w:t>
            </w:r>
            <w:r w:rsidRPr="004332C7">
              <w:rPr>
                <w:rFonts w:asciiTheme="majorBidi" w:hAnsiTheme="majorBidi" w:cstheme="majorBidi"/>
                <w:sz w:val="24"/>
                <w:szCs w:val="24"/>
              </w:rPr>
              <w:t>Give them all the heavenly reward.</w:t>
            </w:r>
          </w:p>
        </w:tc>
        <w:tc>
          <w:tcPr>
            <w:tcW w:w="2552" w:type="dxa"/>
          </w:tcPr>
          <w:p w14:paraId="1BEECBB1" w14:textId="301EDEFA"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الذين قدموا لك هذه</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القرابين، والذين قدمت عنهم،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والذين قدمت بواسطتهم، أعطهم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كلهم الأجر السمائي</w:t>
            </w:r>
            <w:r w:rsidRPr="0019613F">
              <w:rPr>
                <w:rFonts w:asciiTheme="majorBidi" w:hAnsiTheme="majorBidi" w:cstheme="majorBidi"/>
                <w:b/>
                <w:bCs/>
                <w:sz w:val="24"/>
                <w:szCs w:val="24"/>
                <w:lang w:val="en-US"/>
              </w:rPr>
              <w:t>.</w:t>
            </w:r>
          </w:p>
        </w:tc>
      </w:tr>
      <w:tr w:rsidR="00434B7F" w:rsidRPr="0019613F" w14:paraId="36BB365F" w14:textId="77777777" w:rsidTr="008E3555">
        <w:tc>
          <w:tcPr>
            <w:tcW w:w="3969" w:type="dxa"/>
          </w:tcPr>
          <w:p w14:paraId="24B529C9" w14:textId="08FEA389"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Ihukom, Herre, dem som plages af trængsel og nød. Red dem ud af alle deres trængsler.</w:t>
            </w:r>
          </w:p>
        </w:tc>
        <w:tc>
          <w:tcPr>
            <w:tcW w:w="3969" w:type="dxa"/>
          </w:tcPr>
          <w:p w14:paraId="5510B7A5" w14:textId="3AA38C73"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those who are distressed in hardships and oppressions; save them from all their hardships</w:t>
            </w:r>
          </w:p>
        </w:tc>
        <w:tc>
          <w:tcPr>
            <w:tcW w:w="2552" w:type="dxa"/>
          </w:tcPr>
          <w:p w14:paraId="7D62148C" w14:textId="4255FA85"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أذكر يا رب المتضايقين في</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الشدائد والضيقات، خلصهم من</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جميع شدائدهم</w:t>
            </w:r>
            <w:r w:rsidRPr="0019613F">
              <w:rPr>
                <w:rFonts w:asciiTheme="majorBidi" w:hAnsiTheme="majorBidi" w:cstheme="majorBidi"/>
                <w:b/>
                <w:bCs/>
                <w:sz w:val="24"/>
                <w:szCs w:val="24"/>
                <w:lang w:val="en-US"/>
              </w:rPr>
              <w:t>.</w:t>
            </w:r>
          </w:p>
        </w:tc>
      </w:tr>
      <w:tr w:rsidR="008F65AF" w:rsidRPr="0019613F" w14:paraId="7CEE106C" w14:textId="77777777" w:rsidTr="008E3555">
        <w:tc>
          <w:tcPr>
            <w:tcW w:w="3969" w:type="dxa"/>
          </w:tcPr>
          <w:p w14:paraId="656B1ED4" w14:textId="5AE57B2F" w:rsidR="008F65A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Ihukom, Herre, katekumenerne i din menighed. For­ barm dig over dem. Styrk dem i troen på dig. Tag enhver rest af afgudsdyrkelse ud af deres hjerter. Lad din lov, ære­ frygt for dig, din vilje, din ret og dine hellige bud blive grundfæstet i deres hjerter.</w:t>
            </w:r>
          </w:p>
        </w:tc>
        <w:tc>
          <w:tcPr>
            <w:tcW w:w="3969" w:type="dxa"/>
          </w:tcPr>
          <w:p w14:paraId="598A94E3" w14:textId="5497BCCB" w:rsidR="008F65A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Remember, O Lord the catechumens of Your people; have mercy upon them; confirm their faith in You; uproot all traces of idolatry from their hearts.</w:t>
            </w:r>
          </w:p>
        </w:tc>
        <w:tc>
          <w:tcPr>
            <w:tcW w:w="2552" w:type="dxa"/>
          </w:tcPr>
          <w:p w14:paraId="347EBB8E" w14:textId="77B1E930" w:rsidR="008F65A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اذكر يا رب موعوظي شعبك،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ارحمهم، ثبتهم في الإيمان بك. كل</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بقية عبادة الأوثان، إنزعها من</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قلوبهم</w:t>
            </w:r>
            <w:r w:rsidRPr="007C4A51">
              <w:rPr>
                <w:rFonts w:asciiTheme="majorBidi" w:hAnsiTheme="majorBidi" w:cstheme="majorBidi"/>
                <w:b/>
                <w:bCs/>
                <w:sz w:val="24"/>
                <w:szCs w:val="24"/>
                <w:lang w:val="en-US"/>
              </w:rPr>
              <w:t>.</w:t>
            </w:r>
          </w:p>
        </w:tc>
      </w:tr>
      <w:tr w:rsidR="00434B7F" w:rsidRPr="0019613F" w14:paraId="09A85094" w14:textId="77777777" w:rsidTr="008E3555">
        <w:tc>
          <w:tcPr>
            <w:tcW w:w="3969" w:type="dxa"/>
          </w:tcPr>
          <w:p w14:paraId="5F6BBABA" w14:textId="7F4EF117"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Giv dem at keride styrken i de ord, som man har under vist dem i.</w:t>
            </w:r>
          </w:p>
        </w:tc>
        <w:tc>
          <w:tcPr>
            <w:tcW w:w="3969" w:type="dxa"/>
          </w:tcPr>
          <w:p w14:paraId="42E75AFF" w14:textId="2ACF1B2C"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Your law, </w:t>
            </w:r>
            <w:proofErr w:type="gramStart"/>
            <w:r w:rsidRPr="004332C7">
              <w:rPr>
                <w:rFonts w:asciiTheme="majorBidi" w:hAnsiTheme="majorBidi" w:cstheme="majorBidi"/>
                <w:sz w:val="24"/>
                <w:szCs w:val="24"/>
                <w:lang w:val="en-US"/>
              </w:rPr>
              <w:t>Your</w:t>
            </w:r>
            <w:proofErr w:type="gramEnd"/>
            <w:r w:rsidRPr="004332C7">
              <w:rPr>
                <w:rFonts w:asciiTheme="majorBidi" w:hAnsiTheme="majorBidi" w:cstheme="majorBidi"/>
                <w:sz w:val="24"/>
                <w:szCs w:val="24"/>
                <w:lang w:val="en-US"/>
              </w:rPr>
              <w:t xml:space="preserve"> fear, Your commandments, Your truths, and Your holy precepts, establish in their hearts.</w:t>
            </w:r>
          </w:p>
        </w:tc>
        <w:tc>
          <w:tcPr>
            <w:tcW w:w="2552" w:type="dxa"/>
          </w:tcPr>
          <w:p w14:paraId="409AB1EB" w14:textId="2D97B7C8"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ناموسك، خوفك، وصاياك،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حقوقك، اوامرك المقدسة، ثبتها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في قلوبهم</w:t>
            </w:r>
            <w:r w:rsidRPr="0019613F">
              <w:rPr>
                <w:rFonts w:asciiTheme="majorBidi" w:hAnsiTheme="majorBidi" w:cstheme="majorBidi"/>
                <w:b/>
                <w:bCs/>
                <w:sz w:val="24"/>
                <w:szCs w:val="24"/>
                <w:lang w:val="en-US"/>
              </w:rPr>
              <w:t>.</w:t>
            </w:r>
          </w:p>
        </w:tc>
      </w:tr>
      <w:tr w:rsidR="00434B7F" w:rsidRPr="0019613F" w14:paraId="5905F029" w14:textId="77777777" w:rsidTr="008E3555">
        <w:tc>
          <w:tcPr>
            <w:tcW w:w="3969" w:type="dxa"/>
          </w:tcPr>
          <w:p w14:paraId="54968AC9" w14:textId="6605CB1B"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Og lad dem til den fastsatte tid blive værdige til genfødelsens bad til deres synders forladelse, idet du gør dem til et tempel for din Helligånd.</w:t>
            </w:r>
          </w:p>
        </w:tc>
        <w:tc>
          <w:tcPr>
            <w:tcW w:w="3969" w:type="dxa"/>
          </w:tcPr>
          <w:p w14:paraId="2E572413" w14:textId="6751C420"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Grant that they may know the certainty of the words they have received. And in the set time, may they be worthy of the washing of the new birth for the remission of their sins, as You prepare them to be a temple of Your Holy Spirit.</w:t>
            </w:r>
          </w:p>
        </w:tc>
        <w:tc>
          <w:tcPr>
            <w:tcW w:w="2552" w:type="dxa"/>
          </w:tcPr>
          <w:p w14:paraId="600FCBAF" w14:textId="4FC82FE2"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إمنحهم ان يعرفوا ثبات الكلام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الذي وعظوا به، وفي الزمان</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المحدد</w:t>
            </w:r>
            <w:r w:rsidR="00E64E1A"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فليستحقوا حميم الميلاد</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الجديد لغفران خطاياهم، إذ تعدهم</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هيكلاً لروحك القدوس</w:t>
            </w:r>
            <w:r w:rsidRPr="0019613F">
              <w:rPr>
                <w:rFonts w:asciiTheme="majorBidi" w:hAnsiTheme="majorBidi" w:cstheme="majorBidi"/>
                <w:b/>
                <w:bCs/>
                <w:sz w:val="24"/>
                <w:szCs w:val="24"/>
                <w:lang w:val="en-US"/>
              </w:rPr>
              <w:t>.</w:t>
            </w:r>
          </w:p>
        </w:tc>
      </w:tr>
      <w:tr w:rsidR="00434B7F" w:rsidRPr="0019613F" w14:paraId="4A8E750D" w14:textId="77777777" w:rsidTr="008E3555">
        <w:tc>
          <w:tcPr>
            <w:tcW w:w="3969" w:type="dxa"/>
          </w:tcPr>
          <w:p w14:paraId="3EB66FD2" w14:textId="53E5C039" w:rsidR="00434B7F" w:rsidRPr="004332C7" w:rsidRDefault="00F5095D" w:rsidP="00C767E9">
            <w:pPr>
              <w:jc w:val="both"/>
              <w:rPr>
                <w:rFonts w:asciiTheme="majorBidi" w:hAnsiTheme="majorBidi" w:cstheme="majorBidi"/>
                <w:sz w:val="24"/>
                <w:szCs w:val="24"/>
              </w:rPr>
            </w:pPr>
            <w:r w:rsidRPr="004332C7">
              <w:rPr>
                <w:rFonts w:asciiTheme="majorBidi" w:hAnsiTheme="majorBidi" w:cstheme="majorBidi"/>
                <w:sz w:val="24"/>
                <w:szCs w:val="24"/>
              </w:rPr>
              <w:t>V</w:t>
            </w:r>
            <w:r w:rsidR="00434B7F" w:rsidRPr="004332C7">
              <w:rPr>
                <w:rFonts w:asciiTheme="majorBidi" w:hAnsiTheme="majorBidi" w:cstheme="majorBidi"/>
                <w:sz w:val="24"/>
                <w:szCs w:val="24"/>
              </w:rPr>
              <w:t>ed nåde, barmhjertig­ hed og menneskekærlighed fra din enbårne Søn, Vor Herre-Gud-og Frelser Jesus Kristus,</w:t>
            </w:r>
          </w:p>
        </w:tc>
        <w:tc>
          <w:tcPr>
            <w:tcW w:w="3969" w:type="dxa"/>
          </w:tcPr>
          <w:p w14:paraId="77EC9757" w14:textId="4A0838AD"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By the grace, compassion, and love of mankind,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4A76CC75" w14:textId="3837C019"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بالنعمة والرأفات ومحبة البشر</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اللواتي لابنك الوحيد ربنا وإلهنا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ومخلصنا يسوع المسيح</w:t>
            </w:r>
            <w:r w:rsidRPr="0019613F">
              <w:rPr>
                <w:rFonts w:asciiTheme="majorBidi" w:hAnsiTheme="majorBidi" w:cstheme="majorBidi"/>
                <w:b/>
                <w:bCs/>
                <w:sz w:val="24"/>
                <w:szCs w:val="24"/>
                <w:lang w:val="en-US"/>
              </w:rPr>
              <w:t>.</w:t>
            </w:r>
          </w:p>
        </w:tc>
      </w:tr>
      <w:tr w:rsidR="00434B7F" w:rsidRPr="0019613F" w14:paraId="7A8C6580" w14:textId="77777777" w:rsidTr="008E3555">
        <w:tc>
          <w:tcPr>
            <w:tcW w:w="3969" w:type="dxa"/>
          </w:tcPr>
          <w:p w14:paraId="08B40C50" w14:textId="76F9EBDA"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ved hvem der tilkommer dig ære og pris, styrke og tilbedelse sammen med ham (Sønnen) og Helligånden, Levendegøreren, af samme væsen som dig</w:t>
            </w:r>
          </w:p>
        </w:tc>
        <w:tc>
          <w:tcPr>
            <w:tcW w:w="3969" w:type="dxa"/>
          </w:tcPr>
          <w:p w14:paraId="7E49057E" w14:textId="2530A331"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Whom the glory, the honor, the dominion, and the worship are due 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5264A7F6" w14:textId="1B6C81BB"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هذا الذي ينبغي من قبله المجد</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والإكرام والعز والسجود يليق بك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معه، ومع الروح القدس المحيي</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المساوي لك</w:t>
            </w:r>
            <w:r w:rsidRPr="0019613F">
              <w:rPr>
                <w:rFonts w:asciiTheme="majorBidi" w:hAnsiTheme="majorBidi" w:cstheme="majorBidi"/>
                <w:b/>
                <w:bCs/>
                <w:sz w:val="24"/>
                <w:szCs w:val="24"/>
                <w:lang w:val="en-US"/>
              </w:rPr>
              <w:t>.</w:t>
            </w:r>
          </w:p>
        </w:tc>
      </w:tr>
      <w:tr w:rsidR="00434B7F" w:rsidRPr="0019613F" w14:paraId="42CEF457" w14:textId="77777777" w:rsidTr="008E3555">
        <w:tc>
          <w:tcPr>
            <w:tcW w:w="3969" w:type="dxa"/>
          </w:tcPr>
          <w:p w14:paraId="4AAFE3D1" w14:textId="6CD9F917" w:rsidR="00434B7F" w:rsidRPr="004332C7" w:rsidRDefault="00434B7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58C39EF1" w14:textId="5C4E5CFF"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63B57178" w14:textId="6B18FA48"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الآن وكل أوان وإلى دهر الدهور</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434B7F" w:rsidRPr="0019613F" w14:paraId="61A4CE51" w14:textId="77777777" w:rsidTr="008E3555">
        <w:tc>
          <w:tcPr>
            <w:tcW w:w="3969" w:type="dxa"/>
          </w:tcPr>
          <w:p w14:paraId="05468497" w14:textId="314CCB06" w:rsidR="00434B7F" w:rsidRPr="004332C7" w:rsidRDefault="00434B7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Derefter siger specielt den tjenestegørende præst lavmælt "haikal-forhængets bøn': idet han står vendt mod haikalforhænget og bøjer hovedet mod øst. Og den bøn er henvendt til Faderen:</w:t>
            </w:r>
          </w:p>
        </w:tc>
        <w:tc>
          <w:tcPr>
            <w:tcW w:w="3969" w:type="dxa"/>
          </w:tcPr>
          <w:p w14:paraId="7D593F09" w14:textId="1EBA7C3F" w:rsidR="00434B7F" w:rsidRPr="004332C7" w:rsidRDefault="00434B7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serving priest says the following Prayer of the Veil inaudibly as he stands before the veil of the sanctuary with his head bowed toward the East.</w:t>
            </w:r>
          </w:p>
        </w:tc>
        <w:tc>
          <w:tcPr>
            <w:tcW w:w="2552" w:type="dxa"/>
          </w:tcPr>
          <w:p w14:paraId="63D44696" w14:textId="44FD6961" w:rsidR="00434B7F" w:rsidRPr="00C06844" w:rsidRDefault="00434B7F" w:rsidP="00E64E1A">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يقول الكاهن الخديم نفسه صلاة الحجاب سراً</w:t>
            </w:r>
            <w:r w:rsidR="00E64E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وهو واقف مقابل حجاب المذبح مطامن</w:t>
            </w:r>
            <w:r w:rsidR="00E64E1A"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الرأس إلى الشرق وهي هذه</w:t>
            </w:r>
            <w:r w:rsidRPr="00C06844">
              <w:rPr>
                <w:rFonts w:asciiTheme="majorBidi" w:hAnsiTheme="majorBidi" w:cstheme="majorBidi"/>
                <w:b/>
                <w:bCs/>
                <w:color w:val="1F497D" w:themeColor="text2"/>
                <w:sz w:val="24"/>
                <w:szCs w:val="24"/>
                <w:rtl/>
                <w:lang w:val="en-US"/>
              </w:rPr>
              <w:t>:</w:t>
            </w:r>
          </w:p>
        </w:tc>
      </w:tr>
      <w:tr w:rsidR="000C4FA7" w:rsidRPr="0019613F" w14:paraId="0520A20E" w14:textId="77777777" w:rsidTr="008E3555">
        <w:tc>
          <w:tcPr>
            <w:tcW w:w="3969" w:type="dxa"/>
          </w:tcPr>
          <w:p w14:paraId="1D56F2B7" w14:textId="77777777" w:rsidR="000C4FA7" w:rsidRPr="0019613F" w:rsidRDefault="000C4FA7" w:rsidP="00C767E9">
            <w:pPr>
              <w:jc w:val="both"/>
              <w:rPr>
                <w:rFonts w:asciiTheme="majorBidi" w:hAnsiTheme="majorBidi" w:cstheme="majorBidi"/>
                <w:color w:val="4F81BD" w:themeColor="accent1"/>
                <w:sz w:val="24"/>
                <w:szCs w:val="24"/>
                <w:lang w:val="en-US"/>
              </w:rPr>
            </w:pPr>
          </w:p>
        </w:tc>
        <w:tc>
          <w:tcPr>
            <w:tcW w:w="3969" w:type="dxa"/>
          </w:tcPr>
          <w:p w14:paraId="2BAA278E" w14:textId="77777777" w:rsidR="000C4FA7" w:rsidRPr="004332C7" w:rsidRDefault="000C4FA7" w:rsidP="00C767E9">
            <w:pPr>
              <w:jc w:val="both"/>
              <w:rPr>
                <w:rFonts w:asciiTheme="majorBidi" w:hAnsiTheme="majorBidi" w:cstheme="majorBidi"/>
                <w:color w:val="4F81BD" w:themeColor="accent1"/>
                <w:sz w:val="24"/>
                <w:szCs w:val="24"/>
                <w:lang w:val="en-US"/>
              </w:rPr>
            </w:pPr>
          </w:p>
        </w:tc>
        <w:tc>
          <w:tcPr>
            <w:tcW w:w="2552" w:type="dxa"/>
          </w:tcPr>
          <w:p w14:paraId="39BC3A98" w14:textId="77777777" w:rsidR="000C4FA7" w:rsidRPr="00C06844" w:rsidRDefault="000C4FA7" w:rsidP="00E64E1A">
            <w:pPr>
              <w:autoSpaceDE w:val="0"/>
              <w:autoSpaceDN w:val="0"/>
              <w:bidi/>
              <w:adjustRightInd w:val="0"/>
              <w:jc w:val="both"/>
              <w:rPr>
                <w:rFonts w:asciiTheme="majorBidi" w:hAnsiTheme="majorBidi" w:cstheme="majorBidi"/>
                <w:b/>
                <w:bCs/>
                <w:color w:val="1F497D" w:themeColor="text2"/>
                <w:sz w:val="24"/>
                <w:szCs w:val="24"/>
                <w:rtl/>
              </w:rPr>
            </w:pPr>
          </w:p>
        </w:tc>
      </w:tr>
      <w:tr w:rsidR="00434B7F" w:rsidRPr="004332C7" w14:paraId="54B1089F" w14:textId="77777777" w:rsidTr="008E3555">
        <w:tc>
          <w:tcPr>
            <w:tcW w:w="3969" w:type="dxa"/>
            <w:shd w:val="clear" w:color="auto" w:fill="EAF1DD" w:themeFill="accent3" w:themeFillTint="33"/>
          </w:tcPr>
          <w:p w14:paraId="0B423EFC" w14:textId="2C66728A" w:rsidR="00434B7F" w:rsidRPr="00CE7B2E" w:rsidRDefault="00CB1939" w:rsidP="008B5481">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H</w:t>
            </w:r>
            <w:r w:rsidR="00434B7F" w:rsidRPr="00CE7B2E">
              <w:rPr>
                <w:rFonts w:asciiTheme="majorBidi" w:hAnsiTheme="majorBidi" w:cstheme="majorBidi"/>
                <w:b/>
                <w:bCs/>
                <w:color w:val="C10000"/>
                <w:sz w:val="28"/>
                <w:szCs w:val="28"/>
                <w:lang w:val="en-US"/>
              </w:rPr>
              <w:t>aikal-</w:t>
            </w:r>
            <w:proofErr w:type="spellStart"/>
            <w:r w:rsidR="00434B7F" w:rsidRPr="00CE7B2E">
              <w:rPr>
                <w:rFonts w:asciiTheme="majorBidi" w:hAnsiTheme="majorBidi" w:cstheme="majorBidi"/>
                <w:b/>
                <w:bCs/>
                <w:color w:val="C10000"/>
                <w:sz w:val="28"/>
                <w:szCs w:val="28"/>
                <w:lang w:val="en-US"/>
              </w:rPr>
              <w:t>forhængets</w:t>
            </w:r>
            <w:proofErr w:type="spellEnd"/>
            <w:r w:rsidR="00434B7F" w:rsidRPr="00CE7B2E">
              <w:rPr>
                <w:rFonts w:asciiTheme="majorBidi" w:hAnsiTheme="majorBidi" w:cstheme="majorBidi"/>
                <w:b/>
                <w:bCs/>
                <w:color w:val="C10000"/>
                <w:sz w:val="28"/>
                <w:szCs w:val="28"/>
                <w:lang w:val="en-US"/>
              </w:rPr>
              <w:t xml:space="preserve"> </w:t>
            </w:r>
            <w:proofErr w:type="spellStart"/>
            <w:r w:rsidR="00434B7F" w:rsidRPr="00CE7B2E">
              <w:rPr>
                <w:rFonts w:asciiTheme="majorBidi" w:hAnsiTheme="majorBidi" w:cstheme="majorBidi"/>
                <w:b/>
                <w:bCs/>
                <w:color w:val="C10000"/>
                <w:sz w:val="28"/>
                <w:szCs w:val="28"/>
                <w:lang w:val="en-US"/>
              </w:rPr>
              <w:t>bøn</w:t>
            </w:r>
            <w:proofErr w:type="spellEnd"/>
          </w:p>
        </w:tc>
        <w:tc>
          <w:tcPr>
            <w:tcW w:w="3969" w:type="dxa"/>
            <w:shd w:val="clear" w:color="auto" w:fill="EAF1DD" w:themeFill="accent3" w:themeFillTint="33"/>
          </w:tcPr>
          <w:p w14:paraId="077707F7" w14:textId="06082A53" w:rsidR="00434B7F" w:rsidRPr="00CE7B2E" w:rsidRDefault="00434B7F" w:rsidP="008B5481">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The Prayer of the Veil</w:t>
            </w:r>
          </w:p>
        </w:tc>
        <w:tc>
          <w:tcPr>
            <w:tcW w:w="2552" w:type="dxa"/>
            <w:shd w:val="clear" w:color="auto" w:fill="EAF1DD" w:themeFill="accent3" w:themeFillTint="33"/>
          </w:tcPr>
          <w:p w14:paraId="7C794DF7" w14:textId="79E6288D" w:rsidR="00434B7F" w:rsidRPr="007C4A51" w:rsidRDefault="00434B7F" w:rsidP="008B5481">
            <w:pPr>
              <w:bidi/>
              <w:jc w:val="center"/>
              <w:rPr>
                <w:rFonts w:asciiTheme="majorBidi" w:hAnsiTheme="majorBidi" w:cstheme="majorBidi"/>
                <w:b/>
                <w:bCs/>
                <w:color w:val="C10000"/>
                <w:sz w:val="28"/>
                <w:szCs w:val="28"/>
                <w:rtl/>
              </w:rPr>
            </w:pPr>
            <w:r w:rsidRPr="007C4A51">
              <w:rPr>
                <w:rFonts w:asciiTheme="majorBidi" w:hAnsiTheme="majorBidi" w:cstheme="majorBidi"/>
                <w:b/>
                <w:bCs/>
                <w:color w:val="C10000"/>
                <w:sz w:val="28"/>
                <w:szCs w:val="28"/>
                <w:rtl/>
              </w:rPr>
              <w:t>صلاة الحجاب</w:t>
            </w:r>
          </w:p>
        </w:tc>
      </w:tr>
      <w:tr w:rsidR="00434B7F" w:rsidRPr="0019613F" w14:paraId="7C995189" w14:textId="77777777" w:rsidTr="008E3555">
        <w:tc>
          <w:tcPr>
            <w:tcW w:w="3969" w:type="dxa"/>
          </w:tcPr>
          <w:p w14:paraId="30DB91D8" w14:textId="4B486769" w:rsidR="00434B7F" w:rsidRPr="004332C7" w:rsidRDefault="00434B7F" w:rsidP="0055659F">
            <w:pPr>
              <w:jc w:val="both"/>
              <w:rPr>
                <w:rFonts w:asciiTheme="majorBidi" w:hAnsiTheme="majorBidi" w:cstheme="majorBidi"/>
                <w:sz w:val="24"/>
                <w:szCs w:val="24"/>
              </w:rPr>
            </w:pPr>
            <w:r w:rsidRPr="004332C7">
              <w:rPr>
                <w:rFonts w:asciiTheme="majorBidi" w:hAnsiTheme="majorBidi" w:cstheme="majorBidi"/>
                <w:sz w:val="24"/>
                <w:szCs w:val="24"/>
              </w:rPr>
              <w:t>Gud, du som på grund af din uudsigelige  menneskekærlighed har sendt din enbårne Søn til verden for, at han skulle føre det vildfarne får tilbage til dig,</w:t>
            </w:r>
          </w:p>
        </w:tc>
        <w:tc>
          <w:tcPr>
            <w:tcW w:w="3969" w:type="dxa"/>
          </w:tcPr>
          <w:p w14:paraId="7276CAEE" w14:textId="0C698769"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 God, who in Your ineffable love toward mankind sent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into the world that He may return the lost sheep to You.</w:t>
            </w:r>
          </w:p>
        </w:tc>
        <w:tc>
          <w:tcPr>
            <w:tcW w:w="2552" w:type="dxa"/>
          </w:tcPr>
          <w:p w14:paraId="525406E5" w14:textId="7D8F340A"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يا الله الذي من أجل محبته للبشر</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التي لا ينطق بها، أرسلت إبنك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الوحيد إلى العالم ليرد إليك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الخروف الضال</w:t>
            </w:r>
            <w:r w:rsidRPr="007C4A51">
              <w:rPr>
                <w:rFonts w:asciiTheme="majorBidi" w:hAnsiTheme="majorBidi" w:cstheme="majorBidi"/>
                <w:b/>
                <w:bCs/>
                <w:sz w:val="24"/>
                <w:szCs w:val="24"/>
                <w:lang w:val="en-US"/>
              </w:rPr>
              <w:t>.</w:t>
            </w:r>
          </w:p>
        </w:tc>
      </w:tr>
      <w:tr w:rsidR="00434B7F" w:rsidRPr="0019613F" w14:paraId="1CBCFA1A" w14:textId="77777777" w:rsidTr="008E3555">
        <w:tc>
          <w:tcPr>
            <w:tcW w:w="3969" w:type="dxa"/>
          </w:tcPr>
          <w:p w14:paraId="492FF7EC" w14:textId="0D5766F5"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vi beder dig, vor Herre: Stød os ikke tilbage, når vi rører ved dette frygtede og ublodige offer.</w:t>
            </w:r>
          </w:p>
        </w:tc>
        <w:tc>
          <w:tcPr>
            <w:tcW w:w="3969" w:type="dxa"/>
          </w:tcPr>
          <w:p w14:paraId="50470694" w14:textId="03CEEA18"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ask You, O our Master, turn us not back when we put our hands on this awesome and bloodless sacrifice.</w:t>
            </w:r>
          </w:p>
        </w:tc>
        <w:tc>
          <w:tcPr>
            <w:tcW w:w="2552" w:type="dxa"/>
          </w:tcPr>
          <w:p w14:paraId="4FD4408B" w14:textId="7FEDFE66"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نسألك يا سيدنا، لا تردنا إلى خلف</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إذ نضع أيدينا على هذه الذبيحة</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المخوفة غير الدموية</w:t>
            </w:r>
            <w:r w:rsidRPr="0019613F">
              <w:rPr>
                <w:rFonts w:asciiTheme="majorBidi" w:hAnsiTheme="majorBidi" w:cstheme="majorBidi"/>
                <w:b/>
                <w:bCs/>
                <w:sz w:val="24"/>
                <w:szCs w:val="24"/>
                <w:lang w:val="en-US"/>
              </w:rPr>
              <w:t>.</w:t>
            </w:r>
          </w:p>
        </w:tc>
      </w:tr>
      <w:tr w:rsidR="00434B7F" w:rsidRPr="0019613F" w14:paraId="229157B0" w14:textId="77777777" w:rsidTr="008E3555">
        <w:tc>
          <w:tcPr>
            <w:tcW w:w="3969" w:type="dxa"/>
          </w:tcPr>
          <w:p w14:paraId="66C6DA8B" w14:textId="77777777"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Thi vi sætter ikke vor lid til vor egen ret­ færdighed, men til din nåde, ved hvilken du har levende­ gjort vor slægt.</w:t>
            </w:r>
          </w:p>
          <w:p w14:paraId="3FEB4FD7" w14:textId="77777777" w:rsidR="00434B7F" w:rsidRPr="004332C7" w:rsidRDefault="00434B7F" w:rsidP="00C767E9">
            <w:pPr>
              <w:jc w:val="both"/>
              <w:rPr>
                <w:rFonts w:asciiTheme="majorBidi" w:hAnsiTheme="majorBidi" w:cstheme="majorBidi"/>
                <w:sz w:val="24"/>
                <w:szCs w:val="24"/>
              </w:rPr>
            </w:pPr>
          </w:p>
        </w:tc>
        <w:tc>
          <w:tcPr>
            <w:tcW w:w="3969" w:type="dxa"/>
          </w:tcPr>
          <w:p w14:paraId="4162CF5C" w14:textId="239B53FA"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For we put no trust in our righteousness, but in Your mercy, whereby You have given life to our race.</w:t>
            </w:r>
          </w:p>
        </w:tc>
        <w:tc>
          <w:tcPr>
            <w:tcW w:w="2552" w:type="dxa"/>
          </w:tcPr>
          <w:p w14:paraId="06B9D79D" w14:textId="24350EC2"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لأننا لا نتكل على برنا بل على</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رحمتك، هذه التي بها أحييت</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جنسنا</w:t>
            </w:r>
            <w:r w:rsidRPr="007C4A51">
              <w:rPr>
                <w:rFonts w:asciiTheme="majorBidi" w:hAnsiTheme="majorBidi" w:cstheme="majorBidi"/>
                <w:b/>
                <w:bCs/>
                <w:sz w:val="24"/>
                <w:szCs w:val="24"/>
                <w:lang w:val="en-US"/>
              </w:rPr>
              <w:t>.</w:t>
            </w:r>
          </w:p>
        </w:tc>
      </w:tr>
      <w:tr w:rsidR="00434B7F" w:rsidRPr="0019613F" w14:paraId="4D53B545" w14:textId="77777777" w:rsidTr="008E3555">
        <w:tc>
          <w:tcPr>
            <w:tcW w:w="3969" w:type="dxa"/>
          </w:tcPr>
          <w:p w14:paraId="0B960357" w14:textId="6D158EA8"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at dette mysterium, som du har indstiftet til vor frelse, ikke må blive til dom for os og for hele dit folk,</w:t>
            </w:r>
          </w:p>
        </w:tc>
        <w:tc>
          <w:tcPr>
            <w:tcW w:w="3969" w:type="dxa"/>
          </w:tcPr>
          <w:p w14:paraId="150AD4D5" w14:textId="4EB20EEF"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ask and entreat Your goodness, O Lover of Mankind, that this mystery which You have administered to us for salvation may not be unto condemnation to us or to any of Your people.</w:t>
            </w:r>
          </w:p>
        </w:tc>
        <w:tc>
          <w:tcPr>
            <w:tcW w:w="2552" w:type="dxa"/>
          </w:tcPr>
          <w:p w14:paraId="5B93BA02" w14:textId="3FCD5BFF"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نسأل ونتضرع إلي صلاحك يا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محب البشر، أن لا يكون هذا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السر الذي دبرته لخلاصنا،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دينونة لنا ولا لشعبك أجمع</w:t>
            </w:r>
            <w:r w:rsidRPr="007C4A51">
              <w:rPr>
                <w:rFonts w:asciiTheme="majorBidi" w:hAnsiTheme="majorBidi" w:cstheme="majorBidi"/>
                <w:b/>
                <w:bCs/>
                <w:sz w:val="24"/>
                <w:szCs w:val="24"/>
                <w:lang w:val="en-US"/>
              </w:rPr>
              <w:t>.</w:t>
            </w:r>
          </w:p>
        </w:tc>
      </w:tr>
      <w:tr w:rsidR="00434B7F" w:rsidRPr="0019613F" w14:paraId="3886E99F" w14:textId="77777777" w:rsidTr="008E3555">
        <w:tc>
          <w:tcPr>
            <w:tcW w:w="3969" w:type="dxa"/>
          </w:tcPr>
          <w:p w14:paraId="1701FD46" w14:textId="5E081357"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men være til udviskning af vore synder og forladelse af vore forsømmelser - og til pris og ære for dit hellige navn, Fader, Søn og Helligånd,</w:t>
            </w:r>
          </w:p>
        </w:tc>
        <w:tc>
          <w:tcPr>
            <w:tcW w:w="3969" w:type="dxa"/>
          </w:tcPr>
          <w:p w14:paraId="425E32DB" w14:textId="76CA86FA"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But unto the washing away of our sins and the forgiveness of our negligence, and unto the glory and honor of Your holy name, O Father and Son and Holy Spirit.</w:t>
            </w:r>
          </w:p>
        </w:tc>
        <w:tc>
          <w:tcPr>
            <w:tcW w:w="2552" w:type="dxa"/>
          </w:tcPr>
          <w:p w14:paraId="32D1DFE4" w14:textId="0AF93C3B"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ولكن محو اً لخطايانا وغفراناً</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لتكاسلنا، ومجداً وإكراماً لإسمك</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القدوس أيها الآب والابن والروح</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القدس</w:t>
            </w:r>
            <w:r w:rsidRPr="007C4A51">
              <w:rPr>
                <w:rFonts w:asciiTheme="majorBidi" w:hAnsiTheme="majorBidi" w:cstheme="majorBidi"/>
                <w:b/>
                <w:bCs/>
                <w:sz w:val="24"/>
                <w:szCs w:val="24"/>
                <w:lang w:val="en-US"/>
              </w:rPr>
              <w:t>.</w:t>
            </w:r>
          </w:p>
        </w:tc>
      </w:tr>
      <w:tr w:rsidR="00434B7F" w:rsidRPr="0019613F" w14:paraId="5536F716" w14:textId="77777777" w:rsidTr="008E3555">
        <w:tc>
          <w:tcPr>
            <w:tcW w:w="3969" w:type="dxa"/>
          </w:tcPr>
          <w:p w14:paraId="3C646EB5" w14:textId="689F39D3" w:rsidR="00434B7F" w:rsidRPr="004332C7" w:rsidRDefault="00434B7F"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73F7EB9E" w14:textId="532FDFF2" w:rsidR="00434B7F" w:rsidRPr="004332C7" w:rsidRDefault="00434B7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091712C0" w14:textId="067845F6" w:rsidR="00434B7F" w:rsidRPr="007C4A51" w:rsidRDefault="00434B7F" w:rsidP="00E64E1A">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الآن وكل أوان وإلى دهر الدهور</w:t>
            </w:r>
            <w:r w:rsidR="00E64E1A"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791737" w:rsidRPr="0019613F" w14:paraId="2EC7BF20" w14:textId="77777777" w:rsidTr="008E3555">
        <w:tc>
          <w:tcPr>
            <w:tcW w:w="3969" w:type="dxa"/>
          </w:tcPr>
          <w:p w14:paraId="3E35160E"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159BE52A"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18B33A14" w14:textId="77777777" w:rsidR="00791737" w:rsidRPr="007C4A51" w:rsidRDefault="00791737" w:rsidP="00E64E1A">
            <w:pPr>
              <w:autoSpaceDE w:val="0"/>
              <w:autoSpaceDN w:val="0"/>
              <w:bidi/>
              <w:adjustRightInd w:val="0"/>
              <w:jc w:val="both"/>
              <w:rPr>
                <w:rFonts w:asciiTheme="majorBidi" w:hAnsiTheme="majorBidi" w:cstheme="majorBidi"/>
                <w:b/>
                <w:bCs/>
                <w:sz w:val="24"/>
                <w:szCs w:val="24"/>
                <w:rtl/>
              </w:rPr>
            </w:pPr>
          </w:p>
        </w:tc>
      </w:tr>
      <w:tr w:rsidR="00AF4981" w:rsidRPr="004332C7" w14:paraId="178F672A" w14:textId="77777777" w:rsidTr="008E3555">
        <w:tc>
          <w:tcPr>
            <w:tcW w:w="3969" w:type="dxa"/>
          </w:tcPr>
          <w:p w14:paraId="0CFC4CEB" w14:textId="7B29A909" w:rsidR="00AF4981" w:rsidRPr="004332C7" w:rsidRDefault="000064F6" w:rsidP="00C767E9">
            <w:pPr>
              <w:jc w:val="both"/>
              <w:rPr>
                <w:rFonts w:asciiTheme="majorBidi" w:hAnsiTheme="majorBidi" w:cstheme="majorBidi"/>
                <w:b/>
                <w:bCs/>
                <w:color w:val="9A3300"/>
                <w:sz w:val="24"/>
                <w:szCs w:val="24"/>
                <w:lang w:val="en-US"/>
              </w:rPr>
            </w:pPr>
            <w:proofErr w:type="spellStart"/>
            <w:r w:rsidRPr="004332C7">
              <w:rPr>
                <w:rFonts w:asciiTheme="majorBidi" w:hAnsiTheme="majorBidi" w:cstheme="majorBidi"/>
                <w:b/>
                <w:bCs/>
                <w:color w:val="9A3300"/>
                <w:sz w:val="24"/>
                <w:szCs w:val="24"/>
                <w:lang w:val="en-US"/>
              </w:rPr>
              <w:t>Menigheden</w:t>
            </w:r>
            <w:proofErr w:type="spellEnd"/>
          </w:p>
          <w:p w14:paraId="72F63964" w14:textId="4969B53B" w:rsidR="00AF4981" w:rsidRPr="004332C7" w:rsidRDefault="00F5095D" w:rsidP="00C767E9">
            <w:pPr>
              <w:jc w:val="both"/>
              <w:rPr>
                <w:rFonts w:asciiTheme="majorBidi" w:hAnsiTheme="majorBidi" w:cstheme="majorBidi"/>
                <w:sz w:val="24"/>
                <w:szCs w:val="24"/>
                <w:lang w:val="en-US"/>
              </w:rPr>
            </w:pPr>
            <w:proofErr w:type="spellStart"/>
            <w:r w:rsidRPr="00C06844">
              <w:rPr>
                <w:rFonts w:asciiTheme="majorBidi" w:hAnsiTheme="majorBidi" w:cstheme="majorBidi"/>
                <w:color w:val="1F497D" w:themeColor="text2"/>
                <w:sz w:val="24"/>
                <w:szCs w:val="24"/>
                <w:lang w:val="en-US"/>
              </w:rPr>
              <w:t>Ev</w:t>
            </w:r>
            <w:r w:rsidR="00AF4981" w:rsidRPr="00C06844">
              <w:rPr>
                <w:rFonts w:asciiTheme="majorBidi" w:hAnsiTheme="majorBidi" w:cstheme="majorBidi"/>
                <w:color w:val="1F497D" w:themeColor="text2"/>
                <w:sz w:val="24"/>
                <w:szCs w:val="24"/>
                <w:lang w:val="en-US"/>
              </w:rPr>
              <w:t>angeliets</w:t>
            </w:r>
            <w:proofErr w:type="spellEnd"/>
            <w:r w:rsidR="00AF4981" w:rsidRPr="00C06844">
              <w:rPr>
                <w:rFonts w:asciiTheme="majorBidi" w:hAnsiTheme="majorBidi" w:cstheme="majorBidi"/>
                <w:color w:val="1F497D" w:themeColor="text2"/>
                <w:sz w:val="24"/>
                <w:szCs w:val="24"/>
                <w:lang w:val="en-US"/>
              </w:rPr>
              <w:t xml:space="preserve"> </w:t>
            </w:r>
            <w:proofErr w:type="spellStart"/>
            <w:r w:rsidR="00AF4981" w:rsidRPr="00C06844">
              <w:rPr>
                <w:rFonts w:asciiTheme="majorBidi" w:hAnsiTheme="majorBidi" w:cstheme="majorBidi"/>
                <w:color w:val="1F497D" w:themeColor="text2"/>
                <w:sz w:val="24"/>
                <w:szCs w:val="24"/>
                <w:lang w:val="en-US"/>
              </w:rPr>
              <w:t>h</w:t>
            </w:r>
            <w:r w:rsidRPr="00C06844">
              <w:rPr>
                <w:rFonts w:asciiTheme="majorBidi" w:hAnsiTheme="majorBidi" w:cstheme="majorBidi"/>
                <w:color w:val="1F497D" w:themeColor="text2"/>
                <w:sz w:val="24"/>
                <w:szCs w:val="24"/>
                <w:lang w:val="en-US"/>
              </w:rPr>
              <w:t>y</w:t>
            </w:r>
            <w:r w:rsidR="00AF4981" w:rsidRPr="00C06844">
              <w:rPr>
                <w:rFonts w:asciiTheme="majorBidi" w:hAnsiTheme="majorBidi" w:cstheme="majorBidi"/>
                <w:color w:val="1F497D" w:themeColor="text2"/>
                <w:sz w:val="24"/>
                <w:szCs w:val="24"/>
                <w:lang w:val="en-US"/>
              </w:rPr>
              <w:t>mne</w:t>
            </w:r>
            <w:proofErr w:type="spellEnd"/>
          </w:p>
        </w:tc>
        <w:tc>
          <w:tcPr>
            <w:tcW w:w="3969" w:type="dxa"/>
          </w:tcPr>
          <w:p w14:paraId="4456AF8E" w14:textId="77777777" w:rsidR="00AF4981" w:rsidRPr="004332C7" w:rsidRDefault="00AF498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9A3300"/>
                <w:sz w:val="24"/>
                <w:szCs w:val="24"/>
                <w:lang w:val="en-US"/>
              </w:rPr>
              <w:t>People</w:t>
            </w:r>
          </w:p>
          <w:p w14:paraId="6B04AD08" w14:textId="4C99A48A" w:rsidR="00AF4981" w:rsidRPr="004332C7" w:rsidRDefault="00AF4981" w:rsidP="00C767E9">
            <w:pPr>
              <w:jc w:val="both"/>
              <w:rPr>
                <w:rFonts w:asciiTheme="majorBidi" w:hAnsiTheme="majorBidi" w:cstheme="majorBidi"/>
                <w:color w:val="C10000"/>
                <w:sz w:val="24"/>
                <w:szCs w:val="24"/>
                <w:lang w:val="en-US"/>
              </w:rPr>
            </w:pPr>
            <w:r w:rsidRPr="00C06844">
              <w:rPr>
                <w:rFonts w:asciiTheme="majorBidi" w:hAnsiTheme="majorBidi" w:cstheme="majorBidi"/>
                <w:color w:val="1F497D" w:themeColor="text2"/>
                <w:sz w:val="24"/>
                <w:szCs w:val="24"/>
                <w:lang w:val="en-US"/>
              </w:rPr>
              <w:t>Response to the Gospel</w:t>
            </w:r>
          </w:p>
        </w:tc>
        <w:tc>
          <w:tcPr>
            <w:tcW w:w="2552" w:type="dxa"/>
          </w:tcPr>
          <w:p w14:paraId="3D4A26B0" w14:textId="6F0EB213" w:rsidR="00AF4981" w:rsidRPr="007C4A51" w:rsidRDefault="00AF4981" w:rsidP="00C767E9">
            <w:pPr>
              <w:bidi/>
              <w:jc w:val="both"/>
              <w:rPr>
                <w:rFonts w:asciiTheme="majorBidi" w:hAnsiTheme="majorBidi" w:cstheme="majorBidi"/>
                <w:b/>
                <w:bCs/>
                <w:color w:val="9A3300"/>
                <w:sz w:val="24"/>
                <w:szCs w:val="24"/>
              </w:rPr>
            </w:pPr>
            <w:r w:rsidRPr="007C4A51">
              <w:rPr>
                <w:rFonts w:asciiTheme="majorBidi" w:hAnsiTheme="majorBidi" w:cstheme="majorBidi"/>
                <w:b/>
                <w:bCs/>
                <w:color w:val="9A3300"/>
                <w:sz w:val="24"/>
                <w:szCs w:val="24"/>
                <w:rtl/>
              </w:rPr>
              <w:t>الشعب</w:t>
            </w:r>
          </w:p>
          <w:p w14:paraId="2D6F07EA" w14:textId="60BAFEA2" w:rsidR="00AF4981" w:rsidRPr="007C4A51" w:rsidRDefault="00AF4981" w:rsidP="00C767E9">
            <w:pPr>
              <w:bidi/>
              <w:jc w:val="both"/>
              <w:rPr>
                <w:rFonts w:asciiTheme="majorBidi" w:hAnsiTheme="majorBidi" w:cstheme="majorBidi"/>
                <w:b/>
                <w:bCs/>
                <w:color w:val="C10000"/>
                <w:sz w:val="24"/>
                <w:szCs w:val="24"/>
                <w:rtl/>
              </w:rPr>
            </w:pPr>
            <w:r w:rsidRPr="00C06844">
              <w:rPr>
                <w:rFonts w:asciiTheme="majorBidi" w:hAnsiTheme="majorBidi" w:cstheme="majorBidi"/>
                <w:b/>
                <w:bCs/>
                <w:color w:val="1F497D" w:themeColor="text2"/>
                <w:sz w:val="24"/>
                <w:szCs w:val="24"/>
                <w:rtl/>
              </w:rPr>
              <w:t>مرد الإنجيل</w:t>
            </w:r>
          </w:p>
        </w:tc>
      </w:tr>
      <w:tr w:rsidR="00AF4981" w:rsidRPr="004332C7" w14:paraId="067CE398" w14:textId="77777777" w:rsidTr="008E3555">
        <w:tc>
          <w:tcPr>
            <w:tcW w:w="3969" w:type="dxa"/>
          </w:tcPr>
          <w:p w14:paraId="1C3565B5" w14:textId="1E037949" w:rsidR="004C6721" w:rsidRPr="00C06844" w:rsidRDefault="00AF4981" w:rsidP="0055659F">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Så veksler præsten håndtryk med embedsbrødrene og beder dem om medvirken i tilbedelsen. Derpå stiger han op til alteret</w:t>
            </w:r>
            <w:r w:rsidR="004C6721" w:rsidRPr="00C06844">
              <w:rPr>
                <w:rFonts w:asciiTheme="majorBidi" w:hAnsiTheme="majorBidi" w:cstheme="majorBidi"/>
                <w:color w:val="1F497D" w:themeColor="text2"/>
                <w:sz w:val="24"/>
                <w:szCs w:val="24"/>
              </w:rPr>
              <w:t>.</w:t>
            </w:r>
            <w:r w:rsidR="0055659F" w:rsidRPr="00C06844">
              <w:rPr>
                <w:rFonts w:asciiTheme="majorBidi" w:hAnsiTheme="majorBidi" w:cstheme="majorBidi"/>
                <w:color w:val="1F497D" w:themeColor="text2"/>
                <w:sz w:val="24"/>
                <w:szCs w:val="24"/>
              </w:rPr>
              <w:t xml:space="preserve"> </w:t>
            </w:r>
            <w:r w:rsidR="004C6721" w:rsidRPr="00C06844">
              <w:rPr>
                <w:rFonts w:asciiTheme="majorBidi" w:hAnsiTheme="majorBidi" w:cstheme="majorBidi"/>
                <w:color w:val="1F497D" w:themeColor="text2"/>
                <w:sz w:val="24"/>
                <w:szCs w:val="24"/>
              </w:rPr>
              <w:t>Så siger han de 3 store forbønner for fred, for fædrene og for</w:t>
            </w:r>
          </w:p>
          <w:p w14:paraId="6AECE606" w14:textId="21D2643D" w:rsidR="004C6721" w:rsidRPr="004332C7" w:rsidRDefault="004C672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menighederne. Først beder han fredsbønnen:</w:t>
            </w:r>
          </w:p>
        </w:tc>
        <w:tc>
          <w:tcPr>
            <w:tcW w:w="3969" w:type="dxa"/>
          </w:tcPr>
          <w:p w14:paraId="1D4154D7" w14:textId="355FF65F" w:rsidR="00AF4981" w:rsidRPr="004332C7" w:rsidRDefault="00AF498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lang w:val="en-US"/>
              </w:rPr>
              <w:t xml:space="preserve">The priest, having made a prostration to the East before the altar, receives absolution from the pope, the metropolitan, or the bishop, if any of them is present. Then he makes a prostration to his brothers the priests, embraces them, and asks of them absolution and prayer on his behalf. Then he ascends to the sanctuary and kisses the altar. And he focuses his mind that he may be humble of heart Then he stands at the west side of the altar facing East. </w:t>
            </w:r>
            <w:r w:rsidRPr="00C06844">
              <w:rPr>
                <w:rFonts w:asciiTheme="majorBidi" w:hAnsiTheme="majorBidi" w:cstheme="majorBidi"/>
                <w:color w:val="1F497D" w:themeColor="text2"/>
                <w:sz w:val="24"/>
                <w:szCs w:val="24"/>
              </w:rPr>
              <w:t>Then he prays the three long litanies.</w:t>
            </w:r>
          </w:p>
        </w:tc>
        <w:tc>
          <w:tcPr>
            <w:tcW w:w="2552" w:type="dxa"/>
          </w:tcPr>
          <w:p w14:paraId="52C839A8" w14:textId="533BED78" w:rsidR="00E64E1A" w:rsidRPr="00C06844" w:rsidRDefault="00AF4981" w:rsidP="0055659F">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يسجد الكاهن تجاه الشرق أمام باب الهيكل.</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ويضرب المطانية للبابا أو المطران أو الأسقف</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إذا كان أحدهم حاضراً، ليتلقي منه الحل. </w:t>
            </w:r>
          </w:p>
          <w:p w14:paraId="6E607BDE" w14:textId="72E0F669" w:rsidR="00AF4981" w:rsidRPr="00C06844" w:rsidRDefault="00AF4981" w:rsidP="0055659F">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يضرب المطانية لإخوته الكهنة ويصافحهم</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ويسألهم الحل والصلاة من أجله.</w:t>
            </w:r>
            <w:r w:rsidR="0055659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 ثم يصعد إلي</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الهيكل، ويقبل المذبح بفمه. ويجمع عقله،</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ويكون متخشع القلب. ويقف غربي المذبح</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متجها إلي الشرق. ثم يصلي الثلاثة أواشي</w:t>
            </w:r>
            <w:r w:rsidR="00E64E1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الكبار.</w:t>
            </w:r>
          </w:p>
        </w:tc>
      </w:tr>
      <w:tr w:rsidR="00AF4981" w:rsidRPr="004332C7" w14:paraId="7F7112B7" w14:textId="77777777" w:rsidTr="008E3555">
        <w:tc>
          <w:tcPr>
            <w:tcW w:w="3969" w:type="dxa"/>
          </w:tcPr>
          <w:p w14:paraId="718F061A" w14:textId="77777777" w:rsidR="00AF4981" w:rsidRPr="004332C7" w:rsidRDefault="00AF4981" w:rsidP="00C767E9">
            <w:pPr>
              <w:jc w:val="both"/>
              <w:rPr>
                <w:rFonts w:asciiTheme="majorBidi" w:hAnsiTheme="majorBidi" w:cstheme="majorBidi"/>
                <w:sz w:val="24"/>
                <w:szCs w:val="24"/>
              </w:rPr>
            </w:pPr>
          </w:p>
        </w:tc>
        <w:tc>
          <w:tcPr>
            <w:tcW w:w="3969" w:type="dxa"/>
          </w:tcPr>
          <w:p w14:paraId="16EA0856" w14:textId="77777777" w:rsidR="00AF4981" w:rsidRPr="004332C7" w:rsidRDefault="00AF4981" w:rsidP="00C767E9">
            <w:pPr>
              <w:jc w:val="both"/>
              <w:rPr>
                <w:rFonts w:asciiTheme="majorBidi" w:hAnsiTheme="majorBidi" w:cstheme="majorBidi"/>
                <w:color w:val="C10000"/>
                <w:sz w:val="24"/>
                <w:szCs w:val="24"/>
              </w:rPr>
            </w:pPr>
          </w:p>
        </w:tc>
        <w:tc>
          <w:tcPr>
            <w:tcW w:w="2552" w:type="dxa"/>
          </w:tcPr>
          <w:p w14:paraId="2B4E8C82" w14:textId="77777777" w:rsidR="00AF4981" w:rsidRPr="007C4A51" w:rsidRDefault="00AF4981" w:rsidP="00C767E9">
            <w:pPr>
              <w:bidi/>
              <w:jc w:val="both"/>
              <w:rPr>
                <w:rFonts w:asciiTheme="majorBidi" w:hAnsiTheme="majorBidi" w:cstheme="majorBidi"/>
                <w:b/>
                <w:bCs/>
                <w:color w:val="C10000"/>
                <w:sz w:val="24"/>
                <w:szCs w:val="24"/>
                <w:rtl/>
              </w:rPr>
            </w:pPr>
          </w:p>
        </w:tc>
      </w:tr>
      <w:tr w:rsidR="00AF4981" w:rsidRPr="004332C7" w14:paraId="178E3B4D" w14:textId="77777777" w:rsidTr="008E3555">
        <w:tc>
          <w:tcPr>
            <w:tcW w:w="3969" w:type="dxa"/>
            <w:shd w:val="clear" w:color="auto" w:fill="EAF1DD" w:themeFill="accent3" w:themeFillTint="33"/>
          </w:tcPr>
          <w:p w14:paraId="520BE25F" w14:textId="26019517" w:rsidR="00AF4981" w:rsidRPr="00CE7B2E" w:rsidRDefault="00AF4981" w:rsidP="00FD2216">
            <w:pPr>
              <w:jc w:val="center"/>
              <w:rPr>
                <w:rFonts w:asciiTheme="majorBidi" w:hAnsiTheme="majorBidi" w:cstheme="majorBidi"/>
                <w:b/>
                <w:bCs/>
                <w:color w:val="C00000"/>
                <w:sz w:val="28"/>
                <w:szCs w:val="28"/>
              </w:rPr>
            </w:pPr>
            <w:r w:rsidRPr="00CE7B2E">
              <w:rPr>
                <w:rFonts w:asciiTheme="majorBidi" w:hAnsiTheme="majorBidi" w:cstheme="majorBidi"/>
                <w:b/>
                <w:bCs/>
                <w:color w:val="C00000"/>
                <w:sz w:val="28"/>
                <w:szCs w:val="28"/>
              </w:rPr>
              <w:t>De 3 store forbønner</w:t>
            </w:r>
          </w:p>
        </w:tc>
        <w:tc>
          <w:tcPr>
            <w:tcW w:w="3969" w:type="dxa"/>
            <w:shd w:val="clear" w:color="auto" w:fill="EAF1DD" w:themeFill="accent3" w:themeFillTint="33"/>
          </w:tcPr>
          <w:p w14:paraId="2CF84256" w14:textId="458AE3FE" w:rsidR="00AF4981" w:rsidRPr="00CE7B2E" w:rsidRDefault="00AF4981" w:rsidP="00FD2216">
            <w:pPr>
              <w:jc w:val="center"/>
              <w:rPr>
                <w:rFonts w:asciiTheme="majorBidi" w:hAnsiTheme="majorBidi" w:cstheme="majorBidi"/>
                <w:b/>
                <w:bCs/>
                <w:color w:val="C00000"/>
                <w:sz w:val="28"/>
                <w:szCs w:val="28"/>
              </w:rPr>
            </w:pPr>
            <w:r w:rsidRPr="00CE7B2E">
              <w:rPr>
                <w:rFonts w:asciiTheme="majorBidi" w:hAnsiTheme="majorBidi" w:cstheme="majorBidi"/>
                <w:b/>
                <w:bCs/>
                <w:color w:val="C00000"/>
                <w:sz w:val="28"/>
                <w:szCs w:val="28"/>
              </w:rPr>
              <w:t>The Three Long Litanies</w:t>
            </w:r>
          </w:p>
        </w:tc>
        <w:tc>
          <w:tcPr>
            <w:tcW w:w="2552" w:type="dxa"/>
            <w:shd w:val="clear" w:color="auto" w:fill="EAF1DD" w:themeFill="accent3" w:themeFillTint="33"/>
          </w:tcPr>
          <w:p w14:paraId="4B159F54" w14:textId="681096FD" w:rsidR="00AF4981" w:rsidRPr="007C4A51" w:rsidRDefault="00AF4981" w:rsidP="00FD2216">
            <w:pPr>
              <w:bidi/>
              <w:jc w:val="center"/>
              <w:rPr>
                <w:rFonts w:asciiTheme="majorBidi" w:hAnsiTheme="majorBidi" w:cstheme="majorBidi"/>
                <w:b/>
                <w:bCs/>
                <w:color w:val="C00000"/>
                <w:sz w:val="28"/>
                <w:szCs w:val="28"/>
                <w:rtl/>
              </w:rPr>
            </w:pPr>
            <w:r w:rsidRPr="007C4A51">
              <w:rPr>
                <w:rFonts w:asciiTheme="majorBidi" w:hAnsiTheme="majorBidi" w:cstheme="majorBidi"/>
                <w:b/>
                <w:bCs/>
                <w:color w:val="C00000"/>
                <w:sz w:val="28"/>
                <w:szCs w:val="28"/>
                <w:rtl/>
              </w:rPr>
              <w:t>الثلاث الأواشي الكبار</w:t>
            </w:r>
          </w:p>
        </w:tc>
      </w:tr>
      <w:tr w:rsidR="009C08E7" w:rsidRPr="004332C7" w14:paraId="794B3409" w14:textId="77777777" w:rsidTr="008E3555">
        <w:tc>
          <w:tcPr>
            <w:tcW w:w="3969" w:type="dxa"/>
          </w:tcPr>
          <w:p w14:paraId="1A500DBE" w14:textId="41558DB9" w:rsidR="009C08E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C08E7" w:rsidRPr="004332C7">
              <w:rPr>
                <w:rFonts w:asciiTheme="majorBidi" w:hAnsiTheme="majorBidi" w:cstheme="majorBidi"/>
                <w:b/>
                <w:bCs/>
                <w:color w:val="C10000"/>
                <w:sz w:val="24"/>
                <w:szCs w:val="24"/>
              </w:rPr>
              <w:t>:</w:t>
            </w:r>
          </w:p>
          <w:p w14:paraId="56D48EB5" w14:textId="665BCB0B" w:rsidR="009C08E7" w:rsidRPr="004332C7" w:rsidRDefault="009C08E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Bed</w:t>
            </w:r>
            <w:r w:rsidR="00F5095D" w:rsidRPr="004332C7">
              <w:rPr>
                <w:rFonts w:asciiTheme="majorBidi" w:hAnsiTheme="majorBidi" w:cstheme="majorBidi"/>
                <w:color w:val="000000"/>
                <w:sz w:val="24"/>
                <w:szCs w:val="24"/>
              </w:rPr>
              <w:t>.</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lang w:val="en-US"/>
              </w:rPr>
              <w:t>(</w:t>
            </w:r>
            <w:proofErr w:type="spellStart"/>
            <w:r w:rsidR="00AA2A08" w:rsidRPr="00C41C50">
              <w:rPr>
                <w:rFonts w:asciiTheme="majorBidi" w:hAnsiTheme="majorBidi" w:cstheme="majorBidi"/>
                <w:b/>
                <w:bCs/>
                <w:color w:val="00B050"/>
                <w:sz w:val="24"/>
                <w:szCs w:val="24"/>
                <w:lang w:val="en-US"/>
              </w:rPr>
              <w:t>Eshlil</w:t>
            </w:r>
            <w:proofErr w:type="spellEnd"/>
            <w:r w:rsidR="00AA2A08" w:rsidRPr="00C41C50">
              <w:rPr>
                <w:rFonts w:asciiTheme="majorBidi" w:hAnsiTheme="majorBidi" w:cstheme="majorBidi"/>
                <w:b/>
                <w:bCs/>
                <w:color w:val="00B050"/>
                <w:sz w:val="24"/>
                <w:szCs w:val="24"/>
                <w:lang w:val="en-US"/>
              </w:rPr>
              <w:t>)</w:t>
            </w:r>
          </w:p>
        </w:tc>
        <w:tc>
          <w:tcPr>
            <w:tcW w:w="3969" w:type="dxa"/>
          </w:tcPr>
          <w:p w14:paraId="0CD09D00" w14:textId="77777777" w:rsidR="009C08E7" w:rsidRPr="004332C7" w:rsidRDefault="009C08E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33739F7B" w14:textId="6B72DE2A" w:rsidR="009C08E7" w:rsidRPr="004332C7" w:rsidRDefault="009C08E7" w:rsidP="00C767E9">
            <w:pPr>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Pray.</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lang w:val="en-US"/>
              </w:rPr>
              <w:t>(</w:t>
            </w:r>
            <w:proofErr w:type="spellStart"/>
            <w:r w:rsidR="00AA2A08" w:rsidRPr="00C41C50">
              <w:rPr>
                <w:rFonts w:asciiTheme="majorBidi" w:hAnsiTheme="majorBidi" w:cstheme="majorBidi"/>
                <w:b/>
                <w:bCs/>
                <w:color w:val="00B050"/>
                <w:sz w:val="24"/>
                <w:szCs w:val="24"/>
                <w:lang w:val="en-US"/>
              </w:rPr>
              <w:t>Eshlil</w:t>
            </w:r>
            <w:proofErr w:type="spellEnd"/>
            <w:r w:rsidR="00AA2A08" w:rsidRPr="00C41C50">
              <w:rPr>
                <w:rFonts w:asciiTheme="majorBidi" w:hAnsiTheme="majorBidi" w:cstheme="majorBidi"/>
                <w:b/>
                <w:bCs/>
                <w:color w:val="00B050"/>
                <w:sz w:val="24"/>
                <w:szCs w:val="24"/>
                <w:lang w:val="en-US"/>
              </w:rPr>
              <w:t>)</w:t>
            </w:r>
          </w:p>
        </w:tc>
        <w:tc>
          <w:tcPr>
            <w:tcW w:w="2552" w:type="dxa"/>
          </w:tcPr>
          <w:p w14:paraId="095596BC" w14:textId="77777777" w:rsidR="009C08E7" w:rsidRPr="007C4A51" w:rsidRDefault="009C08E7" w:rsidP="00C767E9">
            <w:pPr>
              <w:autoSpaceDE w:val="0"/>
              <w:autoSpaceDN w:val="0"/>
              <w:bidi/>
              <w:adjustRightInd w:val="0"/>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rPr>
              <w:t>:</w:t>
            </w:r>
          </w:p>
          <w:p w14:paraId="75B9F078" w14:textId="7C7C568D" w:rsidR="009C08E7" w:rsidRPr="007C4A51" w:rsidRDefault="009C08E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صلوا</w:t>
            </w:r>
            <w:r w:rsidR="00AA2A08" w:rsidRPr="00C41C50">
              <w:rPr>
                <w:rFonts w:asciiTheme="majorBidi" w:hAnsiTheme="majorBidi" w:cstheme="majorBidi"/>
                <w:b/>
                <w:bCs/>
                <w:color w:val="00B050"/>
                <w:sz w:val="24"/>
                <w:szCs w:val="24"/>
                <w:lang w:val="en-US"/>
              </w:rPr>
              <w:t xml:space="preserve">)   </w:t>
            </w:r>
            <w:r w:rsidR="00AA2A08" w:rsidRPr="00C41C50">
              <w:rPr>
                <w:rFonts w:asciiTheme="majorBidi" w:hAnsiTheme="majorBidi" w:cstheme="majorBidi"/>
                <w:b/>
                <w:bCs/>
                <w:color w:val="00B050"/>
                <w:sz w:val="24"/>
                <w:szCs w:val="24"/>
                <w:rtl/>
                <w:lang w:val="en-US"/>
              </w:rPr>
              <w:t>اشليل</w:t>
            </w:r>
            <w:r w:rsidR="00AA2A08" w:rsidRPr="00C41C50">
              <w:rPr>
                <w:rFonts w:asciiTheme="majorBidi" w:hAnsiTheme="majorBidi" w:cstheme="majorBidi"/>
                <w:b/>
                <w:bCs/>
                <w:color w:val="00B050"/>
                <w:sz w:val="24"/>
                <w:szCs w:val="24"/>
                <w:lang w:val="en-US"/>
              </w:rPr>
              <w:t>(</w:t>
            </w:r>
          </w:p>
        </w:tc>
      </w:tr>
      <w:tr w:rsidR="00791737" w:rsidRPr="004332C7" w14:paraId="257249C3" w14:textId="77777777" w:rsidTr="008E3555">
        <w:tc>
          <w:tcPr>
            <w:tcW w:w="3969" w:type="dxa"/>
          </w:tcPr>
          <w:p w14:paraId="07354725"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1F706EC"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CD15338"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9C08E7" w:rsidRPr="0019613F" w14:paraId="081BF4D7" w14:textId="77777777" w:rsidTr="008E3555">
        <w:tc>
          <w:tcPr>
            <w:tcW w:w="3969" w:type="dxa"/>
          </w:tcPr>
          <w:p w14:paraId="79DA31E8" w14:textId="77777777" w:rsidR="009C08E7" w:rsidRPr="004332C7" w:rsidRDefault="009C08E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3F98A5E" w14:textId="77777777" w:rsidR="009C08E7" w:rsidRDefault="009C08E7"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Rejs jer for at bede</w:t>
            </w:r>
            <w:r w:rsidR="00F5095D" w:rsidRPr="004332C7">
              <w:rPr>
                <w:rFonts w:asciiTheme="majorBidi" w:hAnsiTheme="majorBidi" w:cstheme="majorBidi"/>
                <w:color w:val="000000"/>
                <w:sz w:val="24"/>
                <w:szCs w:val="24"/>
              </w:rPr>
              <w:t>.</w:t>
            </w:r>
          </w:p>
          <w:p w14:paraId="2D1CC9C7" w14:textId="773E1E33" w:rsidR="00AA2A08" w:rsidRPr="004332C7" w:rsidRDefault="00AA2A08" w:rsidP="00C767E9">
            <w:pPr>
              <w:jc w:val="both"/>
              <w:rPr>
                <w:rFonts w:asciiTheme="majorBidi" w:hAnsiTheme="majorBidi" w:cstheme="majorBidi"/>
                <w:sz w:val="24"/>
                <w:szCs w:val="24"/>
              </w:rPr>
            </w:pPr>
            <w:r w:rsidRPr="00C41C50">
              <w:rPr>
                <w:rFonts w:asciiTheme="majorBidi" w:hAnsiTheme="majorBidi" w:cstheme="majorBidi"/>
                <w:b/>
                <w:bCs/>
                <w:color w:val="00B050"/>
                <w:sz w:val="24"/>
                <w:szCs w:val="24"/>
                <w:lang w:val="en-US"/>
              </w:rPr>
              <w:t>(</w:t>
            </w:r>
            <w:proofErr w:type="gramStart"/>
            <w:r w:rsidRPr="00C41C50">
              <w:rPr>
                <w:rFonts w:asciiTheme="majorBidi" w:hAnsiTheme="majorBidi" w:cstheme="majorBidi"/>
                <w:b/>
                <w:bCs/>
                <w:color w:val="00B050"/>
                <w:sz w:val="24"/>
                <w:szCs w:val="24"/>
                <w:lang w:val="en-US"/>
              </w:rPr>
              <w:t>epi</w:t>
            </w:r>
            <w:proofErr w:type="gram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efki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estasite</w:t>
            </w:r>
            <w:proofErr w:type="spellEnd"/>
            <w:r w:rsidRPr="00C41C50">
              <w:rPr>
                <w:rFonts w:asciiTheme="majorBidi" w:hAnsiTheme="majorBidi" w:cstheme="majorBidi"/>
                <w:b/>
                <w:bCs/>
                <w:color w:val="00B050"/>
                <w:sz w:val="24"/>
                <w:szCs w:val="24"/>
                <w:lang w:val="en-US"/>
              </w:rPr>
              <w:t>)</w:t>
            </w:r>
          </w:p>
        </w:tc>
        <w:tc>
          <w:tcPr>
            <w:tcW w:w="3969" w:type="dxa"/>
          </w:tcPr>
          <w:p w14:paraId="62E9E0FC" w14:textId="77777777" w:rsidR="009C08E7" w:rsidRPr="004332C7" w:rsidRDefault="009C08E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C70E1C5" w14:textId="77777777" w:rsidR="009C08E7" w:rsidRDefault="009C08E7"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p>
          <w:p w14:paraId="447596E8" w14:textId="71922E76" w:rsidR="00AA2A08" w:rsidRPr="004332C7" w:rsidRDefault="00AA2A08" w:rsidP="00C767E9">
            <w:pPr>
              <w:jc w:val="both"/>
              <w:rPr>
                <w:rFonts w:asciiTheme="majorBidi" w:hAnsiTheme="majorBidi" w:cstheme="majorBidi"/>
                <w:color w:val="C10000"/>
                <w:sz w:val="24"/>
                <w:szCs w:val="24"/>
                <w:lang w:val="en-US"/>
              </w:rPr>
            </w:pPr>
            <w:r w:rsidRPr="00C41C50">
              <w:rPr>
                <w:rFonts w:asciiTheme="majorBidi" w:hAnsiTheme="majorBidi" w:cstheme="majorBidi"/>
                <w:b/>
                <w:bCs/>
                <w:color w:val="00B050"/>
                <w:sz w:val="24"/>
                <w:szCs w:val="24"/>
                <w:lang w:val="en-US"/>
              </w:rPr>
              <w:t>(</w:t>
            </w:r>
            <w:proofErr w:type="gramStart"/>
            <w:r w:rsidRPr="00C41C50">
              <w:rPr>
                <w:rFonts w:asciiTheme="majorBidi" w:hAnsiTheme="majorBidi" w:cstheme="majorBidi"/>
                <w:b/>
                <w:bCs/>
                <w:color w:val="00B050"/>
                <w:sz w:val="24"/>
                <w:szCs w:val="24"/>
                <w:lang w:val="en-US"/>
              </w:rPr>
              <w:t>epi</w:t>
            </w:r>
            <w:proofErr w:type="gram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efki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estasite</w:t>
            </w:r>
            <w:proofErr w:type="spellEnd"/>
            <w:r w:rsidRPr="00C41C50">
              <w:rPr>
                <w:rFonts w:asciiTheme="majorBidi" w:hAnsiTheme="majorBidi" w:cstheme="majorBidi"/>
                <w:b/>
                <w:bCs/>
                <w:color w:val="00B050"/>
                <w:sz w:val="24"/>
                <w:szCs w:val="24"/>
                <w:lang w:val="en-US"/>
              </w:rPr>
              <w:t>)</w:t>
            </w:r>
          </w:p>
        </w:tc>
        <w:tc>
          <w:tcPr>
            <w:tcW w:w="2552" w:type="dxa"/>
          </w:tcPr>
          <w:p w14:paraId="7488683A" w14:textId="77777777" w:rsidR="009C08E7" w:rsidRPr="0019613F" w:rsidRDefault="009C08E7"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5787B112" w14:textId="77777777" w:rsidR="009C08E7" w:rsidRPr="0019613F" w:rsidRDefault="009C08E7" w:rsidP="00C767E9">
            <w:pPr>
              <w:bidi/>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للصلاة</w:t>
            </w:r>
            <w:r w:rsidRPr="0019613F">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قفوا</w:t>
            </w:r>
            <w:r w:rsidRPr="0019613F">
              <w:rPr>
                <w:rFonts w:asciiTheme="majorBidi" w:hAnsiTheme="majorBidi" w:cstheme="majorBidi"/>
                <w:b/>
                <w:bCs/>
                <w:color w:val="000000"/>
                <w:sz w:val="24"/>
                <w:szCs w:val="24"/>
                <w:lang w:val="en-US"/>
              </w:rPr>
              <w:t>.</w:t>
            </w:r>
          </w:p>
          <w:p w14:paraId="6E2B2449" w14:textId="0BA0DAF5" w:rsidR="00AA2A08" w:rsidRPr="007C4A51" w:rsidRDefault="00AA2A08" w:rsidP="00AA2A08">
            <w:pPr>
              <w:bidi/>
              <w:jc w:val="both"/>
              <w:rPr>
                <w:rFonts w:asciiTheme="majorBidi" w:hAnsiTheme="majorBidi" w:cstheme="majorBidi"/>
                <w:b/>
                <w:bCs/>
                <w:color w:val="C10000"/>
                <w:sz w:val="24"/>
                <w:szCs w:val="24"/>
                <w:rtl/>
              </w:rPr>
            </w:pPr>
            <w:r w:rsidRPr="0019613F">
              <w:rPr>
                <w:rFonts w:asciiTheme="majorBidi" w:hAnsiTheme="majorBidi" w:cstheme="majorBidi"/>
                <w:b/>
                <w:bCs/>
                <w:color w:val="000000"/>
                <w:lang w:val="en-US"/>
              </w:rPr>
              <w:t xml:space="preserve">) </w:t>
            </w:r>
            <w:r w:rsidRPr="0057670E">
              <w:rPr>
                <w:rFonts w:asciiTheme="majorBidi" w:hAnsiTheme="majorBidi" w:cs="Times New Roman"/>
                <w:b/>
                <w:bCs/>
                <w:color w:val="00B050"/>
                <w:rtl/>
              </w:rPr>
              <w:t xml:space="preserve">ابي ابروس افكى اسطاسيتى </w:t>
            </w:r>
            <w:r w:rsidRPr="0019613F">
              <w:rPr>
                <w:rFonts w:asciiTheme="majorBidi" w:hAnsiTheme="majorBidi" w:cs="Times New Roman"/>
                <w:b/>
                <w:bCs/>
                <w:color w:val="000000"/>
                <w:lang w:val="en-US"/>
              </w:rPr>
              <w:t>(</w:t>
            </w:r>
          </w:p>
        </w:tc>
      </w:tr>
      <w:tr w:rsidR="00791737" w:rsidRPr="0019613F" w14:paraId="0E3B61D0" w14:textId="77777777" w:rsidTr="008E3555">
        <w:tc>
          <w:tcPr>
            <w:tcW w:w="3969" w:type="dxa"/>
          </w:tcPr>
          <w:p w14:paraId="64DAEA2A"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D563D80"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0823516"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9C08E7" w:rsidRPr="0019613F" w14:paraId="5F55C3B3" w14:textId="77777777" w:rsidTr="008E3555">
        <w:tc>
          <w:tcPr>
            <w:tcW w:w="3969" w:type="dxa"/>
          </w:tcPr>
          <w:p w14:paraId="270F8772" w14:textId="28A045FD" w:rsidR="009C08E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C08E7" w:rsidRPr="004332C7">
              <w:rPr>
                <w:rFonts w:asciiTheme="majorBidi" w:hAnsiTheme="majorBidi" w:cstheme="majorBidi"/>
                <w:b/>
                <w:bCs/>
                <w:color w:val="C10000"/>
                <w:sz w:val="24"/>
                <w:szCs w:val="24"/>
              </w:rPr>
              <w:t>:</w:t>
            </w:r>
          </w:p>
          <w:p w14:paraId="3734CE71" w14:textId="691F95A7" w:rsidR="002E55E6" w:rsidRPr="004332C7" w:rsidRDefault="009C08E7" w:rsidP="002E55E6">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Fred være med jer </w:t>
            </w:r>
            <w:r w:rsidR="00F5095D" w:rsidRPr="004332C7">
              <w:rPr>
                <w:rFonts w:asciiTheme="majorBidi" w:hAnsiTheme="majorBidi" w:cstheme="majorBidi"/>
                <w:color w:val="000000"/>
                <w:sz w:val="24"/>
                <w:szCs w:val="24"/>
              </w:rPr>
              <w:t>a</w:t>
            </w:r>
            <w:r w:rsidRPr="004332C7">
              <w:rPr>
                <w:rFonts w:asciiTheme="majorBidi" w:hAnsiTheme="majorBidi" w:cstheme="majorBidi"/>
                <w:color w:val="000000"/>
                <w:sz w:val="24"/>
                <w:szCs w:val="24"/>
              </w:rPr>
              <w:t>lle</w:t>
            </w:r>
            <w:r w:rsidR="00F5095D" w:rsidRPr="004605D5">
              <w:rPr>
                <w:rFonts w:asciiTheme="majorBidi" w:hAnsiTheme="majorBidi" w:cstheme="majorBidi"/>
                <w:b/>
                <w:bCs/>
                <w:color w:val="00B050"/>
                <w:sz w:val="24"/>
                <w:szCs w:val="24"/>
              </w:rPr>
              <w:t>.</w:t>
            </w:r>
            <w:r w:rsidR="002E55E6" w:rsidRPr="004605D5">
              <w:rPr>
                <w:rFonts w:asciiTheme="majorBidi" w:hAnsiTheme="majorBidi" w:cstheme="majorBidi"/>
                <w:b/>
                <w:bCs/>
                <w:color w:val="00B050"/>
                <w:sz w:val="24"/>
                <w:szCs w:val="24"/>
              </w:rPr>
              <w:t xml:space="preserve"> </w:t>
            </w:r>
            <w:r w:rsidR="002E55E6" w:rsidRPr="00C41C50">
              <w:rPr>
                <w:rFonts w:asciiTheme="majorBidi" w:hAnsiTheme="majorBidi" w:cstheme="majorBidi"/>
                <w:b/>
                <w:bCs/>
                <w:color w:val="00B050"/>
                <w:sz w:val="24"/>
                <w:szCs w:val="24"/>
                <w:lang w:val="en-US"/>
              </w:rPr>
              <w:t>(</w:t>
            </w:r>
            <w:proofErr w:type="spellStart"/>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3969" w:type="dxa"/>
          </w:tcPr>
          <w:p w14:paraId="3F161AC3" w14:textId="77777777" w:rsidR="009C08E7" w:rsidRPr="004332C7" w:rsidRDefault="009C08E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FE0A1CF" w14:textId="21A6F395" w:rsidR="002E55E6" w:rsidRPr="004332C7" w:rsidRDefault="009C08E7" w:rsidP="002E55E6">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Peace be with all.</w:t>
            </w:r>
            <w:r w:rsidR="002E55E6">
              <w:rPr>
                <w:rFonts w:asciiTheme="majorBidi" w:hAnsiTheme="majorBidi" w:cstheme="majorBidi"/>
                <w:color w:val="000000"/>
                <w:sz w:val="24"/>
                <w:szCs w:val="24"/>
                <w:lang w:val="en-US"/>
              </w:rPr>
              <w:t xml:space="preserve"> </w:t>
            </w:r>
            <w:r w:rsidR="002E55E6" w:rsidRPr="00C41C50">
              <w:rPr>
                <w:rFonts w:asciiTheme="majorBidi" w:hAnsiTheme="majorBidi" w:cstheme="majorBidi"/>
                <w:b/>
                <w:bCs/>
                <w:color w:val="00B050"/>
                <w:sz w:val="24"/>
                <w:szCs w:val="24"/>
                <w:lang w:val="en-US"/>
              </w:rPr>
              <w:t>(</w:t>
            </w:r>
            <w:proofErr w:type="spellStart"/>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2552" w:type="dxa"/>
          </w:tcPr>
          <w:p w14:paraId="78852EEC" w14:textId="77777777" w:rsidR="009C08E7" w:rsidRPr="0019613F" w:rsidRDefault="009C08E7"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67AC7D74" w14:textId="296B280B" w:rsidR="009C08E7" w:rsidRPr="007C4A51" w:rsidRDefault="00B83FF4"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السلام لجميعكم</w:t>
            </w:r>
            <w:r w:rsidR="002E55E6" w:rsidRPr="0019613F">
              <w:rPr>
                <w:rFonts w:asciiTheme="majorBidi" w:hAnsiTheme="majorBidi" w:cstheme="majorBidi"/>
                <w:b/>
                <w:bCs/>
                <w:color w:val="00B050"/>
                <w:lang w:val="en-US"/>
              </w:rPr>
              <w:t xml:space="preserve">) </w:t>
            </w:r>
            <w:r w:rsidR="002E55E6" w:rsidRPr="00C41C50">
              <w:rPr>
                <w:rFonts w:asciiTheme="majorBidi" w:hAnsiTheme="majorBidi" w:cs="Times New Roman"/>
                <w:b/>
                <w:bCs/>
                <w:color w:val="00B050"/>
                <w:rtl/>
              </w:rPr>
              <w:t xml:space="preserve">ايرينى باسى </w:t>
            </w:r>
            <w:r w:rsidR="002E55E6" w:rsidRPr="0019613F">
              <w:rPr>
                <w:rFonts w:asciiTheme="majorBidi" w:hAnsiTheme="majorBidi" w:cs="Times New Roman"/>
                <w:b/>
                <w:bCs/>
                <w:color w:val="00B050"/>
                <w:lang w:val="en-US"/>
              </w:rPr>
              <w:t>(</w:t>
            </w:r>
          </w:p>
        </w:tc>
      </w:tr>
      <w:tr w:rsidR="00791737" w:rsidRPr="0019613F" w14:paraId="3BF11608" w14:textId="77777777" w:rsidTr="008E3555">
        <w:tc>
          <w:tcPr>
            <w:tcW w:w="3969" w:type="dxa"/>
          </w:tcPr>
          <w:p w14:paraId="263A97DF"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0E11177"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567D8B3"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9C08E7" w:rsidRPr="0019613F" w14:paraId="1920E402" w14:textId="77777777" w:rsidTr="008E3555">
        <w:tc>
          <w:tcPr>
            <w:tcW w:w="3969" w:type="dxa"/>
          </w:tcPr>
          <w:p w14:paraId="6D76E2C2" w14:textId="19938156" w:rsidR="009C08E7"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C08E7" w:rsidRPr="004332C7">
              <w:rPr>
                <w:rFonts w:asciiTheme="majorBidi" w:hAnsiTheme="majorBidi" w:cstheme="majorBidi"/>
                <w:b/>
                <w:bCs/>
                <w:color w:val="C10000"/>
                <w:sz w:val="24"/>
                <w:szCs w:val="24"/>
              </w:rPr>
              <w:t>:</w:t>
            </w:r>
          </w:p>
          <w:p w14:paraId="63436BB2" w14:textId="77777777" w:rsidR="009C08E7" w:rsidRDefault="009C08E7"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r w:rsidR="00F5095D" w:rsidRPr="004332C7">
              <w:rPr>
                <w:rFonts w:asciiTheme="majorBidi" w:hAnsiTheme="majorBidi" w:cstheme="majorBidi"/>
                <w:color w:val="000000"/>
                <w:sz w:val="24"/>
                <w:szCs w:val="24"/>
              </w:rPr>
              <w:t>.</w:t>
            </w:r>
          </w:p>
          <w:p w14:paraId="255C4D27" w14:textId="2C8770AB" w:rsidR="002E55E6" w:rsidRPr="004332C7" w:rsidRDefault="002E55E6" w:rsidP="00C767E9">
            <w:pPr>
              <w:jc w:val="both"/>
              <w:rPr>
                <w:rFonts w:asciiTheme="majorBidi" w:hAnsiTheme="majorBidi" w:cstheme="majorBidi"/>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Kito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epnevma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ti</w:t>
            </w:r>
            <w:proofErr w:type="spellEnd"/>
            <w:r w:rsidRPr="00C41C50">
              <w:rPr>
                <w:rFonts w:asciiTheme="majorBidi" w:hAnsiTheme="majorBidi" w:cstheme="majorBidi"/>
                <w:b/>
                <w:bCs/>
                <w:color w:val="00B050"/>
                <w:sz w:val="24"/>
                <w:szCs w:val="24"/>
                <w:lang w:val="en-US"/>
              </w:rPr>
              <w:t xml:space="preserve"> so)</w:t>
            </w:r>
          </w:p>
        </w:tc>
        <w:tc>
          <w:tcPr>
            <w:tcW w:w="3969" w:type="dxa"/>
          </w:tcPr>
          <w:p w14:paraId="0CE285D2" w14:textId="77777777" w:rsidR="009C08E7" w:rsidRPr="004332C7" w:rsidRDefault="009C08E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14E1DDE" w14:textId="77777777" w:rsidR="009C08E7" w:rsidRDefault="009C08E7"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6108859E" w14:textId="1CDCAD56" w:rsidR="002E55E6" w:rsidRPr="004332C7" w:rsidRDefault="002E55E6" w:rsidP="00C767E9">
            <w:pPr>
              <w:jc w:val="both"/>
              <w:rPr>
                <w:rFonts w:asciiTheme="majorBidi" w:hAnsiTheme="majorBidi" w:cstheme="majorBidi"/>
                <w:color w:val="C10000"/>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Kito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epnevma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ti</w:t>
            </w:r>
            <w:proofErr w:type="spellEnd"/>
            <w:r w:rsidRPr="00C41C50">
              <w:rPr>
                <w:rFonts w:asciiTheme="majorBidi" w:hAnsiTheme="majorBidi" w:cstheme="majorBidi"/>
                <w:b/>
                <w:bCs/>
                <w:color w:val="00B050"/>
                <w:sz w:val="24"/>
                <w:szCs w:val="24"/>
                <w:lang w:val="en-US"/>
              </w:rPr>
              <w:t xml:space="preserve"> so)</w:t>
            </w:r>
          </w:p>
        </w:tc>
        <w:tc>
          <w:tcPr>
            <w:tcW w:w="2552" w:type="dxa"/>
          </w:tcPr>
          <w:p w14:paraId="1F834748" w14:textId="77777777" w:rsidR="009C08E7" w:rsidRPr="0019613F" w:rsidRDefault="009C08E7"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0A43E43C" w14:textId="77777777" w:rsidR="009C08E7" w:rsidRPr="0019613F" w:rsidRDefault="009C08E7" w:rsidP="00C767E9">
            <w:pPr>
              <w:bidi/>
              <w:jc w:val="both"/>
              <w:rPr>
                <w:rFonts w:asciiTheme="majorBidi" w:hAnsiTheme="majorBidi" w:cstheme="majorBidi"/>
                <w:b/>
                <w:bCs/>
                <w:color w:val="000000"/>
                <w:sz w:val="24"/>
                <w:szCs w:val="24"/>
                <w:lang w:val="en-US"/>
              </w:rPr>
            </w:pPr>
            <w:r w:rsidRPr="007C4A51">
              <w:rPr>
                <w:rFonts w:asciiTheme="majorBidi" w:hAnsiTheme="majorBidi" w:cstheme="majorBidi"/>
                <w:b/>
                <w:bCs/>
                <w:color w:val="000000"/>
                <w:sz w:val="24"/>
                <w:szCs w:val="24"/>
                <w:rtl/>
              </w:rPr>
              <w:t>ولروحك ايضا</w:t>
            </w:r>
            <w:r w:rsidRPr="0019613F">
              <w:rPr>
                <w:rFonts w:asciiTheme="majorBidi" w:hAnsiTheme="majorBidi" w:cstheme="majorBidi"/>
                <w:b/>
                <w:bCs/>
                <w:color w:val="000000"/>
                <w:sz w:val="24"/>
                <w:szCs w:val="24"/>
                <w:lang w:val="en-US"/>
              </w:rPr>
              <w:t>.</w:t>
            </w:r>
          </w:p>
          <w:p w14:paraId="1EFADDEF" w14:textId="699798FA" w:rsidR="002E55E6" w:rsidRPr="007C4A51" w:rsidRDefault="002E55E6" w:rsidP="002E55E6">
            <w:pPr>
              <w:bidi/>
              <w:jc w:val="both"/>
              <w:rPr>
                <w:rFonts w:asciiTheme="majorBidi" w:hAnsiTheme="majorBidi" w:cstheme="majorBidi"/>
                <w:b/>
                <w:bCs/>
                <w:color w:val="C10000"/>
                <w:sz w:val="24"/>
                <w:szCs w:val="24"/>
                <w:rtl/>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كيطو ابنفماتى سو </w:t>
            </w:r>
            <w:r w:rsidRPr="0019613F">
              <w:rPr>
                <w:rFonts w:asciiTheme="majorBidi" w:hAnsiTheme="majorBidi" w:cs="Times New Roman"/>
                <w:b/>
                <w:bCs/>
                <w:color w:val="00B050"/>
                <w:lang w:val="en-US"/>
              </w:rPr>
              <w:t>(</w:t>
            </w:r>
          </w:p>
        </w:tc>
      </w:tr>
      <w:tr w:rsidR="009C08E7" w:rsidRPr="0019613F" w14:paraId="57C75F68" w14:textId="77777777" w:rsidTr="008E3555">
        <w:tc>
          <w:tcPr>
            <w:tcW w:w="3969" w:type="dxa"/>
          </w:tcPr>
          <w:p w14:paraId="41516A2C" w14:textId="77777777" w:rsidR="009C08E7" w:rsidRPr="0019613F" w:rsidRDefault="009C08E7" w:rsidP="00C767E9">
            <w:pPr>
              <w:jc w:val="both"/>
              <w:rPr>
                <w:rFonts w:asciiTheme="majorBidi" w:hAnsiTheme="majorBidi" w:cstheme="majorBidi"/>
                <w:sz w:val="24"/>
                <w:szCs w:val="24"/>
                <w:lang w:val="en-US"/>
              </w:rPr>
            </w:pPr>
          </w:p>
        </w:tc>
        <w:tc>
          <w:tcPr>
            <w:tcW w:w="3969" w:type="dxa"/>
          </w:tcPr>
          <w:p w14:paraId="6B62EB0E" w14:textId="77777777" w:rsidR="009C08E7" w:rsidRPr="0019613F" w:rsidRDefault="009C08E7" w:rsidP="00C767E9">
            <w:pPr>
              <w:jc w:val="both"/>
              <w:rPr>
                <w:rFonts w:asciiTheme="majorBidi" w:hAnsiTheme="majorBidi" w:cstheme="majorBidi"/>
                <w:color w:val="C10000"/>
                <w:sz w:val="24"/>
                <w:szCs w:val="24"/>
                <w:lang w:val="en-US"/>
              </w:rPr>
            </w:pPr>
          </w:p>
        </w:tc>
        <w:tc>
          <w:tcPr>
            <w:tcW w:w="2552" w:type="dxa"/>
          </w:tcPr>
          <w:p w14:paraId="4CE06674" w14:textId="77777777" w:rsidR="009C08E7" w:rsidRPr="007C4A51" w:rsidRDefault="009C08E7" w:rsidP="00C767E9">
            <w:pPr>
              <w:bidi/>
              <w:jc w:val="both"/>
              <w:rPr>
                <w:rFonts w:asciiTheme="majorBidi" w:hAnsiTheme="majorBidi" w:cstheme="majorBidi"/>
                <w:b/>
                <w:bCs/>
                <w:color w:val="C10000"/>
                <w:sz w:val="24"/>
                <w:szCs w:val="24"/>
                <w:rtl/>
              </w:rPr>
            </w:pPr>
          </w:p>
        </w:tc>
      </w:tr>
      <w:tr w:rsidR="004C6721" w:rsidRPr="004332C7" w14:paraId="6D5F4D98" w14:textId="77777777" w:rsidTr="008E3555">
        <w:tc>
          <w:tcPr>
            <w:tcW w:w="3969" w:type="dxa"/>
            <w:shd w:val="clear" w:color="auto" w:fill="EAF1DD" w:themeFill="accent3" w:themeFillTint="33"/>
            <w:vAlign w:val="center"/>
          </w:tcPr>
          <w:p w14:paraId="03B650B3" w14:textId="64DDAFDD" w:rsidR="004C6721" w:rsidRPr="00CE7B2E" w:rsidRDefault="004C6721" w:rsidP="00CE7B2E">
            <w:pPr>
              <w:jc w:val="center"/>
              <w:rPr>
                <w:rFonts w:asciiTheme="majorBidi" w:hAnsiTheme="majorBidi" w:cstheme="majorBidi"/>
                <w:b/>
                <w:bCs/>
                <w:sz w:val="28"/>
                <w:szCs w:val="28"/>
              </w:rPr>
            </w:pPr>
            <w:r w:rsidRPr="00CE7B2E">
              <w:rPr>
                <w:rFonts w:asciiTheme="majorBidi" w:hAnsiTheme="majorBidi" w:cstheme="majorBidi"/>
                <w:b/>
                <w:bCs/>
                <w:color w:val="C10000"/>
                <w:sz w:val="28"/>
                <w:szCs w:val="28"/>
                <w:lang w:val="en-US"/>
              </w:rPr>
              <w:t>For</w:t>
            </w:r>
            <w:r w:rsidRPr="00CE7B2E">
              <w:rPr>
                <w:rFonts w:asciiTheme="majorBidi" w:hAnsiTheme="majorBidi" w:cstheme="majorBidi"/>
                <w:b/>
                <w:bCs/>
                <w:color w:val="C10000"/>
                <w:sz w:val="28"/>
                <w:szCs w:val="28"/>
              </w:rPr>
              <w:t>bønnen for fred</w:t>
            </w:r>
          </w:p>
        </w:tc>
        <w:tc>
          <w:tcPr>
            <w:tcW w:w="3969" w:type="dxa"/>
            <w:shd w:val="clear" w:color="auto" w:fill="EAF1DD" w:themeFill="accent3" w:themeFillTint="33"/>
            <w:vAlign w:val="center"/>
          </w:tcPr>
          <w:p w14:paraId="04429635" w14:textId="12011D4B" w:rsidR="004C6721" w:rsidRPr="00CE7B2E" w:rsidRDefault="004C6721" w:rsidP="00CE7B2E">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First Litany: The Litany of Peace</w:t>
            </w:r>
          </w:p>
        </w:tc>
        <w:tc>
          <w:tcPr>
            <w:tcW w:w="2552" w:type="dxa"/>
            <w:shd w:val="clear" w:color="auto" w:fill="EAF1DD" w:themeFill="accent3" w:themeFillTint="33"/>
            <w:vAlign w:val="center"/>
          </w:tcPr>
          <w:p w14:paraId="0989250E" w14:textId="6AF8B3A4" w:rsidR="004C6721" w:rsidRPr="00CE7B2E" w:rsidRDefault="004C6721" w:rsidP="00CE7B2E">
            <w:pPr>
              <w:bidi/>
              <w:jc w:val="center"/>
              <w:rPr>
                <w:rFonts w:asciiTheme="majorBidi" w:hAnsiTheme="majorBidi" w:cstheme="majorBidi"/>
                <w:b/>
                <w:bCs/>
                <w:color w:val="C10000"/>
                <w:sz w:val="28"/>
                <w:szCs w:val="28"/>
                <w:rtl/>
              </w:rPr>
            </w:pPr>
            <w:r w:rsidRPr="00CE7B2E">
              <w:rPr>
                <w:rFonts w:asciiTheme="majorBidi" w:hAnsiTheme="majorBidi" w:cstheme="majorBidi"/>
                <w:b/>
                <w:bCs/>
                <w:color w:val="C10000"/>
                <w:sz w:val="28"/>
                <w:szCs w:val="28"/>
                <w:rtl/>
              </w:rPr>
              <w:t>أوشية السلام</w:t>
            </w:r>
          </w:p>
        </w:tc>
      </w:tr>
      <w:tr w:rsidR="004C6721" w:rsidRPr="0019613F" w14:paraId="443CBD03" w14:textId="77777777" w:rsidTr="008E3555">
        <w:tc>
          <w:tcPr>
            <w:tcW w:w="3969" w:type="dxa"/>
          </w:tcPr>
          <w:p w14:paraId="27B0977D" w14:textId="77777777" w:rsidR="004C6721" w:rsidRPr="004332C7" w:rsidRDefault="004C6721" w:rsidP="00C767E9">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Præst:</w:t>
            </w:r>
          </w:p>
          <w:p w14:paraId="31FE7A78" w14:textId="33BA0AA4" w:rsidR="004C6721" w:rsidRPr="004332C7" w:rsidRDefault="004C6721"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Lad os igen bede til Gud, den Almægtige, vor Herre-Gud- og Frelser Jesu Kristi Fader</w:t>
            </w:r>
            <w:r w:rsidR="00F5095D" w:rsidRPr="004332C7">
              <w:rPr>
                <w:rFonts w:asciiTheme="majorBidi" w:hAnsiTheme="majorBidi" w:cstheme="majorBidi"/>
                <w:color w:val="000000"/>
                <w:sz w:val="24"/>
                <w:szCs w:val="24"/>
              </w:rPr>
              <w:t>.</w:t>
            </w:r>
          </w:p>
        </w:tc>
        <w:tc>
          <w:tcPr>
            <w:tcW w:w="3969" w:type="dxa"/>
          </w:tcPr>
          <w:p w14:paraId="4206378F" w14:textId="77777777" w:rsidR="004C6721" w:rsidRPr="004332C7" w:rsidRDefault="004C672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AAD26C3" w14:textId="038E4EB5" w:rsidR="004C6721" w:rsidRPr="004332C7" w:rsidRDefault="004C672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0EFEDF4C" w14:textId="77777777" w:rsidR="004C6721" w:rsidRPr="007C4A51" w:rsidRDefault="004C6721"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2FB4C029" w14:textId="6D3A03B7" w:rsidR="004C6721" w:rsidRPr="007C4A51" w:rsidRDefault="004C6721" w:rsidP="00E64E1A">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وأيضا فلنسألُ الله الضابط الكل،</w:t>
            </w:r>
            <w:r w:rsidR="00E64E1A"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أبا ربنا وإلهنا ومخلصنا يسوع</w:t>
            </w:r>
            <w:r w:rsidR="00E64E1A"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المسيح</w:t>
            </w:r>
            <w:r w:rsidRPr="007C4A51">
              <w:rPr>
                <w:rFonts w:asciiTheme="majorBidi" w:hAnsiTheme="majorBidi" w:cstheme="majorBidi"/>
                <w:b/>
                <w:bCs/>
                <w:color w:val="000000"/>
                <w:sz w:val="24"/>
                <w:szCs w:val="24"/>
                <w:lang w:val="en-US"/>
              </w:rPr>
              <w:t>.</w:t>
            </w:r>
          </w:p>
        </w:tc>
      </w:tr>
      <w:tr w:rsidR="004C6721" w:rsidRPr="0019613F" w14:paraId="76E9E8AE" w14:textId="77777777" w:rsidTr="008E3555">
        <w:tc>
          <w:tcPr>
            <w:tcW w:w="3969" w:type="dxa"/>
          </w:tcPr>
          <w:p w14:paraId="566AA8F5" w14:textId="77777777" w:rsidR="004C6721" w:rsidRPr="004332C7" w:rsidRDefault="004C6721" w:rsidP="00C767E9">
            <w:pPr>
              <w:autoSpaceDE w:val="0"/>
              <w:autoSpaceDN w:val="0"/>
              <w:adjustRightInd w:val="0"/>
              <w:jc w:val="both"/>
              <w:rPr>
                <w:rFonts w:asciiTheme="majorBidi" w:hAnsiTheme="majorBidi" w:cstheme="majorBidi"/>
                <w:sz w:val="24"/>
                <w:szCs w:val="24"/>
                <w:rtl/>
              </w:rPr>
            </w:pPr>
            <w:r w:rsidRPr="004332C7">
              <w:rPr>
                <w:rFonts w:asciiTheme="majorBidi" w:hAnsiTheme="majorBidi" w:cstheme="majorBidi"/>
                <w:sz w:val="24"/>
                <w:szCs w:val="24"/>
              </w:rPr>
              <w:t>Vi beder og bønfalder din godhed, du menneskekærlige</w:t>
            </w:r>
            <w:r w:rsidRPr="004332C7">
              <w:rPr>
                <w:rFonts w:asciiTheme="majorBidi" w:hAnsiTheme="majorBidi" w:cstheme="majorBidi"/>
                <w:sz w:val="24"/>
                <w:szCs w:val="24"/>
                <w:rtl/>
                <w:lang w:val="en-US"/>
              </w:rPr>
              <w:t>:</w:t>
            </w:r>
            <w:r w:rsidRPr="004332C7">
              <w:rPr>
                <w:rFonts w:asciiTheme="majorBidi" w:hAnsiTheme="majorBidi" w:cstheme="majorBidi"/>
                <w:sz w:val="24"/>
                <w:szCs w:val="24"/>
              </w:rPr>
              <w:t xml:space="preserve"> Ihukom, Herre, freden for din eneste ene, hellige, almindelige, apostolske kirke.</w:t>
            </w:r>
          </w:p>
          <w:p w14:paraId="721305B9" w14:textId="77777777" w:rsidR="004C6721" w:rsidRPr="004332C7" w:rsidRDefault="004C6721" w:rsidP="00C767E9">
            <w:pPr>
              <w:jc w:val="both"/>
              <w:rPr>
                <w:rFonts w:asciiTheme="majorBidi" w:hAnsiTheme="majorBidi" w:cstheme="majorBidi"/>
                <w:sz w:val="24"/>
                <w:szCs w:val="24"/>
              </w:rPr>
            </w:pPr>
          </w:p>
        </w:tc>
        <w:tc>
          <w:tcPr>
            <w:tcW w:w="3969" w:type="dxa"/>
          </w:tcPr>
          <w:p w14:paraId="5ECF8337" w14:textId="70E46099" w:rsidR="004C6721" w:rsidRPr="004332C7" w:rsidRDefault="004C672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ask and entreat Your goodness, O Lover of Mankind, remember, O Lord, the peace of your one, only, holy, catholic, and apostolic Church.</w:t>
            </w:r>
          </w:p>
        </w:tc>
        <w:tc>
          <w:tcPr>
            <w:tcW w:w="2552" w:type="dxa"/>
          </w:tcPr>
          <w:p w14:paraId="59E9BC4E" w14:textId="200E1A17" w:rsidR="004C6721" w:rsidRPr="007C4A51" w:rsidRDefault="004C6721" w:rsidP="00D8717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نسأل ونطلبُ من صلاحك يا محب</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البشر، اذكر يا رب سلام كنيستك</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الواحدة الوحيدة المقدسة الجامعة</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الرسولية</w:t>
            </w:r>
            <w:r w:rsidRPr="007C4A51">
              <w:rPr>
                <w:rFonts w:asciiTheme="majorBidi" w:hAnsiTheme="majorBidi" w:cstheme="majorBidi"/>
                <w:b/>
                <w:bCs/>
                <w:sz w:val="24"/>
                <w:szCs w:val="24"/>
                <w:lang w:val="en-US"/>
              </w:rPr>
              <w:t>.</w:t>
            </w:r>
          </w:p>
        </w:tc>
      </w:tr>
      <w:tr w:rsidR="004C6721" w:rsidRPr="0019613F" w14:paraId="79CF8F86" w14:textId="77777777" w:rsidTr="008E3555">
        <w:tc>
          <w:tcPr>
            <w:tcW w:w="3969" w:type="dxa"/>
          </w:tcPr>
          <w:p w14:paraId="54E0A4AE" w14:textId="77777777" w:rsidR="004C6721" w:rsidRPr="004332C7" w:rsidRDefault="004C6721" w:rsidP="00C767E9">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Diakon:</w:t>
            </w:r>
          </w:p>
          <w:p w14:paraId="3A72E315" w14:textId="1227BEEA" w:rsidR="004C6721" w:rsidRPr="004332C7" w:rsidRDefault="004C6721" w:rsidP="00775C80">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sz w:val="24"/>
                <w:szCs w:val="24"/>
              </w:rPr>
              <w:t>Bed for Guds hellige, ene, almindelige og apostolske, ortodokse kirkes fred</w:t>
            </w:r>
          </w:p>
        </w:tc>
        <w:tc>
          <w:tcPr>
            <w:tcW w:w="3969" w:type="dxa"/>
          </w:tcPr>
          <w:p w14:paraId="1BA83C53" w14:textId="77777777" w:rsidR="004C6721" w:rsidRPr="004332C7" w:rsidRDefault="004C672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47E6C93" w14:textId="201F0582" w:rsidR="004C6721" w:rsidRPr="004332C7" w:rsidRDefault="004C672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peace of the one, holy, catholic, and apostolic Orthodox Church of God.</w:t>
            </w:r>
          </w:p>
        </w:tc>
        <w:tc>
          <w:tcPr>
            <w:tcW w:w="2552" w:type="dxa"/>
          </w:tcPr>
          <w:p w14:paraId="5F82F751" w14:textId="77777777" w:rsidR="004C6721" w:rsidRPr="007C4A51" w:rsidRDefault="004C6721"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61183C56" w14:textId="2FC3220B" w:rsidR="004C6721" w:rsidRPr="007C4A51" w:rsidRDefault="004C6721" w:rsidP="00D8717C">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صلوا من اجل سلام الواحدة</w:t>
            </w:r>
            <w:r w:rsidR="00D8717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المقدسة الجامعة الرسولية كنيسة</w:t>
            </w:r>
            <w:r w:rsidR="00D8717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الله الارثوذكسية</w:t>
            </w:r>
            <w:r w:rsidRPr="007C4A51">
              <w:rPr>
                <w:rFonts w:asciiTheme="majorBidi" w:hAnsiTheme="majorBidi" w:cstheme="majorBidi"/>
                <w:b/>
                <w:bCs/>
                <w:color w:val="000000"/>
                <w:sz w:val="24"/>
                <w:szCs w:val="24"/>
                <w:lang w:val="en-US"/>
              </w:rPr>
              <w:t>.</w:t>
            </w:r>
          </w:p>
        </w:tc>
      </w:tr>
      <w:tr w:rsidR="00791737" w:rsidRPr="0019613F" w14:paraId="24919740" w14:textId="77777777" w:rsidTr="008E3555">
        <w:tc>
          <w:tcPr>
            <w:tcW w:w="3969" w:type="dxa"/>
          </w:tcPr>
          <w:p w14:paraId="50622707" w14:textId="77777777" w:rsidR="00791737" w:rsidRPr="0019613F"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0801ECB"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E2A3720"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4C6721" w:rsidRPr="004332C7" w14:paraId="428E40A9" w14:textId="77777777" w:rsidTr="008E3555">
        <w:tc>
          <w:tcPr>
            <w:tcW w:w="3969" w:type="dxa"/>
          </w:tcPr>
          <w:p w14:paraId="1BA16132" w14:textId="79944DB6" w:rsidR="004C6721"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C6721" w:rsidRPr="004332C7">
              <w:rPr>
                <w:rFonts w:asciiTheme="majorBidi" w:hAnsiTheme="majorBidi" w:cstheme="majorBidi"/>
                <w:b/>
                <w:bCs/>
                <w:color w:val="C10000"/>
                <w:sz w:val="24"/>
                <w:szCs w:val="24"/>
                <w:lang w:val="en-US"/>
              </w:rPr>
              <w:t>:</w:t>
            </w:r>
          </w:p>
          <w:p w14:paraId="3C675200" w14:textId="63BC3D9D" w:rsidR="004C6721" w:rsidRPr="004332C7" w:rsidRDefault="001F0C62" w:rsidP="00775C80">
            <w:pPr>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p>
        </w:tc>
        <w:tc>
          <w:tcPr>
            <w:tcW w:w="3969" w:type="dxa"/>
          </w:tcPr>
          <w:p w14:paraId="1587F787" w14:textId="77777777" w:rsidR="00882869" w:rsidRPr="004332C7" w:rsidRDefault="004C6721"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62C19992" w14:textId="5900FA1C" w:rsidR="004C6721" w:rsidRPr="004332C7" w:rsidRDefault="004C672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0682007B" w14:textId="77777777" w:rsidR="004C6721" w:rsidRPr="007C4A51" w:rsidRDefault="004C6721" w:rsidP="00C767E9">
            <w:pPr>
              <w:autoSpaceDE w:val="0"/>
              <w:autoSpaceDN w:val="0"/>
              <w:bidi/>
              <w:adjustRightInd w:val="0"/>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382D727F" w14:textId="44592F92" w:rsidR="004C6721" w:rsidRPr="007C4A51" w:rsidRDefault="004C6721"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يا ربُ إرحم</w:t>
            </w:r>
            <w:r w:rsidRPr="007C4A51">
              <w:rPr>
                <w:rFonts w:asciiTheme="majorBidi" w:hAnsiTheme="majorBidi" w:cstheme="majorBidi"/>
                <w:b/>
                <w:bCs/>
                <w:color w:val="000000"/>
                <w:sz w:val="24"/>
                <w:szCs w:val="24"/>
              </w:rPr>
              <w:t>.</w:t>
            </w:r>
          </w:p>
        </w:tc>
      </w:tr>
      <w:tr w:rsidR="00791737" w:rsidRPr="004332C7" w14:paraId="7D9B218E" w14:textId="77777777" w:rsidTr="008E3555">
        <w:tc>
          <w:tcPr>
            <w:tcW w:w="3969" w:type="dxa"/>
          </w:tcPr>
          <w:p w14:paraId="55E0C4D9"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AECA8DA" w14:textId="77777777" w:rsidR="00791737" w:rsidRPr="004332C7" w:rsidRDefault="00791737" w:rsidP="00C767E9">
            <w:pPr>
              <w:jc w:val="both"/>
              <w:rPr>
                <w:rFonts w:asciiTheme="majorBidi" w:hAnsiTheme="majorBidi" w:cstheme="majorBidi"/>
                <w:b/>
                <w:bCs/>
                <w:color w:val="C10000"/>
                <w:sz w:val="24"/>
                <w:szCs w:val="24"/>
              </w:rPr>
            </w:pPr>
          </w:p>
        </w:tc>
        <w:tc>
          <w:tcPr>
            <w:tcW w:w="2552" w:type="dxa"/>
          </w:tcPr>
          <w:p w14:paraId="54167BE0"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D3642F" w:rsidRPr="0019613F" w14:paraId="6B735E96" w14:textId="77777777" w:rsidTr="008E3555">
        <w:tc>
          <w:tcPr>
            <w:tcW w:w="3969" w:type="dxa"/>
          </w:tcPr>
          <w:p w14:paraId="56939658" w14:textId="77777777" w:rsidR="00D3642F" w:rsidRPr="004332C7" w:rsidRDefault="00D3642F"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4E2A723E" w14:textId="6E143CD1" w:rsidR="00D3642F" w:rsidRPr="004332C7" w:rsidRDefault="00D3642F" w:rsidP="00775C80">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Den (kirken), som er fra den ene ende af verden til den anden</w:t>
            </w:r>
            <w:r w:rsidR="00F5095D" w:rsidRPr="004332C7">
              <w:rPr>
                <w:rFonts w:asciiTheme="majorBidi" w:hAnsiTheme="majorBidi" w:cstheme="majorBidi"/>
                <w:color w:val="000000"/>
                <w:sz w:val="24"/>
                <w:szCs w:val="24"/>
              </w:rPr>
              <w:t>.</w:t>
            </w:r>
          </w:p>
        </w:tc>
        <w:tc>
          <w:tcPr>
            <w:tcW w:w="3969" w:type="dxa"/>
          </w:tcPr>
          <w:p w14:paraId="0447FEA7" w14:textId="77777777" w:rsidR="00882869" w:rsidRPr="004332C7" w:rsidRDefault="00D3642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4D6D9DA6" w14:textId="257B3FB6"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This which exists from one end of the world to the other.</w:t>
            </w:r>
          </w:p>
        </w:tc>
        <w:tc>
          <w:tcPr>
            <w:tcW w:w="2552" w:type="dxa"/>
          </w:tcPr>
          <w:p w14:paraId="1457A60E" w14:textId="77777777" w:rsidR="00D3642F" w:rsidRPr="007C4A51" w:rsidRDefault="00D3642F"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0145BD14" w14:textId="02339418" w:rsidR="00D3642F" w:rsidRPr="007C4A51" w:rsidRDefault="00D3642F" w:rsidP="00D8717C">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هذه الكائنة من أقاصى المسكونة</w:t>
            </w:r>
            <w:r w:rsidR="00D8717C"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إلى أقاصيها</w:t>
            </w:r>
            <w:r w:rsidRPr="0019613F">
              <w:rPr>
                <w:rFonts w:asciiTheme="majorBidi" w:hAnsiTheme="majorBidi" w:cstheme="majorBidi"/>
                <w:b/>
                <w:bCs/>
                <w:color w:val="000000"/>
                <w:sz w:val="24"/>
                <w:szCs w:val="24"/>
                <w:lang w:val="en-US"/>
              </w:rPr>
              <w:t>.</w:t>
            </w:r>
          </w:p>
        </w:tc>
      </w:tr>
      <w:tr w:rsidR="00D3642F" w:rsidRPr="0019613F" w14:paraId="5C21CDCA" w14:textId="77777777" w:rsidTr="008E3555">
        <w:tc>
          <w:tcPr>
            <w:tcW w:w="3969" w:type="dxa"/>
          </w:tcPr>
          <w:p w14:paraId="3B67E02D" w14:textId="2EDA30BB"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sz w:val="24"/>
                <w:szCs w:val="24"/>
              </w:rPr>
              <w:t>Velsign alle folkeslagene og alle foldene. Giv os alle den himmelske fred i vore hjerter. Men også den anden fred, som hører dette liv til - skænk os den i nåde.</w:t>
            </w:r>
          </w:p>
        </w:tc>
        <w:tc>
          <w:tcPr>
            <w:tcW w:w="3969" w:type="dxa"/>
          </w:tcPr>
          <w:p w14:paraId="1B0FEF1F" w14:textId="1250A9C1"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All peoples and all flocks, bless. The heavenly peace, send down into all our hearts; even the peace of this life, graciously grant to us.</w:t>
            </w:r>
          </w:p>
        </w:tc>
        <w:tc>
          <w:tcPr>
            <w:tcW w:w="2552" w:type="dxa"/>
          </w:tcPr>
          <w:p w14:paraId="4D554AC2" w14:textId="1BA3EC70" w:rsidR="00D3642F" w:rsidRPr="007C4A51" w:rsidRDefault="00D3642F" w:rsidP="00D8717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كل الشعوب وكل القطعان</w:t>
            </w:r>
            <w:r w:rsidRPr="007C4A51">
              <w:rPr>
                <w:rFonts w:asciiTheme="majorBidi" w:hAnsiTheme="majorBidi" w:cstheme="majorBidi"/>
                <w:b/>
                <w:bCs/>
                <w:sz w:val="24"/>
                <w:szCs w:val="24"/>
                <w:lang w:val="en-US"/>
              </w:rPr>
              <w:t>.</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باركهم. السلام الذى من السموات</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إنزله على قلوبنا جميعا. بل</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وسلام هذا العمر أنعم به علينا</w:t>
            </w:r>
            <w:r w:rsidR="00D8717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إنعاما</w:t>
            </w:r>
            <w:r w:rsidRPr="0019613F">
              <w:rPr>
                <w:rFonts w:asciiTheme="majorBidi" w:hAnsiTheme="majorBidi" w:cstheme="majorBidi"/>
                <w:b/>
                <w:bCs/>
                <w:sz w:val="24"/>
                <w:szCs w:val="24"/>
                <w:lang w:val="en-US"/>
              </w:rPr>
              <w:t>.</w:t>
            </w:r>
            <w:r w:rsidR="00F7493E" w:rsidRPr="0019613F">
              <w:rPr>
                <w:rFonts w:asciiTheme="majorBidi" w:hAnsiTheme="majorBidi" w:cstheme="majorBidi"/>
                <w:b/>
                <w:bCs/>
                <w:sz w:val="24"/>
                <w:szCs w:val="24"/>
                <w:lang w:val="en-US"/>
              </w:rPr>
              <w:t xml:space="preserve"> </w:t>
            </w:r>
          </w:p>
        </w:tc>
      </w:tr>
      <w:tr w:rsidR="00D3642F" w:rsidRPr="0019613F" w14:paraId="2E54DC80" w14:textId="77777777" w:rsidTr="008E3555">
        <w:tc>
          <w:tcPr>
            <w:tcW w:w="3969" w:type="dxa"/>
          </w:tcPr>
          <w:p w14:paraId="49564EA5" w14:textId="68D06A9D" w:rsidR="00D3642F" w:rsidRPr="007C4A51" w:rsidRDefault="00D3642F" w:rsidP="007C4A51">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sz w:val="24"/>
                <w:szCs w:val="24"/>
              </w:rPr>
              <w:t>Kongen, hærene, officererne, rådgiverne, masserne, vore naboer, vore indgange og vore udgange - besmyk dem med al fred.</w:t>
            </w:r>
          </w:p>
        </w:tc>
        <w:tc>
          <w:tcPr>
            <w:tcW w:w="3969" w:type="dxa"/>
          </w:tcPr>
          <w:p w14:paraId="0F13EB6F" w14:textId="6267E389"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king [president], the armies, the rulers, the counselors, the multitudes, our neighbors, our coming in and our going out, adorn them with all peace.</w:t>
            </w:r>
          </w:p>
        </w:tc>
        <w:tc>
          <w:tcPr>
            <w:tcW w:w="2552" w:type="dxa"/>
          </w:tcPr>
          <w:p w14:paraId="0A3BAC7D" w14:textId="2EA8C540" w:rsidR="00D3642F" w:rsidRPr="007C4A51" w:rsidRDefault="00D3642F" w:rsidP="00F7493E">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 xml:space="preserve">الملك </w:t>
            </w:r>
            <w:r w:rsidR="00D8717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الرئيس</w:t>
            </w:r>
            <w:r w:rsidR="00D8717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 xml:space="preserve"> والجند </w:t>
            </w:r>
            <w:r w:rsidR="00D8717C" w:rsidRPr="007C4A51">
              <w:rPr>
                <w:rFonts w:asciiTheme="majorBidi" w:hAnsiTheme="majorBidi" w:cstheme="majorBidi" w:hint="cs"/>
                <w:b/>
                <w:bCs/>
                <w:sz w:val="24"/>
                <w:szCs w:val="24"/>
                <w:rtl/>
              </w:rPr>
              <w:t xml:space="preserve"> </w:t>
            </w:r>
            <w:r w:rsidRPr="007C4A51">
              <w:rPr>
                <w:rFonts w:asciiTheme="majorBidi" w:hAnsiTheme="majorBidi" w:cstheme="majorBidi"/>
                <w:b/>
                <w:bCs/>
                <w:sz w:val="24"/>
                <w:szCs w:val="24"/>
                <w:rtl/>
              </w:rPr>
              <w:t>والأراخنة</w:t>
            </w:r>
            <w:r w:rsidR="00F7493E" w:rsidRPr="0019613F">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والمشيرين والجموع وجيراننا</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ومداخلنا ومخارجنا، زينهم بكل</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سلام</w:t>
            </w:r>
            <w:r w:rsidRPr="007C4A51">
              <w:rPr>
                <w:rFonts w:asciiTheme="majorBidi" w:hAnsiTheme="majorBidi" w:cstheme="majorBidi"/>
                <w:b/>
                <w:bCs/>
                <w:sz w:val="24"/>
                <w:szCs w:val="24"/>
                <w:lang w:val="en-US"/>
              </w:rPr>
              <w:t>.</w:t>
            </w:r>
          </w:p>
        </w:tc>
      </w:tr>
      <w:tr w:rsidR="00D3642F" w:rsidRPr="0019613F" w14:paraId="291C66A6" w14:textId="77777777" w:rsidTr="008E3555">
        <w:tc>
          <w:tcPr>
            <w:tcW w:w="3969" w:type="dxa"/>
          </w:tcPr>
          <w:p w14:paraId="7BA77649" w14:textId="341A6770"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sz w:val="24"/>
                <w:szCs w:val="24"/>
              </w:rPr>
              <w:t>Fredens konge, giv os din fred, thi alt har du givet os.</w:t>
            </w:r>
          </w:p>
        </w:tc>
        <w:tc>
          <w:tcPr>
            <w:tcW w:w="3969" w:type="dxa"/>
          </w:tcPr>
          <w:p w14:paraId="6271D1CB" w14:textId="6A724512"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King of Peace, grant us Your peace; for You have given us all things.</w:t>
            </w:r>
          </w:p>
        </w:tc>
        <w:tc>
          <w:tcPr>
            <w:tcW w:w="2552" w:type="dxa"/>
          </w:tcPr>
          <w:p w14:paraId="438A3B94" w14:textId="73FED408" w:rsidR="00D3642F" w:rsidRPr="007C4A51" w:rsidRDefault="00D3642F" w:rsidP="00D8717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يا ملك السلام، أعطنا سلامك، لان</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كل شئ قد أعطيتنا</w:t>
            </w:r>
            <w:r w:rsidRPr="0019613F">
              <w:rPr>
                <w:rFonts w:asciiTheme="majorBidi" w:hAnsiTheme="majorBidi" w:cstheme="majorBidi"/>
                <w:b/>
                <w:bCs/>
                <w:sz w:val="24"/>
                <w:szCs w:val="24"/>
                <w:lang w:val="en-US"/>
              </w:rPr>
              <w:t>.</w:t>
            </w:r>
          </w:p>
        </w:tc>
      </w:tr>
      <w:tr w:rsidR="00D3642F" w:rsidRPr="0019613F" w14:paraId="7E7EE0CE" w14:textId="77777777" w:rsidTr="008E3555">
        <w:tc>
          <w:tcPr>
            <w:tcW w:w="3969" w:type="dxa"/>
          </w:tcPr>
          <w:p w14:paraId="76241611" w14:textId="686D397A" w:rsidR="00D3642F" w:rsidRPr="004332C7" w:rsidRDefault="00D3642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Lad os tilhøre dig, Gud vor Frelser, for vi kender ikke nogen anden end dig. Dit hellige navn er det, vi udtaler.</w:t>
            </w:r>
          </w:p>
        </w:tc>
        <w:tc>
          <w:tcPr>
            <w:tcW w:w="3969" w:type="dxa"/>
          </w:tcPr>
          <w:p w14:paraId="616F8189" w14:textId="4FECAED3"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Acquire us to Yourself, O God our Savior, for we know none other but You. </w:t>
            </w:r>
            <w:r w:rsidRPr="004332C7">
              <w:rPr>
                <w:rFonts w:asciiTheme="majorBidi" w:hAnsiTheme="majorBidi" w:cstheme="majorBidi"/>
                <w:sz w:val="24"/>
                <w:szCs w:val="24"/>
              </w:rPr>
              <w:t>Your Holy name we utter.</w:t>
            </w:r>
          </w:p>
        </w:tc>
        <w:tc>
          <w:tcPr>
            <w:tcW w:w="2552" w:type="dxa"/>
          </w:tcPr>
          <w:p w14:paraId="0DC94C40" w14:textId="31B668CA" w:rsidR="00D3642F" w:rsidRPr="007C4A51" w:rsidRDefault="00D3642F" w:rsidP="00D8717C">
            <w:pPr>
              <w:autoSpaceDE w:val="0"/>
              <w:autoSpaceDN w:val="0"/>
              <w:bidi/>
              <w:adjustRightInd w:val="0"/>
              <w:jc w:val="both"/>
              <w:rPr>
                <w:rFonts w:asciiTheme="majorBidi" w:hAnsiTheme="majorBidi" w:cstheme="majorBidi"/>
                <w:b/>
                <w:bCs/>
                <w:sz w:val="24"/>
                <w:szCs w:val="24"/>
                <w:rtl/>
                <w:lang w:val="en-US"/>
              </w:rPr>
            </w:pPr>
            <w:r w:rsidRPr="007C4A51">
              <w:rPr>
                <w:rFonts w:asciiTheme="majorBidi" w:hAnsiTheme="majorBidi" w:cstheme="majorBidi"/>
                <w:b/>
                <w:bCs/>
                <w:sz w:val="24"/>
                <w:szCs w:val="24"/>
                <w:rtl/>
              </w:rPr>
              <w:t>اقتننا لك يا الله مخلصنا لأننا لا</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نعرفُ آخرَ سواك، إسمُك القدوس</w:t>
            </w:r>
            <w:r w:rsidR="00D8717C" w:rsidRPr="007C4A51">
              <w:rPr>
                <w:rFonts w:asciiTheme="majorBidi" w:hAnsiTheme="majorBidi" w:cstheme="majorBidi" w:hint="cs"/>
                <w:b/>
                <w:bCs/>
                <w:sz w:val="24"/>
                <w:szCs w:val="24"/>
                <w:rtl/>
                <w:lang w:val="en-US"/>
              </w:rPr>
              <w:t xml:space="preserve"> </w:t>
            </w:r>
            <w:r w:rsidRPr="007C4A51">
              <w:rPr>
                <w:rFonts w:asciiTheme="majorBidi" w:hAnsiTheme="majorBidi" w:cstheme="majorBidi"/>
                <w:b/>
                <w:bCs/>
                <w:sz w:val="24"/>
                <w:szCs w:val="24"/>
                <w:rtl/>
              </w:rPr>
              <w:t>هو الذى نقوله</w:t>
            </w:r>
            <w:r w:rsidRPr="007C4A51">
              <w:rPr>
                <w:rFonts w:asciiTheme="majorBidi" w:hAnsiTheme="majorBidi" w:cstheme="majorBidi"/>
                <w:b/>
                <w:bCs/>
                <w:sz w:val="24"/>
                <w:szCs w:val="24"/>
                <w:lang w:val="en-US"/>
              </w:rPr>
              <w:t>.</w:t>
            </w:r>
          </w:p>
        </w:tc>
      </w:tr>
      <w:tr w:rsidR="00D3642F" w:rsidRPr="004332C7" w14:paraId="5918A5A6" w14:textId="77777777" w:rsidTr="008E3555">
        <w:tc>
          <w:tcPr>
            <w:tcW w:w="3969" w:type="dxa"/>
          </w:tcPr>
          <w:p w14:paraId="5DEE10BE" w14:textId="4142E8EB"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sz w:val="24"/>
                <w:szCs w:val="24"/>
              </w:rPr>
              <w:t>Levendegør vore sjæle ved din Helligånd</w:t>
            </w:r>
          </w:p>
        </w:tc>
        <w:tc>
          <w:tcPr>
            <w:tcW w:w="3969" w:type="dxa"/>
          </w:tcPr>
          <w:p w14:paraId="11052DA8" w14:textId="612E1415"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May our souls live by Your Holy Spirit.</w:t>
            </w:r>
          </w:p>
        </w:tc>
        <w:tc>
          <w:tcPr>
            <w:tcW w:w="2552" w:type="dxa"/>
          </w:tcPr>
          <w:p w14:paraId="0EB53756" w14:textId="42EF0D64"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فلتحي نفوسُنا بروحِّك القدوس</w:t>
            </w:r>
            <w:r w:rsidRPr="007C4A51">
              <w:rPr>
                <w:rFonts w:asciiTheme="majorBidi" w:hAnsiTheme="majorBidi" w:cstheme="majorBidi"/>
                <w:b/>
                <w:bCs/>
                <w:sz w:val="24"/>
                <w:szCs w:val="24"/>
              </w:rPr>
              <w:t>.</w:t>
            </w:r>
          </w:p>
        </w:tc>
      </w:tr>
      <w:tr w:rsidR="00D3642F" w:rsidRPr="0019613F" w14:paraId="331B40C7" w14:textId="77777777" w:rsidTr="008E3555">
        <w:tc>
          <w:tcPr>
            <w:tcW w:w="3969" w:type="dxa"/>
          </w:tcPr>
          <w:p w14:paraId="6ACCE7C6" w14:textId="259F600E"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sz w:val="24"/>
                <w:szCs w:val="24"/>
              </w:rPr>
              <w:t>og lad ikke syn</w:t>
            </w:r>
            <w:r w:rsidRPr="004332C7">
              <w:rPr>
                <w:rFonts w:asciiTheme="majorBidi" w:hAnsiTheme="majorBidi" w:cstheme="majorBidi"/>
                <w:sz w:val="24"/>
                <w:szCs w:val="24"/>
              </w:rPr>
              <w:softHyphen/>
              <w:t xml:space="preserve"> dens død få magt over os, dine tjenere, og heller ikke over hele dit folk</w:t>
            </w:r>
            <w:r w:rsidR="004605D5" w:rsidRPr="004605D5">
              <w:rPr>
                <w:rFonts w:asciiTheme="majorBidi" w:hAnsiTheme="majorBidi" w:cstheme="majorBidi"/>
                <w:color w:val="FF0000"/>
                <w:sz w:val="24"/>
                <w:szCs w:val="24"/>
              </w:rPr>
              <w:t>*</w:t>
            </w:r>
          </w:p>
        </w:tc>
        <w:tc>
          <w:tcPr>
            <w:tcW w:w="3969" w:type="dxa"/>
          </w:tcPr>
          <w:p w14:paraId="51E48932" w14:textId="07B15D3E"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let not the death of sin have dominion over us, we Your servants, (nor over all Your people</w:t>
            </w:r>
            <w:proofErr w:type="gramStart"/>
            <w:r w:rsidRPr="004332C7">
              <w:rPr>
                <w:rFonts w:asciiTheme="majorBidi" w:hAnsiTheme="majorBidi" w:cstheme="majorBidi"/>
                <w:color w:val="000000"/>
                <w:sz w:val="24"/>
                <w:szCs w:val="24"/>
                <w:lang w:val="en-US"/>
              </w:rPr>
              <w:t>.)</w:t>
            </w:r>
            <w:r w:rsidRPr="004332C7">
              <w:rPr>
                <w:rFonts w:asciiTheme="majorBidi" w:hAnsiTheme="majorBidi" w:cstheme="majorBidi"/>
                <w:color w:val="C10000"/>
                <w:sz w:val="24"/>
                <w:szCs w:val="24"/>
                <w:lang w:val="en-US"/>
              </w:rPr>
              <w:t>*</w:t>
            </w:r>
            <w:proofErr w:type="gramEnd"/>
          </w:p>
        </w:tc>
        <w:tc>
          <w:tcPr>
            <w:tcW w:w="2552" w:type="dxa"/>
          </w:tcPr>
          <w:p w14:paraId="47701D27" w14:textId="38111FD0" w:rsidR="00D3642F" w:rsidRPr="007C4A51" w:rsidRDefault="00D3642F" w:rsidP="00C63699">
            <w:pPr>
              <w:autoSpaceDE w:val="0"/>
              <w:autoSpaceDN w:val="0"/>
              <w:bidi/>
              <w:adjustRightInd w:val="0"/>
              <w:jc w:val="both"/>
              <w:rPr>
                <w:rFonts w:asciiTheme="majorBidi" w:hAnsiTheme="majorBidi" w:cstheme="majorBidi"/>
                <w:b/>
                <w:bCs/>
                <w:color w:val="000000"/>
                <w:sz w:val="24"/>
                <w:szCs w:val="24"/>
                <w:rtl/>
                <w:lang w:val="en-US"/>
              </w:rPr>
            </w:pPr>
            <w:r w:rsidRPr="007C4A51">
              <w:rPr>
                <w:rFonts w:asciiTheme="majorBidi" w:hAnsiTheme="majorBidi" w:cstheme="majorBidi"/>
                <w:b/>
                <w:bCs/>
                <w:color w:val="000000"/>
                <w:sz w:val="24"/>
                <w:szCs w:val="24"/>
                <w:rtl/>
              </w:rPr>
              <w:t>ولا تدع موت الخطية يقوى</w:t>
            </w:r>
            <w:r w:rsidR="00C63699"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 xml:space="preserve">علينا، نحنُ عبيدك، </w:t>
            </w:r>
            <w:r w:rsidR="00C63699" w:rsidRPr="007C4A51">
              <w:rPr>
                <w:rFonts w:asciiTheme="majorBidi" w:hAnsiTheme="majorBidi" w:cstheme="majorBidi" w:hint="cs"/>
                <w:b/>
                <w:bCs/>
                <w:color w:val="000000"/>
                <w:sz w:val="24"/>
                <w:szCs w:val="24"/>
                <w:rtl/>
              </w:rPr>
              <w:t xml:space="preserve">( </w:t>
            </w:r>
            <w:r w:rsidRPr="007C4A51">
              <w:rPr>
                <w:rFonts w:asciiTheme="majorBidi" w:hAnsiTheme="majorBidi" w:cstheme="majorBidi"/>
                <w:b/>
                <w:bCs/>
                <w:color w:val="000000"/>
                <w:sz w:val="24"/>
                <w:szCs w:val="24"/>
                <w:rtl/>
              </w:rPr>
              <w:t>ولا على كلِّ</w:t>
            </w:r>
            <w:r w:rsidR="00C63699"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شعِبك</w:t>
            </w:r>
            <w:r w:rsidRPr="0019613F">
              <w:rPr>
                <w:rFonts w:asciiTheme="majorBidi" w:hAnsiTheme="majorBidi" w:cstheme="majorBidi"/>
                <w:b/>
                <w:bCs/>
                <w:color w:val="000000"/>
                <w:sz w:val="24"/>
                <w:szCs w:val="24"/>
                <w:lang w:val="en-US"/>
              </w:rPr>
              <w:t>.(</w:t>
            </w:r>
            <w:r w:rsidRPr="0019613F">
              <w:rPr>
                <w:rFonts w:asciiTheme="majorBidi" w:hAnsiTheme="majorBidi" w:cstheme="majorBidi"/>
                <w:b/>
                <w:bCs/>
                <w:color w:val="C10000"/>
                <w:sz w:val="24"/>
                <w:szCs w:val="24"/>
                <w:lang w:val="en-US"/>
              </w:rPr>
              <w:t>*</w:t>
            </w:r>
          </w:p>
        </w:tc>
      </w:tr>
      <w:tr w:rsidR="00CA20FA" w:rsidRPr="0019613F" w14:paraId="2B407F62" w14:textId="77777777" w:rsidTr="008E3555">
        <w:tc>
          <w:tcPr>
            <w:tcW w:w="3969" w:type="dxa"/>
          </w:tcPr>
          <w:p w14:paraId="277348C3" w14:textId="7703977A" w:rsidR="00CA20FA" w:rsidRPr="004332C7" w:rsidRDefault="00CA20FA" w:rsidP="00CA20FA">
            <w:pPr>
              <w:jc w:val="both"/>
              <w:rPr>
                <w:rFonts w:asciiTheme="majorBidi" w:hAnsiTheme="majorBidi" w:cstheme="majorBidi"/>
                <w:sz w:val="24"/>
                <w:szCs w:val="24"/>
              </w:rPr>
            </w:pPr>
            <w:r w:rsidRPr="004605D5">
              <w:rPr>
                <w:rFonts w:asciiTheme="majorBidi" w:hAnsiTheme="majorBidi" w:cstheme="majorBidi"/>
                <w:color w:val="FF0000"/>
                <w:sz w:val="24"/>
                <w:szCs w:val="24"/>
              </w:rPr>
              <w:t>*</w:t>
            </w:r>
            <w:r w:rsidRPr="00C06844">
              <w:rPr>
                <w:rFonts w:asciiTheme="majorBidi" w:hAnsiTheme="majorBidi" w:cstheme="majorBidi"/>
                <w:color w:val="1F497D" w:themeColor="text2"/>
                <w:sz w:val="24"/>
                <w:szCs w:val="24"/>
              </w:rPr>
              <w:t xml:space="preserve"> Sagt af pave, en </w:t>
            </w:r>
            <w:r w:rsidRPr="00C06844">
              <w:rPr>
                <w:rFonts w:asciiTheme="majorBidi" w:hAnsiTheme="majorBidi" w:cstheme="majorBidi"/>
                <w:i/>
                <w:iCs/>
                <w:color w:val="1F497D" w:themeColor="text2"/>
                <w:sz w:val="24"/>
                <w:szCs w:val="24"/>
              </w:rPr>
              <w:t>metropolitan</w:t>
            </w:r>
            <w:r w:rsidRPr="00C06844">
              <w:rPr>
                <w:rFonts w:asciiTheme="majorBidi" w:hAnsiTheme="majorBidi" w:cstheme="majorBidi"/>
                <w:color w:val="1F497D" w:themeColor="text2"/>
                <w:sz w:val="24"/>
                <w:szCs w:val="24"/>
              </w:rPr>
              <w:t xml:space="preserve"> eller en biskop, hvis de er til stede.</w:t>
            </w:r>
          </w:p>
        </w:tc>
        <w:tc>
          <w:tcPr>
            <w:tcW w:w="3969" w:type="dxa"/>
          </w:tcPr>
          <w:p w14:paraId="0CBB3AC2" w14:textId="5FD707DF" w:rsidR="00CA20FA" w:rsidRPr="004332C7" w:rsidRDefault="00CA20FA" w:rsidP="00CA20FA">
            <w:pPr>
              <w:jc w:val="both"/>
              <w:rPr>
                <w:rFonts w:asciiTheme="majorBidi" w:hAnsiTheme="majorBidi" w:cstheme="majorBidi"/>
                <w:color w:val="000000"/>
                <w:sz w:val="24"/>
                <w:szCs w:val="24"/>
                <w:lang w:val="en-US"/>
              </w:rPr>
            </w:pPr>
            <w:r w:rsidRPr="004605D5">
              <w:rPr>
                <w:rFonts w:asciiTheme="majorBidi" w:hAnsiTheme="majorBidi" w:cstheme="majorBidi"/>
                <w:color w:val="FF0000"/>
                <w:sz w:val="24"/>
                <w:szCs w:val="24"/>
                <w:lang w:val="en-US"/>
              </w:rPr>
              <w:t>*</w:t>
            </w:r>
            <w:r w:rsidRPr="00C06844">
              <w:rPr>
                <w:rFonts w:asciiTheme="majorBidi" w:hAnsiTheme="majorBidi" w:cstheme="majorBidi"/>
                <w:color w:val="1F497D" w:themeColor="text2"/>
                <w:sz w:val="24"/>
                <w:szCs w:val="24"/>
                <w:lang w:val="en-US"/>
              </w:rPr>
              <w:t xml:space="preserve"> To be said by the pope, a metropolitan or a bishop, if present.</w:t>
            </w:r>
          </w:p>
        </w:tc>
        <w:tc>
          <w:tcPr>
            <w:tcW w:w="2552" w:type="dxa"/>
          </w:tcPr>
          <w:p w14:paraId="05C9D6C2" w14:textId="5755ED39" w:rsidR="00CA20FA" w:rsidRPr="007C4A51" w:rsidRDefault="00CA20FA" w:rsidP="00CA20FA">
            <w:pPr>
              <w:autoSpaceDE w:val="0"/>
              <w:autoSpaceDN w:val="0"/>
              <w:bidi/>
              <w:adjustRightInd w:val="0"/>
              <w:jc w:val="both"/>
              <w:rPr>
                <w:rFonts w:asciiTheme="majorBidi" w:hAnsiTheme="majorBidi" w:cstheme="majorBidi"/>
                <w:b/>
                <w:bCs/>
                <w:color w:val="000000"/>
                <w:sz w:val="24"/>
                <w:szCs w:val="24"/>
                <w:rtl/>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يقولها الأب البابا أو المطران أو الأسقف،</w:t>
            </w:r>
            <w:r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إذا كان حاضراً.</w:t>
            </w:r>
          </w:p>
        </w:tc>
      </w:tr>
      <w:tr w:rsidR="00CA20FA" w:rsidRPr="0019613F" w14:paraId="462509E3" w14:textId="77777777" w:rsidTr="008E3555">
        <w:tc>
          <w:tcPr>
            <w:tcW w:w="3969" w:type="dxa"/>
          </w:tcPr>
          <w:p w14:paraId="728D7E51" w14:textId="77777777" w:rsidR="00CA20FA" w:rsidRPr="0019613F" w:rsidRDefault="00CA20FA" w:rsidP="00CA20FA">
            <w:pPr>
              <w:jc w:val="both"/>
              <w:rPr>
                <w:rFonts w:asciiTheme="majorBidi" w:hAnsiTheme="majorBidi" w:cstheme="majorBidi"/>
                <w:color w:val="FF0000"/>
                <w:sz w:val="24"/>
                <w:szCs w:val="24"/>
                <w:lang w:val="en-US"/>
              </w:rPr>
            </w:pPr>
          </w:p>
        </w:tc>
        <w:tc>
          <w:tcPr>
            <w:tcW w:w="3969" w:type="dxa"/>
          </w:tcPr>
          <w:p w14:paraId="3933ED27" w14:textId="77777777" w:rsidR="00CA20FA" w:rsidRPr="004605D5" w:rsidRDefault="00CA20FA" w:rsidP="00CA20FA">
            <w:pPr>
              <w:jc w:val="both"/>
              <w:rPr>
                <w:rFonts w:asciiTheme="majorBidi" w:hAnsiTheme="majorBidi" w:cstheme="majorBidi"/>
                <w:color w:val="FF0000"/>
                <w:sz w:val="24"/>
                <w:szCs w:val="24"/>
                <w:lang w:val="en-US"/>
              </w:rPr>
            </w:pPr>
          </w:p>
        </w:tc>
        <w:tc>
          <w:tcPr>
            <w:tcW w:w="2552" w:type="dxa"/>
          </w:tcPr>
          <w:p w14:paraId="181DB13C" w14:textId="77777777" w:rsidR="00CA20FA" w:rsidRPr="004605D5" w:rsidRDefault="00CA20FA" w:rsidP="00CA20FA">
            <w:pPr>
              <w:autoSpaceDE w:val="0"/>
              <w:autoSpaceDN w:val="0"/>
              <w:bidi/>
              <w:adjustRightInd w:val="0"/>
              <w:jc w:val="both"/>
              <w:rPr>
                <w:rFonts w:asciiTheme="majorBidi" w:hAnsiTheme="majorBidi" w:cstheme="majorBidi"/>
                <w:b/>
                <w:bCs/>
                <w:color w:val="FF0000"/>
                <w:sz w:val="24"/>
                <w:szCs w:val="24"/>
                <w:lang w:val="en-US"/>
              </w:rPr>
            </w:pPr>
          </w:p>
        </w:tc>
      </w:tr>
      <w:tr w:rsidR="00D3642F" w:rsidRPr="004332C7" w14:paraId="6FBF9D82" w14:textId="77777777" w:rsidTr="008E3555">
        <w:tc>
          <w:tcPr>
            <w:tcW w:w="3969" w:type="dxa"/>
          </w:tcPr>
          <w:p w14:paraId="65F2ECE7" w14:textId="5756EABF" w:rsidR="00D3642F" w:rsidRPr="004332C7" w:rsidRDefault="000064F6" w:rsidP="00C767E9">
            <w:pPr>
              <w:autoSpaceDE w:val="0"/>
              <w:autoSpaceDN w:val="0"/>
              <w:adjustRightInd w:val="0"/>
              <w:jc w:val="both"/>
              <w:rPr>
                <w:rFonts w:asciiTheme="majorBidi" w:hAnsiTheme="majorBidi" w:cstheme="majorBidi"/>
                <w:b/>
                <w:bCs/>
                <w:color w:val="C10000"/>
                <w:sz w:val="24"/>
                <w:szCs w:val="24"/>
                <w:lang w:val="en-US"/>
              </w:rPr>
            </w:pPr>
            <w:proofErr w:type="spellStart"/>
            <w:r w:rsidRPr="004332C7">
              <w:rPr>
                <w:rFonts w:asciiTheme="majorBidi" w:hAnsiTheme="majorBidi" w:cstheme="majorBidi"/>
                <w:b/>
                <w:bCs/>
                <w:color w:val="C10000"/>
                <w:sz w:val="24"/>
                <w:szCs w:val="24"/>
                <w:lang w:val="en-US"/>
              </w:rPr>
              <w:t>Menigheden</w:t>
            </w:r>
            <w:proofErr w:type="spellEnd"/>
            <w:r w:rsidR="00D3642F" w:rsidRPr="004332C7">
              <w:rPr>
                <w:rFonts w:asciiTheme="majorBidi" w:hAnsiTheme="majorBidi" w:cstheme="majorBidi"/>
                <w:b/>
                <w:bCs/>
                <w:color w:val="C10000"/>
                <w:sz w:val="24"/>
                <w:szCs w:val="24"/>
                <w:lang w:val="en-US"/>
              </w:rPr>
              <w:t>:</w:t>
            </w:r>
          </w:p>
          <w:p w14:paraId="4CAB5AC7" w14:textId="2AAD8EB3" w:rsidR="00D3642F" w:rsidRPr="004332C7" w:rsidRDefault="001F0C62" w:rsidP="00775C80">
            <w:pPr>
              <w:autoSpaceDE w:val="0"/>
              <w:autoSpaceDN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F5095D" w:rsidRPr="004332C7">
              <w:rPr>
                <w:rFonts w:asciiTheme="majorBidi" w:hAnsiTheme="majorBidi" w:cstheme="majorBidi"/>
                <w:color w:val="000000"/>
                <w:sz w:val="24"/>
                <w:szCs w:val="24"/>
              </w:rPr>
              <w:t>.</w:t>
            </w:r>
          </w:p>
        </w:tc>
        <w:tc>
          <w:tcPr>
            <w:tcW w:w="3969" w:type="dxa"/>
          </w:tcPr>
          <w:p w14:paraId="6C4D7C10" w14:textId="77777777" w:rsidR="00882869" w:rsidRPr="004332C7" w:rsidRDefault="00D3642F"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4C66506" w14:textId="1C2FAEB1"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Lord have mercy.</w:t>
            </w:r>
          </w:p>
        </w:tc>
        <w:tc>
          <w:tcPr>
            <w:tcW w:w="2552" w:type="dxa"/>
          </w:tcPr>
          <w:p w14:paraId="3D6CCC63" w14:textId="77777777" w:rsidR="00D3642F" w:rsidRPr="007C4A51" w:rsidRDefault="00D3642F" w:rsidP="00C767E9">
            <w:pPr>
              <w:autoSpaceDE w:val="0"/>
              <w:autoSpaceDN w:val="0"/>
              <w:bidi/>
              <w:adjustRightInd w:val="0"/>
              <w:jc w:val="both"/>
              <w:rPr>
                <w:rFonts w:asciiTheme="majorBidi" w:hAnsiTheme="majorBidi" w:cstheme="majorBidi"/>
                <w:b/>
                <w:bCs/>
                <w:color w:val="C10000"/>
                <w:sz w:val="24"/>
                <w:szCs w:val="24"/>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2A1E8421" w14:textId="11E9DA1F"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يا ربُ إرحم</w:t>
            </w:r>
            <w:r w:rsidRPr="007C4A51">
              <w:rPr>
                <w:rFonts w:asciiTheme="majorBidi" w:hAnsiTheme="majorBidi" w:cstheme="majorBidi"/>
                <w:b/>
                <w:bCs/>
                <w:color w:val="000000"/>
                <w:sz w:val="24"/>
                <w:szCs w:val="24"/>
              </w:rPr>
              <w:t>.</w:t>
            </w:r>
          </w:p>
        </w:tc>
      </w:tr>
      <w:tr w:rsidR="00D3642F" w:rsidRPr="004332C7" w14:paraId="3C554CB6" w14:textId="77777777" w:rsidTr="008E3555">
        <w:tc>
          <w:tcPr>
            <w:tcW w:w="3969" w:type="dxa"/>
          </w:tcPr>
          <w:p w14:paraId="6AF64D9C" w14:textId="77777777" w:rsidR="00D3642F" w:rsidRPr="004332C7" w:rsidRDefault="00D3642F" w:rsidP="00C767E9">
            <w:pPr>
              <w:jc w:val="both"/>
              <w:rPr>
                <w:rFonts w:asciiTheme="majorBidi" w:hAnsiTheme="majorBidi" w:cstheme="majorBidi"/>
                <w:sz w:val="24"/>
                <w:szCs w:val="24"/>
                <w:lang w:val="en-US"/>
              </w:rPr>
            </w:pPr>
          </w:p>
        </w:tc>
        <w:tc>
          <w:tcPr>
            <w:tcW w:w="3969" w:type="dxa"/>
          </w:tcPr>
          <w:p w14:paraId="060C3DA1" w14:textId="77777777" w:rsidR="00D3642F" w:rsidRPr="004332C7" w:rsidRDefault="00D3642F" w:rsidP="00C767E9">
            <w:pPr>
              <w:jc w:val="both"/>
              <w:rPr>
                <w:rFonts w:asciiTheme="majorBidi" w:hAnsiTheme="majorBidi" w:cstheme="majorBidi"/>
                <w:color w:val="C10000"/>
                <w:sz w:val="24"/>
                <w:szCs w:val="24"/>
                <w:lang w:val="en-US"/>
              </w:rPr>
            </w:pPr>
          </w:p>
        </w:tc>
        <w:tc>
          <w:tcPr>
            <w:tcW w:w="2552" w:type="dxa"/>
          </w:tcPr>
          <w:p w14:paraId="1EA508F4" w14:textId="77777777" w:rsidR="00D3642F" w:rsidRPr="007C4A51" w:rsidRDefault="00D3642F" w:rsidP="00C767E9">
            <w:pPr>
              <w:bidi/>
              <w:jc w:val="both"/>
              <w:rPr>
                <w:rFonts w:asciiTheme="majorBidi" w:hAnsiTheme="majorBidi" w:cstheme="majorBidi"/>
                <w:b/>
                <w:bCs/>
                <w:color w:val="C10000"/>
                <w:sz w:val="24"/>
                <w:szCs w:val="24"/>
                <w:rtl/>
              </w:rPr>
            </w:pPr>
          </w:p>
        </w:tc>
      </w:tr>
      <w:tr w:rsidR="00D3642F" w:rsidRPr="004332C7" w14:paraId="05643161" w14:textId="77777777" w:rsidTr="008E3555">
        <w:tc>
          <w:tcPr>
            <w:tcW w:w="3969" w:type="dxa"/>
            <w:shd w:val="clear" w:color="auto" w:fill="EAF1DD" w:themeFill="accent3" w:themeFillTint="33"/>
            <w:vAlign w:val="center"/>
          </w:tcPr>
          <w:p w14:paraId="53144BA6" w14:textId="01035464" w:rsidR="00D3642F" w:rsidRPr="00CE7B2E" w:rsidRDefault="00D3642F" w:rsidP="00CE7B2E">
            <w:pPr>
              <w:jc w:val="center"/>
              <w:rPr>
                <w:rFonts w:asciiTheme="majorBidi" w:hAnsiTheme="majorBidi" w:cstheme="majorBidi"/>
                <w:b/>
                <w:bCs/>
                <w:sz w:val="28"/>
                <w:szCs w:val="28"/>
                <w:lang w:val="en-US"/>
              </w:rPr>
            </w:pPr>
            <w:r w:rsidRPr="00CE7B2E">
              <w:rPr>
                <w:rFonts w:asciiTheme="majorBidi" w:hAnsiTheme="majorBidi" w:cstheme="majorBidi"/>
                <w:b/>
                <w:bCs/>
                <w:color w:val="C10000"/>
                <w:sz w:val="28"/>
                <w:szCs w:val="28"/>
              </w:rPr>
              <w:t>Forbønnen for fædrene</w:t>
            </w:r>
          </w:p>
        </w:tc>
        <w:tc>
          <w:tcPr>
            <w:tcW w:w="3969" w:type="dxa"/>
            <w:shd w:val="clear" w:color="auto" w:fill="EAF1DD" w:themeFill="accent3" w:themeFillTint="33"/>
            <w:vAlign w:val="center"/>
          </w:tcPr>
          <w:p w14:paraId="4CA710D2" w14:textId="22A420AD" w:rsidR="00D3642F" w:rsidRPr="00CE7B2E" w:rsidRDefault="00D3642F" w:rsidP="00CE7B2E">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Second Litany: The Litany of the Fathers</w:t>
            </w:r>
          </w:p>
        </w:tc>
        <w:tc>
          <w:tcPr>
            <w:tcW w:w="2552" w:type="dxa"/>
            <w:shd w:val="clear" w:color="auto" w:fill="EAF1DD" w:themeFill="accent3" w:themeFillTint="33"/>
            <w:vAlign w:val="center"/>
          </w:tcPr>
          <w:p w14:paraId="403D293F" w14:textId="7A13D7D8" w:rsidR="00D3642F" w:rsidRPr="00CE7B2E" w:rsidRDefault="00D3642F" w:rsidP="00CE7B2E">
            <w:pPr>
              <w:bidi/>
              <w:jc w:val="center"/>
              <w:rPr>
                <w:rFonts w:asciiTheme="majorBidi" w:hAnsiTheme="majorBidi" w:cstheme="majorBidi"/>
                <w:b/>
                <w:bCs/>
                <w:color w:val="C10000"/>
                <w:sz w:val="28"/>
                <w:szCs w:val="28"/>
                <w:rtl/>
              </w:rPr>
            </w:pPr>
            <w:r w:rsidRPr="00CE7B2E">
              <w:rPr>
                <w:rFonts w:asciiTheme="majorBidi" w:hAnsiTheme="majorBidi" w:cstheme="majorBidi"/>
                <w:b/>
                <w:bCs/>
                <w:color w:val="9A3300"/>
                <w:sz w:val="28"/>
                <w:szCs w:val="28"/>
                <w:rtl/>
              </w:rPr>
              <w:t>أوشية الآباء</w:t>
            </w:r>
          </w:p>
        </w:tc>
      </w:tr>
      <w:tr w:rsidR="00D3642F" w:rsidRPr="0019613F" w14:paraId="371F0C75" w14:textId="77777777" w:rsidTr="008E3555">
        <w:tc>
          <w:tcPr>
            <w:tcW w:w="3969" w:type="dxa"/>
          </w:tcPr>
          <w:p w14:paraId="77C936F3" w14:textId="77777777" w:rsidR="00D3642F" w:rsidRPr="004332C7" w:rsidRDefault="00D3642F" w:rsidP="00C767E9">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Præst:</w:t>
            </w:r>
          </w:p>
          <w:p w14:paraId="248C53E7" w14:textId="4222B2C1"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Lad os igen bede til Gud, den Almægtige, vor Herre-Gud- og Frelser Jesu Kristi Fader</w:t>
            </w:r>
            <w:r w:rsidR="00F5095D" w:rsidRPr="004332C7">
              <w:rPr>
                <w:rFonts w:asciiTheme="majorBidi" w:hAnsiTheme="majorBidi" w:cstheme="majorBidi"/>
                <w:color w:val="000000"/>
                <w:sz w:val="24"/>
                <w:szCs w:val="24"/>
              </w:rPr>
              <w:t>.</w:t>
            </w:r>
          </w:p>
        </w:tc>
        <w:tc>
          <w:tcPr>
            <w:tcW w:w="3969" w:type="dxa"/>
          </w:tcPr>
          <w:p w14:paraId="0D864605" w14:textId="77777777" w:rsidR="00D3642F" w:rsidRPr="004332C7" w:rsidRDefault="00D3642F"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Priest:</w:t>
            </w:r>
          </w:p>
          <w:p w14:paraId="367B97E8" w14:textId="7338F7FE"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664C6A89" w14:textId="77777777" w:rsidR="00D3642F" w:rsidRPr="007C4A51" w:rsidRDefault="00D3642F" w:rsidP="00C767E9">
            <w:pPr>
              <w:autoSpaceDE w:val="0"/>
              <w:autoSpaceDN w:val="0"/>
              <w:bidi/>
              <w:adjustRightInd w:val="0"/>
              <w:jc w:val="both"/>
              <w:rPr>
                <w:rFonts w:asciiTheme="majorBidi" w:hAnsiTheme="majorBidi" w:cstheme="majorBidi"/>
                <w:b/>
                <w:bCs/>
                <w:color w:val="9A3300"/>
                <w:sz w:val="24"/>
                <w:szCs w:val="24"/>
                <w:rtl/>
              </w:rPr>
            </w:pPr>
            <w:r w:rsidRPr="007C4A51">
              <w:rPr>
                <w:rFonts w:asciiTheme="majorBidi" w:hAnsiTheme="majorBidi" w:cstheme="majorBidi"/>
                <w:b/>
                <w:bCs/>
                <w:color w:val="9A3300"/>
                <w:sz w:val="24"/>
                <w:szCs w:val="24"/>
                <w:rtl/>
              </w:rPr>
              <w:t>الكاهن</w:t>
            </w:r>
            <w:r w:rsidRPr="007C4A51">
              <w:rPr>
                <w:rFonts w:asciiTheme="majorBidi" w:hAnsiTheme="majorBidi" w:cstheme="majorBidi"/>
                <w:b/>
                <w:bCs/>
                <w:color w:val="9A3300"/>
                <w:sz w:val="24"/>
                <w:szCs w:val="24"/>
                <w:lang w:val="en-US"/>
              </w:rPr>
              <w:t>:</w:t>
            </w:r>
          </w:p>
          <w:p w14:paraId="3E7F5CFC" w14:textId="4C71917F"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وأيضا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فلنسألُ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الله</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الضابط</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الكل، أبا</w:t>
            </w:r>
            <w:r w:rsidR="00C63699" w:rsidRPr="007C4A51">
              <w:rPr>
                <w:rFonts w:asciiTheme="majorBidi" w:hAnsiTheme="majorBidi" w:cstheme="majorBidi" w:hint="cs"/>
                <w:b/>
                <w:bCs/>
                <w:color w:val="000000"/>
                <w:sz w:val="24"/>
                <w:szCs w:val="24"/>
                <w:rtl/>
                <w:lang w:val="en-US"/>
              </w:rPr>
              <w:t xml:space="preserve"> </w:t>
            </w:r>
            <w:r w:rsidRPr="007C4A51">
              <w:rPr>
                <w:rFonts w:asciiTheme="majorBidi" w:hAnsiTheme="majorBidi" w:cstheme="majorBidi"/>
                <w:b/>
                <w:bCs/>
                <w:color w:val="000000"/>
                <w:sz w:val="24"/>
                <w:szCs w:val="24"/>
                <w:rtl/>
              </w:rPr>
              <w:t>ربنا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وإلهنا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ومخلصنا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يسوع المسيح</w:t>
            </w:r>
            <w:r w:rsidRPr="007C4A51">
              <w:rPr>
                <w:rFonts w:asciiTheme="majorBidi" w:hAnsiTheme="majorBidi" w:cstheme="majorBidi"/>
                <w:b/>
                <w:bCs/>
                <w:color w:val="000000"/>
                <w:sz w:val="24"/>
                <w:szCs w:val="24"/>
                <w:lang w:val="en-US"/>
              </w:rPr>
              <w:t>.</w:t>
            </w:r>
          </w:p>
        </w:tc>
      </w:tr>
      <w:tr w:rsidR="00D3642F" w:rsidRPr="0019613F" w14:paraId="2CE9CE08" w14:textId="77777777" w:rsidTr="008E3555">
        <w:tc>
          <w:tcPr>
            <w:tcW w:w="3969" w:type="dxa"/>
          </w:tcPr>
          <w:p w14:paraId="324CBA90" w14:textId="77777777" w:rsidR="00D3642F" w:rsidRPr="004332C7" w:rsidRDefault="00D3642F" w:rsidP="00C767E9">
            <w:pPr>
              <w:autoSpaceDE w:val="0"/>
              <w:autoSpaceDN w:val="0"/>
              <w:adjustRightInd w:val="0"/>
              <w:jc w:val="both"/>
              <w:rPr>
                <w:rFonts w:asciiTheme="majorBidi" w:hAnsiTheme="majorBidi" w:cstheme="majorBidi"/>
                <w:sz w:val="24"/>
                <w:szCs w:val="24"/>
                <w:rtl/>
              </w:rPr>
            </w:pPr>
            <w:r w:rsidRPr="004332C7">
              <w:rPr>
                <w:rFonts w:asciiTheme="majorBidi" w:hAnsiTheme="majorBidi" w:cstheme="majorBidi"/>
                <w:sz w:val="24"/>
                <w:szCs w:val="24"/>
              </w:rPr>
              <w:t>Ihukom, Herre, vor patriark, den ærværdige fader, ypperstepræsten Abba (…)</w:t>
            </w:r>
          </w:p>
          <w:p w14:paraId="65080F90" w14:textId="77777777" w:rsidR="00D3642F" w:rsidRPr="004332C7" w:rsidRDefault="00D3642F" w:rsidP="00C767E9">
            <w:pPr>
              <w:jc w:val="both"/>
              <w:rPr>
                <w:rFonts w:asciiTheme="majorBidi" w:hAnsiTheme="majorBidi" w:cstheme="majorBidi"/>
                <w:sz w:val="24"/>
                <w:szCs w:val="24"/>
              </w:rPr>
            </w:pPr>
          </w:p>
        </w:tc>
        <w:tc>
          <w:tcPr>
            <w:tcW w:w="3969" w:type="dxa"/>
          </w:tcPr>
          <w:p w14:paraId="0149E4E7" w14:textId="6B8EC4BB"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ask and entreat Your goodness, O Lover of Mankind, remember, O Lord, our honored patriarch and father, the high priest, Pope Abba (…).</w:t>
            </w:r>
          </w:p>
        </w:tc>
        <w:tc>
          <w:tcPr>
            <w:tcW w:w="2552" w:type="dxa"/>
          </w:tcPr>
          <w:p w14:paraId="0ADF2061" w14:textId="3D7B62E1"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نسأل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ونطلبُ</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صلاحك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محب البشر،</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اذكر</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رب</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بطريركنا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الأب المكرم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رئيس</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الكهنة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البابا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 xml:space="preserve">أنبا </w:t>
            </w:r>
            <w:r w:rsidRPr="007C4A51">
              <w:rPr>
                <w:rFonts w:asciiTheme="majorBidi" w:hAnsiTheme="majorBidi" w:cstheme="majorBidi"/>
                <w:b/>
                <w:bCs/>
                <w:sz w:val="24"/>
                <w:szCs w:val="24"/>
                <w:lang w:val="en-US"/>
              </w:rPr>
              <w:t>.(...)</w:t>
            </w:r>
          </w:p>
        </w:tc>
      </w:tr>
      <w:tr w:rsidR="00D3642F" w:rsidRPr="004332C7" w14:paraId="3FFBDD11" w14:textId="77777777" w:rsidTr="008E3555">
        <w:tc>
          <w:tcPr>
            <w:tcW w:w="3969" w:type="dxa"/>
          </w:tcPr>
          <w:p w14:paraId="449E034C" w14:textId="483060E4" w:rsidR="00D3642F" w:rsidRPr="00791737" w:rsidRDefault="00D3642F" w:rsidP="00C767E9">
            <w:pPr>
              <w:autoSpaceDE w:val="0"/>
              <w:autoSpaceDN w:val="0"/>
              <w:adjustRightInd w:val="0"/>
              <w:jc w:val="both"/>
              <w:rPr>
                <w:rFonts w:asciiTheme="majorBidi" w:hAnsiTheme="majorBidi" w:cstheme="majorBidi"/>
                <w:color w:val="FF0000"/>
                <w:sz w:val="24"/>
                <w:szCs w:val="24"/>
                <w:rtl/>
              </w:rPr>
            </w:pPr>
            <w:r w:rsidRPr="00791737">
              <w:rPr>
                <w:rFonts w:asciiTheme="majorBidi" w:hAnsiTheme="majorBidi" w:cstheme="majorBidi"/>
                <w:color w:val="FF0000"/>
                <w:sz w:val="24"/>
                <w:szCs w:val="24"/>
              </w:rPr>
              <w:t>og brødre i præstegerningen</w:t>
            </w:r>
          </w:p>
          <w:p w14:paraId="74F8F8CD" w14:textId="7CF16468"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sz w:val="24"/>
                <w:szCs w:val="24"/>
              </w:rPr>
              <w:t>og vore ortodokse biskopper (...)</w:t>
            </w:r>
          </w:p>
        </w:tc>
        <w:tc>
          <w:tcPr>
            <w:tcW w:w="3969" w:type="dxa"/>
          </w:tcPr>
          <w:p w14:paraId="5F1E24B4" w14:textId="77777777" w:rsidR="00D3642F" w:rsidRPr="004332C7" w:rsidRDefault="00D3642F"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If a metropolitan or a bishop is present:</w:t>
            </w:r>
          </w:p>
          <w:p w14:paraId="0E6DBB19" w14:textId="22730773"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apostolic liturgy, our father the metropolitan (bishop), Abba (…).</w:t>
            </w:r>
          </w:p>
        </w:tc>
        <w:tc>
          <w:tcPr>
            <w:tcW w:w="2552" w:type="dxa"/>
          </w:tcPr>
          <w:p w14:paraId="418D1CE4" w14:textId="77777777" w:rsidR="00D3642F" w:rsidRPr="007C4A51" w:rsidRDefault="00D3642F"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في</w:t>
            </w:r>
            <w:r w:rsidRPr="007C4A51">
              <w:rPr>
                <w:rFonts w:asciiTheme="majorBidi" w:hAnsiTheme="majorBidi" w:cstheme="majorBidi"/>
                <w:b/>
                <w:bCs/>
                <w:color w:val="C10000"/>
                <w:sz w:val="24"/>
                <w:szCs w:val="24"/>
                <w:lang w:val="en-US"/>
              </w:rPr>
              <w:t xml:space="preserve"> </w:t>
            </w:r>
            <w:r w:rsidRPr="007C4A51">
              <w:rPr>
                <w:rFonts w:asciiTheme="majorBidi" w:hAnsiTheme="majorBidi" w:cstheme="majorBidi"/>
                <w:b/>
                <w:bCs/>
                <w:color w:val="C10000"/>
                <w:sz w:val="24"/>
                <w:szCs w:val="24"/>
                <w:rtl/>
              </w:rPr>
              <w:t>وجود</w:t>
            </w:r>
            <w:r w:rsidRPr="007C4A51">
              <w:rPr>
                <w:rFonts w:asciiTheme="majorBidi" w:hAnsiTheme="majorBidi" w:cstheme="majorBidi"/>
                <w:b/>
                <w:bCs/>
                <w:color w:val="C10000"/>
                <w:sz w:val="24"/>
                <w:szCs w:val="24"/>
                <w:lang w:val="en-US"/>
              </w:rPr>
              <w:t xml:space="preserve"> </w:t>
            </w:r>
            <w:r w:rsidRPr="007C4A51">
              <w:rPr>
                <w:rFonts w:asciiTheme="majorBidi" w:hAnsiTheme="majorBidi" w:cstheme="majorBidi"/>
                <w:b/>
                <w:bCs/>
                <w:color w:val="C10000"/>
                <w:sz w:val="24"/>
                <w:szCs w:val="24"/>
                <w:rtl/>
              </w:rPr>
              <w:t>مطران</w:t>
            </w:r>
            <w:r w:rsidRPr="007C4A51">
              <w:rPr>
                <w:rFonts w:asciiTheme="majorBidi" w:hAnsiTheme="majorBidi" w:cstheme="majorBidi"/>
                <w:b/>
                <w:bCs/>
                <w:color w:val="C10000"/>
                <w:sz w:val="24"/>
                <w:szCs w:val="24"/>
                <w:lang w:val="en-US"/>
              </w:rPr>
              <w:t xml:space="preserve"> </w:t>
            </w:r>
            <w:r w:rsidRPr="007C4A51">
              <w:rPr>
                <w:rFonts w:asciiTheme="majorBidi" w:hAnsiTheme="majorBidi" w:cstheme="majorBidi"/>
                <w:b/>
                <w:bCs/>
                <w:color w:val="C10000"/>
                <w:sz w:val="24"/>
                <w:szCs w:val="24"/>
                <w:rtl/>
              </w:rPr>
              <w:t>أو</w:t>
            </w:r>
            <w:r w:rsidRPr="007C4A51">
              <w:rPr>
                <w:rFonts w:asciiTheme="majorBidi" w:hAnsiTheme="majorBidi" w:cstheme="majorBidi"/>
                <w:b/>
                <w:bCs/>
                <w:color w:val="C10000"/>
                <w:sz w:val="24"/>
                <w:szCs w:val="24"/>
                <w:lang w:val="en-US"/>
              </w:rPr>
              <w:t xml:space="preserve"> </w:t>
            </w:r>
            <w:r w:rsidRPr="007C4A51">
              <w:rPr>
                <w:rFonts w:asciiTheme="majorBidi" w:hAnsiTheme="majorBidi" w:cstheme="majorBidi"/>
                <w:b/>
                <w:bCs/>
                <w:color w:val="C10000"/>
                <w:sz w:val="24"/>
                <w:szCs w:val="24"/>
                <w:rtl/>
              </w:rPr>
              <w:t>أسقفً</w:t>
            </w:r>
            <w:r w:rsidRPr="007C4A51">
              <w:rPr>
                <w:rFonts w:asciiTheme="majorBidi" w:hAnsiTheme="majorBidi" w:cstheme="majorBidi"/>
                <w:b/>
                <w:bCs/>
                <w:color w:val="C10000"/>
                <w:sz w:val="24"/>
                <w:szCs w:val="24"/>
                <w:lang w:val="en-US"/>
              </w:rPr>
              <w:t>:</w:t>
            </w:r>
          </w:p>
          <w:p w14:paraId="22AF73D8" w14:textId="5D9A37C9"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وشريكه</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في</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الخدمة</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الرسولية أبينا</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المطران</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الأسقف</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المكرم الأنبا</w:t>
            </w:r>
            <w:r w:rsidRPr="007C4A51">
              <w:rPr>
                <w:rFonts w:asciiTheme="majorBidi" w:hAnsiTheme="majorBidi" w:cstheme="majorBidi"/>
                <w:b/>
                <w:bCs/>
                <w:sz w:val="24"/>
                <w:szCs w:val="24"/>
              </w:rPr>
              <w:t xml:space="preserve"> (...).</w:t>
            </w:r>
          </w:p>
        </w:tc>
      </w:tr>
      <w:tr w:rsidR="00791737" w:rsidRPr="004332C7" w14:paraId="56C3EBE4" w14:textId="77777777" w:rsidTr="008E3555">
        <w:tc>
          <w:tcPr>
            <w:tcW w:w="3969" w:type="dxa"/>
          </w:tcPr>
          <w:p w14:paraId="2943E365" w14:textId="77777777" w:rsidR="00791737" w:rsidRPr="00791737" w:rsidRDefault="00791737" w:rsidP="00C767E9">
            <w:pPr>
              <w:autoSpaceDE w:val="0"/>
              <w:autoSpaceDN w:val="0"/>
              <w:adjustRightInd w:val="0"/>
              <w:jc w:val="both"/>
              <w:rPr>
                <w:rFonts w:asciiTheme="majorBidi" w:hAnsiTheme="majorBidi" w:cstheme="majorBidi"/>
                <w:color w:val="FF0000"/>
                <w:sz w:val="24"/>
                <w:szCs w:val="24"/>
              </w:rPr>
            </w:pPr>
          </w:p>
        </w:tc>
        <w:tc>
          <w:tcPr>
            <w:tcW w:w="3969" w:type="dxa"/>
          </w:tcPr>
          <w:p w14:paraId="2C775CC1" w14:textId="77777777" w:rsidR="00791737" w:rsidRPr="004332C7" w:rsidRDefault="00791737" w:rsidP="00C767E9">
            <w:pPr>
              <w:autoSpaceDE w:val="0"/>
              <w:autoSpaceDN w:val="0"/>
              <w:adjustRightInd w:val="0"/>
              <w:jc w:val="both"/>
              <w:rPr>
                <w:rFonts w:asciiTheme="majorBidi" w:hAnsiTheme="majorBidi" w:cstheme="majorBidi"/>
                <w:color w:val="C10000"/>
                <w:sz w:val="24"/>
                <w:szCs w:val="24"/>
                <w:lang w:val="en-US"/>
              </w:rPr>
            </w:pPr>
          </w:p>
        </w:tc>
        <w:tc>
          <w:tcPr>
            <w:tcW w:w="2552" w:type="dxa"/>
          </w:tcPr>
          <w:p w14:paraId="7A2E2164"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D3642F" w:rsidRPr="0019613F" w14:paraId="3EF3EF56" w14:textId="77777777" w:rsidTr="008E3555">
        <w:tc>
          <w:tcPr>
            <w:tcW w:w="3969" w:type="dxa"/>
          </w:tcPr>
          <w:p w14:paraId="53A5D5E7" w14:textId="77777777" w:rsidR="00D3642F" w:rsidRPr="004332C7" w:rsidRDefault="00D3642F" w:rsidP="00C767E9">
            <w:pPr>
              <w:autoSpaceDE w:val="0"/>
              <w:autoSpaceDN w:val="0"/>
              <w:adjustRightInd w:val="0"/>
              <w:jc w:val="both"/>
              <w:rPr>
                <w:rFonts w:asciiTheme="majorBidi" w:hAnsiTheme="majorBidi" w:cstheme="majorBidi"/>
                <w:b/>
                <w:bCs/>
                <w:color w:val="A60021"/>
                <w:sz w:val="24"/>
                <w:szCs w:val="24"/>
                <w:rtl/>
              </w:rPr>
            </w:pPr>
            <w:r w:rsidRPr="004332C7">
              <w:rPr>
                <w:rFonts w:asciiTheme="majorBidi" w:hAnsiTheme="majorBidi" w:cstheme="majorBidi"/>
                <w:b/>
                <w:bCs/>
                <w:color w:val="A60021"/>
                <w:sz w:val="24"/>
                <w:szCs w:val="24"/>
              </w:rPr>
              <w:t>Diakon:</w:t>
            </w:r>
          </w:p>
          <w:p w14:paraId="12B88193" w14:textId="1C0BDCF5" w:rsidR="00D3642F" w:rsidRPr="004332C7" w:rsidRDefault="00D3642F"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Bed for vor ypperstepræst, Pave Abba (...), pave og patriark og ærkebiskop af den store by Alexandria</w:t>
            </w:r>
          </w:p>
        </w:tc>
        <w:tc>
          <w:tcPr>
            <w:tcW w:w="3969" w:type="dxa"/>
          </w:tcPr>
          <w:p w14:paraId="31F19C7F" w14:textId="77777777" w:rsidR="00D3642F" w:rsidRPr="004332C7" w:rsidRDefault="00D3642F"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Deacon:</w:t>
            </w:r>
          </w:p>
          <w:p w14:paraId="4B4F9D7F" w14:textId="1D0D8630"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our high priest, Papa Abba (…), pope and patriarch and archbishop of the great city of Alexandria.</w:t>
            </w:r>
          </w:p>
        </w:tc>
        <w:tc>
          <w:tcPr>
            <w:tcW w:w="2552" w:type="dxa"/>
          </w:tcPr>
          <w:p w14:paraId="005AF583" w14:textId="77777777" w:rsidR="00D3642F" w:rsidRPr="007C4A51" w:rsidRDefault="00D3642F" w:rsidP="00C767E9">
            <w:pPr>
              <w:autoSpaceDE w:val="0"/>
              <w:autoSpaceDN w:val="0"/>
              <w:bidi/>
              <w:adjustRightInd w:val="0"/>
              <w:jc w:val="both"/>
              <w:rPr>
                <w:rFonts w:asciiTheme="majorBidi" w:hAnsiTheme="majorBidi" w:cstheme="majorBidi"/>
                <w:b/>
                <w:bCs/>
                <w:color w:val="9A3300"/>
                <w:sz w:val="24"/>
                <w:szCs w:val="24"/>
                <w:rtl/>
              </w:rPr>
            </w:pPr>
            <w:r w:rsidRPr="007C4A51">
              <w:rPr>
                <w:rFonts w:asciiTheme="majorBidi" w:hAnsiTheme="majorBidi" w:cstheme="majorBidi"/>
                <w:b/>
                <w:bCs/>
                <w:color w:val="9A3300"/>
                <w:sz w:val="24"/>
                <w:szCs w:val="24"/>
                <w:rtl/>
              </w:rPr>
              <w:t>الشماس</w:t>
            </w:r>
            <w:r w:rsidRPr="007C4A51">
              <w:rPr>
                <w:rFonts w:asciiTheme="majorBidi" w:hAnsiTheme="majorBidi" w:cstheme="majorBidi"/>
                <w:b/>
                <w:bCs/>
                <w:color w:val="9A3300"/>
                <w:sz w:val="24"/>
                <w:szCs w:val="24"/>
                <w:lang w:val="en-US"/>
              </w:rPr>
              <w:t>:</w:t>
            </w:r>
          </w:p>
          <w:p w14:paraId="4859FAB6" w14:textId="5D6F3C45"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صلوا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أجل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رئيس</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كهنتنا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البابا أنبا</w:t>
            </w:r>
            <w:r w:rsidRPr="007C4A51">
              <w:rPr>
                <w:rFonts w:asciiTheme="majorBidi" w:hAnsiTheme="majorBidi" w:cstheme="majorBidi"/>
                <w:b/>
                <w:bCs/>
                <w:color w:val="000000"/>
                <w:sz w:val="24"/>
                <w:szCs w:val="24"/>
                <w:lang w:val="en-US"/>
              </w:rPr>
              <w:t xml:space="preserve"> .</w:t>
            </w:r>
            <w:r w:rsidR="00C63699" w:rsidRPr="007C4A51">
              <w:rPr>
                <w:rFonts w:asciiTheme="majorBidi" w:hAnsiTheme="majorBidi" w:cstheme="majorBidi" w:hint="cs"/>
                <w:b/>
                <w:bCs/>
                <w:color w:val="000000"/>
                <w:sz w:val="24"/>
                <w:szCs w:val="24"/>
                <w:rtl/>
                <w:lang w:val="en-US"/>
              </w:rPr>
              <w:t>(</w:t>
            </w:r>
            <w:r w:rsidRPr="007C4A51">
              <w:rPr>
                <w:rFonts w:asciiTheme="majorBidi" w:hAnsiTheme="majorBidi" w:cstheme="majorBidi"/>
                <w:b/>
                <w:bCs/>
                <w:color w:val="000000"/>
                <w:sz w:val="24"/>
                <w:szCs w:val="24"/>
                <w:lang w:val="en-US"/>
              </w:rPr>
              <w:t>.</w:t>
            </w:r>
            <w:r w:rsidR="00C63699" w:rsidRPr="007C4A51">
              <w:rPr>
                <w:rFonts w:asciiTheme="majorBidi" w:hAnsiTheme="majorBidi" w:cstheme="majorBidi" w:hint="cs"/>
                <w:b/>
                <w:bCs/>
                <w:color w:val="000000"/>
                <w:sz w:val="24"/>
                <w:szCs w:val="24"/>
                <w:rtl/>
                <w:lang w:val="en-US"/>
              </w:rPr>
              <w:t>...)</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بابا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وبطريرك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ورئيس</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أساقفة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المدينة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العظمي</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الإسكندرية</w:t>
            </w:r>
            <w:r w:rsidRPr="007C4A51">
              <w:rPr>
                <w:rFonts w:asciiTheme="majorBidi" w:hAnsiTheme="majorBidi" w:cstheme="majorBidi"/>
                <w:b/>
                <w:bCs/>
                <w:color w:val="000000"/>
                <w:sz w:val="24"/>
                <w:szCs w:val="24"/>
                <w:lang w:val="en-US"/>
              </w:rPr>
              <w:t>.</w:t>
            </w:r>
          </w:p>
        </w:tc>
      </w:tr>
      <w:tr w:rsidR="00791737" w:rsidRPr="0019613F" w14:paraId="7606A868" w14:textId="77777777" w:rsidTr="008E3555">
        <w:tc>
          <w:tcPr>
            <w:tcW w:w="3969" w:type="dxa"/>
          </w:tcPr>
          <w:p w14:paraId="1E178F9D" w14:textId="77777777" w:rsidR="00791737" w:rsidRPr="0019613F" w:rsidRDefault="00791737" w:rsidP="00C767E9">
            <w:pPr>
              <w:autoSpaceDE w:val="0"/>
              <w:autoSpaceDN w:val="0"/>
              <w:adjustRightInd w:val="0"/>
              <w:jc w:val="both"/>
              <w:rPr>
                <w:rFonts w:asciiTheme="majorBidi" w:hAnsiTheme="majorBidi" w:cstheme="majorBidi"/>
                <w:b/>
                <w:bCs/>
                <w:color w:val="A60021"/>
                <w:sz w:val="24"/>
                <w:szCs w:val="24"/>
                <w:lang w:val="en-US"/>
              </w:rPr>
            </w:pPr>
          </w:p>
        </w:tc>
        <w:tc>
          <w:tcPr>
            <w:tcW w:w="3969" w:type="dxa"/>
          </w:tcPr>
          <w:p w14:paraId="08ED3C20" w14:textId="77777777" w:rsidR="00791737" w:rsidRPr="004332C7" w:rsidRDefault="00791737" w:rsidP="00C767E9">
            <w:pPr>
              <w:autoSpaceDE w:val="0"/>
              <w:autoSpaceDN w:val="0"/>
              <w:adjustRightInd w:val="0"/>
              <w:jc w:val="both"/>
              <w:rPr>
                <w:rFonts w:asciiTheme="majorBidi" w:hAnsiTheme="majorBidi" w:cstheme="majorBidi"/>
                <w:b/>
                <w:bCs/>
                <w:color w:val="A60021"/>
                <w:sz w:val="24"/>
                <w:szCs w:val="24"/>
                <w:lang w:val="en-US"/>
              </w:rPr>
            </w:pPr>
          </w:p>
        </w:tc>
        <w:tc>
          <w:tcPr>
            <w:tcW w:w="2552" w:type="dxa"/>
          </w:tcPr>
          <w:p w14:paraId="1028530C" w14:textId="77777777" w:rsidR="00791737" w:rsidRPr="007C4A51" w:rsidRDefault="00791737" w:rsidP="00C767E9">
            <w:pPr>
              <w:autoSpaceDE w:val="0"/>
              <w:autoSpaceDN w:val="0"/>
              <w:bidi/>
              <w:adjustRightInd w:val="0"/>
              <w:jc w:val="both"/>
              <w:rPr>
                <w:rFonts w:asciiTheme="majorBidi" w:hAnsiTheme="majorBidi" w:cstheme="majorBidi"/>
                <w:b/>
                <w:bCs/>
                <w:color w:val="9A3300"/>
                <w:sz w:val="24"/>
                <w:szCs w:val="24"/>
                <w:rtl/>
              </w:rPr>
            </w:pPr>
          </w:p>
        </w:tc>
      </w:tr>
      <w:tr w:rsidR="00D3642F" w:rsidRPr="004332C7" w14:paraId="4366FAEA" w14:textId="77777777" w:rsidTr="008E3555">
        <w:tc>
          <w:tcPr>
            <w:tcW w:w="3969" w:type="dxa"/>
          </w:tcPr>
          <w:p w14:paraId="3958BAB6" w14:textId="7A6DD97E" w:rsidR="00900FA6" w:rsidRPr="00900FA6" w:rsidRDefault="00900FA6" w:rsidP="00C767E9">
            <w:pPr>
              <w:autoSpaceDE w:val="0"/>
              <w:autoSpaceDN w:val="0"/>
              <w:adjustRightInd w:val="0"/>
              <w:jc w:val="both"/>
              <w:rPr>
                <w:rFonts w:asciiTheme="majorBidi" w:hAnsiTheme="majorBidi" w:cstheme="majorBidi"/>
                <w:color w:val="000000"/>
                <w:sz w:val="24"/>
                <w:szCs w:val="24"/>
              </w:rPr>
            </w:pPr>
            <w:r w:rsidRPr="00C06844">
              <w:rPr>
                <w:rFonts w:asciiTheme="majorBidi" w:hAnsiTheme="majorBidi" w:cstheme="majorBidi"/>
                <w:color w:val="1F497D" w:themeColor="text2"/>
                <w:sz w:val="24"/>
                <w:szCs w:val="24"/>
              </w:rPr>
              <w:t>Ved tilstedeværelsen af en metropolitan eller en biskop, tilføjes det følgende:</w:t>
            </w:r>
          </w:p>
          <w:p w14:paraId="0E2854E9" w14:textId="455A6EC8" w:rsidR="00D3642F" w:rsidRPr="004332C7" w:rsidRDefault="00D3642F" w:rsidP="00C767E9">
            <w:pPr>
              <w:autoSpaceDE w:val="0"/>
              <w:autoSpaceDN w:val="0"/>
              <w:adjustRightInd w:val="0"/>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brødre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i</w:t>
            </w:r>
            <w:proofErr w:type="spellEnd"/>
            <w:r w:rsidRPr="004332C7">
              <w:rPr>
                <w:rFonts w:asciiTheme="majorBidi" w:hAnsiTheme="majorBidi" w:cstheme="majorBidi"/>
                <w:color w:val="000000"/>
                <w:sz w:val="24"/>
                <w:szCs w:val="24"/>
                <w:lang w:val="en-US"/>
              </w:rPr>
              <w:t xml:space="preserve"> </w:t>
            </w:r>
            <w:proofErr w:type="spellStart"/>
            <w:proofErr w:type="gramStart"/>
            <w:r w:rsidRPr="004332C7">
              <w:rPr>
                <w:rFonts w:asciiTheme="majorBidi" w:hAnsiTheme="majorBidi" w:cstheme="majorBidi"/>
                <w:color w:val="000000"/>
                <w:sz w:val="24"/>
                <w:szCs w:val="24"/>
                <w:lang w:val="en-US"/>
              </w:rPr>
              <w:t>præstegerningen</w:t>
            </w:r>
            <w:proofErr w:type="spellEnd"/>
            <w:r w:rsidRPr="004332C7">
              <w:rPr>
                <w:rFonts w:asciiTheme="majorBidi" w:hAnsiTheme="majorBidi" w:cstheme="majorBidi"/>
                <w:color w:val="000000"/>
                <w:sz w:val="24"/>
                <w:szCs w:val="24"/>
                <w:lang w:val="en-US"/>
              </w:rPr>
              <w:t xml:space="preserve">  (...)</w:t>
            </w:r>
            <w:proofErr w:type="gramEnd"/>
          </w:p>
          <w:p w14:paraId="59B3E3DD" w14:textId="77777777" w:rsidR="00D3642F" w:rsidRPr="004332C7" w:rsidRDefault="00D3642F" w:rsidP="00C767E9">
            <w:pPr>
              <w:jc w:val="both"/>
              <w:rPr>
                <w:rFonts w:asciiTheme="majorBidi" w:hAnsiTheme="majorBidi" w:cstheme="majorBidi"/>
                <w:sz w:val="24"/>
                <w:szCs w:val="24"/>
                <w:lang w:val="en-US"/>
              </w:rPr>
            </w:pPr>
          </w:p>
        </w:tc>
        <w:tc>
          <w:tcPr>
            <w:tcW w:w="3969" w:type="dxa"/>
          </w:tcPr>
          <w:p w14:paraId="2AE18EF2" w14:textId="77777777" w:rsidR="00D3642F" w:rsidRPr="00C06844" w:rsidRDefault="00D3642F"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If a metropolitan or a bishop is present:</w:t>
            </w:r>
          </w:p>
          <w:p w14:paraId="65397E42" w14:textId="2A359389"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his partner in the liturgy, our father the metropolitan (bishop), Abba (…)</w:t>
            </w:r>
          </w:p>
        </w:tc>
        <w:tc>
          <w:tcPr>
            <w:tcW w:w="2552" w:type="dxa"/>
          </w:tcPr>
          <w:p w14:paraId="7A788A33" w14:textId="77777777" w:rsidR="00D3642F" w:rsidRPr="00C06844" w:rsidRDefault="00D3642F"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في</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وجود</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مطران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أسقفً</w:t>
            </w:r>
            <w:r w:rsidRPr="00C06844">
              <w:rPr>
                <w:rFonts w:asciiTheme="majorBidi" w:hAnsiTheme="majorBidi" w:cstheme="majorBidi"/>
                <w:b/>
                <w:bCs/>
                <w:color w:val="1F497D" w:themeColor="text2"/>
                <w:sz w:val="24"/>
                <w:szCs w:val="24"/>
                <w:rtl/>
                <w:lang w:val="en-US"/>
              </w:rPr>
              <w:t>:</w:t>
            </w:r>
          </w:p>
          <w:p w14:paraId="69AD962C" w14:textId="7D5AD1BE"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وشريكه</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في</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الخدمة</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الرسولية أبينا</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المطران</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الأسقف</w:t>
            </w:r>
            <w:r w:rsidRPr="007C4A51">
              <w:rPr>
                <w:rFonts w:asciiTheme="majorBidi" w:hAnsiTheme="majorBidi" w:cstheme="majorBidi"/>
                <w:b/>
                <w:bCs/>
                <w:sz w:val="24"/>
                <w:szCs w:val="24"/>
              </w:rPr>
              <w:t xml:space="preserve">( </w:t>
            </w:r>
            <w:r w:rsidRPr="007C4A51">
              <w:rPr>
                <w:rFonts w:asciiTheme="majorBidi" w:hAnsiTheme="majorBidi" w:cstheme="majorBidi"/>
                <w:b/>
                <w:bCs/>
                <w:sz w:val="24"/>
                <w:szCs w:val="24"/>
                <w:rtl/>
              </w:rPr>
              <w:t>المكرم الأنبا</w:t>
            </w:r>
            <w:r w:rsidRPr="007C4A51">
              <w:rPr>
                <w:rFonts w:asciiTheme="majorBidi" w:hAnsiTheme="majorBidi" w:cstheme="majorBidi"/>
                <w:b/>
                <w:bCs/>
                <w:sz w:val="24"/>
                <w:szCs w:val="24"/>
              </w:rPr>
              <w:t xml:space="preserve"> (...)</w:t>
            </w:r>
          </w:p>
        </w:tc>
      </w:tr>
      <w:tr w:rsidR="00D3642F" w:rsidRPr="0019613F" w14:paraId="293FD8E9" w14:textId="77777777" w:rsidTr="008E3555">
        <w:tc>
          <w:tcPr>
            <w:tcW w:w="3969" w:type="dxa"/>
          </w:tcPr>
          <w:p w14:paraId="37B49FB5" w14:textId="3C89D246" w:rsidR="00900FA6" w:rsidRPr="00F46D0F" w:rsidRDefault="00900FA6" w:rsidP="00C767E9">
            <w:pPr>
              <w:autoSpaceDE w:val="0"/>
              <w:autoSpaceDN w:val="0"/>
              <w:adjustRightInd w:val="0"/>
              <w:jc w:val="both"/>
              <w:rPr>
                <w:rFonts w:asciiTheme="majorBidi" w:hAnsiTheme="majorBidi" w:cstheme="majorBidi"/>
                <w:color w:val="000000"/>
                <w:sz w:val="24"/>
                <w:szCs w:val="24"/>
              </w:rPr>
            </w:pPr>
            <w:r w:rsidRPr="00C06844">
              <w:rPr>
                <w:rFonts w:asciiTheme="majorBidi" w:hAnsiTheme="majorBidi" w:cstheme="majorBidi"/>
                <w:color w:val="1F497D" w:themeColor="text2"/>
                <w:sz w:val="24"/>
                <w:szCs w:val="24"/>
              </w:rPr>
              <w:t>Afslutning:</w:t>
            </w:r>
          </w:p>
          <w:p w14:paraId="3C4E2112" w14:textId="1BFF999B" w:rsidR="00D3642F" w:rsidRPr="004332C7" w:rsidRDefault="00D3642F" w:rsidP="00C767E9">
            <w:pPr>
              <w:autoSpaceDE w:val="0"/>
              <w:autoSpaceDN w:val="0"/>
              <w:adjustRightInd w:val="0"/>
              <w:jc w:val="both"/>
              <w:rPr>
                <w:rFonts w:asciiTheme="majorBidi" w:hAnsiTheme="majorBidi" w:cstheme="majorBidi"/>
                <w:color w:val="000000"/>
                <w:sz w:val="24"/>
                <w:szCs w:val="24"/>
                <w:rtl/>
                <w:lang w:val="en-US"/>
              </w:rPr>
            </w:pPr>
            <w:r w:rsidRPr="00F46D0F">
              <w:rPr>
                <w:rFonts w:asciiTheme="majorBidi" w:hAnsiTheme="majorBidi" w:cstheme="majorBidi"/>
                <w:color w:val="000000"/>
                <w:sz w:val="24"/>
                <w:szCs w:val="24"/>
              </w:rPr>
              <w:t>og vore ortodokse biskopper (...)</w:t>
            </w:r>
          </w:p>
          <w:p w14:paraId="648107A5" w14:textId="77777777" w:rsidR="00D3642F" w:rsidRPr="00F46D0F" w:rsidRDefault="00D3642F" w:rsidP="00C767E9">
            <w:pPr>
              <w:jc w:val="both"/>
              <w:rPr>
                <w:rFonts w:asciiTheme="majorBidi" w:hAnsiTheme="majorBidi" w:cstheme="majorBidi"/>
                <w:sz w:val="24"/>
                <w:szCs w:val="24"/>
              </w:rPr>
            </w:pPr>
          </w:p>
        </w:tc>
        <w:tc>
          <w:tcPr>
            <w:tcW w:w="3969" w:type="dxa"/>
          </w:tcPr>
          <w:p w14:paraId="6469BC65" w14:textId="77777777" w:rsidR="00D3642F" w:rsidRPr="00C06844" w:rsidRDefault="00D3642F"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Then he concludes:</w:t>
            </w:r>
          </w:p>
          <w:p w14:paraId="450F2393" w14:textId="476D4F6C"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for our orthodox bishops.</w:t>
            </w:r>
          </w:p>
        </w:tc>
        <w:tc>
          <w:tcPr>
            <w:tcW w:w="2552" w:type="dxa"/>
          </w:tcPr>
          <w:p w14:paraId="202D52BF" w14:textId="77777777" w:rsidR="00D3642F" w:rsidRPr="00C06844" w:rsidRDefault="00D3642F"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يكمل</w:t>
            </w:r>
            <w:r w:rsidRPr="00C06844">
              <w:rPr>
                <w:rFonts w:asciiTheme="majorBidi" w:hAnsiTheme="majorBidi" w:cstheme="majorBidi"/>
                <w:b/>
                <w:bCs/>
                <w:color w:val="1F497D" w:themeColor="text2"/>
                <w:sz w:val="24"/>
                <w:szCs w:val="24"/>
                <w:rtl/>
                <w:lang w:val="en-US"/>
              </w:rPr>
              <w:t>:</w:t>
            </w:r>
          </w:p>
          <w:p w14:paraId="70D4A80C" w14:textId="05CC3272"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وسائر</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أساقفتنا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الأرثوذكسيين</w:t>
            </w:r>
            <w:r w:rsidRPr="007C4A51">
              <w:rPr>
                <w:rFonts w:asciiTheme="majorBidi" w:hAnsiTheme="majorBidi" w:cstheme="majorBidi"/>
                <w:b/>
                <w:bCs/>
                <w:sz w:val="24"/>
                <w:szCs w:val="24"/>
                <w:lang w:val="en-US"/>
              </w:rPr>
              <w:t>.</w:t>
            </w:r>
          </w:p>
        </w:tc>
      </w:tr>
      <w:tr w:rsidR="00D3642F" w:rsidRPr="004332C7" w14:paraId="58E8154E" w14:textId="77777777" w:rsidTr="008E3555">
        <w:tc>
          <w:tcPr>
            <w:tcW w:w="3969" w:type="dxa"/>
          </w:tcPr>
          <w:p w14:paraId="1C5792BF" w14:textId="7638C4F0" w:rsidR="00D3642F"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D3642F" w:rsidRPr="004332C7">
              <w:rPr>
                <w:rFonts w:asciiTheme="majorBidi" w:hAnsiTheme="majorBidi" w:cstheme="majorBidi"/>
                <w:b/>
                <w:bCs/>
                <w:color w:val="C10000"/>
                <w:sz w:val="24"/>
                <w:szCs w:val="24"/>
                <w:lang w:val="en-US"/>
              </w:rPr>
              <w:t>:</w:t>
            </w:r>
          </w:p>
          <w:p w14:paraId="33B20077" w14:textId="71D854B7" w:rsidR="00D3642F"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p>
        </w:tc>
        <w:tc>
          <w:tcPr>
            <w:tcW w:w="3969" w:type="dxa"/>
          </w:tcPr>
          <w:p w14:paraId="478CCF2E" w14:textId="2504B775" w:rsidR="00D3642F" w:rsidRPr="004332C7" w:rsidRDefault="00D3642F"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EC8B24A" w14:textId="7FF4F598"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05B7F6B7" w14:textId="77777777" w:rsidR="00D3642F" w:rsidRPr="007C4A51" w:rsidRDefault="00D3642F"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046CB1A7" w14:textId="7D807FE7"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يا</w:t>
            </w:r>
            <w:r w:rsidRPr="007C4A51">
              <w:rPr>
                <w:rFonts w:asciiTheme="majorBidi" w:hAnsiTheme="majorBidi" w:cstheme="majorBidi"/>
                <w:b/>
                <w:bCs/>
                <w:color w:val="000000"/>
                <w:sz w:val="24"/>
                <w:szCs w:val="24"/>
              </w:rPr>
              <w:t xml:space="preserve"> </w:t>
            </w:r>
            <w:r w:rsidRPr="007C4A51">
              <w:rPr>
                <w:rFonts w:asciiTheme="majorBidi" w:hAnsiTheme="majorBidi" w:cstheme="majorBidi"/>
                <w:b/>
                <w:bCs/>
                <w:color w:val="000000"/>
                <w:sz w:val="24"/>
                <w:szCs w:val="24"/>
                <w:rtl/>
              </w:rPr>
              <w:t>ربُ</w:t>
            </w:r>
            <w:r w:rsidRPr="007C4A51">
              <w:rPr>
                <w:rFonts w:asciiTheme="majorBidi" w:hAnsiTheme="majorBidi" w:cstheme="majorBidi"/>
                <w:b/>
                <w:bCs/>
                <w:color w:val="000000"/>
                <w:sz w:val="24"/>
                <w:szCs w:val="24"/>
              </w:rPr>
              <w:t xml:space="preserve"> </w:t>
            </w:r>
            <w:r w:rsidRPr="007C4A51">
              <w:rPr>
                <w:rFonts w:asciiTheme="majorBidi" w:hAnsiTheme="majorBidi" w:cstheme="majorBidi"/>
                <w:b/>
                <w:bCs/>
                <w:color w:val="000000"/>
                <w:sz w:val="24"/>
                <w:szCs w:val="24"/>
                <w:rtl/>
              </w:rPr>
              <w:t>إرحم</w:t>
            </w:r>
            <w:r w:rsidRPr="007C4A51">
              <w:rPr>
                <w:rFonts w:asciiTheme="majorBidi" w:hAnsiTheme="majorBidi" w:cstheme="majorBidi"/>
                <w:b/>
                <w:bCs/>
                <w:color w:val="000000"/>
                <w:sz w:val="24"/>
                <w:szCs w:val="24"/>
              </w:rPr>
              <w:t>.</w:t>
            </w:r>
          </w:p>
        </w:tc>
      </w:tr>
      <w:tr w:rsidR="00791737" w:rsidRPr="004332C7" w14:paraId="781A82BF" w14:textId="77777777" w:rsidTr="008E3555">
        <w:tc>
          <w:tcPr>
            <w:tcW w:w="3969" w:type="dxa"/>
          </w:tcPr>
          <w:p w14:paraId="09FD5334"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66D958E" w14:textId="77777777" w:rsidR="00791737" w:rsidRPr="004332C7" w:rsidRDefault="0079173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50F541C" w14:textId="77777777" w:rsidR="00791737" w:rsidRPr="007C4A51" w:rsidRDefault="00791737" w:rsidP="00C767E9">
            <w:pPr>
              <w:autoSpaceDE w:val="0"/>
              <w:autoSpaceDN w:val="0"/>
              <w:bidi/>
              <w:adjustRightInd w:val="0"/>
              <w:jc w:val="both"/>
              <w:rPr>
                <w:rFonts w:asciiTheme="majorBidi" w:hAnsiTheme="majorBidi" w:cstheme="majorBidi"/>
                <w:b/>
                <w:bCs/>
                <w:color w:val="C10000"/>
                <w:sz w:val="24"/>
                <w:szCs w:val="24"/>
                <w:rtl/>
              </w:rPr>
            </w:pPr>
          </w:p>
        </w:tc>
      </w:tr>
      <w:tr w:rsidR="00D3642F" w:rsidRPr="0019613F" w14:paraId="55ED84AB" w14:textId="77777777" w:rsidTr="008E3555">
        <w:tc>
          <w:tcPr>
            <w:tcW w:w="3969" w:type="dxa"/>
          </w:tcPr>
          <w:p w14:paraId="6D358EF6" w14:textId="3ABA6A5B" w:rsidR="00D3642F" w:rsidRPr="004332C7" w:rsidRDefault="00D3642F"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25669FEB" w14:textId="1F02537B" w:rsidR="00D3642F" w:rsidRPr="004332C7" w:rsidRDefault="00047EF1" w:rsidP="00C767E9">
            <w:pPr>
              <w:jc w:val="both"/>
              <w:rPr>
                <w:rFonts w:asciiTheme="majorBidi" w:hAnsiTheme="majorBidi" w:cstheme="majorBidi"/>
                <w:sz w:val="24"/>
                <w:szCs w:val="24"/>
              </w:rPr>
            </w:pPr>
            <w:r w:rsidRPr="004332C7">
              <w:rPr>
                <w:rFonts w:asciiTheme="majorBidi" w:hAnsiTheme="majorBidi" w:cstheme="majorBidi"/>
                <w:sz w:val="24"/>
                <w:szCs w:val="24"/>
              </w:rPr>
              <w:t>Bevar ham godt for os i mange år og i fredelige tider, idet han fuldfører det hellige ypperstepræsteembede, som du har betroet ham efter din hellige og velsignede vilje.</w:t>
            </w:r>
          </w:p>
        </w:tc>
        <w:tc>
          <w:tcPr>
            <w:tcW w:w="3969" w:type="dxa"/>
          </w:tcPr>
          <w:p w14:paraId="089207BB" w14:textId="40FED89F" w:rsidR="00D3642F" w:rsidRPr="004332C7" w:rsidRDefault="00D3642F"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D11C42C" w14:textId="653F3785"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In keeping keep them for us for many years and peaceful times. Fulfilling that holy high priesthood with which You have entrusted them for Yourself, according to Your holy and blessed will,</w:t>
            </w:r>
          </w:p>
        </w:tc>
        <w:tc>
          <w:tcPr>
            <w:tcW w:w="2552" w:type="dxa"/>
          </w:tcPr>
          <w:p w14:paraId="695BD52D" w14:textId="77777777" w:rsidR="00D3642F" w:rsidRPr="007C4A51" w:rsidRDefault="00D3642F" w:rsidP="00C767E9">
            <w:pPr>
              <w:autoSpaceDE w:val="0"/>
              <w:autoSpaceDN w:val="0"/>
              <w:bidi/>
              <w:adjustRightInd w:val="0"/>
              <w:jc w:val="both"/>
              <w:rPr>
                <w:rFonts w:asciiTheme="majorBidi" w:hAnsiTheme="majorBidi" w:cstheme="majorBidi"/>
                <w:b/>
                <w:bCs/>
                <w:color w:val="C10000"/>
                <w:sz w:val="24"/>
                <w:szCs w:val="24"/>
                <w:lang w:val="en-US"/>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5D9FC8F7" w14:textId="030E0508"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حفظا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إحفظهم</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لنا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سنين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كثيرة وأزمنة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سلامية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مكملين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رئاسة الكهنوت</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المقدسة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التي</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ائتمنتهم عليها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قبلك،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كإرادتك المقدسة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الطوباوية</w:t>
            </w:r>
            <w:r w:rsidRPr="007C4A51">
              <w:rPr>
                <w:rFonts w:asciiTheme="majorBidi" w:hAnsiTheme="majorBidi" w:cstheme="majorBidi"/>
                <w:b/>
                <w:bCs/>
                <w:color w:val="000000"/>
                <w:sz w:val="24"/>
                <w:szCs w:val="24"/>
                <w:lang w:val="en-US"/>
              </w:rPr>
              <w:t>.</w:t>
            </w:r>
          </w:p>
        </w:tc>
      </w:tr>
      <w:tr w:rsidR="00D3642F" w:rsidRPr="0019613F" w14:paraId="028D4C2E" w14:textId="77777777" w:rsidTr="008E3555">
        <w:tc>
          <w:tcPr>
            <w:tcW w:w="3969" w:type="dxa"/>
          </w:tcPr>
          <w:p w14:paraId="428E53F4" w14:textId="7AB24366" w:rsidR="00D3642F" w:rsidRPr="004332C7" w:rsidRDefault="00047EF1" w:rsidP="007C4A51">
            <w:pPr>
              <w:jc w:val="both"/>
              <w:rPr>
                <w:rFonts w:asciiTheme="majorBidi" w:hAnsiTheme="majorBidi" w:cstheme="majorBidi"/>
                <w:sz w:val="24"/>
                <w:szCs w:val="24"/>
              </w:rPr>
            </w:pPr>
            <w:r w:rsidRPr="004332C7">
              <w:rPr>
                <w:rFonts w:asciiTheme="majorBidi" w:hAnsiTheme="majorBidi" w:cstheme="majorBidi"/>
                <w:sz w:val="24"/>
                <w:szCs w:val="24"/>
              </w:rPr>
              <w:t>Og idet han oprigtigt udlægger sandhedens ord og rent og sandt vogter dit folk -</w:t>
            </w:r>
            <w:r w:rsidR="00F7493E">
              <w:rPr>
                <w:rFonts w:asciiTheme="majorBidi" w:hAnsiTheme="majorBidi" w:cstheme="majorBidi"/>
                <w:sz w:val="24"/>
                <w:szCs w:val="24"/>
              </w:rPr>
              <w:t xml:space="preserve"> </w:t>
            </w:r>
          </w:p>
        </w:tc>
        <w:tc>
          <w:tcPr>
            <w:tcW w:w="3969" w:type="dxa"/>
          </w:tcPr>
          <w:p w14:paraId="69378603" w14:textId="4541D80F"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rightly dividing the word of truth, shepherding Your people in purity and righteousness,</w:t>
            </w:r>
          </w:p>
        </w:tc>
        <w:tc>
          <w:tcPr>
            <w:tcW w:w="2552" w:type="dxa"/>
          </w:tcPr>
          <w:p w14:paraId="121D2125" w14:textId="4BE3A3AD"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مفصلين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كلمة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الحق</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باستقامة، راعين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شعبك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بطهارة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وبر</w:t>
            </w:r>
            <w:r w:rsidRPr="007C4A51">
              <w:rPr>
                <w:rFonts w:asciiTheme="majorBidi" w:hAnsiTheme="majorBidi" w:cstheme="majorBidi"/>
                <w:b/>
                <w:bCs/>
                <w:sz w:val="24"/>
                <w:szCs w:val="24"/>
                <w:lang w:val="en-US"/>
              </w:rPr>
              <w:t>.</w:t>
            </w:r>
          </w:p>
        </w:tc>
      </w:tr>
      <w:tr w:rsidR="00D3642F" w:rsidRPr="0019613F" w14:paraId="4997C784" w14:textId="77777777" w:rsidTr="008E3555">
        <w:tc>
          <w:tcPr>
            <w:tcW w:w="3969" w:type="dxa"/>
          </w:tcPr>
          <w:p w14:paraId="1FB7E717" w14:textId="2F55E616" w:rsidR="00D3642F" w:rsidRPr="004332C7" w:rsidRDefault="00047EF1" w:rsidP="00C767E9">
            <w:pPr>
              <w:jc w:val="both"/>
              <w:rPr>
                <w:rFonts w:asciiTheme="majorBidi" w:hAnsiTheme="majorBidi" w:cstheme="majorBidi"/>
                <w:sz w:val="24"/>
                <w:szCs w:val="24"/>
              </w:rPr>
            </w:pPr>
            <w:r w:rsidRPr="004332C7">
              <w:rPr>
                <w:rFonts w:asciiTheme="majorBidi" w:hAnsiTheme="majorBidi" w:cstheme="majorBidi"/>
                <w:sz w:val="24"/>
                <w:szCs w:val="24"/>
              </w:rPr>
              <w:t>tillige med alle ortodokse biskop­ per, provster, præster, diakoner og hele fylden (pleroma) i din eneste ene, hellige, almindelige og ortodokse kirke.</w:t>
            </w:r>
          </w:p>
        </w:tc>
        <w:tc>
          <w:tcPr>
            <w:tcW w:w="3969" w:type="dxa"/>
          </w:tcPr>
          <w:p w14:paraId="6D29109B" w14:textId="0A0AA320"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all the orthodox bishops, hegumens, priests, and deacons, and all the fullness of Your one, only, holy, catholic, and apostolic Church.</w:t>
            </w:r>
          </w:p>
        </w:tc>
        <w:tc>
          <w:tcPr>
            <w:tcW w:w="2552" w:type="dxa"/>
          </w:tcPr>
          <w:p w14:paraId="5B6EED70" w14:textId="770AFE49"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وجميع</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الاساقفة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الارثوذكسيين، والقمامصة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والقسوس والشمامسة،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وكل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امتلاء كنيستك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الواحدة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الوحيدة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المقدسة الجامعة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الرسولية</w:t>
            </w:r>
            <w:r w:rsidRPr="007C4A51">
              <w:rPr>
                <w:rFonts w:asciiTheme="majorBidi" w:hAnsiTheme="majorBidi" w:cstheme="majorBidi"/>
                <w:b/>
                <w:bCs/>
                <w:sz w:val="24"/>
                <w:szCs w:val="24"/>
                <w:lang w:val="en-US"/>
              </w:rPr>
              <w:t>.</w:t>
            </w:r>
          </w:p>
        </w:tc>
      </w:tr>
      <w:tr w:rsidR="00D3642F" w:rsidRPr="0019613F" w14:paraId="7B510C87" w14:textId="77777777" w:rsidTr="008E3555">
        <w:tc>
          <w:tcPr>
            <w:tcW w:w="3969" w:type="dxa"/>
          </w:tcPr>
          <w:p w14:paraId="6B9BB320" w14:textId="60B6B059" w:rsidR="00D3642F" w:rsidRPr="004332C7" w:rsidRDefault="00047EF1" w:rsidP="00C767E9">
            <w:pPr>
              <w:jc w:val="both"/>
              <w:rPr>
                <w:rFonts w:asciiTheme="majorBidi" w:hAnsiTheme="majorBidi" w:cstheme="majorBidi"/>
                <w:sz w:val="24"/>
                <w:szCs w:val="24"/>
              </w:rPr>
            </w:pPr>
            <w:r w:rsidRPr="004332C7">
              <w:rPr>
                <w:rFonts w:asciiTheme="majorBidi" w:hAnsiTheme="majorBidi" w:cstheme="majorBidi"/>
                <w:sz w:val="24"/>
                <w:szCs w:val="24"/>
              </w:rPr>
              <w:t>Skænk dem og os fred og velbefindende på ethvert sted.</w:t>
            </w:r>
          </w:p>
        </w:tc>
        <w:tc>
          <w:tcPr>
            <w:tcW w:w="3969" w:type="dxa"/>
          </w:tcPr>
          <w:p w14:paraId="4F33D201" w14:textId="5520B6C6"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Grant them and us peace and safety in every place.</w:t>
            </w:r>
          </w:p>
        </w:tc>
        <w:tc>
          <w:tcPr>
            <w:tcW w:w="2552" w:type="dxa"/>
          </w:tcPr>
          <w:p w14:paraId="120C421D" w14:textId="7BCA3093"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أنعم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عليهم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وعلينا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بالسلام والعافية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في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موضع</w:t>
            </w:r>
            <w:r w:rsidRPr="007C4A51">
              <w:rPr>
                <w:rFonts w:asciiTheme="majorBidi" w:hAnsiTheme="majorBidi" w:cstheme="majorBidi"/>
                <w:b/>
                <w:bCs/>
                <w:sz w:val="24"/>
                <w:szCs w:val="24"/>
                <w:lang w:val="en-US"/>
              </w:rPr>
              <w:t>.</w:t>
            </w:r>
          </w:p>
        </w:tc>
      </w:tr>
      <w:tr w:rsidR="00D3642F" w:rsidRPr="0019613F" w14:paraId="5A1327A5" w14:textId="77777777" w:rsidTr="008E3555">
        <w:tc>
          <w:tcPr>
            <w:tcW w:w="3969" w:type="dxa"/>
          </w:tcPr>
          <w:p w14:paraId="33CC7E0E" w14:textId="486E5476" w:rsidR="00D3642F" w:rsidRPr="004332C7" w:rsidRDefault="00047EF1" w:rsidP="00C767E9">
            <w:pPr>
              <w:jc w:val="both"/>
              <w:rPr>
                <w:rFonts w:asciiTheme="majorBidi" w:hAnsiTheme="majorBidi" w:cstheme="majorBidi"/>
                <w:sz w:val="24"/>
                <w:szCs w:val="24"/>
              </w:rPr>
            </w:pPr>
            <w:r w:rsidRPr="004332C7">
              <w:rPr>
                <w:rFonts w:asciiTheme="majorBidi" w:hAnsiTheme="majorBidi" w:cstheme="majorBidi"/>
                <w:sz w:val="24"/>
                <w:szCs w:val="24"/>
              </w:rPr>
              <w:t>Men deres bønner, som de frembærer for os og for hele dit folk, og vore bønner</w:t>
            </w:r>
            <w:r w:rsidRPr="004332C7">
              <w:rPr>
                <w:rFonts w:asciiTheme="majorBidi" w:hAnsiTheme="majorBidi" w:cstheme="majorBidi"/>
                <w:color w:val="C10000"/>
                <w:sz w:val="24"/>
                <w:szCs w:val="24"/>
              </w:rPr>
              <w:t>*</w:t>
            </w:r>
            <w:r w:rsidRPr="004332C7">
              <w:rPr>
                <w:rFonts w:asciiTheme="majorBidi" w:hAnsiTheme="majorBidi" w:cstheme="majorBidi"/>
                <w:sz w:val="24"/>
                <w:szCs w:val="24"/>
              </w:rPr>
              <w:t xml:space="preserve"> for dem</w:t>
            </w:r>
            <w:r w:rsidR="00F5095D" w:rsidRPr="004332C7">
              <w:rPr>
                <w:rFonts w:asciiTheme="majorBidi" w:hAnsiTheme="majorBidi" w:cstheme="majorBidi"/>
                <w:sz w:val="24"/>
                <w:szCs w:val="24"/>
              </w:rPr>
              <w:t>.</w:t>
            </w:r>
          </w:p>
        </w:tc>
        <w:tc>
          <w:tcPr>
            <w:tcW w:w="3969" w:type="dxa"/>
          </w:tcPr>
          <w:p w14:paraId="470CBE9F" w14:textId="6310B3F4"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Their prayers which they offer on our behalf, (and on behalf of all Your </w:t>
            </w:r>
            <w:proofErr w:type="gramStart"/>
            <w:r w:rsidRPr="004332C7">
              <w:rPr>
                <w:rFonts w:asciiTheme="majorBidi" w:hAnsiTheme="majorBidi" w:cstheme="majorBidi"/>
                <w:color w:val="000000"/>
                <w:sz w:val="24"/>
                <w:szCs w:val="24"/>
                <w:lang w:val="en-US"/>
              </w:rPr>
              <w:t>people)</w:t>
            </w:r>
            <w:r w:rsidRPr="004332C7">
              <w:rPr>
                <w:rFonts w:asciiTheme="majorBidi" w:hAnsiTheme="majorBidi" w:cstheme="majorBidi"/>
                <w:color w:val="C10000"/>
                <w:sz w:val="24"/>
                <w:szCs w:val="24"/>
                <w:lang w:val="en-US"/>
              </w:rPr>
              <w:t>*</w:t>
            </w:r>
            <w:proofErr w:type="gramEnd"/>
            <w:r w:rsidRPr="004332C7">
              <w:rPr>
                <w:rFonts w:asciiTheme="majorBidi" w:hAnsiTheme="majorBidi" w:cstheme="majorBidi"/>
                <w:color w:val="000000"/>
                <w:sz w:val="24"/>
                <w:szCs w:val="24"/>
                <w:lang w:val="en-US"/>
              </w:rPr>
              <w:t>, as well as ours on their behalf,</w:t>
            </w:r>
          </w:p>
        </w:tc>
        <w:tc>
          <w:tcPr>
            <w:tcW w:w="2552" w:type="dxa"/>
          </w:tcPr>
          <w:p w14:paraId="4EF9A3F1" w14:textId="16B67390"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وصلواتهم</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التي</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يقدمونها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 xml:space="preserve">عنا، </w:t>
            </w:r>
            <w:r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000000"/>
                <w:sz w:val="24"/>
                <w:szCs w:val="24"/>
                <w:rtl/>
              </w:rPr>
              <w:t>وعن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كل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شعبك</w:t>
            </w:r>
            <w:r w:rsidRPr="007C4A51">
              <w:rPr>
                <w:rFonts w:asciiTheme="majorBidi" w:hAnsiTheme="majorBidi" w:cstheme="majorBidi"/>
                <w:b/>
                <w:bCs/>
                <w:color w:val="000000"/>
                <w:sz w:val="24"/>
                <w:szCs w:val="24"/>
                <w:lang w:val="en-US"/>
              </w:rPr>
              <w:t>(</w:t>
            </w:r>
            <w:r w:rsidRPr="007C4A51">
              <w:rPr>
                <w:rFonts w:asciiTheme="majorBidi" w:hAnsiTheme="majorBidi" w:cstheme="majorBidi"/>
                <w:b/>
                <w:bCs/>
                <w:color w:val="C10000"/>
                <w:sz w:val="24"/>
                <w:szCs w:val="24"/>
                <w:lang w:val="en-US"/>
              </w:rPr>
              <w:t xml:space="preserve">* </w:t>
            </w:r>
            <w:r w:rsidRPr="007C4A51">
              <w:rPr>
                <w:rFonts w:asciiTheme="majorBidi" w:hAnsiTheme="majorBidi" w:cstheme="majorBidi"/>
                <w:b/>
                <w:bCs/>
                <w:color w:val="000000"/>
                <w:sz w:val="24"/>
                <w:szCs w:val="24"/>
                <w:rtl/>
              </w:rPr>
              <w:t>وصلواتنا نحن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أيضا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عنهم</w:t>
            </w:r>
            <w:r w:rsidRPr="007C4A51">
              <w:rPr>
                <w:rFonts w:asciiTheme="majorBidi" w:hAnsiTheme="majorBidi" w:cstheme="majorBidi"/>
                <w:b/>
                <w:bCs/>
                <w:color w:val="000000"/>
                <w:sz w:val="24"/>
                <w:szCs w:val="24"/>
                <w:lang w:val="en-US"/>
              </w:rPr>
              <w:t>.</w:t>
            </w:r>
          </w:p>
        </w:tc>
      </w:tr>
      <w:tr w:rsidR="000C4FA7" w:rsidRPr="0019613F" w14:paraId="3C7A293E" w14:textId="77777777" w:rsidTr="008E3555">
        <w:tc>
          <w:tcPr>
            <w:tcW w:w="3969" w:type="dxa"/>
          </w:tcPr>
          <w:p w14:paraId="68D28E2E"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70A56A20" w14:textId="77777777" w:rsidR="000C4FA7" w:rsidRPr="004332C7" w:rsidRDefault="000C4FA7" w:rsidP="00C767E9">
            <w:pPr>
              <w:jc w:val="both"/>
              <w:rPr>
                <w:rFonts w:asciiTheme="majorBidi" w:hAnsiTheme="majorBidi" w:cstheme="majorBidi"/>
                <w:color w:val="000000"/>
                <w:sz w:val="24"/>
                <w:szCs w:val="24"/>
                <w:lang w:val="en-US"/>
              </w:rPr>
            </w:pPr>
          </w:p>
        </w:tc>
        <w:tc>
          <w:tcPr>
            <w:tcW w:w="2552" w:type="dxa"/>
          </w:tcPr>
          <w:p w14:paraId="14E551A7" w14:textId="77777777" w:rsidR="000C4FA7" w:rsidRPr="007C4A51" w:rsidRDefault="000C4FA7" w:rsidP="00C767E9">
            <w:pPr>
              <w:bidi/>
              <w:jc w:val="both"/>
              <w:rPr>
                <w:rFonts w:asciiTheme="majorBidi" w:hAnsiTheme="majorBidi" w:cstheme="majorBidi"/>
                <w:b/>
                <w:bCs/>
                <w:color w:val="000000"/>
                <w:sz w:val="24"/>
                <w:szCs w:val="24"/>
                <w:rtl/>
              </w:rPr>
            </w:pPr>
          </w:p>
        </w:tc>
      </w:tr>
      <w:tr w:rsidR="00D3642F" w:rsidRPr="0019613F" w14:paraId="49120C4E" w14:textId="77777777" w:rsidTr="008E3555">
        <w:tc>
          <w:tcPr>
            <w:tcW w:w="3969" w:type="dxa"/>
          </w:tcPr>
          <w:p w14:paraId="401A8EAE" w14:textId="231F42CE" w:rsidR="00D3642F" w:rsidRPr="00C06844" w:rsidRDefault="0074591A" w:rsidP="000022D0">
            <w:pPr>
              <w:autoSpaceDE w:val="0"/>
              <w:autoSpaceDN w:val="0"/>
              <w:adjustRightInd w:val="0"/>
              <w:jc w:val="both"/>
              <w:rPr>
                <w:rFonts w:asciiTheme="majorBidi" w:hAnsiTheme="majorBidi" w:cstheme="majorBidi"/>
                <w:color w:val="1F497D" w:themeColor="text2"/>
                <w:sz w:val="24"/>
                <w:szCs w:val="24"/>
              </w:rPr>
            </w:pPr>
            <w:r w:rsidRPr="00CA20FA">
              <w:rPr>
                <w:rFonts w:asciiTheme="majorBidi" w:hAnsiTheme="majorBidi" w:cstheme="majorBidi"/>
                <w:color w:val="FF0000"/>
                <w:sz w:val="24"/>
                <w:szCs w:val="24"/>
              </w:rPr>
              <w:t>*</w:t>
            </w:r>
            <w:r w:rsidRPr="00C06844">
              <w:rPr>
                <w:rFonts w:asciiTheme="majorBidi" w:hAnsiTheme="majorBidi" w:cstheme="majorBidi"/>
                <w:color w:val="1F497D" w:themeColor="text2"/>
                <w:sz w:val="24"/>
                <w:szCs w:val="24"/>
              </w:rPr>
              <w:t xml:space="preserve"> </w:t>
            </w:r>
            <w:r w:rsidR="00047EF1" w:rsidRPr="00C06844">
              <w:rPr>
                <w:rFonts w:asciiTheme="majorBidi" w:hAnsiTheme="majorBidi" w:cstheme="majorBidi"/>
                <w:color w:val="1F497D" w:themeColor="text2"/>
                <w:sz w:val="24"/>
                <w:szCs w:val="24"/>
              </w:rPr>
              <w:t>Sagt af pa</w:t>
            </w:r>
            <w:r w:rsidR="00CB1939" w:rsidRPr="00C06844">
              <w:rPr>
                <w:rFonts w:asciiTheme="majorBidi" w:hAnsiTheme="majorBidi" w:cstheme="majorBidi"/>
                <w:color w:val="1F497D" w:themeColor="text2"/>
                <w:sz w:val="24"/>
                <w:szCs w:val="24"/>
              </w:rPr>
              <w:t>v</w:t>
            </w:r>
            <w:r w:rsidR="00047EF1" w:rsidRPr="00C06844">
              <w:rPr>
                <w:rFonts w:asciiTheme="majorBidi" w:hAnsiTheme="majorBidi" w:cstheme="majorBidi"/>
                <w:color w:val="1F497D" w:themeColor="text2"/>
                <w:sz w:val="24"/>
                <w:szCs w:val="24"/>
              </w:rPr>
              <w:t>e eller en biskop, hvis de er til stede.</w:t>
            </w:r>
            <w:r w:rsidR="000022D0" w:rsidRPr="00C06844">
              <w:rPr>
                <w:rFonts w:asciiTheme="majorBidi" w:hAnsiTheme="majorBidi" w:cstheme="majorBidi"/>
                <w:color w:val="1F497D" w:themeColor="text2"/>
                <w:sz w:val="24"/>
                <w:szCs w:val="24"/>
              </w:rPr>
              <w:t xml:space="preserve"> </w:t>
            </w:r>
            <w:r w:rsidR="00047EF1" w:rsidRPr="00C06844">
              <w:rPr>
                <w:rFonts w:asciiTheme="majorBidi" w:hAnsiTheme="majorBidi" w:cstheme="majorBidi"/>
                <w:color w:val="1F497D" w:themeColor="text2"/>
                <w:sz w:val="24"/>
                <w:szCs w:val="24"/>
              </w:rPr>
              <w:t>Her holder diakonen røgelseskarret hen til præsten. Denne lægger en skefuld røgelse i, mens han siger:</w:t>
            </w:r>
          </w:p>
        </w:tc>
        <w:tc>
          <w:tcPr>
            <w:tcW w:w="3969" w:type="dxa"/>
          </w:tcPr>
          <w:p w14:paraId="55E07064" w14:textId="5EA930F1" w:rsidR="00D3642F" w:rsidRPr="00C06844" w:rsidRDefault="00D3642F" w:rsidP="000C4FA7">
            <w:pPr>
              <w:autoSpaceDE w:val="0"/>
              <w:autoSpaceDN w:val="0"/>
              <w:adjustRightInd w:val="0"/>
              <w:jc w:val="both"/>
              <w:rPr>
                <w:rFonts w:asciiTheme="majorBidi" w:hAnsiTheme="majorBidi" w:cstheme="majorBidi"/>
                <w:color w:val="1F497D" w:themeColor="text2"/>
                <w:sz w:val="24"/>
                <w:szCs w:val="24"/>
                <w:lang w:val="en-US"/>
              </w:rPr>
            </w:pPr>
            <w:r w:rsidRPr="00CA20FA">
              <w:rPr>
                <w:rFonts w:asciiTheme="majorBidi" w:hAnsiTheme="majorBidi" w:cstheme="majorBidi"/>
                <w:color w:val="FF0000"/>
                <w:sz w:val="24"/>
                <w:szCs w:val="24"/>
                <w:lang w:val="en-US"/>
              </w:rPr>
              <w:t xml:space="preserve">* </w:t>
            </w:r>
            <w:r w:rsidRPr="00C06844">
              <w:rPr>
                <w:rFonts w:asciiTheme="majorBidi" w:hAnsiTheme="majorBidi" w:cstheme="majorBidi"/>
                <w:color w:val="1F497D" w:themeColor="text2"/>
                <w:sz w:val="24"/>
                <w:szCs w:val="24"/>
                <w:lang w:val="en-US"/>
              </w:rPr>
              <w:t>Said by the pope, a metropolitan or a bishop, if present.</w:t>
            </w:r>
            <w:r w:rsidR="000C4FA7"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The deacon presents the censer to the priest, who puts a spoonful of incense into it, while saying:</w:t>
            </w:r>
          </w:p>
        </w:tc>
        <w:tc>
          <w:tcPr>
            <w:tcW w:w="2552" w:type="dxa"/>
          </w:tcPr>
          <w:p w14:paraId="1E449B99" w14:textId="502EA6F3" w:rsidR="00D3642F" w:rsidRPr="00C06844" w:rsidRDefault="00D3642F" w:rsidP="000C4FA7">
            <w:pPr>
              <w:autoSpaceDE w:val="0"/>
              <w:autoSpaceDN w:val="0"/>
              <w:bidi/>
              <w:adjustRightInd w:val="0"/>
              <w:jc w:val="both"/>
              <w:rPr>
                <w:rFonts w:asciiTheme="majorBidi" w:hAnsiTheme="majorBidi" w:cstheme="majorBidi"/>
                <w:b/>
                <w:bCs/>
                <w:color w:val="1F497D" w:themeColor="text2"/>
                <w:sz w:val="24"/>
                <w:szCs w:val="24"/>
                <w:rtl/>
              </w:rPr>
            </w:pPr>
            <w:r w:rsidRPr="00CA20FA">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يقولها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الآب</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البابا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المطران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الأسقف</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إن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كان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حاضراً</w:t>
            </w:r>
            <w:r w:rsidRPr="00C06844">
              <w:rPr>
                <w:rFonts w:asciiTheme="majorBidi" w:hAnsiTheme="majorBidi" w:cstheme="majorBidi"/>
                <w:b/>
                <w:bCs/>
                <w:color w:val="1F497D" w:themeColor="text2"/>
                <w:sz w:val="24"/>
                <w:szCs w:val="24"/>
                <w:rtl/>
                <w:lang w:val="en-US"/>
              </w:rPr>
              <w:t>.</w:t>
            </w:r>
            <w:r w:rsidR="000C4FA7"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هنا يقدم الشماس المجمرة إلي الكاهن فيضع فيها يد بخور واحدة وهو يقول:</w:t>
            </w:r>
          </w:p>
        </w:tc>
      </w:tr>
      <w:tr w:rsidR="00D3642F" w:rsidRPr="0019613F" w14:paraId="3B4C0416" w14:textId="77777777" w:rsidTr="008E3555">
        <w:tc>
          <w:tcPr>
            <w:tcW w:w="3969" w:type="dxa"/>
          </w:tcPr>
          <w:p w14:paraId="7C553301" w14:textId="7CBFC5AA" w:rsidR="00D3642F" w:rsidRPr="004332C7" w:rsidRDefault="00F5095D" w:rsidP="00C767E9">
            <w:pPr>
              <w:jc w:val="both"/>
              <w:rPr>
                <w:rFonts w:asciiTheme="majorBidi" w:hAnsiTheme="majorBidi" w:cstheme="majorBidi"/>
                <w:sz w:val="24"/>
                <w:szCs w:val="24"/>
              </w:rPr>
            </w:pPr>
            <w:r w:rsidRPr="004332C7">
              <w:rPr>
                <w:rFonts w:asciiTheme="majorBidi" w:hAnsiTheme="majorBidi" w:cstheme="majorBidi"/>
                <w:sz w:val="24"/>
                <w:szCs w:val="24"/>
              </w:rPr>
              <w:t>M</w:t>
            </w:r>
            <w:r w:rsidR="00047EF1" w:rsidRPr="004332C7">
              <w:rPr>
                <w:rFonts w:asciiTheme="majorBidi" w:hAnsiTheme="majorBidi" w:cstheme="majorBidi"/>
                <w:sz w:val="24"/>
                <w:szCs w:val="24"/>
              </w:rPr>
              <w:t>odtag dem hos dig på dit hellige, anselige, himmelske alter som en vellugt af røgelse.</w:t>
            </w:r>
          </w:p>
        </w:tc>
        <w:tc>
          <w:tcPr>
            <w:tcW w:w="3969" w:type="dxa"/>
          </w:tcPr>
          <w:p w14:paraId="6B929AD5" w14:textId="4535023F"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Receive them upon Your holy, rational altar of heaven, as a sweet savor of incense.</w:t>
            </w:r>
          </w:p>
        </w:tc>
        <w:tc>
          <w:tcPr>
            <w:tcW w:w="2552" w:type="dxa"/>
          </w:tcPr>
          <w:p w14:paraId="724AD14A" w14:textId="6A1D2891"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إقبلها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إليك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علي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مذبحك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المقدس الناطق</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السمائى</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رائحة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بخور</w:t>
            </w:r>
            <w:r w:rsidRPr="007C4A51">
              <w:rPr>
                <w:rFonts w:asciiTheme="majorBidi" w:hAnsiTheme="majorBidi" w:cstheme="majorBidi"/>
                <w:b/>
                <w:bCs/>
                <w:sz w:val="24"/>
                <w:szCs w:val="24"/>
                <w:lang w:val="en-US"/>
              </w:rPr>
              <w:t>.</w:t>
            </w:r>
          </w:p>
        </w:tc>
      </w:tr>
      <w:tr w:rsidR="00D3642F" w:rsidRPr="0019613F" w14:paraId="53B4C650" w14:textId="77777777" w:rsidTr="008E3555">
        <w:tc>
          <w:tcPr>
            <w:tcW w:w="3969" w:type="dxa"/>
          </w:tcPr>
          <w:p w14:paraId="7D49FF23" w14:textId="77D4918B" w:rsidR="00D3642F" w:rsidRPr="004332C7" w:rsidRDefault="00047EF1" w:rsidP="00C767E9">
            <w:pPr>
              <w:jc w:val="both"/>
              <w:rPr>
                <w:rFonts w:asciiTheme="majorBidi" w:hAnsiTheme="majorBidi" w:cstheme="majorBidi"/>
                <w:sz w:val="24"/>
                <w:szCs w:val="24"/>
              </w:rPr>
            </w:pPr>
            <w:r w:rsidRPr="004332C7">
              <w:rPr>
                <w:rFonts w:asciiTheme="majorBidi" w:hAnsiTheme="majorBidi" w:cstheme="majorBidi"/>
                <w:sz w:val="24"/>
                <w:szCs w:val="24"/>
              </w:rPr>
              <w:t>Og alle deres fjender - synlige som usynlige - undertryk dem og ydmyg dem i hast under deres fødder.</w:t>
            </w:r>
          </w:p>
        </w:tc>
        <w:tc>
          <w:tcPr>
            <w:tcW w:w="3969" w:type="dxa"/>
          </w:tcPr>
          <w:p w14:paraId="1ACDD63B" w14:textId="1DA3FD3C"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All their enemies, visible and invisible, trample and humiliate under their feet speedily.</w:t>
            </w:r>
          </w:p>
        </w:tc>
        <w:tc>
          <w:tcPr>
            <w:tcW w:w="2552" w:type="dxa"/>
          </w:tcPr>
          <w:p w14:paraId="65A05A4A" w14:textId="7BAA3384"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فسائر</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أعدائهم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الذين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يرون والذين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لا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يرون،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اسحقهم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وأذلهم تحت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أرجلهم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سريعا</w:t>
            </w:r>
            <w:r w:rsidRPr="007C4A51">
              <w:rPr>
                <w:rFonts w:asciiTheme="majorBidi" w:hAnsiTheme="majorBidi" w:cstheme="majorBidi"/>
                <w:b/>
                <w:bCs/>
                <w:sz w:val="24"/>
                <w:szCs w:val="24"/>
                <w:lang w:val="en-US"/>
              </w:rPr>
              <w:t>.</w:t>
            </w:r>
          </w:p>
        </w:tc>
      </w:tr>
      <w:tr w:rsidR="00D3642F" w:rsidRPr="0019613F" w14:paraId="54BC36BA" w14:textId="77777777" w:rsidTr="008E3555">
        <w:tc>
          <w:tcPr>
            <w:tcW w:w="3969" w:type="dxa"/>
          </w:tcPr>
          <w:p w14:paraId="4C87DB30" w14:textId="10D89051" w:rsidR="00D3642F" w:rsidRPr="004332C7" w:rsidRDefault="00047EF1" w:rsidP="00C767E9">
            <w:pPr>
              <w:jc w:val="both"/>
              <w:rPr>
                <w:rFonts w:asciiTheme="majorBidi" w:hAnsiTheme="majorBidi" w:cstheme="majorBidi"/>
                <w:sz w:val="24"/>
                <w:szCs w:val="24"/>
              </w:rPr>
            </w:pPr>
            <w:r w:rsidRPr="004332C7">
              <w:rPr>
                <w:rFonts w:asciiTheme="majorBidi" w:hAnsiTheme="majorBidi" w:cstheme="majorBidi"/>
                <w:sz w:val="24"/>
                <w:szCs w:val="24"/>
              </w:rPr>
              <w:t>Men bevar dem selv i fred og retfærdighed i din hellige kirke.</w:t>
            </w:r>
          </w:p>
        </w:tc>
        <w:tc>
          <w:tcPr>
            <w:tcW w:w="3969" w:type="dxa"/>
          </w:tcPr>
          <w:p w14:paraId="12F09569" w14:textId="3736B22D" w:rsidR="00D3642F" w:rsidRPr="004332C7" w:rsidRDefault="00D3642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As for them, keep them in peace and righteousness in Your holy Church.</w:t>
            </w:r>
          </w:p>
        </w:tc>
        <w:tc>
          <w:tcPr>
            <w:tcW w:w="2552" w:type="dxa"/>
          </w:tcPr>
          <w:p w14:paraId="32A08FDF" w14:textId="4B873DEC"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وأما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فاحفظهم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في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سلام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وعدل في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كنيستك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المقدسة</w:t>
            </w:r>
            <w:r w:rsidRPr="007C4A51">
              <w:rPr>
                <w:rFonts w:asciiTheme="majorBidi" w:hAnsiTheme="majorBidi" w:cstheme="majorBidi"/>
                <w:b/>
                <w:bCs/>
                <w:sz w:val="24"/>
                <w:szCs w:val="24"/>
                <w:lang w:val="en-US"/>
              </w:rPr>
              <w:t>.</w:t>
            </w:r>
          </w:p>
        </w:tc>
      </w:tr>
      <w:tr w:rsidR="00791737" w:rsidRPr="0019613F" w14:paraId="0A40C6BA" w14:textId="77777777" w:rsidTr="008E3555">
        <w:tc>
          <w:tcPr>
            <w:tcW w:w="3969" w:type="dxa"/>
          </w:tcPr>
          <w:p w14:paraId="00E697BB" w14:textId="77777777" w:rsidR="00791737" w:rsidRPr="0019613F" w:rsidRDefault="00791737" w:rsidP="00C767E9">
            <w:pPr>
              <w:jc w:val="both"/>
              <w:rPr>
                <w:rFonts w:asciiTheme="majorBidi" w:hAnsiTheme="majorBidi" w:cstheme="majorBidi"/>
                <w:sz w:val="24"/>
                <w:szCs w:val="24"/>
                <w:lang w:val="en-US"/>
              </w:rPr>
            </w:pPr>
          </w:p>
        </w:tc>
        <w:tc>
          <w:tcPr>
            <w:tcW w:w="3969" w:type="dxa"/>
          </w:tcPr>
          <w:p w14:paraId="29579529" w14:textId="77777777" w:rsidR="00791737" w:rsidRPr="004332C7" w:rsidRDefault="00791737" w:rsidP="00C767E9">
            <w:pPr>
              <w:jc w:val="both"/>
              <w:rPr>
                <w:rFonts w:asciiTheme="majorBidi" w:hAnsiTheme="majorBidi" w:cstheme="majorBidi"/>
                <w:sz w:val="24"/>
                <w:szCs w:val="24"/>
                <w:lang w:val="en-US"/>
              </w:rPr>
            </w:pPr>
          </w:p>
        </w:tc>
        <w:tc>
          <w:tcPr>
            <w:tcW w:w="2552" w:type="dxa"/>
          </w:tcPr>
          <w:p w14:paraId="20021087" w14:textId="77777777" w:rsidR="00791737" w:rsidRPr="007C4A51" w:rsidRDefault="00791737" w:rsidP="00C767E9">
            <w:pPr>
              <w:bidi/>
              <w:jc w:val="both"/>
              <w:rPr>
                <w:rFonts w:asciiTheme="majorBidi" w:hAnsiTheme="majorBidi" w:cstheme="majorBidi"/>
                <w:b/>
                <w:bCs/>
                <w:sz w:val="24"/>
                <w:szCs w:val="24"/>
                <w:rtl/>
              </w:rPr>
            </w:pPr>
          </w:p>
        </w:tc>
      </w:tr>
      <w:tr w:rsidR="00D3642F" w:rsidRPr="004332C7" w14:paraId="440537F4" w14:textId="77777777" w:rsidTr="008E3555">
        <w:tc>
          <w:tcPr>
            <w:tcW w:w="3969" w:type="dxa"/>
          </w:tcPr>
          <w:p w14:paraId="4C1D48C4" w14:textId="341DF7CF" w:rsidR="00047EF1"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047EF1" w:rsidRPr="004332C7">
              <w:rPr>
                <w:rFonts w:asciiTheme="majorBidi" w:hAnsiTheme="majorBidi" w:cstheme="majorBidi"/>
                <w:b/>
                <w:bCs/>
                <w:color w:val="C10000"/>
                <w:sz w:val="24"/>
                <w:szCs w:val="24"/>
                <w:lang w:val="en-US"/>
              </w:rPr>
              <w:t>:</w:t>
            </w:r>
          </w:p>
          <w:p w14:paraId="192FFD43" w14:textId="3BAB531E" w:rsidR="00D3642F" w:rsidRPr="004332C7" w:rsidRDefault="001F0C62" w:rsidP="00C767E9">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6B407E" w:rsidRPr="004332C7">
              <w:rPr>
                <w:rFonts w:asciiTheme="majorBidi" w:hAnsiTheme="majorBidi" w:cstheme="majorBidi"/>
                <w:color w:val="000000"/>
                <w:sz w:val="24"/>
                <w:szCs w:val="24"/>
              </w:rPr>
              <w:t>.</w:t>
            </w:r>
          </w:p>
        </w:tc>
        <w:tc>
          <w:tcPr>
            <w:tcW w:w="3969" w:type="dxa"/>
          </w:tcPr>
          <w:p w14:paraId="485E37D9" w14:textId="30E06B4C" w:rsidR="00D3642F" w:rsidRPr="004332C7" w:rsidRDefault="00D3642F"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113C23D" w14:textId="61914EF4" w:rsidR="00D3642F" w:rsidRPr="004332C7" w:rsidRDefault="00D3642F" w:rsidP="00C767E9">
            <w:pPr>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Lord have mercy.</w:t>
            </w:r>
          </w:p>
        </w:tc>
        <w:tc>
          <w:tcPr>
            <w:tcW w:w="2552" w:type="dxa"/>
          </w:tcPr>
          <w:p w14:paraId="1E5F6106" w14:textId="77777777" w:rsidR="00D3642F" w:rsidRPr="007C4A51" w:rsidRDefault="00D3642F"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4E0F8244" w14:textId="4C19F84C" w:rsidR="00D3642F" w:rsidRPr="007C4A51" w:rsidRDefault="00D3642F"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يا</w:t>
            </w:r>
            <w:r w:rsidRPr="007C4A51">
              <w:rPr>
                <w:rFonts w:asciiTheme="majorBidi" w:hAnsiTheme="majorBidi" w:cstheme="majorBidi"/>
                <w:b/>
                <w:bCs/>
                <w:color w:val="000000"/>
                <w:sz w:val="24"/>
                <w:szCs w:val="24"/>
              </w:rPr>
              <w:t xml:space="preserve"> </w:t>
            </w:r>
            <w:r w:rsidRPr="007C4A51">
              <w:rPr>
                <w:rFonts w:asciiTheme="majorBidi" w:hAnsiTheme="majorBidi" w:cstheme="majorBidi"/>
                <w:b/>
                <w:bCs/>
                <w:color w:val="000000"/>
                <w:sz w:val="24"/>
                <w:szCs w:val="24"/>
                <w:rtl/>
              </w:rPr>
              <w:t>ربُ</w:t>
            </w:r>
            <w:r w:rsidRPr="007C4A51">
              <w:rPr>
                <w:rFonts w:asciiTheme="majorBidi" w:hAnsiTheme="majorBidi" w:cstheme="majorBidi"/>
                <w:b/>
                <w:bCs/>
                <w:color w:val="000000"/>
                <w:sz w:val="24"/>
                <w:szCs w:val="24"/>
              </w:rPr>
              <w:t xml:space="preserve"> </w:t>
            </w:r>
            <w:r w:rsidRPr="007C4A51">
              <w:rPr>
                <w:rFonts w:asciiTheme="majorBidi" w:hAnsiTheme="majorBidi" w:cstheme="majorBidi"/>
                <w:b/>
                <w:bCs/>
                <w:color w:val="000000"/>
                <w:sz w:val="24"/>
                <w:szCs w:val="24"/>
                <w:rtl/>
              </w:rPr>
              <w:t>إرحم</w:t>
            </w:r>
            <w:r w:rsidRPr="007C4A51">
              <w:rPr>
                <w:rFonts w:asciiTheme="majorBidi" w:hAnsiTheme="majorBidi" w:cstheme="majorBidi"/>
                <w:b/>
                <w:bCs/>
                <w:color w:val="000000"/>
                <w:sz w:val="24"/>
                <w:szCs w:val="24"/>
              </w:rPr>
              <w:t>.</w:t>
            </w:r>
          </w:p>
        </w:tc>
      </w:tr>
      <w:tr w:rsidR="00D3642F" w:rsidRPr="004332C7" w14:paraId="5B0B3896" w14:textId="77777777" w:rsidTr="008E3555">
        <w:tc>
          <w:tcPr>
            <w:tcW w:w="3969" w:type="dxa"/>
          </w:tcPr>
          <w:p w14:paraId="612A8BF8" w14:textId="77777777" w:rsidR="00D3642F" w:rsidRPr="004332C7" w:rsidRDefault="00D3642F" w:rsidP="00C767E9">
            <w:pPr>
              <w:jc w:val="both"/>
              <w:rPr>
                <w:rFonts w:asciiTheme="majorBidi" w:hAnsiTheme="majorBidi" w:cstheme="majorBidi"/>
                <w:sz w:val="24"/>
                <w:szCs w:val="24"/>
              </w:rPr>
            </w:pPr>
          </w:p>
        </w:tc>
        <w:tc>
          <w:tcPr>
            <w:tcW w:w="3969" w:type="dxa"/>
          </w:tcPr>
          <w:p w14:paraId="384880D6" w14:textId="77777777" w:rsidR="00D3642F" w:rsidRPr="004332C7" w:rsidRDefault="00D3642F" w:rsidP="00C767E9">
            <w:pPr>
              <w:jc w:val="both"/>
              <w:rPr>
                <w:rFonts w:asciiTheme="majorBidi" w:hAnsiTheme="majorBidi" w:cstheme="majorBidi"/>
                <w:color w:val="C10000"/>
                <w:sz w:val="24"/>
                <w:szCs w:val="24"/>
              </w:rPr>
            </w:pPr>
          </w:p>
        </w:tc>
        <w:tc>
          <w:tcPr>
            <w:tcW w:w="2552" w:type="dxa"/>
          </w:tcPr>
          <w:p w14:paraId="5083601E" w14:textId="77777777" w:rsidR="00D3642F" w:rsidRPr="007C4A51" w:rsidRDefault="00D3642F" w:rsidP="00C767E9">
            <w:pPr>
              <w:bidi/>
              <w:jc w:val="both"/>
              <w:rPr>
                <w:rFonts w:asciiTheme="majorBidi" w:hAnsiTheme="majorBidi" w:cstheme="majorBidi"/>
                <w:b/>
                <w:bCs/>
                <w:color w:val="C10000"/>
                <w:sz w:val="24"/>
                <w:szCs w:val="24"/>
                <w:rtl/>
              </w:rPr>
            </w:pPr>
          </w:p>
        </w:tc>
      </w:tr>
      <w:tr w:rsidR="00D3642F" w:rsidRPr="004332C7" w14:paraId="3A03139A" w14:textId="77777777" w:rsidTr="008E3555">
        <w:tc>
          <w:tcPr>
            <w:tcW w:w="3969" w:type="dxa"/>
            <w:shd w:val="clear" w:color="auto" w:fill="EAF1DD" w:themeFill="accent3" w:themeFillTint="33"/>
            <w:vAlign w:val="center"/>
          </w:tcPr>
          <w:p w14:paraId="35648AE1" w14:textId="30FFB6A6" w:rsidR="00D3642F" w:rsidRPr="00CE7B2E" w:rsidRDefault="00047EF1" w:rsidP="00CE7B2E">
            <w:pPr>
              <w:jc w:val="center"/>
              <w:rPr>
                <w:rFonts w:asciiTheme="majorBidi" w:hAnsiTheme="majorBidi" w:cstheme="majorBidi"/>
                <w:b/>
                <w:bCs/>
                <w:sz w:val="28"/>
                <w:szCs w:val="28"/>
              </w:rPr>
            </w:pPr>
            <w:bookmarkStart w:id="4" w:name="_Hlk72696395"/>
            <w:r w:rsidRPr="00CE7B2E">
              <w:rPr>
                <w:rFonts w:asciiTheme="majorBidi" w:hAnsiTheme="majorBidi" w:cstheme="majorBidi"/>
                <w:b/>
                <w:bCs/>
                <w:color w:val="C10000"/>
                <w:sz w:val="28"/>
                <w:szCs w:val="28"/>
                <w:lang w:val="en-US"/>
              </w:rPr>
              <w:t>For</w:t>
            </w:r>
            <w:r w:rsidRPr="00CE7B2E">
              <w:rPr>
                <w:rFonts w:asciiTheme="majorBidi" w:hAnsiTheme="majorBidi" w:cstheme="majorBidi"/>
                <w:b/>
                <w:bCs/>
                <w:color w:val="C10000"/>
                <w:sz w:val="28"/>
                <w:szCs w:val="28"/>
              </w:rPr>
              <w:t>bønnen for meningheden</w:t>
            </w:r>
            <w:bookmarkEnd w:id="4"/>
          </w:p>
        </w:tc>
        <w:tc>
          <w:tcPr>
            <w:tcW w:w="3969" w:type="dxa"/>
            <w:shd w:val="clear" w:color="auto" w:fill="EAF1DD" w:themeFill="accent3" w:themeFillTint="33"/>
            <w:vAlign w:val="center"/>
          </w:tcPr>
          <w:p w14:paraId="6D30A8EF" w14:textId="1E8EDFA7" w:rsidR="00D3642F" w:rsidRPr="00CE7B2E" w:rsidRDefault="00D3642F" w:rsidP="00CE7B2E">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lang w:val="en-US"/>
              </w:rPr>
              <w:t>Third Litany: The Litany of the Assemblies</w:t>
            </w:r>
          </w:p>
        </w:tc>
        <w:tc>
          <w:tcPr>
            <w:tcW w:w="2552" w:type="dxa"/>
            <w:shd w:val="clear" w:color="auto" w:fill="EAF1DD" w:themeFill="accent3" w:themeFillTint="33"/>
            <w:vAlign w:val="center"/>
          </w:tcPr>
          <w:p w14:paraId="7ECDD8CC" w14:textId="1B5762A3" w:rsidR="00D3642F" w:rsidRPr="00CE7B2E" w:rsidRDefault="00D3642F" w:rsidP="00CE7B2E">
            <w:pPr>
              <w:bidi/>
              <w:jc w:val="center"/>
              <w:rPr>
                <w:rFonts w:asciiTheme="majorBidi" w:hAnsiTheme="majorBidi" w:cstheme="majorBidi"/>
                <w:b/>
                <w:bCs/>
                <w:color w:val="C10000"/>
                <w:sz w:val="28"/>
                <w:szCs w:val="28"/>
                <w:rtl/>
              </w:rPr>
            </w:pPr>
            <w:r w:rsidRPr="00CE7B2E">
              <w:rPr>
                <w:rFonts w:asciiTheme="majorBidi" w:hAnsiTheme="majorBidi" w:cstheme="majorBidi"/>
                <w:b/>
                <w:bCs/>
                <w:color w:val="9A3300"/>
                <w:sz w:val="28"/>
                <w:szCs w:val="28"/>
                <w:rtl/>
              </w:rPr>
              <w:t>أوشية الاجتماعات</w:t>
            </w:r>
          </w:p>
        </w:tc>
      </w:tr>
      <w:tr w:rsidR="00047EF1" w:rsidRPr="0019613F" w14:paraId="4745DA1F" w14:textId="77777777" w:rsidTr="008E3555">
        <w:tc>
          <w:tcPr>
            <w:tcW w:w="3969" w:type="dxa"/>
          </w:tcPr>
          <w:p w14:paraId="465860F3" w14:textId="56718F88" w:rsidR="00047EF1" w:rsidRPr="004332C7" w:rsidRDefault="00047EF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Sagt af pa</w:t>
            </w:r>
            <w:r w:rsidR="00CB1939" w:rsidRPr="00C06844">
              <w:rPr>
                <w:rFonts w:asciiTheme="majorBidi" w:hAnsiTheme="majorBidi" w:cstheme="majorBidi"/>
                <w:color w:val="1F497D" w:themeColor="text2"/>
                <w:sz w:val="24"/>
                <w:szCs w:val="24"/>
              </w:rPr>
              <w:t>v</w:t>
            </w:r>
            <w:r w:rsidRPr="00C06844">
              <w:rPr>
                <w:rFonts w:asciiTheme="majorBidi" w:hAnsiTheme="majorBidi" w:cstheme="majorBidi"/>
                <w:color w:val="1F497D" w:themeColor="text2"/>
                <w:sz w:val="24"/>
                <w:szCs w:val="24"/>
              </w:rPr>
              <w:t>e</w:t>
            </w:r>
            <w:r w:rsidR="006B3126" w:rsidRPr="00C06844">
              <w:rPr>
                <w:rFonts w:asciiTheme="majorBidi" w:hAnsiTheme="majorBidi" w:cstheme="majorBidi"/>
                <w:color w:val="1F497D" w:themeColor="text2"/>
                <w:sz w:val="24"/>
                <w:szCs w:val="24"/>
              </w:rPr>
              <w:t xml:space="preserve">, </w:t>
            </w:r>
            <w:r w:rsidR="006B3126" w:rsidRPr="00C06844">
              <w:rPr>
                <w:rFonts w:asciiTheme="majorBidi" w:hAnsiTheme="majorBidi" w:cstheme="majorBidi"/>
                <w:i/>
                <w:iCs/>
                <w:color w:val="1F497D" w:themeColor="text2"/>
                <w:sz w:val="24"/>
                <w:szCs w:val="24"/>
              </w:rPr>
              <w:t>metropolitan</w:t>
            </w:r>
            <w:r w:rsidRPr="00C06844">
              <w:rPr>
                <w:rFonts w:asciiTheme="majorBidi" w:hAnsiTheme="majorBidi" w:cstheme="majorBidi"/>
                <w:color w:val="1F497D" w:themeColor="text2"/>
                <w:sz w:val="24"/>
                <w:szCs w:val="24"/>
              </w:rPr>
              <w:t xml:space="preserve"> eller en biskop, hvis de er til stede</w:t>
            </w:r>
            <w:r w:rsidR="006B3126" w:rsidRPr="00C06844">
              <w:rPr>
                <w:rFonts w:asciiTheme="majorBidi" w:hAnsiTheme="majorBidi" w:cstheme="majorBidi"/>
                <w:color w:val="1F497D" w:themeColor="text2"/>
                <w:sz w:val="24"/>
                <w:szCs w:val="24"/>
              </w:rPr>
              <w:t>.</w:t>
            </w:r>
          </w:p>
        </w:tc>
        <w:tc>
          <w:tcPr>
            <w:tcW w:w="3969" w:type="dxa"/>
          </w:tcPr>
          <w:p w14:paraId="478C1282" w14:textId="45B6CB00" w:rsidR="00047EF1" w:rsidRPr="004332C7" w:rsidRDefault="00047EF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This prayer is said by the pope, a metropolitan or a bishop, if present.</w:t>
            </w:r>
          </w:p>
        </w:tc>
        <w:tc>
          <w:tcPr>
            <w:tcW w:w="2552" w:type="dxa"/>
          </w:tcPr>
          <w:p w14:paraId="63AEE2F6" w14:textId="0C743E1C" w:rsidR="00047EF1" w:rsidRPr="00C06844" w:rsidRDefault="00047EF1"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يقولها الآب البابا أو المطران أو الأسقف إن</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كان حاضراً</w:t>
            </w:r>
            <w:r w:rsidRPr="00C06844">
              <w:rPr>
                <w:rFonts w:asciiTheme="majorBidi" w:hAnsiTheme="majorBidi" w:cstheme="majorBidi"/>
                <w:b/>
                <w:bCs/>
                <w:color w:val="1F497D" w:themeColor="text2"/>
                <w:sz w:val="24"/>
                <w:szCs w:val="24"/>
                <w:rtl/>
                <w:lang w:val="en-US"/>
              </w:rPr>
              <w:t>.</w:t>
            </w:r>
          </w:p>
        </w:tc>
      </w:tr>
      <w:tr w:rsidR="00047EF1" w:rsidRPr="0019613F" w14:paraId="56346B52" w14:textId="77777777" w:rsidTr="008E3555">
        <w:tc>
          <w:tcPr>
            <w:tcW w:w="3969" w:type="dxa"/>
          </w:tcPr>
          <w:p w14:paraId="0C7DA8A3" w14:textId="77777777" w:rsidR="00047EF1" w:rsidRPr="004332C7" w:rsidRDefault="00047EF1" w:rsidP="00C767E9">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Præst:</w:t>
            </w:r>
          </w:p>
          <w:p w14:paraId="246CD008" w14:textId="186E88A4" w:rsidR="00047EF1" w:rsidRPr="004332C7" w:rsidRDefault="00047EF1" w:rsidP="0055659F">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color w:val="000000"/>
                <w:sz w:val="24"/>
                <w:szCs w:val="24"/>
              </w:rPr>
              <w:t>Lad os igen bede til Gud, den Almægtige, vor Herre-Gud- og Frelser Jesu Kristi Fader.</w:t>
            </w:r>
            <w:r w:rsidR="0055659F">
              <w:rPr>
                <w:rFonts w:asciiTheme="majorBidi" w:hAnsiTheme="majorBidi" w:cstheme="majorBidi"/>
                <w:color w:val="000000"/>
                <w:sz w:val="24"/>
                <w:szCs w:val="24"/>
              </w:rPr>
              <w:t xml:space="preserve"> </w:t>
            </w:r>
            <w:r w:rsidRPr="004332C7">
              <w:rPr>
                <w:rFonts w:asciiTheme="majorBidi" w:hAnsiTheme="majorBidi" w:cstheme="majorBidi"/>
                <w:color w:val="000000"/>
                <w:sz w:val="24"/>
                <w:szCs w:val="24"/>
              </w:rPr>
              <w:t>Vi beder og bønfalder din godhed, du menneskekærlige –</w:t>
            </w:r>
            <w:r w:rsidR="0055659F">
              <w:rPr>
                <w:rFonts w:asciiTheme="majorBidi" w:hAnsiTheme="majorBidi" w:cstheme="majorBidi"/>
                <w:color w:val="000000"/>
                <w:sz w:val="24"/>
                <w:szCs w:val="24"/>
              </w:rPr>
              <w:t xml:space="preserve"> </w:t>
            </w:r>
            <w:r w:rsidRPr="004332C7">
              <w:rPr>
                <w:rFonts w:asciiTheme="majorBidi" w:hAnsiTheme="majorBidi" w:cstheme="majorBidi"/>
                <w:color w:val="000000"/>
                <w:sz w:val="24"/>
                <w:szCs w:val="24"/>
              </w:rPr>
              <w:t>Ihukom, Herre, vore forsamlinger, velsign dem</w:t>
            </w:r>
            <w:r w:rsidR="006B407E" w:rsidRPr="004332C7">
              <w:rPr>
                <w:rFonts w:asciiTheme="majorBidi" w:hAnsiTheme="majorBidi" w:cstheme="majorBidi"/>
                <w:color w:val="000000"/>
                <w:sz w:val="24"/>
                <w:szCs w:val="24"/>
              </w:rPr>
              <w:t>.</w:t>
            </w:r>
          </w:p>
        </w:tc>
        <w:tc>
          <w:tcPr>
            <w:tcW w:w="3969" w:type="dxa"/>
          </w:tcPr>
          <w:p w14:paraId="1096A73A" w14:textId="204AEF79" w:rsidR="00047EF1" w:rsidRPr="004332C7" w:rsidRDefault="00047EF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D757EFF" w14:textId="7E9A28F1" w:rsidR="00047EF1" w:rsidRPr="004332C7" w:rsidRDefault="00047EF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Again, let us ask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xml:space="preserve">, the Father of our Lord, </w:t>
            </w:r>
            <w:proofErr w:type="gramStart"/>
            <w:r w:rsidRPr="004332C7">
              <w:rPr>
                <w:rFonts w:asciiTheme="majorBidi" w:hAnsiTheme="majorBidi" w:cstheme="majorBidi"/>
                <w:color w:val="000000"/>
                <w:sz w:val="24"/>
                <w:szCs w:val="24"/>
                <w:lang w:val="en-US"/>
              </w:rPr>
              <w:t>God</w:t>
            </w:r>
            <w:proofErr w:type="gramEnd"/>
            <w:r w:rsidRPr="004332C7">
              <w:rPr>
                <w:rFonts w:asciiTheme="majorBidi" w:hAnsiTheme="majorBidi" w:cstheme="majorBidi"/>
                <w:color w:val="000000"/>
                <w:sz w:val="24"/>
                <w:szCs w:val="24"/>
                <w:lang w:val="en-US"/>
              </w:rPr>
              <w:t xml:space="preserve"> and Savior Jesus Christ. We ask and entreat Your goodness, O Lover of Mankind, remember, O Lord, our assemblies, bless them.</w:t>
            </w:r>
          </w:p>
        </w:tc>
        <w:tc>
          <w:tcPr>
            <w:tcW w:w="2552" w:type="dxa"/>
          </w:tcPr>
          <w:p w14:paraId="627F74B6" w14:textId="77777777" w:rsidR="00047EF1" w:rsidRPr="007C4A51" w:rsidRDefault="00047EF1"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1F95F067" w14:textId="4EAD6154" w:rsidR="00047EF1" w:rsidRPr="007C4A51" w:rsidRDefault="00047EF1"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وأيضا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فلنسأل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الله</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ضابط</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الكل،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أبا ربنا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وإلهنا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ومخلصنا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يسوع</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المسيح</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نسأل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ونطلب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صلاحك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محب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البشر،</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اذكر</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رب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اجتماعاتنا، باركها</w:t>
            </w:r>
            <w:r w:rsidRPr="007C4A51">
              <w:rPr>
                <w:rFonts w:asciiTheme="majorBidi" w:hAnsiTheme="majorBidi" w:cstheme="majorBidi"/>
                <w:b/>
                <w:bCs/>
                <w:color w:val="000000"/>
                <w:sz w:val="24"/>
                <w:szCs w:val="24"/>
                <w:lang w:val="en-US"/>
              </w:rPr>
              <w:t>.</w:t>
            </w:r>
          </w:p>
        </w:tc>
      </w:tr>
      <w:tr w:rsidR="00596690" w:rsidRPr="0019613F" w14:paraId="5C539A57" w14:textId="77777777" w:rsidTr="008E3555">
        <w:tc>
          <w:tcPr>
            <w:tcW w:w="3969" w:type="dxa"/>
          </w:tcPr>
          <w:p w14:paraId="3C3E236F" w14:textId="77777777" w:rsidR="00596690" w:rsidRPr="0019613F"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6E21D96"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B95C92E" w14:textId="77777777" w:rsidR="00596690" w:rsidRPr="007C4A51"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047EF1" w:rsidRPr="0019613F" w14:paraId="083046A7" w14:textId="77777777" w:rsidTr="008E3555">
        <w:tc>
          <w:tcPr>
            <w:tcW w:w="3969" w:type="dxa"/>
          </w:tcPr>
          <w:p w14:paraId="651AEF76" w14:textId="77777777" w:rsidR="00047EF1" w:rsidRPr="004332C7" w:rsidRDefault="00047EF1" w:rsidP="00C767E9">
            <w:pPr>
              <w:autoSpaceDE w:val="0"/>
              <w:autoSpaceDN w:val="0"/>
              <w:adjustRightInd w:val="0"/>
              <w:jc w:val="both"/>
              <w:rPr>
                <w:rFonts w:asciiTheme="majorBidi" w:hAnsiTheme="majorBidi" w:cstheme="majorBidi"/>
                <w:b/>
                <w:bCs/>
                <w:color w:val="A60021"/>
                <w:sz w:val="24"/>
                <w:szCs w:val="24"/>
                <w:rtl/>
              </w:rPr>
            </w:pPr>
            <w:r w:rsidRPr="004332C7">
              <w:rPr>
                <w:rFonts w:asciiTheme="majorBidi" w:hAnsiTheme="majorBidi" w:cstheme="majorBidi"/>
                <w:b/>
                <w:bCs/>
                <w:color w:val="A60021"/>
                <w:sz w:val="24"/>
                <w:szCs w:val="24"/>
              </w:rPr>
              <w:t>Diakon:</w:t>
            </w:r>
          </w:p>
          <w:p w14:paraId="393CD577" w14:textId="55616CF0" w:rsidR="00047EF1" w:rsidRPr="004332C7" w:rsidRDefault="00047EF1"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Bed for denne hellige kirke og for vore menigheder.</w:t>
            </w:r>
          </w:p>
        </w:tc>
        <w:tc>
          <w:tcPr>
            <w:tcW w:w="3969" w:type="dxa"/>
          </w:tcPr>
          <w:p w14:paraId="7B21B3B0" w14:textId="75D1AB94" w:rsidR="00047EF1" w:rsidRPr="004332C7" w:rsidRDefault="00047EF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DD60414" w14:textId="56F756CE" w:rsidR="00047EF1" w:rsidRPr="004332C7" w:rsidRDefault="00047EF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this holy church and for our assemblies.</w:t>
            </w:r>
          </w:p>
        </w:tc>
        <w:tc>
          <w:tcPr>
            <w:tcW w:w="2552" w:type="dxa"/>
          </w:tcPr>
          <w:p w14:paraId="6C7BACFA" w14:textId="77777777" w:rsidR="00047EF1" w:rsidRPr="007C4A51" w:rsidRDefault="00047EF1"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466768E7" w14:textId="5FA7EE60" w:rsidR="00047EF1" w:rsidRPr="007C4A51" w:rsidRDefault="00047EF1"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صلوا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أجل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هذه</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الكنيسة المقدسة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واجتماعاتنا</w:t>
            </w:r>
            <w:r w:rsidRPr="007C4A51">
              <w:rPr>
                <w:rFonts w:asciiTheme="majorBidi" w:hAnsiTheme="majorBidi" w:cstheme="majorBidi"/>
                <w:b/>
                <w:bCs/>
                <w:color w:val="000000"/>
                <w:sz w:val="24"/>
                <w:szCs w:val="24"/>
                <w:lang w:val="en-US"/>
              </w:rPr>
              <w:t>.</w:t>
            </w:r>
          </w:p>
        </w:tc>
      </w:tr>
      <w:tr w:rsidR="00596690" w:rsidRPr="0019613F" w14:paraId="5DFA3744" w14:textId="77777777" w:rsidTr="008E3555">
        <w:tc>
          <w:tcPr>
            <w:tcW w:w="3969" w:type="dxa"/>
          </w:tcPr>
          <w:p w14:paraId="66F5FADD" w14:textId="77777777" w:rsidR="00596690" w:rsidRPr="0019613F" w:rsidRDefault="00596690" w:rsidP="00C767E9">
            <w:pPr>
              <w:autoSpaceDE w:val="0"/>
              <w:autoSpaceDN w:val="0"/>
              <w:adjustRightInd w:val="0"/>
              <w:jc w:val="both"/>
              <w:rPr>
                <w:rFonts w:asciiTheme="majorBidi" w:hAnsiTheme="majorBidi" w:cstheme="majorBidi"/>
                <w:b/>
                <w:bCs/>
                <w:color w:val="A60021"/>
                <w:sz w:val="24"/>
                <w:szCs w:val="24"/>
                <w:lang w:val="en-US"/>
              </w:rPr>
            </w:pPr>
          </w:p>
        </w:tc>
        <w:tc>
          <w:tcPr>
            <w:tcW w:w="3969" w:type="dxa"/>
          </w:tcPr>
          <w:p w14:paraId="05A5CC00"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48FDC10" w14:textId="77777777" w:rsidR="00596690" w:rsidRPr="007C4A51"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047EF1" w:rsidRPr="004332C7" w14:paraId="47FE78FB" w14:textId="77777777" w:rsidTr="008E3555">
        <w:tc>
          <w:tcPr>
            <w:tcW w:w="3969" w:type="dxa"/>
          </w:tcPr>
          <w:p w14:paraId="159D22AF" w14:textId="4E5F614F" w:rsidR="00047EF1"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047EF1" w:rsidRPr="004332C7">
              <w:rPr>
                <w:rFonts w:asciiTheme="majorBidi" w:hAnsiTheme="majorBidi" w:cstheme="majorBidi"/>
                <w:b/>
                <w:bCs/>
                <w:color w:val="C10000"/>
                <w:sz w:val="24"/>
                <w:szCs w:val="24"/>
                <w:lang w:val="en-US"/>
              </w:rPr>
              <w:t>:</w:t>
            </w:r>
          </w:p>
          <w:p w14:paraId="19925F05" w14:textId="45F26B9A" w:rsidR="00047EF1" w:rsidRPr="004332C7" w:rsidRDefault="001F0C62" w:rsidP="00C767E9">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6B407E" w:rsidRPr="004332C7">
              <w:rPr>
                <w:rFonts w:asciiTheme="majorBidi" w:hAnsiTheme="majorBidi" w:cstheme="majorBidi"/>
                <w:color w:val="000000"/>
                <w:sz w:val="24"/>
                <w:szCs w:val="24"/>
              </w:rPr>
              <w:t>.</w:t>
            </w:r>
          </w:p>
        </w:tc>
        <w:tc>
          <w:tcPr>
            <w:tcW w:w="3969" w:type="dxa"/>
          </w:tcPr>
          <w:p w14:paraId="69C9FE04" w14:textId="07B03691" w:rsidR="00047EF1" w:rsidRPr="004332C7" w:rsidRDefault="00047EF1"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F53F625" w14:textId="0522CFD9" w:rsidR="00047EF1" w:rsidRPr="004332C7" w:rsidRDefault="00047EF1" w:rsidP="00C767E9">
            <w:pPr>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Lord have mercy.</w:t>
            </w:r>
          </w:p>
        </w:tc>
        <w:tc>
          <w:tcPr>
            <w:tcW w:w="2552" w:type="dxa"/>
          </w:tcPr>
          <w:p w14:paraId="4870C6F2" w14:textId="77777777" w:rsidR="00047EF1" w:rsidRPr="007C4A51" w:rsidRDefault="00047EF1"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rPr>
              <w:t>:</w:t>
            </w:r>
          </w:p>
          <w:p w14:paraId="7316AD2C" w14:textId="298D053C" w:rsidR="00047EF1" w:rsidRPr="007C4A51" w:rsidRDefault="00047EF1"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يا</w:t>
            </w:r>
            <w:r w:rsidRPr="007C4A51">
              <w:rPr>
                <w:rFonts w:asciiTheme="majorBidi" w:hAnsiTheme="majorBidi" w:cstheme="majorBidi"/>
                <w:b/>
                <w:bCs/>
                <w:color w:val="000000"/>
                <w:sz w:val="24"/>
                <w:szCs w:val="24"/>
              </w:rPr>
              <w:t xml:space="preserve"> </w:t>
            </w:r>
            <w:r w:rsidRPr="007C4A51">
              <w:rPr>
                <w:rFonts w:asciiTheme="majorBidi" w:hAnsiTheme="majorBidi" w:cstheme="majorBidi"/>
                <w:b/>
                <w:bCs/>
                <w:color w:val="000000"/>
                <w:sz w:val="24"/>
                <w:szCs w:val="24"/>
                <w:rtl/>
              </w:rPr>
              <w:t>ربُ</w:t>
            </w:r>
            <w:r w:rsidRPr="007C4A51">
              <w:rPr>
                <w:rFonts w:asciiTheme="majorBidi" w:hAnsiTheme="majorBidi" w:cstheme="majorBidi"/>
                <w:b/>
                <w:bCs/>
                <w:color w:val="000000"/>
                <w:sz w:val="24"/>
                <w:szCs w:val="24"/>
              </w:rPr>
              <w:t xml:space="preserve"> </w:t>
            </w:r>
            <w:r w:rsidRPr="007C4A51">
              <w:rPr>
                <w:rFonts w:asciiTheme="majorBidi" w:hAnsiTheme="majorBidi" w:cstheme="majorBidi"/>
                <w:b/>
                <w:bCs/>
                <w:color w:val="000000"/>
                <w:sz w:val="24"/>
                <w:szCs w:val="24"/>
                <w:rtl/>
              </w:rPr>
              <w:t>إرحم</w:t>
            </w:r>
            <w:r w:rsidRPr="007C4A51">
              <w:rPr>
                <w:rFonts w:asciiTheme="majorBidi" w:hAnsiTheme="majorBidi" w:cstheme="majorBidi"/>
                <w:b/>
                <w:bCs/>
                <w:color w:val="000000"/>
                <w:sz w:val="24"/>
                <w:szCs w:val="24"/>
              </w:rPr>
              <w:t>.</w:t>
            </w:r>
          </w:p>
        </w:tc>
      </w:tr>
      <w:tr w:rsidR="00596690" w:rsidRPr="004332C7" w14:paraId="247BB1EA" w14:textId="77777777" w:rsidTr="008E3555">
        <w:tc>
          <w:tcPr>
            <w:tcW w:w="3969" w:type="dxa"/>
          </w:tcPr>
          <w:p w14:paraId="74E4893B"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E718541"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6412134F" w14:textId="77777777" w:rsidR="00596690" w:rsidRPr="007C4A51"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047EF1" w:rsidRPr="0019613F" w14:paraId="69DA7005" w14:textId="77777777" w:rsidTr="008E3555">
        <w:tc>
          <w:tcPr>
            <w:tcW w:w="3969" w:type="dxa"/>
          </w:tcPr>
          <w:p w14:paraId="19787CC6" w14:textId="77777777" w:rsidR="00047EF1" w:rsidRPr="004332C7" w:rsidRDefault="00047EF1" w:rsidP="00C767E9">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Præst:</w:t>
            </w:r>
          </w:p>
          <w:p w14:paraId="4B40B68A" w14:textId="3E577F56" w:rsidR="00047EF1" w:rsidRPr="004332C7" w:rsidRDefault="00047EF1"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Giv, at de uden hindring og restriktion må tilhøre os, og at vi kan gøre med dem efter din hellige og velsignede vilje.</w:t>
            </w:r>
          </w:p>
        </w:tc>
        <w:tc>
          <w:tcPr>
            <w:tcW w:w="3969" w:type="dxa"/>
          </w:tcPr>
          <w:p w14:paraId="238C7CFE" w14:textId="0E2A1E70" w:rsidR="00047EF1" w:rsidRPr="004332C7" w:rsidRDefault="00047EF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CA7AE71" w14:textId="5FA3E8D9" w:rsidR="00047EF1" w:rsidRPr="004332C7" w:rsidRDefault="00047EF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Grant that they may be to us without obstacle or hindrance, that we may hold them according to Your Holy and blessed will:</w:t>
            </w:r>
          </w:p>
        </w:tc>
        <w:tc>
          <w:tcPr>
            <w:tcW w:w="2552" w:type="dxa"/>
          </w:tcPr>
          <w:p w14:paraId="220EA80A" w14:textId="77777777" w:rsidR="00047EF1" w:rsidRPr="007C4A51" w:rsidRDefault="00047EF1"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17DBE485" w14:textId="275147EC" w:rsidR="00047EF1" w:rsidRPr="007C4A51" w:rsidRDefault="00047EF1"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اعط</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تكون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لنا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بغير</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مانع</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ولا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عائق،</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لنصنعها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كمشيئتك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المقدسة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الطوباوية</w:t>
            </w:r>
            <w:r w:rsidRPr="007C4A51">
              <w:rPr>
                <w:rFonts w:asciiTheme="majorBidi" w:hAnsiTheme="majorBidi" w:cstheme="majorBidi"/>
                <w:b/>
                <w:bCs/>
                <w:color w:val="000000"/>
                <w:sz w:val="24"/>
                <w:szCs w:val="24"/>
                <w:lang w:val="en-US"/>
              </w:rPr>
              <w:t>.</w:t>
            </w:r>
          </w:p>
        </w:tc>
      </w:tr>
      <w:tr w:rsidR="00047EF1" w:rsidRPr="0019613F" w14:paraId="4438E834" w14:textId="77777777" w:rsidTr="008E3555">
        <w:tc>
          <w:tcPr>
            <w:tcW w:w="3969" w:type="dxa"/>
          </w:tcPr>
          <w:p w14:paraId="3093CCE9" w14:textId="3DBCE40E" w:rsidR="00047EF1" w:rsidRPr="004332C7" w:rsidRDefault="00047EF1"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Bedehuse, hellige huse, huse for velsignelse – skænk dem til os, Herre, og til dine tjenere, som kommer efter os i evighed</w:t>
            </w:r>
            <w:r w:rsidRPr="004332C7">
              <w:rPr>
                <w:rFonts w:asciiTheme="majorBidi" w:hAnsiTheme="majorBidi" w:cstheme="majorBidi"/>
                <w:color w:val="000000"/>
                <w:sz w:val="24"/>
                <w:szCs w:val="24"/>
                <w:rtl/>
                <w:lang w:val="en-US"/>
              </w:rPr>
              <w:t>.</w:t>
            </w:r>
          </w:p>
        </w:tc>
        <w:tc>
          <w:tcPr>
            <w:tcW w:w="3969" w:type="dxa"/>
          </w:tcPr>
          <w:p w14:paraId="3128DF23" w14:textId="2E28BF19" w:rsidR="00047EF1" w:rsidRPr="004332C7" w:rsidRDefault="00047EF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Houses of prayer, houses of purity, houses of blessing. Grant them to us, O Lord, and Your servants who will come after us, forever.</w:t>
            </w:r>
          </w:p>
        </w:tc>
        <w:tc>
          <w:tcPr>
            <w:tcW w:w="2552" w:type="dxa"/>
          </w:tcPr>
          <w:p w14:paraId="0805090D" w14:textId="7440FCBA" w:rsidR="00047EF1" w:rsidRPr="007C4A51" w:rsidRDefault="00047EF1"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بيوت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صلاة،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بيوت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طهارة،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بيوت بركة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انعم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بها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لنا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يارب</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ولعبيدِّك الآتين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بعدنا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إلي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الأبد</w:t>
            </w:r>
            <w:r w:rsidRPr="007C4A51">
              <w:rPr>
                <w:rFonts w:asciiTheme="majorBidi" w:hAnsiTheme="majorBidi" w:cstheme="majorBidi"/>
                <w:b/>
                <w:bCs/>
                <w:sz w:val="24"/>
                <w:szCs w:val="24"/>
                <w:lang w:val="en-US"/>
              </w:rPr>
              <w:t>.</w:t>
            </w:r>
          </w:p>
        </w:tc>
      </w:tr>
      <w:tr w:rsidR="000C4FA7" w:rsidRPr="0019613F" w14:paraId="07E28E14" w14:textId="77777777" w:rsidTr="008E3555">
        <w:tc>
          <w:tcPr>
            <w:tcW w:w="3969" w:type="dxa"/>
          </w:tcPr>
          <w:p w14:paraId="21734161" w14:textId="77777777" w:rsidR="000C4FA7" w:rsidRPr="0019613F" w:rsidRDefault="000C4FA7" w:rsidP="00C767E9">
            <w:pPr>
              <w:jc w:val="both"/>
              <w:rPr>
                <w:rFonts w:asciiTheme="majorBidi" w:hAnsiTheme="majorBidi" w:cstheme="majorBidi"/>
                <w:color w:val="000000"/>
                <w:sz w:val="24"/>
                <w:szCs w:val="24"/>
                <w:lang w:val="en-US"/>
              </w:rPr>
            </w:pPr>
          </w:p>
        </w:tc>
        <w:tc>
          <w:tcPr>
            <w:tcW w:w="3969" w:type="dxa"/>
          </w:tcPr>
          <w:p w14:paraId="5D9FDCC9"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58E5EDD9" w14:textId="77777777" w:rsidR="000C4FA7" w:rsidRPr="007C4A51" w:rsidRDefault="000C4FA7" w:rsidP="00C767E9">
            <w:pPr>
              <w:bidi/>
              <w:jc w:val="both"/>
              <w:rPr>
                <w:rFonts w:asciiTheme="majorBidi" w:hAnsiTheme="majorBidi" w:cstheme="majorBidi"/>
                <w:b/>
                <w:bCs/>
                <w:sz w:val="24"/>
                <w:szCs w:val="24"/>
                <w:rtl/>
              </w:rPr>
            </w:pPr>
          </w:p>
        </w:tc>
      </w:tr>
      <w:tr w:rsidR="00047EF1" w:rsidRPr="0019613F" w14:paraId="2B8CD352" w14:textId="77777777" w:rsidTr="008E3555">
        <w:tc>
          <w:tcPr>
            <w:tcW w:w="3969" w:type="dxa"/>
          </w:tcPr>
          <w:p w14:paraId="6E1597FB" w14:textId="31194437" w:rsidR="00047EF1" w:rsidRPr="004332C7" w:rsidRDefault="00047EF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kan præsten vælge at sige følgende bøn eller udelade den:</w:t>
            </w:r>
          </w:p>
        </w:tc>
        <w:tc>
          <w:tcPr>
            <w:tcW w:w="3969" w:type="dxa"/>
          </w:tcPr>
          <w:p w14:paraId="4D745FBC" w14:textId="5D62BBED" w:rsidR="00047EF1" w:rsidRPr="004332C7" w:rsidRDefault="00047EF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following litany may be said.</w:t>
            </w:r>
          </w:p>
        </w:tc>
        <w:tc>
          <w:tcPr>
            <w:tcW w:w="2552" w:type="dxa"/>
          </w:tcPr>
          <w:p w14:paraId="04898A57" w14:textId="7C2C5D29" w:rsidR="00047EF1" w:rsidRPr="00C06844" w:rsidRDefault="00047EF1"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هنا</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تقال</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هذه</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الأوشية</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أو</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تترك</w:t>
            </w:r>
            <w:r w:rsidRPr="00C06844">
              <w:rPr>
                <w:rFonts w:asciiTheme="majorBidi" w:hAnsiTheme="majorBidi" w:cstheme="majorBidi"/>
                <w:b/>
                <w:bCs/>
                <w:color w:val="1F497D" w:themeColor="text2"/>
                <w:sz w:val="24"/>
                <w:szCs w:val="24"/>
                <w:rtl/>
                <w:lang w:val="en-US"/>
              </w:rPr>
              <w:t>:</w:t>
            </w:r>
          </w:p>
        </w:tc>
      </w:tr>
      <w:tr w:rsidR="003452D7" w:rsidRPr="0019613F" w14:paraId="2AE4EF5F" w14:textId="77777777" w:rsidTr="008E3555">
        <w:tc>
          <w:tcPr>
            <w:tcW w:w="3969" w:type="dxa"/>
          </w:tcPr>
          <w:p w14:paraId="330CA713" w14:textId="3397BEE8"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Tag afgudsdyrkelsen fuldstændig ud af verden.</w:t>
            </w:r>
          </w:p>
        </w:tc>
        <w:tc>
          <w:tcPr>
            <w:tcW w:w="3969" w:type="dxa"/>
          </w:tcPr>
          <w:p w14:paraId="077261A4" w14:textId="2FD05EFF"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worship of idols, utterly uproot from the world.</w:t>
            </w:r>
          </w:p>
        </w:tc>
        <w:tc>
          <w:tcPr>
            <w:tcW w:w="2552" w:type="dxa"/>
          </w:tcPr>
          <w:p w14:paraId="4A188CF8" w14:textId="19A79052"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عبادة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الأوثان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بتمامها،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اقلعها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من العالم</w:t>
            </w:r>
            <w:r w:rsidRPr="007C4A51">
              <w:rPr>
                <w:rFonts w:asciiTheme="majorBidi" w:hAnsiTheme="majorBidi" w:cstheme="majorBidi"/>
                <w:b/>
                <w:bCs/>
                <w:sz w:val="24"/>
                <w:szCs w:val="24"/>
                <w:lang w:val="en-US"/>
              </w:rPr>
              <w:t>.</w:t>
            </w:r>
          </w:p>
        </w:tc>
      </w:tr>
      <w:tr w:rsidR="003452D7" w:rsidRPr="0019613F" w14:paraId="0110ACDF" w14:textId="77777777" w:rsidTr="008E3555">
        <w:tc>
          <w:tcPr>
            <w:tcW w:w="3969" w:type="dxa"/>
          </w:tcPr>
          <w:p w14:paraId="02877DED" w14:textId="00DE664A"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Undertryk Satan og alle hans onde magter og ydmyg dem i hast    under vore fødder.</w:t>
            </w:r>
          </w:p>
        </w:tc>
        <w:tc>
          <w:tcPr>
            <w:tcW w:w="3969" w:type="dxa"/>
          </w:tcPr>
          <w:p w14:paraId="22F697F5" w14:textId="67D925B1"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Satan and all his evil powers, trample and humiliate under our feet speedily.</w:t>
            </w:r>
          </w:p>
        </w:tc>
        <w:tc>
          <w:tcPr>
            <w:tcW w:w="2552" w:type="dxa"/>
          </w:tcPr>
          <w:p w14:paraId="693067F2" w14:textId="77394617"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الشيطان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وكل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قواته</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الشريرة، اسحقهم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وأذلهم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تحت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أقدامنا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سريعا</w:t>
            </w:r>
            <w:r w:rsidRPr="007C4A51">
              <w:rPr>
                <w:rFonts w:asciiTheme="majorBidi" w:hAnsiTheme="majorBidi" w:cstheme="majorBidi"/>
                <w:b/>
                <w:bCs/>
                <w:sz w:val="24"/>
                <w:szCs w:val="24"/>
                <w:lang w:val="en-US"/>
              </w:rPr>
              <w:t>.</w:t>
            </w:r>
          </w:p>
        </w:tc>
      </w:tr>
      <w:tr w:rsidR="003452D7" w:rsidRPr="0019613F" w14:paraId="32628FD5" w14:textId="77777777" w:rsidTr="008E3555">
        <w:tc>
          <w:tcPr>
            <w:tcW w:w="3969" w:type="dxa"/>
          </w:tcPr>
          <w:p w14:paraId="019433A4" w14:textId="6F06CFD0"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Tilintetgør forargelser og dem, som iværksætter dem. Måtte kætteriernes ødelæggende skisma­ er høre op.</w:t>
            </w:r>
          </w:p>
        </w:tc>
        <w:tc>
          <w:tcPr>
            <w:tcW w:w="3969" w:type="dxa"/>
          </w:tcPr>
          <w:p w14:paraId="2D8DC583" w14:textId="1087D4F7"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All offenses and their instigators, abolish. Let the dissensions of corrupt heresies cease.</w:t>
            </w:r>
          </w:p>
        </w:tc>
        <w:tc>
          <w:tcPr>
            <w:tcW w:w="2552" w:type="dxa"/>
          </w:tcPr>
          <w:p w14:paraId="32DF0F81" w14:textId="7E20F18A"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الشكوك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وفاعليها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ابطلهم، ولينقض</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افتراقات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فساد</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البدع</w:t>
            </w:r>
            <w:r w:rsidRPr="007C4A51">
              <w:rPr>
                <w:rFonts w:asciiTheme="majorBidi" w:hAnsiTheme="majorBidi" w:cstheme="majorBidi"/>
                <w:b/>
                <w:bCs/>
                <w:sz w:val="24"/>
                <w:szCs w:val="24"/>
                <w:lang w:val="en-US"/>
              </w:rPr>
              <w:t>.</w:t>
            </w:r>
          </w:p>
        </w:tc>
      </w:tr>
      <w:tr w:rsidR="003452D7" w:rsidRPr="0019613F" w14:paraId="028C2198" w14:textId="77777777" w:rsidTr="008E3555">
        <w:tc>
          <w:tcPr>
            <w:tcW w:w="3969" w:type="dxa"/>
          </w:tcPr>
          <w:p w14:paraId="3201AEDE" w14:textId="611743F5"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Ydmyg fjenderne af din hellige kirke, Herre - som til enhver tid så også nu.</w:t>
            </w:r>
          </w:p>
        </w:tc>
        <w:tc>
          <w:tcPr>
            <w:tcW w:w="3969" w:type="dxa"/>
          </w:tcPr>
          <w:p w14:paraId="059E4714" w14:textId="4601BD28"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The enemies of Your Holy Church, O Lord, as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now also humiliate.</w:t>
            </w:r>
          </w:p>
        </w:tc>
        <w:tc>
          <w:tcPr>
            <w:tcW w:w="2552" w:type="dxa"/>
          </w:tcPr>
          <w:p w14:paraId="2419883C" w14:textId="1EEE6440"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أعداء</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كنيستك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المقدسة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يارب، مثل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زمان،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الآن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أيضاً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أذلهم</w:t>
            </w:r>
            <w:r w:rsidRPr="007C4A51">
              <w:rPr>
                <w:rFonts w:asciiTheme="majorBidi" w:hAnsiTheme="majorBidi" w:cstheme="majorBidi"/>
                <w:b/>
                <w:bCs/>
                <w:sz w:val="24"/>
                <w:szCs w:val="24"/>
                <w:lang w:val="en-US"/>
              </w:rPr>
              <w:t>.</w:t>
            </w:r>
          </w:p>
        </w:tc>
      </w:tr>
      <w:tr w:rsidR="003452D7" w:rsidRPr="0019613F" w14:paraId="14210D2F" w14:textId="77777777" w:rsidTr="008E3555">
        <w:tc>
          <w:tcPr>
            <w:tcW w:w="3969" w:type="dxa"/>
          </w:tcPr>
          <w:p w14:paraId="2B3E0D64" w14:textId="735F61D6"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Opløs deres forfængelighed. Lad dem hurtigt vide deres svaghed.</w:t>
            </w:r>
          </w:p>
        </w:tc>
        <w:tc>
          <w:tcPr>
            <w:tcW w:w="3969" w:type="dxa"/>
          </w:tcPr>
          <w:p w14:paraId="06946DE7" w14:textId="4BC26E90"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Strip their vanity, show them their weakness speedily.</w:t>
            </w:r>
          </w:p>
        </w:tc>
        <w:tc>
          <w:tcPr>
            <w:tcW w:w="2552" w:type="dxa"/>
          </w:tcPr>
          <w:p w14:paraId="0748EFB8" w14:textId="28745DC4"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حل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تعاظمهم،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عرفهم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ضعفهم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سريعا</w:t>
            </w:r>
            <w:r w:rsidRPr="007C4A51">
              <w:rPr>
                <w:rFonts w:asciiTheme="majorBidi" w:hAnsiTheme="majorBidi" w:cstheme="majorBidi"/>
                <w:b/>
                <w:bCs/>
                <w:sz w:val="24"/>
                <w:szCs w:val="24"/>
                <w:lang w:val="en-US"/>
              </w:rPr>
              <w:t>.</w:t>
            </w:r>
          </w:p>
        </w:tc>
      </w:tr>
      <w:tr w:rsidR="003452D7" w:rsidRPr="0019613F" w14:paraId="5F621133" w14:textId="77777777" w:rsidTr="008E3555">
        <w:tc>
          <w:tcPr>
            <w:tcW w:w="3969" w:type="dxa"/>
          </w:tcPr>
          <w:p w14:paraId="292ED805" w14:textId="2D393D1D"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Tilintetgør deres misundelse, komplotter, raseri, onde gerninger og beskyldninger, som de fører frem imod os.</w:t>
            </w:r>
          </w:p>
        </w:tc>
        <w:tc>
          <w:tcPr>
            <w:tcW w:w="3969" w:type="dxa"/>
          </w:tcPr>
          <w:p w14:paraId="052210AF" w14:textId="7D186BA4"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Bring to naught their envy, their intrigues, their madness, their wickedness, and their slander, which they commit against us.</w:t>
            </w:r>
          </w:p>
        </w:tc>
        <w:tc>
          <w:tcPr>
            <w:tcW w:w="2552" w:type="dxa"/>
          </w:tcPr>
          <w:p w14:paraId="06E6CD63" w14:textId="4BE15D2D"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ابطل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حسدهم،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وسعايتهم،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وجنونهم،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وشرهم،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ونميمتهم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التي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يصنعونها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فينا</w:t>
            </w:r>
            <w:r w:rsidRPr="007C4A51">
              <w:rPr>
                <w:rFonts w:asciiTheme="majorBidi" w:hAnsiTheme="majorBidi" w:cstheme="majorBidi"/>
                <w:b/>
                <w:bCs/>
                <w:sz w:val="24"/>
                <w:szCs w:val="24"/>
                <w:lang w:val="en-US"/>
              </w:rPr>
              <w:t>.</w:t>
            </w:r>
          </w:p>
        </w:tc>
      </w:tr>
      <w:tr w:rsidR="003452D7" w:rsidRPr="0019613F" w14:paraId="2DA63716" w14:textId="77777777" w:rsidTr="008E3555">
        <w:tc>
          <w:tcPr>
            <w:tcW w:w="3969" w:type="dxa"/>
          </w:tcPr>
          <w:p w14:paraId="333A7394" w14:textId="3603A5EF"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Herre, gør dem allesammen uvirksomme. Og tilintetgør deres råd, Gud, du som tilintetgjorde Akitofels råd</w:t>
            </w:r>
          </w:p>
        </w:tc>
        <w:tc>
          <w:tcPr>
            <w:tcW w:w="3969" w:type="dxa"/>
          </w:tcPr>
          <w:p w14:paraId="6470C816" w14:textId="2CE670E9"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Lord, bring them all to no avail. Disperse their counsel, O God, who dispersed the counsel of Ahithophel.</w:t>
            </w:r>
          </w:p>
        </w:tc>
        <w:tc>
          <w:tcPr>
            <w:tcW w:w="2552" w:type="dxa"/>
          </w:tcPr>
          <w:p w14:paraId="55B8CD3B" w14:textId="3584FBC5"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يا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رب</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اجعلهم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كلهم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كلا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شئ،</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وبدد مشورتهم</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الله</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الذي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بدد</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مشورة أخيتوفل</w:t>
            </w:r>
            <w:r w:rsidRPr="007C4A51">
              <w:rPr>
                <w:rFonts w:asciiTheme="majorBidi" w:hAnsiTheme="majorBidi" w:cstheme="majorBidi"/>
                <w:b/>
                <w:bCs/>
                <w:sz w:val="24"/>
                <w:szCs w:val="24"/>
                <w:lang w:val="en-US"/>
              </w:rPr>
              <w:t>.</w:t>
            </w:r>
          </w:p>
        </w:tc>
      </w:tr>
      <w:tr w:rsidR="003452D7" w:rsidRPr="0019613F" w14:paraId="62426BFC" w14:textId="77777777" w:rsidTr="008E3555">
        <w:tc>
          <w:tcPr>
            <w:tcW w:w="3969" w:type="dxa"/>
          </w:tcPr>
          <w:p w14:paraId="46298FEE" w14:textId="6F3B1E7E" w:rsidR="003452D7"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3452D7" w:rsidRPr="004332C7">
              <w:rPr>
                <w:rFonts w:asciiTheme="majorBidi" w:hAnsiTheme="majorBidi" w:cstheme="majorBidi"/>
                <w:b/>
                <w:bCs/>
                <w:color w:val="C10000"/>
                <w:sz w:val="24"/>
                <w:szCs w:val="24"/>
              </w:rPr>
              <w:t>:</w:t>
            </w:r>
          </w:p>
          <w:p w14:paraId="2C0DEBD6" w14:textId="030C0B9B"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Amen - </w:t>
            </w:r>
            <w:r w:rsidR="001F0C62">
              <w:rPr>
                <w:rFonts w:asciiTheme="majorBidi" w:hAnsiTheme="majorBidi" w:cstheme="majorBidi"/>
                <w:color w:val="000000"/>
                <w:sz w:val="24"/>
                <w:szCs w:val="24"/>
              </w:rPr>
              <w:t>Herre, forbarm dig</w:t>
            </w:r>
          </w:p>
        </w:tc>
        <w:tc>
          <w:tcPr>
            <w:tcW w:w="3969" w:type="dxa"/>
          </w:tcPr>
          <w:p w14:paraId="1F8657B7" w14:textId="07EA4A72" w:rsidR="003452D7" w:rsidRPr="004332C7" w:rsidRDefault="003452D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D1D4B2F" w14:textId="7FDFBC60"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Amen.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3A30AA84" w14:textId="77777777" w:rsidR="003452D7" w:rsidRPr="007C4A51" w:rsidRDefault="003452D7"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الشعب</w:t>
            </w:r>
            <w:r w:rsidRPr="007C4A51">
              <w:rPr>
                <w:rFonts w:asciiTheme="majorBidi" w:hAnsiTheme="majorBidi" w:cstheme="majorBidi"/>
                <w:b/>
                <w:bCs/>
                <w:color w:val="C10000"/>
                <w:sz w:val="24"/>
                <w:szCs w:val="24"/>
                <w:lang w:val="en-US"/>
              </w:rPr>
              <w:t>:</w:t>
            </w:r>
          </w:p>
          <w:p w14:paraId="57DA06C4" w14:textId="780A5D92"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آمين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ربُ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إرحم</w:t>
            </w:r>
            <w:r w:rsidRPr="007C4A51">
              <w:rPr>
                <w:rFonts w:asciiTheme="majorBidi" w:hAnsiTheme="majorBidi" w:cstheme="majorBidi"/>
                <w:b/>
                <w:bCs/>
                <w:color w:val="000000"/>
                <w:sz w:val="24"/>
                <w:szCs w:val="24"/>
                <w:lang w:val="en-US"/>
              </w:rPr>
              <w:t>.</w:t>
            </w:r>
          </w:p>
        </w:tc>
      </w:tr>
      <w:tr w:rsidR="00596690" w:rsidRPr="0019613F" w14:paraId="13D76EF5" w14:textId="77777777" w:rsidTr="008E3555">
        <w:tc>
          <w:tcPr>
            <w:tcW w:w="3969" w:type="dxa"/>
          </w:tcPr>
          <w:p w14:paraId="669BAE3F" w14:textId="77777777" w:rsidR="00596690" w:rsidRPr="0019613F"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D7896D4"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63F4219" w14:textId="77777777" w:rsidR="00596690" w:rsidRPr="007C4A51"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3452D7" w:rsidRPr="0019613F" w14:paraId="6788E37C" w14:textId="77777777" w:rsidTr="008E3555">
        <w:tc>
          <w:tcPr>
            <w:tcW w:w="3969" w:type="dxa"/>
          </w:tcPr>
          <w:p w14:paraId="6AC7EDC6" w14:textId="75EF79FF" w:rsidR="003452D7" w:rsidRPr="004332C7" w:rsidRDefault="003452D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løfter præsten hånden og tilryger 3 gange mod øst over alteret, mens han siger:</w:t>
            </w:r>
          </w:p>
        </w:tc>
        <w:tc>
          <w:tcPr>
            <w:tcW w:w="3969" w:type="dxa"/>
          </w:tcPr>
          <w:p w14:paraId="12F9A644" w14:textId="454AB838" w:rsidR="003452D7" w:rsidRPr="004332C7" w:rsidRDefault="003452D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censes towards the East three times, saying:</w:t>
            </w:r>
          </w:p>
        </w:tc>
        <w:tc>
          <w:tcPr>
            <w:tcW w:w="2552" w:type="dxa"/>
          </w:tcPr>
          <w:p w14:paraId="0E6C3062" w14:textId="6C4A7168" w:rsidR="003452D7" w:rsidRPr="00C06844" w:rsidRDefault="003452D7"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يرفع الكاهن يده ويبخر شرقا ثلاث مرات</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وهو يقول</w:t>
            </w:r>
            <w:r w:rsidRPr="00C06844">
              <w:rPr>
                <w:rFonts w:asciiTheme="majorBidi" w:hAnsiTheme="majorBidi" w:cstheme="majorBidi"/>
                <w:b/>
                <w:bCs/>
                <w:color w:val="1F497D" w:themeColor="text2"/>
                <w:sz w:val="24"/>
                <w:szCs w:val="24"/>
                <w:rtl/>
                <w:lang w:val="en-US"/>
              </w:rPr>
              <w:t>:</w:t>
            </w:r>
          </w:p>
        </w:tc>
      </w:tr>
      <w:tr w:rsidR="003452D7" w:rsidRPr="0019613F" w14:paraId="2BD3BDCA" w14:textId="77777777" w:rsidTr="008E3555">
        <w:tc>
          <w:tcPr>
            <w:tcW w:w="3969" w:type="dxa"/>
          </w:tcPr>
          <w:p w14:paraId="25F7A87A" w14:textId="77777777" w:rsidR="003452D7" w:rsidRPr="004332C7" w:rsidRDefault="003452D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6148C40B" w14:textId="443CFC43" w:rsidR="003452D7" w:rsidRPr="004332C7" w:rsidRDefault="003452D7" w:rsidP="0055659F">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color w:val="000000"/>
                <w:sz w:val="24"/>
                <w:szCs w:val="24"/>
              </w:rPr>
              <w:t>Rejs dig, Herre Gud. Lad alle dine fjender spredes. Lad enhver, som hader dit hellige</w:t>
            </w:r>
            <w:r w:rsidR="0055659F">
              <w:rPr>
                <w:rFonts w:asciiTheme="majorBidi" w:hAnsiTheme="majorBidi" w:cstheme="majorBidi"/>
                <w:color w:val="000000"/>
                <w:sz w:val="24"/>
                <w:szCs w:val="24"/>
              </w:rPr>
              <w:t xml:space="preserve"> </w:t>
            </w:r>
            <w:r w:rsidRPr="004332C7">
              <w:rPr>
                <w:rFonts w:asciiTheme="majorBidi" w:hAnsiTheme="majorBidi" w:cstheme="majorBidi"/>
                <w:color w:val="000000"/>
                <w:sz w:val="24"/>
                <w:szCs w:val="24"/>
              </w:rPr>
              <w:t>Navn, flygte for dit ansigt.</w:t>
            </w:r>
          </w:p>
        </w:tc>
        <w:tc>
          <w:tcPr>
            <w:tcW w:w="3969" w:type="dxa"/>
          </w:tcPr>
          <w:p w14:paraId="5E8A143C" w14:textId="44C2AFF6" w:rsidR="003452D7" w:rsidRPr="004332C7" w:rsidRDefault="003452D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F95D4CE" w14:textId="72371E1B"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Arise, O Lord God, let all Your enemies be scattered, and let all who hate Your holy name flee before Your face.</w:t>
            </w:r>
          </w:p>
        </w:tc>
        <w:tc>
          <w:tcPr>
            <w:tcW w:w="2552" w:type="dxa"/>
          </w:tcPr>
          <w:p w14:paraId="7DF70AD7" w14:textId="77777777" w:rsidR="003452D7" w:rsidRPr="007C4A51" w:rsidRDefault="003452D7"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الكاهن</w:t>
            </w:r>
            <w:r w:rsidRPr="007C4A51">
              <w:rPr>
                <w:rFonts w:asciiTheme="majorBidi" w:hAnsiTheme="majorBidi" w:cstheme="majorBidi"/>
                <w:b/>
                <w:bCs/>
                <w:color w:val="C10000"/>
                <w:sz w:val="24"/>
                <w:szCs w:val="24"/>
                <w:lang w:val="en-US"/>
              </w:rPr>
              <w:t>:</w:t>
            </w:r>
          </w:p>
          <w:p w14:paraId="7211B182" w14:textId="0967CABA"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قم</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أيها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الرب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الاله</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وليتفرق</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جميع</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أعدائك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وليهرب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من</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قدام</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وجهك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كل</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مبغضي</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إسمك</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القدوس</w:t>
            </w:r>
            <w:r w:rsidRPr="007C4A51">
              <w:rPr>
                <w:rFonts w:asciiTheme="majorBidi" w:hAnsiTheme="majorBidi" w:cstheme="majorBidi"/>
                <w:b/>
                <w:bCs/>
                <w:color w:val="000000"/>
                <w:sz w:val="24"/>
                <w:szCs w:val="24"/>
                <w:lang w:val="en-US"/>
              </w:rPr>
              <w:t>.</w:t>
            </w:r>
          </w:p>
        </w:tc>
      </w:tr>
      <w:tr w:rsidR="00596690" w:rsidRPr="0019613F" w14:paraId="0591D3AE" w14:textId="77777777" w:rsidTr="008E3555">
        <w:tc>
          <w:tcPr>
            <w:tcW w:w="3969" w:type="dxa"/>
          </w:tcPr>
          <w:p w14:paraId="155C6441" w14:textId="77777777" w:rsidR="00596690" w:rsidRPr="0019613F"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47ED667"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0F3D727" w14:textId="77777777" w:rsidR="00596690" w:rsidRPr="007C4A51"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3452D7" w:rsidRPr="0019613F" w14:paraId="13EB043D" w14:textId="77777777" w:rsidTr="008E3555">
        <w:tc>
          <w:tcPr>
            <w:tcW w:w="3969" w:type="dxa"/>
          </w:tcPr>
          <w:p w14:paraId="59A84930" w14:textId="3E16FAA0" w:rsidR="003452D7" w:rsidRPr="004332C7" w:rsidRDefault="003452D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vender sig mod vest og giver røgelse 3 gange til præsterne, diakonerne og folket, imens han siger:</w:t>
            </w:r>
          </w:p>
        </w:tc>
        <w:tc>
          <w:tcPr>
            <w:tcW w:w="3969" w:type="dxa"/>
          </w:tcPr>
          <w:p w14:paraId="280C9C31" w14:textId="478AE99E" w:rsidR="003452D7" w:rsidRPr="004332C7" w:rsidRDefault="003452D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 the west and censes the priests, the deacons, and the people three times, saying:</w:t>
            </w:r>
          </w:p>
        </w:tc>
        <w:tc>
          <w:tcPr>
            <w:tcW w:w="2552" w:type="dxa"/>
          </w:tcPr>
          <w:p w14:paraId="06D0D0E8" w14:textId="37491E84" w:rsidR="003452D7" w:rsidRPr="00C06844" w:rsidRDefault="003452D7"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يلتفت إلى الغرب ويعطي البخور ثلاث مرات</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للكهنة والشمامسة والشعب وهو يقول</w:t>
            </w:r>
            <w:r w:rsidRPr="00C06844">
              <w:rPr>
                <w:rFonts w:asciiTheme="majorBidi" w:hAnsiTheme="majorBidi" w:cstheme="majorBidi"/>
                <w:b/>
                <w:bCs/>
                <w:color w:val="1F497D" w:themeColor="text2"/>
                <w:sz w:val="24"/>
                <w:szCs w:val="24"/>
                <w:rtl/>
                <w:lang w:val="en-US"/>
              </w:rPr>
              <w:t>:</w:t>
            </w:r>
          </w:p>
        </w:tc>
      </w:tr>
      <w:tr w:rsidR="003452D7" w:rsidRPr="0019613F" w14:paraId="4479B97A" w14:textId="77777777" w:rsidTr="008E3555">
        <w:tc>
          <w:tcPr>
            <w:tcW w:w="3969" w:type="dxa"/>
          </w:tcPr>
          <w:p w14:paraId="08C74EDE" w14:textId="12E6576F"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Men lad dit folk være velsignet tusind og titusind fold, idet de gør din vilje</w:t>
            </w:r>
          </w:p>
        </w:tc>
        <w:tc>
          <w:tcPr>
            <w:tcW w:w="3969" w:type="dxa"/>
          </w:tcPr>
          <w:p w14:paraId="61295D8F" w14:textId="37313D52"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But let Your people be in blessing, thousands of thousands and ten thousand times ten thousand, doing Your will.</w:t>
            </w:r>
          </w:p>
        </w:tc>
        <w:tc>
          <w:tcPr>
            <w:tcW w:w="2552" w:type="dxa"/>
          </w:tcPr>
          <w:p w14:paraId="0AF718A9" w14:textId="10F66564"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وأما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شعبك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فليكن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بالبركة،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ألوفَ ألوفٍ</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وربواتِّ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ربواتٍ،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يصنعون إرادَتك</w:t>
            </w:r>
            <w:r w:rsidRPr="007C4A51">
              <w:rPr>
                <w:rFonts w:asciiTheme="majorBidi" w:hAnsiTheme="majorBidi" w:cstheme="majorBidi"/>
                <w:b/>
                <w:bCs/>
                <w:sz w:val="24"/>
                <w:szCs w:val="24"/>
                <w:lang w:val="en-US"/>
              </w:rPr>
              <w:t>.</w:t>
            </w:r>
          </w:p>
        </w:tc>
      </w:tr>
      <w:tr w:rsidR="003452D7" w:rsidRPr="0019613F" w14:paraId="43D45A8B" w14:textId="77777777" w:rsidTr="008E3555">
        <w:tc>
          <w:tcPr>
            <w:tcW w:w="3969" w:type="dxa"/>
          </w:tcPr>
          <w:p w14:paraId="6B0E2C97" w14:textId="57B9C173" w:rsidR="003452D7" w:rsidRPr="000C4FA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ved nåden, barmhjertighed og menneskekærlighed fra din enbårne Søn, Vor Herre-Gud-og Frelser Jesus Kristus</w:t>
            </w:r>
            <w:r w:rsidRPr="004332C7">
              <w:rPr>
                <w:rFonts w:asciiTheme="majorBidi" w:hAnsiTheme="majorBidi" w:cstheme="majorBidi"/>
                <w:sz w:val="24"/>
                <w:szCs w:val="24"/>
                <w:rtl/>
                <w:lang w:val="en-US"/>
              </w:rPr>
              <w:t>,</w:t>
            </w:r>
            <w:r w:rsidR="000C4FA7" w:rsidRPr="000C4FA7">
              <w:rPr>
                <w:rFonts w:asciiTheme="majorBidi" w:hAnsiTheme="majorBidi" w:cstheme="majorBidi"/>
                <w:sz w:val="24"/>
                <w:szCs w:val="24"/>
              </w:rPr>
              <w:t xml:space="preserve"> </w:t>
            </w:r>
          </w:p>
        </w:tc>
        <w:tc>
          <w:tcPr>
            <w:tcW w:w="3969" w:type="dxa"/>
          </w:tcPr>
          <w:p w14:paraId="19D19D23" w14:textId="770A5458"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the grace, compassion, and love of mankind,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1985F9FF" w14:textId="25854D26"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بالنعمة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والرأفات</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ومحبة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البشر اللواتي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لابنك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الوحيد</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ربنا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وإلهنا ومخلصنا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يسوع</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المسيح</w:t>
            </w:r>
            <w:r w:rsidRPr="007C4A51">
              <w:rPr>
                <w:rFonts w:asciiTheme="majorBidi" w:hAnsiTheme="majorBidi" w:cstheme="majorBidi"/>
                <w:b/>
                <w:bCs/>
                <w:sz w:val="24"/>
                <w:szCs w:val="24"/>
                <w:lang w:val="en-US"/>
              </w:rPr>
              <w:t>.</w:t>
            </w:r>
          </w:p>
        </w:tc>
      </w:tr>
      <w:tr w:rsidR="003452D7" w:rsidRPr="0019613F" w14:paraId="70D62253" w14:textId="77777777" w:rsidTr="008E3555">
        <w:tc>
          <w:tcPr>
            <w:tcW w:w="3969" w:type="dxa"/>
          </w:tcPr>
          <w:p w14:paraId="46BC369B" w14:textId="77FD9E95" w:rsidR="003452D7" w:rsidRPr="004332C7" w:rsidRDefault="003452D7" w:rsidP="000C4FA7">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ved hvem der tilkommer dig herlighed, ære, pris, tilbedelse og værdighed tillige dig sammen med</w:t>
            </w:r>
            <w:r w:rsidR="000C4FA7">
              <w:rPr>
                <w:rFonts w:asciiTheme="majorBidi" w:hAnsiTheme="majorBidi" w:cstheme="majorBidi"/>
                <w:sz w:val="24"/>
                <w:szCs w:val="24"/>
              </w:rPr>
              <w:t xml:space="preserve"> </w:t>
            </w:r>
            <w:r w:rsidRPr="004332C7">
              <w:rPr>
                <w:rFonts w:asciiTheme="majorBidi" w:hAnsiTheme="majorBidi" w:cstheme="majorBidi"/>
                <w:sz w:val="24"/>
                <w:szCs w:val="24"/>
              </w:rPr>
              <w:t>ham og Levendegøre Helligånden, af samme væsen som dig</w:t>
            </w:r>
            <w:r w:rsidRPr="004332C7">
              <w:rPr>
                <w:rFonts w:asciiTheme="majorBidi" w:hAnsiTheme="majorBidi" w:cstheme="majorBidi"/>
                <w:sz w:val="24"/>
                <w:szCs w:val="24"/>
                <w:rtl/>
              </w:rPr>
              <w:t>,</w:t>
            </w:r>
            <w:r w:rsidR="000C4FA7">
              <w:rPr>
                <w:rFonts w:asciiTheme="majorBidi" w:hAnsiTheme="majorBidi" w:cstheme="majorBidi"/>
                <w:sz w:val="24"/>
                <w:szCs w:val="24"/>
              </w:rPr>
              <w:t xml:space="preserve"> </w:t>
            </w:r>
          </w:p>
        </w:tc>
        <w:tc>
          <w:tcPr>
            <w:tcW w:w="3969" w:type="dxa"/>
          </w:tcPr>
          <w:p w14:paraId="3D87A1F7" w14:textId="6252A0D6"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Through whom the glory, the honor, the dominion, and the worship are due unto You, with Him and the Holy Spirit, the Giver of Life, who is of one essence with You.</w:t>
            </w:r>
          </w:p>
        </w:tc>
        <w:tc>
          <w:tcPr>
            <w:tcW w:w="2552" w:type="dxa"/>
          </w:tcPr>
          <w:p w14:paraId="175D496A" w14:textId="7F6634E4"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هذا</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الذي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قبله</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المجد</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والإكرام والعزة</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والسجود</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تليق</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بك</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معه، مع</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الروح</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القدس</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المحيي المساوي</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لك</w:t>
            </w:r>
            <w:r w:rsidRPr="007C4A51">
              <w:rPr>
                <w:rFonts w:asciiTheme="majorBidi" w:hAnsiTheme="majorBidi" w:cstheme="majorBidi"/>
                <w:b/>
                <w:bCs/>
                <w:sz w:val="24"/>
                <w:szCs w:val="24"/>
                <w:lang w:val="en-US"/>
              </w:rPr>
              <w:t>.</w:t>
            </w:r>
          </w:p>
        </w:tc>
      </w:tr>
      <w:tr w:rsidR="003452D7" w:rsidRPr="0019613F" w14:paraId="4BFD7572" w14:textId="77777777" w:rsidTr="008E3555">
        <w:tc>
          <w:tcPr>
            <w:tcW w:w="3969" w:type="dxa"/>
          </w:tcPr>
          <w:p w14:paraId="70D5492B" w14:textId="0860CB5A" w:rsidR="003452D7" w:rsidRPr="004332C7" w:rsidRDefault="003452D7" w:rsidP="00C767E9">
            <w:pPr>
              <w:jc w:val="both"/>
              <w:rPr>
                <w:rFonts w:asciiTheme="majorBidi" w:hAnsiTheme="majorBidi" w:cstheme="majorBidi"/>
                <w:sz w:val="24"/>
                <w:szCs w:val="24"/>
              </w:rPr>
            </w:pPr>
            <w:r w:rsidRPr="004332C7">
              <w:rPr>
                <w:rFonts w:asciiTheme="majorBidi" w:hAnsiTheme="majorBidi" w:cstheme="majorBidi"/>
                <w:sz w:val="24"/>
                <w:szCs w:val="24"/>
              </w:rPr>
              <w:t>nu og altid og i al evighedernes evighed. Amen</w:t>
            </w:r>
            <w:r w:rsidR="006B407E" w:rsidRPr="004332C7">
              <w:rPr>
                <w:rFonts w:asciiTheme="majorBidi" w:hAnsiTheme="majorBidi" w:cstheme="majorBidi"/>
                <w:sz w:val="24"/>
                <w:szCs w:val="24"/>
              </w:rPr>
              <w:t>.</w:t>
            </w:r>
          </w:p>
        </w:tc>
        <w:tc>
          <w:tcPr>
            <w:tcW w:w="3969" w:type="dxa"/>
          </w:tcPr>
          <w:p w14:paraId="4164E644" w14:textId="16F12F1A" w:rsidR="003452D7" w:rsidRPr="004332C7" w:rsidRDefault="003452D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56E28B0E" w14:textId="449FA75C"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sz w:val="24"/>
                <w:szCs w:val="24"/>
                <w:rtl/>
              </w:rPr>
              <w:t>الآن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وكل</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أوان</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وإلى</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دهر</w:t>
            </w:r>
            <w:r w:rsidRPr="007C4A51">
              <w:rPr>
                <w:rFonts w:asciiTheme="majorBidi" w:hAnsiTheme="majorBidi" w:cstheme="majorBidi"/>
                <w:b/>
                <w:bCs/>
                <w:sz w:val="24"/>
                <w:szCs w:val="24"/>
                <w:lang w:val="en-US"/>
              </w:rPr>
              <w:t xml:space="preserve"> </w:t>
            </w:r>
            <w:r w:rsidRPr="007C4A51">
              <w:rPr>
                <w:rFonts w:asciiTheme="majorBidi" w:hAnsiTheme="majorBidi" w:cstheme="majorBidi"/>
                <w:b/>
                <w:bCs/>
                <w:sz w:val="24"/>
                <w:szCs w:val="24"/>
                <w:rtl/>
              </w:rPr>
              <w:t>الدهور آمين</w:t>
            </w:r>
          </w:p>
        </w:tc>
      </w:tr>
      <w:tr w:rsidR="00596690" w:rsidRPr="0019613F" w14:paraId="389F9A99" w14:textId="77777777" w:rsidTr="008E3555">
        <w:tc>
          <w:tcPr>
            <w:tcW w:w="3969" w:type="dxa"/>
          </w:tcPr>
          <w:p w14:paraId="75035B2B" w14:textId="77777777" w:rsidR="00596690" w:rsidRPr="0019613F" w:rsidRDefault="00596690" w:rsidP="00C767E9">
            <w:pPr>
              <w:jc w:val="both"/>
              <w:rPr>
                <w:rFonts w:asciiTheme="majorBidi" w:hAnsiTheme="majorBidi" w:cstheme="majorBidi"/>
                <w:sz w:val="24"/>
                <w:szCs w:val="24"/>
                <w:lang w:val="en-US"/>
              </w:rPr>
            </w:pPr>
          </w:p>
        </w:tc>
        <w:tc>
          <w:tcPr>
            <w:tcW w:w="3969" w:type="dxa"/>
          </w:tcPr>
          <w:p w14:paraId="1CCD7A88" w14:textId="77777777" w:rsidR="00596690" w:rsidRPr="004332C7" w:rsidRDefault="00596690" w:rsidP="00C767E9">
            <w:pPr>
              <w:jc w:val="both"/>
              <w:rPr>
                <w:rFonts w:asciiTheme="majorBidi" w:hAnsiTheme="majorBidi" w:cstheme="majorBidi"/>
                <w:sz w:val="24"/>
                <w:szCs w:val="24"/>
                <w:lang w:val="en-US"/>
              </w:rPr>
            </w:pPr>
          </w:p>
        </w:tc>
        <w:tc>
          <w:tcPr>
            <w:tcW w:w="2552" w:type="dxa"/>
          </w:tcPr>
          <w:p w14:paraId="11E27B44" w14:textId="77777777" w:rsidR="00596690" w:rsidRPr="007C4A51" w:rsidRDefault="00596690" w:rsidP="00C767E9">
            <w:pPr>
              <w:bidi/>
              <w:jc w:val="both"/>
              <w:rPr>
                <w:rFonts w:asciiTheme="majorBidi" w:hAnsiTheme="majorBidi" w:cstheme="majorBidi"/>
                <w:b/>
                <w:bCs/>
                <w:sz w:val="24"/>
                <w:szCs w:val="24"/>
                <w:rtl/>
              </w:rPr>
            </w:pPr>
          </w:p>
        </w:tc>
      </w:tr>
      <w:tr w:rsidR="003452D7" w:rsidRPr="0019613F" w14:paraId="5E48FE73" w14:textId="77777777" w:rsidTr="008E3555">
        <w:tc>
          <w:tcPr>
            <w:tcW w:w="3969" w:type="dxa"/>
          </w:tcPr>
          <w:p w14:paraId="4E08BF26" w14:textId="77777777" w:rsidR="003452D7" w:rsidRPr="004332C7" w:rsidRDefault="003452D7" w:rsidP="00C767E9">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Diakon:</w:t>
            </w:r>
          </w:p>
          <w:p w14:paraId="2CC73F56" w14:textId="02388958" w:rsidR="003452D7" w:rsidRPr="000022D0" w:rsidRDefault="003452D7" w:rsidP="000022D0">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color w:val="000000"/>
                <w:sz w:val="24"/>
                <w:szCs w:val="24"/>
              </w:rPr>
              <w:t>Lad os give agt på Guds visdom. Herre, forbarm dig,</w:t>
            </w:r>
            <w:r w:rsidR="000022D0">
              <w:rPr>
                <w:rFonts w:asciiTheme="majorBidi" w:hAnsiTheme="majorBidi" w:cstheme="majorBidi"/>
                <w:color w:val="000000"/>
                <w:sz w:val="24"/>
                <w:szCs w:val="24"/>
              </w:rPr>
              <w:t xml:space="preserve"> </w:t>
            </w:r>
            <w:r w:rsidRPr="004332C7">
              <w:rPr>
                <w:rFonts w:asciiTheme="majorBidi" w:hAnsiTheme="majorBidi" w:cstheme="majorBidi"/>
                <w:color w:val="000000"/>
                <w:sz w:val="24"/>
                <w:szCs w:val="24"/>
              </w:rPr>
              <w:t>Herre, forbarm dig,</w:t>
            </w:r>
            <w:r w:rsidR="000022D0">
              <w:rPr>
                <w:rFonts w:asciiTheme="majorBidi" w:hAnsiTheme="majorBidi" w:cstheme="majorBidi"/>
                <w:color w:val="000000"/>
                <w:sz w:val="24"/>
                <w:szCs w:val="24"/>
              </w:rPr>
              <w:t xml:space="preserve"> </w:t>
            </w:r>
            <w:r w:rsidRPr="000022D0">
              <w:rPr>
                <w:rFonts w:asciiTheme="majorBidi" w:hAnsiTheme="majorBidi" w:cstheme="majorBidi"/>
                <w:color w:val="000000"/>
                <w:sz w:val="24"/>
                <w:szCs w:val="24"/>
              </w:rPr>
              <w:t>I sandhed</w:t>
            </w:r>
            <w:r w:rsidR="006B407E" w:rsidRPr="000022D0">
              <w:rPr>
                <w:rFonts w:asciiTheme="majorBidi" w:hAnsiTheme="majorBidi" w:cstheme="majorBidi"/>
                <w:color w:val="000000"/>
                <w:sz w:val="24"/>
                <w:szCs w:val="24"/>
              </w:rPr>
              <w:t>.</w:t>
            </w:r>
          </w:p>
        </w:tc>
        <w:tc>
          <w:tcPr>
            <w:tcW w:w="3969" w:type="dxa"/>
          </w:tcPr>
          <w:p w14:paraId="3DA8A780" w14:textId="77777777" w:rsidR="003452D7" w:rsidRPr="004332C7" w:rsidRDefault="003452D7"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2D59BF5" w14:textId="7DE82D46" w:rsidR="003452D7" w:rsidRPr="004332C7" w:rsidRDefault="003452D7" w:rsidP="000022D0">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In the wisdom of God, let us attend.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r w:rsidR="000022D0">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rPr>
              <w:t>Truly …</w:t>
            </w:r>
          </w:p>
        </w:tc>
        <w:tc>
          <w:tcPr>
            <w:tcW w:w="2552" w:type="dxa"/>
          </w:tcPr>
          <w:p w14:paraId="3E81AA32" w14:textId="77777777" w:rsidR="003452D7" w:rsidRPr="007C4A51" w:rsidRDefault="003452D7" w:rsidP="00C767E9">
            <w:pPr>
              <w:autoSpaceDE w:val="0"/>
              <w:autoSpaceDN w:val="0"/>
              <w:bidi/>
              <w:adjustRightInd w:val="0"/>
              <w:jc w:val="both"/>
              <w:rPr>
                <w:rFonts w:asciiTheme="majorBidi" w:hAnsiTheme="majorBidi" w:cstheme="majorBidi"/>
                <w:b/>
                <w:bCs/>
                <w:color w:val="C10000"/>
                <w:sz w:val="24"/>
                <w:szCs w:val="24"/>
                <w:rtl/>
              </w:rPr>
            </w:pPr>
            <w:r w:rsidRPr="007C4A51">
              <w:rPr>
                <w:rFonts w:asciiTheme="majorBidi" w:hAnsiTheme="majorBidi" w:cstheme="majorBidi"/>
                <w:b/>
                <w:bCs/>
                <w:color w:val="C10000"/>
                <w:sz w:val="24"/>
                <w:szCs w:val="24"/>
                <w:rtl/>
              </w:rPr>
              <w:t>يقول</w:t>
            </w:r>
            <w:r w:rsidRPr="007C4A51">
              <w:rPr>
                <w:rFonts w:asciiTheme="majorBidi" w:hAnsiTheme="majorBidi" w:cstheme="majorBidi"/>
                <w:b/>
                <w:bCs/>
                <w:color w:val="C10000"/>
                <w:sz w:val="24"/>
                <w:szCs w:val="24"/>
                <w:lang w:val="en-US"/>
              </w:rPr>
              <w:t xml:space="preserve"> </w:t>
            </w:r>
            <w:r w:rsidRPr="007C4A51">
              <w:rPr>
                <w:rFonts w:asciiTheme="majorBidi" w:hAnsiTheme="majorBidi" w:cstheme="majorBidi"/>
                <w:b/>
                <w:bCs/>
                <w:color w:val="C10000"/>
                <w:sz w:val="24"/>
                <w:szCs w:val="24"/>
                <w:rtl/>
              </w:rPr>
              <w:t>الشماس</w:t>
            </w:r>
            <w:r w:rsidRPr="007C4A51">
              <w:rPr>
                <w:rFonts w:asciiTheme="majorBidi" w:hAnsiTheme="majorBidi" w:cstheme="majorBidi"/>
                <w:b/>
                <w:bCs/>
                <w:color w:val="C10000"/>
                <w:sz w:val="24"/>
                <w:szCs w:val="24"/>
                <w:lang w:val="en-US"/>
              </w:rPr>
              <w:t>:</w:t>
            </w:r>
          </w:p>
          <w:p w14:paraId="07CCFE6B" w14:textId="0F6B1CEE" w:rsidR="003452D7" w:rsidRPr="007C4A51" w:rsidRDefault="003452D7" w:rsidP="00C767E9">
            <w:pPr>
              <w:bidi/>
              <w:jc w:val="both"/>
              <w:rPr>
                <w:rFonts w:asciiTheme="majorBidi" w:hAnsiTheme="majorBidi" w:cstheme="majorBidi"/>
                <w:b/>
                <w:bCs/>
                <w:color w:val="C10000"/>
                <w:sz w:val="24"/>
                <w:szCs w:val="24"/>
                <w:rtl/>
              </w:rPr>
            </w:pPr>
            <w:r w:rsidRPr="007C4A51">
              <w:rPr>
                <w:rFonts w:asciiTheme="majorBidi" w:hAnsiTheme="majorBidi" w:cstheme="majorBidi"/>
                <w:b/>
                <w:bCs/>
                <w:color w:val="000000"/>
                <w:sz w:val="24"/>
                <w:szCs w:val="24"/>
                <w:rtl/>
              </w:rPr>
              <w:t>أنصتوا</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بحكمة</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الله،</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يارب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ارحم، يارب</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ارحم</w:t>
            </w:r>
            <w:r w:rsidRPr="007C4A51">
              <w:rPr>
                <w:rFonts w:asciiTheme="majorBidi" w:hAnsiTheme="majorBidi" w:cstheme="majorBidi"/>
                <w:b/>
                <w:bCs/>
                <w:color w:val="000000"/>
                <w:sz w:val="24"/>
                <w:szCs w:val="24"/>
                <w:lang w:val="en-US"/>
              </w:rPr>
              <w:t xml:space="preserve">. </w:t>
            </w:r>
            <w:r w:rsidRPr="007C4A51">
              <w:rPr>
                <w:rFonts w:asciiTheme="majorBidi" w:hAnsiTheme="majorBidi" w:cstheme="majorBidi"/>
                <w:b/>
                <w:bCs/>
                <w:color w:val="000000"/>
                <w:sz w:val="24"/>
                <w:szCs w:val="24"/>
                <w:rtl/>
              </w:rPr>
              <w:t>بالحقيقة</w:t>
            </w:r>
            <w:r w:rsidRPr="007C4A51">
              <w:rPr>
                <w:rFonts w:asciiTheme="majorBidi" w:hAnsiTheme="majorBidi" w:cstheme="majorBidi"/>
                <w:b/>
                <w:bCs/>
                <w:color w:val="000000"/>
                <w:sz w:val="24"/>
                <w:szCs w:val="24"/>
                <w:lang w:val="en-US"/>
              </w:rPr>
              <w:t>...</w:t>
            </w:r>
          </w:p>
        </w:tc>
      </w:tr>
    </w:tbl>
    <w:p w14:paraId="7D25B5FC" w14:textId="3A6AB2DD" w:rsidR="007B63FA" w:rsidRPr="0019613F" w:rsidRDefault="007B63FA" w:rsidP="00C767E9">
      <w:pPr>
        <w:jc w:val="both"/>
        <w:rPr>
          <w:lang w:val="en-US"/>
        </w:rPr>
      </w:pPr>
    </w:p>
    <w:p w14:paraId="3A1E7536" w14:textId="38341EAF" w:rsidR="007B63FA" w:rsidRPr="004332C7" w:rsidRDefault="007B63FA" w:rsidP="00276422">
      <w:pPr>
        <w:pStyle w:val="Heading1"/>
        <w:jc w:val="center"/>
        <w:rPr>
          <w:b/>
          <w:bCs/>
          <w:sz w:val="28"/>
          <w:szCs w:val="28"/>
        </w:rPr>
      </w:pPr>
      <w:bookmarkStart w:id="5" w:name="_Toc97819942"/>
      <w:r w:rsidRPr="004332C7">
        <w:rPr>
          <w:b/>
          <w:bCs/>
          <w:sz w:val="28"/>
          <w:szCs w:val="28"/>
        </w:rPr>
        <w:t>The Orthodox Creed</w:t>
      </w:r>
      <w:bookmarkEnd w:id="5"/>
    </w:p>
    <w:p w14:paraId="2A867CB1" w14:textId="77777777" w:rsidR="007B63FA" w:rsidRPr="004332C7" w:rsidRDefault="007B63FA" w:rsidP="00C767E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45"/>
      </w:tblGrid>
      <w:tr w:rsidR="00311086" w:rsidRPr="004332C7" w14:paraId="4060EE28" w14:textId="77777777" w:rsidTr="00F7493E">
        <w:tc>
          <w:tcPr>
            <w:tcW w:w="3969" w:type="dxa"/>
            <w:shd w:val="clear" w:color="auto" w:fill="EAF1DD" w:themeFill="accent3" w:themeFillTint="33"/>
            <w:vAlign w:val="center"/>
          </w:tcPr>
          <w:p w14:paraId="4A15E0A7" w14:textId="1A4FA97C" w:rsidR="00311086" w:rsidRPr="00CE7B2E" w:rsidRDefault="00311086" w:rsidP="00CE7B2E">
            <w:pPr>
              <w:jc w:val="center"/>
              <w:rPr>
                <w:rFonts w:asciiTheme="majorBidi" w:hAnsiTheme="majorBidi" w:cstheme="majorBidi"/>
                <w:b/>
                <w:bCs/>
                <w:sz w:val="28"/>
                <w:szCs w:val="28"/>
              </w:rPr>
            </w:pPr>
            <w:r w:rsidRPr="00CE7B2E">
              <w:rPr>
                <w:rFonts w:asciiTheme="majorBidi" w:hAnsiTheme="majorBidi" w:cstheme="majorBidi"/>
                <w:b/>
                <w:bCs/>
                <w:color w:val="C10000"/>
                <w:sz w:val="28"/>
                <w:szCs w:val="28"/>
              </w:rPr>
              <w:t>Den hellige, ortodokse Trosbekendelse</w:t>
            </w:r>
          </w:p>
        </w:tc>
        <w:tc>
          <w:tcPr>
            <w:tcW w:w="3969" w:type="dxa"/>
            <w:shd w:val="clear" w:color="auto" w:fill="EAF1DD" w:themeFill="accent3" w:themeFillTint="33"/>
            <w:vAlign w:val="center"/>
          </w:tcPr>
          <w:p w14:paraId="445831F9" w14:textId="24DC89FD" w:rsidR="00311086" w:rsidRPr="00CE7B2E" w:rsidRDefault="00311086" w:rsidP="00CE7B2E">
            <w:pPr>
              <w:jc w:val="center"/>
              <w:rPr>
                <w:rFonts w:asciiTheme="majorBidi" w:hAnsiTheme="majorBidi" w:cstheme="majorBidi"/>
                <w:b/>
                <w:bCs/>
                <w:color w:val="C10000"/>
                <w:sz w:val="28"/>
                <w:szCs w:val="28"/>
                <w:lang w:val="en-US"/>
              </w:rPr>
            </w:pPr>
            <w:r w:rsidRPr="00CE7B2E">
              <w:rPr>
                <w:rFonts w:asciiTheme="majorBidi" w:hAnsiTheme="majorBidi" w:cstheme="majorBidi"/>
                <w:b/>
                <w:bCs/>
                <w:color w:val="C10000"/>
                <w:sz w:val="28"/>
                <w:szCs w:val="28"/>
              </w:rPr>
              <w:t>The Orthodox Creed</w:t>
            </w:r>
          </w:p>
        </w:tc>
        <w:tc>
          <w:tcPr>
            <w:tcW w:w="2545" w:type="dxa"/>
            <w:shd w:val="clear" w:color="auto" w:fill="EAF1DD" w:themeFill="accent3" w:themeFillTint="33"/>
            <w:vAlign w:val="center"/>
          </w:tcPr>
          <w:p w14:paraId="0681E5FE" w14:textId="73DDF8A5" w:rsidR="00311086" w:rsidRPr="00CE7B2E" w:rsidRDefault="00311086" w:rsidP="00CE7B2E">
            <w:pPr>
              <w:bidi/>
              <w:jc w:val="center"/>
              <w:rPr>
                <w:rFonts w:asciiTheme="majorBidi" w:hAnsiTheme="majorBidi" w:cstheme="majorBidi"/>
                <w:b/>
                <w:bCs/>
                <w:color w:val="C10000"/>
                <w:sz w:val="28"/>
                <w:szCs w:val="28"/>
                <w:rtl/>
              </w:rPr>
            </w:pPr>
            <w:r w:rsidRPr="00CE7B2E">
              <w:rPr>
                <w:rFonts w:asciiTheme="majorBidi" w:hAnsiTheme="majorBidi" w:cstheme="majorBidi"/>
                <w:b/>
                <w:bCs/>
                <w:color w:val="C10000"/>
                <w:sz w:val="28"/>
                <w:szCs w:val="28"/>
                <w:rtl/>
              </w:rPr>
              <w:t>قانون الإيمان</w:t>
            </w:r>
          </w:p>
        </w:tc>
      </w:tr>
      <w:tr w:rsidR="00311086" w:rsidRPr="0019613F" w14:paraId="2A12131E" w14:textId="77777777" w:rsidTr="00F7493E">
        <w:tc>
          <w:tcPr>
            <w:tcW w:w="3969" w:type="dxa"/>
          </w:tcPr>
          <w:p w14:paraId="3AB89E06" w14:textId="0C3F346B" w:rsidR="00311086" w:rsidRPr="004332C7" w:rsidRDefault="00311086" w:rsidP="00C767E9">
            <w:pPr>
              <w:jc w:val="both"/>
              <w:rPr>
                <w:rFonts w:asciiTheme="majorBidi" w:hAnsiTheme="majorBidi" w:cstheme="majorBidi"/>
                <w:sz w:val="24"/>
                <w:szCs w:val="24"/>
              </w:rPr>
            </w:pPr>
            <w:r w:rsidRPr="004332C7">
              <w:rPr>
                <w:rFonts w:asciiTheme="majorBidi" w:hAnsiTheme="majorBidi" w:cstheme="majorBidi"/>
                <w:sz w:val="24"/>
                <w:szCs w:val="24"/>
              </w:rPr>
              <w:t>Sandelig tror vi på én Gud, den almægtige Gud Fader, himlens og jordens skaber, det synlige og usynlige.</w:t>
            </w:r>
            <w:r w:rsidR="000C4FA7">
              <w:rPr>
                <w:rFonts w:asciiTheme="majorBidi" w:hAnsiTheme="majorBidi" w:cstheme="majorBidi"/>
                <w:sz w:val="24"/>
                <w:szCs w:val="24"/>
              </w:rPr>
              <w:t xml:space="preserve"> </w:t>
            </w:r>
          </w:p>
        </w:tc>
        <w:tc>
          <w:tcPr>
            <w:tcW w:w="3969" w:type="dxa"/>
          </w:tcPr>
          <w:p w14:paraId="57932EB6" w14:textId="3BA6848E"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believe in one God, God 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xml:space="preserv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created heaven and earth, and all things, seen and unseen.</w:t>
            </w:r>
          </w:p>
        </w:tc>
        <w:tc>
          <w:tcPr>
            <w:tcW w:w="2545" w:type="dxa"/>
          </w:tcPr>
          <w:p w14:paraId="4473D07D" w14:textId="2598D6DE"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نؤمن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بإله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واحد،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الله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الآب،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ضابط الكل،</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خالق</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السماء</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والأرض،</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ما يُرَى</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وما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لا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يرى</w:t>
            </w:r>
            <w:r w:rsidRPr="004A4F2B">
              <w:rPr>
                <w:rFonts w:asciiTheme="majorBidi" w:hAnsiTheme="majorBidi" w:cstheme="majorBidi"/>
                <w:b/>
                <w:bCs/>
                <w:sz w:val="24"/>
                <w:szCs w:val="24"/>
                <w:lang w:val="en-US"/>
              </w:rPr>
              <w:t>.</w:t>
            </w:r>
          </w:p>
        </w:tc>
      </w:tr>
      <w:tr w:rsidR="00311086" w:rsidRPr="0019613F" w14:paraId="1E5DE51F" w14:textId="77777777" w:rsidTr="00F7493E">
        <w:tc>
          <w:tcPr>
            <w:tcW w:w="3969" w:type="dxa"/>
          </w:tcPr>
          <w:p w14:paraId="22CB1F6B" w14:textId="2F67135C" w:rsidR="00311086" w:rsidRPr="004332C7" w:rsidRDefault="00311086" w:rsidP="00C767E9">
            <w:pPr>
              <w:jc w:val="both"/>
              <w:rPr>
                <w:rFonts w:asciiTheme="majorBidi" w:hAnsiTheme="majorBidi" w:cstheme="majorBidi"/>
                <w:sz w:val="24"/>
                <w:szCs w:val="24"/>
              </w:rPr>
            </w:pPr>
            <w:r w:rsidRPr="004332C7">
              <w:rPr>
                <w:rFonts w:asciiTheme="majorBidi" w:hAnsiTheme="majorBidi" w:cstheme="majorBidi"/>
                <w:sz w:val="24"/>
                <w:szCs w:val="24"/>
              </w:rPr>
              <w:t>Vi tror på én Herre, Jesus Kristus, Guds enbårne Søn, undfanget af Faderen før alle tider</w:t>
            </w:r>
          </w:p>
        </w:tc>
        <w:tc>
          <w:tcPr>
            <w:tcW w:w="3969" w:type="dxa"/>
          </w:tcPr>
          <w:p w14:paraId="65810A0F" w14:textId="7E3806A9"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believe in one Lord Jesus Christ, the only - begotten Son of God, begotten of the Father before all ages.</w:t>
            </w:r>
          </w:p>
        </w:tc>
        <w:tc>
          <w:tcPr>
            <w:tcW w:w="2545" w:type="dxa"/>
          </w:tcPr>
          <w:p w14:paraId="226BD883" w14:textId="7377BF1D"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نؤمن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برب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واحد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يسوع</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المسيح، ابن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الله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الوحيد،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المولود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الآب قبل</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كل</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الدهور</w:t>
            </w:r>
            <w:r w:rsidRPr="004A4F2B">
              <w:rPr>
                <w:rFonts w:asciiTheme="majorBidi" w:hAnsiTheme="majorBidi" w:cstheme="majorBidi"/>
                <w:b/>
                <w:bCs/>
                <w:sz w:val="24"/>
                <w:szCs w:val="24"/>
                <w:lang w:val="en-US"/>
              </w:rPr>
              <w:t>.</w:t>
            </w:r>
          </w:p>
        </w:tc>
      </w:tr>
      <w:tr w:rsidR="00311086" w:rsidRPr="0019613F" w14:paraId="3E92FA0A" w14:textId="77777777" w:rsidTr="00F7493E">
        <w:tc>
          <w:tcPr>
            <w:tcW w:w="3969" w:type="dxa"/>
          </w:tcPr>
          <w:p w14:paraId="2775FB81" w14:textId="1C51BC96" w:rsidR="00311086" w:rsidRPr="004332C7" w:rsidRDefault="00311086" w:rsidP="00C767E9">
            <w:pPr>
              <w:jc w:val="both"/>
              <w:rPr>
                <w:rFonts w:asciiTheme="majorBidi" w:hAnsiTheme="majorBidi" w:cstheme="majorBidi"/>
                <w:sz w:val="24"/>
                <w:szCs w:val="24"/>
              </w:rPr>
            </w:pPr>
            <w:r w:rsidRPr="004332C7">
              <w:rPr>
                <w:rFonts w:asciiTheme="majorBidi" w:hAnsiTheme="majorBidi" w:cstheme="majorBidi"/>
                <w:sz w:val="24"/>
                <w:szCs w:val="24"/>
              </w:rPr>
              <w:t>lys af lys, sand Gud af sand Gud, født</w:t>
            </w:r>
            <w:r w:rsidR="00147D1E">
              <w:rPr>
                <w:rFonts w:asciiTheme="majorBidi" w:hAnsiTheme="majorBidi" w:cstheme="majorBidi"/>
                <w:sz w:val="24"/>
                <w:szCs w:val="24"/>
              </w:rPr>
              <w:t xml:space="preserve"> (</w:t>
            </w:r>
            <w:r w:rsidR="00147D1E" w:rsidRPr="00147D1E">
              <w:rPr>
                <w:rFonts w:asciiTheme="majorBidi" w:hAnsiTheme="majorBidi" w:cstheme="majorBidi"/>
                <w:sz w:val="24"/>
                <w:szCs w:val="24"/>
              </w:rPr>
              <w:t>undfanget</w:t>
            </w:r>
            <w:r w:rsidR="00147D1E">
              <w:rPr>
                <w:rFonts w:asciiTheme="majorBidi" w:hAnsiTheme="majorBidi" w:cstheme="majorBidi"/>
                <w:sz w:val="24"/>
                <w:szCs w:val="24"/>
              </w:rPr>
              <w:t>)</w:t>
            </w:r>
            <w:r w:rsidRPr="004332C7">
              <w:rPr>
                <w:rFonts w:asciiTheme="majorBidi" w:hAnsiTheme="majorBidi" w:cstheme="majorBidi"/>
                <w:sz w:val="24"/>
                <w:szCs w:val="24"/>
              </w:rPr>
              <w:t>, ikke skabt, af samme væsen som Faderen i det væsentlige, ved hvem alt er skabt,</w:t>
            </w:r>
          </w:p>
        </w:tc>
        <w:tc>
          <w:tcPr>
            <w:tcW w:w="3969" w:type="dxa"/>
          </w:tcPr>
          <w:p w14:paraId="743E5E99" w14:textId="466481BF"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Light of light; true God of true God; begotten not created; of one essence with the Father; by Whom all things were made.</w:t>
            </w:r>
          </w:p>
        </w:tc>
        <w:tc>
          <w:tcPr>
            <w:tcW w:w="2545" w:type="dxa"/>
          </w:tcPr>
          <w:p w14:paraId="17C01283" w14:textId="53EBABC7"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نور</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نور،</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إله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حق</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إله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حق،</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مولود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غير</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مخلوق،</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مساو</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للآب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في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الجوهر،</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الذي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كان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كل</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شيء</w:t>
            </w:r>
            <w:r w:rsidRPr="004A4F2B">
              <w:rPr>
                <w:rFonts w:asciiTheme="majorBidi" w:hAnsiTheme="majorBidi" w:cstheme="majorBidi"/>
                <w:b/>
                <w:bCs/>
                <w:sz w:val="24"/>
                <w:szCs w:val="24"/>
                <w:lang w:val="en-US"/>
              </w:rPr>
              <w:t>.</w:t>
            </w:r>
          </w:p>
        </w:tc>
      </w:tr>
      <w:tr w:rsidR="00311086" w:rsidRPr="0019613F" w14:paraId="586D082B" w14:textId="77777777" w:rsidTr="00F7493E">
        <w:tc>
          <w:tcPr>
            <w:tcW w:w="3969" w:type="dxa"/>
          </w:tcPr>
          <w:p w14:paraId="18603A0E" w14:textId="7FDB46AE" w:rsidR="00311086" w:rsidRPr="004332C7" w:rsidRDefault="00311086" w:rsidP="002B6980">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dette er, for vores skyld, som mennesker, og for vores frelse, at han steg ned fra himlen.</w:t>
            </w:r>
            <w:r w:rsidR="002B6980">
              <w:rPr>
                <w:rFonts w:asciiTheme="majorBidi" w:hAnsiTheme="majorBidi" w:cstheme="majorBidi"/>
                <w:sz w:val="24"/>
                <w:szCs w:val="24"/>
              </w:rPr>
              <w:t xml:space="preserve"> </w:t>
            </w:r>
            <w:r w:rsidRPr="004332C7">
              <w:rPr>
                <w:rFonts w:asciiTheme="majorBidi" w:hAnsiTheme="majorBidi" w:cstheme="majorBidi"/>
                <w:sz w:val="24"/>
                <w:szCs w:val="24"/>
              </w:rPr>
              <w:t>Og blev inkarneret af Helligånden, og Jomfru Maria og blev et menneske,</w:t>
            </w:r>
            <w:r w:rsidR="002B6980">
              <w:rPr>
                <w:rFonts w:asciiTheme="majorBidi" w:hAnsiTheme="majorBidi" w:cstheme="majorBidi"/>
                <w:sz w:val="24"/>
                <w:szCs w:val="24"/>
              </w:rPr>
              <w:t xml:space="preserve"> </w:t>
            </w:r>
          </w:p>
        </w:tc>
        <w:tc>
          <w:tcPr>
            <w:tcW w:w="3969" w:type="dxa"/>
          </w:tcPr>
          <w:p w14:paraId="3E9FDA4B" w14:textId="18D25C13"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for us men and for our salvation, came down from heaven, and was incarnate of the Holy Spirit and of the Virgin Mary, and became man.</w:t>
            </w:r>
          </w:p>
        </w:tc>
        <w:tc>
          <w:tcPr>
            <w:tcW w:w="2545" w:type="dxa"/>
          </w:tcPr>
          <w:p w14:paraId="1586335C" w14:textId="72A6768C"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هذا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الذي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أجلنا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نحن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البشر،</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أجل</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خلاصنا،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نزل</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السماء،</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 xml:space="preserve"> تجسد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الروح</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القدس</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مريم</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العذراء،</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وتأنس</w:t>
            </w:r>
            <w:r w:rsidRPr="004A4F2B">
              <w:rPr>
                <w:rFonts w:asciiTheme="majorBidi" w:hAnsiTheme="majorBidi" w:cstheme="majorBidi"/>
                <w:b/>
                <w:bCs/>
                <w:sz w:val="24"/>
                <w:szCs w:val="24"/>
                <w:lang w:val="en-US"/>
              </w:rPr>
              <w:t>.</w:t>
            </w:r>
          </w:p>
        </w:tc>
      </w:tr>
      <w:tr w:rsidR="00311086" w:rsidRPr="0019613F" w14:paraId="1E2039A4" w14:textId="77777777" w:rsidTr="00F7493E">
        <w:tc>
          <w:tcPr>
            <w:tcW w:w="3969" w:type="dxa"/>
          </w:tcPr>
          <w:p w14:paraId="3C7B57C7" w14:textId="771EBB63" w:rsidR="00311086" w:rsidRPr="004332C7" w:rsidRDefault="00311086" w:rsidP="00C767E9">
            <w:pPr>
              <w:jc w:val="both"/>
              <w:rPr>
                <w:rFonts w:asciiTheme="majorBidi" w:hAnsiTheme="majorBidi" w:cstheme="majorBidi"/>
                <w:sz w:val="24"/>
                <w:szCs w:val="24"/>
              </w:rPr>
            </w:pPr>
            <w:r w:rsidRPr="004332C7">
              <w:rPr>
                <w:rFonts w:asciiTheme="majorBidi" w:hAnsiTheme="majorBidi" w:cstheme="majorBidi"/>
                <w:sz w:val="24"/>
                <w:szCs w:val="24"/>
              </w:rPr>
              <w:t>som også korsfæstet for os under Pontius Pilatus, blev pint og begravet</w:t>
            </w:r>
            <w:r w:rsidR="0055659F">
              <w:rPr>
                <w:rFonts w:asciiTheme="majorBidi" w:hAnsiTheme="majorBidi" w:cstheme="majorBidi"/>
                <w:sz w:val="24"/>
                <w:szCs w:val="24"/>
              </w:rPr>
              <w:t xml:space="preserve"> </w:t>
            </w:r>
          </w:p>
        </w:tc>
        <w:tc>
          <w:tcPr>
            <w:tcW w:w="3969" w:type="dxa"/>
          </w:tcPr>
          <w:p w14:paraId="62E33752" w14:textId="5922F6A7"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He was crucified for us under Pontius Pilate; suffered and was buried.</w:t>
            </w:r>
          </w:p>
        </w:tc>
        <w:tc>
          <w:tcPr>
            <w:tcW w:w="2545" w:type="dxa"/>
          </w:tcPr>
          <w:p w14:paraId="41CE3050" w14:textId="45F8224C"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وصلب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عنا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على</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عهد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بيلاطس البنطي،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وتألم</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وقبر</w:t>
            </w:r>
            <w:r w:rsidRPr="004A4F2B">
              <w:rPr>
                <w:rFonts w:asciiTheme="majorBidi" w:hAnsiTheme="majorBidi" w:cstheme="majorBidi"/>
                <w:b/>
                <w:bCs/>
                <w:sz w:val="24"/>
                <w:szCs w:val="24"/>
                <w:lang w:val="en-US"/>
              </w:rPr>
              <w:t>.</w:t>
            </w:r>
          </w:p>
        </w:tc>
      </w:tr>
      <w:tr w:rsidR="00311086" w:rsidRPr="0019613F" w14:paraId="6998C4D1" w14:textId="77777777" w:rsidTr="00F7493E">
        <w:tc>
          <w:tcPr>
            <w:tcW w:w="3969" w:type="dxa"/>
          </w:tcPr>
          <w:p w14:paraId="3FE53A1E" w14:textId="0DDA48EC" w:rsidR="00311086" w:rsidRPr="004332C7" w:rsidRDefault="00311086" w:rsidP="004A4F2B">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Han opstod fra de døde på tredjedagen ifølge skrifterne,</w:t>
            </w:r>
          </w:p>
        </w:tc>
        <w:tc>
          <w:tcPr>
            <w:tcW w:w="3969" w:type="dxa"/>
          </w:tcPr>
          <w:p w14:paraId="57F373F4" w14:textId="2D5D55E3"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the third day He rose from the dead, according to the scriptures.</w:t>
            </w:r>
          </w:p>
        </w:tc>
        <w:tc>
          <w:tcPr>
            <w:tcW w:w="2545" w:type="dxa"/>
          </w:tcPr>
          <w:p w14:paraId="31B4366D" w14:textId="5B48A6E2"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وقام</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بين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الأموات</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في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اليوم</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الثالث</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كما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في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الكتب</w:t>
            </w:r>
            <w:r w:rsidRPr="004A4F2B">
              <w:rPr>
                <w:rFonts w:asciiTheme="majorBidi" w:hAnsiTheme="majorBidi" w:cstheme="majorBidi"/>
                <w:b/>
                <w:bCs/>
                <w:sz w:val="24"/>
                <w:szCs w:val="24"/>
                <w:lang w:val="en-US"/>
              </w:rPr>
              <w:t>.</w:t>
            </w:r>
          </w:p>
        </w:tc>
      </w:tr>
      <w:tr w:rsidR="00311086" w:rsidRPr="0019613F" w14:paraId="1D16E953" w14:textId="77777777" w:rsidTr="00F7493E">
        <w:tc>
          <w:tcPr>
            <w:tcW w:w="3969" w:type="dxa"/>
          </w:tcPr>
          <w:p w14:paraId="514C79FF" w14:textId="3E8B8CB9" w:rsidR="00311086" w:rsidRPr="004332C7" w:rsidRDefault="00311086" w:rsidP="009515E4">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opfor til himmels og satte sig ved sin Faders højre hånd.  Og hvorfra han skal komme igen i sin herlighed, for at dømme levende og døde, og der skal ikke være ende på hans rige.</w:t>
            </w:r>
          </w:p>
        </w:tc>
        <w:tc>
          <w:tcPr>
            <w:tcW w:w="3969" w:type="dxa"/>
          </w:tcPr>
          <w:p w14:paraId="7DF109D1" w14:textId="70B4AA8C"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ascended into the heavens and sat at the right hand of His Father; and He is coming again in His Glory to judge the living and the dead; Whose Kingdom shall have no end.</w:t>
            </w:r>
          </w:p>
        </w:tc>
        <w:tc>
          <w:tcPr>
            <w:tcW w:w="2545" w:type="dxa"/>
          </w:tcPr>
          <w:p w14:paraId="2312A37E" w14:textId="0D370DD0"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وصعد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إلى</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السموات،</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وجلس</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عن يمين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أبيه،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وأيضا</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يأتي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في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مجده ليدين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الأحياء</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والأموات،</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الذي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ليس لملكه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انقضاء</w:t>
            </w:r>
            <w:r w:rsidRPr="004A4F2B">
              <w:rPr>
                <w:rFonts w:asciiTheme="majorBidi" w:hAnsiTheme="majorBidi" w:cstheme="majorBidi"/>
                <w:b/>
                <w:bCs/>
                <w:sz w:val="24"/>
                <w:szCs w:val="24"/>
                <w:lang w:val="en-US"/>
              </w:rPr>
              <w:t>.</w:t>
            </w:r>
          </w:p>
        </w:tc>
      </w:tr>
      <w:tr w:rsidR="00311086" w:rsidRPr="0019613F" w14:paraId="31126895" w14:textId="77777777" w:rsidTr="00F7493E">
        <w:tc>
          <w:tcPr>
            <w:tcW w:w="3969" w:type="dxa"/>
          </w:tcPr>
          <w:p w14:paraId="3EE64850" w14:textId="4893ED2D" w:rsidR="00311086" w:rsidRPr="004332C7" w:rsidRDefault="00311086" w:rsidP="00C767E9">
            <w:pPr>
              <w:jc w:val="both"/>
              <w:rPr>
                <w:rFonts w:asciiTheme="majorBidi" w:hAnsiTheme="majorBidi" w:cstheme="majorBidi"/>
                <w:sz w:val="24"/>
                <w:szCs w:val="24"/>
              </w:rPr>
            </w:pPr>
            <w:r w:rsidRPr="004332C7">
              <w:rPr>
                <w:rFonts w:asciiTheme="majorBidi" w:hAnsiTheme="majorBidi" w:cstheme="majorBidi"/>
                <w:sz w:val="24"/>
                <w:szCs w:val="24"/>
              </w:rPr>
              <w:t>Ja, vi tror på Helligånden, Herren livsgiver, som udgår fra Faderen, Vi tilbeder og ærer ham  tillige med Faderen og Sønnen, der har talt igennem profeterne.</w:t>
            </w:r>
            <w:r w:rsidR="002B6980">
              <w:rPr>
                <w:rFonts w:asciiTheme="majorBidi" w:hAnsiTheme="majorBidi" w:cstheme="majorBidi"/>
                <w:sz w:val="24"/>
                <w:szCs w:val="24"/>
              </w:rPr>
              <w:t xml:space="preserve"> </w:t>
            </w:r>
          </w:p>
        </w:tc>
        <w:tc>
          <w:tcPr>
            <w:tcW w:w="3969" w:type="dxa"/>
          </w:tcPr>
          <w:p w14:paraId="23710D11" w14:textId="5DFFA8D4"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Yes, we believe in the Holy Spirit, the Lord,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proceeds from the Father; Who, with the Father and the Son, is worshipped and glorified; Who spoke by the prophets.</w:t>
            </w:r>
          </w:p>
        </w:tc>
        <w:tc>
          <w:tcPr>
            <w:tcW w:w="2545" w:type="dxa"/>
          </w:tcPr>
          <w:p w14:paraId="430EFD26" w14:textId="141992A5"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نعم</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نؤمن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بالروح</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القدس،</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الرب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 xml:space="preserve"> المحيى</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المنبثق</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الآب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نسجد</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له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ونمجده</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مع</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الآب</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والابن،</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الناطق</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في</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الأنبياء</w:t>
            </w:r>
            <w:r w:rsidRPr="004A4F2B">
              <w:rPr>
                <w:rFonts w:asciiTheme="majorBidi" w:hAnsiTheme="majorBidi" w:cstheme="majorBidi"/>
                <w:b/>
                <w:bCs/>
                <w:sz w:val="24"/>
                <w:szCs w:val="24"/>
                <w:lang w:val="en-US"/>
              </w:rPr>
              <w:t>.</w:t>
            </w:r>
          </w:p>
        </w:tc>
      </w:tr>
      <w:tr w:rsidR="00311086" w:rsidRPr="0019613F" w14:paraId="177FE05C" w14:textId="77777777" w:rsidTr="00F7493E">
        <w:tc>
          <w:tcPr>
            <w:tcW w:w="3969" w:type="dxa"/>
          </w:tcPr>
          <w:p w14:paraId="5A76FF79" w14:textId="3CD4BE43" w:rsidR="00311086" w:rsidRPr="004332C7" w:rsidRDefault="00311086" w:rsidP="002B6980">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Og på én, hellig, almindelig</w:t>
            </w:r>
            <w:r w:rsidR="002B6980">
              <w:rPr>
                <w:rFonts w:asciiTheme="majorBidi" w:hAnsiTheme="majorBidi" w:cstheme="majorBidi"/>
                <w:sz w:val="24"/>
                <w:szCs w:val="24"/>
              </w:rPr>
              <w:t xml:space="preserve"> </w:t>
            </w:r>
            <w:r w:rsidRPr="004332C7">
              <w:rPr>
                <w:rFonts w:asciiTheme="majorBidi" w:hAnsiTheme="majorBidi" w:cstheme="majorBidi"/>
                <w:sz w:val="24"/>
                <w:szCs w:val="24"/>
              </w:rPr>
              <w:t>og apostolisk kirke. – Vi bekender én dåb til syndernes forladelse.</w:t>
            </w:r>
          </w:p>
        </w:tc>
        <w:tc>
          <w:tcPr>
            <w:tcW w:w="3969" w:type="dxa"/>
          </w:tcPr>
          <w:p w14:paraId="22339DE6" w14:textId="33FCC37A"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in one, holy, </w:t>
            </w:r>
            <w:proofErr w:type="gramStart"/>
            <w:r w:rsidRPr="004332C7">
              <w:rPr>
                <w:rFonts w:asciiTheme="majorBidi" w:hAnsiTheme="majorBidi" w:cstheme="majorBidi"/>
                <w:sz w:val="24"/>
                <w:szCs w:val="24"/>
                <w:lang w:val="en-US"/>
              </w:rPr>
              <w:t>catholic</w:t>
            </w:r>
            <w:proofErr w:type="gramEnd"/>
            <w:r w:rsidRPr="004332C7">
              <w:rPr>
                <w:rFonts w:asciiTheme="majorBidi" w:hAnsiTheme="majorBidi" w:cstheme="majorBidi"/>
                <w:sz w:val="24"/>
                <w:szCs w:val="24"/>
                <w:lang w:val="en-US"/>
              </w:rPr>
              <w:t xml:space="preserve"> and apostolic church, we confess one baptism for the remission of sins.</w:t>
            </w:r>
          </w:p>
        </w:tc>
        <w:tc>
          <w:tcPr>
            <w:tcW w:w="2545" w:type="dxa"/>
          </w:tcPr>
          <w:p w14:paraId="313D4B56" w14:textId="341B929E" w:rsidR="00311086" w:rsidRPr="004A4F2B" w:rsidRDefault="0031108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وبكنيسة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واحدة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مقدسة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جامعة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رسولية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ونعترف</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بمعمودية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واحدة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لمغفرة</w:t>
            </w:r>
            <w:r w:rsidRPr="004A4F2B">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الخطايا</w:t>
            </w:r>
            <w:r w:rsidRPr="004A4F2B">
              <w:rPr>
                <w:rFonts w:asciiTheme="majorBidi" w:hAnsiTheme="majorBidi" w:cstheme="majorBidi"/>
                <w:b/>
                <w:bCs/>
                <w:sz w:val="24"/>
                <w:szCs w:val="24"/>
                <w:lang w:val="en-US"/>
              </w:rPr>
              <w:t>.</w:t>
            </w:r>
          </w:p>
        </w:tc>
      </w:tr>
      <w:tr w:rsidR="000C4FA7" w:rsidRPr="0019613F" w14:paraId="08D723E5" w14:textId="77777777" w:rsidTr="00F7493E">
        <w:tc>
          <w:tcPr>
            <w:tcW w:w="3969" w:type="dxa"/>
          </w:tcPr>
          <w:p w14:paraId="1F21446B" w14:textId="77777777" w:rsidR="000C4FA7" w:rsidRPr="0019613F" w:rsidRDefault="000C4FA7" w:rsidP="00C767E9">
            <w:pPr>
              <w:autoSpaceDE w:val="0"/>
              <w:autoSpaceDN w:val="0"/>
              <w:adjustRightInd w:val="0"/>
              <w:jc w:val="both"/>
              <w:rPr>
                <w:rFonts w:asciiTheme="majorBidi" w:hAnsiTheme="majorBidi" w:cstheme="majorBidi"/>
                <w:sz w:val="24"/>
                <w:szCs w:val="24"/>
                <w:lang w:val="en-US"/>
              </w:rPr>
            </w:pPr>
          </w:p>
        </w:tc>
        <w:tc>
          <w:tcPr>
            <w:tcW w:w="3969" w:type="dxa"/>
          </w:tcPr>
          <w:p w14:paraId="5A4A88EC" w14:textId="77777777" w:rsidR="000C4FA7" w:rsidRPr="004332C7" w:rsidRDefault="000C4FA7" w:rsidP="00C767E9">
            <w:pPr>
              <w:jc w:val="both"/>
              <w:rPr>
                <w:rFonts w:asciiTheme="majorBidi" w:hAnsiTheme="majorBidi" w:cstheme="majorBidi"/>
                <w:sz w:val="24"/>
                <w:szCs w:val="24"/>
                <w:lang w:val="en-US"/>
              </w:rPr>
            </w:pPr>
          </w:p>
        </w:tc>
        <w:tc>
          <w:tcPr>
            <w:tcW w:w="2545" w:type="dxa"/>
          </w:tcPr>
          <w:p w14:paraId="7873AD95" w14:textId="77777777" w:rsidR="000C4FA7" w:rsidRPr="004A4F2B" w:rsidRDefault="000C4FA7" w:rsidP="00C767E9">
            <w:pPr>
              <w:bidi/>
              <w:jc w:val="both"/>
              <w:rPr>
                <w:rFonts w:asciiTheme="majorBidi" w:hAnsiTheme="majorBidi" w:cstheme="majorBidi"/>
                <w:b/>
                <w:bCs/>
                <w:sz w:val="24"/>
                <w:szCs w:val="24"/>
                <w:rtl/>
              </w:rPr>
            </w:pPr>
          </w:p>
        </w:tc>
      </w:tr>
      <w:tr w:rsidR="00311086" w:rsidRPr="0019613F" w14:paraId="45BC1AD5" w14:textId="77777777" w:rsidTr="00F7493E">
        <w:tc>
          <w:tcPr>
            <w:tcW w:w="3969" w:type="dxa"/>
          </w:tcPr>
          <w:p w14:paraId="3CD4ACE0" w14:textId="66E93267" w:rsidR="00311086" w:rsidRPr="004332C7" w:rsidRDefault="00F91950"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Menigheden synger følgende i Golgata-tone</w:t>
            </w:r>
            <w:r w:rsidR="0039245E" w:rsidRPr="00C06844">
              <w:rPr>
                <w:rFonts w:asciiTheme="majorBidi" w:hAnsiTheme="majorBidi" w:cstheme="majorBidi"/>
                <w:color w:val="1F497D" w:themeColor="text2"/>
                <w:sz w:val="24"/>
                <w:szCs w:val="24"/>
              </w:rPr>
              <w:t xml:space="preserve"> </w:t>
            </w:r>
          </w:p>
        </w:tc>
        <w:tc>
          <w:tcPr>
            <w:tcW w:w="3969" w:type="dxa"/>
          </w:tcPr>
          <w:p w14:paraId="45F8D8FA" w14:textId="02E3FFD5" w:rsidR="00311086" w:rsidRPr="004332C7" w:rsidRDefault="0031108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congregation chants the following in Golgotha tune</w:t>
            </w:r>
          </w:p>
        </w:tc>
        <w:tc>
          <w:tcPr>
            <w:tcW w:w="2545" w:type="dxa"/>
          </w:tcPr>
          <w:p w14:paraId="76A8D339" w14:textId="23D0A188" w:rsidR="00311086" w:rsidRPr="00C06844" w:rsidRDefault="00311086"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يرتل الشعب هذا المرد بلحن الجلجثة</w:t>
            </w:r>
            <w:r w:rsidR="00F7493E" w:rsidRPr="00C06844">
              <w:rPr>
                <w:rFonts w:asciiTheme="majorBidi" w:hAnsiTheme="majorBidi" w:cstheme="majorBidi"/>
                <w:b/>
                <w:bCs/>
                <w:color w:val="1F497D" w:themeColor="text2"/>
                <w:sz w:val="24"/>
                <w:szCs w:val="24"/>
                <w:rtl/>
              </w:rPr>
              <w:t xml:space="preserve"> </w:t>
            </w:r>
          </w:p>
        </w:tc>
      </w:tr>
      <w:tr w:rsidR="00311086" w:rsidRPr="0019613F" w14:paraId="3C59C0BB" w14:textId="77777777" w:rsidTr="00F7493E">
        <w:tc>
          <w:tcPr>
            <w:tcW w:w="3969" w:type="dxa"/>
          </w:tcPr>
          <w:p w14:paraId="1FDFAA82" w14:textId="44619738" w:rsidR="00311086" w:rsidRPr="004332C7" w:rsidRDefault="00311086"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Under Trosbekendelsen vasker præsten sine hænder tre gange ved nordsiden af alteret, mens han første gang siger ordene fra Salme. 51,9:</w:t>
            </w:r>
          </w:p>
        </w:tc>
        <w:tc>
          <w:tcPr>
            <w:tcW w:w="3969" w:type="dxa"/>
          </w:tcPr>
          <w:p w14:paraId="629D0BC0" w14:textId="75993664" w:rsidR="00311086" w:rsidRPr="004332C7" w:rsidRDefault="0031108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Daring the above chant, the priest washes his hands three times at the north side of the sanctuary, saying the first time (inaudibly):</w:t>
            </w:r>
          </w:p>
        </w:tc>
        <w:tc>
          <w:tcPr>
            <w:tcW w:w="2545" w:type="dxa"/>
          </w:tcPr>
          <w:p w14:paraId="3DD8AC60" w14:textId="10B3C4E3" w:rsidR="00311086" w:rsidRPr="00C06844" w:rsidRDefault="00311086" w:rsidP="009C5B3E">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وفي أثناء تلحينها، يغسل الكاهن يديه في</w:t>
            </w:r>
            <w:r w:rsidR="009C5B3E"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جانب المذبح البحري ثلاث مرات وهو يقول</w:t>
            </w:r>
            <w:r w:rsidR="009C5B3E"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في المرة الأولي </w:t>
            </w:r>
            <w:r w:rsidR="00A264E1" w:rsidRPr="00C06844">
              <w:rPr>
                <w:rFonts w:asciiTheme="majorBidi" w:hAnsiTheme="majorBidi" w:cstheme="majorBidi"/>
                <w:b/>
                <w:bCs/>
                <w:color w:val="1F497D" w:themeColor="text2"/>
                <w:sz w:val="24"/>
                <w:szCs w:val="24"/>
                <w:rtl/>
              </w:rPr>
              <w:t>)</w:t>
            </w:r>
            <w:r w:rsidRPr="00C06844">
              <w:rPr>
                <w:rFonts w:asciiTheme="majorBidi" w:hAnsiTheme="majorBidi" w:cstheme="majorBidi"/>
                <w:b/>
                <w:bCs/>
                <w:color w:val="1F497D" w:themeColor="text2"/>
                <w:sz w:val="24"/>
                <w:szCs w:val="24"/>
                <w:rtl/>
              </w:rPr>
              <w:t>سراً(:</w:t>
            </w:r>
          </w:p>
        </w:tc>
      </w:tr>
      <w:tr w:rsidR="00311086" w:rsidRPr="0019613F" w14:paraId="4F492920" w14:textId="77777777" w:rsidTr="00F7493E">
        <w:tc>
          <w:tcPr>
            <w:tcW w:w="3969" w:type="dxa"/>
          </w:tcPr>
          <w:p w14:paraId="283814A5" w14:textId="72A7A793" w:rsidR="00311086" w:rsidRPr="004332C7" w:rsidRDefault="00311086" w:rsidP="00C767E9">
            <w:pPr>
              <w:jc w:val="both"/>
              <w:rPr>
                <w:rFonts w:asciiTheme="majorBidi" w:hAnsiTheme="majorBidi" w:cstheme="majorBidi"/>
                <w:sz w:val="24"/>
                <w:szCs w:val="24"/>
              </w:rPr>
            </w:pPr>
            <w:r w:rsidRPr="004332C7">
              <w:rPr>
                <w:rFonts w:asciiTheme="majorBidi" w:hAnsiTheme="majorBidi" w:cstheme="majorBidi"/>
                <w:sz w:val="24"/>
                <w:szCs w:val="24"/>
              </w:rPr>
              <w:t>Bestænk mig med din ysop, at jeg bliver ren; vask mig, at jeg bliver hvid som sne.</w:t>
            </w:r>
          </w:p>
        </w:tc>
        <w:tc>
          <w:tcPr>
            <w:tcW w:w="3969" w:type="dxa"/>
          </w:tcPr>
          <w:p w14:paraId="0A7CC055" w14:textId="5392BB32" w:rsidR="00311086" w:rsidRPr="004332C7" w:rsidRDefault="0031108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Purge me with hyssop, and I shall be clean. Wash me, and I shall be whiter than snow</w:t>
            </w:r>
          </w:p>
        </w:tc>
        <w:tc>
          <w:tcPr>
            <w:tcW w:w="2545" w:type="dxa"/>
          </w:tcPr>
          <w:p w14:paraId="6EEB2DCE" w14:textId="4872EF8C" w:rsidR="00311086" w:rsidRPr="004A4F2B" w:rsidRDefault="00311086" w:rsidP="009C5B3E">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تنضح على بزوفاك فأطهر،</w:t>
            </w:r>
            <w:r w:rsidR="009C5B3E"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تغسلني فأبيض أكثر من الثلج</w:t>
            </w:r>
          </w:p>
        </w:tc>
      </w:tr>
      <w:tr w:rsidR="00F7493E" w:rsidRPr="0019613F" w14:paraId="5A8C2C83" w14:textId="77777777" w:rsidTr="00F7493E">
        <w:tc>
          <w:tcPr>
            <w:tcW w:w="3969" w:type="dxa"/>
          </w:tcPr>
          <w:p w14:paraId="180FFFDB" w14:textId="77777777" w:rsidR="00F7493E" w:rsidRPr="0019613F" w:rsidRDefault="00F7493E" w:rsidP="00C767E9">
            <w:pPr>
              <w:jc w:val="both"/>
              <w:rPr>
                <w:rFonts w:asciiTheme="majorBidi" w:hAnsiTheme="majorBidi" w:cstheme="majorBidi"/>
                <w:sz w:val="24"/>
                <w:szCs w:val="24"/>
                <w:lang w:val="en-US"/>
              </w:rPr>
            </w:pPr>
          </w:p>
        </w:tc>
        <w:tc>
          <w:tcPr>
            <w:tcW w:w="3969" w:type="dxa"/>
          </w:tcPr>
          <w:p w14:paraId="38D73B84" w14:textId="77777777" w:rsidR="00F7493E" w:rsidRPr="004332C7" w:rsidRDefault="00F7493E" w:rsidP="00C767E9">
            <w:pPr>
              <w:jc w:val="both"/>
              <w:rPr>
                <w:rFonts w:asciiTheme="majorBidi" w:hAnsiTheme="majorBidi" w:cstheme="majorBidi"/>
                <w:sz w:val="24"/>
                <w:szCs w:val="24"/>
                <w:lang w:val="en-US"/>
              </w:rPr>
            </w:pPr>
          </w:p>
        </w:tc>
        <w:tc>
          <w:tcPr>
            <w:tcW w:w="2545" w:type="dxa"/>
          </w:tcPr>
          <w:p w14:paraId="34131151" w14:textId="77777777" w:rsidR="00F7493E" w:rsidRPr="004A4F2B" w:rsidRDefault="00F7493E" w:rsidP="009C5B3E">
            <w:pPr>
              <w:autoSpaceDE w:val="0"/>
              <w:autoSpaceDN w:val="0"/>
              <w:bidi/>
              <w:adjustRightInd w:val="0"/>
              <w:jc w:val="both"/>
              <w:rPr>
                <w:rFonts w:asciiTheme="majorBidi" w:hAnsiTheme="majorBidi" w:cstheme="majorBidi"/>
                <w:b/>
                <w:bCs/>
                <w:sz w:val="24"/>
                <w:szCs w:val="24"/>
                <w:rtl/>
              </w:rPr>
            </w:pPr>
          </w:p>
        </w:tc>
      </w:tr>
      <w:tr w:rsidR="00311086" w:rsidRPr="004332C7" w14:paraId="17CFA106" w14:textId="77777777" w:rsidTr="00F7493E">
        <w:tc>
          <w:tcPr>
            <w:tcW w:w="3969" w:type="dxa"/>
          </w:tcPr>
          <w:p w14:paraId="5A899C26" w14:textId="3C054AE7" w:rsidR="00311086" w:rsidRPr="004332C7" w:rsidRDefault="004E00A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2. gang </w:t>
            </w:r>
            <w:proofErr w:type="spellStart"/>
            <w:r w:rsidRPr="00C06844">
              <w:rPr>
                <w:rFonts w:asciiTheme="majorBidi" w:hAnsiTheme="majorBidi" w:cstheme="majorBidi"/>
                <w:color w:val="1F497D" w:themeColor="text2"/>
                <w:sz w:val="24"/>
                <w:szCs w:val="24"/>
                <w:lang w:val="en-US"/>
              </w:rPr>
              <w:t>fra</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Salme</w:t>
            </w:r>
            <w:proofErr w:type="spellEnd"/>
            <w:r w:rsidRPr="00C06844">
              <w:rPr>
                <w:rFonts w:asciiTheme="majorBidi" w:hAnsiTheme="majorBidi" w:cstheme="majorBidi"/>
                <w:color w:val="1F497D" w:themeColor="text2"/>
                <w:sz w:val="24"/>
                <w:szCs w:val="24"/>
                <w:lang w:val="en-US"/>
              </w:rPr>
              <w:t xml:space="preserve"> 51,10:</w:t>
            </w:r>
          </w:p>
        </w:tc>
        <w:tc>
          <w:tcPr>
            <w:tcW w:w="3969" w:type="dxa"/>
          </w:tcPr>
          <w:p w14:paraId="6C383E16" w14:textId="42459525" w:rsidR="00311086" w:rsidRPr="004332C7" w:rsidRDefault="004E00A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second time, he says:</w:t>
            </w:r>
          </w:p>
        </w:tc>
        <w:tc>
          <w:tcPr>
            <w:tcW w:w="2545" w:type="dxa"/>
          </w:tcPr>
          <w:p w14:paraId="44B2BB7E" w14:textId="35398170" w:rsidR="00311086" w:rsidRPr="00C06844" w:rsidRDefault="004E00A1"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وفي المرة الثانية يقول:</w:t>
            </w:r>
          </w:p>
        </w:tc>
      </w:tr>
      <w:tr w:rsidR="00311086" w:rsidRPr="0019613F" w14:paraId="3917777C" w14:textId="77777777" w:rsidTr="00F7493E">
        <w:tc>
          <w:tcPr>
            <w:tcW w:w="3969" w:type="dxa"/>
          </w:tcPr>
          <w:p w14:paraId="08C9A62D" w14:textId="24D4A02D" w:rsidR="00311086" w:rsidRPr="004332C7" w:rsidRDefault="004E00A1" w:rsidP="00C767E9">
            <w:pPr>
              <w:jc w:val="both"/>
              <w:rPr>
                <w:rFonts w:asciiTheme="majorBidi" w:hAnsiTheme="majorBidi" w:cstheme="majorBidi"/>
                <w:sz w:val="24"/>
                <w:szCs w:val="24"/>
              </w:rPr>
            </w:pPr>
            <w:r w:rsidRPr="004332C7">
              <w:rPr>
                <w:rFonts w:asciiTheme="majorBidi" w:hAnsiTheme="majorBidi" w:cstheme="majorBidi"/>
                <w:sz w:val="24"/>
                <w:szCs w:val="24"/>
              </w:rPr>
              <w:t>Lad mig høre jubel og glæde, de ydmyge ben skal fryde sig.</w:t>
            </w:r>
          </w:p>
        </w:tc>
        <w:tc>
          <w:tcPr>
            <w:tcW w:w="3969" w:type="dxa"/>
          </w:tcPr>
          <w:p w14:paraId="3AF8CB83" w14:textId="19AF5658" w:rsidR="00311086" w:rsidRPr="004332C7" w:rsidRDefault="004E00A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Make me hear joy and gladness that the bones You have broken may rejoice</w:t>
            </w:r>
          </w:p>
        </w:tc>
        <w:tc>
          <w:tcPr>
            <w:tcW w:w="2545" w:type="dxa"/>
          </w:tcPr>
          <w:p w14:paraId="75A43F25" w14:textId="278A8441" w:rsidR="00311086" w:rsidRPr="004A4F2B" w:rsidRDefault="004E00A1" w:rsidP="009C5B3E">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تسمعني سرورا وفرحا، فتبتهج</w:t>
            </w:r>
            <w:r w:rsidR="009C5B3E"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عظامي المنسحقة</w:t>
            </w:r>
          </w:p>
        </w:tc>
      </w:tr>
      <w:tr w:rsidR="00596690" w:rsidRPr="0019613F" w14:paraId="3CD46183" w14:textId="77777777" w:rsidTr="00F7493E">
        <w:tc>
          <w:tcPr>
            <w:tcW w:w="3969" w:type="dxa"/>
          </w:tcPr>
          <w:p w14:paraId="6BC642DB" w14:textId="77777777" w:rsidR="00596690" w:rsidRPr="0019613F" w:rsidRDefault="00596690" w:rsidP="00C767E9">
            <w:pPr>
              <w:jc w:val="both"/>
              <w:rPr>
                <w:rFonts w:asciiTheme="majorBidi" w:hAnsiTheme="majorBidi" w:cstheme="majorBidi"/>
                <w:sz w:val="24"/>
                <w:szCs w:val="24"/>
                <w:lang w:val="en-US"/>
              </w:rPr>
            </w:pPr>
          </w:p>
        </w:tc>
        <w:tc>
          <w:tcPr>
            <w:tcW w:w="3969" w:type="dxa"/>
          </w:tcPr>
          <w:p w14:paraId="2FFFBE33" w14:textId="77777777" w:rsidR="00596690" w:rsidRPr="004332C7" w:rsidRDefault="00596690" w:rsidP="00C767E9">
            <w:pPr>
              <w:jc w:val="both"/>
              <w:rPr>
                <w:rFonts w:asciiTheme="majorBidi" w:hAnsiTheme="majorBidi" w:cstheme="majorBidi"/>
                <w:sz w:val="24"/>
                <w:szCs w:val="24"/>
                <w:lang w:val="en-US"/>
              </w:rPr>
            </w:pPr>
          </w:p>
        </w:tc>
        <w:tc>
          <w:tcPr>
            <w:tcW w:w="2545" w:type="dxa"/>
          </w:tcPr>
          <w:p w14:paraId="01308113" w14:textId="77777777" w:rsidR="00596690" w:rsidRPr="004A4F2B" w:rsidRDefault="00596690" w:rsidP="009C5B3E">
            <w:pPr>
              <w:autoSpaceDE w:val="0"/>
              <w:autoSpaceDN w:val="0"/>
              <w:bidi/>
              <w:adjustRightInd w:val="0"/>
              <w:jc w:val="both"/>
              <w:rPr>
                <w:rFonts w:asciiTheme="majorBidi" w:hAnsiTheme="majorBidi" w:cstheme="majorBidi"/>
                <w:b/>
                <w:bCs/>
                <w:sz w:val="24"/>
                <w:szCs w:val="24"/>
                <w:rtl/>
              </w:rPr>
            </w:pPr>
          </w:p>
        </w:tc>
      </w:tr>
      <w:tr w:rsidR="00311086" w:rsidRPr="004332C7" w14:paraId="393A3B14" w14:textId="77777777" w:rsidTr="00F7493E">
        <w:tc>
          <w:tcPr>
            <w:tcW w:w="3969" w:type="dxa"/>
          </w:tcPr>
          <w:p w14:paraId="3FF1D1D9" w14:textId="0EA04650" w:rsidR="00311086" w:rsidRPr="004332C7" w:rsidRDefault="004E00A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3. gang </w:t>
            </w:r>
            <w:proofErr w:type="spellStart"/>
            <w:r w:rsidRPr="00C06844">
              <w:rPr>
                <w:rFonts w:asciiTheme="majorBidi" w:hAnsiTheme="majorBidi" w:cstheme="majorBidi"/>
                <w:color w:val="1F497D" w:themeColor="text2"/>
                <w:sz w:val="24"/>
                <w:szCs w:val="24"/>
                <w:lang w:val="en-US"/>
              </w:rPr>
              <w:t>fra</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Salme</w:t>
            </w:r>
            <w:proofErr w:type="spellEnd"/>
            <w:r w:rsidRPr="00C06844">
              <w:rPr>
                <w:rFonts w:asciiTheme="majorBidi" w:hAnsiTheme="majorBidi" w:cstheme="majorBidi"/>
                <w:color w:val="1F497D" w:themeColor="text2"/>
                <w:sz w:val="24"/>
                <w:szCs w:val="24"/>
                <w:lang w:val="en-US"/>
              </w:rPr>
              <w:t xml:space="preserve"> 26,6-7:</w:t>
            </w:r>
          </w:p>
        </w:tc>
        <w:tc>
          <w:tcPr>
            <w:tcW w:w="3969" w:type="dxa"/>
          </w:tcPr>
          <w:p w14:paraId="3B0C48D3" w14:textId="27D81922" w:rsidR="00311086" w:rsidRPr="004332C7" w:rsidRDefault="004E00A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third time, he says:</w:t>
            </w:r>
          </w:p>
        </w:tc>
        <w:tc>
          <w:tcPr>
            <w:tcW w:w="2545" w:type="dxa"/>
          </w:tcPr>
          <w:p w14:paraId="61529C12" w14:textId="58552F98" w:rsidR="00311086" w:rsidRPr="00C06844" w:rsidRDefault="004E00A1"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وفي المرة الثالثة يقول:</w:t>
            </w:r>
          </w:p>
        </w:tc>
      </w:tr>
      <w:tr w:rsidR="00311086" w:rsidRPr="0019613F" w14:paraId="60E19415" w14:textId="77777777" w:rsidTr="00F7493E">
        <w:tc>
          <w:tcPr>
            <w:tcW w:w="3969" w:type="dxa"/>
          </w:tcPr>
          <w:p w14:paraId="1461A4A4" w14:textId="78BDDCBE" w:rsidR="00311086" w:rsidRPr="004332C7" w:rsidRDefault="004E00A1"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Jeg vil vaske mine hænder i renhed og gå rundt om dit alter, Herre, så jeg kan høre lyden af lovsang til dig. </w:t>
            </w:r>
            <w:proofErr w:type="spellStart"/>
            <w:r w:rsidRPr="004332C7">
              <w:rPr>
                <w:rFonts w:asciiTheme="majorBidi" w:hAnsiTheme="majorBidi" w:cstheme="majorBidi"/>
                <w:sz w:val="24"/>
                <w:szCs w:val="24"/>
                <w:lang w:val="en-US"/>
              </w:rPr>
              <w:t>Halleluja</w:t>
            </w:r>
            <w:proofErr w:type="spellEnd"/>
            <w:r w:rsidR="006B407E" w:rsidRPr="004332C7">
              <w:rPr>
                <w:rFonts w:asciiTheme="majorBidi" w:hAnsiTheme="majorBidi" w:cstheme="majorBidi"/>
                <w:sz w:val="24"/>
                <w:szCs w:val="24"/>
                <w:lang w:val="en-US"/>
              </w:rPr>
              <w:t>.</w:t>
            </w:r>
          </w:p>
        </w:tc>
        <w:tc>
          <w:tcPr>
            <w:tcW w:w="3969" w:type="dxa"/>
          </w:tcPr>
          <w:p w14:paraId="00F5D61D" w14:textId="53575793" w:rsidR="00311086" w:rsidRPr="004332C7" w:rsidRDefault="004E00A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I will wash my hands in innocence. </w:t>
            </w:r>
            <w:proofErr w:type="gramStart"/>
            <w:r w:rsidRPr="004332C7">
              <w:rPr>
                <w:rFonts w:asciiTheme="majorBidi" w:hAnsiTheme="majorBidi" w:cstheme="majorBidi"/>
                <w:sz w:val="24"/>
                <w:szCs w:val="24"/>
                <w:lang w:val="en-US"/>
              </w:rPr>
              <w:t>So</w:t>
            </w:r>
            <w:proofErr w:type="gramEnd"/>
            <w:r w:rsidRPr="004332C7">
              <w:rPr>
                <w:rFonts w:asciiTheme="majorBidi" w:hAnsiTheme="majorBidi" w:cstheme="majorBidi"/>
                <w:sz w:val="24"/>
                <w:szCs w:val="24"/>
                <w:lang w:val="en-US"/>
              </w:rPr>
              <w:t xml:space="preserve"> I will go about Your altar, O Lord. </w:t>
            </w:r>
            <w:r w:rsidRPr="004332C7">
              <w:rPr>
                <w:rFonts w:asciiTheme="majorBidi" w:hAnsiTheme="majorBidi" w:cstheme="majorBidi"/>
                <w:sz w:val="24"/>
                <w:szCs w:val="24"/>
              </w:rPr>
              <w:t>Alleluia</w:t>
            </w:r>
          </w:p>
        </w:tc>
        <w:tc>
          <w:tcPr>
            <w:tcW w:w="2545" w:type="dxa"/>
          </w:tcPr>
          <w:p w14:paraId="7223C24A" w14:textId="04531C86" w:rsidR="00311086" w:rsidRPr="004A4F2B" w:rsidRDefault="004E00A1" w:rsidP="009C5B3E">
            <w:pPr>
              <w:bidi/>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lang w:val="en-US"/>
              </w:rPr>
              <w:t>اغسل يدي بالنقاوة واطوف</w:t>
            </w:r>
            <w:r w:rsidR="009C5B3E" w:rsidRPr="004A4F2B">
              <w:rPr>
                <w:rFonts w:asciiTheme="majorBidi" w:hAnsiTheme="majorBidi" w:cstheme="majorBidi" w:hint="cs"/>
                <w:b/>
                <w:bCs/>
                <w:sz w:val="24"/>
                <w:szCs w:val="24"/>
                <w:rtl/>
                <w:lang w:val="en-US"/>
              </w:rPr>
              <w:t xml:space="preserve"> </w:t>
            </w:r>
            <w:r w:rsidRPr="004A4F2B">
              <w:rPr>
                <w:rFonts w:asciiTheme="majorBidi" w:hAnsiTheme="majorBidi" w:cstheme="majorBidi"/>
                <w:b/>
                <w:bCs/>
                <w:sz w:val="24"/>
                <w:szCs w:val="24"/>
                <w:rtl/>
                <w:lang w:val="en-US"/>
              </w:rPr>
              <w:t>بمذبحك يا رب لكيما اسمع صوت</w:t>
            </w:r>
            <w:r w:rsidR="009C5B3E" w:rsidRPr="004A4F2B">
              <w:rPr>
                <w:rFonts w:asciiTheme="majorBidi" w:hAnsiTheme="majorBidi" w:cstheme="majorBidi" w:hint="cs"/>
                <w:b/>
                <w:bCs/>
                <w:sz w:val="24"/>
                <w:szCs w:val="24"/>
                <w:rtl/>
                <w:lang w:val="en-US"/>
              </w:rPr>
              <w:t xml:space="preserve"> </w:t>
            </w:r>
            <w:r w:rsidRPr="004A4F2B">
              <w:rPr>
                <w:rFonts w:asciiTheme="majorBidi" w:hAnsiTheme="majorBidi" w:cstheme="majorBidi"/>
                <w:b/>
                <w:bCs/>
                <w:sz w:val="24"/>
                <w:szCs w:val="24"/>
                <w:rtl/>
                <w:lang w:val="en-US"/>
              </w:rPr>
              <w:t>تسبيحك. هلليلويا</w:t>
            </w:r>
          </w:p>
        </w:tc>
      </w:tr>
      <w:tr w:rsidR="0074591A" w:rsidRPr="0019613F" w14:paraId="2AD621EA" w14:textId="77777777" w:rsidTr="00F7493E">
        <w:tc>
          <w:tcPr>
            <w:tcW w:w="3969" w:type="dxa"/>
          </w:tcPr>
          <w:p w14:paraId="532BBC9C" w14:textId="77777777" w:rsidR="0074591A" w:rsidRPr="0019613F" w:rsidRDefault="0074591A" w:rsidP="00C767E9">
            <w:pPr>
              <w:jc w:val="both"/>
              <w:rPr>
                <w:rFonts w:asciiTheme="majorBidi" w:hAnsiTheme="majorBidi" w:cstheme="majorBidi"/>
                <w:sz w:val="24"/>
                <w:szCs w:val="24"/>
                <w:lang w:val="en-US"/>
              </w:rPr>
            </w:pPr>
          </w:p>
        </w:tc>
        <w:tc>
          <w:tcPr>
            <w:tcW w:w="3969" w:type="dxa"/>
          </w:tcPr>
          <w:p w14:paraId="4FEF8037" w14:textId="77777777" w:rsidR="0074591A" w:rsidRPr="004332C7" w:rsidRDefault="0074591A" w:rsidP="00C767E9">
            <w:pPr>
              <w:jc w:val="both"/>
              <w:rPr>
                <w:rFonts w:asciiTheme="majorBidi" w:hAnsiTheme="majorBidi" w:cstheme="majorBidi"/>
                <w:sz w:val="24"/>
                <w:szCs w:val="24"/>
                <w:lang w:val="en-US"/>
              </w:rPr>
            </w:pPr>
          </w:p>
        </w:tc>
        <w:tc>
          <w:tcPr>
            <w:tcW w:w="2545" w:type="dxa"/>
          </w:tcPr>
          <w:p w14:paraId="3216AC20" w14:textId="77777777" w:rsidR="0074591A" w:rsidRPr="004A4F2B" w:rsidRDefault="0074591A" w:rsidP="009C5B3E">
            <w:pPr>
              <w:bidi/>
              <w:jc w:val="both"/>
              <w:rPr>
                <w:rFonts w:asciiTheme="majorBidi" w:hAnsiTheme="majorBidi" w:cstheme="majorBidi"/>
                <w:b/>
                <w:bCs/>
                <w:sz w:val="24"/>
                <w:szCs w:val="24"/>
                <w:rtl/>
                <w:lang w:val="en-US"/>
              </w:rPr>
            </w:pPr>
          </w:p>
        </w:tc>
      </w:tr>
      <w:tr w:rsidR="00311086" w:rsidRPr="0019613F" w14:paraId="3244B5C6" w14:textId="77777777" w:rsidTr="00F7493E">
        <w:tc>
          <w:tcPr>
            <w:tcW w:w="3969" w:type="dxa"/>
          </w:tcPr>
          <w:p w14:paraId="59C3BB57" w14:textId="54BBBD5E" w:rsidR="00311086" w:rsidRPr="004332C7" w:rsidRDefault="004E00A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vender sig mod vest og ryster sine hænder foran hele folket og aftørrer dem i et rent håndklæde. Når Trosbekendelsen er slut, siger præsten:</w:t>
            </w:r>
          </w:p>
        </w:tc>
        <w:tc>
          <w:tcPr>
            <w:tcW w:w="3969" w:type="dxa"/>
          </w:tcPr>
          <w:p w14:paraId="44F6F104" w14:textId="2161BA45" w:rsidR="00311086" w:rsidRPr="004332C7" w:rsidRDefault="004E00A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Now the priest turns toward the west, shakes the water off his hands before all the </w:t>
            </w:r>
            <w:proofErr w:type="spellStart"/>
            <w:r w:rsidRPr="00C06844">
              <w:rPr>
                <w:rFonts w:asciiTheme="majorBidi" w:hAnsiTheme="majorBidi" w:cstheme="majorBidi"/>
                <w:color w:val="1F497D" w:themeColor="text2"/>
                <w:sz w:val="24"/>
                <w:szCs w:val="24"/>
                <w:lang w:val="en-US"/>
              </w:rPr>
              <w:t>peopte</w:t>
            </w:r>
            <w:proofErr w:type="spellEnd"/>
            <w:r w:rsidRPr="00C06844">
              <w:rPr>
                <w:rFonts w:asciiTheme="majorBidi" w:hAnsiTheme="majorBidi" w:cstheme="majorBidi"/>
                <w:color w:val="1F497D" w:themeColor="text2"/>
                <w:sz w:val="24"/>
                <w:szCs w:val="24"/>
                <w:lang w:val="en-US"/>
              </w:rPr>
              <w:t>, then dries his hands with a clean towel.</w:t>
            </w:r>
          </w:p>
        </w:tc>
        <w:tc>
          <w:tcPr>
            <w:tcW w:w="2545" w:type="dxa"/>
          </w:tcPr>
          <w:p w14:paraId="5088FC52" w14:textId="7FDC6B84" w:rsidR="00311086" w:rsidRPr="00C06844" w:rsidRDefault="004E00A1" w:rsidP="009C5B3E">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يلتقت إلي الغرب وينفض يديه أمام جميع</w:t>
            </w:r>
            <w:r w:rsidR="009C5B3E"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الشعب وينشفها في ستر نظيف</w:t>
            </w:r>
            <w:r w:rsidRPr="00C06844">
              <w:rPr>
                <w:rFonts w:asciiTheme="majorBidi" w:hAnsiTheme="majorBidi" w:cstheme="majorBidi"/>
                <w:b/>
                <w:bCs/>
                <w:color w:val="1F497D" w:themeColor="text2"/>
                <w:sz w:val="24"/>
                <w:szCs w:val="24"/>
                <w:rtl/>
                <w:lang w:val="en-US"/>
              </w:rPr>
              <w:t>.</w:t>
            </w:r>
          </w:p>
        </w:tc>
      </w:tr>
      <w:tr w:rsidR="00C775DB" w:rsidRPr="004332C7" w14:paraId="6FA19455" w14:textId="77777777" w:rsidTr="00F7493E">
        <w:tc>
          <w:tcPr>
            <w:tcW w:w="3969" w:type="dxa"/>
          </w:tcPr>
          <w:p w14:paraId="6DCFF535" w14:textId="77777777" w:rsidR="00C775DB" w:rsidRPr="004332C7" w:rsidRDefault="00C775DB"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Diakon:</w:t>
            </w:r>
          </w:p>
          <w:p w14:paraId="3D58621A" w14:textId="26CA58DD" w:rsidR="00C775DB" w:rsidRPr="004332C7" w:rsidRDefault="00C775DB"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Rejs jer for at bede</w:t>
            </w:r>
            <w:r w:rsidR="006B407E" w:rsidRPr="004332C7">
              <w:rPr>
                <w:rFonts w:asciiTheme="majorBidi" w:hAnsiTheme="majorBidi" w:cstheme="majorBidi"/>
                <w:color w:val="000000"/>
                <w:sz w:val="24"/>
                <w:szCs w:val="24"/>
              </w:rPr>
              <w:t>.</w:t>
            </w:r>
          </w:p>
        </w:tc>
        <w:tc>
          <w:tcPr>
            <w:tcW w:w="3969" w:type="dxa"/>
          </w:tcPr>
          <w:p w14:paraId="17A58FE5" w14:textId="77777777" w:rsidR="00C775DB" w:rsidRPr="004332C7" w:rsidRDefault="00C775DB"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Deacon:</w:t>
            </w:r>
          </w:p>
          <w:p w14:paraId="02B85A90" w14:textId="458DF173" w:rsidR="00C775DB" w:rsidRPr="004332C7" w:rsidRDefault="00C775DB"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Stand up for prayer.</w:t>
            </w:r>
          </w:p>
        </w:tc>
        <w:tc>
          <w:tcPr>
            <w:tcW w:w="2545" w:type="dxa"/>
          </w:tcPr>
          <w:p w14:paraId="71749786" w14:textId="77777777" w:rsidR="00C775DB" w:rsidRPr="004A4F2B" w:rsidRDefault="00C775DB"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الشماس</w:t>
            </w:r>
            <w:r w:rsidRPr="004A4F2B">
              <w:rPr>
                <w:rFonts w:asciiTheme="majorBidi" w:hAnsiTheme="majorBidi" w:cstheme="majorBidi"/>
                <w:b/>
                <w:bCs/>
                <w:color w:val="C10000"/>
                <w:sz w:val="24"/>
                <w:szCs w:val="24"/>
              </w:rPr>
              <w:t>:</w:t>
            </w:r>
          </w:p>
          <w:p w14:paraId="7576F4FD" w14:textId="20E5EC36" w:rsidR="00C775DB" w:rsidRPr="004A4F2B" w:rsidRDefault="00C775DB"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للصلاة</w:t>
            </w:r>
            <w:r w:rsidRPr="004A4F2B">
              <w:rPr>
                <w:rFonts w:asciiTheme="majorBidi" w:hAnsiTheme="majorBidi" w:cstheme="majorBidi"/>
                <w:b/>
                <w:bCs/>
                <w:color w:val="000000"/>
                <w:sz w:val="24"/>
                <w:szCs w:val="24"/>
              </w:rPr>
              <w:t xml:space="preserve"> </w:t>
            </w:r>
            <w:r w:rsidRPr="004A4F2B">
              <w:rPr>
                <w:rFonts w:asciiTheme="majorBidi" w:hAnsiTheme="majorBidi" w:cstheme="majorBidi"/>
                <w:b/>
                <w:bCs/>
                <w:color w:val="000000"/>
                <w:sz w:val="24"/>
                <w:szCs w:val="24"/>
                <w:rtl/>
              </w:rPr>
              <w:t>قفوا</w:t>
            </w:r>
            <w:r w:rsidRPr="004A4F2B">
              <w:rPr>
                <w:rFonts w:asciiTheme="majorBidi" w:hAnsiTheme="majorBidi" w:cstheme="majorBidi"/>
                <w:b/>
                <w:bCs/>
                <w:color w:val="000000"/>
                <w:sz w:val="24"/>
                <w:szCs w:val="24"/>
              </w:rPr>
              <w:t>.</w:t>
            </w:r>
          </w:p>
        </w:tc>
      </w:tr>
      <w:tr w:rsidR="00596690" w:rsidRPr="004332C7" w14:paraId="1911D120" w14:textId="77777777" w:rsidTr="00F7493E">
        <w:tc>
          <w:tcPr>
            <w:tcW w:w="3969" w:type="dxa"/>
          </w:tcPr>
          <w:p w14:paraId="64E1516A" w14:textId="77777777" w:rsidR="00596690" w:rsidRPr="004332C7" w:rsidRDefault="00596690" w:rsidP="00C767E9">
            <w:pPr>
              <w:autoSpaceDE w:val="0"/>
              <w:autoSpaceDN w:val="0"/>
              <w:adjustRightInd w:val="0"/>
              <w:jc w:val="both"/>
              <w:rPr>
                <w:rFonts w:asciiTheme="majorBidi" w:hAnsiTheme="majorBidi" w:cstheme="majorBidi"/>
                <w:color w:val="C10000"/>
                <w:sz w:val="24"/>
                <w:szCs w:val="24"/>
              </w:rPr>
            </w:pPr>
          </w:p>
        </w:tc>
        <w:tc>
          <w:tcPr>
            <w:tcW w:w="3969" w:type="dxa"/>
          </w:tcPr>
          <w:p w14:paraId="32FD3DA7" w14:textId="77777777" w:rsidR="00596690" w:rsidRPr="004332C7" w:rsidRDefault="00596690" w:rsidP="00C767E9">
            <w:pPr>
              <w:autoSpaceDE w:val="0"/>
              <w:autoSpaceDN w:val="0"/>
              <w:adjustRightInd w:val="0"/>
              <w:jc w:val="both"/>
              <w:rPr>
                <w:rFonts w:asciiTheme="majorBidi" w:hAnsiTheme="majorBidi" w:cstheme="majorBidi"/>
                <w:color w:val="C10000"/>
                <w:sz w:val="24"/>
                <w:szCs w:val="24"/>
                <w:lang w:val="en-US"/>
              </w:rPr>
            </w:pPr>
          </w:p>
        </w:tc>
        <w:tc>
          <w:tcPr>
            <w:tcW w:w="2545" w:type="dxa"/>
          </w:tcPr>
          <w:p w14:paraId="383309F5" w14:textId="77777777" w:rsidR="00596690" w:rsidRPr="004A4F2B"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C775DB" w:rsidRPr="0019613F" w14:paraId="16869CC0" w14:textId="77777777" w:rsidTr="00F7493E">
        <w:tc>
          <w:tcPr>
            <w:tcW w:w="3969" w:type="dxa"/>
          </w:tcPr>
          <w:p w14:paraId="68F61AD6" w14:textId="2FA3A943" w:rsidR="00C775DB" w:rsidRPr="004332C7" w:rsidRDefault="00C775DB"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bøjer præsten sit hoved hen mod præstebrødrene, vender sig imod vest og gør med sin højre hånd korsets tegn over folket, mens han siger:</w:t>
            </w:r>
          </w:p>
        </w:tc>
        <w:tc>
          <w:tcPr>
            <w:tcW w:w="3969" w:type="dxa"/>
          </w:tcPr>
          <w:p w14:paraId="4470702A" w14:textId="34A13A6B" w:rsidR="00C775DB" w:rsidRPr="004332C7" w:rsidRDefault="00C775DB"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head towards his fellow priests, and, while turning towards the west, he makes the sign of the cross over the people with his right hand, and says:</w:t>
            </w:r>
          </w:p>
        </w:tc>
        <w:tc>
          <w:tcPr>
            <w:tcW w:w="2545" w:type="dxa"/>
          </w:tcPr>
          <w:p w14:paraId="288BCEBB" w14:textId="31676DF2" w:rsidR="00C775DB" w:rsidRPr="00C06844" w:rsidRDefault="00C775DB" w:rsidP="009C5B3E">
            <w:pPr>
              <w:bidi/>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lang w:val="en-US"/>
              </w:rPr>
              <w:t xml:space="preserve">ثم </w:t>
            </w:r>
            <w:r w:rsidR="00B83FF4" w:rsidRPr="00C06844">
              <w:rPr>
                <w:rFonts w:asciiTheme="majorBidi" w:hAnsiTheme="majorBidi" w:cstheme="majorBidi"/>
                <w:b/>
                <w:bCs/>
                <w:color w:val="1F497D" w:themeColor="text2"/>
                <w:sz w:val="24"/>
                <w:szCs w:val="24"/>
                <w:rtl/>
                <w:lang w:val="en-US"/>
              </w:rPr>
              <w:t>يحنى</w:t>
            </w:r>
            <w:r w:rsidRPr="00C06844">
              <w:rPr>
                <w:rFonts w:asciiTheme="majorBidi" w:hAnsiTheme="majorBidi" w:cstheme="majorBidi"/>
                <w:b/>
                <w:bCs/>
                <w:color w:val="1F497D" w:themeColor="text2"/>
                <w:sz w:val="24"/>
                <w:szCs w:val="24"/>
                <w:rtl/>
                <w:lang w:val="en-US"/>
              </w:rPr>
              <w:t xml:space="preserve"> الكاهن رأسه نحو إخوته الكهنة،</w:t>
            </w:r>
            <w:r w:rsidR="009C5B3E"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ويلتفت إلي الغرب، ويرشم الشعب بيده</w:t>
            </w:r>
            <w:r w:rsidR="009C5B3E"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lang w:val="en-US"/>
              </w:rPr>
              <w:t>اليمني بمثال الصليب وهو يقول:</w:t>
            </w:r>
          </w:p>
        </w:tc>
      </w:tr>
      <w:tr w:rsidR="00C775DB" w:rsidRPr="004332C7" w14:paraId="255373DD" w14:textId="77777777" w:rsidTr="00F7493E">
        <w:tc>
          <w:tcPr>
            <w:tcW w:w="3969" w:type="dxa"/>
          </w:tcPr>
          <w:p w14:paraId="6F6CD38F" w14:textId="35852744" w:rsidR="00C775DB" w:rsidRPr="004332C7" w:rsidRDefault="004E453E"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Præst</w:t>
            </w:r>
            <w:r w:rsidR="00C775DB" w:rsidRPr="004332C7">
              <w:rPr>
                <w:rFonts w:asciiTheme="majorBidi" w:hAnsiTheme="majorBidi" w:cstheme="majorBidi"/>
                <w:color w:val="C10000"/>
                <w:sz w:val="24"/>
                <w:szCs w:val="24"/>
              </w:rPr>
              <w:t>:</w:t>
            </w:r>
          </w:p>
          <w:p w14:paraId="1E57841B" w14:textId="3CFD0006" w:rsidR="00C775DB" w:rsidRPr="004332C7" w:rsidRDefault="00C775DB"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Fred være med jer Alle</w:t>
            </w:r>
          </w:p>
        </w:tc>
        <w:tc>
          <w:tcPr>
            <w:tcW w:w="3969" w:type="dxa"/>
          </w:tcPr>
          <w:p w14:paraId="50F6AF62" w14:textId="77777777" w:rsidR="00C775DB" w:rsidRPr="004332C7" w:rsidRDefault="00C775DB"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Priest:</w:t>
            </w:r>
          </w:p>
          <w:p w14:paraId="1E73B383" w14:textId="22B32E33" w:rsidR="00C775DB" w:rsidRPr="004332C7" w:rsidRDefault="00C775DB"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Peace be with all.</w:t>
            </w:r>
          </w:p>
        </w:tc>
        <w:tc>
          <w:tcPr>
            <w:tcW w:w="2545" w:type="dxa"/>
          </w:tcPr>
          <w:p w14:paraId="4F002E12" w14:textId="77777777" w:rsidR="00C775DB" w:rsidRPr="004A4F2B" w:rsidRDefault="00C775DB"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rPr>
              <w:t>:</w:t>
            </w:r>
          </w:p>
          <w:p w14:paraId="57BA68CD" w14:textId="15486E71" w:rsidR="00C775DB" w:rsidRPr="004A4F2B" w:rsidRDefault="00B83FF4"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السلام لجميعكم</w:t>
            </w:r>
            <w:r w:rsidR="00C775DB" w:rsidRPr="004A4F2B">
              <w:rPr>
                <w:rFonts w:asciiTheme="majorBidi" w:hAnsiTheme="majorBidi" w:cstheme="majorBidi"/>
                <w:b/>
                <w:bCs/>
                <w:color w:val="000000"/>
                <w:sz w:val="24"/>
                <w:szCs w:val="24"/>
              </w:rPr>
              <w:t>.</w:t>
            </w:r>
          </w:p>
        </w:tc>
      </w:tr>
      <w:tr w:rsidR="00596690" w:rsidRPr="004332C7" w14:paraId="7488D1F7" w14:textId="77777777" w:rsidTr="00F7493E">
        <w:tc>
          <w:tcPr>
            <w:tcW w:w="3969" w:type="dxa"/>
          </w:tcPr>
          <w:p w14:paraId="0A58CBCC" w14:textId="77777777" w:rsidR="00596690" w:rsidRPr="004332C7" w:rsidRDefault="00596690" w:rsidP="00C767E9">
            <w:pPr>
              <w:autoSpaceDE w:val="0"/>
              <w:autoSpaceDN w:val="0"/>
              <w:adjustRightInd w:val="0"/>
              <w:jc w:val="both"/>
              <w:rPr>
                <w:rFonts w:asciiTheme="majorBidi" w:hAnsiTheme="majorBidi" w:cstheme="majorBidi"/>
                <w:color w:val="C10000"/>
                <w:sz w:val="24"/>
                <w:szCs w:val="24"/>
              </w:rPr>
            </w:pPr>
          </w:p>
        </w:tc>
        <w:tc>
          <w:tcPr>
            <w:tcW w:w="3969" w:type="dxa"/>
          </w:tcPr>
          <w:p w14:paraId="0B8F16DF" w14:textId="77777777" w:rsidR="00596690" w:rsidRPr="004332C7" w:rsidRDefault="00596690" w:rsidP="00C767E9">
            <w:pPr>
              <w:autoSpaceDE w:val="0"/>
              <w:autoSpaceDN w:val="0"/>
              <w:adjustRightInd w:val="0"/>
              <w:jc w:val="both"/>
              <w:rPr>
                <w:rFonts w:asciiTheme="majorBidi" w:hAnsiTheme="majorBidi" w:cstheme="majorBidi"/>
                <w:color w:val="C10000"/>
                <w:sz w:val="24"/>
                <w:szCs w:val="24"/>
                <w:lang w:val="en-US"/>
              </w:rPr>
            </w:pPr>
          </w:p>
        </w:tc>
        <w:tc>
          <w:tcPr>
            <w:tcW w:w="2545" w:type="dxa"/>
          </w:tcPr>
          <w:p w14:paraId="0B6D209D" w14:textId="77777777" w:rsidR="00596690" w:rsidRPr="004A4F2B"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C775DB" w:rsidRPr="004332C7" w14:paraId="58170786" w14:textId="77777777" w:rsidTr="00F7493E">
        <w:tc>
          <w:tcPr>
            <w:tcW w:w="3969" w:type="dxa"/>
          </w:tcPr>
          <w:p w14:paraId="3CAE51DD" w14:textId="0C19E674" w:rsidR="00C775DB" w:rsidRPr="004332C7" w:rsidRDefault="000064F6"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Menigheden</w:t>
            </w:r>
            <w:r w:rsidR="00C775DB" w:rsidRPr="004332C7">
              <w:rPr>
                <w:rFonts w:asciiTheme="majorBidi" w:hAnsiTheme="majorBidi" w:cstheme="majorBidi"/>
                <w:color w:val="C10000"/>
                <w:sz w:val="24"/>
                <w:szCs w:val="24"/>
              </w:rPr>
              <w:t>:</w:t>
            </w:r>
          </w:p>
          <w:p w14:paraId="604A631C" w14:textId="06876068" w:rsidR="00C775DB" w:rsidRPr="004332C7" w:rsidRDefault="00C775DB"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Og med din ånd</w:t>
            </w:r>
          </w:p>
        </w:tc>
        <w:tc>
          <w:tcPr>
            <w:tcW w:w="3969" w:type="dxa"/>
          </w:tcPr>
          <w:p w14:paraId="128A3673" w14:textId="77777777" w:rsidR="00C775DB" w:rsidRPr="004332C7" w:rsidRDefault="00C775DB"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People:</w:t>
            </w:r>
          </w:p>
          <w:p w14:paraId="20C92255" w14:textId="5B5783E3" w:rsidR="00C775DB" w:rsidRPr="004332C7" w:rsidRDefault="00C775DB"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with your spirit.</w:t>
            </w:r>
          </w:p>
        </w:tc>
        <w:tc>
          <w:tcPr>
            <w:tcW w:w="2545" w:type="dxa"/>
          </w:tcPr>
          <w:p w14:paraId="476B7873" w14:textId="77777777" w:rsidR="00C775DB" w:rsidRPr="004A4F2B" w:rsidRDefault="00C775DB"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5F36E5B4" w14:textId="00F8BD95" w:rsidR="00C775DB" w:rsidRPr="004A4F2B" w:rsidRDefault="00C775DB"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ولروحك</w:t>
            </w:r>
            <w:r w:rsidRPr="004A4F2B">
              <w:rPr>
                <w:rFonts w:asciiTheme="majorBidi" w:hAnsiTheme="majorBidi" w:cstheme="majorBidi"/>
                <w:b/>
                <w:bCs/>
                <w:color w:val="000000"/>
                <w:sz w:val="24"/>
                <w:szCs w:val="24"/>
              </w:rPr>
              <w:t xml:space="preserve"> </w:t>
            </w:r>
            <w:r w:rsidRPr="004A4F2B">
              <w:rPr>
                <w:rFonts w:asciiTheme="majorBidi" w:hAnsiTheme="majorBidi" w:cstheme="majorBidi"/>
                <w:b/>
                <w:bCs/>
                <w:color w:val="000000"/>
                <w:sz w:val="24"/>
                <w:szCs w:val="24"/>
                <w:rtl/>
              </w:rPr>
              <w:t>ايضا</w:t>
            </w:r>
            <w:r w:rsidRPr="004A4F2B">
              <w:rPr>
                <w:rFonts w:asciiTheme="majorBidi" w:hAnsiTheme="majorBidi" w:cstheme="majorBidi"/>
                <w:b/>
                <w:bCs/>
                <w:color w:val="000000"/>
                <w:sz w:val="24"/>
                <w:szCs w:val="24"/>
              </w:rPr>
              <w:t xml:space="preserve"> .</w:t>
            </w:r>
          </w:p>
        </w:tc>
      </w:tr>
    </w:tbl>
    <w:p w14:paraId="0983B337" w14:textId="1C7F00A0" w:rsidR="007B63FA" w:rsidRPr="004332C7" w:rsidRDefault="007B63FA" w:rsidP="00C767E9">
      <w:pPr>
        <w:jc w:val="both"/>
      </w:pPr>
      <w:r w:rsidRPr="004332C7">
        <w:br w:type="page"/>
      </w:r>
    </w:p>
    <w:p w14:paraId="4F47C414" w14:textId="6DBDFAD1" w:rsidR="007B63FA" w:rsidRPr="004332C7" w:rsidRDefault="007B63FA" w:rsidP="00F86B7C">
      <w:pPr>
        <w:pStyle w:val="Heading1"/>
        <w:spacing w:line="240" w:lineRule="auto"/>
        <w:jc w:val="center"/>
        <w:rPr>
          <w:b/>
          <w:bCs/>
          <w:lang w:val="en-US"/>
        </w:rPr>
      </w:pPr>
      <w:bookmarkStart w:id="6" w:name="_Toc97819943"/>
      <w:r w:rsidRPr="004332C7">
        <w:rPr>
          <w:b/>
          <w:bCs/>
          <w:lang w:val="en-US"/>
        </w:rPr>
        <w:t>The Divine Liturgy of Saint Basil</w:t>
      </w:r>
      <w:bookmarkEnd w:id="6"/>
    </w:p>
    <w:p w14:paraId="17429471" w14:textId="4E0C594A" w:rsidR="007B63FA" w:rsidRPr="004332C7" w:rsidRDefault="007B63FA" w:rsidP="00F86B7C">
      <w:pPr>
        <w:pStyle w:val="Heading2"/>
        <w:spacing w:line="240" w:lineRule="auto"/>
        <w:jc w:val="center"/>
        <w:rPr>
          <w:sz w:val="28"/>
          <w:szCs w:val="28"/>
          <w:lang w:val="en-US"/>
        </w:rPr>
      </w:pPr>
      <w:bookmarkStart w:id="7" w:name="_Toc97819944"/>
      <w:r w:rsidRPr="004332C7">
        <w:rPr>
          <w:b/>
          <w:bCs/>
          <w:sz w:val="28"/>
          <w:szCs w:val="28"/>
          <w:lang w:val="en-US"/>
        </w:rPr>
        <w:t>The Prayer of Reconciliation</w:t>
      </w:r>
      <w:bookmarkEnd w:id="7"/>
    </w:p>
    <w:p w14:paraId="7E5F2F84" w14:textId="77777777" w:rsidR="007B63FA" w:rsidRPr="004332C7" w:rsidRDefault="007B63FA" w:rsidP="00C767E9">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C775DB" w:rsidRPr="004332C7" w14:paraId="2A67FDCD" w14:textId="77777777" w:rsidTr="000C4FA7">
        <w:tc>
          <w:tcPr>
            <w:tcW w:w="3969" w:type="dxa"/>
            <w:shd w:val="clear" w:color="auto" w:fill="EAF1DD" w:themeFill="accent3" w:themeFillTint="33"/>
            <w:vAlign w:val="center"/>
          </w:tcPr>
          <w:p w14:paraId="4DB9B9B0" w14:textId="1C9B366D" w:rsidR="00C775DB" w:rsidRPr="00CE7B2E" w:rsidRDefault="00770A8D" w:rsidP="00CE7B2E">
            <w:pPr>
              <w:jc w:val="center"/>
              <w:rPr>
                <w:rFonts w:asciiTheme="majorBidi" w:hAnsiTheme="majorBidi" w:cstheme="majorBidi"/>
                <w:b/>
                <w:bCs/>
                <w:color w:val="C00000"/>
                <w:sz w:val="28"/>
                <w:szCs w:val="28"/>
              </w:rPr>
            </w:pPr>
            <w:r w:rsidRPr="00CE7B2E">
              <w:rPr>
                <w:rFonts w:asciiTheme="majorBidi" w:hAnsiTheme="majorBidi" w:cstheme="majorBidi"/>
                <w:b/>
                <w:bCs/>
                <w:color w:val="C00000"/>
                <w:sz w:val="28"/>
                <w:szCs w:val="28"/>
              </w:rPr>
              <w:t>F</w:t>
            </w:r>
            <w:r w:rsidR="00C775DB" w:rsidRPr="00CE7B2E">
              <w:rPr>
                <w:rFonts w:asciiTheme="majorBidi" w:hAnsiTheme="majorBidi" w:cstheme="majorBidi"/>
                <w:b/>
                <w:bCs/>
                <w:color w:val="C00000"/>
                <w:sz w:val="28"/>
                <w:szCs w:val="28"/>
              </w:rPr>
              <w:t>orsoningsbøn</w:t>
            </w:r>
          </w:p>
        </w:tc>
        <w:tc>
          <w:tcPr>
            <w:tcW w:w="3969" w:type="dxa"/>
            <w:shd w:val="clear" w:color="auto" w:fill="EAF1DD" w:themeFill="accent3" w:themeFillTint="33"/>
            <w:vAlign w:val="center"/>
          </w:tcPr>
          <w:p w14:paraId="6915614A" w14:textId="618D9C86" w:rsidR="00C775DB" w:rsidRPr="00CE7B2E" w:rsidRDefault="00C775DB" w:rsidP="00CE7B2E">
            <w:pPr>
              <w:jc w:val="center"/>
              <w:rPr>
                <w:rFonts w:asciiTheme="majorBidi" w:hAnsiTheme="majorBidi" w:cstheme="majorBidi"/>
                <w:b/>
                <w:bCs/>
                <w:color w:val="C00000"/>
                <w:sz w:val="28"/>
                <w:szCs w:val="28"/>
                <w:lang w:val="en-US"/>
              </w:rPr>
            </w:pPr>
            <w:r w:rsidRPr="00CE7B2E">
              <w:rPr>
                <w:rFonts w:asciiTheme="majorBidi" w:hAnsiTheme="majorBidi" w:cstheme="majorBidi"/>
                <w:b/>
                <w:bCs/>
                <w:color w:val="C00000"/>
                <w:sz w:val="28"/>
                <w:szCs w:val="28"/>
              </w:rPr>
              <w:t>The Prayer of Reconciliation</w:t>
            </w:r>
          </w:p>
        </w:tc>
        <w:tc>
          <w:tcPr>
            <w:tcW w:w="2552" w:type="dxa"/>
            <w:shd w:val="clear" w:color="auto" w:fill="EAF1DD" w:themeFill="accent3" w:themeFillTint="33"/>
            <w:vAlign w:val="center"/>
          </w:tcPr>
          <w:p w14:paraId="7442313E" w14:textId="27A3ACA0" w:rsidR="00C775DB" w:rsidRPr="00CE7B2E" w:rsidRDefault="00C775DB" w:rsidP="00CE7B2E">
            <w:pPr>
              <w:bidi/>
              <w:jc w:val="center"/>
              <w:rPr>
                <w:rFonts w:asciiTheme="majorBidi" w:hAnsiTheme="majorBidi" w:cstheme="majorBidi"/>
                <w:b/>
                <w:bCs/>
                <w:color w:val="C00000"/>
                <w:sz w:val="28"/>
                <w:szCs w:val="28"/>
                <w:rtl/>
              </w:rPr>
            </w:pPr>
            <w:r w:rsidRPr="00CE7B2E">
              <w:rPr>
                <w:rFonts w:asciiTheme="majorBidi" w:hAnsiTheme="majorBidi" w:cstheme="majorBidi"/>
                <w:b/>
                <w:bCs/>
                <w:color w:val="C00000"/>
                <w:sz w:val="28"/>
                <w:szCs w:val="28"/>
                <w:rtl/>
              </w:rPr>
              <w:t>صلاة الصلح</w:t>
            </w:r>
          </w:p>
        </w:tc>
      </w:tr>
      <w:tr w:rsidR="00C775DB" w:rsidRPr="0019613F" w14:paraId="59174761" w14:textId="77777777" w:rsidTr="000C4FA7">
        <w:tc>
          <w:tcPr>
            <w:tcW w:w="3969" w:type="dxa"/>
          </w:tcPr>
          <w:p w14:paraId="229E540A" w14:textId="3BBFE93B" w:rsidR="00C775DB"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6B407E" w:rsidRPr="004332C7">
              <w:rPr>
                <w:rFonts w:asciiTheme="majorBidi" w:hAnsiTheme="majorBidi" w:cstheme="majorBidi"/>
                <w:b/>
                <w:bCs/>
                <w:color w:val="C10000"/>
                <w:sz w:val="24"/>
                <w:szCs w:val="24"/>
              </w:rPr>
              <w:t>:</w:t>
            </w:r>
          </w:p>
          <w:p w14:paraId="13D39AD1" w14:textId="4E94807F" w:rsidR="000E1F16" w:rsidRPr="004332C7" w:rsidRDefault="000E1F16" w:rsidP="00C767E9">
            <w:pPr>
              <w:jc w:val="both"/>
              <w:rPr>
                <w:rFonts w:asciiTheme="majorBidi" w:hAnsiTheme="majorBidi" w:cstheme="majorBidi"/>
                <w:sz w:val="24"/>
                <w:szCs w:val="24"/>
              </w:rPr>
            </w:pPr>
            <w:r w:rsidRPr="004332C7">
              <w:rPr>
                <w:rFonts w:asciiTheme="majorBidi" w:hAnsiTheme="majorBidi" w:cstheme="majorBidi"/>
                <w:sz w:val="24"/>
                <w:szCs w:val="24"/>
              </w:rPr>
              <w:t>Store og evige Gud, som skabte mennesket til uforgængelighed -</w:t>
            </w:r>
            <w:r w:rsidR="00F7493E">
              <w:rPr>
                <w:rFonts w:asciiTheme="majorBidi" w:hAnsiTheme="majorBidi" w:cstheme="majorBidi"/>
                <w:sz w:val="24"/>
                <w:szCs w:val="24"/>
              </w:rPr>
              <w:t xml:space="preserve"> </w:t>
            </w:r>
          </w:p>
        </w:tc>
        <w:tc>
          <w:tcPr>
            <w:tcW w:w="3969" w:type="dxa"/>
          </w:tcPr>
          <w:p w14:paraId="77BC1156" w14:textId="77777777" w:rsidR="00882869" w:rsidRPr="004332C7" w:rsidRDefault="000E1F16"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7E70D95" w14:textId="739D61C1"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O God, the Great, the Eternal, who formed man in incorruption.</w:t>
            </w:r>
          </w:p>
        </w:tc>
        <w:tc>
          <w:tcPr>
            <w:tcW w:w="2552" w:type="dxa"/>
          </w:tcPr>
          <w:p w14:paraId="2221A29C" w14:textId="77777777" w:rsidR="000E1F16" w:rsidRPr="004A4F2B" w:rsidRDefault="000E1F16"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3600D5CF" w14:textId="7F2D3150" w:rsidR="00C775DB" w:rsidRPr="004A4F2B" w:rsidRDefault="000E1F16" w:rsidP="009C5B3E">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يا الله العظيم الأبدي، الذي جبل</w:t>
            </w:r>
            <w:r w:rsidR="009C5B3E"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الإنسان علي غير فساد</w:t>
            </w:r>
            <w:r w:rsidRPr="0019613F">
              <w:rPr>
                <w:rFonts w:asciiTheme="majorBidi" w:hAnsiTheme="majorBidi" w:cstheme="majorBidi"/>
                <w:b/>
                <w:bCs/>
                <w:color w:val="000000"/>
                <w:sz w:val="24"/>
                <w:szCs w:val="24"/>
                <w:lang w:val="en-US"/>
              </w:rPr>
              <w:t>.</w:t>
            </w:r>
          </w:p>
        </w:tc>
      </w:tr>
      <w:tr w:rsidR="00C775DB" w:rsidRPr="0019613F" w14:paraId="01DAB78A" w14:textId="77777777" w:rsidTr="000C4FA7">
        <w:tc>
          <w:tcPr>
            <w:tcW w:w="3969" w:type="dxa"/>
          </w:tcPr>
          <w:p w14:paraId="19AD1769" w14:textId="46554A76"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du har ved livgiverens tilsynekomst, nemlig din enbårne Søn, Vor Herre-Gud-og Frelser Jesus Kristus, omstyrtet døden, som korn ind i verden ved Djævelens misundelse</w:t>
            </w:r>
          </w:p>
        </w:tc>
        <w:tc>
          <w:tcPr>
            <w:tcW w:w="3969" w:type="dxa"/>
          </w:tcPr>
          <w:p w14:paraId="2067DA82" w14:textId="795AF669"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death, which entered into the world through the envy of the devil,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destroyed by the life-giving manifestation of Your only-Begotten Son, our Lord, God, and Savior Jesus Christ.</w:t>
            </w:r>
          </w:p>
        </w:tc>
        <w:tc>
          <w:tcPr>
            <w:tcW w:w="2552" w:type="dxa"/>
          </w:tcPr>
          <w:p w14:paraId="4B366C04" w14:textId="2E73FC2E"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والموت الذي دخل إلي العالم</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بحسد إبليس هدمته، بالظهور</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المحيى الذي لابنك الوحيد ربنا</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وإلهنا ومخلصنا يسوع المسيح</w:t>
            </w:r>
            <w:r w:rsidRPr="004A4F2B">
              <w:rPr>
                <w:rFonts w:asciiTheme="majorBidi" w:hAnsiTheme="majorBidi" w:cstheme="majorBidi"/>
                <w:b/>
                <w:bCs/>
                <w:sz w:val="24"/>
                <w:szCs w:val="24"/>
                <w:lang w:val="en-US"/>
              </w:rPr>
              <w:t>.</w:t>
            </w:r>
          </w:p>
        </w:tc>
      </w:tr>
      <w:tr w:rsidR="00C775DB" w:rsidRPr="0019613F" w14:paraId="32833152" w14:textId="77777777" w:rsidTr="000C4FA7">
        <w:tc>
          <w:tcPr>
            <w:tcW w:w="3969" w:type="dxa"/>
          </w:tcPr>
          <w:p w14:paraId="5ACB2847" w14:textId="32223D66"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Du fyldte jorden med den himmelske fred,</w:t>
            </w:r>
          </w:p>
        </w:tc>
        <w:tc>
          <w:tcPr>
            <w:tcW w:w="3969" w:type="dxa"/>
          </w:tcPr>
          <w:p w14:paraId="3ED506D5" w14:textId="38C2C799"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You have filled the earth with the heavenly peace,</w:t>
            </w:r>
          </w:p>
        </w:tc>
        <w:tc>
          <w:tcPr>
            <w:tcW w:w="2552" w:type="dxa"/>
          </w:tcPr>
          <w:p w14:paraId="0D73E775" w14:textId="7BDE6911"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وملأت الأرض من السلام الذي</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من السموات</w:t>
            </w:r>
            <w:r w:rsidRPr="004A4F2B">
              <w:rPr>
                <w:rFonts w:asciiTheme="majorBidi" w:hAnsiTheme="majorBidi" w:cstheme="majorBidi"/>
                <w:b/>
                <w:bCs/>
                <w:sz w:val="24"/>
                <w:szCs w:val="24"/>
                <w:lang w:val="en-US"/>
              </w:rPr>
              <w:t>.</w:t>
            </w:r>
          </w:p>
        </w:tc>
      </w:tr>
      <w:tr w:rsidR="00C775DB" w:rsidRPr="0019613F" w14:paraId="13712877" w14:textId="77777777" w:rsidTr="000C4FA7">
        <w:tc>
          <w:tcPr>
            <w:tcW w:w="3969" w:type="dxa"/>
          </w:tcPr>
          <w:p w14:paraId="548002C2" w14:textId="3346FF59"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hvormed englenes hærskare lovpriser dig, idet de siger:</w:t>
            </w:r>
          </w:p>
        </w:tc>
        <w:tc>
          <w:tcPr>
            <w:tcW w:w="3969" w:type="dxa"/>
          </w:tcPr>
          <w:p w14:paraId="4DF6AF3B" w14:textId="49755E9F"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by which the hosts of angels glorify You, saying,</w:t>
            </w:r>
          </w:p>
        </w:tc>
        <w:tc>
          <w:tcPr>
            <w:tcW w:w="2552" w:type="dxa"/>
          </w:tcPr>
          <w:p w14:paraId="0BAD53B6" w14:textId="0938F8CD"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هذا الذي أجناد الملائكة يمجدونك</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به قائلين</w:t>
            </w:r>
            <w:r w:rsidRPr="004A4F2B">
              <w:rPr>
                <w:rFonts w:asciiTheme="majorBidi" w:hAnsiTheme="majorBidi" w:cstheme="majorBidi"/>
                <w:b/>
                <w:bCs/>
                <w:sz w:val="24"/>
                <w:szCs w:val="24"/>
                <w:lang w:val="en-US"/>
              </w:rPr>
              <w:t>:</w:t>
            </w:r>
          </w:p>
        </w:tc>
      </w:tr>
      <w:tr w:rsidR="00C775DB" w:rsidRPr="0019613F" w14:paraId="5840EC4F" w14:textId="77777777" w:rsidTr="000C4FA7">
        <w:tc>
          <w:tcPr>
            <w:tcW w:w="3969" w:type="dxa"/>
          </w:tcPr>
          <w:p w14:paraId="4D077F76" w14:textId="45BED904"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Ære være Gud i det høje og fred på jorden, og i menneskene vel­ behag</w:t>
            </w:r>
          </w:p>
        </w:tc>
        <w:tc>
          <w:tcPr>
            <w:tcW w:w="3969" w:type="dxa"/>
          </w:tcPr>
          <w:p w14:paraId="33B1BDFD" w14:textId="7F08A8C6"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“Glory to God in the highest, peace on earth, and good will towards men.”</w:t>
            </w:r>
          </w:p>
        </w:tc>
        <w:tc>
          <w:tcPr>
            <w:tcW w:w="2552" w:type="dxa"/>
          </w:tcPr>
          <w:p w14:paraId="44D270DF" w14:textId="7E814555"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lang w:val="en-US"/>
              </w:rPr>
              <w:t>"</w:t>
            </w:r>
            <w:r w:rsidRPr="004A4F2B">
              <w:rPr>
                <w:rFonts w:asciiTheme="majorBidi" w:hAnsiTheme="majorBidi" w:cstheme="majorBidi"/>
                <w:b/>
                <w:bCs/>
                <w:sz w:val="24"/>
                <w:szCs w:val="24"/>
                <w:rtl/>
              </w:rPr>
              <w:t>المجد لله في الأعالي، وعلي</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الأرض السلام، وفي الناس</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المسرة</w:t>
            </w:r>
            <w:r w:rsidRPr="0019613F">
              <w:rPr>
                <w:rFonts w:asciiTheme="majorBidi" w:hAnsiTheme="majorBidi" w:cstheme="majorBidi"/>
                <w:b/>
                <w:bCs/>
                <w:sz w:val="24"/>
                <w:szCs w:val="24"/>
                <w:lang w:val="en-US"/>
              </w:rPr>
              <w:t>."</w:t>
            </w:r>
          </w:p>
        </w:tc>
      </w:tr>
      <w:tr w:rsidR="00596690" w:rsidRPr="0019613F" w14:paraId="741D85EA" w14:textId="77777777" w:rsidTr="000C4FA7">
        <w:tc>
          <w:tcPr>
            <w:tcW w:w="3969" w:type="dxa"/>
          </w:tcPr>
          <w:p w14:paraId="3A398095" w14:textId="77777777" w:rsidR="00596690" w:rsidRPr="0019613F" w:rsidRDefault="00596690" w:rsidP="00C767E9">
            <w:pPr>
              <w:jc w:val="both"/>
              <w:rPr>
                <w:rFonts w:asciiTheme="majorBidi" w:hAnsiTheme="majorBidi" w:cstheme="majorBidi"/>
                <w:sz w:val="24"/>
                <w:szCs w:val="24"/>
                <w:lang w:val="en-US"/>
              </w:rPr>
            </w:pPr>
          </w:p>
        </w:tc>
        <w:tc>
          <w:tcPr>
            <w:tcW w:w="3969" w:type="dxa"/>
          </w:tcPr>
          <w:p w14:paraId="4B06A8F3" w14:textId="77777777" w:rsidR="00596690" w:rsidRPr="004332C7" w:rsidRDefault="00596690" w:rsidP="00C767E9">
            <w:pPr>
              <w:jc w:val="both"/>
              <w:rPr>
                <w:rFonts w:asciiTheme="majorBidi" w:hAnsiTheme="majorBidi" w:cstheme="majorBidi"/>
                <w:sz w:val="24"/>
                <w:szCs w:val="24"/>
                <w:lang w:val="en-US"/>
              </w:rPr>
            </w:pPr>
          </w:p>
        </w:tc>
        <w:tc>
          <w:tcPr>
            <w:tcW w:w="2552" w:type="dxa"/>
          </w:tcPr>
          <w:p w14:paraId="598C3D6E" w14:textId="77777777" w:rsidR="00596690" w:rsidRPr="004A4F2B" w:rsidRDefault="00596690" w:rsidP="0049130D">
            <w:pPr>
              <w:autoSpaceDE w:val="0"/>
              <w:autoSpaceDN w:val="0"/>
              <w:bidi/>
              <w:adjustRightInd w:val="0"/>
              <w:jc w:val="both"/>
              <w:rPr>
                <w:rFonts w:asciiTheme="majorBidi" w:hAnsiTheme="majorBidi" w:cstheme="majorBidi"/>
                <w:b/>
                <w:bCs/>
                <w:sz w:val="24"/>
                <w:szCs w:val="24"/>
                <w:lang w:val="en-US"/>
              </w:rPr>
            </w:pPr>
          </w:p>
        </w:tc>
      </w:tr>
      <w:tr w:rsidR="00C775DB" w:rsidRPr="0019613F" w14:paraId="695C4FDA" w14:textId="77777777" w:rsidTr="000C4FA7">
        <w:tc>
          <w:tcPr>
            <w:tcW w:w="3969" w:type="dxa"/>
          </w:tcPr>
          <w:p w14:paraId="4DEF0489" w14:textId="4C635932" w:rsidR="00C775DB" w:rsidRPr="004332C7" w:rsidRDefault="003F306F" w:rsidP="00C767E9">
            <w:pPr>
              <w:jc w:val="both"/>
              <w:rPr>
                <w:rFonts w:asciiTheme="majorBidi" w:hAnsiTheme="majorBidi" w:cstheme="majorBidi"/>
                <w:color w:val="C00000"/>
                <w:sz w:val="24"/>
                <w:szCs w:val="24"/>
              </w:rPr>
            </w:pPr>
            <w:r w:rsidRPr="004332C7">
              <w:rPr>
                <w:rFonts w:asciiTheme="majorBidi" w:hAnsiTheme="majorBidi" w:cstheme="majorBidi"/>
                <w:color w:val="C00000"/>
                <w:sz w:val="24"/>
                <w:szCs w:val="24"/>
              </w:rPr>
              <w:t>Diakon</w:t>
            </w:r>
            <w:r w:rsidR="006B407E" w:rsidRPr="004332C7">
              <w:rPr>
                <w:rFonts w:asciiTheme="majorBidi" w:hAnsiTheme="majorBidi" w:cstheme="majorBidi"/>
                <w:color w:val="C00000"/>
                <w:sz w:val="24"/>
                <w:szCs w:val="24"/>
              </w:rPr>
              <w:t>:</w:t>
            </w:r>
          </w:p>
          <w:p w14:paraId="2BC9D027" w14:textId="77777777" w:rsidR="003F306F"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Bed for fuldkommen fred og kærlighed og for apostlenes</w:t>
            </w:r>
          </w:p>
          <w:p w14:paraId="77E1083A" w14:textId="7364B73C" w:rsidR="003F306F" w:rsidRPr="004332C7" w:rsidRDefault="003F306F"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hellige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hilsener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aspas</w:t>
            </w:r>
            <w:r w:rsidR="006B407E" w:rsidRPr="004332C7">
              <w:rPr>
                <w:rFonts w:asciiTheme="majorBidi" w:hAnsiTheme="majorBidi" w:cstheme="majorBidi"/>
                <w:sz w:val="24"/>
                <w:szCs w:val="24"/>
                <w:lang w:val="en-US"/>
              </w:rPr>
              <w:t>m</w:t>
            </w:r>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w:t>
            </w:r>
          </w:p>
        </w:tc>
        <w:tc>
          <w:tcPr>
            <w:tcW w:w="3969" w:type="dxa"/>
          </w:tcPr>
          <w:p w14:paraId="537F4D67" w14:textId="77777777" w:rsidR="00882869" w:rsidRPr="004332C7" w:rsidRDefault="000E1F16"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0F05880B" w14:textId="04F20390"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perfect peace, love, and the holy apostolic kisses.</w:t>
            </w:r>
          </w:p>
        </w:tc>
        <w:tc>
          <w:tcPr>
            <w:tcW w:w="2552" w:type="dxa"/>
          </w:tcPr>
          <w:p w14:paraId="3DB4504A" w14:textId="77777777" w:rsidR="000E1F16" w:rsidRPr="004A4F2B" w:rsidRDefault="000E1F16"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الشماس</w:t>
            </w:r>
            <w:r w:rsidRPr="004A4F2B">
              <w:rPr>
                <w:rFonts w:asciiTheme="majorBidi" w:hAnsiTheme="majorBidi" w:cstheme="majorBidi"/>
                <w:b/>
                <w:bCs/>
                <w:color w:val="C10000"/>
                <w:sz w:val="24"/>
                <w:szCs w:val="24"/>
                <w:lang w:val="en-US"/>
              </w:rPr>
              <w:t>:</w:t>
            </w:r>
          </w:p>
          <w:p w14:paraId="6240C1EB" w14:textId="309D9909" w:rsidR="00C775DB" w:rsidRPr="004A4F2B" w:rsidRDefault="000E1F16" w:rsidP="0049130D">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صلوا من أجل السلام الكامل،</w:t>
            </w:r>
            <w:r w:rsidR="0049130D"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والمحبة، والقبلة الطاهرة</w:t>
            </w:r>
            <w:r w:rsidR="0049130D"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الرسولية</w:t>
            </w:r>
            <w:r w:rsidRPr="0019613F">
              <w:rPr>
                <w:rFonts w:asciiTheme="majorBidi" w:hAnsiTheme="majorBidi" w:cstheme="majorBidi"/>
                <w:b/>
                <w:bCs/>
                <w:color w:val="000000"/>
                <w:sz w:val="24"/>
                <w:szCs w:val="24"/>
                <w:lang w:val="en-US"/>
              </w:rPr>
              <w:t>.</w:t>
            </w:r>
          </w:p>
        </w:tc>
      </w:tr>
      <w:tr w:rsidR="00596690" w:rsidRPr="0019613F" w14:paraId="477AAFB7" w14:textId="77777777" w:rsidTr="000C4FA7">
        <w:tc>
          <w:tcPr>
            <w:tcW w:w="3969" w:type="dxa"/>
          </w:tcPr>
          <w:p w14:paraId="2683A502" w14:textId="77777777" w:rsidR="00596690" w:rsidRPr="0019613F" w:rsidRDefault="00596690" w:rsidP="00C767E9">
            <w:pPr>
              <w:jc w:val="both"/>
              <w:rPr>
                <w:rFonts w:asciiTheme="majorBidi" w:hAnsiTheme="majorBidi" w:cstheme="majorBidi"/>
                <w:color w:val="C00000"/>
                <w:sz w:val="24"/>
                <w:szCs w:val="24"/>
                <w:lang w:val="en-US"/>
              </w:rPr>
            </w:pPr>
          </w:p>
        </w:tc>
        <w:tc>
          <w:tcPr>
            <w:tcW w:w="3969" w:type="dxa"/>
          </w:tcPr>
          <w:p w14:paraId="235E092E" w14:textId="77777777" w:rsidR="00596690" w:rsidRPr="004332C7" w:rsidRDefault="00596690" w:rsidP="00C767E9">
            <w:pPr>
              <w:jc w:val="both"/>
              <w:rPr>
                <w:rFonts w:asciiTheme="majorBidi" w:hAnsiTheme="majorBidi" w:cstheme="majorBidi"/>
                <w:b/>
                <w:bCs/>
                <w:color w:val="C10000"/>
                <w:sz w:val="24"/>
                <w:szCs w:val="24"/>
                <w:lang w:val="en-US"/>
              </w:rPr>
            </w:pPr>
          </w:p>
        </w:tc>
        <w:tc>
          <w:tcPr>
            <w:tcW w:w="2552" w:type="dxa"/>
          </w:tcPr>
          <w:p w14:paraId="6993002D" w14:textId="77777777" w:rsidR="00596690" w:rsidRPr="004A4F2B"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C775DB" w:rsidRPr="004332C7" w14:paraId="6AA4C064" w14:textId="77777777" w:rsidTr="000C4FA7">
        <w:tc>
          <w:tcPr>
            <w:tcW w:w="3969" w:type="dxa"/>
          </w:tcPr>
          <w:p w14:paraId="66DC3CA6" w14:textId="247C1FC6" w:rsidR="003F306F"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3F306F" w:rsidRPr="004332C7">
              <w:rPr>
                <w:rFonts w:asciiTheme="majorBidi" w:hAnsiTheme="majorBidi" w:cstheme="majorBidi"/>
                <w:b/>
                <w:bCs/>
                <w:color w:val="C10000"/>
                <w:sz w:val="24"/>
                <w:szCs w:val="24"/>
              </w:rPr>
              <w:t>:</w:t>
            </w:r>
          </w:p>
          <w:p w14:paraId="207E9FFB" w14:textId="480870B8"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Amen - </w:t>
            </w:r>
            <w:r w:rsidR="001F0C62">
              <w:rPr>
                <w:rFonts w:asciiTheme="majorBidi" w:hAnsiTheme="majorBidi" w:cstheme="majorBidi"/>
                <w:color w:val="000000"/>
                <w:sz w:val="24"/>
                <w:szCs w:val="24"/>
              </w:rPr>
              <w:t>Herre, forbarm dig</w:t>
            </w:r>
          </w:p>
        </w:tc>
        <w:tc>
          <w:tcPr>
            <w:tcW w:w="3969" w:type="dxa"/>
          </w:tcPr>
          <w:p w14:paraId="28B724D8" w14:textId="77777777" w:rsidR="00882869" w:rsidRPr="004332C7" w:rsidRDefault="000E1F1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34CC15D5" w14:textId="55C95B0F"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6C147F05" w14:textId="77777777" w:rsidR="000E1F16" w:rsidRPr="004A4F2B" w:rsidRDefault="000E1F16"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146E6852" w14:textId="6959DFA5" w:rsidR="00C775DB" w:rsidRPr="004A4F2B" w:rsidRDefault="000E1F1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يا ربُ إرحم</w:t>
            </w:r>
            <w:r w:rsidRPr="004A4F2B">
              <w:rPr>
                <w:rFonts w:asciiTheme="majorBidi" w:hAnsiTheme="majorBidi" w:cstheme="majorBidi"/>
                <w:b/>
                <w:bCs/>
                <w:color w:val="000000"/>
                <w:sz w:val="24"/>
                <w:szCs w:val="24"/>
              </w:rPr>
              <w:t>.</w:t>
            </w:r>
          </w:p>
        </w:tc>
      </w:tr>
      <w:tr w:rsidR="00596690" w:rsidRPr="004332C7" w14:paraId="652F9345" w14:textId="77777777" w:rsidTr="000C4FA7">
        <w:tc>
          <w:tcPr>
            <w:tcW w:w="3969" w:type="dxa"/>
          </w:tcPr>
          <w:p w14:paraId="0DEE07C1"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FAC2A10" w14:textId="77777777" w:rsidR="00596690" w:rsidRPr="004332C7" w:rsidRDefault="00596690" w:rsidP="00C767E9">
            <w:pPr>
              <w:jc w:val="both"/>
              <w:rPr>
                <w:rFonts w:asciiTheme="majorBidi" w:hAnsiTheme="majorBidi" w:cstheme="majorBidi"/>
                <w:b/>
                <w:bCs/>
                <w:color w:val="C10000"/>
                <w:sz w:val="24"/>
                <w:szCs w:val="24"/>
              </w:rPr>
            </w:pPr>
          </w:p>
        </w:tc>
        <w:tc>
          <w:tcPr>
            <w:tcW w:w="2552" w:type="dxa"/>
          </w:tcPr>
          <w:p w14:paraId="0AD69570" w14:textId="77777777" w:rsidR="00596690" w:rsidRPr="004A4F2B"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C775DB" w:rsidRPr="0019613F" w14:paraId="3BF6EB58" w14:textId="77777777" w:rsidTr="000C4FA7">
        <w:tc>
          <w:tcPr>
            <w:tcW w:w="3969" w:type="dxa"/>
          </w:tcPr>
          <w:p w14:paraId="5C49C665" w14:textId="79D66D28" w:rsidR="003F306F" w:rsidRPr="004332C7" w:rsidRDefault="004E453E"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6B407E" w:rsidRPr="004332C7">
              <w:rPr>
                <w:rFonts w:asciiTheme="majorBidi" w:hAnsiTheme="majorBidi" w:cstheme="majorBidi"/>
                <w:b/>
                <w:bCs/>
                <w:color w:val="C10000"/>
                <w:sz w:val="24"/>
                <w:szCs w:val="24"/>
              </w:rPr>
              <w:t>:</w:t>
            </w:r>
          </w:p>
          <w:p w14:paraId="591903B7" w14:textId="669A30C5"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Gud, fyld vore hjerter med din fred efter dit behag.</w:t>
            </w:r>
          </w:p>
        </w:tc>
        <w:tc>
          <w:tcPr>
            <w:tcW w:w="3969" w:type="dxa"/>
          </w:tcPr>
          <w:p w14:paraId="36F0CA01" w14:textId="77777777" w:rsidR="00882869" w:rsidRPr="004332C7" w:rsidRDefault="000E1F16"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FB06A49" w14:textId="150D3682"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According to Your good will, O God, fill our hearts with Your peace.</w:t>
            </w:r>
          </w:p>
        </w:tc>
        <w:tc>
          <w:tcPr>
            <w:tcW w:w="2552" w:type="dxa"/>
          </w:tcPr>
          <w:p w14:paraId="6BC6173F" w14:textId="77777777" w:rsidR="000E1F16" w:rsidRPr="004A4F2B" w:rsidRDefault="000E1F16"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1DEA2E17" w14:textId="351F2722" w:rsidR="00C775DB" w:rsidRPr="004A4F2B" w:rsidRDefault="000E1F16" w:rsidP="0049130D">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بمسرتك يا الله، إملأ قلوبنا من</w:t>
            </w:r>
            <w:r w:rsidR="0049130D"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سلامك</w:t>
            </w:r>
            <w:r w:rsidRPr="0019613F">
              <w:rPr>
                <w:rFonts w:asciiTheme="majorBidi" w:hAnsiTheme="majorBidi" w:cstheme="majorBidi"/>
                <w:b/>
                <w:bCs/>
                <w:color w:val="000000"/>
                <w:sz w:val="24"/>
                <w:szCs w:val="24"/>
                <w:lang w:val="en-US"/>
              </w:rPr>
              <w:t>.</w:t>
            </w:r>
          </w:p>
        </w:tc>
      </w:tr>
      <w:tr w:rsidR="00C775DB" w:rsidRPr="0019613F" w14:paraId="79AE3B88" w14:textId="77777777" w:rsidTr="000C4FA7">
        <w:tc>
          <w:tcPr>
            <w:tcW w:w="3969" w:type="dxa"/>
          </w:tcPr>
          <w:p w14:paraId="59104AC2" w14:textId="444DD0AE"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Og rens os fra urenhed, alt bedrag, al hykleri, alt rænkespil og hævngerrighed, som leder til døden.</w:t>
            </w:r>
          </w:p>
        </w:tc>
        <w:tc>
          <w:tcPr>
            <w:tcW w:w="3969" w:type="dxa"/>
          </w:tcPr>
          <w:p w14:paraId="6110D103" w14:textId="12BE9379"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Cleanse us from all </w:t>
            </w:r>
            <w:proofErr w:type="gramStart"/>
            <w:r w:rsidRPr="004332C7">
              <w:rPr>
                <w:rFonts w:asciiTheme="majorBidi" w:hAnsiTheme="majorBidi" w:cstheme="majorBidi"/>
                <w:sz w:val="24"/>
                <w:szCs w:val="24"/>
                <w:lang w:val="en-US"/>
              </w:rPr>
              <w:t>blemish</w:t>
            </w:r>
            <w:proofErr w:type="gramEnd"/>
            <w:r w:rsidRPr="004332C7">
              <w:rPr>
                <w:rFonts w:asciiTheme="majorBidi" w:hAnsiTheme="majorBidi" w:cstheme="majorBidi"/>
                <w:sz w:val="24"/>
                <w:szCs w:val="24"/>
                <w:lang w:val="en-US"/>
              </w:rPr>
              <w:t>, all guile, all hypocrisy, all malice, and the remembrance of evil entailing death.</w:t>
            </w:r>
          </w:p>
        </w:tc>
        <w:tc>
          <w:tcPr>
            <w:tcW w:w="2552" w:type="dxa"/>
          </w:tcPr>
          <w:p w14:paraId="5D2F4671" w14:textId="684F2209"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وطهرنا من كل دنس، ومن كل</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غش، ومن كل رياء، ومن كل</w:t>
            </w:r>
            <w:r w:rsidR="0049130D" w:rsidRPr="004A4F2B">
              <w:rPr>
                <w:rFonts w:asciiTheme="majorBidi" w:hAnsiTheme="majorBidi" w:cstheme="majorBidi" w:hint="cs"/>
                <w:b/>
                <w:bCs/>
                <w:sz w:val="24"/>
                <w:szCs w:val="24"/>
                <w:rtl/>
              </w:rPr>
              <w:t xml:space="preserve"> ف</w:t>
            </w:r>
            <w:r w:rsidRPr="004A4F2B">
              <w:rPr>
                <w:rFonts w:asciiTheme="majorBidi" w:hAnsiTheme="majorBidi" w:cstheme="majorBidi"/>
                <w:b/>
                <w:bCs/>
                <w:sz w:val="24"/>
                <w:szCs w:val="24"/>
                <w:rtl/>
              </w:rPr>
              <w:t>عل خبيث، ومن تذكار الشر</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الملبس الموت</w:t>
            </w:r>
            <w:r w:rsidRPr="004A4F2B">
              <w:rPr>
                <w:rFonts w:asciiTheme="majorBidi" w:hAnsiTheme="majorBidi" w:cstheme="majorBidi"/>
                <w:b/>
                <w:bCs/>
                <w:sz w:val="24"/>
                <w:szCs w:val="24"/>
                <w:lang w:val="en-US"/>
              </w:rPr>
              <w:t>.</w:t>
            </w:r>
          </w:p>
        </w:tc>
      </w:tr>
      <w:tr w:rsidR="00C775DB" w:rsidRPr="0019613F" w14:paraId="04D8EC6B" w14:textId="77777777" w:rsidTr="000C4FA7">
        <w:tc>
          <w:tcPr>
            <w:tcW w:w="3969" w:type="dxa"/>
          </w:tcPr>
          <w:p w14:paraId="7FBED1FD" w14:textId="784B7840"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Og gør os alle værdige, Herre, til at hilse hinanden med et helligt kys.</w:t>
            </w:r>
          </w:p>
        </w:tc>
        <w:tc>
          <w:tcPr>
            <w:tcW w:w="3969" w:type="dxa"/>
          </w:tcPr>
          <w:p w14:paraId="568ACE45" w14:textId="2463CCBD"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make us all worthy, O our Master, to greet one another with a holy kiss.</w:t>
            </w:r>
          </w:p>
        </w:tc>
        <w:tc>
          <w:tcPr>
            <w:tcW w:w="2552" w:type="dxa"/>
          </w:tcPr>
          <w:p w14:paraId="2618148B" w14:textId="2D382547"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واجعلنا مستحقين كلنا يا سيدنا،</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أن نقّبل بعضنا بعضا بقبلة</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مقدسة</w:t>
            </w:r>
            <w:r w:rsidRPr="004A4F2B">
              <w:rPr>
                <w:rFonts w:asciiTheme="majorBidi" w:hAnsiTheme="majorBidi" w:cstheme="majorBidi"/>
                <w:b/>
                <w:bCs/>
                <w:sz w:val="24"/>
                <w:szCs w:val="24"/>
                <w:lang w:val="en-US"/>
              </w:rPr>
              <w:t>.</w:t>
            </w:r>
          </w:p>
        </w:tc>
      </w:tr>
      <w:tr w:rsidR="00C775DB" w:rsidRPr="0019613F" w14:paraId="3170CB7B" w14:textId="77777777" w:rsidTr="000C4FA7">
        <w:tc>
          <w:tcPr>
            <w:tcW w:w="3969" w:type="dxa"/>
          </w:tcPr>
          <w:p w14:paraId="6D03D93E" w14:textId="025135AD"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For at vi, uden at kastes for dommen, må få del i din udødelige og himmelske gave ved Kristus Jesus, vor Herre, -</w:t>
            </w:r>
          </w:p>
        </w:tc>
        <w:tc>
          <w:tcPr>
            <w:tcW w:w="3969" w:type="dxa"/>
          </w:tcPr>
          <w:p w14:paraId="47B208B9" w14:textId="32559DDB"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That without falling into condemnation we may partake of Your immortal and heavenly gift in Christ Jesus our Lord.</w:t>
            </w:r>
          </w:p>
        </w:tc>
        <w:tc>
          <w:tcPr>
            <w:tcW w:w="2552" w:type="dxa"/>
          </w:tcPr>
          <w:p w14:paraId="14057BF3" w14:textId="129DC68E"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لكي ننال بغير انطراح في دينونة،</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من موهبتك غير المائته</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السمائية، بالمسيح يسوع ربنا</w:t>
            </w:r>
            <w:r w:rsidRPr="004A4F2B">
              <w:rPr>
                <w:rFonts w:asciiTheme="majorBidi" w:hAnsiTheme="majorBidi" w:cstheme="majorBidi"/>
                <w:b/>
                <w:bCs/>
                <w:sz w:val="24"/>
                <w:szCs w:val="24"/>
                <w:lang w:val="en-US"/>
              </w:rPr>
              <w:t>.</w:t>
            </w:r>
          </w:p>
        </w:tc>
      </w:tr>
      <w:tr w:rsidR="003F306F" w:rsidRPr="0019613F" w14:paraId="2ED60673" w14:textId="77777777" w:rsidTr="000C4FA7">
        <w:tc>
          <w:tcPr>
            <w:tcW w:w="3969" w:type="dxa"/>
          </w:tcPr>
          <w:p w14:paraId="3C770C71" w14:textId="0883F67F" w:rsidR="003F306F" w:rsidRPr="004332C7" w:rsidRDefault="003F306F" w:rsidP="00AF4BD0">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ved hvem der tilkommer dig herlighed, ære, pris, tilbedelse og værdighed tillige dig sammen med</w:t>
            </w:r>
            <w:r w:rsidR="00AF4BD0">
              <w:rPr>
                <w:rFonts w:asciiTheme="majorBidi" w:hAnsiTheme="majorBidi" w:cstheme="majorBidi"/>
                <w:sz w:val="24"/>
                <w:szCs w:val="24"/>
              </w:rPr>
              <w:t xml:space="preserve"> </w:t>
            </w:r>
            <w:r w:rsidRPr="004332C7">
              <w:rPr>
                <w:rFonts w:asciiTheme="majorBidi" w:hAnsiTheme="majorBidi" w:cstheme="majorBidi"/>
                <w:sz w:val="24"/>
                <w:szCs w:val="24"/>
              </w:rPr>
              <w:t>ham og Levendegøre Helligånden, af samme væsen som dig</w:t>
            </w:r>
            <w:r w:rsidRPr="004332C7">
              <w:rPr>
                <w:rFonts w:asciiTheme="majorBidi" w:hAnsiTheme="majorBidi" w:cstheme="majorBidi"/>
                <w:sz w:val="24"/>
                <w:szCs w:val="24"/>
                <w:rtl/>
              </w:rPr>
              <w:t>,</w:t>
            </w:r>
          </w:p>
        </w:tc>
        <w:tc>
          <w:tcPr>
            <w:tcW w:w="3969" w:type="dxa"/>
          </w:tcPr>
          <w:p w14:paraId="3E252065" w14:textId="30E87185" w:rsidR="003F306F" w:rsidRPr="004332C7" w:rsidRDefault="003F306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Through whom the glory, the honor, the dominion, and the worship are due unto You, with Him and the Holy Spirit, the Giver of Life, who is of one essence with You.</w:t>
            </w:r>
          </w:p>
        </w:tc>
        <w:tc>
          <w:tcPr>
            <w:tcW w:w="2552" w:type="dxa"/>
          </w:tcPr>
          <w:p w14:paraId="31589843" w14:textId="7CDD06F0" w:rsidR="003F306F" w:rsidRPr="004A4F2B" w:rsidRDefault="003F306F"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هذا الذي من قبله المجد والإكرام</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والعز والسجود تليق بك معه ومع</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الروح القدس المحيي المساوي</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لك</w:t>
            </w:r>
            <w:r w:rsidRPr="004A4F2B">
              <w:rPr>
                <w:rFonts w:asciiTheme="majorBidi" w:hAnsiTheme="majorBidi" w:cstheme="majorBidi"/>
                <w:b/>
                <w:bCs/>
                <w:sz w:val="24"/>
                <w:szCs w:val="24"/>
                <w:lang w:val="en-US"/>
              </w:rPr>
              <w:t>.</w:t>
            </w:r>
          </w:p>
        </w:tc>
      </w:tr>
      <w:tr w:rsidR="003F306F" w:rsidRPr="0019613F" w14:paraId="52A8BEB0" w14:textId="77777777" w:rsidTr="000C4FA7">
        <w:tc>
          <w:tcPr>
            <w:tcW w:w="3969" w:type="dxa"/>
          </w:tcPr>
          <w:p w14:paraId="61CB6814" w14:textId="52ACBFBC" w:rsidR="003F306F" w:rsidRPr="004332C7" w:rsidRDefault="003F306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nu og altid og i al evighedernes evighed. Amen</w:t>
            </w:r>
          </w:p>
        </w:tc>
        <w:tc>
          <w:tcPr>
            <w:tcW w:w="3969" w:type="dxa"/>
          </w:tcPr>
          <w:p w14:paraId="5364AD04" w14:textId="4B047B09" w:rsidR="003F306F" w:rsidRPr="004332C7" w:rsidRDefault="003F306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584E65EB" w14:textId="6F645BBC" w:rsidR="003F306F" w:rsidRPr="004A4F2B" w:rsidRDefault="003F306F" w:rsidP="00F46D0F">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الآن وكل أوان وإلى دهر الدهور</w:t>
            </w:r>
            <w:r w:rsidR="00F46D0F" w:rsidRPr="0019613F">
              <w:rPr>
                <w:rFonts w:asciiTheme="majorBidi" w:hAnsiTheme="majorBidi" w:cstheme="majorBidi"/>
                <w:b/>
                <w:bCs/>
                <w:sz w:val="24"/>
                <w:szCs w:val="24"/>
                <w:lang w:val="en-US"/>
              </w:rPr>
              <w:t xml:space="preserve"> </w:t>
            </w:r>
            <w:r w:rsidRPr="004A4F2B">
              <w:rPr>
                <w:rFonts w:asciiTheme="majorBidi" w:hAnsiTheme="majorBidi" w:cstheme="majorBidi"/>
                <w:b/>
                <w:bCs/>
                <w:sz w:val="24"/>
                <w:szCs w:val="24"/>
                <w:rtl/>
              </w:rPr>
              <w:t>آمين</w:t>
            </w:r>
          </w:p>
        </w:tc>
      </w:tr>
      <w:tr w:rsidR="000C4FA7" w:rsidRPr="0019613F" w14:paraId="4B74A418" w14:textId="77777777" w:rsidTr="000C4FA7">
        <w:tc>
          <w:tcPr>
            <w:tcW w:w="3969" w:type="dxa"/>
          </w:tcPr>
          <w:p w14:paraId="787FD3CC"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5AED41DA"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5B043511" w14:textId="77777777" w:rsidR="000C4FA7" w:rsidRPr="004A4F2B" w:rsidRDefault="000C4FA7" w:rsidP="00C767E9">
            <w:pPr>
              <w:autoSpaceDE w:val="0"/>
              <w:autoSpaceDN w:val="0"/>
              <w:bidi/>
              <w:adjustRightInd w:val="0"/>
              <w:jc w:val="both"/>
              <w:rPr>
                <w:rFonts w:asciiTheme="majorBidi" w:hAnsiTheme="majorBidi" w:cstheme="majorBidi"/>
                <w:b/>
                <w:bCs/>
                <w:sz w:val="24"/>
                <w:szCs w:val="24"/>
                <w:rtl/>
              </w:rPr>
            </w:pPr>
          </w:p>
        </w:tc>
      </w:tr>
      <w:tr w:rsidR="00C775DB" w:rsidRPr="0019613F" w14:paraId="07AE085A" w14:textId="77777777" w:rsidTr="000C4FA7">
        <w:tc>
          <w:tcPr>
            <w:tcW w:w="3969" w:type="dxa"/>
          </w:tcPr>
          <w:p w14:paraId="679ACE4B" w14:textId="4295D65C" w:rsidR="00C775DB" w:rsidRPr="004332C7" w:rsidRDefault="003F306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synger folket</w:t>
            </w:r>
            <w:r w:rsidR="00761B4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"aspasmos adam" (melodi søn.-tirs.) med cymbler; enten den følgende eller en anden. - Aspasmos synges hele året, også på </w:t>
            </w:r>
            <w:r w:rsidR="006B407E" w:rsidRPr="00C06844">
              <w:rPr>
                <w:rFonts w:asciiTheme="majorBidi" w:hAnsiTheme="majorBidi" w:cstheme="majorBidi"/>
                <w:color w:val="1F497D" w:themeColor="text2"/>
                <w:sz w:val="24"/>
                <w:szCs w:val="24"/>
              </w:rPr>
              <w:t>J</w:t>
            </w:r>
            <w:r w:rsidRPr="00C06844">
              <w:rPr>
                <w:rFonts w:asciiTheme="majorBidi" w:hAnsiTheme="majorBidi" w:cstheme="majorBidi"/>
                <w:color w:val="1F497D" w:themeColor="text2"/>
                <w:sz w:val="24"/>
                <w:szCs w:val="24"/>
              </w:rPr>
              <w:t>omfru Marias fester.</w:t>
            </w:r>
          </w:p>
        </w:tc>
        <w:tc>
          <w:tcPr>
            <w:tcW w:w="3969" w:type="dxa"/>
          </w:tcPr>
          <w:p w14:paraId="38E90390" w14:textId="681C0721" w:rsidR="00C775DB" w:rsidRPr="004332C7" w:rsidRDefault="000E1F16"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To the accompaniment of cymbals, the people may chant the following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Adam hymn on annual days and on the Feasts of the Virgin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means greeting, peace, or kiss).</w:t>
            </w:r>
          </w:p>
        </w:tc>
        <w:tc>
          <w:tcPr>
            <w:tcW w:w="2552" w:type="dxa"/>
          </w:tcPr>
          <w:p w14:paraId="5E3A8FDD" w14:textId="22FD770F" w:rsidR="00C775DB" w:rsidRPr="00C06844" w:rsidRDefault="000E1F16" w:rsidP="0049130D">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يقول الشعب هذا الاسبسمس الآدام السنوي</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بالناقوس </w:t>
            </w:r>
            <w:r w:rsidR="00A264E1"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إن أرادوا</w:t>
            </w:r>
            <w:r w:rsidR="00A264E1"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ويقال في أعياد</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العذراء أيضا </w:t>
            </w:r>
            <w:r w:rsidR="00A264E1"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لأسبسمس كلمة يونانية</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معناها تحية أو معانق</w:t>
            </w:r>
            <w:r w:rsidR="0049130D" w:rsidRPr="00C06844">
              <w:rPr>
                <w:rFonts w:asciiTheme="majorBidi" w:hAnsiTheme="majorBidi" w:cstheme="majorBidi" w:hint="cs"/>
                <w:b/>
                <w:bCs/>
                <w:color w:val="1F497D" w:themeColor="text2"/>
                <w:sz w:val="24"/>
                <w:szCs w:val="24"/>
                <w:rtl/>
              </w:rPr>
              <w:t>).</w:t>
            </w:r>
            <w:r w:rsidRPr="00C06844">
              <w:rPr>
                <w:rFonts w:asciiTheme="majorBidi" w:hAnsiTheme="majorBidi" w:cstheme="majorBidi"/>
                <w:b/>
                <w:bCs/>
                <w:color w:val="1F497D" w:themeColor="text2"/>
                <w:sz w:val="24"/>
                <w:szCs w:val="24"/>
                <w:rtl/>
                <w:lang w:val="en-US"/>
              </w:rPr>
              <w:t>.</w:t>
            </w:r>
          </w:p>
        </w:tc>
      </w:tr>
      <w:tr w:rsidR="00C775DB" w:rsidRPr="0019613F" w14:paraId="715FC810" w14:textId="77777777" w:rsidTr="000C4FA7">
        <w:tc>
          <w:tcPr>
            <w:tcW w:w="3969" w:type="dxa"/>
          </w:tcPr>
          <w:p w14:paraId="1CC636C6" w14:textId="77777777" w:rsidR="00C775DB" w:rsidRPr="004332C7" w:rsidRDefault="00C775DB" w:rsidP="00C767E9">
            <w:pPr>
              <w:jc w:val="both"/>
              <w:rPr>
                <w:rFonts w:asciiTheme="majorBidi" w:hAnsiTheme="majorBidi" w:cstheme="majorBidi"/>
                <w:sz w:val="24"/>
                <w:szCs w:val="24"/>
                <w:lang w:val="en-US"/>
              </w:rPr>
            </w:pPr>
          </w:p>
        </w:tc>
        <w:tc>
          <w:tcPr>
            <w:tcW w:w="3969" w:type="dxa"/>
          </w:tcPr>
          <w:p w14:paraId="7B300C2A" w14:textId="77777777" w:rsidR="00C775DB" w:rsidRPr="004332C7" w:rsidRDefault="00C775DB" w:rsidP="00C767E9">
            <w:pPr>
              <w:jc w:val="both"/>
              <w:rPr>
                <w:rFonts w:asciiTheme="majorBidi" w:hAnsiTheme="majorBidi" w:cstheme="majorBidi"/>
                <w:color w:val="C10000"/>
                <w:sz w:val="24"/>
                <w:szCs w:val="24"/>
                <w:lang w:val="en-US"/>
              </w:rPr>
            </w:pPr>
          </w:p>
        </w:tc>
        <w:tc>
          <w:tcPr>
            <w:tcW w:w="2552" w:type="dxa"/>
          </w:tcPr>
          <w:p w14:paraId="7D4F96F9" w14:textId="77777777" w:rsidR="00C775DB" w:rsidRPr="004A4F2B" w:rsidRDefault="00C775DB" w:rsidP="00C767E9">
            <w:pPr>
              <w:bidi/>
              <w:jc w:val="both"/>
              <w:rPr>
                <w:rFonts w:asciiTheme="majorBidi" w:hAnsiTheme="majorBidi" w:cstheme="majorBidi"/>
                <w:b/>
                <w:bCs/>
                <w:color w:val="C10000"/>
                <w:sz w:val="24"/>
                <w:szCs w:val="24"/>
                <w:rtl/>
              </w:rPr>
            </w:pPr>
          </w:p>
        </w:tc>
      </w:tr>
      <w:tr w:rsidR="00C775DB" w:rsidRPr="004332C7" w14:paraId="0E329706" w14:textId="77777777" w:rsidTr="000C4FA7">
        <w:tc>
          <w:tcPr>
            <w:tcW w:w="3969" w:type="dxa"/>
            <w:shd w:val="clear" w:color="auto" w:fill="EAF1DD" w:themeFill="accent3" w:themeFillTint="33"/>
          </w:tcPr>
          <w:p w14:paraId="2CF8037B" w14:textId="5A97BE6F" w:rsidR="00C775DB" w:rsidRPr="00812B92" w:rsidRDefault="003F306F" w:rsidP="0049130D">
            <w:pPr>
              <w:jc w:val="center"/>
              <w:rPr>
                <w:rFonts w:asciiTheme="majorBidi" w:hAnsiTheme="majorBidi" w:cstheme="majorBidi"/>
                <w:b/>
                <w:bCs/>
                <w:color w:val="C10000"/>
                <w:sz w:val="28"/>
                <w:szCs w:val="28"/>
              </w:rPr>
            </w:pPr>
            <w:r w:rsidRPr="00812B92">
              <w:rPr>
                <w:rFonts w:asciiTheme="majorBidi" w:hAnsiTheme="majorBidi" w:cstheme="majorBidi"/>
                <w:b/>
                <w:bCs/>
                <w:color w:val="C10000"/>
                <w:sz w:val="28"/>
                <w:szCs w:val="28"/>
              </w:rPr>
              <w:t>Hymne Fryd dig, Maria</w:t>
            </w:r>
          </w:p>
        </w:tc>
        <w:tc>
          <w:tcPr>
            <w:tcW w:w="3969" w:type="dxa"/>
            <w:shd w:val="clear" w:color="auto" w:fill="EAF1DD" w:themeFill="accent3" w:themeFillTint="33"/>
          </w:tcPr>
          <w:p w14:paraId="41AA5CD3" w14:textId="65F82612" w:rsidR="00C775DB" w:rsidRPr="00812B92" w:rsidRDefault="000E1F16" w:rsidP="0049130D">
            <w:pPr>
              <w:jc w:val="center"/>
              <w:rPr>
                <w:rFonts w:asciiTheme="majorBidi" w:hAnsiTheme="majorBidi" w:cstheme="majorBidi"/>
                <w:b/>
                <w:bCs/>
                <w:color w:val="C10000"/>
                <w:sz w:val="28"/>
                <w:szCs w:val="28"/>
                <w:lang w:val="en-US"/>
              </w:rPr>
            </w:pPr>
            <w:r w:rsidRPr="00812B92">
              <w:rPr>
                <w:rFonts w:asciiTheme="majorBidi" w:hAnsiTheme="majorBidi" w:cstheme="majorBidi"/>
                <w:b/>
                <w:bCs/>
                <w:color w:val="C10000"/>
                <w:sz w:val="28"/>
                <w:szCs w:val="28"/>
              </w:rPr>
              <w:t>Hymn “Rejoice O Mary”</w:t>
            </w:r>
          </w:p>
        </w:tc>
        <w:tc>
          <w:tcPr>
            <w:tcW w:w="2552" w:type="dxa"/>
            <w:shd w:val="clear" w:color="auto" w:fill="EAF1DD" w:themeFill="accent3" w:themeFillTint="33"/>
          </w:tcPr>
          <w:p w14:paraId="3FB7EE02" w14:textId="2C338750" w:rsidR="00C775DB" w:rsidRPr="00812B92" w:rsidRDefault="000E1F16" w:rsidP="0049130D">
            <w:pPr>
              <w:bidi/>
              <w:jc w:val="center"/>
              <w:rPr>
                <w:rFonts w:asciiTheme="majorBidi" w:hAnsiTheme="majorBidi" w:cstheme="majorBidi"/>
                <w:b/>
                <w:bCs/>
                <w:color w:val="C10000"/>
                <w:sz w:val="28"/>
                <w:szCs w:val="28"/>
                <w:rtl/>
              </w:rPr>
            </w:pPr>
            <w:r w:rsidRPr="00812B92">
              <w:rPr>
                <w:rFonts w:asciiTheme="majorBidi" w:hAnsiTheme="majorBidi" w:cstheme="majorBidi"/>
                <w:b/>
                <w:bCs/>
                <w:color w:val="C10000"/>
                <w:sz w:val="28"/>
                <w:szCs w:val="28"/>
                <w:rtl/>
              </w:rPr>
              <w:t>لحن " إفرحي يا مريم</w:t>
            </w:r>
            <w:r w:rsidRPr="00812B92">
              <w:rPr>
                <w:rFonts w:asciiTheme="majorBidi" w:hAnsiTheme="majorBidi" w:cstheme="majorBidi"/>
                <w:b/>
                <w:bCs/>
                <w:color w:val="C10000"/>
                <w:sz w:val="28"/>
                <w:szCs w:val="28"/>
              </w:rPr>
              <w:t>"</w:t>
            </w:r>
          </w:p>
        </w:tc>
      </w:tr>
      <w:tr w:rsidR="00C775DB" w:rsidRPr="0019613F" w14:paraId="44AC5969" w14:textId="77777777" w:rsidTr="000C4FA7">
        <w:tc>
          <w:tcPr>
            <w:tcW w:w="3969" w:type="dxa"/>
          </w:tcPr>
          <w:p w14:paraId="215092F7" w14:textId="0F7DF2D9"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Fryd dig, Maria, tjenerinde og moder, for englene lovsynger ham, som er i din favn.</w:t>
            </w:r>
          </w:p>
        </w:tc>
        <w:tc>
          <w:tcPr>
            <w:tcW w:w="3969" w:type="dxa"/>
          </w:tcPr>
          <w:p w14:paraId="2B22DEBB" w14:textId="3451CC54"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Rejoice O Mary, </w:t>
            </w:r>
            <w:proofErr w:type="gramStart"/>
            <w:r w:rsidRPr="004332C7">
              <w:rPr>
                <w:rFonts w:asciiTheme="majorBidi" w:hAnsiTheme="majorBidi" w:cstheme="majorBidi"/>
                <w:sz w:val="24"/>
                <w:szCs w:val="24"/>
                <w:lang w:val="en-US"/>
              </w:rPr>
              <w:t>handmaiden</w:t>
            </w:r>
            <w:proofErr w:type="gramEnd"/>
            <w:r w:rsidRPr="004332C7">
              <w:rPr>
                <w:rFonts w:asciiTheme="majorBidi" w:hAnsiTheme="majorBidi" w:cstheme="majorBidi"/>
                <w:sz w:val="24"/>
                <w:szCs w:val="24"/>
                <w:lang w:val="en-US"/>
              </w:rPr>
              <w:t xml:space="preserve"> and mother, for the angels praise Him who is on your arms.</w:t>
            </w:r>
          </w:p>
        </w:tc>
        <w:tc>
          <w:tcPr>
            <w:tcW w:w="2552" w:type="dxa"/>
          </w:tcPr>
          <w:p w14:paraId="73C76CF8" w14:textId="572253BF"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إفرحي يا مريم، العبدة والأم، لأن</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الذي في حجرك، الملائكة تسبحه</w:t>
            </w:r>
            <w:r w:rsidRPr="004A4F2B">
              <w:rPr>
                <w:rFonts w:asciiTheme="majorBidi" w:hAnsiTheme="majorBidi" w:cstheme="majorBidi"/>
                <w:b/>
                <w:bCs/>
                <w:sz w:val="24"/>
                <w:szCs w:val="24"/>
                <w:lang w:val="en-US"/>
              </w:rPr>
              <w:t>.</w:t>
            </w:r>
          </w:p>
        </w:tc>
      </w:tr>
      <w:tr w:rsidR="00C775DB" w:rsidRPr="0019613F" w14:paraId="47896937" w14:textId="77777777" w:rsidTr="000C4FA7">
        <w:tc>
          <w:tcPr>
            <w:tcW w:w="3969" w:type="dxa"/>
          </w:tcPr>
          <w:p w14:paraId="6560C792" w14:textId="4D1031EF"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Og keruberne tilbeder ham som ret er, og også seraferne uden ophør.</w:t>
            </w:r>
          </w:p>
        </w:tc>
        <w:tc>
          <w:tcPr>
            <w:tcW w:w="3969" w:type="dxa"/>
          </w:tcPr>
          <w:p w14:paraId="4CD51949" w14:textId="7841E0B2"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the Cherubim worthily worship Him, and the Seraphim too, without ceasing.</w:t>
            </w:r>
          </w:p>
        </w:tc>
        <w:tc>
          <w:tcPr>
            <w:tcW w:w="2552" w:type="dxa"/>
          </w:tcPr>
          <w:p w14:paraId="2637D8EB" w14:textId="1A04C1DC"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والشاروبيم يسجدون له</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باستحقاق والسارافيم، بغير</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فتور</w:t>
            </w:r>
            <w:r w:rsidRPr="0019613F">
              <w:rPr>
                <w:rFonts w:asciiTheme="majorBidi" w:hAnsiTheme="majorBidi" w:cstheme="majorBidi"/>
                <w:b/>
                <w:bCs/>
                <w:sz w:val="24"/>
                <w:szCs w:val="24"/>
                <w:lang w:val="en-US"/>
              </w:rPr>
              <w:t>.</w:t>
            </w:r>
          </w:p>
        </w:tc>
      </w:tr>
      <w:tr w:rsidR="00C775DB" w:rsidRPr="0019613F" w14:paraId="7EF5A127" w14:textId="77777777" w:rsidTr="000C4FA7">
        <w:tc>
          <w:tcPr>
            <w:tcW w:w="3969" w:type="dxa"/>
          </w:tcPr>
          <w:p w14:paraId="2367F92B" w14:textId="0F98211F"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Vi har ikke nogen frimodighed over for vor Herre Jesus Kristus undtagen ved dine bønner og forbønner, o vor Frue, alles herskerinde, Gudsføderske.</w:t>
            </w:r>
          </w:p>
        </w:tc>
        <w:tc>
          <w:tcPr>
            <w:tcW w:w="3969" w:type="dxa"/>
          </w:tcPr>
          <w:p w14:paraId="66CEB5BE" w14:textId="2B106AE1"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have no boldness before our Lord Jesus Christ apart from your prayers and intercessions, O our Lady, the Lady of us all, the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w:t>
            </w:r>
          </w:p>
        </w:tc>
        <w:tc>
          <w:tcPr>
            <w:tcW w:w="2552" w:type="dxa"/>
          </w:tcPr>
          <w:p w14:paraId="231F3309" w14:textId="37693205"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ليس لنا دالة عند ربنا يسوع</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المسيح، سوي طلباتك وشفاعتك،</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يا سيدتنا كلنا السيدة والدة الإله</w:t>
            </w:r>
            <w:r w:rsidRPr="004A4F2B">
              <w:rPr>
                <w:rFonts w:asciiTheme="majorBidi" w:hAnsiTheme="majorBidi" w:cstheme="majorBidi"/>
                <w:b/>
                <w:bCs/>
                <w:sz w:val="24"/>
                <w:szCs w:val="24"/>
                <w:lang w:val="en-US"/>
              </w:rPr>
              <w:t>.</w:t>
            </w:r>
          </w:p>
        </w:tc>
      </w:tr>
      <w:tr w:rsidR="00C775DB" w:rsidRPr="0019613F" w14:paraId="7106EDB1" w14:textId="77777777" w:rsidTr="000C4FA7">
        <w:tc>
          <w:tcPr>
            <w:tcW w:w="3969" w:type="dxa"/>
          </w:tcPr>
          <w:p w14:paraId="6F12B07E" w14:textId="77777777" w:rsidR="003F306F"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For at vi kan lovsynge dig sammen med keruberne og</w:t>
            </w:r>
          </w:p>
          <w:p w14:paraId="31396627" w14:textId="3B09B461"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seraferne og sige med høj røst:</w:t>
            </w:r>
          </w:p>
        </w:tc>
        <w:tc>
          <w:tcPr>
            <w:tcW w:w="3969" w:type="dxa"/>
          </w:tcPr>
          <w:p w14:paraId="0210BC6A" w14:textId="2924E083"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That we may praise You with the Cherubim and the Seraphim, proclaiming and saying:</w:t>
            </w:r>
          </w:p>
        </w:tc>
        <w:tc>
          <w:tcPr>
            <w:tcW w:w="2552" w:type="dxa"/>
          </w:tcPr>
          <w:p w14:paraId="5718E49B" w14:textId="692D054B"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لكي نسبحك مع الشاروبيم،</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والسارافيم صارخين قائلين</w:t>
            </w:r>
            <w:r w:rsidRPr="004A4F2B">
              <w:rPr>
                <w:rFonts w:asciiTheme="majorBidi" w:hAnsiTheme="majorBidi" w:cstheme="majorBidi"/>
                <w:b/>
                <w:bCs/>
                <w:sz w:val="24"/>
                <w:szCs w:val="24"/>
                <w:lang w:val="en-US"/>
              </w:rPr>
              <w:t>:</w:t>
            </w:r>
          </w:p>
        </w:tc>
      </w:tr>
      <w:tr w:rsidR="00C775DB" w:rsidRPr="0019613F" w14:paraId="4C559A46" w14:textId="77777777" w:rsidTr="000C4FA7">
        <w:tc>
          <w:tcPr>
            <w:tcW w:w="3969" w:type="dxa"/>
          </w:tcPr>
          <w:p w14:paraId="5EFB674D" w14:textId="66938927"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du, Herre, Almægtige; himlen og jorden er fuld af din herlighed og ære.</w:t>
            </w:r>
          </w:p>
        </w:tc>
        <w:tc>
          <w:tcPr>
            <w:tcW w:w="3969" w:type="dxa"/>
          </w:tcPr>
          <w:p w14:paraId="6DB6CC1D" w14:textId="1EFFCDEF"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Holy, holy, holy, O Lord,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heaven and earth are full of Your glory and honor.</w:t>
            </w:r>
          </w:p>
        </w:tc>
        <w:tc>
          <w:tcPr>
            <w:tcW w:w="2552" w:type="dxa"/>
          </w:tcPr>
          <w:p w14:paraId="18C157E5" w14:textId="46E049F7"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قدوس قدوس قدوس، أيها الرب</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الضابط الكل، السماء والارض</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مملوءتان من مجدك وكرامتك</w:t>
            </w:r>
            <w:r w:rsidRPr="0019613F">
              <w:rPr>
                <w:rFonts w:asciiTheme="majorBidi" w:hAnsiTheme="majorBidi" w:cstheme="majorBidi"/>
                <w:b/>
                <w:bCs/>
                <w:sz w:val="24"/>
                <w:szCs w:val="24"/>
                <w:lang w:val="en-US"/>
              </w:rPr>
              <w:t>.</w:t>
            </w:r>
          </w:p>
        </w:tc>
      </w:tr>
      <w:tr w:rsidR="00C775DB" w:rsidRPr="0019613F" w14:paraId="675DE69A" w14:textId="77777777" w:rsidTr="000C4FA7">
        <w:tc>
          <w:tcPr>
            <w:tcW w:w="3969" w:type="dxa"/>
          </w:tcPr>
          <w:p w14:paraId="29390CE4" w14:textId="49942C58" w:rsidR="00C775DB" w:rsidRPr="004332C7" w:rsidRDefault="003F306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Vi beder dig, Guds Søn, at du vil bevare livet for vor patriark Abba NN, ypperstepræsten. </w:t>
            </w:r>
            <w:proofErr w:type="spellStart"/>
            <w:r w:rsidRPr="004332C7">
              <w:rPr>
                <w:rFonts w:asciiTheme="majorBidi" w:hAnsiTheme="majorBidi" w:cstheme="majorBidi"/>
                <w:sz w:val="24"/>
                <w:szCs w:val="24"/>
                <w:lang w:val="en-US"/>
              </w:rPr>
              <w:t>Styrk</w:t>
            </w:r>
            <w:proofErr w:type="spellEnd"/>
            <w:r w:rsidRPr="004332C7">
              <w:rPr>
                <w:rFonts w:asciiTheme="majorBidi" w:hAnsiTheme="majorBidi" w:cstheme="majorBidi"/>
                <w:sz w:val="24"/>
                <w:szCs w:val="24"/>
                <w:lang w:val="en-US"/>
              </w:rPr>
              <w:t xml:space="preserve"> ham </w:t>
            </w:r>
            <w:proofErr w:type="spellStart"/>
            <w:r w:rsidRPr="004332C7">
              <w:rPr>
                <w:rFonts w:asciiTheme="majorBidi" w:hAnsiTheme="majorBidi" w:cstheme="majorBidi"/>
                <w:sz w:val="24"/>
                <w:szCs w:val="24"/>
                <w:lang w:val="en-US"/>
              </w:rPr>
              <w:t>på</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hans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trone</w:t>
            </w:r>
            <w:proofErr w:type="spellEnd"/>
            <w:r w:rsidRPr="004332C7">
              <w:rPr>
                <w:rFonts w:asciiTheme="majorBidi" w:hAnsiTheme="majorBidi" w:cstheme="majorBidi"/>
                <w:sz w:val="24"/>
                <w:szCs w:val="24"/>
                <w:lang w:val="en-US"/>
              </w:rPr>
              <w:t>.</w:t>
            </w:r>
            <w:r w:rsidR="00AF4BD0">
              <w:rPr>
                <w:rFonts w:asciiTheme="majorBidi" w:hAnsiTheme="majorBidi" w:cstheme="majorBidi"/>
                <w:sz w:val="24"/>
                <w:szCs w:val="24"/>
                <w:lang w:val="en-US"/>
              </w:rPr>
              <w:t xml:space="preserve"> </w:t>
            </w:r>
          </w:p>
        </w:tc>
        <w:tc>
          <w:tcPr>
            <w:tcW w:w="3969" w:type="dxa"/>
          </w:tcPr>
          <w:p w14:paraId="0CB040D3" w14:textId="555DF6DA"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ask You, O Son of God, to keep the life of our Patriarch, Abba …, the high priest. </w:t>
            </w:r>
            <w:r w:rsidRPr="004332C7">
              <w:rPr>
                <w:rFonts w:asciiTheme="majorBidi" w:hAnsiTheme="majorBidi" w:cstheme="majorBidi"/>
                <w:sz w:val="24"/>
                <w:szCs w:val="24"/>
              </w:rPr>
              <w:t>Confirm him upon his throne.</w:t>
            </w:r>
          </w:p>
        </w:tc>
        <w:tc>
          <w:tcPr>
            <w:tcW w:w="2552" w:type="dxa"/>
          </w:tcPr>
          <w:p w14:paraId="60B3A8C1" w14:textId="26E8CBCE"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نسألك يا أبن الله ان تحفظ حياة</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 xml:space="preserve">بطريركنا البابا أنبا </w:t>
            </w:r>
            <w:r w:rsidR="0049130D" w:rsidRPr="004A4F2B">
              <w:rPr>
                <w:rFonts w:asciiTheme="majorBidi" w:hAnsiTheme="majorBidi" w:cstheme="majorBidi" w:hint="cs"/>
                <w:b/>
                <w:bCs/>
                <w:sz w:val="24"/>
                <w:szCs w:val="24"/>
                <w:rtl/>
              </w:rPr>
              <w:t>(</w:t>
            </w:r>
            <w:r w:rsidRPr="004A4F2B">
              <w:rPr>
                <w:rFonts w:asciiTheme="majorBidi" w:hAnsiTheme="majorBidi" w:cstheme="majorBidi"/>
                <w:b/>
                <w:bCs/>
                <w:sz w:val="24"/>
                <w:szCs w:val="24"/>
                <w:rtl/>
              </w:rPr>
              <w:t>...</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رئيسُ</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الكهنة، ثبته علي كرسيه</w:t>
            </w:r>
            <w:r w:rsidRPr="004A4F2B">
              <w:rPr>
                <w:rFonts w:asciiTheme="majorBidi" w:hAnsiTheme="majorBidi" w:cstheme="majorBidi"/>
                <w:b/>
                <w:bCs/>
                <w:sz w:val="24"/>
                <w:szCs w:val="24"/>
                <w:lang w:val="en-US"/>
              </w:rPr>
              <w:t>.</w:t>
            </w:r>
          </w:p>
        </w:tc>
      </w:tr>
      <w:tr w:rsidR="00C775DB" w:rsidRPr="004332C7" w14:paraId="0FDC3F3B" w14:textId="77777777" w:rsidTr="000C4FA7">
        <w:tc>
          <w:tcPr>
            <w:tcW w:w="3969" w:type="dxa"/>
          </w:tcPr>
          <w:p w14:paraId="38EDC2CA" w14:textId="647E968D" w:rsidR="003F306F" w:rsidRPr="004332C7" w:rsidRDefault="00B56430" w:rsidP="00C767E9">
            <w:pPr>
              <w:autoSpaceDE w:val="0"/>
              <w:autoSpaceDN w:val="0"/>
              <w:adjustRightInd w:val="0"/>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O</w:t>
            </w:r>
            <w:r w:rsidR="003F306F" w:rsidRPr="004332C7">
              <w:rPr>
                <w:rFonts w:asciiTheme="majorBidi" w:hAnsiTheme="majorBidi" w:cstheme="majorBidi"/>
                <w:color w:val="000000"/>
                <w:sz w:val="24"/>
                <w:szCs w:val="24"/>
                <w:lang w:val="en-US"/>
              </w:rPr>
              <w:t xml:space="preserve">g </w:t>
            </w:r>
            <w:proofErr w:type="spellStart"/>
            <w:r w:rsidR="003F306F" w:rsidRPr="004332C7">
              <w:rPr>
                <w:rFonts w:asciiTheme="majorBidi" w:hAnsiTheme="majorBidi" w:cstheme="majorBidi"/>
                <w:color w:val="000000"/>
                <w:sz w:val="24"/>
                <w:szCs w:val="24"/>
                <w:lang w:val="en-US"/>
              </w:rPr>
              <w:t>brødre</w:t>
            </w:r>
            <w:proofErr w:type="spellEnd"/>
            <w:r w:rsidR="003F306F" w:rsidRPr="004332C7">
              <w:rPr>
                <w:rFonts w:asciiTheme="majorBidi" w:hAnsiTheme="majorBidi" w:cstheme="majorBidi"/>
                <w:color w:val="000000"/>
                <w:sz w:val="24"/>
                <w:szCs w:val="24"/>
                <w:lang w:val="en-US"/>
              </w:rPr>
              <w:t xml:space="preserve"> </w:t>
            </w:r>
            <w:proofErr w:type="spellStart"/>
            <w:proofErr w:type="gramStart"/>
            <w:r w:rsidR="003F306F" w:rsidRPr="004332C7">
              <w:rPr>
                <w:rFonts w:asciiTheme="majorBidi" w:hAnsiTheme="majorBidi" w:cstheme="majorBidi"/>
                <w:color w:val="000000"/>
                <w:sz w:val="24"/>
                <w:szCs w:val="24"/>
                <w:lang w:val="en-US"/>
              </w:rPr>
              <w:t>i</w:t>
            </w:r>
            <w:proofErr w:type="spellEnd"/>
            <w:r w:rsidR="003F306F" w:rsidRPr="004332C7">
              <w:rPr>
                <w:rFonts w:asciiTheme="majorBidi" w:hAnsiTheme="majorBidi" w:cstheme="majorBidi"/>
                <w:color w:val="000000"/>
                <w:sz w:val="24"/>
                <w:szCs w:val="24"/>
                <w:lang w:val="en-US"/>
              </w:rPr>
              <w:t xml:space="preserve">  </w:t>
            </w:r>
            <w:proofErr w:type="spellStart"/>
            <w:r w:rsidR="003F306F" w:rsidRPr="004332C7">
              <w:rPr>
                <w:rFonts w:asciiTheme="majorBidi" w:hAnsiTheme="majorBidi" w:cstheme="majorBidi"/>
                <w:color w:val="000000"/>
                <w:sz w:val="24"/>
                <w:szCs w:val="24"/>
                <w:lang w:val="en-US"/>
              </w:rPr>
              <w:t>præstegerningen</w:t>
            </w:r>
            <w:proofErr w:type="spellEnd"/>
            <w:proofErr w:type="gramEnd"/>
            <w:r w:rsidR="003F306F" w:rsidRPr="004332C7">
              <w:rPr>
                <w:rFonts w:asciiTheme="majorBidi" w:hAnsiTheme="majorBidi" w:cstheme="majorBidi"/>
                <w:color w:val="000000"/>
                <w:sz w:val="24"/>
                <w:szCs w:val="24"/>
                <w:lang w:val="en-US"/>
              </w:rPr>
              <w:t xml:space="preserve">  (...)</w:t>
            </w:r>
          </w:p>
          <w:p w14:paraId="265373FA" w14:textId="77777777" w:rsidR="00C775DB" w:rsidRPr="004332C7" w:rsidRDefault="00C775DB" w:rsidP="00C767E9">
            <w:pPr>
              <w:jc w:val="both"/>
              <w:rPr>
                <w:rFonts w:asciiTheme="majorBidi" w:hAnsiTheme="majorBidi" w:cstheme="majorBidi"/>
                <w:sz w:val="24"/>
                <w:szCs w:val="24"/>
                <w:lang w:val="en-US"/>
              </w:rPr>
            </w:pPr>
          </w:p>
        </w:tc>
        <w:tc>
          <w:tcPr>
            <w:tcW w:w="3969" w:type="dxa"/>
          </w:tcPr>
          <w:p w14:paraId="6A9504B3" w14:textId="7348D4E0"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his partner in the liturgy, our holy and righteous father, Abba (…) the metropolitan (bishop), confirm him upon his throne.</w:t>
            </w:r>
          </w:p>
        </w:tc>
        <w:tc>
          <w:tcPr>
            <w:tcW w:w="2552" w:type="dxa"/>
          </w:tcPr>
          <w:p w14:paraId="7D403DA2" w14:textId="77777777" w:rsidR="0049130D" w:rsidRPr="004A4F2B" w:rsidRDefault="000E1F16" w:rsidP="0049130D">
            <w:pPr>
              <w:autoSpaceDE w:val="0"/>
              <w:autoSpaceDN w:val="0"/>
              <w:bidi/>
              <w:adjustRightInd w:val="0"/>
              <w:jc w:val="both"/>
              <w:rPr>
                <w:rFonts w:asciiTheme="majorBidi" w:hAnsiTheme="majorBidi" w:cstheme="majorBidi"/>
                <w:b/>
                <w:bCs/>
                <w:sz w:val="24"/>
                <w:szCs w:val="24"/>
                <w:rtl/>
              </w:rPr>
            </w:pPr>
            <w:r w:rsidRPr="004A4F2B">
              <w:rPr>
                <w:rFonts w:asciiTheme="majorBidi" w:hAnsiTheme="majorBidi" w:cstheme="majorBidi"/>
                <w:b/>
                <w:bCs/>
                <w:sz w:val="24"/>
                <w:szCs w:val="24"/>
                <w:rtl/>
              </w:rPr>
              <w:t>وشريكه في الخدمة أبينا الطاهر</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 xml:space="preserve">البار أنبا </w:t>
            </w:r>
            <w:r w:rsidR="00A264E1" w:rsidRPr="004A4F2B">
              <w:rPr>
                <w:rFonts w:asciiTheme="majorBidi" w:hAnsiTheme="majorBidi" w:cstheme="majorBidi"/>
                <w:b/>
                <w:bCs/>
                <w:sz w:val="24"/>
                <w:szCs w:val="24"/>
                <w:lang w:val="en-US"/>
              </w:rPr>
              <w:t>)</w:t>
            </w:r>
            <w:r w:rsidRPr="004A4F2B">
              <w:rPr>
                <w:rFonts w:asciiTheme="majorBidi" w:hAnsiTheme="majorBidi" w:cstheme="majorBidi"/>
                <w:b/>
                <w:bCs/>
                <w:sz w:val="24"/>
                <w:szCs w:val="24"/>
                <w:rtl/>
              </w:rPr>
              <w:t>...</w:t>
            </w:r>
            <w:r w:rsidR="00A264E1" w:rsidRPr="004A4F2B">
              <w:rPr>
                <w:rFonts w:asciiTheme="majorBidi" w:hAnsiTheme="majorBidi" w:cstheme="majorBidi"/>
                <w:b/>
                <w:bCs/>
                <w:sz w:val="24"/>
                <w:szCs w:val="24"/>
                <w:lang w:val="en-US"/>
              </w:rPr>
              <w:t>(</w:t>
            </w:r>
            <w:r w:rsidRPr="004A4F2B">
              <w:rPr>
                <w:rFonts w:asciiTheme="majorBidi" w:hAnsiTheme="majorBidi" w:cstheme="majorBidi"/>
                <w:b/>
                <w:bCs/>
                <w:sz w:val="24"/>
                <w:szCs w:val="24"/>
                <w:rtl/>
              </w:rPr>
              <w:t xml:space="preserve"> المطران</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الأسقف</w:t>
            </w:r>
            <w:r w:rsidR="00A264E1" w:rsidRPr="0019613F">
              <w:rPr>
                <w:rFonts w:asciiTheme="majorBidi" w:hAnsiTheme="majorBidi" w:cstheme="majorBidi"/>
                <w:b/>
                <w:bCs/>
                <w:sz w:val="24"/>
                <w:szCs w:val="24"/>
                <w:lang w:val="en-US"/>
              </w:rPr>
              <w:t>(</w:t>
            </w:r>
            <w:r w:rsidRPr="004A4F2B">
              <w:rPr>
                <w:rFonts w:asciiTheme="majorBidi" w:hAnsiTheme="majorBidi" w:cstheme="majorBidi"/>
                <w:b/>
                <w:bCs/>
                <w:sz w:val="24"/>
                <w:szCs w:val="24"/>
                <w:rtl/>
              </w:rPr>
              <w:t xml:space="preserve">، ثبته علي </w:t>
            </w:r>
          </w:p>
          <w:p w14:paraId="71E240C8" w14:textId="408D0687"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كرسيه</w:t>
            </w:r>
            <w:r w:rsidRPr="004A4F2B">
              <w:rPr>
                <w:rFonts w:asciiTheme="majorBidi" w:hAnsiTheme="majorBidi" w:cstheme="majorBidi"/>
                <w:b/>
                <w:bCs/>
                <w:sz w:val="24"/>
                <w:szCs w:val="24"/>
              </w:rPr>
              <w:t>.</w:t>
            </w:r>
          </w:p>
        </w:tc>
      </w:tr>
      <w:tr w:rsidR="000C4FA7" w:rsidRPr="004332C7" w14:paraId="40A8C4BC" w14:textId="77777777" w:rsidTr="000C4FA7">
        <w:tc>
          <w:tcPr>
            <w:tcW w:w="3969" w:type="dxa"/>
          </w:tcPr>
          <w:p w14:paraId="69C27592" w14:textId="77777777" w:rsidR="000C4FA7" w:rsidRPr="004332C7" w:rsidRDefault="000C4FA7" w:rsidP="00C767E9">
            <w:pPr>
              <w:autoSpaceDE w:val="0"/>
              <w:autoSpaceDN w:val="0"/>
              <w:adjustRightInd w:val="0"/>
              <w:jc w:val="both"/>
              <w:rPr>
                <w:rFonts w:asciiTheme="majorBidi" w:hAnsiTheme="majorBidi" w:cstheme="majorBidi"/>
                <w:color w:val="000000"/>
                <w:sz w:val="24"/>
                <w:szCs w:val="24"/>
                <w:lang w:val="en-US"/>
              </w:rPr>
            </w:pPr>
          </w:p>
        </w:tc>
        <w:tc>
          <w:tcPr>
            <w:tcW w:w="3969" w:type="dxa"/>
          </w:tcPr>
          <w:p w14:paraId="6425525B"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06D5519E" w14:textId="77777777" w:rsidR="000C4FA7" w:rsidRPr="004A4F2B" w:rsidRDefault="000C4FA7" w:rsidP="0049130D">
            <w:pPr>
              <w:autoSpaceDE w:val="0"/>
              <w:autoSpaceDN w:val="0"/>
              <w:bidi/>
              <w:adjustRightInd w:val="0"/>
              <w:jc w:val="both"/>
              <w:rPr>
                <w:rFonts w:asciiTheme="majorBidi" w:hAnsiTheme="majorBidi" w:cstheme="majorBidi"/>
                <w:b/>
                <w:bCs/>
                <w:sz w:val="24"/>
                <w:szCs w:val="24"/>
                <w:rtl/>
              </w:rPr>
            </w:pPr>
          </w:p>
        </w:tc>
      </w:tr>
      <w:tr w:rsidR="00C775DB" w:rsidRPr="0019613F" w14:paraId="6FF4D631" w14:textId="77777777" w:rsidTr="000C4FA7">
        <w:tc>
          <w:tcPr>
            <w:tcW w:w="3969" w:type="dxa"/>
          </w:tcPr>
          <w:p w14:paraId="455428CE" w14:textId="67629109" w:rsidR="00C775DB" w:rsidRPr="004332C7" w:rsidRDefault="003F306F" w:rsidP="00C767E9">
            <w:pPr>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Diakon</w:t>
            </w:r>
            <w:r w:rsidR="00B56430" w:rsidRPr="004332C7">
              <w:rPr>
                <w:rFonts w:asciiTheme="majorBidi" w:hAnsiTheme="majorBidi" w:cstheme="majorBidi"/>
                <w:color w:val="C10000"/>
                <w:sz w:val="24"/>
                <w:szCs w:val="24"/>
              </w:rPr>
              <w:t>:</w:t>
            </w:r>
          </w:p>
          <w:p w14:paraId="3494C6BE" w14:textId="4C87156D"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Hils hinanden med et helligt kys.</w:t>
            </w:r>
          </w:p>
        </w:tc>
        <w:tc>
          <w:tcPr>
            <w:tcW w:w="3969" w:type="dxa"/>
          </w:tcPr>
          <w:p w14:paraId="7C6B4622" w14:textId="77777777" w:rsidR="00882869"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Deacon:</w:t>
            </w:r>
          </w:p>
          <w:p w14:paraId="4A9941C3" w14:textId="4E826BB8"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Greet one another with a Holy kiss.</w:t>
            </w:r>
          </w:p>
        </w:tc>
        <w:tc>
          <w:tcPr>
            <w:tcW w:w="2552" w:type="dxa"/>
          </w:tcPr>
          <w:p w14:paraId="56E47D3E" w14:textId="77777777" w:rsidR="000E1F16" w:rsidRPr="004A4F2B" w:rsidRDefault="000E1F16"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الشماس</w:t>
            </w:r>
            <w:r w:rsidRPr="004A4F2B">
              <w:rPr>
                <w:rFonts w:asciiTheme="majorBidi" w:hAnsiTheme="majorBidi" w:cstheme="majorBidi"/>
                <w:b/>
                <w:bCs/>
                <w:color w:val="C10000"/>
                <w:sz w:val="24"/>
                <w:szCs w:val="24"/>
                <w:lang w:val="en-US"/>
              </w:rPr>
              <w:t>:</w:t>
            </w:r>
          </w:p>
          <w:p w14:paraId="747CB9E7" w14:textId="16A5A87D" w:rsidR="00C775DB" w:rsidRPr="004A4F2B" w:rsidRDefault="000E1F16"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قبلوا بعضكم بعضا بقبلة مقدسة</w:t>
            </w:r>
            <w:r w:rsidRPr="004A4F2B">
              <w:rPr>
                <w:rFonts w:asciiTheme="majorBidi" w:hAnsiTheme="majorBidi" w:cstheme="majorBidi"/>
                <w:b/>
                <w:bCs/>
                <w:color w:val="000000"/>
                <w:sz w:val="24"/>
                <w:szCs w:val="24"/>
                <w:lang w:val="en-US"/>
              </w:rPr>
              <w:t>.</w:t>
            </w:r>
          </w:p>
        </w:tc>
      </w:tr>
      <w:tr w:rsidR="00C775DB" w:rsidRPr="0019613F" w14:paraId="14AA4979" w14:textId="77777777" w:rsidTr="000C4FA7">
        <w:tc>
          <w:tcPr>
            <w:tcW w:w="3969" w:type="dxa"/>
          </w:tcPr>
          <w:p w14:paraId="09266DD9" w14:textId="461CA088" w:rsidR="00C775DB" w:rsidRPr="004332C7" w:rsidRDefault="003F306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forbarm dig. Herre, forbarm dig. </w:t>
            </w: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2250DFFF" w14:textId="2AF08E13"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w:t>
            </w:r>
            <w:r w:rsidRPr="004332C7">
              <w:rPr>
                <w:rFonts w:asciiTheme="majorBidi" w:hAnsiTheme="majorBidi" w:cstheme="majorBidi"/>
                <w:sz w:val="24"/>
                <w:szCs w:val="24"/>
              </w:rPr>
              <w:t>Lord have mercy</w:t>
            </w:r>
          </w:p>
        </w:tc>
        <w:tc>
          <w:tcPr>
            <w:tcW w:w="2552" w:type="dxa"/>
          </w:tcPr>
          <w:p w14:paraId="13ADFC07" w14:textId="4806F5F9"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يا رب ارحم. يا رب ارحم. يا رب</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ارحم</w:t>
            </w:r>
            <w:r w:rsidRPr="0019613F">
              <w:rPr>
                <w:rFonts w:asciiTheme="majorBidi" w:hAnsiTheme="majorBidi" w:cstheme="majorBidi"/>
                <w:b/>
                <w:bCs/>
                <w:sz w:val="24"/>
                <w:szCs w:val="24"/>
                <w:lang w:val="en-US"/>
              </w:rPr>
              <w:t>.</w:t>
            </w:r>
          </w:p>
        </w:tc>
      </w:tr>
      <w:tr w:rsidR="00C775DB" w:rsidRPr="0019613F" w14:paraId="75342149" w14:textId="77777777" w:rsidTr="000C4FA7">
        <w:tc>
          <w:tcPr>
            <w:tcW w:w="3969" w:type="dxa"/>
          </w:tcPr>
          <w:p w14:paraId="6465AB0C" w14:textId="338FDD81" w:rsidR="00C775DB" w:rsidRPr="004332C7" w:rsidRDefault="003F306F" w:rsidP="00C767E9">
            <w:pPr>
              <w:jc w:val="both"/>
              <w:rPr>
                <w:rFonts w:asciiTheme="majorBidi" w:hAnsiTheme="majorBidi" w:cstheme="majorBidi"/>
                <w:sz w:val="24"/>
                <w:szCs w:val="24"/>
              </w:rPr>
            </w:pPr>
            <w:r w:rsidRPr="004332C7">
              <w:rPr>
                <w:rFonts w:asciiTheme="majorBidi" w:hAnsiTheme="majorBidi" w:cstheme="majorBidi"/>
                <w:sz w:val="24"/>
                <w:szCs w:val="24"/>
              </w:rPr>
              <w:t>Herre, du som er Jesus Kristus, Guds levende Søn, hør os og vær os nådig.</w:t>
            </w:r>
          </w:p>
        </w:tc>
        <w:tc>
          <w:tcPr>
            <w:tcW w:w="3969" w:type="dxa"/>
          </w:tcPr>
          <w:p w14:paraId="2B5FD981" w14:textId="419F0727"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Yea, Lord, who are Jesus Christ, the Son of God, hear us and have mercy upon us.</w:t>
            </w:r>
          </w:p>
        </w:tc>
        <w:tc>
          <w:tcPr>
            <w:tcW w:w="2552" w:type="dxa"/>
          </w:tcPr>
          <w:p w14:paraId="17280428" w14:textId="69F8F360"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نعم يا رب الذي هو يسوع</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المسيح ابن الله، اسمعنا وارحمنا</w:t>
            </w:r>
            <w:r w:rsidRPr="004A4F2B">
              <w:rPr>
                <w:rFonts w:asciiTheme="majorBidi" w:hAnsiTheme="majorBidi" w:cstheme="majorBidi"/>
                <w:b/>
                <w:bCs/>
                <w:sz w:val="24"/>
                <w:szCs w:val="24"/>
                <w:lang w:val="en-US"/>
              </w:rPr>
              <w:t>.</w:t>
            </w:r>
          </w:p>
        </w:tc>
      </w:tr>
      <w:tr w:rsidR="00C775DB" w:rsidRPr="0019613F" w14:paraId="4E302FF4" w14:textId="77777777" w:rsidTr="000C4FA7">
        <w:tc>
          <w:tcPr>
            <w:tcW w:w="3969" w:type="dxa"/>
          </w:tcPr>
          <w:p w14:paraId="1B248C18" w14:textId="4FEBFACF" w:rsidR="00C775DB" w:rsidRPr="00AF4BD0" w:rsidRDefault="003F306F" w:rsidP="00AF4BD0">
            <w:pPr>
              <w:jc w:val="both"/>
              <w:rPr>
                <w:rFonts w:asciiTheme="majorBidi" w:hAnsiTheme="majorBidi" w:cstheme="majorBidi"/>
                <w:sz w:val="24"/>
                <w:szCs w:val="24"/>
              </w:rPr>
            </w:pPr>
            <w:r w:rsidRPr="004332C7">
              <w:rPr>
                <w:rFonts w:asciiTheme="majorBidi" w:hAnsiTheme="majorBidi" w:cstheme="majorBidi"/>
                <w:sz w:val="24"/>
                <w:szCs w:val="24"/>
              </w:rPr>
              <w:t>Træd frem, og stå med gudsfrygt og skælvelse,</w:t>
            </w:r>
            <w:r w:rsidR="00AF4BD0">
              <w:rPr>
                <w:rFonts w:asciiTheme="majorBidi" w:hAnsiTheme="majorBidi" w:cstheme="majorBidi"/>
                <w:sz w:val="24"/>
                <w:szCs w:val="24"/>
              </w:rPr>
              <w:t xml:space="preserve"> </w:t>
            </w:r>
            <w:r w:rsidRPr="00AF4BD0">
              <w:rPr>
                <w:rFonts w:asciiTheme="majorBidi" w:hAnsiTheme="majorBidi" w:cstheme="majorBidi"/>
                <w:sz w:val="24"/>
                <w:szCs w:val="24"/>
              </w:rPr>
              <w:t>og se mod øst.</w:t>
            </w:r>
          </w:p>
        </w:tc>
        <w:tc>
          <w:tcPr>
            <w:tcW w:w="3969" w:type="dxa"/>
          </w:tcPr>
          <w:p w14:paraId="641F3CDF" w14:textId="07F13D86" w:rsidR="00C775DB" w:rsidRPr="004332C7" w:rsidRDefault="000E1F16"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Offer. Offer. Offer, in order. Stand with trembling. Look toward the East. </w:t>
            </w:r>
            <w:r w:rsidRPr="004332C7">
              <w:rPr>
                <w:rFonts w:asciiTheme="majorBidi" w:hAnsiTheme="majorBidi" w:cstheme="majorBidi"/>
                <w:sz w:val="24"/>
                <w:szCs w:val="24"/>
              </w:rPr>
              <w:t>Let us attend.</w:t>
            </w:r>
          </w:p>
        </w:tc>
        <w:tc>
          <w:tcPr>
            <w:tcW w:w="2552" w:type="dxa"/>
          </w:tcPr>
          <w:p w14:paraId="1D6F3425" w14:textId="610EAEB5" w:rsidR="00C775DB" w:rsidRPr="004A4F2B" w:rsidRDefault="000E1F16"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تقدموا تقدموا تقدموا على</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الرسم، قفوا برعدة، والي الشرق</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أنظروا. ننصت</w:t>
            </w:r>
            <w:r w:rsidRPr="0019613F">
              <w:rPr>
                <w:rFonts w:asciiTheme="majorBidi" w:hAnsiTheme="majorBidi" w:cstheme="majorBidi"/>
                <w:b/>
                <w:bCs/>
                <w:sz w:val="24"/>
                <w:szCs w:val="24"/>
                <w:lang w:val="en-US"/>
              </w:rPr>
              <w:t>.</w:t>
            </w:r>
          </w:p>
        </w:tc>
      </w:tr>
      <w:tr w:rsidR="000C4FA7" w:rsidRPr="0019613F" w14:paraId="49D8C83D" w14:textId="77777777" w:rsidTr="000C4FA7">
        <w:tc>
          <w:tcPr>
            <w:tcW w:w="3969" w:type="dxa"/>
          </w:tcPr>
          <w:p w14:paraId="5852DF8E"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7E572ACA"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71119046" w14:textId="77777777" w:rsidR="000C4FA7" w:rsidRPr="004A4F2B" w:rsidRDefault="000C4FA7" w:rsidP="0049130D">
            <w:pPr>
              <w:autoSpaceDE w:val="0"/>
              <w:autoSpaceDN w:val="0"/>
              <w:bidi/>
              <w:adjustRightInd w:val="0"/>
              <w:jc w:val="both"/>
              <w:rPr>
                <w:rFonts w:asciiTheme="majorBidi" w:hAnsiTheme="majorBidi" w:cstheme="majorBidi"/>
                <w:b/>
                <w:bCs/>
                <w:sz w:val="24"/>
                <w:szCs w:val="24"/>
                <w:rtl/>
              </w:rPr>
            </w:pPr>
          </w:p>
        </w:tc>
      </w:tr>
      <w:tr w:rsidR="00C775DB" w:rsidRPr="0019613F" w14:paraId="5726F3F7" w14:textId="77777777" w:rsidTr="000C4FA7">
        <w:tc>
          <w:tcPr>
            <w:tcW w:w="3969" w:type="dxa"/>
          </w:tcPr>
          <w:p w14:paraId="2023C76C" w14:textId="5F4FF6B0" w:rsidR="00C775DB" w:rsidRPr="004332C7" w:rsidRDefault="007343E8"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Stående over for hinanden fjerner præsten og diakonen prospherinen (den store dug). Og diakonen siger, imens han holder korset op:</w:t>
            </w:r>
          </w:p>
        </w:tc>
        <w:tc>
          <w:tcPr>
            <w:tcW w:w="3969" w:type="dxa"/>
          </w:tcPr>
          <w:p w14:paraId="17A63A9A" w14:textId="2DCB4A10" w:rsidR="00C775DB" w:rsidRPr="004332C7" w:rsidRDefault="007343E8"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priests kiss one another with a holy kiss, as do the deacons and the people. Then the priest and the deacon who stands opposite to him raise the </w:t>
            </w:r>
            <w:proofErr w:type="spellStart"/>
            <w:r w:rsidRPr="00C06844">
              <w:rPr>
                <w:rFonts w:asciiTheme="majorBidi" w:hAnsiTheme="majorBidi" w:cstheme="majorBidi"/>
                <w:color w:val="1F497D" w:themeColor="text2"/>
                <w:sz w:val="24"/>
                <w:szCs w:val="24"/>
                <w:lang w:val="en-US"/>
              </w:rPr>
              <w:t>prospheron</w:t>
            </w:r>
            <w:proofErr w:type="spellEnd"/>
            <w:r w:rsidRPr="00C06844">
              <w:rPr>
                <w:rFonts w:asciiTheme="majorBidi" w:hAnsiTheme="majorBidi" w:cstheme="majorBidi"/>
                <w:color w:val="1F497D" w:themeColor="text2"/>
                <w:sz w:val="24"/>
                <w:szCs w:val="24"/>
                <w:lang w:val="en-US"/>
              </w:rPr>
              <w:t xml:space="preserve">. (The raising of the </w:t>
            </w:r>
            <w:proofErr w:type="spellStart"/>
            <w:r w:rsidRPr="00C06844">
              <w:rPr>
                <w:rFonts w:asciiTheme="majorBidi" w:hAnsiTheme="majorBidi" w:cstheme="majorBidi"/>
                <w:color w:val="1F497D" w:themeColor="text2"/>
                <w:sz w:val="24"/>
                <w:szCs w:val="24"/>
                <w:lang w:val="en-US"/>
              </w:rPr>
              <w:t>prospheron</w:t>
            </w:r>
            <w:proofErr w:type="spellEnd"/>
            <w:r w:rsidRPr="00C06844">
              <w:rPr>
                <w:rFonts w:asciiTheme="majorBidi" w:hAnsiTheme="majorBidi" w:cstheme="majorBidi"/>
                <w:color w:val="1F497D" w:themeColor="text2"/>
                <w:sz w:val="24"/>
                <w:szCs w:val="24"/>
                <w:lang w:val="en-US"/>
              </w:rPr>
              <w:t xml:space="preserve"> is a symbol of the angel moving the stone from the tomb after the resurrection.)</w:t>
            </w:r>
          </w:p>
        </w:tc>
        <w:tc>
          <w:tcPr>
            <w:tcW w:w="2552" w:type="dxa"/>
          </w:tcPr>
          <w:p w14:paraId="5F22DA8B" w14:textId="4CEDBF31" w:rsidR="00C775DB" w:rsidRPr="00C06844" w:rsidRDefault="007343E8" w:rsidP="00AF4BD0">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يقبل الكهنة بعضهم بعضا قبلة روحية</w:t>
            </w:r>
            <w:r w:rsidRPr="00C06844">
              <w:rPr>
                <w:rFonts w:asciiTheme="majorBidi" w:hAnsiTheme="majorBidi" w:cstheme="majorBidi"/>
                <w:b/>
                <w:bCs/>
                <w:color w:val="1F497D" w:themeColor="text2"/>
                <w:sz w:val="24"/>
                <w:szCs w:val="24"/>
                <w:rtl/>
                <w:lang w:val="en-US"/>
              </w:rPr>
              <w:t>.</w:t>
            </w:r>
            <w:r w:rsidR="00AF4BD0"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وكذلك يفعل الشمامسة والشعب. ثم يرفع</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الكاهن والشماس الواقف مقابله</w:t>
            </w:r>
            <w:r w:rsidR="00AF4BD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الإبروسفارين. </w:t>
            </w:r>
            <w:r w:rsidR="00A264E1"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رفع الإبروسفارين يشير إلي</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دحرجة الملاك للحجر عن القبر بعد القيامة</w:t>
            </w:r>
            <w:r w:rsidRPr="00C06844">
              <w:rPr>
                <w:rFonts w:asciiTheme="majorBidi" w:hAnsiTheme="majorBidi" w:cstheme="majorBidi"/>
                <w:b/>
                <w:bCs/>
                <w:color w:val="1F497D" w:themeColor="text2"/>
                <w:sz w:val="24"/>
                <w:szCs w:val="24"/>
                <w:rtl/>
                <w:lang w:val="en-US"/>
              </w:rPr>
              <w:t>(.</w:t>
            </w:r>
          </w:p>
        </w:tc>
      </w:tr>
      <w:tr w:rsidR="009C78E9" w:rsidRPr="0019613F" w14:paraId="50080B9F" w14:textId="77777777" w:rsidTr="000C4FA7">
        <w:tc>
          <w:tcPr>
            <w:tcW w:w="3969" w:type="dxa"/>
          </w:tcPr>
          <w:p w14:paraId="268E413D" w14:textId="77777777" w:rsidR="009C78E9" w:rsidRPr="0019613F" w:rsidRDefault="009C78E9" w:rsidP="00C767E9">
            <w:pPr>
              <w:jc w:val="both"/>
              <w:rPr>
                <w:rFonts w:asciiTheme="majorBidi" w:hAnsiTheme="majorBidi" w:cstheme="majorBidi"/>
                <w:color w:val="4F81BD" w:themeColor="accent1"/>
                <w:sz w:val="24"/>
                <w:szCs w:val="24"/>
                <w:lang w:val="en-US"/>
              </w:rPr>
            </w:pPr>
          </w:p>
        </w:tc>
        <w:tc>
          <w:tcPr>
            <w:tcW w:w="3969" w:type="dxa"/>
          </w:tcPr>
          <w:p w14:paraId="3A6978E8" w14:textId="77777777" w:rsidR="009C78E9" w:rsidRPr="004332C7" w:rsidRDefault="009C78E9" w:rsidP="00C767E9">
            <w:pPr>
              <w:jc w:val="both"/>
              <w:rPr>
                <w:rFonts w:asciiTheme="majorBidi" w:hAnsiTheme="majorBidi" w:cstheme="majorBidi"/>
                <w:color w:val="4F81BD" w:themeColor="accent1"/>
                <w:sz w:val="24"/>
                <w:szCs w:val="24"/>
                <w:lang w:val="en-US"/>
              </w:rPr>
            </w:pPr>
          </w:p>
        </w:tc>
        <w:tc>
          <w:tcPr>
            <w:tcW w:w="2552" w:type="dxa"/>
          </w:tcPr>
          <w:p w14:paraId="7B503B83" w14:textId="77777777" w:rsidR="009C78E9" w:rsidRPr="00C06844" w:rsidRDefault="009C78E9" w:rsidP="00C767E9">
            <w:pPr>
              <w:autoSpaceDE w:val="0"/>
              <w:autoSpaceDN w:val="0"/>
              <w:bidi/>
              <w:adjustRightInd w:val="0"/>
              <w:jc w:val="both"/>
              <w:rPr>
                <w:rFonts w:asciiTheme="majorBidi" w:hAnsiTheme="majorBidi" w:cstheme="majorBidi"/>
                <w:b/>
                <w:bCs/>
                <w:color w:val="1F497D" w:themeColor="text2"/>
                <w:sz w:val="24"/>
                <w:szCs w:val="24"/>
                <w:rtl/>
              </w:rPr>
            </w:pPr>
          </w:p>
        </w:tc>
      </w:tr>
      <w:tr w:rsidR="00C775DB" w:rsidRPr="004332C7" w14:paraId="20C4A1AC" w14:textId="77777777" w:rsidTr="000C4FA7">
        <w:tc>
          <w:tcPr>
            <w:tcW w:w="3969" w:type="dxa"/>
            <w:shd w:val="clear" w:color="auto" w:fill="EAF1DD" w:themeFill="accent3" w:themeFillTint="33"/>
            <w:vAlign w:val="center"/>
          </w:tcPr>
          <w:p w14:paraId="69262F31" w14:textId="7DC84416" w:rsidR="00C775DB" w:rsidRPr="00812B92" w:rsidRDefault="00172708" w:rsidP="00812B92">
            <w:pPr>
              <w:jc w:val="center"/>
              <w:rPr>
                <w:rFonts w:asciiTheme="majorBidi" w:hAnsiTheme="majorBidi" w:cstheme="majorBidi"/>
                <w:b/>
                <w:bCs/>
                <w:color w:val="C10000"/>
                <w:sz w:val="28"/>
                <w:szCs w:val="28"/>
              </w:rPr>
            </w:pPr>
            <w:r w:rsidRPr="00812B92">
              <w:rPr>
                <w:rFonts w:asciiTheme="majorBidi" w:hAnsiTheme="majorBidi" w:cstheme="majorBidi"/>
                <w:b/>
                <w:bCs/>
                <w:color w:val="C10000"/>
                <w:sz w:val="28"/>
                <w:szCs w:val="28"/>
              </w:rPr>
              <w:t>Hymne</w:t>
            </w:r>
            <w:r w:rsidR="00761B45" w:rsidRPr="00812B92">
              <w:rPr>
                <w:rFonts w:asciiTheme="majorBidi" w:hAnsiTheme="majorBidi" w:cstheme="majorBidi"/>
                <w:b/>
                <w:bCs/>
                <w:color w:val="C10000"/>
                <w:sz w:val="28"/>
                <w:szCs w:val="28"/>
              </w:rPr>
              <w:t xml:space="preserve">: </w:t>
            </w:r>
            <w:r w:rsidRPr="00812B92">
              <w:rPr>
                <w:rFonts w:asciiTheme="majorBidi" w:hAnsiTheme="majorBidi" w:cstheme="majorBidi"/>
                <w:b/>
                <w:bCs/>
                <w:color w:val="C10000"/>
                <w:sz w:val="28"/>
                <w:szCs w:val="28"/>
              </w:rPr>
              <w:t>Ved den hellige gudsføderske</w:t>
            </w:r>
            <w:r w:rsidR="007C3BE1" w:rsidRPr="00812B92">
              <w:rPr>
                <w:rFonts w:asciiTheme="majorBidi" w:hAnsiTheme="majorBidi" w:cstheme="majorBidi"/>
                <w:b/>
                <w:bCs/>
                <w:color w:val="C10000"/>
                <w:sz w:val="28"/>
                <w:szCs w:val="28"/>
              </w:rPr>
              <w:t xml:space="preserve">, </w:t>
            </w:r>
            <w:r w:rsidR="00761B45" w:rsidRPr="00812B92">
              <w:rPr>
                <w:rFonts w:asciiTheme="majorBidi" w:hAnsiTheme="majorBidi" w:cstheme="majorBidi"/>
                <w:b/>
                <w:bCs/>
                <w:color w:val="C10000"/>
                <w:sz w:val="28"/>
                <w:szCs w:val="28"/>
              </w:rPr>
              <w:t>Marias forbønner</w:t>
            </w:r>
            <w:r w:rsidR="00D048FE" w:rsidRPr="00812B92">
              <w:rPr>
                <w:rFonts w:asciiTheme="majorBidi" w:hAnsiTheme="majorBidi" w:cstheme="majorBidi"/>
                <w:b/>
                <w:bCs/>
                <w:color w:val="C10000"/>
                <w:sz w:val="28"/>
                <w:szCs w:val="28"/>
              </w:rPr>
              <w:t>.</w:t>
            </w:r>
          </w:p>
        </w:tc>
        <w:tc>
          <w:tcPr>
            <w:tcW w:w="3969" w:type="dxa"/>
            <w:shd w:val="clear" w:color="auto" w:fill="EAF1DD" w:themeFill="accent3" w:themeFillTint="33"/>
            <w:vAlign w:val="center"/>
          </w:tcPr>
          <w:p w14:paraId="78ED526C" w14:textId="31E82925" w:rsidR="00C775DB" w:rsidRPr="00812B92" w:rsidRDefault="007343E8" w:rsidP="00812B92">
            <w:pPr>
              <w:jc w:val="center"/>
              <w:rPr>
                <w:rFonts w:asciiTheme="majorBidi" w:hAnsiTheme="majorBidi" w:cstheme="majorBidi"/>
                <w:b/>
                <w:bCs/>
                <w:color w:val="C10000"/>
                <w:sz w:val="28"/>
                <w:szCs w:val="28"/>
                <w:lang w:val="en-US"/>
              </w:rPr>
            </w:pPr>
            <w:r w:rsidRPr="00812B92">
              <w:rPr>
                <w:rFonts w:asciiTheme="majorBidi" w:hAnsiTheme="majorBidi" w:cstheme="majorBidi"/>
                <w:b/>
                <w:bCs/>
                <w:color w:val="C10000"/>
                <w:sz w:val="28"/>
                <w:szCs w:val="28"/>
                <w:lang w:val="en-US"/>
              </w:rPr>
              <w:t xml:space="preserve">Hymn “Through the intercessions of the </w:t>
            </w:r>
            <w:proofErr w:type="spellStart"/>
            <w:r w:rsidRPr="00812B92">
              <w:rPr>
                <w:rFonts w:asciiTheme="majorBidi" w:hAnsiTheme="majorBidi" w:cstheme="majorBidi"/>
                <w:b/>
                <w:bCs/>
                <w:color w:val="C10000"/>
                <w:sz w:val="28"/>
                <w:szCs w:val="28"/>
                <w:lang w:val="en-US"/>
              </w:rPr>
              <w:t>Theotokos</w:t>
            </w:r>
            <w:proofErr w:type="spellEnd"/>
            <w:r w:rsidRPr="00812B92">
              <w:rPr>
                <w:rFonts w:asciiTheme="majorBidi" w:hAnsiTheme="majorBidi" w:cstheme="majorBidi"/>
                <w:b/>
                <w:bCs/>
                <w:color w:val="C10000"/>
                <w:sz w:val="28"/>
                <w:szCs w:val="28"/>
                <w:lang w:val="en-US"/>
              </w:rPr>
              <w:t>”</w:t>
            </w:r>
          </w:p>
        </w:tc>
        <w:tc>
          <w:tcPr>
            <w:tcW w:w="2552" w:type="dxa"/>
            <w:shd w:val="clear" w:color="auto" w:fill="EAF1DD" w:themeFill="accent3" w:themeFillTint="33"/>
            <w:vAlign w:val="center"/>
          </w:tcPr>
          <w:p w14:paraId="43800174" w14:textId="2AD23FED" w:rsidR="00C775DB" w:rsidRPr="00812B92" w:rsidRDefault="007343E8" w:rsidP="00812B92">
            <w:pPr>
              <w:bidi/>
              <w:jc w:val="center"/>
              <w:rPr>
                <w:rFonts w:asciiTheme="majorBidi" w:hAnsiTheme="majorBidi" w:cstheme="majorBidi"/>
                <w:b/>
                <w:bCs/>
                <w:color w:val="C10000"/>
                <w:sz w:val="28"/>
                <w:szCs w:val="28"/>
                <w:rtl/>
              </w:rPr>
            </w:pPr>
            <w:r w:rsidRPr="00812B92">
              <w:rPr>
                <w:rFonts w:asciiTheme="majorBidi" w:hAnsiTheme="majorBidi" w:cstheme="majorBidi"/>
                <w:b/>
                <w:bCs/>
                <w:color w:val="C10000"/>
                <w:sz w:val="28"/>
                <w:szCs w:val="28"/>
                <w:rtl/>
              </w:rPr>
              <w:t>لحن بشفاعات والدة الإله</w:t>
            </w:r>
          </w:p>
        </w:tc>
      </w:tr>
      <w:tr w:rsidR="00C775DB" w:rsidRPr="0019613F" w14:paraId="5CE8BA21" w14:textId="77777777" w:rsidTr="000C4FA7">
        <w:tc>
          <w:tcPr>
            <w:tcW w:w="3969" w:type="dxa"/>
          </w:tcPr>
          <w:p w14:paraId="09AEB817" w14:textId="7A74B4C0" w:rsidR="00C775DB" w:rsidRPr="004332C7" w:rsidRDefault="000064F6" w:rsidP="00C767E9">
            <w:pPr>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Menigheden</w:t>
            </w:r>
            <w:r w:rsidR="00D048FE" w:rsidRPr="004332C7">
              <w:rPr>
                <w:rFonts w:asciiTheme="majorBidi" w:hAnsiTheme="majorBidi" w:cstheme="majorBidi"/>
                <w:color w:val="C10000"/>
                <w:sz w:val="24"/>
                <w:szCs w:val="24"/>
              </w:rPr>
              <w:t>:</w:t>
            </w:r>
          </w:p>
          <w:p w14:paraId="4C7ADED1" w14:textId="6015C6CF" w:rsidR="007343E8" w:rsidRPr="004332C7" w:rsidRDefault="007343E8" w:rsidP="00C767E9">
            <w:pPr>
              <w:jc w:val="both"/>
              <w:rPr>
                <w:rFonts w:asciiTheme="majorBidi" w:hAnsiTheme="majorBidi" w:cstheme="majorBidi"/>
                <w:sz w:val="24"/>
                <w:szCs w:val="24"/>
              </w:rPr>
            </w:pPr>
            <w:r w:rsidRPr="004332C7">
              <w:rPr>
                <w:rFonts w:asciiTheme="majorBidi" w:hAnsiTheme="majorBidi" w:cstheme="majorBidi"/>
                <w:sz w:val="24"/>
                <w:szCs w:val="24"/>
              </w:rPr>
              <w:t>Ved den hellige gudsføderske Marias forbønner, Herre, giv os nådigt forladelse for vore synder.</w:t>
            </w:r>
          </w:p>
          <w:p w14:paraId="6F8073D2" w14:textId="4FD88A38" w:rsidR="007343E8" w:rsidRPr="004332C7" w:rsidRDefault="007343E8" w:rsidP="00C767E9">
            <w:pPr>
              <w:jc w:val="both"/>
              <w:rPr>
                <w:rFonts w:asciiTheme="majorBidi" w:hAnsiTheme="majorBidi" w:cstheme="majorBidi"/>
                <w:sz w:val="24"/>
                <w:szCs w:val="24"/>
              </w:rPr>
            </w:pPr>
          </w:p>
        </w:tc>
        <w:tc>
          <w:tcPr>
            <w:tcW w:w="3969" w:type="dxa"/>
          </w:tcPr>
          <w:p w14:paraId="3F29905E" w14:textId="77777777" w:rsidR="00882869" w:rsidRPr="004332C7" w:rsidRDefault="007343E8"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People: </w:t>
            </w:r>
          </w:p>
          <w:p w14:paraId="2DE82891" w14:textId="3A6E93D1" w:rsidR="00C775DB" w:rsidRPr="004332C7" w:rsidRDefault="007343E8"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Through the intercessions of the </w:t>
            </w:r>
            <w:proofErr w:type="spellStart"/>
            <w:r w:rsidRPr="004332C7">
              <w:rPr>
                <w:rFonts w:asciiTheme="majorBidi" w:hAnsiTheme="majorBidi" w:cstheme="majorBidi"/>
                <w:color w:val="000000"/>
                <w:sz w:val="24"/>
                <w:szCs w:val="24"/>
                <w:lang w:val="en-US"/>
              </w:rPr>
              <w:t>Theotokos</w:t>
            </w:r>
            <w:proofErr w:type="spellEnd"/>
            <w:r w:rsidRPr="004332C7">
              <w:rPr>
                <w:rFonts w:asciiTheme="majorBidi" w:hAnsiTheme="majorBidi" w:cstheme="majorBidi"/>
                <w:color w:val="000000"/>
                <w:sz w:val="24"/>
                <w:szCs w:val="24"/>
                <w:lang w:val="en-US"/>
              </w:rPr>
              <w:t>, Saint Mary, O Lord, grant us the forgiveness of our sins.</w:t>
            </w:r>
          </w:p>
        </w:tc>
        <w:tc>
          <w:tcPr>
            <w:tcW w:w="2552" w:type="dxa"/>
          </w:tcPr>
          <w:p w14:paraId="1FEFE4A5" w14:textId="77777777" w:rsidR="007343E8" w:rsidRPr="004A4F2B" w:rsidRDefault="007343E8"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lang w:val="en-US"/>
              </w:rPr>
              <w:t>:</w:t>
            </w:r>
          </w:p>
          <w:p w14:paraId="3E68FE18" w14:textId="43762E2A" w:rsidR="00C775DB" w:rsidRPr="004A4F2B" w:rsidRDefault="007343E8" w:rsidP="0049130D">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بشفاعات والدة الإله القديسة</w:t>
            </w:r>
            <w:r w:rsidR="0049130D"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مريم، يارب انعم لنا بمغفرة</w:t>
            </w:r>
            <w:r w:rsidR="0049130D"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خطايانا</w:t>
            </w:r>
            <w:r w:rsidRPr="0019613F">
              <w:rPr>
                <w:rFonts w:asciiTheme="majorBidi" w:hAnsiTheme="majorBidi" w:cstheme="majorBidi"/>
                <w:b/>
                <w:bCs/>
                <w:color w:val="000000"/>
                <w:sz w:val="24"/>
                <w:szCs w:val="24"/>
                <w:lang w:val="en-US"/>
              </w:rPr>
              <w:t>.</w:t>
            </w:r>
          </w:p>
        </w:tc>
      </w:tr>
      <w:tr w:rsidR="00C775DB" w:rsidRPr="0019613F" w14:paraId="15E94EB1" w14:textId="77777777" w:rsidTr="000C4FA7">
        <w:tc>
          <w:tcPr>
            <w:tcW w:w="3969" w:type="dxa"/>
          </w:tcPr>
          <w:p w14:paraId="37B0BD75" w14:textId="5F18C19E" w:rsidR="00C775DB" w:rsidRPr="004332C7" w:rsidRDefault="007343E8" w:rsidP="00AF4BD0">
            <w:pPr>
              <w:jc w:val="both"/>
              <w:rPr>
                <w:rFonts w:asciiTheme="majorBidi" w:hAnsiTheme="majorBidi" w:cstheme="majorBidi"/>
                <w:sz w:val="24"/>
                <w:szCs w:val="24"/>
              </w:rPr>
            </w:pPr>
            <w:r w:rsidRPr="004332C7">
              <w:rPr>
                <w:rFonts w:asciiTheme="majorBidi" w:hAnsiTheme="majorBidi" w:cstheme="majorBidi"/>
                <w:sz w:val="24"/>
                <w:szCs w:val="24"/>
              </w:rPr>
              <w:t>Vi tilbeder dig,</w:t>
            </w:r>
            <w:r w:rsidR="00AF4BD0">
              <w:rPr>
                <w:rFonts w:asciiTheme="majorBidi" w:hAnsiTheme="majorBidi" w:cstheme="majorBidi"/>
                <w:sz w:val="24"/>
                <w:szCs w:val="24"/>
              </w:rPr>
              <w:t xml:space="preserve"> </w:t>
            </w:r>
            <w:r w:rsidRPr="004332C7">
              <w:rPr>
                <w:rFonts w:asciiTheme="majorBidi" w:hAnsiTheme="majorBidi" w:cstheme="majorBidi"/>
                <w:sz w:val="24"/>
                <w:szCs w:val="24"/>
              </w:rPr>
              <w:t>o Kristus, tillige med din gode Fader og Helligånden, fordi du kom og frelste os.</w:t>
            </w:r>
          </w:p>
        </w:tc>
        <w:tc>
          <w:tcPr>
            <w:tcW w:w="3969" w:type="dxa"/>
          </w:tcPr>
          <w:p w14:paraId="12611264" w14:textId="33F6EE44" w:rsidR="00C775DB" w:rsidRPr="004332C7" w:rsidRDefault="007343E8"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worship You, O Christ, with Your good Father and the Holy Spirit, for you have come (risen) and saved us. </w:t>
            </w:r>
            <w:r w:rsidRPr="004A4F2B">
              <w:rPr>
                <w:rFonts w:asciiTheme="majorBidi" w:hAnsiTheme="majorBidi" w:cstheme="majorBidi"/>
                <w:sz w:val="24"/>
                <w:szCs w:val="24"/>
                <w:lang w:val="en-US"/>
              </w:rPr>
              <w:t>Have mercy on us.</w:t>
            </w:r>
          </w:p>
        </w:tc>
        <w:tc>
          <w:tcPr>
            <w:tcW w:w="2552" w:type="dxa"/>
          </w:tcPr>
          <w:p w14:paraId="310B347C" w14:textId="11976200" w:rsidR="00C775DB" w:rsidRPr="004A4F2B" w:rsidRDefault="007343E8" w:rsidP="0049130D">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نسجد لك أيها المسيح، مع أبيك</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الصالح والروح القدس، لأنك</w:t>
            </w:r>
            <w:r w:rsidR="0049130D"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 xml:space="preserve">أتيت </w:t>
            </w:r>
            <w:r w:rsidR="00A264E1" w:rsidRPr="004A4F2B">
              <w:rPr>
                <w:rFonts w:asciiTheme="majorBidi" w:hAnsiTheme="majorBidi" w:cstheme="majorBidi"/>
                <w:b/>
                <w:bCs/>
                <w:sz w:val="24"/>
                <w:szCs w:val="24"/>
                <w:lang w:val="en-US"/>
              </w:rPr>
              <w:t>)</w:t>
            </w:r>
            <w:r w:rsidRPr="004A4F2B">
              <w:rPr>
                <w:rFonts w:asciiTheme="majorBidi" w:hAnsiTheme="majorBidi" w:cstheme="majorBidi"/>
                <w:b/>
                <w:bCs/>
                <w:sz w:val="24"/>
                <w:szCs w:val="24"/>
                <w:rtl/>
              </w:rPr>
              <w:t>قمت</w:t>
            </w:r>
            <w:r w:rsidR="00A264E1" w:rsidRPr="004A4F2B">
              <w:rPr>
                <w:rFonts w:asciiTheme="majorBidi" w:hAnsiTheme="majorBidi" w:cstheme="majorBidi"/>
                <w:b/>
                <w:bCs/>
                <w:sz w:val="24"/>
                <w:szCs w:val="24"/>
                <w:lang w:val="en-US"/>
              </w:rPr>
              <w:t>(</w:t>
            </w:r>
            <w:r w:rsidRPr="004A4F2B">
              <w:rPr>
                <w:rFonts w:asciiTheme="majorBidi" w:hAnsiTheme="majorBidi" w:cstheme="majorBidi"/>
                <w:b/>
                <w:bCs/>
                <w:sz w:val="24"/>
                <w:szCs w:val="24"/>
                <w:rtl/>
              </w:rPr>
              <w:t xml:space="preserve"> وخلصتنا. ارحمنا</w:t>
            </w:r>
            <w:r w:rsidRPr="004A4F2B">
              <w:rPr>
                <w:rFonts w:asciiTheme="majorBidi" w:hAnsiTheme="majorBidi" w:cstheme="majorBidi"/>
                <w:b/>
                <w:bCs/>
                <w:sz w:val="24"/>
                <w:szCs w:val="24"/>
                <w:lang w:val="en-US"/>
              </w:rPr>
              <w:t>.</w:t>
            </w:r>
          </w:p>
        </w:tc>
      </w:tr>
      <w:tr w:rsidR="00C775DB" w:rsidRPr="004332C7" w14:paraId="267CA77F" w14:textId="77777777" w:rsidTr="000C4FA7">
        <w:tc>
          <w:tcPr>
            <w:tcW w:w="3969" w:type="dxa"/>
          </w:tcPr>
          <w:p w14:paraId="2A6C1378" w14:textId="5FB2B67D" w:rsidR="00C775DB" w:rsidRPr="004332C7" w:rsidRDefault="007343E8" w:rsidP="009C78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Fredens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barmhjertighed</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lovprisnings</w:t>
            </w:r>
            <w:proofErr w:type="spellEnd"/>
            <w:r w:rsidRPr="004332C7">
              <w:rPr>
                <w:rFonts w:asciiTheme="majorBidi" w:hAnsiTheme="majorBidi" w:cstheme="majorBidi"/>
                <w:sz w:val="24"/>
                <w:szCs w:val="24"/>
                <w:lang w:val="en-US"/>
              </w:rPr>
              <w:t xml:space="preserve"> offer.</w:t>
            </w:r>
          </w:p>
        </w:tc>
        <w:tc>
          <w:tcPr>
            <w:tcW w:w="3969" w:type="dxa"/>
          </w:tcPr>
          <w:p w14:paraId="0F339C97" w14:textId="3AEC8D11" w:rsidR="00C775DB" w:rsidRPr="004332C7" w:rsidRDefault="007343E8"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 mercy of peace, a sacrifice of praise.</w:t>
            </w:r>
          </w:p>
        </w:tc>
        <w:tc>
          <w:tcPr>
            <w:tcW w:w="2552" w:type="dxa"/>
          </w:tcPr>
          <w:p w14:paraId="4A0B16F6" w14:textId="76854C93" w:rsidR="00C775DB" w:rsidRPr="004A4F2B" w:rsidRDefault="007343E8"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رحمة السلام، ذبيحة التسبيح</w:t>
            </w:r>
            <w:r w:rsidRPr="004A4F2B">
              <w:rPr>
                <w:rFonts w:asciiTheme="majorBidi" w:hAnsiTheme="majorBidi" w:cstheme="majorBidi"/>
                <w:b/>
                <w:bCs/>
                <w:sz w:val="24"/>
                <w:szCs w:val="24"/>
              </w:rPr>
              <w:t>.</w:t>
            </w:r>
          </w:p>
        </w:tc>
      </w:tr>
      <w:tr w:rsidR="000C4FA7" w:rsidRPr="004332C7" w14:paraId="752685F6" w14:textId="77777777" w:rsidTr="000C4FA7">
        <w:tc>
          <w:tcPr>
            <w:tcW w:w="3969" w:type="dxa"/>
          </w:tcPr>
          <w:p w14:paraId="00601BAB" w14:textId="77777777" w:rsidR="000C4FA7" w:rsidRPr="004332C7" w:rsidRDefault="000C4FA7" w:rsidP="009C78E9">
            <w:pPr>
              <w:jc w:val="both"/>
              <w:rPr>
                <w:rFonts w:asciiTheme="majorBidi" w:hAnsiTheme="majorBidi" w:cstheme="majorBidi"/>
                <w:sz w:val="24"/>
                <w:szCs w:val="24"/>
                <w:lang w:val="en-US"/>
              </w:rPr>
            </w:pPr>
          </w:p>
        </w:tc>
        <w:tc>
          <w:tcPr>
            <w:tcW w:w="3969" w:type="dxa"/>
          </w:tcPr>
          <w:p w14:paraId="021231F6"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0F135EBF" w14:textId="77777777" w:rsidR="000C4FA7" w:rsidRPr="004A4F2B" w:rsidRDefault="000C4FA7" w:rsidP="00C767E9">
            <w:pPr>
              <w:bidi/>
              <w:jc w:val="both"/>
              <w:rPr>
                <w:rFonts w:asciiTheme="majorBidi" w:hAnsiTheme="majorBidi" w:cstheme="majorBidi"/>
                <w:b/>
                <w:bCs/>
                <w:sz w:val="24"/>
                <w:szCs w:val="24"/>
                <w:rtl/>
              </w:rPr>
            </w:pPr>
          </w:p>
        </w:tc>
      </w:tr>
      <w:tr w:rsidR="00B71D02" w:rsidRPr="0019613F" w14:paraId="66F8E043" w14:textId="77777777" w:rsidTr="000C4FA7">
        <w:tc>
          <w:tcPr>
            <w:tcW w:w="3969" w:type="dxa"/>
          </w:tcPr>
          <w:p w14:paraId="2DFD55CA" w14:textId="476ECA41" w:rsidR="00B71D02" w:rsidRPr="004332C7" w:rsidRDefault="00B71D0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lægger præsten den serviet, som han har hos sig, på venstre håndflade og tager med højre hånd</w:t>
            </w:r>
            <w:r w:rsidR="005D14EC"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servietten, som ligger over qurbanen, og slår de følgende 3 korstegn med den. Derefter beholder han de 2 servietter på hænderne.</w:t>
            </w:r>
          </w:p>
        </w:tc>
        <w:tc>
          <w:tcPr>
            <w:tcW w:w="3969" w:type="dxa"/>
          </w:tcPr>
          <w:p w14:paraId="6AD0DFA0" w14:textId="08213CEE" w:rsidR="00B71D02" w:rsidRPr="004332C7" w:rsidRDefault="00B71D0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transfers to his left hand the veil which he is holding, and he takes in his right hand the </w:t>
            </w:r>
            <w:proofErr w:type="gramStart"/>
            <w:r w:rsidRPr="00C06844">
              <w:rPr>
                <w:rFonts w:asciiTheme="majorBidi" w:hAnsiTheme="majorBidi" w:cstheme="majorBidi"/>
                <w:color w:val="1F497D" w:themeColor="text2"/>
                <w:sz w:val="24"/>
                <w:szCs w:val="24"/>
                <w:lang w:val="en-US"/>
              </w:rPr>
              <w:t>veil</w:t>
            </w:r>
            <w:proofErr w:type="gramEnd"/>
            <w:r w:rsidRPr="00C06844">
              <w:rPr>
                <w:rFonts w:asciiTheme="majorBidi" w:hAnsiTheme="majorBidi" w:cstheme="majorBidi"/>
                <w:color w:val="1F497D" w:themeColor="text2"/>
                <w:sz w:val="24"/>
                <w:szCs w:val="24"/>
                <w:lang w:val="en-US"/>
              </w:rPr>
              <w:t xml:space="preserve"> which is upon the oblation, and with it he makes the following three signs of the cross while keeping the two veils in his hands.</w:t>
            </w:r>
          </w:p>
        </w:tc>
        <w:tc>
          <w:tcPr>
            <w:tcW w:w="2552" w:type="dxa"/>
          </w:tcPr>
          <w:p w14:paraId="6A1FF4A2" w14:textId="031D694A" w:rsidR="00B71D02" w:rsidRPr="00C06844" w:rsidRDefault="00B71D02" w:rsidP="00F7493E">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يضع الكاهن اللفافة التي معه علي يده</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اليسري. ويأخذ بيده اليمني اللفافة التي علي</w:t>
            </w:r>
            <w:r w:rsidR="0049130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القربانة ويرشم بها الثلاثة الرشوم الآتية</w:t>
            </w:r>
            <w:r w:rsidRPr="00C06844">
              <w:rPr>
                <w:rFonts w:asciiTheme="majorBidi" w:hAnsiTheme="majorBidi" w:cstheme="majorBidi"/>
                <w:b/>
                <w:bCs/>
                <w:color w:val="1F497D" w:themeColor="text2"/>
                <w:sz w:val="24"/>
                <w:szCs w:val="24"/>
                <w:rtl/>
                <w:lang w:val="en-US"/>
              </w:rPr>
              <w:t>.</w:t>
            </w:r>
            <w:r w:rsidR="00F7493E"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وبعد ذلك يبقي اللفافتين علي يديه</w:t>
            </w:r>
            <w:r w:rsidRPr="00C06844">
              <w:rPr>
                <w:rFonts w:asciiTheme="majorBidi" w:hAnsiTheme="majorBidi" w:cstheme="majorBidi"/>
                <w:b/>
                <w:bCs/>
                <w:color w:val="1F497D" w:themeColor="text2"/>
                <w:sz w:val="24"/>
                <w:szCs w:val="24"/>
                <w:rtl/>
                <w:lang w:val="en-US"/>
              </w:rPr>
              <w:t>.</w:t>
            </w:r>
          </w:p>
        </w:tc>
      </w:tr>
    </w:tbl>
    <w:p w14:paraId="00116648" w14:textId="717D952C" w:rsidR="007B63FA" w:rsidRPr="0019613F" w:rsidRDefault="007B63FA" w:rsidP="00C767E9">
      <w:pPr>
        <w:jc w:val="both"/>
        <w:rPr>
          <w:lang w:val="en-US"/>
        </w:rPr>
      </w:pPr>
    </w:p>
    <w:p w14:paraId="706629AF" w14:textId="4F2095B0" w:rsidR="007B63FA" w:rsidRPr="004332C7" w:rsidRDefault="007B63FA" w:rsidP="0049130D">
      <w:pPr>
        <w:pStyle w:val="Heading2"/>
        <w:jc w:val="center"/>
        <w:rPr>
          <w:b/>
          <w:bCs/>
          <w:sz w:val="28"/>
          <w:szCs w:val="28"/>
        </w:rPr>
      </w:pPr>
      <w:bookmarkStart w:id="8" w:name="_Toc97819945"/>
      <w:r w:rsidRPr="004332C7">
        <w:rPr>
          <w:b/>
          <w:bCs/>
          <w:sz w:val="28"/>
          <w:szCs w:val="28"/>
        </w:rPr>
        <w:t>The Anaphora</w:t>
      </w:r>
      <w:bookmarkEnd w:id="8"/>
    </w:p>
    <w:p w14:paraId="57B15E94" w14:textId="77777777" w:rsidR="007B63FA" w:rsidRPr="004332C7" w:rsidRDefault="007B63FA" w:rsidP="00C767E9">
      <w:pPr>
        <w:jc w:val="both"/>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762A45" w:rsidRPr="004332C7" w14:paraId="7B01D67F" w14:textId="77777777" w:rsidTr="007B4CF8">
        <w:tc>
          <w:tcPr>
            <w:tcW w:w="3969" w:type="dxa"/>
            <w:shd w:val="clear" w:color="auto" w:fill="EAF1DD" w:themeFill="accent3" w:themeFillTint="33"/>
            <w:vAlign w:val="center"/>
          </w:tcPr>
          <w:p w14:paraId="6AA3907D" w14:textId="046A60D4" w:rsidR="00C775DB" w:rsidRPr="00812B92" w:rsidRDefault="00B71D02" w:rsidP="00812B92">
            <w:pPr>
              <w:jc w:val="center"/>
              <w:rPr>
                <w:rFonts w:asciiTheme="majorBidi" w:hAnsiTheme="majorBidi" w:cstheme="majorBidi"/>
                <w:b/>
                <w:bCs/>
                <w:color w:val="C10000"/>
                <w:sz w:val="28"/>
                <w:szCs w:val="28"/>
              </w:rPr>
            </w:pPr>
            <w:r w:rsidRPr="00812B92">
              <w:rPr>
                <w:rFonts w:asciiTheme="majorBidi" w:hAnsiTheme="majorBidi" w:cstheme="majorBidi"/>
                <w:b/>
                <w:bCs/>
                <w:color w:val="C10000"/>
                <w:sz w:val="28"/>
                <w:szCs w:val="28"/>
              </w:rPr>
              <w:t>ANAFOREN - NADVERDELEN</w:t>
            </w:r>
          </w:p>
        </w:tc>
        <w:tc>
          <w:tcPr>
            <w:tcW w:w="3969" w:type="dxa"/>
            <w:shd w:val="clear" w:color="auto" w:fill="EAF1DD" w:themeFill="accent3" w:themeFillTint="33"/>
            <w:vAlign w:val="center"/>
          </w:tcPr>
          <w:p w14:paraId="1FEB0326" w14:textId="54E5A78A" w:rsidR="00C775DB" w:rsidRPr="00812B92" w:rsidRDefault="00B71D02" w:rsidP="00812B92">
            <w:pPr>
              <w:jc w:val="center"/>
              <w:rPr>
                <w:rFonts w:asciiTheme="majorBidi" w:hAnsiTheme="majorBidi" w:cstheme="majorBidi"/>
                <w:b/>
                <w:bCs/>
                <w:color w:val="C10000"/>
                <w:sz w:val="28"/>
                <w:szCs w:val="28"/>
                <w:lang w:val="en-US"/>
              </w:rPr>
            </w:pPr>
            <w:r w:rsidRPr="00812B92">
              <w:rPr>
                <w:rFonts w:asciiTheme="majorBidi" w:hAnsiTheme="majorBidi" w:cstheme="majorBidi"/>
                <w:b/>
                <w:bCs/>
                <w:color w:val="C10000"/>
                <w:sz w:val="28"/>
                <w:szCs w:val="28"/>
              </w:rPr>
              <w:t>The Anaphora</w:t>
            </w:r>
          </w:p>
        </w:tc>
        <w:tc>
          <w:tcPr>
            <w:tcW w:w="2552" w:type="dxa"/>
            <w:shd w:val="clear" w:color="auto" w:fill="EAF1DD" w:themeFill="accent3" w:themeFillTint="33"/>
            <w:vAlign w:val="center"/>
          </w:tcPr>
          <w:p w14:paraId="15E48653" w14:textId="25C3CDDB" w:rsidR="00C775DB" w:rsidRPr="00812B92" w:rsidRDefault="00B71D02" w:rsidP="00812B92">
            <w:pPr>
              <w:bidi/>
              <w:jc w:val="center"/>
              <w:rPr>
                <w:rFonts w:asciiTheme="majorBidi" w:hAnsiTheme="majorBidi" w:cstheme="majorBidi"/>
                <w:b/>
                <w:bCs/>
                <w:color w:val="C10000"/>
                <w:sz w:val="28"/>
                <w:szCs w:val="28"/>
                <w:rtl/>
              </w:rPr>
            </w:pPr>
            <w:r w:rsidRPr="00812B92">
              <w:rPr>
                <w:rFonts w:asciiTheme="majorBidi" w:hAnsiTheme="majorBidi" w:cstheme="majorBidi"/>
                <w:b/>
                <w:bCs/>
                <w:color w:val="C10000"/>
                <w:sz w:val="28"/>
                <w:szCs w:val="28"/>
                <w:rtl/>
              </w:rPr>
              <w:t>الأنافورا</w:t>
            </w:r>
          </w:p>
        </w:tc>
      </w:tr>
      <w:tr w:rsidR="00762A45" w:rsidRPr="004332C7" w14:paraId="61824A45" w14:textId="77777777" w:rsidTr="007B4CF8">
        <w:tc>
          <w:tcPr>
            <w:tcW w:w="3969" w:type="dxa"/>
          </w:tcPr>
          <w:p w14:paraId="487CA284" w14:textId="3DC3E439" w:rsidR="00B71D0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B71D02" w:rsidRPr="004332C7">
              <w:rPr>
                <w:rFonts w:asciiTheme="majorBidi" w:hAnsiTheme="majorBidi" w:cstheme="majorBidi"/>
                <w:b/>
                <w:bCs/>
                <w:color w:val="C10000"/>
                <w:sz w:val="24"/>
                <w:szCs w:val="24"/>
              </w:rPr>
              <w:t>:</w:t>
            </w:r>
          </w:p>
          <w:p w14:paraId="07D7F493" w14:textId="1D2E5CB6" w:rsidR="00B71D02"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Herren være med jer alle</w:t>
            </w:r>
          </w:p>
        </w:tc>
        <w:tc>
          <w:tcPr>
            <w:tcW w:w="3969" w:type="dxa"/>
          </w:tcPr>
          <w:p w14:paraId="2A424044" w14:textId="77777777" w:rsidR="00882869" w:rsidRPr="004332C7" w:rsidRDefault="00B71D02" w:rsidP="00C767E9">
            <w:pPr>
              <w:jc w:val="both"/>
              <w:rPr>
                <w:rFonts w:asciiTheme="majorBidi" w:hAnsiTheme="majorBidi" w:cstheme="majorBidi"/>
                <w:color w:val="C10000"/>
                <w:sz w:val="24"/>
                <w:szCs w:val="24"/>
                <w:lang w:val="en-US"/>
              </w:rPr>
            </w:pPr>
            <w:r w:rsidRPr="004332C7">
              <w:rPr>
                <w:rFonts w:asciiTheme="majorBidi" w:hAnsiTheme="majorBidi" w:cstheme="majorBidi"/>
                <w:b/>
                <w:bCs/>
                <w:color w:val="C10000"/>
                <w:sz w:val="24"/>
                <w:szCs w:val="24"/>
                <w:lang w:val="en-US"/>
              </w:rPr>
              <w:t>Priest</w:t>
            </w:r>
            <w:r w:rsidRPr="004332C7">
              <w:rPr>
                <w:rFonts w:asciiTheme="majorBidi" w:hAnsiTheme="majorBidi" w:cstheme="majorBidi"/>
                <w:color w:val="C10000"/>
                <w:sz w:val="24"/>
                <w:szCs w:val="24"/>
                <w:lang w:val="en-US"/>
              </w:rPr>
              <w:t xml:space="preserve">: </w:t>
            </w:r>
          </w:p>
          <w:p w14:paraId="02CE61CE" w14:textId="38943F04" w:rsidR="00B71D02" w:rsidRPr="004332C7" w:rsidRDefault="00B71D02"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Lord be with you all.</w:t>
            </w:r>
          </w:p>
        </w:tc>
        <w:tc>
          <w:tcPr>
            <w:tcW w:w="2552" w:type="dxa"/>
          </w:tcPr>
          <w:p w14:paraId="459F2745" w14:textId="77777777" w:rsidR="00B71D02" w:rsidRPr="004A4F2B" w:rsidRDefault="00B71D02"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rPr>
              <w:t>:</w:t>
            </w:r>
          </w:p>
          <w:p w14:paraId="428ACA5E" w14:textId="05B24D73" w:rsidR="00B71D02" w:rsidRPr="004A4F2B" w:rsidRDefault="00B71D02"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الرب مع جميعكم</w:t>
            </w:r>
            <w:r w:rsidRPr="004A4F2B">
              <w:rPr>
                <w:rFonts w:asciiTheme="majorBidi" w:hAnsiTheme="majorBidi" w:cstheme="majorBidi"/>
                <w:b/>
                <w:bCs/>
                <w:color w:val="000000"/>
                <w:sz w:val="24"/>
                <w:szCs w:val="24"/>
              </w:rPr>
              <w:t>.</w:t>
            </w:r>
          </w:p>
        </w:tc>
      </w:tr>
      <w:tr w:rsidR="00596690" w:rsidRPr="004332C7" w14:paraId="79E3B55E" w14:textId="77777777" w:rsidTr="007B4CF8">
        <w:tc>
          <w:tcPr>
            <w:tcW w:w="3969" w:type="dxa"/>
          </w:tcPr>
          <w:p w14:paraId="23C35727" w14:textId="77777777" w:rsidR="00596690" w:rsidRPr="004332C7" w:rsidRDefault="00596690"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7F33721" w14:textId="77777777" w:rsidR="00596690" w:rsidRPr="004332C7" w:rsidRDefault="00596690" w:rsidP="00C767E9">
            <w:pPr>
              <w:jc w:val="both"/>
              <w:rPr>
                <w:rFonts w:asciiTheme="majorBidi" w:hAnsiTheme="majorBidi" w:cstheme="majorBidi"/>
                <w:b/>
                <w:bCs/>
                <w:color w:val="C10000"/>
                <w:sz w:val="24"/>
                <w:szCs w:val="24"/>
                <w:lang w:val="en-US"/>
              </w:rPr>
            </w:pPr>
          </w:p>
        </w:tc>
        <w:tc>
          <w:tcPr>
            <w:tcW w:w="2552" w:type="dxa"/>
          </w:tcPr>
          <w:p w14:paraId="6896BD29" w14:textId="77777777" w:rsidR="00596690" w:rsidRPr="004A4F2B" w:rsidRDefault="00596690" w:rsidP="00C767E9">
            <w:pPr>
              <w:autoSpaceDE w:val="0"/>
              <w:autoSpaceDN w:val="0"/>
              <w:bidi/>
              <w:adjustRightInd w:val="0"/>
              <w:jc w:val="both"/>
              <w:rPr>
                <w:rFonts w:asciiTheme="majorBidi" w:hAnsiTheme="majorBidi" w:cstheme="majorBidi"/>
                <w:b/>
                <w:bCs/>
                <w:color w:val="C10000"/>
                <w:sz w:val="24"/>
                <w:szCs w:val="24"/>
                <w:rtl/>
              </w:rPr>
            </w:pPr>
          </w:p>
        </w:tc>
      </w:tr>
      <w:tr w:rsidR="00762A45" w:rsidRPr="004332C7" w14:paraId="63D97C75" w14:textId="77777777" w:rsidTr="007B4CF8">
        <w:tc>
          <w:tcPr>
            <w:tcW w:w="3969" w:type="dxa"/>
          </w:tcPr>
          <w:p w14:paraId="17F0FCF9" w14:textId="60EBDC4B" w:rsidR="00B71D02" w:rsidRPr="004332C7" w:rsidRDefault="000064F6"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b/>
                <w:bCs/>
                <w:color w:val="C10000"/>
                <w:sz w:val="24"/>
                <w:szCs w:val="24"/>
              </w:rPr>
              <w:t>Menigheden</w:t>
            </w:r>
            <w:r w:rsidR="00B71D02" w:rsidRPr="004332C7">
              <w:rPr>
                <w:rFonts w:asciiTheme="majorBidi" w:hAnsiTheme="majorBidi" w:cstheme="majorBidi"/>
                <w:color w:val="C10000"/>
                <w:sz w:val="24"/>
                <w:szCs w:val="24"/>
              </w:rPr>
              <w:t>:</w:t>
            </w:r>
          </w:p>
          <w:p w14:paraId="047001B6" w14:textId="1325AC69" w:rsidR="00B71D02" w:rsidRPr="004332C7" w:rsidRDefault="00B71D02"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Og med din ånd</w:t>
            </w:r>
          </w:p>
        </w:tc>
        <w:tc>
          <w:tcPr>
            <w:tcW w:w="3969" w:type="dxa"/>
          </w:tcPr>
          <w:p w14:paraId="31B710E8" w14:textId="77777777" w:rsidR="00882869" w:rsidRPr="004332C7" w:rsidRDefault="00B71D02"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57FE449C" w14:textId="4AA832F0" w:rsidR="00B71D02" w:rsidRPr="004332C7" w:rsidRDefault="00B71D02"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4A7B629E" w14:textId="77777777" w:rsidR="00B71D02" w:rsidRPr="004A4F2B" w:rsidRDefault="00B71D02"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509AF5EE" w14:textId="2E516546" w:rsidR="00B71D02" w:rsidRPr="004A4F2B" w:rsidRDefault="00B71D02"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ومع روحك أيضا</w:t>
            </w:r>
            <w:r w:rsidRPr="004A4F2B">
              <w:rPr>
                <w:rFonts w:asciiTheme="majorBidi" w:hAnsiTheme="majorBidi" w:cstheme="majorBidi"/>
                <w:b/>
                <w:bCs/>
                <w:color w:val="000000"/>
                <w:sz w:val="24"/>
                <w:szCs w:val="24"/>
              </w:rPr>
              <w:t>.</w:t>
            </w:r>
          </w:p>
        </w:tc>
      </w:tr>
      <w:tr w:rsidR="000C4FA7" w:rsidRPr="004332C7" w14:paraId="2153176D" w14:textId="77777777" w:rsidTr="007B4CF8">
        <w:tc>
          <w:tcPr>
            <w:tcW w:w="3969" w:type="dxa"/>
          </w:tcPr>
          <w:p w14:paraId="29EBFF64"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DB166CF"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79C1F7F9" w14:textId="77777777" w:rsidR="000C4FA7" w:rsidRPr="004A4F2B"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762A45" w:rsidRPr="0019613F" w14:paraId="4C211CF4" w14:textId="77777777" w:rsidTr="007B4CF8">
        <w:tc>
          <w:tcPr>
            <w:tcW w:w="3969" w:type="dxa"/>
          </w:tcPr>
          <w:p w14:paraId="1FCDD18F" w14:textId="1CA12AFD" w:rsidR="00C775DB" w:rsidRPr="004332C7" w:rsidRDefault="009F130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imens han korstegner diakonerne på begge sider af alteret:</w:t>
            </w:r>
          </w:p>
        </w:tc>
        <w:tc>
          <w:tcPr>
            <w:tcW w:w="3969" w:type="dxa"/>
          </w:tcPr>
          <w:p w14:paraId="35ED0C07" w14:textId="6A538A42" w:rsidR="00C775DB" w:rsidRPr="004332C7" w:rsidRDefault="00B71D0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 the East and signs the deacons on his right once with the sign of the cross, saying:</w:t>
            </w:r>
          </w:p>
        </w:tc>
        <w:tc>
          <w:tcPr>
            <w:tcW w:w="2552" w:type="dxa"/>
          </w:tcPr>
          <w:p w14:paraId="61F34168" w14:textId="6F357B46" w:rsidR="00C775DB" w:rsidRPr="00C06844" w:rsidRDefault="00B71D02"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يرشم الكاهن الخدام شرقا عن يمينه رشما واحداً وهو يقول</w:t>
            </w:r>
            <w:r w:rsidRPr="00C06844">
              <w:rPr>
                <w:rFonts w:asciiTheme="majorBidi" w:hAnsiTheme="majorBidi" w:cstheme="majorBidi"/>
                <w:b/>
                <w:bCs/>
                <w:color w:val="1F497D" w:themeColor="text2"/>
                <w:sz w:val="24"/>
                <w:szCs w:val="24"/>
                <w:rtl/>
                <w:lang w:val="en-US"/>
              </w:rPr>
              <w:t>:</w:t>
            </w:r>
          </w:p>
        </w:tc>
      </w:tr>
      <w:tr w:rsidR="00762A45" w:rsidRPr="004332C7" w14:paraId="7ECAFD2B" w14:textId="77777777" w:rsidTr="007B4CF8">
        <w:tc>
          <w:tcPr>
            <w:tcW w:w="3969" w:type="dxa"/>
          </w:tcPr>
          <w:p w14:paraId="0D74E1BC" w14:textId="5A8D7143" w:rsidR="009F130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F1307" w:rsidRPr="004332C7">
              <w:rPr>
                <w:rFonts w:asciiTheme="majorBidi" w:hAnsiTheme="majorBidi" w:cstheme="majorBidi"/>
                <w:b/>
                <w:bCs/>
                <w:color w:val="C10000"/>
                <w:sz w:val="24"/>
                <w:szCs w:val="24"/>
              </w:rPr>
              <w:t>:</w:t>
            </w:r>
          </w:p>
          <w:p w14:paraId="60D6A18E" w14:textId="06914071"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Opløft jeres hjerter!</w:t>
            </w:r>
          </w:p>
        </w:tc>
        <w:tc>
          <w:tcPr>
            <w:tcW w:w="3969" w:type="dxa"/>
          </w:tcPr>
          <w:p w14:paraId="511295A3"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500B32F" w14:textId="1293F45F" w:rsidR="009F1307" w:rsidRPr="004332C7" w:rsidRDefault="009F1307" w:rsidP="00C767E9">
            <w:pPr>
              <w:jc w:val="both"/>
              <w:rPr>
                <w:rFonts w:asciiTheme="majorBidi" w:hAnsiTheme="majorBidi" w:cstheme="majorBidi"/>
                <w:color w:val="C10000"/>
                <w:sz w:val="24"/>
                <w:szCs w:val="24"/>
                <w:lang w:val="en-US"/>
              </w:rPr>
            </w:pPr>
            <w:proofErr w:type="gramStart"/>
            <w:r w:rsidRPr="004332C7">
              <w:rPr>
                <w:rFonts w:asciiTheme="majorBidi" w:hAnsiTheme="majorBidi" w:cstheme="majorBidi"/>
                <w:color w:val="000000"/>
                <w:sz w:val="24"/>
                <w:szCs w:val="24"/>
                <w:lang w:val="en-US"/>
              </w:rPr>
              <w:t>Lift up</w:t>
            </w:r>
            <w:proofErr w:type="gramEnd"/>
            <w:r w:rsidRPr="004332C7">
              <w:rPr>
                <w:rFonts w:asciiTheme="majorBidi" w:hAnsiTheme="majorBidi" w:cstheme="majorBidi"/>
                <w:color w:val="000000"/>
                <w:sz w:val="24"/>
                <w:szCs w:val="24"/>
                <w:lang w:val="en-US"/>
              </w:rPr>
              <w:t xml:space="preserve"> your hearts.</w:t>
            </w:r>
          </w:p>
        </w:tc>
        <w:tc>
          <w:tcPr>
            <w:tcW w:w="2552" w:type="dxa"/>
          </w:tcPr>
          <w:p w14:paraId="37D71C53"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rPr>
              <w:t>:</w:t>
            </w:r>
          </w:p>
          <w:p w14:paraId="26E6C973" w14:textId="52667923" w:rsidR="009F1307" w:rsidRPr="004A4F2B" w:rsidRDefault="009F1307"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إرفعوا قلوبكم</w:t>
            </w:r>
            <w:r w:rsidRPr="004A4F2B">
              <w:rPr>
                <w:rFonts w:asciiTheme="majorBidi" w:hAnsiTheme="majorBidi" w:cstheme="majorBidi"/>
                <w:b/>
                <w:bCs/>
                <w:color w:val="000000"/>
                <w:sz w:val="24"/>
                <w:szCs w:val="24"/>
              </w:rPr>
              <w:t>.</w:t>
            </w:r>
          </w:p>
        </w:tc>
      </w:tr>
      <w:tr w:rsidR="007B4CF8" w:rsidRPr="004332C7" w14:paraId="51B48F87" w14:textId="77777777" w:rsidTr="007B4CF8">
        <w:tc>
          <w:tcPr>
            <w:tcW w:w="3969" w:type="dxa"/>
          </w:tcPr>
          <w:p w14:paraId="518D6F48"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9F2FB7E"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39A6DE8D"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4332C7" w14:paraId="7BCAB756" w14:textId="77777777" w:rsidTr="007B4CF8">
        <w:tc>
          <w:tcPr>
            <w:tcW w:w="3969" w:type="dxa"/>
          </w:tcPr>
          <w:p w14:paraId="4532BBC3" w14:textId="67D5B222" w:rsidR="009F1307"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F1307" w:rsidRPr="004332C7">
              <w:rPr>
                <w:rFonts w:asciiTheme="majorBidi" w:hAnsiTheme="majorBidi" w:cstheme="majorBidi"/>
                <w:b/>
                <w:bCs/>
                <w:color w:val="C10000"/>
                <w:sz w:val="24"/>
                <w:szCs w:val="24"/>
              </w:rPr>
              <w:t>:</w:t>
            </w:r>
          </w:p>
          <w:p w14:paraId="3AF06665" w14:textId="18B23512"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Vi har dem hos Herren.</w:t>
            </w:r>
          </w:p>
        </w:tc>
        <w:tc>
          <w:tcPr>
            <w:tcW w:w="3969" w:type="dxa"/>
          </w:tcPr>
          <w:p w14:paraId="7726478D" w14:textId="77777777" w:rsidR="00A264E1"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b/>
                <w:bCs/>
                <w:color w:val="C10000"/>
                <w:sz w:val="24"/>
                <w:szCs w:val="24"/>
                <w:lang w:val="en-US"/>
              </w:rPr>
              <w:t>People</w:t>
            </w:r>
            <w:r w:rsidRPr="004332C7">
              <w:rPr>
                <w:rFonts w:asciiTheme="majorBidi" w:hAnsiTheme="majorBidi" w:cstheme="majorBidi"/>
                <w:color w:val="C10000"/>
                <w:sz w:val="24"/>
                <w:szCs w:val="24"/>
                <w:lang w:val="en-US"/>
              </w:rPr>
              <w:t xml:space="preserve">: </w:t>
            </w:r>
          </w:p>
          <w:p w14:paraId="339506A3" w14:textId="631D53D7"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We have them with the Lord.</w:t>
            </w:r>
          </w:p>
        </w:tc>
        <w:tc>
          <w:tcPr>
            <w:tcW w:w="2552" w:type="dxa"/>
          </w:tcPr>
          <w:p w14:paraId="02335306"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772C5BCD" w14:textId="0604C382" w:rsidR="009F1307" w:rsidRPr="004A4F2B" w:rsidRDefault="009F1307"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هي عند الرب</w:t>
            </w:r>
            <w:r w:rsidRPr="004A4F2B">
              <w:rPr>
                <w:rFonts w:asciiTheme="majorBidi" w:hAnsiTheme="majorBidi" w:cstheme="majorBidi"/>
                <w:b/>
                <w:bCs/>
                <w:color w:val="000000"/>
                <w:sz w:val="24"/>
                <w:szCs w:val="24"/>
              </w:rPr>
              <w:t>.</w:t>
            </w:r>
          </w:p>
        </w:tc>
      </w:tr>
      <w:tr w:rsidR="000C4FA7" w:rsidRPr="004332C7" w14:paraId="160BF03D" w14:textId="77777777" w:rsidTr="007B4CF8">
        <w:tc>
          <w:tcPr>
            <w:tcW w:w="3969" w:type="dxa"/>
          </w:tcPr>
          <w:p w14:paraId="7115E7AD"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065C4B7"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0B389DD7" w14:textId="77777777" w:rsidR="000C4FA7" w:rsidRPr="004A4F2B"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762A45" w:rsidRPr="0019613F" w14:paraId="5610819C" w14:textId="77777777" w:rsidTr="007B4CF8">
        <w:tc>
          <w:tcPr>
            <w:tcW w:w="3969" w:type="dxa"/>
          </w:tcPr>
          <w:p w14:paraId="37334BC3" w14:textId="36997B21" w:rsidR="00C775DB" w:rsidRPr="004332C7" w:rsidRDefault="009F130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mens han korstegner sig selv en gang:</w:t>
            </w:r>
          </w:p>
        </w:tc>
        <w:tc>
          <w:tcPr>
            <w:tcW w:w="3969" w:type="dxa"/>
          </w:tcPr>
          <w:p w14:paraId="45EE48B0" w14:textId="108EA5E4" w:rsidR="00C775DB" w:rsidRPr="004332C7" w:rsidRDefault="00B71D0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signs himself once with the sign of the cross, saying:</w:t>
            </w:r>
          </w:p>
        </w:tc>
        <w:tc>
          <w:tcPr>
            <w:tcW w:w="2552" w:type="dxa"/>
          </w:tcPr>
          <w:p w14:paraId="61676166" w14:textId="494602F0" w:rsidR="00C775DB" w:rsidRPr="00C06844" w:rsidRDefault="00B71D02" w:rsidP="00C767E9">
            <w:pPr>
              <w:bidi/>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يرشم الكاهن ذاته رشما واحداً وهو يقول</w:t>
            </w:r>
            <w:r w:rsidRPr="00C06844">
              <w:rPr>
                <w:rFonts w:asciiTheme="majorBidi" w:hAnsiTheme="majorBidi" w:cstheme="majorBidi"/>
                <w:b/>
                <w:bCs/>
                <w:color w:val="1F497D" w:themeColor="text2"/>
                <w:sz w:val="24"/>
                <w:szCs w:val="24"/>
                <w:rtl/>
                <w:lang w:val="en-US"/>
              </w:rPr>
              <w:t>:</w:t>
            </w:r>
          </w:p>
        </w:tc>
      </w:tr>
      <w:tr w:rsidR="00762A45" w:rsidRPr="004332C7" w14:paraId="55C1EBA5" w14:textId="77777777" w:rsidTr="007B4CF8">
        <w:tc>
          <w:tcPr>
            <w:tcW w:w="3969" w:type="dxa"/>
          </w:tcPr>
          <w:p w14:paraId="60F9E5D0" w14:textId="2C9D648C" w:rsidR="009F130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F1307" w:rsidRPr="004332C7">
              <w:rPr>
                <w:rFonts w:asciiTheme="majorBidi" w:hAnsiTheme="majorBidi" w:cstheme="majorBidi"/>
                <w:b/>
                <w:bCs/>
                <w:color w:val="C10000"/>
                <w:sz w:val="24"/>
                <w:szCs w:val="24"/>
              </w:rPr>
              <w:t>:</w:t>
            </w:r>
          </w:p>
          <w:p w14:paraId="064C11E6" w14:textId="5FF326D6"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Lad os takke Herren.</w:t>
            </w:r>
          </w:p>
        </w:tc>
        <w:tc>
          <w:tcPr>
            <w:tcW w:w="3969" w:type="dxa"/>
          </w:tcPr>
          <w:p w14:paraId="2CE4DDCA"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F57473F" w14:textId="6D032665"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Let us give thanks to the Lord.</w:t>
            </w:r>
          </w:p>
        </w:tc>
        <w:tc>
          <w:tcPr>
            <w:tcW w:w="2552" w:type="dxa"/>
          </w:tcPr>
          <w:p w14:paraId="66DF7AB5"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rPr>
              <w:t>:</w:t>
            </w:r>
          </w:p>
          <w:p w14:paraId="4255198C" w14:textId="26734D3E" w:rsidR="009F1307" w:rsidRPr="004A4F2B" w:rsidRDefault="009F1307" w:rsidP="00C767E9">
            <w:pPr>
              <w:bidi/>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فلنشكر الرب</w:t>
            </w:r>
            <w:r w:rsidRPr="004A4F2B">
              <w:rPr>
                <w:rFonts w:asciiTheme="majorBidi" w:hAnsiTheme="majorBidi" w:cstheme="majorBidi"/>
                <w:b/>
                <w:bCs/>
                <w:color w:val="000000"/>
                <w:sz w:val="24"/>
                <w:szCs w:val="24"/>
              </w:rPr>
              <w:t>.</w:t>
            </w:r>
          </w:p>
        </w:tc>
      </w:tr>
      <w:tr w:rsidR="007B4CF8" w:rsidRPr="004332C7" w14:paraId="472143B7" w14:textId="77777777" w:rsidTr="007B4CF8">
        <w:tc>
          <w:tcPr>
            <w:tcW w:w="3969" w:type="dxa"/>
          </w:tcPr>
          <w:p w14:paraId="1C94606B"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343A8B7"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55AC1EAA"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4332C7" w14:paraId="0B4B0F19" w14:textId="77777777" w:rsidTr="007B4CF8">
        <w:tc>
          <w:tcPr>
            <w:tcW w:w="3969" w:type="dxa"/>
          </w:tcPr>
          <w:p w14:paraId="02C160B4" w14:textId="357B212B" w:rsidR="009F1307"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F1307" w:rsidRPr="004332C7">
              <w:rPr>
                <w:rFonts w:asciiTheme="majorBidi" w:hAnsiTheme="majorBidi" w:cstheme="majorBidi"/>
                <w:b/>
                <w:bCs/>
                <w:color w:val="C10000"/>
                <w:sz w:val="24"/>
                <w:szCs w:val="24"/>
              </w:rPr>
              <w:t>:</w:t>
            </w:r>
          </w:p>
          <w:p w14:paraId="24BDE556" w14:textId="4B5C5A84"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Det er værdigt og ret</w:t>
            </w:r>
            <w:r w:rsidR="00071178" w:rsidRPr="004332C7">
              <w:rPr>
                <w:rFonts w:asciiTheme="majorBidi" w:hAnsiTheme="majorBidi" w:cstheme="majorBidi"/>
                <w:color w:val="000000"/>
                <w:sz w:val="24"/>
                <w:szCs w:val="24"/>
              </w:rPr>
              <w:t>.</w:t>
            </w:r>
          </w:p>
        </w:tc>
        <w:tc>
          <w:tcPr>
            <w:tcW w:w="3969" w:type="dxa"/>
          </w:tcPr>
          <w:p w14:paraId="29924F91" w14:textId="77777777" w:rsidR="00A264E1"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People: </w:t>
            </w:r>
          </w:p>
          <w:p w14:paraId="2413CB51" w14:textId="2546D627"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It is meet and right.</w:t>
            </w:r>
          </w:p>
        </w:tc>
        <w:tc>
          <w:tcPr>
            <w:tcW w:w="2552" w:type="dxa"/>
          </w:tcPr>
          <w:p w14:paraId="1A7A7058"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266BA94F" w14:textId="66348D99" w:rsidR="009F1307" w:rsidRPr="004A4F2B" w:rsidRDefault="009F1307"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مستحقٌ وعادل</w:t>
            </w:r>
            <w:r w:rsidRPr="004A4F2B">
              <w:rPr>
                <w:rFonts w:asciiTheme="majorBidi" w:hAnsiTheme="majorBidi" w:cstheme="majorBidi"/>
                <w:b/>
                <w:bCs/>
                <w:color w:val="000000"/>
                <w:sz w:val="24"/>
                <w:szCs w:val="24"/>
              </w:rPr>
              <w:t>.</w:t>
            </w:r>
          </w:p>
        </w:tc>
      </w:tr>
      <w:tr w:rsidR="007B4CF8" w:rsidRPr="004332C7" w14:paraId="6D16BDFE" w14:textId="77777777" w:rsidTr="007B4CF8">
        <w:tc>
          <w:tcPr>
            <w:tcW w:w="3969" w:type="dxa"/>
          </w:tcPr>
          <w:p w14:paraId="5B96A4AC"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D38324D" w14:textId="77777777" w:rsidR="007B4CF8" w:rsidRPr="004332C7" w:rsidRDefault="007B4CF8" w:rsidP="00C767E9">
            <w:pPr>
              <w:jc w:val="both"/>
              <w:rPr>
                <w:rFonts w:asciiTheme="majorBidi" w:hAnsiTheme="majorBidi" w:cstheme="majorBidi"/>
                <w:color w:val="C10000"/>
                <w:sz w:val="24"/>
                <w:szCs w:val="24"/>
                <w:lang w:val="en-US"/>
              </w:rPr>
            </w:pPr>
          </w:p>
        </w:tc>
        <w:tc>
          <w:tcPr>
            <w:tcW w:w="2552" w:type="dxa"/>
          </w:tcPr>
          <w:p w14:paraId="2FEE8951"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19613F" w14:paraId="67BB1974" w14:textId="77777777" w:rsidTr="007B4CF8">
        <w:tc>
          <w:tcPr>
            <w:tcW w:w="3969" w:type="dxa"/>
          </w:tcPr>
          <w:p w14:paraId="1DA57E12" w14:textId="5211EF8B" w:rsidR="009F130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F1307" w:rsidRPr="004332C7">
              <w:rPr>
                <w:rFonts w:asciiTheme="majorBidi" w:hAnsiTheme="majorBidi" w:cstheme="majorBidi"/>
                <w:b/>
                <w:bCs/>
                <w:color w:val="C10000"/>
                <w:sz w:val="24"/>
                <w:szCs w:val="24"/>
              </w:rPr>
              <w:t>:</w:t>
            </w:r>
          </w:p>
          <w:p w14:paraId="66BE3F25" w14:textId="350B2EE7"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Værdigt og ret, værdigt og ret; ja, det er virkelig i sandhed værdigt og ret.</w:t>
            </w:r>
          </w:p>
        </w:tc>
        <w:tc>
          <w:tcPr>
            <w:tcW w:w="3969" w:type="dxa"/>
          </w:tcPr>
          <w:p w14:paraId="098A9A1C"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B894F1A" w14:textId="6B82873A"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Meet and right, meet and right, truly indeed, it is meet and right.</w:t>
            </w:r>
          </w:p>
        </w:tc>
        <w:tc>
          <w:tcPr>
            <w:tcW w:w="2552" w:type="dxa"/>
          </w:tcPr>
          <w:p w14:paraId="08903216"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4DAC580F" w14:textId="26FF5607" w:rsidR="009F1307" w:rsidRPr="004A4F2B" w:rsidRDefault="009F1307" w:rsidP="00762A45">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مستحقٌ وعادل، مستحقٌ وعادل،</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لأنه حقا بالحقيقة مستحقٌ</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وعادل</w:t>
            </w:r>
            <w:r w:rsidRPr="004A4F2B">
              <w:rPr>
                <w:rFonts w:asciiTheme="majorBidi" w:hAnsiTheme="majorBidi" w:cstheme="majorBidi"/>
                <w:b/>
                <w:bCs/>
                <w:color w:val="000000"/>
                <w:sz w:val="24"/>
                <w:szCs w:val="24"/>
                <w:lang w:val="en-US"/>
              </w:rPr>
              <w:t>.</w:t>
            </w:r>
          </w:p>
        </w:tc>
      </w:tr>
      <w:tr w:rsidR="00762A45" w:rsidRPr="0019613F" w14:paraId="3D3CE196" w14:textId="77777777" w:rsidTr="007B4CF8">
        <w:tc>
          <w:tcPr>
            <w:tcW w:w="3969" w:type="dxa"/>
          </w:tcPr>
          <w:p w14:paraId="5D483C26" w14:textId="4C53B644"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Han som ER Herren, Mesteren, Sandhedens Gud, som var før alle tider og hersker til evig tid,</w:t>
            </w:r>
          </w:p>
        </w:tc>
        <w:tc>
          <w:tcPr>
            <w:tcW w:w="3969" w:type="dxa"/>
          </w:tcPr>
          <w:p w14:paraId="3738632F" w14:textId="1A9087BD"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You, The Being, Master, Lord, God of Truth, being before the ages and reigning forever.</w:t>
            </w:r>
          </w:p>
        </w:tc>
        <w:tc>
          <w:tcPr>
            <w:tcW w:w="2552" w:type="dxa"/>
          </w:tcPr>
          <w:p w14:paraId="0941D2B3" w14:textId="630C114D"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أيها الكائن السيد الرب الإله</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الحق. الكائن قبل الدهور والمالك</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إلي الأبد</w:t>
            </w:r>
            <w:r w:rsidRPr="0019613F">
              <w:rPr>
                <w:rFonts w:asciiTheme="majorBidi" w:hAnsiTheme="majorBidi" w:cstheme="majorBidi"/>
                <w:b/>
                <w:bCs/>
                <w:sz w:val="24"/>
                <w:szCs w:val="24"/>
                <w:lang w:val="en-US"/>
              </w:rPr>
              <w:t>.</w:t>
            </w:r>
            <w:r w:rsidR="000C4FA7" w:rsidRPr="0019613F">
              <w:rPr>
                <w:rFonts w:asciiTheme="majorBidi" w:hAnsiTheme="majorBidi" w:cstheme="majorBidi"/>
                <w:b/>
                <w:bCs/>
                <w:sz w:val="24"/>
                <w:szCs w:val="24"/>
                <w:lang w:val="en-US"/>
              </w:rPr>
              <w:t xml:space="preserve"> </w:t>
            </w:r>
          </w:p>
        </w:tc>
      </w:tr>
      <w:tr w:rsidR="00762A45" w:rsidRPr="0019613F" w14:paraId="42568845" w14:textId="77777777" w:rsidTr="007B4CF8">
        <w:tc>
          <w:tcPr>
            <w:tcW w:w="3969" w:type="dxa"/>
          </w:tcPr>
          <w:p w14:paraId="3FB2BD27" w14:textId="409D2DE9"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som bor i det høje og skuer ned i det lave,</w:t>
            </w:r>
          </w:p>
        </w:tc>
        <w:tc>
          <w:tcPr>
            <w:tcW w:w="3969" w:type="dxa"/>
          </w:tcPr>
          <w:p w14:paraId="470F5397" w14:textId="4D6F2954"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dwells in the highest and look upon the lowly;</w:t>
            </w:r>
          </w:p>
        </w:tc>
        <w:tc>
          <w:tcPr>
            <w:tcW w:w="2552" w:type="dxa"/>
          </w:tcPr>
          <w:p w14:paraId="32069A34" w14:textId="4B1BCD8C"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الساكن في الأعالي والناظر إلي</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المتواضعات</w:t>
            </w:r>
            <w:r w:rsidRPr="004A4F2B">
              <w:rPr>
                <w:rFonts w:asciiTheme="majorBidi" w:hAnsiTheme="majorBidi" w:cstheme="majorBidi"/>
                <w:b/>
                <w:bCs/>
                <w:sz w:val="24"/>
                <w:szCs w:val="24"/>
                <w:lang w:val="en-US"/>
              </w:rPr>
              <w:t>.</w:t>
            </w:r>
          </w:p>
        </w:tc>
      </w:tr>
      <w:tr w:rsidR="00762A45" w:rsidRPr="0019613F" w14:paraId="148D66D8" w14:textId="77777777" w:rsidTr="007B4CF8">
        <w:tc>
          <w:tcPr>
            <w:tcW w:w="3969" w:type="dxa"/>
          </w:tcPr>
          <w:p w14:paraId="62D9A211" w14:textId="68F716AA"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som skabte himlen og jorden og havet og alt det, som er deri,</w:t>
            </w:r>
          </w:p>
        </w:tc>
        <w:tc>
          <w:tcPr>
            <w:tcW w:w="3969" w:type="dxa"/>
          </w:tcPr>
          <w:p w14:paraId="522B597D" w14:textId="67838851"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have created the heaven, the earth, the sea, and all that is therein.</w:t>
            </w:r>
          </w:p>
        </w:tc>
        <w:tc>
          <w:tcPr>
            <w:tcW w:w="2552" w:type="dxa"/>
          </w:tcPr>
          <w:p w14:paraId="6414FF27" w14:textId="70EDE871"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الذي خلق السماء والأرض</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والبحر وكل ما فيها</w:t>
            </w:r>
            <w:r w:rsidRPr="004A4F2B">
              <w:rPr>
                <w:rFonts w:asciiTheme="majorBidi" w:hAnsiTheme="majorBidi" w:cstheme="majorBidi"/>
                <w:b/>
                <w:bCs/>
                <w:sz w:val="24"/>
                <w:szCs w:val="24"/>
                <w:lang w:val="en-US"/>
              </w:rPr>
              <w:t>.</w:t>
            </w:r>
          </w:p>
        </w:tc>
      </w:tr>
      <w:tr w:rsidR="00762A45" w:rsidRPr="0019613F" w14:paraId="468999BF" w14:textId="77777777" w:rsidTr="007B4CF8">
        <w:tc>
          <w:tcPr>
            <w:tcW w:w="3969" w:type="dxa"/>
          </w:tcPr>
          <w:p w14:paraId="511209A4" w14:textId="6A2D5B7C"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Faderen til vor Herre-Gud-og Frelser Jesus Kristus,</w:t>
            </w:r>
          </w:p>
        </w:tc>
        <w:tc>
          <w:tcPr>
            <w:tcW w:w="3969" w:type="dxa"/>
          </w:tcPr>
          <w:p w14:paraId="3C08B125" w14:textId="7AF91B50"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Father of our Lord, God, and Savior Jesus Christ.</w:t>
            </w:r>
          </w:p>
        </w:tc>
        <w:tc>
          <w:tcPr>
            <w:tcW w:w="2552" w:type="dxa"/>
          </w:tcPr>
          <w:p w14:paraId="3480A6BE" w14:textId="4B3924BE"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أبو ربنا وإلهنا ومخلصنا يسوع</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المسيح</w:t>
            </w:r>
            <w:r w:rsidRPr="004A4F2B">
              <w:rPr>
                <w:rFonts w:asciiTheme="majorBidi" w:hAnsiTheme="majorBidi" w:cstheme="majorBidi"/>
                <w:b/>
                <w:bCs/>
                <w:sz w:val="24"/>
                <w:szCs w:val="24"/>
                <w:lang w:val="en-US"/>
              </w:rPr>
              <w:t>.</w:t>
            </w:r>
          </w:p>
        </w:tc>
      </w:tr>
      <w:tr w:rsidR="00762A45" w:rsidRPr="0019613F" w14:paraId="34B0FEE3" w14:textId="77777777" w:rsidTr="007B4CF8">
        <w:tc>
          <w:tcPr>
            <w:tcW w:w="3969" w:type="dxa"/>
          </w:tcPr>
          <w:p w14:paraId="14913967" w14:textId="7F193027"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ved hvem du skabte alt både det synlige og usynlige.</w:t>
            </w:r>
          </w:p>
        </w:tc>
        <w:tc>
          <w:tcPr>
            <w:tcW w:w="3969" w:type="dxa"/>
          </w:tcPr>
          <w:p w14:paraId="2253E575" w14:textId="03F11CA1"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By whom You have created all things, visible and invisible.</w:t>
            </w:r>
          </w:p>
        </w:tc>
        <w:tc>
          <w:tcPr>
            <w:tcW w:w="2552" w:type="dxa"/>
          </w:tcPr>
          <w:p w14:paraId="07968676" w14:textId="374C7844"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هذا الذي خلقت الكل به، ما يري</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وما لا يري</w:t>
            </w:r>
            <w:r w:rsidRPr="0019613F">
              <w:rPr>
                <w:rFonts w:asciiTheme="majorBidi" w:hAnsiTheme="majorBidi" w:cstheme="majorBidi"/>
                <w:b/>
                <w:bCs/>
                <w:sz w:val="24"/>
                <w:szCs w:val="24"/>
                <w:lang w:val="en-US"/>
              </w:rPr>
              <w:t>.</w:t>
            </w:r>
          </w:p>
        </w:tc>
      </w:tr>
      <w:tr w:rsidR="00762A45" w:rsidRPr="0019613F" w14:paraId="7593FD5D" w14:textId="77777777" w:rsidTr="007B4CF8">
        <w:tc>
          <w:tcPr>
            <w:tcW w:w="3969" w:type="dxa"/>
          </w:tcPr>
          <w:p w14:paraId="79FAA4FE" w14:textId="1273CF4E"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Du, som sidder på din herligheds trone og tilbedes af alle hellige magter.</w:t>
            </w:r>
          </w:p>
        </w:tc>
        <w:tc>
          <w:tcPr>
            <w:tcW w:w="3969" w:type="dxa"/>
          </w:tcPr>
          <w:p w14:paraId="1F988F59" w14:textId="5B17D2AD"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sits upon the throne of His glory; and who is worshipped by all the holy powers.</w:t>
            </w:r>
          </w:p>
        </w:tc>
        <w:tc>
          <w:tcPr>
            <w:tcW w:w="2552" w:type="dxa"/>
          </w:tcPr>
          <w:p w14:paraId="3AC0128A" w14:textId="3615FB7D"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الجالس علي كرسى مجده،</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المسجود له من جميع القوات</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المقدسة</w:t>
            </w:r>
            <w:r w:rsidRPr="0019613F">
              <w:rPr>
                <w:rFonts w:asciiTheme="majorBidi" w:hAnsiTheme="majorBidi" w:cstheme="majorBidi"/>
                <w:b/>
                <w:bCs/>
                <w:sz w:val="24"/>
                <w:szCs w:val="24"/>
                <w:lang w:val="en-US"/>
              </w:rPr>
              <w:t>.</w:t>
            </w:r>
          </w:p>
        </w:tc>
      </w:tr>
      <w:tr w:rsidR="007B4CF8" w:rsidRPr="0019613F" w14:paraId="52BF248B" w14:textId="77777777" w:rsidTr="007B4CF8">
        <w:tc>
          <w:tcPr>
            <w:tcW w:w="3969" w:type="dxa"/>
          </w:tcPr>
          <w:p w14:paraId="1708BA13"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44D733F5"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0EF11BAB" w14:textId="77777777" w:rsidR="007B4CF8" w:rsidRPr="004A4F2B" w:rsidRDefault="007B4CF8" w:rsidP="00762A45">
            <w:pPr>
              <w:autoSpaceDE w:val="0"/>
              <w:autoSpaceDN w:val="0"/>
              <w:bidi/>
              <w:adjustRightInd w:val="0"/>
              <w:jc w:val="both"/>
              <w:rPr>
                <w:rFonts w:asciiTheme="majorBidi" w:hAnsiTheme="majorBidi" w:cstheme="majorBidi"/>
                <w:b/>
                <w:bCs/>
                <w:sz w:val="24"/>
                <w:szCs w:val="24"/>
                <w:rtl/>
              </w:rPr>
            </w:pPr>
          </w:p>
        </w:tc>
      </w:tr>
      <w:tr w:rsidR="00762A45" w:rsidRPr="004332C7" w14:paraId="4B9054BD" w14:textId="77777777" w:rsidTr="007B4CF8">
        <w:tc>
          <w:tcPr>
            <w:tcW w:w="3969" w:type="dxa"/>
          </w:tcPr>
          <w:p w14:paraId="731F1EA8" w14:textId="282EDBB5" w:rsidR="009F1307" w:rsidRPr="004332C7" w:rsidRDefault="009F130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D6003D8" w14:textId="58004FD5"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Rejs jer, I som sidder ned!</w:t>
            </w:r>
          </w:p>
        </w:tc>
        <w:tc>
          <w:tcPr>
            <w:tcW w:w="3969" w:type="dxa"/>
          </w:tcPr>
          <w:p w14:paraId="3E58B0C7"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078027AD" w14:textId="1F37E4FE"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You who are seated, stand.</w:t>
            </w:r>
          </w:p>
        </w:tc>
        <w:tc>
          <w:tcPr>
            <w:tcW w:w="2552" w:type="dxa"/>
          </w:tcPr>
          <w:p w14:paraId="0F51F099"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الشماس</w:t>
            </w:r>
            <w:r w:rsidRPr="004A4F2B">
              <w:rPr>
                <w:rFonts w:asciiTheme="majorBidi" w:hAnsiTheme="majorBidi" w:cstheme="majorBidi"/>
                <w:b/>
                <w:bCs/>
                <w:color w:val="C10000"/>
                <w:sz w:val="24"/>
                <w:szCs w:val="24"/>
              </w:rPr>
              <w:t>:</w:t>
            </w:r>
          </w:p>
          <w:p w14:paraId="5A7EBFC8" w14:textId="5587C61E" w:rsidR="009F1307" w:rsidRPr="004A4F2B" w:rsidRDefault="009F1307"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أيها الجلوس قفوا</w:t>
            </w:r>
            <w:r w:rsidRPr="004A4F2B">
              <w:rPr>
                <w:rFonts w:asciiTheme="majorBidi" w:hAnsiTheme="majorBidi" w:cstheme="majorBidi"/>
                <w:b/>
                <w:bCs/>
                <w:color w:val="000000"/>
                <w:sz w:val="24"/>
                <w:szCs w:val="24"/>
              </w:rPr>
              <w:t>.</w:t>
            </w:r>
          </w:p>
        </w:tc>
      </w:tr>
      <w:tr w:rsidR="007B4CF8" w:rsidRPr="004332C7" w14:paraId="0C62CAF6" w14:textId="77777777" w:rsidTr="007B4CF8">
        <w:tc>
          <w:tcPr>
            <w:tcW w:w="3969" w:type="dxa"/>
          </w:tcPr>
          <w:p w14:paraId="3940FC34"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D182438"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72323D33"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19613F" w14:paraId="1D6105A6" w14:textId="77777777" w:rsidTr="007B4CF8">
        <w:tc>
          <w:tcPr>
            <w:tcW w:w="3969" w:type="dxa"/>
          </w:tcPr>
          <w:p w14:paraId="5E0F0659" w14:textId="76B6FAA2" w:rsidR="009F130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F1307" w:rsidRPr="004332C7">
              <w:rPr>
                <w:rFonts w:asciiTheme="majorBidi" w:hAnsiTheme="majorBidi" w:cstheme="majorBidi"/>
                <w:b/>
                <w:bCs/>
                <w:color w:val="C10000"/>
                <w:sz w:val="24"/>
                <w:szCs w:val="24"/>
              </w:rPr>
              <w:t>:</w:t>
            </w:r>
          </w:p>
          <w:p w14:paraId="7A36EF8D" w14:textId="6845B7C4"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Du, som englene, ærkeenglene, åndemagterne, myndighe­ derne, tronerne, herredømmerne og magterne står foran.</w:t>
            </w:r>
          </w:p>
        </w:tc>
        <w:tc>
          <w:tcPr>
            <w:tcW w:w="3969" w:type="dxa"/>
          </w:tcPr>
          <w:p w14:paraId="7AA175FA"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890DBA0" w14:textId="40E70B18"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Before whom stand the angels, the archangels, the principalities, the authorities, the thrones, the dominions, and the powers.</w:t>
            </w:r>
          </w:p>
        </w:tc>
        <w:tc>
          <w:tcPr>
            <w:tcW w:w="2552" w:type="dxa"/>
          </w:tcPr>
          <w:p w14:paraId="493E0822"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58465613" w14:textId="2F2C4241" w:rsidR="009F1307" w:rsidRPr="004A4F2B" w:rsidRDefault="009F1307" w:rsidP="00762A45">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الذي يقف أمامه الملائكة</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ورؤساء الملائكة، والرئاسات</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والسلطات والكراسى،</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والربوبيات والقوات</w:t>
            </w:r>
            <w:r w:rsidRPr="0019613F">
              <w:rPr>
                <w:rFonts w:asciiTheme="majorBidi" w:hAnsiTheme="majorBidi" w:cstheme="majorBidi"/>
                <w:b/>
                <w:bCs/>
                <w:color w:val="000000"/>
                <w:sz w:val="24"/>
                <w:szCs w:val="24"/>
                <w:lang w:val="en-US"/>
              </w:rPr>
              <w:t>.</w:t>
            </w:r>
          </w:p>
        </w:tc>
      </w:tr>
      <w:tr w:rsidR="007B4CF8" w:rsidRPr="0019613F" w14:paraId="48ED44E6" w14:textId="77777777" w:rsidTr="007B4CF8">
        <w:tc>
          <w:tcPr>
            <w:tcW w:w="3969" w:type="dxa"/>
          </w:tcPr>
          <w:p w14:paraId="2BFE011F"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A7DC253"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5594CF9B"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4332C7" w14:paraId="7F3940E5" w14:textId="77777777" w:rsidTr="007B4CF8">
        <w:tc>
          <w:tcPr>
            <w:tcW w:w="3969" w:type="dxa"/>
          </w:tcPr>
          <w:p w14:paraId="12A4FFA0" w14:textId="77777777" w:rsidR="009F1307" w:rsidRPr="004332C7" w:rsidRDefault="009F130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CF33390" w14:textId="038FF75D" w:rsidR="009F1307" w:rsidRPr="004332C7" w:rsidRDefault="00FE0334" w:rsidP="00C767E9">
            <w:pPr>
              <w:jc w:val="both"/>
              <w:rPr>
                <w:rFonts w:asciiTheme="majorBidi" w:hAnsiTheme="majorBidi" w:cstheme="majorBidi"/>
                <w:sz w:val="24"/>
                <w:szCs w:val="24"/>
              </w:rPr>
            </w:pPr>
            <w:r w:rsidRPr="00FE0334">
              <w:rPr>
                <w:rFonts w:asciiTheme="majorBidi" w:hAnsiTheme="majorBidi" w:cstheme="majorBidi"/>
                <w:color w:val="000000"/>
                <w:sz w:val="24"/>
                <w:szCs w:val="24"/>
              </w:rPr>
              <w:t>Se mod øst!</w:t>
            </w:r>
          </w:p>
        </w:tc>
        <w:tc>
          <w:tcPr>
            <w:tcW w:w="3969" w:type="dxa"/>
          </w:tcPr>
          <w:p w14:paraId="06FD5D0A"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290DEEB6" w14:textId="6501894E"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Look towards the East.</w:t>
            </w:r>
          </w:p>
        </w:tc>
        <w:tc>
          <w:tcPr>
            <w:tcW w:w="2552" w:type="dxa"/>
          </w:tcPr>
          <w:p w14:paraId="1FA59263"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000000"/>
                <w:sz w:val="24"/>
                <w:szCs w:val="24"/>
                <w:rtl/>
              </w:rPr>
              <w:t>ا</w:t>
            </w:r>
            <w:r w:rsidRPr="004A4F2B">
              <w:rPr>
                <w:rFonts w:asciiTheme="majorBidi" w:hAnsiTheme="majorBidi" w:cstheme="majorBidi"/>
                <w:b/>
                <w:bCs/>
                <w:color w:val="C10000"/>
                <w:sz w:val="24"/>
                <w:szCs w:val="24"/>
                <w:rtl/>
              </w:rPr>
              <w:t>لشماس</w:t>
            </w:r>
            <w:r w:rsidRPr="004A4F2B">
              <w:rPr>
                <w:rFonts w:asciiTheme="majorBidi" w:hAnsiTheme="majorBidi" w:cstheme="majorBidi"/>
                <w:b/>
                <w:bCs/>
                <w:color w:val="C10000"/>
                <w:sz w:val="24"/>
                <w:szCs w:val="24"/>
              </w:rPr>
              <w:t>:</w:t>
            </w:r>
          </w:p>
          <w:p w14:paraId="168B75F7" w14:textId="2DEDA1FA" w:rsidR="009F1307" w:rsidRPr="004A4F2B" w:rsidRDefault="009F1307"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وإلي الشرق أنظروا</w:t>
            </w:r>
            <w:r w:rsidRPr="004A4F2B">
              <w:rPr>
                <w:rFonts w:asciiTheme="majorBidi" w:hAnsiTheme="majorBidi" w:cstheme="majorBidi"/>
                <w:b/>
                <w:bCs/>
                <w:color w:val="000000"/>
                <w:sz w:val="24"/>
                <w:szCs w:val="24"/>
              </w:rPr>
              <w:t>.</w:t>
            </w:r>
          </w:p>
        </w:tc>
      </w:tr>
      <w:tr w:rsidR="007B4CF8" w:rsidRPr="004332C7" w14:paraId="6B8579D4" w14:textId="77777777" w:rsidTr="007B4CF8">
        <w:tc>
          <w:tcPr>
            <w:tcW w:w="3969" w:type="dxa"/>
          </w:tcPr>
          <w:p w14:paraId="629271A6"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71EE3FE"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671D5652" w14:textId="77777777" w:rsidR="007B4CF8" w:rsidRPr="004A4F2B" w:rsidRDefault="007B4CF8" w:rsidP="00C767E9">
            <w:pPr>
              <w:autoSpaceDE w:val="0"/>
              <w:autoSpaceDN w:val="0"/>
              <w:bidi/>
              <w:adjustRightInd w:val="0"/>
              <w:jc w:val="both"/>
              <w:rPr>
                <w:rFonts w:asciiTheme="majorBidi" w:hAnsiTheme="majorBidi" w:cstheme="majorBidi"/>
                <w:b/>
                <w:bCs/>
                <w:color w:val="000000"/>
                <w:sz w:val="24"/>
                <w:szCs w:val="24"/>
                <w:rtl/>
              </w:rPr>
            </w:pPr>
          </w:p>
        </w:tc>
      </w:tr>
      <w:tr w:rsidR="00762A45" w:rsidRPr="0019613F" w14:paraId="659C5DD7" w14:textId="77777777" w:rsidTr="007B4CF8">
        <w:tc>
          <w:tcPr>
            <w:tcW w:w="3969" w:type="dxa"/>
          </w:tcPr>
          <w:p w14:paraId="1EC5CC2E" w14:textId="506056DA" w:rsidR="009F1307"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9F1307" w:rsidRPr="004332C7">
              <w:rPr>
                <w:rFonts w:asciiTheme="majorBidi" w:hAnsiTheme="majorBidi" w:cstheme="majorBidi"/>
                <w:b/>
                <w:bCs/>
                <w:color w:val="C10000"/>
                <w:sz w:val="24"/>
                <w:szCs w:val="24"/>
              </w:rPr>
              <w:t>:</w:t>
            </w:r>
          </w:p>
          <w:p w14:paraId="5611C0C7" w14:textId="09A48FE9"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For du er den, som keruberne står rundt om, fulde af øjne, og seraferne med 6 vinger, imens de vedvarende synger hymner og slet ikke kan lade være med at sige:</w:t>
            </w:r>
          </w:p>
        </w:tc>
        <w:tc>
          <w:tcPr>
            <w:tcW w:w="3969" w:type="dxa"/>
          </w:tcPr>
          <w:p w14:paraId="31675A57"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21D72CE" w14:textId="2E5C9907"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You are He around whom stand the Cherubim full of eyes, and the Seraphim with six wings, praising continuously, without ceasing, saying:</w:t>
            </w:r>
          </w:p>
        </w:tc>
        <w:tc>
          <w:tcPr>
            <w:tcW w:w="2552" w:type="dxa"/>
          </w:tcPr>
          <w:p w14:paraId="5E87B5B5"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3EC9FA84" w14:textId="5428FE1D" w:rsidR="009F1307" w:rsidRPr="004A4F2B" w:rsidRDefault="009F1307" w:rsidP="00762A45">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أنت هو الذي يقف حولك</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الشاروبيم الممتلئون أعينا،</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والسارافيم ذوو الستة الأجنحة،</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يسبحون على الدوام بغير سكوت</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قائلين</w:t>
            </w:r>
            <w:r w:rsidRPr="004A4F2B">
              <w:rPr>
                <w:rFonts w:asciiTheme="majorBidi" w:hAnsiTheme="majorBidi" w:cstheme="majorBidi"/>
                <w:b/>
                <w:bCs/>
                <w:color w:val="000000"/>
                <w:sz w:val="24"/>
                <w:szCs w:val="24"/>
                <w:lang w:val="en-US"/>
              </w:rPr>
              <w:t>:</w:t>
            </w:r>
          </w:p>
        </w:tc>
      </w:tr>
      <w:tr w:rsidR="007B4CF8" w:rsidRPr="0019613F" w14:paraId="725306EB" w14:textId="77777777" w:rsidTr="007B4CF8">
        <w:tc>
          <w:tcPr>
            <w:tcW w:w="3969" w:type="dxa"/>
          </w:tcPr>
          <w:p w14:paraId="7A59D015"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290B7ED"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64ECFA81"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4332C7" w14:paraId="4833CF65" w14:textId="77777777" w:rsidTr="007B4CF8">
        <w:tc>
          <w:tcPr>
            <w:tcW w:w="3969" w:type="dxa"/>
          </w:tcPr>
          <w:p w14:paraId="5855A4ED" w14:textId="77777777" w:rsidR="009F1307" w:rsidRPr="004332C7" w:rsidRDefault="009F1307"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FF0F92D" w14:textId="65709638"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Giv agt!</w:t>
            </w:r>
          </w:p>
        </w:tc>
        <w:tc>
          <w:tcPr>
            <w:tcW w:w="3969" w:type="dxa"/>
          </w:tcPr>
          <w:p w14:paraId="39683713" w14:textId="77777777" w:rsidR="00A264E1" w:rsidRPr="004332C7" w:rsidRDefault="009F1307"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Deacon: </w:t>
            </w:r>
          </w:p>
          <w:p w14:paraId="0A941429" w14:textId="03A7049A"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Let us attend.</w:t>
            </w:r>
          </w:p>
        </w:tc>
        <w:tc>
          <w:tcPr>
            <w:tcW w:w="2552" w:type="dxa"/>
          </w:tcPr>
          <w:p w14:paraId="6B3DD350"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الشماس</w:t>
            </w:r>
            <w:r w:rsidRPr="004A4F2B">
              <w:rPr>
                <w:rFonts w:asciiTheme="majorBidi" w:hAnsiTheme="majorBidi" w:cstheme="majorBidi"/>
                <w:b/>
                <w:bCs/>
                <w:color w:val="C10000"/>
                <w:sz w:val="24"/>
                <w:szCs w:val="24"/>
              </w:rPr>
              <w:t>:</w:t>
            </w:r>
          </w:p>
          <w:p w14:paraId="6DD61014" w14:textId="3DE08193" w:rsidR="009F1307" w:rsidRPr="004A4F2B" w:rsidRDefault="009F1307"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ننصت</w:t>
            </w:r>
            <w:r w:rsidRPr="004A4F2B">
              <w:rPr>
                <w:rFonts w:asciiTheme="majorBidi" w:hAnsiTheme="majorBidi" w:cstheme="majorBidi"/>
                <w:b/>
                <w:bCs/>
                <w:color w:val="000000"/>
                <w:sz w:val="24"/>
                <w:szCs w:val="24"/>
              </w:rPr>
              <w:t>.</w:t>
            </w:r>
          </w:p>
        </w:tc>
      </w:tr>
      <w:tr w:rsidR="007B4CF8" w:rsidRPr="004332C7" w14:paraId="2CCABF47" w14:textId="77777777" w:rsidTr="007B4CF8">
        <w:tc>
          <w:tcPr>
            <w:tcW w:w="3969" w:type="dxa"/>
          </w:tcPr>
          <w:p w14:paraId="404F6B0A"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1CA36FA"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05ABD9AF"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19613F" w14:paraId="78BE1780" w14:textId="77777777" w:rsidTr="007B4CF8">
        <w:tc>
          <w:tcPr>
            <w:tcW w:w="3969" w:type="dxa"/>
          </w:tcPr>
          <w:p w14:paraId="599C6845" w14:textId="5301C064" w:rsidR="009F1307"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F1307" w:rsidRPr="004332C7">
              <w:rPr>
                <w:rFonts w:asciiTheme="majorBidi" w:hAnsiTheme="majorBidi" w:cstheme="majorBidi"/>
                <w:b/>
                <w:bCs/>
                <w:color w:val="C10000"/>
                <w:sz w:val="24"/>
                <w:szCs w:val="24"/>
              </w:rPr>
              <w:t>:</w:t>
            </w:r>
          </w:p>
          <w:p w14:paraId="57D590EE" w14:textId="20F06585"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Keruberne tilbeder dig, og seraferne højlover dig, og siger med høj røst:</w:t>
            </w:r>
          </w:p>
        </w:tc>
        <w:tc>
          <w:tcPr>
            <w:tcW w:w="3969" w:type="dxa"/>
          </w:tcPr>
          <w:p w14:paraId="5229F303" w14:textId="77777777" w:rsidR="00A264E1" w:rsidRPr="004332C7" w:rsidRDefault="009F1307"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3725D221" w14:textId="6E15B768"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cherubim worship You, and the seraphim glorify You, proclaiming and saying:</w:t>
            </w:r>
          </w:p>
        </w:tc>
        <w:tc>
          <w:tcPr>
            <w:tcW w:w="2552" w:type="dxa"/>
          </w:tcPr>
          <w:p w14:paraId="6D6D8B48" w14:textId="77777777" w:rsidR="009F1307" w:rsidRPr="004A4F2B" w:rsidRDefault="009F1307"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lang w:val="en-US"/>
              </w:rPr>
              <w:t>:</w:t>
            </w:r>
          </w:p>
          <w:p w14:paraId="40FB0365" w14:textId="03111984" w:rsidR="009F1307" w:rsidRPr="004A4F2B" w:rsidRDefault="009F1307" w:rsidP="00762A45">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الشاروبيم يسجدون لك،</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والسارافيم يمجدونك، صارخين</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قائلين</w:t>
            </w:r>
            <w:r w:rsidRPr="0019613F">
              <w:rPr>
                <w:rFonts w:asciiTheme="majorBidi" w:hAnsiTheme="majorBidi" w:cstheme="majorBidi"/>
                <w:b/>
                <w:bCs/>
                <w:color w:val="000000"/>
                <w:sz w:val="24"/>
                <w:szCs w:val="24"/>
                <w:lang w:val="en-US"/>
              </w:rPr>
              <w:t>:</w:t>
            </w:r>
          </w:p>
        </w:tc>
      </w:tr>
      <w:tr w:rsidR="00762A45" w:rsidRPr="0019613F" w14:paraId="70F371A1" w14:textId="77777777" w:rsidTr="007B4CF8">
        <w:tc>
          <w:tcPr>
            <w:tcW w:w="3969" w:type="dxa"/>
          </w:tcPr>
          <w:p w14:paraId="0125D43C" w14:textId="42842159"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Herren Sebaoth. Himlen og Jorden er fuld af din hellige herlighed!</w:t>
            </w:r>
          </w:p>
        </w:tc>
        <w:tc>
          <w:tcPr>
            <w:tcW w:w="3969" w:type="dxa"/>
          </w:tcPr>
          <w:p w14:paraId="234BAEE8" w14:textId="6BBC5B76"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“Holy, holy, holy, Lord of hosts. Heaven and earth are full of Your holy glory.”</w:t>
            </w:r>
          </w:p>
        </w:tc>
        <w:tc>
          <w:tcPr>
            <w:tcW w:w="2552" w:type="dxa"/>
          </w:tcPr>
          <w:p w14:paraId="2981BB19" w14:textId="010E6388"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قدوس.قدوس. قدوس. رب</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الصاباؤت. السماء والأرض</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مملوءتان من مجدك الاقدس</w:t>
            </w:r>
            <w:r w:rsidRPr="0019613F">
              <w:rPr>
                <w:rFonts w:asciiTheme="majorBidi" w:hAnsiTheme="majorBidi" w:cstheme="majorBidi"/>
                <w:b/>
                <w:bCs/>
                <w:sz w:val="24"/>
                <w:szCs w:val="24"/>
                <w:lang w:val="en-US"/>
              </w:rPr>
              <w:t>.</w:t>
            </w:r>
          </w:p>
        </w:tc>
      </w:tr>
      <w:tr w:rsidR="000C4FA7" w:rsidRPr="0019613F" w14:paraId="72FA8E22" w14:textId="77777777" w:rsidTr="007B4CF8">
        <w:tc>
          <w:tcPr>
            <w:tcW w:w="3969" w:type="dxa"/>
          </w:tcPr>
          <w:p w14:paraId="3925A673"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746F51B5"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6D9E74FA" w14:textId="77777777" w:rsidR="000C4FA7" w:rsidRPr="004A4F2B" w:rsidRDefault="000C4FA7" w:rsidP="00762A45">
            <w:pPr>
              <w:autoSpaceDE w:val="0"/>
              <w:autoSpaceDN w:val="0"/>
              <w:bidi/>
              <w:adjustRightInd w:val="0"/>
              <w:jc w:val="both"/>
              <w:rPr>
                <w:rFonts w:asciiTheme="majorBidi" w:hAnsiTheme="majorBidi" w:cstheme="majorBidi"/>
                <w:b/>
                <w:bCs/>
                <w:sz w:val="24"/>
                <w:szCs w:val="24"/>
                <w:rtl/>
              </w:rPr>
            </w:pPr>
          </w:p>
        </w:tc>
      </w:tr>
      <w:tr w:rsidR="00762A45" w:rsidRPr="0019613F" w14:paraId="24D34D72" w14:textId="77777777" w:rsidTr="007B4CF8">
        <w:tc>
          <w:tcPr>
            <w:tcW w:w="3969" w:type="dxa"/>
          </w:tcPr>
          <w:p w14:paraId="4617C1AF" w14:textId="62003A95" w:rsidR="009F1307" w:rsidRPr="004332C7" w:rsidRDefault="009F130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Enten siger folket denne sædvanlige "aspasmos watis" eller en anden, som passer til dagen</w:t>
            </w:r>
            <w:r w:rsidR="00071178" w:rsidRPr="00C06844">
              <w:rPr>
                <w:rFonts w:asciiTheme="majorBidi" w:hAnsiTheme="majorBidi" w:cstheme="majorBidi"/>
                <w:color w:val="1F497D" w:themeColor="text2"/>
                <w:sz w:val="24"/>
                <w:szCs w:val="24"/>
              </w:rPr>
              <w:t>.</w:t>
            </w:r>
          </w:p>
        </w:tc>
        <w:tc>
          <w:tcPr>
            <w:tcW w:w="3969" w:type="dxa"/>
          </w:tcPr>
          <w:p w14:paraId="186E30DE" w14:textId="5727A909" w:rsidR="009F1307" w:rsidRPr="004332C7" w:rsidRDefault="009F1307"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people may chant the appropriate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Watos</w:t>
            </w:r>
            <w:proofErr w:type="spellEnd"/>
            <w:r w:rsidRPr="00C06844">
              <w:rPr>
                <w:rFonts w:asciiTheme="majorBidi" w:hAnsiTheme="majorBidi" w:cstheme="majorBidi"/>
                <w:color w:val="1F497D" w:themeColor="text2"/>
                <w:sz w:val="24"/>
                <w:szCs w:val="24"/>
                <w:lang w:val="en-US"/>
              </w:rPr>
              <w:t xml:space="preserve"> hymn for annual days (or another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according to the feast and season of the year).</w:t>
            </w:r>
          </w:p>
        </w:tc>
        <w:tc>
          <w:tcPr>
            <w:tcW w:w="2552" w:type="dxa"/>
          </w:tcPr>
          <w:p w14:paraId="56556367" w14:textId="06A2BF3D" w:rsidR="009F1307" w:rsidRPr="00C06844" w:rsidRDefault="009F1307" w:rsidP="00762A45">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أو يقول الشعب هذا الاسبسمس الواطس</w:t>
            </w:r>
            <w:r w:rsidR="00762A4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السنوي </w:t>
            </w:r>
            <w:r w:rsidR="00A264E1"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أو غيره من الاسبسمسات الموافقة</w:t>
            </w:r>
            <w:r w:rsidR="00762A4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للعيد أو الموسم(.</w:t>
            </w:r>
          </w:p>
        </w:tc>
      </w:tr>
      <w:tr w:rsidR="00762A45" w:rsidRPr="0019613F" w14:paraId="5A9F7B05" w14:textId="77777777" w:rsidTr="007B4CF8">
        <w:tc>
          <w:tcPr>
            <w:tcW w:w="3969" w:type="dxa"/>
          </w:tcPr>
          <w:p w14:paraId="7283398C" w14:textId="640E8B28" w:rsidR="009F1307" w:rsidRPr="004332C7" w:rsidRDefault="009F1307" w:rsidP="00C767E9">
            <w:pPr>
              <w:jc w:val="both"/>
              <w:rPr>
                <w:rFonts w:asciiTheme="majorBidi" w:hAnsiTheme="majorBidi" w:cstheme="majorBidi"/>
                <w:sz w:val="24"/>
                <w:szCs w:val="24"/>
              </w:rPr>
            </w:pPr>
            <w:r w:rsidRPr="004332C7">
              <w:rPr>
                <w:rFonts w:asciiTheme="majorBidi" w:hAnsiTheme="majorBidi" w:cstheme="majorBidi"/>
                <w:sz w:val="24"/>
                <w:szCs w:val="24"/>
              </w:rPr>
              <w:t>Herre, magternes Gud, vend dig og se ned fra himlen. Se til og besøg denne vinstok. Bered den og orden den - den som din højre hånd har plantet.</w:t>
            </w:r>
          </w:p>
        </w:tc>
        <w:tc>
          <w:tcPr>
            <w:tcW w:w="3969" w:type="dxa"/>
          </w:tcPr>
          <w:p w14:paraId="2F439204" w14:textId="3137F779"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 Lord, God of hosts, return and behold from heaven, and look and visit this vine, </w:t>
            </w:r>
            <w:proofErr w:type="gramStart"/>
            <w:r w:rsidRPr="004332C7">
              <w:rPr>
                <w:rFonts w:asciiTheme="majorBidi" w:hAnsiTheme="majorBidi" w:cstheme="majorBidi"/>
                <w:sz w:val="24"/>
                <w:szCs w:val="24"/>
                <w:lang w:val="en-US"/>
              </w:rPr>
              <w:t>restore</w:t>
            </w:r>
            <w:proofErr w:type="gramEnd"/>
            <w:r w:rsidRPr="004332C7">
              <w:rPr>
                <w:rFonts w:asciiTheme="majorBidi" w:hAnsiTheme="majorBidi" w:cstheme="majorBidi"/>
                <w:sz w:val="24"/>
                <w:szCs w:val="24"/>
                <w:lang w:val="en-US"/>
              </w:rPr>
              <w:t xml:space="preserve"> and establish her, this which Your right hand has planted.</w:t>
            </w:r>
          </w:p>
        </w:tc>
        <w:tc>
          <w:tcPr>
            <w:tcW w:w="2552" w:type="dxa"/>
          </w:tcPr>
          <w:p w14:paraId="4E457B7E" w14:textId="74867E1D"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ايها الرب إله القوات، إرجع</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واطلع من السماء، انظر وتعهد</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هذه الكرمة، أصلحها و ثبتها،</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هذه التي غرستها يمينك</w:t>
            </w:r>
            <w:r w:rsidRPr="0019613F">
              <w:rPr>
                <w:rFonts w:asciiTheme="majorBidi" w:hAnsiTheme="majorBidi" w:cstheme="majorBidi"/>
                <w:b/>
                <w:bCs/>
                <w:sz w:val="24"/>
                <w:szCs w:val="24"/>
                <w:lang w:val="en-US"/>
              </w:rPr>
              <w:t>.</w:t>
            </w:r>
          </w:p>
        </w:tc>
      </w:tr>
      <w:tr w:rsidR="00762A45" w:rsidRPr="005F61CA" w14:paraId="7E409689" w14:textId="77777777" w:rsidTr="007B4CF8">
        <w:tc>
          <w:tcPr>
            <w:tcW w:w="3969" w:type="dxa"/>
          </w:tcPr>
          <w:p w14:paraId="2C1E9579" w14:textId="1DBF4ECA" w:rsidR="009F1307" w:rsidRPr="004332C7" w:rsidRDefault="009F1307" w:rsidP="004A4F2B">
            <w:pPr>
              <w:jc w:val="both"/>
              <w:rPr>
                <w:rFonts w:asciiTheme="majorBidi" w:hAnsiTheme="majorBidi" w:cstheme="majorBidi"/>
                <w:sz w:val="24"/>
                <w:szCs w:val="24"/>
              </w:rPr>
            </w:pPr>
            <w:r w:rsidRPr="004332C7">
              <w:rPr>
                <w:rFonts w:asciiTheme="majorBidi" w:hAnsiTheme="majorBidi" w:cstheme="majorBidi"/>
                <w:sz w:val="24"/>
                <w:szCs w:val="24"/>
              </w:rPr>
              <w:t>Halleluja, halleluja, halleluja. (Velsign sæden og urterne)</w:t>
            </w:r>
            <w:r w:rsidRPr="004332C7">
              <w:rPr>
                <w:rFonts w:asciiTheme="majorBidi" w:hAnsiTheme="majorBidi" w:cstheme="majorBidi"/>
                <w:color w:val="C10000"/>
                <w:sz w:val="24"/>
                <w:szCs w:val="24"/>
              </w:rPr>
              <w:t xml:space="preserve"> *</w:t>
            </w:r>
            <w:r w:rsidR="004A4F2B">
              <w:rPr>
                <w:rFonts w:asciiTheme="majorBidi" w:hAnsiTheme="majorBidi" w:cstheme="majorBidi"/>
                <w:color w:val="C10000"/>
                <w:sz w:val="24"/>
                <w:szCs w:val="24"/>
              </w:rPr>
              <w:t xml:space="preserve"> </w:t>
            </w:r>
            <w:r w:rsidRPr="004332C7">
              <w:rPr>
                <w:rFonts w:asciiTheme="majorBidi" w:hAnsiTheme="majorBidi" w:cstheme="majorBidi"/>
                <w:sz w:val="24"/>
                <w:szCs w:val="24"/>
              </w:rPr>
              <w:t>Må din nåde og fred være en mur om dit folk.</w:t>
            </w:r>
          </w:p>
        </w:tc>
        <w:tc>
          <w:tcPr>
            <w:tcW w:w="3969" w:type="dxa"/>
          </w:tcPr>
          <w:p w14:paraId="2C5910CF" w14:textId="286091AF" w:rsidR="009F1307" w:rsidRPr="004332C7" w:rsidRDefault="009F1307" w:rsidP="004A4F2B">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Alleluia. Alleluia.</w:t>
            </w:r>
            <w:r w:rsidR="004A4F2B">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lang w:val="en-US"/>
              </w:rPr>
              <w:t>Alleluia. (Bless the seeds and the herbs</w:t>
            </w:r>
            <w:proofErr w:type="gramStart"/>
            <w:r w:rsidRPr="004332C7">
              <w:rPr>
                <w:rFonts w:asciiTheme="majorBidi" w:hAnsiTheme="majorBidi" w:cstheme="majorBidi"/>
                <w:color w:val="000000"/>
                <w:sz w:val="24"/>
                <w:szCs w:val="24"/>
                <w:lang w:val="en-US"/>
              </w:rPr>
              <w:t>.)</w:t>
            </w:r>
            <w:r w:rsidRPr="004332C7">
              <w:rPr>
                <w:rFonts w:asciiTheme="majorBidi" w:hAnsiTheme="majorBidi" w:cstheme="majorBidi"/>
                <w:color w:val="C10000"/>
                <w:sz w:val="24"/>
                <w:szCs w:val="24"/>
                <w:lang w:val="en-US"/>
              </w:rPr>
              <w:t>*</w:t>
            </w:r>
            <w:proofErr w:type="gramEnd"/>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May Your mercy and peace be a fortress to Your People.</w:t>
            </w:r>
          </w:p>
        </w:tc>
        <w:tc>
          <w:tcPr>
            <w:tcW w:w="2552" w:type="dxa"/>
          </w:tcPr>
          <w:p w14:paraId="6FE6A479" w14:textId="11AEF690" w:rsidR="009F1307" w:rsidRPr="004A4F2B" w:rsidRDefault="009F1307" w:rsidP="00762A45">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هلليلويا، هلليلويا، هلليلويا،</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بارك الزروع والعشب</w:t>
            </w:r>
            <w:r w:rsidR="00A264E1" w:rsidRPr="004A4F2B">
              <w:rPr>
                <w:rFonts w:asciiTheme="majorBidi" w:hAnsiTheme="majorBidi" w:cstheme="majorBidi"/>
                <w:b/>
                <w:bCs/>
                <w:color w:val="000000"/>
                <w:sz w:val="24"/>
                <w:szCs w:val="24"/>
                <w:lang w:val="en-US"/>
              </w:rPr>
              <w:t>(</w:t>
            </w:r>
            <w:r w:rsidRPr="004A4F2B">
              <w:rPr>
                <w:rFonts w:asciiTheme="majorBidi" w:hAnsiTheme="majorBidi" w:cstheme="majorBidi"/>
                <w:b/>
                <w:bCs/>
                <w:color w:val="C10000"/>
                <w:sz w:val="24"/>
                <w:szCs w:val="24"/>
                <w:rtl/>
              </w:rPr>
              <w:t>*</w:t>
            </w:r>
            <w:r w:rsidRPr="004A4F2B">
              <w:rPr>
                <w:rFonts w:asciiTheme="majorBidi" w:hAnsiTheme="majorBidi" w:cstheme="majorBidi"/>
                <w:b/>
                <w:bCs/>
                <w:color w:val="000000"/>
                <w:sz w:val="24"/>
                <w:szCs w:val="24"/>
                <w:rtl/>
              </w:rPr>
              <w:t>، فلتكن</w:t>
            </w:r>
            <w:r w:rsidR="00762A45"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رحمتك وسلامك حصنا لشعبك</w:t>
            </w:r>
            <w:r w:rsidRPr="004A4F2B">
              <w:rPr>
                <w:rFonts w:asciiTheme="majorBidi" w:hAnsiTheme="majorBidi" w:cstheme="majorBidi"/>
                <w:b/>
                <w:bCs/>
                <w:color w:val="000000"/>
                <w:sz w:val="24"/>
                <w:szCs w:val="24"/>
                <w:lang w:val="en-US"/>
              </w:rPr>
              <w:t>.</w:t>
            </w:r>
          </w:p>
        </w:tc>
      </w:tr>
      <w:tr w:rsidR="00762A45" w:rsidRPr="005F61CA" w14:paraId="087A59B5" w14:textId="77777777" w:rsidTr="007B4CF8">
        <w:tc>
          <w:tcPr>
            <w:tcW w:w="3969" w:type="dxa"/>
          </w:tcPr>
          <w:p w14:paraId="407F9430" w14:textId="0E0A3D65" w:rsidR="009F1307" w:rsidRPr="004332C7" w:rsidRDefault="008E208F"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Herren Sebaoth. Himlen og Jorden er fuld af din hellige  herlighed!</w:t>
            </w:r>
          </w:p>
        </w:tc>
        <w:tc>
          <w:tcPr>
            <w:tcW w:w="3969" w:type="dxa"/>
          </w:tcPr>
          <w:p w14:paraId="7964C7C8" w14:textId="69FD67A7" w:rsidR="009F1307" w:rsidRPr="004332C7" w:rsidRDefault="009F1307"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Holy. Holy. Holy. Lord of hosts, heaven and earth are full of Your holy glory.</w:t>
            </w:r>
          </w:p>
        </w:tc>
        <w:tc>
          <w:tcPr>
            <w:tcW w:w="2552" w:type="dxa"/>
          </w:tcPr>
          <w:p w14:paraId="2A513566" w14:textId="3F97DBDF" w:rsidR="009F1307" w:rsidRPr="004A4F2B" w:rsidRDefault="009F1307" w:rsidP="00762A45">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قدوس. قدوس. قدوس. رب</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الصاباؤوت. السماء والأرض</w:t>
            </w:r>
            <w:r w:rsidR="00762A45"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مملوءتان من مجدك الاقدس</w:t>
            </w:r>
            <w:r w:rsidRPr="0019613F">
              <w:rPr>
                <w:rFonts w:asciiTheme="majorBidi" w:hAnsiTheme="majorBidi" w:cstheme="majorBidi"/>
                <w:b/>
                <w:bCs/>
                <w:sz w:val="24"/>
                <w:szCs w:val="24"/>
                <w:lang w:val="en-US"/>
              </w:rPr>
              <w:t>.</w:t>
            </w:r>
          </w:p>
        </w:tc>
      </w:tr>
      <w:tr w:rsidR="000C4FA7" w:rsidRPr="005F61CA" w14:paraId="6C48932F" w14:textId="77777777" w:rsidTr="007B4CF8">
        <w:tc>
          <w:tcPr>
            <w:tcW w:w="3969" w:type="dxa"/>
          </w:tcPr>
          <w:p w14:paraId="448E4F39"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2282153A"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73750B8A" w14:textId="77777777" w:rsidR="000C4FA7" w:rsidRPr="004A4F2B" w:rsidRDefault="000C4FA7" w:rsidP="00762A45">
            <w:pPr>
              <w:autoSpaceDE w:val="0"/>
              <w:autoSpaceDN w:val="0"/>
              <w:bidi/>
              <w:adjustRightInd w:val="0"/>
              <w:jc w:val="both"/>
              <w:rPr>
                <w:rFonts w:asciiTheme="majorBidi" w:hAnsiTheme="majorBidi" w:cstheme="majorBidi"/>
                <w:b/>
                <w:bCs/>
                <w:sz w:val="24"/>
                <w:szCs w:val="24"/>
                <w:rtl/>
              </w:rPr>
            </w:pPr>
          </w:p>
        </w:tc>
      </w:tr>
      <w:tr w:rsidR="00762A45" w:rsidRPr="005F61CA" w14:paraId="2D66E6E8" w14:textId="77777777" w:rsidTr="007B4CF8">
        <w:tc>
          <w:tcPr>
            <w:tcW w:w="3969" w:type="dxa"/>
          </w:tcPr>
          <w:p w14:paraId="66AE05F2" w14:textId="77AAEDC5" w:rsidR="00FA583F" w:rsidRPr="00C06844" w:rsidRDefault="00FA583F" w:rsidP="00C767E9">
            <w:pPr>
              <w:autoSpaceDE w:val="0"/>
              <w:autoSpaceDN w:val="0"/>
              <w:adjustRightInd w:val="0"/>
              <w:jc w:val="both"/>
              <w:rPr>
                <w:rFonts w:asciiTheme="majorBidi" w:hAnsiTheme="majorBidi" w:cstheme="majorBidi"/>
                <w:color w:val="1F497D" w:themeColor="text2"/>
                <w:sz w:val="24"/>
                <w:szCs w:val="24"/>
              </w:rPr>
            </w:pPr>
            <w:r w:rsidRPr="004605D5">
              <w:rPr>
                <w:rFonts w:asciiTheme="majorBidi" w:hAnsiTheme="majorBidi" w:cstheme="majorBidi"/>
                <w:color w:val="FF0000"/>
                <w:sz w:val="24"/>
                <w:szCs w:val="24"/>
              </w:rPr>
              <w:t>*</w:t>
            </w:r>
            <w:r w:rsidRPr="00C06844">
              <w:rPr>
                <w:rFonts w:asciiTheme="majorBidi" w:hAnsiTheme="majorBidi" w:cstheme="majorBidi"/>
                <w:color w:val="1F497D" w:themeColor="text2"/>
                <w:sz w:val="24"/>
                <w:szCs w:val="24"/>
              </w:rPr>
              <w:t xml:space="preserve"> Og i flodperioden fra d. 12. Paoni til d. 9. Paopi siges:</w:t>
            </w:r>
          </w:p>
        </w:tc>
        <w:tc>
          <w:tcPr>
            <w:tcW w:w="3969" w:type="dxa"/>
          </w:tcPr>
          <w:p w14:paraId="3D2703A9" w14:textId="4FB644AD" w:rsidR="00FA583F" w:rsidRPr="00C06844" w:rsidRDefault="00FA583F" w:rsidP="004A4F2B">
            <w:pPr>
              <w:autoSpaceDE w:val="0"/>
              <w:autoSpaceDN w:val="0"/>
              <w:adjustRightInd w:val="0"/>
              <w:jc w:val="both"/>
              <w:rPr>
                <w:rFonts w:asciiTheme="majorBidi" w:hAnsiTheme="majorBidi" w:cstheme="majorBidi"/>
                <w:color w:val="1F497D" w:themeColor="text2"/>
                <w:sz w:val="24"/>
                <w:szCs w:val="24"/>
                <w:lang w:val="en-US"/>
              </w:rPr>
            </w:pPr>
            <w:r w:rsidRPr="004605D5">
              <w:rPr>
                <w:rFonts w:asciiTheme="majorBidi" w:hAnsiTheme="majorBidi" w:cstheme="majorBidi"/>
                <w:color w:val="FF0000"/>
                <w:sz w:val="24"/>
                <w:szCs w:val="24"/>
                <w:lang w:val="en-US"/>
              </w:rPr>
              <w:t>*</w:t>
            </w:r>
            <w:r w:rsidRPr="00C06844">
              <w:rPr>
                <w:rFonts w:asciiTheme="majorBidi" w:hAnsiTheme="majorBidi" w:cstheme="majorBidi"/>
                <w:color w:val="1F497D" w:themeColor="text2"/>
                <w:sz w:val="24"/>
                <w:szCs w:val="24"/>
                <w:lang w:val="en-US"/>
              </w:rPr>
              <w:t xml:space="preserve"> During the times identified below, the following prayers are said instead of the one between the parentheses above.</w:t>
            </w:r>
            <w:r w:rsidR="004A4F2B"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 xml:space="preserve">From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12 to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9 (June 19 to October 19/20):</w:t>
            </w:r>
          </w:p>
        </w:tc>
        <w:tc>
          <w:tcPr>
            <w:tcW w:w="2552" w:type="dxa"/>
          </w:tcPr>
          <w:p w14:paraId="1CC42FB5" w14:textId="2E8614FD" w:rsidR="00FA583F" w:rsidRPr="00C06844" w:rsidRDefault="00FA583F" w:rsidP="00762A45">
            <w:pPr>
              <w:autoSpaceDE w:val="0"/>
              <w:autoSpaceDN w:val="0"/>
              <w:bidi/>
              <w:adjustRightInd w:val="0"/>
              <w:jc w:val="both"/>
              <w:rPr>
                <w:rFonts w:asciiTheme="majorBidi" w:hAnsiTheme="majorBidi" w:cstheme="majorBidi"/>
                <w:b/>
                <w:bCs/>
                <w:color w:val="1F497D" w:themeColor="text2"/>
                <w:sz w:val="24"/>
                <w:szCs w:val="24"/>
                <w:rtl/>
                <w:lang w:val="en-US"/>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تقال الجمل الآتية في الأوقات المبينة بعد</w:t>
            </w:r>
            <w:r w:rsidR="00762A4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مكان الجملة التي بين القوسين أعلاه</w:t>
            </w:r>
            <w:r w:rsidRPr="00C06844">
              <w:rPr>
                <w:rFonts w:asciiTheme="majorBidi" w:hAnsiTheme="majorBidi" w:cstheme="majorBidi"/>
                <w:b/>
                <w:bCs/>
                <w:color w:val="1F497D" w:themeColor="text2"/>
                <w:sz w:val="24"/>
                <w:szCs w:val="24"/>
                <w:rtl/>
                <w:lang w:val="en-US"/>
              </w:rPr>
              <w:t>.</w:t>
            </w:r>
            <w:r w:rsidR="00762A4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من </w:t>
            </w:r>
            <w:r w:rsidR="00A264E1" w:rsidRPr="00C06844">
              <w:rPr>
                <w:rFonts w:asciiTheme="majorBidi" w:hAnsiTheme="majorBidi" w:cstheme="majorBidi"/>
                <w:b/>
                <w:bCs/>
                <w:color w:val="1F497D" w:themeColor="text2"/>
                <w:sz w:val="24"/>
                <w:szCs w:val="24"/>
                <w:rtl/>
                <w:lang w:val="en-US"/>
              </w:rPr>
              <w:t>12</w:t>
            </w:r>
            <w:r w:rsidRPr="00C06844">
              <w:rPr>
                <w:rFonts w:asciiTheme="majorBidi" w:hAnsiTheme="majorBidi" w:cstheme="majorBidi"/>
                <w:b/>
                <w:bCs/>
                <w:color w:val="1F497D" w:themeColor="text2"/>
                <w:sz w:val="24"/>
                <w:szCs w:val="24"/>
                <w:rtl/>
              </w:rPr>
              <w:t xml:space="preserve"> بؤونة إلي </w:t>
            </w:r>
            <w:r w:rsidR="00A264E1" w:rsidRPr="00C06844">
              <w:rPr>
                <w:rFonts w:asciiTheme="majorBidi" w:hAnsiTheme="majorBidi" w:cstheme="majorBidi"/>
                <w:b/>
                <w:bCs/>
                <w:color w:val="1F497D" w:themeColor="text2"/>
                <w:sz w:val="24"/>
                <w:szCs w:val="24"/>
                <w:rtl/>
                <w:lang w:val="en-US"/>
              </w:rPr>
              <w:t>9</w:t>
            </w:r>
            <w:r w:rsidRPr="00C06844">
              <w:rPr>
                <w:rFonts w:asciiTheme="majorBidi" w:hAnsiTheme="majorBidi" w:cstheme="majorBidi"/>
                <w:b/>
                <w:bCs/>
                <w:color w:val="1F497D" w:themeColor="text2"/>
                <w:sz w:val="24"/>
                <w:szCs w:val="24"/>
                <w:rtl/>
              </w:rPr>
              <w:t xml:space="preserve"> بابة ) </w:t>
            </w:r>
            <w:r w:rsidR="00A264E1" w:rsidRPr="00C06844">
              <w:rPr>
                <w:rFonts w:asciiTheme="majorBidi" w:hAnsiTheme="majorBidi" w:cstheme="majorBidi"/>
                <w:b/>
                <w:bCs/>
                <w:color w:val="1F497D" w:themeColor="text2"/>
                <w:sz w:val="24"/>
                <w:szCs w:val="24"/>
                <w:rtl/>
                <w:lang w:val="en-US"/>
              </w:rPr>
              <w:t>19</w:t>
            </w:r>
            <w:r w:rsidRPr="00C06844">
              <w:rPr>
                <w:rFonts w:asciiTheme="majorBidi" w:hAnsiTheme="majorBidi" w:cstheme="majorBidi"/>
                <w:b/>
                <w:bCs/>
                <w:color w:val="1F497D" w:themeColor="text2"/>
                <w:sz w:val="24"/>
                <w:szCs w:val="24"/>
                <w:rtl/>
              </w:rPr>
              <w:t xml:space="preserve"> يونية إلي</w:t>
            </w:r>
            <w:r w:rsidR="00762A45" w:rsidRPr="00C06844">
              <w:rPr>
                <w:rFonts w:asciiTheme="majorBidi" w:hAnsiTheme="majorBidi" w:cstheme="majorBidi" w:hint="cs"/>
                <w:b/>
                <w:bCs/>
                <w:color w:val="1F497D" w:themeColor="text2"/>
                <w:sz w:val="24"/>
                <w:szCs w:val="24"/>
                <w:rtl/>
              </w:rPr>
              <w:t xml:space="preserve"> 20 </w:t>
            </w:r>
            <w:r w:rsidRPr="00C06844">
              <w:rPr>
                <w:rFonts w:asciiTheme="majorBidi" w:hAnsiTheme="majorBidi" w:cstheme="majorBidi"/>
                <w:b/>
                <w:bCs/>
                <w:color w:val="1F497D" w:themeColor="text2"/>
                <w:sz w:val="24"/>
                <w:szCs w:val="24"/>
                <w:rtl/>
              </w:rPr>
              <w:t>أكتوبر(.</w:t>
            </w:r>
          </w:p>
        </w:tc>
      </w:tr>
      <w:tr w:rsidR="00762A45" w:rsidRPr="004332C7" w14:paraId="69E0E2C0" w14:textId="77777777" w:rsidTr="007B4CF8">
        <w:tc>
          <w:tcPr>
            <w:tcW w:w="3969" w:type="dxa"/>
          </w:tcPr>
          <w:p w14:paraId="20161DDE" w14:textId="3DD44B82" w:rsidR="00FA583F" w:rsidRPr="004332C7" w:rsidRDefault="00FA583F"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flodens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vande</w:t>
            </w:r>
            <w:proofErr w:type="spellEnd"/>
            <w:r w:rsidR="00071178" w:rsidRPr="004332C7">
              <w:rPr>
                <w:rFonts w:asciiTheme="majorBidi" w:hAnsiTheme="majorBidi" w:cstheme="majorBidi"/>
                <w:sz w:val="24"/>
                <w:szCs w:val="24"/>
                <w:lang w:val="en-US"/>
              </w:rPr>
              <w:t>.</w:t>
            </w:r>
          </w:p>
        </w:tc>
        <w:tc>
          <w:tcPr>
            <w:tcW w:w="3969" w:type="dxa"/>
          </w:tcPr>
          <w:p w14:paraId="0B848985" w14:textId="71B9E545" w:rsidR="00FA583F"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Bless the waters of the river.</w:t>
            </w:r>
          </w:p>
        </w:tc>
        <w:tc>
          <w:tcPr>
            <w:tcW w:w="2552" w:type="dxa"/>
          </w:tcPr>
          <w:p w14:paraId="769C6BCF" w14:textId="05D9397F" w:rsidR="00FA583F"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بارك مياه النهر</w:t>
            </w:r>
            <w:r w:rsidRPr="004A4F2B">
              <w:rPr>
                <w:rFonts w:asciiTheme="majorBidi" w:hAnsiTheme="majorBidi" w:cstheme="majorBidi"/>
                <w:b/>
                <w:bCs/>
                <w:sz w:val="24"/>
                <w:szCs w:val="24"/>
              </w:rPr>
              <w:t>.</w:t>
            </w:r>
          </w:p>
        </w:tc>
      </w:tr>
      <w:tr w:rsidR="007B4CF8" w:rsidRPr="004332C7" w14:paraId="5AB01D51" w14:textId="77777777" w:rsidTr="007B4CF8">
        <w:tc>
          <w:tcPr>
            <w:tcW w:w="3969" w:type="dxa"/>
          </w:tcPr>
          <w:p w14:paraId="50D0D5A8" w14:textId="77777777" w:rsidR="007B4CF8" w:rsidRPr="004332C7" w:rsidRDefault="007B4CF8" w:rsidP="00C767E9">
            <w:pPr>
              <w:jc w:val="both"/>
              <w:rPr>
                <w:rFonts w:asciiTheme="majorBidi" w:hAnsiTheme="majorBidi" w:cstheme="majorBidi"/>
                <w:sz w:val="24"/>
                <w:szCs w:val="24"/>
                <w:lang w:val="en-US"/>
              </w:rPr>
            </w:pPr>
          </w:p>
        </w:tc>
        <w:tc>
          <w:tcPr>
            <w:tcW w:w="3969" w:type="dxa"/>
          </w:tcPr>
          <w:p w14:paraId="76A17B80"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2C0BC5CD" w14:textId="77777777" w:rsidR="007B4CF8" w:rsidRPr="004A4F2B" w:rsidRDefault="007B4CF8" w:rsidP="00C767E9">
            <w:pPr>
              <w:autoSpaceDE w:val="0"/>
              <w:autoSpaceDN w:val="0"/>
              <w:bidi/>
              <w:adjustRightInd w:val="0"/>
              <w:jc w:val="both"/>
              <w:rPr>
                <w:rFonts w:asciiTheme="majorBidi" w:hAnsiTheme="majorBidi" w:cstheme="majorBidi"/>
                <w:b/>
                <w:bCs/>
                <w:sz w:val="24"/>
                <w:szCs w:val="24"/>
                <w:rtl/>
              </w:rPr>
            </w:pPr>
          </w:p>
        </w:tc>
      </w:tr>
      <w:tr w:rsidR="00762A45" w:rsidRPr="005F61CA" w14:paraId="26D5D02D" w14:textId="77777777" w:rsidTr="007B4CF8">
        <w:tc>
          <w:tcPr>
            <w:tcW w:w="3969" w:type="dxa"/>
          </w:tcPr>
          <w:p w14:paraId="5DBA1E14" w14:textId="2F3265BA" w:rsidR="00FA583F" w:rsidRPr="004332C7" w:rsidRDefault="00FA583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 I dyrkningsperioden fra d. 10. Paopi til d. 10. </w:t>
            </w:r>
            <w:r w:rsidRPr="00C06844">
              <w:rPr>
                <w:rFonts w:asciiTheme="majorBidi" w:hAnsiTheme="majorBidi" w:cstheme="majorBidi"/>
                <w:color w:val="1F497D" w:themeColor="text2"/>
                <w:sz w:val="24"/>
                <w:szCs w:val="24"/>
                <w:lang w:val="en-US"/>
              </w:rPr>
              <w:t xml:space="preserve">Tobi </w:t>
            </w:r>
            <w:proofErr w:type="spellStart"/>
            <w:r w:rsidRPr="00C06844">
              <w:rPr>
                <w:rFonts w:asciiTheme="majorBidi" w:hAnsiTheme="majorBidi" w:cstheme="majorBidi"/>
                <w:color w:val="1F497D" w:themeColor="text2"/>
                <w:sz w:val="24"/>
                <w:szCs w:val="24"/>
                <w:lang w:val="en-US"/>
              </w:rPr>
              <w:t>siges</w:t>
            </w:r>
            <w:proofErr w:type="spellEnd"/>
            <w:r w:rsidRPr="00C06844">
              <w:rPr>
                <w:rFonts w:asciiTheme="majorBidi" w:hAnsiTheme="majorBidi" w:cstheme="majorBidi"/>
                <w:color w:val="1F497D" w:themeColor="text2"/>
                <w:sz w:val="24"/>
                <w:szCs w:val="24"/>
                <w:lang w:val="en-US"/>
              </w:rPr>
              <w:t>:</w:t>
            </w:r>
          </w:p>
        </w:tc>
        <w:tc>
          <w:tcPr>
            <w:tcW w:w="3969" w:type="dxa"/>
          </w:tcPr>
          <w:p w14:paraId="4820CCBE" w14:textId="56C9300F" w:rsidR="00FA583F" w:rsidRPr="004332C7" w:rsidRDefault="00FA583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 From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10 to Tobi 10 (October 20/21 to January 18/19):</w:t>
            </w:r>
          </w:p>
        </w:tc>
        <w:tc>
          <w:tcPr>
            <w:tcW w:w="2552" w:type="dxa"/>
          </w:tcPr>
          <w:p w14:paraId="238AC302" w14:textId="1D67E5D1" w:rsidR="00A264E1" w:rsidRPr="00C06844" w:rsidRDefault="00A264E1"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ومن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بابة إلي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طوبة</w:t>
            </w:r>
          </w:p>
          <w:p w14:paraId="2D5B68F2" w14:textId="51D579D7" w:rsidR="00FA583F" w:rsidRPr="00C06844" w:rsidRDefault="00A264E1" w:rsidP="004A4F2B">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lang w:val="en-US"/>
              </w:rPr>
              <w:t xml:space="preserve"> 20 )</w:t>
            </w:r>
            <w:r w:rsidR="00FA583F" w:rsidRPr="00C06844">
              <w:rPr>
                <w:rFonts w:asciiTheme="majorBidi" w:hAnsiTheme="majorBidi" w:cstheme="majorBidi"/>
                <w:b/>
                <w:bCs/>
                <w:color w:val="1F497D" w:themeColor="text2"/>
                <w:sz w:val="24"/>
                <w:szCs w:val="24"/>
                <w:rtl/>
              </w:rPr>
              <w:t xml:space="preserve">أكتوبر </w:t>
            </w:r>
            <w:r w:rsidRPr="00C06844">
              <w:rPr>
                <w:rFonts w:asciiTheme="majorBidi" w:hAnsiTheme="majorBidi" w:cstheme="majorBidi"/>
                <w:b/>
                <w:bCs/>
                <w:color w:val="1F497D" w:themeColor="text2"/>
                <w:sz w:val="24"/>
                <w:szCs w:val="24"/>
                <w:rtl/>
              </w:rPr>
              <w:t>إلي</w:t>
            </w:r>
            <w:r w:rsidRPr="00C06844">
              <w:rPr>
                <w:rFonts w:asciiTheme="majorBidi" w:hAnsiTheme="majorBidi" w:cstheme="majorBidi"/>
                <w:b/>
                <w:bCs/>
                <w:color w:val="1F497D" w:themeColor="text2"/>
                <w:sz w:val="24"/>
                <w:szCs w:val="24"/>
                <w:rtl/>
                <w:lang w:val="en-US"/>
              </w:rPr>
              <w:t xml:space="preserve"> 18 </w:t>
            </w:r>
            <w:r w:rsidRPr="00C06844">
              <w:rPr>
                <w:rFonts w:asciiTheme="majorBidi" w:hAnsiTheme="majorBidi" w:cstheme="majorBidi"/>
                <w:b/>
                <w:bCs/>
                <w:color w:val="1F497D" w:themeColor="text2"/>
                <w:sz w:val="24"/>
                <w:szCs w:val="24"/>
                <w:rtl/>
              </w:rPr>
              <w:t>يناير</w:t>
            </w:r>
            <w:r w:rsidRPr="00C06844">
              <w:rPr>
                <w:rFonts w:asciiTheme="majorBidi" w:hAnsiTheme="majorBidi" w:cstheme="majorBidi"/>
                <w:b/>
                <w:bCs/>
                <w:color w:val="1F497D" w:themeColor="text2"/>
                <w:sz w:val="24"/>
                <w:szCs w:val="24"/>
                <w:rtl/>
                <w:lang w:val="en-US"/>
              </w:rPr>
              <w:t xml:space="preserve"> (</w:t>
            </w:r>
          </w:p>
        </w:tc>
      </w:tr>
      <w:tr w:rsidR="00762A45" w:rsidRPr="004332C7" w14:paraId="65F6C19A" w14:textId="77777777" w:rsidTr="007B4CF8">
        <w:tc>
          <w:tcPr>
            <w:tcW w:w="3969" w:type="dxa"/>
          </w:tcPr>
          <w:p w14:paraId="10BC050D" w14:textId="3B75508F" w:rsidR="00FA583F" w:rsidRPr="004332C7" w:rsidRDefault="00FA583F"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sæden</w:t>
            </w:r>
            <w:proofErr w:type="spellEnd"/>
            <w:r w:rsidRPr="004332C7">
              <w:rPr>
                <w:rFonts w:asciiTheme="majorBidi" w:hAnsiTheme="majorBidi" w:cstheme="majorBidi"/>
                <w:sz w:val="24"/>
                <w:szCs w:val="24"/>
                <w:lang w:val="en-US"/>
              </w:rPr>
              <w:t xml:space="preserve"> og </w:t>
            </w:r>
            <w:proofErr w:type="spellStart"/>
            <w:r w:rsidRPr="004332C7">
              <w:rPr>
                <w:rFonts w:asciiTheme="majorBidi" w:hAnsiTheme="majorBidi" w:cstheme="majorBidi"/>
                <w:sz w:val="24"/>
                <w:szCs w:val="24"/>
                <w:lang w:val="en-US"/>
              </w:rPr>
              <w:t>urterne</w:t>
            </w:r>
            <w:proofErr w:type="spellEnd"/>
            <w:r w:rsidRPr="004332C7">
              <w:rPr>
                <w:rFonts w:asciiTheme="majorBidi" w:hAnsiTheme="majorBidi" w:cstheme="majorBidi"/>
                <w:sz w:val="24"/>
                <w:szCs w:val="24"/>
                <w:lang w:val="en-US"/>
              </w:rPr>
              <w:t>.</w:t>
            </w:r>
          </w:p>
        </w:tc>
        <w:tc>
          <w:tcPr>
            <w:tcW w:w="3969" w:type="dxa"/>
          </w:tcPr>
          <w:p w14:paraId="181A781A" w14:textId="4AE10D99" w:rsidR="00FA583F"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Bless the seeds and the herbs.</w:t>
            </w:r>
          </w:p>
        </w:tc>
        <w:tc>
          <w:tcPr>
            <w:tcW w:w="2552" w:type="dxa"/>
          </w:tcPr>
          <w:p w14:paraId="4A7E2FA6" w14:textId="738181CC" w:rsidR="00FA583F"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بارك الزروع والعشب</w:t>
            </w:r>
          </w:p>
        </w:tc>
      </w:tr>
      <w:tr w:rsidR="007B4CF8" w:rsidRPr="004332C7" w14:paraId="2862B91F" w14:textId="77777777" w:rsidTr="007B4CF8">
        <w:tc>
          <w:tcPr>
            <w:tcW w:w="3969" w:type="dxa"/>
          </w:tcPr>
          <w:p w14:paraId="0813057F" w14:textId="77777777" w:rsidR="007B4CF8" w:rsidRPr="004332C7" w:rsidRDefault="007B4CF8" w:rsidP="00C767E9">
            <w:pPr>
              <w:jc w:val="both"/>
              <w:rPr>
                <w:rFonts w:asciiTheme="majorBidi" w:hAnsiTheme="majorBidi" w:cstheme="majorBidi"/>
                <w:sz w:val="24"/>
                <w:szCs w:val="24"/>
                <w:lang w:val="en-US"/>
              </w:rPr>
            </w:pPr>
          </w:p>
        </w:tc>
        <w:tc>
          <w:tcPr>
            <w:tcW w:w="3969" w:type="dxa"/>
          </w:tcPr>
          <w:p w14:paraId="5CC67D8D"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45CB6EB4" w14:textId="77777777" w:rsidR="007B4CF8" w:rsidRPr="004A4F2B" w:rsidRDefault="007B4CF8" w:rsidP="00C767E9">
            <w:pPr>
              <w:autoSpaceDE w:val="0"/>
              <w:autoSpaceDN w:val="0"/>
              <w:bidi/>
              <w:adjustRightInd w:val="0"/>
              <w:jc w:val="both"/>
              <w:rPr>
                <w:rFonts w:asciiTheme="majorBidi" w:hAnsiTheme="majorBidi" w:cstheme="majorBidi"/>
                <w:b/>
                <w:bCs/>
                <w:sz w:val="24"/>
                <w:szCs w:val="24"/>
                <w:rtl/>
              </w:rPr>
            </w:pPr>
          </w:p>
        </w:tc>
      </w:tr>
      <w:tr w:rsidR="00762A45" w:rsidRPr="005F61CA" w14:paraId="4F7AD6C6" w14:textId="77777777" w:rsidTr="007B4CF8">
        <w:tc>
          <w:tcPr>
            <w:tcW w:w="3969" w:type="dxa"/>
          </w:tcPr>
          <w:p w14:paraId="29F8582C" w14:textId="69AECB3A" w:rsidR="00FA583F" w:rsidRPr="004332C7" w:rsidRDefault="00FA583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Og i frugt- og vindperioden fra d. 11. Tobi til d. 11. Paoni siges:</w:t>
            </w:r>
          </w:p>
        </w:tc>
        <w:tc>
          <w:tcPr>
            <w:tcW w:w="3969" w:type="dxa"/>
          </w:tcPr>
          <w:p w14:paraId="375B658E" w14:textId="7597ACB2" w:rsidR="00FA583F" w:rsidRPr="004332C7" w:rsidRDefault="00FA583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 From Tobi 11 to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11 (January 19/20 to June 18):</w:t>
            </w:r>
          </w:p>
        </w:tc>
        <w:tc>
          <w:tcPr>
            <w:tcW w:w="2552" w:type="dxa"/>
          </w:tcPr>
          <w:p w14:paraId="0A1CBF4B" w14:textId="4F5B18AE" w:rsidR="00A264E1" w:rsidRPr="00C06844" w:rsidRDefault="00A264E1"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ومن 11 طوبة إلي 11 بؤونة</w:t>
            </w:r>
          </w:p>
          <w:p w14:paraId="4853BCB2" w14:textId="2CFF5E55" w:rsidR="00FA583F" w:rsidRPr="00C06844" w:rsidRDefault="00A264E1"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lang w:val="en-US"/>
              </w:rPr>
              <w:t xml:space="preserve">) </w:t>
            </w:r>
            <w:r w:rsidR="00FA583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hint="cs"/>
                <w:b/>
                <w:bCs/>
                <w:color w:val="1F497D" w:themeColor="text2"/>
                <w:sz w:val="24"/>
                <w:szCs w:val="24"/>
                <w:rtl/>
              </w:rPr>
              <w:t xml:space="preserve">20 </w:t>
            </w:r>
            <w:r w:rsidRPr="00C06844">
              <w:rPr>
                <w:rFonts w:asciiTheme="majorBidi" w:hAnsiTheme="majorBidi" w:cstheme="majorBidi"/>
                <w:b/>
                <w:bCs/>
                <w:color w:val="1F497D" w:themeColor="text2"/>
                <w:sz w:val="24"/>
                <w:szCs w:val="24"/>
                <w:rtl/>
              </w:rPr>
              <w:t>يناير</w:t>
            </w:r>
            <w:r w:rsidRPr="00C06844">
              <w:rPr>
                <w:rFonts w:asciiTheme="majorBidi" w:hAnsiTheme="majorBidi" w:cstheme="majorBidi"/>
                <w:b/>
                <w:bCs/>
                <w:color w:val="1F497D" w:themeColor="text2"/>
                <w:sz w:val="24"/>
                <w:szCs w:val="24"/>
                <w:rtl/>
                <w:lang w:val="en-US"/>
              </w:rPr>
              <w:t xml:space="preserve"> </w:t>
            </w:r>
            <w:r w:rsidR="00FA583F" w:rsidRPr="00C06844">
              <w:rPr>
                <w:rFonts w:asciiTheme="majorBidi" w:hAnsiTheme="majorBidi" w:cstheme="majorBidi"/>
                <w:b/>
                <w:bCs/>
                <w:color w:val="1F497D" w:themeColor="text2"/>
                <w:sz w:val="24"/>
                <w:szCs w:val="24"/>
                <w:rtl/>
              </w:rPr>
              <w:t>إلي</w:t>
            </w:r>
            <w:r w:rsidRPr="00C06844">
              <w:rPr>
                <w:rFonts w:asciiTheme="majorBidi" w:hAnsiTheme="majorBidi" w:cstheme="majorBidi"/>
                <w:b/>
                <w:bCs/>
                <w:color w:val="1F497D" w:themeColor="text2"/>
                <w:sz w:val="24"/>
                <w:szCs w:val="24"/>
                <w:rtl/>
                <w:lang w:val="en-US"/>
              </w:rPr>
              <w:t xml:space="preserve"> </w:t>
            </w:r>
            <w:r w:rsidR="00FA583F" w:rsidRPr="00C06844">
              <w:rPr>
                <w:rFonts w:asciiTheme="majorBidi" w:hAnsiTheme="majorBidi" w:cstheme="majorBidi"/>
                <w:b/>
                <w:bCs/>
                <w:color w:val="1F497D" w:themeColor="text2"/>
                <w:sz w:val="24"/>
                <w:szCs w:val="24"/>
                <w:rtl/>
              </w:rPr>
              <w:t xml:space="preserve"> 18 يونية</w:t>
            </w:r>
            <w:r w:rsidR="00FA583F" w:rsidRPr="00C06844">
              <w:rPr>
                <w:rFonts w:asciiTheme="majorBidi" w:hAnsiTheme="majorBidi" w:cstheme="majorBidi"/>
                <w:b/>
                <w:bCs/>
                <w:color w:val="1F497D" w:themeColor="text2"/>
                <w:sz w:val="24"/>
                <w:szCs w:val="24"/>
                <w:rtl/>
                <w:lang w:val="en-US"/>
              </w:rPr>
              <w:t>(.</w:t>
            </w:r>
          </w:p>
        </w:tc>
      </w:tr>
      <w:tr w:rsidR="00762A45" w:rsidRPr="004332C7" w14:paraId="019161CC" w14:textId="77777777" w:rsidTr="007B4CF8">
        <w:tc>
          <w:tcPr>
            <w:tcW w:w="3969" w:type="dxa"/>
          </w:tcPr>
          <w:p w14:paraId="361548AB" w14:textId="71B76E79" w:rsidR="00FA583F" w:rsidRPr="004332C7" w:rsidRDefault="00FA583F"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himlens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vinde</w:t>
            </w:r>
            <w:proofErr w:type="spellEnd"/>
            <w:r w:rsidRPr="004332C7">
              <w:rPr>
                <w:rFonts w:asciiTheme="majorBidi" w:hAnsiTheme="majorBidi" w:cstheme="majorBidi"/>
                <w:sz w:val="24"/>
                <w:szCs w:val="24"/>
                <w:lang w:val="en-US"/>
              </w:rPr>
              <w:t>.</w:t>
            </w:r>
          </w:p>
        </w:tc>
        <w:tc>
          <w:tcPr>
            <w:tcW w:w="3969" w:type="dxa"/>
          </w:tcPr>
          <w:p w14:paraId="6991AB06" w14:textId="051F0B99" w:rsidR="00FA583F"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Bless the air of heaven.</w:t>
            </w:r>
          </w:p>
        </w:tc>
        <w:tc>
          <w:tcPr>
            <w:tcW w:w="2552" w:type="dxa"/>
          </w:tcPr>
          <w:p w14:paraId="145AFC65" w14:textId="1692013C" w:rsidR="00FA583F"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بارك أهوية السماء</w:t>
            </w:r>
            <w:r w:rsidRPr="004A4F2B">
              <w:rPr>
                <w:rFonts w:asciiTheme="majorBidi" w:hAnsiTheme="majorBidi" w:cstheme="majorBidi"/>
                <w:b/>
                <w:bCs/>
                <w:sz w:val="24"/>
                <w:szCs w:val="24"/>
              </w:rPr>
              <w:t>.</w:t>
            </w:r>
          </w:p>
        </w:tc>
      </w:tr>
      <w:tr w:rsidR="007B4CF8" w:rsidRPr="004332C7" w14:paraId="39BB5884" w14:textId="77777777" w:rsidTr="007B4CF8">
        <w:tc>
          <w:tcPr>
            <w:tcW w:w="3969" w:type="dxa"/>
          </w:tcPr>
          <w:p w14:paraId="13C23447" w14:textId="77777777" w:rsidR="007B4CF8" w:rsidRPr="004332C7" w:rsidRDefault="007B4CF8" w:rsidP="00C767E9">
            <w:pPr>
              <w:jc w:val="both"/>
              <w:rPr>
                <w:rFonts w:asciiTheme="majorBidi" w:hAnsiTheme="majorBidi" w:cstheme="majorBidi"/>
                <w:sz w:val="24"/>
                <w:szCs w:val="24"/>
                <w:lang w:val="en-US"/>
              </w:rPr>
            </w:pPr>
          </w:p>
        </w:tc>
        <w:tc>
          <w:tcPr>
            <w:tcW w:w="3969" w:type="dxa"/>
          </w:tcPr>
          <w:p w14:paraId="1C5C3786"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18CADE35" w14:textId="77777777" w:rsidR="007B4CF8" w:rsidRPr="004A4F2B" w:rsidRDefault="007B4CF8" w:rsidP="00C767E9">
            <w:pPr>
              <w:autoSpaceDE w:val="0"/>
              <w:autoSpaceDN w:val="0"/>
              <w:bidi/>
              <w:adjustRightInd w:val="0"/>
              <w:jc w:val="both"/>
              <w:rPr>
                <w:rFonts w:asciiTheme="majorBidi" w:hAnsiTheme="majorBidi" w:cstheme="majorBidi"/>
                <w:b/>
                <w:bCs/>
                <w:sz w:val="24"/>
                <w:szCs w:val="24"/>
                <w:rtl/>
              </w:rPr>
            </w:pPr>
          </w:p>
        </w:tc>
      </w:tr>
      <w:tr w:rsidR="00762A45" w:rsidRPr="005F61CA" w14:paraId="67D8A963" w14:textId="77777777" w:rsidTr="007B4CF8">
        <w:tc>
          <w:tcPr>
            <w:tcW w:w="3969" w:type="dxa"/>
          </w:tcPr>
          <w:p w14:paraId="6D9B548E" w14:textId="5CB0F1CC" w:rsidR="00FA583F" w:rsidRPr="004332C7" w:rsidRDefault="00FA583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 xml:space="preserve">Så tager præsten servietten, som ligger over kalken, i sin højre hånd og slår 3 korstegn med den. Først over sig selv, mens han har ansigtet mod øst. Anden gang over tjenerne til højre for ham. Og tredje gang over folket i vest. </w:t>
            </w:r>
            <w:proofErr w:type="spellStart"/>
            <w:r w:rsidRPr="00C06844">
              <w:rPr>
                <w:rFonts w:asciiTheme="majorBidi" w:hAnsiTheme="majorBidi" w:cstheme="majorBidi"/>
                <w:color w:val="1F497D" w:themeColor="text2"/>
                <w:sz w:val="24"/>
                <w:szCs w:val="24"/>
                <w:lang w:val="en-US"/>
              </w:rPr>
              <w:t>Ved</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hvert</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korstegn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siger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han</w:t>
            </w:r>
            <w:proofErr w:type="spellEnd"/>
            <w:r w:rsidRPr="00C06844">
              <w:rPr>
                <w:rFonts w:asciiTheme="majorBidi" w:hAnsiTheme="majorBidi" w:cstheme="majorBidi"/>
                <w:color w:val="1F497D" w:themeColor="text2"/>
                <w:sz w:val="24"/>
                <w:szCs w:val="24"/>
                <w:lang w:val="en-US"/>
              </w:rPr>
              <w:t>:</w:t>
            </w:r>
          </w:p>
        </w:tc>
        <w:tc>
          <w:tcPr>
            <w:tcW w:w="3969" w:type="dxa"/>
          </w:tcPr>
          <w:p w14:paraId="7B07B3BC" w14:textId="55DC1FD9" w:rsidR="00FA583F" w:rsidRPr="004332C7" w:rsidRDefault="00FA583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in his right hand the veil that is upon the chalice, and with it makes the sign of the cross three times; firstly, upon himself, his face being turned toward the East, then upon the deacons on his right hand, and lastly towards the west, upon the people, saying “Holy</w:t>
            </w:r>
          </w:p>
        </w:tc>
        <w:tc>
          <w:tcPr>
            <w:tcW w:w="2552" w:type="dxa"/>
          </w:tcPr>
          <w:p w14:paraId="71871FB7" w14:textId="68DB1536" w:rsidR="00FA583F" w:rsidRPr="00C06844" w:rsidRDefault="00FA583F" w:rsidP="004A4F2B">
            <w:pPr>
              <w:autoSpaceDE w:val="0"/>
              <w:autoSpaceDN w:val="0"/>
              <w:bidi/>
              <w:adjustRightInd w:val="0"/>
              <w:jc w:val="both"/>
              <w:rPr>
                <w:rFonts w:asciiTheme="majorBidi" w:hAnsiTheme="majorBidi" w:cstheme="majorBidi"/>
                <w:b/>
                <w:bCs/>
                <w:color w:val="1F497D" w:themeColor="text2"/>
                <w:sz w:val="24"/>
                <w:szCs w:val="24"/>
                <w:rtl/>
                <w:lang w:val="en-US" w:bidi="ar-EG"/>
              </w:rPr>
            </w:pPr>
            <w:r w:rsidRPr="00C06844">
              <w:rPr>
                <w:rFonts w:asciiTheme="majorBidi" w:hAnsiTheme="majorBidi" w:cstheme="majorBidi"/>
                <w:b/>
                <w:bCs/>
                <w:color w:val="1F497D" w:themeColor="text2"/>
                <w:sz w:val="24"/>
                <w:szCs w:val="24"/>
                <w:rtl/>
              </w:rPr>
              <w:t>ثم يأخذ الكاهن اللفافة الموضوعة علي</w:t>
            </w:r>
            <w:r w:rsidR="004A4F2B"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الكأس بيده اليمني ويرشم بها ثلاثة رشوم،</w:t>
            </w:r>
            <w:r w:rsidR="00762A4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الأول علي ذاته وهو متجه إلي الشرق</w:t>
            </w:r>
            <w:r w:rsidRPr="00C06844">
              <w:rPr>
                <w:rFonts w:asciiTheme="majorBidi" w:hAnsiTheme="majorBidi" w:cstheme="majorBidi"/>
                <w:b/>
                <w:bCs/>
                <w:color w:val="1F497D" w:themeColor="text2"/>
                <w:sz w:val="24"/>
                <w:szCs w:val="24"/>
                <w:rtl/>
                <w:lang w:val="en-US"/>
              </w:rPr>
              <w:t>.</w:t>
            </w:r>
            <w:r w:rsidR="00762A45"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والثاني علي الخدام عن يمينه. والثالث علي</w:t>
            </w:r>
            <w:r w:rsidR="00762A4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الشعب إلي الغرب. وكل رشم يقول "أجيوس</w:t>
            </w:r>
            <w:r w:rsidR="00762A45" w:rsidRPr="00C06844">
              <w:rPr>
                <w:rFonts w:asciiTheme="majorBidi" w:hAnsiTheme="majorBidi" w:cstheme="majorBidi" w:hint="cs"/>
                <w:b/>
                <w:bCs/>
                <w:color w:val="1F497D" w:themeColor="text2"/>
                <w:sz w:val="24"/>
                <w:szCs w:val="24"/>
                <w:rtl/>
              </w:rPr>
              <w:t xml:space="preserve"> </w:t>
            </w:r>
            <w:proofErr w:type="spellStart"/>
            <w:r w:rsidR="00762A45" w:rsidRPr="00C06844">
              <w:rPr>
                <w:rFonts w:asciiTheme="majorBidi" w:hAnsiTheme="majorBidi" w:cstheme="majorBidi"/>
                <w:b/>
                <w:bCs/>
                <w:color w:val="1F497D" w:themeColor="text2"/>
                <w:sz w:val="24"/>
                <w:szCs w:val="24"/>
                <w:lang w:val="en-US"/>
              </w:rPr>
              <w:t>agioc</w:t>
            </w:r>
            <w:proofErr w:type="spellEnd"/>
            <w:r w:rsidR="00762A45" w:rsidRPr="00C06844">
              <w:rPr>
                <w:rFonts w:asciiTheme="majorBidi" w:hAnsiTheme="majorBidi" w:cstheme="majorBidi" w:hint="cs"/>
                <w:b/>
                <w:bCs/>
                <w:color w:val="1F497D" w:themeColor="text2"/>
                <w:sz w:val="24"/>
                <w:szCs w:val="24"/>
                <w:rtl/>
                <w:lang w:val="en-US"/>
              </w:rPr>
              <w:t xml:space="preserve"> "</w:t>
            </w:r>
          </w:p>
        </w:tc>
      </w:tr>
      <w:tr w:rsidR="00762A45" w:rsidRPr="004332C7" w14:paraId="0CC1D98C" w14:textId="77777777" w:rsidTr="007B4CF8">
        <w:tc>
          <w:tcPr>
            <w:tcW w:w="3969" w:type="dxa"/>
          </w:tcPr>
          <w:p w14:paraId="53E92118" w14:textId="23234EAD" w:rsidR="00FA583F"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FA583F" w:rsidRPr="004332C7">
              <w:rPr>
                <w:rFonts w:asciiTheme="majorBidi" w:hAnsiTheme="majorBidi" w:cstheme="majorBidi"/>
                <w:b/>
                <w:bCs/>
                <w:color w:val="C10000"/>
                <w:sz w:val="24"/>
                <w:szCs w:val="24"/>
              </w:rPr>
              <w:t>:</w:t>
            </w:r>
          </w:p>
          <w:p w14:paraId="08C78F52" w14:textId="01247EF8" w:rsidR="009F1307" w:rsidRPr="004332C7" w:rsidRDefault="00FA583F"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Agioc. `agioc. `agioc.</w:t>
            </w:r>
          </w:p>
        </w:tc>
        <w:tc>
          <w:tcPr>
            <w:tcW w:w="3969" w:type="dxa"/>
          </w:tcPr>
          <w:p w14:paraId="2B5D9872" w14:textId="77777777" w:rsidR="00882869" w:rsidRPr="004332C7" w:rsidRDefault="00FA583F"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Priest: </w:t>
            </w:r>
          </w:p>
          <w:p w14:paraId="6AD1EF70" w14:textId="57106773"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Agioc. `agioc. `agioc.</w:t>
            </w:r>
          </w:p>
        </w:tc>
        <w:tc>
          <w:tcPr>
            <w:tcW w:w="2552" w:type="dxa"/>
          </w:tcPr>
          <w:p w14:paraId="7B09A971" w14:textId="77777777" w:rsidR="00FA583F" w:rsidRPr="004A4F2B" w:rsidRDefault="00FA583F"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12DB93CD" w14:textId="491AC5CE" w:rsidR="009F1307" w:rsidRPr="004A4F2B" w:rsidRDefault="0019613F" w:rsidP="00C767E9">
            <w:pPr>
              <w:autoSpaceDE w:val="0"/>
              <w:autoSpaceDN w:val="0"/>
              <w:bidi/>
              <w:adjustRightInd w:val="0"/>
              <w:jc w:val="both"/>
              <w:rPr>
                <w:rFonts w:asciiTheme="majorBidi" w:hAnsiTheme="majorBidi" w:cstheme="majorBidi"/>
                <w:b/>
                <w:bCs/>
                <w:color w:val="C10000"/>
                <w:sz w:val="24"/>
                <w:szCs w:val="24"/>
                <w:rtl/>
              </w:rPr>
            </w:pPr>
            <w:r w:rsidRPr="0019613F">
              <w:rPr>
                <w:rFonts w:asciiTheme="majorBidi" w:hAnsiTheme="majorBidi" w:cstheme="majorBidi"/>
                <w:b/>
                <w:bCs/>
                <w:sz w:val="24"/>
                <w:szCs w:val="24"/>
              </w:rPr>
              <w:t>اجيوس اجيوس اجيوس</w:t>
            </w:r>
          </w:p>
        </w:tc>
      </w:tr>
      <w:tr w:rsidR="00762A45" w:rsidRPr="005F61CA" w14:paraId="71898BE6" w14:textId="77777777" w:rsidTr="007B4CF8">
        <w:tc>
          <w:tcPr>
            <w:tcW w:w="3969" w:type="dxa"/>
          </w:tcPr>
          <w:p w14:paraId="5C18F3D5" w14:textId="691B9B2E"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du i sandhed, Herre vor Gud,</w:t>
            </w:r>
          </w:p>
        </w:tc>
        <w:tc>
          <w:tcPr>
            <w:tcW w:w="3969" w:type="dxa"/>
          </w:tcPr>
          <w:p w14:paraId="444F216C" w14:textId="77B57A75"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Holy, holy, holy, indeed, O Lord our God.</w:t>
            </w:r>
          </w:p>
        </w:tc>
        <w:tc>
          <w:tcPr>
            <w:tcW w:w="2552" w:type="dxa"/>
          </w:tcPr>
          <w:p w14:paraId="2AC20D6B" w14:textId="2991F70B"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قدوس، قدوس، قدوس، بالحقيقة</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أيها الرب إلهنا</w:t>
            </w:r>
            <w:r w:rsidRPr="004A4F2B">
              <w:rPr>
                <w:rFonts w:asciiTheme="majorBidi" w:hAnsiTheme="majorBidi" w:cstheme="majorBidi"/>
                <w:b/>
                <w:bCs/>
                <w:sz w:val="24"/>
                <w:szCs w:val="24"/>
                <w:lang w:val="en-US"/>
              </w:rPr>
              <w:t>.</w:t>
            </w:r>
          </w:p>
        </w:tc>
      </w:tr>
      <w:tr w:rsidR="00762A45" w:rsidRPr="005F61CA" w14:paraId="720C74C9" w14:textId="77777777" w:rsidTr="007B4CF8">
        <w:tc>
          <w:tcPr>
            <w:tcW w:w="3969" w:type="dxa"/>
          </w:tcPr>
          <w:p w14:paraId="260D1AA3" w14:textId="0D24A4DD" w:rsidR="009F1307" w:rsidRPr="004332C7" w:rsidRDefault="004A4F2B" w:rsidP="004A4F2B">
            <w:pPr>
              <w:jc w:val="both"/>
              <w:rPr>
                <w:rFonts w:asciiTheme="majorBidi" w:hAnsiTheme="majorBidi" w:cstheme="majorBidi"/>
                <w:sz w:val="24"/>
                <w:szCs w:val="24"/>
              </w:rPr>
            </w:pPr>
            <w:r w:rsidRPr="004332C7">
              <w:rPr>
                <w:rFonts w:asciiTheme="majorBidi" w:hAnsiTheme="majorBidi" w:cstheme="majorBidi"/>
                <w:sz w:val="24"/>
                <w:szCs w:val="24"/>
              </w:rPr>
              <w:t>D</w:t>
            </w:r>
            <w:r w:rsidR="00FA583F" w:rsidRPr="004332C7">
              <w:rPr>
                <w:rFonts w:asciiTheme="majorBidi" w:hAnsiTheme="majorBidi" w:cstheme="majorBidi"/>
                <w:sz w:val="24"/>
                <w:szCs w:val="24"/>
              </w:rPr>
              <w:t>u</w:t>
            </w:r>
            <w:r>
              <w:rPr>
                <w:rFonts w:asciiTheme="majorBidi" w:hAnsiTheme="majorBidi" w:cstheme="majorBidi"/>
                <w:sz w:val="24"/>
                <w:szCs w:val="24"/>
              </w:rPr>
              <w:t xml:space="preserve"> </w:t>
            </w:r>
            <w:r w:rsidR="00FA583F" w:rsidRPr="004332C7">
              <w:rPr>
                <w:rFonts w:asciiTheme="majorBidi" w:hAnsiTheme="majorBidi" w:cstheme="majorBidi"/>
                <w:sz w:val="24"/>
                <w:szCs w:val="24"/>
              </w:rPr>
              <w:t>som har dannet os, har skabt os og sat os i glædens Paradis.</w:t>
            </w:r>
          </w:p>
        </w:tc>
        <w:tc>
          <w:tcPr>
            <w:tcW w:w="3969" w:type="dxa"/>
          </w:tcPr>
          <w:p w14:paraId="5FC39995" w14:textId="0EC55927"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formed us, created us, and placed us in the paradise of joy</w:t>
            </w:r>
          </w:p>
        </w:tc>
        <w:tc>
          <w:tcPr>
            <w:tcW w:w="2552" w:type="dxa"/>
          </w:tcPr>
          <w:p w14:paraId="6DE7D612" w14:textId="45CB1AB7"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الذي جبلنا وخلقنا ووضعنا في</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فردوس النعيم</w:t>
            </w:r>
            <w:r w:rsidRPr="004A4F2B">
              <w:rPr>
                <w:rFonts w:asciiTheme="majorBidi" w:hAnsiTheme="majorBidi" w:cstheme="majorBidi"/>
                <w:b/>
                <w:bCs/>
                <w:sz w:val="24"/>
                <w:szCs w:val="24"/>
                <w:lang w:val="en-US"/>
              </w:rPr>
              <w:t>.</w:t>
            </w:r>
          </w:p>
        </w:tc>
      </w:tr>
      <w:tr w:rsidR="00762A45" w:rsidRPr="005F61CA" w14:paraId="5E3E7183" w14:textId="77777777" w:rsidTr="007B4CF8">
        <w:tc>
          <w:tcPr>
            <w:tcW w:w="3969" w:type="dxa"/>
          </w:tcPr>
          <w:p w14:paraId="34E6F0F0" w14:textId="3F597C96"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sz w:val="24"/>
                <w:szCs w:val="24"/>
              </w:rPr>
              <w:t>Men ved vor overtrædelse af dit bud ved slangens bedrag faldt vi ud af det evige liv og blev landsforvist fra glædens Paradis.</w:t>
            </w:r>
          </w:p>
        </w:tc>
        <w:tc>
          <w:tcPr>
            <w:tcW w:w="3969" w:type="dxa"/>
          </w:tcPr>
          <w:p w14:paraId="1AB5E634" w14:textId="7F0B82BF"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When we disobeyed Your commandment by the deception of the serpent, we fell from eternal life and were exiled from the paradise of joy.</w:t>
            </w:r>
          </w:p>
        </w:tc>
        <w:tc>
          <w:tcPr>
            <w:tcW w:w="2552" w:type="dxa"/>
          </w:tcPr>
          <w:p w14:paraId="4F4D2983" w14:textId="2BADDDF6"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وعندما خالفنا وصيتك بغواية</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الحية، سقطنا من الحياة الأبدية،</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ونفينا من فردوس النعيم</w:t>
            </w:r>
            <w:r w:rsidRPr="0019613F">
              <w:rPr>
                <w:rFonts w:asciiTheme="majorBidi" w:hAnsiTheme="majorBidi" w:cstheme="majorBidi"/>
                <w:b/>
                <w:bCs/>
                <w:sz w:val="24"/>
                <w:szCs w:val="24"/>
                <w:lang w:val="en-US"/>
              </w:rPr>
              <w:t>.</w:t>
            </w:r>
          </w:p>
        </w:tc>
      </w:tr>
      <w:tr w:rsidR="00762A45" w:rsidRPr="005F61CA" w14:paraId="2645BBBE" w14:textId="77777777" w:rsidTr="007B4CF8">
        <w:tc>
          <w:tcPr>
            <w:tcW w:w="3969" w:type="dxa"/>
          </w:tcPr>
          <w:p w14:paraId="7760990B" w14:textId="7143B65A"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sz w:val="24"/>
                <w:szCs w:val="24"/>
              </w:rPr>
              <w:t>Du forlod os dog ikke fuldstændigt, men besøgte os stadig ved dine hellige profeter.</w:t>
            </w:r>
          </w:p>
        </w:tc>
        <w:tc>
          <w:tcPr>
            <w:tcW w:w="3969" w:type="dxa"/>
          </w:tcPr>
          <w:p w14:paraId="4FDC33C8" w14:textId="091DC0A4"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You have not abandoned us to the </w:t>
            </w:r>
            <w:proofErr w:type="gramStart"/>
            <w:r w:rsidRPr="004332C7">
              <w:rPr>
                <w:rFonts w:asciiTheme="majorBidi" w:hAnsiTheme="majorBidi" w:cstheme="majorBidi"/>
                <w:sz w:val="24"/>
                <w:szCs w:val="24"/>
                <w:lang w:val="en-US"/>
              </w:rPr>
              <w:t>end, but</w:t>
            </w:r>
            <w:proofErr w:type="gramEnd"/>
            <w:r w:rsidRPr="004332C7">
              <w:rPr>
                <w:rFonts w:asciiTheme="majorBidi" w:hAnsiTheme="majorBidi" w:cstheme="majorBidi"/>
                <w:sz w:val="24"/>
                <w:szCs w:val="24"/>
                <w:lang w:val="en-US"/>
              </w:rPr>
              <w:t xml:space="preserve"> have always visited us through Your holy prophets.</w:t>
            </w:r>
          </w:p>
        </w:tc>
        <w:tc>
          <w:tcPr>
            <w:tcW w:w="2552" w:type="dxa"/>
          </w:tcPr>
          <w:p w14:paraId="4DBB5200" w14:textId="475C5C1C"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لم تتركنا عنك أيضا إلي</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الانقضاء، بل تعهدتنا دائما</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بأنبيائك القديسين</w:t>
            </w:r>
            <w:r w:rsidRPr="0019613F">
              <w:rPr>
                <w:rFonts w:asciiTheme="majorBidi" w:hAnsiTheme="majorBidi" w:cstheme="majorBidi"/>
                <w:b/>
                <w:bCs/>
                <w:sz w:val="24"/>
                <w:szCs w:val="24"/>
                <w:lang w:val="en-US"/>
              </w:rPr>
              <w:t>.</w:t>
            </w:r>
          </w:p>
        </w:tc>
      </w:tr>
      <w:tr w:rsidR="00762A45" w:rsidRPr="005F61CA" w14:paraId="71C310CD" w14:textId="77777777" w:rsidTr="007B4CF8">
        <w:tc>
          <w:tcPr>
            <w:tcW w:w="3969" w:type="dxa"/>
          </w:tcPr>
          <w:p w14:paraId="2A5A9165" w14:textId="4DB78851"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sz w:val="24"/>
                <w:szCs w:val="24"/>
              </w:rPr>
              <w:t>Og ved dagenes ende åbenbarede du dig for os, som sad i mørke og dødsklage,</w:t>
            </w:r>
          </w:p>
        </w:tc>
        <w:tc>
          <w:tcPr>
            <w:tcW w:w="3969" w:type="dxa"/>
          </w:tcPr>
          <w:p w14:paraId="6F88A987" w14:textId="35F44863"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in the last days You manifested Yourself to us, who were sitting in darkness and the shadow of death.</w:t>
            </w:r>
          </w:p>
        </w:tc>
        <w:tc>
          <w:tcPr>
            <w:tcW w:w="2552" w:type="dxa"/>
          </w:tcPr>
          <w:p w14:paraId="68DC9813" w14:textId="4317F564"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وفي آخر الايام ظهرت لنا، نحن</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الجلوس في الظلمة وظلال</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الموت</w:t>
            </w:r>
            <w:r w:rsidRPr="004A4F2B">
              <w:rPr>
                <w:rFonts w:asciiTheme="majorBidi" w:hAnsiTheme="majorBidi" w:cstheme="majorBidi"/>
                <w:b/>
                <w:bCs/>
                <w:sz w:val="24"/>
                <w:szCs w:val="24"/>
                <w:lang w:val="en-US"/>
              </w:rPr>
              <w:t>.</w:t>
            </w:r>
          </w:p>
        </w:tc>
      </w:tr>
      <w:tr w:rsidR="00762A45" w:rsidRPr="005F61CA" w14:paraId="4940C8E8" w14:textId="77777777" w:rsidTr="007B4CF8">
        <w:tc>
          <w:tcPr>
            <w:tcW w:w="3969" w:type="dxa"/>
          </w:tcPr>
          <w:p w14:paraId="0CDF614E" w14:textId="14F55B61"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sz w:val="24"/>
                <w:szCs w:val="24"/>
              </w:rPr>
              <w:t>ved din enbårne Søn, vor Herre-Gud-og Frelser Jesus Kristus.</w:t>
            </w:r>
          </w:p>
        </w:tc>
        <w:tc>
          <w:tcPr>
            <w:tcW w:w="3969" w:type="dxa"/>
          </w:tcPr>
          <w:p w14:paraId="70A4A30F" w14:textId="5CD8B9C8"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7710595A" w14:textId="3FF1CF4B"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بابنك الوحيد ربنا وإلهنا</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ومخلصنا يسوع المسيح</w:t>
            </w:r>
            <w:r w:rsidRPr="004A4F2B">
              <w:rPr>
                <w:rFonts w:asciiTheme="majorBidi" w:hAnsiTheme="majorBidi" w:cstheme="majorBidi"/>
                <w:b/>
                <w:bCs/>
                <w:sz w:val="24"/>
                <w:szCs w:val="24"/>
                <w:lang w:val="en-US"/>
              </w:rPr>
              <w:t>.</w:t>
            </w:r>
          </w:p>
        </w:tc>
      </w:tr>
      <w:tr w:rsidR="00762A45" w:rsidRPr="005F61CA" w14:paraId="4CBBAC69" w14:textId="77777777" w:rsidTr="007B4CF8">
        <w:tc>
          <w:tcPr>
            <w:tcW w:w="3969" w:type="dxa"/>
          </w:tcPr>
          <w:p w14:paraId="664D912E" w14:textId="329C7AAC"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sz w:val="24"/>
                <w:szCs w:val="24"/>
              </w:rPr>
              <w:t>Han som er af Helligånden og af den hellige jomfru Maria.</w:t>
            </w:r>
          </w:p>
        </w:tc>
        <w:tc>
          <w:tcPr>
            <w:tcW w:w="3969" w:type="dxa"/>
          </w:tcPr>
          <w:p w14:paraId="48C78E9E" w14:textId="57F09BA4"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of the Holy Spirit and of the holy Virgin Mary.</w:t>
            </w:r>
          </w:p>
        </w:tc>
        <w:tc>
          <w:tcPr>
            <w:tcW w:w="2552" w:type="dxa"/>
          </w:tcPr>
          <w:p w14:paraId="2AB7155F" w14:textId="2F315EF6" w:rsidR="009F1307" w:rsidRPr="004A4F2B" w:rsidRDefault="00FA583F" w:rsidP="00994419">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هذا الذى من الروح القدس ومن</w:t>
            </w:r>
            <w:r w:rsidR="00994419"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العذراء القديسة مريم</w:t>
            </w:r>
            <w:r w:rsidRPr="0019613F">
              <w:rPr>
                <w:rFonts w:asciiTheme="majorBidi" w:hAnsiTheme="majorBidi" w:cstheme="majorBidi"/>
                <w:b/>
                <w:bCs/>
                <w:sz w:val="24"/>
                <w:szCs w:val="24"/>
                <w:lang w:val="en-US"/>
              </w:rPr>
              <w:t>.</w:t>
            </w:r>
          </w:p>
        </w:tc>
      </w:tr>
      <w:tr w:rsidR="007B4CF8" w:rsidRPr="005F61CA" w14:paraId="26214D99" w14:textId="77777777" w:rsidTr="007B4CF8">
        <w:tc>
          <w:tcPr>
            <w:tcW w:w="3969" w:type="dxa"/>
          </w:tcPr>
          <w:p w14:paraId="1DC85A43"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2A3B8EEA"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49E660ED" w14:textId="77777777" w:rsidR="007B4CF8" w:rsidRPr="004A4F2B" w:rsidRDefault="007B4CF8" w:rsidP="00994419">
            <w:pPr>
              <w:autoSpaceDE w:val="0"/>
              <w:autoSpaceDN w:val="0"/>
              <w:bidi/>
              <w:adjustRightInd w:val="0"/>
              <w:jc w:val="both"/>
              <w:rPr>
                <w:rFonts w:asciiTheme="majorBidi" w:hAnsiTheme="majorBidi" w:cstheme="majorBidi"/>
                <w:b/>
                <w:bCs/>
                <w:sz w:val="24"/>
                <w:szCs w:val="24"/>
                <w:rtl/>
              </w:rPr>
            </w:pPr>
          </w:p>
        </w:tc>
      </w:tr>
      <w:tr w:rsidR="00762A45" w:rsidRPr="004332C7" w14:paraId="48FA5F98" w14:textId="77777777" w:rsidTr="007B4CF8">
        <w:tc>
          <w:tcPr>
            <w:tcW w:w="3969" w:type="dxa"/>
          </w:tcPr>
          <w:p w14:paraId="4043ADAD" w14:textId="4E5892AE" w:rsidR="00FA583F"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FA583F" w:rsidRPr="004332C7">
              <w:rPr>
                <w:rFonts w:asciiTheme="majorBidi" w:hAnsiTheme="majorBidi" w:cstheme="majorBidi"/>
                <w:b/>
                <w:bCs/>
                <w:color w:val="C10000"/>
                <w:sz w:val="24"/>
                <w:szCs w:val="24"/>
              </w:rPr>
              <w:t>:</w:t>
            </w:r>
          </w:p>
          <w:p w14:paraId="4C040D9C" w14:textId="381ADF24" w:rsidR="009F1307" w:rsidRPr="004332C7" w:rsidRDefault="00FA583F" w:rsidP="00C767E9">
            <w:pPr>
              <w:jc w:val="both"/>
              <w:rPr>
                <w:rFonts w:asciiTheme="majorBidi" w:hAnsiTheme="majorBidi" w:cstheme="majorBidi"/>
                <w:sz w:val="24"/>
                <w:szCs w:val="24"/>
              </w:rPr>
            </w:pPr>
            <w:r w:rsidRPr="004332C7">
              <w:rPr>
                <w:rFonts w:asciiTheme="majorBidi" w:hAnsiTheme="majorBidi" w:cstheme="majorBidi"/>
                <w:w w:val="105"/>
                <w:sz w:val="24"/>
                <w:szCs w:val="24"/>
              </w:rPr>
              <w:t>Amen</w:t>
            </w:r>
            <w:r w:rsidR="00071178" w:rsidRPr="004332C7">
              <w:rPr>
                <w:rFonts w:asciiTheme="majorBidi" w:hAnsiTheme="majorBidi" w:cstheme="majorBidi"/>
                <w:w w:val="105"/>
                <w:sz w:val="24"/>
                <w:szCs w:val="24"/>
              </w:rPr>
              <w:t>.</w:t>
            </w:r>
          </w:p>
        </w:tc>
        <w:tc>
          <w:tcPr>
            <w:tcW w:w="3969" w:type="dxa"/>
          </w:tcPr>
          <w:p w14:paraId="718CB828" w14:textId="77777777" w:rsidR="00882869" w:rsidRPr="004332C7" w:rsidRDefault="00FA583F"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528AFBD4" w14:textId="40AE15F2"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w:t>
            </w:r>
          </w:p>
        </w:tc>
        <w:tc>
          <w:tcPr>
            <w:tcW w:w="2552" w:type="dxa"/>
          </w:tcPr>
          <w:p w14:paraId="51A2B063" w14:textId="77777777" w:rsidR="00FA583F" w:rsidRPr="004A4F2B" w:rsidRDefault="00FA583F"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38EBCBE8" w14:textId="69559E14" w:rsidR="009F1307"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آمين</w:t>
            </w:r>
            <w:r w:rsidRPr="004A4F2B">
              <w:rPr>
                <w:rFonts w:asciiTheme="majorBidi" w:hAnsiTheme="majorBidi" w:cstheme="majorBidi"/>
                <w:b/>
                <w:bCs/>
                <w:color w:val="000000"/>
                <w:sz w:val="24"/>
                <w:szCs w:val="24"/>
              </w:rPr>
              <w:t>.</w:t>
            </w:r>
          </w:p>
        </w:tc>
      </w:tr>
      <w:tr w:rsidR="000C4FA7" w:rsidRPr="004332C7" w14:paraId="56BBC25B" w14:textId="77777777" w:rsidTr="007B4CF8">
        <w:tc>
          <w:tcPr>
            <w:tcW w:w="3969" w:type="dxa"/>
          </w:tcPr>
          <w:p w14:paraId="79A4D9A0"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43DBCF8" w14:textId="77777777" w:rsidR="000C4FA7" w:rsidRPr="004332C7" w:rsidRDefault="000C4FA7" w:rsidP="00C767E9">
            <w:pPr>
              <w:jc w:val="both"/>
              <w:rPr>
                <w:rFonts w:asciiTheme="majorBidi" w:hAnsiTheme="majorBidi" w:cstheme="majorBidi"/>
                <w:b/>
                <w:bCs/>
                <w:color w:val="C10000"/>
                <w:sz w:val="24"/>
                <w:szCs w:val="24"/>
              </w:rPr>
            </w:pPr>
          </w:p>
        </w:tc>
        <w:tc>
          <w:tcPr>
            <w:tcW w:w="2552" w:type="dxa"/>
          </w:tcPr>
          <w:p w14:paraId="0F875B07" w14:textId="77777777" w:rsidR="000C4FA7" w:rsidRPr="004A4F2B"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762A45" w:rsidRPr="005F61CA" w14:paraId="716FC7B4" w14:textId="77777777" w:rsidTr="007B4CF8">
        <w:tc>
          <w:tcPr>
            <w:tcW w:w="3969" w:type="dxa"/>
          </w:tcPr>
          <w:p w14:paraId="26443781" w14:textId="264F1150" w:rsidR="009F1307" w:rsidRPr="004332C7" w:rsidRDefault="00FA583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Diakonen rækker præsten røgelseskarret. Denne lægger en skefuld røgelse i, mens han siger:</w:t>
            </w:r>
          </w:p>
        </w:tc>
        <w:tc>
          <w:tcPr>
            <w:tcW w:w="3969" w:type="dxa"/>
          </w:tcPr>
          <w:p w14:paraId="221214CD" w14:textId="1EEDA5AA" w:rsidR="009F1307" w:rsidRPr="004332C7" w:rsidRDefault="00FA583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deacon presents the censer to the priest, who puts a spoonful of incense into it.</w:t>
            </w:r>
          </w:p>
        </w:tc>
        <w:tc>
          <w:tcPr>
            <w:tcW w:w="2552" w:type="dxa"/>
          </w:tcPr>
          <w:p w14:paraId="2AB4B425" w14:textId="6A03E62E" w:rsidR="009F1307" w:rsidRPr="00C06844" w:rsidRDefault="00FA583F" w:rsidP="004A4F2B">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يقدم الشماس المجمرة إلي الكاهن فيضع</w:t>
            </w:r>
            <w:r w:rsidR="004A4F2B"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فيها يد بخور.</w:t>
            </w:r>
          </w:p>
        </w:tc>
      </w:tr>
      <w:tr w:rsidR="00762A45" w:rsidRPr="005F61CA" w14:paraId="3EE100A3" w14:textId="77777777" w:rsidTr="007B4CF8">
        <w:tc>
          <w:tcPr>
            <w:tcW w:w="3969" w:type="dxa"/>
          </w:tcPr>
          <w:p w14:paraId="4A5FDF08" w14:textId="0D15C0FE" w:rsidR="001F594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1F5942" w:rsidRPr="004332C7">
              <w:rPr>
                <w:rFonts w:asciiTheme="majorBidi" w:hAnsiTheme="majorBidi" w:cstheme="majorBidi"/>
                <w:b/>
                <w:bCs/>
                <w:color w:val="C10000"/>
                <w:sz w:val="24"/>
                <w:szCs w:val="24"/>
              </w:rPr>
              <w:t>:</w:t>
            </w:r>
          </w:p>
          <w:p w14:paraId="1D146276" w14:textId="600357F0"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Han tog kød og blev menneske og lærte os frelsens veje,</w:t>
            </w:r>
          </w:p>
        </w:tc>
        <w:tc>
          <w:tcPr>
            <w:tcW w:w="3969" w:type="dxa"/>
          </w:tcPr>
          <w:p w14:paraId="14F5692F" w14:textId="77777777" w:rsidR="00882869" w:rsidRPr="004332C7" w:rsidRDefault="00FA583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21218AB" w14:textId="3E81CF2B"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Was incarnate and became </w:t>
            </w:r>
            <w:proofErr w:type="gramStart"/>
            <w:r w:rsidRPr="004332C7">
              <w:rPr>
                <w:rFonts w:asciiTheme="majorBidi" w:hAnsiTheme="majorBidi" w:cstheme="majorBidi"/>
                <w:color w:val="000000"/>
                <w:sz w:val="24"/>
                <w:szCs w:val="24"/>
                <w:lang w:val="en-US"/>
              </w:rPr>
              <w:t>man, and</w:t>
            </w:r>
            <w:proofErr w:type="gramEnd"/>
            <w:r w:rsidRPr="004332C7">
              <w:rPr>
                <w:rFonts w:asciiTheme="majorBidi" w:hAnsiTheme="majorBidi" w:cstheme="majorBidi"/>
                <w:color w:val="000000"/>
                <w:sz w:val="24"/>
                <w:szCs w:val="24"/>
                <w:lang w:val="en-US"/>
              </w:rPr>
              <w:t xml:space="preserve"> taught us the ways of salvation.</w:t>
            </w:r>
          </w:p>
        </w:tc>
        <w:tc>
          <w:tcPr>
            <w:tcW w:w="2552" w:type="dxa"/>
          </w:tcPr>
          <w:p w14:paraId="5784E24A" w14:textId="77777777" w:rsidR="00FA583F" w:rsidRPr="004A4F2B" w:rsidRDefault="00FA583F"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7B491CC1" w14:textId="4139FDB6" w:rsidR="009F1307" w:rsidRPr="004A4F2B" w:rsidRDefault="00FA583F" w:rsidP="00DD3BB2">
            <w:pPr>
              <w:autoSpaceDE w:val="0"/>
              <w:autoSpaceDN w:val="0"/>
              <w:bidi/>
              <w:adjustRightInd w:val="0"/>
              <w:jc w:val="both"/>
              <w:rPr>
                <w:rFonts w:asciiTheme="majorBidi" w:hAnsiTheme="majorBidi" w:cstheme="majorBidi"/>
                <w:b/>
                <w:bCs/>
                <w:color w:val="000000"/>
                <w:sz w:val="24"/>
                <w:szCs w:val="24"/>
                <w:rtl/>
                <w:lang w:val="en-US"/>
              </w:rPr>
            </w:pPr>
            <w:r w:rsidRPr="004A4F2B">
              <w:rPr>
                <w:rFonts w:asciiTheme="majorBidi" w:hAnsiTheme="majorBidi" w:cstheme="majorBidi"/>
                <w:b/>
                <w:bCs/>
                <w:color w:val="000000"/>
                <w:sz w:val="24"/>
                <w:szCs w:val="24"/>
                <w:rtl/>
              </w:rPr>
              <w:t>تجسد وتأنس وعلمنا طرق</w:t>
            </w:r>
            <w:r w:rsidR="00DD3BB2" w:rsidRPr="004A4F2B">
              <w:rPr>
                <w:rFonts w:asciiTheme="majorBidi" w:hAnsiTheme="majorBidi" w:cstheme="majorBidi" w:hint="cs"/>
                <w:b/>
                <w:bCs/>
                <w:color w:val="000000"/>
                <w:sz w:val="24"/>
                <w:szCs w:val="24"/>
                <w:rtl/>
              </w:rPr>
              <w:t xml:space="preserve"> </w:t>
            </w:r>
            <w:r w:rsidRPr="004A4F2B">
              <w:rPr>
                <w:rFonts w:asciiTheme="majorBidi" w:hAnsiTheme="majorBidi" w:cstheme="majorBidi"/>
                <w:b/>
                <w:bCs/>
                <w:color w:val="000000"/>
                <w:sz w:val="24"/>
                <w:szCs w:val="24"/>
                <w:rtl/>
              </w:rPr>
              <w:t>الخلاص</w:t>
            </w:r>
            <w:r w:rsidRPr="004A4F2B">
              <w:rPr>
                <w:rFonts w:asciiTheme="majorBidi" w:hAnsiTheme="majorBidi" w:cstheme="majorBidi"/>
                <w:b/>
                <w:bCs/>
                <w:color w:val="000000"/>
                <w:sz w:val="24"/>
                <w:szCs w:val="24"/>
                <w:lang w:val="en-US"/>
              </w:rPr>
              <w:t>.</w:t>
            </w:r>
          </w:p>
        </w:tc>
      </w:tr>
      <w:tr w:rsidR="00762A45" w:rsidRPr="005F61CA" w14:paraId="42E74FE9" w14:textId="77777777" w:rsidTr="007B4CF8">
        <w:tc>
          <w:tcPr>
            <w:tcW w:w="3969" w:type="dxa"/>
          </w:tcPr>
          <w:p w14:paraId="00E66DDD" w14:textId="23BF4473"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idet han skænkede os "fødslen ovenfra" ved vand og Ånd.</w:t>
            </w:r>
          </w:p>
        </w:tc>
        <w:tc>
          <w:tcPr>
            <w:tcW w:w="3969" w:type="dxa"/>
          </w:tcPr>
          <w:p w14:paraId="23115C14" w14:textId="08E5787A"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granted us the birth from on high through water and Spirit.</w:t>
            </w:r>
          </w:p>
        </w:tc>
        <w:tc>
          <w:tcPr>
            <w:tcW w:w="2552" w:type="dxa"/>
          </w:tcPr>
          <w:p w14:paraId="6C0625DC" w14:textId="358FFD9C" w:rsidR="009F1307" w:rsidRPr="004A4F2B" w:rsidRDefault="00FA583F" w:rsidP="00DD3BB2">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وأنعم لنا بالميلاد الذى من فوق</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بواسطة الماء والروح</w:t>
            </w:r>
            <w:r w:rsidRPr="0019613F">
              <w:rPr>
                <w:rFonts w:asciiTheme="majorBidi" w:hAnsiTheme="majorBidi" w:cstheme="majorBidi"/>
                <w:b/>
                <w:bCs/>
                <w:sz w:val="24"/>
                <w:szCs w:val="24"/>
                <w:lang w:val="en-US"/>
              </w:rPr>
              <w:t>.</w:t>
            </w:r>
          </w:p>
        </w:tc>
      </w:tr>
      <w:tr w:rsidR="00762A45" w:rsidRPr="0019613F" w14:paraId="14C95D9B" w14:textId="77777777" w:rsidTr="007B4CF8">
        <w:tc>
          <w:tcPr>
            <w:tcW w:w="3969" w:type="dxa"/>
          </w:tcPr>
          <w:p w14:paraId="55B2889E" w14:textId="41E2E83A"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Han gjorde os til sin menighed, lod os blive rene ved din Helligånd</w:t>
            </w:r>
          </w:p>
        </w:tc>
        <w:tc>
          <w:tcPr>
            <w:tcW w:w="3969" w:type="dxa"/>
          </w:tcPr>
          <w:p w14:paraId="3D2FFB00" w14:textId="4E948FFE"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He made us unto Himself an assembled </w:t>
            </w:r>
            <w:proofErr w:type="gramStart"/>
            <w:r w:rsidRPr="004332C7">
              <w:rPr>
                <w:rFonts w:asciiTheme="majorBidi" w:hAnsiTheme="majorBidi" w:cstheme="majorBidi"/>
                <w:sz w:val="24"/>
                <w:szCs w:val="24"/>
                <w:lang w:val="en-US"/>
              </w:rPr>
              <w:t>people, and</w:t>
            </w:r>
            <w:proofErr w:type="gramEnd"/>
            <w:r w:rsidRPr="004332C7">
              <w:rPr>
                <w:rFonts w:asciiTheme="majorBidi" w:hAnsiTheme="majorBidi" w:cstheme="majorBidi"/>
                <w:sz w:val="24"/>
                <w:szCs w:val="24"/>
                <w:lang w:val="en-US"/>
              </w:rPr>
              <w:t xml:space="preserve"> sanctified us by Your Holy Spirit.</w:t>
            </w:r>
          </w:p>
        </w:tc>
        <w:tc>
          <w:tcPr>
            <w:tcW w:w="2552" w:type="dxa"/>
          </w:tcPr>
          <w:p w14:paraId="74BD1486" w14:textId="687503F1" w:rsidR="009F1307" w:rsidRPr="004A4F2B" w:rsidRDefault="00FA583F" w:rsidP="00DD3BB2">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وجعلنا له شعبا مجتمعا،ً وصيرنا</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أطهاراً بروحك القدوس</w:t>
            </w:r>
            <w:r w:rsidRPr="0019613F">
              <w:rPr>
                <w:rFonts w:asciiTheme="majorBidi" w:hAnsiTheme="majorBidi" w:cstheme="majorBidi"/>
                <w:b/>
                <w:bCs/>
                <w:sz w:val="24"/>
                <w:szCs w:val="24"/>
                <w:lang w:val="en-US"/>
              </w:rPr>
              <w:t>.</w:t>
            </w:r>
          </w:p>
        </w:tc>
      </w:tr>
      <w:tr w:rsidR="00762A45" w:rsidRPr="0019613F" w14:paraId="15DC8755" w14:textId="77777777" w:rsidTr="007B4CF8">
        <w:tc>
          <w:tcPr>
            <w:tcW w:w="3969" w:type="dxa"/>
          </w:tcPr>
          <w:p w14:paraId="4643E745" w14:textId="7BB1A9B2"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Han er den, som elskede sine egne i verden. Som løse­ sum for os gav han sig selv i døden - den, som hersker over os, og som vi er fanget i på grund af vore synder.</w:t>
            </w:r>
          </w:p>
        </w:tc>
        <w:tc>
          <w:tcPr>
            <w:tcW w:w="3969" w:type="dxa"/>
          </w:tcPr>
          <w:p w14:paraId="360C1F21" w14:textId="2F40C371"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loved His own who are in the world, and gave Himself up for our salvation unto death, which reigned over us, whereby we were bound and sold on account of our sins.</w:t>
            </w:r>
          </w:p>
        </w:tc>
        <w:tc>
          <w:tcPr>
            <w:tcW w:w="2552" w:type="dxa"/>
          </w:tcPr>
          <w:p w14:paraId="0A12FF65" w14:textId="4C9ABE03" w:rsidR="009F1307" w:rsidRPr="004A4F2B" w:rsidRDefault="00FA583F" w:rsidP="00DD3BB2">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هذا الذي أحب خاصته الذين في</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العالم، وسلم ذاته فداءً عنا، إلي</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الموت الذي تملك علينا، هذا الذى</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كنا ممسكين به، مبيعين من قبل</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tc>
      </w:tr>
      <w:tr w:rsidR="00762A45" w:rsidRPr="0019613F" w14:paraId="104BE01A" w14:textId="77777777" w:rsidTr="007B4CF8">
        <w:tc>
          <w:tcPr>
            <w:tcW w:w="3969" w:type="dxa"/>
          </w:tcPr>
          <w:p w14:paraId="5FE40F00" w14:textId="54DABCAD"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Han steg fra korset ned i Dødsriget.</w:t>
            </w:r>
          </w:p>
        </w:tc>
        <w:tc>
          <w:tcPr>
            <w:tcW w:w="3969" w:type="dxa"/>
          </w:tcPr>
          <w:p w14:paraId="4B20632B" w14:textId="664862C2"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descended into Hades through the Cross.</w:t>
            </w:r>
          </w:p>
        </w:tc>
        <w:tc>
          <w:tcPr>
            <w:tcW w:w="2552" w:type="dxa"/>
          </w:tcPr>
          <w:p w14:paraId="34893F3D" w14:textId="05F66932" w:rsidR="009F1307"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sz w:val="24"/>
                <w:szCs w:val="24"/>
                <w:rtl/>
              </w:rPr>
              <w:t>نزل إلي الجحيم من قبل الصليب</w:t>
            </w:r>
            <w:r w:rsidRPr="004A4F2B">
              <w:rPr>
                <w:rFonts w:asciiTheme="majorBidi" w:hAnsiTheme="majorBidi" w:cstheme="majorBidi"/>
                <w:b/>
                <w:bCs/>
                <w:sz w:val="24"/>
                <w:szCs w:val="24"/>
                <w:lang w:val="en-US"/>
              </w:rPr>
              <w:t>.</w:t>
            </w:r>
          </w:p>
        </w:tc>
      </w:tr>
      <w:tr w:rsidR="007B4CF8" w:rsidRPr="0019613F" w14:paraId="6C937F05" w14:textId="77777777" w:rsidTr="007B4CF8">
        <w:tc>
          <w:tcPr>
            <w:tcW w:w="3969" w:type="dxa"/>
          </w:tcPr>
          <w:p w14:paraId="40B343C1"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383B2BA4"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5105F4F7" w14:textId="77777777" w:rsidR="007B4CF8" w:rsidRPr="004A4F2B" w:rsidRDefault="007B4CF8" w:rsidP="00C767E9">
            <w:pPr>
              <w:autoSpaceDE w:val="0"/>
              <w:autoSpaceDN w:val="0"/>
              <w:bidi/>
              <w:adjustRightInd w:val="0"/>
              <w:jc w:val="both"/>
              <w:rPr>
                <w:rFonts w:asciiTheme="majorBidi" w:hAnsiTheme="majorBidi" w:cstheme="majorBidi"/>
                <w:b/>
                <w:bCs/>
                <w:sz w:val="24"/>
                <w:szCs w:val="24"/>
                <w:rtl/>
              </w:rPr>
            </w:pPr>
          </w:p>
        </w:tc>
      </w:tr>
      <w:tr w:rsidR="00762A45" w:rsidRPr="004332C7" w14:paraId="6AB7CCD4" w14:textId="77777777" w:rsidTr="007B4CF8">
        <w:tc>
          <w:tcPr>
            <w:tcW w:w="3969" w:type="dxa"/>
          </w:tcPr>
          <w:p w14:paraId="7B08B971" w14:textId="13D8295B" w:rsidR="001F594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1F5942" w:rsidRPr="004332C7">
              <w:rPr>
                <w:rFonts w:asciiTheme="majorBidi" w:hAnsiTheme="majorBidi" w:cstheme="majorBidi"/>
                <w:b/>
                <w:bCs/>
                <w:color w:val="C10000"/>
                <w:sz w:val="24"/>
                <w:szCs w:val="24"/>
              </w:rPr>
              <w:t>:</w:t>
            </w:r>
          </w:p>
          <w:p w14:paraId="1E76816B" w14:textId="11C24826" w:rsidR="009F1307" w:rsidRPr="004332C7" w:rsidRDefault="001F5942" w:rsidP="00C767E9">
            <w:pPr>
              <w:jc w:val="both"/>
              <w:rPr>
                <w:rFonts w:asciiTheme="majorBidi" w:hAnsiTheme="majorBidi" w:cstheme="majorBidi"/>
                <w:sz w:val="24"/>
                <w:szCs w:val="24"/>
                <w:lang w:val="en-US"/>
              </w:rPr>
            </w:pPr>
            <w:r w:rsidRPr="004332C7">
              <w:rPr>
                <w:rFonts w:asciiTheme="majorBidi" w:hAnsiTheme="majorBidi" w:cstheme="majorBidi"/>
                <w:w w:val="105"/>
                <w:sz w:val="24"/>
                <w:szCs w:val="24"/>
              </w:rPr>
              <w:t>Amen. Vi tror.</w:t>
            </w:r>
          </w:p>
        </w:tc>
        <w:tc>
          <w:tcPr>
            <w:tcW w:w="3969" w:type="dxa"/>
          </w:tcPr>
          <w:p w14:paraId="5ADE7C93" w14:textId="77777777" w:rsidR="00882869" w:rsidRPr="004332C7" w:rsidRDefault="00FA583F"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434F97EC" w14:textId="25D0EB45"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 I believe.</w:t>
            </w:r>
          </w:p>
        </w:tc>
        <w:tc>
          <w:tcPr>
            <w:tcW w:w="2552" w:type="dxa"/>
          </w:tcPr>
          <w:p w14:paraId="58FA3EC2" w14:textId="77777777" w:rsidR="00FA583F" w:rsidRPr="004A4F2B" w:rsidRDefault="00FA583F" w:rsidP="00C767E9">
            <w:pPr>
              <w:autoSpaceDE w:val="0"/>
              <w:autoSpaceDN w:val="0"/>
              <w:bidi/>
              <w:adjustRightInd w:val="0"/>
              <w:jc w:val="both"/>
              <w:rPr>
                <w:rFonts w:asciiTheme="majorBidi" w:hAnsiTheme="majorBidi" w:cstheme="majorBidi"/>
                <w:b/>
                <w:bCs/>
                <w:color w:val="C10000"/>
                <w:sz w:val="24"/>
                <w:szCs w:val="24"/>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rPr>
              <w:t>:</w:t>
            </w:r>
          </w:p>
          <w:p w14:paraId="5F841F76" w14:textId="13466CB3" w:rsidR="009F1307"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حقا أؤمن</w:t>
            </w:r>
            <w:r w:rsidRPr="004A4F2B">
              <w:rPr>
                <w:rFonts w:asciiTheme="majorBidi" w:hAnsiTheme="majorBidi" w:cstheme="majorBidi"/>
                <w:b/>
                <w:bCs/>
                <w:color w:val="000000"/>
                <w:sz w:val="24"/>
                <w:szCs w:val="24"/>
              </w:rPr>
              <w:t>.</w:t>
            </w:r>
          </w:p>
        </w:tc>
      </w:tr>
      <w:tr w:rsidR="007B4CF8" w:rsidRPr="004332C7" w14:paraId="0091BC5F" w14:textId="77777777" w:rsidTr="007B4CF8">
        <w:tc>
          <w:tcPr>
            <w:tcW w:w="3969" w:type="dxa"/>
          </w:tcPr>
          <w:p w14:paraId="67C91A37"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8FFA83E"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72E61A74"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19613F" w14:paraId="7DE6BE6A" w14:textId="77777777" w:rsidTr="007B4CF8">
        <w:tc>
          <w:tcPr>
            <w:tcW w:w="3969" w:type="dxa"/>
          </w:tcPr>
          <w:p w14:paraId="3FA8D013" w14:textId="1A1E1166" w:rsidR="001F594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1F5942" w:rsidRPr="004332C7">
              <w:rPr>
                <w:rFonts w:asciiTheme="majorBidi" w:hAnsiTheme="majorBidi" w:cstheme="majorBidi"/>
                <w:b/>
                <w:bCs/>
                <w:color w:val="C10000"/>
                <w:sz w:val="24"/>
                <w:szCs w:val="24"/>
              </w:rPr>
              <w:t>:</w:t>
            </w:r>
          </w:p>
          <w:p w14:paraId="52393351" w14:textId="69C7FB29"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Han stod op fra de døde på den tredje dag.</w:t>
            </w:r>
          </w:p>
        </w:tc>
        <w:tc>
          <w:tcPr>
            <w:tcW w:w="3969" w:type="dxa"/>
          </w:tcPr>
          <w:p w14:paraId="41F31A3D" w14:textId="77777777" w:rsidR="00882869" w:rsidRPr="004332C7" w:rsidRDefault="00FA583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77282D7" w14:textId="245DEA52"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He rose from the dead on the third day.</w:t>
            </w:r>
          </w:p>
        </w:tc>
        <w:tc>
          <w:tcPr>
            <w:tcW w:w="2552" w:type="dxa"/>
          </w:tcPr>
          <w:p w14:paraId="2A7BFCF3" w14:textId="77777777" w:rsidR="00FA583F" w:rsidRPr="004A4F2B" w:rsidRDefault="00FA583F"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الكاهن</w:t>
            </w:r>
            <w:r w:rsidRPr="004A4F2B">
              <w:rPr>
                <w:rFonts w:asciiTheme="majorBidi" w:hAnsiTheme="majorBidi" w:cstheme="majorBidi"/>
                <w:b/>
                <w:bCs/>
                <w:color w:val="C10000"/>
                <w:sz w:val="24"/>
                <w:szCs w:val="24"/>
                <w:lang w:val="en-US"/>
              </w:rPr>
              <w:t>:</w:t>
            </w:r>
          </w:p>
          <w:p w14:paraId="7F1258D4" w14:textId="71A3C95F" w:rsidR="009F1307"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وقام من الأموات في اليوم الثالث</w:t>
            </w:r>
            <w:r w:rsidRPr="004A4F2B">
              <w:rPr>
                <w:rFonts w:asciiTheme="majorBidi" w:hAnsiTheme="majorBidi" w:cstheme="majorBidi"/>
                <w:b/>
                <w:bCs/>
                <w:color w:val="000000"/>
                <w:sz w:val="24"/>
                <w:szCs w:val="24"/>
                <w:lang w:val="en-US"/>
              </w:rPr>
              <w:t>.</w:t>
            </w:r>
          </w:p>
        </w:tc>
      </w:tr>
      <w:tr w:rsidR="00762A45" w:rsidRPr="0019613F" w14:paraId="7D29E2A1" w14:textId="77777777" w:rsidTr="007B4CF8">
        <w:tc>
          <w:tcPr>
            <w:tcW w:w="3969" w:type="dxa"/>
          </w:tcPr>
          <w:p w14:paraId="2EFFFDB5" w14:textId="37FB4A82"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Han steg op til himlene og satte sig ved din højre hånd, Fader,</w:t>
            </w:r>
          </w:p>
        </w:tc>
        <w:tc>
          <w:tcPr>
            <w:tcW w:w="3969" w:type="dxa"/>
          </w:tcPr>
          <w:p w14:paraId="2DB4D33C" w14:textId="366F26CB"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ascended into the heavens and sat at Your right hand, O Father.</w:t>
            </w:r>
          </w:p>
        </w:tc>
        <w:tc>
          <w:tcPr>
            <w:tcW w:w="2552" w:type="dxa"/>
          </w:tcPr>
          <w:p w14:paraId="0D186D68" w14:textId="0DD0291C" w:rsidR="009F1307" w:rsidRPr="004A4F2B" w:rsidRDefault="00FA583F" w:rsidP="00DD3BB2">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وصعد إلي السموات، وجلس عن</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يمينك أيها الآب</w:t>
            </w:r>
            <w:r w:rsidRPr="004A4F2B">
              <w:rPr>
                <w:rFonts w:asciiTheme="majorBidi" w:hAnsiTheme="majorBidi" w:cstheme="majorBidi"/>
                <w:b/>
                <w:bCs/>
                <w:sz w:val="24"/>
                <w:szCs w:val="24"/>
                <w:lang w:val="en-US"/>
              </w:rPr>
              <w:t>.</w:t>
            </w:r>
          </w:p>
        </w:tc>
      </w:tr>
      <w:tr w:rsidR="00762A45" w:rsidRPr="005F61CA" w14:paraId="36380036" w14:textId="77777777" w:rsidTr="007B4CF8">
        <w:tc>
          <w:tcPr>
            <w:tcW w:w="3969" w:type="dxa"/>
          </w:tcPr>
          <w:p w14:paraId="242CADB4" w14:textId="47DABCB9"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idet han forordnede en gengældelsesdag, da han vil åbenbare sig for at dømme verden med retfærdighed og give enhver efter hans gerninger.</w:t>
            </w:r>
          </w:p>
        </w:tc>
        <w:tc>
          <w:tcPr>
            <w:tcW w:w="3969" w:type="dxa"/>
          </w:tcPr>
          <w:p w14:paraId="61108737" w14:textId="489EFDB1"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He has appointed a Day for recompense, on which He will appear to judge the world in </w:t>
            </w:r>
            <w:proofErr w:type="gramStart"/>
            <w:r w:rsidRPr="004332C7">
              <w:rPr>
                <w:rFonts w:asciiTheme="majorBidi" w:hAnsiTheme="majorBidi" w:cstheme="majorBidi"/>
                <w:sz w:val="24"/>
                <w:szCs w:val="24"/>
                <w:lang w:val="en-US"/>
              </w:rPr>
              <w:t>righteousness, and</w:t>
            </w:r>
            <w:proofErr w:type="gramEnd"/>
            <w:r w:rsidRPr="004332C7">
              <w:rPr>
                <w:rFonts w:asciiTheme="majorBidi" w:hAnsiTheme="majorBidi" w:cstheme="majorBidi"/>
                <w:sz w:val="24"/>
                <w:szCs w:val="24"/>
                <w:lang w:val="en-US"/>
              </w:rPr>
              <w:t xml:space="preserve"> give each one according to his deeds.</w:t>
            </w:r>
          </w:p>
        </w:tc>
        <w:tc>
          <w:tcPr>
            <w:tcW w:w="2552" w:type="dxa"/>
          </w:tcPr>
          <w:p w14:paraId="522024FE" w14:textId="4F3B807E" w:rsidR="009F1307" w:rsidRPr="004A4F2B" w:rsidRDefault="00FA583F" w:rsidP="00DD3BB2">
            <w:pPr>
              <w:autoSpaceDE w:val="0"/>
              <w:autoSpaceDN w:val="0"/>
              <w:bidi/>
              <w:adjustRightInd w:val="0"/>
              <w:jc w:val="both"/>
              <w:rPr>
                <w:rFonts w:asciiTheme="majorBidi" w:hAnsiTheme="majorBidi" w:cstheme="majorBidi"/>
                <w:b/>
                <w:bCs/>
                <w:sz w:val="24"/>
                <w:szCs w:val="24"/>
                <w:rtl/>
                <w:lang w:val="en-US"/>
              </w:rPr>
            </w:pPr>
            <w:r w:rsidRPr="004A4F2B">
              <w:rPr>
                <w:rFonts w:asciiTheme="majorBidi" w:hAnsiTheme="majorBidi" w:cstheme="majorBidi"/>
                <w:b/>
                <w:bCs/>
                <w:sz w:val="24"/>
                <w:szCs w:val="24"/>
                <w:rtl/>
              </w:rPr>
              <w:t>ورسم يوما للمجازاة، هذا الذي</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يظهر فيه ليدين المسكونة بالعدل،</w:t>
            </w:r>
            <w:r w:rsidR="00DD3BB2" w:rsidRPr="004A4F2B">
              <w:rPr>
                <w:rFonts w:asciiTheme="majorBidi" w:hAnsiTheme="majorBidi" w:cstheme="majorBidi" w:hint="cs"/>
                <w:b/>
                <w:bCs/>
                <w:sz w:val="24"/>
                <w:szCs w:val="24"/>
                <w:rtl/>
              </w:rPr>
              <w:t xml:space="preserve"> </w:t>
            </w:r>
            <w:r w:rsidRPr="004A4F2B">
              <w:rPr>
                <w:rFonts w:asciiTheme="majorBidi" w:hAnsiTheme="majorBidi" w:cstheme="majorBidi"/>
                <w:b/>
                <w:bCs/>
                <w:sz w:val="24"/>
                <w:szCs w:val="24"/>
                <w:rtl/>
              </w:rPr>
              <w:t>ويعطى كل واحد حسب أعماله</w:t>
            </w:r>
            <w:r w:rsidRPr="004A4F2B">
              <w:rPr>
                <w:rFonts w:asciiTheme="majorBidi" w:hAnsiTheme="majorBidi" w:cstheme="majorBidi"/>
                <w:b/>
                <w:bCs/>
                <w:sz w:val="24"/>
                <w:szCs w:val="24"/>
                <w:lang w:val="en-US"/>
              </w:rPr>
              <w:t>.</w:t>
            </w:r>
          </w:p>
        </w:tc>
      </w:tr>
      <w:tr w:rsidR="007B4CF8" w:rsidRPr="005F61CA" w14:paraId="4EAEC815" w14:textId="77777777" w:rsidTr="007B4CF8">
        <w:tc>
          <w:tcPr>
            <w:tcW w:w="3969" w:type="dxa"/>
          </w:tcPr>
          <w:p w14:paraId="76CBD8BF"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054712F3"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12AE95A0" w14:textId="77777777" w:rsidR="007B4CF8" w:rsidRPr="004A4F2B" w:rsidRDefault="007B4CF8" w:rsidP="00DD3BB2">
            <w:pPr>
              <w:autoSpaceDE w:val="0"/>
              <w:autoSpaceDN w:val="0"/>
              <w:bidi/>
              <w:adjustRightInd w:val="0"/>
              <w:jc w:val="both"/>
              <w:rPr>
                <w:rFonts w:asciiTheme="majorBidi" w:hAnsiTheme="majorBidi" w:cstheme="majorBidi"/>
                <w:b/>
                <w:bCs/>
                <w:sz w:val="24"/>
                <w:szCs w:val="24"/>
                <w:rtl/>
              </w:rPr>
            </w:pPr>
          </w:p>
        </w:tc>
      </w:tr>
      <w:tr w:rsidR="00762A45" w:rsidRPr="005F61CA" w14:paraId="595FFFB0" w14:textId="77777777" w:rsidTr="007B4CF8">
        <w:tc>
          <w:tcPr>
            <w:tcW w:w="3969" w:type="dxa"/>
          </w:tcPr>
          <w:p w14:paraId="6326CCBB" w14:textId="1FF2173E" w:rsidR="001F594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1F5942" w:rsidRPr="004332C7">
              <w:rPr>
                <w:rFonts w:asciiTheme="majorBidi" w:hAnsiTheme="majorBidi" w:cstheme="majorBidi"/>
                <w:b/>
                <w:bCs/>
                <w:color w:val="C10000"/>
                <w:sz w:val="24"/>
                <w:szCs w:val="24"/>
              </w:rPr>
              <w:t>:</w:t>
            </w:r>
          </w:p>
          <w:p w14:paraId="24B10790" w14:textId="2F2F7350"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w w:val="105"/>
                <w:sz w:val="24"/>
                <w:szCs w:val="24"/>
              </w:rPr>
              <w:t>Efter din barmhjertighed, Herre, og ikke efter vore synder.</w:t>
            </w:r>
          </w:p>
        </w:tc>
        <w:tc>
          <w:tcPr>
            <w:tcW w:w="3969" w:type="dxa"/>
          </w:tcPr>
          <w:p w14:paraId="5ED515E7" w14:textId="77777777" w:rsidR="00882869" w:rsidRPr="004332C7" w:rsidRDefault="00FA583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367BE9F1" w14:textId="264276D2"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According to Your mercy, O Lord, and not according to our sins.</w:t>
            </w:r>
          </w:p>
        </w:tc>
        <w:tc>
          <w:tcPr>
            <w:tcW w:w="2552" w:type="dxa"/>
          </w:tcPr>
          <w:p w14:paraId="0E6A8E92" w14:textId="77777777" w:rsidR="00FA583F" w:rsidRPr="004A4F2B" w:rsidRDefault="00FA583F" w:rsidP="00C767E9">
            <w:pPr>
              <w:autoSpaceDE w:val="0"/>
              <w:autoSpaceDN w:val="0"/>
              <w:bidi/>
              <w:adjustRightInd w:val="0"/>
              <w:jc w:val="both"/>
              <w:rPr>
                <w:rFonts w:asciiTheme="majorBidi" w:hAnsiTheme="majorBidi" w:cstheme="majorBidi"/>
                <w:b/>
                <w:bCs/>
                <w:color w:val="C10000"/>
                <w:sz w:val="24"/>
                <w:szCs w:val="24"/>
                <w:lang w:val="en-US"/>
              </w:rPr>
            </w:pPr>
            <w:r w:rsidRPr="004A4F2B">
              <w:rPr>
                <w:rFonts w:asciiTheme="majorBidi" w:hAnsiTheme="majorBidi" w:cstheme="majorBidi"/>
                <w:b/>
                <w:bCs/>
                <w:color w:val="C10000"/>
                <w:sz w:val="24"/>
                <w:szCs w:val="24"/>
                <w:rtl/>
              </w:rPr>
              <w:t>الشعب</w:t>
            </w:r>
            <w:r w:rsidRPr="004A4F2B">
              <w:rPr>
                <w:rFonts w:asciiTheme="majorBidi" w:hAnsiTheme="majorBidi" w:cstheme="majorBidi"/>
                <w:b/>
                <w:bCs/>
                <w:color w:val="C10000"/>
                <w:sz w:val="24"/>
                <w:szCs w:val="24"/>
                <w:lang w:val="en-US"/>
              </w:rPr>
              <w:t>:</w:t>
            </w:r>
          </w:p>
          <w:p w14:paraId="4ACA9918" w14:textId="28EC2785" w:rsidR="009F1307" w:rsidRPr="004A4F2B" w:rsidRDefault="00FA583F" w:rsidP="00C767E9">
            <w:pPr>
              <w:autoSpaceDE w:val="0"/>
              <w:autoSpaceDN w:val="0"/>
              <w:bidi/>
              <w:adjustRightInd w:val="0"/>
              <w:jc w:val="both"/>
              <w:rPr>
                <w:rFonts w:asciiTheme="majorBidi" w:hAnsiTheme="majorBidi" w:cstheme="majorBidi"/>
                <w:b/>
                <w:bCs/>
                <w:color w:val="C10000"/>
                <w:sz w:val="24"/>
                <w:szCs w:val="24"/>
                <w:rtl/>
              </w:rPr>
            </w:pPr>
            <w:r w:rsidRPr="004A4F2B">
              <w:rPr>
                <w:rFonts w:asciiTheme="majorBidi" w:hAnsiTheme="majorBidi" w:cstheme="majorBidi"/>
                <w:b/>
                <w:bCs/>
                <w:color w:val="000000"/>
                <w:sz w:val="24"/>
                <w:szCs w:val="24"/>
                <w:rtl/>
              </w:rPr>
              <w:t>كرحمتك يا رب، وليس كخطايانا</w:t>
            </w:r>
            <w:r w:rsidRPr="004A4F2B">
              <w:rPr>
                <w:rFonts w:asciiTheme="majorBidi" w:hAnsiTheme="majorBidi" w:cstheme="majorBidi"/>
                <w:b/>
                <w:bCs/>
                <w:color w:val="000000"/>
                <w:sz w:val="24"/>
                <w:szCs w:val="24"/>
                <w:lang w:val="en-US"/>
              </w:rPr>
              <w:t>.</w:t>
            </w:r>
          </w:p>
        </w:tc>
      </w:tr>
      <w:tr w:rsidR="007B4CF8" w:rsidRPr="005F61CA" w14:paraId="34B4F8BA" w14:textId="77777777" w:rsidTr="007B4CF8">
        <w:tc>
          <w:tcPr>
            <w:tcW w:w="3969" w:type="dxa"/>
          </w:tcPr>
          <w:p w14:paraId="01C1BF53"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0D594B8"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1CB707DA" w14:textId="77777777" w:rsidR="007B4CF8" w:rsidRPr="004A4F2B"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762A45" w:rsidRPr="005F61CA" w14:paraId="5005F23F" w14:textId="77777777" w:rsidTr="007B4CF8">
        <w:tc>
          <w:tcPr>
            <w:tcW w:w="3969" w:type="dxa"/>
          </w:tcPr>
          <w:p w14:paraId="11DCD204" w14:textId="6DE43FEB" w:rsidR="005D14EC" w:rsidRPr="004332C7" w:rsidRDefault="009B51D5" w:rsidP="004A4F2B">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tilryger sine hænder tre gange og derefter </w:t>
            </w:r>
            <w:r w:rsidR="00071178"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efterfulgt af vinen, med sine hænder, mens han siger:</w:t>
            </w:r>
          </w:p>
        </w:tc>
        <w:tc>
          <w:tcPr>
            <w:tcW w:w="3969" w:type="dxa"/>
          </w:tcPr>
          <w:p w14:paraId="5F71A2EA" w14:textId="504CE9E1" w:rsidR="009F1307" w:rsidRPr="004332C7" w:rsidRDefault="00FA583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censes his hands three times and then censes the bread, followed by the wine, with his hands, while saying:</w:t>
            </w:r>
          </w:p>
        </w:tc>
        <w:tc>
          <w:tcPr>
            <w:tcW w:w="2552" w:type="dxa"/>
          </w:tcPr>
          <w:p w14:paraId="2583E571" w14:textId="4EFDE3B3" w:rsidR="009F1307" w:rsidRPr="00C06844" w:rsidRDefault="00FA583F" w:rsidP="00DD3BB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يبخر الكاهن يديه علي المجمرة ثلاث مرات</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ثم يبخر بيديه إلي القربانة ثم إلي الخمر وهو</w:t>
            </w:r>
            <w:r w:rsidR="00F9195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يقول:</w:t>
            </w:r>
          </w:p>
        </w:tc>
      </w:tr>
    </w:tbl>
    <w:p w14:paraId="1F762A4C" w14:textId="79D0A806" w:rsidR="007B63FA" w:rsidRPr="0019613F" w:rsidRDefault="007B63FA" w:rsidP="00C767E9">
      <w:pPr>
        <w:jc w:val="both"/>
        <w:rPr>
          <w:lang w:val="en-US"/>
        </w:rPr>
      </w:pPr>
    </w:p>
    <w:p w14:paraId="4E81C177" w14:textId="50333981" w:rsidR="007B63FA" w:rsidRPr="004332C7" w:rsidRDefault="007B63FA" w:rsidP="00DD3BB2">
      <w:pPr>
        <w:pStyle w:val="Heading2"/>
        <w:jc w:val="center"/>
        <w:rPr>
          <w:b/>
          <w:bCs/>
          <w:sz w:val="28"/>
          <w:szCs w:val="28"/>
        </w:rPr>
      </w:pPr>
      <w:bookmarkStart w:id="9" w:name="_Toc97819946"/>
      <w:r w:rsidRPr="004332C7">
        <w:rPr>
          <w:b/>
          <w:bCs/>
          <w:sz w:val="28"/>
          <w:szCs w:val="28"/>
        </w:rPr>
        <w:t>The Institution Narrative</w:t>
      </w:r>
      <w:bookmarkEnd w:id="9"/>
    </w:p>
    <w:p w14:paraId="0DA50357" w14:textId="77777777" w:rsidR="007B63FA" w:rsidRPr="004332C7" w:rsidRDefault="007B63FA" w:rsidP="00C767E9">
      <w:pPr>
        <w:jc w:val="both"/>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9F1307" w:rsidRPr="004332C7" w14:paraId="4DFC7E1C" w14:textId="77777777" w:rsidTr="007B4CF8">
        <w:tc>
          <w:tcPr>
            <w:tcW w:w="3969" w:type="dxa"/>
            <w:shd w:val="clear" w:color="auto" w:fill="EAF1DD" w:themeFill="accent3" w:themeFillTint="33"/>
            <w:vAlign w:val="center"/>
          </w:tcPr>
          <w:p w14:paraId="23251853" w14:textId="32D7E4ED" w:rsidR="009F1307" w:rsidRPr="00812B92" w:rsidRDefault="00BF0F48" w:rsidP="00812B92">
            <w:pPr>
              <w:jc w:val="center"/>
              <w:rPr>
                <w:rFonts w:asciiTheme="majorBidi" w:hAnsiTheme="majorBidi" w:cstheme="majorBidi"/>
                <w:b/>
                <w:bCs/>
                <w:sz w:val="28"/>
                <w:szCs w:val="28"/>
                <w:lang w:val="en-US"/>
              </w:rPr>
            </w:pPr>
            <w:r w:rsidRPr="00812B92">
              <w:rPr>
                <w:rFonts w:asciiTheme="majorBidi" w:hAnsiTheme="majorBidi" w:cstheme="majorBidi"/>
                <w:b/>
                <w:bCs/>
                <w:color w:val="C10000"/>
                <w:sz w:val="28"/>
                <w:szCs w:val="28"/>
              </w:rPr>
              <w:t>Indstiftels</w:t>
            </w:r>
            <w:r w:rsidR="008B1B8D" w:rsidRPr="00812B92">
              <w:rPr>
                <w:rFonts w:asciiTheme="majorBidi" w:hAnsiTheme="majorBidi" w:cstheme="majorBidi"/>
                <w:b/>
                <w:bCs/>
                <w:color w:val="C10000"/>
                <w:sz w:val="28"/>
                <w:szCs w:val="28"/>
              </w:rPr>
              <w:t>es-ordene</w:t>
            </w:r>
          </w:p>
        </w:tc>
        <w:tc>
          <w:tcPr>
            <w:tcW w:w="3969" w:type="dxa"/>
            <w:shd w:val="clear" w:color="auto" w:fill="EAF1DD" w:themeFill="accent3" w:themeFillTint="33"/>
            <w:vAlign w:val="center"/>
          </w:tcPr>
          <w:p w14:paraId="6122F51A" w14:textId="21366A0B" w:rsidR="009F1307" w:rsidRPr="00812B92" w:rsidRDefault="00FA583F" w:rsidP="00812B92">
            <w:pPr>
              <w:jc w:val="center"/>
              <w:rPr>
                <w:rFonts w:asciiTheme="majorBidi" w:hAnsiTheme="majorBidi" w:cstheme="majorBidi"/>
                <w:b/>
                <w:bCs/>
                <w:color w:val="C10000"/>
                <w:sz w:val="28"/>
                <w:szCs w:val="28"/>
                <w:lang w:val="en-US"/>
              </w:rPr>
            </w:pPr>
            <w:r w:rsidRPr="00812B92">
              <w:rPr>
                <w:rFonts w:asciiTheme="majorBidi" w:hAnsiTheme="majorBidi" w:cstheme="majorBidi"/>
                <w:b/>
                <w:bCs/>
                <w:color w:val="C10000"/>
                <w:sz w:val="28"/>
                <w:szCs w:val="28"/>
              </w:rPr>
              <w:t>The Institution Narrative</w:t>
            </w:r>
          </w:p>
        </w:tc>
        <w:tc>
          <w:tcPr>
            <w:tcW w:w="2552" w:type="dxa"/>
            <w:shd w:val="clear" w:color="auto" w:fill="EAF1DD" w:themeFill="accent3" w:themeFillTint="33"/>
            <w:vAlign w:val="center"/>
          </w:tcPr>
          <w:p w14:paraId="1521D531" w14:textId="2912DB8C" w:rsidR="009F1307" w:rsidRPr="00812B92" w:rsidRDefault="00FA583F" w:rsidP="00812B92">
            <w:pPr>
              <w:autoSpaceDE w:val="0"/>
              <w:autoSpaceDN w:val="0"/>
              <w:bidi/>
              <w:adjustRightInd w:val="0"/>
              <w:jc w:val="center"/>
              <w:rPr>
                <w:rFonts w:asciiTheme="majorBidi" w:hAnsiTheme="majorBidi" w:cstheme="majorBidi"/>
                <w:b/>
                <w:bCs/>
                <w:color w:val="C10000"/>
                <w:sz w:val="28"/>
                <w:szCs w:val="28"/>
                <w:rtl/>
              </w:rPr>
            </w:pPr>
            <w:r w:rsidRPr="00812B92">
              <w:rPr>
                <w:rFonts w:asciiTheme="majorBidi" w:hAnsiTheme="majorBidi" w:cstheme="majorBidi"/>
                <w:b/>
                <w:bCs/>
                <w:color w:val="C10000"/>
                <w:sz w:val="28"/>
                <w:szCs w:val="28"/>
                <w:rtl/>
              </w:rPr>
              <w:t>الصلوات التأسيسية</w:t>
            </w:r>
          </w:p>
        </w:tc>
      </w:tr>
      <w:tr w:rsidR="009F1307" w:rsidRPr="005F61CA" w14:paraId="1928CD30" w14:textId="77777777" w:rsidTr="007B4CF8">
        <w:tc>
          <w:tcPr>
            <w:tcW w:w="3969" w:type="dxa"/>
          </w:tcPr>
          <w:p w14:paraId="149674FF" w14:textId="017F99B1" w:rsidR="001F5942"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1F5942" w:rsidRPr="004332C7">
              <w:rPr>
                <w:rFonts w:asciiTheme="majorBidi" w:hAnsiTheme="majorBidi" w:cstheme="majorBidi"/>
                <w:b/>
                <w:bCs/>
                <w:color w:val="C10000"/>
                <w:sz w:val="24"/>
                <w:szCs w:val="24"/>
              </w:rPr>
              <w:t>:</w:t>
            </w:r>
          </w:p>
          <w:p w14:paraId="0BB39E3F" w14:textId="08732B14"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Men han indstiftede os dette store hellighedssakramente.</w:t>
            </w:r>
          </w:p>
        </w:tc>
        <w:tc>
          <w:tcPr>
            <w:tcW w:w="3969" w:type="dxa"/>
          </w:tcPr>
          <w:p w14:paraId="1BDF266E" w14:textId="77777777" w:rsidR="00DD3BB2" w:rsidRPr="004332C7" w:rsidRDefault="00FA583F"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04CAA018" w14:textId="7DCF7C44" w:rsidR="009F1307" w:rsidRPr="004332C7" w:rsidRDefault="00FA583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He instituted for us this great mystery of godliness.</w:t>
            </w:r>
          </w:p>
        </w:tc>
        <w:tc>
          <w:tcPr>
            <w:tcW w:w="2552" w:type="dxa"/>
          </w:tcPr>
          <w:p w14:paraId="081FBF6F" w14:textId="77777777" w:rsidR="00FA583F" w:rsidRPr="001D7000" w:rsidRDefault="00FA583F"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C6C7DF3" w14:textId="46A96FB4" w:rsidR="009F1307" w:rsidRPr="001D7000" w:rsidRDefault="00FA583F" w:rsidP="00DD3BB2">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ووضع لنا هذا السر العظيم الذي</w:t>
            </w:r>
            <w:r w:rsidR="00DD3BB2"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للتقوي</w:t>
            </w:r>
            <w:r w:rsidRPr="0019613F">
              <w:rPr>
                <w:rFonts w:asciiTheme="majorBidi" w:hAnsiTheme="majorBidi" w:cstheme="majorBidi"/>
                <w:b/>
                <w:bCs/>
                <w:color w:val="000000"/>
                <w:sz w:val="24"/>
                <w:szCs w:val="24"/>
                <w:lang w:val="en-US"/>
              </w:rPr>
              <w:t>.</w:t>
            </w:r>
          </w:p>
        </w:tc>
      </w:tr>
      <w:tr w:rsidR="000C4FA7" w:rsidRPr="005F61CA" w14:paraId="0AF13F78" w14:textId="77777777" w:rsidTr="007B4CF8">
        <w:tc>
          <w:tcPr>
            <w:tcW w:w="3969" w:type="dxa"/>
          </w:tcPr>
          <w:p w14:paraId="7AE5276B"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4261D98"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054A3573"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9F1307" w:rsidRPr="005F61CA" w14:paraId="14FA46C6" w14:textId="77777777" w:rsidTr="007B4CF8">
        <w:tc>
          <w:tcPr>
            <w:tcW w:w="3969" w:type="dxa"/>
          </w:tcPr>
          <w:p w14:paraId="53C65A54" w14:textId="1C9501C0" w:rsidR="009F1307" w:rsidRPr="004332C7" w:rsidRDefault="001F594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lægger han hænderne på røgelseskarret, tilryger dem, løfter dem med røgelse og tilryger brødet, mens han siger:</w:t>
            </w:r>
          </w:p>
        </w:tc>
        <w:tc>
          <w:tcPr>
            <w:tcW w:w="3969" w:type="dxa"/>
          </w:tcPr>
          <w:p w14:paraId="7B843B74" w14:textId="754080D6" w:rsidR="009F1307" w:rsidRPr="004332C7" w:rsidRDefault="001F594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away his smoke-filled hands from the censer, and says:</w:t>
            </w:r>
          </w:p>
        </w:tc>
        <w:tc>
          <w:tcPr>
            <w:tcW w:w="2552" w:type="dxa"/>
          </w:tcPr>
          <w:p w14:paraId="1AE9C369" w14:textId="07836729" w:rsidR="009F1307" w:rsidRPr="00C06844" w:rsidRDefault="001F5942" w:rsidP="00F46D0F">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يرفع الكاهن يديه من فوق المجمرة</w:t>
            </w:r>
            <w:r w:rsidR="00F46D0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بالبخور ويقول:</w:t>
            </w:r>
          </w:p>
        </w:tc>
      </w:tr>
      <w:tr w:rsidR="009F1307" w:rsidRPr="005F61CA" w14:paraId="176C8947" w14:textId="77777777" w:rsidTr="007B4CF8">
        <w:tc>
          <w:tcPr>
            <w:tcW w:w="3969" w:type="dxa"/>
          </w:tcPr>
          <w:p w14:paraId="402C485A" w14:textId="316F80CE" w:rsidR="009F1307" w:rsidRPr="004332C7" w:rsidRDefault="001F5942" w:rsidP="00C767E9">
            <w:pPr>
              <w:jc w:val="both"/>
              <w:rPr>
                <w:rFonts w:asciiTheme="majorBidi" w:hAnsiTheme="majorBidi" w:cstheme="majorBidi"/>
                <w:sz w:val="24"/>
                <w:szCs w:val="24"/>
              </w:rPr>
            </w:pPr>
            <w:r w:rsidRPr="004332C7">
              <w:rPr>
                <w:rFonts w:asciiTheme="majorBidi" w:hAnsiTheme="majorBidi" w:cstheme="majorBidi"/>
                <w:sz w:val="24"/>
                <w:szCs w:val="24"/>
              </w:rPr>
              <w:t>Thi da han besluttede at give sig i døden til liv for verden</w:t>
            </w:r>
            <w:r w:rsidR="00071178" w:rsidRPr="004332C7">
              <w:rPr>
                <w:rFonts w:asciiTheme="majorBidi" w:hAnsiTheme="majorBidi" w:cstheme="majorBidi"/>
                <w:sz w:val="24"/>
                <w:szCs w:val="24"/>
              </w:rPr>
              <w:t>.</w:t>
            </w:r>
          </w:p>
        </w:tc>
        <w:tc>
          <w:tcPr>
            <w:tcW w:w="3969" w:type="dxa"/>
          </w:tcPr>
          <w:p w14:paraId="7DE07AA2" w14:textId="4A746C01" w:rsidR="009F1307" w:rsidRPr="004332C7" w:rsidRDefault="001F5942"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For being determined to give Himself up to death for the life of the world.</w:t>
            </w:r>
          </w:p>
        </w:tc>
        <w:tc>
          <w:tcPr>
            <w:tcW w:w="2552" w:type="dxa"/>
          </w:tcPr>
          <w:p w14:paraId="27CDA62B" w14:textId="42E64D9C" w:rsidR="009F1307" w:rsidRPr="001D7000" w:rsidRDefault="001F5942" w:rsidP="00DD3BB2">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لأنه فيما هو راسم أن يسلم نفسه</w:t>
            </w:r>
            <w:r w:rsidR="00DD3BB2"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للموت عن حياة العالم</w:t>
            </w:r>
            <w:r w:rsidRPr="0019613F">
              <w:rPr>
                <w:rFonts w:asciiTheme="majorBidi" w:hAnsiTheme="majorBidi" w:cstheme="majorBidi"/>
                <w:b/>
                <w:bCs/>
                <w:sz w:val="24"/>
                <w:szCs w:val="24"/>
                <w:lang w:val="en-US"/>
              </w:rPr>
              <w:t>.</w:t>
            </w:r>
          </w:p>
        </w:tc>
      </w:tr>
      <w:tr w:rsidR="007B4CF8" w:rsidRPr="005F61CA" w14:paraId="089F508A" w14:textId="77777777" w:rsidTr="007B4CF8">
        <w:tc>
          <w:tcPr>
            <w:tcW w:w="3969" w:type="dxa"/>
          </w:tcPr>
          <w:p w14:paraId="2E89EDAA"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7C6F71C3"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5A6C5254" w14:textId="77777777" w:rsidR="007B4CF8" w:rsidRPr="001D7000" w:rsidRDefault="007B4CF8" w:rsidP="00DD3BB2">
            <w:pPr>
              <w:autoSpaceDE w:val="0"/>
              <w:autoSpaceDN w:val="0"/>
              <w:bidi/>
              <w:adjustRightInd w:val="0"/>
              <w:jc w:val="both"/>
              <w:rPr>
                <w:rFonts w:asciiTheme="majorBidi" w:hAnsiTheme="majorBidi" w:cstheme="majorBidi"/>
                <w:b/>
                <w:bCs/>
                <w:sz w:val="24"/>
                <w:szCs w:val="24"/>
                <w:rtl/>
              </w:rPr>
            </w:pPr>
          </w:p>
        </w:tc>
      </w:tr>
      <w:tr w:rsidR="009F1307" w:rsidRPr="004332C7" w14:paraId="78B03920" w14:textId="77777777" w:rsidTr="007B4CF8">
        <w:tc>
          <w:tcPr>
            <w:tcW w:w="3969" w:type="dxa"/>
          </w:tcPr>
          <w:p w14:paraId="32BC3604" w14:textId="32D5183F" w:rsidR="001F5942"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1F5942" w:rsidRPr="004332C7">
              <w:rPr>
                <w:rFonts w:asciiTheme="majorBidi" w:hAnsiTheme="majorBidi" w:cstheme="majorBidi"/>
                <w:b/>
                <w:bCs/>
                <w:color w:val="C10000"/>
                <w:sz w:val="24"/>
                <w:szCs w:val="24"/>
              </w:rPr>
              <w:t>:</w:t>
            </w:r>
          </w:p>
          <w:p w14:paraId="5EC47AEA" w14:textId="2C5C8DA7" w:rsidR="009F1307" w:rsidRPr="004332C7" w:rsidRDefault="001F5942"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Sandelig</w:t>
            </w:r>
            <w:proofErr w:type="spellEnd"/>
            <w:r w:rsidRPr="004332C7">
              <w:rPr>
                <w:rFonts w:asciiTheme="majorBidi" w:hAnsiTheme="majorBidi" w:cstheme="majorBidi"/>
                <w:sz w:val="24"/>
                <w:szCs w:val="24"/>
                <w:lang w:val="en-US"/>
              </w:rPr>
              <w:t xml:space="preserve">, vi </w:t>
            </w:r>
            <w:proofErr w:type="spellStart"/>
            <w:r w:rsidRPr="004332C7">
              <w:rPr>
                <w:rFonts w:asciiTheme="majorBidi" w:hAnsiTheme="majorBidi" w:cstheme="majorBidi"/>
                <w:sz w:val="24"/>
                <w:szCs w:val="24"/>
                <w:lang w:val="en-US"/>
              </w:rPr>
              <w:t>tror</w:t>
            </w:r>
            <w:proofErr w:type="spellEnd"/>
            <w:r w:rsidRPr="004332C7">
              <w:rPr>
                <w:rFonts w:asciiTheme="majorBidi" w:hAnsiTheme="majorBidi" w:cstheme="majorBidi"/>
                <w:sz w:val="24"/>
                <w:szCs w:val="24"/>
                <w:lang w:val="en-US"/>
              </w:rPr>
              <w:t>.</w:t>
            </w:r>
          </w:p>
        </w:tc>
        <w:tc>
          <w:tcPr>
            <w:tcW w:w="3969" w:type="dxa"/>
          </w:tcPr>
          <w:p w14:paraId="7919EE0C" w14:textId="77777777" w:rsidR="00882869" w:rsidRPr="004332C7" w:rsidRDefault="001F5942"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32AC3C40" w14:textId="2FB620ED" w:rsidR="009F1307" w:rsidRPr="004332C7" w:rsidRDefault="001F5942"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We believe.</w:t>
            </w:r>
          </w:p>
        </w:tc>
        <w:tc>
          <w:tcPr>
            <w:tcW w:w="2552" w:type="dxa"/>
          </w:tcPr>
          <w:p w14:paraId="48C75126" w14:textId="77777777" w:rsidR="001F5942" w:rsidRPr="001D7000" w:rsidRDefault="001F5942"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1490238B" w14:textId="2180FA12" w:rsidR="009F1307" w:rsidRPr="001D7000" w:rsidRDefault="001F5942"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نؤمن</w:t>
            </w:r>
            <w:r w:rsidRPr="001D7000">
              <w:rPr>
                <w:rFonts w:asciiTheme="majorBidi" w:hAnsiTheme="majorBidi" w:cstheme="majorBidi"/>
                <w:b/>
                <w:bCs/>
                <w:color w:val="000000"/>
                <w:sz w:val="24"/>
                <w:szCs w:val="24"/>
              </w:rPr>
              <w:t>.</w:t>
            </w:r>
          </w:p>
        </w:tc>
      </w:tr>
      <w:tr w:rsidR="000C4FA7" w:rsidRPr="004332C7" w14:paraId="3C8B5121" w14:textId="77777777" w:rsidTr="007B4CF8">
        <w:tc>
          <w:tcPr>
            <w:tcW w:w="3969" w:type="dxa"/>
          </w:tcPr>
          <w:p w14:paraId="1BD1A2AC"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45A6B30" w14:textId="77777777" w:rsidR="000C4FA7" w:rsidRPr="004332C7" w:rsidRDefault="000C4FA7" w:rsidP="00C767E9">
            <w:pPr>
              <w:jc w:val="both"/>
              <w:rPr>
                <w:rFonts w:asciiTheme="majorBidi" w:hAnsiTheme="majorBidi" w:cstheme="majorBidi"/>
                <w:b/>
                <w:bCs/>
                <w:color w:val="C10000"/>
                <w:sz w:val="24"/>
                <w:szCs w:val="24"/>
              </w:rPr>
            </w:pPr>
          </w:p>
        </w:tc>
        <w:tc>
          <w:tcPr>
            <w:tcW w:w="2552" w:type="dxa"/>
          </w:tcPr>
          <w:p w14:paraId="2BCEEDF3"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9F1307" w:rsidRPr="005F61CA" w14:paraId="31F48319" w14:textId="77777777" w:rsidTr="007B4CF8">
        <w:tc>
          <w:tcPr>
            <w:tcW w:w="3969" w:type="dxa"/>
          </w:tcPr>
          <w:p w14:paraId="0B15C4C0" w14:textId="1C4A91D2" w:rsidR="009F1307" w:rsidRPr="004332C7" w:rsidRDefault="001F5942"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brødet i sin venstre hånd, løfter silkeservietten, som lå nedenunder på patenen, og kysser den og lader den ligge på alteret, idet han siger:</w:t>
            </w:r>
          </w:p>
        </w:tc>
        <w:tc>
          <w:tcPr>
            <w:tcW w:w="3969" w:type="dxa"/>
          </w:tcPr>
          <w:p w14:paraId="5D29C0A1" w14:textId="360EEDDA" w:rsidR="009F1307" w:rsidRPr="004332C7" w:rsidRDefault="001F5942"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the bread into his left hand, raises the silk veil which was beneath it on the paten and kisses it, then places it on the altar, saying:</w:t>
            </w:r>
          </w:p>
        </w:tc>
        <w:tc>
          <w:tcPr>
            <w:tcW w:w="2552" w:type="dxa"/>
          </w:tcPr>
          <w:p w14:paraId="25CFDA40" w14:textId="1827A355" w:rsidR="009F1307" w:rsidRPr="00C06844" w:rsidRDefault="001F5942" w:rsidP="001D7000">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يأخذ الكاهن القربانة ويضعها علي يده</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اليسري، ويرفع اللفافة الحرير التي تحتها</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الصينية ويقبلها بفيه ويتركها علي</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المذبح وهو يقول:</w:t>
            </w:r>
          </w:p>
        </w:tc>
      </w:tr>
      <w:tr w:rsidR="009F1307" w:rsidRPr="005F61CA" w14:paraId="03039FEB" w14:textId="77777777" w:rsidTr="007B4CF8">
        <w:tc>
          <w:tcPr>
            <w:tcW w:w="3969" w:type="dxa"/>
          </w:tcPr>
          <w:p w14:paraId="3C76EDD4" w14:textId="518BEAE8"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6171BE83" w14:textId="4C6C1C42" w:rsidR="009F1307" w:rsidRPr="004332C7" w:rsidRDefault="00022339" w:rsidP="00C767E9">
            <w:pPr>
              <w:jc w:val="both"/>
              <w:rPr>
                <w:rFonts w:asciiTheme="majorBidi" w:hAnsiTheme="majorBidi" w:cstheme="majorBidi"/>
                <w:sz w:val="24"/>
                <w:szCs w:val="24"/>
              </w:rPr>
            </w:pPr>
            <w:r w:rsidRPr="004332C7">
              <w:rPr>
                <w:rFonts w:asciiTheme="majorBidi" w:hAnsiTheme="majorBidi" w:cstheme="majorBidi"/>
                <w:sz w:val="24"/>
                <w:szCs w:val="24"/>
              </w:rPr>
              <w:t>tog han et brød i sine hellige, uplettede, utilsmudsede, velsignede og livgivende hænder.</w:t>
            </w:r>
          </w:p>
        </w:tc>
        <w:tc>
          <w:tcPr>
            <w:tcW w:w="3969" w:type="dxa"/>
          </w:tcPr>
          <w:p w14:paraId="6F776DA3" w14:textId="77777777" w:rsidR="00882869" w:rsidRPr="004332C7" w:rsidRDefault="00AD37C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63A681A7" w14:textId="72CE4D46" w:rsidR="009F1307" w:rsidRPr="004332C7" w:rsidRDefault="00AD37C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He took bread into His holy hands, which are without spot or blemish, blessed, and life-giving.</w:t>
            </w:r>
          </w:p>
        </w:tc>
        <w:tc>
          <w:tcPr>
            <w:tcW w:w="2552" w:type="dxa"/>
          </w:tcPr>
          <w:p w14:paraId="7F4BB9AA" w14:textId="77777777" w:rsidR="00AD37CF" w:rsidRPr="001D7000" w:rsidRDefault="00AD37CF"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5C8CA40" w14:textId="113B0CC4" w:rsidR="009F1307" w:rsidRPr="001D7000" w:rsidRDefault="00AD37CF" w:rsidP="00DD3BB2">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أخذ خبزا علي يديه الطاهرتين،</w:t>
            </w:r>
            <w:r w:rsidR="00DD3BB2"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اللتين بلا عيب ولا دنس،</w:t>
            </w:r>
            <w:r w:rsidR="00DD3BB2"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الطوباويتين المحييتين</w:t>
            </w:r>
            <w:r w:rsidRPr="0019613F">
              <w:rPr>
                <w:rFonts w:asciiTheme="majorBidi" w:hAnsiTheme="majorBidi" w:cstheme="majorBidi"/>
                <w:b/>
                <w:bCs/>
                <w:color w:val="000000"/>
                <w:sz w:val="24"/>
                <w:szCs w:val="24"/>
                <w:lang w:val="en-US"/>
              </w:rPr>
              <w:t>.</w:t>
            </w:r>
          </w:p>
        </w:tc>
      </w:tr>
      <w:tr w:rsidR="007B4CF8" w:rsidRPr="005F61CA" w14:paraId="3CA1FD1C" w14:textId="77777777" w:rsidTr="007B4CF8">
        <w:tc>
          <w:tcPr>
            <w:tcW w:w="3969" w:type="dxa"/>
          </w:tcPr>
          <w:p w14:paraId="65A69536"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2B72B8F"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080ED8DB"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9F1307" w:rsidRPr="005F61CA" w14:paraId="75CC3BEB" w14:textId="77777777" w:rsidTr="007B4CF8">
        <w:tc>
          <w:tcPr>
            <w:tcW w:w="3969" w:type="dxa"/>
          </w:tcPr>
          <w:p w14:paraId="5A5950B8" w14:textId="77777777" w:rsidR="00DD3BB2" w:rsidRPr="004332C7" w:rsidRDefault="000064F6" w:rsidP="00C767E9">
            <w:pPr>
              <w:autoSpaceDE w:val="0"/>
              <w:autoSpaceDN w:val="0"/>
              <w:adjustRightInd w:val="0"/>
              <w:jc w:val="both"/>
              <w:rPr>
                <w:rFonts w:asciiTheme="majorBidi" w:hAnsiTheme="majorBidi" w:cstheme="majorBidi"/>
                <w:sz w:val="24"/>
                <w:szCs w:val="24"/>
                <w:rtl/>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r w:rsidR="00022339" w:rsidRPr="004332C7">
              <w:rPr>
                <w:rFonts w:asciiTheme="majorBidi" w:hAnsiTheme="majorBidi" w:cstheme="majorBidi"/>
                <w:sz w:val="24"/>
                <w:szCs w:val="24"/>
              </w:rPr>
              <w:t xml:space="preserve"> </w:t>
            </w:r>
          </w:p>
          <w:p w14:paraId="731A3EFD" w14:textId="660FD08B" w:rsidR="009F1307" w:rsidRPr="004332C7" w:rsidRDefault="00022339" w:rsidP="009C78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Vi tror, at det sandelig forholder sig således.  Amen</w:t>
            </w:r>
            <w:r w:rsidR="00A82128" w:rsidRPr="004332C7">
              <w:rPr>
                <w:rFonts w:asciiTheme="majorBidi" w:hAnsiTheme="majorBidi" w:cstheme="majorBidi"/>
                <w:color w:val="000000"/>
                <w:sz w:val="24"/>
                <w:szCs w:val="24"/>
              </w:rPr>
              <w:t>.</w:t>
            </w:r>
          </w:p>
        </w:tc>
        <w:tc>
          <w:tcPr>
            <w:tcW w:w="3969" w:type="dxa"/>
          </w:tcPr>
          <w:p w14:paraId="09158924" w14:textId="77777777" w:rsidR="00882869" w:rsidRPr="004332C7" w:rsidRDefault="00AD37C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50EF7342" w14:textId="53B6061E" w:rsidR="009F1307" w:rsidRPr="004332C7" w:rsidRDefault="00AD37C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We believe that this is true. Amen.</w:t>
            </w:r>
          </w:p>
        </w:tc>
        <w:tc>
          <w:tcPr>
            <w:tcW w:w="2552" w:type="dxa"/>
          </w:tcPr>
          <w:p w14:paraId="60A22159" w14:textId="77777777" w:rsidR="00AD37CF" w:rsidRPr="001D7000" w:rsidRDefault="00AD37CF"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0D2594DB" w14:textId="46E63B7B" w:rsidR="009F1307" w:rsidRPr="001D7000" w:rsidRDefault="00AD37CF"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نؤمن أن هذا هو بالحقيقة. آمين</w:t>
            </w:r>
            <w:r w:rsidRPr="001D7000">
              <w:rPr>
                <w:rFonts w:asciiTheme="majorBidi" w:hAnsiTheme="majorBidi" w:cstheme="majorBidi"/>
                <w:b/>
                <w:bCs/>
                <w:color w:val="000000"/>
                <w:sz w:val="24"/>
                <w:szCs w:val="24"/>
                <w:lang w:val="en-US"/>
              </w:rPr>
              <w:t>.</w:t>
            </w:r>
          </w:p>
        </w:tc>
      </w:tr>
      <w:tr w:rsidR="000C4FA7" w:rsidRPr="005F61CA" w14:paraId="36C5BEAF" w14:textId="77777777" w:rsidTr="007B4CF8">
        <w:tc>
          <w:tcPr>
            <w:tcW w:w="3969" w:type="dxa"/>
          </w:tcPr>
          <w:p w14:paraId="5433AA5A"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D1B2C3D"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767D0F6D"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9F1307" w:rsidRPr="005F61CA" w14:paraId="01A7AC7A" w14:textId="77777777" w:rsidTr="007B4CF8">
        <w:tc>
          <w:tcPr>
            <w:tcW w:w="3969" w:type="dxa"/>
          </w:tcPr>
          <w:p w14:paraId="4181D33D" w14:textId="398D17AE" w:rsidR="009F1307" w:rsidRPr="004332C7" w:rsidRDefault="00022339"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lægger højre hånds pegefinger på brødet, som er i hans venstre hånd, løfter blikket opad og siger:</w:t>
            </w:r>
          </w:p>
        </w:tc>
        <w:tc>
          <w:tcPr>
            <w:tcW w:w="3969" w:type="dxa"/>
          </w:tcPr>
          <w:p w14:paraId="2C91AB72" w14:textId="74016A58" w:rsidR="009F1307" w:rsidRPr="004332C7" w:rsidRDefault="00AD37C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places his right hand upon the bread that is in his left hand, raises his eyes upward, and says:</w:t>
            </w:r>
          </w:p>
        </w:tc>
        <w:tc>
          <w:tcPr>
            <w:tcW w:w="2552" w:type="dxa"/>
          </w:tcPr>
          <w:p w14:paraId="6B6AF78C" w14:textId="1AC38DF4" w:rsidR="009F1307" w:rsidRPr="00C06844" w:rsidRDefault="00AD37CF" w:rsidP="00DD3BB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يضع الكاهن يده اليمني علي القربانة التي</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علي يده اليسري، ويرفع نظره إلي فوق</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w:t>
            </w:r>
          </w:p>
        </w:tc>
      </w:tr>
      <w:tr w:rsidR="009F1307" w:rsidRPr="005F61CA" w14:paraId="78BFCB7D" w14:textId="77777777" w:rsidTr="007B4CF8">
        <w:tc>
          <w:tcPr>
            <w:tcW w:w="3969" w:type="dxa"/>
          </w:tcPr>
          <w:p w14:paraId="2AD0BC13" w14:textId="7780EF08"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51047360" w14:textId="2AA543FF" w:rsidR="00022339" w:rsidRPr="004332C7" w:rsidRDefault="00022339" w:rsidP="001D7000">
            <w:pPr>
              <w:jc w:val="both"/>
              <w:rPr>
                <w:rFonts w:asciiTheme="majorBidi" w:hAnsiTheme="majorBidi" w:cstheme="majorBidi"/>
                <w:sz w:val="24"/>
                <w:szCs w:val="24"/>
              </w:rPr>
            </w:pPr>
            <w:r w:rsidRPr="004332C7">
              <w:rPr>
                <w:rFonts w:asciiTheme="majorBidi" w:hAnsiTheme="majorBidi" w:cstheme="majorBidi"/>
                <w:sz w:val="24"/>
                <w:szCs w:val="24"/>
              </w:rPr>
              <w:t>Han så op til himlen, til dig Gud, som er hans egen Fader og alles Herre.</w:t>
            </w:r>
          </w:p>
        </w:tc>
        <w:tc>
          <w:tcPr>
            <w:tcW w:w="3969" w:type="dxa"/>
          </w:tcPr>
          <w:p w14:paraId="5D051CC5" w14:textId="77777777" w:rsidR="00882869" w:rsidRPr="004332C7" w:rsidRDefault="00AD37C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2CB1D1E" w14:textId="1A3ACE32" w:rsidR="009F1307" w:rsidRPr="004332C7" w:rsidRDefault="00AD37C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He looked up toward Heaven to You, O God, who are His Father and Master of everyone.</w:t>
            </w:r>
          </w:p>
        </w:tc>
        <w:tc>
          <w:tcPr>
            <w:tcW w:w="2552" w:type="dxa"/>
          </w:tcPr>
          <w:p w14:paraId="069E6004" w14:textId="77777777" w:rsidR="00AD37CF" w:rsidRPr="001D7000" w:rsidRDefault="00AD37CF"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528C950" w14:textId="61475E5B" w:rsidR="009F1307" w:rsidRPr="001D7000" w:rsidRDefault="00AD37CF" w:rsidP="00DD3BB2">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ونظر إلي فوق نحو السماء، إليك</w:t>
            </w:r>
            <w:r w:rsidR="00DD3BB2"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يا الله أباه وسيد كل أحد</w:t>
            </w:r>
            <w:r w:rsidRPr="001D7000">
              <w:rPr>
                <w:rFonts w:asciiTheme="majorBidi" w:hAnsiTheme="majorBidi" w:cstheme="majorBidi"/>
                <w:b/>
                <w:bCs/>
                <w:color w:val="000000"/>
                <w:sz w:val="24"/>
                <w:szCs w:val="24"/>
                <w:lang w:val="en-US"/>
              </w:rPr>
              <w:t>.</w:t>
            </w:r>
          </w:p>
        </w:tc>
      </w:tr>
      <w:tr w:rsidR="000C4FA7" w:rsidRPr="005F61CA" w14:paraId="075CB89B" w14:textId="77777777" w:rsidTr="007B4CF8">
        <w:tc>
          <w:tcPr>
            <w:tcW w:w="3969" w:type="dxa"/>
          </w:tcPr>
          <w:p w14:paraId="24E62640"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C561E6C"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7ED9DF69"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9F1307" w:rsidRPr="005F61CA" w14:paraId="3F622735" w14:textId="77777777" w:rsidTr="007B4CF8">
        <w:tc>
          <w:tcPr>
            <w:tcW w:w="3969" w:type="dxa"/>
          </w:tcPr>
          <w:p w14:paraId="29D78CF7" w14:textId="066C1029" w:rsidR="009F1307" w:rsidRPr="004332C7" w:rsidRDefault="00022339"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korstegner brødet med fingeren 3 gange. Ved hvert korstegn svarer diakonen "Amen''.</w:t>
            </w:r>
          </w:p>
        </w:tc>
        <w:tc>
          <w:tcPr>
            <w:tcW w:w="3969" w:type="dxa"/>
          </w:tcPr>
          <w:p w14:paraId="4D47B885" w14:textId="092848D2" w:rsidR="009F1307" w:rsidRPr="004332C7" w:rsidRDefault="00AD37CF" w:rsidP="001D7000">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makes the sign of the cross with his finger three times, and each time the people responds, saying, “Amen.”</w:t>
            </w:r>
            <w:r w:rsidR="001D7000"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At the first signing, the priest says:</w:t>
            </w:r>
          </w:p>
        </w:tc>
        <w:tc>
          <w:tcPr>
            <w:tcW w:w="2552" w:type="dxa"/>
          </w:tcPr>
          <w:p w14:paraId="537EB7E8" w14:textId="6C43263D" w:rsidR="009F1307" w:rsidRPr="00C06844" w:rsidRDefault="00AD37CF" w:rsidP="00DD3BB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يرشم الكاهن الخبز بأصبعه ثلاثة رشوم وفي</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كل رشم يجاوبه الشعب قائلين "آمين</w:t>
            </w:r>
            <w:r w:rsidRPr="00C06844">
              <w:rPr>
                <w:rFonts w:asciiTheme="majorBidi" w:hAnsiTheme="majorBidi" w:cstheme="majorBidi"/>
                <w:b/>
                <w:bCs/>
                <w:color w:val="1F497D" w:themeColor="text2"/>
                <w:sz w:val="24"/>
                <w:szCs w:val="24"/>
                <w:rtl/>
                <w:lang w:val="en-US"/>
              </w:rPr>
              <w:t>".</w:t>
            </w:r>
            <w:r w:rsidR="00DD3BB2"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 أول رشم يقول الكاهن</w:t>
            </w:r>
            <w:r w:rsidRPr="00C06844">
              <w:rPr>
                <w:rFonts w:asciiTheme="majorBidi" w:hAnsiTheme="majorBidi" w:cstheme="majorBidi"/>
                <w:b/>
                <w:bCs/>
                <w:color w:val="1F497D" w:themeColor="text2"/>
                <w:sz w:val="24"/>
                <w:szCs w:val="24"/>
                <w:rtl/>
                <w:lang w:val="en-US"/>
              </w:rPr>
              <w:t>:</w:t>
            </w:r>
          </w:p>
        </w:tc>
      </w:tr>
      <w:tr w:rsidR="009F1307" w:rsidRPr="004332C7" w14:paraId="72BD9B4D" w14:textId="77777777" w:rsidTr="007B4CF8">
        <w:tc>
          <w:tcPr>
            <w:tcW w:w="3969" w:type="dxa"/>
          </w:tcPr>
          <w:p w14:paraId="742E733D" w14:textId="60ED2CBE"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1DCD046F" w14:textId="43B1BDC3" w:rsidR="00022339" w:rsidRPr="001D7000" w:rsidRDefault="00022339" w:rsidP="001D7000">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takkede</w:t>
            </w:r>
            <w:proofErr w:type="spellEnd"/>
            <w:r w:rsidR="00A82128" w:rsidRPr="004332C7">
              <w:rPr>
                <w:rFonts w:asciiTheme="majorBidi" w:hAnsiTheme="majorBidi" w:cstheme="majorBidi"/>
                <w:sz w:val="24"/>
                <w:szCs w:val="24"/>
                <w:lang w:val="en-US"/>
              </w:rPr>
              <w:t>.</w:t>
            </w:r>
          </w:p>
        </w:tc>
        <w:tc>
          <w:tcPr>
            <w:tcW w:w="3969" w:type="dxa"/>
          </w:tcPr>
          <w:p w14:paraId="765845CE" w14:textId="77777777" w:rsidR="00882869" w:rsidRPr="004332C7" w:rsidRDefault="00AD37CF"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5D2FCFA5" w14:textId="282D8BC8" w:rsidR="009F1307" w:rsidRPr="004332C7" w:rsidRDefault="00AD37C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when He had given thanks.</w:t>
            </w:r>
          </w:p>
        </w:tc>
        <w:tc>
          <w:tcPr>
            <w:tcW w:w="2552" w:type="dxa"/>
          </w:tcPr>
          <w:p w14:paraId="19F34FB4" w14:textId="77777777" w:rsidR="00AD37CF" w:rsidRPr="001D7000" w:rsidRDefault="00AD37CF"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0E3DC50F" w14:textId="2645687C" w:rsidR="009F1307" w:rsidRPr="001D7000" w:rsidRDefault="00AD37CF"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وشكر</w:t>
            </w:r>
            <w:r w:rsidRPr="001D7000">
              <w:rPr>
                <w:rFonts w:asciiTheme="majorBidi" w:hAnsiTheme="majorBidi" w:cstheme="majorBidi"/>
                <w:b/>
                <w:bCs/>
                <w:color w:val="000000"/>
                <w:sz w:val="24"/>
                <w:szCs w:val="24"/>
              </w:rPr>
              <w:t>.</w:t>
            </w:r>
          </w:p>
        </w:tc>
      </w:tr>
      <w:tr w:rsidR="007B4CF8" w:rsidRPr="004332C7" w14:paraId="142BB346" w14:textId="77777777" w:rsidTr="007B4CF8">
        <w:tc>
          <w:tcPr>
            <w:tcW w:w="3969" w:type="dxa"/>
          </w:tcPr>
          <w:p w14:paraId="51A3597D"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2ACF51E"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4044382B"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9F1307" w:rsidRPr="004332C7" w14:paraId="590A0D13" w14:textId="77777777" w:rsidTr="007B4CF8">
        <w:tc>
          <w:tcPr>
            <w:tcW w:w="3969" w:type="dxa"/>
          </w:tcPr>
          <w:p w14:paraId="56EEC7D2" w14:textId="06FC2D6C"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73564E60" w14:textId="1C18DD5B" w:rsidR="009F1307" w:rsidRPr="004332C7" w:rsidRDefault="00022339"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A82128" w:rsidRPr="004332C7">
              <w:rPr>
                <w:rFonts w:asciiTheme="majorBidi" w:hAnsiTheme="majorBidi" w:cstheme="majorBidi"/>
                <w:color w:val="000000"/>
                <w:sz w:val="24"/>
                <w:szCs w:val="24"/>
              </w:rPr>
              <w:t>.</w:t>
            </w:r>
          </w:p>
        </w:tc>
        <w:tc>
          <w:tcPr>
            <w:tcW w:w="3969" w:type="dxa"/>
          </w:tcPr>
          <w:p w14:paraId="0B2FC5CC" w14:textId="77777777" w:rsidR="00882869" w:rsidRPr="004332C7" w:rsidRDefault="00AD37CF"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109BC13" w14:textId="337ADAFC" w:rsidR="009F1307" w:rsidRPr="004332C7" w:rsidRDefault="00AD37CF"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Amen.</w:t>
            </w:r>
          </w:p>
        </w:tc>
        <w:tc>
          <w:tcPr>
            <w:tcW w:w="2552" w:type="dxa"/>
          </w:tcPr>
          <w:p w14:paraId="199EA5CD" w14:textId="77777777" w:rsidR="00AD37CF" w:rsidRPr="001D7000" w:rsidRDefault="00AD37CF"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7D8100D6" w14:textId="764B5800" w:rsidR="009F1307" w:rsidRPr="001D7000" w:rsidRDefault="00AD37CF"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7B4CF8" w:rsidRPr="004332C7" w14:paraId="1864CDA6" w14:textId="77777777" w:rsidTr="007B4CF8">
        <w:tc>
          <w:tcPr>
            <w:tcW w:w="3969" w:type="dxa"/>
          </w:tcPr>
          <w:p w14:paraId="4B91CD03"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372C6AE"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553CCBD7"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9F1307" w:rsidRPr="004332C7" w14:paraId="0F43F37D" w14:textId="77777777" w:rsidTr="007B4CF8">
        <w:tc>
          <w:tcPr>
            <w:tcW w:w="3969" w:type="dxa"/>
          </w:tcPr>
          <w:p w14:paraId="3DA89CE0" w14:textId="16125CF9" w:rsidR="009F1307"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2</w:t>
            </w:r>
            <w:r w:rsidR="00FF6F52"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08971FD6" w14:textId="30A96FBB" w:rsidR="009F1307" w:rsidRPr="004332C7" w:rsidRDefault="00AD37C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second signing:</w:t>
            </w:r>
          </w:p>
        </w:tc>
        <w:tc>
          <w:tcPr>
            <w:tcW w:w="2552" w:type="dxa"/>
          </w:tcPr>
          <w:p w14:paraId="28ACFBC8" w14:textId="5F67E276" w:rsidR="009F1307" w:rsidRPr="00C06844" w:rsidRDefault="00AD37CF"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وثاني رشم:</w:t>
            </w:r>
          </w:p>
        </w:tc>
      </w:tr>
      <w:tr w:rsidR="00FE0334" w:rsidRPr="004332C7" w14:paraId="5BF62A83" w14:textId="77777777" w:rsidTr="007B4CF8">
        <w:tc>
          <w:tcPr>
            <w:tcW w:w="3969" w:type="dxa"/>
          </w:tcPr>
          <w:p w14:paraId="07279C88" w14:textId="77777777" w:rsidR="00FE0334" w:rsidRPr="004332C7" w:rsidRDefault="00FE0334" w:rsidP="00FE0334">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p>
          <w:p w14:paraId="5620E964" w14:textId="123EE1B1" w:rsidR="00FE0334" w:rsidRPr="004332C7" w:rsidRDefault="00FE0334" w:rsidP="00FE0334">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velsignede</w:t>
            </w:r>
            <w:proofErr w:type="spellEnd"/>
            <w:r w:rsidRPr="004332C7">
              <w:rPr>
                <w:rFonts w:asciiTheme="majorBidi" w:hAnsiTheme="majorBidi" w:cstheme="majorBidi"/>
                <w:sz w:val="24"/>
                <w:szCs w:val="24"/>
                <w:lang w:val="en-US"/>
              </w:rPr>
              <w:t xml:space="preserve"> de</w:t>
            </w:r>
            <w:r>
              <w:rPr>
                <w:rFonts w:asciiTheme="majorBidi" w:hAnsiTheme="majorBidi" w:cstheme="majorBidi"/>
                <w:sz w:val="24"/>
                <w:szCs w:val="24"/>
                <w:lang w:val="en-US"/>
              </w:rPr>
              <w:t>t</w:t>
            </w:r>
            <w:r w:rsidRPr="004332C7">
              <w:rPr>
                <w:rFonts w:asciiTheme="majorBidi" w:hAnsiTheme="majorBidi" w:cstheme="majorBidi"/>
                <w:sz w:val="24"/>
                <w:szCs w:val="24"/>
                <w:lang w:val="en-US"/>
              </w:rPr>
              <w:t>.</w:t>
            </w:r>
          </w:p>
        </w:tc>
        <w:tc>
          <w:tcPr>
            <w:tcW w:w="3969" w:type="dxa"/>
          </w:tcPr>
          <w:p w14:paraId="4D618DE0" w14:textId="77777777" w:rsidR="00FE0334" w:rsidRPr="004332C7" w:rsidRDefault="00FE0334" w:rsidP="00FE0334">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47A67F5D" w14:textId="328CB6DF" w:rsidR="00FE0334" w:rsidRPr="004332C7" w:rsidRDefault="00FE0334" w:rsidP="00FE0334">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He blessed it.</w:t>
            </w:r>
          </w:p>
        </w:tc>
        <w:tc>
          <w:tcPr>
            <w:tcW w:w="2552" w:type="dxa"/>
          </w:tcPr>
          <w:p w14:paraId="360415D5" w14:textId="77777777" w:rsidR="00FE0334" w:rsidRPr="001D7000" w:rsidRDefault="00FE0334" w:rsidP="00FE0334">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5970EB0D" w14:textId="3CBDA814" w:rsidR="00FE0334" w:rsidRPr="001D7000" w:rsidRDefault="00FE0334" w:rsidP="00FE0334">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وبارك</w:t>
            </w:r>
          </w:p>
        </w:tc>
      </w:tr>
      <w:tr w:rsidR="00FE0334" w:rsidRPr="004332C7" w14:paraId="6E926093" w14:textId="77777777" w:rsidTr="007B4CF8">
        <w:tc>
          <w:tcPr>
            <w:tcW w:w="3969" w:type="dxa"/>
          </w:tcPr>
          <w:p w14:paraId="28B0D2AC" w14:textId="77777777" w:rsidR="00FE0334" w:rsidRPr="004332C7" w:rsidRDefault="00FE0334" w:rsidP="00FE0334">
            <w:pPr>
              <w:autoSpaceDE w:val="0"/>
              <w:autoSpaceDN w:val="0"/>
              <w:adjustRightInd w:val="0"/>
              <w:jc w:val="both"/>
              <w:rPr>
                <w:rFonts w:asciiTheme="majorBidi" w:hAnsiTheme="majorBidi" w:cstheme="majorBidi"/>
                <w:b/>
                <w:bCs/>
                <w:color w:val="C10000"/>
                <w:sz w:val="24"/>
                <w:szCs w:val="24"/>
              </w:rPr>
            </w:pPr>
          </w:p>
        </w:tc>
        <w:tc>
          <w:tcPr>
            <w:tcW w:w="3969" w:type="dxa"/>
          </w:tcPr>
          <w:p w14:paraId="228ED1F9" w14:textId="77777777" w:rsidR="00FE0334" w:rsidRPr="004332C7" w:rsidRDefault="00FE0334" w:rsidP="00FE0334">
            <w:pPr>
              <w:jc w:val="both"/>
              <w:rPr>
                <w:rFonts w:asciiTheme="majorBidi" w:hAnsiTheme="majorBidi" w:cstheme="majorBidi"/>
                <w:b/>
                <w:bCs/>
                <w:color w:val="C10000"/>
                <w:sz w:val="24"/>
                <w:szCs w:val="24"/>
              </w:rPr>
            </w:pPr>
          </w:p>
        </w:tc>
        <w:tc>
          <w:tcPr>
            <w:tcW w:w="2552" w:type="dxa"/>
          </w:tcPr>
          <w:p w14:paraId="5C1A0DDB" w14:textId="77777777" w:rsidR="00FE0334" w:rsidRPr="001D7000" w:rsidRDefault="00FE0334" w:rsidP="00FE0334">
            <w:pPr>
              <w:autoSpaceDE w:val="0"/>
              <w:autoSpaceDN w:val="0"/>
              <w:bidi/>
              <w:adjustRightInd w:val="0"/>
              <w:jc w:val="both"/>
              <w:rPr>
                <w:rFonts w:asciiTheme="majorBidi" w:hAnsiTheme="majorBidi" w:cstheme="majorBidi"/>
                <w:b/>
                <w:bCs/>
                <w:color w:val="C10000"/>
                <w:sz w:val="24"/>
                <w:szCs w:val="24"/>
                <w:rtl/>
              </w:rPr>
            </w:pPr>
          </w:p>
        </w:tc>
      </w:tr>
      <w:tr w:rsidR="00FE0334" w:rsidRPr="004332C7" w14:paraId="198C7334" w14:textId="77777777" w:rsidTr="007B4CF8">
        <w:tc>
          <w:tcPr>
            <w:tcW w:w="3969" w:type="dxa"/>
          </w:tcPr>
          <w:p w14:paraId="3BEBCA0D" w14:textId="77777777" w:rsidR="00FE0334" w:rsidRPr="004332C7" w:rsidRDefault="00FE0334" w:rsidP="00FE0334">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p>
          <w:p w14:paraId="4F29B3E1" w14:textId="5FB31695" w:rsidR="00FE0334" w:rsidRPr="004332C7" w:rsidRDefault="00FE0334" w:rsidP="00FE0334">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color w:val="000000"/>
                <w:sz w:val="24"/>
                <w:szCs w:val="24"/>
              </w:rPr>
              <w:t>Amen.</w:t>
            </w:r>
          </w:p>
        </w:tc>
        <w:tc>
          <w:tcPr>
            <w:tcW w:w="3969" w:type="dxa"/>
          </w:tcPr>
          <w:p w14:paraId="7476455E" w14:textId="77777777" w:rsidR="00FE0334" w:rsidRPr="004332C7" w:rsidRDefault="00FE0334" w:rsidP="00FE0334">
            <w:pPr>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 xml:space="preserve">People: </w:t>
            </w:r>
          </w:p>
          <w:p w14:paraId="0DE69462" w14:textId="78500EEC" w:rsidR="00FE0334" w:rsidRPr="004332C7" w:rsidRDefault="00FE0334" w:rsidP="00FE0334">
            <w:pPr>
              <w:jc w:val="both"/>
              <w:rPr>
                <w:rFonts w:asciiTheme="majorBidi" w:hAnsiTheme="majorBidi" w:cstheme="majorBidi"/>
                <w:b/>
                <w:bCs/>
                <w:color w:val="C10000"/>
                <w:sz w:val="24"/>
                <w:szCs w:val="24"/>
              </w:rPr>
            </w:pPr>
            <w:r w:rsidRPr="004332C7">
              <w:rPr>
                <w:rFonts w:asciiTheme="majorBidi" w:hAnsiTheme="majorBidi" w:cstheme="majorBidi"/>
                <w:color w:val="000000"/>
                <w:sz w:val="24"/>
                <w:szCs w:val="24"/>
              </w:rPr>
              <w:t>Amen.</w:t>
            </w:r>
          </w:p>
        </w:tc>
        <w:tc>
          <w:tcPr>
            <w:tcW w:w="2552" w:type="dxa"/>
          </w:tcPr>
          <w:p w14:paraId="3259639A" w14:textId="77777777" w:rsidR="00FE0334" w:rsidRPr="001D7000" w:rsidRDefault="00FE0334" w:rsidP="00FE0334">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61D73EAE" w14:textId="2A4EEC21" w:rsidR="00FE0334" w:rsidRPr="001D7000" w:rsidRDefault="00FE0334" w:rsidP="00FE0334">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7B4CF8" w:rsidRPr="004332C7" w14:paraId="519F1E29" w14:textId="77777777" w:rsidTr="007B4CF8">
        <w:tc>
          <w:tcPr>
            <w:tcW w:w="3969" w:type="dxa"/>
          </w:tcPr>
          <w:p w14:paraId="3E521DE7"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F52070C"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38E55949"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4332C7" w14:paraId="2F28AC99" w14:textId="77777777" w:rsidTr="007B4CF8">
        <w:tc>
          <w:tcPr>
            <w:tcW w:w="3969" w:type="dxa"/>
          </w:tcPr>
          <w:p w14:paraId="03469410" w14:textId="7EB68764"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3</w:t>
            </w:r>
            <w:r w:rsidR="00E06629" w:rsidRPr="00C06844">
              <w:rPr>
                <w:rFonts w:asciiTheme="majorBidi" w:hAnsiTheme="majorBidi" w:cstheme="majorBidi"/>
                <w:color w:val="1F497D" w:themeColor="text2"/>
                <w:sz w:val="24"/>
                <w:szCs w:val="24"/>
                <w:lang w:val="en-US"/>
              </w:rPr>
              <w:t>.</w:t>
            </w:r>
            <w:r w:rsidRPr="00C06844">
              <w:rPr>
                <w:rFonts w:asciiTheme="majorBidi" w:hAnsiTheme="majorBidi" w:cstheme="majorBidi"/>
                <w:color w:val="1F497D" w:themeColor="text2"/>
                <w:sz w:val="24"/>
                <w:szCs w:val="24"/>
                <w:lang w:val="en-US"/>
              </w:rPr>
              <w:t xml:space="preserve"> gang</w:t>
            </w:r>
          </w:p>
        </w:tc>
        <w:tc>
          <w:tcPr>
            <w:tcW w:w="3969" w:type="dxa"/>
          </w:tcPr>
          <w:p w14:paraId="45AACD1B" w14:textId="7C8A2EF2"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third signing:</w:t>
            </w:r>
          </w:p>
        </w:tc>
        <w:tc>
          <w:tcPr>
            <w:tcW w:w="2552" w:type="dxa"/>
          </w:tcPr>
          <w:p w14:paraId="448B4D7E" w14:textId="207A8D18"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وثالث رشم:</w:t>
            </w:r>
          </w:p>
        </w:tc>
      </w:tr>
      <w:tr w:rsidR="00022339" w:rsidRPr="004332C7" w14:paraId="20D5AF32" w14:textId="77777777" w:rsidTr="007B4CF8">
        <w:tc>
          <w:tcPr>
            <w:tcW w:w="3969" w:type="dxa"/>
          </w:tcPr>
          <w:p w14:paraId="329E8F25" w14:textId="1F74788E" w:rsidR="00022339" w:rsidRPr="004332C7" w:rsidRDefault="004E453E" w:rsidP="00C767E9">
            <w:pPr>
              <w:autoSpaceDE w:val="0"/>
              <w:autoSpaceDN w:val="0"/>
              <w:adjustRightInd w:val="0"/>
              <w:jc w:val="both"/>
              <w:rPr>
                <w:rFonts w:asciiTheme="majorBidi" w:hAnsiTheme="majorBidi" w:cstheme="majorBidi"/>
                <w:color w:val="C00000"/>
                <w:sz w:val="24"/>
                <w:szCs w:val="24"/>
              </w:rPr>
            </w:pPr>
            <w:r w:rsidRPr="004332C7">
              <w:rPr>
                <w:rFonts w:asciiTheme="majorBidi" w:hAnsiTheme="majorBidi" w:cstheme="majorBidi"/>
                <w:color w:val="C00000"/>
                <w:sz w:val="24"/>
                <w:szCs w:val="24"/>
              </w:rPr>
              <w:t>Præst</w:t>
            </w:r>
            <w:r w:rsidR="00022339" w:rsidRPr="004332C7">
              <w:rPr>
                <w:rFonts w:asciiTheme="majorBidi" w:hAnsiTheme="majorBidi" w:cstheme="majorBidi"/>
                <w:color w:val="C00000"/>
                <w:sz w:val="24"/>
                <w:szCs w:val="24"/>
              </w:rPr>
              <w:t>:</w:t>
            </w:r>
          </w:p>
          <w:p w14:paraId="57732769" w14:textId="4D5187C7" w:rsidR="00022339" w:rsidRPr="004332C7" w:rsidRDefault="00022339"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helliggjorde</w:t>
            </w:r>
            <w:proofErr w:type="spellEnd"/>
            <w:r w:rsidRPr="004332C7">
              <w:rPr>
                <w:rFonts w:asciiTheme="majorBidi" w:hAnsiTheme="majorBidi" w:cstheme="majorBidi"/>
                <w:sz w:val="24"/>
                <w:szCs w:val="24"/>
                <w:lang w:val="en-US"/>
              </w:rPr>
              <w:t xml:space="preserve"> det.</w:t>
            </w:r>
          </w:p>
        </w:tc>
        <w:tc>
          <w:tcPr>
            <w:tcW w:w="3969" w:type="dxa"/>
          </w:tcPr>
          <w:p w14:paraId="1441C44B" w14:textId="77777777" w:rsidR="00882869" w:rsidRPr="004332C7" w:rsidRDefault="00022339" w:rsidP="00C767E9">
            <w:pPr>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 xml:space="preserve">Priest: </w:t>
            </w:r>
          </w:p>
          <w:p w14:paraId="77BBBB49" w14:textId="54928694"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He sanctified it.</w:t>
            </w:r>
          </w:p>
        </w:tc>
        <w:tc>
          <w:tcPr>
            <w:tcW w:w="2552" w:type="dxa"/>
          </w:tcPr>
          <w:p w14:paraId="511E321A" w14:textId="77777777" w:rsidR="00022339" w:rsidRPr="001D7000" w:rsidRDefault="00022339" w:rsidP="00C767E9">
            <w:pPr>
              <w:autoSpaceDE w:val="0"/>
              <w:autoSpaceDN w:val="0"/>
              <w:bidi/>
              <w:adjustRightInd w:val="0"/>
              <w:jc w:val="both"/>
              <w:rPr>
                <w:rFonts w:asciiTheme="majorBidi" w:hAnsiTheme="majorBidi" w:cstheme="majorBidi"/>
                <w:b/>
                <w:bCs/>
                <w:color w:val="C00000"/>
                <w:sz w:val="24"/>
                <w:szCs w:val="24"/>
              </w:rPr>
            </w:pPr>
            <w:r w:rsidRPr="001D7000">
              <w:rPr>
                <w:rFonts w:asciiTheme="majorBidi" w:hAnsiTheme="majorBidi" w:cstheme="majorBidi"/>
                <w:b/>
                <w:bCs/>
                <w:color w:val="C00000"/>
                <w:sz w:val="24"/>
                <w:szCs w:val="24"/>
                <w:rtl/>
              </w:rPr>
              <w:t>الكاهن</w:t>
            </w:r>
            <w:r w:rsidRPr="001D7000">
              <w:rPr>
                <w:rFonts w:asciiTheme="majorBidi" w:hAnsiTheme="majorBidi" w:cstheme="majorBidi"/>
                <w:b/>
                <w:bCs/>
                <w:color w:val="C00000"/>
                <w:sz w:val="24"/>
                <w:szCs w:val="24"/>
              </w:rPr>
              <w:t>:</w:t>
            </w:r>
          </w:p>
          <w:p w14:paraId="780CDF0B" w14:textId="0E74EF82"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وقدسه</w:t>
            </w:r>
            <w:r w:rsidRPr="001D7000">
              <w:rPr>
                <w:rFonts w:asciiTheme="majorBidi" w:hAnsiTheme="majorBidi" w:cstheme="majorBidi"/>
                <w:b/>
                <w:bCs/>
                <w:color w:val="000000"/>
                <w:sz w:val="24"/>
                <w:szCs w:val="24"/>
              </w:rPr>
              <w:t>.</w:t>
            </w:r>
          </w:p>
        </w:tc>
      </w:tr>
      <w:tr w:rsidR="007B4CF8" w:rsidRPr="004332C7" w14:paraId="5FB05542" w14:textId="77777777" w:rsidTr="007B4CF8">
        <w:tc>
          <w:tcPr>
            <w:tcW w:w="3969" w:type="dxa"/>
          </w:tcPr>
          <w:p w14:paraId="184D76E8" w14:textId="77777777" w:rsidR="007B4CF8" w:rsidRPr="004332C7" w:rsidRDefault="007B4CF8" w:rsidP="00C767E9">
            <w:pPr>
              <w:autoSpaceDE w:val="0"/>
              <w:autoSpaceDN w:val="0"/>
              <w:adjustRightInd w:val="0"/>
              <w:jc w:val="both"/>
              <w:rPr>
                <w:rFonts w:asciiTheme="majorBidi" w:hAnsiTheme="majorBidi" w:cstheme="majorBidi"/>
                <w:color w:val="C00000"/>
                <w:sz w:val="24"/>
                <w:szCs w:val="24"/>
              </w:rPr>
            </w:pPr>
          </w:p>
        </w:tc>
        <w:tc>
          <w:tcPr>
            <w:tcW w:w="3969" w:type="dxa"/>
          </w:tcPr>
          <w:p w14:paraId="6ED75EAC" w14:textId="77777777" w:rsidR="007B4CF8" w:rsidRPr="004332C7" w:rsidRDefault="007B4CF8" w:rsidP="00C767E9">
            <w:pPr>
              <w:jc w:val="both"/>
              <w:rPr>
                <w:rFonts w:asciiTheme="majorBidi" w:hAnsiTheme="majorBidi" w:cstheme="majorBidi"/>
                <w:b/>
                <w:bCs/>
                <w:color w:val="C00000"/>
                <w:sz w:val="24"/>
                <w:szCs w:val="24"/>
                <w:lang w:val="en-US"/>
              </w:rPr>
            </w:pPr>
          </w:p>
        </w:tc>
        <w:tc>
          <w:tcPr>
            <w:tcW w:w="2552" w:type="dxa"/>
          </w:tcPr>
          <w:p w14:paraId="5757D5C2" w14:textId="77777777" w:rsidR="007B4CF8" w:rsidRPr="001D7000" w:rsidRDefault="007B4CF8" w:rsidP="00C767E9">
            <w:pPr>
              <w:autoSpaceDE w:val="0"/>
              <w:autoSpaceDN w:val="0"/>
              <w:bidi/>
              <w:adjustRightInd w:val="0"/>
              <w:jc w:val="both"/>
              <w:rPr>
                <w:rFonts w:asciiTheme="majorBidi" w:hAnsiTheme="majorBidi" w:cstheme="majorBidi"/>
                <w:b/>
                <w:bCs/>
                <w:color w:val="C00000"/>
                <w:sz w:val="24"/>
                <w:szCs w:val="24"/>
                <w:rtl/>
              </w:rPr>
            </w:pPr>
          </w:p>
        </w:tc>
      </w:tr>
      <w:tr w:rsidR="00022339" w:rsidRPr="005F61CA" w14:paraId="02EFA0D5" w14:textId="77777777" w:rsidTr="007B4CF8">
        <w:tc>
          <w:tcPr>
            <w:tcW w:w="3969" w:type="dxa"/>
          </w:tcPr>
          <w:p w14:paraId="1263852A" w14:textId="38078880"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03D688E2" w14:textId="1C087DB3" w:rsidR="00022339" w:rsidRPr="004332C7" w:rsidRDefault="00022339" w:rsidP="00C767E9">
            <w:pPr>
              <w:jc w:val="both"/>
              <w:rPr>
                <w:rFonts w:asciiTheme="majorBidi" w:hAnsiTheme="majorBidi" w:cstheme="majorBidi"/>
                <w:sz w:val="24"/>
                <w:szCs w:val="24"/>
              </w:rPr>
            </w:pPr>
            <w:r w:rsidRPr="004332C7">
              <w:rPr>
                <w:rFonts w:asciiTheme="majorBidi" w:hAnsiTheme="majorBidi" w:cstheme="majorBidi"/>
                <w:sz w:val="24"/>
                <w:szCs w:val="24"/>
              </w:rPr>
              <w:t>Vi tror, og vi bekender, og vi lovpriser.</w:t>
            </w:r>
          </w:p>
        </w:tc>
        <w:tc>
          <w:tcPr>
            <w:tcW w:w="3969" w:type="dxa"/>
          </w:tcPr>
          <w:p w14:paraId="340DA525"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584DFD2C" w14:textId="3A1433A2"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Amen. </w:t>
            </w:r>
            <w:r w:rsidRPr="004332C7">
              <w:rPr>
                <w:rFonts w:asciiTheme="majorBidi" w:hAnsiTheme="majorBidi" w:cstheme="majorBidi"/>
                <w:sz w:val="24"/>
                <w:szCs w:val="24"/>
                <w:lang w:val="en-US"/>
              </w:rPr>
              <w:t>We believe, we confess, and we glorify.</w:t>
            </w:r>
          </w:p>
        </w:tc>
        <w:tc>
          <w:tcPr>
            <w:tcW w:w="2552" w:type="dxa"/>
          </w:tcPr>
          <w:p w14:paraId="05DDE0C9"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42F66E3B" w14:textId="72D5F6C0"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lang w:val="en-US"/>
              </w:rPr>
              <w:t xml:space="preserve">. </w:t>
            </w:r>
            <w:r w:rsidRPr="001D7000">
              <w:rPr>
                <w:rFonts w:asciiTheme="majorBidi" w:hAnsiTheme="majorBidi" w:cstheme="majorBidi"/>
                <w:b/>
                <w:bCs/>
                <w:sz w:val="24"/>
                <w:szCs w:val="24"/>
                <w:rtl/>
              </w:rPr>
              <w:t>نؤمن ونعترف ونمجد</w:t>
            </w:r>
            <w:r w:rsidRPr="001D7000">
              <w:rPr>
                <w:rFonts w:asciiTheme="majorBidi" w:hAnsiTheme="majorBidi" w:cstheme="majorBidi"/>
                <w:b/>
                <w:bCs/>
                <w:sz w:val="24"/>
                <w:szCs w:val="24"/>
                <w:lang w:val="en-US"/>
              </w:rPr>
              <w:t>.</w:t>
            </w:r>
          </w:p>
        </w:tc>
      </w:tr>
      <w:tr w:rsidR="000C4FA7" w:rsidRPr="005F61CA" w14:paraId="18AA4BC9" w14:textId="77777777" w:rsidTr="007B4CF8">
        <w:tc>
          <w:tcPr>
            <w:tcW w:w="3969" w:type="dxa"/>
          </w:tcPr>
          <w:p w14:paraId="1269EE5B"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4E9C831"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17B1BCF2"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46D5C445" w14:textId="77777777" w:rsidTr="007B4CF8">
        <w:tc>
          <w:tcPr>
            <w:tcW w:w="3969" w:type="dxa"/>
          </w:tcPr>
          <w:p w14:paraId="2827A728" w14:textId="1DE4C5AF" w:rsidR="00022339" w:rsidRPr="00C06844" w:rsidRDefault="00022339"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Så bryder han </w:t>
            </w:r>
            <w:r w:rsidR="00A82128"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xml:space="preserve"> forsigtigt i 2/3 og 1/3 uden at skille styk­ kerne fra hinanden og uden at røre Spadikon (centerfeltet), som er midt i. Brødsbrydelsen foretages med højre tommelfinger og ikke med neglen, og han begynder den fra øverst til nederst.</w:t>
            </w:r>
          </w:p>
          <w:p w14:paraId="5E817F67" w14:textId="091CBA30" w:rsidR="00022339" w:rsidRPr="004332C7" w:rsidRDefault="00022339"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tredjedelen skal være til højre, og to-tredjedelen til venstre. Dette gør han, mens han siger:</w:t>
            </w:r>
          </w:p>
        </w:tc>
        <w:tc>
          <w:tcPr>
            <w:tcW w:w="3969" w:type="dxa"/>
          </w:tcPr>
          <w:p w14:paraId="29018955" w14:textId="0CA19B4B"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breaks the oblation into a two-thirds and a one-third part, carefully, slightly, and without separating one part from the other, and without touching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The fraction must be made with his right thumb, and not with the nail. Making the fraction from the top to the bottom with the one-third part on his right and the two-thirds part on his left, he says:</w:t>
            </w:r>
          </w:p>
        </w:tc>
        <w:tc>
          <w:tcPr>
            <w:tcW w:w="2552" w:type="dxa"/>
          </w:tcPr>
          <w:p w14:paraId="3AFE3F78" w14:textId="1FEA62C8" w:rsidR="00022339" w:rsidRPr="00C06844" w:rsidRDefault="00022339" w:rsidP="00DD3BB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يقسم القربانة ثلثين وثلثا بعناية من غير</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فصل بعضهما عن بعض. ومن غير أن يمس</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الاسباديقون. وتكون القسمة بإبهام يده</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اليمني وليس بالظفر. ويجعل القسمة من</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فوق إلي أسفل ويكون الثلث عن يمينه</w:t>
            </w:r>
            <w:r w:rsidR="00DD3BB2"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والثلثان عن يساره، وهو يقول</w:t>
            </w:r>
            <w:r w:rsidRPr="00C06844">
              <w:rPr>
                <w:rFonts w:asciiTheme="majorBidi" w:hAnsiTheme="majorBidi" w:cstheme="majorBidi"/>
                <w:b/>
                <w:bCs/>
                <w:color w:val="1F497D" w:themeColor="text2"/>
                <w:sz w:val="24"/>
                <w:szCs w:val="24"/>
                <w:rtl/>
                <w:lang w:val="en-US"/>
              </w:rPr>
              <w:t>:</w:t>
            </w:r>
          </w:p>
        </w:tc>
      </w:tr>
      <w:tr w:rsidR="00022339" w:rsidRPr="005F61CA" w14:paraId="54CD7CD1" w14:textId="77777777" w:rsidTr="007B4CF8">
        <w:tc>
          <w:tcPr>
            <w:tcW w:w="3969" w:type="dxa"/>
          </w:tcPr>
          <w:p w14:paraId="0A3F536B" w14:textId="3C2616C8"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5D90B514" w14:textId="570EBEC4" w:rsidR="00022339" w:rsidRPr="004332C7" w:rsidRDefault="00022339" w:rsidP="00AF4BD0">
            <w:pPr>
              <w:jc w:val="both"/>
              <w:rPr>
                <w:rFonts w:asciiTheme="majorBidi" w:hAnsiTheme="majorBidi" w:cstheme="majorBidi"/>
                <w:sz w:val="24"/>
                <w:szCs w:val="24"/>
              </w:rPr>
            </w:pPr>
            <w:r w:rsidRPr="004332C7">
              <w:rPr>
                <w:rFonts w:asciiTheme="majorBidi" w:hAnsiTheme="majorBidi" w:cstheme="majorBidi"/>
                <w:sz w:val="24"/>
                <w:szCs w:val="24"/>
              </w:rPr>
              <w:t>Han brød det, gav det til sine hellige disciple og   apostle,</w:t>
            </w:r>
            <w:r w:rsidR="00AF4BD0">
              <w:rPr>
                <w:rFonts w:asciiTheme="majorBidi" w:hAnsiTheme="majorBidi" w:cstheme="majorBidi"/>
                <w:sz w:val="24"/>
                <w:szCs w:val="24"/>
              </w:rPr>
              <w:t xml:space="preserve"> </w:t>
            </w:r>
            <w:r w:rsidRPr="004332C7">
              <w:rPr>
                <w:rFonts w:asciiTheme="majorBidi" w:hAnsiTheme="majorBidi" w:cstheme="majorBidi"/>
                <w:sz w:val="24"/>
                <w:szCs w:val="24"/>
              </w:rPr>
              <w:t>idet han sagde: Tag det og spis alle heraf, for dette er mit legeme</w:t>
            </w:r>
          </w:p>
        </w:tc>
        <w:tc>
          <w:tcPr>
            <w:tcW w:w="3969" w:type="dxa"/>
          </w:tcPr>
          <w:p w14:paraId="360FD391"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37F990F" w14:textId="0A854760"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He broke </w:t>
            </w:r>
            <w:proofErr w:type="gramStart"/>
            <w:r w:rsidRPr="004332C7">
              <w:rPr>
                <w:rFonts w:asciiTheme="majorBidi" w:hAnsiTheme="majorBidi" w:cstheme="majorBidi"/>
                <w:color w:val="000000"/>
                <w:sz w:val="24"/>
                <w:szCs w:val="24"/>
                <w:lang w:val="en-US"/>
              </w:rPr>
              <w:t>it, and</w:t>
            </w:r>
            <w:proofErr w:type="gramEnd"/>
            <w:r w:rsidRPr="004332C7">
              <w:rPr>
                <w:rFonts w:asciiTheme="majorBidi" w:hAnsiTheme="majorBidi" w:cstheme="majorBidi"/>
                <w:color w:val="000000"/>
                <w:sz w:val="24"/>
                <w:szCs w:val="24"/>
                <w:lang w:val="en-US"/>
              </w:rPr>
              <w:t xml:space="preserve"> gave it to His own holy disciples and saintly apostles, saying, “Take, eat of it, all of you. For this is My Body,</w:t>
            </w:r>
          </w:p>
        </w:tc>
        <w:tc>
          <w:tcPr>
            <w:tcW w:w="2552" w:type="dxa"/>
          </w:tcPr>
          <w:p w14:paraId="57397726"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211F9CC2" w14:textId="5F260F39"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وقسمه، وأعطاه لتلاميذه</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القديسين ورسله الأطهار قائلا</w:t>
            </w:r>
            <w:r w:rsidRPr="001D7000">
              <w:rPr>
                <w:rFonts w:asciiTheme="majorBidi" w:hAnsiTheme="majorBidi" w:cstheme="majorBidi"/>
                <w:b/>
                <w:bCs/>
                <w:color w:val="000000"/>
                <w:sz w:val="24"/>
                <w:szCs w:val="24"/>
                <w:lang w:val="en-US"/>
              </w:rPr>
              <w:t>:</w:t>
            </w:r>
            <w:r w:rsidR="00702D97"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خذوا كلوا منه كلكم، لأن هذا</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هو جسدي</w:t>
            </w:r>
            <w:r w:rsidRPr="0019613F">
              <w:rPr>
                <w:rFonts w:asciiTheme="majorBidi" w:hAnsiTheme="majorBidi" w:cstheme="majorBidi"/>
                <w:b/>
                <w:bCs/>
                <w:color w:val="000000"/>
                <w:sz w:val="24"/>
                <w:szCs w:val="24"/>
                <w:lang w:val="en-US"/>
              </w:rPr>
              <w:t>.</w:t>
            </w:r>
          </w:p>
        </w:tc>
      </w:tr>
      <w:tr w:rsidR="000C4FA7" w:rsidRPr="005F61CA" w14:paraId="7B01B04A" w14:textId="77777777" w:rsidTr="007B4CF8">
        <w:tc>
          <w:tcPr>
            <w:tcW w:w="3969" w:type="dxa"/>
          </w:tcPr>
          <w:p w14:paraId="2950C8AB"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B2F0E1C"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773D054F"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62EDE52E" w14:textId="77777777" w:rsidTr="007B4CF8">
        <w:tc>
          <w:tcPr>
            <w:tcW w:w="3969" w:type="dxa"/>
          </w:tcPr>
          <w:p w14:paraId="77EC474A" w14:textId="3DF36C50" w:rsidR="00022339" w:rsidRPr="004332C7" w:rsidRDefault="00022339" w:rsidP="00AF4BD0">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Her deler han det øverste af </w:t>
            </w:r>
            <w:r w:rsidR="00A82128"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xml:space="preserve"> og det nederste ganske lidt med fingerspidserne, forsigtigt uden at separere.</w:t>
            </w:r>
            <w:r w:rsidR="00AF4BD0"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Og han lægger det på patenen og renser hænderne inden for patenen, for at ikke noget af brødet hænger fast ved dem. Mens han gør det, siger han:</w:t>
            </w:r>
          </w:p>
        </w:tc>
        <w:tc>
          <w:tcPr>
            <w:tcW w:w="3969" w:type="dxa"/>
          </w:tcPr>
          <w:p w14:paraId="3E77DBB7" w14:textId="7480F50C"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slightly and gently breaks the top of the oblation with the tips of his fingers, without completely separating it. He places it in the </w:t>
            </w:r>
            <w:proofErr w:type="gramStart"/>
            <w:r w:rsidRPr="00C06844">
              <w:rPr>
                <w:rFonts w:asciiTheme="majorBidi" w:hAnsiTheme="majorBidi" w:cstheme="majorBidi"/>
                <w:color w:val="1F497D" w:themeColor="text2"/>
                <w:sz w:val="24"/>
                <w:szCs w:val="24"/>
                <w:lang w:val="en-US"/>
              </w:rPr>
              <w:t>paten, and</w:t>
            </w:r>
            <w:proofErr w:type="gramEnd"/>
            <w:r w:rsidRPr="00C06844">
              <w:rPr>
                <w:rFonts w:asciiTheme="majorBidi" w:hAnsiTheme="majorBidi" w:cstheme="majorBidi"/>
                <w:color w:val="1F497D" w:themeColor="text2"/>
                <w:sz w:val="24"/>
                <w:szCs w:val="24"/>
                <w:lang w:val="en-US"/>
              </w:rPr>
              <w:t xml:space="preserve"> cleans his hands inside the paten so that nothing of the oblation should adhere to them. </w:t>
            </w:r>
            <w:r w:rsidRPr="00C06844">
              <w:rPr>
                <w:rFonts w:asciiTheme="majorBidi" w:hAnsiTheme="majorBidi" w:cstheme="majorBidi"/>
                <w:color w:val="1F497D" w:themeColor="text2"/>
                <w:sz w:val="24"/>
                <w:szCs w:val="24"/>
              </w:rPr>
              <w:t>He does this while saying:</w:t>
            </w:r>
          </w:p>
        </w:tc>
        <w:tc>
          <w:tcPr>
            <w:tcW w:w="2552" w:type="dxa"/>
          </w:tcPr>
          <w:p w14:paraId="1734E2CF" w14:textId="779CED85" w:rsidR="00022339" w:rsidRPr="00C06844" w:rsidRDefault="00022339" w:rsidP="00F7493E">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هنا يفرق رأس القربانة من فوق قليلا بأطراف أصابعه بعناية من غير فصل</w:t>
            </w:r>
            <w:r w:rsidR="00F7493E"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ويضعها في الصينية. وينظف يديه داخل</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الصينية لئلا يكون قد التصق بهما شيئ من</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القربانة، وهو يقول:</w:t>
            </w:r>
          </w:p>
        </w:tc>
      </w:tr>
      <w:tr w:rsidR="00022339" w:rsidRPr="005F61CA" w14:paraId="3DB952F3" w14:textId="77777777" w:rsidTr="007B4CF8">
        <w:tc>
          <w:tcPr>
            <w:tcW w:w="3969" w:type="dxa"/>
          </w:tcPr>
          <w:p w14:paraId="5E46BBC8" w14:textId="170DC92A"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70ED64F3" w14:textId="0BE95B2B" w:rsidR="00022339" w:rsidRPr="004332C7" w:rsidRDefault="00022339" w:rsidP="00C767E9">
            <w:pPr>
              <w:jc w:val="both"/>
              <w:rPr>
                <w:rFonts w:asciiTheme="majorBidi" w:hAnsiTheme="majorBidi" w:cstheme="majorBidi"/>
                <w:sz w:val="24"/>
                <w:szCs w:val="24"/>
              </w:rPr>
            </w:pPr>
            <w:r w:rsidRPr="004332C7">
              <w:rPr>
                <w:rFonts w:asciiTheme="majorBidi" w:hAnsiTheme="majorBidi" w:cstheme="majorBidi"/>
                <w:sz w:val="24"/>
                <w:szCs w:val="24"/>
              </w:rPr>
              <w:t>som brydes for jer og mange andre og gives til syndernes forladelse. Gør dette til ihukommelse af mig.</w:t>
            </w:r>
          </w:p>
          <w:p w14:paraId="16C17E60" w14:textId="3A6FDFE7" w:rsidR="00022339" w:rsidRPr="004332C7" w:rsidRDefault="00022339" w:rsidP="00C767E9">
            <w:pPr>
              <w:jc w:val="both"/>
              <w:rPr>
                <w:rFonts w:asciiTheme="majorBidi" w:hAnsiTheme="majorBidi" w:cstheme="majorBidi"/>
                <w:sz w:val="24"/>
                <w:szCs w:val="24"/>
              </w:rPr>
            </w:pPr>
          </w:p>
        </w:tc>
        <w:tc>
          <w:tcPr>
            <w:tcW w:w="3969" w:type="dxa"/>
          </w:tcPr>
          <w:p w14:paraId="2335D2A8"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819E917" w14:textId="1834232A"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which is broken for you and for many, to be given for the remission of sins. This </w:t>
            </w:r>
            <w:proofErr w:type="gramStart"/>
            <w:r w:rsidRPr="004332C7">
              <w:rPr>
                <w:rFonts w:asciiTheme="majorBidi" w:hAnsiTheme="majorBidi" w:cstheme="majorBidi"/>
                <w:color w:val="000000"/>
                <w:sz w:val="24"/>
                <w:szCs w:val="24"/>
                <w:lang w:val="en-US"/>
              </w:rPr>
              <w:t>do</w:t>
            </w:r>
            <w:proofErr w:type="gramEnd"/>
            <w:r w:rsidRPr="004332C7">
              <w:rPr>
                <w:rFonts w:asciiTheme="majorBidi" w:hAnsiTheme="majorBidi" w:cstheme="majorBidi"/>
                <w:color w:val="000000"/>
                <w:sz w:val="24"/>
                <w:szCs w:val="24"/>
                <w:lang w:val="en-US"/>
              </w:rPr>
              <w:t>, in remembrance of Me.”</w:t>
            </w:r>
          </w:p>
        </w:tc>
        <w:tc>
          <w:tcPr>
            <w:tcW w:w="2552" w:type="dxa"/>
          </w:tcPr>
          <w:p w14:paraId="0D3F3AD4"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50FE462" w14:textId="74678C3E"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الذي يقسم عنكم وعن كثيرين،</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يعطي لمغفرة الخطايا، هذا</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اصنعوه لذكرى</w:t>
            </w:r>
            <w:r w:rsidRPr="001D7000">
              <w:rPr>
                <w:rFonts w:asciiTheme="majorBidi" w:hAnsiTheme="majorBidi" w:cstheme="majorBidi"/>
                <w:b/>
                <w:bCs/>
                <w:color w:val="000000"/>
                <w:sz w:val="24"/>
                <w:szCs w:val="24"/>
                <w:lang w:val="en-US"/>
              </w:rPr>
              <w:t>."</w:t>
            </w:r>
          </w:p>
        </w:tc>
      </w:tr>
      <w:tr w:rsidR="00022339" w:rsidRPr="005F61CA" w14:paraId="683358B7" w14:textId="77777777" w:rsidTr="007B4CF8">
        <w:tc>
          <w:tcPr>
            <w:tcW w:w="3969" w:type="dxa"/>
          </w:tcPr>
          <w:p w14:paraId="0EF84672" w14:textId="39504D08"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5523C01B" w14:textId="7C5A26CD" w:rsidR="00022339" w:rsidRPr="004332C7" w:rsidRDefault="00022339"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 sandhed, sådan er det. </w:t>
            </w:r>
            <w:r w:rsidRPr="004332C7">
              <w:rPr>
                <w:rFonts w:asciiTheme="majorBidi" w:hAnsiTheme="majorBidi" w:cstheme="majorBidi"/>
                <w:sz w:val="24"/>
                <w:szCs w:val="24"/>
                <w:lang w:val="en-US"/>
              </w:rPr>
              <w:t>Amen.</w:t>
            </w:r>
          </w:p>
        </w:tc>
        <w:tc>
          <w:tcPr>
            <w:tcW w:w="3969" w:type="dxa"/>
          </w:tcPr>
          <w:p w14:paraId="2B9BB348"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578DB1A3" w14:textId="62DF4D0C"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This is true. Amen.</w:t>
            </w:r>
          </w:p>
        </w:tc>
        <w:tc>
          <w:tcPr>
            <w:tcW w:w="2552" w:type="dxa"/>
          </w:tcPr>
          <w:p w14:paraId="74F21E2E"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71E48E48" w14:textId="077CD25F"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هذا هو بالحقيقة. آمين</w:t>
            </w:r>
            <w:r w:rsidRPr="001D7000">
              <w:rPr>
                <w:rFonts w:asciiTheme="majorBidi" w:hAnsiTheme="majorBidi" w:cstheme="majorBidi"/>
                <w:b/>
                <w:bCs/>
                <w:color w:val="000000"/>
                <w:sz w:val="24"/>
                <w:szCs w:val="24"/>
                <w:lang w:val="en-US"/>
              </w:rPr>
              <w:t>.</w:t>
            </w:r>
          </w:p>
        </w:tc>
      </w:tr>
      <w:tr w:rsidR="007B4CF8" w:rsidRPr="005F61CA" w14:paraId="51401DE6" w14:textId="77777777" w:rsidTr="007B4CF8">
        <w:tc>
          <w:tcPr>
            <w:tcW w:w="3969" w:type="dxa"/>
          </w:tcPr>
          <w:p w14:paraId="579831F0"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4C0B914"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7088F587"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33FD591E" w14:textId="77777777" w:rsidTr="007B4CF8">
        <w:tc>
          <w:tcPr>
            <w:tcW w:w="3969" w:type="dxa"/>
          </w:tcPr>
          <w:p w14:paraId="407F1E21" w14:textId="6A3CBA19" w:rsidR="00C6202D" w:rsidRPr="004332C7" w:rsidRDefault="00022339" w:rsidP="00C767E9">
            <w:pPr>
              <w:jc w:val="both"/>
              <w:rPr>
                <w:rFonts w:asciiTheme="majorBidi" w:hAnsiTheme="majorBidi" w:cstheme="majorBidi"/>
                <w:color w:val="4F81BD" w:themeColor="accent1"/>
                <w:sz w:val="24"/>
                <w:szCs w:val="24"/>
                <w:highlight w:val="cyan"/>
              </w:rPr>
            </w:pPr>
            <w:r w:rsidRPr="00C06844">
              <w:rPr>
                <w:rFonts w:asciiTheme="majorBidi" w:hAnsiTheme="majorBidi" w:cstheme="majorBidi"/>
                <w:color w:val="1F497D" w:themeColor="text2"/>
                <w:sz w:val="24"/>
                <w:szCs w:val="24"/>
              </w:rPr>
              <w:t>Så lægger præsten hånden på kanten af kalken og lader fingeren løbe rundt langs kanten, mens han siger:</w:t>
            </w:r>
          </w:p>
        </w:tc>
        <w:tc>
          <w:tcPr>
            <w:tcW w:w="3969" w:type="dxa"/>
          </w:tcPr>
          <w:p w14:paraId="67B39F78" w14:textId="0D904B42"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places his hand upon the rim of the chalice, and says:</w:t>
            </w:r>
          </w:p>
        </w:tc>
        <w:tc>
          <w:tcPr>
            <w:tcW w:w="2552" w:type="dxa"/>
          </w:tcPr>
          <w:p w14:paraId="70F9A35F" w14:textId="78C8A5EE"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يضع الكاهن يده علي حافة الكأس ويقول</w:t>
            </w:r>
            <w:r w:rsidRPr="00C06844">
              <w:rPr>
                <w:rFonts w:asciiTheme="majorBidi" w:hAnsiTheme="majorBidi" w:cstheme="majorBidi"/>
                <w:b/>
                <w:bCs/>
                <w:color w:val="1F497D" w:themeColor="text2"/>
                <w:sz w:val="24"/>
                <w:szCs w:val="24"/>
                <w:rtl/>
                <w:lang w:val="en-US"/>
              </w:rPr>
              <w:t>:</w:t>
            </w:r>
          </w:p>
        </w:tc>
      </w:tr>
      <w:tr w:rsidR="00022339" w:rsidRPr="005F61CA" w14:paraId="7ED52D9A" w14:textId="77777777" w:rsidTr="007B4CF8">
        <w:tc>
          <w:tcPr>
            <w:tcW w:w="3969" w:type="dxa"/>
          </w:tcPr>
          <w:p w14:paraId="2D4B2E98" w14:textId="03931719"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2423FE2C" w14:textId="3E66254F" w:rsidR="00C44865"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På samme måde også kalken efter aftensmåltidet. Han</w:t>
            </w:r>
          </w:p>
          <w:p w14:paraId="26871322" w14:textId="07C05D5C" w:rsidR="00022339" w:rsidRPr="004332C7" w:rsidRDefault="00C44865" w:rsidP="009C78E9">
            <w:pPr>
              <w:jc w:val="both"/>
              <w:rPr>
                <w:rFonts w:asciiTheme="majorBidi" w:hAnsiTheme="majorBidi" w:cstheme="majorBidi"/>
                <w:sz w:val="24"/>
                <w:szCs w:val="24"/>
              </w:rPr>
            </w:pPr>
            <w:r w:rsidRPr="004332C7">
              <w:rPr>
                <w:rFonts w:asciiTheme="majorBidi" w:hAnsiTheme="majorBidi" w:cstheme="majorBidi"/>
                <w:sz w:val="24"/>
                <w:szCs w:val="24"/>
              </w:rPr>
              <w:t>blandede den med vin og vand.</w:t>
            </w:r>
          </w:p>
        </w:tc>
        <w:tc>
          <w:tcPr>
            <w:tcW w:w="3969" w:type="dxa"/>
          </w:tcPr>
          <w:p w14:paraId="2F510D9E"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6F5CCAE" w14:textId="0F39968B" w:rsidR="00022339" w:rsidRPr="004332C7" w:rsidRDefault="00022339" w:rsidP="00C767E9">
            <w:pPr>
              <w:jc w:val="both"/>
              <w:rPr>
                <w:rFonts w:asciiTheme="majorBidi" w:hAnsiTheme="majorBidi" w:cstheme="majorBidi"/>
                <w:color w:val="C10000"/>
                <w:sz w:val="24"/>
                <w:szCs w:val="24"/>
                <w:lang w:val="en-US"/>
              </w:rPr>
            </w:pPr>
            <w:proofErr w:type="gramStart"/>
            <w:r w:rsidRPr="004332C7">
              <w:rPr>
                <w:rFonts w:asciiTheme="majorBidi" w:hAnsiTheme="majorBidi" w:cstheme="majorBidi"/>
                <w:color w:val="000000"/>
                <w:sz w:val="24"/>
                <w:szCs w:val="24"/>
                <w:lang w:val="en-US"/>
              </w:rPr>
              <w:t>Likewise</w:t>
            </w:r>
            <w:proofErr w:type="gramEnd"/>
            <w:r w:rsidRPr="004332C7">
              <w:rPr>
                <w:rFonts w:asciiTheme="majorBidi" w:hAnsiTheme="majorBidi" w:cstheme="majorBidi"/>
                <w:color w:val="000000"/>
                <w:sz w:val="24"/>
                <w:szCs w:val="24"/>
                <w:lang w:val="en-US"/>
              </w:rPr>
              <w:t xml:space="preserve"> also, the cup, after supper, He mixed it of wine and water.</w:t>
            </w:r>
          </w:p>
        </w:tc>
        <w:tc>
          <w:tcPr>
            <w:tcW w:w="2552" w:type="dxa"/>
          </w:tcPr>
          <w:p w14:paraId="7B817596"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EB9F412" w14:textId="0940496D"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هكذا الكأس أيضا، بعد العشاء،</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مزجها من خمر وماء</w:t>
            </w:r>
            <w:r w:rsidRPr="0019613F">
              <w:rPr>
                <w:rFonts w:asciiTheme="majorBidi" w:hAnsiTheme="majorBidi" w:cstheme="majorBidi"/>
                <w:b/>
                <w:bCs/>
                <w:color w:val="000000"/>
                <w:sz w:val="24"/>
                <w:szCs w:val="24"/>
                <w:lang w:val="en-US"/>
              </w:rPr>
              <w:t>.</w:t>
            </w:r>
          </w:p>
        </w:tc>
      </w:tr>
      <w:tr w:rsidR="007B4CF8" w:rsidRPr="005F61CA" w14:paraId="43A97E07" w14:textId="77777777" w:rsidTr="007B4CF8">
        <w:tc>
          <w:tcPr>
            <w:tcW w:w="3969" w:type="dxa"/>
          </w:tcPr>
          <w:p w14:paraId="6786BF17"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75DD4F6"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25BFA1A8"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7A0AE52A" w14:textId="77777777" w:rsidTr="007B4CF8">
        <w:tc>
          <w:tcPr>
            <w:tcW w:w="3969" w:type="dxa"/>
          </w:tcPr>
          <w:p w14:paraId="03C61F21" w14:textId="4FF4D5CF" w:rsidR="00022339" w:rsidRPr="004332C7" w:rsidRDefault="00C44865"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slår 3 korstegn. Ved hvert korstegn svarer diakonen </w:t>
            </w:r>
            <w:r w:rsidR="00A82128"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Amen''.</w:t>
            </w:r>
          </w:p>
        </w:tc>
        <w:tc>
          <w:tcPr>
            <w:tcW w:w="3969" w:type="dxa"/>
          </w:tcPr>
          <w:p w14:paraId="62A4E730" w14:textId="4612A949" w:rsidR="00022339" w:rsidRPr="004332C7" w:rsidRDefault="00022339" w:rsidP="0004299D">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makes the sign of the cross on the chalice three times, and each time the people responds, saying, “Amen.”</w:t>
            </w:r>
            <w:r w:rsidR="0004299D"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At the first signing, the priest says:</w:t>
            </w:r>
          </w:p>
        </w:tc>
        <w:tc>
          <w:tcPr>
            <w:tcW w:w="2552" w:type="dxa"/>
          </w:tcPr>
          <w:p w14:paraId="6B461119" w14:textId="31F34692" w:rsidR="00022339" w:rsidRPr="00C06844" w:rsidRDefault="00022339" w:rsidP="001D7000">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يرشم الكاهن الكأس ثلاثة رشوم وفي كل</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رشم يجاوبه الشعب قائلين "آمين</w:t>
            </w:r>
            <w:r w:rsidRPr="00C06844">
              <w:rPr>
                <w:rFonts w:asciiTheme="majorBidi" w:hAnsiTheme="majorBidi" w:cstheme="majorBidi"/>
                <w:b/>
                <w:bCs/>
                <w:color w:val="1F497D" w:themeColor="text2"/>
                <w:sz w:val="24"/>
                <w:szCs w:val="24"/>
                <w:rtl/>
                <w:lang w:val="en-US"/>
              </w:rPr>
              <w:t>".</w:t>
            </w:r>
            <w:r w:rsidR="001D7000"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في أول رشم يقول الكاهن</w:t>
            </w:r>
            <w:r w:rsidRPr="00C06844">
              <w:rPr>
                <w:rFonts w:asciiTheme="majorBidi" w:hAnsiTheme="majorBidi" w:cstheme="majorBidi"/>
                <w:b/>
                <w:bCs/>
                <w:color w:val="1F497D" w:themeColor="text2"/>
                <w:sz w:val="24"/>
                <w:szCs w:val="24"/>
                <w:rtl/>
                <w:lang w:val="en-US"/>
              </w:rPr>
              <w:t>:</w:t>
            </w:r>
          </w:p>
        </w:tc>
      </w:tr>
      <w:tr w:rsidR="00022339" w:rsidRPr="004332C7" w14:paraId="1E577881" w14:textId="77777777" w:rsidTr="007B4CF8">
        <w:tc>
          <w:tcPr>
            <w:tcW w:w="3969" w:type="dxa"/>
          </w:tcPr>
          <w:p w14:paraId="4EE1CF9A" w14:textId="717F8D1C"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24CBEA39" w14:textId="7EBB48A7"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takkede</w:t>
            </w:r>
            <w:proofErr w:type="spellEnd"/>
            <w:r w:rsidR="00A82128" w:rsidRPr="004332C7">
              <w:rPr>
                <w:rFonts w:asciiTheme="majorBidi" w:hAnsiTheme="majorBidi" w:cstheme="majorBidi"/>
                <w:sz w:val="24"/>
                <w:szCs w:val="24"/>
                <w:lang w:val="en-US"/>
              </w:rPr>
              <w:t>.</w:t>
            </w:r>
          </w:p>
        </w:tc>
        <w:tc>
          <w:tcPr>
            <w:tcW w:w="3969" w:type="dxa"/>
          </w:tcPr>
          <w:p w14:paraId="0FB0433B"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DE550D1" w14:textId="538425F0"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when He had given thanks.</w:t>
            </w:r>
          </w:p>
        </w:tc>
        <w:tc>
          <w:tcPr>
            <w:tcW w:w="2552" w:type="dxa"/>
          </w:tcPr>
          <w:p w14:paraId="043DF96E"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215A400A" w14:textId="589692E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وشكر</w:t>
            </w:r>
            <w:r w:rsidRPr="001D7000">
              <w:rPr>
                <w:rFonts w:asciiTheme="majorBidi" w:hAnsiTheme="majorBidi" w:cstheme="majorBidi"/>
                <w:b/>
                <w:bCs/>
                <w:color w:val="000000"/>
                <w:sz w:val="24"/>
                <w:szCs w:val="24"/>
              </w:rPr>
              <w:t>.</w:t>
            </w:r>
          </w:p>
        </w:tc>
      </w:tr>
      <w:tr w:rsidR="007B4CF8" w:rsidRPr="004332C7" w14:paraId="7E431FB1" w14:textId="77777777" w:rsidTr="007B4CF8">
        <w:tc>
          <w:tcPr>
            <w:tcW w:w="3969" w:type="dxa"/>
          </w:tcPr>
          <w:p w14:paraId="602611F9"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F8C6BC1"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390E8CFA"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4332C7" w14:paraId="3F01C79B" w14:textId="77777777" w:rsidTr="007B4CF8">
        <w:tc>
          <w:tcPr>
            <w:tcW w:w="3969" w:type="dxa"/>
          </w:tcPr>
          <w:p w14:paraId="65B34101" w14:textId="4116A061"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06D4BDD3" w14:textId="71DF226E" w:rsidR="00022339" w:rsidRPr="004332C7" w:rsidRDefault="00022339"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A82128" w:rsidRPr="004332C7">
              <w:rPr>
                <w:rFonts w:asciiTheme="majorBidi" w:hAnsiTheme="majorBidi" w:cstheme="majorBidi"/>
                <w:color w:val="000000"/>
                <w:sz w:val="24"/>
                <w:szCs w:val="24"/>
              </w:rPr>
              <w:t>.</w:t>
            </w:r>
          </w:p>
        </w:tc>
        <w:tc>
          <w:tcPr>
            <w:tcW w:w="3969" w:type="dxa"/>
          </w:tcPr>
          <w:p w14:paraId="33973C6C" w14:textId="77777777" w:rsidR="00702D97" w:rsidRPr="004332C7" w:rsidRDefault="00022339" w:rsidP="00C767E9">
            <w:pPr>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 xml:space="preserve">People: </w:t>
            </w:r>
          </w:p>
          <w:p w14:paraId="2A830B04" w14:textId="6CEBF808"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w:t>
            </w:r>
          </w:p>
        </w:tc>
        <w:tc>
          <w:tcPr>
            <w:tcW w:w="2552" w:type="dxa"/>
          </w:tcPr>
          <w:p w14:paraId="6F36381D"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04A573F" w14:textId="0E13B15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7B4CF8" w:rsidRPr="004332C7" w14:paraId="6B2D1CB7" w14:textId="77777777" w:rsidTr="007B4CF8">
        <w:tc>
          <w:tcPr>
            <w:tcW w:w="3969" w:type="dxa"/>
          </w:tcPr>
          <w:p w14:paraId="715B8298"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EADECBD"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516001AD"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4332C7" w14:paraId="04E3A4BC" w14:textId="77777777" w:rsidTr="007B4CF8">
        <w:tc>
          <w:tcPr>
            <w:tcW w:w="3969" w:type="dxa"/>
          </w:tcPr>
          <w:p w14:paraId="660DEB4D" w14:textId="4B1759CD" w:rsidR="00022339" w:rsidRPr="004332C7" w:rsidRDefault="001D7000"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Og </w:t>
            </w:r>
            <w:proofErr w:type="spellStart"/>
            <w:r w:rsidRPr="00C06844">
              <w:rPr>
                <w:rFonts w:asciiTheme="majorBidi" w:hAnsiTheme="majorBidi" w:cstheme="majorBidi"/>
                <w:color w:val="1F497D" w:themeColor="text2"/>
                <w:sz w:val="24"/>
                <w:szCs w:val="24"/>
                <w:lang w:val="en-US"/>
              </w:rPr>
              <w:t>i</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anden</w:t>
            </w:r>
            <w:proofErr w:type="spellEnd"/>
            <w:r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rPr>
              <w:t>korstegn</w:t>
            </w:r>
            <w:r w:rsidRPr="00C06844">
              <w:rPr>
                <w:rFonts w:asciiTheme="majorBidi" w:hAnsiTheme="majorBidi" w:cstheme="majorBidi"/>
                <w:color w:val="1F497D" w:themeColor="text2"/>
                <w:sz w:val="24"/>
                <w:szCs w:val="24"/>
                <w:lang w:val="en-US"/>
              </w:rPr>
              <w:t>:</w:t>
            </w:r>
          </w:p>
        </w:tc>
        <w:tc>
          <w:tcPr>
            <w:tcW w:w="3969" w:type="dxa"/>
          </w:tcPr>
          <w:p w14:paraId="3F08D9BD" w14:textId="70F6AF3A"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second signing:</w:t>
            </w:r>
          </w:p>
        </w:tc>
        <w:tc>
          <w:tcPr>
            <w:tcW w:w="2552" w:type="dxa"/>
          </w:tcPr>
          <w:p w14:paraId="51960FA9" w14:textId="4ED915F6"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وثاني رشم:</w:t>
            </w:r>
          </w:p>
        </w:tc>
      </w:tr>
      <w:tr w:rsidR="00022339" w:rsidRPr="004332C7" w14:paraId="1D5A61D7" w14:textId="77777777" w:rsidTr="007B4CF8">
        <w:tc>
          <w:tcPr>
            <w:tcW w:w="3969" w:type="dxa"/>
          </w:tcPr>
          <w:p w14:paraId="33BF836B" w14:textId="75BAD996"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2A9FF1E4" w14:textId="1838C83B"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velsignede</w:t>
            </w:r>
            <w:proofErr w:type="spellEnd"/>
            <w:r w:rsidRPr="004332C7">
              <w:rPr>
                <w:rFonts w:asciiTheme="majorBidi" w:hAnsiTheme="majorBidi" w:cstheme="majorBidi"/>
                <w:sz w:val="24"/>
                <w:szCs w:val="24"/>
                <w:lang w:val="en-US"/>
              </w:rPr>
              <w:t xml:space="preserve"> den</w:t>
            </w:r>
            <w:r w:rsidR="00A82128" w:rsidRPr="004332C7">
              <w:rPr>
                <w:rFonts w:asciiTheme="majorBidi" w:hAnsiTheme="majorBidi" w:cstheme="majorBidi"/>
                <w:sz w:val="24"/>
                <w:szCs w:val="24"/>
                <w:lang w:val="en-US"/>
              </w:rPr>
              <w:t>.</w:t>
            </w:r>
          </w:p>
        </w:tc>
        <w:tc>
          <w:tcPr>
            <w:tcW w:w="3969" w:type="dxa"/>
          </w:tcPr>
          <w:p w14:paraId="12972DA0" w14:textId="77777777" w:rsidR="00882869" w:rsidRPr="004332C7" w:rsidRDefault="00022339"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550F8E72" w14:textId="780FD624"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He blessed it.</w:t>
            </w:r>
          </w:p>
        </w:tc>
        <w:tc>
          <w:tcPr>
            <w:tcW w:w="2552" w:type="dxa"/>
          </w:tcPr>
          <w:p w14:paraId="77D0D43C"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50D8845A" w14:textId="216AF9E9"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وباركها</w:t>
            </w:r>
            <w:r w:rsidRPr="001D7000">
              <w:rPr>
                <w:rFonts w:asciiTheme="majorBidi" w:hAnsiTheme="majorBidi" w:cstheme="majorBidi"/>
                <w:b/>
                <w:bCs/>
                <w:color w:val="000000"/>
                <w:sz w:val="24"/>
                <w:szCs w:val="24"/>
              </w:rPr>
              <w:t>.</w:t>
            </w:r>
          </w:p>
        </w:tc>
      </w:tr>
      <w:tr w:rsidR="007B4CF8" w:rsidRPr="004332C7" w14:paraId="1E5BDBE7" w14:textId="77777777" w:rsidTr="007B4CF8">
        <w:tc>
          <w:tcPr>
            <w:tcW w:w="3969" w:type="dxa"/>
          </w:tcPr>
          <w:p w14:paraId="1D626DF6"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42140D8"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6AC18D6F"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4332C7" w14:paraId="33098803" w14:textId="77777777" w:rsidTr="007B4CF8">
        <w:tc>
          <w:tcPr>
            <w:tcW w:w="3969" w:type="dxa"/>
          </w:tcPr>
          <w:p w14:paraId="28D1A90B" w14:textId="313FA2F8"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416CEDF7" w14:textId="5566330F" w:rsidR="00022339" w:rsidRPr="004332C7" w:rsidRDefault="00022339"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A82128" w:rsidRPr="004332C7">
              <w:rPr>
                <w:rFonts w:asciiTheme="majorBidi" w:hAnsiTheme="majorBidi" w:cstheme="majorBidi"/>
                <w:color w:val="000000"/>
                <w:sz w:val="24"/>
                <w:szCs w:val="24"/>
              </w:rPr>
              <w:t>.</w:t>
            </w:r>
          </w:p>
        </w:tc>
        <w:tc>
          <w:tcPr>
            <w:tcW w:w="3969" w:type="dxa"/>
          </w:tcPr>
          <w:p w14:paraId="320FFF29" w14:textId="77777777" w:rsidR="00702D97" w:rsidRPr="004332C7" w:rsidRDefault="00022339" w:rsidP="00C767E9">
            <w:pPr>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People:</w:t>
            </w:r>
          </w:p>
          <w:p w14:paraId="0AF1E1AB" w14:textId="4BF5DC44"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Amen.</w:t>
            </w:r>
          </w:p>
        </w:tc>
        <w:tc>
          <w:tcPr>
            <w:tcW w:w="2552" w:type="dxa"/>
          </w:tcPr>
          <w:p w14:paraId="197D4169"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7C6B14CA" w14:textId="754313E3"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022339" w:rsidRPr="004332C7" w14:paraId="6AB7641B" w14:textId="77777777" w:rsidTr="007B4CF8">
        <w:tc>
          <w:tcPr>
            <w:tcW w:w="3969" w:type="dxa"/>
          </w:tcPr>
          <w:p w14:paraId="13005FBD" w14:textId="77777777" w:rsidR="00022339" w:rsidRPr="004332C7" w:rsidRDefault="00022339" w:rsidP="00C767E9">
            <w:pPr>
              <w:jc w:val="both"/>
              <w:rPr>
                <w:rFonts w:asciiTheme="majorBidi" w:hAnsiTheme="majorBidi" w:cstheme="majorBidi"/>
                <w:color w:val="4F81BD" w:themeColor="accent1"/>
                <w:sz w:val="24"/>
                <w:szCs w:val="24"/>
                <w:lang w:val="en-US"/>
              </w:rPr>
            </w:pPr>
          </w:p>
        </w:tc>
        <w:tc>
          <w:tcPr>
            <w:tcW w:w="3969" w:type="dxa"/>
          </w:tcPr>
          <w:p w14:paraId="10659188" w14:textId="12BD9A31"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third signing:</w:t>
            </w:r>
          </w:p>
        </w:tc>
        <w:tc>
          <w:tcPr>
            <w:tcW w:w="2552" w:type="dxa"/>
          </w:tcPr>
          <w:p w14:paraId="238CC6E7" w14:textId="1A6AAEF8"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وثالث رشم:</w:t>
            </w:r>
          </w:p>
        </w:tc>
      </w:tr>
      <w:tr w:rsidR="00022339" w:rsidRPr="004332C7" w14:paraId="563899BB" w14:textId="77777777" w:rsidTr="007B4CF8">
        <w:tc>
          <w:tcPr>
            <w:tcW w:w="3969" w:type="dxa"/>
          </w:tcPr>
          <w:p w14:paraId="07C7F052" w14:textId="03105D00" w:rsidR="00022339" w:rsidRPr="004332C7" w:rsidRDefault="004E453E"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Præst</w:t>
            </w:r>
            <w:r w:rsidR="00022339" w:rsidRPr="004332C7">
              <w:rPr>
                <w:rFonts w:asciiTheme="majorBidi" w:hAnsiTheme="majorBidi" w:cstheme="majorBidi"/>
                <w:color w:val="C10000"/>
                <w:sz w:val="24"/>
                <w:szCs w:val="24"/>
              </w:rPr>
              <w:t>:</w:t>
            </w:r>
          </w:p>
          <w:p w14:paraId="3576F589" w14:textId="4CC1A60F"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helliggjorde</w:t>
            </w:r>
            <w:proofErr w:type="spellEnd"/>
            <w:r w:rsidRPr="004332C7">
              <w:rPr>
                <w:rFonts w:asciiTheme="majorBidi" w:hAnsiTheme="majorBidi" w:cstheme="majorBidi"/>
                <w:sz w:val="24"/>
                <w:szCs w:val="24"/>
                <w:lang w:val="en-US"/>
              </w:rPr>
              <w:t xml:space="preserve"> den</w:t>
            </w:r>
            <w:r w:rsidR="00A82128" w:rsidRPr="004332C7">
              <w:rPr>
                <w:rFonts w:asciiTheme="majorBidi" w:hAnsiTheme="majorBidi" w:cstheme="majorBidi"/>
                <w:sz w:val="24"/>
                <w:szCs w:val="24"/>
                <w:lang w:val="en-US"/>
              </w:rPr>
              <w:t>.</w:t>
            </w:r>
          </w:p>
        </w:tc>
        <w:tc>
          <w:tcPr>
            <w:tcW w:w="3969" w:type="dxa"/>
          </w:tcPr>
          <w:p w14:paraId="303B5D30" w14:textId="77777777" w:rsidR="0088286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Priest: </w:t>
            </w:r>
          </w:p>
          <w:p w14:paraId="2FB65F9D" w14:textId="4CBE010E"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He sanctified it.</w:t>
            </w:r>
          </w:p>
        </w:tc>
        <w:tc>
          <w:tcPr>
            <w:tcW w:w="2552" w:type="dxa"/>
          </w:tcPr>
          <w:p w14:paraId="10AB42FF"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027ED185" w14:textId="1535EFF4"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وقدسها</w:t>
            </w:r>
            <w:r w:rsidRPr="001D7000">
              <w:rPr>
                <w:rFonts w:asciiTheme="majorBidi" w:hAnsiTheme="majorBidi" w:cstheme="majorBidi"/>
                <w:b/>
                <w:bCs/>
                <w:color w:val="000000"/>
                <w:sz w:val="24"/>
                <w:szCs w:val="24"/>
              </w:rPr>
              <w:t>.</w:t>
            </w:r>
          </w:p>
        </w:tc>
      </w:tr>
      <w:tr w:rsidR="007B4CF8" w:rsidRPr="004332C7" w14:paraId="0A063919" w14:textId="77777777" w:rsidTr="007B4CF8">
        <w:tc>
          <w:tcPr>
            <w:tcW w:w="3969" w:type="dxa"/>
          </w:tcPr>
          <w:p w14:paraId="5C2A0DC2" w14:textId="77777777" w:rsidR="007B4CF8" w:rsidRPr="004332C7" w:rsidRDefault="007B4CF8" w:rsidP="00C767E9">
            <w:pPr>
              <w:autoSpaceDE w:val="0"/>
              <w:autoSpaceDN w:val="0"/>
              <w:adjustRightInd w:val="0"/>
              <w:jc w:val="both"/>
              <w:rPr>
                <w:rFonts w:asciiTheme="majorBidi" w:hAnsiTheme="majorBidi" w:cstheme="majorBidi"/>
                <w:color w:val="C10000"/>
                <w:sz w:val="24"/>
                <w:szCs w:val="24"/>
              </w:rPr>
            </w:pPr>
          </w:p>
        </w:tc>
        <w:tc>
          <w:tcPr>
            <w:tcW w:w="3969" w:type="dxa"/>
          </w:tcPr>
          <w:p w14:paraId="545EA384" w14:textId="77777777" w:rsidR="007B4CF8" w:rsidRPr="004332C7" w:rsidRDefault="007B4CF8" w:rsidP="00C767E9">
            <w:pPr>
              <w:jc w:val="both"/>
              <w:rPr>
                <w:rFonts w:asciiTheme="majorBidi" w:hAnsiTheme="majorBidi" w:cstheme="majorBidi"/>
                <w:color w:val="C10000"/>
                <w:sz w:val="24"/>
                <w:szCs w:val="24"/>
                <w:lang w:val="en-US"/>
              </w:rPr>
            </w:pPr>
          </w:p>
        </w:tc>
        <w:tc>
          <w:tcPr>
            <w:tcW w:w="2552" w:type="dxa"/>
          </w:tcPr>
          <w:p w14:paraId="4DB3E933"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4332C7" w14:paraId="025470AB" w14:textId="77777777" w:rsidTr="007B4CF8">
        <w:tc>
          <w:tcPr>
            <w:tcW w:w="3969" w:type="dxa"/>
          </w:tcPr>
          <w:p w14:paraId="0E4ED122" w14:textId="6924F09C" w:rsidR="00022339" w:rsidRPr="004332C7" w:rsidRDefault="000064F6"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Menigheden</w:t>
            </w:r>
            <w:r w:rsidR="00022339" w:rsidRPr="004332C7">
              <w:rPr>
                <w:rFonts w:asciiTheme="majorBidi" w:hAnsiTheme="majorBidi" w:cstheme="majorBidi"/>
                <w:color w:val="C10000"/>
                <w:sz w:val="24"/>
                <w:szCs w:val="24"/>
              </w:rPr>
              <w:t>:</w:t>
            </w:r>
          </w:p>
          <w:p w14:paraId="2FDA5416" w14:textId="3C0C5E99" w:rsidR="00022339" w:rsidRPr="004332C7" w:rsidRDefault="00022339"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A82128" w:rsidRPr="004332C7">
              <w:rPr>
                <w:rFonts w:asciiTheme="majorBidi" w:hAnsiTheme="majorBidi" w:cstheme="majorBidi"/>
                <w:color w:val="000000"/>
                <w:sz w:val="24"/>
                <w:szCs w:val="24"/>
              </w:rPr>
              <w:t>.</w:t>
            </w:r>
          </w:p>
        </w:tc>
        <w:tc>
          <w:tcPr>
            <w:tcW w:w="3969" w:type="dxa"/>
          </w:tcPr>
          <w:p w14:paraId="7FEA7D9A" w14:textId="77777777" w:rsidR="00882869" w:rsidRPr="004332C7" w:rsidRDefault="00022339" w:rsidP="00C767E9">
            <w:pPr>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 xml:space="preserve">People: </w:t>
            </w:r>
          </w:p>
          <w:p w14:paraId="65D89227" w14:textId="7072D1E0"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w:t>
            </w:r>
          </w:p>
        </w:tc>
        <w:tc>
          <w:tcPr>
            <w:tcW w:w="2552" w:type="dxa"/>
          </w:tcPr>
          <w:p w14:paraId="21BFA035"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406BCAEB" w14:textId="4F71D7C3"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022339" w:rsidRPr="004332C7" w14:paraId="4DC201AD" w14:textId="77777777" w:rsidTr="007B4CF8">
        <w:tc>
          <w:tcPr>
            <w:tcW w:w="3969" w:type="dxa"/>
          </w:tcPr>
          <w:p w14:paraId="508F9C82" w14:textId="42F690B0"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Og igen tror vi, bekender vi og lovpriser.</w:t>
            </w:r>
          </w:p>
        </w:tc>
        <w:tc>
          <w:tcPr>
            <w:tcW w:w="3969" w:type="dxa"/>
          </w:tcPr>
          <w:p w14:paraId="30740171" w14:textId="52D2D817"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Again, we believe, we confess, and we glorify.</w:t>
            </w:r>
          </w:p>
        </w:tc>
        <w:tc>
          <w:tcPr>
            <w:tcW w:w="2552" w:type="dxa"/>
          </w:tcPr>
          <w:p w14:paraId="6D681A33" w14:textId="1C1096E2"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وأيضا نؤمن ونعترف ونمجد</w:t>
            </w:r>
            <w:r w:rsidRPr="001D7000">
              <w:rPr>
                <w:rFonts w:asciiTheme="majorBidi" w:hAnsiTheme="majorBidi" w:cstheme="majorBidi"/>
                <w:b/>
                <w:bCs/>
                <w:sz w:val="24"/>
                <w:szCs w:val="24"/>
              </w:rPr>
              <w:t>.</w:t>
            </w:r>
          </w:p>
        </w:tc>
      </w:tr>
      <w:tr w:rsidR="007B4CF8" w:rsidRPr="004332C7" w14:paraId="561CF9D1" w14:textId="77777777" w:rsidTr="007B4CF8">
        <w:tc>
          <w:tcPr>
            <w:tcW w:w="3969" w:type="dxa"/>
          </w:tcPr>
          <w:p w14:paraId="3485F973" w14:textId="77777777" w:rsidR="007B4CF8" w:rsidRPr="004332C7" w:rsidRDefault="007B4CF8" w:rsidP="00C767E9">
            <w:pPr>
              <w:jc w:val="both"/>
              <w:rPr>
                <w:rFonts w:asciiTheme="majorBidi" w:hAnsiTheme="majorBidi" w:cstheme="majorBidi"/>
                <w:sz w:val="24"/>
                <w:szCs w:val="24"/>
              </w:rPr>
            </w:pPr>
          </w:p>
        </w:tc>
        <w:tc>
          <w:tcPr>
            <w:tcW w:w="3969" w:type="dxa"/>
          </w:tcPr>
          <w:p w14:paraId="12BF85E6"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58808937" w14:textId="77777777" w:rsidR="007B4CF8" w:rsidRPr="001D7000" w:rsidRDefault="007B4CF8" w:rsidP="00C767E9">
            <w:pPr>
              <w:autoSpaceDE w:val="0"/>
              <w:autoSpaceDN w:val="0"/>
              <w:bidi/>
              <w:adjustRightInd w:val="0"/>
              <w:jc w:val="both"/>
              <w:rPr>
                <w:rFonts w:asciiTheme="majorBidi" w:hAnsiTheme="majorBidi" w:cstheme="majorBidi"/>
                <w:b/>
                <w:bCs/>
                <w:sz w:val="24"/>
                <w:szCs w:val="24"/>
                <w:rtl/>
              </w:rPr>
            </w:pPr>
          </w:p>
        </w:tc>
      </w:tr>
      <w:tr w:rsidR="00022339" w:rsidRPr="005F61CA" w14:paraId="7871BCE1" w14:textId="77777777" w:rsidTr="007B4CF8">
        <w:tc>
          <w:tcPr>
            <w:tcW w:w="3969" w:type="dxa"/>
          </w:tcPr>
          <w:p w14:paraId="0381B31D" w14:textId="76A9AB9A"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med hånden om kalkens munding og siger:</w:t>
            </w:r>
          </w:p>
        </w:tc>
        <w:tc>
          <w:tcPr>
            <w:tcW w:w="3969" w:type="dxa"/>
          </w:tcPr>
          <w:p w14:paraId="21C10DC5" w14:textId="0A60010D"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holds the rim of the chalice with his hands, saying:</w:t>
            </w:r>
          </w:p>
        </w:tc>
        <w:tc>
          <w:tcPr>
            <w:tcW w:w="2552" w:type="dxa"/>
          </w:tcPr>
          <w:p w14:paraId="0639F4D1" w14:textId="1374357B"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يمسك الكاهن حافة الكأس بيده ويقول</w:t>
            </w:r>
            <w:r w:rsidRPr="00C06844">
              <w:rPr>
                <w:rFonts w:asciiTheme="majorBidi" w:hAnsiTheme="majorBidi" w:cstheme="majorBidi"/>
                <w:b/>
                <w:bCs/>
                <w:color w:val="1F497D" w:themeColor="text2"/>
                <w:sz w:val="24"/>
                <w:szCs w:val="24"/>
                <w:rtl/>
                <w:lang w:val="en-US"/>
              </w:rPr>
              <w:t>:</w:t>
            </w:r>
          </w:p>
        </w:tc>
      </w:tr>
      <w:tr w:rsidR="00022339" w:rsidRPr="005F61CA" w14:paraId="2C6AAFD6" w14:textId="77777777" w:rsidTr="007B4CF8">
        <w:tc>
          <w:tcPr>
            <w:tcW w:w="3969" w:type="dxa"/>
          </w:tcPr>
          <w:p w14:paraId="2EDF41F4" w14:textId="304ECBD1"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746BB93A" w14:textId="16A13F81"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Han smagte, gav den også til sine hellige disciple og hellige apostle, idet han sagde:</w:t>
            </w:r>
          </w:p>
        </w:tc>
        <w:tc>
          <w:tcPr>
            <w:tcW w:w="3969" w:type="dxa"/>
          </w:tcPr>
          <w:p w14:paraId="1F439251"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63ADEBAA" w14:textId="61E16744"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He tasted, and gave it also to His own holy disciples and saintly apostles, saying:</w:t>
            </w:r>
          </w:p>
        </w:tc>
        <w:tc>
          <w:tcPr>
            <w:tcW w:w="2552" w:type="dxa"/>
          </w:tcPr>
          <w:p w14:paraId="163561DF"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2236D3DE" w14:textId="7CF2ABA1"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وذاق، وأعطاها أيضاً لتلاميذه</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القديسين ورسله الأطهار قائلا</w:t>
            </w:r>
            <w:r w:rsidRPr="0019613F">
              <w:rPr>
                <w:rFonts w:asciiTheme="majorBidi" w:hAnsiTheme="majorBidi" w:cstheme="majorBidi"/>
                <w:b/>
                <w:bCs/>
                <w:color w:val="000000"/>
                <w:sz w:val="24"/>
                <w:szCs w:val="24"/>
                <w:lang w:val="en-US"/>
              </w:rPr>
              <w:t>:</w:t>
            </w:r>
          </w:p>
        </w:tc>
      </w:tr>
      <w:tr w:rsidR="007B4CF8" w:rsidRPr="005F61CA" w14:paraId="562581DF" w14:textId="77777777" w:rsidTr="007B4CF8">
        <w:tc>
          <w:tcPr>
            <w:tcW w:w="3969" w:type="dxa"/>
          </w:tcPr>
          <w:p w14:paraId="4322A7F2"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391C037"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2987B488"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494A14A0" w14:textId="77777777" w:rsidTr="007B4CF8">
        <w:tc>
          <w:tcPr>
            <w:tcW w:w="3969" w:type="dxa"/>
          </w:tcPr>
          <w:p w14:paraId="209E4F26" w14:textId="0E4CA9F6"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bevæger han kalken i en korsbevægelse, dvs. hælder den for­ sigtigt uden at skvulpe, først imod sig mod vest, så mod øst, mod nord og syd, mens han siger:</w:t>
            </w:r>
          </w:p>
        </w:tc>
        <w:tc>
          <w:tcPr>
            <w:tcW w:w="3969" w:type="dxa"/>
          </w:tcPr>
          <w:p w14:paraId="744F295C" w14:textId="131C7909"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moves the chalice in the form of the cross, inclining it carefully first to the west, then to the East, to the north, and to the south, while saying:</w:t>
            </w:r>
          </w:p>
        </w:tc>
        <w:tc>
          <w:tcPr>
            <w:tcW w:w="2552" w:type="dxa"/>
          </w:tcPr>
          <w:p w14:paraId="1BF2B658" w14:textId="6FD41F7E" w:rsidR="00022339" w:rsidRPr="00C06844" w:rsidRDefault="00022339" w:rsidP="00F7493E">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يحرك الكأس مثال الصليب، أي يميلها</w:t>
            </w:r>
            <w:r w:rsidR="00F7493E"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باحتراس إلي الغرب أولاً ثم الشرق والشمال</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والجنوب، وهو يقول:</w:t>
            </w:r>
          </w:p>
        </w:tc>
      </w:tr>
      <w:tr w:rsidR="00022339" w:rsidRPr="004332C7" w14:paraId="0A74D328" w14:textId="77777777" w:rsidTr="007B4CF8">
        <w:tc>
          <w:tcPr>
            <w:tcW w:w="3969" w:type="dxa"/>
          </w:tcPr>
          <w:p w14:paraId="6949B856" w14:textId="4195E28F"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Tag den og drik alle heraf</w:t>
            </w:r>
            <w:r w:rsidR="00A82128" w:rsidRPr="004332C7">
              <w:rPr>
                <w:rFonts w:asciiTheme="majorBidi" w:hAnsiTheme="majorBidi" w:cstheme="majorBidi"/>
                <w:sz w:val="24"/>
                <w:szCs w:val="24"/>
              </w:rPr>
              <w:t>.</w:t>
            </w:r>
          </w:p>
        </w:tc>
        <w:tc>
          <w:tcPr>
            <w:tcW w:w="3969" w:type="dxa"/>
          </w:tcPr>
          <w:p w14:paraId="4C31A86A" w14:textId="33BC9A02"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“Take, drink of it all of you.</w:t>
            </w:r>
          </w:p>
        </w:tc>
        <w:tc>
          <w:tcPr>
            <w:tcW w:w="2552" w:type="dxa"/>
          </w:tcPr>
          <w:p w14:paraId="2816B6F0" w14:textId="37C92A72"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Pr>
              <w:t>"</w:t>
            </w:r>
            <w:r w:rsidRPr="001D7000">
              <w:rPr>
                <w:rFonts w:asciiTheme="majorBidi" w:hAnsiTheme="majorBidi" w:cstheme="majorBidi"/>
                <w:b/>
                <w:bCs/>
                <w:sz w:val="24"/>
                <w:szCs w:val="24"/>
                <w:rtl/>
              </w:rPr>
              <w:t>خذوا اشربوا منه كلكم</w:t>
            </w:r>
            <w:r w:rsidRPr="001D7000">
              <w:rPr>
                <w:rFonts w:asciiTheme="majorBidi" w:hAnsiTheme="majorBidi" w:cstheme="majorBidi"/>
                <w:b/>
                <w:bCs/>
                <w:sz w:val="24"/>
                <w:szCs w:val="24"/>
              </w:rPr>
              <w:t>.</w:t>
            </w:r>
            <w:r w:rsidR="00F7493E">
              <w:rPr>
                <w:rFonts w:asciiTheme="majorBidi" w:hAnsiTheme="majorBidi" w:cstheme="majorBidi"/>
                <w:b/>
                <w:bCs/>
                <w:sz w:val="24"/>
                <w:szCs w:val="24"/>
              </w:rPr>
              <w:t xml:space="preserve"> </w:t>
            </w:r>
          </w:p>
        </w:tc>
      </w:tr>
      <w:tr w:rsidR="00022339" w:rsidRPr="005F61CA" w14:paraId="2CC7E04D" w14:textId="77777777" w:rsidTr="007B4CF8">
        <w:tc>
          <w:tcPr>
            <w:tcW w:w="3969" w:type="dxa"/>
          </w:tcPr>
          <w:p w14:paraId="0583C5B0" w14:textId="274B4A7E"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for dette er mit blod, den nye pagts, som udgydes for jer og mange andre og gives til syndernes forladelse. </w:t>
            </w:r>
            <w:proofErr w:type="spellStart"/>
            <w:r w:rsidRPr="004332C7">
              <w:rPr>
                <w:rFonts w:asciiTheme="majorBidi" w:hAnsiTheme="majorBidi" w:cstheme="majorBidi"/>
                <w:sz w:val="24"/>
                <w:szCs w:val="24"/>
                <w:lang w:val="en-US"/>
              </w:rPr>
              <w:t>Gør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dette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til</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ihukommelse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af</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mig</w:t>
            </w:r>
            <w:proofErr w:type="spellEnd"/>
            <w:r w:rsidRPr="004332C7">
              <w:rPr>
                <w:rFonts w:asciiTheme="majorBidi" w:hAnsiTheme="majorBidi" w:cstheme="majorBidi"/>
                <w:sz w:val="24"/>
                <w:szCs w:val="24"/>
                <w:lang w:val="en-US"/>
              </w:rPr>
              <w:t>.</w:t>
            </w:r>
          </w:p>
        </w:tc>
        <w:tc>
          <w:tcPr>
            <w:tcW w:w="3969" w:type="dxa"/>
          </w:tcPr>
          <w:p w14:paraId="2B439ECC" w14:textId="1F372579"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For this is My blood of the new </w:t>
            </w:r>
            <w:proofErr w:type="gramStart"/>
            <w:r w:rsidRPr="004332C7">
              <w:rPr>
                <w:rFonts w:asciiTheme="majorBidi" w:hAnsiTheme="majorBidi" w:cstheme="majorBidi"/>
                <w:sz w:val="24"/>
                <w:szCs w:val="24"/>
                <w:lang w:val="en-US"/>
              </w:rPr>
              <w:t>covenant</w:t>
            </w:r>
            <w:proofErr w:type="gramEnd"/>
            <w:r w:rsidRPr="004332C7">
              <w:rPr>
                <w:rFonts w:asciiTheme="majorBidi" w:hAnsiTheme="majorBidi" w:cstheme="majorBidi"/>
                <w:sz w:val="24"/>
                <w:szCs w:val="24"/>
                <w:lang w:val="en-US"/>
              </w:rPr>
              <w:t xml:space="preserve"> which is shed for you and for many, to be given for the remission of sins. This </w:t>
            </w:r>
            <w:proofErr w:type="gramStart"/>
            <w:r w:rsidRPr="004332C7">
              <w:rPr>
                <w:rFonts w:asciiTheme="majorBidi" w:hAnsiTheme="majorBidi" w:cstheme="majorBidi"/>
                <w:sz w:val="24"/>
                <w:szCs w:val="24"/>
                <w:lang w:val="en-US"/>
              </w:rPr>
              <w:t>do</w:t>
            </w:r>
            <w:proofErr w:type="gramEnd"/>
            <w:r w:rsidRPr="004332C7">
              <w:rPr>
                <w:rFonts w:asciiTheme="majorBidi" w:hAnsiTheme="majorBidi" w:cstheme="majorBidi"/>
                <w:sz w:val="24"/>
                <w:szCs w:val="24"/>
                <w:lang w:val="en-US"/>
              </w:rPr>
              <w:t xml:space="preserve"> in remembrance of Me.”</w:t>
            </w:r>
          </w:p>
        </w:tc>
        <w:tc>
          <w:tcPr>
            <w:tcW w:w="2552" w:type="dxa"/>
          </w:tcPr>
          <w:p w14:paraId="5C2FB1E1" w14:textId="6804DE3C"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 هذا هو دمي الذي للعهد</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الجديد، الذي يُسفَك عنكم وعن</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كثيرين يعطي لمغفرة الخطايا. هذا</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اصنعوه لذكري</w:t>
            </w:r>
            <w:r w:rsidRPr="0019613F">
              <w:rPr>
                <w:rFonts w:asciiTheme="majorBidi" w:hAnsiTheme="majorBidi" w:cstheme="majorBidi"/>
                <w:b/>
                <w:bCs/>
                <w:sz w:val="24"/>
                <w:szCs w:val="24"/>
                <w:lang w:val="en-US"/>
              </w:rPr>
              <w:t>."</w:t>
            </w:r>
          </w:p>
        </w:tc>
      </w:tr>
      <w:tr w:rsidR="007B4CF8" w:rsidRPr="005F61CA" w14:paraId="57970C4A" w14:textId="77777777" w:rsidTr="007B4CF8">
        <w:tc>
          <w:tcPr>
            <w:tcW w:w="3969" w:type="dxa"/>
          </w:tcPr>
          <w:p w14:paraId="6136C16E"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0CA77CC5"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106A42F3" w14:textId="77777777" w:rsidR="007B4CF8" w:rsidRPr="001D7000" w:rsidRDefault="007B4CF8" w:rsidP="00702D97">
            <w:pPr>
              <w:autoSpaceDE w:val="0"/>
              <w:autoSpaceDN w:val="0"/>
              <w:bidi/>
              <w:adjustRightInd w:val="0"/>
              <w:jc w:val="both"/>
              <w:rPr>
                <w:rFonts w:asciiTheme="majorBidi" w:hAnsiTheme="majorBidi" w:cstheme="majorBidi"/>
                <w:b/>
                <w:bCs/>
                <w:sz w:val="24"/>
                <w:szCs w:val="24"/>
                <w:rtl/>
              </w:rPr>
            </w:pPr>
          </w:p>
        </w:tc>
      </w:tr>
      <w:tr w:rsidR="00022339" w:rsidRPr="005F61CA" w14:paraId="62E738AD" w14:textId="77777777" w:rsidTr="007B4CF8">
        <w:tc>
          <w:tcPr>
            <w:tcW w:w="3969" w:type="dxa"/>
          </w:tcPr>
          <w:p w14:paraId="00B9B96E" w14:textId="3FCD3EF2"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5A2808DC" w14:textId="7CF7F40C"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Også dette er i sandhed sådan. </w:t>
            </w:r>
            <w:r w:rsidRPr="004332C7">
              <w:rPr>
                <w:rFonts w:asciiTheme="majorBidi" w:hAnsiTheme="majorBidi" w:cstheme="majorBidi"/>
                <w:sz w:val="24"/>
                <w:szCs w:val="24"/>
                <w:lang w:val="en-US"/>
              </w:rPr>
              <w:t>Amen.</w:t>
            </w:r>
          </w:p>
        </w:tc>
        <w:tc>
          <w:tcPr>
            <w:tcW w:w="3969" w:type="dxa"/>
          </w:tcPr>
          <w:p w14:paraId="02E74C07"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CE8CDD7" w14:textId="1DCE86C8"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This is also true. Amen.</w:t>
            </w:r>
          </w:p>
        </w:tc>
        <w:tc>
          <w:tcPr>
            <w:tcW w:w="2552" w:type="dxa"/>
          </w:tcPr>
          <w:p w14:paraId="61E8D9D6"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1A2D9CDB" w14:textId="3CF9C48E"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هذا هو أيضاً بالحقيقة. آمين</w:t>
            </w:r>
            <w:r w:rsidRPr="001D7000">
              <w:rPr>
                <w:rFonts w:asciiTheme="majorBidi" w:hAnsiTheme="majorBidi" w:cstheme="majorBidi"/>
                <w:b/>
                <w:bCs/>
                <w:color w:val="000000"/>
                <w:sz w:val="24"/>
                <w:szCs w:val="24"/>
                <w:lang w:val="en-US"/>
              </w:rPr>
              <w:t>.</w:t>
            </w:r>
          </w:p>
        </w:tc>
      </w:tr>
      <w:tr w:rsidR="007B4CF8" w:rsidRPr="005F61CA" w14:paraId="16CB5602" w14:textId="77777777" w:rsidTr="007B4CF8">
        <w:tc>
          <w:tcPr>
            <w:tcW w:w="3969" w:type="dxa"/>
          </w:tcPr>
          <w:p w14:paraId="67BCA2CE"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ABEB1FF"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10BF5277"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7DF146C0" w14:textId="77777777" w:rsidTr="007B4CF8">
        <w:tc>
          <w:tcPr>
            <w:tcW w:w="3969" w:type="dxa"/>
          </w:tcPr>
          <w:p w14:paraId="4193FF0A" w14:textId="0102F189"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peger med hænderne på brødet og siger:</w:t>
            </w:r>
          </w:p>
        </w:tc>
        <w:tc>
          <w:tcPr>
            <w:tcW w:w="3969" w:type="dxa"/>
          </w:tcPr>
          <w:p w14:paraId="65AC00AA" w14:textId="0BA8ED29"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points with his hand to the Body, saying:</w:t>
            </w:r>
          </w:p>
        </w:tc>
        <w:tc>
          <w:tcPr>
            <w:tcW w:w="2552" w:type="dxa"/>
          </w:tcPr>
          <w:p w14:paraId="12A27864" w14:textId="3B05ADD0"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يشير الكاهن بيديه إلي الجسد وهو يقول</w:t>
            </w:r>
            <w:r w:rsidRPr="00C06844">
              <w:rPr>
                <w:rFonts w:asciiTheme="majorBidi" w:hAnsiTheme="majorBidi" w:cstheme="majorBidi"/>
                <w:b/>
                <w:bCs/>
                <w:color w:val="1F497D" w:themeColor="text2"/>
                <w:sz w:val="24"/>
                <w:szCs w:val="24"/>
                <w:rtl/>
                <w:lang w:val="en-US"/>
              </w:rPr>
              <w:t>:</w:t>
            </w:r>
          </w:p>
        </w:tc>
      </w:tr>
      <w:tr w:rsidR="00022339" w:rsidRPr="005F61CA" w14:paraId="10FB575F" w14:textId="77777777" w:rsidTr="007B4CF8">
        <w:tc>
          <w:tcPr>
            <w:tcW w:w="3969" w:type="dxa"/>
          </w:tcPr>
          <w:p w14:paraId="6E4C59B9" w14:textId="14015929"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1DED60D8" w14:textId="015022A1" w:rsidR="00022339" w:rsidRPr="004332C7" w:rsidRDefault="00C44865" w:rsidP="00DA255F">
            <w:pPr>
              <w:jc w:val="both"/>
              <w:rPr>
                <w:rFonts w:asciiTheme="majorBidi" w:hAnsiTheme="majorBidi" w:cstheme="majorBidi"/>
                <w:sz w:val="24"/>
                <w:szCs w:val="24"/>
              </w:rPr>
            </w:pPr>
            <w:r w:rsidRPr="004332C7">
              <w:rPr>
                <w:rFonts w:asciiTheme="majorBidi" w:hAnsiTheme="majorBidi" w:cstheme="majorBidi"/>
                <w:sz w:val="24"/>
                <w:szCs w:val="24"/>
              </w:rPr>
              <w:t>For hver gang I spiser af dette brød.</w:t>
            </w:r>
          </w:p>
        </w:tc>
        <w:tc>
          <w:tcPr>
            <w:tcW w:w="3969" w:type="dxa"/>
          </w:tcPr>
          <w:p w14:paraId="3AD81FBF"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6A8F3BF" w14:textId="7E5C6D40"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For every time you eat of this bread</w:t>
            </w:r>
          </w:p>
        </w:tc>
        <w:tc>
          <w:tcPr>
            <w:tcW w:w="2552" w:type="dxa"/>
          </w:tcPr>
          <w:p w14:paraId="04DC32D0"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A9BAAFD" w14:textId="28E1FF84"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لأن كل مرة تأكلون من هذا</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الخبز</w:t>
            </w:r>
            <w:r w:rsidRPr="0019613F">
              <w:rPr>
                <w:rFonts w:asciiTheme="majorBidi" w:hAnsiTheme="majorBidi" w:cstheme="majorBidi"/>
                <w:b/>
                <w:bCs/>
                <w:color w:val="000000"/>
                <w:sz w:val="24"/>
                <w:szCs w:val="24"/>
                <w:lang w:val="en-US"/>
              </w:rPr>
              <w:t>.</w:t>
            </w:r>
          </w:p>
        </w:tc>
      </w:tr>
      <w:tr w:rsidR="007B4CF8" w:rsidRPr="005F61CA" w14:paraId="355589DF" w14:textId="77777777" w:rsidTr="007B4CF8">
        <w:tc>
          <w:tcPr>
            <w:tcW w:w="3969" w:type="dxa"/>
          </w:tcPr>
          <w:p w14:paraId="575EABB4"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5EDF274"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747B32B7"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685FB788" w14:textId="77777777" w:rsidTr="007B4CF8">
        <w:tc>
          <w:tcPr>
            <w:tcW w:w="3969" w:type="dxa"/>
          </w:tcPr>
          <w:p w14:paraId="035A7DDB" w14:textId="57F61E0A"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peger han også med hænderne på kalken og siger:</w:t>
            </w:r>
          </w:p>
        </w:tc>
        <w:tc>
          <w:tcPr>
            <w:tcW w:w="3969" w:type="dxa"/>
          </w:tcPr>
          <w:p w14:paraId="419AEAE3" w14:textId="76EDF3C6"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points with his hand to the chalice, and says:</w:t>
            </w:r>
          </w:p>
        </w:tc>
        <w:tc>
          <w:tcPr>
            <w:tcW w:w="2552" w:type="dxa"/>
          </w:tcPr>
          <w:p w14:paraId="6F31E65F" w14:textId="10B30210"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يشير بيديه إلي الكأس وهو يقول</w:t>
            </w:r>
            <w:r w:rsidRPr="00C06844">
              <w:rPr>
                <w:rFonts w:asciiTheme="majorBidi" w:hAnsiTheme="majorBidi" w:cstheme="majorBidi"/>
                <w:b/>
                <w:bCs/>
                <w:color w:val="1F497D" w:themeColor="text2"/>
                <w:sz w:val="24"/>
                <w:szCs w:val="24"/>
                <w:rtl/>
                <w:lang w:val="en-US"/>
              </w:rPr>
              <w:t>:</w:t>
            </w:r>
          </w:p>
        </w:tc>
      </w:tr>
      <w:tr w:rsidR="00022339" w:rsidRPr="004332C7" w14:paraId="3957CAA4" w14:textId="77777777" w:rsidTr="007B4CF8">
        <w:tc>
          <w:tcPr>
            <w:tcW w:w="3969" w:type="dxa"/>
          </w:tcPr>
          <w:p w14:paraId="7FFC8CE3" w14:textId="4ED0790D"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og drikker af denne kalk,</w:t>
            </w:r>
          </w:p>
        </w:tc>
        <w:tc>
          <w:tcPr>
            <w:tcW w:w="3969" w:type="dxa"/>
          </w:tcPr>
          <w:p w14:paraId="16B5CBC4" w14:textId="65E324E0"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drink of this cup,</w:t>
            </w:r>
          </w:p>
        </w:tc>
        <w:tc>
          <w:tcPr>
            <w:tcW w:w="2552" w:type="dxa"/>
          </w:tcPr>
          <w:p w14:paraId="5756D5E0" w14:textId="4B76590F"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وتشربون من هذه الكأس</w:t>
            </w:r>
            <w:r w:rsidRPr="001D7000">
              <w:rPr>
                <w:rFonts w:asciiTheme="majorBidi" w:hAnsiTheme="majorBidi" w:cstheme="majorBidi"/>
                <w:b/>
                <w:bCs/>
                <w:sz w:val="24"/>
                <w:szCs w:val="24"/>
              </w:rPr>
              <w:t>.</w:t>
            </w:r>
          </w:p>
        </w:tc>
      </w:tr>
      <w:tr w:rsidR="007B4CF8" w:rsidRPr="004332C7" w14:paraId="5E7D08E9" w14:textId="77777777" w:rsidTr="007B4CF8">
        <w:tc>
          <w:tcPr>
            <w:tcW w:w="3969" w:type="dxa"/>
          </w:tcPr>
          <w:p w14:paraId="42C4E079" w14:textId="77777777" w:rsidR="007B4CF8" w:rsidRPr="004332C7" w:rsidRDefault="007B4CF8" w:rsidP="00C767E9">
            <w:pPr>
              <w:jc w:val="both"/>
              <w:rPr>
                <w:rFonts w:asciiTheme="majorBidi" w:hAnsiTheme="majorBidi" w:cstheme="majorBidi"/>
                <w:sz w:val="24"/>
                <w:szCs w:val="24"/>
              </w:rPr>
            </w:pPr>
          </w:p>
        </w:tc>
        <w:tc>
          <w:tcPr>
            <w:tcW w:w="3969" w:type="dxa"/>
          </w:tcPr>
          <w:p w14:paraId="15E44805"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71AB94EC" w14:textId="77777777" w:rsidR="007B4CF8" w:rsidRPr="001D7000" w:rsidRDefault="007B4CF8" w:rsidP="00C767E9">
            <w:pPr>
              <w:autoSpaceDE w:val="0"/>
              <w:autoSpaceDN w:val="0"/>
              <w:bidi/>
              <w:adjustRightInd w:val="0"/>
              <w:jc w:val="both"/>
              <w:rPr>
                <w:rFonts w:asciiTheme="majorBidi" w:hAnsiTheme="majorBidi" w:cstheme="majorBidi"/>
                <w:b/>
                <w:bCs/>
                <w:sz w:val="24"/>
                <w:szCs w:val="24"/>
                <w:rtl/>
              </w:rPr>
            </w:pPr>
          </w:p>
        </w:tc>
      </w:tr>
      <w:tr w:rsidR="00022339" w:rsidRPr="004332C7" w14:paraId="2156AB97" w14:textId="77777777" w:rsidTr="007B4CF8">
        <w:tc>
          <w:tcPr>
            <w:tcW w:w="3969" w:type="dxa"/>
          </w:tcPr>
          <w:p w14:paraId="45D173EF" w14:textId="5899D399"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konkluderer han:</w:t>
            </w:r>
          </w:p>
        </w:tc>
        <w:tc>
          <w:tcPr>
            <w:tcW w:w="3969" w:type="dxa"/>
          </w:tcPr>
          <w:p w14:paraId="0F5976FD" w14:textId="0AE2BF29"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The priest continues saying:</w:t>
            </w:r>
          </w:p>
        </w:tc>
        <w:tc>
          <w:tcPr>
            <w:tcW w:w="2552" w:type="dxa"/>
          </w:tcPr>
          <w:p w14:paraId="76366F3F" w14:textId="15AA8017"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يكمل قائلاً:</w:t>
            </w:r>
          </w:p>
        </w:tc>
      </w:tr>
      <w:tr w:rsidR="00022339" w:rsidRPr="005F61CA" w14:paraId="0FFC9FF3" w14:textId="77777777" w:rsidTr="007B4CF8">
        <w:tc>
          <w:tcPr>
            <w:tcW w:w="3969" w:type="dxa"/>
          </w:tcPr>
          <w:p w14:paraId="02C6018A" w14:textId="66A002C6"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proklamerer I min død, bekender I min opstandelse og ihukommer mig, indtil jeg kommer.</w:t>
            </w:r>
          </w:p>
        </w:tc>
        <w:tc>
          <w:tcPr>
            <w:tcW w:w="3969" w:type="dxa"/>
          </w:tcPr>
          <w:p w14:paraId="0135B6AC" w14:textId="77C728E3"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You proclaim My Death, confess My Resurrection, and remember Me till I come.</w:t>
            </w:r>
          </w:p>
        </w:tc>
        <w:tc>
          <w:tcPr>
            <w:tcW w:w="2552" w:type="dxa"/>
          </w:tcPr>
          <w:p w14:paraId="04AD860F" w14:textId="00FC18CB"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تبشرون بموتي وتعترفون</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بقيامتي وتذكروني إلي أن أجئ</w:t>
            </w:r>
            <w:r w:rsidRPr="001D7000">
              <w:rPr>
                <w:rFonts w:asciiTheme="majorBidi" w:hAnsiTheme="majorBidi" w:cstheme="majorBidi"/>
                <w:b/>
                <w:bCs/>
                <w:sz w:val="24"/>
                <w:szCs w:val="24"/>
                <w:lang w:val="en-US"/>
              </w:rPr>
              <w:t>.</w:t>
            </w:r>
          </w:p>
        </w:tc>
      </w:tr>
      <w:tr w:rsidR="007B4CF8" w:rsidRPr="005F61CA" w14:paraId="2C4E29EF" w14:textId="77777777" w:rsidTr="007B4CF8">
        <w:tc>
          <w:tcPr>
            <w:tcW w:w="3969" w:type="dxa"/>
          </w:tcPr>
          <w:p w14:paraId="3097E698"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4E762CCF"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26A1E801" w14:textId="77777777" w:rsidR="007B4CF8" w:rsidRPr="001D7000" w:rsidRDefault="007B4CF8" w:rsidP="00702D97">
            <w:pPr>
              <w:autoSpaceDE w:val="0"/>
              <w:autoSpaceDN w:val="0"/>
              <w:bidi/>
              <w:adjustRightInd w:val="0"/>
              <w:jc w:val="both"/>
              <w:rPr>
                <w:rFonts w:asciiTheme="majorBidi" w:hAnsiTheme="majorBidi" w:cstheme="majorBidi"/>
                <w:b/>
                <w:bCs/>
                <w:sz w:val="24"/>
                <w:szCs w:val="24"/>
                <w:rtl/>
              </w:rPr>
            </w:pPr>
          </w:p>
        </w:tc>
      </w:tr>
      <w:tr w:rsidR="00022339" w:rsidRPr="005F61CA" w14:paraId="3B82F3FD" w14:textId="77777777" w:rsidTr="007B4CF8">
        <w:tc>
          <w:tcPr>
            <w:tcW w:w="3969" w:type="dxa"/>
          </w:tcPr>
          <w:p w14:paraId="700B6DA6" w14:textId="267D3D53"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31F3E636" w14:textId="4E86B886"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Amen, amen, amen. Herre, vi forkynder din død, og vi bekender din hellige opstandelse og din himmelfart.</w:t>
            </w:r>
          </w:p>
        </w:tc>
        <w:tc>
          <w:tcPr>
            <w:tcW w:w="3969" w:type="dxa"/>
          </w:tcPr>
          <w:p w14:paraId="04035681"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74D386DF" w14:textId="1046B7BC"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Amen. Amen. Amen. Your death, O Lord, we proclaim. Your holy Resurrection and Ascension into the heavens, we confess.</w:t>
            </w:r>
          </w:p>
        </w:tc>
        <w:tc>
          <w:tcPr>
            <w:tcW w:w="2552" w:type="dxa"/>
          </w:tcPr>
          <w:p w14:paraId="0FF182FA"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71EA105F" w14:textId="2A6A1370"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آمين. آمين. آمين. بموتك يا رب</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نبشر، وبقيامتك المقدسة</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وصعودك إلي</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السموات، نعترف</w:t>
            </w:r>
            <w:r w:rsidRPr="001D7000">
              <w:rPr>
                <w:rFonts w:asciiTheme="majorBidi" w:hAnsiTheme="majorBidi" w:cstheme="majorBidi"/>
                <w:b/>
                <w:bCs/>
                <w:color w:val="000000"/>
                <w:sz w:val="24"/>
                <w:szCs w:val="24"/>
                <w:lang w:val="en-US"/>
              </w:rPr>
              <w:t>.</w:t>
            </w:r>
          </w:p>
        </w:tc>
      </w:tr>
      <w:tr w:rsidR="00022339" w:rsidRPr="005F61CA" w14:paraId="06954A1D" w14:textId="77777777" w:rsidTr="007B4CF8">
        <w:tc>
          <w:tcPr>
            <w:tcW w:w="3969" w:type="dxa"/>
          </w:tcPr>
          <w:p w14:paraId="1EE7DFD7" w14:textId="77777777" w:rsidR="00022339"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Vi priser dig, vi velsigner dig, vi takker dig, Herre, og vi bønfalder dig, vor Gud</w:t>
            </w:r>
            <w:r w:rsidR="00A82128" w:rsidRPr="004332C7">
              <w:rPr>
                <w:rFonts w:asciiTheme="majorBidi" w:hAnsiTheme="majorBidi" w:cstheme="majorBidi"/>
                <w:sz w:val="24"/>
                <w:szCs w:val="24"/>
              </w:rPr>
              <w:t>.</w:t>
            </w:r>
          </w:p>
          <w:p w14:paraId="7DD8EFD4" w14:textId="067583B1" w:rsidR="008F1E70" w:rsidRDefault="008F1E70" w:rsidP="00C767E9">
            <w:pPr>
              <w:jc w:val="both"/>
              <w:rPr>
                <w:rFonts w:asciiTheme="majorBidi" w:hAnsiTheme="majorBidi" w:cstheme="majorBidi"/>
                <w:sz w:val="24"/>
                <w:szCs w:val="24"/>
              </w:rPr>
            </w:pPr>
          </w:p>
          <w:p w14:paraId="6549D186" w14:textId="488DA1CD" w:rsidR="008F1E70" w:rsidRPr="008F1E70" w:rsidRDefault="008F1E70" w:rsidP="00C767E9">
            <w:pPr>
              <w:jc w:val="both"/>
              <w:rPr>
                <w:rFonts w:asciiTheme="majorBidi" w:hAnsiTheme="majorBidi" w:cstheme="majorBidi"/>
                <w:b/>
                <w:bCs/>
                <w:color w:val="C10000"/>
                <w:sz w:val="24"/>
                <w:szCs w:val="24"/>
              </w:rPr>
            </w:pPr>
            <w:r>
              <w:rPr>
                <w:rFonts w:asciiTheme="majorBidi" w:hAnsiTheme="majorBidi" w:cstheme="majorBidi"/>
                <w:b/>
                <w:bCs/>
                <w:color w:val="C10000"/>
                <w:sz w:val="24"/>
                <w:szCs w:val="24"/>
              </w:rPr>
              <w:t>E</w:t>
            </w:r>
            <w:r w:rsidRPr="008F1E70">
              <w:rPr>
                <w:rFonts w:asciiTheme="majorBidi" w:hAnsiTheme="majorBidi" w:cstheme="majorBidi"/>
                <w:b/>
                <w:bCs/>
                <w:color w:val="C10000"/>
                <w:sz w:val="24"/>
                <w:szCs w:val="24"/>
              </w:rPr>
              <w:t>ller siger menigheden</w:t>
            </w:r>
          </w:p>
          <w:p w14:paraId="1BD199FB" w14:textId="77777777" w:rsidR="008F1E70" w:rsidRDefault="008F1E70" w:rsidP="008F1E70">
            <w:pPr>
              <w:jc w:val="both"/>
              <w:rPr>
                <w:rFonts w:asciiTheme="majorBidi" w:hAnsiTheme="majorBidi" w:cstheme="majorBidi"/>
                <w:sz w:val="24"/>
                <w:szCs w:val="24"/>
              </w:rPr>
            </w:pPr>
            <w:r w:rsidRPr="008F1E70">
              <w:rPr>
                <w:rFonts w:asciiTheme="majorBidi" w:hAnsiTheme="majorBidi" w:cstheme="majorBidi"/>
                <w:sz w:val="24"/>
                <w:szCs w:val="24"/>
              </w:rPr>
              <w:t>amen amen amen</w:t>
            </w:r>
            <w:r>
              <w:rPr>
                <w:rFonts w:asciiTheme="majorBidi" w:hAnsiTheme="majorBidi" w:cstheme="majorBidi"/>
                <w:sz w:val="24"/>
                <w:szCs w:val="24"/>
              </w:rPr>
              <w:t xml:space="preserve">, </w:t>
            </w:r>
            <w:r w:rsidRPr="008F1E70">
              <w:rPr>
                <w:rFonts w:asciiTheme="majorBidi" w:hAnsiTheme="majorBidi" w:cstheme="majorBidi"/>
                <w:sz w:val="24"/>
                <w:szCs w:val="24"/>
              </w:rPr>
              <w:t xml:space="preserve">Om din død  oh </w:t>
            </w:r>
            <w:r>
              <w:rPr>
                <w:rFonts w:asciiTheme="majorBidi" w:hAnsiTheme="majorBidi" w:cstheme="majorBidi"/>
                <w:sz w:val="24"/>
                <w:szCs w:val="24"/>
              </w:rPr>
              <w:t xml:space="preserve"> </w:t>
            </w:r>
            <w:r w:rsidRPr="008F1E70">
              <w:rPr>
                <w:rFonts w:asciiTheme="majorBidi" w:hAnsiTheme="majorBidi" w:cstheme="majorBidi"/>
                <w:sz w:val="24"/>
                <w:szCs w:val="24"/>
              </w:rPr>
              <w:t>Herre vi prædiker</w:t>
            </w:r>
            <w:r>
              <w:rPr>
                <w:rFonts w:asciiTheme="majorBidi" w:hAnsiTheme="majorBidi" w:cstheme="majorBidi"/>
                <w:sz w:val="24"/>
                <w:szCs w:val="24"/>
              </w:rPr>
              <w:t xml:space="preserve">, </w:t>
            </w:r>
            <w:r w:rsidRPr="008F1E70">
              <w:rPr>
                <w:rFonts w:asciiTheme="majorBidi" w:hAnsiTheme="majorBidi" w:cstheme="majorBidi"/>
                <w:sz w:val="24"/>
                <w:szCs w:val="24"/>
              </w:rPr>
              <w:t>Og på din hellig</w:t>
            </w:r>
            <w:r>
              <w:rPr>
                <w:rFonts w:asciiTheme="majorBidi" w:hAnsiTheme="majorBidi" w:cstheme="majorBidi"/>
                <w:sz w:val="24"/>
                <w:szCs w:val="24"/>
              </w:rPr>
              <w:t xml:space="preserve"> </w:t>
            </w:r>
            <w:r w:rsidRPr="008F1E70">
              <w:rPr>
                <w:rFonts w:asciiTheme="majorBidi" w:hAnsiTheme="majorBidi" w:cstheme="majorBidi"/>
                <w:sz w:val="24"/>
                <w:szCs w:val="24"/>
              </w:rPr>
              <w:t>opstandelse og himmelfart vi tror</w:t>
            </w:r>
            <w:r>
              <w:rPr>
                <w:rFonts w:asciiTheme="majorBidi" w:hAnsiTheme="majorBidi" w:cstheme="majorBidi"/>
                <w:sz w:val="24"/>
                <w:szCs w:val="24"/>
              </w:rPr>
              <w:t xml:space="preserve">, </w:t>
            </w:r>
            <w:r w:rsidRPr="008F1E70">
              <w:rPr>
                <w:rFonts w:asciiTheme="majorBidi" w:hAnsiTheme="majorBidi" w:cstheme="majorBidi"/>
                <w:sz w:val="24"/>
                <w:szCs w:val="24"/>
              </w:rPr>
              <w:t>Vi lovpriser dig</w:t>
            </w:r>
            <w:r>
              <w:rPr>
                <w:rFonts w:asciiTheme="majorBidi" w:hAnsiTheme="majorBidi" w:cstheme="majorBidi"/>
                <w:sz w:val="24"/>
                <w:szCs w:val="24"/>
              </w:rPr>
              <w:t xml:space="preserve">, </w:t>
            </w:r>
            <w:r w:rsidRPr="008F1E70">
              <w:rPr>
                <w:rFonts w:asciiTheme="majorBidi" w:hAnsiTheme="majorBidi" w:cstheme="majorBidi"/>
                <w:sz w:val="24"/>
                <w:szCs w:val="24"/>
              </w:rPr>
              <w:t>Vi Velsigner dig</w:t>
            </w:r>
            <w:r>
              <w:rPr>
                <w:rFonts w:asciiTheme="majorBidi" w:hAnsiTheme="majorBidi" w:cstheme="majorBidi"/>
                <w:sz w:val="24"/>
                <w:szCs w:val="24"/>
              </w:rPr>
              <w:t xml:space="preserve">, </w:t>
            </w:r>
            <w:r w:rsidRPr="008F1E70">
              <w:rPr>
                <w:rFonts w:asciiTheme="majorBidi" w:hAnsiTheme="majorBidi" w:cstheme="majorBidi"/>
                <w:sz w:val="24"/>
                <w:szCs w:val="24"/>
              </w:rPr>
              <w:t>Vi takker dig oh Herre</w:t>
            </w:r>
            <w:r>
              <w:rPr>
                <w:rFonts w:asciiTheme="majorBidi" w:hAnsiTheme="majorBidi" w:cstheme="majorBidi"/>
                <w:sz w:val="24"/>
                <w:szCs w:val="24"/>
              </w:rPr>
              <w:t xml:space="preserve">, </w:t>
            </w:r>
            <w:r w:rsidRPr="008F1E70">
              <w:rPr>
                <w:rFonts w:asciiTheme="majorBidi" w:hAnsiTheme="majorBidi" w:cstheme="majorBidi"/>
                <w:sz w:val="24"/>
                <w:szCs w:val="24"/>
              </w:rPr>
              <w:t>Og vi tilbeder dig oh vore Gud</w:t>
            </w:r>
          </w:p>
          <w:p w14:paraId="42BA0268" w14:textId="01CFCBFF" w:rsidR="008F1E70" w:rsidRPr="004332C7" w:rsidRDefault="008F1E70" w:rsidP="008F1E70">
            <w:pPr>
              <w:jc w:val="both"/>
              <w:rPr>
                <w:rFonts w:asciiTheme="majorBidi" w:hAnsiTheme="majorBidi" w:cstheme="majorBidi"/>
                <w:sz w:val="24"/>
                <w:szCs w:val="24"/>
              </w:rPr>
            </w:pPr>
          </w:p>
        </w:tc>
        <w:tc>
          <w:tcPr>
            <w:tcW w:w="3969" w:type="dxa"/>
          </w:tcPr>
          <w:p w14:paraId="74FB213A" w14:textId="306EEDAC"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praise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we bless You, we thank You, O Lord, and we entreat You, O our God.</w:t>
            </w:r>
          </w:p>
        </w:tc>
        <w:tc>
          <w:tcPr>
            <w:tcW w:w="2552" w:type="dxa"/>
          </w:tcPr>
          <w:p w14:paraId="613698EB" w14:textId="20670996"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نسبحك، نباركك، نشكرك يا رب</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ونتضرع إليك يا إلهنا</w:t>
            </w:r>
            <w:r w:rsidRPr="001D7000">
              <w:rPr>
                <w:rFonts w:asciiTheme="majorBidi" w:hAnsiTheme="majorBidi" w:cstheme="majorBidi"/>
                <w:b/>
                <w:bCs/>
                <w:sz w:val="24"/>
                <w:szCs w:val="24"/>
                <w:lang w:val="en-US"/>
              </w:rPr>
              <w:t>.</w:t>
            </w:r>
          </w:p>
        </w:tc>
      </w:tr>
      <w:tr w:rsidR="00022339" w:rsidRPr="005F61CA" w14:paraId="0417A3B9" w14:textId="77777777" w:rsidTr="007B4CF8">
        <w:tc>
          <w:tcPr>
            <w:tcW w:w="3969" w:type="dxa"/>
          </w:tcPr>
          <w:p w14:paraId="0541EE70" w14:textId="568B3569"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4D247A19" w14:textId="7DA00969"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Derfor ihukommer vi også hans hellige lidelse, hans op standelse fra de døde, hans opstigning til himlene, hans tagen plads ved din højre hånd, Fader</w:t>
            </w:r>
            <w:r w:rsidR="00A82128" w:rsidRPr="004332C7">
              <w:rPr>
                <w:rFonts w:asciiTheme="majorBidi" w:hAnsiTheme="majorBidi" w:cstheme="majorBidi"/>
                <w:sz w:val="24"/>
                <w:szCs w:val="24"/>
              </w:rPr>
              <w:t>.</w:t>
            </w:r>
          </w:p>
        </w:tc>
        <w:tc>
          <w:tcPr>
            <w:tcW w:w="3969" w:type="dxa"/>
          </w:tcPr>
          <w:p w14:paraId="00876C92"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B6CEF58" w14:textId="0F1A56FA"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Therefore, as we also commemorate His holy Passion, His Resurrection from the dead, His Ascension into the heavens, His sitting at Your right hand, O Father.</w:t>
            </w:r>
          </w:p>
        </w:tc>
        <w:tc>
          <w:tcPr>
            <w:tcW w:w="2552" w:type="dxa"/>
          </w:tcPr>
          <w:p w14:paraId="7554D642"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D26C9C6" w14:textId="2696B998"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ففيما نحن أيضا نصنع ذكر آلامه</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المقدسة، وقيامته من الأموات،</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وصُعوده إلي السموات، وجلوسه</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عن يمينك أيها الآب</w:t>
            </w:r>
            <w:r w:rsidRPr="0019613F">
              <w:rPr>
                <w:rFonts w:asciiTheme="majorBidi" w:hAnsiTheme="majorBidi" w:cstheme="majorBidi"/>
                <w:b/>
                <w:bCs/>
                <w:color w:val="000000"/>
                <w:sz w:val="24"/>
                <w:szCs w:val="24"/>
                <w:lang w:val="en-US"/>
              </w:rPr>
              <w:t>.</w:t>
            </w:r>
          </w:p>
        </w:tc>
      </w:tr>
      <w:tr w:rsidR="00022339" w:rsidRPr="005F61CA" w14:paraId="44412937" w14:textId="77777777" w:rsidTr="007B4CF8">
        <w:tc>
          <w:tcPr>
            <w:tcW w:w="3969" w:type="dxa"/>
          </w:tcPr>
          <w:p w14:paraId="10A9BFC7" w14:textId="3A7091A0"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og hans andet komme fra himlene, frygteligt og fuld af  herlighed</w:t>
            </w:r>
            <w:r w:rsidR="00A82128" w:rsidRPr="004332C7">
              <w:rPr>
                <w:rFonts w:asciiTheme="majorBidi" w:hAnsiTheme="majorBidi" w:cstheme="majorBidi"/>
                <w:sz w:val="24"/>
                <w:szCs w:val="24"/>
              </w:rPr>
              <w:t>.</w:t>
            </w:r>
          </w:p>
        </w:tc>
        <w:tc>
          <w:tcPr>
            <w:tcW w:w="3969" w:type="dxa"/>
          </w:tcPr>
          <w:p w14:paraId="5B2EFB80" w14:textId="33E6C242"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His Second Coming from the heavens, awesome and full of glory,</w:t>
            </w:r>
          </w:p>
        </w:tc>
        <w:tc>
          <w:tcPr>
            <w:tcW w:w="2552" w:type="dxa"/>
          </w:tcPr>
          <w:p w14:paraId="34733EE8" w14:textId="30194718"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وظهوره الثاني الآتي من</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السموات، المخوف المملوء</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مجداً</w:t>
            </w:r>
            <w:r w:rsidRPr="0019613F">
              <w:rPr>
                <w:rFonts w:asciiTheme="majorBidi" w:hAnsiTheme="majorBidi" w:cstheme="majorBidi"/>
                <w:b/>
                <w:bCs/>
                <w:sz w:val="24"/>
                <w:szCs w:val="24"/>
                <w:lang w:val="en-US"/>
              </w:rPr>
              <w:t>.</w:t>
            </w:r>
          </w:p>
        </w:tc>
      </w:tr>
      <w:tr w:rsidR="00022339" w:rsidRPr="005F61CA" w14:paraId="4DB6F91E" w14:textId="77777777" w:rsidTr="007B4CF8">
        <w:tc>
          <w:tcPr>
            <w:tcW w:w="3969" w:type="dxa"/>
          </w:tcPr>
          <w:p w14:paraId="6B8EA2E3" w14:textId="49919E19"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Vi frembærer for dig det, som er dit, gaver hentet fra det, som tilhører dig på enhver måde, for altings skyld og i enhver henseende.</w:t>
            </w:r>
          </w:p>
        </w:tc>
        <w:tc>
          <w:tcPr>
            <w:tcW w:w="3969" w:type="dxa"/>
          </w:tcPr>
          <w:p w14:paraId="5A0BC27E" w14:textId="5CD28C28"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offer unto You Your gifts from what is Yours, for everything, concerning everything, and in everything.</w:t>
            </w:r>
          </w:p>
        </w:tc>
        <w:tc>
          <w:tcPr>
            <w:tcW w:w="2552" w:type="dxa"/>
          </w:tcPr>
          <w:p w14:paraId="1031487F" w14:textId="41C91A58"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نقرب لك قرابينك من الذي لك،</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علي كل حال، ومن أجل كل حال</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وفى كل حال</w:t>
            </w:r>
            <w:r w:rsidRPr="0019613F">
              <w:rPr>
                <w:rFonts w:asciiTheme="majorBidi" w:hAnsiTheme="majorBidi" w:cstheme="majorBidi"/>
                <w:b/>
                <w:bCs/>
                <w:sz w:val="24"/>
                <w:szCs w:val="24"/>
                <w:lang w:val="en-US"/>
              </w:rPr>
              <w:t>.</w:t>
            </w:r>
          </w:p>
        </w:tc>
      </w:tr>
      <w:tr w:rsidR="007B4CF8" w:rsidRPr="005F61CA" w14:paraId="1DE740BD" w14:textId="77777777" w:rsidTr="007B4CF8">
        <w:tc>
          <w:tcPr>
            <w:tcW w:w="3969" w:type="dxa"/>
          </w:tcPr>
          <w:p w14:paraId="55F64C13"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64D166F1"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506716EC" w14:textId="77777777" w:rsidR="007B4CF8" w:rsidRPr="001D7000" w:rsidRDefault="007B4CF8" w:rsidP="00702D97">
            <w:pPr>
              <w:autoSpaceDE w:val="0"/>
              <w:autoSpaceDN w:val="0"/>
              <w:bidi/>
              <w:adjustRightInd w:val="0"/>
              <w:jc w:val="both"/>
              <w:rPr>
                <w:rFonts w:asciiTheme="majorBidi" w:hAnsiTheme="majorBidi" w:cstheme="majorBidi"/>
                <w:b/>
                <w:bCs/>
                <w:sz w:val="24"/>
                <w:szCs w:val="24"/>
                <w:rtl/>
              </w:rPr>
            </w:pPr>
          </w:p>
        </w:tc>
      </w:tr>
      <w:tr w:rsidR="00022339" w:rsidRPr="005F61CA" w14:paraId="147FE198" w14:textId="77777777" w:rsidTr="007B4CF8">
        <w:tc>
          <w:tcPr>
            <w:tcW w:w="3969" w:type="dxa"/>
          </w:tcPr>
          <w:p w14:paraId="535204FA" w14:textId="2E57CD9B" w:rsidR="00022339" w:rsidRPr="004332C7" w:rsidRDefault="00022339"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331A4966" w14:textId="548223A7"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Tilbed Gud i frygt og bæven.</w:t>
            </w:r>
          </w:p>
        </w:tc>
        <w:tc>
          <w:tcPr>
            <w:tcW w:w="3969" w:type="dxa"/>
          </w:tcPr>
          <w:p w14:paraId="12872051"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127E9AEF" w14:textId="665CD5E8"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Worship God in fear and trembling.</w:t>
            </w:r>
          </w:p>
        </w:tc>
        <w:tc>
          <w:tcPr>
            <w:tcW w:w="2552" w:type="dxa"/>
          </w:tcPr>
          <w:p w14:paraId="4DB7E833"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1E0A843D" w14:textId="2353C492"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اسجدوا لله بخوف ورعدة</w:t>
            </w:r>
            <w:r w:rsidRPr="001D7000">
              <w:rPr>
                <w:rFonts w:asciiTheme="majorBidi" w:hAnsiTheme="majorBidi" w:cstheme="majorBidi"/>
                <w:b/>
                <w:bCs/>
                <w:color w:val="000000"/>
                <w:sz w:val="24"/>
                <w:szCs w:val="24"/>
                <w:lang w:val="en-US"/>
              </w:rPr>
              <w:t>.</w:t>
            </w:r>
          </w:p>
        </w:tc>
      </w:tr>
      <w:tr w:rsidR="007B4CF8" w:rsidRPr="005F61CA" w14:paraId="2C0F9502" w14:textId="77777777" w:rsidTr="007B4CF8">
        <w:tc>
          <w:tcPr>
            <w:tcW w:w="3969" w:type="dxa"/>
          </w:tcPr>
          <w:p w14:paraId="30228AB1"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82F7328"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0F618A9E"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026894B2" w14:textId="77777777" w:rsidTr="007B4CF8">
        <w:tc>
          <w:tcPr>
            <w:tcW w:w="3969" w:type="dxa"/>
          </w:tcPr>
          <w:p w14:paraId="5DF30F52" w14:textId="508E0AE5"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Hele menigheden </w:t>
            </w:r>
            <w:r w:rsidR="00C6202D" w:rsidRPr="00C06844">
              <w:rPr>
                <w:rFonts w:asciiTheme="majorBidi" w:hAnsiTheme="majorBidi" w:cstheme="majorBidi"/>
                <w:color w:val="1F497D" w:themeColor="text2"/>
                <w:sz w:val="24"/>
                <w:szCs w:val="24"/>
              </w:rPr>
              <w:t xml:space="preserve">knæler for </w:t>
            </w:r>
            <w:r w:rsidRPr="00C06844">
              <w:rPr>
                <w:rFonts w:asciiTheme="majorBidi" w:hAnsiTheme="majorBidi" w:cstheme="majorBidi"/>
                <w:color w:val="1F497D" w:themeColor="text2"/>
                <w:sz w:val="24"/>
                <w:szCs w:val="24"/>
              </w:rPr>
              <w:t>Gud og siger med bøjede hoveder:</w:t>
            </w:r>
          </w:p>
        </w:tc>
        <w:tc>
          <w:tcPr>
            <w:tcW w:w="3969" w:type="dxa"/>
          </w:tcPr>
          <w:p w14:paraId="509F94FB" w14:textId="5834E295"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all the people bow their heads, they say:</w:t>
            </w:r>
          </w:p>
        </w:tc>
        <w:tc>
          <w:tcPr>
            <w:tcW w:w="2552" w:type="dxa"/>
          </w:tcPr>
          <w:p w14:paraId="15233302" w14:textId="5345BCF2" w:rsidR="00022339" w:rsidRPr="00C06844" w:rsidRDefault="00022339" w:rsidP="00702D9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يسجد جميع الشعب لله ويقولون وهم</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مطامنون رؤوسهم.</w:t>
            </w:r>
          </w:p>
        </w:tc>
      </w:tr>
      <w:tr w:rsidR="00022339" w:rsidRPr="005F61CA" w14:paraId="6D5A4930" w14:textId="77777777" w:rsidTr="007B4CF8">
        <w:tc>
          <w:tcPr>
            <w:tcW w:w="3969" w:type="dxa"/>
          </w:tcPr>
          <w:p w14:paraId="017A7E75" w14:textId="604988FC"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18456CE2" w14:textId="2C1A3FE7"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Vi lovsynger dig, vi velsigner dig, vi tjener dig, vi tilbeder dig.</w:t>
            </w:r>
          </w:p>
        </w:tc>
        <w:tc>
          <w:tcPr>
            <w:tcW w:w="3969" w:type="dxa"/>
          </w:tcPr>
          <w:p w14:paraId="54DEC8FD"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3A6ED24C" w14:textId="64EF8C1B"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We praise </w:t>
            </w:r>
            <w:proofErr w:type="gramStart"/>
            <w:r w:rsidRPr="004332C7">
              <w:rPr>
                <w:rFonts w:asciiTheme="majorBidi" w:hAnsiTheme="majorBidi" w:cstheme="majorBidi"/>
                <w:color w:val="000000"/>
                <w:sz w:val="24"/>
                <w:szCs w:val="24"/>
                <w:lang w:val="en-US"/>
              </w:rPr>
              <w:t>You,</w:t>
            </w:r>
            <w:proofErr w:type="gramEnd"/>
            <w:r w:rsidRPr="004332C7">
              <w:rPr>
                <w:rFonts w:asciiTheme="majorBidi" w:hAnsiTheme="majorBidi" w:cstheme="majorBidi"/>
                <w:color w:val="000000"/>
                <w:sz w:val="24"/>
                <w:szCs w:val="24"/>
                <w:lang w:val="en-US"/>
              </w:rPr>
              <w:t xml:space="preserve"> we bless You, we serve You, we worship You.</w:t>
            </w:r>
          </w:p>
        </w:tc>
        <w:tc>
          <w:tcPr>
            <w:tcW w:w="2552" w:type="dxa"/>
          </w:tcPr>
          <w:p w14:paraId="6E91879C"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4886904A" w14:textId="6A1DA8CA"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نسبحك. نباركك. نخدمك يارب</w:t>
            </w:r>
            <w:r w:rsidRPr="001D7000">
              <w:rPr>
                <w:rFonts w:asciiTheme="majorBidi" w:hAnsiTheme="majorBidi" w:cstheme="majorBidi"/>
                <w:b/>
                <w:bCs/>
                <w:color w:val="000000"/>
                <w:sz w:val="24"/>
                <w:szCs w:val="24"/>
                <w:lang w:val="en-US"/>
              </w:rPr>
              <w:t>.</w:t>
            </w:r>
            <w:r w:rsidR="00702D97"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نسجد لك</w:t>
            </w:r>
            <w:r w:rsidRPr="0019613F">
              <w:rPr>
                <w:rFonts w:asciiTheme="majorBidi" w:hAnsiTheme="majorBidi" w:cstheme="majorBidi"/>
                <w:b/>
                <w:bCs/>
                <w:color w:val="000000"/>
                <w:sz w:val="24"/>
                <w:szCs w:val="24"/>
                <w:lang w:val="en-US"/>
              </w:rPr>
              <w:t>.</w:t>
            </w:r>
          </w:p>
        </w:tc>
      </w:tr>
      <w:tr w:rsidR="007B4CF8" w:rsidRPr="005F61CA" w14:paraId="0C0B588B" w14:textId="77777777" w:rsidTr="007B4CF8">
        <w:tc>
          <w:tcPr>
            <w:tcW w:w="3969" w:type="dxa"/>
          </w:tcPr>
          <w:p w14:paraId="66B4BEBD"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F0647A1"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6EF6C5B3"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68DEAE5C" w14:textId="77777777" w:rsidTr="007B4CF8">
        <w:tc>
          <w:tcPr>
            <w:tcW w:w="3969" w:type="dxa"/>
          </w:tcPr>
          <w:p w14:paraId="2E54F9F3" w14:textId="0D1B1D49" w:rsidR="00022339" w:rsidRPr="004332C7" w:rsidRDefault="00C44865" w:rsidP="001D7000">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siger præsten stille bønnen om Helligåndens nedstigning, mens</w:t>
            </w:r>
            <w:r w:rsidR="001D7000"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han knæler og udstrækker hænderne:</w:t>
            </w:r>
          </w:p>
        </w:tc>
        <w:tc>
          <w:tcPr>
            <w:tcW w:w="3969" w:type="dxa"/>
          </w:tcPr>
          <w:p w14:paraId="0D05B1A1" w14:textId="37965A6B"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kneeling with hands stretched forth, the priest says the following Prayer of the Descent of the Holy Spirit (the Epiclesis) inaudibly.</w:t>
            </w:r>
          </w:p>
        </w:tc>
        <w:tc>
          <w:tcPr>
            <w:tcW w:w="2552" w:type="dxa"/>
          </w:tcPr>
          <w:p w14:paraId="2E7C1281" w14:textId="70F20D20" w:rsidR="00022339" w:rsidRPr="00C06844" w:rsidRDefault="00022339" w:rsidP="00702D9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يقول الكاهن أوشية حلول الروح القدس سراً</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ساجد وباسط يديه، وهي هذه</w:t>
            </w:r>
            <w:r w:rsidRPr="00C06844">
              <w:rPr>
                <w:rFonts w:asciiTheme="majorBidi" w:hAnsiTheme="majorBidi" w:cstheme="majorBidi"/>
                <w:b/>
                <w:bCs/>
                <w:color w:val="1F497D" w:themeColor="text2"/>
                <w:sz w:val="24"/>
                <w:szCs w:val="24"/>
                <w:rtl/>
                <w:lang w:val="en-US"/>
              </w:rPr>
              <w:t>:</w:t>
            </w:r>
          </w:p>
        </w:tc>
      </w:tr>
      <w:tr w:rsidR="00022339" w:rsidRPr="005F61CA" w14:paraId="145786C5" w14:textId="77777777" w:rsidTr="007B4CF8">
        <w:tc>
          <w:tcPr>
            <w:tcW w:w="3969" w:type="dxa"/>
          </w:tcPr>
          <w:p w14:paraId="3BAFF67E" w14:textId="7600E026"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0D52B2EA" w14:textId="79CA455F" w:rsidR="00022339" w:rsidRPr="004332C7" w:rsidRDefault="00C44865" w:rsidP="009C78E9">
            <w:pPr>
              <w:jc w:val="both"/>
              <w:rPr>
                <w:rFonts w:asciiTheme="majorBidi" w:hAnsiTheme="majorBidi" w:cstheme="majorBidi"/>
                <w:sz w:val="24"/>
                <w:szCs w:val="24"/>
              </w:rPr>
            </w:pPr>
            <w:r w:rsidRPr="004332C7">
              <w:rPr>
                <w:rFonts w:asciiTheme="majorBidi" w:hAnsiTheme="majorBidi" w:cstheme="majorBidi"/>
                <w:sz w:val="24"/>
                <w:szCs w:val="24"/>
              </w:rPr>
              <w:t>Og vi beder til dig, Herre vor Gud, vi som er dine syndige og uværdige tjenere.</w:t>
            </w:r>
          </w:p>
        </w:tc>
        <w:tc>
          <w:tcPr>
            <w:tcW w:w="3969" w:type="dxa"/>
          </w:tcPr>
          <w:p w14:paraId="5D80AF7E"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8A6723B" w14:textId="01D1824F"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we ask You, O Lord our God, we Your sinful and unworthy servants,</w:t>
            </w:r>
          </w:p>
        </w:tc>
        <w:tc>
          <w:tcPr>
            <w:tcW w:w="2552" w:type="dxa"/>
          </w:tcPr>
          <w:p w14:paraId="771DD3E9"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4791640" w14:textId="24B620E1" w:rsidR="00022339" w:rsidRPr="001D7000" w:rsidRDefault="00022339" w:rsidP="00702D9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نسألك أيها الرب إلهنا نحن</w:t>
            </w:r>
            <w:r w:rsidR="00702D9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عبيدك الخطاة غير المستحقين</w:t>
            </w:r>
            <w:r w:rsidRPr="0019613F">
              <w:rPr>
                <w:rFonts w:asciiTheme="majorBidi" w:hAnsiTheme="majorBidi" w:cstheme="majorBidi"/>
                <w:b/>
                <w:bCs/>
                <w:color w:val="000000"/>
                <w:sz w:val="24"/>
                <w:szCs w:val="24"/>
                <w:lang w:val="en-US"/>
              </w:rPr>
              <w:t>.</w:t>
            </w:r>
          </w:p>
        </w:tc>
      </w:tr>
      <w:tr w:rsidR="00022339" w:rsidRPr="005F61CA" w14:paraId="56FF4A1A" w14:textId="77777777" w:rsidTr="007B4CF8">
        <w:tc>
          <w:tcPr>
            <w:tcW w:w="3969" w:type="dxa"/>
          </w:tcPr>
          <w:p w14:paraId="6D7B2D02" w14:textId="15E4D63C"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Vi bønfalder dig, at det må behage   din godhed at lade din Helligånd komme ned</w:t>
            </w:r>
            <w:r w:rsidR="00F357A5" w:rsidRPr="004332C7">
              <w:rPr>
                <w:rFonts w:asciiTheme="majorBidi" w:hAnsiTheme="majorBidi" w:cstheme="majorBidi"/>
                <w:sz w:val="24"/>
                <w:szCs w:val="24"/>
              </w:rPr>
              <w:t>.</w:t>
            </w:r>
          </w:p>
        </w:tc>
        <w:tc>
          <w:tcPr>
            <w:tcW w:w="3969" w:type="dxa"/>
          </w:tcPr>
          <w:p w14:paraId="297A905A" w14:textId="2194B19A"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worship You by the pleasure of Your goodness; </w:t>
            </w:r>
            <w:proofErr w:type="spellStart"/>
            <w:r w:rsidRPr="004332C7">
              <w:rPr>
                <w:rFonts w:asciiTheme="majorBidi" w:hAnsiTheme="majorBidi" w:cstheme="majorBidi"/>
                <w:sz w:val="24"/>
                <w:szCs w:val="24"/>
                <w:lang w:val="en-US"/>
              </w:rPr>
              <w:t>thatYour</w:t>
            </w:r>
            <w:proofErr w:type="spellEnd"/>
            <w:r w:rsidRPr="004332C7">
              <w:rPr>
                <w:rFonts w:asciiTheme="majorBidi" w:hAnsiTheme="majorBidi" w:cstheme="majorBidi"/>
                <w:sz w:val="24"/>
                <w:szCs w:val="24"/>
                <w:lang w:val="en-US"/>
              </w:rPr>
              <w:t xml:space="preserve"> Holy Spirit may descend</w:t>
            </w:r>
          </w:p>
        </w:tc>
        <w:tc>
          <w:tcPr>
            <w:tcW w:w="2552" w:type="dxa"/>
          </w:tcPr>
          <w:p w14:paraId="5E009274" w14:textId="07702EC9"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نسجد لك بمسرة صلاحك، ليحل</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روحك القدوس</w:t>
            </w:r>
            <w:r w:rsidRPr="001D7000">
              <w:rPr>
                <w:rFonts w:asciiTheme="majorBidi" w:hAnsiTheme="majorBidi" w:cstheme="majorBidi"/>
                <w:b/>
                <w:bCs/>
                <w:sz w:val="24"/>
                <w:szCs w:val="24"/>
                <w:lang w:val="en-US"/>
              </w:rPr>
              <w:t>.</w:t>
            </w:r>
          </w:p>
        </w:tc>
      </w:tr>
      <w:tr w:rsidR="007B4CF8" w:rsidRPr="005F61CA" w14:paraId="2C214B9A" w14:textId="77777777" w:rsidTr="007B4CF8">
        <w:tc>
          <w:tcPr>
            <w:tcW w:w="3969" w:type="dxa"/>
          </w:tcPr>
          <w:p w14:paraId="311DF295"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64F00575"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670E56B5" w14:textId="77777777" w:rsidR="007B4CF8" w:rsidRPr="001D7000" w:rsidRDefault="007B4CF8" w:rsidP="00702D97">
            <w:pPr>
              <w:autoSpaceDE w:val="0"/>
              <w:autoSpaceDN w:val="0"/>
              <w:bidi/>
              <w:adjustRightInd w:val="0"/>
              <w:jc w:val="both"/>
              <w:rPr>
                <w:rFonts w:asciiTheme="majorBidi" w:hAnsiTheme="majorBidi" w:cstheme="majorBidi"/>
                <w:b/>
                <w:bCs/>
                <w:sz w:val="24"/>
                <w:szCs w:val="24"/>
                <w:rtl/>
              </w:rPr>
            </w:pPr>
          </w:p>
        </w:tc>
      </w:tr>
      <w:tr w:rsidR="00022339" w:rsidRPr="005F61CA" w14:paraId="5403B27A" w14:textId="77777777" w:rsidTr="007B4CF8">
        <w:tc>
          <w:tcPr>
            <w:tcW w:w="3969" w:type="dxa"/>
          </w:tcPr>
          <w:p w14:paraId="5C36F950" w14:textId="50C268BE" w:rsidR="00022339" w:rsidRPr="004332C7" w:rsidRDefault="00F357A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p</w:t>
            </w:r>
            <w:r w:rsidR="00C44865" w:rsidRPr="00C06844">
              <w:rPr>
                <w:rFonts w:asciiTheme="majorBidi" w:hAnsiTheme="majorBidi" w:cstheme="majorBidi"/>
                <w:color w:val="1F497D" w:themeColor="text2"/>
                <w:sz w:val="24"/>
                <w:szCs w:val="24"/>
              </w:rPr>
              <w:t xml:space="preserve">eger med hænderne på sig selv, derpå på </w:t>
            </w:r>
            <w:r w:rsidRPr="00C06844">
              <w:rPr>
                <w:rFonts w:asciiTheme="majorBidi" w:hAnsiTheme="majorBidi" w:cstheme="majorBidi"/>
                <w:color w:val="1F497D" w:themeColor="text2"/>
                <w:sz w:val="24"/>
                <w:szCs w:val="24"/>
              </w:rPr>
              <w:t>Lammet</w:t>
            </w:r>
            <w:r w:rsidR="00C44865" w:rsidRPr="00C06844">
              <w:rPr>
                <w:rFonts w:asciiTheme="majorBidi" w:hAnsiTheme="majorBidi" w:cstheme="majorBidi"/>
                <w:color w:val="1F497D" w:themeColor="text2"/>
                <w:sz w:val="24"/>
                <w:szCs w:val="24"/>
              </w:rPr>
              <w:t>, som ligger foran ham:</w:t>
            </w:r>
          </w:p>
        </w:tc>
        <w:tc>
          <w:tcPr>
            <w:tcW w:w="3969" w:type="dxa"/>
          </w:tcPr>
          <w:p w14:paraId="44076886" w14:textId="39D47C8C"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 points to himself with his hands and then to the oblations present before him and says:</w:t>
            </w:r>
          </w:p>
        </w:tc>
        <w:tc>
          <w:tcPr>
            <w:tcW w:w="2552" w:type="dxa"/>
          </w:tcPr>
          <w:p w14:paraId="6B41BD2F" w14:textId="6EF00CF9" w:rsidR="00022339" w:rsidRPr="00C06844" w:rsidRDefault="00022339" w:rsidP="00702D9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يشير بيديه إلى ذاته ثم إلى القرابين</w:t>
            </w:r>
            <w:r w:rsidR="00702D9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الموضوعة أمامه ويقول:</w:t>
            </w:r>
          </w:p>
        </w:tc>
      </w:tr>
      <w:tr w:rsidR="00022339" w:rsidRPr="005F61CA" w14:paraId="2F53FFCE" w14:textId="77777777" w:rsidTr="007B4CF8">
        <w:tc>
          <w:tcPr>
            <w:tcW w:w="3969" w:type="dxa"/>
          </w:tcPr>
          <w:p w14:paraId="3DF21F90" w14:textId="01D1655B"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over os og over disse fremlagte gaver og rense dem, forandre dem og åbenbare dem som hellige for dine hellige</w:t>
            </w:r>
          </w:p>
        </w:tc>
        <w:tc>
          <w:tcPr>
            <w:tcW w:w="3969" w:type="dxa"/>
          </w:tcPr>
          <w:p w14:paraId="0CB1AB76" w14:textId="3734C74D"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upon us and upon these gifts set forth, and purify them, change them, and manifest them as a sanctification of Your saints.</w:t>
            </w:r>
          </w:p>
        </w:tc>
        <w:tc>
          <w:tcPr>
            <w:tcW w:w="2552" w:type="dxa"/>
          </w:tcPr>
          <w:p w14:paraId="170B80AC" w14:textId="304FE5DD" w:rsidR="00022339" w:rsidRPr="001D7000" w:rsidRDefault="00022339" w:rsidP="00702D9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علينا وعلى هذه القرابين</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الموضوعة، ويطهرها وينقلها</w:t>
            </w:r>
            <w:r w:rsidR="00702D9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ويظهرها قدساً لقديسيك</w:t>
            </w:r>
            <w:r w:rsidRPr="0019613F">
              <w:rPr>
                <w:rFonts w:asciiTheme="majorBidi" w:hAnsiTheme="majorBidi" w:cstheme="majorBidi"/>
                <w:b/>
                <w:bCs/>
                <w:sz w:val="24"/>
                <w:szCs w:val="24"/>
                <w:lang w:val="en-US"/>
              </w:rPr>
              <w:t>.</w:t>
            </w:r>
          </w:p>
        </w:tc>
      </w:tr>
      <w:tr w:rsidR="007B4CF8" w:rsidRPr="005F61CA" w14:paraId="297D0F4A" w14:textId="77777777" w:rsidTr="007B4CF8">
        <w:tc>
          <w:tcPr>
            <w:tcW w:w="3969" w:type="dxa"/>
          </w:tcPr>
          <w:p w14:paraId="6D917963"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00EAB49E"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471FC95F" w14:textId="77777777" w:rsidR="007B4CF8" w:rsidRPr="001D7000" w:rsidRDefault="007B4CF8" w:rsidP="00702D97">
            <w:pPr>
              <w:autoSpaceDE w:val="0"/>
              <w:autoSpaceDN w:val="0"/>
              <w:bidi/>
              <w:adjustRightInd w:val="0"/>
              <w:jc w:val="both"/>
              <w:rPr>
                <w:rFonts w:asciiTheme="majorBidi" w:hAnsiTheme="majorBidi" w:cstheme="majorBidi"/>
                <w:b/>
                <w:bCs/>
                <w:sz w:val="24"/>
                <w:szCs w:val="24"/>
                <w:rtl/>
              </w:rPr>
            </w:pPr>
          </w:p>
        </w:tc>
      </w:tr>
      <w:tr w:rsidR="00022339" w:rsidRPr="004332C7" w14:paraId="02FBB3A7" w14:textId="77777777" w:rsidTr="007B4CF8">
        <w:tc>
          <w:tcPr>
            <w:tcW w:w="3969" w:type="dxa"/>
          </w:tcPr>
          <w:p w14:paraId="79778AD2" w14:textId="166EA52F" w:rsidR="00022339" w:rsidRPr="004332C7" w:rsidRDefault="00022339"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323BE913" w14:textId="58A43027"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Lad os give agt. </w:t>
            </w:r>
            <w:r w:rsidRPr="004332C7">
              <w:rPr>
                <w:rFonts w:asciiTheme="majorBidi" w:hAnsiTheme="majorBidi" w:cstheme="majorBidi"/>
                <w:sz w:val="24"/>
                <w:szCs w:val="24"/>
                <w:lang w:val="en-US"/>
              </w:rPr>
              <w:t>Amen.</w:t>
            </w:r>
          </w:p>
        </w:tc>
        <w:tc>
          <w:tcPr>
            <w:tcW w:w="3969" w:type="dxa"/>
          </w:tcPr>
          <w:p w14:paraId="00D52602" w14:textId="77777777" w:rsidR="00DF3A37" w:rsidRPr="004332C7" w:rsidRDefault="00022339"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Deacon: </w:t>
            </w:r>
          </w:p>
          <w:p w14:paraId="3F693D4B" w14:textId="66F5DABB"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Let us attend. Amen.</w:t>
            </w:r>
          </w:p>
        </w:tc>
        <w:tc>
          <w:tcPr>
            <w:tcW w:w="2552" w:type="dxa"/>
          </w:tcPr>
          <w:p w14:paraId="4A2CFDE2"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rPr>
              <w:t>:</w:t>
            </w:r>
          </w:p>
          <w:p w14:paraId="43613359" w14:textId="3B149A1F"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نُنصت. أمين</w:t>
            </w:r>
            <w:r w:rsidRPr="001D7000">
              <w:rPr>
                <w:rFonts w:asciiTheme="majorBidi" w:hAnsiTheme="majorBidi" w:cstheme="majorBidi"/>
                <w:b/>
                <w:bCs/>
                <w:color w:val="000000"/>
                <w:sz w:val="24"/>
                <w:szCs w:val="24"/>
              </w:rPr>
              <w:t>.</w:t>
            </w:r>
          </w:p>
        </w:tc>
      </w:tr>
      <w:tr w:rsidR="007B4CF8" w:rsidRPr="004332C7" w14:paraId="3C75B2B1" w14:textId="77777777" w:rsidTr="007B4CF8">
        <w:tc>
          <w:tcPr>
            <w:tcW w:w="3969" w:type="dxa"/>
          </w:tcPr>
          <w:p w14:paraId="2B2D55CA"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54102EC"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2A19D7BA"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2FF7D5BC" w14:textId="77777777" w:rsidTr="007B4CF8">
        <w:tc>
          <w:tcPr>
            <w:tcW w:w="3969" w:type="dxa"/>
          </w:tcPr>
          <w:p w14:paraId="0F2877B8" w14:textId="00EF73F9"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Menigheden løfter deres hoveder. Og præsten korstegner den hellige qurban, som ligger på patenen, 3 gange, mens han siger højt:</w:t>
            </w:r>
          </w:p>
        </w:tc>
        <w:tc>
          <w:tcPr>
            <w:tcW w:w="3969" w:type="dxa"/>
          </w:tcPr>
          <w:p w14:paraId="1E8590C2" w14:textId="65D90E47"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Everyone raises his head, and, three times, the priest quickly signs with the sign of the cross the </w:t>
            </w:r>
            <w:proofErr w:type="gramStart"/>
            <w:r w:rsidRPr="00C06844">
              <w:rPr>
                <w:rFonts w:asciiTheme="majorBidi" w:hAnsiTheme="majorBidi" w:cstheme="majorBidi"/>
                <w:color w:val="1F497D" w:themeColor="text2"/>
                <w:sz w:val="24"/>
                <w:szCs w:val="24"/>
                <w:lang w:val="en-US"/>
              </w:rPr>
              <w:t>oblation</w:t>
            </w:r>
            <w:proofErr w:type="gramEnd"/>
            <w:r w:rsidRPr="00C06844">
              <w:rPr>
                <w:rFonts w:asciiTheme="majorBidi" w:hAnsiTheme="majorBidi" w:cstheme="majorBidi"/>
                <w:color w:val="1F497D" w:themeColor="text2"/>
                <w:sz w:val="24"/>
                <w:szCs w:val="24"/>
                <w:lang w:val="en-US"/>
              </w:rPr>
              <w:t xml:space="preserve"> which is upon the paten, and says aloud:</w:t>
            </w:r>
          </w:p>
        </w:tc>
        <w:tc>
          <w:tcPr>
            <w:tcW w:w="2552" w:type="dxa"/>
          </w:tcPr>
          <w:p w14:paraId="050F1DD3" w14:textId="0DA9592F" w:rsidR="00022339" w:rsidRPr="00C06844" w:rsidRDefault="00022339" w:rsidP="00F7493E">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يرفع الجميع رؤوسهم، ويرشم الكاهن</w:t>
            </w:r>
            <w:r w:rsidR="00F7493E"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 ثلاثة رشوم بسرعة وهو موضوع</w:t>
            </w:r>
            <w:r w:rsidR="00DF3A3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الصينية ويصرخ ويقول:</w:t>
            </w:r>
          </w:p>
        </w:tc>
      </w:tr>
      <w:tr w:rsidR="00022339" w:rsidRPr="005F61CA" w14:paraId="0180FA3C" w14:textId="77777777" w:rsidTr="007B4CF8">
        <w:trPr>
          <w:trHeight w:val="792"/>
        </w:trPr>
        <w:tc>
          <w:tcPr>
            <w:tcW w:w="3969" w:type="dxa"/>
          </w:tcPr>
          <w:p w14:paraId="43C5CC4E" w14:textId="21C6FA53"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4BC28E8D" w14:textId="4D391AB6"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og gøre dette brød til hans hellige legeme</w:t>
            </w:r>
            <w:r w:rsidR="00F357A5" w:rsidRPr="004332C7">
              <w:rPr>
                <w:rFonts w:asciiTheme="majorBidi" w:hAnsiTheme="majorBidi" w:cstheme="majorBidi"/>
                <w:sz w:val="24"/>
                <w:szCs w:val="24"/>
              </w:rPr>
              <w:t>.</w:t>
            </w:r>
          </w:p>
        </w:tc>
        <w:tc>
          <w:tcPr>
            <w:tcW w:w="3969" w:type="dxa"/>
          </w:tcPr>
          <w:p w14:paraId="2B6CBA63"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1E3A466" w14:textId="2CD967B8"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this bread He makes into His holy Body.</w:t>
            </w:r>
          </w:p>
        </w:tc>
        <w:tc>
          <w:tcPr>
            <w:tcW w:w="2552" w:type="dxa"/>
          </w:tcPr>
          <w:p w14:paraId="0DBDE1F6"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1526831F" w14:textId="38E7E6B7" w:rsidR="00022339" w:rsidRPr="001D7000" w:rsidRDefault="00022339" w:rsidP="00C767E9">
            <w:pPr>
              <w:bidi/>
              <w:spacing w:after="200" w:line="276" w:lineRule="auto"/>
              <w:jc w:val="both"/>
              <w:rPr>
                <w:rFonts w:asciiTheme="majorBidi" w:hAnsiTheme="majorBidi" w:cstheme="majorBidi"/>
                <w:b/>
                <w:bCs/>
                <w:sz w:val="24"/>
                <w:szCs w:val="24"/>
                <w:rtl/>
                <w:lang w:val="en-US"/>
              </w:rPr>
            </w:pPr>
            <w:r w:rsidRPr="001D7000">
              <w:rPr>
                <w:rFonts w:asciiTheme="majorBidi" w:hAnsiTheme="majorBidi" w:cstheme="majorBidi"/>
                <w:b/>
                <w:bCs/>
                <w:color w:val="000000"/>
                <w:sz w:val="24"/>
                <w:szCs w:val="24"/>
                <w:rtl/>
              </w:rPr>
              <w:t>وهذا الخبز يجعله جسد اً مقدسا له</w:t>
            </w:r>
            <w:r w:rsidRPr="001D7000">
              <w:rPr>
                <w:rFonts w:asciiTheme="majorBidi" w:hAnsiTheme="majorBidi" w:cstheme="majorBidi"/>
                <w:b/>
                <w:bCs/>
                <w:color w:val="000000"/>
                <w:sz w:val="24"/>
                <w:szCs w:val="24"/>
                <w:lang w:val="en-US"/>
              </w:rPr>
              <w:t>.</w:t>
            </w:r>
          </w:p>
        </w:tc>
      </w:tr>
      <w:tr w:rsidR="00022339" w:rsidRPr="004332C7" w14:paraId="02DCC414" w14:textId="77777777" w:rsidTr="007B4CF8">
        <w:tc>
          <w:tcPr>
            <w:tcW w:w="3969" w:type="dxa"/>
          </w:tcPr>
          <w:p w14:paraId="66A42B44" w14:textId="497F569B"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Folket bøjer sig og siger:</w:t>
            </w:r>
          </w:p>
        </w:tc>
        <w:tc>
          <w:tcPr>
            <w:tcW w:w="3969" w:type="dxa"/>
          </w:tcPr>
          <w:p w14:paraId="431CCD22" w14:textId="41154DFF"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bow down and say:</w:t>
            </w:r>
          </w:p>
        </w:tc>
        <w:tc>
          <w:tcPr>
            <w:tcW w:w="2552" w:type="dxa"/>
          </w:tcPr>
          <w:p w14:paraId="42F66DBD" w14:textId="195DF623"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يسجد الشعب ويقولون:</w:t>
            </w:r>
          </w:p>
        </w:tc>
      </w:tr>
      <w:tr w:rsidR="00022339" w:rsidRPr="004332C7" w14:paraId="0EE82646" w14:textId="77777777" w:rsidTr="007B4CF8">
        <w:tc>
          <w:tcPr>
            <w:tcW w:w="3969" w:type="dxa"/>
          </w:tcPr>
          <w:p w14:paraId="2DC3C8A7" w14:textId="5EEA0ADB"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441CB88A" w14:textId="33AD9D31" w:rsidR="00022339" w:rsidRPr="004332C7" w:rsidRDefault="00C4486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Vi </w:t>
            </w:r>
            <w:proofErr w:type="spellStart"/>
            <w:r w:rsidRPr="004332C7">
              <w:rPr>
                <w:rFonts w:asciiTheme="majorBidi" w:hAnsiTheme="majorBidi" w:cstheme="majorBidi"/>
                <w:sz w:val="24"/>
                <w:szCs w:val="24"/>
                <w:lang w:val="en-US"/>
              </w:rPr>
              <w:t>tror</w:t>
            </w:r>
            <w:proofErr w:type="spellEnd"/>
            <w:r w:rsidRPr="004332C7">
              <w:rPr>
                <w:rFonts w:asciiTheme="majorBidi" w:hAnsiTheme="majorBidi" w:cstheme="majorBidi"/>
                <w:sz w:val="24"/>
                <w:szCs w:val="24"/>
                <w:lang w:val="en-US"/>
              </w:rPr>
              <w:t>!</w:t>
            </w:r>
          </w:p>
        </w:tc>
        <w:tc>
          <w:tcPr>
            <w:tcW w:w="3969" w:type="dxa"/>
          </w:tcPr>
          <w:p w14:paraId="12477CBF" w14:textId="77777777" w:rsidR="00DF3A37" w:rsidRPr="004332C7" w:rsidRDefault="00022339" w:rsidP="00C767E9">
            <w:pPr>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People:</w:t>
            </w:r>
          </w:p>
          <w:p w14:paraId="1CE0600D" w14:textId="6E92D6CE"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I believe. Amen.</w:t>
            </w:r>
          </w:p>
        </w:tc>
        <w:tc>
          <w:tcPr>
            <w:tcW w:w="2552" w:type="dxa"/>
          </w:tcPr>
          <w:p w14:paraId="7815185C" w14:textId="77777777" w:rsidR="00022339" w:rsidRPr="001D7000" w:rsidRDefault="00022339" w:rsidP="00C767E9">
            <w:pPr>
              <w:autoSpaceDE w:val="0"/>
              <w:autoSpaceDN w:val="0"/>
              <w:bidi/>
              <w:adjustRightInd w:val="0"/>
              <w:jc w:val="both"/>
              <w:rPr>
                <w:rFonts w:asciiTheme="majorBidi" w:hAnsiTheme="majorBidi" w:cstheme="majorBidi"/>
                <w:b/>
                <w:bCs/>
                <w:color w:val="C00000"/>
                <w:sz w:val="24"/>
                <w:szCs w:val="24"/>
              </w:rPr>
            </w:pPr>
            <w:r w:rsidRPr="001D7000">
              <w:rPr>
                <w:rFonts w:asciiTheme="majorBidi" w:hAnsiTheme="majorBidi" w:cstheme="majorBidi"/>
                <w:b/>
                <w:bCs/>
                <w:color w:val="C00000"/>
                <w:sz w:val="24"/>
                <w:szCs w:val="24"/>
                <w:rtl/>
              </w:rPr>
              <w:t>الشعب</w:t>
            </w:r>
            <w:r w:rsidRPr="001D7000">
              <w:rPr>
                <w:rFonts w:asciiTheme="majorBidi" w:hAnsiTheme="majorBidi" w:cstheme="majorBidi"/>
                <w:b/>
                <w:bCs/>
                <w:color w:val="C00000"/>
                <w:sz w:val="24"/>
                <w:szCs w:val="24"/>
              </w:rPr>
              <w:t>:</w:t>
            </w:r>
          </w:p>
          <w:p w14:paraId="66D184FF" w14:textId="5C548106"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أؤمن</w:t>
            </w:r>
            <w:r w:rsidRPr="001D7000">
              <w:rPr>
                <w:rFonts w:asciiTheme="majorBidi" w:hAnsiTheme="majorBidi" w:cstheme="majorBidi"/>
                <w:b/>
                <w:bCs/>
                <w:color w:val="000000"/>
                <w:sz w:val="24"/>
                <w:szCs w:val="24"/>
              </w:rPr>
              <w:t>.</w:t>
            </w:r>
          </w:p>
        </w:tc>
      </w:tr>
      <w:tr w:rsidR="007B4CF8" w:rsidRPr="004332C7" w14:paraId="46B1AA07" w14:textId="77777777" w:rsidTr="007B4CF8">
        <w:tc>
          <w:tcPr>
            <w:tcW w:w="3969" w:type="dxa"/>
          </w:tcPr>
          <w:p w14:paraId="57E26385"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310DA0F"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588A24C6" w14:textId="77777777" w:rsidR="007B4CF8" w:rsidRPr="001D7000" w:rsidRDefault="007B4CF8" w:rsidP="00C767E9">
            <w:pPr>
              <w:autoSpaceDE w:val="0"/>
              <w:autoSpaceDN w:val="0"/>
              <w:bidi/>
              <w:adjustRightInd w:val="0"/>
              <w:jc w:val="both"/>
              <w:rPr>
                <w:rFonts w:asciiTheme="majorBidi" w:hAnsiTheme="majorBidi" w:cstheme="majorBidi"/>
                <w:b/>
                <w:bCs/>
                <w:color w:val="C00000"/>
                <w:sz w:val="24"/>
                <w:szCs w:val="24"/>
                <w:rtl/>
              </w:rPr>
            </w:pPr>
          </w:p>
        </w:tc>
      </w:tr>
      <w:tr w:rsidR="00022339" w:rsidRPr="005F61CA" w14:paraId="2ECE5CC4" w14:textId="77777777" w:rsidTr="007B4CF8">
        <w:tc>
          <w:tcPr>
            <w:tcW w:w="3969" w:type="dxa"/>
          </w:tcPr>
          <w:p w14:paraId="6FD0495B" w14:textId="32B37C22"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udstrækker sine hænder, bøjer sit hoved og siger stille:</w:t>
            </w:r>
          </w:p>
        </w:tc>
        <w:tc>
          <w:tcPr>
            <w:tcW w:w="3969" w:type="dxa"/>
          </w:tcPr>
          <w:p w14:paraId="249B1E4C" w14:textId="53BF1793"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Meanwhile, the priest stretches forth his hands and bows his head to the Lord, saying inaudibly:</w:t>
            </w:r>
          </w:p>
        </w:tc>
        <w:tc>
          <w:tcPr>
            <w:tcW w:w="2552" w:type="dxa"/>
          </w:tcPr>
          <w:p w14:paraId="6DE6155C" w14:textId="28D6C22F" w:rsidR="00022339" w:rsidRPr="00C06844" w:rsidRDefault="00022339" w:rsidP="00DF3A3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يبسط الكاهن يديه ويخضع برأسه للرب</w:t>
            </w:r>
            <w:r w:rsidR="00DF3A3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 سراً:</w:t>
            </w:r>
          </w:p>
        </w:tc>
      </w:tr>
      <w:tr w:rsidR="00022339" w:rsidRPr="005F61CA" w14:paraId="141FC999" w14:textId="77777777" w:rsidTr="007B4CF8">
        <w:tc>
          <w:tcPr>
            <w:tcW w:w="3969" w:type="dxa"/>
          </w:tcPr>
          <w:p w14:paraId="2582E6D3" w14:textId="203C538D"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06F5F9F5" w14:textId="22C2A238" w:rsidR="00022339" w:rsidRPr="004332C7" w:rsidRDefault="00C44865" w:rsidP="00C767E9">
            <w:pPr>
              <w:jc w:val="both"/>
              <w:rPr>
                <w:rFonts w:asciiTheme="majorBidi" w:hAnsiTheme="majorBidi" w:cstheme="majorBidi"/>
                <w:sz w:val="24"/>
                <w:szCs w:val="24"/>
              </w:rPr>
            </w:pPr>
            <w:r w:rsidRPr="004332C7">
              <w:rPr>
                <w:rFonts w:asciiTheme="majorBidi" w:hAnsiTheme="majorBidi" w:cstheme="majorBidi"/>
                <w:sz w:val="24"/>
                <w:szCs w:val="24"/>
              </w:rPr>
              <w:t>vor Herre-Gud-og Frelser Jesus Kristus, som gives til syndernes forladelse og evigt liv for dem, som modtager det</w:t>
            </w:r>
            <w:r w:rsidR="00F357A5" w:rsidRPr="004332C7">
              <w:rPr>
                <w:rFonts w:asciiTheme="majorBidi" w:hAnsiTheme="majorBidi" w:cstheme="majorBidi"/>
                <w:sz w:val="24"/>
                <w:szCs w:val="24"/>
              </w:rPr>
              <w:t>.</w:t>
            </w:r>
          </w:p>
          <w:p w14:paraId="69FBACBA" w14:textId="163B95FE" w:rsidR="00022339" w:rsidRPr="004332C7" w:rsidRDefault="00022339" w:rsidP="00C767E9">
            <w:pPr>
              <w:jc w:val="both"/>
              <w:rPr>
                <w:rFonts w:asciiTheme="majorBidi" w:hAnsiTheme="majorBidi" w:cstheme="majorBidi"/>
                <w:sz w:val="24"/>
                <w:szCs w:val="24"/>
              </w:rPr>
            </w:pPr>
          </w:p>
        </w:tc>
        <w:tc>
          <w:tcPr>
            <w:tcW w:w="3969" w:type="dxa"/>
          </w:tcPr>
          <w:p w14:paraId="3E6709C6" w14:textId="77777777" w:rsidR="00022339" w:rsidRPr="004332C7" w:rsidRDefault="00022339"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71E3ACD" w14:textId="11EED8EF"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Our Lord, God, and Savior Jesus Christ, given for the remission of sins and eternal life to those who partake of Him.</w:t>
            </w:r>
          </w:p>
        </w:tc>
        <w:tc>
          <w:tcPr>
            <w:tcW w:w="2552" w:type="dxa"/>
          </w:tcPr>
          <w:p w14:paraId="5D2F24E7"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يقول الكاهن</w:t>
            </w:r>
            <w:r w:rsidRPr="001D7000">
              <w:rPr>
                <w:rFonts w:asciiTheme="majorBidi" w:hAnsiTheme="majorBidi" w:cstheme="majorBidi"/>
                <w:b/>
                <w:bCs/>
                <w:color w:val="C10000"/>
                <w:sz w:val="24"/>
                <w:szCs w:val="24"/>
                <w:lang w:val="en-US"/>
              </w:rPr>
              <w:t>:</w:t>
            </w:r>
          </w:p>
          <w:p w14:paraId="5DC2C581" w14:textId="15DEE01E" w:rsidR="00022339" w:rsidRPr="001D7000" w:rsidRDefault="00022339" w:rsidP="00DF3A3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ربنا وإلهنا ومخلصنا يسوع</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المسيح. يعطى لغفران الخطايا</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وحياة أبدية لمن يتناول منه</w:t>
            </w:r>
            <w:r w:rsidRPr="001D7000">
              <w:rPr>
                <w:rFonts w:asciiTheme="majorBidi" w:hAnsiTheme="majorBidi" w:cstheme="majorBidi"/>
                <w:b/>
                <w:bCs/>
                <w:color w:val="000000"/>
                <w:sz w:val="24"/>
                <w:szCs w:val="24"/>
                <w:lang w:val="en-US"/>
              </w:rPr>
              <w:t>.</w:t>
            </w:r>
          </w:p>
        </w:tc>
      </w:tr>
      <w:tr w:rsidR="00022339" w:rsidRPr="005F61CA" w14:paraId="1BE06099" w14:textId="77777777" w:rsidTr="007B4CF8">
        <w:tc>
          <w:tcPr>
            <w:tcW w:w="3969" w:type="dxa"/>
          </w:tcPr>
          <w:p w14:paraId="1C55889A" w14:textId="36E49764" w:rsidR="00022339" w:rsidRPr="004332C7" w:rsidRDefault="00C4486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korstegner præsten også kalken </w:t>
            </w:r>
            <w:r w:rsidR="00F357A5" w:rsidRPr="00C06844">
              <w:rPr>
                <w:rFonts w:asciiTheme="majorBidi" w:hAnsiTheme="majorBidi" w:cstheme="majorBidi"/>
                <w:color w:val="1F497D" w:themeColor="text2"/>
                <w:sz w:val="24"/>
                <w:szCs w:val="24"/>
              </w:rPr>
              <w:t>the</w:t>
            </w:r>
            <w:r w:rsidRPr="00C06844">
              <w:rPr>
                <w:rFonts w:asciiTheme="majorBidi" w:hAnsiTheme="majorBidi" w:cstheme="majorBidi"/>
                <w:color w:val="1F497D" w:themeColor="text2"/>
                <w:sz w:val="24"/>
                <w:szCs w:val="24"/>
              </w:rPr>
              <w:t xml:space="preserve"> gange, mens han siger højt</w:t>
            </w:r>
            <w:r w:rsidR="00F357A5" w:rsidRPr="00C06844">
              <w:rPr>
                <w:rFonts w:asciiTheme="majorBidi" w:hAnsiTheme="majorBidi" w:cstheme="majorBidi"/>
                <w:color w:val="1F497D" w:themeColor="text2"/>
                <w:sz w:val="24"/>
                <w:szCs w:val="24"/>
              </w:rPr>
              <w:t>.</w:t>
            </w:r>
          </w:p>
        </w:tc>
        <w:tc>
          <w:tcPr>
            <w:tcW w:w="3969" w:type="dxa"/>
          </w:tcPr>
          <w:p w14:paraId="186630D9" w14:textId="4871DF2E"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Three times, the priest quickly signs the chalice with the sign of the cross, and says aloud:</w:t>
            </w:r>
          </w:p>
        </w:tc>
        <w:tc>
          <w:tcPr>
            <w:tcW w:w="2552" w:type="dxa"/>
          </w:tcPr>
          <w:p w14:paraId="236CB173" w14:textId="09897EBD" w:rsidR="00022339" w:rsidRPr="00C06844" w:rsidRDefault="00022339" w:rsidP="00F7493E">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يرشم الكاهن الكأس أيضا ثلاثة رشوم</w:t>
            </w:r>
            <w:r w:rsidR="00F7493E"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بسرعة ويصرخ ويقول:</w:t>
            </w:r>
          </w:p>
        </w:tc>
      </w:tr>
      <w:tr w:rsidR="00022339" w:rsidRPr="005F61CA" w14:paraId="29A72D60" w14:textId="77777777" w:rsidTr="007B4CF8">
        <w:tc>
          <w:tcPr>
            <w:tcW w:w="3969" w:type="dxa"/>
          </w:tcPr>
          <w:p w14:paraId="09EB64E1" w14:textId="4356DF23"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65C5E6B5" w14:textId="0C1BE928" w:rsidR="00022339" w:rsidRPr="004332C7" w:rsidRDefault="00C876AB" w:rsidP="00C767E9">
            <w:pPr>
              <w:jc w:val="both"/>
              <w:rPr>
                <w:rFonts w:asciiTheme="majorBidi" w:hAnsiTheme="majorBidi" w:cstheme="majorBidi"/>
                <w:sz w:val="24"/>
                <w:szCs w:val="24"/>
              </w:rPr>
            </w:pPr>
            <w:r w:rsidRPr="004332C7">
              <w:rPr>
                <w:rFonts w:asciiTheme="majorBidi" w:hAnsiTheme="majorBidi" w:cstheme="majorBidi"/>
                <w:sz w:val="24"/>
                <w:szCs w:val="24"/>
              </w:rPr>
              <w:t>og gøre denne kalk til hans nye pagts dyrebare blod</w:t>
            </w:r>
            <w:r w:rsidR="00F357A5" w:rsidRPr="004332C7">
              <w:rPr>
                <w:rFonts w:asciiTheme="majorBidi" w:hAnsiTheme="majorBidi" w:cstheme="majorBidi"/>
                <w:sz w:val="24"/>
                <w:szCs w:val="24"/>
              </w:rPr>
              <w:t>.</w:t>
            </w:r>
          </w:p>
        </w:tc>
        <w:tc>
          <w:tcPr>
            <w:tcW w:w="3969" w:type="dxa"/>
          </w:tcPr>
          <w:p w14:paraId="328B5D07"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430912E" w14:textId="053738D1"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this cup also, into the precious blood of His New Covenant.</w:t>
            </w:r>
          </w:p>
        </w:tc>
        <w:tc>
          <w:tcPr>
            <w:tcW w:w="2552" w:type="dxa"/>
          </w:tcPr>
          <w:p w14:paraId="6FCCD7BC"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63E9357" w14:textId="207D3FC9"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وهذه الكأس أيضا دما كريما للعهد الجديد الذي له</w:t>
            </w:r>
            <w:r w:rsidRPr="001D7000">
              <w:rPr>
                <w:rFonts w:asciiTheme="majorBidi" w:hAnsiTheme="majorBidi" w:cstheme="majorBidi"/>
                <w:b/>
                <w:bCs/>
                <w:color w:val="000000"/>
                <w:sz w:val="24"/>
                <w:szCs w:val="24"/>
                <w:lang w:val="en-US"/>
              </w:rPr>
              <w:t>.</w:t>
            </w:r>
          </w:p>
        </w:tc>
      </w:tr>
      <w:tr w:rsidR="007B4CF8" w:rsidRPr="005F61CA" w14:paraId="4335E60E" w14:textId="77777777" w:rsidTr="007B4CF8">
        <w:tc>
          <w:tcPr>
            <w:tcW w:w="3969" w:type="dxa"/>
          </w:tcPr>
          <w:p w14:paraId="7DA7AA9A"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448CA16"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177D7673"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4332C7" w14:paraId="407BA026" w14:textId="77777777" w:rsidTr="007B4CF8">
        <w:tc>
          <w:tcPr>
            <w:tcW w:w="3969" w:type="dxa"/>
          </w:tcPr>
          <w:p w14:paraId="66DD2701" w14:textId="3C9F6046" w:rsidR="00022339" w:rsidRPr="004332C7" w:rsidRDefault="00C876AB"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Folket bøjer sig igen og siger:</w:t>
            </w:r>
          </w:p>
        </w:tc>
        <w:tc>
          <w:tcPr>
            <w:tcW w:w="3969" w:type="dxa"/>
          </w:tcPr>
          <w:p w14:paraId="4D2E394A" w14:textId="13A9950E"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bow down and say:</w:t>
            </w:r>
          </w:p>
        </w:tc>
        <w:tc>
          <w:tcPr>
            <w:tcW w:w="2552" w:type="dxa"/>
          </w:tcPr>
          <w:p w14:paraId="0158A341" w14:textId="6CD03A4A" w:rsidR="00022339" w:rsidRPr="00C06844" w:rsidRDefault="00022339"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يسجد الشعب أيضا ويقول:</w:t>
            </w:r>
          </w:p>
        </w:tc>
      </w:tr>
      <w:tr w:rsidR="00022339" w:rsidRPr="004332C7" w14:paraId="4E487DEB" w14:textId="77777777" w:rsidTr="007B4CF8">
        <w:tc>
          <w:tcPr>
            <w:tcW w:w="3969" w:type="dxa"/>
          </w:tcPr>
          <w:p w14:paraId="4AF57A92" w14:textId="06FFA3F4" w:rsidR="00022339"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b/>
                <w:bCs/>
                <w:color w:val="C10000"/>
                <w:sz w:val="24"/>
                <w:szCs w:val="24"/>
              </w:rPr>
              <w:t>:</w:t>
            </w:r>
          </w:p>
          <w:p w14:paraId="5E26D51D" w14:textId="1E46D7C7" w:rsidR="00022339" w:rsidRPr="004332C7" w:rsidRDefault="00C876AB" w:rsidP="00C767E9">
            <w:pPr>
              <w:jc w:val="both"/>
              <w:rPr>
                <w:rFonts w:asciiTheme="majorBidi" w:hAnsiTheme="majorBidi" w:cstheme="majorBidi"/>
                <w:sz w:val="24"/>
                <w:szCs w:val="24"/>
              </w:rPr>
            </w:pPr>
            <w:r w:rsidRPr="004332C7">
              <w:rPr>
                <w:rFonts w:asciiTheme="majorBidi" w:hAnsiTheme="majorBidi" w:cstheme="majorBidi"/>
                <w:sz w:val="24"/>
                <w:szCs w:val="24"/>
              </w:rPr>
              <w:t>Og igen tror vi!</w:t>
            </w:r>
          </w:p>
        </w:tc>
        <w:tc>
          <w:tcPr>
            <w:tcW w:w="3969" w:type="dxa"/>
          </w:tcPr>
          <w:p w14:paraId="1453DF0C" w14:textId="77777777" w:rsidR="00465883" w:rsidRPr="004332C7" w:rsidRDefault="00022339"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12CAAFB3" w14:textId="3010ECA9"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Again, I believe.</w:t>
            </w:r>
          </w:p>
        </w:tc>
        <w:tc>
          <w:tcPr>
            <w:tcW w:w="2552" w:type="dxa"/>
          </w:tcPr>
          <w:p w14:paraId="177B506B"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4C32AAA" w14:textId="70C8DFFA" w:rsidR="00022339" w:rsidRPr="001D7000" w:rsidRDefault="00022339"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وأيضا أؤمن</w:t>
            </w:r>
            <w:r w:rsidRPr="001D7000">
              <w:rPr>
                <w:rFonts w:asciiTheme="majorBidi" w:hAnsiTheme="majorBidi" w:cstheme="majorBidi"/>
                <w:b/>
                <w:bCs/>
                <w:color w:val="000000"/>
                <w:sz w:val="24"/>
                <w:szCs w:val="24"/>
              </w:rPr>
              <w:t>.</w:t>
            </w:r>
          </w:p>
        </w:tc>
      </w:tr>
      <w:tr w:rsidR="007B4CF8" w:rsidRPr="004332C7" w14:paraId="0E75A84A" w14:textId="77777777" w:rsidTr="007B4CF8">
        <w:tc>
          <w:tcPr>
            <w:tcW w:w="3969" w:type="dxa"/>
          </w:tcPr>
          <w:p w14:paraId="176C7EE8"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84D3837"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057256B9"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0DAE6A12" w14:textId="77777777" w:rsidTr="007B4CF8">
        <w:tc>
          <w:tcPr>
            <w:tcW w:w="3969" w:type="dxa"/>
          </w:tcPr>
          <w:p w14:paraId="6CC7A1BE" w14:textId="11FE89DB" w:rsidR="00022339" w:rsidRPr="004332C7" w:rsidRDefault="00C876AB"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udstrækker sine hænder, bøjer sit hoved og siger stille:</w:t>
            </w:r>
          </w:p>
        </w:tc>
        <w:tc>
          <w:tcPr>
            <w:tcW w:w="3969" w:type="dxa"/>
          </w:tcPr>
          <w:p w14:paraId="4194E478" w14:textId="56B75D09"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stretches forth his hands and bows his head to the Lord, saying:</w:t>
            </w:r>
          </w:p>
        </w:tc>
        <w:tc>
          <w:tcPr>
            <w:tcW w:w="2552" w:type="dxa"/>
          </w:tcPr>
          <w:p w14:paraId="080D9F8C" w14:textId="57F2DE37" w:rsidR="00022339" w:rsidRPr="00C06844" w:rsidRDefault="00022339" w:rsidP="00DF3A3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يبسط الكاهن يديه ويخضع برأسه للرب</w:t>
            </w:r>
            <w:r w:rsidR="00DF3A3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w:t>
            </w:r>
          </w:p>
        </w:tc>
      </w:tr>
      <w:tr w:rsidR="00022339" w:rsidRPr="005F61CA" w14:paraId="1C753A2B" w14:textId="77777777" w:rsidTr="007B4CF8">
        <w:tc>
          <w:tcPr>
            <w:tcW w:w="3969" w:type="dxa"/>
          </w:tcPr>
          <w:p w14:paraId="68075A64" w14:textId="0295CE57"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6E2A485C" w14:textId="20BBC10A" w:rsidR="00022339" w:rsidRPr="004332C7" w:rsidRDefault="00C876AB" w:rsidP="001D7000">
            <w:pPr>
              <w:jc w:val="both"/>
              <w:rPr>
                <w:rFonts w:asciiTheme="majorBidi" w:hAnsiTheme="majorBidi" w:cstheme="majorBidi"/>
                <w:sz w:val="24"/>
                <w:szCs w:val="24"/>
              </w:rPr>
            </w:pPr>
            <w:r w:rsidRPr="004332C7">
              <w:rPr>
                <w:rFonts w:asciiTheme="majorBidi" w:hAnsiTheme="majorBidi" w:cstheme="majorBidi"/>
                <w:sz w:val="24"/>
                <w:szCs w:val="24"/>
              </w:rPr>
              <w:t>vor Herre-Gud-og Frelser Jesus Kristus, som gives til syndernes forladelse og evigt liv for dem, som modtager det.</w:t>
            </w:r>
          </w:p>
        </w:tc>
        <w:tc>
          <w:tcPr>
            <w:tcW w:w="3969" w:type="dxa"/>
          </w:tcPr>
          <w:p w14:paraId="0F915323" w14:textId="77777777" w:rsidR="00022339" w:rsidRPr="004332C7" w:rsidRDefault="00022339"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726D18E" w14:textId="552F0EA0"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Our Lord, God, and Savior Jesus Christ, given for the remission of sins and eternal life to those who partake of Him.</w:t>
            </w:r>
          </w:p>
        </w:tc>
        <w:tc>
          <w:tcPr>
            <w:tcW w:w="2552" w:type="dxa"/>
          </w:tcPr>
          <w:p w14:paraId="18AB0D6C"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يقول الكاهن</w:t>
            </w:r>
            <w:r w:rsidRPr="001D7000">
              <w:rPr>
                <w:rFonts w:asciiTheme="majorBidi" w:hAnsiTheme="majorBidi" w:cstheme="majorBidi"/>
                <w:b/>
                <w:bCs/>
                <w:color w:val="C10000"/>
                <w:sz w:val="24"/>
                <w:szCs w:val="24"/>
                <w:lang w:val="en-US"/>
              </w:rPr>
              <w:t>:</w:t>
            </w:r>
          </w:p>
          <w:p w14:paraId="57421039" w14:textId="77274E7D" w:rsidR="00022339" w:rsidRPr="001D7000" w:rsidRDefault="00022339" w:rsidP="00DF3A3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ربنا وإلهنا ومخلصنا يسوع</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المسيح. يعطى لغفران الخطايا</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وحياة أبدية لمن يتناول منه</w:t>
            </w:r>
            <w:r w:rsidRPr="001D7000">
              <w:rPr>
                <w:rFonts w:asciiTheme="majorBidi" w:hAnsiTheme="majorBidi" w:cstheme="majorBidi"/>
                <w:b/>
                <w:bCs/>
                <w:color w:val="000000"/>
                <w:sz w:val="24"/>
                <w:szCs w:val="24"/>
                <w:lang w:val="en-US"/>
              </w:rPr>
              <w:t>.</w:t>
            </w:r>
          </w:p>
        </w:tc>
      </w:tr>
      <w:tr w:rsidR="007B4CF8" w:rsidRPr="005F61CA" w14:paraId="55CD9139" w14:textId="77777777" w:rsidTr="007B4CF8">
        <w:tc>
          <w:tcPr>
            <w:tcW w:w="3969" w:type="dxa"/>
          </w:tcPr>
          <w:p w14:paraId="075624C4"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ECD2003"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E51DE64"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292E6244" w14:textId="77777777" w:rsidTr="007B4CF8">
        <w:tc>
          <w:tcPr>
            <w:tcW w:w="3969" w:type="dxa"/>
          </w:tcPr>
          <w:p w14:paraId="5C2EA5DB" w14:textId="649A2756" w:rsidR="00022339" w:rsidRPr="004332C7" w:rsidRDefault="00C876AB"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Brødet er nu blevet Kristi legeme og vinen Kristi blod, og derefter korstegnes de kun ved at lade det ene nadverelement korstegne det andet.</w:t>
            </w:r>
          </w:p>
        </w:tc>
        <w:tc>
          <w:tcPr>
            <w:tcW w:w="3969" w:type="dxa"/>
          </w:tcPr>
          <w:p w14:paraId="049DA937" w14:textId="368FB2D2"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Now indeed the bread has become the Body of Christ and the wine the Blood of Christ. After this, the signing, of </w:t>
            </w:r>
            <w:proofErr w:type="gramStart"/>
            <w:r w:rsidRPr="00C06844">
              <w:rPr>
                <w:rFonts w:asciiTheme="majorBidi" w:hAnsiTheme="majorBidi" w:cstheme="majorBidi"/>
                <w:color w:val="1F497D" w:themeColor="text2"/>
                <w:sz w:val="24"/>
                <w:szCs w:val="24"/>
                <w:lang w:val="en-US"/>
              </w:rPr>
              <w:t>both of Them</w:t>
            </w:r>
            <w:proofErr w:type="gramEnd"/>
            <w:r w:rsidRPr="00C06844">
              <w:rPr>
                <w:rFonts w:asciiTheme="majorBidi" w:hAnsiTheme="majorBidi" w:cstheme="majorBidi"/>
                <w:color w:val="1F497D" w:themeColor="text2"/>
                <w:sz w:val="24"/>
                <w:szCs w:val="24"/>
                <w:lang w:val="en-US"/>
              </w:rPr>
              <w:t xml:space="preserve"> shall be through Them and by Them.</w:t>
            </w:r>
          </w:p>
        </w:tc>
        <w:tc>
          <w:tcPr>
            <w:tcW w:w="2552" w:type="dxa"/>
          </w:tcPr>
          <w:p w14:paraId="2F71509D" w14:textId="6C5EAE21" w:rsidR="00022339" w:rsidRPr="00C06844" w:rsidRDefault="00022339" w:rsidP="00DF3A3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الآن فقد صار القربان جسد المسيح والخمر</w:t>
            </w:r>
            <w:r w:rsidR="00DF3A3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دم المسيح وصار رشمهما في ما بعد منهما</w:t>
            </w:r>
            <w:r w:rsidR="003B41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وبهما</w:t>
            </w:r>
            <w:r w:rsidRPr="00C06844">
              <w:rPr>
                <w:rFonts w:asciiTheme="majorBidi" w:hAnsiTheme="majorBidi" w:cstheme="majorBidi"/>
                <w:b/>
                <w:bCs/>
                <w:color w:val="1F497D" w:themeColor="text2"/>
                <w:sz w:val="24"/>
                <w:szCs w:val="24"/>
                <w:rtl/>
                <w:lang w:val="en-US"/>
              </w:rPr>
              <w:t>.</w:t>
            </w:r>
          </w:p>
        </w:tc>
      </w:tr>
      <w:tr w:rsidR="00022339" w:rsidRPr="005F61CA" w14:paraId="1EAE6358" w14:textId="77777777" w:rsidTr="007B4CF8">
        <w:tc>
          <w:tcPr>
            <w:tcW w:w="3969" w:type="dxa"/>
          </w:tcPr>
          <w:p w14:paraId="466C0CF4" w14:textId="243C72A4" w:rsidR="00022339" w:rsidRPr="004332C7" w:rsidRDefault="000064F6"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b/>
                <w:bCs/>
                <w:color w:val="C10000"/>
                <w:sz w:val="24"/>
                <w:szCs w:val="24"/>
              </w:rPr>
              <w:t>Menigheden</w:t>
            </w:r>
            <w:r w:rsidR="00022339" w:rsidRPr="004332C7">
              <w:rPr>
                <w:rFonts w:asciiTheme="majorBidi" w:hAnsiTheme="majorBidi" w:cstheme="majorBidi"/>
                <w:color w:val="C10000"/>
                <w:sz w:val="24"/>
                <w:szCs w:val="24"/>
              </w:rPr>
              <w:t>:</w:t>
            </w:r>
          </w:p>
          <w:p w14:paraId="1B4CD8CC" w14:textId="1B9BFD3B" w:rsidR="00022339" w:rsidRPr="004332C7" w:rsidRDefault="00C876AB" w:rsidP="00C767E9">
            <w:pPr>
              <w:jc w:val="both"/>
              <w:rPr>
                <w:rFonts w:asciiTheme="majorBidi" w:hAnsiTheme="majorBidi" w:cstheme="majorBidi"/>
                <w:sz w:val="24"/>
                <w:szCs w:val="24"/>
              </w:rPr>
            </w:pPr>
            <w:r w:rsidRPr="004332C7">
              <w:rPr>
                <w:rFonts w:asciiTheme="majorBidi" w:hAnsiTheme="majorBidi" w:cstheme="majorBidi"/>
                <w:sz w:val="24"/>
                <w:szCs w:val="24"/>
              </w:rPr>
              <w:t>Amen. Herre, forbarm dig. Herre, forbarm dig. Herre, forbarm dig.</w:t>
            </w:r>
          </w:p>
        </w:tc>
        <w:tc>
          <w:tcPr>
            <w:tcW w:w="3969" w:type="dxa"/>
          </w:tcPr>
          <w:p w14:paraId="74AEDC4A"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6E25CE4B" w14:textId="277CAABD"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Amen.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have mercy, Lord have mercy.</w:t>
            </w:r>
          </w:p>
        </w:tc>
        <w:tc>
          <w:tcPr>
            <w:tcW w:w="2552" w:type="dxa"/>
          </w:tcPr>
          <w:p w14:paraId="76134EDC"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3B67F853" w14:textId="6782E671" w:rsidR="00022339" w:rsidRPr="001D7000" w:rsidRDefault="00022339" w:rsidP="00DF3A3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آمين. يا ربُ إرحم، يا ربُ إرحم،</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يا ربُ إرحم</w:t>
            </w:r>
            <w:r w:rsidRPr="0019613F">
              <w:rPr>
                <w:rFonts w:asciiTheme="majorBidi" w:hAnsiTheme="majorBidi" w:cstheme="majorBidi"/>
                <w:b/>
                <w:bCs/>
                <w:color w:val="000000"/>
                <w:sz w:val="24"/>
                <w:szCs w:val="24"/>
                <w:lang w:val="en-US"/>
              </w:rPr>
              <w:t>.</w:t>
            </w:r>
          </w:p>
        </w:tc>
      </w:tr>
      <w:tr w:rsidR="007B4CF8" w:rsidRPr="005F61CA" w14:paraId="2D1DC19B" w14:textId="77777777" w:rsidTr="007B4CF8">
        <w:tc>
          <w:tcPr>
            <w:tcW w:w="3969" w:type="dxa"/>
          </w:tcPr>
          <w:p w14:paraId="43786191"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C43CD64"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502B6DBD"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022339" w:rsidRPr="005F61CA" w14:paraId="505AAB4B" w14:textId="77777777" w:rsidTr="007B4CF8">
        <w:tc>
          <w:tcPr>
            <w:tcW w:w="3969" w:type="dxa"/>
          </w:tcPr>
          <w:p w14:paraId="03438B0B" w14:textId="46DCD26D" w:rsidR="00022339" w:rsidRPr="004332C7" w:rsidRDefault="00C876AB"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en serviet i sin højre hånd og en anden i sin venstre hånd, og de forbliver på hans hænder ligesom før korstegningen - og han siger:</w:t>
            </w:r>
          </w:p>
        </w:tc>
        <w:tc>
          <w:tcPr>
            <w:tcW w:w="3969" w:type="dxa"/>
          </w:tcPr>
          <w:p w14:paraId="5139C451" w14:textId="36D4E04B" w:rsidR="00022339" w:rsidRPr="004332C7" w:rsidRDefault="00022339"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a veil in his right hand and another one in his left hand, and says:</w:t>
            </w:r>
          </w:p>
        </w:tc>
        <w:tc>
          <w:tcPr>
            <w:tcW w:w="2552" w:type="dxa"/>
          </w:tcPr>
          <w:p w14:paraId="302D2E6C" w14:textId="67FCAFB1" w:rsidR="00022339" w:rsidRPr="00C06844" w:rsidRDefault="00022339" w:rsidP="00DF3A37">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يأخذ الكاهن لفافة علي يده اليمني ولفافة</w:t>
            </w:r>
            <w:r w:rsidR="00DF3A37"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أخري علي يده اليسري ويقول</w:t>
            </w:r>
            <w:r w:rsidRPr="00C06844">
              <w:rPr>
                <w:rFonts w:asciiTheme="majorBidi" w:hAnsiTheme="majorBidi" w:cstheme="majorBidi"/>
                <w:b/>
                <w:bCs/>
                <w:color w:val="1F497D" w:themeColor="text2"/>
                <w:sz w:val="24"/>
                <w:szCs w:val="24"/>
                <w:rtl/>
                <w:lang w:val="en-US"/>
              </w:rPr>
              <w:t>:</w:t>
            </w:r>
          </w:p>
        </w:tc>
      </w:tr>
      <w:tr w:rsidR="00022339" w:rsidRPr="005F61CA" w14:paraId="70929765" w14:textId="77777777" w:rsidTr="007B4CF8">
        <w:tc>
          <w:tcPr>
            <w:tcW w:w="3969" w:type="dxa"/>
          </w:tcPr>
          <w:p w14:paraId="0763C267" w14:textId="1865DBB8" w:rsidR="00022339"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022339" w:rsidRPr="004332C7">
              <w:rPr>
                <w:rFonts w:asciiTheme="majorBidi" w:hAnsiTheme="majorBidi" w:cstheme="majorBidi"/>
                <w:b/>
                <w:bCs/>
                <w:color w:val="C10000"/>
                <w:sz w:val="24"/>
                <w:szCs w:val="24"/>
              </w:rPr>
              <w:t>:</w:t>
            </w:r>
          </w:p>
          <w:p w14:paraId="4B5BB044" w14:textId="4AE1DA3C" w:rsidR="00022339" w:rsidRPr="004332C7" w:rsidRDefault="00C876AB" w:rsidP="00C767E9">
            <w:pPr>
              <w:jc w:val="both"/>
              <w:rPr>
                <w:rFonts w:asciiTheme="majorBidi" w:hAnsiTheme="majorBidi" w:cstheme="majorBidi"/>
                <w:sz w:val="24"/>
                <w:szCs w:val="24"/>
              </w:rPr>
            </w:pPr>
            <w:r w:rsidRPr="004332C7">
              <w:rPr>
                <w:rFonts w:asciiTheme="majorBidi" w:hAnsiTheme="majorBidi" w:cstheme="majorBidi"/>
                <w:sz w:val="24"/>
                <w:szCs w:val="24"/>
              </w:rPr>
              <w:t>Gør os alle værdige, Herre, til at modtage dine sakramenter til renselse af vore sjæle, vore legemer og vor ånd,</w:t>
            </w:r>
          </w:p>
        </w:tc>
        <w:tc>
          <w:tcPr>
            <w:tcW w:w="3969" w:type="dxa"/>
          </w:tcPr>
          <w:p w14:paraId="5DEBCC04" w14:textId="77777777" w:rsidR="00882869" w:rsidRPr="004332C7" w:rsidRDefault="00022339"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785F36D" w14:textId="7ACFDC9E"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Make us all worthy, O our Master, to partake of Your holies, unto the purification of our souls, our bodies, and our spirits,</w:t>
            </w:r>
            <w:r w:rsidR="00F7493E">
              <w:rPr>
                <w:rFonts w:asciiTheme="majorBidi" w:hAnsiTheme="majorBidi" w:cstheme="majorBidi"/>
                <w:color w:val="000000"/>
                <w:sz w:val="24"/>
                <w:szCs w:val="24"/>
                <w:lang w:val="en-US"/>
              </w:rPr>
              <w:t xml:space="preserve"> </w:t>
            </w:r>
          </w:p>
        </w:tc>
        <w:tc>
          <w:tcPr>
            <w:tcW w:w="2552" w:type="dxa"/>
          </w:tcPr>
          <w:p w14:paraId="6C62929E" w14:textId="77777777" w:rsidR="00022339" w:rsidRPr="001D7000" w:rsidRDefault="00022339"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8D86475" w14:textId="574F581D" w:rsidR="00022339" w:rsidRPr="001D7000" w:rsidRDefault="00022339" w:rsidP="00DF3A37">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اجعلنا مستحقين كلنا، يا سيدنا،</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أن نتناول من قُدساتك طهارةً</w:t>
            </w:r>
            <w:r w:rsidR="00DF3A37"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لأنفسنا وأجسادنا وأرواحنا</w:t>
            </w:r>
            <w:r w:rsidRPr="001D7000">
              <w:rPr>
                <w:rFonts w:asciiTheme="majorBidi" w:hAnsiTheme="majorBidi" w:cstheme="majorBidi"/>
                <w:b/>
                <w:bCs/>
                <w:color w:val="000000"/>
                <w:sz w:val="24"/>
                <w:szCs w:val="24"/>
                <w:lang w:val="en-US"/>
              </w:rPr>
              <w:t>.</w:t>
            </w:r>
          </w:p>
        </w:tc>
      </w:tr>
      <w:tr w:rsidR="00022339" w:rsidRPr="005F61CA" w14:paraId="6D292306" w14:textId="77777777" w:rsidTr="007B4CF8">
        <w:tc>
          <w:tcPr>
            <w:tcW w:w="3969" w:type="dxa"/>
          </w:tcPr>
          <w:p w14:paraId="6E55FEA5" w14:textId="566247D5" w:rsidR="00022339" w:rsidRPr="004332C7" w:rsidRDefault="00C876AB" w:rsidP="00C767E9">
            <w:pPr>
              <w:jc w:val="both"/>
              <w:rPr>
                <w:rFonts w:asciiTheme="majorBidi" w:hAnsiTheme="majorBidi" w:cstheme="majorBidi"/>
                <w:sz w:val="24"/>
                <w:szCs w:val="24"/>
              </w:rPr>
            </w:pPr>
            <w:r w:rsidRPr="004332C7">
              <w:rPr>
                <w:rFonts w:asciiTheme="majorBidi" w:hAnsiTheme="majorBidi" w:cstheme="majorBidi"/>
                <w:sz w:val="24"/>
                <w:szCs w:val="24"/>
              </w:rPr>
              <w:t>for at vi kan blive et legeme og en ånd og finde lod og del med alle helgenerne, som har behaget dig fra evighed.</w:t>
            </w:r>
          </w:p>
        </w:tc>
        <w:tc>
          <w:tcPr>
            <w:tcW w:w="3969" w:type="dxa"/>
          </w:tcPr>
          <w:p w14:paraId="7416FD4B" w14:textId="6470C6F7" w:rsidR="00022339" w:rsidRPr="004332C7" w:rsidRDefault="00022339"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that we may become one body, and one spirit, and may have a share and an inheritance with all the saints who have pleased You since the beginning.</w:t>
            </w:r>
          </w:p>
        </w:tc>
        <w:tc>
          <w:tcPr>
            <w:tcW w:w="2552" w:type="dxa"/>
          </w:tcPr>
          <w:p w14:paraId="3100221B" w14:textId="6F79F251" w:rsidR="00022339" w:rsidRPr="001D7000" w:rsidRDefault="00022339" w:rsidP="00DF3A37">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لكي نكون جسدا واحدا، وروحا</w:t>
            </w:r>
            <w:r w:rsidR="00DF3A3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واحدا، ونجد نصيبا وميراثا مع</w:t>
            </w:r>
            <w:r w:rsidR="00DF3A3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جميع القديسين الذين أرضوك</w:t>
            </w:r>
            <w:r w:rsidR="00DF3A37"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منذ البدء</w:t>
            </w:r>
            <w:r w:rsidRPr="001D7000">
              <w:rPr>
                <w:rFonts w:asciiTheme="majorBidi" w:hAnsiTheme="majorBidi" w:cstheme="majorBidi"/>
                <w:b/>
                <w:bCs/>
                <w:sz w:val="24"/>
                <w:szCs w:val="24"/>
                <w:lang w:val="en-US"/>
              </w:rPr>
              <w:t>.</w:t>
            </w:r>
          </w:p>
        </w:tc>
      </w:tr>
    </w:tbl>
    <w:p w14:paraId="59490255" w14:textId="54CAF5E0" w:rsidR="007B63FA" w:rsidRPr="0019613F" w:rsidRDefault="007B63FA" w:rsidP="00C767E9">
      <w:pPr>
        <w:jc w:val="both"/>
        <w:rPr>
          <w:lang w:val="en-US"/>
        </w:rPr>
      </w:pPr>
    </w:p>
    <w:p w14:paraId="6D62AEF0" w14:textId="43C2605C" w:rsidR="007B63FA" w:rsidRPr="005F61CA" w:rsidRDefault="007B63FA" w:rsidP="005F61CA">
      <w:pPr>
        <w:pStyle w:val="Heading2"/>
        <w:jc w:val="center"/>
        <w:rPr>
          <w:b/>
          <w:bCs/>
          <w:sz w:val="28"/>
          <w:szCs w:val="28"/>
        </w:rPr>
      </w:pPr>
      <w:bookmarkStart w:id="10" w:name="_Toc97819947"/>
      <w:r w:rsidRPr="004332C7">
        <w:rPr>
          <w:b/>
          <w:bCs/>
          <w:sz w:val="28"/>
          <w:szCs w:val="28"/>
        </w:rPr>
        <w:t>The Seven Short Litanies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022339" w:rsidRPr="004332C7" w14:paraId="26CC9C2B" w14:textId="77777777" w:rsidTr="000C4FA7">
        <w:tc>
          <w:tcPr>
            <w:tcW w:w="3969" w:type="dxa"/>
            <w:shd w:val="clear" w:color="auto" w:fill="EAF1DD" w:themeFill="accent3" w:themeFillTint="33"/>
          </w:tcPr>
          <w:p w14:paraId="0CFAE9CE" w14:textId="312AFD6D" w:rsidR="00022339" w:rsidRPr="008B6C38" w:rsidRDefault="008744E1" w:rsidP="008078FE">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De 7 små forbønner</w:t>
            </w:r>
          </w:p>
        </w:tc>
        <w:tc>
          <w:tcPr>
            <w:tcW w:w="3969" w:type="dxa"/>
            <w:shd w:val="clear" w:color="auto" w:fill="EAF1DD" w:themeFill="accent3" w:themeFillTint="33"/>
          </w:tcPr>
          <w:p w14:paraId="10E82F73" w14:textId="26A08547" w:rsidR="00022339" w:rsidRPr="008B6C38" w:rsidRDefault="00022339" w:rsidP="008078FE">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rPr>
              <w:t>The Seven Short Litanies</w:t>
            </w:r>
          </w:p>
        </w:tc>
        <w:tc>
          <w:tcPr>
            <w:tcW w:w="2552" w:type="dxa"/>
            <w:shd w:val="clear" w:color="auto" w:fill="EAF1DD" w:themeFill="accent3" w:themeFillTint="33"/>
          </w:tcPr>
          <w:p w14:paraId="3670F751" w14:textId="05FFBC79" w:rsidR="00022339" w:rsidRPr="001D7000" w:rsidRDefault="00022339" w:rsidP="008078FE">
            <w:pPr>
              <w:autoSpaceDE w:val="0"/>
              <w:autoSpaceDN w:val="0"/>
              <w:bidi/>
              <w:adjustRightInd w:val="0"/>
              <w:jc w:val="center"/>
              <w:rPr>
                <w:rFonts w:asciiTheme="majorBidi" w:hAnsiTheme="majorBidi" w:cstheme="majorBidi"/>
                <w:b/>
                <w:bCs/>
                <w:color w:val="C10000"/>
                <w:sz w:val="28"/>
                <w:szCs w:val="28"/>
                <w:rtl/>
              </w:rPr>
            </w:pPr>
            <w:r w:rsidRPr="001D7000">
              <w:rPr>
                <w:rFonts w:asciiTheme="majorBidi" w:hAnsiTheme="majorBidi" w:cstheme="majorBidi"/>
                <w:b/>
                <w:bCs/>
                <w:color w:val="C10000"/>
                <w:sz w:val="28"/>
                <w:szCs w:val="28"/>
                <w:rtl/>
              </w:rPr>
              <w:t>السبع الأواشي الصغار</w:t>
            </w:r>
          </w:p>
        </w:tc>
      </w:tr>
      <w:tr w:rsidR="00022339" w:rsidRPr="005F61CA" w14:paraId="566D6EA9" w14:textId="77777777" w:rsidTr="000C4FA7">
        <w:tc>
          <w:tcPr>
            <w:tcW w:w="3969" w:type="dxa"/>
          </w:tcPr>
          <w:p w14:paraId="68ECC94B" w14:textId="354D3F5D"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5A56AE07" w14:textId="7BA93A0A" w:rsidR="00022339" w:rsidRPr="004332C7" w:rsidRDefault="00AC1E04" w:rsidP="00C767E9">
            <w:pPr>
              <w:jc w:val="both"/>
              <w:rPr>
                <w:rFonts w:asciiTheme="majorBidi" w:hAnsiTheme="majorBidi" w:cstheme="majorBidi"/>
                <w:sz w:val="24"/>
                <w:szCs w:val="24"/>
              </w:rPr>
            </w:pPr>
            <w:r w:rsidRPr="004332C7">
              <w:rPr>
                <w:rFonts w:asciiTheme="majorBidi" w:hAnsiTheme="majorBidi" w:cstheme="majorBidi"/>
                <w:sz w:val="24"/>
                <w:szCs w:val="24"/>
              </w:rPr>
              <w:t>Ihukom, Herre, freden for din eneste ene, hellige, almindelige og apostolske kirke.</w:t>
            </w:r>
          </w:p>
        </w:tc>
        <w:tc>
          <w:tcPr>
            <w:tcW w:w="3969" w:type="dxa"/>
          </w:tcPr>
          <w:p w14:paraId="78B7604A"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4A5F1A6F" w14:textId="39FEA2C6" w:rsidR="00022339"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the peace of Your one, only, holy, catholic, and Apostolic Church.</w:t>
            </w:r>
          </w:p>
        </w:tc>
        <w:tc>
          <w:tcPr>
            <w:tcW w:w="2552" w:type="dxa"/>
          </w:tcPr>
          <w:p w14:paraId="55FC53C7"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D85F0A3" w14:textId="457E276B" w:rsidR="00022339" w:rsidRPr="001D7000" w:rsidRDefault="008744E1" w:rsidP="00C40A6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أذكر يا رب سلام كنيستك</w:t>
            </w:r>
            <w:r w:rsidR="00C40A61"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الواحدة، الوحيدة المقدسة،</w:t>
            </w:r>
            <w:r w:rsidR="00C40A61"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الجامعة الرسولية</w:t>
            </w:r>
            <w:r w:rsidRPr="001D7000">
              <w:rPr>
                <w:rFonts w:asciiTheme="majorBidi" w:hAnsiTheme="majorBidi" w:cstheme="majorBidi"/>
                <w:b/>
                <w:bCs/>
                <w:color w:val="000000"/>
                <w:sz w:val="24"/>
                <w:szCs w:val="24"/>
                <w:lang w:val="en-US"/>
              </w:rPr>
              <w:t>.</w:t>
            </w:r>
          </w:p>
        </w:tc>
      </w:tr>
      <w:tr w:rsidR="007B4CF8" w:rsidRPr="005F61CA" w14:paraId="3E24C0E8" w14:textId="77777777" w:rsidTr="000C4FA7">
        <w:tc>
          <w:tcPr>
            <w:tcW w:w="3969" w:type="dxa"/>
          </w:tcPr>
          <w:p w14:paraId="076D4D04"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7303560"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5F7C49B6"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0F773175" w14:textId="77777777" w:rsidTr="000C4FA7">
        <w:tc>
          <w:tcPr>
            <w:tcW w:w="3969" w:type="dxa"/>
          </w:tcPr>
          <w:p w14:paraId="4C29FF60" w14:textId="77777777" w:rsidR="00AC1E04" w:rsidRPr="004332C7" w:rsidRDefault="00AC1E0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FDED272" w14:textId="557E05BD" w:rsidR="008744E1" w:rsidRPr="004332C7" w:rsidRDefault="00AC1E04" w:rsidP="00C767E9">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Bed for Guds hellige, ene, almindelige og apostolske, ortodokse kirkes fred</w:t>
            </w:r>
            <w:r w:rsidR="00F357A5" w:rsidRPr="004332C7">
              <w:rPr>
                <w:rFonts w:asciiTheme="majorBidi" w:hAnsiTheme="majorBidi" w:cstheme="majorBidi"/>
                <w:sz w:val="24"/>
                <w:szCs w:val="24"/>
              </w:rPr>
              <w:t>.</w:t>
            </w:r>
          </w:p>
        </w:tc>
        <w:tc>
          <w:tcPr>
            <w:tcW w:w="3969" w:type="dxa"/>
          </w:tcPr>
          <w:p w14:paraId="506B14DC"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223C5A60" w14:textId="2DF5F956"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peace of the one, holy, catholic, and apostolic Orthodox Church of God.</w:t>
            </w:r>
          </w:p>
        </w:tc>
        <w:tc>
          <w:tcPr>
            <w:tcW w:w="2552" w:type="dxa"/>
          </w:tcPr>
          <w:p w14:paraId="52C26448"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0063CB34" w14:textId="52FBD7A0" w:rsidR="008744E1" w:rsidRPr="001D7000" w:rsidRDefault="008744E1" w:rsidP="00C40A6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صلوا من اجل سلام الواحدة</w:t>
            </w:r>
            <w:r w:rsidR="00C40A61"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المقدسة الجامعة الرسولية،</w:t>
            </w:r>
            <w:r w:rsidR="00C40A61"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كنيسة</w:t>
            </w:r>
            <w:r w:rsidR="00C40A61"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الله الارثوذكسية</w:t>
            </w:r>
            <w:r w:rsidRPr="001D7000">
              <w:rPr>
                <w:rFonts w:asciiTheme="majorBidi" w:hAnsiTheme="majorBidi" w:cstheme="majorBidi"/>
                <w:b/>
                <w:bCs/>
                <w:color w:val="000000"/>
                <w:sz w:val="24"/>
                <w:szCs w:val="24"/>
                <w:lang w:val="en-US"/>
              </w:rPr>
              <w:t>.</w:t>
            </w:r>
          </w:p>
        </w:tc>
      </w:tr>
      <w:tr w:rsidR="007B4CF8" w:rsidRPr="005F61CA" w14:paraId="573044D2" w14:textId="77777777" w:rsidTr="000C4FA7">
        <w:tc>
          <w:tcPr>
            <w:tcW w:w="3969" w:type="dxa"/>
          </w:tcPr>
          <w:p w14:paraId="54175A5A"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EF213ED"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47F32DC9"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4332C7" w14:paraId="78FE133F" w14:textId="77777777" w:rsidTr="000C4FA7">
        <w:tc>
          <w:tcPr>
            <w:tcW w:w="3969" w:type="dxa"/>
          </w:tcPr>
          <w:p w14:paraId="1EA58E79" w14:textId="232D6777" w:rsidR="00AC1E04"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AC1E04" w:rsidRPr="004332C7">
              <w:rPr>
                <w:rFonts w:asciiTheme="majorBidi" w:hAnsiTheme="majorBidi" w:cstheme="majorBidi"/>
                <w:b/>
                <w:bCs/>
                <w:color w:val="C10000"/>
                <w:sz w:val="24"/>
                <w:szCs w:val="24"/>
                <w:lang w:val="en-US"/>
              </w:rPr>
              <w:t>:</w:t>
            </w:r>
          </w:p>
          <w:p w14:paraId="17BD1627" w14:textId="54A1A163" w:rsidR="008744E1" w:rsidRPr="004332C7" w:rsidRDefault="001F0C62" w:rsidP="00DA255F">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F357A5" w:rsidRPr="004332C7">
              <w:rPr>
                <w:rFonts w:asciiTheme="majorBidi" w:hAnsiTheme="majorBidi" w:cstheme="majorBidi"/>
                <w:color w:val="000000"/>
                <w:sz w:val="24"/>
                <w:szCs w:val="24"/>
              </w:rPr>
              <w:t>.</w:t>
            </w:r>
          </w:p>
        </w:tc>
        <w:tc>
          <w:tcPr>
            <w:tcW w:w="3969" w:type="dxa"/>
          </w:tcPr>
          <w:p w14:paraId="655E0F00" w14:textId="77777777" w:rsidR="00882869" w:rsidRPr="004332C7" w:rsidRDefault="008744E1"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C07A31E" w14:textId="370C13BD"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Lord have mercy.</w:t>
            </w:r>
          </w:p>
        </w:tc>
        <w:tc>
          <w:tcPr>
            <w:tcW w:w="2552" w:type="dxa"/>
          </w:tcPr>
          <w:p w14:paraId="6FF8863F"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5C09A4A4" w14:textId="2C430192"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7B4CF8" w:rsidRPr="004332C7" w14:paraId="16231734" w14:textId="77777777" w:rsidTr="000C4FA7">
        <w:tc>
          <w:tcPr>
            <w:tcW w:w="3969" w:type="dxa"/>
          </w:tcPr>
          <w:p w14:paraId="07E724FA"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9823DD9"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248B7C0F"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5249642C" w14:textId="77777777" w:rsidTr="000C4FA7">
        <w:tc>
          <w:tcPr>
            <w:tcW w:w="3969" w:type="dxa"/>
          </w:tcPr>
          <w:p w14:paraId="5EF3218E" w14:textId="4ED3F3D3"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0992C9A5" w14:textId="6A4F7AEA" w:rsidR="008744E1" w:rsidRPr="004332C7" w:rsidRDefault="00AC1E04" w:rsidP="00C767E9">
            <w:pPr>
              <w:jc w:val="both"/>
              <w:rPr>
                <w:rFonts w:asciiTheme="majorBidi" w:hAnsiTheme="majorBidi" w:cstheme="majorBidi"/>
                <w:sz w:val="24"/>
                <w:szCs w:val="24"/>
              </w:rPr>
            </w:pPr>
            <w:r w:rsidRPr="004332C7">
              <w:rPr>
                <w:rFonts w:asciiTheme="majorBidi" w:hAnsiTheme="majorBidi" w:cstheme="majorBidi"/>
                <w:sz w:val="24"/>
                <w:szCs w:val="24"/>
              </w:rPr>
              <w:t>Den (kirken), som du har erhvervet dig ved din Salvedes dyrebare blod.</w:t>
            </w:r>
          </w:p>
        </w:tc>
        <w:tc>
          <w:tcPr>
            <w:tcW w:w="3969" w:type="dxa"/>
          </w:tcPr>
          <w:p w14:paraId="15168AF0"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5F4E7E8E" w14:textId="64726EEE"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This, which You have acquired to Yourself with the precious Blood of Your Christ.</w:t>
            </w:r>
          </w:p>
        </w:tc>
        <w:tc>
          <w:tcPr>
            <w:tcW w:w="2552" w:type="dxa"/>
          </w:tcPr>
          <w:p w14:paraId="5D0D478A"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159EF97" w14:textId="6C4477F2" w:rsidR="008744E1" w:rsidRPr="001D7000" w:rsidRDefault="008744E1" w:rsidP="00C40A6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هذه التي اقتنيتها لك بالدم الكريم</w:t>
            </w:r>
            <w:r w:rsidR="00C40A61"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الذي لمسيحك</w:t>
            </w:r>
            <w:r w:rsidRPr="0019613F">
              <w:rPr>
                <w:rFonts w:asciiTheme="majorBidi" w:hAnsiTheme="majorBidi" w:cstheme="majorBidi"/>
                <w:b/>
                <w:bCs/>
                <w:color w:val="000000"/>
                <w:sz w:val="24"/>
                <w:szCs w:val="24"/>
                <w:lang w:val="en-US"/>
              </w:rPr>
              <w:t>.</w:t>
            </w:r>
          </w:p>
        </w:tc>
      </w:tr>
      <w:tr w:rsidR="008744E1" w:rsidRPr="005F61CA" w14:paraId="596DD6B3" w14:textId="77777777" w:rsidTr="000C4FA7">
        <w:tc>
          <w:tcPr>
            <w:tcW w:w="3969" w:type="dxa"/>
          </w:tcPr>
          <w:p w14:paraId="338FCB1C" w14:textId="062B544E" w:rsidR="008744E1" w:rsidRPr="004332C7" w:rsidRDefault="00AC1E04" w:rsidP="00C767E9">
            <w:pPr>
              <w:jc w:val="both"/>
              <w:rPr>
                <w:rFonts w:asciiTheme="majorBidi" w:hAnsiTheme="majorBidi" w:cstheme="majorBidi"/>
                <w:sz w:val="24"/>
                <w:szCs w:val="24"/>
              </w:rPr>
            </w:pPr>
            <w:r w:rsidRPr="004332C7">
              <w:rPr>
                <w:rFonts w:asciiTheme="majorBidi" w:hAnsiTheme="majorBidi" w:cstheme="majorBidi"/>
                <w:sz w:val="24"/>
                <w:szCs w:val="24"/>
              </w:rPr>
              <w:t>Bevar den i fred, samt alle de ortodokse biskopper i den.</w:t>
            </w:r>
          </w:p>
        </w:tc>
        <w:tc>
          <w:tcPr>
            <w:tcW w:w="3969" w:type="dxa"/>
          </w:tcPr>
          <w:p w14:paraId="2E6FAFF7" w14:textId="56DA1E0E"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Keep her in peace, with all the orthodox bishops who are in her.</w:t>
            </w:r>
          </w:p>
        </w:tc>
        <w:tc>
          <w:tcPr>
            <w:tcW w:w="2552" w:type="dxa"/>
          </w:tcPr>
          <w:p w14:paraId="0DBE5274" w14:textId="1F447AC2" w:rsidR="008744E1" w:rsidRPr="001D7000" w:rsidRDefault="008744E1" w:rsidP="00C40A6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احفظها بسلام، وكل الأساقفة</w:t>
            </w:r>
            <w:r w:rsidR="00C40A61"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الأرثوذكسيين الذين فيها</w:t>
            </w:r>
            <w:r w:rsidRPr="001D7000">
              <w:rPr>
                <w:rFonts w:asciiTheme="majorBidi" w:hAnsiTheme="majorBidi" w:cstheme="majorBidi"/>
                <w:b/>
                <w:bCs/>
                <w:sz w:val="24"/>
                <w:szCs w:val="24"/>
                <w:lang w:val="en-US"/>
              </w:rPr>
              <w:t>.</w:t>
            </w:r>
          </w:p>
        </w:tc>
      </w:tr>
      <w:tr w:rsidR="008744E1" w:rsidRPr="004332C7" w14:paraId="3F342BDE" w14:textId="77777777" w:rsidTr="000C4FA7">
        <w:tc>
          <w:tcPr>
            <w:tcW w:w="3969" w:type="dxa"/>
          </w:tcPr>
          <w:p w14:paraId="2807AC90" w14:textId="0CEDA49A" w:rsidR="008744E1" w:rsidRPr="004332C7" w:rsidRDefault="00AC1E04" w:rsidP="00C767E9">
            <w:pPr>
              <w:jc w:val="both"/>
              <w:rPr>
                <w:rFonts w:asciiTheme="majorBidi" w:hAnsiTheme="majorBidi" w:cstheme="majorBidi"/>
                <w:sz w:val="24"/>
                <w:szCs w:val="24"/>
              </w:rPr>
            </w:pPr>
            <w:r w:rsidRPr="004332C7">
              <w:rPr>
                <w:rFonts w:asciiTheme="majorBidi" w:hAnsiTheme="majorBidi" w:cstheme="majorBidi"/>
                <w:sz w:val="24"/>
                <w:szCs w:val="24"/>
              </w:rPr>
              <w:t>For det første, ihukom, Herre, vor lyk­ salige og ærværdige fader og ærkebiskop, vor patriark Abba NN ...</w:t>
            </w:r>
          </w:p>
        </w:tc>
        <w:tc>
          <w:tcPr>
            <w:tcW w:w="3969" w:type="dxa"/>
          </w:tcPr>
          <w:p w14:paraId="4973E25C" w14:textId="0E6C5FD5"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Foremost remember, O Lord, our blessed and honored father, the archbishop our patriarch, Abba (…).</w:t>
            </w:r>
          </w:p>
        </w:tc>
        <w:tc>
          <w:tcPr>
            <w:tcW w:w="2552" w:type="dxa"/>
          </w:tcPr>
          <w:p w14:paraId="7DBFB949" w14:textId="151C3F63" w:rsidR="008744E1" w:rsidRPr="001D7000" w:rsidRDefault="008744E1" w:rsidP="00C40A6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وأولاً اذكر يا رب بطريركنا الأب</w:t>
            </w:r>
            <w:r w:rsidR="00C40A61"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المكرم رئيس الكهنة أنبا</w:t>
            </w:r>
            <w:r w:rsidRPr="0019613F">
              <w:rPr>
                <w:rFonts w:asciiTheme="majorBidi" w:hAnsiTheme="majorBidi" w:cstheme="majorBidi"/>
                <w:b/>
                <w:bCs/>
                <w:sz w:val="24"/>
                <w:szCs w:val="24"/>
                <w:lang w:val="en-US"/>
              </w:rPr>
              <w:t xml:space="preserve"> </w:t>
            </w:r>
            <w:r w:rsidR="003B41F6" w:rsidRPr="0019613F">
              <w:rPr>
                <w:rFonts w:asciiTheme="majorBidi" w:hAnsiTheme="majorBidi" w:cstheme="majorBidi"/>
                <w:b/>
                <w:bCs/>
                <w:sz w:val="24"/>
                <w:szCs w:val="24"/>
                <w:lang w:val="en-US"/>
              </w:rPr>
              <w:t>...</w:t>
            </w:r>
            <w:r w:rsidRPr="0019613F">
              <w:rPr>
                <w:rFonts w:asciiTheme="majorBidi" w:hAnsiTheme="majorBidi" w:cstheme="majorBidi"/>
                <w:b/>
                <w:bCs/>
                <w:sz w:val="24"/>
                <w:szCs w:val="24"/>
                <w:lang w:val="en-US"/>
              </w:rPr>
              <w:t>)</w:t>
            </w:r>
            <w:r w:rsidR="00C40A61" w:rsidRPr="0019613F">
              <w:rPr>
                <w:rFonts w:asciiTheme="majorBidi" w:hAnsiTheme="majorBidi" w:cstheme="majorBidi"/>
                <w:b/>
                <w:bCs/>
                <w:sz w:val="24"/>
                <w:szCs w:val="24"/>
                <w:lang w:val="en-US"/>
              </w:rPr>
              <w:t xml:space="preserve"> </w:t>
            </w:r>
            <w:r w:rsidR="003B41F6" w:rsidRPr="001D7000">
              <w:rPr>
                <w:rFonts w:asciiTheme="majorBidi" w:hAnsiTheme="majorBidi" w:cstheme="majorBidi" w:hint="cs"/>
                <w:b/>
                <w:bCs/>
                <w:sz w:val="24"/>
                <w:szCs w:val="24"/>
                <w:rtl/>
              </w:rPr>
              <w:t>)</w:t>
            </w:r>
            <w:r w:rsidRPr="001D7000">
              <w:rPr>
                <w:rFonts w:asciiTheme="majorBidi" w:hAnsiTheme="majorBidi" w:cstheme="majorBidi"/>
                <w:b/>
                <w:bCs/>
                <w:sz w:val="24"/>
                <w:szCs w:val="24"/>
              </w:rPr>
              <w:t>.</w:t>
            </w:r>
          </w:p>
        </w:tc>
      </w:tr>
      <w:tr w:rsidR="008744E1" w:rsidRPr="004332C7" w14:paraId="0547EAA6" w14:textId="77777777" w:rsidTr="000C4FA7">
        <w:tc>
          <w:tcPr>
            <w:tcW w:w="3969" w:type="dxa"/>
          </w:tcPr>
          <w:p w14:paraId="5DA84FC2" w14:textId="2D9C5FDE" w:rsidR="008744E1" w:rsidRPr="004332C7" w:rsidRDefault="00AC1E04"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samt hans partnere i  apostolske præstegerningen Mar Ignatius Ifram II Karim, Antakiens patriark, fader Antonios, Eritreas Patriark, Anba </w:t>
            </w:r>
            <w:r w:rsidR="00490A01">
              <w:rPr>
                <w:rFonts w:asciiTheme="majorBidi" w:hAnsiTheme="majorBidi" w:cstheme="majorBidi"/>
                <w:sz w:val="24"/>
                <w:szCs w:val="24"/>
              </w:rPr>
              <w:t>....</w:t>
            </w:r>
            <w:r w:rsidRPr="004332C7">
              <w:rPr>
                <w:rFonts w:asciiTheme="majorBidi" w:hAnsiTheme="majorBidi" w:cstheme="majorBidi"/>
                <w:sz w:val="24"/>
                <w:szCs w:val="24"/>
              </w:rPr>
              <w:t>, og vore ortodokse biskopper.</w:t>
            </w:r>
          </w:p>
        </w:tc>
        <w:tc>
          <w:tcPr>
            <w:tcW w:w="3969" w:type="dxa"/>
          </w:tcPr>
          <w:p w14:paraId="1D08A1F1" w14:textId="5F73E7D3"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his spiritual brothers the Patriarch of Antioch Mar Ignatius (…) and the Patriarch of Eritrea </w:t>
            </w:r>
            <w:proofErr w:type="spellStart"/>
            <w:r w:rsidRPr="004332C7">
              <w:rPr>
                <w:rFonts w:asciiTheme="majorBidi" w:hAnsiTheme="majorBidi" w:cstheme="majorBidi"/>
                <w:sz w:val="24"/>
                <w:szCs w:val="24"/>
                <w:lang w:val="en-US"/>
              </w:rPr>
              <w:t>Abouna</w:t>
            </w:r>
            <w:proofErr w:type="spellEnd"/>
            <w:r w:rsidRPr="004332C7">
              <w:rPr>
                <w:rFonts w:asciiTheme="majorBidi" w:hAnsiTheme="majorBidi" w:cstheme="majorBidi"/>
                <w:sz w:val="24"/>
                <w:szCs w:val="24"/>
                <w:lang w:val="en-US"/>
              </w:rPr>
              <w:t xml:space="preserve"> (…)</w:t>
            </w:r>
          </w:p>
        </w:tc>
        <w:tc>
          <w:tcPr>
            <w:tcW w:w="2552" w:type="dxa"/>
          </w:tcPr>
          <w:p w14:paraId="6F395392" w14:textId="1236B532" w:rsidR="008744E1" w:rsidRPr="001D7000" w:rsidRDefault="008744E1" w:rsidP="00AF4BD0">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وأخويه الروحيين مار أغناطيوس</w:t>
            </w:r>
            <w:r w:rsidR="00C40A61" w:rsidRPr="001D7000">
              <w:rPr>
                <w:rFonts w:asciiTheme="majorBidi" w:hAnsiTheme="majorBidi" w:cstheme="majorBidi" w:hint="cs"/>
                <w:b/>
                <w:bCs/>
                <w:sz w:val="24"/>
                <w:szCs w:val="24"/>
                <w:rtl/>
              </w:rPr>
              <w:t xml:space="preserve"> (...)</w:t>
            </w:r>
            <w:r w:rsidR="00AF4BD0"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بطريرك أنطاكية</w:t>
            </w:r>
            <w:r w:rsidR="00C40A6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وأبون</w:t>
            </w:r>
            <w:r w:rsidR="00C40A61" w:rsidRPr="001D7000">
              <w:rPr>
                <w:rFonts w:asciiTheme="majorBidi" w:hAnsiTheme="majorBidi" w:cstheme="majorBidi" w:hint="cs"/>
                <w:b/>
                <w:bCs/>
                <w:sz w:val="24"/>
                <w:szCs w:val="24"/>
                <w:rtl/>
              </w:rPr>
              <w:t xml:space="preserve">ا </w:t>
            </w:r>
            <w:r w:rsidR="003B41F6" w:rsidRPr="001D7000">
              <w:rPr>
                <w:rFonts w:asciiTheme="majorBidi" w:hAnsiTheme="majorBidi" w:cstheme="majorBidi"/>
                <w:b/>
                <w:bCs/>
                <w:sz w:val="24"/>
                <w:szCs w:val="24"/>
                <w:lang w:val="en-US"/>
              </w:rPr>
              <w:t>(</w:t>
            </w:r>
            <w:r w:rsidRPr="001D7000">
              <w:rPr>
                <w:rFonts w:asciiTheme="majorBidi" w:hAnsiTheme="majorBidi" w:cstheme="majorBidi"/>
                <w:b/>
                <w:bCs/>
                <w:sz w:val="24"/>
                <w:szCs w:val="24"/>
                <w:lang w:val="en-US"/>
              </w:rPr>
              <w:t>..</w:t>
            </w:r>
            <w:r w:rsidR="003B41F6" w:rsidRPr="001D7000">
              <w:rPr>
                <w:rFonts w:asciiTheme="majorBidi" w:hAnsiTheme="majorBidi" w:cstheme="majorBidi"/>
                <w:b/>
                <w:bCs/>
                <w:sz w:val="24"/>
                <w:szCs w:val="24"/>
                <w:lang w:val="en-US"/>
              </w:rPr>
              <w:t>)</w:t>
            </w:r>
            <w:r w:rsidR="00C40A61"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بطريرك أريتريا</w:t>
            </w:r>
            <w:r w:rsidRPr="001D7000">
              <w:rPr>
                <w:rFonts w:asciiTheme="majorBidi" w:hAnsiTheme="majorBidi" w:cstheme="majorBidi"/>
                <w:b/>
                <w:bCs/>
                <w:sz w:val="24"/>
                <w:szCs w:val="24"/>
              </w:rPr>
              <w:t>.</w:t>
            </w:r>
          </w:p>
        </w:tc>
      </w:tr>
      <w:tr w:rsidR="000C4FA7" w:rsidRPr="004332C7" w14:paraId="76DB1B14" w14:textId="77777777" w:rsidTr="000C4FA7">
        <w:tc>
          <w:tcPr>
            <w:tcW w:w="3969" w:type="dxa"/>
          </w:tcPr>
          <w:p w14:paraId="71DE76F3" w14:textId="77777777" w:rsidR="000C4FA7" w:rsidRPr="004332C7" w:rsidRDefault="000C4FA7" w:rsidP="00C767E9">
            <w:pPr>
              <w:jc w:val="both"/>
              <w:rPr>
                <w:rFonts w:asciiTheme="majorBidi" w:hAnsiTheme="majorBidi" w:cstheme="majorBidi"/>
                <w:sz w:val="24"/>
                <w:szCs w:val="24"/>
              </w:rPr>
            </w:pPr>
          </w:p>
        </w:tc>
        <w:tc>
          <w:tcPr>
            <w:tcW w:w="3969" w:type="dxa"/>
          </w:tcPr>
          <w:p w14:paraId="7E864960"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00B9E6E2" w14:textId="77777777" w:rsidR="000C4FA7" w:rsidRPr="001D7000" w:rsidRDefault="000C4FA7" w:rsidP="00C767E9">
            <w:pPr>
              <w:autoSpaceDE w:val="0"/>
              <w:autoSpaceDN w:val="0"/>
              <w:bidi/>
              <w:adjustRightInd w:val="0"/>
              <w:jc w:val="both"/>
              <w:rPr>
                <w:rFonts w:asciiTheme="majorBidi" w:hAnsiTheme="majorBidi" w:cstheme="majorBidi"/>
                <w:b/>
                <w:bCs/>
                <w:sz w:val="24"/>
                <w:szCs w:val="24"/>
                <w:rtl/>
              </w:rPr>
            </w:pPr>
          </w:p>
        </w:tc>
      </w:tr>
      <w:tr w:rsidR="008744E1" w:rsidRPr="005F61CA" w14:paraId="22065FC2" w14:textId="77777777" w:rsidTr="000C4FA7">
        <w:tc>
          <w:tcPr>
            <w:tcW w:w="3969" w:type="dxa"/>
          </w:tcPr>
          <w:p w14:paraId="71B2D443" w14:textId="791EB8A0" w:rsidR="009B51D5" w:rsidRPr="004332C7" w:rsidRDefault="009B51D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tilstedeværelsen a fen metropolitan eller en biskop, tilføjes det følgende:</w:t>
            </w:r>
          </w:p>
        </w:tc>
        <w:tc>
          <w:tcPr>
            <w:tcW w:w="3969" w:type="dxa"/>
          </w:tcPr>
          <w:p w14:paraId="7485F810" w14:textId="4D9E0F18" w:rsidR="008744E1" w:rsidRPr="004332C7" w:rsidRDefault="008744E1"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In the presence of a metropolitan or a bishop, the following is added:</w:t>
            </w:r>
          </w:p>
        </w:tc>
        <w:tc>
          <w:tcPr>
            <w:tcW w:w="2552" w:type="dxa"/>
          </w:tcPr>
          <w:p w14:paraId="528A630A" w14:textId="251D71D1" w:rsidR="008744E1" w:rsidRPr="00C06844" w:rsidRDefault="008744E1"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في وجود مطران أو أسقفً</w:t>
            </w:r>
            <w:r w:rsidRPr="00C06844">
              <w:rPr>
                <w:rFonts w:asciiTheme="majorBidi" w:hAnsiTheme="majorBidi" w:cstheme="majorBidi"/>
                <w:b/>
                <w:bCs/>
                <w:color w:val="1F497D" w:themeColor="text2"/>
                <w:sz w:val="24"/>
                <w:szCs w:val="24"/>
                <w:rtl/>
                <w:lang w:val="en-US"/>
              </w:rPr>
              <w:t>:</w:t>
            </w:r>
          </w:p>
        </w:tc>
      </w:tr>
      <w:tr w:rsidR="008744E1" w:rsidRPr="005F61CA" w14:paraId="4137B5D5" w14:textId="77777777" w:rsidTr="000C4FA7">
        <w:tc>
          <w:tcPr>
            <w:tcW w:w="3969" w:type="dxa"/>
          </w:tcPr>
          <w:p w14:paraId="5AE8F3F2" w14:textId="7C36F289" w:rsidR="00AC1E04" w:rsidRPr="004332C7" w:rsidRDefault="00AC1E04"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brødre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i</w:t>
            </w:r>
            <w:proofErr w:type="spellEnd"/>
            <w:r w:rsidRPr="004332C7">
              <w:rPr>
                <w:rFonts w:asciiTheme="majorBidi" w:hAnsiTheme="majorBidi" w:cstheme="majorBidi"/>
                <w:color w:val="000000"/>
                <w:sz w:val="24"/>
                <w:szCs w:val="24"/>
                <w:lang w:val="en-US"/>
              </w:rPr>
              <w:t xml:space="preserve"> </w:t>
            </w:r>
            <w:proofErr w:type="spellStart"/>
            <w:proofErr w:type="gramStart"/>
            <w:r w:rsidRPr="004332C7">
              <w:rPr>
                <w:rFonts w:asciiTheme="majorBidi" w:hAnsiTheme="majorBidi" w:cstheme="majorBidi"/>
                <w:color w:val="000000"/>
                <w:sz w:val="24"/>
                <w:szCs w:val="24"/>
                <w:lang w:val="en-US"/>
              </w:rPr>
              <w:t>præstegerningen</w:t>
            </w:r>
            <w:proofErr w:type="spellEnd"/>
            <w:r w:rsidRPr="004332C7">
              <w:rPr>
                <w:rFonts w:asciiTheme="majorBidi" w:hAnsiTheme="majorBidi" w:cstheme="majorBidi"/>
                <w:color w:val="000000"/>
                <w:sz w:val="24"/>
                <w:szCs w:val="24"/>
                <w:lang w:val="en-US"/>
              </w:rPr>
              <w:t xml:space="preserve">  (...)</w:t>
            </w:r>
            <w:proofErr w:type="gramEnd"/>
          </w:p>
          <w:p w14:paraId="3420FB58" w14:textId="77777777" w:rsidR="008744E1" w:rsidRPr="004332C7" w:rsidRDefault="008744E1" w:rsidP="00C767E9">
            <w:pPr>
              <w:jc w:val="both"/>
              <w:rPr>
                <w:rFonts w:asciiTheme="majorBidi" w:hAnsiTheme="majorBidi" w:cstheme="majorBidi"/>
                <w:sz w:val="24"/>
                <w:szCs w:val="24"/>
                <w:lang w:val="en-US"/>
              </w:rPr>
            </w:pPr>
          </w:p>
        </w:tc>
        <w:tc>
          <w:tcPr>
            <w:tcW w:w="3969" w:type="dxa"/>
          </w:tcPr>
          <w:p w14:paraId="70573522" w14:textId="30B0BED7"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his partner in the liturgy, our father the metropolitan (bishop), Abba (…)</w:t>
            </w:r>
          </w:p>
        </w:tc>
        <w:tc>
          <w:tcPr>
            <w:tcW w:w="2552" w:type="dxa"/>
          </w:tcPr>
          <w:p w14:paraId="5C9E5535" w14:textId="68431A9C" w:rsidR="008744E1" w:rsidRPr="001D7000" w:rsidRDefault="008744E1" w:rsidP="00C40A6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وشريكه في الخدمة أبينا المطران</w:t>
            </w:r>
            <w:r w:rsidR="00C40A6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الأسقف</w:t>
            </w:r>
            <w:r w:rsidR="003B41F6" w:rsidRPr="001D7000">
              <w:rPr>
                <w:rFonts w:asciiTheme="majorBidi" w:hAnsiTheme="majorBidi" w:cstheme="majorBidi"/>
                <w:b/>
                <w:bCs/>
                <w:sz w:val="24"/>
                <w:szCs w:val="24"/>
                <w:lang w:val="en-US"/>
              </w:rPr>
              <w:t>(</w:t>
            </w:r>
            <w:r w:rsidRPr="001D7000">
              <w:rPr>
                <w:rFonts w:asciiTheme="majorBidi" w:hAnsiTheme="majorBidi" w:cstheme="majorBidi"/>
                <w:b/>
                <w:bCs/>
                <w:sz w:val="24"/>
                <w:szCs w:val="24"/>
                <w:rtl/>
              </w:rPr>
              <w:t xml:space="preserve"> المكرم الأن</w:t>
            </w:r>
            <w:r w:rsidR="00C40A61" w:rsidRPr="001D7000">
              <w:rPr>
                <w:rFonts w:asciiTheme="majorBidi" w:hAnsiTheme="majorBidi" w:cstheme="majorBidi" w:hint="cs"/>
                <w:b/>
                <w:bCs/>
                <w:sz w:val="24"/>
                <w:szCs w:val="24"/>
                <w:rtl/>
              </w:rPr>
              <w:t xml:space="preserve">با  </w:t>
            </w:r>
            <w:r w:rsidR="003B41F6" w:rsidRPr="001D7000">
              <w:rPr>
                <w:rFonts w:asciiTheme="majorBidi" w:hAnsiTheme="majorBidi" w:cstheme="majorBidi"/>
                <w:b/>
                <w:bCs/>
                <w:sz w:val="24"/>
                <w:szCs w:val="24"/>
                <w:lang w:val="en-US"/>
              </w:rPr>
              <w:t>(</w:t>
            </w:r>
            <w:r w:rsidRPr="001D7000">
              <w:rPr>
                <w:rFonts w:asciiTheme="majorBidi" w:hAnsiTheme="majorBidi" w:cstheme="majorBidi"/>
                <w:b/>
                <w:bCs/>
                <w:sz w:val="24"/>
                <w:szCs w:val="24"/>
                <w:lang w:val="en-US"/>
              </w:rPr>
              <w:t>...</w:t>
            </w:r>
            <w:r w:rsidR="003B41F6" w:rsidRPr="001D7000">
              <w:rPr>
                <w:rFonts w:asciiTheme="majorBidi" w:hAnsiTheme="majorBidi" w:cstheme="majorBidi"/>
                <w:b/>
                <w:bCs/>
                <w:sz w:val="24"/>
                <w:szCs w:val="24"/>
                <w:lang w:val="en-US"/>
              </w:rPr>
              <w:t>)</w:t>
            </w:r>
          </w:p>
        </w:tc>
      </w:tr>
      <w:tr w:rsidR="007B4CF8" w:rsidRPr="005F61CA" w14:paraId="66438D3A" w14:textId="77777777" w:rsidTr="000C4FA7">
        <w:tc>
          <w:tcPr>
            <w:tcW w:w="3969" w:type="dxa"/>
          </w:tcPr>
          <w:p w14:paraId="37285CBE" w14:textId="77777777" w:rsidR="007B4CF8" w:rsidRPr="004332C7" w:rsidRDefault="007B4CF8" w:rsidP="00C767E9">
            <w:pPr>
              <w:autoSpaceDE w:val="0"/>
              <w:autoSpaceDN w:val="0"/>
              <w:adjustRightInd w:val="0"/>
              <w:jc w:val="both"/>
              <w:rPr>
                <w:rFonts w:asciiTheme="majorBidi" w:hAnsiTheme="majorBidi" w:cstheme="majorBidi"/>
                <w:color w:val="000000"/>
                <w:sz w:val="24"/>
                <w:szCs w:val="24"/>
                <w:lang w:val="en-US"/>
              </w:rPr>
            </w:pPr>
          </w:p>
        </w:tc>
        <w:tc>
          <w:tcPr>
            <w:tcW w:w="3969" w:type="dxa"/>
          </w:tcPr>
          <w:p w14:paraId="227AB01B"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57C2C670" w14:textId="77777777" w:rsidR="007B4CF8" w:rsidRPr="001D7000" w:rsidRDefault="007B4CF8" w:rsidP="00C40A61">
            <w:pPr>
              <w:autoSpaceDE w:val="0"/>
              <w:autoSpaceDN w:val="0"/>
              <w:bidi/>
              <w:adjustRightInd w:val="0"/>
              <w:jc w:val="both"/>
              <w:rPr>
                <w:rFonts w:asciiTheme="majorBidi" w:hAnsiTheme="majorBidi" w:cstheme="majorBidi"/>
                <w:b/>
                <w:bCs/>
                <w:sz w:val="24"/>
                <w:szCs w:val="24"/>
                <w:rtl/>
              </w:rPr>
            </w:pPr>
          </w:p>
        </w:tc>
      </w:tr>
      <w:tr w:rsidR="0018359F" w:rsidRPr="005F61CA" w14:paraId="7F5B91EE" w14:textId="77777777" w:rsidTr="000C4FA7">
        <w:tc>
          <w:tcPr>
            <w:tcW w:w="3969" w:type="dxa"/>
          </w:tcPr>
          <w:p w14:paraId="2F9CF60E" w14:textId="77777777" w:rsidR="0018359F" w:rsidRPr="004332C7" w:rsidRDefault="0018359F" w:rsidP="00C767E9">
            <w:pPr>
              <w:autoSpaceDE w:val="0"/>
              <w:autoSpaceDN w:val="0"/>
              <w:adjustRightInd w:val="0"/>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Diakon:</w:t>
            </w:r>
          </w:p>
          <w:p w14:paraId="09311AF6" w14:textId="3517CE81" w:rsidR="0018359F" w:rsidRPr="004332C7" w:rsidRDefault="0018359F"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Bed for vor ypperstepræst, pave Abba Tawadrous II, pave og patriark og ærkebiskop af den store by Alexandria og brødre i  præstegerningen Mar Ignatius Ifram II Karim, Antakiens patriark, fader Antonios, Eritreas Patriark, Anba </w:t>
            </w:r>
            <w:r w:rsidR="00490A01">
              <w:rPr>
                <w:rFonts w:asciiTheme="majorBidi" w:hAnsiTheme="majorBidi" w:cstheme="majorBidi"/>
                <w:color w:val="000000"/>
                <w:sz w:val="24"/>
                <w:szCs w:val="24"/>
              </w:rPr>
              <w:t>....</w:t>
            </w:r>
            <w:r w:rsidRPr="004332C7">
              <w:rPr>
                <w:rFonts w:asciiTheme="majorBidi" w:hAnsiTheme="majorBidi" w:cstheme="majorBidi"/>
                <w:color w:val="000000"/>
                <w:sz w:val="24"/>
                <w:szCs w:val="24"/>
              </w:rPr>
              <w:t>,</w:t>
            </w:r>
          </w:p>
        </w:tc>
        <w:tc>
          <w:tcPr>
            <w:tcW w:w="3969" w:type="dxa"/>
          </w:tcPr>
          <w:p w14:paraId="1CD87632" w14:textId="77777777" w:rsidR="0018359F" w:rsidRPr="004332C7" w:rsidRDefault="0018359F"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Deacon:</w:t>
            </w:r>
          </w:p>
          <w:p w14:paraId="3BE3FF19" w14:textId="373B2AEA" w:rsidR="0018359F" w:rsidRPr="004332C7" w:rsidRDefault="0018359F"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Pray for our high priest, Papa Abba (…), pope and patriarch and archbishop of the great city of Alexandria, and his spiritual brothers the Patriarch of Antioch Mar Ignatius (…) and the Patriarch of Eritrea </w:t>
            </w:r>
            <w:proofErr w:type="spellStart"/>
            <w:r w:rsidRPr="004332C7">
              <w:rPr>
                <w:rFonts w:asciiTheme="majorBidi" w:hAnsiTheme="majorBidi" w:cstheme="majorBidi"/>
                <w:color w:val="000000"/>
                <w:sz w:val="24"/>
                <w:szCs w:val="24"/>
                <w:lang w:val="en-US"/>
              </w:rPr>
              <w:t>Abouna</w:t>
            </w:r>
            <w:proofErr w:type="spellEnd"/>
            <w:r w:rsidRPr="004332C7">
              <w:rPr>
                <w:rFonts w:asciiTheme="majorBidi" w:hAnsiTheme="majorBidi" w:cstheme="majorBidi"/>
                <w:color w:val="000000"/>
                <w:sz w:val="24"/>
                <w:szCs w:val="24"/>
                <w:lang w:val="en-US"/>
              </w:rPr>
              <w:t xml:space="preserve"> (…)</w:t>
            </w:r>
          </w:p>
        </w:tc>
        <w:tc>
          <w:tcPr>
            <w:tcW w:w="2552" w:type="dxa"/>
          </w:tcPr>
          <w:p w14:paraId="2D030FC1" w14:textId="77777777" w:rsidR="0018359F" w:rsidRPr="001D7000" w:rsidRDefault="0018359F" w:rsidP="00C767E9">
            <w:pPr>
              <w:autoSpaceDE w:val="0"/>
              <w:autoSpaceDN w:val="0"/>
              <w:bidi/>
              <w:adjustRightInd w:val="0"/>
              <w:jc w:val="both"/>
              <w:rPr>
                <w:rFonts w:asciiTheme="majorBidi" w:hAnsiTheme="majorBidi" w:cstheme="majorBidi"/>
                <w:b/>
                <w:bCs/>
                <w:color w:val="9A3300"/>
                <w:sz w:val="24"/>
                <w:szCs w:val="24"/>
                <w:lang w:val="en-US"/>
              </w:rPr>
            </w:pPr>
            <w:r w:rsidRPr="001D7000">
              <w:rPr>
                <w:rFonts w:asciiTheme="majorBidi" w:hAnsiTheme="majorBidi" w:cstheme="majorBidi"/>
                <w:b/>
                <w:bCs/>
                <w:color w:val="9A3300"/>
                <w:sz w:val="24"/>
                <w:szCs w:val="24"/>
                <w:rtl/>
              </w:rPr>
              <w:t>الشماس</w:t>
            </w:r>
            <w:r w:rsidRPr="001D7000">
              <w:rPr>
                <w:rFonts w:asciiTheme="majorBidi" w:hAnsiTheme="majorBidi" w:cstheme="majorBidi"/>
                <w:b/>
                <w:bCs/>
                <w:color w:val="9A3300"/>
                <w:sz w:val="24"/>
                <w:szCs w:val="24"/>
                <w:lang w:val="en-US"/>
              </w:rPr>
              <w:t>:</w:t>
            </w:r>
          </w:p>
          <w:p w14:paraId="34BE309C" w14:textId="2E44B902" w:rsidR="0018359F" w:rsidRPr="001D7000" w:rsidRDefault="0018359F" w:rsidP="00AF4BD0">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صلوا من أجل رئيس كهنتنا البابا</w:t>
            </w:r>
            <w:r w:rsidR="00C40A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 xml:space="preserve">أنبا </w:t>
            </w:r>
            <w:r w:rsidR="003B41F6" w:rsidRPr="001D7000">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w:t>
            </w:r>
            <w:r w:rsidR="003B41F6" w:rsidRPr="001D7000">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 xml:space="preserve"> ، بابا وبطريرك ورئيس</w:t>
            </w:r>
            <w:r w:rsidR="00C40A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أساقفة المدينة العظمي</w:t>
            </w:r>
            <w:r w:rsidR="00C40A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الإسكندرية، وأخويه الروحيين</w:t>
            </w:r>
            <w:r w:rsidR="00C40A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 xml:space="preserve">مار أغناطيوس </w:t>
            </w:r>
            <w:r w:rsidR="003B41F6" w:rsidRPr="001D7000">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w:t>
            </w:r>
            <w:r w:rsidR="003B41F6" w:rsidRPr="001D7000">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 xml:space="preserve"> بطريرك</w:t>
            </w:r>
            <w:r w:rsidR="00C40A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 xml:space="preserve">أنطاكية وأبونا </w:t>
            </w:r>
            <w:r w:rsidR="003B41F6" w:rsidRPr="0019613F">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w:t>
            </w:r>
            <w:r w:rsidR="003B41F6" w:rsidRPr="0019613F">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 xml:space="preserve"> بطريرك</w:t>
            </w:r>
            <w:r w:rsidR="00AF4BD0"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أريتريا</w:t>
            </w:r>
            <w:r w:rsidRPr="0019613F">
              <w:rPr>
                <w:rFonts w:asciiTheme="majorBidi" w:hAnsiTheme="majorBidi" w:cstheme="majorBidi"/>
                <w:b/>
                <w:bCs/>
                <w:color w:val="000000"/>
                <w:sz w:val="24"/>
                <w:szCs w:val="24"/>
                <w:lang w:val="en-US"/>
              </w:rPr>
              <w:t>.</w:t>
            </w:r>
          </w:p>
        </w:tc>
      </w:tr>
      <w:tr w:rsidR="0018359F" w:rsidRPr="005F61CA" w14:paraId="4D6E5A8A" w14:textId="77777777" w:rsidTr="000C4FA7">
        <w:tc>
          <w:tcPr>
            <w:tcW w:w="3969" w:type="dxa"/>
          </w:tcPr>
          <w:p w14:paraId="72155942" w14:textId="174F0296" w:rsidR="0018283B" w:rsidRPr="004332C7" w:rsidRDefault="009B51D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Ved tilstedeværelsen af</w:t>
            </w:r>
            <w:r w:rsidR="00F357A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en metropolitan eller en biskop, tilføjes det følgende:</w:t>
            </w:r>
          </w:p>
        </w:tc>
        <w:tc>
          <w:tcPr>
            <w:tcW w:w="3969" w:type="dxa"/>
          </w:tcPr>
          <w:p w14:paraId="380E26E6" w14:textId="3E83D340" w:rsidR="0018359F" w:rsidRPr="004332C7" w:rsidRDefault="0018359F"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a metropolitan (bishop) is present:</w:t>
            </w:r>
          </w:p>
        </w:tc>
        <w:tc>
          <w:tcPr>
            <w:tcW w:w="2552" w:type="dxa"/>
          </w:tcPr>
          <w:p w14:paraId="11F70B04" w14:textId="0E0C29DA" w:rsidR="0018359F" w:rsidRPr="00C06844" w:rsidRDefault="0018359F"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في وجود مطران أو أسقفً</w:t>
            </w:r>
            <w:r w:rsidRPr="00C06844">
              <w:rPr>
                <w:rFonts w:asciiTheme="majorBidi" w:hAnsiTheme="majorBidi" w:cstheme="majorBidi"/>
                <w:b/>
                <w:bCs/>
                <w:color w:val="1F497D" w:themeColor="text2"/>
                <w:sz w:val="24"/>
                <w:szCs w:val="24"/>
                <w:rtl/>
                <w:lang w:val="en-US"/>
              </w:rPr>
              <w:t>:</w:t>
            </w:r>
          </w:p>
        </w:tc>
      </w:tr>
      <w:tr w:rsidR="000C4FA7" w:rsidRPr="005F61CA" w14:paraId="2C8028C1" w14:textId="77777777" w:rsidTr="000C4FA7">
        <w:tc>
          <w:tcPr>
            <w:tcW w:w="3969" w:type="dxa"/>
          </w:tcPr>
          <w:p w14:paraId="3816DB8D" w14:textId="77777777" w:rsidR="000C4FA7" w:rsidRPr="0019613F" w:rsidRDefault="000C4FA7" w:rsidP="00C767E9">
            <w:pPr>
              <w:jc w:val="both"/>
              <w:rPr>
                <w:rFonts w:asciiTheme="majorBidi" w:hAnsiTheme="majorBidi" w:cstheme="majorBidi"/>
                <w:color w:val="4F81BD" w:themeColor="accent1"/>
                <w:sz w:val="24"/>
                <w:szCs w:val="24"/>
                <w:lang w:val="en-US"/>
              </w:rPr>
            </w:pPr>
          </w:p>
        </w:tc>
        <w:tc>
          <w:tcPr>
            <w:tcW w:w="3969" w:type="dxa"/>
          </w:tcPr>
          <w:p w14:paraId="5FF171DC" w14:textId="77777777" w:rsidR="000C4FA7" w:rsidRPr="004332C7" w:rsidRDefault="000C4FA7" w:rsidP="00C767E9">
            <w:pPr>
              <w:jc w:val="both"/>
              <w:rPr>
                <w:rFonts w:asciiTheme="majorBidi" w:hAnsiTheme="majorBidi" w:cstheme="majorBidi"/>
                <w:color w:val="4F81BD" w:themeColor="accent1"/>
                <w:sz w:val="24"/>
                <w:szCs w:val="24"/>
                <w:lang w:val="en-US"/>
              </w:rPr>
            </w:pPr>
          </w:p>
        </w:tc>
        <w:tc>
          <w:tcPr>
            <w:tcW w:w="2552" w:type="dxa"/>
          </w:tcPr>
          <w:p w14:paraId="4CA9E342" w14:textId="77777777" w:rsidR="000C4FA7" w:rsidRPr="00C06844" w:rsidRDefault="000C4FA7" w:rsidP="00C767E9">
            <w:pPr>
              <w:autoSpaceDE w:val="0"/>
              <w:autoSpaceDN w:val="0"/>
              <w:bidi/>
              <w:adjustRightInd w:val="0"/>
              <w:jc w:val="both"/>
              <w:rPr>
                <w:rFonts w:asciiTheme="majorBidi" w:hAnsiTheme="majorBidi" w:cstheme="majorBidi"/>
                <w:b/>
                <w:bCs/>
                <w:color w:val="1F497D" w:themeColor="text2"/>
                <w:sz w:val="24"/>
                <w:szCs w:val="24"/>
                <w:rtl/>
              </w:rPr>
            </w:pPr>
          </w:p>
        </w:tc>
      </w:tr>
      <w:tr w:rsidR="0018359F" w:rsidRPr="005F61CA" w14:paraId="685CB3B4" w14:textId="77777777" w:rsidTr="000C4FA7">
        <w:tc>
          <w:tcPr>
            <w:tcW w:w="3969" w:type="dxa"/>
          </w:tcPr>
          <w:p w14:paraId="1BBA3DF0" w14:textId="4D22FDC6" w:rsidR="0018359F" w:rsidRPr="004332C7" w:rsidRDefault="0018359F" w:rsidP="00C767E9">
            <w:pPr>
              <w:autoSpaceDE w:val="0"/>
              <w:autoSpaceDN w:val="0"/>
              <w:adjustRightInd w:val="0"/>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brødre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i</w:t>
            </w:r>
            <w:proofErr w:type="spellEnd"/>
            <w:r w:rsidRPr="004332C7">
              <w:rPr>
                <w:rFonts w:asciiTheme="majorBidi" w:hAnsiTheme="majorBidi" w:cstheme="majorBidi"/>
                <w:color w:val="000000"/>
                <w:sz w:val="24"/>
                <w:szCs w:val="24"/>
                <w:lang w:val="en-US"/>
              </w:rPr>
              <w:t xml:space="preserve"> </w:t>
            </w:r>
            <w:proofErr w:type="spellStart"/>
            <w:proofErr w:type="gramStart"/>
            <w:r w:rsidRPr="004332C7">
              <w:rPr>
                <w:rFonts w:asciiTheme="majorBidi" w:hAnsiTheme="majorBidi" w:cstheme="majorBidi"/>
                <w:color w:val="000000"/>
                <w:sz w:val="24"/>
                <w:szCs w:val="24"/>
                <w:lang w:val="en-US"/>
              </w:rPr>
              <w:t>præstegerningen</w:t>
            </w:r>
            <w:proofErr w:type="spellEnd"/>
            <w:r w:rsidRPr="004332C7">
              <w:rPr>
                <w:rFonts w:asciiTheme="majorBidi" w:hAnsiTheme="majorBidi" w:cstheme="majorBidi"/>
                <w:color w:val="000000"/>
                <w:sz w:val="24"/>
                <w:szCs w:val="24"/>
                <w:lang w:val="en-US"/>
              </w:rPr>
              <w:t xml:space="preserve">  (...)</w:t>
            </w:r>
            <w:proofErr w:type="gramEnd"/>
          </w:p>
          <w:p w14:paraId="149D3C47" w14:textId="77777777" w:rsidR="0018359F" w:rsidRPr="004332C7" w:rsidRDefault="0018359F" w:rsidP="00C767E9">
            <w:pPr>
              <w:jc w:val="both"/>
              <w:rPr>
                <w:rFonts w:asciiTheme="majorBidi" w:hAnsiTheme="majorBidi" w:cstheme="majorBidi"/>
                <w:sz w:val="24"/>
                <w:szCs w:val="24"/>
                <w:lang w:val="en-US"/>
              </w:rPr>
            </w:pPr>
          </w:p>
        </w:tc>
        <w:tc>
          <w:tcPr>
            <w:tcW w:w="3969" w:type="dxa"/>
          </w:tcPr>
          <w:p w14:paraId="6F1E22D1" w14:textId="1CD80BA5" w:rsidR="0018359F" w:rsidRPr="004332C7" w:rsidRDefault="0018359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his partner in the liturgy, our father the metropolitan (bishop), Abba (…).</w:t>
            </w:r>
          </w:p>
        </w:tc>
        <w:tc>
          <w:tcPr>
            <w:tcW w:w="2552" w:type="dxa"/>
          </w:tcPr>
          <w:p w14:paraId="722AA083" w14:textId="3DBC51FC" w:rsidR="0018359F" w:rsidRPr="001D7000" w:rsidRDefault="0018359F" w:rsidP="00C40A6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وشريكه في الخدمة أبينا المطران</w:t>
            </w:r>
            <w:r w:rsidR="00065A6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الأسقف</w:t>
            </w:r>
            <w:r w:rsidR="003B41F6" w:rsidRPr="001D7000">
              <w:rPr>
                <w:rFonts w:asciiTheme="majorBidi" w:hAnsiTheme="majorBidi" w:cstheme="majorBidi"/>
                <w:b/>
                <w:bCs/>
                <w:sz w:val="24"/>
                <w:szCs w:val="24"/>
                <w:lang w:val="en-US"/>
              </w:rPr>
              <w:t>(</w:t>
            </w:r>
            <w:r w:rsidRPr="001D7000">
              <w:rPr>
                <w:rFonts w:asciiTheme="majorBidi" w:hAnsiTheme="majorBidi" w:cstheme="majorBidi"/>
                <w:b/>
                <w:bCs/>
                <w:sz w:val="24"/>
                <w:szCs w:val="24"/>
                <w:rtl/>
              </w:rPr>
              <w:t xml:space="preserve"> المكرم الأنبا</w:t>
            </w:r>
            <w:r w:rsidRPr="001D7000">
              <w:rPr>
                <w:rFonts w:asciiTheme="majorBidi" w:hAnsiTheme="majorBidi" w:cstheme="majorBidi"/>
                <w:b/>
                <w:bCs/>
                <w:sz w:val="24"/>
                <w:szCs w:val="24"/>
                <w:lang w:val="en-US"/>
              </w:rPr>
              <w:t xml:space="preserve"> </w:t>
            </w:r>
            <w:r w:rsidR="003B41F6" w:rsidRPr="001D7000">
              <w:rPr>
                <w:rFonts w:asciiTheme="majorBidi" w:hAnsiTheme="majorBidi" w:cstheme="majorBidi"/>
                <w:b/>
                <w:bCs/>
                <w:sz w:val="24"/>
                <w:szCs w:val="24"/>
                <w:lang w:val="en-US"/>
              </w:rPr>
              <w:t>(</w:t>
            </w:r>
            <w:r w:rsidRPr="001D7000">
              <w:rPr>
                <w:rFonts w:asciiTheme="majorBidi" w:hAnsiTheme="majorBidi" w:cstheme="majorBidi"/>
                <w:b/>
                <w:bCs/>
                <w:sz w:val="24"/>
                <w:szCs w:val="24"/>
                <w:lang w:val="en-US"/>
              </w:rPr>
              <w:t>...</w:t>
            </w:r>
            <w:r w:rsidR="003B41F6" w:rsidRPr="001D7000">
              <w:rPr>
                <w:rFonts w:asciiTheme="majorBidi" w:hAnsiTheme="majorBidi" w:cstheme="majorBidi"/>
                <w:b/>
                <w:bCs/>
                <w:sz w:val="24"/>
                <w:szCs w:val="24"/>
                <w:lang w:val="en-US"/>
              </w:rPr>
              <w:t>)</w:t>
            </w:r>
            <w:r w:rsidRPr="001D7000">
              <w:rPr>
                <w:rFonts w:asciiTheme="majorBidi" w:hAnsiTheme="majorBidi" w:cstheme="majorBidi"/>
                <w:b/>
                <w:bCs/>
                <w:sz w:val="24"/>
                <w:szCs w:val="24"/>
                <w:lang w:val="en-US"/>
              </w:rPr>
              <w:t>.</w:t>
            </w:r>
          </w:p>
        </w:tc>
      </w:tr>
      <w:tr w:rsidR="0018359F" w:rsidRPr="004332C7" w14:paraId="7F0A326D" w14:textId="77777777" w:rsidTr="000C4FA7">
        <w:tc>
          <w:tcPr>
            <w:tcW w:w="3969" w:type="dxa"/>
          </w:tcPr>
          <w:p w14:paraId="66599582" w14:textId="5FD43B21" w:rsidR="0018359F" w:rsidRPr="004332C7" w:rsidRDefault="0018359F" w:rsidP="009C78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vore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ortodokse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biskopper</w:t>
            </w:r>
            <w:proofErr w:type="spellEnd"/>
          </w:p>
        </w:tc>
        <w:tc>
          <w:tcPr>
            <w:tcW w:w="3969" w:type="dxa"/>
          </w:tcPr>
          <w:p w14:paraId="15C97ED6" w14:textId="30AF0FEB" w:rsidR="0018359F" w:rsidRPr="004332C7" w:rsidRDefault="0018359F"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for our orthodox bishops.</w:t>
            </w:r>
          </w:p>
        </w:tc>
        <w:tc>
          <w:tcPr>
            <w:tcW w:w="2552" w:type="dxa"/>
          </w:tcPr>
          <w:p w14:paraId="6E138CB7" w14:textId="528BD1DC" w:rsidR="0018359F" w:rsidRPr="001D7000" w:rsidRDefault="0018359F"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وسائر أساقفتنا الأرثوذكسيين</w:t>
            </w:r>
            <w:r w:rsidRPr="001D7000">
              <w:rPr>
                <w:rFonts w:asciiTheme="majorBidi" w:hAnsiTheme="majorBidi" w:cstheme="majorBidi"/>
                <w:b/>
                <w:bCs/>
                <w:sz w:val="24"/>
                <w:szCs w:val="24"/>
              </w:rPr>
              <w:t>.</w:t>
            </w:r>
          </w:p>
        </w:tc>
      </w:tr>
      <w:tr w:rsidR="007B4CF8" w:rsidRPr="004332C7" w14:paraId="149C350D" w14:textId="77777777" w:rsidTr="000C4FA7">
        <w:tc>
          <w:tcPr>
            <w:tcW w:w="3969" w:type="dxa"/>
          </w:tcPr>
          <w:p w14:paraId="255E99AE" w14:textId="77777777" w:rsidR="007B4CF8" w:rsidRPr="004332C7" w:rsidRDefault="007B4CF8" w:rsidP="009C78E9">
            <w:pPr>
              <w:autoSpaceDE w:val="0"/>
              <w:autoSpaceDN w:val="0"/>
              <w:adjustRightInd w:val="0"/>
              <w:jc w:val="both"/>
              <w:rPr>
                <w:rFonts w:asciiTheme="majorBidi" w:hAnsiTheme="majorBidi" w:cstheme="majorBidi"/>
                <w:color w:val="000000"/>
                <w:sz w:val="24"/>
                <w:szCs w:val="24"/>
                <w:lang w:val="en-US"/>
              </w:rPr>
            </w:pPr>
          </w:p>
        </w:tc>
        <w:tc>
          <w:tcPr>
            <w:tcW w:w="3969" w:type="dxa"/>
          </w:tcPr>
          <w:p w14:paraId="393A661B"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106BDA23" w14:textId="77777777" w:rsidR="007B4CF8" w:rsidRPr="001D7000" w:rsidRDefault="007B4CF8" w:rsidP="00C767E9">
            <w:pPr>
              <w:autoSpaceDE w:val="0"/>
              <w:autoSpaceDN w:val="0"/>
              <w:bidi/>
              <w:adjustRightInd w:val="0"/>
              <w:jc w:val="both"/>
              <w:rPr>
                <w:rFonts w:asciiTheme="majorBidi" w:hAnsiTheme="majorBidi" w:cstheme="majorBidi"/>
                <w:b/>
                <w:bCs/>
                <w:sz w:val="24"/>
                <w:szCs w:val="24"/>
                <w:rtl/>
              </w:rPr>
            </w:pPr>
          </w:p>
        </w:tc>
      </w:tr>
      <w:tr w:rsidR="008744E1" w:rsidRPr="004332C7" w14:paraId="35700183" w14:textId="77777777" w:rsidTr="000C4FA7">
        <w:tc>
          <w:tcPr>
            <w:tcW w:w="3969" w:type="dxa"/>
          </w:tcPr>
          <w:p w14:paraId="45510C88" w14:textId="7CBB1A6B" w:rsidR="00AC1E04"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AC1E04" w:rsidRPr="004332C7">
              <w:rPr>
                <w:rFonts w:asciiTheme="majorBidi" w:hAnsiTheme="majorBidi" w:cstheme="majorBidi"/>
                <w:b/>
                <w:bCs/>
                <w:color w:val="C10000"/>
                <w:sz w:val="24"/>
                <w:szCs w:val="24"/>
                <w:lang w:val="en-US"/>
              </w:rPr>
              <w:t>:</w:t>
            </w:r>
          </w:p>
          <w:p w14:paraId="2821993B" w14:textId="781DB3CE" w:rsidR="008744E1"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p>
        </w:tc>
        <w:tc>
          <w:tcPr>
            <w:tcW w:w="3969" w:type="dxa"/>
          </w:tcPr>
          <w:p w14:paraId="5E48400E" w14:textId="77777777" w:rsidR="00882869" w:rsidRPr="004332C7" w:rsidRDefault="008744E1"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2C002F32" w14:textId="1CDCD0F0"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5AF5477F"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1E1F64F0" w14:textId="0EC4AF74"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7B4CF8" w:rsidRPr="004332C7" w14:paraId="24314020" w14:textId="77777777" w:rsidTr="000C4FA7">
        <w:tc>
          <w:tcPr>
            <w:tcW w:w="3969" w:type="dxa"/>
          </w:tcPr>
          <w:p w14:paraId="505ADBBA"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8AC4051"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132C43C9"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5FB8FCB5" w14:textId="77777777" w:rsidTr="000C4FA7">
        <w:tc>
          <w:tcPr>
            <w:tcW w:w="3969" w:type="dxa"/>
          </w:tcPr>
          <w:p w14:paraId="4BEBBA53" w14:textId="3FCB57BD"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03E6C7B2" w14:textId="77326ADB"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og dem, som sammen med ham administrerer sand­ hedens ord på den rigtige måde. Lad dem være en gave for din hellige kirke, idet de vogter din hjord med fred.</w:t>
            </w:r>
          </w:p>
        </w:tc>
        <w:tc>
          <w:tcPr>
            <w:tcW w:w="3969" w:type="dxa"/>
          </w:tcPr>
          <w:p w14:paraId="4A7DE67A"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478798EF" w14:textId="14CE541F"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those who rightly divide the word of truth with him, grant them unto Your holy church to shepherd Your flock in peace.</w:t>
            </w:r>
          </w:p>
        </w:tc>
        <w:tc>
          <w:tcPr>
            <w:tcW w:w="2552" w:type="dxa"/>
          </w:tcPr>
          <w:p w14:paraId="4A527CF4"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802D52D" w14:textId="20229004"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والذين يفصلون معه كلمة الحق</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باستقامة. أنعم بهم علي كنيستك</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المقدسة يرعون قطيعك بسلام</w:t>
            </w:r>
            <w:r w:rsidRPr="001D7000">
              <w:rPr>
                <w:rFonts w:asciiTheme="majorBidi" w:hAnsiTheme="majorBidi" w:cstheme="majorBidi"/>
                <w:b/>
                <w:bCs/>
                <w:color w:val="000000"/>
                <w:sz w:val="24"/>
                <w:szCs w:val="24"/>
                <w:lang w:val="en-US"/>
              </w:rPr>
              <w:t>.</w:t>
            </w:r>
          </w:p>
        </w:tc>
      </w:tr>
      <w:tr w:rsidR="008744E1" w:rsidRPr="005F61CA" w14:paraId="3D400589" w14:textId="77777777" w:rsidTr="000C4FA7">
        <w:tc>
          <w:tcPr>
            <w:tcW w:w="3969" w:type="dxa"/>
          </w:tcPr>
          <w:p w14:paraId="3F130C5D" w14:textId="643A4F57"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Ihukom, Herre, provsterne, de ortodokse præster og diakonerne.</w:t>
            </w:r>
          </w:p>
        </w:tc>
        <w:tc>
          <w:tcPr>
            <w:tcW w:w="3969" w:type="dxa"/>
          </w:tcPr>
          <w:p w14:paraId="58CE0FAB" w14:textId="4E734EBC"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the orthodox hegumens, priests, and deacons.</w:t>
            </w:r>
          </w:p>
        </w:tc>
        <w:tc>
          <w:tcPr>
            <w:tcW w:w="2552" w:type="dxa"/>
          </w:tcPr>
          <w:p w14:paraId="743C02B0" w14:textId="1B32A06F" w:rsidR="008744E1" w:rsidRPr="001D7000" w:rsidRDefault="008744E1" w:rsidP="00065A6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أذكر يا رب القمامصة، والقسوس</w:t>
            </w:r>
            <w:r w:rsidR="00065A6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الأرثوذكسيين والشمامسة</w:t>
            </w:r>
            <w:r w:rsidRPr="001D7000">
              <w:rPr>
                <w:rFonts w:asciiTheme="majorBidi" w:hAnsiTheme="majorBidi" w:cstheme="majorBidi"/>
                <w:b/>
                <w:bCs/>
                <w:sz w:val="24"/>
                <w:szCs w:val="24"/>
                <w:lang w:val="en-US"/>
              </w:rPr>
              <w:t>.</w:t>
            </w:r>
          </w:p>
        </w:tc>
      </w:tr>
      <w:tr w:rsidR="007B4CF8" w:rsidRPr="005F61CA" w14:paraId="0F0B2E7F" w14:textId="77777777" w:rsidTr="000C4FA7">
        <w:tc>
          <w:tcPr>
            <w:tcW w:w="3969" w:type="dxa"/>
          </w:tcPr>
          <w:p w14:paraId="1D4759D2"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554D9166"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1BCFD42B" w14:textId="77777777" w:rsidR="007B4CF8" w:rsidRPr="001D7000" w:rsidRDefault="007B4CF8" w:rsidP="00065A6D">
            <w:pPr>
              <w:autoSpaceDE w:val="0"/>
              <w:autoSpaceDN w:val="0"/>
              <w:bidi/>
              <w:adjustRightInd w:val="0"/>
              <w:jc w:val="both"/>
              <w:rPr>
                <w:rFonts w:asciiTheme="majorBidi" w:hAnsiTheme="majorBidi" w:cstheme="majorBidi"/>
                <w:b/>
                <w:bCs/>
                <w:sz w:val="24"/>
                <w:szCs w:val="24"/>
                <w:rtl/>
              </w:rPr>
            </w:pPr>
          </w:p>
        </w:tc>
      </w:tr>
      <w:tr w:rsidR="008744E1" w:rsidRPr="005F61CA" w14:paraId="2E0075D3" w14:textId="77777777" w:rsidTr="000C4FA7">
        <w:tc>
          <w:tcPr>
            <w:tcW w:w="3969" w:type="dxa"/>
          </w:tcPr>
          <w:p w14:paraId="0C6275FA" w14:textId="77777777" w:rsidR="00AC1E04" w:rsidRPr="004332C7" w:rsidRDefault="00AC1E0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A657F22" w14:textId="7E7966BC"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Bed for provsterne, præsterne, diakonerne, subdiakonerne og Guds kirkes 7 grader</w:t>
            </w:r>
          </w:p>
        </w:tc>
        <w:tc>
          <w:tcPr>
            <w:tcW w:w="3969" w:type="dxa"/>
          </w:tcPr>
          <w:p w14:paraId="20632C0F"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42CB0887" w14:textId="5AFFBF85"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hegumens, priests, deacons, subdeacons, and the seven orders of the Church of God.</w:t>
            </w:r>
          </w:p>
        </w:tc>
        <w:tc>
          <w:tcPr>
            <w:tcW w:w="2552" w:type="dxa"/>
          </w:tcPr>
          <w:p w14:paraId="64C3139C"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02130055" w14:textId="699D4954"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صلوا من أجل القمامصة</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والقسوس والشمامسة</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والايبوذياكونيين، وسبع طغمات</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كنيسة الله</w:t>
            </w:r>
            <w:r w:rsidRPr="001D7000">
              <w:rPr>
                <w:rFonts w:asciiTheme="majorBidi" w:hAnsiTheme="majorBidi" w:cstheme="majorBidi"/>
                <w:b/>
                <w:bCs/>
                <w:color w:val="000000"/>
                <w:sz w:val="24"/>
                <w:szCs w:val="24"/>
                <w:lang w:val="en-US"/>
              </w:rPr>
              <w:t>.</w:t>
            </w:r>
          </w:p>
        </w:tc>
      </w:tr>
      <w:tr w:rsidR="007B4CF8" w:rsidRPr="005F61CA" w14:paraId="3171E5EC" w14:textId="77777777" w:rsidTr="000C4FA7">
        <w:tc>
          <w:tcPr>
            <w:tcW w:w="3969" w:type="dxa"/>
          </w:tcPr>
          <w:p w14:paraId="4AD67DAD"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1A02E6A"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192166D0"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4332C7" w14:paraId="15F27EC9" w14:textId="77777777" w:rsidTr="000C4FA7">
        <w:tc>
          <w:tcPr>
            <w:tcW w:w="3969" w:type="dxa"/>
          </w:tcPr>
          <w:p w14:paraId="1935B6E9" w14:textId="3B6D1541" w:rsidR="00AC1E04"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AC1E04" w:rsidRPr="004332C7">
              <w:rPr>
                <w:rFonts w:asciiTheme="majorBidi" w:hAnsiTheme="majorBidi" w:cstheme="majorBidi"/>
                <w:b/>
                <w:bCs/>
                <w:color w:val="C10000"/>
                <w:sz w:val="24"/>
                <w:szCs w:val="24"/>
                <w:lang w:val="en-US"/>
              </w:rPr>
              <w:t>:</w:t>
            </w:r>
          </w:p>
          <w:p w14:paraId="79DBAAEB" w14:textId="417363C4" w:rsidR="008744E1"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p>
        </w:tc>
        <w:tc>
          <w:tcPr>
            <w:tcW w:w="3969" w:type="dxa"/>
          </w:tcPr>
          <w:p w14:paraId="0031BAC9" w14:textId="521300F8" w:rsidR="00882869" w:rsidRPr="004332C7" w:rsidRDefault="008744E1" w:rsidP="00065A6D">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7B38FE97" w14:textId="0B6015D1"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20000BC9"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548BE58F" w14:textId="3CD0E700"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7B4CF8" w:rsidRPr="004332C7" w14:paraId="3E6EEBFF" w14:textId="77777777" w:rsidTr="000C4FA7">
        <w:tc>
          <w:tcPr>
            <w:tcW w:w="3969" w:type="dxa"/>
          </w:tcPr>
          <w:p w14:paraId="754BAD8C"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34DBF14" w14:textId="77777777" w:rsidR="007B4CF8" w:rsidRPr="004332C7" w:rsidRDefault="007B4CF8" w:rsidP="00065A6D">
            <w:pPr>
              <w:jc w:val="both"/>
              <w:rPr>
                <w:rFonts w:asciiTheme="majorBidi" w:hAnsiTheme="majorBidi" w:cstheme="majorBidi"/>
                <w:b/>
                <w:bCs/>
                <w:color w:val="C10000"/>
                <w:sz w:val="24"/>
                <w:szCs w:val="24"/>
              </w:rPr>
            </w:pPr>
          </w:p>
        </w:tc>
        <w:tc>
          <w:tcPr>
            <w:tcW w:w="2552" w:type="dxa"/>
          </w:tcPr>
          <w:p w14:paraId="08A85FC6"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648C1610" w14:textId="77777777" w:rsidTr="000C4FA7">
        <w:tc>
          <w:tcPr>
            <w:tcW w:w="3969" w:type="dxa"/>
          </w:tcPr>
          <w:p w14:paraId="2D57EAAE" w14:textId="34DB4709"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5AEF7CE7" w14:textId="10B20009"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Og enhver tjener, alle som lever i cølibat, og hele dit troen­ de folks renhed.</w:t>
            </w:r>
          </w:p>
        </w:tc>
        <w:tc>
          <w:tcPr>
            <w:tcW w:w="3969" w:type="dxa"/>
          </w:tcPr>
          <w:p w14:paraId="7953C101"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09795AB" w14:textId="0ED76BEB"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all the servants and all who are in virginity, and the purity of all Your faithful people.</w:t>
            </w:r>
          </w:p>
        </w:tc>
        <w:tc>
          <w:tcPr>
            <w:tcW w:w="2552" w:type="dxa"/>
          </w:tcPr>
          <w:p w14:paraId="12FDE1F2"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42557C3D" w14:textId="26C8A130"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وكل الخدام، وكل الذين في</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البتولية وطهارة كل شعبك</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المؤمن</w:t>
            </w:r>
            <w:r w:rsidRPr="001D7000">
              <w:rPr>
                <w:rFonts w:asciiTheme="majorBidi" w:hAnsiTheme="majorBidi" w:cstheme="majorBidi"/>
                <w:b/>
                <w:bCs/>
                <w:color w:val="000000"/>
                <w:sz w:val="24"/>
                <w:szCs w:val="24"/>
                <w:lang w:val="en-US"/>
              </w:rPr>
              <w:t>.</w:t>
            </w:r>
          </w:p>
        </w:tc>
      </w:tr>
      <w:tr w:rsidR="008744E1" w:rsidRPr="005F61CA" w14:paraId="44C50B30" w14:textId="77777777" w:rsidTr="000C4FA7">
        <w:tc>
          <w:tcPr>
            <w:tcW w:w="3969" w:type="dxa"/>
          </w:tcPr>
          <w:p w14:paraId="2EA123D6" w14:textId="5FF79284"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Ihukom, Herre, din nåde over os alle.</w:t>
            </w:r>
            <w:r w:rsidRPr="004332C7">
              <w:rPr>
                <w:rFonts w:asciiTheme="majorBidi" w:hAnsiTheme="majorBidi" w:cstheme="majorBidi"/>
                <w:color w:val="C10000"/>
                <w:sz w:val="24"/>
                <w:szCs w:val="24"/>
              </w:rPr>
              <w:t xml:space="preserve"> </w:t>
            </w:r>
            <w:r w:rsidRPr="004332C7">
              <w:rPr>
                <w:rFonts w:asciiTheme="majorBidi" w:hAnsiTheme="majorBidi" w:cstheme="majorBidi"/>
                <w:color w:val="C10000"/>
                <w:sz w:val="24"/>
                <w:szCs w:val="24"/>
                <w:lang w:val="en-US"/>
              </w:rPr>
              <w:t>*</w:t>
            </w:r>
          </w:p>
        </w:tc>
        <w:tc>
          <w:tcPr>
            <w:tcW w:w="3969" w:type="dxa"/>
          </w:tcPr>
          <w:p w14:paraId="76E88DE6" w14:textId="5BD9BD51"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to have mercy upon us all</w:t>
            </w:r>
            <w:r w:rsidRPr="004332C7">
              <w:rPr>
                <w:rFonts w:asciiTheme="majorBidi" w:hAnsiTheme="majorBidi" w:cstheme="majorBidi"/>
                <w:color w:val="C10000"/>
                <w:sz w:val="24"/>
                <w:szCs w:val="24"/>
                <w:lang w:val="en-US"/>
              </w:rPr>
              <w:t>*</w:t>
            </w:r>
            <w:r w:rsidRPr="004332C7">
              <w:rPr>
                <w:rFonts w:asciiTheme="majorBidi" w:hAnsiTheme="majorBidi" w:cstheme="majorBidi"/>
                <w:color w:val="000000"/>
                <w:sz w:val="24"/>
                <w:szCs w:val="24"/>
                <w:lang w:val="en-US"/>
              </w:rPr>
              <w:t>.</w:t>
            </w:r>
          </w:p>
        </w:tc>
        <w:tc>
          <w:tcPr>
            <w:tcW w:w="2552" w:type="dxa"/>
          </w:tcPr>
          <w:p w14:paraId="5298A37E" w14:textId="46A02854"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أذكر يا رب أن ترحمنا كلنا معا</w:t>
            </w:r>
            <w:r w:rsidRPr="001D7000">
              <w:rPr>
                <w:rFonts w:asciiTheme="majorBidi" w:hAnsiTheme="majorBidi" w:cstheme="majorBidi"/>
                <w:b/>
                <w:bCs/>
                <w:color w:val="C10000"/>
                <w:sz w:val="24"/>
                <w:szCs w:val="24"/>
                <w:lang w:val="en-US"/>
              </w:rPr>
              <w:t>*</w:t>
            </w:r>
            <w:r w:rsidRPr="001D7000">
              <w:rPr>
                <w:rFonts w:asciiTheme="majorBidi" w:hAnsiTheme="majorBidi" w:cstheme="majorBidi"/>
                <w:b/>
                <w:bCs/>
                <w:color w:val="000000"/>
                <w:sz w:val="24"/>
                <w:szCs w:val="24"/>
                <w:lang w:val="en-US"/>
              </w:rPr>
              <w:t>.</w:t>
            </w:r>
          </w:p>
        </w:tc>
      </w:tr>
      <w:tr w:rsidR="000C4FA7" w:rsidRPr="005F61CA" w14:paraId="3D6820CD" w14:textId="77777777" w:rsidTr="000C4FA7">
        <w:tc>
          <w:tcPr>
            <w:tcW w:w="3969" w:type="dxa"/>
          </w:tcPr>
          <w:p w14:paraId="79B811EA"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2594428F" w14:textId="77777777" w:rsidR="000C4FA7" w:rsidRPr="004332C7" w:rsidRDefault="000C4FA7" w:rsidP="00C767E9">
            <w:pPr>
              <w:jc w:val="both"/>
              <w:rPr>
                <w:rFonts w:asciiTheme="majorBidi" w:hAnsiTheme="majorBidi" w:cstheme="majorBidi"/>
                <w:color w:val="000000"/>
                <w:sz w:val="24"/>
                <w:szCs w:val="24"/>
                <w:lang w:val="en-US"/>
              </w:rPr>
            </w:pPr>
          </w:p>
        </w:tc>
        <w:tc>
          <w:tcPr>
            <w:tcW w:w="2552" w:type="dxa"/>
          </w:tcPr>
          <w:p w14:paraId="43CA27DD" w14:textId="77777777" w:rsidR="000C4FA7" w:rsidRPr="001D7000" w:rsidRDefault="000C4FA7" w:rsidP="00C767E9">
            <w:pPr>
              <w:autoSpaceDE w:val="0"/>
              <w:autoSpaceDN w:val="0"/>
              <w:bidi/>
              <w:adjustRightInd w:val="0"/>
              <w:jc w:val="both"/>
              <w:rPr>
                <w:rFonts w:asciiTheme="majorBidi" w:hAnsiTheme="majorBidi" w:cstheme="majorBidi"/>
                <w:b/>
                <w:bCs/>
                <w:color w:val="000000"/>
                <w:sz w:val="24"/>
                <w:szCs w:val="24"/>
                <w:rtl/>
              </w:rPr>
            </w:pPr>
          </w:p>
        </w:tc>
      </w:tr>
      <w:tr w:rsidR="008744E1" w:rsidRPr="005F61CA" w14:paraId="1CDFC7C5" w14:textId="77777777" w:rsidTr="000C4FA7">
        <w:tc>
          <w:tcPr>
            <w:tcW w:w="3969" w:type="dxa"/>
          </w:tcPr>
          <w:p w14:paraId="152A91AC" w14:textId="7CEE10C6" w:rsidR="0018283B" w:rsidRPr="00C06844" w:rsidRDefault="0018359F" w:rsidP="00C767E9">
            <w:pPr>
              <w:jc w:val="both"/>
              <w:rPr>
                <w:rFonts w:asciiTheme="majorBidi" w:hAnsiTheme="majorBidi" w:cstheme="majorBidi"/>
                <w:color w:val="1F497D" w:themeColor="text2"/>
                <w:sz w:val="24"/>
                <w:szCs w:val="24"/>
              </w:rPr>
            </w:pPr>
            <w:r w:rsidRPr="004605D5">
              <w:rPr>
                <w:rFonts w:asciiTheme="majorBidi" w:hAnsiTheme="majorBidi" w:cstheme="majorBidi"/>
                <w:color w:val="FF0000"/>
                <w:sz w:val="24"/>
                <w:szCs w:val="24"/>
              </w:rPr>
              <w:t>*</w:t>
            </w:r>
            <w:r w:rsidRPr="00C06844">
              <w:rPr>
                <w:rFonts w:asciiTheme="majorBidi" w:hAnsiTheme="majorBidi" w:cstheme="majorBidi"/>
                <w:color w:val="1F497D" w:themeColor="text2"/>
                <w:sz w:val="24"/>
                <w:szCs w:val="24"/>
              </w:rPr>
              <w:t xml:space="preserve"> Sagt af pa</w:t>
            </w:r>
            <w:r w:rsidR="0018283B" w:rsidRPr="00C06844">
              <w:rPr>
                <w:rFonts w:asciiTheme="majorBidi" w:hAnsiTheme="majorBidi" w:cstheme="majorBidi"/>
                <w:color w:val="1F497D" w:themeColor="text2"/>
                <w:sz w:val="24"/>
                <w:szCs w:val="24"/>
              </w:rPr>
              <w:t>v</w:t>
            </w:r>
            <w:r w:rsidRPr="00C06844">
              <w:rPr>
                <w:rFonts w:asciiTheme="majorBidi" w:hAnsiTheme="majorBidi" w:cstheme="majorBidi"/>
                <w:color w:val="1F497D" w:themeColor="text2"/>
                <w:sz w:val="24"/>
                <w:szCs w:val="24"/>
              </w:rPr>
              <w:t>e</w:t>
            </w:r>
            <w:r w:rsidR="009B51D5" w:rsidRPr="00C06844">
              <w:rPr>
                <w:rFonts w:asciiTheme="majorBidi" w:hAnsiTheme="majorBidi" w:cstheme="majorBidi"/>
                <w:color w:val="1F497D" w:themeColor="text2"/>
                <w:sz w:val="24"/>
                <w:szCs w:val="24"/>
              </w:rPr>
              <w:t xml:space="preserve">, en </w:t>
            </w:r>
            <w:r w:rsidR="009B51D5" w:rsidRPr="00C06844">
              <w:rPr>
                <w:rFonts w:asciiTheme="majorBidi" w:hAnsiTheme="majorBidi" w:cstheme="majorBidi"/>
                <w:i/>
                <w:iCs/>
                <w:color w:val="1F497D" w:themeColor="text2"/>
                <w:sz w:val="24"/>
                <w:szCs w:val="24"/>
              </w:rPr>
              <w:t>metropolitan</w:t>
            </w:r>
            <w:r w:rsidRPr="00C06844">
              <w:rPr>
                <w:rFonts w:asciiTheme="majorBidi" w:hAnsiTheme="majorBidi" w:cstheme="majorBidi"/>
                <w:color w:val="1F497D" w:themeColor="text2"/>
                <w:sz w:val="24"/>
                <w:szCs w:val="24"/>
              </w:rPr>
              <w:t xml:space="preserve"> eller en biskop, hvis de er til stede</w:t>
            </w:r>
            <w:r w:rsidR="009B51D5" w:rsidRPr="00C06844">
              <w:rPr>
                <w:rFonts w:asciiTheme="majorBidi" w:hAnsiTheme="majorBidi" w:cstheme="majorBidi"/>
                <w:color w:val="1F497D" w:themeColor="text2"/>
                <w:sz w:val="24"/>
                <w:szCs w:val="24"/>
              </w:rPr>
              <w:t>.</w:t>
            </w:r>
          </w:p>
        </w:tc>
        <w:tc>
          <w:tcPr>
            <w:tcW w:w="3969" w:type="dxa"/>
          </w:tcPr>
          <w:p w14:paraId="1D233D11" w14:textId="13869AC8" w:rsidR="008744E1" w:rsidRPr="00C06844" w:rsidRDefault="008744E1" w:rsidP="00C767E9">
            <w:pPr>
              <w:jc w:val="both"/>
              <w:rPr>
                <w:rFonts w:asciiTheme="majorBidi" w:hAnsiTheme="majorBidi" w:cstheme="majorBidi"/>
                <w:color w:val="1F497D" w:themeColor="text2"/>
                <w:sz w:val="24"/>
                <w:szCs w:val="24"/>
                <w:lang w:val="en-US"/>
              </w:rPr>
            </w:pPr>
            <w:r w:rsidRPr="004605D5">
              <w:rPr>
                <w:rFonts w:asciiTheme="majorBidi" w:hAnsiTheme="majorBidi" w:cstheme="majorBidi"/>
                <w:color w:val="FF0000"/>
                <w:sz w:val="24"/>
                <w:szCs w:val="24"/>
                <w:lang w:val="en-US"/>
              </w:rPr>
              <w:t>*</w:t>
            </w:r>
            <w:r w:rsidRPr="00C06844">
              <w:rPr>
                <w:rFonts w:asciiTheme="majorBidi" w:hAnsiTheme="majorBidi" w:cstheme="majorBidi"/>
                <w:color w:val="1F497D" w:themeColor="text2"/>
                <w:sz w:val="24"/>
                <w:szCs w:val="24"/>
                <w:lang w:val="en-US"/>
              </w:rPr>
              <w:t xml:space="preserve"> To be said by the pope, a metropolitan or a bishop, if present.</w:t>
            </w:r>
          </w:p>
        </w:tc>
        <w:tc>
          <w:tcPr>
            <w:tcW w:w="2552" w:type="dxa"/>
          </w:tcPr>
          <w:p w14:paraId="6BEA76E3" w14:textId="18DE4613" w:rsidR="008744E1" w:rsidRPr="00C06844" w:rsidRDefault="008744E1" w:rsidP="00065A6D">
            <w:pPr>
              <w:autoSpaceDE w:val="0"/>
              <w:autoSpaceDN w:val="0"/>
              <w:bidi/>
              <w:adjustRightInd w:val="0"/>
              <w:jc w:val="both"/>
              <w:rPr>
                <w:rFonts w:asciiTheme="majorBidi" w:hAnsiTheme="majorBidi" w:cstheme="majorBidi"/>
                <w:b/>
                <w:bCs/>
                <w:color w:val="1F497D" w:themeColor="text2"/>
                <w:sz w:val="24"/>
                <w:szCs w:val="24"/>
                <w:rtl/>
                <w:lang w:val="en-US"/>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يقولها الأب البابا أو المطران أو الأسقف،</w:t>
            </w:r>
            <w:r w:rsidR="00065A6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إذا كان حاضراً.</w:t>
            </w:r>
          </w:p>
        </w:tc>
      </w:tr>
      <w:tr w:rsidR="008744E1" w:rsidRPr="005F61CA" w14:paraId="297760BD" w14:textId="77777777" w:rsidTr="000C4FA7">
        <w:tc>
          <w:tcPr>
            <w:tcW w:w="3969" w:type="dxa"/>
          </w:tcPr>
          <w:p w14:paraId="3EF91ECD" w14:textId="261D8BC2" w:rsidR="00AC1E04"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AC1E04" w:rsidRPr="004332C7">
              <w:rPr>
                <w:rFonts w:asciiTheme="majorBidi" w:hAnsiTheme="majorBidi" w:cstheme="majorBidi"/>
                <w:b/>
                <w:bCs/>
                <w:color w:val="C10000"/>
                <w:sz w:val="24"/>
                <w:szCs w:val="24"/>
              </w:rPr>
              <w:t>:</w:t>
            </w:r>
          </w:p>
          <w:p w14:paraId="087EC784" w14:textId="765A52A6"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Gud Fader, Almægtige, forbarm dig over os.</w:t>
            </w:r>
          </w:p>
        </w:tc>
        <w:tc>
          <w:tcPr>
            <w:tcW w:w="3969" w:type="dxa"/>
          </w:tcPr>
          <w:p w14:paraId="239C3A9E" w14:textId="77777777" w:rsidR="008744E1" w:rsidRPr="004332C7" w:rsidRDefault="008744E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02B8BA72" w14:textId="3B8184EF"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Have mercy upon us, O God, the Father,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w:t>
            </w:r>
          </w:p>
        </w:tc>
        <w:tc>
          <w:tcPr>
            <w:tcW w:w="2552" w:type="dxa"/>
          </w:tcPr>
          <w:p w14:paraId="7DA19EC2"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03D55054" w14:textId="3C54857E"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ارحمنا يا الله الآب، ضابط الكل</w:t>
            </w:r>
            <w:r w:rsidRPr="001D7000">
              <w:rPr>
                <w:rFonts w:asciiTheme="majorBidi" w:hAnsiTheme="majorBidi" w:cstheme="majorBidi"/>
                <w:b/>
                <w:bCs/>
                <w:color w:val="000000"/>
                <w:sz w:val="24"/>
                <w:szCs w:val="24"/>
                <w:lang w:val="en-US"/>
              </w:rPr>
              <w:t>.</w:t>
            </w:r>
          </w:p>
        </w:tc>
      </w:tr>
      <w:tr w:rsidR="007B4CF8" w:rsidRPr="005F61CA" w14:paraId="14BD4E19" w14:textId="77777777" w:rsidTr="000C4FA7">
        <w:tc>
          <w:tcPr>
            <w:tcW w:w="3969" w:type="dxa"/>
          </w:tcPr>
          <w:p w14:paraId="475EACD6"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6196350"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703B82C"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029063B6" w14:textId="77777777" w:rsidTr="000C4FA7">
        <w:tc>
          <w:tcPr>
            <w:tcW w:w="3969" w:type="dxa"/>
          </w:tcPr>
          <w:p w14:paraId="20D2D79A" w14:textId="64D1E754"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14A906CF" w14:textId="0B7D1041"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Ihukom, Herre, sikkerheden for dette dit hellige sted, og ethvert sted, og ethvert af vore ortodokse fædres klostre.</w:t>
            </w:r>
          </w:p>
        </w:tc>
        <w:tc>
          <w:tcPr>
            <w:tcW w:w="3969" w:type="dxa"/>
          </w:tcPr>
          <w:p w14:paraId="783C9D72"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376E6AD" w14:textId="1D203922"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the salvation of this, Your holy place, and every place, every monastery of our orthodox fathers.</w:t>
            </w:r>
          </w:p>
        </w:tc>
        <w:tc>
          <w:tcPr>
            <w:tcW w:w="2552" w:type="dxa"/>
          </w:tcPr>
          <w:p w14:paraId="487D11C4"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737C4C84" w14:textId="7C6E321C"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اذكر يا رب خلاص هذا الموضع</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المقدس الذي لك، وكل المواضع،</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وكل أديرة آبائنا الأرثوذكسيين</w:t>
            </w:r>
            <w:r w:rsidRPr="0019613F">
              <w:rPr>
                <w:rFonts w:asciiTheme="majorBidi" w:hAnsiTheme="majorBidi" w:cstheme="majorBidi"/>
                <w:b/>
                <w:bCs/>
                <w:color w:val="000000"/>
                <w:sz w:val="24"/>
                <w:szCs w:val="24"/>
                <w:lang w:val="en-US"/>
              </w:rPr>
              <w:t>.</w:t>
            </w:r>
          </w:p>
        </w:tc>
      </w:tr>
      <w:tr w:rsidR="007B4CF8" w:rsidRPr="005F61CA" w14:paraId="623CD97B" w14:textId="77777777" w:rsidTr="000C4FA7">
        <w:tc>
          <w:tcPr>
            <w:tcW w:w="3969" w:type="dxa"/>
          </w:tcPr>
          <w:p w14:paraId="1D416CFF"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1FF2702"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648876A7"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3EA67B01" w14:textId="77777777" w:rsidTr="000C4FA7">
        <w:tc>
          <w:tcPr>
            <w:tcW w:w="3969" w:type="dxa"/>
          </w:tcPr>
          <w:p w14:paraId="3854B62A" w14:textId="77777777" w:rsidR="00AC1E04" w:rsidRPr="004332C7" w:rsidRDefault="00AC1E0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AC75345" w14:textId="109D256D"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Bed for sikkerheden i verden og i denne vor by - og i alle byer, landdistrikter, øer og klostre.</w:t>
            </w:r>
          </w:p>
        </w:tc>
        <w:tc>
          <w:tcPr>
            <w:tcW w:w="3969" w:type="dxa"/>
          </w:tcPr>
          <w:p w14:paraId="37B03990"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4BD26A56" w14:textId="3663446E"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salvation of the world and of this city of ours</w:t>
            </w: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and of all cities, districts, islands, and monasteries</w:t>
            </w:r>
          </w:p>
        </w:tc>
        <w:tc>
          <w:tcPr>
            <w:tcW w:w="2552" w:type="dxa"/>
          </w:tcPr>
          <w:p w14:paraId="4C5EFE6F"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62465136" w14:textId="19450BFA"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صلوا من أجل خلاص العالم،</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ومدينتنا هذه ، وسائر المدن</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والأقاليم والجزائر والأديرة</w:t>
            </w:r>
            <w:r w:rsidRPr="001D7000">
              <w:rPr>
                <w:rFonts w:asciiTheme="majorBidi" w:hAnsiTheme="majorBidi" w:cstheme="majorBidi"/>
                <w:b/>
                <w:bCs/>
                <w:color w:val="000000"/>
                <w:sz w:val="24"/>
                <w:szCs w:val="24"/>
                <w:lang w:val="en-US"/>
              </w:rPr>
              <w:t>.</w:t>
            </w:r>
          </w:p>
        </w:tc>
      </w:tr>
      <w:tr w:rsidR="007B4CF8" w:rsidRPr="005F61CA" w14:paraId="264C293B" w14:textId="77777777" w:rsidTr="000C4FA7">
        <w:tc>
          <w:tcPr>
            <w:tcW w:w="3969" w:type="dxa"/>
          </w:tcPr>
          <w:p w14:paraId="0B9F50FD"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9F2B819"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6F8D99A4"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4332C7" w14:paraId="3CF1FF88" w14:textId="77777777" w:rsidTr="000C4FA7">
        <w:tc>
          <w:tcPr>
            <w:tcW w:w="3969" w:type="dxa"/>
          </w:tcPr>
          <w:p w14:paraId="499B0017" w14:textId="216C93C9" w:rsidR="00AC1E04"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AC1E04" w:rsidRPr="004332C7">
              <w:rPr>
                <w:rFonts w:asciiTheme="majorBidi" w:hAnsiTheme="majorBidi" w:cstheme="majorBidi"/>
                <w:b/>
                <w:bCs/>
                <w:color w:val="C10000"/>
                <w:sz w:val="24"/>
                <w:szCs w:val="24"/>
                <w:lang w:val="en-US"/>
              </w:rPr>
              <w:t>:</w:t>
            </w:r>
          </w:p>
          <w:p w14:paraId="142D1EC7" w14:textId="2DDE6F6E" w:rsidR="008744E1"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p>
        </w:tc>
        <w:tc>
          <w:tcPr>
            <w:tcW w:w="3969" w:type="dxa"/>
          </w:tcPr>
          <w:p w14:paraId="6A1026BB" w14:textId="77777777" w:rsidR="00882869" w:rsidRPr="004332C7" w:rsidRDefault="008744E1"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2028732" w14:textId="7E9D0D32"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rPr>
              <w:t xml:space="preserve"> </w:t>
            </w:r>
            <w:r w:rsidRPr="004332C7">
              <w:rPr>
                <w:rFonts w:asciiTheme="majorBidi" w:hAnsiTheme="majorBidi" w:cstheme="majorBidi"/>
                <w:color w:val="000000"/>
                <w:sz w:val="24"/>
                <w:szCs w:val="24"/>
              </w:rPr>
              <w:t>Lord have mercy.</w:t>
            </w:r>
          </w:p>
        </w:tc>
        <w:tc>
          <w:tcPr>
            <w:tcW w:w="2552" w:type="dxa"/>
          </w:tcPr>
          <w:p w14:paraId="6F8AB2C3"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560946E7" w14:textId="36F8CD04"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7B4CF8" w:rsidRPr="004332C7" w14:paraId="283AEB74" w14:textId="77777777" w:rsidTr="000C4FA7">
        <w:tc>
          <w:tcPr>
            <w:tcW w:w="3969" w:type="dxa"/>
          </w:tcPr>
          <w:p w14:paraId="70FB6E65"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8C6FEF7" w14:textId="77777777" w:rsidR="007B4CF8" w:rsidRPr="004332C7" w:rsidRDefault="007B4CF8" w:rsidP="00C767E9">
            <w:pPr>
              <w:jc w:val="both"/>
              <w:rPr>
                <w:rFonts w:asciiTheme="majorBidi" w:hAnsiTheme="majorBidi" w:cstheme="majorBidi"/>
                <w:b/>
                <w:bCs/>
                <w:color w:val="C10000"/>
                <w:sz w:val="24"/>
                <w:szCs w:val="24"/>
              </w:rPr>
            </w:pPr>
          </w:p>
        </w:tc>
        <w:tc>
          <w:tcPr>
            <w:tcW w:w="2552" w:type="dxa"/>
          </w:tcPr>
          <w:p w14:paraId="053047B0"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736E792E" w14:textId="77777777" w:rsidTr="000C4FA7">
        <w:tc>
          <w:tcPr>
            <w:tcW w:w="3969" w:type="dxa"/>
          </w:tcPr>
          <w:p w14:paraId="53A5DFDF" w14:textId="3614A3EB"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29EC8E69" w14:textId="26D9C347"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Og for dem, der bor der i tro på Gud.</w:t>
            </w:r>
          </w:p>
        </w:tc>
        <w:tc>
          <w:tcPr>
            <w:tcW w:w="3969" w:type="dxa"/>
          </w:tcPr>
          <w:p w14:paraId="198577D3" w14:textId="77777777" w:rsidR="00882869" w:rsidRPr="004332C7" w:rsidRDefault="008744E1"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3200CE3" w14:textId="08AABF9C"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those who dwell therein in God’s faith.</w:t>
            </w:r>
          </w:p>
        </w:tc>
        <w:tc>
          <w:tcPr>
            <w:tcW w:w="2552" w:type="dxa"/>
          </w:tcPr>
          <w:p w14:paraId="05BF075B"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2F9B49E4" w14:textId="0C89DF71" w:rsidR="008744E1" w:rsidRPr="001D7000" w:rsidRDefault="008744E1"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والساكنين فيها بإيمان الله</w:t>
            </w:r>
            <w:r w:rsidRPr="001D7000">
              <w:rPr>
                <w:rFonts w:asciiTheme="majorBidi" w:hAnsiTheme="majorBidi" w:cstheme="majorBidi"/>
                <w:b/>
                <w:bCs/>
                <w:color w:val="000000"/>
                <w:sz w:val="24"/>
                <w:szCs w:val="24"/>
                <w:lang w:val="en-US"/>
              </w:rPr>
              <w:t>.</w:t>
            </w:r>
          </w:p>
        </w:tc>
      </w:tr>
      <w:tr w:rsidR="007B4CF8" w:rsidRPr="005F61CA" w14:paraId="0BAF8218" w14:textId="77777777" w:rsidTr="000C4FA7">
        <w:tc>
          <w:tcPr>
            <w:tcW w:w="3969" w:type="dxa"/>
          </w:tcPr>
          <w:p w14:paraId="1B75CB51"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10598C1"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1EC1CBAE"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50AE5BC6" w14:textId="77777777" w:rsidTr="000C4FA7">
        <w:tc>
          <w:tcPr>
            <w:tcW w:w="3969" w:type="dxa"/>
          </w:tcPr>
          <w:p w14:paraId="62D10187" w14:textId="0D16FAD2" w:rsidR="0018359F" w:rsidRPr="004332C7" w:rsidRDefault="0018359F" w:rsidP="00AF4BD0">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siger præsten forbønnen for vandet, sæden og frugten efter den</w:t>
            </w:r>
            <w:r w:rsidR="00AF4BD0"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sæson, den passer til, som anført under røgelsesofferet.</w:t>
            </w:r>
            <w:r w:rsidR="00AF4BD0"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Fra den 12. Paoni til den 9. Paopi</w:t>
            </w:r>
            <w:r w:rsidR="009B51D5"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siger præsten forbønnen for vandet.</w:t>
            </w:r>
          </w:p>
        </w:tc>
        <w:tc>
          <w:tcPr>
            <w:tcW w:w="3969" w:type="dxa"/>
          </w:tcPr>
          <w:p w14:paraId="0734770E" w14:textId="32240374" w:rsidR="008744E1" w:rsidRPr="004332C7" w:rsidRDefault="008744E1" w:rsidP="001D7000">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says the appropriate prayer according to the season, either the Litany of the Waters, the Litany of the Plants, or the Litany of the Fruits.</w:t>
            </w:r>
            <w:r w:rsidR="001D7000"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 xml:space="preserve">From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12 to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9 (June 19 to October 19/20, the Litany of the Waters is said:</w:t>
            </w:r>
          </w:p>
        </w:tc>
        <w:tc>
          <w:tcPr>
            <w:tcW w:w="2552" w:type="dxa"/>
          </w:tcPr>
          <w:p w14:paraId="268AC9D5" w14:textId="5C2DF45C" w:rsidR="008744E1" w:rsidRPr="00C06844" w:rsidRDefault="008744E1" w:rsidP="00065A6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يقول الكاهن ما يوافق الوقت من أوشية</w:t>
            </w:r>
            <w:r w:rsidR="00065A6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المياه أو أوشية الزروع أو أوشية الثمار</w:t>
            </w:r>
            <w:r w:rsidRPr="00C06844">
              <w:rPr>
                <w:rFonts w:asciiTheme="majorBidi" w:hAnsiTheme="majorBidi" w:cstheme="majorBidi"/>
                <w:b/>
                <w:bCs/>
                <w:color w:val="1F497D" w:themeColor="text2"/>
                <w:sz w:val="24"/>
                <w:szCs w:val="24"/>
                <w:rtl/>
                <w:lang w:val="en-US"/>
              </w:rPr>
              <w:t>.</w:t>
            </w:r>
          </w:p>
          <w:p w14:paraId="02C813DB" w14:textId="7CCE5599" w:rsidR="008744E1" w:rsidRPr="00C06844" w:rsidRDefault="008744E1" w:rsidP="00065A6D">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 xml:space="preserve">من </w:t>
            </w:r>
            <w:r w:rsidR="00C4314C" w:rsidRPr="00C06844">
              <w:rPr>
                <w:rFonts w:asciiTheme="majorBidi" w:hAnsiTheme="majorBidi" w:cstheme="majorBidi"/>
                <w:b/>
                <w:bCs/>
                <w:color w:val="1F497D" w:themeColor="text2"/>
                <w:sz w:val="24"/>
                <w:szCs w:val="24"/>
                <w:rtl/>
                <w:lang w:val="en-US"/>
              </w:rPr>
              <w:t>12</w:t>
            </w:r>
            <w:r w:rsidRPr="00C06844">
              <w:rPr>
                <w:rFonts w:asciiTheme="majorBidi" w:hAnsiTheme="majorBidi" w:cstheme="majorBidi"/>
                <w:b/>
                <w:bCs/>
                <w:color w:val="1F497D" w:themeColor="text2"/>
                <w:sz w:val="24"/>
                <w:szCs w:val="24"/>
                <w:rtl/>
              </w:rPr>
              <w:t xml:space="preserve"> بؤونة إلي </w:t>
            </w:r>
            <w:r w:rsidR="00C4314C" w:rsidRPr="00C06844">
              <w:rPr>
                <w:rFonts w:asciiTheme="majorBidi" w:hAnsiTheme="majorBidi" w:cstheme="majorBidi"/>
                <w:b/>
                <w:bCs/>
                <w:color w:val="1F497D" w:themeColor="text2"/>
                <w:sz w:val="24"/>
                <w:szCs w:val="24"/>
                <w:rtl/>
                <w:lang w:val="en-US"/>
              </w:rPr>
              <w:t>9</w:t>
            </w:r>
            <w:r w:rsidRPr="00C06844">
              <w:rPr>
                <w:rFonts w:asciiTheme="majorBidi" w:hAnsiTheme="majorBidi" w:cstheme="majorBidi"/>
                <w:b/>
                <w:bCs/>
                <w:color w:val="1F497D" w:themeColor="text2"/>
                <w:sz w:val="24"/>
                <w:szCs w:val="24"/>
                <w:rtl/>
              </w:rPr>
              <w:t xml:space="preserve"> بابة </w:t>
            </w:r>
            <w:r w:rsidR="00C4314C"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w:t>
            </w:r>
            <w:r w:rsidR="00C4314C" w:rsidRPr="00C06844">
              <w:rPr>
                <w:rFonts w:asciiTheme="majorBidi" w:hAnsiTheme="majorBidi" w:cstheme="majorBidi"/>
                <w:b/>
                <w:bCs/>
                <w:color w:val="1F497D" w:themeColor="text2"/>
                <w:sz w:val="24"/>
                <w:szCs w:val="24"/>
                <w:rtl/>
                <w:lang w:val="en-US"/>
              </w:rPr>
              <w:t>19</w:t>
            </w:r>
            <w:r w:rsidRPr="00C06844">
              <w:rPr>
                <w:rFonts w:asciiTheme="majorBidi" w:hAnsiTheme="majorBidi" w:cstheme="majorBidi"/>
                <w:b/>
                <w:bCs/>
                <w:color w:val="1F497D" w:themeColor="text2"/>
                <w:sz w:val="24"/>
                <w:szCs w:val="24"/>
                <w:rtl/>
              </w:rPr>
              <w:t xml:space="preserve"> يونية إلي</w:t>
            </w:r>
            <w:r w:rsidR="00065A6D" w:rsidRPr="00C06844">
              <w:rPr>
                <w:rFonts w:asciiTheme="majorBidi" w:hAnsiTheme="majorBidi" w:cstheme="majorBidi" w:hint="cs"/>
                <w:b/>
                <w:bCs/>
                <w:color w:val="1F497D" w:themeColor="text2"/>
                <w:sz w:val="24"/>
                <w:szCs w:val="24"/>
                <w:rtl/>
              </w:rPr>
              <w:t xml:space="preserve"> 19 </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أكتوبر</w:t>
            </w:r>
            <w:r w:rsidR="00C4314C"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يقول أوشية المياه هذه</w:t>
            </w:r>
            <w:r w:rsidRPr="00C06844">
              <w:rPr>
                <w:rFonts w:asciiTheme="majorBidi" w:hAnsiTheme="majorBidi" w:cstheme="majorBidi"/>
                <w:b/>
                <w:bCs/>
                <w:color w:val="1F497D" w:themeColor="text2"/>
                <w:sz w:val="24"/>
                <w:szCs w:val="24"/>
                <w:rtl/>
                <w:lang w:val="en-US"/>
              </w:rPr>
              <w:t>.</w:t>
            </w:r>
          </w:p>
        </w:tc>
      </w:tr>
      <w:tr w:rsidR="008744E1" w:rsidRPr="005F61CA" w14:paraId="426FF3DB" w14:textId="77777777" w:rsidTr="000C4FA7">
        <w:tc>
          <w:tcPr>
            <w:tcW w:w="3969" w:type="dxa"/>
          </w:tcPr>
          <w:p w14:paraId="1D8A5F4E" w14:textId="6B182E41" w:rsidR="00AC1E04"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AC1E04" w:rsidRPr="004332C7">
              <w:rPr>
                <w:rFonts w:asciiTheme="majorBidi" w:hAnsiTheme="majorBidi" w:cstheme="majorBidi"/>
                <w:b/>
                <w:bCs/>
                <w:color w:val="C10000"/>
                <w:sz w:val="24"/>
                <w:szCs w:val="24"/>
              </w:rPr>
              <w:t>:</w:t>
            </w:r>
          </w:p>
          <w:p w14:paraId="6811342F" w14:textId="1C91EEB2" w:rsidR="008744E1" w:rsidRPr="004332C7" w:rsidRDefault="0018359F"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lad floden have vand i år.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det!</w:t>
            </w:r>
          </w:p>
        </w:tc>
        <w:tc>
          <w:tcPr>
            <w:tcW w:w="3969" w:type="dxa"/>
          </w:tcPr>
          <w:p w14:paraId="2CA0C83C" w14:textId="77777777" w:rsidR="008744E1" w:rsidRPr="004332C7" w:rsidRDefault="008744E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70BD9EB" w14:textId="2F2E6C9B"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Graciously accord, O Lord to bless the waters of the river this year.</w:t>
            </w:r>
          </w:p>
        </w:tc>
        <w:tc>
          <w:tcPr>
            <w:tcW w:w="2552" w:type="dxa"/>
          </w:tcPr>
          <w:p w14:paraId="242A47EF"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1CB40D53" w14:textId="0A47656C"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تفضل يا رب مياه النهر في هذه</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السنة، باركها</w:t>
            </w:r>
            <w:r w:rsidRPr="0019613F">
              <w:rPr>
                <w:rFonts w:asciiTheme="majorBidi" w:hAnsiTheme="majorBidi" w:cstheme="majorBidi"/>
                <w:b/>
                <w:bCs/>
                <w:color w:val="000000"/>
                <w:sz w:val="24"/>
                <w:szCs w:val="24"/>
                <w:lang w:val="en-US"/>
              </w:rPr>
              <w:t>.</w:t>
            </w:r>
          </w:p>
        </w:tc>
      </w:tr>
      <w:tr w:rsidR="007B4CF8" w:rsidRPr="005F61CA" w14:paraId="721980D4" w14:textId="77777777" w:rsidTr="000C4FA7">
        <w:tc>
          <w:tcPr>
            <w:tcW w:w="3969" w:type="dxa"/>
          </w:tcPr>
          <w:p w14:paraId="1941E1AD"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F7B6D70"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D222607"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4B08D411" w14:textId="77777777" w:rsidTr="000C4FA7">
        <w:tc>
          <w:tcPr>
            <w:tcW w:w="3969" w:type="dxa"/>
          </w:tcPr>
          <w:p w14:paraId="24DD3886" w14:textId="77777777" w:rsidR="00AC1E04" w:rsidRPr="004332C7" w:rsidRDefault="00AC1E04"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32480CD" w14:textId="6F9124C6" w:rsidR="008744E1" w:rsidRPr="004332C7" w:rsidRDefault="0018359F" w:rsidP="00C767E9">
            <w:pPr>
              <w:jc w:val="both"/>
              <w:rPr>
                <w:rFonts w:asciiTheme="majorBidi" w:hAnsiTheme="majorBidi" w:cstheme="majorBidi"/>
                <w:sz w:val="24"/>
                <w:szCs w:val="24"/>
              </w:rPr>
            </w:pPr>
            <w:r w:rsidRPr="004332C7">
              <w:rPr>
                <w:rFonts w:asciiTheme="majorBidi" w:hAnsiTheme="majorBidi" w:cstheme="majorBidi"/>
                <w:sz w:val="24"/>
                <w:szCs w:val="24"/>
              </w:rPr>
              <w:t>Bed for stigning af vandstrømmene i år, at Kristus, vor Gud, må velsigne dem, bringe dem op i mål, give glæde over jordens ansigt, ernære os menneskesønner, give redning for husdyrene - og forlade os vore synder.</w:t>
            </w:r>
          </w:p>
        </w:tc>
        <w:tc>
          <w:tcPr>
            <w:tcW w:w="3969" w:type="dxa"/>
          </w:tcPr>
          <w:p w14:paraId="78EB7A21" w14:textId="77777777" w:rsidR="008744E1" w:rsidRPr="004332C7" w:rsidRDefault="008744E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A6DED25" w14:textId="7CB933EE"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rising of the waters of the rivers this year, that Christ our God may bless them and raise them according to their measure, that He may give joy to the face of the earth, sustain us, the sons of men, save the cattle, and forgive us our sins.</w:t>
            </w:r>
          </w:p>
        </w:tc>
        <w:tc>
          <w:tcPr>
            <w:tcW w:w="2552" w:type="dxa"/>
          </w:tcPr>
          <w:p w14:paraId="0A00D25B"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662F98E1" w14:textId="53A94F3B"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اطلبوا عن صعود مياه الأنهار في</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هذه السنة لكي يباركها المسيح</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إلهنا ويصعدها كمقدارها ويفرح</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وجه الأرض ويعولنا نحن البشر</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ويعطي النجاة للبهائم ويغفر لنا</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خطايانا</w:t>
            </w:r>
            <w:r w:rsidRPr="0019613F">
              <w:rPr>
                <w:rFonts w:asciiTheme="majorBidi" w:hAnsiTheme="majorBidi" w:cstheme="majorBidi"/>
                <w:b/>
                <w:bCs/>
                <w:color w:val="000000"/>
                <w:sz w:val="24"/>
                <w:szCs w:val="24"/>
                <w:lang w:val="en-US"/>
              </w:rPr>
              <w:t>.</w:t>
            </w:r>
          </w:p>
        </w:tc>
      </w:tr>
      <w:tr w:rsidR="007B4CF8" w:rsidRPr="005F61CA" w14:paraId="5E620229" w14:textId="77777777" w:rsidTr="000C4FA7">
        <w:tc>
          <w:tcPr>
            <w:tcW w:w="3969" w:type="dxa"/>
          </w:tcPr>
          <w:p w14:paraId="186E069F"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000BC81"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74C8A4A"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8744E1" w:rsidRPr="005F61CA" w14:paraId="39E44D29" w14:textId="77777777" w:rsidTr="000C4FA7">
        <w:tc>
          <w:tcPr>
            <w:tcW w:w="3969" w:type="dxa"/>
          </w:tcPr>
          <w:p w14:paraId="12D304AB" w14:textId="6A63DA81" w:rsidR="00AC1E04"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AC1E04" w:rsidRPr="004332C7">
              <w:rPr>
                <w:rFonts w:asciiTheme="majorBidi" w:hAnsiTheme="majorBidi" w:cstheme="majorBidi"/>
                <w:b/>
                <w:bCs/>
                <w:color w:val="C10000"/>
                <w:sz w:val="24"/>
                <w:szCs w:val="24"/>
              </w:rPr>
              <w:t>:</w:t>
            </w:r>
          </w:p>
          <w:p w14:paraId="504259FC" w14:textId="2FD04234" w:rsidR="00AC1E04" w:rsidRPr="001F0C62" w:rsidRDefault="001F0C62" w:rsidP="001D7000">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p>
        </w:tc>
        <w:tc>
          <w:tcPr>
            <w:tcW w:w="3969" w:type="dxa"/>
          </w:tcPr>
          <w:p w14:paraId="469799BB" w14:textId="77777777" w:rsidR="008744E1" w:rsidRPr="004332C7" w:rsidRDefault="008744E1"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1C830066" w14:textId="40F17419" w:rsidR="008744E1" w:rsidRPr="004332C7" w:rsidRDefault="008744E1"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516B8E31" w14:textId="77777777" w:rsidR="008744E1" w:rsidRPr="001D7000" w:rsidRDefault="008744E1"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68B31973" w14:textId="4D3E038C" w:rsidR="008744E1" w:rsidRPr="001D7000" w:rsidRDefault="008744E1"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يا رب إرحم. يا رب إرحم. يا رب</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إرحم</w:t>
            </w:r>
            <w:r w:rsidRPr="0019613F">
              <w:rPr>
                <w:rFonts w:asciiTheme="majorBidi" w:hAnsiTheme="majorBidi" w:cstheme="majorBidi"/>
                <w:b/>
                <w:bCs/>
                <w:color w:val="000000"/>
                <w:sz w:val="24"/>
                <w:szCs w:val="24"/>
                <w:lang w:val="en-US"/>
              </w:rPr>
              <w:t>.</w:t>
            </w:r>
          </w:p>
        </w:tc>
      </w:tr>
      <w:tr w:rsidR="000C4FA7" w:rsidRPr="005F61CA" w14:paraId="1F6BFE91" w14:textId="77777777" w:rsidTr="000C4FA7">
        <w:tc>
          <w:tcPr>
            <w:tcW w:w="3969" w:type="dxa"/>
          </w:tcPr>
          <w:p w14:paraId="4F00C762"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BEDDF87"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FA53196"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13B9AAF7" w14:textId="77777777" w:rsidTr="000C4FA7">
        <w:tc>
          <w:tcPr>
            <w:tcW w:w="3969" w:type="dxa"/>
          </w:tcPr>
          <w:p w14:paraId="58C36456" w14:textId="1E66C100"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Fra den 10. Paopi til den 10. Tobi siger præsten forbønnen for sæden.</w:t>
            </w:r>
          </w:p>
        </w:tc>
        <w:tc>
          <w:tcPr>
            <w:tcW w:w="3969" w:type="dxa"/>
          </w:tcPr>
          <w:p w14:paraId="5AED1DE5" w14:textId="20422C36"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From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10 to Tobi 10 (October 20/21 to January 18/19), the Litany of the Plants is said:</w:t>
            </w:r>
          </w:p>
        </w:tc>
        <w:tc>
          <w:tcPr>
            <w:tcW w:w="2552" w:type="dxa"/>
          </w:tcPr>
          <w:p w14:paraId="104AED68" w14:textId="77777777"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ومن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بابة إلي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طوبة</w:t>
            </w:r>
          </w:p>
          <w:p w14:paraId="2582748B" w14:textId="77777777"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 xml:space="preserve"> 20 )</w:t>
            </w:r>
            <w:r w:rsidRPr="00C06844">
              <w:rPr>
                <w:rFonts w:asciiTheme="majorBidi" w:hAnsiTheme="majorBidi" w:cstheme="majorBidi"/>
                <w:b/>
                <w:bCs/>
                <w:color w:val="1F497D" w:themeColor="text2"/>
                <w:sz w:val="24"/>
                <w:szCs w:val="24"/>
                <w:rtl/>
              </w:rPr>
              <w:t>أكتوبر إلي</w:t>
            </w:r>
            <w:r w:rsidRPr="00C06844">
              <w:rPr>
                <w:rFonts w:asciiTheme="majorBidi" w:hAnsiTheme="majorBidi" w:cstheme="majorBidi"/>
                <w:b/>
                <w:bCs/>
                <w:color w:val="1F497D" w:themeColor="text2"/>
                <w:sz w:val="24"/>
                <w:szCs w:val="24"/>
                <w:rtl/>
                <w:lang w:val="en-US"/>
              </w:rPr>
              <w:t xml:space="preserve"> 18 </w:t>
            </w:r>
            <w:r w:rsidRPr="00C06844">
              <w:rPr>
                <w:rFonts w:asciiTheme="majorBidi" w:hAnsiTheme="majorBidi" w:cstheme="majorBidi"/>
                <w:b/>
                <w:bCs/>
                <w:color w:val="1F497D" w:themeColor="text2"/>
                <w:sz w:val="24"/>
                <w:szCs w:val="24"/>
                <w:rtl/>
              </w:rPr>
              <w:t>يناير</w:t>
            </w:r>
            <w:r w:rsidRPr="00C06844">
              <w:rPr>
                <w:rFonts w:asciiTheme="majorBidi" w:hAnsiTheme="majorBidi" w:cstheme="majorBidi"/>
                <w:b/>
                <w:bCs/>
                <w:color w:val="1F497D" w:themeColor="text2"/>
                <w:sz w:val="24"/>
                <w:szCs w:val="24"/>
                <w:rtl/>
                <w:lang w:val="en-US"/>
              </w:rPr>
              <w:t xml:space="preserve"> (</w:t>
            </w:r>
          </w:p>
          <w:p w14:paraId="55A0C530" w14:textId="29B14258"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p>
        </w:tc>
      </w:tr>
      <w:tr w:rsidR="00C4314C" w:rsidRPr="005F61CA" w14:paraId="39B905A7" w14:textId="77777777" w:rsidTr="000C4FA7">
        <w:tc>
          <w:tcPr>
            <w:tcW w:w="3969" w:type="dxa"/>
          </w:tcPr>
          <w:p w14:paraId="6076FF63" w14:textId="14B9A750"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3084F8A7" w14:textId="649C0AA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Giv, Herre, sæd, græs og markens vækster i år.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det.</w:t>
            </w:r>
          </w:p>
        </w:tc>
        <w:tc>
          <w:tcPr>
            <w:tcW w:w="3969" w:type="dxa"/>
          </w:tcPr>
          <w:p w14:paraId="48E180A5"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843E8FE" w14:textId="0E11059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Graciously accord, O Lord to bless the seeds, the herbs, and the plants of the field this year.</w:t>
            </w:r>
          </w:p>
        </w:tc>
        <w:tc>
          <w:tcPr>
            <w:tcW w:w="2552" w:type="dxa"/>
          </w:tcPr>
          <w:p w14:paraId="2D4F5166"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04E5FAB" w14:textId="177FD263" w:rsidR="00C4314C" w:rsidRPr="001D7000" w:rsidRDefault="00C4314C"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تفضل يا رب الزروع والعشب</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ونبات الحقل في هذه السنة،</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باركها</w:t>
            </w:r>
            <w:r w:rsidRPr="0019613F">
              <w:rPr>
                <w:rFonts w:asciiTheme="majorBidi" w:hAnsiTheme="majorBidi" w:cstheme="majorBidi"/>
                <w:b/>
                <w:bCs/>
                <w:color w:val="000000"/>
                <w:sz w:val="24"/>
                <w:szCs w:val="24"/>
                <w:lang w:val="en-US"/>
              </w:rPr>
              <w:t>.</w:t>
            </w:r>
          </w:p>
        </w:tc>
      </w:tr>
      <w:tr w:rsidR="007B4CF8" w:rsidRPr="005F61CA" w14:paraId="0CBD6586" w14:textId="77777777" w:rsidTr="000C4FA7">
        <w:tc>
          <w:tcPr>
            <w:tcW w:w="3969" w:type="dxa"/>
          </w:tcPr>
          <w:p w14:paraId="76B41A2F"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65D63F3"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7D04A40"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7ABDA647" w14:textId="77777777" w:rsidTr="000C4FA7">
        <w:tc>
          <w:tcPr>
            <w:tcW w:w="3969" w:type="dxa"/>
          </w:tcPr>
          <w:p w14:paraId="55CE3DFA"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2F0F244A" w14:textId="2844DEF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sæden, græsset og markens vækster i år, at Kristus, vor Gud, må velsigne det. Og at det vokser frem og bliver talrigt, indtil det frembringer megen frugt. Og at han viser barmhjertighed mod hele sin skabning, som hans hænder har gjort- og forlader os vore synder.</w:t>
            </w:r>
          </w:p>
        </w:tc>
        <w:tc>
          <w:tcPr>
            <w:tcW w:w="3969" w:type="dxa"/>
          </w:tcPr>
          <w:p w14:paraId="3422BFD8"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2EFFD14" w14:textId="3426999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seeds, the herbs, and the plants of the field this year, that Christ our God may bless them to grow and multiply to perfection with great fruit, have compassion on His creation which His Hands have made, and forgive us our sins.</w:t>
            </w:r>
          </w:p>
        </w:tc>
        <w:tc>
          <w:tcPr>
            <w:tcW w:w="2552" w:type="dxa"/>
          </w:tcPr>
          <w:p w14:paraId="102FFC1A"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7BCCCC11" w14:textId="4AD84986" w:rsidR="00C4314C" w:rsidRPr="001D7000" w:rsidRDefault="00C4314C" w:rsidP="00AF4BD0">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اطلبوا عن الزروع والعشب</w:t>
            </w:r>
            <w:r w:rsidR="00AF4BD0"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ونبات الحقل في هذه السنة، لكي</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يباركها المسيح إلهنا، لتنمو</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وتكثر إلي أن تكمل بثمرة</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عظيمة، ويتحنن علي جبلته التي</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صنعتها يداه، ويغفر لنا خطايانا</w:t>
            </w:r>
            <w:r w:rsidRPr="001D7000">
              <w:rPr>
                <w:rFonts w:asciiTheme="majorBidi" w:hAnsiTheme="majorBidi" w:cstheme="majorBidi"/>
                <w:b/>
                <w:bCs/>
                <w:color w:val="000000"/>
                <w:sz w:val="24"/>
                <w:szCs w:val="24"/>
                <w:lang w:val="en-US"/>
              </w:rPr>
              <w:t>.</w:t>
            </w:r>
          </w:p>
        </w:tc>
      </w:tr>
      <w:tr w:rsidR="007B4CF8" w:rsidRPr="005F61CA" w14:paraId="28C10288" w14:textId="77777777" w:rsidTr="000C4FA7">
        <w:tc>
          <w:tcPr>
            <w:tcW w:w="3969" w:type="dxa"/>
          </w:tcPr>
          <w:p w14:paraId="2B8EAA74"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B2DE7A7"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B1CBE65"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03FF97A5" w14:textId="77777777" w:rsidTr="000C4FA7">
        <w:tc>
          <w:tcPr>
            <w:tcW w:w="3969" w:type="dxa"/>
          </w:tcPr>
          <w:p w14:paraId="2F20497F" w14:textId="23B9C2EB"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62152D7" w14:textId="2845BF02" w:rsidR="00C4314C" w:rsidRPr="001F0C62" w:rsidRDefault="001F0C62" w:rsidP="001D7000">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F357A5" w:rsidRPr="004332C7">
              <w:rPr>
                <w:rFonts w:asciiTheme="majorBidi" w:hAnsiTheme="majorBidi" w:cstheme="majorBidi"/>
                <w:color w:val="000000"/>
                <w:sz w:val="24"/>
                <w:szCs w:val="24"/>
              </w:rPr>
              <w:t>.</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p>
        </w:tc>
        <w:tc>
          <w:tcPr>
            <w:tcW w:w="3969" w:type="dxa"/>
          </w:tcPr>
          <w:p w14:paraId="4B64404C"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773CD09" w14:textId="60036F8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490F6BF3" w14:textId="77777777" w:rsidR="00C4314C" w:rsidRPr="001D7000" w:rsidRDefault="00C4314C" w:rsidP="00C767E9">
            <w:pPr>
              <w:autoSpaceDE w:val="0"/>
              <w:autoSpaceDN w:val="0"/>
              <w:bidi/>
              <w:adjustRightInd w:val="0"/>
              <w:jc w:val="both"/>
              <w:rPr>
                <w:rFonts w:asciiTheme="majorBidi" w:hAnsiTheme="majorBidi" w:cstheme="majorBidi"/>
                <w:b/>
                <w:bCs/>
                <w:color w:val="9A3300"/>
                <w:sz w:val="24"/>
                <w:szCs w:val="24"/>
                <w:lang w:val="en-US"/>
              </w:rPr>
            </w:pPr>
            <w:r w:rsidRPr="001D7000">
              <w:rPr>
                <w:rFonts w:asciiTheme="majorBidi" w:hAnsiTheme="majorBidi" w:cstheme="majorBidi"/>
                <w:b/>
                <w:bCs/>
                <w:color w:val="9A3300"/>
                <w:sz w:val="24"/>
                <w:szCs w:val="24"/>
                <w:rtl/>
              </w:rPr>
              <w:t>الشعب</w:t>
            </w:r>
            <w:r w:rsidRPr="001D7000">
              <w:rPr>
                <w:rFonts w:asciiTheme="majorBidi" w:hAnsiTheme="majorBidi" w:cstheme="majorBidi"/>
                <w:b/>
                <w:bCs/>
                <w:color w:val="9A3300"/>
                <w:sz w:val="24"/>
                <w:szCs w:val="24"/>
                <w:lang w:val="en-US"/>
              </w:rPr>
              <w:t>:</w:t>
            </w:r>
          </w:p>
          <w:p w14:paraId="708D9E52" w14:textId="54DA1115" w:rsidR="00C4314C" w:rsidRPr="001D7000" w:rsidRDefault="00C4314C"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يا رب إرحم. يا رب إرحم. يا رب</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إرحم</w:t>
            </w:r>
            <w:r w:rsidRPr="0019613F">
              <w:rPr>
                <w:rFonts w:asciiTheme="majorBidi" w:hAnsiTheme="majorBidi" w:cstheme="majorBidi"/>
                <w:b/>
                <w:bCs/>
                <w:color w:val="000000"/>
                <w:sz w:val="24"/>
                <w:szCs w:val="24"/>
                <w:lang w:val="en-US"/>
              </w:rPr>
              <w:t>.</w:t>
            </w:r>
          </w:p>
        </w:tc>
      </w:tr>
      <w:tr w:rsidR="000C4FA7" w:rsidRPr="005F61CA" w14:paraId="072EB810" w14:textId="77777777" w:rsidTr="000C4FA7">
        <w:tc>
          <w:tcPr>
            <w:tcW w:w="3969" w:type="dxa"/>
          </w:tcPr>
          <w:p w14:paraId="129E5CE2"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05DF81B"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00411E2" w14:textId="77777777" w:rsidR="000C4FA7" w:rsidRPr="001D7000" w:rsidRDefault="000C4FA7" w:rsidP="00C767E9">
            <w:pPr>
              <w:autoSpaceDE w:val="0"/>
              <w:autoSpaceDN w:val="0"/>
              <w:bidi/>
              <w:adjustRightInd w:val="0"/>
              <w:jc w:val="both"/>
              <w:rPr>
                <w:rFonts w:asciiTheme="majorBidi" w:hAnsiTheme="majorBidi" w:cstheme="majorBidi"/>
                <w:b/>
                <w:bCs/>
                <w:color w:val="9A3300"/>
                <w:sz w:val="24"/>
                <w:szCs w:val="24"/>
                <w:rtl/>
              </w:rPr>
            </w:pPr>
          </w:p>
        </w:tc>
      </w:tr>
      <w:tr w:rsidR="00C4314C" w:rsidRPr="005F61CA" w14:paraId="4BF217AB" w14:textId="77777777" w:rsidTr="000C4FA7">
        <w:tc>
          <w:tcPr>
            <w:tcW w:w="3969" w:type="dxa"/>
          </w:tcPr>
          <w:p w14:paraId="2455CE66" w14:textId="7EBD32B4"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Fra d. </w:t>
            </w:r>
            <w:r w:rsidR="007F1377" w:rsidRPr="00C06844">
              <w:rPr>
                <w:rFonts w:asciiTheme="majorBidi" w:hAnsiTheme="majorBidi" w:cstheme="majorBidi"/>
                <w:color w:val="1F497D" w:themeColor="text2"/>
                <w:sz w:val="24"/>
                <w:szCs w:val="24"/>
              </w:rPr>
              <w:t>11</w:t>
            </w:r>
            <w:r w:rsidRPr="00C06844">
              <w:rPr>
                <w:rFonts w:asciiTheme="majorBidi" w:hAnsiTheme="majorBidi" w:cstheme="majorBidi"/>
                <w:color w:val="1F497D" w:themeColor="text2"/>
                <w:sz w:val="24"/>
                <w:szCs w:val="24"/>
              </w:rPr>
              <w:t>. Tobi til d. 11. Paoni siger præsten forbønnen</w:t>
            </w:r>
            <w:r w:rsidR="005D0B28"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for frugten.</w:t>
            </w:r>
          </w:p>
        </w:tc>
        <w:tc>
          <w:tcPr>
            <w:tcW w:w="3969" w:type="dxa"/>
          </w:tcPr>
          <w:p w14:paraId="0ADBEF4E" w14:textId="462EF173"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From Tobi 11 to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11 (January 19/20 to June 18), the Litany of the Fruits is said:</w:t>
            </w:r>
          </w:p>
        </w:tc>
        <w:tc>
          <w:tcPr>
            <w:tcW w:w="2552" w:type="dxa"/>
          </w:tcPr>
          <w:p w14:paraId="39756661" w14:textId="77777777"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ومن 11 طوبة إلي 11 بؤونة</w:t>
            </w:r>
          </w:p>
          <w:p w14:paraId="32784B6B" w14:textId="67E56C0E"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hint="cs"/>
                <w:b/>
                <w:bCs/>
                <w:color w:val="1F497D" w:themeColor="text2"/>
                <w:sz w:val="24"/>
                <w:szCs w:val="24"/>
                <w:rtl/>
              </w:rPr>
              <w:t xml:space="preserve">20 </w:t>
            </w:r>
            <w:r w:rsidRPr="00C06844">
              <w:rPr>
                <w:rFonts w:asciiTheme="majorBidi" w:hAnsiTheme="majorBidi" w:cstheme="majorBidi"/>
                <w:b/>
                <w:bCs/>
                <w:color w:val="1F497D" w:themeColor="text2"/>
                <w:sz w:val="24"/>
                <w:szCs w:val="24"/>
                <w:rtl/>
              </w:rPr>
              <w:t>يناير</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إلي</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 18 يونية</w:t>
            </w:r>
            <w:r w:rsidRPr="00C06844">
              <w:rPr>
                <w:rFonts w:asciiTheme="majorBidi" w:hAnsiTheme="majorBidi" w:cstheme="majorBidi"/>
                <w:b/>
                <w:bCs/>
                <w:color w:val="1F497D" w:themeColor="text2"/>
                <w:sz w:val="24"/>
                <w:szCs w:val="24"/>
                <w:rtl/>
                <w:lang w:val="en-US"/>
              </w:rPr>
              <w:t>(.</w:t>
            </w:r>
          </w:p>
        </w:tc>
      </w:tr>
      <w:tr w:rsidR="00C4314C" w:rsidRPr="005F61CA" w14:paraId="1866F2CD" w14:textId="77777777" w:rsidTr="000C4FA7">
        <w:tc>
          <w:tcPr>
            <w:tcW w:w="3969" w:type="dxa"/>
          </w:tcPr>
          <w:p w14:paraId="503060D1" w14:textId="0E7355D9"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795B006D" w14:textId="4379CE99"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Giv, Herre, himlens vinde og jordens frugt i år.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p>
        </w:tc>
        <w:tc>
          <w:tcPr>
            <w:tcW w:w="3969" w:type="dxa"/>
          </w:tcPr>
          <w:p w14:paraId="41059D75"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32C5EA5" w14:textId="0F767AC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Graciously accord, O Lord to bless the air of heaven and the fruits of the earth this year.</w:t>
            </w:r>
          </w:p>
        </w:tc>
        <w:tc>
          <w:tcPr>
            <w:tcW w:w="2552" w:type="dxa"/>
          </w:tcPr>
          <w:p w14:paraId="69E7A5FC" w14:textId="77777777" w:rsidR="00C4314C" w:rsidRPr="001D7000" w:rsidRDefault="00C4314C" w:rsidP="00C767E9">
            <w:pPr>
              <w:autoSpaceDE w:val="0"/>
              <w:autoSpaceDN w:val="0"/>
              <w:bidi/>
              <w:adjustRightInd w:val="0"/>
              <w:jc w:val="both"/>
              <w:rPr>
                <w:rFonts w:asciiTheme="majorBidi" w:hAnsiTheme="majorBidi" w:cstheme="majorBidi"/>
                <w:b/>
                <w:bCs/>
                <w:color w:val="C00000"/>
                <w:sz w:val="24"/>
                <w:szCs w:val="24"/>
                <w:lang w:val="en-US"/>
              </w:rPr>
            </w:pPr>
            <w:r w:rsidRPr="001D7000">
              <w:rPr>
                <w:rFonts w:asciiTheme="majorBidi" w:hAnsiTheme="majorBidi" w:cstheme="majorBidi"/>
                <w:b/>
                <w:bCs/>
                <w:color w:val="C00000"/>
                <w:sz w:val="24"/>
                <w:szCs w:val="24"/>
                <w:rtl/>
              </w:rPr>
              <w:t>الكاهن</w:t>
            </w:r>
            <w:r w:rsidRPr="001D7000">
              <w:rPr>
                <w:rFonts w:asciiTheme="majorBidi" w:hAnsiTheme="majorBidi" w:cstheme="majorBidi"/>
                <w:b/>
                <w:bCs/>
                <w:color w:val="C00000"/>
                <w:sz w:val="24"/>
                <w:szCs w:val="24"/>
                <w:lang w:val="en-US"/>
              </w:rPr>
              <w:t>:</w:t>
            </w:r>
          </w:p>
          <w:p w14:paraId="48379BF5" w14:textId="6CA32612" w:rsidR="00C4314C" w:rsidRPr="001D7000" w:rsidRDefault="00C4314C"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تفضل يا رب أهوية السماء</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وثمرات الأرض في هذه السنة،</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باركها</w:t>
            </w:r>
            <w:r w:rsidRPr="0019613F">
              <w:rPr>
                <w:rFonts w:asciiTheme="majorBidi" w:hAnsiTheme="majorBidi" w:cstheme="majorBidi"/>
                <w:b/>
                <w:bCs/>
                <w:color w:val="000000"/>
                <w:sz w:val="24"/>
                <w:szCs w:val="24"/>
                <w:lang w:val="en-US"/>
              </w:rPr>
              <w:t>.</w:t>
            </w:r>
          </w:p>
        </w:tc>
      </w:tr>
      <w:tr w:rsidR="007B4CF8" w:rsidRPr="005F61CA" w14:paraId="4D8D5A90" w14:textId="77777777" w:rsidTr="000C4FA7">
        <w:tc>
          <w:tcPr>
            <w:tcW w:w="3969" w:type="dxa"/>
          </w:tcPr>
          <w:p w14:paraId="62EC17BA"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6572CEA"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962C787" w14:textId="77777777" w:rsidR="007B4CF8" w:rsidRPr="001D7000" w:rsidRDefault="007B4CF8" w:rsidP="00C767E9">
            <w:pPr>
              <w:autoSpaceDE w:val="0"/>
              <w:autoSpaceDN w:val="0"/>
              <w:bidi/>
              <w:adjustRightInd w:val="0"/>
              <w:jc w:val="both"/>
              <w:rPr>
                <w:rFonts w:asciiTheme="majorBidi" w:hAnsiTheme="majorBidi" w:cstheme="majorBidi"/>
                <w:b/>
                <w:bCs/>
                <w:color w:val="C00000"/>
                <w:sz w:val="24"/>
                <w:szCs w:val="24"/>
                <w:rtl/>
              </w:rPr>
            </w:pPr>
          </w:p>
        </w:tc>
      </w:tr>
      <w:tr w:rsidR="00C4314C" w:rsidRPr="005F61CA" w14:paraId="64CEA657" w14:textId="77777777" w:rsidTr="000C4FA7">
        <w:tc>
          <w:tcPr>
            <w:tcW w:w="3969" w:type="dxa"/>
          </w:tcPr>
          <w:p w14:paraId="642C7CBB" w14:textId="77777777" w:rsidR="00C4314C" w:rsidRPr="004332C7" w:rsidRDefault="00C4314C"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p>
          <w:p w14:paraId="1FA714BB" w14:textId="1720484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himlens vinde og jordens frugt, for lunde og vin­ gårde, for ethvert frugtbærende træ i hele verden, at Kristus, vor Gud, må velsigne dem og fuldende dem i fred og uden skade - og tilgive os vore synder.</w:t>
            </w:r>
          </w:p>
        </w:tc>
        <w:tc>
          <w:tcPr>
            <w:tcW w:w="3969" w:type="dxa"/>
          </w:tcPr>
          <w:p w14:paraId="34F18BF1"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7D31143" w14:textId="3192777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air of heaven, the fruits of the earth, the trees, the vines, and for every fruit-bearing tree in all the world, that Christ our God may bless them, bring them to perfection in peace without harm, and forgive us our sins.</w:t>
            </w:r>
          </w:p>
        </w:tc>
        <w:tc>
          <w:tcPr>
            <w:tcW w:w="2552" w:type="dxa"/>
          </w:tcPr>
          <w:p w14:paraId="00D55798" w14:textId="77777777" w:rsidR="00C4314C" w:rsidRPr="001D7000" w:rsidRDefault="00C4314C" w:rsidP="00C767E9">
            <w:pPr>
              <w:autoSpaceDE w:val="0"/>
              <w:autoSpaceDN w:val="0"/>
              <w:bidi/>
              <w:adjustRightInd w:val="0"/>
              <w:jc w:val="both"/>
              <w:rPr>
                <w:rFonts w:asciiTheme="majorBidi" w:hAnsiTheme="majorBidi" w:cstheme="majorBidi"/>
                <w:b/>
                <w:bCs/>
                <w:color w:val="C00000"/>
                <w:sz w:val="24"/>
                <w:szCs w:val="24"/>
                <w:lang w:val="en-US"/>
              </w:rPr>
            </w:pPr>
            <w:r w:rsidRPr="001D7000">
              <w:rPr>
                <w:rFonts w:asciiTheme="majorBidi" w:hAnsiTheme="majorBidi" w:cstheme="majorBidi"/>
                <w:b/>
                <w:bCs/>
                <w:color w:val="C00000"/>
                <w:sz w:val="24"/>
                <w:szCs w:val="24"/>
                <w:rtl/>
              </w:rPr>
              <w:t>الشماس</w:t>
            </w:r>
            <w:r w:rsidRPr="001D7000">
              <w:rPr>
                <w:rFonts w:asciiTheme="majorBidi" w:hAnsiTheme="majorBidi" w:cstheme="majorBidi"/>
                <w:b/>
                <w:bCs/>
                <w:color w:val="C00000"/>
                <w:sz w:val="24"/>
                <w:szCs w:val="24"/>
                <w:lang w:val="en-US"/>
              </w:rPr>
              <w:t>:</w:t>
            </w:r>
          </w:p>
          <w:p w14:paraId="274A348C" w14:textId="4E3DF9A0" w:rsidR="00C4314C" w:rsidRPr="001D7000" w:rsidRDefault="00C4314C"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اطلبوا عن أهوية السماء وثمرات</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الأرض والشجر والكروم، وكل</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شجرة مثمرة في كل المسكونة،</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لكي يباركها المسيح إلهنا،</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ويكملها سالمة بغير آلم، ويغفر</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لنا خطايانا</w:t>
            </w:r>
            <w:r w:rsidRPr="0019613F">
              <w:rPr>
                <w:rFonts w:asciiTheme="majorBidi" w:hAnsiTheme="majorBidi" w:cstheme="majorBidi"/>
                <w:b/>
                <w:bCs/>
                <w:color w:val="000000"/>
                <w:sz w:val="24"/>
                <w:szCs w:val="24"/>
                <w:lang w:val="en-US"/>
              </w:rPr>
              <w:t>.</w:t>
            </w:r>
          </w:p>
        </w:tc>
      </w:tr>
      <w:tr w:rsidR="00C4314C" w:rsidRPr="005F61CA" w14:paraId="227908B3" w14:textId="77777777" w:rsidTr="000C4FA7">
        <w:tc>
          <w:tcPr>
            <w:tcW w:w="3969" w:type="dxa"/>
          </w:tcPr>
          <w:p w14:paraId="74EA02BE" w14:textId="77777777" w:rsidR="007B4CF8" w:rsidRDefault="007B4CF8" w:rsidP="00C767E9">
            <w:pPr>
              <w:autoSpaceDE w:val="0"/>
              <w:autoSpaceDN w:val="0"/>
              <w:adjustRightInd w:val="0"/>
              <w:jc w:val="both"/>
              <w:rPr>
                <w:rFonts w:asciiTheme="majorBidi" w:hAnsiTheme="majorBidi" w:cstheme="majorBidi"/>
                <w:b/>
                <w:bCs/>
                <w:color w:val="C10000"/>
                <w:sz w:val="24"/>
                <w:szCs w:val="24"/>
              </w:rPr>
            </w:pPr>
            <w:r>
              <w:rPr>
                <w:rFonts w:asciiTheme="majorBidi" w:hAnsiTheme="majorBidi" w:cstheme="majorBidi"/>
                <w:b/>
                <w:bCs/>
                <w:color w:val="C10000"/>
                <w:sz w:val="24"/>
                <w:szCs w:val="24"/>
              </w:rPr>
              <w:t>’</w:t>
            </w:r>
          </w:p>
          <w:p w14:paraId="623C9837" w14:textId="18F7C916"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2ECC577E" w14:textId="20427DF2" w:rsidR="00C4314C" w:rsidRPr="00900FA6" w:rsidRDefault="001F0C62" w:rsidP="001D7000">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p>
        </w:tc>
        <w:tc>
          <w:tcPr>
            <w:tcW w:w="3969" w:type="dxa"/>
          </w:tcPr>
          <w:p w14:paraId="084AEF03"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70454EBE" w14:textId="3DBFFCC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0F297E20" w14:textId="77777777" w:rsidR="00C4314C" w:rsidRPr="001D7000" w:rsidRDefault="00C4314C" w:rsidP="00C767E9">
            <w:pPr>
              <w:autoSpaceDE w:val="0"/>
              <w:autoSpaceDN w:val="0"/>
              <w:bidi/>
              <w:adjustRightInd w:val="0"/>
              <w:jc w:val="both"/>
              <w:rPr>
                <w:rFonts w:asciiTheme="majorBidi" w:hAnsiTheme="majorBidi" w:cstheme="majorBidi"/>
                <w:b/>
                <w:bCs/>
                <w:color w:val="C00000"/>
                <w:sz w:val="24"/>
                <w:szCs w:val="24"/>
                <w:lang w:val="en-US"/>
              </w:rPr>
            </w:pPr>
            <w:r w:rsidRPr="001D7000">
              <w:rPr>
                <w:rFonts w:asciiTheme="majorBidi" w:hAnsiTheme="majorBidi" w:cstheme="majorBidi"/>
                <w:b/>
                <w:bCs/>
                <w:color w:val="C00000"/>
                <w:sz w:val="24"/>
                <w:szCs w:val="24"/>
                <w:rtl/>
              </w:rPr>
              <w:t>الشعب</w:t>
            </w:r>
            <w:r w:rsidRPr="001D7000">
              <w:rPr>
                <w:rFonts w:asciiTheme="majorBidi" w:hAnsiTheme="majorBidi" w:cstheme="majorBidi"/>
                <w:b/>
                <w:bCs/>
                <w:color w:val="C00000"/>
                <w:sz w:val="24"/>
                <w:szCs w:val="24"/>
                <w:lang w:val="en-US"/>
              </w:rPr>
              <w:t>:</w:t>
            </w:r>
          </w:p>
          <w:p w14:paraId="2DEAC44A" w14:textId="67B502A1" w:rsidR="00C4314C" w:rsidRPr="001D7000" w:rsidRDefault="00C4314C" w:rsidP="00065A6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يا رب إرحم. يا رب إرحم. يا رب</w:t>
            </w:r>
            <w:r w:rsidR="00065A6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إرحم</w:t>
            </w:r>
            <w:r w:rsidRPr="0019613F">
              <w:rPr>
                <w:rFonts w:asciiTheme="majorBidi" w:hAnsiTheme="majorBidi" w:cstheme="majorBidi"/>
                <w:b/>
                <w:bCs/>
                <w:color w:val="000000"/>
                <w:sz w:val="24"/>
                <w:szCs w:val="24"/>
                <w:lang w:val="en-US"/>
              </w:rPr>
              <w:t>.</w:t>
            </w:r>
          </w:p>
        </w:tc>
      </w:tr>
      <w:tr w:rsidR="000C4FA7" w:rsidRPr="005F61CA" w14:paraId="5941B73C" w14:textId="77777777" w:rsidTr="000C4FA7">
        <w:tc>
          <w:tcPr>
            <w:tcW w:w="3969" w:type="dxa"/>
          </w:tcPr>
          <w:p w14:paraId="0802406D"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96E5729"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9129742" w14:textId="77777777" w:rsidR="000C4FA7" w:rsidRPr="001D7000" w:rsidRDefault="000C4FA7" w:rsidP="00C767E9">
            <w:pPr>
              <w:autoSpaceDE w:val="0"/>
              <w:autoSpaceDN w:val="0"/>
              <w:bidi/>
              <w:adjustRightInd w:val="0"/>
              <w:jc w:val="both"/>
              <w:rPr>
                <w:rFonts w:asciiTheme="majorBidi" w:hAnsiTheme="majorBidi" w:cstheme="majorBidi"/>
                <w:b/>
                <w:bCs/>
                <w:color w:val="C00000"/>
                <w:sz w:val="24"/>
                <w:szCs w:val="24"/>
                <w:rtl/>
              </w:rPr>
            </w:pPr>
          </w:p>
        </w:tc>
      </w:tr>
      <w:tr w:rsidR="00C4314C" w:rsidRPr="005F61CA" w14:paraId="0D4B6E8B" w14:textId="77777777" w:rsidTr="000C4FA7">
        <w:tc>
          <w:tcPr>
            <w:tcW w:w="3969" w:type="dxa"/>
          </w:tcPr>
          <w:p w14:paraId="1625D935" w14:textId="10F23FBB"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Kombineret </w:t>
            </w:r>
            <w:r w:rsidR="009B51D5" w:rsidRPr="00C06844">
              <w:rPr>
                <w:rFonts w:asciiTheme="majorBidi" w:hAnsiTheme="majorBidi" w:cstheme="majorBidi"/>
                <w:color w:val="1F497D" w:themeColor="text2"/>
                <w:sz w:val="24"/>
                <w:szCs w:val="24"/>
              </w:rPr>
              <w:t>litani</w:t>
            </w:r>
            <w:r w:rsidRPr="00C06844">
              <w:rPr>
                <w:rFonts w:asciiTheme="majorBidi" w:hAnsiTheme="majorBidi" w:cstheme="majorBidi"/>
                <w:color w:val="1F497D" w:themeColor="text2"/>
                <w:sz w:val="24"/>
                <w:szCs w:val="24"/>
              </w:rPr>
              <w:t xml:space="preserve"> i de tre sæsoner</w:t>
            </w:r>
            <w:r w:rsidR="009B51D5" w:rsidRPr="00C06844">
              <w:rPr>
                <w:rFonts w:asciiTheme="majorBidi" w:hAnsiTheme="majorBidi" w:cstheme="majorBidi"/>
                <w:color w:val="1F497D" w:themeColor="text2"/>
                <w:sz w:val="24"/>
                <w:szCs w:val="24"/>
              </w:rPr>
              <w:t>, som følger:</w:t>
            </w:r>
          </w:p>
        </w:tc>
        <w:tc>
          <w:tcPr>
            <w:tcW w:w="3969" w:type="dxa"/>
          </w:tcPr>
          <w:p w14:paraId="450A77C8" w14:textId="51B60E63"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three litanies may be combined as follows:</w:t>
            </w:r>
          </w:p>
        </w:tc>
        <w:tc>
          <w:tcPr>
            <w:tcW w:w="2552" w:type="dxa"/>
          </w:tcPr>
          <w:p w14:paraId="3DA20FF8" w14:textId="4529E903"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ويمكن أن يقال الثلاثة أواشي معا</w:t>
            </w:r>
            <w:r w:rsidRPr="00C06844">
              <w:rPr>
                <w:rFonts w:asciiTheme="majorBidi" w:hAnsiTheme="majorBidi" w:cstheme="majorBidi"/>
                <w:b/>
                <w:bCs/>
                <w:color w:val="1F497D" w:themeColor="text2"/>
                <w:sz w:val="24"/>
                <w:szCs w:val="24"/>
                <w:rtl/>
                <w:lang w:val="en-US"/>
              </w:rPr>
              <w:t>.</w:t>
            </w:r>
          </w:p>
        </w:tc>
      </w:tr>
      <w:tr w:rsidR="00C4314C" w:rsidRPr="005F61CA" w14:paraId="45DE4DF1" w14:textId="77777777" w:rsidTr="000C4FA7">
        <w:tc>
          <w:tcPr>
            <w:tcW w:w="3969" w:type="dxa"/>
          </w:tcPr>
          <w:p w14:paraId="10873ED1" w14:textId="5C872848" w:rsidR="00C4314C" w:rsidRPr="004332C7" w:rsidRDefault="004E453E" w:rsidP="00C767E9">
            <w:pPr>
              <w:autoSpaceDE w:val="0"/>
              <w:autoSpaceDN w:val="0"/>
              <w:adjustRightInd w:val="0"/>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Præst</w:t>
            </w:r>
            <w:r w:rsidR="0022069C" w:rsidRPr="004332C7">
              <w:rPr>
                <w:rFonts w:asciiTheme="majorBidi" w:hAnsiTheme="majorBidi" w:cstheme="majorBidi"/>
                <w:b/>
                <w:bCs/>
                <w:color w:val="A60021"/>
                <w:sz w:val="24"/>
                <w:szCs w:val="24"/>
              </w:rPr>
              <w:t>:</w:t>
            </w:r>
          </w:p>
          <w:p w14:paraId="35D97DA1" w14:textId="17E08CDB" w:rsidR="00C4314C" w:rsidRPr="004332C7" w:rsidRDefault="00C4314C" w:rsidP="001D7000">
            <w:pPr>
              <w:jc w:val="both"/>
              <w:rPr>
                <w:rFonts w:asciiTheme="majorBidi" w:hAnsiTheme="majorBidi" w:cstheme="majorBidi"/>
                <w:sz w:val="24"/>
                <w:szCs w:val="24"/>
                <w:lang w:val="en-US"/>
              </w:rPr>
            </w:pPr>
            <w:r w:rsidRPr="004332C7">
              <w:rPr>
                <w:rFonts w:asciiTheme="majorBidi" w:hAnsiTheme="majorBidi" w:cstheme="majorBidi"/>
                <w:sz w:val="24"/>
                <w:szCs w:val="24"/>
              </w:rPr>
              <w:t>Herre, lad floden have vand, sæd, græsset og markens vækster, himlens vinde og jordens frugt i år.</w:t>
            </w:r>
            <w:r w:rsidR="001D7000">
              <w:rPr>
                <w:rFonts w:asciiTheme="majorBidi" w:hAnsiTheme="majorBidi" w:cstheme="majorBidi"/>
                <w:sz w:val="24"/>
                <w:szCs w:val="24"/>
              </w:rPr>
              <w:t xml:space="preserve">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 alle.</w:t>
            </w:r>
          </w:p>
        </w:tc>
        <w:tc>
          <w:tcPr>
            <w:tcW w:w="3969" w:type="dxa"/>
          </w:tcPr>
          <w:p w14:paraId="0EDC6792"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3B556F6" w14:textId="387E06D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Graciously accord, O Lord, to bless the air of heaven and the fruits of the earth, the waters of the rivers, the seeds, the herbs, and the plants of the field this year.</w:t>
            </w:r>
          </w:p>
        </w:tc>
        <w:tc>
          <w:tcPr>
            <w:tcW w:w="2552" w:type="dxa"/>
          </w:tcPr>
          <w:p w14:paraId="6CA01ED4" w14:textId="77777777" w:rsidR="00C4314C" w:rsidRPr="001D7000" w:rsidRDefault="00C4314C" w:rsidP="00C767E9">
            <w:pPr>
              <w:autoSpaceDE w:val="0"/>
              <w:autoSpaceDN w:val="0"/>
              <w:bidi/>
              <w:adjustRightInd w:val="0"/>
              <w:jc w:val="both"/>
              <w:rPr>
                <w:rFonts w:asciiTheme="majorBidi" w:hAnsiTheme="majorBidi" w:cstheme="majorBidi"/>
                <w:b/>
                <w:bCs/>
                <w:color w:val="C00000"/>
                <w:sz w:val="24"/>
                <w:szCs w:val="24"/>
                <w:lang w:val="en-US"/>
              </w:rPr>
            </w:pPr>
            <w:r w:rsidRPr="001D7000">
              <w:rPr>
                <w:rFonts w:asciiTheme="majorBidi" w:hAnsiTheme="majorBidi" w:cstheme="majorBidi"/>
                <w:b/>
                <w:bCs/>
                <w:color w:val="C00000"/>
                <w:sz w:val="24"/>
                <w:szCs w:val="24"/>
                <w:rtl/>
              </w:rPr>
              <w:t>الكاهن</w:t>
            </w:r>
            <w:r w:rsidRPr="001D7000">
              <w:rPr>
                <w:rFonts w:asciiTheme="majorBidi" w:hAnsiTheme="majorBidi" w:cstheme="majorBidi"/>
                <w:b/>
                <w:bCs/>
                <w:color w:val="C00000"/>
                <w:sz w:val="24"/>
                <w:szCs w:val="24"/>
                <w:lang w:val="en-US"/>
              </w:rPr>
              <w:t>:</w:t>
            </w:r>
          </w:p>
          <w:p w14:paraId="0ED61488" w14:textId="0CCB26C0" w:rsidR="00C4314C" w:rsidRPr="001D7000" w:rsidRDefault="00C4314C" w:rsidP="00627E8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تفضل يا رب أهوية السماء</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وثمرات الأرض ومياه النهر</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والزروع والعشب ونبات الحقل</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في هذه السنة، باركها</w:t>
            </w:r>
            <w:r w:rsidRPr="0019613F">
              <w:rPr>
                <w:rFonts w:asciiTheme="majorBidi" w:hAnsiTheme="majorBidi" w:cstheme="majorBidi"/>
                <w:b/>
                <w:bCs/>
                <w:color w:val="000000"/>
                <w:sz w:val="24"/>
                <w:szCs w:val="24"/>
                <w:lang w:val="en-US"/>
              </w:rPr>
              <w:t>.</w:t>
            </w:r>
          </w:p>
        </w:tc>
      </w:tr>
      <w:tr w:rsidR="007B4CF8" w:rsidRPr="005F61CA" w14:paraId="08C9FF54" w14:textId="77777777" w:rsidTr="000C4FA7">
        <w:tc>
          <w:tcPr>
            <w:tcW w:w="3969" w:type="dxa"/>
          </w:tcPr>
          <w:p w14:paraId="7ECBE535" w14:textId="77777777" w:rsidR="007B4CF8" w:rsidRPr="0019613F" w:rsidRDefault="007B4CF8" w:rsidP="00C767E9">
            <w:pPr>
              <w:autoSpaceDE w:val="0"/>
              <w:autoSpaceDN w:val="0"/>
              <w:adjustRightInd w:val="0"/>
              <w:jc w:val="both"/>
              <w:rPr>
                <w:rFonts w:asciiTheme="majorBidi" w:hAnsiTheme="majorBidi" w:cstheme="majorBidi"/>
                <w:b/>
                <w:bCs/>
                <w:color w:val="A60021"/>
                <w:sz w:val="24"/>
                <w:szCs w:val="24"/>
                <w:lang w:val="en-US"/>
              </w:rPr>
            </w:pPr>
          </w:p>
        </w:tc>
        <w:tc>
          <w:tcPr>
            <w:tcW w:w="3969" w:type="dxa"/>
          </w:tcPr>
          <w:p w14:paraId="6F251BEF"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DAD9F6C" w14:textId="77777777" w:rsidR="007B4CF8" w:rsidRPr="001D7000" w:rsidRDefault="007B4CF8" w:rsidP="00C767E9">
            <w:pPr>
              <w:autoSpaceDE w:val="0"/>
              <w:autoSpaceDN w:val="0"/>
              <w:bidi/>
              <w:adjustRightInd w:val="0"/>
              <w:jc w:val="both"/>
              <w:rPr>
                <w:rFonts w:asciiTheme="majorBidi" w:hAnsiTheme="majorBidi" w:cstheme="majorBidi"/>
                <w:b/>
                <w:bCs/>
                <w:color w:val="C00000"/>
                <w:sz w:val="24"/>
                <w:szCs w:val="24"/>
                <w:rtl/>
              </w:rPr>
            </w:pPr>
          </w:p>
        </w:tc>
      </w:tr>
      <w:tr w:rsidR="00C4314C" w:rsidRPr="005F61CA" w14:paraId="372B6ABA" w14:textId="77777777" w:rsidTr="000C4FA7">
        <w:tc>
          <w:tcPr>
            <w:tcW w:w="3969" w:type="dxa"/>
          </w:tcPr>
          <w:p w14:paraId="33E0C972"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587A0A7" w14:textId="519CE6E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stigning af vandstrømmene, sæden, græsset og markens vækster, himlens vinde og jordens frugt, for lunde og vingårde, for ethvert frugtbærende træ i hele verden, at Kristus, vor Gud, må velsigne dem og fuldende dem i fred og uden skade, og tilgive os vore synder.</w:t>
            </w:r>
          </w:p>
        </w:tc>
        <w:tc>
          <w:tcPr>
            <w:tcW w:w="3969" w:type="dxa"/>
          </w:tcPr>
          <w:p w14:paraId="40518DFD"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F2B0D17" w14:textId="13C0F00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air of heaven, the fruits of the earth, the rising of the waters of the rivers, the seeds, the herbs, and the plants of the field, that Christ our God may bless them, have compassion on His creation which His hands have made, and forgive us our sins.</w:t>
            </w:r>
          </w:p>
        </w:tc>
        <w:tc>
          <w:tcPr>
            <w:tcW w:w="2552" w:type="dxa"/>
          </w:tcPr>
          <w:p w14:paraId="2A84D41B" w14:textId="77777777" w:rsidR="00C4314C" w:rsidRPr="001D7000" w:rsidRDefault="00C4314C" w:rsidP="00C767E9">
            <w:pPr>
              <w:autoSpaceDE w:val="0"/>
              <w:autoSpaceDN w:val="0"/>
              <w:bidi/>
              <w:adjustRightInd w:val="0"/>
              <w:jc w:val="both"/>
              <w:rPr>
                <w:rFonts w:asciiTheme="majorBidi" w:hAnsiTheme="majorBidi" w:cstheme="majorBidi"/>
                <w:b/>
                <w:bCs/>
                <w:color w:val="C00000"/>
                <w:sz w:val="24"/>
                <w:szCs w:val="24"/>
                <w:lang w:val="en-US"/>
              </w:rPr>
            </w:pPr>
            <w:r w:rsidRPr="001D7000">
              <w:rPr>
                <w:rFonts w:asciiTheme="majorBidi" w:hAnsiTheme="majorBidi" w:cstheme="majorBidi"/>
                <w:b/>
                <w:bCs/>
                <w:color w:val="C00000"/>
                <w:sz w:val="24"/>
                <w:szCs w:val="24"/>
                <w:rtl/>
              </w:rPr>
              <w:t>الشماس</w:t>
            </w:r>
            <w:r w:rsidRPr="001D7000">
              <w:rPr>
                <w:rFonts w:asciiTheme="majorBidi" w:hAnsiTheme="majorBidi" w:cstheme="majorBidi"/>
                <w:b/>
                <w:bCs/>
                <w:color w:val="C00000"/>
                <w:sz w:val="24"/>
                <w:szCs w:val="24"/>
                <w:lang w:val="en-US"/>
              </w:rPr>
              <w:t>:</w:t>
            </w:r>
          </w:p>
          <w:p w14:paraId="31A2372C" w14:textId="420D67E5" w:rsidR="00C4314C" w:rsidRPr="001D7000" w:rsidRDefault="00C4314C" w:rsidP="00AF4BD0">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اطلبوا عن أهوية السماء وثمرات</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الأرض وصعود مياه الأنهار</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والزروع والعشب ونبات الحقل</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في هذه السنة لكي يباركها</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المسيح إلهنا ويتحنن على جبلته</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التي صنعتها يداه ويغفر لنا</w:t>
            </w:r>
            <w:r w:rsidR="00627E81" w:rsidRPr="001D7000">
              <w:rPr>
                <w:rFonts w:asciiTheme="majorBidi" w:hAnsiTheme="majorBidi" w:cstheme="majorBidi" w:hint="cs"/>
                <w:b/>
                <w:bCs/>
                <w:color w:val="000000"/>
                <w:sz w:val="24"/>
                <w:szCs w:val="24"/>
                <w:rtl/>
              </w:rPr>
              <w:t xml:space="preserve"> </w:t>
            </w:r>
            <w:r w:rsidR="00AF4BD0"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خطايانا</w:t>
            </w:r>
            <w:r w:rsidRPr="001D7000">
              <w:rPr>
                <w:rFonts w:asciiTheme="majorBidi" w:hAnsiTheme="majorBidi" w:cstheme="majorBidi"/>
                <w:b/>
                <w:bCs/>
                <w:color w:val="000000"/>
                <w:sz w:val="24"/>
                <w:szCs w:val="24"/>
                <w:lang w:val="en-US"/>
              </w:rPr>
              <w:t>.</w:t>
            </w:r>
          </w:p>
        </w:tc>
      </w:tr>
      <w:tr w:rsidR="007B4CF8" w:rsidRPr="005F61CA" w14:paraId="6781499D" w14:textId="77777777" w:rsidTr="000C4FA7">
        <w:tc>
          <w:tcPr>
            <w:tcW w:w="3969" w:type="dxa"/>
          </w:tcPr>
          <w:p w14:paraId="0B1B4FE2"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1D451EA" w14:textId="77777777" w:rsidR="007B4CF8" w:rsidRPr="004332C7"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9575C6B" w14:textId="77777777" w:rsidR="007B4CF8" w:rsidRPr="001D7000" w:rsidRDefault="007B4CF8" w:rsidP="00C767E9">
            <w:pPr>
              <w:autoSpaceDE w:val="0"/>
              <w:autoSpaceDN w:val="0"/>
              <w:bidi/>
              <w:adjustRightInd w:val="0"/>
              <w:jc w:val="both"/>
              <w:rPr>
                <w:rFonts w:asciiTheme="majorBidi" w:hAnsiTheme="majorBidi" w:cstheme="majorBidi"/>
                <w:b/>
                <w:bCs/>
                <w:color w:val="C00000"/>
                <w:sz w:val="24"/>
                <w:szCs w:val="24"/>
                <w:rtl/>
              </w:rPr>
            </w:pPr>
          </w:p>
        </w:tc>
      </w:tr>
      <w:tr w:rsidR="00C4314C" w:rsidRPr="005F61CA" w14:paraId="62CFAD2E" w14:textId="77777777" w:rsidTr="000C4FA7">
        <w:tc>
          <w:tcPr>
            <w:tcW w:w="3969" w:type="dxa"/>
          </w:tcPr>
          <w:p w14:paraId="256795E5" w14:textId="26D622C1"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3FB099E" w14:textId="0E5D7196" w:rsidR="00C4314C" w:rsidRPr="001F0C62" w:rsidRDefault="001F0C62" w:rsidP="001D7000">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r w:rsidR="001D7000">
              <w:rPr>
                <w:rFonts w:asciiTheme="majorBidi" w:hAnsiTheme="majorBidi" w:cstheme="majorBidi"/>
                <w:color w:val="000000"/>
                <w:sz w:val="24"/>
                <w:szCs w:val="24"/>
              </w:rPr>
              <w:t xml:space="preserve"> </w:t>
            </w:r>
            <w:r>
              <w:rPr>
                <w:rFonts w:asciiTheme="majorBidi" w:hAnsiTheme="majorBidi" w:cstheme="majorBidi"/>
                <w:color w:val="000000"/>
                <w:sz w:val="24"/>
                <w:szCs w:val="24"/>
              </w:rPr>
              <w:t>Herre, forbarm dig</w:t>
            </w:r>
            <w:r w:rsidR="0022069C" w:rsidRPr="004332C7">
              <w:rPr>
                <w:rFonts w:asciiTheme="majorBidi" w:hAnsiTheme="majorBidi" w:cstheme="majorBidi"/>
                <w:color w:val="000000"/>
                <w:sz w:val="24"/>
                <w:szCs w:val="24"/>
              </w:rPr>
              <w:t>.</w:t>
            </w:r>
          </w:p>
        </w:tc>
        <w:tc>
          <w:tcPr>
            <w:tcW w:w="3969" w:type="dxa"/>
          </w:tcPr>
          <w:p w14:paraId="62222073"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0ACB815" w14:textId="5243BF8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71C93910" w14:textId="77777777" w:rsidR="00C4314C" w:rsidRPr="001D7000" w:rsidRDefault="00C4314C" w:rsidP="00C767E9">
            <w:pPr>
              <w:autoSpaceDE w:val="0"/>
              <w:autoSpaceDN w:val="0"/>
              <w:bidi/>
              <w:adjustRightInd w:val="0"/>
              <w:jc w:val="both"/>
              <w:rPr>
                <w:rFonts w:asciiTheme="majorBidi" w:hAnsiTheme="majorBidi" w:cstheme="majorBidi"/>
                <w:b/>
                <w:bCs/>
                <w:color w:val="C00000"/>
                <w:sz w:val="24"/>
                <w:szCs w:val="24"/>
                <w:lang w:val="en-US"/>
              </w:rPr>
            </w:pPr>
            <w:r w:rsidRPr="001D7000">
              <w:rPr>
                <w:rFonts w:asciiTheme="majorBidi" w:hAnsiTheme="majorBidi" w:cstheme="majorBidi"/>
                <w:b/>
                <w:bCs/>
                <w:color w:val="C00000"/>
                <w:sz w:val="24"/>
                <w:szCs w:val="24"/>
                <w:rtl/>
              </w:rPr>
              <w:t>الشعب</w:t>
            </w:r>
            <w:r w:rsidRPr="001D7000">
              <w:rPr>
                <w:rFonts w:asciiTheme="majorBidi" w:hAnsiTheme="majorBidi" w:cstheme="majorBidi"/>
                <w:b/>
                <w:bCs/>
                <w:color w:val="C00000"/>
                <w:sz w:val="24"/>
                <w:szCs w:val="24"/>
                <w:lang w:val="en-US"/>
              </w:rPr>
              <w:t>:</w:t>
            </w:r>
          </w:p>
          <w:p w14:paraId="3D1ED49F" w14:textId="1ACA1222" w:rsidR="00C4314C" w:rsidRPr="001D7000" w:rsidRDefault="00C4314C" w:rsidP="00627E8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يا رب إرحم. يا رب إرحم. يا رب</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إرحم</w:t>
            </w:r>
            <w:r w:rsidRPr="0019613F">
              <w:rPr>
                <w:rFonts w:asciiTheme="majorBidi" w:hAnsiTheme="majorBidi" w:cstheme="majorBidi"/>
                <w:b/>
                <w:bCs/>
                <w:color w:val="000000"/>
                <w:sz w:val="24"/>
                <w:szCs w:val="24"/>
                <w:lang w:val="en-US"/>
              </w:rPr>
              <w:t>.</w:t>
            </w:r>
          </w:p>
        </w:tc>
      </w:tr>
      <w:tr w:rsidR="000C4FA7" w:rsidRPr="005F61CA" w14:paraId="51EB347C" w14:textId="77777777" w:rsidTr="000C4FA7">
        <w:tc>
          <w:tcPr>
            <w:tcW w:w="3969" w:type="dxa"/>
          </w:tcPr>
          <w:p w14:paraId="04600858"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32CDDE0"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B48C646" w14:textId="77777777" w:rsidR="000C4FA7" w:rsidRPr="001D7000" w:rsidRDefault="000C4FA7" w:rsidP="00C767E9">
            <w:pPr>
              <w:autoSpaceDE w:val="0"/>
              <w:autoSpaceDN w:val="0"/>
              <w:bidi/>
              <w:adjustRightInd w:val="0"/>
              <w:jc w:val="both"/>
              <w:rPr>
                <w:rFonts w:asciiTheme="majorBidi" w:hAnsiTheme="majorBidi" w:cstheme="majorBidi"/>
                <w:b/>
                <w:bCs/>
                <w:color w:val="C00000"/>
                <w:sz w:val="24"/>
                <w:szCs w:val="24"/>
                <w:rtl/>
              </w:rPr>
            </w:pPr>
          </w:p>
        </w:tc>
      </w:tr>
      <w:tr w:rsidR="00C4314C" w:rsidRPr="005F61CA" w14:paraId="05A496AA" w14:textId="77777777" w:rsidTr="000C4FA7">
        <w:tc>
          <w:tcPr>
            <w:tcW w:w="3969" w:type="dxa"/>
          </w:tcPr>
          <w:p w14:paraId="54986DBA" w14:textId="57B55F26"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Ved hver af de </w:t>
            </w:r>
            <w:r w:rsidR="0022069C"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forudgående forbønner afslutter præsten med at sige:</w:t>
            </w:r>
          </w:p>
        </w:tc>
        <w:tc>
          <w:tcPr>
            <w:tcW w:w="3969" w:type="dxa"/>
          </w:tcPr>
          <w:p w14:paraId="76B65913" w14:textId="6003F16B"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any one of these three litanies, or the combined litany, the priest continues with the following:</w:t>
            </w:r>
          </w:p>
        </w:tc>
        <w:tc>
          <w:tcPr>
            <w:tcW w:w="2552" w:type="dxa"/>
          </w:tcPr>
          <w:p w14:paraId="4C842C4E" w14:textId="4AE0DE9E" w:rsidR="00C4314C" w:rsidRPr="00C06844" w:rsidRDefault="00C4314C" w:rsidP="00627E81">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 كل أوشية من هذه الثلاثة، أو الاوشية</w:t>
            </w:r>
            <w:r w:rsidR="00627E8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الموحدة، يكمل الكاهن قائلاً:</w:t>
            </w:r>
          </w:p>
        </w:tc>
      </w:tr>
      <w:tr w:rsidR="00C4314C" w:rsidRPr="005F61CA" w14:paraId="00FB6221" w14:textId="77777777" w:rsidTr="000C4FA7">
        <w:tc>
          <w:tcPr>
            <w:tcW w:w="3969" w:type="dxa"/>
          </w:tcPr>
          <w:p w14:paraId="5409002B" w14:textId="1B9D4C6F"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24C7D45B" w14:textId="029917B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Lad dem vokse op efter deres mål, i overensstemmelse med din nåde. Giv glæde over jordens ansigt. Lad dens plovfurer blive oversvømmet. Lad dens frugter blive talrige.</w:t>
            </w:r>
          </w:p>
        </w:tc>
        <w:tc>
          <w:tcPr>
            <w:tcW w:w="3969" w:type="dxa"/>
          </w:tcPr>
          <w:p w14:paraId="6C69E0B9" w14:textId="77777777" w:rsidR="00882869"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12A72BD" w14:textId="30529D5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 xml:space="preserve">Raise them to their measure according to Your grace. Give joy to the face of the earth. May its furrows be abundantly </w:t>
            </w:r>
            <w:proofErr w:type="gramStart"/>
            <w:r w:rsidRPr="004332C7">
              <w:rPr>
                <w:rFonts w:asciiTheme="majorBidi" w:hAnsiTheme="majorBidi" w:cstheme="majorBidi"/>
                <w:color w:val="000000"/>
                <w:sz w:val="24"/>
                <w:szCs w:val="24"/>
                <w:lang w:val="en-US"/>
              </w:rPr>
              <w:t>watered</w:t>
            </w:r>
            <w:proofErr w:type="gramEnd"/>
            <w:r w:rsidRPr="004332C7">
              <w:rPr>
                <w:rFonts w:asciiTheme="majorBidi" w:hAnsiTheme="majorBidi" w:cstheme="majorBidi"/>
                <w:color w:val="000000"/>
                <w:sz w:val="24"/>
                <w:szCs w:val="24"/>
                <w:lang w:val="en-US"/>
              </w:rPr>
              <w:t xml:space="preserve"> and its fruits be plentiful.</w:t>
            </w:r>
          </w:p>
        </w:tc>
        <w:tc>
          <w:tcPr>
            <w:tcW w:w="2552" w:type="dxa"/>
          </w:tcPr>
          <w:p w14:paraId="25338463"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748081AB" w14:textId="6F3B3A82" w:rsidR="00C4314C" w:rsidRPr="001D7000" w:rsidRDefault="00C4314C" w:rsidP="00627E8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اصعدها كمقدارها كنعمتك، فرح</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وجه الأرض ليرو حرثها ولتكثر</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أثمارها</w:t>
            </w:r>
            <w:r w:rsidRPr="0019613F">
              <w:rPr>
                <w:rFonts w:asciiTheme="majorBidi" w:hAnsiTheme="majorBidi" w:cstheme="majorBidi"/>
                <w:b/>
                <w:bCs/>
                <w:color w:val="000000"/>
                <w:sz w:val="24"/>
                <w:szCs w:val="24"/>
                <w:lang w:val="en-US"/>
              </w:rPr>
              <w:t>.</w:t>
            </w:r>
          </w:p>
        </w:tc>
      </w:tr>
      <w:tr w:rsidR="00C4314C" w:rsidRPr="005F61CA" w14:paraId="728074C0" w14:textId="77777777" w:rsidTr="000C4FA7">
        <w:tc>
          <w:tcPr>
            <w:tcW w:w="3969" w:type="dxa"/>
          </w:tcPr>
          <w:p w14:paraId="0C59B2F8" w14:textId="462EC34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Forbered den til såning og høst. Reguler vort liv efter hvad der er gavnligt.</w:t>
            </w:r>
          </w:p>
        </w:tc>
        <w:tc>
          <w:tcPr>
            <w:tcW w:w="3969" w:type="dxa"/>
          </w:tcPr>
          <w:p w14:paraId="68337F2D" w14:textId="5BD6190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Prepare it for sowing and harvesting. Manage our lives as deemed fit.</w:t>
            </w:r>
          </w:p>
        </w:tc>
        <w:tc>
          <w:tcPr>
            <w:tcW w:w="2552" w:type="dxa"/>
          </w:tcPr>
          <w:p w14:paraId="1AA2CC33" w14:textId="1C25963B" w:rsidR="00C4314C" w:rsidRPr="001D7000" w:rsidRDefault="00C4314C" w:rsidP="00627E8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أعدها للزرع والحصاد، ودبر</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حياتنا كما يليق</w:t>
            </w:r>
            <w:r w:rsidRPr="001D7000">
              <w:rPr>
                <w:rFonts w:asciiTheme="majorBidi" w:hAnsiTheme="majorBidi" w:cstheme="majorBidi"/>
                <w:b/>
                <w:bCs/>
                <w:sz w:val="24"/>
                <w:szCs w:val="24"/>
                <w:lang w:val="en-US"/>
              </w:rPr>
              <w:t>.</w:t>
            </w:r>
          </w:p>
        </w:tc>
      </w:tr>
      <w:tr w:rsidR="00C4314C" w:rsidRPr="005F61CA" w14:paraId="4332AE17" w14:textId="77777777" w:rsidTr="000C4FA7">
        <w:tc>
          <w:tcPr>
            <w:tcW w:w="3969" w:type="dxa"/>
          </w:tcPr>
          <w:p w14:paraId="51ED634A" w14:textId="2435975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Velsign årets krone (høsten) med din godhed for de fattiges skyld i dit folk, for enken og den forældreløse, den fremmede og den besøgende, og for os alle, som håber på dig og påkalder dit hellige navn.</w:t>
            </w:r>
          </w:p>
        </w:tc>
        <w:tc>
          <w:tcPr>
            <w:tcW w:w="3969" w:type="dxa"/>
          </w:tcPr>
          <w:p w14:paraId="1B06DCC9" w14:textId="615428F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Bless the crown of the year with Your goodness for the sake of the poor of Your people, the widow, the orphan, the traveler, the stranger, and for the sake of us all who entreat You and seek Your Holy Name.</w:t>
            </w:r>
          </w:p>
        </w:tc>
        <w:tc>
          <w:tcPr>
            <w:tcW w:w="2552" w:type="dxa"/>
          </w:tcPr>
          <w:p w14:paraId="7150C8C2" w14:textId="5D971962" w:rsidR="00C4314C" w:rsidRPr="001D7000" w:rsidRDefault="00C4314C" w:rsidP="00627E8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بارك اكليل السنة بصلاحك من</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أجل فقراء شعبك، من أجل</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الارملة واليتيم، والغريب</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والضيف، ومن أجلنا كلنا نحن</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الذين نرجوك ونطلب اسمك</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القدوس</w:t>
            </w:r>
            <w:r w:rsidRPr="001D7000">
              <w:rPr>
                <w:rFonts w:asciiTheme="majorBidi" w:hAnsiTheme="majorBidi" w:cstheme="majorBidi"/>
                <w:b/>
                <w:bCs/>
                <w:sz w:val="24"/>
                <w:szCs w:val="24"/>
                <w:lang w:val="en-US"/>
              </w:rPr>
              <w:t>.</w:t>
            </w:r>
          </w:p>
        </w:tc>
      </w:tr>
      <w:tr w:rsidR="00C4314C" w:rsidRPr="005F61CA" w14:paraId="19625DAA" w14:textId="77777777" w:rsidTr="000C4FA7">
        <w:tc>
          <w:tcPr>
            <w:tcW w:w="3969" w:type="dxa"/>
          </w:tcPr>
          <w:p w14:paraId="42D4BF04" w14:textId="0B0777A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Thi "alles øjne er rettet mod dig, du giver dem deres   føde til rette tid".</w:t>
            </w:r>
          </w:p>
        </w:tc>
        <w:tc>
          <w:tcPr>
            <w:tcW w:w="3969" w:type="dxa"/>
          </w:tcPr>
          <w:p w14:paraId="76B0CD73" w14:textId="4EC0C08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For the eyes of everyone wait upon You, for You give them their food in due season.</w:t>
            </w:r>
          </w:p>
        </w:tc>
        <w:tc>
          <w:tcPr>
            <w:tcW w:w="2552" w:type="dxa"/>
          </w:tcPr>
          <w:p w14:paraId="77C69C2D" w14:textId="5C180BB2" w:rsidR="00C4314C" w:rsidRPr="001D7000" w:rsidRDefault="00C4314C" w:rsidP="00627E8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 أعين الكل تترجاك، لأنك أنت</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الذي تعطيهم طعامهم في حين</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حسن</w:t>
            </w:r>
            <w:r w:rsidRPr="001D7000">
              <w:rPr>
                <w:rFonts w:asciiTheme="majorBidi" w:hAnsiTheme="majorBidi" w:cstheme="majorBidi"/>
                <w:b/>
                <w:bCs/>
                <w:sz w:val="24"/>
                <w:szCs w:val="24"/>
                <w:lang w:val="en-US"/>
              </w:rPr>
              <w:t>.</w:t>
            </w:r>
          </w:p>
        </w:tc>
      </w:tr>
      <w:tr w:rsidR="00C4314C" w:rsidRPr="005F61CA" w14:paraId="45B40FA1" w14:textId="77777777" w:rsidTr="000C4FA7">
        <w:tc>
          <w:tcPr>
            <w:tcW w:w="3969" w:type="dxa"/>
          </w:tcPr>
          <w:p w14:paraId="1CB483AD" w14:textId="049A215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Gør med os efter din godhed. Du, som giver alle føde, fyld vore hjerter med glæde og fryd, så vi selv gør nok i hvert et arbejde til hver en tid, og vi vokser i al god gerning.</w:t>
            </w:r>
          </w:p>
        </w:tc>
        <w:tc>
          <w:tcPr>
            <w:tcW w:w="3969" w:type="dxa"/>
          </w:tcPr>
          <w:p w14:paraId="542C46AF" w14:textId="0453A13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Deal with us according to Your goodness, O You who give food to all flesh. Fill our hearts with joy and gladness that we too, having sufficiency in </w:t>
            </w:r>
            <w:proofErr w:type="spellStart"/>
            <w:proofErr w:type="gramStart"/>
            <w:r w:rsidRPr="004332C7">
              <w:rPr>
                <w:rFonts w:asciiTheme="majorBidi" w:hAnsiTheme="majorBidi" w:cstheme="majorBidi"/>
                <w:sz w:val="24"/>
                <w:szCs w:val="24"/>
                <w:lang w:val="en-US"/>
              </w:rPr>
              <w:t>every thing</w:t>
            </w:r>
            <w:proofErr w:type="spellEnd"/>
            <w:proofErr w:type="gramEnd"/>
            <w:r w:rsidRPr="004332C7">
              <w:rPr>
                <w:rFonts w:asciiTheme="majorBidi" w:hAnsiTheme="majorBidi" w:cstheme="majorBidi"/>
                <w:sz w:val="24"/>
                <w:szCs w:val="24"/>
                <w:lang w:val="en-US"/>
              </w:rPr>
              <w:t xml:space="preserve"> always, may abound in every good deed.</w:t>
            </w:r>
          </w:p>
        </w:tc>
        <w:tc>
          <w:tcPr>
            <w:tcW w:w="2552" w:type="dxa"/>
          </w:tcPr>
          <w:p w14:paraId="41A08250" w14:textId="46D90D55" w:rsidR="00C4314C" w:rsidRPr="001D7000" w:rsidRDefault="00C4314C" w:rsidP="00627E8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اصنع معنا حسب صلاحك، يا</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معطيا طعاما لكل جسد. املأ</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قلوبنا فرحا ونعيم، لكي نحن</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أيضا إذ يكون لنا الكفاية في كل</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شئ، كل حين نزداد في كل عمل</w:t>
            </w:r>
            <w:r w:rsidR="00627E8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صالح</w:t>
            </w:r>
            <w:r w:rsidRPr="0019613F">
              <w:rPr>
                <w:rFonts w:asciiTheme="majorBidi" w:hAnsiTheme="majorBidi" w:cstheme="majorBidi"/>
                <w:b/>
                <w:bCs/>
                <w:sz w:val="24"/>
                <w:szCs w:val="24"/>
                <w:lang w:val="en-US"/>
              </w:rPr>
              <w:t>.</w:t>
            </w:r>
          </w:p>
        </w:tc>
      </w:tr>
      <w:tr w:rsidR="007B4CF8" w:rsidRPr="005F61CA" w14:paraId="4FABDD90" w14:textId="77777777" w:rsidTr="000C4FA7">
        <w:tc>
          <w:tcPr>
            <w:tcW w:w="3969" w:type="dxa"/>
          </w:tcPr>
          <w:p w14:paraId="26979632" w14:textId="77777777" w:rsidR="007B4CF8" w:rsidRPr="0019613F" w:rsidRDefault="007B4CF8" w:rsidP="00C767E9">
            <w:pPr>
              <w:jc w:val="both"/>
              <w:rPr>
                <w:rFonts w:asciiTheme="majorBidi" w:hAnsiTheme="majorBidi" w:cstheme="majorBidi"/>
                <w:sz w:val="24"/>
                <w:szCs w:val="24"/>
                <w:lang w:val="en-US"/>
              </w:rPr>
            </w:pPr>
          </w:p>
        </w:tc>
        <w:tc>
          <w:tcPr>
            <w:tcW w:w="3969" w:type="dxa"/>
          </w:tcPr>
          <w:p w14:paraId="2069B5DC" w14:textId="77777777" w:rsidR="007B4CF8" w:rsidRPr="004332C7" w:rsidRDefault="007B4CF8" w:rsidP="00C767E9">
            <w:pPr>
              <w:jc w:val="both"/>
              <w:rPr>
                <w:rFonts w:asciiTheme="majorBidi" w:hAnsiTheme="majorBidi" w:cstheme="majorBidi"/>
                <w:sz w:val="24"/>
                <w:szCs w:val="24"/>
                <w:lang w:val="en-US"/>
              </w:rPr>
            </w:pPr>
          </w:p>
        </w:tc>
        <w:tc>
          <w:tcPr>
            <w:tcW w:w="2552" w:type="dxa"/>
          </w:tcPr>
          <w:p w14:paraId="12728D85" w14:textId="77777777" w:rsidR="007B4CF8" w:rsidRPr="001D7000" w:rsidRDefault="007B4CF8" w:rsidP="00627E81">
            <w:pPr>
              <w:autoSpaceDE w:val="0"/>
              <w:autoSpaceDN w:val="0"/>
              <w:bidi/>
              <w:adjustRightInd w:val="0"/>
              <w:jc w:val="both"/>
              <w:rPr>
                <w:rFonts w:asciiTheme="majorBidi" w:hAnsiTheme="majorBidi" w:cstheme="majorBidi"/>
                <w:b/>
                <w:bCs/>
                <w:sz w:val="24"/>
                <w:szCs w:val="24"/>
                <w:rtl/>
              </w:rPr>
            </w:pPr>
          </w:p>
        </w:tc>
      </w:tr>
      <w:tr w:rsidR="00C4314C" w:rsidRPr="004332C7" w14:paraId="22DD7382" w14:textId="77777777" w:rsidTr="000C4FA7">
        <w:tc>
          <w:tcPr>
            <w:tcW w:w="3969" w:type="dxa"/>
          </w:tcPr>
          <w:p w14:paraId="546B6867" w14:textId="1B953654"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0E7618A8" w14:textId="43FBDC0C" w:rsidR="00C4314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9D1B64" w:rsidRPr="004332C7">
              <w:rPr>
                <w:rFonts w:asciiTheme="majorBidi" w:hAnsiTheme="majorBidi" w:cstheme="majorBidi"/>
                <w:color w:val="000000"/>
                <w:sz w:val="24"/>
                <w:szCs w:val="24"/>
              </w:rPr>
              <w:t>.</w:t>
            </w:r>
          </w:p>
        </w:tc>
        <w:tc>
          <w:tcPr>
            <w:tcW w:w="3969" w:type="dxa"/>
          </w:tcPr>
          <w:p w14:paraId="6CA2711D" w14:textId="77777777" w:rsidR="00882869"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639C9402" w14:textId="34DF112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019B0345"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8E70CA9" w14:textId="32D930FA"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0C4FA7" w:rsidRPr="004332C7" w14:paraId="2E65D84B" w14:textId="77777777" w:rsidTr="000C4FA7">
        <w:tc>
          <w:tcPr>
            <w:tcW w:w="3969" w:type="dxa"/>
          </w:tcPr>
          <w:p w14:paraId="20AA2C61"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B7536D7" w14:textId="77777777" w:rsidR="000C4FA7" w:rsidRPr="004332C7" w:rsidRDefault="000C4FA7" w:rsidP="00C767E9">
            <w:pPr>
              <w:jc w:val="both"/>
              <w:rPr>
                <w:rFonts w:asciiTheme="majorBidi" w:hAnsiTheme="majorBidi" w:cstheme="majorBidi"/>
                <w:b/>
                <w:bCs/>
                <w:color w:val="C10000"/>
                <w:sz w:val="24"/>
                <w:szCs w:val="24"/>
              </w:rPr>
            </w:pPr>
          </w:p>
        </w:tc>
        <w:tc>
          <w:tcPr>
            <w:tcW w:w="2552" w:type="dxa"/>
          </w:tcPr>
          <w:p w14:paraId="1AC5B963"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11F92B07" w14:textId="77777777" w:rsidTr="000C4FA7">
        <w:tc>
          <w:tcPr>
            <w:tcW w:w="3969" w:type="dxa"/>
          </w:tcPr>
          <w:p w14:paraId="6ED01003" w14:textId="5C0B3E56" w:rsidR="00C4314C" w:rsidRPr="004332C7" w:rsidRDefault="00C4314C" w:rsidP="00F7493E">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Derefter peger præsten med hænderne på gaverne, som ligger foran ham, og siger:</w:t>
            </w:r>
            <w:r w:rsidR="00F7493E"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Sagt af pa</w:t>
            </w:r>
            <w:r w:rsidR="00F77CBD" w:rsidRPr="00C06844">
              <w:rPr>
                <w:rFonts w:asciiTheme="majorBidi" w:hAnsiTheme="majorBidi" w:cstheme="majorBidi"/>
                <w:color w:val="1F497D" w:themeColor="text2"/>
                <w:sz w:val="24"/>
                <w:szCs w:val="24"/>
              </w:rPr>
              <w:t>v</w:t>
            </w:r>
            <w:r w:rsidRPr="00C06844">
              <w:rPr>
                <w:rFonts w:asciiTheme="majorBidi" w:hAnsiTheme="majorBidi" w:cstheme="majorBidi"/>
                <w:color w:val="1F497D" w:themeColor="text2"/>
                <w:sz w:val="24"/>
                <w:szCs w:val="24"/>
              </w:rPr>
              <w:t>e eller en biskop, hvis de er til stede</w:t>
            </w:r>
            <w:r w:rsidR="009D1B64" w:rsidRPr="00C06844">
              <w:rPr>
                <w:rFonts w:asciiTheme="majorBidi" w:hAnsiTheme="majorBidi" w:cstheme="majorBidi"/>
                <w:color w:val="1F497D" w:themeColor="text2"/>
                <w:sz w:val="24"/>
                <w:szCs w:val="24"/>
              </w:rPr>
              <w:t>.</w:t>
            </w:r>
          </w:p>
        </w:tc>
        <w:tc>
          <w:tcPr>
            <w:tcW w:w="3969" w:type="dxa"/>
          </w:tcPr>
          <w:p w14:paraId="3F0329AB" w14:textId="739EDA57"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points with his hands to the oblations set before him, saying the following (which is said by the pope, the metropolitan or the bishop, if present):</w:t>
            </w:r>
          </w:p>
        </w:tc>
        <w:tc>
          <w:tcPr>
            <w:tcW w:w="2552" w:type="dxa"/>
          </w:tcPr>
          <w:p w14:paraId="77625238" w14:textId="57193761" w:rsidR="00C4314C" w:rsidRPr="00C06844" w:rsidRDefault="00C4314C" w:rsidP="00627E81">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 ذلك يشير الكاهن بيديه إلي القرابين</w:t>
            </w:r>
            <w:r w:rsidR="00627E8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الموضوعة أمامه وهو يقول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يقولها الأب</w:t>
            </w:r>
            <w:r w:rsidR="00627E8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البابا أو المطران أو الاسقف، إذا كان</w:t>
            </w:r>
            <w:r w:rsidR="00F46D0F"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حاضراً(</w:t>
            </w:r>
            <w:r w:rsidR="00627E81" w:rsidRPr="00C06844">
              <w:rPr>
                <w:rFonts w:asciiTheme="majorBidi" w:hAnsiTheme="majorBidi" w:cstheme="majorBidi" w:hint="cs"/>
                <w:b/>
                <w:bCs/>
                <w:color w:val="1F497D" w:themeColor="text2"/>
                <w:sz w:val="24"/>
                <w:szCs w:val="24"/>
                <w:rtl/>
              </w:rPr>
              <w:t>:</w:t>
            </w:r>
          </w:p>
        </w:tc>
      </w:tr>
      <w:tr w:rsidR="00C4314C" w:rsidRPr="005F61CA" w14:paraId="37FE1D1B" w14:textId="77777777" w:rsidTr="000C4FA7">
        <w:tc>
          <w:tcPr>
            <w:tcW w:w="3969" w:type="dxa"/>
          </w:tcPr>
          <w:p w14:paraId="78585F8A" w14:textId="52955C93"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4431B512" w14:textId="51A56A77"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dem som har bragt dig disse gaver, tillige med dem som de er bragt for, og dem ved hvis hånd de bragtes. </w:t>
            </w:r>
            <w:proofErr w:type="spellStart"/>
            <w:r w:rsidRPr="004332C7">
              <w:rPr>
                <w:rFonts w:asciiTheme="majorBidi" w:hAnsiTheme="majorBidi" w:cstheme="majorBidi"/>
                <w:sz w:val="24"/>
                <w:szCs w:val="24"/>
                <w:lang w:val="en-US"/>
              </w:rPr>
              <w:t>Giv</w:t>
            </w:r>
            <w:proofErr w:type="spellEnd"/>
            <w:r w:rsidRPr="004332C7">
              <w:rPr>
                <w:rFonts w:asciiTheme="majorBidi" w:hAnsiTheme="majorBidi" w:cstheme="majorBidi"/>
                <w:sz w:val="24"/>
                <w:szCs w:val="24"/>
                <w:lang w:val="en-US"/>
              </w:rPr>
              <w:t xml:space="preserve"> dem alle den </w:t>
            </w:r>
            <w:proofErr w:type="spellStart"/>
            <w:r w:rsidRPr="004332C7">
              <w:rPr>
                <w:rFonts w:asciiTheme="majorBidi" w:hAnsiTheme="majorBidi" w:cstheme="majorBidi"/>
                <w:sz w:val="24"/>
                <w:szCs w:val="24"/>
                <w:lang w:val="en-US"/>
              </w:rPr>
              <w:t>himmelske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belønning</w:t>
            </w:r>
            <w:proofErr w:type="spellEnd"/>
            <w:r w:rsidRPr="004332C7">
              <w:rPr>
                <w:rFonts w:asciiTheme="majorBidi" w:hAnsiTheme="majorBidi" w:cstheme="majorBidi"/>
                <w:sz w:val="24"/>
                <w:szCs w:val="24"/>
                <w:lang w:val="en-US"/>
              </w:rPr>
              <w:t>.</w:t>
            </w:r>
          </w:p>
        </w:tc>
        <w:tc>
          <w:tcPr>
            <w:tcW w:w="3969" w:type="dxa"/>
          </w:tcPr>
          <w:p w14:paraId="138C4E4E"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41FC425D" w14:textId="6483136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those who have brought unto You these gifts, those on whose behalf they have been brought, and those by whom they have been brought. Give them all the heavenly reward.</w:t>
            </w:r>
          </w:p>
        </w:tc>
        <w:tc>
          <w:tcPr>
            <w:tcW w:w="2552" w:type="dxa"/>
          </w:tcPr>
          <w:p w14:paraId="256C6CC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58AC6ED" w14:textId="6D056783" w:rsidR="00C4314C" w:rsidRPr="001D7000" w:rsidRDefault="00C4314C" w:rsidP="00627E8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أذكر يا رب الذين قدموا لك هذه</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القرابين، والذين قدمت عنهم،</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والذين قدمت بواسطتهم، اعطهم</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كلهم الأجر السمائي</w:t>
            </w:r>
            <w:r w:rsidRPr="0019613F">
              <w:rPr>
                <w:rFonts w:asciiTheme="majorBidi" w:hAnsiTheme="majorBidi" w:cstheme="majorBidi"/>
                <w:b/>
                <w:bCs/>
                <w:color w:val="000000"/>
                <w:sz w:val="24"/>
                <w:szCs w:val="24"/>
                <w:lang w:val="en-US"/>
              </w:rPr>
              <w:t>.</w:t>
            </w:r>
          </w:p>
        </w:tc>
      </w:tr>
      <w:tr w:rsidR="007B4CF8" w:rsidRPr="005F61CA" w14:paraId="2D51C337" w14:textId="77777777" w:rsidTr="000C4FA7">
        <w:tc>
          <w:tcPr>
            <w:tcW w:w="3969" w:type="dxa"/>
          </w:tcPr>
          <w:p w14:paraId="0CC8BC16"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BE4427B"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4ED71BC9"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74CAF546" w14:textId="77777777" w:rsidTr="000C4FA7">
        <w:tc>
          <w:tcPr>
            <w:tcW w:w="3969" w:type="dxa"/>
          </w:tcPr>
          <w:p w14:paraId="0DEFCD16"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5E16CEA2" w14:textId="11DC639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disse hellige og dyrebare gaver og vore ofre og dem, som har bragt dem.</w:t>
            </w:r>
          </w:p>
        </w:tc>
        <w:tc>
          <w:tcPr>
            <w:tcW w:w="3969" w:type="dxa"/>
          </w:tcPr>
          <w:p w14:paraId="361108DA"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2C02041B" w14:textId="08A4D1C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these holy and precious gifts, our sacrifices and those who have brought them.</w:t>
            </w:r>
          </w:p>
        </w:tc>
        <w:tc>
          <w:tcPr>
            <w:tcW w:w="2552" w:type="dxa"/>
          </w:tcPr>
          <w:p w14:paraId="29477D26"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64643ED2" w14:textId="10DB3F8D" w:rsidR="00C4314C" w:rsidRPr="001D7000" w:rsidRDefault="00C4314C" w:rsidP="00627E8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صلوا من أجل هذه القرابين</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المقدسة الكريمة، وضحايانا،</w:t>
            </w:r>
            <w:r w:rsidR="00627E8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والذين قدموها</w:t>
            </w:r>
            <w:r w:rsidRPr="001D7000">
              <w:rPr>
                <w:rFonts w:asciiTheme="majorBidi" w:hAnsiTheme="majorBidi" w:cstheme="majorBidi"/>
                <w:b/>
                <w:bCs/>
                <w:color w:val="000000"/>
                <w:sz w:val="24"/>
                <w:szCs w:val="24"/>
                <w:lang w:val="en-US"/>
              </w:rPr>
              <w:t>.</w:t>
            </w:r>
          </w:p>
        </w:tc>
      </w:tr>
      <w:tr w:rsidR="007B4CF8" w:rsidRPr="005F61CA" w14:paraId="5124F55E" w14:textId="77777777" w:rsidTr="000C4FA7">
        <w:tc>
          <w:tcPr>
            <w:tcW w:w="3969" w:type="dxa"/>
          </w:tcPr>
          <w:p w14:paraId="760DD494" w14:textId="77777777" w:rsidR="007B4CF8" w:rsidRPr="0019613F" w:rsidRDefault="007B4C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BA11739" w14:textId="77777777" w:rsidR="007B4CF8" w:rsidRPr="004332C7" w:rsidRDefault="007B4CF8" w:rsidP="00C767E9">
            <w:pPr>
              <w:jc w:val="both"/>
              <w:rPr>
                <w:rFonts w:asciiTheme="majorBidi" w:hAnsiTheme="majorBidi" w:cstheme="majorBidi"/>
                <w:b/>
                <w:bCs/>
                <w:color w:val="C10000"/>
                <w:sz w:val="24"/>
                <w:szCs w:val="24"/>
                <w:lang w:val="en-US"/>
              </w:rPr>
            </w:pPr>
          </w:p>
        </w:tc>
        <w:tc>
          <w:tcPr>
            <w:tcW w:w="2552" w:type="dxa"/>
          </w:tcPr>
          <w:p w14:paraId="3E049716" w14:textId="77777777" w:rsidR="007B4CF8" w:rsidRPr="001D7000" w:rsidRDefault="007B4C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6F108688" w14:textId="77777777" w:rsidTr="000C4FA7">
        <w:tc>
          <w:tcPr>
            <w:tcW w:w="3969" w:type="dxa"/>
          </w:tcPr>
          <w:p w14:paraId="7BBD60D7" w14:textId="5345CC4E"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51A5C2B1" w14:textId="13C60E3A" w:rsidR="00C4314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9D1B64" w:rsidRPr="004332C7">
              <w:rPr>
                <w:rFonts w:asciiTheme="majorBidi" w:hAnsiTheme="majorBidi" w:cstheme="majorBidi"/>
                <w:color w:val="000000"/>
                <w:sz w:val="24"/>
                <w:szCs w:val="24"/>
              </w:rPr>
              <w:t>.</w:t>
            </w:r>
          </w:p>
        </w:tc>
        <w:tc>
          <w:tcPr>
            <w:tcW w:w="3969" w:type="dxa"/>
          </w:tcPr>
          <w:p w14:paraId="38639D8C"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5F2AE168" w14:textId="468D5E3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4ECE3296"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B163C35" w14:textId="57779136"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bl>
    <w:p w14:paraId="4DEDB92E" w14:textId="09476A6B" w:rsidR="007B63FA" w:rsidRPr="004332C7" w:rsidRDefault="007B63FA" w:rsidP="00C767E9">
      <w:pPr>
        <w:jc w:val="both"/>
      </w:pPr>
    </w:p>
    <w:p w14:paraId="2E9516DC" w14:textId="4EF11077" w:rsidR="007B63FA" w:rsidRPr="009B270D" w:rsidRDefault="007B63FA" w:rsidP="009B270D">
      <w:pPr>
        <w:pStyle w:val="Heading2"/>
        <w:jc w:val="center"/>
        <w:rPr>
          <w:b/>
          <w:bCs/>
          <w:sz w:val="28"/>
          <w:szCs w:val="28"/>
          <w:lang w:val="en-US"/>
        </w:rPr>
      </w:pPr>
      <w:bookmarkStart w:id="11" w:name="_Toc97819948"/>
      <w:r w:rsidRPr="009953CA">
        <w:rPr>
          <w:b/>
          <w:bCs/>
          <w:sz w:val="28"/>
          <w:szCs w:val="28"/>
          <w:lang w:val="en-US"/>
        </w:rPr>
        <w:t>The Commemoration of the Saints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C6075C" w:rsidRPr="004332C7" w14:paraId="6FA3350D" w14:textId="77777777" w:rsidTr="000C4FA7">
        <w:tc>
          <w:tcPr>
            <w:tcW w:w="3969" w:type="dxa"/>
            <w:shd w:val="clear" w:color="auto" w:fill="EAF1DD" w:themeFill="accent3" w:themeFillTint="33"/>
            <w:vAlign w:val="center"/>
          </w:tcPr>
          <w:p w14:paraId="5893A0D5" w14:textId="7DDE22E5" w:rsidR="00C4314C" w:rsidRPr="00812B92" w:rsidRDefault="00C4314C" w:rsidP="00812B92">
            <w:pPr>
              <w:jc w:val="center"/>
              <w:rPr>
                <w:rFonts w:asciiTheme="majorBidi" w:hAnsiTheme="majorBidi" w:cstheme="majorBidi"/>
                <w:b/>
                <w:bCs/>
                <w:color w:val="C10000"/>
                <w:sz w:val="28"/>
                <w:szCs w:val="28"/>
                <w:lang w:val="en-US"/>
              </w:rPr>
            </w:pPr>
            <w:r w:rsidRPr="00812B92">
              <w:rPr>
                <w:rFonts w:asciiTheme="majorBidi" w:hAnsiTheme="majorBidi" w:cstheme="majorBidi"/>
                <w:b/>
                <w:bCs/>
                <w:color w:val="C10000"/>
                <w:sz w:val="28"/>
                <w:szCs w:val="28"/>
                <w:lang w:val="en-US"/>
              </w:rPr>
              <w:t xml:space="preserve">De </w:t>
            </w:r>
            <w:proofErr w:type="spellStart"/>
            <w:r w:rsidRPr="00812B92">
              <w:rPr>
                <w:rFonts w:asciiTheme="majorBidi" w:hAnsiTheme="majorBidi" w:cstheme="majorBidi"/>
                <w:b/>
                <w:bCs/>
                <w:color w:val="C10000"/>
                <w:sz w:val="28"/>
                <w:szCs w:val="28"/>
                <w:lang w:val="en-US"/>
              </w:rPr>
              <w:t>helliges</w:t>
            </w:r>
            <w:proofErr w:type="spellEnd"/>
            <w:r w:rsidRPr="00812B92">
              <w:rPr>
                <w:rFonts w:asciiTheme="majorBidi" w:hAnsiTheme="majorBidi" w:cstheme="majorBidi"/>
                <w:b/>
                <w:bCs/>
                <w:color w:val="C10000"/>
                <w:sz w:val="28"/>
                <w:szCs w:val="28"/>
                <w:lang w:val="en-US"/>
              </w:rPr>
              <w:t xml:space="preserve"> </w:t>
            </w:r>
            <w:proofErr w:type="spellStart"/>
            <w:r w:rsidRPr="00812B92">
              <w:rPr>
                <w:rFonts w:asciiTheme="majorBidi" w:hAnsiTheme="majorBidi" w:cstheme="majorBidi"/>
                <w:b/>
                <w:bCs/>
                <w:color w:val="C10000"/>
                <w:sz w:val="28"/>
                <w:szCs w:val="28"/>
                <w:lang w:val="en-US"/>
              </w:rPr>
              <w:t>samfund</w:t>
            </w:r>
            <w:proofErr w:type="spellEnd"/>
          </w:p>
        </w:tc>
        <w:tc>
          <w:tcPr>
            <w:tcW w:w="3969" w:type="dxa"/>
            <w:shd w:val="clear" w:color="auto" w:fill="EAF1DD" w:themeFill="accent3" w:themeFillTint="33"/>
            <w:vAlign w:val="center"/>
          </w:tcPr>
          <w:p w14:paraId="328DF794" w14:textId="102AA615" w:rsidR="00C4314C" w:rsidRPr="00812B92" w:rsidRDefault="00C4314C" w:rsidP="00812B92">
            <w:pPr>
              <w:jc w:val="center"/>
              <w:rPr>
                <w:rFonts w:asciiTheme="majorBidi" w:hAnsiTheme="majorBidi" w:cstheme="majorBidi"/>
                <w:b/>
                <w:bCs/>
                <w:color w:val="C10000"/>
                <w:sz w:val="28"/>
                <w:szCs w:val="28"/>
                <w:lang w:val="en-US"/>
              </w:rPr>
            </w:pPr>
            <w:r w:rsidRPr="00812B92">
              <w:rPr>
                <w:rFonts w:asciiTheme="majorBidi" w:hAnsiTheme="majorBidi" w:cstheme="majorBidi"/>
                <w:b/>
                <w:bCs/>
                <w:color w:val="C10000"/>
                <w:sz w:val="28"/>
                <w:szCs w:val="28"/>
                <w:lang w:val="en-US"/>
              </w:rPr>
              <w:t>The Commemoration of the Saints</w:t>
            </w:r>
          </w:p>
        </w:tc>
        <w:tc>
          <w:tcPr>
            <w:tcW w:w="2552" w:type="dxa"/>
            <w:shd w:val="clear" w:color="auto" w:fill="EAF1DD" w:themeFill="accent3" w:themeFillTint="33"/>
            <w:vAlign w:val="center"/>
          </w:tcPr>
          <w:p w14:paraId="0B5FA756" w14:textId="74C824EE" w:rsidR="00C4314C" w:rsidRPr="00812B92" w:rsidRDefault="00C4314C" w:rsidP="00812B92">
            <w:pPr>
              <w:autoSpaceDE w:val="0"/>
              <w:autoSpaceDN w:val="0"/>
              <w:bidi/>
              <w:adjustRightInd w:val="0"/>
              <w:jc w:val="center"/>
              <w:rPr>
                <w:rFonts w:asciiTheme="majorBidi" w:hAnsiTheme="majorBidi" w:cstheme="majorBidi"/>
                <w:b/>
                <w:bCs/>
                <w:color w:val="C10000"/>
                <w:sz w:val="28"/>
                <w:szCs w:val="28"/>
                <w:rtl/>
              </w:rPr>
            </w:pPr>
            <w:r w:rsidRPr="00812B92">
              <w:rPr>
                <w:rFonts w:asciiTheme="majorBidi" w:hAnsiTheme="majorBidi" w:cstheme="majorBidi"/>
                <w:b/>
                <w:bCs/>
                <w:color w:val="C10000"/>
                <w:sz w:val="28"/>
                <w:szCs w:val="28"/>
                <w:rtl/>
              </w:rPr>
              <w:t>مجمع القديسين</w:t>
            </w:r>
          </w:p>
        </w:tc>
      </w:tr>
      <w:tr w:rsidR="00C4314C" w:rsidRPr="005F61CA" w14:paraId="255B43B2" w14:textId="77777777" w:rsidTr="000C4FA7">
        <w:tc>
          <w:tcPr>
            <w:tcW w:w="3969" w:type="dxa"/>
          </w:tcPr>
          <w:p w14:paraId="2AC18A36" w14:textId="6738F416"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0F310611" w14:textId="4694506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eftersom det er en befaling fra din enbårne Søn, at vi skal tage del i ihukommelsen af dine helgener:</w:t>
            </w:r>
          </w:p>
        </w:tc>
        <w:tc>
          <w:tcPr>
            <w:tcW w:w="3969" w:type="dxa"/>
          </w:tcPr>
          <w:p w14:paraId="0B69B63E" w14:textId="77777777" w:rsidR="00882869"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66C28687" w14:textId="2EDA653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As this, O Lord, is the command of Your </w:t>
            </w:r>
            <w:proofErr w:type="gramStart"/>
            <w:r w:rsidRPr="004332C7">
              <w:rPr>
                <w:rFonts w:asciiTheme="majorBidi" w:hAnsiTheme="majorBidi" w:cstheme="majorBidi"/>
                <w:color w:val="000000"/>
                <w:sz w:val="24"/>
                <w:szCs w:val="24"/>
                <w:lang w:val="en-US"/>
              </w:rPr>
              <w:t>only-begotten</w:t>
            </w:r>
            <w:proofErr w:type="gramEnd"/>
            <w:r w:rsidRPr="004332C7">
              <w:rPr>
                <w:rFonts w:asciiTheme="majorBidi" w:hAnsiTheme="majorBidi" w:cstheme="majorBidi"/>
                <w:color w:val="000000"/>
                <w:sz w:val="24"/>
                <w:szCs w:val="24"/>
                <w:lang w:val="en-US"/>
              </w:rPr>
              <w:t xml:space="preserve"> Son, that we share in the commemoration of Your saints.</w:t>
            </w:r>
          </w:p>
        </w:tc>
        <w:tc>
          <w:tcPr>
            <w:tcW w:w="2552" w:type="dxa"/>
          </w:tcPr>
          <w:p w14:paraId="73254322"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4FAFC667" w14:textId="3623542F" w:rsidR="00C4314C" w:rsidRPr="001D7000" w:rsidRDefault="00C4314C" w:rsidP="003D39FF">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لأن هذا يا رب هو أمر ابنك</w:t>
            </w:r>
            <w:r w:rsidR="003D39FF"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الوحيد، أن نشترك في تذكار</w:t>
            </w:r>
            <w:r w:rsidR="003D39FF"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قديسيك</w:t>
            </w:r>
            <w:r w:rsidRPr="001D7000">
              <w:rPr>
                <w:rFonts w:asciiTheme="majorBidi" w:hAnsiTheme="majorBidi" w:cstheme="majorBidi"/>
                <w:b/>
                <w:bCs/>
                <w:color w:val="000000"/>
                <w:sz w:val="24"/>
                <w:szCs w:val="24"/>
                <w:lang w:val="en-US"/>
              </w:rPr>
              <w:t>.</w:t>
            </w:r>
          </w:p>
        </w:tc>
      </w:tr>
      <w:tr w:rsidR="00C4314C" w:rsidRPr="005F61CA" w14:paraId="30E05F49" w14:textId="77777777" w:rsidTr="000C4FA7">
        <w:tc>
          <w:tcPr>
            <w:tcW w:w="3969" w:type="dxa"/>
          </w:tcPr>
          <w:p w14:paraId="6D4527A3" w14:textId="7B20513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Ihukom venligst, Herre, alle de hellige, som har behaget dig fra evighed:</w:t>
            </w:r>
          </w:p>
        </w:tc>
        <w:tc>
          <w:tcPr>
            <w:tcW w:w="3969" w:type="dxa"/>
          </w:tcPr>
          <w:p w14:paraId="110E7BDF" w14:textId="598FE0E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Graciously accord, O Lord, to remember all the saints who have pleased You since the beginning.</w:t>
            </w:r>
          </w:p>
        </w:tc>
        <w:tc>
          <w:tcPr>
            <w:tcW w:w="2552" w:type="dxa"/>
          </w:tcPr>
          <w:p w14:paraId="73B2E3F7" w14:textId="42C44CD6" w:rsidR="00C4314C" w:rsidRPr="001D7000" w:rsidRDefault="00C4314C" w:rsidP="003D39FF">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تفضل يا رب، أن تذكر جميع</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القديسين الذين أرضوك منذ</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البدء</w:t>
            </w:r>
            <w:r w:rsidRPr="001D7000">
              <w:rPr>
                <w:rFonts w:asciiTheme="majorBidi" w:hAnsiTheme="majorBidi" w:cstheme="majorBidi"/>
                <w:b/>
                <w:bCs/>
                <w:sz w:val="24"/>
                <w:szCs w:val="24"/>
                <w:lang w:val="en-US"/>
              </w:rPr>
              <w:t>.</w:t>
            </w:r>
          </w:p>
        </w:tc>
      </w:tr>
      <w:tr w:rsidR="00C4314C" w:rsidRPr="005F61CA" w14:paraId="582D820C" w14:textId="77777777" w:rsidTr="000C4FA7">
        <w:tc>
          <w:tcPr>
            <w:tcW w:w="3969" w:type="dxa"/>
          </w:tcPr>
          <w:p w14:paraId="06EDC4D2" w14:textId="56C1BD76"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Vore hellige fædre, patriarkerne, profeterne, apostlene, prædikanterne, evangelisterne, martyrerne, bekenderne og enhver sand ånd, som er blevet fuldkommen i tro.</w:t>
            </w:r>
          </w:p>
        </w:tc>
        <w:tc>
          <w:tcPr>
            <w:tcW w:w="3969" w:type="dxa"/>
          </w:tcPr>
          <w:p w14:paraId="6AA4624F" w14:textId="7E455ED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Our holy fathers the patriarchs, the prophets, the apostles, the preachers, the evangelists, the martyrs, the confessors, and all the spirits of the righteous perfected in the faith.</w:t>
            </w:r>
          </w:p>
        </w:tc>
        <w:tc>
          <w:tcPr>
            <w:tcW w:w="2552" w:type="dxa"/>
          </w:tcPr>
          <w:p w14:paraId="3F5C6F7A" w14:textId="60FD4DA5" w:rsidR="00C4314C" w:rsidRPr="001D7000" w:rsidRDefault="00C4314C" w:rsidP="003D39FF">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آباءنا الاطهار رؤساء الآباء</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والأنبياء، والرسل والمبشرين</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والإنجيليين، والشهداء</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والمعترفين، وكل أرواح</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الصديقين، الذين كملوا في</w:t>
            </w:r>
            <w:r w:rsidR="003D39FF"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الايمان</w:t>
            </w:r>
            <w:r w:rsidRPr="0019613F">
              <w:rPr>
                <w:rFonts w:asciiTheme="majorBidi" w:hAnsiTheme="majorBidi" w:cstheme="majorBidi"/>
                <w:b/>
                <w:bCs/>
                <w:sz w:val="24"/>
                <w:szCs w:val="24"/>
                <w:lang w:val="en-US"/>
              </w:rPr>
              <w:t>.</w:t>
            </w:r>
          </w:p>
        </w:tc>
      </w:tr>
      <w:tr w:rsidR="00C4314C" w:rsidRPr="005F61CA" w14:paraId="745D9260" w14:textId="77777777" w:rsidTr="000C4FA7">
        <w:tc>
          <w:tcPr>
            <w:tcW w:w="3969" w:type="dxa"/>
          </w:tcPr>
          <w:p w14:paraId="6F1D7A1B" w14:textId="12AA857D"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Men især den hellige, ærefulde Jomfru for altid, den hellige gudsføderske Sct. </w:t>
            </w:r>
            <w:r w:rsidRPr="004332C7">
              <w:rPr>
                <w:rFonts w:asciiTheme="majorBidi" w:hAnsiTheme="majorBidi" w:cstheme="majorBidi"/>
                <w:sz w:val="24"/>
                <w:szCs w:val="24"/>
                <w:lang w:val="en-US"/>
              </w:rPr>
              <w:t xml:space="preserve">Maria, </w:t>
            </w:r>
            <w:proofErr w:type="spellStart"/>
            <w:r w:rsidRPr="004332C7">
              <w:rPr>
                <w:rFonts w:asciiTheme="majorBidi" w:hAnsiTheme="majorBidi" w:cstheme="majorBidi"/>
                <w:sz w:val="24"/>
                <w:szCs w:val="24"/>
                <w:lang w:val="en-US"/>
              </w:rPr>
              <w:t>som</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fødte</w:t>
            </w:r>
            <w:proofErr w:type="spellEnd"/>
            <w:r w:rsidRPr="004332C7">
              <w:rPr>
                <w:rFonts w:asciiTheme="majorBidi" w:hAnsiTheme="majorBidi" w:cstheme="majorBidi"/>
                <w:sz w:val="24"/>
                <w:szCs w:val="24"/>
                <w:lang w:val="en-US"/>
              </w:rPr>
              <w:t xml:space="preserve"> Gud, den </w:t>
            </w:r>
            <w:proofErr w:type="spellStart"/>
            <w:r w:rsidRPr="004332C7">
              <w:rPr>
                <w:rFonts w:asciiTheme="majorBidi" w:hAnsiTheme="majorBidi" w:cstheme="majorBidi"/>
                <w:sz w:val="24"/>
                <w:szCs w:val="24"/>
                <w:lang w:val="en-US"/>
              </w:rPr>
              <w:t>sande</w:t>
            </w:r>
            <w:proofErr w:type="spellEnd"/>
            <w:r w:rsidRPr="004332C7">
              <w:rPr>
                <w:rFonts w:asciiTheme="majorBidi" w:hAnsiTheme="majorBidi" w:cstheme="majorBidi"/>
                <w:sz w:val="24"/>
                <w:szCs w:val="24"/>
                <w:lang w:val="en-US"/>
              </w:rPr>
              <w:t xml:space="preserve"> logos (</w:t>
            </w:r>
            <w:proofErr w:type="spellStart"/>
            <w:r w:rsidRPr="004332C7">
              <w:rPr>
                <w:rFonts w:asciiTheme="majorBidi" w:hAnsiTheme="majorBidi" w:cstheme="majorBidi"/>
                <w:sz w:val="24"/>
                <w:szCs w:val="24"/>
                <w:lang w:val="en-US"/>
              </w:rPr>
              <w:t>Ordet</w:t>
            </w:r>
            <w:proofErr w:type="spellEnd"/>
            <w:r w:rsidRPr="004332C7">
              <w:rPr>
                <w:rFonts w:asciiTheme="majorBidi" w:hAnsiTheme="majorBidi" w:cstheme="majorBidi"/>
                <w:sz w:val="24"/>
                <w:szCs w:val="24"/>
                <w:lang w:val="en-US"/>
              </w:rPr>
              <w:t>).</w:t>
            </w:r>
          </w:p>
        </w:tc>
        <w:tc>
          <w:tcPr>
            <w:tcW w:w="3969" w:type="dxa"/>
          </w:tcPr>
          <w:p w14:paraId="58E256F7" w14:textId="7EFD515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Most of all, the pure, full-of- glory, ever-virgin,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Saint Mary, who truly gave birth to God the Logos.</w:t>
            </w:r>
          </w:p>
        </w:tc>
        <w:tc>
          <w:tcPr>
            <w:tcW w:w="2552" w:type="dxa"/>
          </w:tcPr>
          <w:p w14:paraId="7E2F36FD" w14:textId="57E3910F" w:rsidR="00C4314C" w:rsidRPr="001D7000" w:rsidRDefault="00C4314C" w:rsidP="00C6075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وبالأكثر القديسة المملوءة مجداً،</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العذراء كل حين والدة الاله</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القديسة الطاهرة مريم، التي</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ولدت الله الكلمة بالحقيقة</w:t>
            </w:r>
            <w:r w:rsidRPr="001D7000">
              <w:rPr>
                <w:rFonts w:asciiTheme="majorBidi" w:hAnsiTheme="majorBidi" w:cstheme="majorBidi"/>
                <w:b/>
                <w:bCs/>
                <w:sz w:val="24"/>
                <w:szCs w:val="24"/>
                <w:lang w:val="en-US"/>
              </w:rPr>
              <w:t>.</w:t>
            </w:r>
          </w:p>
        </w:tc>
      </w:tr>
      <w:tr w:rsidR="00C4314C" w:rsidRPr="005F61CA" w14:paraId="075F841B" w14:textId="77777777" w:rsidTr="000C4FA7">
        <w:tc>
          <w:tcPr>
            <w:tcW w:w="3969" w:type="dxa"/>
          </w:tcPr>
          <w:p w14:paraId="1D70A1C7" w14:textId="7C14C3F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forløberen Sct. Johannes, døber og martyr, samt Sct. Stefanus, ærkediakon og protomartyr, tillige med den kontemplative evangelist Markus, den hellige apostel og martyr.</w:t>
            </w:r>
          </w:p>
        </w:tc>
        <w:tc>
          <w:tcPr>
            <w:tcW w:w="3969" w:type="dxa"/>
          </w:tcPr>
          <w:p w14:paraId="04FB10C9" w14:textId="49D25EA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Saint John the forerunner, Baptist, and martyr; Saint Stephen the archdeacon and protomartyr; the beholder-of-God Saint Mark the evangelist, the apostle and martyr.</w:t>
            </w:r>
          </w:p>
        </w:tc>
        <w:tc>
          <w:tcPr>
            <w:tcW w:w="2552" w:type="dxa"/>
          </w:tcPr>
          <w:p w14:paraId="2EBF990E" w14:textId="25C0E73B" w:rsidR="00C4314C" w:rsidRPr="001D7000" w:rsidRDefault="00C4314C" w:rsidP="00C6075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والقديس يوحنا السابق الصابغ</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والشهيد، والقديس استفانوس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رئيس الشمامسة وأول الشهداء،</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وناظر الإله الإنجيلى مرقس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الرسول الطاهر والشهيد</w:t>
            </w:r>
            <w:r w:rsidRPr="0019613F">
              <w:rPr>
                <w:rFonts w:asciiTheme="majorBidi" w:hAnsiTheme="majorBidi" w:cstheme="majorBidi"/>
                <w:b/>
                <w:bCs/>
                <w:sz w:val="24"/>
                <w:szCs w:val="24"/>
                <w:lang w:val="en-US"/>
              </w:rPr>
              <w:t>.</w:t>
            </w:r>
          </w:p>
        </w:tc>
      </w:tr>
      <w:tr w:rsidR="00C4314C" w:rsidRPr="005F61CA" w14:paraId="23CE10DC" w14:textId="77777777" w:rsidTr="000C4FA7">
        <w:tc>
          <w:tcPr>
            <w:tcW w:w="3969" w:type="dxa"/>
          </w:tcPr>
          <w:p w14:paraId="5A6E5982" w14:textId="4FFE94A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Og den hellige patriark Severus og vor læremester Dios­ corus og Sct. Athanasius den apostolske og Sct. Peter hieromartyr og ypperstepræst</w:t>
            </w:r>
          </w:p>
        </w:tc>
        <w:tc>
          <w:tcPr>
            <w:tcW w:w="3969" w:type="dxa"/>
          </w:tcPr>
          <w:p w14:paraId="566CC03E" w14:textId="7BFD58B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The patriarch Saint Severus; our teacher </w:t>
            </w:r>
            <w:proofErr w:type="spellStart"/>
            <w:r w:rsidRPr="004332C7">
              <w:rPr>
                <w:rFonts w:asciiTheme="majorBidi" w:hAnsiTheme="majorBidi" w:cstheme="majorBidi"/>
                <w:sz w:val="24"/>
                <w:szCs w:val="24"/>
                <w:lang w:val="en-US"/>
              </w:rPr>
              <w:t>Dioscorus</w:t>
            </w:r>
            <w:proofErr w:type="spellEnd"/>
            <w:r w:rsidRPr="004332C7">
              <w:rPr>
                <w:rFonts w:asciiTheme="majorBidi" w:hAnsiTheme="majorBidi" w:cstheme="majorBidi"/>
                <w:sz w:val="24"/>
                <w:szCs w:val="24"/>
                <w:lang w:val="en-US"/>
              </w:rPr>
              <w:t>; Saint Athanasius the Apostolic; Saint Peter, the Holy martyr and high priest</w:t>
            </w:r>
          </w:p>
        </w:tc>
        <w:tc>
          <w:tcPr>
            <w:tcW w:w="2552" w:type="dxa"/>
          </w:tcPr>
          <w:p w14:paraId="2517F992" w14:textId="549514A3" w:rsidR="00C4314C" w:rsidRPr="001D7000" w:rsidRDefault="00C4314C" w:rsidP="00C6075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والبطريرك القديس ساويرس،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ومعلمنا ديوسقورس، والقديس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أثناسيوس الرسولى، والقديس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بطرس الشهيد الطاهر ورئيس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الكهنه</w:t>
            </w:r>
            <w:r w:rsidRPr="0019613F">
              <w:rPr>
                <w:rFonts w:asciiTheme="majorBidi" w:hAnsiTheme="majorBidi" w:cstheme="majorBidi"/>
                <w:b/>
                <w:bCs/>
                <w:sz w:val="24"/>
                <w:szCs w:val="24"/>
                <w:lang w:val="en-US"/>
              </w:rPr>
              <w:t>.</w:t>
            </w:r>
          </w:p>
        </w:tc>
      </w:tr>
      <w:tr w:rsidR="00C4314C" w:rsidRPr="005F61CA" w14:paraId="3CC7ACBD" w14:textId="77777777" w:rsidTr="000C4FA7">
        <w:tc>
          <w:tcPr>
            <w:tcW w:w="3969" w:type="dxa"/>
          </w:tcPr>
          <w:p w14:paraId="54E66E97" w14:textId="2DB17B4C"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Sct. Johannes Krysostomos. Samt Sct. </w:t>
            </w:r>
            <w:r w:rsidRPr="004332C7">
              <w:rPr>
                <w:rFonts w:asciiTheme="majorBidi" w:hAnsiTheme="majorBidi" w:cstheme="majorBidi"/>
                <w:sz w:val="24"/>
                <w:szCs w:val="24"/>
                <w:lang w:val="en-US"/>
              </w:rPr>
              <w:t xml:space="preserve">Theodosius, </w:t>
            </w: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xml:space="preserve">. Theophilus, </w:t>
            </w: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xml:space="preserve">. Demetrius, </w:t>
            </w:r>
            <w:proofErr w:type="spellStart"/>
            <w:r w:rsidRPr="004332C7">
              <w:rPr>
                <w:rFonts w:asciiTheme="majorBidi" w:hAnsiTheme="majorBidi" w:cstheme="majorBidi"/>
                <w:sz w:val="24"/>
                <w:szCs w:val="24"/>
                <w:lang w:val="en-US"/>
              </w:rPr>
              <w:t>Sct</w:t>
            </w:r>
            <w:proofErr w:type="spellEnd"/>
            <w:r w:rsidRPr="004332C7">
              <w:rPr>
                <w:rFonts w:asciiTheme="majorBidi" w:hAnsiTheme="majorBidi" w:cstheme="majorBidi"/>
                <w:sz w:val="24"/>
                <w:szCs w:val="24"/>
                <w:lang w:val="en-US"/>
              </w:rPr>
              <w:t xml:space="preserve">. </w:t>
            </w:r>
            <w:r w:rsidRPr="004332C7">
              <w:rPr>
                <w:rFonts w:asciiTheme="majorBidi" w:hAnsiTheme="majorBidi" w:cstheme="majorBidi"/>
                <w:sz w:val="24"/>
                <w:szCs w:val="24"/>
              </w:rPr>
              <w:t xml:space="preserve">Kyril, Sct. Basilius, Sct. Gregorius teologen, Sct. Gregorius thaumaturgen (undergøreren) og Sct. </w:t>
            </w:r>
            <w:r w:rsidRPr="004332C7">
              <w:rPr>
                <w:rFonts w:asciiTheme="majorBidi" w:hAnsiTheme="majorBidi" w:cstheme="majorBidi"/>
                <w:sz w:val="24"/>
                <w:szCs w:val="24"/>
                <w:lang w:val="en-US"/>
              </w:rPr>
              <w:t xml:space="preserve">Gregorius </w:t>
            </w:r>
            <w:proofErr w:type="spellStart"/>
            <w:r w:rsidRPr="004332C7">
              <w:rPr>
                <w:rFonts w:asciiTheme="majorBidi" w:hAnsiTheme="majorBidi" w:cstheme="majorBidi"/>
                <w:sz w:val="24"/>
                <w:szCs w:val="24"/>
                <w:lang w:val="en-US"/>
              </w:rPr>
              <w:t>arme</w:t>
            </w:r>
            <w:r w:rsidR="009D1B64" w:rsidRPr="004332C7">
              <w:rPr>
                <w:rFonts w:asciiTheme="majorBidi" w:hAnsiTheme="majorBidi" w:cstheme="majorBidi"/>
                <w:sz w:val="24"/>
                <w:szCs w:val="24"/>
                <w:lang w:val="en-US"/>
              </w:rPr>
              <w:t>n</w:t>
            </w:r>
            <w:r w:rsidRPr="004332C7">
              <w:rPr>
                <w:rFonts w:asciiTheme="majorBidi" w:hAnsiTheme="majorBidi" w:cstheme="majorBidi"/>
                <w:sz w:val="24"/>
                <w:szCs w:val="24"/>
                <w:lang w:val="en-US"/>
              </w:rPr>
              <w:t>eren</w:t>
            </w:r>
            <w:proofErr w:type="spellEnd"/>
            <w:r w:rsidR="009D1B64" w:rsidRPr="004332C7">
              <w:rPr>
                <w:rFonts w:asciiTheme="majorBidi" w:hAnsiTheme="majorBidi" w:cstheme="majorBidi"/>
                <w:sz w:val="24"/>
                <w:szCs w:val="24"/>
                <w:lang w:val="en-US"/>
              </w:rPr>
              <w:t>.</w:t>
            </w:r>
          </w:p>
        </w:tc>
        <w:tc>
          <w:tcPr>
            <w:tcW w:w="3969" w:type="dxa"/>
          </w:tcPr>
          <w:p w14:paraId="272D87ED" w14:textId="0E52689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Saint John Chrysostom; Saint Theodosius; Saint Theophilus; Saint Demetrius; Saint Cyril; Saint Basil; Saint Gregory the Theologian; Gregory the wonder worker; Saint Gregory the Armenian.</w:t>
            </w:r>
          </w:p>
        </w:tc>
        <w:tc>
          <w:tcPr>
            <w:tcW w:w="2552" w:type="dxa"/>
          </w:tcPr>
          <w:p w14:paraId="07AC3706" w14:textId="49B7E10C" w:rsidR="00C4314C" w:rsidRPr="001D7000" w:rsidRDefault="00C4314C" w:rsidP="00C6075C">
            <w:pPr>
              <w:autoSpaceDE w:val="0"/>
              <w:autoSpaceDN w:val="0"/>
              <w:bidi/>
              <w:adjustRightInd w:val="0"/>
              <w:jc w:val="both"/>
              <w:rPr>
                <w:rFonts w:asciiTheme="majorBidi" w:hAnsiTheme="majorBidi" w:cstheme="majorBidi"/>
                <w:b/>
                <w:bCs/>
                <w:sz w:val="24"/>
                <w:szCs w:val="24"/>
                <w:lang w:val="en-US"/>
              </w:rPr>
            </w:pPr>
            <w:r w:rsidRPr="001D7000">
              <w:rPr>
                <w:rFonts w:asciiTheme="majorBidi" w:hAnsiTheme="majorBidi" w:cstheme="majorBidi"/>
                <w:b/>
                <w:bCs/>
                <w:sz w:val="24"/>
                <w:szCs w:val="24"/>
                <w:rtl/>
              </w:rPr>
              <w:t>والقديس يوحنا ذهبي الفم،</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والقديس ثاودوسيوس، والقديس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ثيئوفيلوس، والقديس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ديمتريوس، والقديس كيرلس،</w:t>
            </w:r>
          </w:p>
          <w:p w14:paraId="18C4463F" w14:textId="702D1317" w:rsidR="00C4314C" w:rsidRPr="001D7000" w:rsidRDefault="00C4314C" w:rsidP="00C6075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والقديس باسيليوس، والقديس</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اغريغوريوس الناطق بالالهيات،</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والقديس اغريغوريوس صانع</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العجائب، والقديس اغريغوريوس</w:t>
            </w:r>
            <w:r w:rsidRPr="001D7000">
              <w:rPr>
                <w:rFonts w:asciiTheme="majorBidi" w:hAnsiTheme="majorBidi" w:cstheme="majorBidi"/>
                <w:b/>
                <w:bCs/>
                <w:sz w:val="24"/>
                <w:szCs w:val="24"/>
                <w:lang w:val="en-US"/>
              </w:rPr>
              <w:t xml:space="preserve"> </w:t>
            </w:r>
            <w:r w:rsidR="00C6075C"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الارمني</w:t>
            </w:r>
            <w:r w:rsidRPr="001D7000">
              <w:rPr>
                <w:rFonts w:asciiTheme="majorBidi" w:hAnsiTheme="majorBidi" w:cstheme="majorBidi"/>
                <w:b/>
                <w:bCs/>
                <w:sz w:val="24"/>
                <w:szCs w:val="24"/>
                <w:lang w:val="en-US"/>
              </w:rPr>
              <w:t>.</w:t>
            </w:r>
            <w:r w:rsidR="00C6075C" w:rsidRPr="001D7000">
              <w:rPr>
                <w:rFonts w:asciiTheme="majorBidi" w:hAnsiTheme="majorBidi" w:cstheme="majorBidi" w:hint="cs"/>
                <w:b/>
                <w:bCs/>
                <w:sz w:val="24"/>
                <w:szCs w:val="24"/>
                <w:rtl/>
                <w:lang w:val="en-US"/>
              </w:rPr>
              <w:t xml:space="preserve"> </w:t>
            </w:r>
            <w:r w:rsidR="00C6075C" w:rsidRPr="001D7000">
              <w:rPr>
                <w:rFonts w:asciiTheme="majorBidi" w:hAnsiTheme="majorBidi" w:cstheme="majorBidi"/>
                <w:b/>
                <w:bCs/>
                <w:sz w:val="24"/>
                <w:szCs w:val="24"/>
                <w:rtl/>
              </w:rPr>
              <w:t>والثلاثمائة والثمانية عشر</w:t>
            </w:r>
          </w:p>
        </w:tc>
      </w:tr>
      <w:tr w:rsidR="00C4314C" w:rsidRPr="005F61CA" w14:paraId="7D7E844E" w14:textId="77777777" w:rsidTr="000C4FA7">
        <w:tc>
          <w:tcPr>
            <w:tcW w:w="3969" w:type="dxa"/>
          </w:tcPr>
          <w:p w14:paraId="69A5E1C4" w14:textId="10245DE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Samt de 318 som samledes i Nikæa, og de 150 i Kon­ stantinopel, og de 200 i Efesus.</w:t>
            </w:r>
          </w:p>
        </w:tc>
        <w:tc>
          <w:tcPr>
            <w:tcW w:w="3969" w:type="dxa"/>
          </w:tcPr>
          <w:p w14:paraId="1BD312F8" w14:textId="5C7B1BD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The three hundred and eighteen assembled at </w:t>
            </w:r>
            <w:proofErr w:type="spellStart"/>
            <w:r w:rsidRPr="004332C7">
              <w:rPr>
                <w:rFonts w:asciiTheme="majorBidi" w:hAnsiTheme="majorBidi" w:cstheme="majorBidi"/>
                <w:sz w:val="24"/>
                <w:szCs w:val="24"/>
                <w:lang w:val="en-US"/>
              </w:rPr>
              <w:t>Nicea</w:t>
            </w:r>
            <w:proofErr w:type="spellEnd"/>
            <w:r w:rsidRPr="004332C7">
              <w:rPr>
                <w:rFonts w:asciiTheme="majorBidi" w:hAnsiTheme="majorBidi" w:cstheme="majorBidi"/>
                <w:sz w:val="24"/>
                <w:szCs w:val="24"/>
                <w:lang w:val="en-US"/>
              </w:rPr>
              <w:t>; the one hundred and fifty at Constantinople; and the two hundred at Ephesus.</w:t>
            </w:r>
          </w:p>
        </w:tc>
        <w:tc>
          <w:tcPr>
            <w:tcW w:w="2552" w:type="dxa"/>
          </w:tcPr>
          <w:p w14:paraId="0B8B63C0" w14:textId="0C424AE0" w:rsidR="00C4314C" w:rsidRPr="001D7000" w:rsidRDefault="00C4314C" w:rsidP="00C6075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المجتمعين بنيقية، والمئة</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والخمسين بمدينة القسطنطينية،</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والمائتين بأفسس</w:t>
            </w:r>
            <w:r w:rsidRPr="001D7000">
              <w:rPr>
                <w:rFonts w:asciiTheme="majorBidi" w:hAnsiTheme="majorBidi" w:cstheme="majorBidi"/>
                <w:b/>
                <w:bCs/>
                <w:sz w:val="24"/>
                <w:szCs w:val="24"/>
                <w:lang w:val="en-US"/>
              </w:rPr>
              <w:t>.</w:t>
            </w:r>
          </w:p>
        </w:tc>
      </w:tr>
      <w:tr w:rsidR="00C4314C" w:rsidRPr="005F61CA" w14:paraId="24F9BA4D" w14:textId="77777777" w:rsidTr="000C4FA7">
        <w:tc>
          <w:tcPr>
            <w:tcW w:w="3969" w:type="dxa"/>
          </w:tcPr>
          <w:p w14:paraId="6B754988" w14:textId="119D55B6"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vores retfærdige fader, den store Abba Antonius, og den retfærdige Abba Paul og de 3 hellige Abba Macarii og alle korsbærernes efterkommere.</w:t>
            </w:r>
          </w:p>
        </w:tc>
        <w:tc>
          <w:tcPr>
            <w:tcW w:w="3969" w:type="dxa"/>
          </w:tcPr>
          <w:p w14:paraId="0D92D168" w14:textId="1E37A78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our righteous father, the great Abba Anthony; the righteous Abba Paul; the three saints Abba </w:t>
            </w:r>
            <w:proofErr w:type="spellStart"/>
            <w:r w:rsidRPr="004332C7">
              <w:rPr>
                <w:rFonts w:asciiTheme="majorBidi" w:hAnsiTheme="majorBidi" w:cstheme="majorBidi"/>
                <w:sz w:val="24"/>
                <w:szCs w:val="24"/>
                <w:lang w:val="en-US"/>
              </w:rPr>
              <w:t>Macarii</w:t>
            </w:r>
            <w:proofErr w:type="spellEnd"/>
            <w:r w:rsidRPr="004332C7">
              <w:rPr>
                <w:rFonts w:asciiTheme="majorBidi" w:hAnsiTheme="majorBidi" w:cstheme="majorBidi"/>
                <w:sz w:val="24"/>
                <w:szCs w:val="24"/>
                <w:lang w:val="en-US"/>
              </w:rPr>
              <w:t xml:space="preserve"> and all their children, the cross-bearers.</w:t>
            </w:r>
          </w:p>
        </w:tc>
        <w:tc>
          <w:tcPr>
            <w:tcW w:w="2552" w:type="dxa"/>
          </w:tcPr>
          <w:p w14:paraId="547844F1" w14:textId="4EE01BD8" w:rsidR="00C4314C" w:rsidRPr="001D7000" w:rsidRDefault="00C4314C" w:rsidP="00C6075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وأبانا الصديق العظيم أنبا</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أنطونيوس، والبار أنبا بولا،</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والثلاثة أنبا مقارات القديسين،</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وجميع أولادهم لُباس الصليب</w:t>
            </w:r>
            <w:r w:rsidRPr="001D7000">
              <w:rPr>
                <w:rFonts w:asciiTheme="majorBidi" w:hAnsiTheme="majorBidi" w:cstheme="majorBidi"/>
                <w:b/>
                <w:bCs/>
                <w:sz w:val="24"/>
                <w:szCs w:val="24"/>
                <w:lang w:val="en-US"/>
              </w:rPr>
              <w:t>.</w:t>
            </w:r>
          </w:p>
        </w:tc>
      </w:tr>
      <w:tr w:rsidR="00C4314C" w:rsidRPr="005F61CA" w14:paraId="6AD4257C" w14:textId="77777777" w:rsidTr="000C4FA7">
        <w:tc>
          <w:tcPr>
            <w:tcW w:w="3969" w:type="dxa"/>
          </w:tcPr>
          <w:p w14:paraId="7F76C9DD" w14:textId="6BD2FE6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Samt vor fader Abba Johannes hegumenen (abbed) og vor fader den retfærdige Abba Pishoi, den fuldkomne mand, elsket af vor gode Frelser.</w:t>
            </w:r>
          </w:p>
        </w:tc>
        <w:tc>
          <w:tcPr>
            <w:tcW w:w="3969" w:type="dxa"/>
          </w:tcPr>
          <w:p w14:paraId="0B2B29EF" w14:textId="371A3EA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Our father Abba John the hegumen; our righteous father Abba </w:t>
            </w:r>
            <w:proofErr w:type="spellStart"/>
            <w:r w:rsidRPr="004332C7">
              <w:rPr>
                <w:rFonts w:asciiTheme="majorBidi" w:hAnsiTheme="majorBidi" w:cstheme="majorBidi"/>
                <w:sz w:val="24"/>
                <w:szCs w:val="24"/>
                <w:lang w:val="en-US"/>
              </w:rPr>
              <w:t>Pishoy</w:t>
            </w:r>
            <w:proofErr w:type="spellEnd"/>
            <w:r w:rsidRPr="004332C7">
              <w:rPr>
                <w:rFonts w:asciiTheme="majorBidi" w:hAnsiTheme="majorBidi" w:cstheme="majorBidi"/>
                <w:sz w:val="24"/>
                <w:szCs w:val="24"/>
                <w:lang w:val="en-US"/>
              </w:rPr>
              <w:t>, the perfect man, the beloved of our good Savior.</w:t>
            </w:r>
          </w:p>
        </w:tc>
        <w:tc>
          <w:tcPr>
            <w:tcW w:w="2552" w:type="dxa"/>
          </w:tcPr>
          <w:p w14:paraId="11F4790A" w14:textId="123492F7" w:rsidR="00C4314C" w:rsidRPr="001D7000" w:rsidRDefault="00C4314C" w:rsidP="001B36BA">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وأبانا أنبا يؤأنس القمص، وأبانا</w:t>
            </w:r>
            <w:r w:rsidR="00C6075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أنبا بيشوي البار الرجل الكامل،</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حبيب مخلصنا الصالح</w:t>
            </w:r>
            <w:r w:rsidRPr="0019613F">
              <w:rPr>
                <w:rFonts w:asciiTheme="majorBidi" w:hAnsiTheme="majorBidi" w:cstheme="majorBidi"/>
                <w:b/>
                <w:bCs/>
                <w:sz w:val="24"/>
                <w:szCs w:val="24"/>
                <w:lang w:val="en-US"/>
              </w:rPr>
              <w:t>.</w:t>
            </w:r>
          </w:p>
        </w:tc>
      </w:tr>
      <w:tr w:rsidR="00C4314C" w:rsidRPr="005F61CA" w14:paraId="665554C7" w14:textId="77777777" w:rsidTr="000C4FA7">
        <w:tc>
          <w:tcPr>
            <w:tcW w:w="3969" w:type="dxa"/>
          </w:tcPr>
          <w:p w14:paraId="74DAE431" w14:textId="2A684C8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Samt vor fader Abba Paul fra Tammoh og hans discipel Ezekiel og vore herrer, de hellige romerske fædre Maxi­ mus og Domitius, og de 49 martyrer, eremiterne fra Shihet13, og den hellige stærke Abba Moses og præsten Johannes Kame.</w:t>
            </w:r>
          </w:p>
        </w:tc>
        <w:tc>
          <w:tcPr>
            <w:tcW w:w="3969" w:type="dxa"/>
          </w:tcPr>
          <w:p w14:paraId="0C712D35" w14:textId="6767670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Our father Abba Paul of </w:t>
            </w:r>
            <w:proofErr w:type="spellStart"/>
            <w:r w:rsidRPr="004332C7">
              <w:rPr>
                <w:rFonts w:asciiTheme="majorBidi" w:hAnsiTheme="majorBidi" w:cstheme="majorBidi"/>
                <w:sz w:val="24"/>
                <w:szCs w:val="24"/>
                <w:lang w:val="en-US"/>
              </w:rPr>
              <w:t>Tammoh</w:t>
            </w:r>
            <w:proofErr w:type="spellEnd"/>
            <w:r w:rsidRPr="004332C7">
              <w:rPr>
                <w:rFonts w:asciiTheme="majorBidi" w:hAnsiTheme="majorBidi" w:cstheme="majorBidi"/>
                <w:sz w:val="24"/>
                <w:szCs w:val="24"/>
                <w:lang w:val="en-US"/>
              </w:rPr>
              <w:t xml:space="preserve"> and Ezekiel his disciple; my masters, the Roman fathers Saints Maximus and </w:t>
            </w:r>
            <w:proofErr w:type="spellStart"/>
            <w:r w:rsidRPr="004332C7">
              <w:rPr>
                <w:rFonts w:asciiTheme="majorBidi" w:hAnsiTheme="majorBidi" w:cstheme="majorBidi"/>
                <w:sz w:val="24"/>
                <w:szCs w:val="24"/>
                <w:lang w:val="en-US"/>
              </w:rPr>
              <w:t>Dometius</w:t>
            </w:r>
            <w:proofErr w:type="spellEnd"/>
            <w:r w:rsidRPr="004332C7">
              <w:rPr>
                <w:rFonts w:asciiTheme="majorBidi" w:hAnsiTheme="majorBidi" w:cstheme="majorBidi"/>
                <w:sz w:val="24"/>
                <w:szCs w:val="24"/>
                <w:lang w:val="en-US"/>
              </w:rPr>
              <w:t xml:space="preserve">; the Forty-nine Martyrs; elders of </w:t>
            </w:r>
            <w:proofErr w:type="spellStart"/>
            <w:r w:rsidRPr="004332C7">
              <w:rPr>
                <w:rFonts w:asciiTheme="majorBidi" w:hAnsiTheme="majorBidi" w:cstheme="majorBidi"/>
                <w:sz w:val="24"/>
                <w:szCs w:val="24"/>
                <w:lang w:val="en-US"/>
              </w:rPr>
              <w:t>Shiheet</w:t>
            </w:r>
            <w:proofErr w:type="spellEnd"/>
            <w:r w:rsidRPr="004332C7">
              <w:rPr>
                <w:rFonts w:asciiTheme="majorBidi" w:hAnsiTheme="majorBidi" w:cstheme="majorBidi"/>
                <w:sz w:val="24"/>
                <w:szCs w:val="24"/>
                <w:lang w:val="en-US"/>
              </w:rPr>
              <w:t>; the strong saint Abba Moses; John Kame the priest.</w:t>
            </w:r>
          </w:p>
        </w:tc>
        <w:tc>
          <w:tcPr>
            <w:tcW w:w="2552" w:type="dxa"/>
          </w:tcPr>
          <w:p w14:paraId="6CDFF20A" w14:textId="584917A7" w:rsidR="00C4314C" w:rsidRPr="001D7000" w:rsidRDefault="00C4314C" w:rsidP="001B36BA">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وأبانا أنبا بولا الطموهي،</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وحزقيال تلميذه ، وسيدي الأبوين</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القديسين الروميين مكسيموس</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ودوماديوس، والتسعة والأربعين</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شهيدا شيوخ شيهيت، والقوي</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القديس أنبا موسى، ويحنس كاما</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القس</w:t>
            </w:r>
            <w:r w:rsidRPr="0019613F">
              <w:rPr>
                <w:rFonts w:asciiTheme="majorBidi" w:hAnsiTheme="majorBidi" w:cstheme="majorBidi"/>
                <w:b/>
                <w:bCs/>
                <w:sz w:val="24"/>
                <w:szCs w:val="24"/>
                <w:lang w:val="en-US"/>
              </w:rPr>
              <w:t>.</w:t>
            </w:r>
          </w:p>
        </w:tc>
      </w:tr>
      <w:tr w:rsidR="00C4314C" w:rsidRPr="005F61CA" w14:paraId="337299AF" w14:textId="77777777" w:rsidTr="000C4FA7">
        <w:tc>
          <w:tcPr>
            <w:tcW w:w="3969" w:type="dxa"/>
          </w:tcPr>
          <w:p w14:paraId="2FD2394B" w14:textId="78D8222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Samt vor fader Abba Daniel hegumenen, og vor fader Abba Isodorus præsten og vor fader Pachom koinobiten og hans discipel Theodorus og vor fader Abba Shenute arkemandriten (klosterforstander) og hans discipel Abba Besa og Abba Abraham, biskop af Fayum - tillige med hele koret af dine helgener.</w:t>
            </w:r>
          </w:p>
        </w:tc>
        <w:tc>
          <w:tcPr>
            <w:tcW w:w="3969" w:type="dxa"/>
          </w:tcPr>
          <w:p w14:paraId="2EECB3BC" w14:textId="71CFA9F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Our father Abba Daniel the hegumen; our father Abba Isidore the priest; our father Abba </w:t>
            </w:r>
            <w:proofErr w:type="spellStart"/>
            <w:r w:rsidRPr="004332C7">
              <w:rPr>
                <w:rFonts w:asciiTheme="majorBidi" w:hAnsiTheme="majorBidi" w:cstheme="majorBidi"/>
                <w:sz w:val="24"/>
                <w:szCs w:val="24"/>
                <w:lang w:val="en-US"/>
              </w:rPr>
              <w:t>Pachom</w:t>
            </w:r>
            <w:proofErr w:type="spellEnd"/>
            <w:r w:rsidRPr="004332C7">
              <w:rPr>
                <w:rFonts w:asciiTheme="majorBidi" w:hAnsiTheme="majorBidi" w:cstheme="majorBidi"/>
                <w:sz w:val="24"/>
                <w:szCs w:val="24"/>
                <w:lang w:val="en-US"/>
              </w:rPr>
              <w:t xml:space="preserve"> of the Koinonia, and Theodore his disciple; our father Abba </w:t>
            </w:r>
            <w:proofErr w:type="spellStart"/>
            <w:r w:rsidRPr="004332C7">
              <w:rPr>
                <w:rFonts w:asciiTheme="majorBidi" w:hAnsiTheme="majorBidi" w:cstheme="majorBidi"/>
                <w:sz w:val="24"/>
                <w:szCs w:val="24"/>
                <w:lang w:val="en-US"/>
              </w:rPr>
              <w:t>Shenoute</w:t>
            </w:r>
            <w:proofErr w:type="spellEnd"/>
            <w:r w:rsidRPr="004332C7">
              <w:rPr>
                <w:rFonts w:asciiTheme="majorBidi" w:hAnsiTheme="majorBidi" w:cstheme="majorBidi"/>
                <w:sz w:val="24"/>
                <w:szCs w:val="24"/>
                <w:lang w:val="en-US"/>
              </w:rPr>
              <w:t xml:space="preserve"> the archimandrite, and Abba </w:t>
            </w:r>
            <w:proofErr w:type="spellStart"/>
            <w:r w:rsidRPr="004332C7">
              <w:rPr>
                <w:rFonts w:asciiTheme="majorBidi" w:hAnsiTheme="majorBidi" w:cstheme="majorBidi"/>
                <w:sz w:val="24"/>
                <w:szCs w:val="24"/>
                <w:lang w:val="en-US"/>
              </w:rPr>
              <w:t>Wesa</w:t>
            </w:r>
            <w:proofErr w:type="spellEnd"/>
            <w:r w:rsidRPr="004332C7">
              <w:rPr>
                <w:rFonts w:asciiTheme="majorBidi" w:hAnsiTheme="majorBidi" w:cstheme="majorBidi"/>
                <w:sz w:val="24"/>
                <w:szCs w:val="24"/>
                <w:lang w:val="en-US"/>
              </w:rPr>
              <w:t xml:space="preserve"> his disciple.</w:t>
            </w:r>
          </w:p>
        </w:tc>
        <w:tc>
          <w:tcPr>
            <w:tcW w:w="2552" w:type="dxa"/>
          </w:tcPr>
          <w:p w14:paraId="49B803B2" w14:textId="299E8FC5" w:rsidR="00C4314C" w:rsidRPr="001D7000" w:rsidRDefault="00C4314C" w:rsidP="001B36BA">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وأبانا أنبا دانيال القمص، وأبانا</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أنبا ايسيذوروس القس، وأبانا</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أنبا باخوم أب الشركة، وتادرس</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تلميذه، وأبانا أنبا شنودة رئيس</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المتوحدين، وأنبا ويصا تلميذه</w:t>
            </w:r>
            <w:r w:rsidRPr="0019613F">
              <w:rPr>
                <w:rFonts w:asciiTheme="majorBidi" w:hAnsiTheme="majorBidi" w:cstheme="majorBidi"/>
                <w:b/>
                <w:bCs/>
                <w:sz w:val="24"/>
                <w:szCs w:val="24"/>
                <w:lang w:val="en-US"/>
              </w:rPr>
              <w:t>.</w:t>
            </w:r>
          </w:p>
        </w:tc>
      </w:tr>
      <w:tr w:rsidR="00C4314C" w:rsidRPr="005F61CA" w14:paraId="4FD516E4" w14:textId="77777777" w:rsidTr="000C4FA7">
        <w:tc>
          <w:tcPr>
            <w:tcW w:w="3969" w:type="dxa"/>
          </w:tcPr>
          <w:p w14:paraId="1414F884" w14:textId="0A0A464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Tillige med hele koret af dine helgener.  Forbarm dig over os alle ved deres bønner og forbøn. Og frels os for dit hellige navns skyld, som er udråbt over os.</w:t>
            </w:r>
          </w:p>
        </w:tc>
        <w:tc>
          <w:tcPr>
            <w:tcW w:w="3969" w:type="dxa"/>
          </w:tcPr>
          <w:p w14:paraId="038E8964" w14:textId="587B2E6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all the choir of Your saints, through whose prayers and supplications have mercy on us all and save us, for the sake of Your holy name, which is called upon us.</w:t>
            </w:r>
          </w:p>
        </w:tc>
        <w:tc>
          <w:tcPr>
            <w:tcW w:w="2552" w:type="dxa"/>
          </w:tcPr>
          <w:p w14:paraId="0E3985F7" w14:textId="5306CE85" w:rsidR="00C4314C" w:rsidRPr="001D7000" w:rsidRDefault="00C4314C" w:rsidP="001B36BA">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وكل مصاف قديسيك، هؤلاء</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الذين بسؤالاتهم وطلباتهم،</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ارحمنا كلنا معا. وانقذنا من أجل</w:t>
            </w:r>
            <w:r w:rsidR="001B36B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اسمك القدوس الذي دعي علينا</w:t>
            </w:r>
            <w:r w:rsidRPr="001D7000">
              <w:rPr>
                <w:rFonts w:asciiTheme="majorBidi" w:hAnsiTheme="majorBidi" w:cstheme="majorBidi"/>
                <w:b/>
                <w:bCs/>
                <w:sz w:val="24"/>
                <w:szCs w:val="24"/>
                <w:lang w:val="en-US"/>
              </w:rPr>
              <w:t>.</w:t>
            </w:r>
          </w:p>
        </w:tc>
      </w:tr>
      <w:tr w:rsidR="00480FF8" w:rsidRPr="005F61CA" w14:paraId="18EF5ACF" w14:textId="77777777" w:rsidTr="000C4FA7">
        <w:tc>
          <w:tcPr>
            <w:tcW w:w="3969" w:type="dxa"/>
          </w:tcPr>
          <w:p w14:paraId="36704550"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0C1FE369"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3E63E25A" w14:textId="77777777" w:rsidR="00480FF8" w:rsidRPr="001D7000" w:rsidRDefault="00480FF8" w:rsidP="001B36BA">
            <w:pPr>
              <w:autoSpaceDE w:val="0"/>
              <w:autoSpaceDN w:val="0"/>
              <w:bidi/>
              <w:adjustRightInd w:val="0"/>
              <w:jc w:val="both"/>
              <w:rPr>
                <w:rFonts w:asciiTheme="majorBidi" w:hAnsiTheme="majorBidi" w:cstheme="majorBidi"/>
                <w:b/>
                <w:bCs/>
                <w:sz w:val="24"/>
                <w:szCs w:val="24"/>
                <w:rtl/>
              </w:rPr>
            </w:pPr>
          </w:p>
        </w:tc>
      </w:tr>
      <w:tr w:rsidR="00C4314C" w:rsidRPr="005F61CA" w14:paraId="1C24A3BE" w14:textId="77777777" w:rsidTr="000C4FA7">
        <w:tc>
          <w:tcPr>
            <w:tcW w:w="3969" w:type="dxa"/>
          </w:tcPr>
          <w:p w14:paraId="2955174F"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427F96A" w14:textId="3217D47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Lad oplæserne recitere navnene på vore hellige fædre, patriarkerne, som er sovet hen. Herren give alle deres sjæle hvile og forlade os vore synder.</w:t>
            </w:r>
          </w:p>
        </w:tc>
        <w:tc>
          <w:tcPr>
            <w:tcW w:w="3969" w:type="dxa"/>
          </w:tcPr>
          <w:p w14:paraId="7DE25EFB"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5C98195E" w14:textId="71845CA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Let those who read, recite the names of our holy fathers, the patriarchs who have fallen asleep: O Lord, repose their souls and forgive us our sins.</w:t>
            </w:r>
          </w:p>
        </w:tc>
        <w:tc>
          <w:tcPr>
            <w:tcW w:w="2552" w:type="dxa"/>
          </w:tcPr>
          <w:p w14:paraId="41B9EDEE"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52121E63" w14:textId="19BCED6A" w:rsidR="00C4314C" w:rsidRPr="001D7000" w:rsidRDefault="00C4314C" w:rsidP="0053476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القارئون فليقولوا أسماء آبائنا</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البطاركة القديسين الذين رقدوا</w:t>
            </w:r>
            <w:r w:rsidRPr="001D7000">
              <w:rPr>
                <w:rFonts w:asciiTheme="majorBidi" w:hAnsiTheme="majorBidi" w:cstheme="majorBidi"/>
                <w:b/>
                <w:bCs/>
                <w:color w:val="000000"/>
                <w:sz w:val="24"/>
                <w:szCs w:val="24"/>
                <w:lang w:val="en-US"/>
              </w:rPr>
              <w:t>.</w:t>
            </w:r>
            <w:r w:rsidR="00534761"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الرب ينيح</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نفوسهم أجمعين،</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ويغفر لنا خطايانا</w:t>
            </w:r>
            <w:r w:rsidRPr="001D7000">
              <w:rPr>
                <w:rFonts w:asciiTheme="majorBidi" w:hAnsiTheme="majorBidi" w:cstheme="majorBidi"/>
                <w:b/>
                <w:bCs/>
                <w:color w:val="000000"/>
                <w:sz w:val="24"/>
                <w:szCs w:val="24"/>
                <w:lang w:val="en-US"/>
              </w:rPr>
              <w:t>.</w:t>
            </w:r>
          </w:p>
        </w:tc>
      </w:tr>
      <w:tr w:rsidR="000C4FA7" w:rsidRPr="005F61CA" w14:paraId="07B09605" w14:textId="77777777" w:rsidTr="000C4FA7">
        <w:tc>
          <w:tcPr>
            <w:tcW w:w="3969" w:type="dxa"/>
          </w:tcPr>
          <w:p w14:paraId="7E667E40"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D066A57"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3A2A66A5"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3DAED0A2" w14:textId="77777777" w:rsidTr="000C4FA7">
        <w:tc>
          <w:tcPr>
            <w:tcW w:w="3969" w:type="dxa"/>
          </w:tcPr>
          <w:p w14:paraId="27EAD5E0" w14:textId="23FE198F"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sagte Tarhim (forbønnen for de døde):</w:t>
            </w:r>
          </w:p>
        </w:tc>
        <w:tc>
          <w:tcPr>
            <w:tcW w:w="3969" w:type="dxa"/>
          </w:tcPr>
          <w:p w14:paraId="771BA77F" w14:textId="7A80CACC"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w:t>
            </w:r>
            <w:proofErr w:type="gramStart"/>
            <w:r w:rsidRPr="00C06844">
              <w:rPr>
                <w:rFonts w:asciiTheme="majorBidi" w:hAnsiTheme="majorBidi" w:cstheme="majorBidi"/>
                <w:color w:val="1F497D" w:themeColor="text2"/>
                <w:sz w:val="24"/>
                <w:szCs w:val="24"/>
                <w:lang w:val="en-US"/>
              </w:rPr>
              <w:t>say</w:t>
            </w:r>
            <w:proofErr w:type="gramEnd"/>
            <w:r w:rsidRPr="00C06844">
              <w:rPr>
                <w:rFonts w:asciiTheme="majorBidi" w:hAnsiTheme="majorBidi" w:cstheme="majorBidi"/>
                <w:color w:val="1F497D" w:themeColor="text2"/>
                <w:sz w:val="24"/>
                <w:szCs w:val="24"/>
                <w:lang w:val="en-US"/>
              </w:rPr>
              <w:t xml:space="preserve"> the following commemoration of the departed inaudibly</w:t>
            </w:r>
          </w:p>
        </w:tc>
        <w:tc>
          <w:tcPr>
            <w:tcW w:w="2552" w:type="dxa"/>
          </w:tcPr>
          <w:p w14:paraId="7AF5AB05" w14:textId="289F2DEB"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يقول الكاهن هذا الترحيم سرا</w:t>
            </w:r>
            <w:r w:rsidRPr="00C06844">
              <w:rPr>
                <w:rFonts w:asciiTheme="majorBidi" w:hAnsiTheme="majorBidi" w:cstheme="majorBidi"/>
                <w:b/>
                <w:bCs/>
                <w:color w:val="1F497D" w:themeColor="text2"/>
                <w:sz w:val="24"/>
                <w:szCs w:val="24"/>
                <w:rtl/>
                <w:lang w:val="en-US"/>
              </w:rPr>
              <w:t>.</w:t>
            </w:r>
          </w:p>
        </w:tc>
      </w:tr>
      <w:tr w:rsidR="00C4314C" w:rsidRPr="005F61CA" w14:paraId="1AD73216" w14:textId="77777777" w:rsidTr="000C4FA7">
        <w:tc>
          <w:tcPr>
            <w:tcW w:w="3969" w:type="dxa"/>
          </w:tcPr>
          <w:p w14:paraId="168AC4D7" w14:textId="7C3261B7"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3F510D69" w14:textId="3A7E9EEE" w:rsidR="00C4314C" w:rsidRPr="004332C7" w:rsidRDefault="00C4314C" w:rsidP="00575979">
            <w:pPr>
              <w:jc w:val="both"/>
              <w:rPr>
                <w:rFonts w:asciiTheme="majorBidi" w:hAnsiTheme="majorBidi" w:cstheme="majorBidi"/>
                <w:sz w:val="24"/>
                <w:szCs w:val="24"/>
              </w:rPr>
            </w:pPr>
            <w:r w:rsidRPr="004332C7">
              <w:rPr>
                <w:rFonts w:asciiTheme="majorBidi" w:hAnsiTheme="majorBidi" w:cstheme="majorBidi"/>
                <w:sz w:val="24"/>
                <w:szCs w:val="24"/>
              </w:rPr>
              <w:t>Ihukom endvidere, Herre, alle dem i præsteembede, som</w:t>
            </w:r>
            <w:r w:rsidR="00575979">
              <w:rPr>
                <w:rFonts w:asciiTheme="majorBidi" w:hAnsiTheme="majorBidi" w:cstheme="majorBidi"/>
                <w:sz w:val="24"/>
                <w:szCs w:val="24"/>
              </w:rPr>
              <w:t xml:space="preserve"> </w:t>
            </w:r>
            <w:r w:rsidRPr="004332C7">
              <w:rPr>
                <w:rFonts w:asciiTheme="majorBidi" w:hAnsiTheme="majorBidi" w:cstheme="majorBidi"/>
                <w:sz w:val="24"/>
                <w:szCs w:val="24"/>
              </w:rPr>
              <w:t>er sovet hen og har lagt sig til hvile, og dem i hvert af</w:t>
            </w:r>
            <w:r w:rsidR="00F7493E">
              <w:rPr>
                <w:rFonts w:asciiTheme="majorBidi" w:hAnsiTheme="majorBidi" w:cstheme="majorBidi"/>
                <w:sz w:val="24"/>
                <w:szCs w:val="24"/>
              </w:rPr>
              <w:t xml:space="preserve"> </w:t>
            </w:r>
            <w:r w:rsidRPr="004332C7">
              <w:rPr>
                <w:rFonts w:asciiTheme="majorBidi" w:hAnsiTheme="majorBidi" w:cstheme="majorBidi"/>
                <w:sz w:val="24"/>
                <w:szCs w:val="24"/>
              </w:rPr>
              <w:t>lægfolkets grader. -</w:t>
            </w:r>
            <w:r w:rsidR="00575979">
              <w:rPr>
                <w:rFonts w:asciiTheme="majorBidi" w:hAnsiTheme="majorBidi" w:cstheme="majorBidi"/>
                <w:sz w:val="24"/>
                <w:szCs w:val="24"/>
              </w:rPr>
              <w:t xml:space="preserve"> </w:t>
            </w:r>
          </w:p>
        </w:tc>
        <w:tc>
          <w:tcPr>
            <w:tcW w:w="3969" w:type="dxa"/>
          </w:tcPr>
          <w:p w14:paraId="6615B32F"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37C5A9A" w14:textId="6988023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also, O Lord, all those who have fallen asleep and reposed in the priesthood and in all the orders of the laity.</w:t>
            </w:r>
          </w:p>
        </w:tc>
        <w:tc>
          <w:tcPr>
            <w:tcW w:w="2552" w:type="dxa"/>
          </w:tcPr>
          <w:p w14:paraId="49BBA92B"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74AC8E2C" w14:textId="7E3AF994" w:rsidR="00C4314C" w:rsidRPr="001D7000" w:rsidRDefault="00C4314C" w:rsidP="0053476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اذكر أيضاً يا رب كل الذين رقدوا،</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وتنيحوا في الكهنوت، والذين في</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كل طغمة العلمانيين</w:t>
            </w:r>
            <w:r w:rsidRPr="001D7000">
              <w:rPr>
                <w:rFonts w:asciiTheme="majorBidi" w:hAnsiTheme="majorBidi" w:cstheme="majorBidi"/>
                <w:b/>
                <w:bCs/>
                <w:color w:val="000000"/>
                <w:sz w:val="24"/>
                <w:szCs w:val="24"/>
                <w:lang w:val="en-US"/>
              </w:rPr>
              <w:t>.</w:t>
            </w:r>
          </w:p>
        </w:tc>
      </w:tr>
      <w:tr w:rsidR="00C4314C" w:rsidRPr="005F61CA" w14:paraId="77AA08FB" w14:textId="77777777" w:rsidTr="000C4FA7">
        <w:tc>
          <w:tcPr>
            <w:tcW w:w="3969" w:type="dxa"/>
          </w:tcPr>
          <w:p w14:paraId="7A724F7A" w14:textId="64491D7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skænk alle deres sjælefred ved vore hellige fædre Abraham, Isak og Jakobs bryst.</w:t>
            </w:r>
          </w:p>
          <w:p w14:paraId="2DE86ED6" w14:textId="77777777" w:rsidR="00C4314C" w:rsidRPr="004332C7" w:rsidRDefault="00C4314C" w:rsidP="00C767E9">
            <w:pPr>
              <w:jc w:val="both"/>
              <w:rPr>
                <w:rFonts w:asciiTheme="majorBidi" w:hAnsiTheme="majorBidi" w:cstheme="majorBidi"/>
                <w:sz w:val="24"/>
                <w:szCs w:val="24"/>
              </w:rPr>
            </w:pPr>
          </w:p>
        </w:tc>
        <w:tc>
          <w:tcPr>
            <w:tcW w:w="3969" w:type="dxa"/>
          </w:tcPr>
          <w:p w14:paraId="48F0D897" w14:textId="455D561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Graciously, O Lord, repose all their souls in the bosom of our Holy fathers, Abraham, </w:t>
            </w:r>
            <w:proofErr w:type="gramStart"/>
            <w:r w:rsidRPr="004332C7">
              <w:rPr>
                <w:rFonts w:asciiTheme="majorBidi" w:hAnsiTheme="majorBidi" w:cstheme="majorBidi"/>
                <w:sz w:val="24"/>
                <w:szCs w:val="24"/>
                <w:lang w:val="en-US"/>
              </w:rPr>
              <w:t>Isaac</w:t>
            </w:r>
            <w:proofErr w:type="gramEnd"/>
            <w:r w:rsidRPr="004332C7">
              <w:rPr>
                <w:rFonts w:asciiTheme="majorBidi" w:hAnsiTheme="majorBidi" w:cstheme="majorBidi"/>
                <w:sz w:val="24"/>
                <w:szCs w:val="24"/>
                <w:lang w:val="en-US"/>
              </w:rPr>
              <w:t xml:space="preserve"> and Jacob.</w:t>
            </w:r>
          </w:p>
        </w:tc>
        <w:tc>
          <w:tcPr>
            <w:tcW w:w="2552" w:type="dxa"/>
          </w:tcPr>
          <w:p w14:paraId="5AB1F252" w14:textId="21CD0C51" w:rsidR="00C4314C" w:rsidRPr="001D7000" w:rsidRDefault="00C4314C" w:rsidP="00F7493E">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تفضل يا رب نيح نفوسهم</w:t>
            </w:r>
            <w:r w:rsidR="0053476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أجمعين في حضن آبائنا</w:t>
            </w:r>
            <w:r w:rsidR="0053476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القديسين، ابراهيم وإسحق</w:t>
            </w:r>
            <w:r w:rsidR="00F7493E"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ويعقوب</w:t>
            </w:r>
            <w:r w:rsidRPr="0019613F">
              <w:rPr>
                <w:rFonts w:asciiTheme="majorBidi" w:hAnsiTheme="majorBidi" w:cstheme="majorBidi"/>
                <w:b/>
                <w:bCs/>
                <w:sz w:val="24"/>
                <w:szCs w:val="24"/>
                <w:lang w:val="en-US"/>
              </w:rPr>
              <w:t>.</w:t>
            </w:r>
          </w:p>
        </w:tc>
      </w:tr>
      <w:tr w:rsidR="00C4314C" w:rsidRPr="005F61CA" w14:paraId="4F2D1EB2" w14:textId="77777777" w:rsidTr="000C4FA7">
        <w:tc>
          <w:tcPr>
            <w:tcW w:w="3969" w:type="dxa"/>
          </w:tcPr>
          <w:p w14:paraId="643F4F15" w14:textId="525E3A52" w:rsidR="00C4314C" w:rsidRPr="004332C7" w:rsidRDefault="00C4314C" w:rsidP="00AD65B9">
            <w:pPr>
              <w:jc w:val="both"/>
              <w:rPr>
                <w:rFonts w:asciiTheme="majorBidi" w:hAnsiTheme="majorBidi" w:cstheme="majorBidi"/>
                <w:sz w:val="24"/>
                <w:szCs w:val="24"/>
              </w:rPr>
            </w:pPr>
            <w:r w:rsidRPr="004332C7">
              <w:rPr>
                <w:rFonts w:asciiTheme="majorBidi" w:hAnsiTheme="majorBidi" w:cstheme="majorBidi"/>
                <w:sz w:val="24"/>
                <w:szCs w:val="24"/>
              </w:rPr>
              <w:t>Ernær dem på et grønt sted, ved hvilens vande i glædens Paradis,</w:t>
            </w:r>
            <w:r w:rsidR="00F7493E">
              <w:rPr>
                <w:rFonts w:asciiTheme="majorBidi" w:hAnsiTheme="majorBidi" w:cstheme="majorBidi"/>
                <w:sz w:val="24"/>
                <w:szCs w:val="24"/>
              </w:rPr>
              <w:t xml:space="preserve"> </w:t>
            </w:r>
          </w:p>
        </w:tc>
        <w:tc>
          <w:tcPr>
            <w:tcW w:w="3969" w:type="dxa"/>
          </w:tcPr>
          <w:p w14:paraId="6BC9C8B8" w14:textId="17578C1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Sustain them in a green pasture, by the water of rest in the paradise of joy.</w:t>
            </w:r>
            <w:r w:rsidR="00AF4BD0">
              <w:rPr>
                <w:rFonts w:asciiTheme="majorBidi" w:hAnsiTheme="majorBidi" w:cstheme="majorBidi"/>
                <w:sz w:val="24"/>
                <w:szCs w:val="24"/>
                <w:lang w:val="en-US"/>
              </w:rPr>
              <w:t xml:space="preserve"> </w:t>
            </w:r>
          </w:p>
        </w:tc>
        <w:tc>
          <w:tcPr>
            <w:tcW w:w="2552" w:type="dxa"/>
          </w:tcPr>
          <w:p w14:paraId="372630DB" w14:textId="4C8BD798" w:rsidR="00C4314C" w:rsidRPr="001D7000" w:rsidRDefault="00C4314C" w:rsidP="0053476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عُلهُم في موضعِ خضرة، علي</w:t>
            </w:r>
            <w:r w:rsidR="0053476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ماءِ الراحةِ في فردوسِ النعيمِ</w:t>
            </w:r>
            <w:r w:rsidRPr="001D7000">
              <w:rPr>
                <w:rFonts w:asciiTheme="majorBidi" w:hAnsiTheme="majorBidi" w:cstheme="majorBidi"/>
                <w:b/>
                <w:bCs/>
                <w:sz w:val="24"/>
                <w:szCs w:val="24"/>
                <w:lang w:val="en-US"/>
              </w:rPr>
              <w:t xml:space="preserve"> .</w:t>
            </w:r>
          </w:p>
        </w:tc>
      </w:tr>
      <w:tr w:rsidR="00C4314C" w:rsidRPr="005F61CA" w14:paraId="5D0F5929" w14:textId="77777777" w:rsidTr="000C4FA7">
        <w:tc>
          <w:tcPr>
            <w:tcW w:w="3969" w:type="dxa"/>
          </w:tcPr>
          <w:p w14:paraId="6D2F969D" w14:textId="46DBC001" w:rsidR="00C4314C" w:rsidRPr="004332C7" w:rsidRDefault="00C4314C" w:rsidP="001D7000">
            <w:pPr>
              <w:jc w:val="both"/>
              <w:rPr>
                <w:rFonts w:asciiTheme="majorBidi" w:hAnsiTheme="majorBidi" w:cstheme="majorBidi"/>
                <w:sz w:val="24"/>
                <w:szCs w:val="24"/>
              </w:rPr>
            </w:pPr>
            <w:r w:rsidRPr="004332C7">
              <w:rPr>
                <w:rFonts w:asciiTheme="majorBidi" w:hAnsiTheme="majorBidi" w:cstheme="majorBidi"/>
                <w:sz w:val="24"/>
                <w:szCs w:val="24"/>
              </w:rPr>
              <w:t>hvor der ikke findes bedrøvelse, sorg og suk - i dine helgeners lys</w:t>
            </w:r>
          </w:p>
        </w:tc>
        <w:tc>
          <w:tcPr>
            <w:tcW w:w="3969" w:type="dxa"/>
          </w:tcPr>
          <w:p w14:paraId="55B207B6" w14:textId="6C56BC3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place out of which grief, sorrow and groaning have fled away, in the light of Your saints.</w:t>
            </w:r>
          </w:p>
        </w:tc>
        <w:tc>
          <w:tcPr>
            <w:tcW w:w="2552" w:type="dxa"/>
          </w:tcPr>
          <w:p w14:paraId="29DEA291" w14:textId="00876779" w:rsidR="00C4314C" w:rsidRPr="001D7000" w:rsidRDefault="00C4314C" w:rsidP="00534761">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الموضع الذي هرب منه الحزنُ</w:t>
            </w:r>
            <w:r w:rsidR="00534761"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والكآبةُ والتنهدُ في نوِر قديسيك</w:t>
            </w:r>
            <w:r w:rsidRPr="001D7000">
              <w:rPr>
                <w:rFonts w:asciiTheme="majorBidi" w:hAnsiTheme="majorBidi" w:cstheme="majorBidi"/>
                <w:b/>
                <w:bCs/>
                <w:sz w:val="24"/>
                <w:szCs w:val="24"/>
                <w:lang w:val="en-US"/>
              </w:rPr>
              <w:t>.</w:t>
            </w:r>
          </w:p>
        </w:tc>
      </w:tr>
      <w:tr w:rsidR="000C4FA7" w:rsidRPr="005F61CA" w14:paraId="60BD1DE2" w14:textId="77777777" w:rsidTr="000C4FA7">
        <w:tc>
          <w:tcPr>
            <w:tcW w:w="3969" w:type="dxa"/>
          </w:tcPr>
          <w:p w14:paraId="44FBC60C" w14:textId="77777777" w:rsidR="000C4FA7" w:rsidRPr="0019613F" w:rsidRDefault="000C4FA7" w:rsidP="001D7000">
            <w:pPr>
              <w:jc w:val="both"/>
              <w:rPr>
                <w:rFonts w:asciiTheme="majorBidi" w:hAnsiTheme="majorBidi" w:cstheme="majorBidi"/>
                <w:sz w:val="24"/>
                <w:szCs w:val="24"/>
                <w:lang w:val="en-US"/>
              </w:rPr>
            </w:pPr>
          </w:p>
        </w:tc>
        <w:tc>
          <w:tcPr>
            <w:tcW w:w="3969" w:type="dxa"/>
          </w:tcPr>
          <w:p w14:paraId="09E992DA"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60B37C86" w14:textId="77777777" w:rsidR="000C4FA7" w:rsidRPr="001D7000" w:rsidRDefault="000C4FA7" w:rsidP="00534761">
            <w:pPr>
              <w:autoSpaceDE w:val="0"/>
              <w:autoSpaceDN w:val="0"/>
              <w:bidi/>
              <w:adjustRightInd w:val="0"/>
              <w:jc w:val="both"/>
              <w:rPr>
                <w:rFonts w:asciiTheme="majorBidi" w:hAnsiTheme="majorBidi" w:cstheme="majorBidi"/>
                <w:b/>
                <w:bCs/>
                <w:sz w:val="24"/>
                <w:szCs w:val="24"/>
                <w:rtl/>
              </w:rPr>
            </w:pPr>
          </w:p>
        </w:tc>
      </w:tr>
      <w:tr w:rsidR="00C4314C" w:rsidRPr="005F61CA" w14:paraId="701299E3" w14:textId="77777777" w:rsidTr="000C4FA7">
        <w:tc>
          <w:tcPr>
            <w:tcW w:w="3969" w:type="dxa"/>
          </w:tcPr>
          <w:p w14:paraId="0A107C11" w14:textId="73C3F4C3"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lægger han en skefuld røgelse i karret, mens han nævner de døde. Og hvis der p.t. er specielt dødsfald: en patriark, en metropolit, en biskop, nævnes dette i forbønnen i stedet for bønnen for fædrene (som kommer nedenfor).</w:t>
            </w:r>
          </w:p>
        </w:tc>
        <w:tc>
          <w:tcPr>
            <w:tcW w:w="3969" w:type="dxa"/>
          </w:tcPr>
          <w:p w14:paraId="1A93BA31" w14:textId="77777777" w:rsidR="00C4314C" w:rsidRPr="00C06844" w:rsidRDefault="00C4314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If it is the time when a patriarch, a metropolitan or a bishop has fallen asleep, the following prayer is said.</w:t>
            </w:r>
          </w:p>
          <w:p w14:paraId="35745551" w14:textId="305A98DB"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This prayer also replaces the Litany for the </w:t>
            </w:r>
            <w:proofErr w:type="gramStart"/>
            <w:r w:rsidRPr="00C06844">
              <w:rPr>
                <w:rFonts w:asciiTheme="majorBidi" w:hAnsiTheme="majorBidi" w:cstheme="majorBidi"/>
                <w:color w:val="1F497D" w:themeColor="text2"/>
                <w:sz w:val="24"/>
                <w:szCs w:val="24"/>
                <w:lang w:val="en-US"/>
              </w:rPr>
              <w:t>Fathers</w:t>
            </w:r>
            <w:proofErr w:type="gramEnd"/>
            <w:r w:rsidRPr="00C06844">
              <w:rPr>
                <w:rFonts w:asciiTheme="majorBidi" w:hAnsiTheme="majorBidi" w:cstheme="majorBidi"/>
                <w:color w:val="1F497D" w:themeColor="text2"/>
                <w:sz w:val="24"/>
                <w:szCs w:val="24"/>
                <w:lang w:val="en-US"/>
              </w:rPr>
              <w:t>.</w:t>
            </w:r>
          </w:p>
        </w:tc>
        <w:tc>
          <w:tcPr>
            <w:tcW w:w="2552" w:type="dxa"/>
          </w:tcPr>
          <w:p w14:paraId="4AF9E6A8" w14:textId="465FD2A0" w:rsidR="00C4314C" w:rsidRPr="00C06844" w:rsidRDefault="00C4314C" w:rsidP="00534761">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وفي زمان نياحة البطريرك أو المطران أو</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الأسقف، تقال هذه في الترحيم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كما تقال</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أيضا عوض أوشية الآباء(</w:t>
            </w:r>
          </w:p>
        </w:tc>
      </w:tr>
      <w:tr w:rsidR="00C4314C" w:rsidRPr="005F61CA" w14:paraId="5BFC7D89" w14:textId="77777777" w:rsidTr="000C4FA7">
        <w:tc>
          <w:tcPr>
            <w:tcW w:w="3969" w:type="dxa"/>
          </w:tcPr>
          <w:p w14:paraId="78330574" w14:textId="0DCCE788"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153E3EB9" w14:textId="1B26736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Ihukom, Herre, vor fader patriark Abba NN's sjæl.</w:t>
            </w:r>
          </w:p>
          <w:p w14:paraId="44926A35" w14:textId="062D5C65" w:rsidR="00C4314C" w:rsidRPr="004332C7" w:rsidRDefault="00C4314C" w:rsidP="00C767E9">
            <w:pPr>
              <w:jc w:val="both"/>
              <w:rPr>
                <w:rFonts w:asciiTheme="majorBidi" w:hAnsiTheme="majorBidi" w:cstheme="majorBidi"/>
                <w:sz w:val="24"/>
                <w:szCs w:val="24"/>
              </w:rPr>
            </w:pPr>
          </w:p>
        </w:tc>
        <w:tc>
          <w:tcPr>
            <w:tcW w:w="3969" w:type="dxa"/>
          </w:tcPr>
          <w:p w14:paraId="6A704841"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0015CFA" w14:textId="7090CB2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the soul of our father the patriarch (metropolitan/ bishop) Abba (...)</w:t>
            </w:r>
          </w:p>
        </w:tc>
        <w:tc>
          <w:tcPr>
            <w:tcW w:w="2552" w:type="dxa"/>
          </w:tcPr>
          <w:p w14:paraId="3DFB119C"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F58C7FA" w14:textId="79DB1E85" w:rsidR="00C4314C" w:rsidRPr="001D7000" w:rsidRDefault="00C4314C" w:rsidP="00534761">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اذكر يا رب نفس أبينا البطريرك</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المطران / الأسقف</w:t>
            </w:r>
            <w:r w:rsidRPr="0019613F">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 xml:space="preserve"> أنبا</w:t>
            </w:r>
            <w:r w:rsidR="00534761" w:rsidRPr="001D7000">
              <w:rPr>
                <w:rFonts w:asciiTheme="majorBidi" w:hAnsiTheme="majorBidi" w:cstheme="majorBidi" w:hint="cs"/>
                <w:b/>
                <w:bCs/>
                <w:color w:val="000000"/>
                <w:sz w:val="24"/>
                <w:szCs w:val="24"/>
                <w:rtl/>
              </w:rPr>
              <w:t xml:space="preserve"> </w:t>
            </w:r>
            <w:r w:rsidRPr="0019613F">
              <w:rPr>
                <w:rFonts w:asciiTheme="majorBidi" w:hAnsiTheme="majorBidi" w:cstheme="majorBidi"/>
                <w:b/>
                <w:bCs/>
                <w:color w:val="000000"/>
                <w:sz w:val="24"/>
                <w:szCs w:val="24"/>
                <w:lang w:val="en-US"/>
              </w:rPr>
              <w:t xml:space="preserve"> (...)</w:t>
            </w:r>
          </w:p>
        </w:tc>
      </w:tr>
      <w:tr w:rsidR="00480FF8" w:rsidRPr="005F61CA" w14:paraId="770CCBF1" w14:textId="77777777" w:rsidTr="000C4FA7">
        <w:tc>
          <w:tcPr>
            <w:tcW w:w="3969" w:type="dxa"/>
          </w:tcPr>
          <w:p w14:paraId="7D825489"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BF1F4F9"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C4FA8D5"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7D271E85" w14:textId="77777777" w:rsidTr="000C4FA7">
        <w:tc>
          <w:tcPr>
            <w:tcW w:w="3969" w:type="dxa"/>
          </w:tcPr>
          <w:p w14:paraId="60F1E3BB"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364174BD" w14:textId="2FFAA90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vor salige, ærværdige fader Abba NN's sjæl, at Gud Herren må give den hvile ved vore hellige fædre Abraham, Isak og Jakobs bryst i glædens Paradis og forlade os vore synder.</w:t>
            </w:r>
          </w:p>
        </w:tc>
        <w:tc>
          <w:tcPr>
            <w:tcW w:w="3969" w:type="dxa"/>
          </w:tcPr>
          <w:p w14:paraId="43CEBDEC"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08283F45" w14:textId="6D58E2E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Pray for the soul of our blessed father Abba (…) that the Lord God may repose his it in the bosom of our holy fathers, Abraham, </w:t>
            </w:r>
            <w:proofErr w:type="gramStart"/>
            <w:r w:rsidRPr="004332C7">
              <w:rPr>
                <w:rFonts w:asciiTheme="majorBidi" w:hAnsiTheme="majorBidi" w:cstheme="majorBidi"/>
                <w:color w:val="000000"/>
                <w:sz w:val="24"/>
                <w:szCs w:val="24"/>
                <w:lang w:val="en-US"/>
              </w:rPr>
              <w:t>Isaac</w:t>
            </w:r>
            <w:proofErr w:type="gramEnd"/>
            <w:r w:rsidRPr="004332C7">
              <w:rPr>
                <w:rFonts w:asciiTheme="majorBidi" w:hAnsiTheme="majorBidi" w:cstheme="majorBidi"/>
                <w:color w:val="000000"/>
                <w:sz w:val="24"/>
                <w:szCs w:val="24"/>
                <w:lang w:val="en-US"/>
              </w:rPr>
              <w:t xml:space="preserve"> and Jacob in the paradise of joy, and forgive us our sins.</w:t>
            </w:r>
          </w:p>
        </w:tc>
        <w:tc>
          <w:tcPr>
            <w:tcW w:w="2552" w:type="dxa"/>
          </w:tcPr>
          <w:p w14:paraId="219C918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0B0FEDEC" w14:textId="20C03DB3" w:rsidR="00C4314C" w:rsidRPr="001D7000" w:rsidRDefault="00C4314C" w:rsidP="00AF4BD0">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اطلبوا عن نفس أبينا الطوباوى</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 xml:space="preserve">المكرم أنبا </w:t>
            </w:r>
            <w:r w:rsidRPr="001D7000">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w:t>
            </w:r>
            <w:r w:rsidRPr="001D7000">
              <w:rPr>
                <w:rFonts w:asciiTheme="majorBidi" w:hAnsiTheme="majorBidi" w:cstheme="majorBidi"/>
                <w:b/>
                <w:bCs/>
                <w:color w:val="000000"/>
                <w:sz w:val="24"/>
                <w:szCs w:val="24"/>
                <w:lang w:val="en-US"/>
              </w:rPr>
              <w:t>(</w:t>
            </w:r>
            <w:r w:rsidRPr="001D7000">
              <w:rPr>
                <w:rFonts w:asciiTheme="majorBidi" w:hAnsiTheme="majorBidi" w:cstheme="majorBidi"/>
                <w:b/>
                <w:bCs/>
                <w:color w:val="000000"/>
                <w:sz w:val="24"/>
                <w:szCs w:val="24"/>
                <w:rtl/>
              </w:rPr>
              <w:t>، لكى ينيحها</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الرب الإله في حضن أبائنا</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القديسين إبراهيم واسحق</w:t>
            </w:r>
            <w:r w:rsidR="00AF4BD0"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ويعقوب في فردوس النعيم،</w:t>
            </w:r>
            <w:r w:rsidR="00534761"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ويغفر لنا خطايانا</w:t>
            </w:r>
            <w:r w:rsidRPr="0019613F">
              <w:rPr>
                <w:rFonts w:asciiTheme="majorBidi" w:hAnsiTheme="majorBidi" w:cstheme="majorBidi"/>
                <w:b/>
                <w:bCs/>
                <w:color w:val="000000"/>
                <w:sz w:val="24"/>
                <w:szCs w:val="24"/>
                <w:lang w:val="en-US"/>
              </w:rPr>
              <w:t>.</w:t>
            </w:r>
          </w:p>
        </w:tc>
      </w:tr>
      <w:tr w:rsidR="00480FF8" w:rsidRPr="005F61CA" w14:paraId="71B2D1F4" w14:textId="77777777" w:rsidTr="000C4FA7">
        <w:tc>
          <w:tcPr>
            <w:tcW w:w="3969" w:type="dxa"/>
          </w:tcPr>
          <w:p w14:paraId="78F17E08"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37CF0A4"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B28A79B"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4729CC7A" w14:textId="77777777" w:rsidTr="000C4FA7">
        <w:tc>
          <w:tcPr>
            <w:tcW w:w="3969" w:type="dxa"/>
          </w:tcPr>
          <w:p w14:paraId="64D14A7C" w14:textId="33FFC83D"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759DFA78" w14:textId="4FE97AC8" w:rsidR="00C4314C" w:rsidRPr="004332C7" w:rsidRDefault="001F0C62" w:rsidP="00534761">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9D631B" w:rsidRPr="004332C7">
              <w:rPr>
                <w:rFonts w:asciiTheme="majorBidi" w:hAnsiTheme="majorBidi" w:cstheme="majorBidi"/>
                <w:color w:val="000000"/>
                <w:sz w:val="24"/>
                <w:szCs w:val="24"/>
              </w:rPr>
              <w:t>.</w:t>
            </w:r>
          </w:p>
        </w:tc>
        <w:tc>
          <w:tcPr>
            <w:tcW w:w="3969" w:type="dxa"/>
          </w:tcPr>
          <w:p w14:paraId="5F7698C7"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489EC94D" w14:textId="491FAE8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4A19B43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E9D649E" w14:textId="57227D10"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480FF8" w:rsidRPr="004332C7" w14:paraId="66FC3B7F" w14:textId="77777777" w:rsidTr="000C4FA7">
        <w:tc>
          <w:tcPr>
            <w:tcW w:w="3969" w:type="dxa"/>
          </w:tcPr>
          <w:p w14:paraId="53E71A1A"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3E126CB" w14:textId="77777777" w:rsidR="00480FF8" w:rsidRPr="004332C7" w:rsidRDefault="00480FF8" w:rsidP="00C767E9">
            <w:pPr>
              <w:jc w:val="both"/>
              <w:rPr>
                <w:rFonts w:asciiTheme="majorBidi" w:hAnsiTheme="majorBidi" w:cstheme="majorBidi"/>
                <w:b/>
                <w:bCs/>
                <w:color w:val="C10000"/>
                <w:sz w:val="24"/>
                <w:szCs w:val="24"/>
              </w:rPr>
            </w:pPr>
          </w:p>
        </w:tc>
        <w:tc>
          <w:tcPr>
            <w:tcW w:w="2552" w:type="dxa"/>
          </w:tcPr>
          <w:p w14:paraId="4F9A214C"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23D49098" w14:textId="77777777" w:rsidTr="000C4FA7">
        <w:tc>
          <w:tcPr>
            <w:tcW w:w="3969" w:type="dxa"/>
          </w:tcPr>
          <w:p w14:paraId="586524E1" w14:textId="53D0FBB2"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6E334EEB" w14:textId="6DE9EDD9" w:rsidR="00C4314C" w:rsidRPr="004332C7" w:rsidRDefault="00C4314C" w:rsidP="00534761">
            <w:pPr>
              <w:jc w:val="both"/>
              <w:rPr>
                <w:rFonts w:asciiTheme="majorBidi" w:hAnsiTheme="majorBidi" w:cstheme="majorBidi"/>
                <w:sz w:val="24"/>
                <w:szCs w:val="24"/>
              </w:rPr>
            </w:pPr>
            <w:r w:rsidRPr="004332C7">
              <w:rPr>
                <w:rFonts w:asciiTheme="majorBidi" w:hAnsiTheme="majorBidi" w:cstheme="majorBidi"/>
                <w:sz w:val="24"/>
                <w:szCs w:val="24"/>
              </w:rPr>
              <w:t>Skænk den hvile sammen med dine helgener.</w:t>
            </w:r>
          </w:p>
        </w:tc>
        <w:tc>
          <w:tcPr>
            <w:tcW w:w="3969" w:type="dxa"/>
          </w:tcPr>
          <w:p w14:paraId="04B73486"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1677A18" w14:textId="0366B29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Graciously accord O Lord, repose it with your saints.</w:t>
            </w:r>
          </w:p>
        </w:tc>
        <w:tc>
          <w:tcPr>
            <w:tcW w:w="2552" w:type="dxa"/>
          </w:tcPr>
          <w:p w14:paraId="6761301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9C3B3C6" w14:textId="167DC54F"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تفضل يا رب نيحها مع قديسيك</w:t>
            </w:r>
            <w:r w:rsidRPr="001D7000">
              <w:rPr>
                <w:rFonts w:asciiTheme="majorBidi" w:hAnsiTheme="majorBidi" w:cstheme="majorBidi"/>
                <w:b/>
                <w:bCs/>
                <w:color w:val="000000"/>
                <w:sz w:val="24"/>
                <w:szCs w:val="24"/>
                <w:lang w:val="en-US"/>
              </w:rPr>
              <w:t>.</w:t>
            </w:r>
          </w:p>
        </w:tc>
      </w:tr>
      <w:tr w:rsidR="00C4314C" w:rsidRPr="005F61CA" w14:paraId="489A10F1" w14:textId="77777777" w:rsidTr="000C4FA7">
        <w:tc>
          <w:tcPr>
            <w:tcW w:w="3969" w:type="dxa"/>
          </w:tcPr>
          <w:p w14:paraId="6E9B4167" w14:textId="2EC5CBC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lad nådigt en god hyrde fremstå for os til at vogte dit folk i renhed og sandhed.</w:t>
            </w:r>
          </w:p>
          <w:p w14:paraId="64FE3F72" w14:textId="55290B7F" w:rsidR="00C4314C" w:rsidRPr="004332C7" w:rsidRDefault="00C4314C" w:rsidP="00C767E9">
            <w:pPr>
              <w:jc w:val="both"/>
              <w:rPr>
                <w:rFonts w:asciiTheme="majorBidi" w:hAnsiTheme="majorBidi" w:cstheme="majorBidi"/>
                <w:sz w:val="24"/>
                <w:szCs w:val="24"/>
              </w:rPr>
            </w:pPr>
          </w:p>
        </w:tc>
        <w:tc>
          <w:tcPr>
            <w:tcW w:w="3969" w:type="dxa"/>
          </w:tcPr>
          <w:p w14:paraId="08D4D39B" w14:textId="7A95C86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Grant to appoint for us a good shepherd to shepherd Your people in purity and righteousness.</w:t>
            </w:r>
          </w:p>
        </w:tc>
        <w:tc>
          <w:tcPr>
            <w:tcW w:w="2552" w:type="dxa"/>
          </w:tcPr>
          <w:p w14:paraId="67C696F5" w14:textId="694C7FBA"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أنعم بأن تقيم لنا راعيا صالحا ليرعي شعبك بالطهارة والعدل</w:t>
            </w:r>
            <w:r w:rsidRPr="001D7000">
              <w:rPr>
                <w:rFonts w:asciiTheme="majorBidi" w:hAnsiTheme="majorBidi" w:cstheme="majorBidi"/>
                <w:b/>
                <w:bCs/>
                <w:sz w:val="24"/>
                <w:szCs w:val="24"/>
                <w:lang w:val="en-US"/>
              </w:rPr>
              <w:t>.</w:t>
            </w:r>
          </w:p>
        </w:tc>
      </w:tr>
      <w:tr w:rsidR="00C4314C" w:rsidRPr="005F61CA" w14:paraId="12055435" w14:textId="77777777" w:rsidTr="000C4FA7">
        <w:tc>
          <w:tcPr>
            <w:tcW w:w="3969" w:type="dxa"/>
          </w:tcPr>
          <w:p w14:paraId="7C8B21DD" w14:textId="32626117"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i stedet for patriark kan der siges metropolit eller biskop. Og når det siges i stedet for bønnen for fædrene i begyndelsen af liturgien, slutter han således: Og alle biskopperne etc.</w:t>
            </w:r>
          </w:p>
        </w:tc>
        <w:tc>
          <w:tcPr>
            <w:tcW w:w="3969" w:type="dxa"/>
          </w:tcPr>
          <w:p w14:paraId="009F1A98" w14:textId="628B5EA5"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this prayer is said instead of the Litany for the Fathers, the priest continues with “and all the orthodox bishops, hegumens, priests…”</w:t>
            </w:r>
          </w:p>
        </w:tc>
        <w:tc>
          <w:tcPr>
            <w:tcW w:w="2552" w:type="dxa"/>
          </w:tcPr>
          <w:p w14:paraId="72CBDDB5" w14:textId="16BE10CF" w:rsidR="00C4314C" w:rsidRPr="00C06844" w:rsidRDefault="00C4314C" w:rsidP="00534761">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وإذا قيلت عوض أوشية الآباء، يكمل الكاهن</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الصلاة من هذه الأوشية كما يلي: "وجميع</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الاساقفة الارثوذكسيين، والقمامصة</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والقسوس..."</w:t>
            </w:r>
          </w:p>
        </w:tc>
      </w:tr>
      <w:tr w:rsidR="00C4314C" w:rsidRPr="005F61CA" w14:paraId="53A88B05" w14:textId="77777777" w:rsidTr="000C4FA7">
        <w:tc>
          <w:tcPr>
            <w:tcW w:w="3969" w:type="dxa"/>
          </w:tcPr>
          <w:p w14:paraId="535A746E" w14:textId="100AD0B7" w:rsidR="00C4314C" w:rsidRPr="00C06844" w:rsidRDefault="00C4314C"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Præsten siger følgende Tarh</w:t>
            </w:r>
            <w:r w:rsidR="00F77CBD" w:rsidRPr="00C06844">
              <w:rPr>
                <w:rFonts w:asciiTheme="majorBidi" w:hAnsiTheme="majorBidi" w:cstheme="majorBidi"/>
                <w:color w:val="1F497D" w:themeColor="text2"/>
                <w:sz w:val="24"/>
                <w:szCs w:val="24"/>
              </w:rPr>
              <w:t>i</w:t>
            </w:r>
            <w:r w:rsidRPr="00C06844">
              <w:rPr>
                <w:rFonts w:asciiTheme="majorBidi" w:hAnsiTheme="majorBidi" w:cstheme="majorBidi"/>
                <w:color w:val="1F497D" w:themeColor="text2"/>
                <w:sz w:val="24"/>
                <w:szCs w:val="24"/>
              </w:rPr>
              <w:t>m fra Sct. Kyrils liturgi på melodien fra Tarhim-dagen</w:t>
            </w:r>
            <w:r w:rsidR="00F77CBD"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eller messen for de døde</w:t>
            </w:r>
            <w:r w:rsidR="009D631B" w:rsidRPr="00C06844">
              <w:rPr>
                <w:rFonts w:asciiTheme="majorBidi" w:hAnsiTheme="majorBidi" w:cstheme="majorBidi"/>
                <w:color w:val="1F497D" w:themeColor="text2"/>
                <w:sz w:val="24"/>
                <w:szCs w:val="24"/>
              </w:rPr>
              <w:t>.</w:t>
            </w:r>
          </w:p>
          <w:p w14:paraId="218E6D02" w14:textId="50317946" w:rsidR="00C4314C" w:rsidRPr="004332C7" w:rsidRDefault="00C4314C" w:rsidP="00C767E9">
            <w:pPr>
              <w:jc w:val="both"/>
              <w:rPr>
                <w:rFonts w:asciiTheme="majorBidi" w:hAnsiTheme="majorBidi" w:cstheme="majorBidi"/>
                <w:color w:val="4F81BD" w:themeColor="accent1"/>
                <w:sz w:val="24"/>
                <w:szCs w:val="24"/>
              </w:rPr>
            </w:pPr>
          </w:p>
        </w:tc>
        <w:tc>
          <w:tcPr>
            <w:tcW w:w="3969" w:type="dxa"/>
          </w:tcPr>
          <w:p w14:paraId="6FF8A81C" w14:textId="7C93698F"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may say the following commemoration of the departed from the Liturgy of St. Cyril in its known tune in the liturgy for the departed.</w:t>
            </w:r>
          </w:p>
        </w:tc>
        <w:tc>
          <w:tcPr>
            <w:tcW w:w="2552" w:type="dxa"/>
          </w:tcPr>
          <w:p w14:paraId="315637D4" w14:textId="241322F4" w:rsidR="00C4314C" w:rsidRPr="00C06844" w:rsidRDefault="00C4314C" w:rsidP="00534761">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يقول الكاهن هذا الترحيم من قداس القديس</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كيرلس باللحن في يوم الترحيم والقداس</w:t>
            </w:r>
            <w:r w:rsidR="00534761"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للراقدين.</w:t>
            </w:r>
          </w:p>
        </w:tc>
      </w:tr>
      <w:tr w:rsidR="00C4314C" w:rsidRPr="005F61CA" w14:paraId="69BCB611" w14:textId="77777777" w:rsidTr="000C4FA7">
        <w:tc>
          <w:tcPr>
            <w:tcW w:w="3969" w:type="dxa"/>
          </w:tcPr>
          <w:p w14:paraId="3B44C1C0" w14:textId="36112D06"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0C85E670" w14:textId="03336DE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disse, Herre, og alle dem, hvis navne vi har nævnt, samt dem, vi ikke har nævnt.</w:t>
            </w:r>
          </w:p>
        </w:tc>
        <w:tc>
          <w:tcPr>
            <w:tcW w:w="3969" w:type="dxa"/>
          </w:tcPr>
          <w:p w14:paraId="3997FC37"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7E60A04" w14:textId="63CFE52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Those, O Lord, and everyone whose names we have mentioned; and those we have not mentioned.</w:t>
            </w:r>
          </w:p>
        </w:tc>
        <w:tc>
          <w:tcPr>
            <w:tcW w:w="2552" w:type="dxa"/>
          </w:tcPr>
          <w:p w14:paraId="798884B7"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1F1AFF31" w14:textId="03F02CCA" w:rsidR="00C4314C" w:rsidRPr="001D7000" w:rsidRDefault="00C4314C" w:rsidP="00FB4D0A">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وهؤلاء وكل أحد، يا رب، الذين</w:t>
            </w:r>
            <w:r w:rsidR="00FB4D0A"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ذكرنا أسماءهم، والذين لم</w:t>
            </w:r>
            <w:r w:rsidR="00FB4D0A"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نذكرهم</w:t>
            </w:r>
            <w:r w:rsidR="00F7493E" w:rsidRPr="0019613F">
              <w:rPr>
                <w:rFonts w:asciiTheme="majorBidi" w:hAnsiTheme="majorBidi" w:cstheme="majorBidi"/>
                <w:b/>
                <w:bCs/>
                <w:color w:val="000000"/>
                <w:sz w:val="24"/>
                <w:szCs w:val="24"/>
                <w:lang w:val="en-US"/>
              </w:rPr>
              <w:t xml:space="preserve"> </w:t>
            </w:r>
          </w:p>
        </w:tc>
      </w:tr>
      <w:tr w:rsidR="00C4314C" w:rsidRPr="005F61CA" w14:paraId="30DE7D8E" w14:textId="77777777" w:rsidTr="000C4FA7">
        <w:tc>
          <w:tcPr>
            <w:tcW w:w="3969" w:type="dxa"/>
          </w:tcPr>
          <w:p w14:paraId="2C3A21D6" w14:textId="0A0BBECB"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Dem, som vi hver især har i tankerne, og dem, vi ikke er opmærksomme på.</w:t>
            </w:r>
            <w:r w:rsidR="00AF4BD0">
              <w:rPr>
                <w:rFonts w:asciiTheme="majorBidi" w:hAnsiTheme="majorBidi" w:cstheme="majorBidi"/>
                <w:sz w:val="24"/>
                <w:szCs w:val="24"/>
              </w:rPr>
              <w:t xml:space="preserve"> </w:t>
            </w:r>
          </w:p>
        </w:tc>
        <w:tc>
          <w:tcPr>
            <w:tcW w:w="3969" w:type="dxa"/>
          </w:tcPr>
          <w:p w14:paraId="4D30D22D" w14:textId="66448CB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Those whom each one of us has in mind and those who are not in mind.</w:t>
            </w:r>
          </w:p>
        </w:tc>
        <w:tc>
          <w:tcPr>
            <w:tcW w:w="2552" w:type="dxa"/>
          </w:tcPr>
          <w:p w14:paraId="64FBF478" w14:textId="0EBE8BA3" w:rsidR="00C4314C" w:rsidRPr="001D7000" w:rsidRDefault="00C4314C" w:rsidP="00FB4D0A">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الذين في فكر كل واحد منا،</w:t>
            </w:r>
            <w:r w:rsidR="00FB4D0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والذين ليسوا فينا</w:t>
            </w:r>
            <w:r w:rsidRPr="0019613F">
              <w:rPr>
                <w:rFonts w:asciiTheme="majorBidi" w:hAnsiTheme="majorBidi" w:cstheme="majorBidi"/>
                <w:b/>
                <w:bCs/>
                <w:sz w:val="24"/>
                <w:szCs w:val="24"/>
                <w:lang w:val="en-US"/>
              </w:rPr>
              <w:t>.</w:t>
            </w:r>
          </w:p>
        </w:tc>
      </w:tr>
      <w:tr w:rsidR="00C4314C" w:rsidRPr="005F61CA" w14:paraId="49FABF9F" w14:textId="77777777" w:rsidTr="000C4FA7">
        <w:tc>
          <w:tcPr>
            <w:tcW w:w="3969" w:type="dxa"/>
          </w:tcPr>
          <w:p w14:paraId="0023F46A" w14:textId="74D1769B"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Dem, som er sovet hen og har lagt sig til hvile i tro på Kristus.</w:t>
            </w:r>
          </w:p>
        </w:tc>
        <w:tc>
          <w:tcPr>
            <w:tcW w:w="3969" w:type="dxa"/>
          </w:tcPr>
          <w:p w14:paraId="7E644299" w14:textId="5513841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Those who have fallen asleep and reposed in the faith of Christ.</w:t>
            </w:r>
          </w:p>
        </w:tc>
        <w:tc>
          <w:tcPr>
            <w:tcW w:w="2552" w:type="dxa"/>
          </w:tcPr>
          <w:p w14:paraId="675BDB58" w14:textId="70E00C7C" w:rsidR="00C4314C" w:rsidRPr="001D7000" w:rsidRDefault="00C4314C" w:rsidP="00FB4D0A">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الذين رقدوا وتنيحوا في الايمان</w:t>
            </w:r>
            <w:r w:rsidR="00FB4D0A"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بالمسيح</w:t>
            </w:r>
            <w:r w:rsidRPr="001D7000">
              <w:rPr>
                <w:rFonts w:asciiTheme="majorBidi" w:hAnsiTheme="majorBidi" w:cstheme="majorBidi"/>
                <w:b/>
                <w:bCs/>
                <w:sz w:val="24"/>
                <w:szCs w:val="24"/>
                <w:lang w:val="en-US"/>
              </w:rPr>
              <w:t>.</w:t>
            </w:r>
          </w:p>
        </w:tc>
      </w:tr>
      <w:tr w:rsidR="000C4FA7" w:rsidRPr="005F61CA" w14:paraId="0F269906" w14:textId="77777777" w:rsidTr="000C4FA7">
        <w:tc>
          <w:tcPr>
            <w:tcW w:w="3969" w:type="dxa"/>
          </w:tcPr>
          <w:p w14:paraId="67156E72"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3C3AE9F9"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3B2ED823" w14:textId="77777777" w:rsidR="000C4FA7" w:rsidRPr="001D7000" w:rsidRDefault="000C4FA7" w:rsidP="00FB4D0A">
            <w:pPr>
              <w:autoSpaceDE w:val="0"/>
              <w:autoSpaceDN w:val="0"/>
              <w:bidi/>
              <w:adjustRightInd w:val="0"/>
              <w:jc w:val="both"/>
              <w:rPr>
                <w:rFonts w:asciiTheme="majorBidi" w:hAnsiTheme="majorBidi" w:cstheme="majorBidi"/>
                <w:b/>
                <w:bCs/>
                <w:sz w:val="24"/>
                <w:szCs w:val="24"/>
                <w:rtl/>
              </w:rPr>
            </w:pPr>
          </w:p>
        </w:tc>
      </w:tr>
      <w:tr w:rsidR="00C4314C" w:rsidRPr="005F61CA" w14:paraId="7220242D" w14:textId="77777777" w:rsidTr="000C4FA7">
        <w:tc>
          <w:tcPr>
            <w:tcW w:w="3969" w:type="dxa"/>
          </w:tcPr>
          <w:p w14:paraId="1CF94394" w14:textId="33CD18D9" w:rsidR="00C4314C" w:rsidRPr="000C4FA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nævner præsten afdødes navn og lægger en skefuld røgelse i karret med hånden dækket af servietten. Og diakonen siger:</w:t>
            </w:r>
          </w:p>
        </w:tc>
        <w:tc>
          <w:tcPr>
            <w:tcW w:w="3969" w:type="dxa"/>
          </w:tcPr>
          <w:p w14:paraId="21A25757" w14:textId="1F062C41"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mentions the name(s) of the departed and, with his hand covered with a veil, puts a spoonful of incense in the censer.</w:t>
            </w:r>
          </w:p>
        </w:tc>
        <w:tc>
          <w:tcPr>
            <w:tcW w:w="2552" w:type="dxa"/>
          </w:tcPr>
          <w:p w14:paraId="6BFD5E86" w14:textId="2233B8D8" w:rsidR="00C4314C" w:rsidRPr="00C06844" w:rsidRDefault="00C4314C" w:rsidP="00FB4D0A">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هنا يذكر الكاهن اسم المتنيح ويضع يد بخور</w:t>
            </w:r>
            <w:r w:rsidR="00FB4D0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المجمرة ويده مستورة بلفافة</w:t>
            </w:r>
            <w:r w:rsidRPr="00C06844">
              <w:rPr>
                <w:rFonts w:asciiTheme="majorBidi" w:hAnsiTheme="majorBidi" w:cstheme="majorBidi"/>
                <w:b/>
                <w:bCs/>
                <w:color w:val="1F497D" w:themeColor="text2"/>
                <w:sz w:val="24"/>
                <w:szCs w:val="24"/>
                <w:rtl/>
                <w:lang w:val="en-US"/>
              </w:rPr>
              <w:t>.</w:t>
            </w:r>
          </w:p>
        </w:tc>
      </w:tr>
      <w:tr w:rsidR="00C4314C" w:rsidRPr="005F61CA" w14:paraId="75B3B115" w14:textId="77777777" w:rsidTr="000C4FA7">
        <w:tc>
          <w:tcPr>
            <w:tcW w:w="3969" w:type="dxa"/>
          </w:tcPr>
          <w:p w14:paraId="3207347A"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DD03209" w14:textId="2088F9F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vore fædre og brødre, som er hensovede og fra fordum har lagt sig til hvile i troen på Kristus:</w:t>
            </w:r>
          </w:p>
        </w:tc>
        <w:tc>
          <w:tcPr>
            <w:tcW w:w="3969" w:type="dxa"/>
          </w:tcPr>
          <w:p w14:paraId="1B6E6D94"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Then the deacon says: </w:t>
            </w:r>
          </w:p>
          <w:p w14:paraId="571C3326" w14:textId="7AF1704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our fathers and brethren who have fallen asleep and reposed in the faith of Christ since the beginning.</w:t>
            </w:r>
          </w:p>
        </w:tc>
        <w:tc>
          <w:tcPr>
            <w:tcW w:w="2552" w:type="dxa"/>
          </w:tcPr>
          <w:p w14:paraId="0C478BFB"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ثم يقول الشماس</w:t>
            </w:r>
            <w:r w:rsidRPr="001D7000">
              <w:rPr>
                <w:rFonts w:asciiTheme="majorBidi" w:hAnsiTheme="majorBidi" w:cstheme="majorBidi"/>
                <w:b/>
                <w:bCs/>
                <w:color w:val="C10000"/>
                <w:sz w:val="24"/>
                <w:szCs w:val="24"/>
                <w:lang w:val="en-US"/>
              </w:rPr>
              <w:t>:</w:t>
            </w:r>
          </w:p>
          <w:p w14:paraId="6FE31543" w14:textId="1AF7D8B2" w:rsidR="00C4314C" w:rsidRPr="001D7000" w:rsidRDefault="00C4314C" w:rsidP="00A01F34">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اطلبوا عن آبائنا وإخوتنا الذين</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رقدوا، وتنيحوا في الإيمان</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بالمسيح منذ البدء</w:t>
            </w:r>
            <w:r w:rsidRPr="001D7000">
              <w:rPr>
                <w:rFonts w:asciiTheme="majorBidi" w:hAnsiTheme="majorBidi" w:cstheme="majorBidi"/>
                <w:b/>
                <w:bCs/>
                <w:color w:val="000000"/>
                <w:sz w:val="24"/>
                <w:szCs w:val="24"/>
                <w:lang w:val="en-US"/>
              </w:rPr>
              <w:t>.</w:t>
            </w:r>
          </w:p>
        </w:tc>
      </w:tr>
      <w:tr w:rsidR="00C4314C" w:rsidRPr="005F61CA" w14:paraId="306A5ACB" w14:textId="77777777" w:rsidTr="000C4FA7">
        <w:tc>
          <w:tcPr>
            <w:tcW w:w="3969" w:type="dxa"/>
          </w:tcPr>
          <w:p w14:paraId="1EE003DF" w14:textId="09F5B6D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Vore hellige fædre ærkebiskopperne og vore fædre biskopperne; vore fædre provsterne og vore fædre præsterne tillige med vore brødre diakonerne; vore fædre munkene og vore fædre lægmændene; og for alle kristnes hvile</w:t>
            </w:r>
            <w:r w:rsidR="009D631B" w:rsidRPr="004332C7">
              <w:rPr>
                <w:rFonts w:asciiTheme="majorBidi" w:hAnsiTheme="majorBidi" w:cstheme="majorBidi"/>
                <w:sz w:val="24"/>
                <w:szCs w:val="24"/>
              </w:rPr>
              <w:t>.</w:t>
            </w:r>
          </w:p>
        </w:tc>
        <w:tc>
          <w:tcPr>
            <w:tcW w:w="3969" w:type="dxa"/>
          </w:tcPr>
          <w:p w14:paraId="1301435A" w14:textId="247D676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Our holy fathers, the archbishops, our fathers the bishops, our fathers the hegumens, our fathers the priests, our brothers the deacons, our fathers the monks, and our fathers the laymen, and for the full repose of all Christians.</w:t>
            </w:r>
          </w:p>
        </w:tc>
        <w:tc>
          <w:tcPr>
            <w:tcW w:w="2552" w:type="dxa"/>
          </w:tcPr>
          <w:p w14:paraId="32819628" w14:textId="1101B861"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آبائنا القديسين رؤساء الأساقفة،</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وآبائنا الأساقفة، وآبائنا</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القمامصة، وآبائنا القسوس</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وإخوتنا الشمامسة، وآبائنا</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الرهبان، وآبائنا العلمانيين، وعن</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نياح كل المسيحيين</w:t>
            </w:r>
            <w:r w:rsidRPr="001D7000">
              <w:rPr>
                <w:rFonts w:asciiTheme="majorBidi" w:hAnsiTheme="majorBidi" w:cstheme="majorBidi"/>
                <w:b/>
                <w:bCs/>
                <w:sz w:val="24"/>
                <w:szCs w:val="24"/>
                <w:lang w:val="en-US"/>
              </w:rPr>
              <w:t>.</w:t>
            </w:r>
          </w:p>
        </w:tc>
      </w:tr>
      <w:tr w:rsidR="00C4314C" w:rsidRPr="005F61CA" w14:paraId="094CADE8" w14:textId="77777777" w:rsidTr="000C4FA7">
        <w:tc>
          <w:tcPr>
            <w:tcW w:w="3969" w:type="dxa"/>
          </w:tcPr>
          <w:p w14:paraId="5A802BBD" w14:textId="5621BE3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at Kristus, vor Gud, vil give alle deres sjæle hvile i glædens Paradis. Og hvad os selv angår, at han må vise os nåde og tilgive os vore synder.</w:t>
            </w:r>
          </w:p>
        </w:tc>
        <w:tc>
          <w:tcPr>
            <w:tcW w:w="3969" w:type="dxa"/>
          </w:tcPr>
          <w:p w14:paraId="021AE1C2" w14:textId="697F08E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That Christ our God may repose all their souls in the paradise of joy, and we too, accord mercy unto us, and forgive us our sins.</w:t>
            </w:r>
          </w:p>
        </w:tc>
        <w:tc>
          <w:tcPr>
            <w:tcW w:w="2552" w:type="dxa"/>
          </w:tcPr>
          <w:p w14:paraId="5C5378C3" w14:textId="0F1740CE"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لكي المسيح إلهنا ينيح نفوسهم</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أجمعين في فردوس النعيم، ونحن</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أيضا يصنع معنا رحمة ، ويغفر</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لنا خطايانا</w:t>
            </w:r>
            <w:r w:rsidRPr="001D7000">
              <w:rPr>
                <w:rFonts w:asciiTheme="majorBidi" w:hAnsiTheme="majorBidi" w:cstheme="majorBidi"/>
                <w:b/>
                <w:bCs/>
                <w:sz w:val="24"/>
                <w:szCs w:val="24"/>
                <w:lang w:val="en-US"/>
              </w:rPr>
              <w:t>.</w:t>
            </w:r>
          </w:p>
        </w:tc>
      </w:tr>
      <w:tr w:rsidR="00480FF8" w:rsidRPr="005F61CA" w14:paraId="68A6C221" w14:textId="77777777" w:rsidTr="000C4FA7">
        <w:tc>
          <w:tcPr>
            <w:tcW w:w="3969" w:type="dxa"/>
          </w:tcPr>
          <w:p w14:paraId="5C72F29F"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40D2980D"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6A1FFFD7" w14:textId="77777777" w:rsidR="00480FF8" w:rsidRPr="001D7000" w:rsidRDefault="00480FF8" w:rsidP="00A01F34">
            <w:pPr>
              <w:autoSpaceDE w:val="0"/>
              <w:autoSpaceDN w:val="0"/>
              <w:bidi/>
              <w:adjustRightInd w:val="0"/>
              <w:jc w:val="both"/>
              <w:rPr>
                <w:rFonts w:asciiTheme="majorBidi" w:hAnsiTheme="majorBidi" w:cstheme="majorBidi"/>
                <w:b/>
                <w:bCs/>
                <w:sz w:val="24"/>
                <w:szCs w:val="24"/>
                <w:rtl/>
              </w:rPr>
            </w:pPr>
          </w:p>
        </w:tc>
      </w:tr>
      <w:tr w:rsidR="00C4314C" w:rsidRPr="004332C7" w14:paraId="6E679858" w14:textId="77777777" w:rsidTr="000C4FA7">
        <w:tc>
          <w:tcPr>
            <w:tcW w:w="3969" w:type="dxa"/>
          </w:tcPr>
          <w:p w14:paraId="04416ADA" w14:textId="1534E277"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1A1E2130" w14:textId="77821636" w:rsidR="00C4314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9D631B" w:rsidRPr="004332C7">
              <w:rPr>
                <w:rFonts w:asciiTheme="majorBidi" w:hAnsiTheme="majorBidi" w:cstheme="majorBidi"/>
                <w:color w:val="000000"/>
                <w:sz w:val="24"/>
                <w:szCs w:val="24"/>
              </w:rPr>
              <w:t>.</w:t>
            </w:r>
          </w:p>
        </w:tc>
        <w:tc>
          <w:tcPr>
            <w:tcW w:w="3969" w:type="dxa"/>
          </w:tcPr>
          <w:p w14:paraId="09991413"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10EBDBEC" w14:textId="766E896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7881C5ED"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4360AA07" w14:textId="25931946"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480FF8" w:rsidRPr="004332C7" w14:paraId="37405577" w14:textId="77777777" w:rsidTr="000C4FA7">
        <w:tc>
          <w:tcPr>
            <w:tcW w:w="3969" w:type="dxa"/>
          </w:tcPr>
          <w:p w14:paraId="790F7735"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15D3093" w14:textId="77777777" w:rsidR="00480FF8" w:rsidRPr="004332C7" w:rsidRDefault="00480FF8" w:rsidP="00C767E9">
            <w:pPr>
              <w:jc w:val="both"/>
              <w:rPr>
                <w:rFonts w:asciiTheme="majorBidi" w:hAnsiTheme="majorBidi" w:cstheme="majorBidi"/>
                <w:b/>
                <w:bCs/>
                <w:color w:val="C10000"/>
                <w:sz w:val="24"/>
                <w:szCs w:val="24"/>
              </w:rPr>
            </w:pPr>
          </w:p>
        </w:tc>
        <w:tc>
          <w:tcPr>
            <w:tcW w:w="2552" w:type="dxa"/>
          </w:tcPr>
          <w:p w14:paraId="4F1D6F36"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4662B091" w14:textId="77777777" w:rsidTr="000C4FA7">
        <w:tc>
          <w:tcPr>
            <w:tcW w:w="3969" w:type="dxa"/>
          </w:tcPr>
          <w:p w14:paraId="641B3D32" w14:textId="0A1DD503"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A01F34" w:rsidRPr="004332C7">
              <w:rPr>
                <w:rFonts w:asciiTheme="majorBidi" w:hAnsiTheme="majorBidi" w:cstheme="majorBidi" w:hint="cs"/>
                <w:b/>
                <w:bCs/>
                <w:color w:val="C10000"/>
                <w:sz w:val="24"/>
                <w:szCs w:val="24"/>
                <w:rtl/>
              </w:rPr>
              <w:t>:</w:t>
            </w:r>
          </w:p>
          <w:p w14:paraId="20C86D80" w14:textId="0407828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skænk alle deres sjæle et hvilested i vore hellige fædre Abrahams og Isaks og Jakobs skød.</w:t>
            </w:r>
          </w:p>
        </w:tc>
        <w:tc>
          <w:tcPr>
            <w:tcW w:w="3969" w:type="dxa"/>
          </w:tcPr>
          <w:p w14:paraId="5125C878"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41D956D" w14:textId="31888BD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Graciously accord, O Lord, repose all their souls in the bosom of our Holy fathers, Abraham, </w:t>
            </w:r>
            <w:proofErr w:type="gramStart"/>
            <w:r w:rsidRPr="004332C7">
              <w:rPr>
                <w:rFonts w:asciiTheme="majorBidi" w:hAnsiTheme="majorBidi" w:cstheme="majorBidi"/>
                <w:color w:val="000000"/>
                <w:sz w:val="24"/>
                <w:szCs w:val="24"/>
                <w:lang w:val="en-US"/>
              </w:rPr>
              <w:t>Isaac</w:t>
            </w:r>
            <w:proofErr w:type="gramEnd"/>
            <w:r w:rsidRPr="004332C7">
              <w:rPr>
                <w:rFonts w:asciiTheme="majorBidi" w:hAnsiTheme="majorBidi" w:cstheme="majorBidi"/>
                <w:color w:val="000000"/>
                <w:sz w:val="24"/>
                <w:szCs w:val="24"/>
                <w:lang w:val="en-US"/>
              </w:rPr>
              <w:t xml:space="preserve"> and Jacob.</w:t>
            </w:r>
          </w:p>
        </w:tc>
        <w:tc>
          <w:tcPr>
            <w:tcW w:w="2552" w:type="dxa"/>
          </w:tcPr>
          <w:p w14:paraId="415FD3A3"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DFA4CD7" w14:textId="42E97B4B" w:rsidR="00C4314C" w:rsidRPr="001D7000" w:rsidRDefault="00C4314C" w:rsidP="00A01F34">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تفضل يا رب نيح نفوسهم جميعا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في حضن آبائنا القديسين،</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ابراهيم وإسحق ويعقوب</w:t>
            </w:r>
            <w:r w:rsidRPr="001D7000">
              <w:rPr>
                <w:rFonts w:asciiTheme="majorBidi" w:hAnsiTheme="majorBidi" w:cstheme="majorBidi"/>
                <w:b/>
                <w:bCs/>
                <w:color w:val="000000"/>
                <w:sz w:val="24"/>
                <w:szCs w:val="24"/>
                <w:lang w:val="en-US"/>
              </w:rPr>
              <w:t>.</w:t>
            </w:r>
          </w:p>
        </w:tc>
      </w:tr>
      <w:tr w:rsidR="00C4314C" w:rsidRPr="005F61CA" w14:paraId="047ECC7B" w14:textId="77777777" w:rsidTr="000C4FA7">
        <w:tc>
          <w:tcPr>
            <w:tcW w:w="3969" w:type="dxa"/>
          </w:tcPr>
          <w:p w14:paraId="54865027" w14:textId="651206C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Giv dem næring på et grønt sted, ved hvilens vande, i glædens Paradis -</w:t>
            </w:r>
          </w:p>
        </w:tc>
        <w:tc>
          <w:tcPr>
            <w:tcW w:w="3969" w:type="dxa"/>
          </w:tcPr>
          <w:p w14:paraId="3FBDC35B" w14:textId="265079F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Sustain them in a green pasture, by the water of rest in the paradise of joy.</w:t>
            </w:r>
          </w:p>
        </w:tc>
        <w:tc>
          <w:tcPr>
            <w:tcW w:w="2552" w:type="dxa"/>
          </w:tcPr>
          <w:p w14:paraId="6DFC5611" w14:textId="3618979F"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عُلهُم في موضعِ خضرة، علي</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ماءِ الراحةِ في فردوسِ النعيمِ</w:t>
            </w:r>
            <w:r w:rsidRPr="001D7000">
              <w:rPr>
                <w:rFonts w:asciiTheme="majorBidi" w:hAnsiTheme="majorBidi" w:cstheme="majorBidi"/>
                <w:b/>
                <w:bCs/>
                <w:sz w:val="24"/>
                <w:szCs w:val="24"/>
                <w:lang w:val="en-US"/>
              </w:rPr>
              <w:t xml:space="preserve"> .</w:t>
            </w:r>
          </w:p>
        </w:tc>
      </w:tr>
      <w:tr w:rsidR="00C4314C" w:rsidRPr="005F61CA" w14:paraId="73935C90" w14:textId="77777777" w:rsidTr="000C4FA7">
        <w:tc>
          <w:tcPr>
            <w:tcW w:w="3969" w:type="dxa"/>
          </w:tcPr>
          <w:p w14:paraId="75FFC00D" w14:textId="7F9AAC9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stedet, hvorfra hjertesorg, bedrøvelse og suk er flygtet - i lyset af dine hellige.</w:t>
            </w:r>
          </w:p>
        </w:tc>
        <w:tc>
          <w:tcPr>
            <w:tcW w:w="3969" w:type="dxa"/>
          </w:tcPr>
          <w:p w14:paraId="6F77AA28" w14:textId="167C2C2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place out of which grief, sorrow and groaning have fled away, in the light of Your saints.</w:t>
            </w:r>
          </w:p>
        </w:tc>
        <w:tc>
          <w:tcPr>
            <w:tcW w:w="2552" w:type="dxa"/>
          </w:tcPr>
          <w:p w14:paraId="5CC7AF0D" w14:textId="2F1FD976"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الموضع الذي هرب منه الحزنُ</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والكآبةُ والتنهدُ في نوِر قديسيك</w:t>
            </w:r>
            <w:r w:rsidRPr="001D7000">
              <w:rPr>
                <w:rFonts w:asciiTheme="majorBidi" w:hAnsiTheme="majorBidi" w:cstheme="majorBidi"/>
                <w:b/>
                <w:bCs/>
                <w:sz w:val="24"/>
                <w:szCs w:val="24"/>
                <w:lang w:val="en-US"/>
              </w:rPr>
              <w:t>.</w:t>
            </w:r>
          </w:p>
        </w:tc>
      </w:tr>
      <w:tr w:rsidR="00480FF8" w:rsidRPr="005F61CA" w14:paraId="1A490F55" w14:textId="77777777" w:rsidTr="000C4FA7">
        <w:tc>
          <w:tcPr>
            <w:tcW w:w="3969" w:type="dxa"/>
          </w:tcPr>
          <w:p w14:paraId="39163DFB"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2554953C"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38EDEA7A" w14:textId="77777777" w:rsidR="00480FF8" w:rsidRPr="001D7000" w:rsidRDefault="00480FF8" w:rsidP="00A01F34">
            <w:pPr>
              <w:autoSpaceDE w:val="0"/>
              <w:autoSpaceDN w:val="0"/>
              <w:bidi/>
              <w:adjustRightInd w:val="0"/>
              <w:jc w:val="both"/>
              <w:rPr>
                <w:rFonts w:asciiTheme="majorBidi" w:hAnsiTheme="majorBidi" w:cstheme="majorBidi"/>
                <w:b/>
                <w:bCs/>
                <w:sz w:val="24"/>
                <w:szCs w:val="24"/>
                <w:rtl/>
              </w:rPr>
            </w:pPr>
          </w:p>
        </w:tc>
      </w:tr>
      <w:tr w:rsidR="00C4314C" w:rsidRPr="005F61CA" w14:paraId="27F3CD51" w14:textId="77777777" w:rsidTr="000C4FA7">
        <w:tc>
          <w:tcPr>
            <w:tcW w:w="3969" w:type="dxa"/>
          </w:tcPr>
          <w:p w14:paraId="2B36B203" w14:textId="77777777" w:rsidR="00C4314C" w:rsidRPr="00665BF6" w:rsidRDefault="00C4314C" w:rsidP="00C767E9">
            <w:pPr>
              <w:autoSpaceDE w:val="0"/>
              <w:autoSpaceDN w:val="0"/>
              <w:adjustRightInd w:val="0"/>
              <w:jc w:val="both"/>
              <w:rPr>
                <w:rFonts w:asciiTheme="majorBidi" w:hAnsiTheme="majorBidi" w:cstheme="majorBidi"/>
                <w:b/>
                <w:bCs/>
                <w:color w:val="C10000"/>
                <w:sz w:val="24"/>
                <w:szCs w:val="24"/>
              </w:rPr>
            </w:pPr>
            <w:r w:rsidRPr="00665BF6">
              <w:rPr>
                <w:rFonts w:asciiTheme="majorBidi" w:hAnsiTheme="majorBidi" w:cstheme="majorBidi"/>
                <w:b/>
                <w:bCs/>
                <w:color w:val="C10000"/>
                <w:sz w:val="24"/>
                <w:szCs w:val="24"/>
              </w:rPr>
              <w:t>Diakon:</w:t>
            </w:r>
          </w:p>
          <w:p w14:paraId="6B5B202E" w14:textId="1849FD2A" w:rsidR="00C4314C" w:rsidRPr="004332C7" w:rsidRDefault="00C4314C" w:rsidP="00AF4BD0">
            <w:pPr>
              <w:jc w:val="both"/>
              <w:rPr>
                <w:rFonts w:asciiTheme="majorBidi" w:hAnsiTheme="majorBidi" w:cstheme="majorBidi"/>
                <w:sz w:val="24"/>
                <w:szCs w:val="24"/>
              </w:rPr>
            </w:pPr>
            <w:r w:rsidRPr="00665BF6">
              <w:rPr>
                <w:rFonts w:asciiTheme="majorBidi" w:hAnsiTheme="majorBidi" w:cstheme="majorBidi"/>
                <w:sz w:val="24"/>
                <w:szCs w:val="24"/>
              </w:rPr>
              <w:t>Den store Abba Antonius, den oprigtige Abba Paul, de</w:t>
            </w:r>
            <w:r w:rsidR="00AF4BD0" w:rsidRPr="00665BF6">
              <w:rPr>
                <w:rFonts w:asciiTheme="majorBidi" w:hAnsiTheme="majorBidi" w:cstheme="majorBidi"/>
                <w:sz w:val="24"/>
                <w:szCs w:val="24"/>
              </w:rPr>
              <w:t xml:space="preserve"> </w:t>
            </w:r>
            <w:r w:rsidRPr="00665BF6">
              <w:rPr>
                <w:rFonts w:asciiTheme="majorBidi" w:hAnsiTheme="majorBidi" w:cstheme="majorBidi"/>
                <w:sz w:val="24"/>
                <w:szCs w:val="24"/>
              </w:rPr>
              <w:t>3 hellige Macarii, Abba Johannes den korte, Abba Pishoi, Abba Paul, vore hellige romerske fædre Maximus og Do­ mitius, Abba Moses, Abba Johannes Kame, Abba Daniel,</w:t>
            </w:r>
            <w:r w:rsidR="00AF4BD0" w:rsidRPr="00665BF6">
              <w:rPr>
                <w:rFonts w:asciiTheme="majorBidi" w:hAnsiTheme="majorBidi" w:cstheme="majorBidi"/>
                <w:sz w:val="24"/>
                <w:szCs w:val="24"/>
              </w:rPr>
              <w:t xml:space="preserve"> </w:t>
            </w:r>
            <w:r w:rsidRPr="00665BF6">
              <w:rPr>
                <w:rFonts w:asciiTheme="majorBidi" w:hAnsiTheme="majorBidi" w:cstheme="majorBidi"/>
                <w:sz w:val="24"/>
                <w:szCs w:val="24"/>
              </w:rPr>
              <w:t xml:space="preserve">Abba Isidorus, Abba Pachom, Abba Shenute, Abba Pafnu­ te, Abba Parsoma og Abba Tedji. </w:t>
            </w:r>
            <w:r w:rsidRPr="004332C7">
              <w:rPr>
                <w:rFonts w:asciiTheme="majorBidi" w:hAnsiTheme="majorBidi" w:cstheme="majorBidi"/>
                <w:sz w:val="24"/>
                <w:szCs w:val="24"/>
              </w:rPr>
              <w:t>Og alle, som har givet ortodoks undervisning i sandhedens ord, ortodokse biskopper, præster, diakoner, præsteskab og lægfolk og alle ortodokse.</w:t>
            </w:r>
          </w:p>
        </w:tc>
        <w:tc>
          <w:tcPr>
            <w:tcW w:w="3969" w:type="dxa"/>
          </w:tcPr>
          <w:p w14:paraId="7875C020"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21EE710F" w14:textId="4815CCA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The great Abba Anthony, and the righteous Abba Paul, the three saints Abba </w:t>
            </w:r>
            <w:proofErr w:type="spellStart"/>
            <w:r w:rsidRPr="004332C7">
              <w:rPr>
                <w:rFonts w:asciiTheme="majorBidi" w:hAnsiTheme="majorBidi" w:cstheme="majorBidi"/>
                <w:color w:val="000000"/>
                <w:sz w:val="24"/>
                <w:szCs w:val="24"/>
                <w:lang w:val="en-US"/>
              </w:rPr>
              <w:t>Macarii</w:t>
            </w:r>
            <w:proofErr w:type="spellEnd"/>
            <w:r w:rsidRPr="004332C7">
              <w:rPr>
                <w:rFonts w:asciiTheme="majorBidi" w:hAnsiTheme="majorBidi" w:cstheme="majorBidi"/>
                <w:color w:val="000000"/>
                <w:sz w:val="24"/>
                <w:szCs w:val="24"/>
                <w:lang w:val="en-US"/>
              </w:rPr>
              <w:t xml:space="preserve">, Abba John the short, Abba </w:t>
            </w:r>
            <w:proofErr w:type="spellStart"/>
            <w:r w:rsidRPr="004332C7">
              <w:rPr>
                <w:rFonts w:asciiTheme="majorBidi" w:hAnsiTheme="majorBidi" w:cstheme="majorBidi"/>
                <w:color w:val="000000"/>
                <w:sz w:val="24"/>
                <w:szCs w:val="24"/>
                <w:lang w:val="en-US"/>
              </w:rPr>
              <w:t>Pishoy</w:t>
            </w:r>
            <w:proofErr w:type="spellEnd"/>
            <w:r w:rsidRPr="004332C7">
              <w:rPr>
                <w:rFonts w:asciiTheme="majorBidi" w:hAnsiTheme="majorBidi" w:cstheme="majorBidi"/>
                <w:color w:val="000000"/>
                <w:sz w:val="24"/>
                <w:szCs w:val="24"/>
                <w:lang w:val="en-US"/>
              </w:rPr>
              <w:t xml:space="preserve">, Abba Paul, our holy Roman fathers Maximus and </w:t>
            </w:r>
            <w:proofErr w:type="spellStart"/>
            <w:r w:rsidRPr="004332C7">
              <w:rPr>
                <w:rFonts w:asciiTheme="majorBidi" w:hAnsiTheme="majorBidi" w:cstheme="majorBidi"/>
                <w:color w:val="000000"/>
                <w:sz w:val="24"/>
                <w:szCs w:val="24"/>
                <w:lang w:val="en-US"/>
              </w:rPr>
              <w:t>Dometius</w:t>
            </w:r>
            <w:proofErr w:type="spellEnd"/>
            <w:r w:rsidRPr="004332C7">
              <w:rPr>
                <w:rFonts w:asciiTheme="majorBidi" w:hAnsiTheme="majorBidi" w:cstheme="majorBidi"/>
                <w:color w:val="000000"/>
                <w:sz w:val="24"/>
                <w:szCs w:val="24"/>
                <w:lang w:val="en-US"/>
              </w:rPr>
              <w:t xml:space="preserve">, Abba Moses, Abba John Kame, Abba Daniel, Abba Isidore, Abba </w:t>
            </w:r>
            <w:proofErr w:type="spellStart"/>
            <w:r w:rsidRPr="004332C7">
              <w:rPr>
                <w:rFonts w:asciiTheme="majorBidi" w:hAnsiTheme="majorBidi" w:cstheme="majorBidi"/>
                <w:color w:val="000000"/>
                <w:sz w:val="24"/>
                <w:szCs w:val="24"/>
                <w:lang w:val="en-US"/>
              </w:rPr>
              <w:t>Pachom</w:t>
            </w:r>
            <w:proofErr w:type="spellEnd"/>
            <w:r w:rsidRPr="004332C7">
              <w:rPr>
                <w:rFonts w:asciiTheme="majorBidi" w:hAnsiTheme="majorBidi" w:cstheme="majorBidi"/>
                <w:color w:val="000000"/>
                <w:sz w:val="24"/>
                <w:szCs w:val="24"/>
                <w:lang w:val="en-US"/>
              </w:rPr>
              <w:t xml:space="preserve">, Abba </w:t>
            </w:r>
            <w:proofErr w:type="spellStart"/>
            <w:r w:rsidRPr="004332C7">
              <w:rPr>
                <w:rFonts w:asciiTheme="majorBidi" w:hAnsiTheme="majorBidi" w:cstheme="majorBidi"/>
                <w:color w:val="000000"/>
                <w:sz w:val="24"/>
                <w:szCs w:val="24"/>
                <w:lang w:val="en-US"/>
              </w:rPr>
              <w:t>Shenoute</w:t>
            </w:r>
            <w:proofErr w:type="spellEnd"/>
            <w:r w:rsidRPr="004332C7">
              <w:rPr>
                <w:rFonts w:asciiTheme="majorBidi" w:hAnsiTheme="majorBidi" w:cstheme="majorBidi"/>
                <w:color w:val="000000"/>
                <w:sz w:val="24"/>
                <w:szCs w:val="24"/>
                <w:lang w:val="en-US"/>
              </w:rPr>
              <w:t xml:space="preserve"> and Abba </w:t>
            </w:r>
            <w:proofErr w:type="spellStart"/>
            <w:r w:rsidRPr="004332C7">
              <w:rPr>
                <w:rFonts w:asciiTheme="majorBidi" w:hAnsiTheme="majorBidi" w:cstheme="majorBidi"/>
                <w:color w:val="000000"/>
                <w:sz w:val="24"/>
                <w:szCs w:val="24"/>
                <w:lang w:val="en-US"/>
              </w:rPr>
              <w:t>Paphnoute</w:t>
            </w:r>
            <w:proofErr w:type="spellEnd"/>
            <w:r w:rsidRPr="004332C7">
              <w:rPr>
                <w:rFonts w:asciiTheme="majorBidi" w:hAnsiTheme="majorBidi" w:cstheme="majorBidi"/>
                <w:color w:val="000000"/>
                <w:sz w:val="24"/>
                <w:szCs w:val="24"/>
                <w:lang w:val="en-US"/>
              </w:rPr>
              <w:t xml:space="preserve">, Abba </w:t>
            </w:r>
            <w:proofErr w:type="spellStart"/>
            <w:r w:rsidRPr="004332C7">
              <w:rPr>
                <w:rFonts w:asciiTheme="majorBidi" w:hAnsiTheme="majorBidi" w:cstheme="majorBidi"/>
                <w:color w:val="000000"/>
                <w:sz w:val="24"/>
                <w:szCs w:val="24"/>
                <w:lang w:val="en-US"/>
              </w:rPr>
              <w:t>Parsoma</w:t>
            </w:r>
            <w:proofErr w:type="spellEnd"/>
            <w:r w:rsidRPr="004332C7">
              <w:rPr>
                <w:rFonts w:asciiTheme="majorBidi" w:hAnsiTheme="majorBidi" w:cstheme="majorBidi"/>
                <w:color w:val="000000"/>
                <w:sz w:val="24"/>
                <w:szCs w:val="24"/>
                <w:lang w:val="en-US"/>
              </w:rPr>
              <w:t xml:space="preserve">, Abba </w:t>
            </w:r>
            <w:proofErr w:type="spellStart"/>
            <w:r w:rsidRPr="004332C7">
              <w:rPr>
                <w:rFonts w:asciiTheme="majorBidi" w:hAnsiTheme="majorBidi" w:cstheme="majorBidi"/>
                <w:color w:val="000000"/>
                <w:sz w:val="24"/>
                <w:szCs w:val="24"/>
                <w:lang w:val="en-US"/>
              </w:rPr>
              <w:t>Teji</w:t>
            </w:r>
            <w:proofErr w:type="spellEnd"/>
            <w:r w:rsidRPr="004332C7">
              <w:rPr>
                <w:rFonts w:asciiTheme="majorBidi" w:hAnsiTheme="majorBidi" w:cstheme="majorBidi"/>
                <w:color w:val="000000"/>
                <w:sz w:val="24"/>
                <w:szCs w:val="24"/>
                <w:lang w:val="en-US"/>
              </w:rPr>
              <w:t>. And all those who have rightly taught the word of truth: the Orthodox bishops, priests, deacons, clergy, laity, and all the Orthodox people. Amen.</w:t>
            </w:r>
          </w:p>
        </w:tc>
        <w:tc>
          <w:tcPr>
            <w:tcW w:w="2552" w:type="dxa"/>
          </w:tcPr>
          <w:p w14:paraId="528D4B9E"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000000"/>
                <w:sz w:val="24"/>
                <w:szCs w:val="24"/>
                <w:rtl/>
              </w:rPr>
              <w:t>ا</w:t>
            </w:r>
            <w:r w:rsidRPr="001D7000">
              <w:rPr>
                <w:rFonts w:asciiTheme="majorBidi" w:hAnsiTheme="majorBidi" w:cstheme="majorBidi"/>
                <w:b/>
                <w:bCs/>
                <w:color w:val="C10000"/>
                <w:sz w:val="24"/>
                <w:szCs w:val="24"/>
                <w:rtl/>
              </w:rPr>
              <w:t>لشماس</w:t>
            </w:r>
            <w:r w:rsidRPr="001D7000">
              <w:rPr>
                <w:rFonts w:asciiTheme="majorBidi" w:hAnsiTheme="majorBidi" w:cstheme="majorBidi"/>
                <w:b/>
                <w:bCs/>
                <w:color w:val="C10000"/>
                <w:sz w:val="24"/>
                <w:szCs w:val="24"/>
                <w:lang w:val="en-US"/>
              </w:rPr>
              <w:t>:</w:t>
            </w:r>
          </w:p>
          <w:p w14:paraId="5374191A" w14:textId="0B80989A" w:rsidR="00C4314C" w:rsidRPr="001D7000" w:rsidRDefault="00C4314C" w:rsidP="00F7493E">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العظيم أنبا أنطونيوس، والبار</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أنبا بولا، والقديسون الثلاثة</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مقارات، أنبا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يؤنس القصير، أنبا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بيشوي، أنبا بولا، أبوانا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القديسان الروميان مكسيموس</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ودوماديوس، أنبا موسى، أنبا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يؤانس كاما، أنبا دانيال، أنبا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ايسيذوروس، أنبا باخوم، أنبا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شنودة، وأنبا بفنوتى، أنبا</w:t>
            </w:r>
            <w:r w:rsidR="00F7493E"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برسوم، أنبا رويس</w:t>
            </w:r>
            <w:r w:rsidRPr="001D7000">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وجميع الذين</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علموا كلمة الحق</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باستقامة، الأساقفة الارثوذكسيين</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والقسوس والإكليروس</w:t>
            </w:r>
            <w:r w:rsidR="00F7493E"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والعلمانيون. هؤلاء وجميع</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الارثوذكسيين. آمين</w:t>
            </w:r>
            <w:r w:rsidRPr="0019613F">
              <w:rPr>
                <w:rFonts w:asciiTheme="majorBidi" w:hAnsiTheme="majorBidi" w:cstheme="majorBidi"/>
                <w:b/>
                <w:bCs/>
                <w:color w:val="000000"/>
                <w:sz w:val="24"/>
                <w:szCs w:val="24"/>
                <w:lang w:val="en-US"/>
              </w:rPr>
              <w:t>.</w:t>
            </w:r>
          </w:p>
        </w:tc>
      </w:tr>
      <w:tr w:rsidR="00480FF8" w:rsidRPr="005F61CA" w14:paraId="2343229E" w14:textId="77777777" w:rsidTr="000C4FA7">
        <w:tc>
          <w:tcPr>
            <w:tcW w:w="3969" w:type="dxa"/>
          </w:tcPr>
          <w:p w14:paraId="42905276"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5B85A80"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C74ADF9" w14:textId="77777777" w:rsidR="00480FF8" w:rsidRPr="001D7000" w:rsidRDefault="00480FF8" w:rsidP="00C767E9">
            <w:pPr>
              <w:autoSpaceDE w:val="0"/>
              <w:autoSpaceDN w:val="0"/>
              <w:bidi/>
              <w:adjustRightInd w:val="0"/>
              <w:jc w:val="both"/>
              <w:rPr>
                <w:rFonts w:asciiTheme="majorBidi" w:hAnsiTheme="majorBidi" w:cstheme="majorBidi"/>
                <w:b/>
                <w:bCs/>
                <w:color w:val="000000"/>
                <w:sz w:val="24"/>
                <w:szCs w:val="24"/>
                <w:rtl/>
              </w:rPr>
            </w:pPr>
          </w:p>
        </w:tc>
      </w:tr>
      <w:tr w:rsidR="00C4314C" w:rsidRPr="005F61CA" w14:paraId="3DB001B2" w14:textId="77777777" w:rsidTr="000C4FA7">
        <w:tc>
          <w:tcPr>
            <w:tcW w:w="3969" w:type="dxa"/>
          </w:tcPr>
          <w:p w14:paraId="22AED19F" w14:textId="4C2812ED"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1D31D21B" w14:textId="77777777"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Deres hellige velsignelse være med os. Amen.</w:t>
            </w:r>
          </w:p>
          <w:p w14:paraId="553ABF0D" w14:textId="1B560923"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Ære være dig, Herre! Herre, forbarm dig. Herre, for­ barm dig. Herre, velsign os. Herre, giv hvile. </w:t>
            </w:r>
            <w:r w:rsidRPr="004332C7">
              <w:rPr>
                <w:rFonts w:asciiTheme="majorBidi" w:hAnsiTheme="majorBidi" w:cstheme="majorBidi"/>
                <w:sz w:val="24"/>
                <w:szCs w:val="24"/>
                <w:lang w:val="en-US"/>
              </w:rPr>
              <w:t>Amen.</w:t>
            </w:r>
          </w:p>
        </w:tc>
        <w:tc>
          <w:tcPr>
            <w:tcW w:w="3969" w:type="dxa"/>
          </w:tcPr>
          <w:p w14:paraId="392757C5"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1CA555ED" w14:textId="50A3DB77" w:rsidR="00C4314C" w:rsidRPr="004332C7" w:rsidRDefault="00C4314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May their Holy blessings be with us. Amen.</w:t>
            </w:r>
          </w:p>
          <w:p w14:paraId="49C03CC0" w14:textId="1C05953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Glory to You, O Lord.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bless us. Lord, repose them. </w:t>
            </w:r>
            <w:r w:rsidRPr="004332C7">
              <w:rPr>
                <w:rFonts w:asciiTheme="majorBidi" w:hAnsiTheme="majorBidi" w:cstheme="majorBidi"/>
                <w:sz w:val="24"/>
                <w:szCs w:val="24"/>
              </w:rPr>
              <w:t>Amen.</w:t>
            </w:r>
          </w:p>
        </w:tc>
        <w:tc>
          <w:tcPr>
            <w:tcW w:w="2552" w:type="dxa"/>
          </w:tcPr>
          <w:p w14:paraId="6E4A641D"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6EE76238" w14:textId="59FE1625" w:rsidR="00C4314C" w:rsidRPr="001D7000" w:rsidRDefault="00C4314C" w:rsidP="00767E82">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بركتهم المقدسة تكون معنا</w:t>
            </w:r>
            <w:r w:rsidRPr="001D7000">
              <w:rPr>
                <w:rFonts w:asciiTheme="majorBidi" w:hAnsiTheme="majorBidi" w:cstheme="majorBidi"/>
                <w:b/>
                <w:bCs/>
                <w:color w:val="000000"/>
                <w:sz w:val="24"/>
                <w:szCs w:val="24"/>
                <w:lang w:val="en-US"/>
              </w:rPr>
              <w:t>.</w:t>
            </w:r>
            <w:r w:rsidR="00A01F34"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lang w:val="en-US"/>
              </w:rPr>
              <w:t>.</w:t>
            </w:r>
            <w:r w:rsidR="00767E82">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المجد لك يا رب، يا رب لك المجد</w:t>
            </w:r>
            <w:r w:rsidRPr="001D7000">
              <w:rPr>
                <w:rFonts w:asciiTheme="majorBidi" w:hAnsiTheme="majorBidi" w:cstheme="majorBidi"/>
                <w:b/>
                <w:bCs/>
                <w:color w:val="000000"/>
                <w:sz w:val="24"/>
                <w:szCs w:val="24"/>
                <w:lang w:val="en-US"/>
              </w:rPr>
              <w:t>.</w:t>
            </w:r>
            <w:r w:rsidR="00A01F34"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يا رب ارحم. يا رب ارحم. يا رب</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باركنا. يا رب نيحهم. آمين</w:t>
            </w:r>
            <w:r w:rsidRPr="001D7000">
              <w:rPr>
                <w:rFonts w:asciiTheme="majorBidi" w:hAnsiTheme="majorBidi" w:cstheme="majorBidi"/>
                <w:b/>
                <w:bCs/>
                <w:color w:val="C10000"/>
                <w:sz w:val="24"/>
                <w:szCs w:val="24"/>
                <w:lang w:val="en-US"/>
              </w:rPr>
              <w:t>.</w:t>
            </w:r>
          </w:p>
        </w:tc>
      </w:tr>
      <w:tr w:rsidR="000C4FA7" w:rsidRPr="005F61CA" w14:paraId="3DF5750D" w14:textId="77777777" w:rsidTr="000C4FA7">
        <w:tc>
          <w:tcPr>
            <w:tcW w:w="3969" w:type="dxa"/>
          </w:tcPr>
          <w:p w14:paraId="18B88554"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9DFA463"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13B265BB"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3514E80D" w14:textId="77777777" w:rsidTr="000C4FA7">
        <w:tc>
          <w:tcPr>
            <w:tcW w:w="3969" w:type="dxa"/>
          </w:tcPr>
          <w:p w14:paraId="134F8FF4" w14:textId="4695545B"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Efter Tarhim-bønnen siger præsten følgende med hænderne bredt ud og løftet opad:</w:t>
            </w:r>
          </w:p>
        </w:tc>
        <w:tc>
          <w:tcPr>
            <w:tcW w:w="3969" w:type="dxa"/>
          </w:tcPr>
          <w:p w14:paraId="6E5236BD" w14:textId="02F0B400"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After the </w:t>
            </w:r>
            <w:proofErr w:type="spellStart"/>
            <w:r w:rsidRPr="00C06844">
              <w:rPr>
                <w:rFonts w:asciiTheme="majorBidi" w:hAnsiTheme="majorBidi" w:cstheme="majorBidi"/>
                <w:color w:val="1F497D" w:themeColor="text2"/>
                <w:sz w:val="24"/>
                <w:szCs w:val="24"/>
                <w:lang w:val="en-US"/>
              </w:rPr>
              <w:t>commomeration</w:t>
            </w:r>
            <w:proofErr w:type="spellEnd"/>
            <w:r w:rsidRPr="00C06844">
              <w:rPr>
                <w:rFonts w:asciiTheme="majorBidi" w:hAnsiTheme="majorBidi" w:cstheme="majorBidi"/>
                <w:color w:val="1F497D" w:themeColor="text2"/>
                <w:sz w:val="24"/>
                <w:szCs w:val="24"/>
                <w:lang w:val="en-US"/>
              </w:rPr>
              <w:t xml:space="preserve"> of the departed, the priest, with his hands extended on high, continues saying:</w:t>
            </w:r>
          </w:p>
        </w:tc>
        <w:tc>
          <w:tcPr>
            <w:tcW w:w="2552" w:type="dxa"/>
          </w:tcPr>
          <w:p w14:paraId="630AEC37" w14:textId="2791A62F" w:rsidR="00C4314C" w:rsidRPr="00C06844" w:rsidRDefault="00C4314C" w:rsidP="00A01F34">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 الترحيم، يقول الكاهن ما يلي، ويداه</w:t>
            </w:r>
            <w:r w:rsidR="00A01F3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مبسوطتان إلي العلو:</w:t>
            </w:r>
          </w:p>
        </w:tc>
      </w:tr>
      <w:tr w:rsidR="00C4314C" w:rsidRPr="005F61CA" w14:paraId="4FD7E7CB" w14:textId="77777777" w:rsidTr="000C4FA7">
        <w:tc>
          <w:tcPr>
            <w:tcW w:w="3969" w:type="dxa"/>
          </w:tcPr>
          <w:p w14:paraId="5FD9CF5F" w14:textId="6EA1EEAA"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9D631B" w:rsidRPr="004332C7">
              <w:rPr>
                <w:rFonts w:asciiTheme="majorBidi" w:hAnsiTheme="majorBidi" w:cstheme="majorBidi"/>
                <w:b/>
                <w:bCs/>
                <w:color w:val="C10000"/>
                <w:sz w:val="24"/>
                <w:szCs w:val="24"/>
              </w:rPr>
              <w:t>:</w:t>
            </w:r>
          </w:p>
          <w:p w14:paraId="7B9E045C" w14:textId="2586558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Dem, Herre, hvis sjæle du har taget, giv dem hvile i glædens Paradis, i de evigt-levendes land, i det himmelske Jerusalem, på det særlige sted.</w:t>
            </w:r>
          </w:p>
        </w:tc>
        <w:tc>
          <w:tcPr>
            <w:tcW w:w="3969" w:type="dxa"/>
          </w:tcPr>
          <w:p w14:paraId="183D7382"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81A30F5" w14:textId="355EFDD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Those, O Lord, whose souls You have taken, repose them in the paradise of joy, in the region of the living forever, in the heavenly Jerusalem in that place.</w:t>
            </w:r>
          </w:p>
        </w:tc>
        <w:tc>
          <w:tcPr>
            <w:tcW w:w="2552" w:type="dxa"/>
          </w:tcPr>
          <w:p w14:paraId="5F3DDF8F"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1FD52ACE" w14:textId="68B97883" w:rsidR="00C4314C" w:rsidRPr="001D7000" w:rsidRDefault="00C4314C" w:rsidP="00A01F34">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أولئك يا رب، الذين أخذت</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نفوسهم، نيحهم في فردوس</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النعيم، في كورة</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الأحياء إلي</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الأبد، في أورشليم</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السمائية، في</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ذلك الموضع</w:t>
            </w:r>
            <w:r w:rsidRPr="001D7000">
              <w:rPr>
                <w:rFonts w:asciiTheme="majorBidi" w:hAnsiTheme="majorBidi" w:cstheme="majorBidi"/>
                <w:b/>
                <w:bCs/>
                <w:color w:val="000000"/>
                <w:sz w:val="24"/>
                <w:szCs w:val="24"/>
                <w:lang w:val="en-US"/>
              </w:rPr>
              <w:t>.</w:t>
            </w:r>
          </w:p>
        </w:tc>
      </w:tr>
      <w:tr w:rsidR="00C4314C" w:rsidRPr="005F61CA" w14:paraId="484AFBBB" w14:textId="77777777" w:rsidTr="000C4FA7">
        <w:tc>
          <w:tcPr>
            <w:tcW w:w="3969" w:type="dxa"/>
          </w:tcPr>
          <w:p w14:paraId="198E5489" w14:textId="4DA6E2D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Men os, som er fremmede på dette sted, bevar os i troen på dig og skænk os nådigt din fred indtil enden.</w:t>
            </w:r>
          </w:p>
        </w:tc>
        <w:tc>
          <w:tcPr>
            <w:tcW w:w="3969" w:type="dxa"/>
          </w:tcPr>
          <w:p w14:paraId="044DDDD2" w14:textId="37D6E27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we too, who are sojourners in this place, keep us in Your faith, and grant us Your peace unto the end.</w:t>
            </w:r>
          </w:p>
        </w:tc>
        <w:tc>
          <w:tcPr>
            <w:tcW w:w="2552" w:type="dxa"/>
          </w:tcPr>
          <w:p w14:paraId="3A4370CB" w14:textId="1BFCA958"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ونحن أيضا الغرباء في هذا</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المكان، احفظنا في ايمانك، وأنعم</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لنا بسلامك إلى التمام</w:t>
            </w:r>
            <w:r w:rsidRPr="0019613F">
              <w:rPr>
                <w:rFonts w:asciiTheme="majorBidi" w:hAnsiTheme="majorBidi" w:cstheme="majorBidi"/>
                <w:b/>
                <w:bCs/>
                <w:sz w:val="24"/>
                <w:szCs w:val="24"/>
                <w:lang w:val="en-US"/>
              </w:rPr>
              <w:t>.</w:t>
            </w:r>
          </w:p>
        </w:tc>
      </w:tr>
      <w:tr w:rsidR="00480FF8" w:rsidRPr="005F61CA" w14:paraId="3AB3BABF" w14:textId="77777777" w:rsidTr="000C4FA7">
        <w:tc>
          <w:tcPr>
            <w:tcW w:w="3969" w:type="dxa"/>
          </w:tcPr>
          <w:p w14:paraId="65C98C43"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0016C893"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051967E7" w14:textId="77777777" w:rsidR="00480FF8" w:rsidRPr="001D7000" w:rsidRDefault="00480FF8" w:rsidP="00A01F34">
            <w:pPr>
              <w:autoSpaceDE w:val="0"/>
              <w:autoSpaceDN w:val="0"/>
              <w:bidi/>
              <w:adjustRightInd w:val="0"/>
              <w:jc w:val="both"/>
              <w:rPr>
                <w:rFonts w:asciiTheme="majorBidi" w:hAnsiTheme="majorBidi" w:cstheme="majorBidi"/>
                <w:b/>
                <w:bCs/>
                <w:sz w:val="24"/>
                <w:szCs w:val="24"/>
                <w:rtl/>
              </w:rPr>
            </w:pPr>
          </w:p>
        </w:tc>
      </w:tr>
      <w:tr w:rsidR="00C4314C" w:rsidRPr="005F61CA" w14:paraId="4C1EDA4E" w14:textId="77777777" w:rsidTr="000C4FA7">
        <w:tc>
          <w:tcPr>
            <w:tcW w:w="3969" w:type="dxa"/>
          </w:tcPr>
          <w:p w14:paraId="012D6C6F" w14:textId="7992A55F" w:rsidR="00C4314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7AFC7A73" w14:textId="262B297B" w:rsidR="00C4314C" w:rsidRPr="000C4FA7" w:rsidRDefault="00C4314C" w:rsidP="000C4FA7">
            <w:pPr>
              <w:jc w:val="both"/>
              <w:rPr>
                <w:rFonts w:asciiTheme="majorBidi" w:hAnsiTheme="majorBidi" w:cstheme="majorBidi"/>
                <w:sz w:val="24"/>
                <w:szCs w:val="24"/>
              </w:rPr>
            </w:pPr>
            <w:r w:rsidRPr="004332C7">
              <w:rPr>
                <w:rFonts w:asciiTheme="majorBidi" w:hAnsiTheme="majorBidi" w:cstheme="majorBidi"/>
                <w:sz w:val="24"/>
                <w:szCs w:val="24"/>
              </w:rPr>
              <w:t>Som det var, er og vil være, fra slægt til slægt og i alle evig</w:t>
            </w:r>
            <w:r w:rsidRPr="000C4FA7">
              <w:rPr>
                <w:rFonts w:asciiTheme="majorBidi" w:hAnsiTheme="majorBidi" w:cstheme="majorBidi"/>
                <w:sz w:val="24"/>
                <w:szCs w:val="24"/>
              </w:rPr>
              <w:t>hedernes evighed. Amen.</w:t>
            </w:r>
          </w:p>
        </w:tc>
        <w:tc>
          <w:tcPr>
            <w:tcW w:w="3969" w:type="dxa"/>
          </w:tcPr>
          <w:p w14:paraId="7017C8F5"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42F299E5" w14:textId="0884F78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As it was and shall be, it is from generation to generation, and all the ages of the ages. Amen.</w:t>
            </w:r>
          </w:p>
        </w:tc>
        <w:tc>
          <w:tcPr>
            <w:tcW w:w="2552" w:type="dxa"/>
          </w:tcPr>
          <w:p w14:paraId="69FEBC3B"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7006B371" w14:textId="3A413332" w:rsidR="00C4314C" w:rsidRPr="001D7000" w:rsidRDefault="00C4314C" w:rsidP="000575A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كما كان وهكذا يكون، من جيل</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إلي جيل، وإلي دهر الدهور</w:t>
            </w:r>
            <w:r w:rsidRPr="001D7000">
              <w:rPr>
                <w:rFonts w:asciiTheme="majorBidi" w:hAnsiTheme="majorBidi" w:cstheme="majorBidi"/>
                <w:b/>
                <w:bCs/>
                <w:color w:val="000000"/>
                <w:sz w:val="24"/>
                <w:szCs w:val="24"/>
                <w:lang w:val="en-US"/>
              </w:rPr>
              <w:t>.</w:t>
            </w:r>
            <w:r w:rsidR="000575AB"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480FF8" w:rsidRPr="005F61CA" w14:paraId="5B652BCE" w14:textId="77777777" w:rsidTr="000C4FA7">
        <w:tc>
          <w:tcPr>
            <w:tcW w:w="3969" w:type="dxa"/>
          </w:tcPr>
          <w:p w14:paraId="60ADBC84"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4260985"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4247E691"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20F9AB7E" w14:textId="77777777" w:rsidTr="000C4FA7">
        <w:tc>
          <w:tcPr>
            <w:tcW w:w="3969" w:type="dxa"/>
          </w:tcPr>
          <w:p w14:paraId="6BB14D82" w14:textId="2D8C1C2C"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9D631B" w:rsidRPr="004332C7">
              <w:rPr>
                <w:rFonts w:asciiTheme="majorBidi" w:hAnsiTheme="majorBidi" w:cstheme="majorBidi"/>
                <w:b/>
                <w:bCs/>
                <w:color w:val="C10000"/>
                <w:sz w:val="24"/>
                <w:szCs w:val="24"/>
              </w:rPr>
              <w:t>:</w:t>
            </w:r>
          </w:p>
          <w:p w14:paraId="42C41125" w14:textId="5816899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Led os ind i dit Rige,</w:t>
            </w:r>
          </w:p>
        </w:tc>
        <w:tc>
          <w:tcPr>
            <w:tcW w:w="3969" w:type="dxa"/>
          </w:tcPr>
          <w:p w14:paraId="233E2D0F"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6D28F94" w14:textId="5B85489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Lead us throughout the way into Your kingdom,</w:t>
            </w:r>
          </w:p>
        </w:tc>
        <w:tc>
          <w:tcPr>
            <w:tcW w:w="2552" w:type="dxa"/>
          </w:tcPr>
          <w:p w14:paraId="2F365E27"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06DB2A7D" w14:textId="53C6CF2A"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واهدنا إلي ملكوتك</w:t>
            </w:r>
            <w:r w:rsidRPr="001D7000">
              <w:rPr>
                <w:rFonts w:asciiTheme="majorBidi" w:hAnsiTheme="majorBidi" w:cstheme="majorBidi"/>
                <w:b/>
                <w:bCs/>
                <w:color w:val="000000"/>
                <w:sz w:val="24"/>
                <w:szCs w:val="24"/>
              </w:rPr>
              <w:t>.</w:t>
            </w:r>
          </w:p>
        </w:tc>
      </w:tr>
      <w:tr w:rsidR="00C4314C" w:rsidRPr="005F61CA" w14:paraId="678B3F49" w14:textId="77777777" w:rsidTr="000C4FA7">
        <w:tc>
          <w:tcPr>
            <w:tcW w:w="3969" w:type="dxa"/>
          </w:tcPr>
          <w:p w14:paraId="10A3892B" w14:textId="4C500D74" w:rsidR="00C4314C" w:rsidRPr="004332C7" w:rsidRDefault="00C4314C" w:rsidP="000C4FA7">
            <w:pPr>
              <w:jc w:val="both"/>
              <w:rPr>
                <w:rFonts w:asciiTheme="majorBidi" w:hAnsiTheme="majorBidi" w:cstheme="majorBidi"/>
                <w:sz w:val="24"/>
                <w:szCs w:val="24"/>
              </w:rPr>
            </w:pPr>
            <w:r w:rsidRPr="004332C7">
              <w:rPr>
                <w:rFonts w:asciiTheme="majorBidi" w:hAnsiTheme="majorBidi" w:cstheme="majorBidi"/>
                <w:sz w:val="24"/>
                <w:szCs w:val="24"/>
              </w:rPr>
              <w:t>for - som i dette således også i alle ting -  at dit store, hellige navn må æres,  velsignes</w:t>
            </w:r>
            <w:r w:rsidR="000C4FA7">
              <w:rPr>
                <w:rFonts w:asciiTheme="majorBidi" w:hAnsiTheme="majorBidi" w:cstheme="majorBidi"/>
                <w:sz w:val="24"/>
                <w:szCs w:val="24"/>
              </w:rPr>
              <w:t xml:space="preserve"> </w:t>
            </w:r>
            <w:r w:rsidRPr="004332C7">
              <w:rPr>
                <w:rFonts w:asciiTheme="majorBidi" w:hAnsiTheme="majorBidi" w:cstheme="majorBidi"/>
                <w:sz w:val="24"/>
                <w:szCs w:val="24"/>
              </w:rPr>
              <w:t>og ophøjes i enhver ærefuld og velsignet henseende sammen med din elskede Søn Jesus Kristus og Helligånden.</w:t>
            </w:r>
          </w:p>
        </w:tc>
        <w:tc>
          <w:tcPr>
            <w:tcW w:w="3969" w:type="dxa"/>
          </w:tcPr>
          <w:p w14:paraId="6CD20046" w14:textId="1116BD3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that as in this, so also in all things, Your Great and holy name be glorified, </w:t>
            </w:r>
            <w:proofErr w:type="gramStart"/>
            <w:r w:rsidRPr="004332C7">
              <w:rPr>
                <w:rFonts w:asciiTheme="majorBidi" w:hAnsiTheme="majorBidi" w:cstheme="majorBidi"/>
                <w:sz w:val="24"/>
                <w:szCs w:val="24"/>
                <w:lang w:val="en-US"/>
              </w:rPr>
              <w:t>blessed</w:t>
            </w:r>
            <w:proofErr w:type="gramEnd"/>
            <w:r w:rsidRPr="004332C7">
              <w:rPr>
                <w:rFonts w:asciiTheme="majorBidi" w:hAnsiTheme="majorBidi" w:cstheme="majorBidi"/>
                <w:sz w:val="24"/>
                <w:szCs w:val="24"/>
                <w:lang w:val="en-US"/>
              </w:rPr>
              <w:t xml:space="preserve"> and exalted in everything, honored and blessed with Jesus Christ, Your beloved Son, and the Holy Spirit.</w:t>
            </w:r>
          </w:p>
        </w:tc>
        <w:tc>
          <w:tcPr>
            <w:tcW w:w="2552" w:type="dxa"/>
          </w:tcPr>
          <w:p w14:paraId="4F616C79" w14:textId="6DF09853"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لكي وبهذا، كما أيضا في كل شئ،</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يتمجد ويتبارك، ويرتفع اسمك</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العظيم القدوس، في كل شئ،</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كريم ومبارك، مع يسوع المسيح</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ابنك الحبيب والروح القدس</w:t>
            </w:r>
            <w:r w:rsidRPr="001D7000">
              <w:rPr>
                <w:rFonts w:asciiTheme="majorBidi" w:hAnsiTheme="majorBidi" w:cstheme="majorBidi"/>
                <w:b/>
                <w:bCs/>
                <w:sz w:val="24"/>
                <w:szCs w:val="24"/>
                <w:lang w:val="en-US"/>
              </w:rPr>
              <w:t>.</w:t>
            </w:r>
          </w:p>
        </w:tc>
      </w:tr>
      <w:tr w:rsidR="000C4FA7" w:rsidRPr="005F61CA" w14:paraId="531A3A19" w14:textId="77777777" w:rsidTr="000C4FA7">
        <w:tc>
          <w:tcPr>
            <w:tcW w:w="3969" w:type="dxa"/>
          </w:tcPr>
          <w:p w14:paraId="7A57E3D1"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18CBB0EE"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594F526E" w14:textId="77777777" w:rsidR="000C4FA7" w:rsidRPr="001D7000" w:rsidRDefault="000C4FA7" w:rsidP="00A01F34">
            <w:pPr>
              <w:autoSpaceDE w:val="0"/>
              <w:autoSpaceDN w:val="0"/>
              <w:bidi/>
              <w:adjustRightInd w:val="0"/>
              <w:jc w:val="both"/>
              <w:rPr>
                <w:rFonts w:asciiTheme="majorBidi" w:hAnsiTheme="majorBidi" w:cstheme="majorBidi"/>
                <w:b/>
                <w:bCs/>
                <w:sz w:val="24"/>
                <w:szCs w:val="24"/>
                <w:rtl/>
              </w:rPr>
            </w:pPr>
          </w:p>
        </w:tc>
      </w:tr>
      <w:tr w:rsidR="00C4314C" w:rsidRPr="005F61CA" w14:paraId="43535C3A" w14:textId="77777777" w:rsidTr="000C4FA7">
        <w:tc>
          <w:tcPr>
            <w:tcW w:w="3969" w:type="dxa"/>
          </w:tcPr>
          <w:p w14:paraId="6819F7E9" w14:textId="2359AF07"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bøjer sit hoved hen imod præsterne og diakonerne uden at korstegne dem og siger:</w:t>
            </w:r>
          </w:p>
        </w:tc>
        <w:tc>
          <w:tcPr>
            <w:tcW w:w="3969" w:type="dxa"/>
          </w:tcPr>
          <w:p w14:paraId="474891FE" w14:textId="50444558"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head toward priests and deacons without the cross signs himself with the sign and say</w:t>
            </w:r>
          </w:p>
        </w:tc>
        <w:tc>
          <w:tcPr>
            <w:tcW w:w="2552" w:type="dxa"/>
          </w:tcPr>
          <w:p w14:paraId="461589C6" w14:textId="1068A73A"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lang w:val="en-US"/>
              </w:rPr>
              <w:t>يحنى الكاهن راسه ناحيه الكهنه والشمامسه دون رشم صليب و يقول</w:t>
            </w:r>
          </w:p>
        </w:tc>
      </w:tr>
      <w:tr w:rsidR="00C4314C" w:rsidRPr="004332C7" w14:paraId="0102E9E4" w14:textId="77777777" w:rsidTr="000C4FA7">
        <w:tc>
          <w:tcPr>
            <w:tcW w:w="3969" w:type="dxa"/>
          </w:tcPr>
          <w:p w14:paraId="19C6B6AA" w14:textId="0D6DF53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Fred være med jer alle.</w:t>
            </w:r>
          </w:p>
        </w:tc>
        <w:tc>
          <w:tcPr>
            <w:tcW w:w="3969" w:type="dxa"/>
          </w:tcPr>
          <w:p w14:paraId="775A4D67" w14:textId="0B06BBF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Peace be with You all.</w:t>
            </w:r>
          </w:p>
        </w:tc>
        <w:tc>
          <w:tcPr>
            <w:tcW w:w="2552" w:type="dxa"/>
          </w:tcPr>
          <w:p w14:paraId="5E586AB7" w14:textId="1D75342A" w:rsidR="00C4314C" w:rsidRPr="001D7000" w:rsidRDefault="00B83FF4"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السلام لجميعكم</w:t>
            </w:r>
            <w:r w:rsidR="00C4314C" w:rsidRPr="001D7000">
              <w:rPr>
                <w:rFonts w:asciiTheme="majorBidi" w:hAnsiTheme="majorBidi" w:cstheme="majorBidi"/>
                <w:b/>
                <w:bCs/>
                <w:sz w:val="24"/>
                <w:szCs w:val="24"/>
              </w:rPr>
              <w:t>.</w:t>
            </w:r>
          </w:p>
        </w:tc>
      </w:tr>
      <w:tr w:rsidR="00480FF8" w:rsidRPr="004332C7" w14:paraId="388FC9F9" w14:textId="77777777" w:rsidTr="000C4FA7">
        <w:tc>
          <w:tcPr>
            <w:tcW w:w="3969" w:type="dxa"/>
          </w:tcPr>
          <w:p w14:paraId="1730EA39" w14:textId="77777777" w:rsidR="00480FF8" w:rsidRPr="004332C7" w:rsidRDefault="00480FF8" w:rsidP="00C767E9">
            <w:pPr>
              <w:jc w:val="both"/>
              <w:rPr>
                <w:rFonts w:asciiTheme="majorBidi" w:hAnsiTheme="majorBidi" w:cstheme="majorBidi"/>
                <w:sz w:val="24"/>
                <w:szCs w:val="24"/>
              </w:rPr>
            </w:pPr>
          </w:p>
        </w:tc>
        <w:tc>
          <w:tcPr>
            <w:tcW w:w="3969" w:type="dxa"/>
          </w:tcPr>
          <w:p w14:paraId="4A964D12"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03178682" w14:textId="77777777" w:rsidR="00480FF8" w:rsidRPr="001D7000" w:rsidRDefault="00480FF8" w:rsidP="00C767E9">
            <w:pPr>
              <w:autoSpaceDE w:val="0"/>
              <w:autoSpaceDN w:val="0"/>
              <w:bidi/>
              <w:adjustRightInd w:val="0"/>
              <w:jc w:val="both"/>
              <w:rPr>
                <w:rFonts w:asciiTheme="majorBidi" w:hAnsiTheme="majorBidi" w:cstheme="majorBidi"/>
                <w:b/>
                <w:bCs/>
                <w:sz w:val="24"/>
                <w:szCs w:val="24"/>
                <w:rtl/>
              </w:rPr>
            </w:pPr>
          </w:p>
        </w:tc>
      </w:tr>
      <w:tr w:rsidR="00C4314C" w:rsidRPr="004332C7" w14:paraId="53191F05" w14:textId="77777777" w:rsidTr="000C4FA7">
        <w:tc>
          <w:tcPr>
            <w:tcW w:w="3969" w:type="dxa"/>
          </w:tcPr>
          <w:p w14:paraId="6B153600" w14:textId="51AA5A12"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47DC81B" w14:textId="27C5848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Og med din ånd</w:t>
            </w:r>
          </w:p>
        </w:tc>
        <w:tc>
          <w:tcPr>
            <w:tcW w:w="3969" w:type="dxa"/>
          </w:tcPr>
          <w:p w14:paraId="51184C4A"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58728A59" w14:textId="2353636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01D3EBBD"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3D3270AB" w14:textId="3A076AD5"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ولروحك أيضًا</w:t>
            </w:r>
            <w:r w:rsidRPr="001D7000">
              <w:rPr>
                <w:rFonts w:asciiTheme="majorBidi" w:hAnsiTheme="majorBidi" w:cstheme="majorBidi"/>
                <w:b/>
                <w:bCs/>
                <w:color w:val="000000"/>
                <w:sz w:val="24"/>
                <w:szCs w:val="24"/>
              </w:rPr>
              <w:t>.</w:t>
            </w:r>
          </w:p>
        </w:tc>
      </w:tr>
    </w:tbl>
    <w:p w14:paraId="531EE02C" w14:textId="13CA4EC2" w:rsidR="007B63FA" w:rsidRPr="004332C7" w:rsidRDefault="007B63FA" w:rsidP="00C767E9">
      <w:pPr>
        <w:jc w:val="both"/>
      </w:pPr>
    </w:p>
    <w:p w14:paraId="0158AC12" w14:textId="09F3A071" w:rsidR="007B63FA" w:rsidRPr="004332C7" w:rsidRDefault="007B63FA" w:rsidP="00A01F34">
      <w:pPr>
        <w:pStyle w:val="Heading2"/>
        <w:jc w:val="center"/>
        <w:rPr>
          <w:b/>
          <w:bCs/>
          <w:sz w:val="28"/>
          <w:szCs w:val="28"/>
        </w:rPr>
      </w:pPr>
      <w:bookmarkStart w:id="12" w:name="_Toc97819949"/>
      <w:r w:rsidRPr="004332C7">
        <w:rPr>
          <w:b/>
          <w:bCs/>
          <w:sz w:val="28"/>
          <w:szCs w:val="28"/>
        </w:rPr>
        <w:t>Introduction to the Fraction</w:t>
      </w:r>
      <w:bookmarkEnd w:id="12"/>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C4314C" w:rsidRPr="004332C7" w14:paraId="425BD8C4" w14:textId="77777777" w:rsidTr="00480FF8">
        <w:tc>
          <w:tcPr>
            <w:tcW w:w="3969" w:type="dxa"/>
            <w:shd w:val="clear" w:color="auto" w:fill="EAF1DD" w:themeFill="accent3" w:themeFillTint="33"/>
            <w:vAlign w:val="center"/>
          </w:tcPr>
          <w:p w14:paraId="3D6105EB" w14:textId="289ABBAF" w:rsidR="00C4314C" w:rsidRPr="008B6C38" w:rsidRDefault="00EB3B98"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I</w:t>
            </w:r>
            <w:r w:rsidR="00C4314C" w:rsidRPr="008B6C38">
              <w:rPr>
                <w:rFonts w:asciiTheme="majorBidi" w:hAnsiTheme="majorBidi" w:cstheme="majorBidi"/>
                <w:b/>
                <w:bCs/>
                <w:color w:val="C10000"/>
                <w:sz w:val="28"/>
                <w:szCs w:val="28"/>
              </w:rPr>
              <w:t>ndledningen til brødsbrydelsen:</w:t>
            </w:r>
          </w:p>
        </w:tc>
        <w:tc>
          <w:tcPr>
            <w:tcW w:w="3969" w:type="dxa"/>
            <w:shd w:val="clear" w:color="auto" w:fill="EAF1DD" w:themeFill="accent3" w:themeFillTint="33"/>
            <w:vAlign w:val="center"/>
          </w:tcPr>
          <w:p w14:paraId="4E2CD639" w14:textId="2E1FE1C0"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rPr>
              <w:t>Introduction to the Fraction</w:t>
            </w:r>
          </w:p>
        </w:tc>
        <w:tc>
          <w:tcPr>
            <w:tcW w:w="2552" w:type="dxa"/>
            <w:shd w:val="clear" w:color="auto" w:fill="EAF1DD" w:themeFill="accent3" w:themeFillTint="33"/>
            <w:vAlign w:val="center"/>
          </w:tcPr>
          <w:p w14:paraId="292317FC" w14:textId="65A88F7D" w:rsidR="00C4314C" w:rsidRPr="001D7000" w:rsidRDefault="00C4314C" w:rsidP="008B6C38">
            <w:pPr>
              <w:autoSpaceDE w:val="0"/>
              <w:autoSpaceDN w:val="0"/>
              <w:bidi/>
              <w:adjustRightInd w:val="0"/>
              <w:jc w:val="center"/>
              <w:rPr>
                <w:rFonts w:asciiTheme="majorBidi" w:hAnsiTheme="majorBidi" w:cstheme="majorBidi"/>
                <w:b/>
                <w:bCs/>
                <w:color w:val="C10000"/>
                <w:sz w:val="28"/>
                <w:szCs w:val="28"/>
                <w:rtl/>
              </w:rPr>
            </w:pPr>
            <w:r w:rsidRPr="001D7000">
              <w:rPr>
                <w:rFonts w:asciiTheme="majorBidi" w:hAnsiTheme="majorBidi" w:cstheme="majorBidi"/>
                <w:b/>
                <w:bCs/>
                <w:color w:val="C10000"/>
                <w:sz w:val="28"/>
                <w:szCs w:val="28"/>
                <w:rtl/>
              </w:rPr>
              <w:t>مقدمة القسمة</w:t>
            </w:r>
          </w:p>
        </w:tc>
      </w:tr>
      <w:tr w:rsidR="00C4314C" w:rsidRPr="005F61CA" w14:paraId="6EEBF3D0" w14:textId="77777777" w:rsidTr="00480FF8">
        <w:tc>
          <w:tcPr>
            <w:tcW w:w="3969" w:type="dxa"/>
          </w:tcPr>
          <w:p w14:paraId="76717D63" w14:textId="32607B9F"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A01F34" w:rsidRPr="004332C7">
              <w:rPr>
                <w:rFonts w:asciiTheme="majorBidi" w:hAnsiTheme="majorBidi" w:cstheme="majorBidi" w:hint="cs"/>
                <w:b/>
                <w:bCs/>
                <w:color w:val="C10000"/>
                <w:sz w:val="24"/>
                <w:szCs w:val="24"/>
                <w:rtl/>
              </w:rPr>
              <w:t>:</w:t>
            </w:r>
          </w:p>
          <w:p w14:paraId="7C0CC152" w14:textId="70273C2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Lad os igen takke Gud den Almægtige, vor Herre-Gud-og Frelser Jesu Kristi Fader,</w:t>
            </w:r>
          </w:p>
        </w:tc>
        <w:tc>
          <w:tcPr>
            <w:tcW w:w="3969" w:type="dxa"/>
          </w:tcPr>
          <w:p w14:paraId="52C3EEB2"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061607A" w14:textId="2C339AB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Again, let us give thanks to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Father of our Lord, God, and Savior Jesus Christ.</w:t>
            </w:r>
          </w:p>
        </w:tc>
        <w:tc>
          <w:tcPr>
            <w:tcW w:w="2552" w:type="dxa"/>
          </w:tcPr>
          <w:p w14:paraId="03E65D8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2BEDB33" w14:textId="26F4CA80" w:rsidR="00C4314C" w:rsidRPr="001D7000" w:rsidRDefault="00C4314C" w:rsidP="00A01F34">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وأيضا فلنشكر الله ضابط الكل، أبا</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ربنا وإلهنا ومخلصنا يسوع</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المسيح</w:t>
            </w:r>
            <w:r w:rsidRPr="001D7000">
              <w:rPr>
                <w:rFonts w:asciiTheme="majorBidi" w:hAnsiTheme="majorBidi" w:cstheme="majorBidi"/>
                <w:b/>
                <w:bCs/>
                <w:color w:val="000000"/>
                <w:sz w:val="24"/>
                <w:szCs w:val="24"/>
                <w:lang w:val="en-US"/>
              </w:rPr>
              <w:t>.</w:t>
            </w:r>
          </w:p>
        </w:tc>
      </w:tr>
      <w:tr w:rsidR="00C4314C" w:rsidRPr="005F61CA" w14:paraId="12D6B568" w14:textId="77777777" w:rsidTr="00480FF8">
        <w:tc>
          <w:tcPr>
            <w:tcW w:w="3969" w:type="dxa"/>
          </w:tcPr>
          <w:p w14:paraId="5D75843C" w14:textId="796639F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fordi han nu har gjort os værdige til at stille os på dette hellige sted og løfte vore hænder og tjene hans hellige navn.</w:t>
            </w:r>
          </w:p>
        </w:tc>
        <w:tc>
          <w:tcPr>
            <w:tcW w:w="3969" w:type="dxa"/>
          </w:tcPr>
          <w:p w14:paraId="005ECB44" w14:textId="0079269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For He also has made us worthy now to stand in this Holy Place, to </w:t>
            </w:r>
            <w:proofErr w:type="gramStart"/>
            <w:r w:rsidRPr="004332C7">
              <w:rPr>
                <w:rFonts w:asciiTheme="majorBidi" w:hAnsiTheme="majorBidi" w:cstheme="majorBidi"/>
                <w:sz w:val="24"/>
                <w:szCs w:val="24"/>
                <w:lang w:val="en-US"/>
              </w:rPr>
              <w:t>lift up</w:t>
            </w:r>
            <w:proofErr w:type="gramEnd"/>
            <w:r w:rsidRPr="004332C7">
              <w:rPr>
                <w:rFonts w:asciiTheme="majorBidi" w:hAnsiTheme="majorBidi" w:cstheme="majorBidi"/>
                <w:sz w:val="24"/>
                <w:szCs w:val="24"/>
                <w:lang w:val="en-US"/>
              </w:rPr>
              <w:t xml:space="preserve"> our hands and to serve His holy name.</w:t>
            </w:r>
          </w:p>
        </w:tc>
        <w:tc>
          <w:tcPr>
            <w:tcW w:w="2552" w:type="dxa"/>
          </w:tcPr>
          <w:p w14:paraId="4FA89E88" w14:textId="579BE8FA"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لأنه جعلنا أهلا الآن ان نقف في</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هذا الموضع المقدس، ونرفع</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أيدينا إلي فوق، ونخدم اسمه</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القدوس</w:t>
            </w:r>
            <w:r w:rsidRPr="0019613F">
              <w:rPr>
                <w:rFonts w:asciiTheme="majorBidi" w:hAnsiTheme="majorBidi" w:cstheme="majorBidi"/>
                <w:b/>
                <w:bCs/>
                <w:sz w:val="24"/>
                <w:szCs w:val="24"/>
                <w:lang w:val="en-US"/>
              </w:rPr>
              <w:t>.</w:t>
            </w:r>
          </w:p>
        </w:tc>
      </w:tr>
      <w:tr w:rsidR="00C4314C" w:rsidRPr="005F61CA" w14:paraId="2941C2C4" w14:textId="77777777" w:rsidTr="00480FF8">
        <w:tc>
          <w:tcPr>
            <w:tcW w:w="3969" w:type="dxa"/>
          </w:tcPr>
          <w:p w14:paraId="64325629" w14:textId="37D3DFC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Lad os også bede ham om, at han vil gøre os værdige til fællesskab og delagtighed i hans guddommelige og udødelige mysterier (sakramentet).</w:t>
            </w:r>
          </w:p>
        </w:tc>
        <w:tc>
          <w:tcPr>
            <w:tcW w:w="3969" w:type="dxa"/>
          </w:tcPr>
          <w:p w14:paraId="7A204BB7" w14:textId="2537E63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Let us also ask Him to make us worthy of the communion and partaking of His divine and immortal mysteries.</w:t>
            </w:r>
          </w:p>
        </w:tc>
        <w:tc>
          <w:tcPr>
            <w:tcW w:w="2552" w:type="dxa"/>
          </w:tcPr>
          <w:p w14:paraId="4405B01B" w14:textId="3145CBFE" w:rsidR="00C4314C" w:rsidRPr="001D7000" w:rsidRDefault="00C4314C" w:rsidP="00A01F34">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هو أيضا فلنسأله أن يجعلنا</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مستحقين لشركة واصعاد أسراره</w:t>
            </w:r>
            <w:r w:rsidR="00A01F34"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الإلهية غير المائتة</w:t>
            </w:r>
            <w:r w:rsidRPr="0019613F">
              <w:rPr>
                <w:rFonts w:asciiTheme="majorBidi" w:hAnsiTheme="majorBidi" w:cstheme="majorBidi"/>
                <w:b/>
                <w:bCs/>
                <w:sz w:val="24"/>
                <w:szCs w:val="24"/>
                <w:lang w:val="en-US"/>
              </w:rPr>
              <w:t>.</w:t>
            </w:r>
          </w:p>
        </w:tc>
      </w:tr>
      <w:tr w:rsidR="00480FF8" w:rsidRPr="005F61CA" w14:paraId="15009A82" w14:textId="77777777" w:rsidTr="00480FF8">
        <w:tc>
          <w:tcPr>
            <w:tcW w:w="3969" w:type="dxa"/>
          </w:tcPr>
          <w:p w14:paraId="457853A7"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342E0303"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64365FA8" w14:textId="77777777" w:rsidR="00480FF8" w:rsidRPr="001D7000" w:rsidRDefault="00480FF8" w:rsidP="00A01F34">
            <w:pPr>
              <w:autoSpaceDE w:val="0"/>
              <w:autoSpaceDN w:val="0"/>
              <w:bidi/>
              <w:adjustRightInd w:val="0"/>
              <w:jc w:val="both"/>
              <w:rPr>
                <w:rFonts w:asciiTheme="majorBidi" w:hAnsiTheme="majorBidi" w:cstheme="majorBidi"/>
                <w:b/>
                <w:bCs/>
                <w:sz w:val="24"/>
                <w:szCs w:val="24"/>
                <w:rtl/>
              </w:rPr>
            </w:pPr>
          </w:p>
        </w:tc>
      </w:tr>
      <w:tr w:rsidR="00C4314C" w:rsidRPr="004332C7" w14:paraId="5F1D34AC" w14:textId="77777777" w:rsidTr="00480FF8">
        <w:tc>
          <w:tcPr>
            <w:tcW w:w="3969" w:type="dxa"/>
          </w:tcPr>
          <w:p w14:paraId="138033EF" w14:textId="4ACC9D9B"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5D43579A" w14:textId="1F6A3883"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p>
        </w:tc>
        <w:tc>
          <w:tcPr>
            <w:tcW w:w="3969" w:type="dxa"/>
          </w:tcPr>
          <w:p w14:paraId="0A591922"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7B84A900" w14:textId="41A8F8A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w:t>
            </w:r>
          </w:p>
        </w:tc>
        <w:tc>
          <w:tcPr>
            <w:tcW w:w="2552" w:type="dxa"/>
          </w:tcPr>
          <w:p w14:paraId="2978E1D8"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480FF8">
              <w:rPr>
                <w:rFonts w:asciiTheme="majorBidi" w:hAnsiTheme="majorBidi" w:cstheme="majorBidi"/>
                <w:b/>
                <w:bCs/>
                <w:color w:val="C10000"/>
                <w:sz w:val="24"/>
                <w:szCs w:val="24"/>
                <w:rtl/>
              </w:rPr>
              <w:t>ا</w:t>
            </w:r>
            <w:r w:rsidRPr="001D7000">
              <w:rPr>
                <w:rFonts w:asciiTheme="majorBidi" w:hAnsiTheme="majorBidi" w:cstheme="majorBidi"/>
                <w:b/>
                <w:bCs/>
                <w:color w:val="C10000"/>
                <w:sz w:val="24"/>
                <w:szCs w:val="24"/>
                <w:rtl/>
              </w:rPr>
              <w:t>لشعب</w:t>
            </w:r>
            <w:r w:rsidRPr="001D7000">
              <w:rPr>
                <w:rFonts w:asciiTheme="majorBidi" w:hAnsiTheme="majorBidi" w:cstheme="majorBidi"/>
                <w:b/>
                <w:bCs/>
                <w:color w:val="C10000"/>
                <w:sz w:val="24"/>
                <w:szCs w:val="24"/>
              </w:rPr>
              <w:t>:</w:t>
            </w:r>
          </w:p>
          <w:p w14:paraId="2B546115" w14:textId="515B61AF"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480FF8">
              <w:rPr>
                <w:rFonts w:asciiTheme="majorBidi" w:hAnsiTheme="majorBidi" w:cstheme="majorBidi"/>
                <w:b/>
                <w:bCs/>
                <w:sz w:val="24"/>
                <w:szCs w:val="24"/>
                <w:rtl/>
              </w:rPr>
              <w:t>آمين</w:t>
            </w:r>
          </w:p>
        </w:tc>
      </w:tr>
      <w:tr w:rsidR="000C4FA7" w:rsidRPr="004332C7" w14:paraId="07904755" w14:textId="77777777" w:rsidTr="00480FF8">
        <w:tc>
          <w:tcPr>
            <w:tcW w:w="3969" w:type="dxa"/>
          </w:tcPr>
          <w:p w14:paraId="6AA8F612"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EF51157" w14:textId="77777777" w:rsidR="000C4FA7" w:rsidRPr="004332C7" w:rsidRDefault="000C4FA7" w:rsidP="00C767E9">
            <w:pPr>
              <w:jc w:val="both"/>
              <w:rPr>
                <w:rFonts w:asciiTheme="majorBidi" w:hAnsiTheme="majorBidi" w:cstheme="majorBidi"/>
                <w:b/>
                <w:bCs/>
                <w:color w:val="C10000"/>
                <w:sz w:val="24"/>
                <w:szCs w:val="24"/>
              </w:rPr>
            </w:pPr>
          </w:p>
        </w:tc>
        <w:tc>
          <w:tcPr>
            <w:tcW w:w="2552" w:type="dxa"/>
          </w:tcPr>
          <w:p w14:paraId="4AA719A9" w14:textId="77777777" w:rsidR="000C4FA7" w:rsidRPr="001D7000" w:rsidRDefault="000C4FA7" w:rsidP="00C767E9">
            <w:pPr>
              <w:autoSpaceDE w:val="0"/>
              <w:autoSpaceDN w:val="0"/>
              <w:bidi/>
              <w:adjustRightInd w:val="0"/>
              <w:jc w:val="both"/>
              <w:rPr>
                <w:rFonts w:asciiTheme="majorBidi" w:hAnsiTheme="majorBidi" w:cstheme="majorBidi"/>
                <w:b/>
                <w:bCs/>
                <w:color w:val="000000"/>
                <w:sz w:val="24"/>
                <w:szCs w:val="24"/>
                <w:rtl/>
              </w:rPr>
            </w:pPr>
          </w:p>
        </w:tc>
      </w:tr>
      <w:tr w:rsidR="00C4314C" w:rsidRPr="005F61CA" w14:paraId="45372C51" w14:textId="77777777" w:rsidTr="00480FF8">
        <w:tc>
          <w:tcPr>
            <w:tcW w:w="3969" w:type="dxa"/>
          </w:tcPr>
          <w:p w14:paraId="4053703B" w14:textId="252E814C"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med højre hånd det</w:t>
            </w:r>
            <w:r w:rsidR="00EB3B98"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"rene legeme" og lægger det på venstre håndflade. Så lægger han højre pegefinger på legemet ved siden af Spadikon ved brudstedet og siger:</w:t>
            </w:r>
          </w:p>
        </w:tc>
        <w:tc>
          <w:tcPr>
            <w:tcW w:w="3969" w:type="dxa"/>
          </w:tcPr>
          <w:p w14:paraId="5C055967" w14:textId="0280BA1F"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takes the pure Body with his right hand and places It in his left hand, and places the index finger of his right hand on the Body at the side of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at the place of separation, and says:</w:t>
            </w:r>
          </w:p>
        </w:tc>
        <w:tc>
          <w:tcPr>
            <w:tcW w:w="2552" w:type="dxa"/>
          </w:tcPr>
          <w:p w14:paraId="5443B9AE" w14:textId="2C71490B" w:rsidR="00C4314C" w:rsidRPr="00C06844" w:rsidRDefault="00C4314C" w:rsidP="00A01F34">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يأخذ الكاهن الجسد الطاهر بيده اليمني ويضعه</w:t>
            </w:r>
            <w:r w:rsidR="00A01F3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علي اليد اليسري، ويضع إصبعه السبابة</w:t>
            </w:r>
            <w:r w:rsidR="00A01F3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اليمني علي الجسد بجانب الأسباديقون من</w:t>
            </w:r>
            <w:r w:rsidR="00A01F3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المكان المقسوم، وهو يقول:</w:t>
            </w:r>
          </w:p>
        </w:tc>
      </w:tr>
      <w:tr w:rsidR="00C4314C" w:rsidRPr="004332C7" w14:paraId="2E31F7B8" w14:textId="77777777" w:rsidTr="00480FF8">
        <w:tc>
          <w:tcPr>
            <w:tcW w:w="3969" w:type="dxa"/>
          </w:tcPr>
          <w:p w14:paraId="7AE428C3" w14:textId="563C1C6C"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9D631B" w:rsidRPr="004332C7">
              <w:rPr>
                <w:rFonts w:asciiTheme="majorBidi" w:hAnsiTheme="majorBidi" w:cstheme="majorBidi"/>
                <w:b/>
                <w:bCs/>
                <w:color w:val="C10000"/>
                <w:sz w:val="24"/>
                <w:szCs w:val="24"/>
              </w:rPr>
              <w:t>:</w:t>
            </w:r>
          </w:p>
          <w:p w14:paraId="3F6E0B51" w14:textId="1BEDF660"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Det </w:t>
            </w:r>
            <w:proofErr w:type="spellStart"/>
            <w:r w:rsidRPr="004332C7">
              <w:rPr>
                <w:rFonts w:asciiTheme="majorBidi" w:hAnsiTheme="majorBidi" w:cstheme="majorBidi"/>
                <w:sz w:val="24"/>
                <w:szCs w:val="24"/>
                <w:lang w:val="en-US"/>
              </w:rPr>
              <w:t>hellige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legeme</w:t>
            </w:r>
            <w:proofErr w:type="spellEnd"/>
            <w:r w:rsidRPr="004332C7">
              <w:rPr>
                <w:rFonts w:asciiTheme="majorBidi" w:hAnsiTheme="majorBidi" w:cstheme="majorBidi"/>
                <w:sz w:val="24"/>
                <w:szCs w:val="24"/>
                <w:lang w:val="en-US"/>
              </w:rPr>
              <w:t>.</w:t>
            </w:r>
          </w:p>
        </w:tc>
        <w:tc>
          <w:tcPr>
            <w:tcW w:w="3969" w:type="dxa"/>
          </w:tcPr>
          <w:p w14:paraId="25DDF7C8"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BB4E82E" w14:textId="1725F2B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holy body.</w:t>
            </w:r>
          </w:p>
        </w:tc>
        <w:tc>
          <w:tcPr>
            <w:tcW w:w="2552" w:type="dxa"/>
          </w:tcPr>
          <w:p w14:paraId="34CC80F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663C3108" w14:textId="247BE995"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الجسد المقدس</w:t>
            </w:r>
            <w:r w:rsidRPr="001D7000">
              <w:rPr>
                <w:rFonts w:asciiTheme="majorBidi" w:hAnsiTheme="majorBidi" w:cstheme="majorBidi"/>
                <w:b/>
                <w:bCs/>
                <w:color w:val="000000"/>
                <w:sz w:val="24"/>
                <w:szCs w:val="24"/>
              </w:rPr>
              <w:t>.</w:t>
            </w:r>
          </w:p>
        </w:tc>
      </w:tr>
      <w:tr w:rsidR="00480FF8" w:rsidRPr="004332C7" w14:paraId="482F54A7" w14:textId="77777777" w:rsidTr="00480FF8">
        <w:tc>
          <w:tcPr>
            <w:tcW w:w="3969" w:type="dxa"/>
          </w:tcPr>
          <w:p w14:paraId="54AE602D" w14:textId="77777777" w:rsidR="00480FF8" w:rsidRPr="004332C7" w:rsidRDefault="00480FF8" w:rsidP="00C767E9">
            <w:pPr>
              <w:jc w:val="both"/>
              <w:rPr>
                <w:rFonts w:asciiTheme="majorBidi" w:hAnsiTheme="majorBidi" w:cstheme="majorBidi"/>
                <w:b/>
                <w:bCs/>
                <w:color w:val="C10000"/>
                <w:sz w:val="24"/>
                <w:szCs w:val="24"/>
              </w:rPr>
            </w:pPr>
          </w:p>
        </w:tc>
        <w:tc>
          <w:tcPr>
            <w:tcW w:w="3969" w:type="dxa"/>
          </w:tcPr>
          <w:p w14:paraId="40AC9389"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37A4CBE8"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2667811F" w14:textId="77777777" w:rsidTr="00480FF8">
        <w:tc>
          <w:tcPr>
            <w:tcW w:w="3969" w:type="dxa"/>
          </w:tcPr>
          <w:p w14:paraId="4906C15F" w14:textId="3DC4C2DA"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2A57560" w14:textId="78DE00B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tilbeder dit hellige legeme.</w:t>
            </w:r>
          </w:p>
        </w:tc>
        <w:tc>
          <w:tcPr>
            <w:tcW w:w="3969" w:type="dxa"/>
          </w:tcPr>
          <w:p w14:paraId="348B2034"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1094A44C" w14:textId="4F77733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We worship Your holy body.</w:t>
            </w:r>
          </w:p>
        </w:tc>
        <w:tc>
          <w:tcPr>
            <w:tcW w:w="2552" w:type="dxa"/>
          </w:tcPr>
          <w:p w14:paraId="1E5DBD38"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316FBB0C" w14:textId="0D30D56E"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نسجد لجسدك المقدس</w:t>
            </w:r>
            <w:r w:rsidRPr="001D7000">
              <w:rPr>
                <w:rFonts w:asciiTheme="majorBidi" w:hAnsiTheme="majorBidi" w:cstheme="majorBidi"/>
                <w:b/>
                <w:bCs/>
                <w:color w:val="000000"/>
                <w:sz w:val="24"/>
                <w:szCs w:val="24"/>
              </w:rPr>
              <w:t>.</w:t>
            </w:r>
          </w:p>
        </w:tc>
      </w:tr>
      <w:tr w:rsidR="000C4FA7" w:rsidRPr="004332C7" w14:paraId="15A678FE" w14:textId="77777777" w:rsidTr="00480FF8">
        <w:tc>
          <w:tcPr>
            <w:tcW w:w="3969" w:type="dxa"/>
          </w:tcPr>
          <w:p w14:paraId="1FF9BAC7"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A7F1C44"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096C2A7B"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1C40E2B3" w14:textId="77777777" w:rsidTr="00480FF8">
        <w:tc>
          <w:tcPr>
            <w:tcW w:w="3969" w:type="dxa"/>
          </w:tcPr>
          <w:p w14:paraId="78227E8B" w14:textId="20470B15"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dypper han fingeren i det dyrebare blod og slår et korstegn over blodet inde i kalken, mens han siger:</w:t>
            </w:r>
          </w:p>
        </w:tc>
        <w:tc>
          <w:tcPr>
            <w:tcW w:w="3969" w:type="dxa"/>
          </w:tcPr>
          <w:p w14:paraId="5E5DA2A4" w14:textId="54BD929E"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dips his finger into the precious Blood and then raises his finger a little from the Blood and makes one sign of the cross with it above the Blood within the chalice, while saying:</w:t>
            </w:r>
          </w:p>
        </w:tc>
        <w:tc>
          <w:tcPr>
            <w:tcW w:w="2552" w:type="dxa"/>
          </w:tcPr>
          <w:p w14:paraId="49354911" w14:textId="11E39CCB" w:rsidR="00C4314C" w:rsidRPr="00C06844" w:rsidRDefault="00C4314C" w:rsidP="00A01F34">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يغمس إصبعه السبابة في الدم الكريم،</w:t>
            </w:r>
            <w:r w:rsidR="00A01F34"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ويرفعها قليلاً من الدم، ويرشم بها رشما واحداً علي الدم داخل الكأس، وهو يقول</w:t>
            </w:r>
            <w:r w:rsidRPr="00C06844">
              <w:rPr>
                <w:rFonts w:asciiTheme="majorBidi" w:hAnsiTheme="majorBidi" w:cstheme="majorBidi"/>
                <w:b/>
                <w:bCs/>
                <w:color w:val="1F497D" w:themeColor="text2"/>
                <w:sz w:val="24"/>
                <w:szCs w:val="24"/>
                <w:rtl/>
                <w:lang w:val="en-US"/>
              </w:rPr>
              <w:t>:</w:t>
            </w:r>
          </w:p>
        </w:tc>
      </w:tr>
      <w:tr w:rsidR="00C4314C" w:rsidRPr="004332C7" w14:paraId="4A39342E" w14:textId="77777777" w:rsidTr="00480FF8">
        <w:tc>
          <w:tcPr>
            <w:tcW w:w="3969" w:type="dxa"/>
          </w:tcPr>
          <w:p w14:paraId="1DFCACF7" w14:textId="5B1B3A3E"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9D631B" w:rsidRPr="004332C7">
              <w:rPr>
                <w:rFonts w:asciiTheme="majorBidi" w:hAnsiTheme="majorBidi" w:cstheme="majorBidi"/>
                <w:b/>
                <w:bCs/>
                <w:color w:val="C10000"/>
                <w:sz w:val="24"/>
                <w:szCs w:val="24"/>
              </w:rPr>
              <w:t>:</w:t>
            </w:r>
          </w:p>
          <w:p w14:paraId="4F7882AF" w14:textId="5C33755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det dyrebare blod ...</w:t>
            </w:r>
          </w:p>
        </w:tc>
        <w:tc>
          <w:tcPr>
            <w:tcW w:w="3969" w:type="dxa"/>
          </w:tcPr>
          <w:p w14:paraId="58193FE9"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5D3A50C9" w14:textId="585F38F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the precious blood.</w:t>
            </w:r>
          </w:p>
        </w:tc>
        <w:tc>
          <w:tcPr>
            <w:tcW w:w="2552" w:type="dxa"/>
          </w:tcPr>
          <w:p w14:paraId="27E6A3A9"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213A075D" w14:textId="56215E03"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والدم الكريم</w:t>
            </w:r>
            <w:r w:rsidRPr="001D7000">
              <w:rPr>
                <w:rFonts w:asciiTheme="majorBidi" w:hAnsiTheme="majorBidi" w:cstheme="majorBidi"/>
                <w:b/>
                <w:bCs/>
                <w:color w:val="000000"/>
                <w:sz w:val="24"/>
                <w:szCs w:val="24"/>
              </w:rPr>
              <w:t>.</w:t>
            </w:r>
          </w:p>
        </w:tc>
      </w:tr>
      <w:tr w:rsidR="00480FF8" w:rsidRPr="004332C7" w14:paraId="24B0E16C" w14:textId="77777777" w:rsidTr="00480FF8">
        <w:tc>
          <w:tcPr>
            <w:tcW w:w="3969" w:type="dxa"/>
          </w:tcPr>
          <w:p w14:paraId="4BD7BD4F" w14:textId="77777777" w:rsidR="00480FF8" w:rsidRPr="004332C7" w:rsidRDefault="00480FF8" w:rsidP="00C767E9">
            <w:pPr>
              <w:jc w:val="both"/>
              <w:rPr>
                <w:rFonts w:asciiTheme="majorBidi" w:hAnsiTheme="majorBidi" w:cstheme="majorBidi"/>
                <w:b/>
                <w:bCs/>
                <w:color w:val="C10000"/>
                <w:sz w:val="24"/>
                <w:szCs w:val="24"/>
              </w:rPr>
            </w:pPr>
          </w:p>
        </w:tc>
        <w:tc>
          <w:tcPr>
            <w:tcW w:w="3969" w:type="dxa"/>
          </w:tcPr>
          <w:p w14:paraId="2E86666D"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75143E8F"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0FDB0BD3" w14:textId="77777777" w:rsidTr="00480FF8">
        <w:tc>
          <w:tcPr>
            <w:tcW w:w="3969" w:type="dxa"/>
          </w:tcPr>
          <w:p w14:paraId="233533CD" w14:textId="3A964A44"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734B0695" w14:textId="6AB5BC8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dit dyrebare blod.</w:t>
            </w:r>
          </w:p>
        </w:tc>
        <w:tc>
          <w:tcPr>
            <w:tcW w:w="3969" w:type="dxa"/>
          </w:tcPr>
          <w:p w14:paraId="7CFCD7D8"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20487931" w14:textId="47D978D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and </w:t>
            </w:r>
            <w:proofErr w:type="gramStart"/>
            <w:r w:rsidRPr="004332C7">
              <w:rPr>
                <w:rFonts w:asciiTheme="majorBidi" w:hAnsiTheme="majorBidi" w:cstheme="majorBidi"/>
                <w:color w:val="000000"/>
                <w:sz w:val="24"/>
                <w:szCs w:val="24"/>
                <w:lang w:val="en-US"/>
              </w:rPr>
              <w:t>Your</w:t>
            </w:r>
            <w:proofErr w:type="gramEnd"/>
            <w:r w:rsidRPr="004332C7">
              <w:rPr>
                <w:rFonts w:asciiTheme="majorBidi" w:hAnsiTheme="majorBidi" w:cstheme="majorBidi"/>
                <w:color w:val="000000"/>
                <w:sz w:val="24"/>
                <w:szCs w:val="24"/>
                <w:lang w:val="en-US"/>
              </w:rPr>
              <w:t xml:space="preserve"> precious blood.</w:t>
            </w:r>
          </w:p>
        </w:tc>
        <w:tc>
          <w:tcPr>
            <w:tcW w:w="2552" w:type="dxa"/>
          </w:tcPr>
          <w:p w14:paraId="7FD8AE6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175E1868" w14:textId="36A69422"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ولدمك الكريم</w:t>
            </w:r>
            <w:r w:rsidRPr="001D7000">
              <w:rPr>
                <w:rFonts w:asciiTheme="majorBidi" w:hAnsiTheme="majorBidi" w:cstheme="majorBidi"/>
                <w:b/>
                <w:bCs/>
                <w:color w:val="000000"/>
                <w:sz w:val="24"/>
                <w:szCs w:val="24"/>
              </w:rPr>
              <w:t>.</w:t>
            </w:r>
          </w:p>
        </w:tc>
      </w:tr>
      <w:tr w:rsidR="000C4FA7" w:rsidRPr="004332C7" w14:paraId="289D74CD" w14:textId="77777777" w:rsidTr="00480FF8">
        <w:tc>
          <w:tcPr>
            <w:tcW w:w="3969" w:type="dxa"/>
          </w:tcPr>
          <w:p w14:paraId="63C273E6"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5E532B2"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34D69EF9"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43306C48" w14:textId="77777777" w:rsidTr="00480FF8">
        <w:tc>
          <w:tcPr>
            <w:tcW w:w="3969" w:type="dxa"/>
          </w:tcPr>
          <w:p w14:paraId="43DCFB22" w14:textId="3AE5B049"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korstegner han legemet med blodet 2 gange, </w:t>
            </w:r>
            <w:r w:rsidR="00EB3B98" w:rsidRPr="00C06844">
              <w:rPr>
                <w:rFonts w:asciiTheme="majorBidi" w:hAnsiTheme="majorBidi" w:cstheme="majorBidi"/>
                <w:color w:val="1F497D" w:themeColor="text2"/>
                <w:sz w:val="24"/>
                <w:szCs w:val="24"/>
              </w:rPr>
              <w:t>h</w:t>
            </w:r>
            <w:r w:rsidRPr="00C06844">
              <w:rPr>
                <w:rFonts w:asciiTheme="majorBidi" w:hAnsiTheme="majorBidi" w:cstheme="majorBidi"/>
                <w:color w:val="1F497D" w:themeColor="text2"/>
                <w:sz w:val="24"/>
                <w:szCs w:val="24"/>
              </w:rPr>
              <w:t>enover og nedenunder, mens han siger:</w:t>
            </w:r>
          </w:p>
        </w:tc>
        <w:tc>
          <w:tcPr>
            <w:tcW w:w="3969" w:type="dxa"/>
          </w:tcPr>
          <w:p w14:paraId="0F9B19B3" w14:textId="050A5846"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signs the pure Body with the </w:t>
            </w:r>
            <w:proofErr w:type="gramStart"/>
            <w:r w:rsidRPr="00C06844">
              <w:rPr>
                <w:rFonts w:asciiTheme="majorBidi" w:hAnsiTheme="majorBidi" w:cstheme="majorBidi"/>
                <w:color w:val="1F497D" w:themeColor="text2"/>
                <w:sz w:val="24"/>
                <w:szCs w:val="24"/>
                <w:lang w:val="en-US"/>
              </w:rPr>
              <w:t>Blood</w:t>
            </w:r>
            <w:proofErr w:type="gramEnd"/>
            <w:r w:rsidRPr="00C06844">
              <w:rPr>
                <w:rFonts w:asciiTheme="majorBidi" w:hAnsiTheme="majorBidi" w:cstheme="majorBidi"/>
                <w:color w:val="1F497D" w:themeColor="text2"/>
                <w:sz w:val="24"/>
                <w:szCs w:val="24"/>
                <w:lang w:val="en-US"/>
              </w:rPr>
              <w:t xml:space="preserve"> which is on his finger, once on the front and once on the back of It, and says:</w:t>
            </w:r>
          </w:p>
        </w:tc>
        <w:tc>
          <w:tcPr>
            <w:tcW w:w="2552" w:type="dxa"/>
          </w:tcPr>
          <w:p w14:paraId="4C35B368" w14:textId="20431DE1"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يرشم الجسد بالدم الذي علي إصبعه رشما فوق، ورشما أسفل أي علي ظهره، ويقول</w:t>
            </w:r>
            <w:r w:rsidRPr="00C06844">
              <w:rPr>
                <w:rFonts w:asciiTheme="majorBidi" w:hAnsiTheme="majorBidi" w:cstheme="majorBidi"/>
                <w:b/>
                <w:bCs/>
                <w:color w:val="1F497D" w:themeColor="text2"/>
                <w:sz w:val="24"/>
                <w:szCs w:val="24"/>
                <w:rtl/>
                <w:lang w:val="en-US"/>
              </w:rPr>
              <w:t>:</w:t>
            </w:r>
          </w:p>
        </w:tc>
      </w:tr>
      <w:tr w:rsidR="00C4314C" w:rsidRPr="005F61CA" w14:paraId="06B02D3A" w14:textId="77777777" w:rsidTr="00480FF8">
        <w:tc>
          <w:tcPr>
            <w:tcW w:w="3969" w:type="dxa"/>
          </w:tcPr>
          <w:p w14:paraId="01843768" w14:textId="3E9642A7"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9D631B" w:rsidRPr="004332C7">
              <w:rPr>
                <w:rFonts w:asciiTheme="majorBidi" w:hAnsiTheme="majorBidi" w:cstheme="majorBidi"/>
                <w:b/>
                <w:bCs/>
                <w:color w:val="C10000"/>
                <w:sz w:val="24"/>
                <w:szCs w:val="24"/>
              </w:rPr>
              <w:t>:</w:t>
            </w:r>
          </w:p>
          <w:p w14:paraId="5727DBD7" w14:textId="311F54A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tilhørende hans Salvede, den almægtige Herre, vor Gud</w:t>
            </w:r>
          </w:p>
        </w:tc>
        <w:tc>
          <w:tcPr>
            <w:tcW w:w="3969" w:type="dxa"/>
          </w:tcPr>
          <w:p w14:paraId="69C4D09C"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F29BD7E" w14:textId="0AF1653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of His Christ,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the Lord our God.</w:t>
            </w:r>
          </w:p>
        </w:tc>
        <w:tc>
          <w:tcPr>
            <w:tcW w:w="2552" w:type="dxa"/>
          </w:tcPr>
          <w:p w14:paraId="26507F15"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F57644F" w14:textId="5A6BF92E" w:rsidR="00C4314C" w:rsidRPr="001D7000" w:rsidRDefault="00C4314C" w:rsidP="00A01F34">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اللذين لمسيحه، الضابط الكل</w:t>
            </w:r>
            <w:r w:rsidR="00A01F34"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الرب إلهنا</w:t>
            </w:r>
            <w:r w:rsidRPr="001D7000">
              <w:rPr>
                <w:rFonts w:asciiTheme="majorBidi" w:hAnsiTheme="majorBidi" w:cstheme="majorBidi"/>
                <w:b/>
                <w:bCs/>
                <w:color w:val="000000"/>
                <w:sz w:val="24"/>
                <w:szCs w:val="24"/>
                <w:lang w:val="en-US"/>
              </w:rPr>
              <w:t>.</w:t>
            </w:r>
          </w:p>
        </w:tc>
      </w:tr>
      <w:tr w:rsidR="00480FF8" w:rsidRPr="005F61CA" w14:paraId="78121EFB" w14:textId="77777777" w:rsidTr="00480FF8">
        <w:tc>
          <w:tcPr>
            <w:tcW w:w="3969" w:type="dxa"/>
          </w:tcPr>
          <w:p w14:paraId="11A1517F" w14:textId="77777777" w:rsidR="00480FF8" w:rsidRPr="0019613F" w:rsidRDefault="00480FF8" w:rsidP="00C767E9">
            <w:pPr>
              <w:jc w:val="both"/>
              <w:rPr>
                <w:rFonts w:asciiTheme="majorBidi" w:hAnsiTheme="majorBidi" w:cstheme="majorBidi"/>
                <w:b/>
                <w:bCs/>
                <w:color w:val="C10000"/>
                <w:sz w:val="24"/>
                <w:szCs w:val="24"/>
                <w:lang w:val="en-US"/>
              </w:rPr>
            </w:pPr>
          </w:p>
        </w:tc>
        <w:tc>
          <w:tcPr>
            <w:tcW w:w="3969" w:type="dxa"/>
          </w:tcPr>
          <w:p w14:paraId="74C021DE"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09E02C5A"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1DB112A6" w14:textId="77777777" w:rsidTr="00480FF8">
        <w:tc>
          <w:tcPr>
            <w:tcW w:w="3969" w:type="dxa"/>
          </w:tcPr>
          <w:p w14:paraId="7D610C5D" w14:textId="2587CA40" w:rsidR="00C4314C" w:rsidRPr="004332C7" w:rsidRDefault="00C4314C"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Diakon</w:t>
            </w:r>
            <w:r w:rsidR="009D631B" w:rsidRPr="004332C7">
              <w:rPr>
                <w:rFonts w:asciiTheme="majorBidi" w:hAnsiTheme="majorBidi" w:cstheme="majorBidi"/>
                <w:b/>
                <w:bCs/>
                <w:color w:val="C10000"/>
                <w:sz w:val="24"/>
                <w:szCs w:val="24"/>
              </w:rPr>
              <w:t>:</w:t>
            </w:r>
          </w:p>
          <w:p w14:paraId="551A4444" w14:textId="7579232B"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 Amen. Bed!</w:t>
            </w:r>
          </w:p>
        </w:tc>
        <w:tc>
          <w:tcPr>
            <w:tcW w:w="3969" w:type="dxa"/>
          </w:tcPr>
          <w:p w14:paraId="64E24862"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Deacon: </w:t>
            </w:r>
          </w:p>
          <w:p w14:paraId="6BB9D624" w14:textId="3E83E48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 Amen. Pray.</w:t>
            </w:r>
          </w:p>
        </w:tc>
        <w:tc>
          <w:tcPr>
            <w:tcW w:w="2552" w:type="dxa"/>
          </w:tcPr>
          <w:p w14:paraId="5FCF37EF"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rPr>
              <w:t>:</w:t>
            </w:r>
          </w:p>
          <w:p w14:paraId="5359236E" w14:textId="2BA1A810"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 آمين. صلوا</w:t>
            </w:r>
            <w:r w:rsidRPr="001D7000">
              <w:rPr>
                <w:rFonts w:asciiTheme="majorBidi" w:hAnsiTheme="majorBidi" w:cstheme="majorBidi"/>
                <w:b/>
                <w:bCs/>
                <w:color w:val="000000"/>
                <w:sz w:val="24"/>
                <w:szCs w:val="24"/>
              </w:rPr>
              <w:t>.</w:t>
            </w:r>
          </w:p>
        </w:tc>
      </w:tr>
      <w:tr w:rsidR="00480FF8" w:rsidRPr="004332C7" w14:paraId="671512BF" w14:textId="77777777" w:rsidTr="00480FF8">
        <w:tc>
          <w:tcPr>
            <w:tcW w:w="3969" w:type="dxa"/>
          </w:tcPr>
          <w:p w14:paraId="0068D576" w14:textId="77777777" w:rsidR="00480FF8" w:rsidRPr="004332C7" w:rsidRDefault="00480FF8" w:rsidP="00C767E9">
            <w:pPr>
              <w:jc w:val="both"/>
              <w:rPr>
                <w:rFonts w:asciiTheme="majorBidi" w:hAnsiTheme="majorBidi" w:cstheme="majorBidi"/>
                <w:b/>
                <w:bCs/>
                <w:color w:val="C10000"/>
                <w:sz w:val="24"/>
                <w:szCs w:val="24"/>
              </w:rPr>
            </w:pPr>
          </w:p>
        </w:tc>
        <w:tc>
          <w:tcPr>
            <w:tcW w:w="3969" w:type="dxa"/>
          </w:tcPr>
          <w:p w14:paraId="50D1CA9C" w14:textId="77777777" w:rsidR="00480FF8" w:rsidRPr="004332C7" w:rsidRDefault="00480FF8" w:rsidP="00C767E9">
            <w:pPr>
              <w:jc w:val="both"/>
              <w:rPr>
                <w:rFonts w:asciiTheme="majorBidi" w:hAnsiTheme="majorBidi" w:cstheme="majorBidi"/>
                <w:b/>
                <w:bCs/>
                <w:color w:val="C10000"/>
                <w:sz w:val="24"/>
                <w:szCs w:val="24"/>
              </w:rPr>
            </w:pPr>
          </w:p>
        </w:tc>
        <w:tc>
          <w:tcPr>
            <w:tcW w:w="2552" w:type="dxa"/>
          </w:tcPr>
          <w:p w14:paraId="1B56AC1A"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19471F0B" w14:textId="77777777" w:rsidTr="00480FF8">
        <w:tc>
          <w:tcPr>
            <w:tcW w:w="3969" w:type="dxa"/>
          </w:tcPr>
          <w:p w14:paraId="4B111497" w14:textId="05D2A260"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63590824" w14:textId="1A001424" w:rsidR="00C4314C" w:rsidRPr="004332C7" w:rsidRDefault="00C4314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0B603E86"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699A2677" w14:textId="57FFCCC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75DBED9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59C297D1" w14:textId="11359D8F"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يا ربُ إرحم</w:t>
            </w:r>
            <w:r w:rsidRPr="001D7000">
              <w:rPr>
                <w:rFonts w:asciiTheme="majorBidi" w:hAnsiTheme="majorBidi" w:cstheme="majorBidi"/>
                <w:b/>
                <w:bCs/>
                <w:color w:val="000000"/>
                <w:sz w:val="24"/>
                <w:szCs w:val="24"/>
              </w:rPr>
              <w:t>.</w:t>
            </w:r>
          </w:p>
        </w:tc>
      </w:tr>
      <w:tr w:rsidR="00480FF8" w:rsidRPr="004332C7" w14:paraId="11592200" w14:textId="77777777" w:rsidTr="00480FF8">
        <w:tc>
          <w:tcPr>
            <w:tcW w:w="3969" w:type="dxa"/>
          </w:tcPr>
          <w:p w14:paraId="373CF1AB"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8100F34" w14:textId="77777777" w:rsidR="00480FF8" w:rsidRPr="004332C7" w:rsidRDefault="00480FF8" w:rsidP="00C767E9">
            <w:pPr>
              <w:jc w:val="both"/>
              <w:rPr>
                <w:rFonts w:asciiTheme="majorBidi" w:hAnsiTheme="majorBidi" w:cstheme="majorBidi"/>
                <w:b/>
                <w:bCs/>
                <w:color w:val="C10000"/>
                <w:sz w:val="24"/>
                <w:szCs w:val="24"/>
              </w:rPr>
            </w:pPr>
          </w:p>
        </w:tc>
        <w:tc>
          <w:tcPr>
            <w:tcW w:w="2552" w:type="dxa"/>
          </w:tcPr>
          <w:p w14:paraId="5B240ED0"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4DC1E883" w14:textId="77777777" w:rsidTr="00480FF8">
        <w:tc>
          <w:tcPr>
            <w:tcW w:w="3969" w:type="dxa"/>
          </w:tcPr>
          <w:p w14:paraId="484E42AF" w14:textId="6566BAF6"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9D631B" w:rsidRPr="004332C7">
              <w:rPr>
                <w:rFonts w:asciiTheme="majorBidi" w:hAnsiTheme="majorBidi" w:cstheme="majorBidi"/>
                <w:b/>
                <w:bCs/>
                <w:color w:val="C10000"/>
                <w:sz w:val="24"/>
                <w:szCs w:val="24"/>
              </w:rPr>
              <w:t>:</w:t>
            </w:r>
          </w:p>
          <w:p w14:paraId="79897E19" w14:textId="7A1EC7A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Fred være med jer alle.</w:t>
            </w:r>
          </w:p>
        </w:tc>
        <w:tc>
          <w:tcPr>
            <w:tcW w:w="3969" w:type="dxa"/>
          </w:tcPr>
          <w:p w14:paraId="10BD54D2"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AB77B78" w14:textId="064B45B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Peace be with You all.</w:t>
            </w:r>
          </w:p>
        </w:tc>
        <w:tc>
          <w:tcPr>
            <w:tcW w:w="2552" w:type="dxa"/>
          </w:tcPr>
          <w:p w14:paraId="7B5E8BDF"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5C088422" w14:textId="388BC831" w:rsidR="00C4314C" w:rsidRPr="001D7000" w:rsidRDefault="00B83FF4"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السلام لجميعكم</w:t>
            </w:r>
            <w:r w:rsidR="00C4314C" w:rsidRPr="001D7000">
              <w:rPr>
                <w:rFonts w:asciiTheme="majorBidi" w:hAnsiTheme="majorBidi" w:cstheme="majorBidi"/>
                <w:b/>
                <w:bCs/>
                <w:color w:val="000000"/>
                <w:sz w:val="24"/>
                <w:szCs w:val="24"/>
              </w:rPr>
              <w:t>.</w:t>
            </w:r>
          </w:p>
        </w:tc>
      </w:tr>
      <w:tr w:rsidR="00480FF8" w:rsidRPr="004332C7" w14:paraId="4597A717" w14:textId="77777777" w:rsidTr="00480FF8">
        <w:tc>
          <w:tcPr>
            <w:tcW w:w="3969" w:type="dxa"/>
          </w:tcPr>
          <w:p w14:paraId="33C42743" w14:textId="77777777" w:rsidR="00480FF8" w:rsidRPr="004332C7" w:rsidRDefault="00480FF8" w:rsidP="00C767E9">
            <w:pPr>
              <w:jc w:val="both"/>
              <w:rPr>
                <w:rFonts w:asciiTheme="majorBidi" w:hAnsiTheme="majorBidi" w:cstheme="majorBidi"/>
                <w:b/>
                <w:bCs/>
                <w:color w:val="C10000"/>
                <w:sz w:val="24"/>
                <w:szCs w:val="24"/>
              </w:rPr>
            </w:pPr>
          </w:p>
        </w:tc>
        <w:tc>
          <w:tcPr>
            <w:tcW w:w="3969" w:type="dxa"/>
          </w:tcPr>
          <w:p w14:paraId="0722F721"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636F72E5"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022D3D9B" w14:textId="77777777" w:rsidTr="00480FF8">
        <w:tc>
          <w:tcPr>
            <w:tcW w:w="3969" w:type="dxa"/>
          </w:tcPr>
          <w:p w14:paraId="694FCBE1" w14:textId="69AC6FD3"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1FF453B0" w14:textId="2F8E17A0"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med din ånd.</w:t>
            </w:r>
          </w:p>
        </w:tc>
        <w:tc>
          <w:tcPr>
            <w:tcW w:w="3969" w:type="dxa"/>
          </w:tcPr>
          <w:p w14:paraId="20FD9B79"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7B3B4307" w14:textId="4A6BB4A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589867E7"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2B87574F" w14:textId="69D6DFD5"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ولروحك أيضًا</w:t>
            </w:r>
            <w:r w:rsidRPr="001D7000">
              <w:rPr>
                <w:rFonts w:asciiTheme="majorBidi" w:hAnsiTheme="majorBidi" w:cstheme="majorBidi"/>
                <w:b/>
                <w:bCs/>
                <w:color w:val="000000"/>
                <w:sz w:val="24"/>
                <w:szCs w:val="24"/>
              </w:rPr>
              <w:t>.</w:t>
            </w:r>
          </w:p>
        </w:tc>
      </w:tr>
      <w:tr w:rsidR="00C4314C" w:rsidRPr="004332C7" w14:paraId="40C0A1CF" w14:textId="77777777" w:rsidTr="00480FF8">
        <w:tc>
          <w:tcPr>
            <w:tcW w:w="3969" w:type="dxa"/>
          </w:tcPr>
          <w:p w14:paraId="408F8F6B" w14:textId="77777777" w:rsidR="00C4314C" w:rsidRPr="004332C7" w:rsidRDefault="00C4314C" w:rsidP="00C767E9">
            <w:pPr>
              <w:jc w:val="both"/>
              <w:rPr>
                <w:rFonts w:asciiTheme="majorBidi" w:hAnsiTheme="majorBidi" w:cstheme="majorBidi"/>
                <w:sz w:val="24"/>
                <w:szCs w:val="24"/>
                <w:lang w:val="en-US"/>
              </w:rPr>
            </w:pPr>
          </w:p>
        </w:tc>
        <w:tc>
          <w:tcPr>
            <w:tcW w:w="3969" w:type="dxa"/>
          </w:tcPr>
          <w:p w14:paraId="5E7DDBDA"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1D682E3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0F00D610" w14:textId="77777777" w:rsidTr="00480FF8">
        <w:tc>
          <w:tcPr>
            <w:tcW w:w="3969" w:type="dxa"/>
            <w:shd w:val="clear" w:color="auto" w:fill="EAF1DD" w:themeFill="accent3" w:themeFillTint="33"/>
            <w:vAlign w:val="center"/>
          </w:tcPr>
          <w:p w14:paraId="6C02E16F" w14:textId="1D5DFD73" w:rsidR="00C4314C" w:rsidRPr="008B6C38" w:rsidRDefault="00EB3B98" w:rsidP="008B6C38">
            <w:pPr>
              <w:jc w:val="center"/>
              <w:rPr>
                <w:rFonts w:asciiTheme="majorBidi" w:hAnsiTheme="majorBidi" w:cstheme="majorBidi"/>
                <w:b/>
                <w:bCs/>
                <w:color w:val="C10000"/>
                <w:sz w:val="28"/>
                <w:szCs w:val="28"/>
                <w:lang w:val="en-US"/>
              </w:rPr>
            </w:pPr>
            <w:proofErr w:type="spellStart"/>
            <w:r w:rsidRPr="008B6C38">
              <w:rPr>
                <w:rFonts w:asciiTheme="majorBidi" w:hAnsiTheme="majorBidi" w:cstheme="majorBidi"/>
                <w:b/>
                <w:bCs/>
                <w:color w:val="C10000"/>
                <w:sz w:val="28"/>
                <w:szCs w:val="28"/>
                <w:lang w:val="en-US"/>
              </w:rPr>
              <w:t>B</w:t>
            </w:r>
            <w:r w:rsidR="00C4314C" w:rsidRPr="008B6C38">
              <w:rPr>
                <w:rFonts w:asciiTheme="majorBidi" w:hAnsiTheme="majorBidi" w:cstheme="majorBidi"/>
                <w:b/>
                <w:bCs/>
                <w:color w:val="C10000"/>
                <w:sz w:val="28"/>
                <w:szCs w:val="28"/>
                <w:lang w:val="en-US"/>
              </w:rPr>
              <w:t>rødsbrydelsesbøn</w:t>
            </w:r>
            <w:proofErr w:type="spellEnd"/>
          </w:p>
        </w:tc>
        <w:tc>
          <w:tcPr>
            <w:tcW w:w="3969" w:type="dxa"/>
            <w:shd w:val="clear" w:color="auto" w:fill="EAF1DD" w:themeFill="accent3" w:themeFillTint="33"/>
            <w:vAlign w:val="center"/>
          </w:tcPr>
          <w:p w14:paraId="458F41EE" w14:textId="64C46D6E"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The Prayer of the Fraction</w:t>
            </w:r>
          </w:p>
        </w:tc>
        <w:tc>
          <w:tcPr>
            <w:tcW w:w="2552" w:type="dxa"/>
            <w:shd w:val="clear" w:color="auto" w:fill="EAF1DD" w:themeFill="accent3" w:themeFillTint="33"/>
            <w:vAlign w:val="center"/>
          </w:tcPr>
          <w:p w14:paraId="23E122CD" w14:textId="7B9A9420"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صلاة القسمة</w:t>
            </w:r>
          </w:p>
        </w:tc>
      </w:tr>
      <w:tr w:rsidR="00C4314C" w:rsidRPr="005F61CA" w14:paraId="2CA486E0" w14:textId="77777777" w:rsidTr="00480FF8">
        <w:tc>
          <w:tcPr>
            <w:tcW w:w="3969" w:type="dxa"/>
          </w:tcPr>
          <w:p w14:paraId="1BE898B4" w14:textId="01FEF6C6"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den følgende brødsbrydelsesbøn til Faderen, mens han bryder det hellige legeme:</w:t>
            </w:r>
          </w:p>
        </w:tc>
        <w:tc>
          <w:tcPr>
            <w:tcW w:w="3969" w:type="dxa"/>
          </w:tcPr>
          <w:p w14:paraId="4536F427" w14:textId="5847D5C0"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breaking the holy Body, the priest says the following Prayer of the Fraction to the Father (or one of the other appointed fraction prayers).</w:t>
            </w:r>
          </w:p>
        </w:tc>
        <w:tc>
          <w:tcPr>
            <w:tcW w:w="2552" w:type="dxa"/>
          </w:tcPr>
          <w:p w14:paraId="68414FF0" w14:textId="29E1CE4C" w:rsidR="00C4314C" w:rsidRPr="00C06844" w:rsidRDefault="00C4314C" w:rsidP="001D7000">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يقول الكاهن وهو يقسم الجسد المقدس،</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صلاة القسمة الآتية للآب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أو غيرها من</w:t>
            </w:r>
            <w:r w:rsidR="000575A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القسم المذكورة فيما بعد(.</w:t>
            </w:r>
          </w:p>
        </w:tc>
      </w:tr>
      <w:tr w:rsidR="00C4314C" w:rsidRPr="005F61CA" w14:paraId="24C5409A" w14:textId="77777777" w:rsidTr="00480FF8">
        <w:tc>
          <w:tcPr>
            <w:tcW w:w="3969" w:type="dxa"/>
          </w:tcPr>
          <w:p w14:paraId="01D11015" w14:textId="26A3E2B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og Mester, vor store, evige Gud, forunderlig i herlighed, -</w:t>
            </w:r>
            <w:r w:rsidR="00575979">
              <w:rPr>
                <w:rFonts w:asciiTheme="majorBidi" w:hAnsiTheme="majorBidi" w:cstheme="majorBidi"/>
                <w:sz w:val="24"/>
                <w:szCs w:val="24"/>
              </w:rPr>
              <w:t xml:space="preserve"> </w:t>
            </w:r>
          </w:p>
        </w:tc>
        <w:tc>
          <w:tcPr>
            <w:tcW w:w="3969" w:type="dxa"/>
          </w:tcPr>
          <w:p w14:paraId="4C62B5C4" w14:textId="22CCF34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Master, Lord our God, the great, the eternal, wondrous in glory.</w:t>
            </w:r>
          </w:p>
        </w:tc>
        <w:tc>
          <w:tcPr>
            <w:tcW w:w="2552" w:type="dxa"/>
          </w:tcPr>
          <w:p w14:paraId="01E40CA1" w14:textId="6A0A7C5E"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أيها السيد الرب، إلهنا العظيم</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الابدى، والمتعجب منه بالمجد</w:t>
            </w:r>
            <w:r w:rsidRPr="001D7000">
              <w:rPr>
                <w:rFonts w:asciiTheme="majorBidi" w:hAnsiTheme="majorBidi" w:cstheme="majorBidi"/>
                <w:b/>
                <w:bCs/>
                <w:sz w:val="24"/>
                <w:szCs w:val="24"/>
                <w:lang w:val="en-US"/>
              </w:rPr>
              <w:t>.</w:t>
            </w:r>
          </w:p>
        </w:tc>
      </w:tr>
      <w:tr w:rsidR="00C4314C" w:rsidRPr="005F61CA" w14:paraId="50E6FFB3" w14:textId="77777777" w:rsidTr="00480FF8">
        <w:tc>
          <w:tcPr>
            <w:tcW w:w="3969" w:type="dxa"/>
          </w:tcPr>
          <w:p w14:paraId="67EC9264" w14:textId="62C9F69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som bevarer sin pagt og sin barmhjertighed mod dem, der elsker ham af hele deres hjerte, -</w:t>
            </w:r>
          </w:p>
        </w:tc>
        <w:tc>
          <w:tcPr>
            <w:tcW w:w="3969" w:type="dxa"/>
          </w:tcPr>
          <w:p w14:paraId="79B8EDE0" w14:textId="3E81706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Who keeps His covenant and His mercy to those who love Him with all their heart.</w:t>
            </w:r>
          </w:p>
        </w:tc>
        <w:tc>
          <w:tcPr>
            <w:tcW w:w="2552" w:type="dxa"/>
          </w:tcPr>
          <w:p w14:paraId="468AABA0" w14:textId="7C05737C"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حافظ عهده ورحمته للذين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يحبونه بكل قلبهم</w:t>
            </w:r>
            <w:r w:rsidRPr="001D7000">
              <w:rPr>
                <w:rFonts w:asciiTheme="majorBidi" w:hAnsiTheme="majorBidi" w:cstheme="majorBidi"/>
                <w:b/>
                <w:bCs/>
                <w:sz w:val="24"/>
                <w:szCs w:val="24"/>
                <w:lang w:val="en-US"/>
              </w:rPr>
              <w:t>.</w:t>
            </w:r>
          </w:p>
        </w:tc>
      </w:tr>
      <w:tr w:rsidR="00C4314C" w:rsidRPr="005F61CA" w14:paraId="27A81C6E" w14:textId="77777777" w:rsidTr="00480FF8">
        <w:tc>
          <w:tcPr>
            <w:tcW w:w="3969" w:type="dxa"/>
          </w:tcPr>
          <w:p w14:paraId="2B3B775E" w14:textId="7906BEB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som har givet os forløsning for vore synder ved sin enbårne Søn Jesus Kristus, vor Herre, Livet for enhver,</w:t>
            </w:r>
          </w:p>
        </w:tc>
        <w:tc>
          <w:tcPr>
            <w:tcW w:w="3969" w:type="dxa"/>
          </w:tcPr>
          <w:p w14:paraId="235F0FA4" w14:textId="132C13A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Who has given to us redemption from sins through His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Jesus Christ our Lord, the life of everyone.</w:t>
            </w:r>
          </w:p>
        </w:tc>
        <w:tc>
          <w:tcPr>
            <w:tcW w:w="2552" w:type="dxa"/>
          </w:tcPr>
          <w:p w14:paraId="10E7CCCA" w14:textId="4CBAAA22"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الذي أعطانا الخلاص من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خطايانا، بابنه الوحيد يسوع</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المسيح ربنا حياة كل أحد</w:t>
            </w:r>
            <w:r w:rsidRPr="001D7000">
              <w:rPr>
                <w:rFonts w:asciiTheme="majorBidi" w:hAnsiTheme="majorBidi" w:cstheme="majorBidi"/>
                <w:b/>
                <w:bCs/>
                <w:sz w:val="24"/>
                <w:szCs w:val="24"/>
                <w:lang w:val="en-US"/>
              </w:rPr>
              <w:t>.</w:t>
            </w:r>
          </w:p>
        </w:tc>
      </w:tr>
      <w:tr w:rsidR="00C4314C" w:rsidRPr="005F61CA" w14:paraId="7198C840" w14:textId="77777777" w:rsidTr="00480FF8">
        <w:tc>
          <w:tcPr>
            <w:tcW w:w="3969" w:type="dxa"/>
          </w:tcPr>
          <w:p w14:paraId="3D0726BD" w14:textId="6AECB2A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Hjælpen for dem, som henflyr til ham, Håbet for dem, som råber til ham.</w:t>
            </w:r>
          </w:p>
        </w:tc>
        <w:tc>
          <w:tcPr>
            <w:tcW w:w="3969" w:type="dxa"/>
          </w:tcPr>
          <w:p w14:paraId="5665E299" w14:textId="334B0B4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help of those who flee to Him, the hope of those who cry out to Him.</w:t>
            </w:r>
          </w:p>
        </w:tc>
        <w:tc>
          <w:tcPr>
            <w:tcW w:w="2552" w:type="dxa"/>
          </w:tcPr>
          <w:p w14:paraId="1DB2DB6E" w14:textId="7DF594B6"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يا معين الملتجئين إليه، ورجاء</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الذين يصرخون نحوه</w:t>
            </w:r>
            <w:r w:rsidRPr="001D7000">
              <w:rPr>
                <w:rFonts w:asciiTheme="majorBidi" w:hAnsiTheme="majorBidi" w:cstheme="majorBidi"/>
                <w:b/>
                <w:bCs/>
                <w:sz w:val="24"/>
                <w:szCs w:val="24"/>
                <w:lang w:val="en-US"/>
              </w:rPr>
              <w:t>.</w:t>
            </w:r>
          </w:p>
        </w:tc>
      </w:tr>
      <w:tr w:rsidR="00C4314C" w:rsidRPr="005F61CA" w14:paraId="5B70A5AA" w14:textId="77777777" w:rsidTr="00480FF8">
        <w:tc>
          <w:tcPr>
            <w:tcW w:w="3969" w:type="dxa"/>
          </w:tcPr>
          <w:p w14:paraId="2473E446" w14:textId="12CFA94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Gud, som tusindvis og titusindvis af hellige engle og ærkeengle står foran,</w:t>
            </w:r>
          </w:p>
        </w:tc>
        <w:tc>
          <w:tcPr>
            <w:tcW w:w="3969" w:type="dxa"/>
          </w:tcPr>
          <w:p w14:paraId="0D09164B" w14:textId="611BD3D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Before whom stand thousands of thousands and ten thousand times ten thousand holy angels and archangels.</w:t>
            </w:r>
          </w:p>
        </w:tc>
        <w:tc>
          <w:tcPr>
            <w:tcW w:w="2552" w:type="dxa"/>
          </w:tcPr>
          <w:p w14:paraId="30A8EBF3" w14:textId="3B658980"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الذي يقف أمامه ألوف ألوف</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وربوات ربوات الملائكة ورؤساء</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الملائكة المقدسين</w:t>
            </w:r>
            <w:r w:rsidRPr="0019613F">
              <w:rPr>
                <w:rFonts w:asciiTheme="majorBidi" w:hAnsiTheme="majorBidi" w:cstheme="majorBidi"/>
                <w:b/>
                <w:bCs/>
                <w:sz w:val="24"/>
                <w:szCs w:val="24"/>
                <w:lang w:val="en-US"/>
              </w:rPr>
              <w:t>.</w:t>
            </w:r>
          </w:p>
        </w:tc>
      </w:tr>
      <w:tr w:rsidR="00C4314C" w:rsidRPr="005F61CA" w14:paraId="58680692" w14:textId="77777777" w:rsidTr="00480FF8">
        <w:tc>
          <w:tcPr>
            <w:tcW w:w="3969" w:type="dxa"/>
          </w:tcPr>
          <w:p w14:paraId="0B05B8F3" w14:textId="3FCC3DC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keruberne og seraferne, og hele den utallige skare af himmelske magter.</w:t>
            </w:r>
          </w:p>
        </w:tc>
        <w:tc>
          <w:tcPr>
            <w:tcW w:w="3969" w:type="dxa"/>
          </w:tcPr>
          <w:p w14:paraId="75950782" w14:textId="647A651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Cherubim and the Seraphim, and all the innumerable host of the heavenly powers.</w:t>
            </w:r>
          </w:p>
        </w:tc>
        <w:tc>
          <w:tcPr>
            <w:tcW w:w="2552" w:type="dxa"/>
          </w:tcPr>
          <w:p w14:paraId="714E0022" w14:textId="3E776E22"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الشاروبيم والسارافيم وكل الجمع</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غير المحصي الذي للقوات</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السمائية</w:t>
            </w:r>
            <w:r w:rsidRPr="0019613F">
              <w:rPr>
                <w:rFonts w:asciiTheme="majorBidi" w:hAnsiTheme="majorBidi" w:cstheme="majorBidi"/>
                <w:b/>
                <w:bCs/>
                <w:sz w:val="24"/>
                <w:szCs w:val="24"/>
                <w:lang w:val="en-US"/>
              </w:rPr>
              <w:t>.</w:t>
            </w:r>
          </w:p>
        </w:tc>
      </w:tr>
      <w:tr w:rsidR="00C4314C" w:rsidRPr="005F61CA" w14:paraId="24D459AB" w14:textId="77777777" w:rsidTr="00480FF8">
        <w:tc>
          <w:tcPr>
            <w:tcW w:w="3969" w:type="dxa"/>
          </w:tcPr>
          <w:p w14:paraId="052D7615" w14:textId="439EF6F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Gud, som har helliget disse fremlagte gaver ved, at din Helligånd er kommet ned over dem, og du har renset dem.</w:t>
            </w:r>
          </w:p>
        </w:tc>
        <w:tc>
          <w:tcPr>
            <w:tcW w:w="3969" w:type="dxa"/>
          </w:tcPr>
          <w:p w14:paraId="3C17B8C1" w14:textId="3607476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 God,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sanctified these gifts which are set forth through the coming down of Your Holy Spirit upon them, and You have purified them.</w:t>
            </w:r>
          </w:p>
        </w:tc>
        <w:tc>
          <w:tcPr>
            <w:tcW w:w="2552" w:type="dxa"/>
          </w:tcPr>
          <w:p w14:paraId="751795A2" w14:textId="0020C2D9"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اللهم الذي قدس هذه القرابين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الموضوعة بحلول روحك</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القدوس عليها وطهرتها</w:t>
            </w:r>
            <w:r w:rsidRPr="0019613F">
              <w:rPr>
                <w:rFonts w:asciiTheme="majorBidi" w:hAnsiTheme="majorBidi" w:cstheme="majorBidi"/>
                <w:b/>
                <w:bCs/>
                <w:sz w:val="24"/>
                <w:szCs w:val="24"/>
                <w:lang w:val="en-US"/>
              </w:rPr>
              <w:t>.</w:t>
            </w:r>
          </w:p>
        </w:tc>
      </w:tr>
      <w:tr w:rsidR="00C4314C" w:rsidRPr="005F61CA" w14:paraId="161211E5" w14:textId="77777777" w:rsidTr="00480FF8">
        <w:tc>
          <w:tcPr>
            <w:tcW w:w="3969" w:type="dxa"/>
          </w:tcPr>
          <w:p w14:paraId="5C2B2564" w14:textId="084600A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Rens også os, vor Herre, fra vore synder, skjulte som åbenlyse, og må enhver tanke, som ikke behager din godhed, du menneskekærlige Gud, være fjern fra os.</w:t>
            </w:r>
          </w:p>
        </w:tc>
        <w:tc>
          <w:tcPr>
            <w:tcW w:w="3969" w:type="dxa"/>
          </w:tcPr>
          <w:p w14:paraId="7E46582C" w14:textId="52BC742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Purify us also, O our Master, from our sins, the hidden and manifest, and every thought which is not pleasing to Your goodness; O God, the Lover of mankind, may it be far from us.</w:t>
            </w:r>
          </w:p>
        </w:tc>
        <w:tc>
          <w:tcPr>
            <w:tcW w:w="2552" w:type="dxa"/>
          </w:tcPr>
          <w:p w14:paraId="6BB190EF" w14:textId="186A35A3"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طهرنا نحن أيضا يا سيدنا، من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خطايانا الخفية والظاهرة، وكل</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فكر لا يرضي صلاحك، يا الله</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محب البشر، فليبعد عنا</w:t>
            </w:r>
            <w:r w:rsidRPr="0019613F">
              <w:rPr>
                <w:rFonts w:asciiTheme="majorBidi" w:hAnsiTheme="majorBidi" w:cstheme="majorBidi"/>
                <w:b/>
                <w:bCs/>
                <w:sz w:val="24"/>
                <w:szCs w:val="24"/>
                <w:lang w:val="en-US"/>
              </w:rPr>
              <w:t>.</w:t>
            </w:r>
          </w:p>
        </w:tc>
      </w:tr>
      <w:tr w:rsidR="00C4314C" w:rsidRPr="005F61CA" w14:paraId="028E1F6D" w14:textId="77777777" w:rsidTr="00480FF8">
        <w:tc>
          <w:tcPr>
            <w:tcW w:w="3969" w:type="dxa"/>
          </w:tcPr>
          <w:p w14:paraId="67374550" w14:textId="4475559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Rens vore sjæle, vore legemer, vor ånd, vore hjerter, vore øjne, vor forståelse, vore tanker og vore samvittigheder,</w:t>
            </w:r>
          </w:p>
        </w:tc>
        <w:tc>
          <w:tcPr>
            <w:tcW w:w="3969" w:type="dxa"/>
          </w:tcPr>
          <w:p w14:paraId="4E6AEF52" w14:textId="426C34B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Purify our souls, our bodies, our spirits, our hearts, our eyes, our understanding, our thoughts, and our consciences.</w:t>
            </w:r>
          </w:p>
        </w:tc>
        <w:tc>
          <w:tcPr>
            <w:tcW w:w="2552" w:type="dxa"/>
          </w:tcPr>
          <w:p w14:paraId="776BEDC9" w14:textId="50BB39E2"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طهر نفوسنا، وأجسادنا،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وأرواحنا، وقلوبنا، وعيوننا،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وأفهامنا، وافكارنا، ونياتنا</w:t>
            </w:r>
            <w:r w:rsidRPr="0019613F">
              <w:rPr>
                <w:rFonts w:asciiTheme="majorBidi" w:hAnsiTheme="majorBidi" w:cstheme="majorBidi"/>
                <w:b/>
                <w:bCs/>
                <w:sz w:val="24"/>
                <w:szCs w:val="24"/>
                <w:lang w:val="en-US"/>
              </w:rPr>
              <w:t>.</w:t>
            </w:r>
          </w:p>
        </w:tc>
      </w:tr>
      <w:tr w:rsidR="00C4314C" w:rsidRPr="005F61CA" w14:paraId="40DFB816" w14:textId="77777777" w:rsidTr="00480FF8">
        <w:tc>
          <w:tcPr>
            <w:tcW w:w="3969" w:type="dxa"/>
          </w:tcPr>
          <w:p w14:paraId="61C89686" w14:textId="73A89B86"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at vi med et rent hjerte, en oplyst sjæl, et ansigt uden skam, en tro uden hykleri, en fuldkommen kærlighed og et fast</w:t>
            </w:r>
            <w:r w:rsidR="00767E82">
              <w:rPr>
                <w:rFonts w:asciiTheme="majorBidi" w:hAnsiTheme="majorBidi" w:cstheme="majorBidi"/>
                <w:sz w:val="24"/>
                <w:szCs w:val="24"/>
              </w:rPr>
              <w:t xml:space="preserve"> </w:t>
            </w:r>
          </w:p>
        </w:tc>
        <w:tc>
          <w:tcPr>
            <w:tcW w:w="3969" w:type="dxa"/>
          </w:tcPr>
          <w:p w14:paraId="67437642" w14:textId="0F9801B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So that, with a pure heart, an enlightened soul, an unashamed face, a faith unfeigned, a perfect love, and a firm hope.</w:t>
            </w:r>
          </w:p>
        </w:tc>
        <w:tc>
          <w:tcPr>
            <w:tcW w:w="2552" w:type="dxa"/>
          </w:tcPr>
          <w:p w14:paraId="221CAB2E" w14:textId="43F26349"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لكي بقلب طاهر، ونفس مستنيرة،</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ووجه غير مخزى، وإيمان بلا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رياء، ومحبة كاملة، ورجاء</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ثابت</w:t>
            </w:r>
            <w:r w:rsidRPr="0019613F">
              <w:rPr>
                <w:rFonts w:asciiTheme="majorBidi" w:hAnsiTheme="majorBidi" w:cstheme="majorBidi"/>
                <w:b/>
                <w:bCs/>
                <w:sz w:val="24"/>
                <w:szCs w:val="24"/>
                <w:lang w:val="en-US"/>
              </w:rPr>
              <w:t>.</w:t>
            </w:r>
          </w:p>
        </w:tc>
      </w:tr>
      <w:tr w:rsidR="00C4314C" w:rsidRPr="005F61CA" w14:paraId="05CF40EF" w14:textId="77777777" w:rsidTr="00480FF8">
        <w:tc>
          <w:tcPr>
            <w:tcW w:w="3969" w:type="dxa"/>
          </w:tcPr>
          <w:p w14:paraId="59FD7C96" w14:textId="374C160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håb må vove at bede i frygtløs frimodighed til dig, hellige Gud og Fader, som er i himlene, og sige: Vor Fader, du som er i himlene</w:t>
            </w:r>
            <w:r w:rsidR="009D631B" w:rsidRPr="004332C7">
              <w:rPr>
                <w:rFonts w:asciiTheme="majorBidi" w:hAnsiTheme="majorBidi" w:cstheme="majorBidi"/>
                <w:sz w:val="24"/>
                <w:szCs w:val="24"/>
              </w:rPr>
              <w:t>.</w:t>
            </w:r>
          </w:p>
        </w:tc>
        <w:tc>
          <w:tcPr>
            <w:tcW w:w="3969" w:type="dxa"/>
          </w:tcPr>
          <w:p w14:paraId="6CA16F3D" w14:textId="49FB09D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may dare with boldness, without fear, to pray to You, O God, the holy Father who are in the heavens, and say: Our Father...</w:t>
            </w:r>
          </w:p>
        </w:tc>
        <w:tc>
          <w:tcPr>
            <w:tcW w:w="2552" w:type="dxa"/>
          </w:tcPr>
          <w:p w14:paraId="083574D2" w14:textId="1F97D2A1"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نجسر بدالة، بغير خوف، أن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نطلب إليك، يا الله الآب القدوس</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الذى في السموات، ونقول</w:t>
            </w:r>
            <w:r w:rsidRPr="001D7000">
              <w:rPr>
                <w:rFonts w:asciiTheme="majorBidi" w:hAnsiTheme="majorBidi" w:cstheme="majorBidi"/>
                <w:b/>
                <w:bCs/>
                <w:sz w:val="24"/>
                <w:szCs w:val="24"/>
                <w:lang w:val="en-US"/>
              </w:rPr>
              <w:t>:</w:t>
            </w:r>
            <w:r w:rsidR="000575AB"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أبانا</w:t>
            </w:r>
            <w:r w:rsidRPr="001D7000">
              <w:rPr>
                <w:rFonts w:asciiTheme="majorBidi" w:hAnsiTheme="majorBidi" w:cstheme="majorBidi"/>
                <w:b/>
                <w:bCs/>
                <w:sz w:val="24"/>
                <w:szCs w:val="24"/>
                <w:lang w:val="en-US"/>
              </w:rPr>
              <w:t>...</w:t>
            </w:r>
          </w:p>
        </w:tc>
      </w:tr>
      <w:tr w:rsidR="00480FF8" w:rsidRPr="005F61CA" w14:paraId="4C1EA988" w14:textId="77777777" w:rsidTr="00480FF8">
        <w:tc>
          <w:tcPr>
            <w:tcW w:w="3969" w:type="dxa"/>
          </w:tcPr>
          <w:p w14:paraId="1075F229"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17D7C9DE"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4C67FB40" w14:textId="77777777" w:rsidR="00480FF8" w:rsidRPr="001D7000" w:rsidRDefault="00480FF8" w:rsidP="000575AB">
            <w:pPr>
              <w:autoSpaceDE w:val="0"/>
              <w:autoSpaceDN w:val="0"/>
              <w:bidi/>
              <w:adjustRightInd w:val="0"/>
              <w:jc w:val="both"/>
              <w:rPr>
                <w:rFonts w:asciiTheme="majorBidi" w:hAnsiTheme="majorBidi" w:cstheme="majorBidi"/>
                <w:b/>
                <w:bCs/>
                <w:sz w:val="24"/>
                <w:szCs w:val="24"/>
                <w:rtl/>
              </w:rPr>
            </w:pPr>
          </w:p>
        </w:tc>
      </w:tr>
      <w:tr w:rsidR="00C4314C" w:rsidRPr="005F61CA" w14:paraId="5F31D4C2" w14:textId="77777777" w:rsidTr="00480FF8">
        <w:tc>
          <w:tcPr>
            <w:tcW w:w="3969" w:type="dxa"/>
          </w:tcPr>
          <w:p w14:paraId="4DC7DC27" w14:textId="7CF6EE73"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D631B" w:rsidRPr="004332C7">
              <w:rPr>
                <w:rFonts w:asciiTheme="majorBidi" w:hAnsiTheme="majorBidi" w:cstheme="majorBidi"/>
                <w:b/>
                <w:bCs/>
                <w:color w:val="C10000"/>
                <w:sz w:val="24"/>
                <w:szCs w:val="24"/>
              </w:rPr>
              <w:t>:</w:t>
            </w:r>
          </w:p>
          <w:p w14:paraId="05AAB48A" w14:textId="4F5A93BB" w:rsidR="00C4314C" w:rsidRPr="004332C7" w:rsidRDefault="00C4314C" w:rsidP="00480FF8">
            <w:pPr>
              <w:jc w:val="both"/>
              <w:rPr>
                <w:rFonts w:asciiTheme="majorBidi" w:hAnsiTheme="majorBidi" w:cstheme="majorBidi"/>
                <w:sz w:val="24"/>
                <w:szCs w:val="24"/>
              </w:rPr>
            </w:pPr>
            <w:r w:rsidRPr="004332C7">
              <w:rPr>
                <w:rFonts w:asciiTheme="majorBidi" w:hAnsiTheme="majorBidi" w:cstheme="majorBidi"/>
                <w:sz w:val="24"/>
                <w:szCs w:val="24"/>
              </w:rPr>
              <w:t>Vor Fader, du som er i himlene! Helliget blive dit navn, komme dit rige, ske din vilje som i himlen således også på jorden; giv os i dag vort daglige brød,</w:t>
            </w:r>
          </w:p>
        </w:tc>
        <w:tc>
          <w:tcPr>
            <w:tcW w:w="3969" w:type="dxa"/>
          </w:tcPr>
          <w:p w14:paraId="5085279B"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00DCBA60" w14:textId="3C4224A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Our Father who art in heaven; hallowed be Thy name. Thy kingdom </w:t>
            </w:r>
            <w:proofErr w:type="gramStart"/>
            <w:r w:rsidRPr="004332C7">
              <w:rPr>
                <w:rFonts w:asciiTheme="majorBidi" w:hAnsiTheme="majorBidi" w:cstheme="majorBidi"/>
                <w:color w:val="000000"/>
                <w:sz w:val="24"/>
                <w:szCs w:val="24"/>
                <w:lang w:val="en-US"/>
              </w:rPr>
              <w:t>come</w:t>
            </w:r>
            <w:proofErr w:type="gramEnd"/>
            <w:r w:rsidRPr="004332C7">
              <w:rPr>
                <w:rFonts w:asciiTheme="majorBidi" w:hAnsiTheme="majorBidi" w:cstheme="majorBidi"/>
                <w:color w:val="000000"/>
                <w:sz w:val="24"/>
                <w:szCs w:val="24"/>
                <w:lang w:val="en-US"/>
              </w:rPr>
              <w:t xml:space="preserve">. Thy will be done on earth as it is in heaven. </w:t>
            </w:r>
            <w:r w:rsidRPr="004332C7">
              <w:rPr>
                <w:rFonts w:asciiTheme="majorBidi" w:hAnsiTheme="majorBidi" w:cstheme="majorBidi"/>
                <w:color w:val="000000"/>
                <w:sz w:val="24"/>
                <w:szCs w:val="24"/>
              </w:rPr>
              <w:t>Give us this day our daily bread.</w:t>
            </w:r>
          </w:p>
        </w:tc>
        <w:tc>
          <w:tcPr>
            <w:tcW w:w="2552" w:type="dxa"/>
          </w:tcPr>
          <w:p w14:paraId="6BDEA253"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2EE696BE" w14:textId="4465E80F" w:rsidR="00C4314C" w:rsidRPr="001D7000" w:rsidRDefault="00C4314C" w:rsidP="000575A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أبانا الذي في السموات. ليتقدس</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اسمك. ليأت ملكوتك. لتكن</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مشيئتك. كما في السماء كذلك</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على الأرض. خبزنا كفافنا أعطنا</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اليوم</w:t>
            </w:r>
            <w:r w:rsidRPr="001D7000">
              <w:rPr>
                <w:rFonts w:asciiTheme="majorBidi" w:hAnsiTheme="majorBidi" w:cstheme="majorBidi"/>
                <w:b/>
                <w:bCs/>
                <w:color w:val="000000"/>
                <w:sz w:val="24"/>
                <w:szCs w:val="24"/>
                <w:lang w:val="en-US"/>
              </w:rPr>
              <w:t>.</w:t>
            </w:r>
          </w:p>
        </w:tc>
      </w:tr>
      <w:tr w:rsidR="00C4314C" w:rsidRPr="005F61CA" w14:paraId="6433C15A" w14:textId="77777777" w:rsidTr="00480FF8">
        <w:tc>
          <w:tcPr>
            <w:tcW w:w="3969" w:type="dxa"/>
          </w:tcPr>
          <w:p w14:paraId="21042455" w14:textId="2826AA0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forlad os vor skyld, som også vi forlader vore skyldnere, og led os ikke ind i fristelse, men fri os fra det onde.</w:t>
            </w:r>
          </w:p>
          <w:p w14:paraId="63388CBE" w14:textId="308D7F60" w:rsidR="00C4314C" w:rsidRPr="004332C7" w:rsidRDefault="00C4314C" w:rsidP="00C767E9">
            <w:pPr>
              <w:jc w:val="both"/>
              <w:rPr>
                <w:rFonts w:asciiTheme="majorBidi" w:hAnsiTheme="majorBidi" w:cstheme="majorBidi"/>
                <w:sz w:val="24"/>
                <w:szCs w:val="24"/>
              </w:rPr>
            </w:pPr>
          </w:p>
        </w:tc>
        <w:tc>
          <w:tcPr>
            <w:tcW w:w="3969" w:type="dxa"/>
          </w:tcPr>
          <w:p w14:paraId="0B7C3B3B" w14:textId="087615A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forgive us our trespasses, as we forgive those who trespass against us. 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p>
        </w:tc>
        <w:tc>
          <w:tcPr>
            <w:tcW w:w="2552" w:type="dxa"/>
          </w:tcPr>
          <w:p w14:paraId="37F8F09E" w14:textId="5022BA23"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وأغفر لنا ذنوبنا كما نغفر نحن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أيضا للمذنبين إلينا. ولا تدخلنا في</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تجربة. لكن نجنا من الشرير</w:t>
            </w:r>
            <w:r w:rsidRPr="001D7000">
              <w:rPr>
                <w:rFonts w:asciiTheme="majorBidi" w:hAnsiTheme="majorBidi" w:cstheme="majorBidi"/>
                <w:b/>
                <w:bCs/>
                <w:sz w:val="24"/>
                <w:szCs w:val="24"/>
                <w:lang w:val="en-US"/>
              </w:rPr>
              <w:t>.</w:t>
            </w:r>
          </w:p>
        </w:tc>
      </w:tr>
      <w:tr w:rsidR="00C4314C" w:rsidRPr="005F61CA" w14:paraId="3EB6D587" w14:textId="77777777" w:rsidTr="00480FF8">
        <w:tc>
          <w:tcPr>
            <w:tcW w:w="3969" w:type="dxa"/>
          </w:tcPr>
          <w:p w14:paraId="74912691" w14:textId="06985400" w:rsidR="00C4314C" w:rsidRPr="004332C7" w:rsidRDefault="00C4314C" w:rsidP="00AC70BE">
            <w:pPr>
              <w:jc w:val="both"/>
              <w:rPr>
                <w:rFonts w:asciiTheme="majorBidi" w:hAnsiTheme="majorBidi" w:cstheme="majorBidi"/>
                <w:sz w:val="24"/>
                <w:szCs w:val="24"/>
              </w:rPr>
            </w:pPr>
            <w:r w:rsidRPr="004332C7">
              <w:rPr>
                <w:rFonts w:asciiTheme="majorBidi" w:hAnsiTheme="majorBidi" w:cstheme="majorBidi"/>
                <w:sz w:val="24"/>
                <w:szCs w:val="24"/>
              </w:rPr>
              <w:t>Ved Kristus, Jesus, Vor Herre</w:t>
            </w:r>
            <w:r w:rsidR="00AC70BE">
              <w:rPr>
                <w:rFonts w:asciiTheme="majorBidi" w:hAnsiTheme="majorBidi" w:cstheme="majorBidi"/>
                <w:sz w:val="24"/>
                <w:szCs w:val="24"/>
              </w:rPr>
              <w:t xml:space="preserve"> </w:t>
            </w:r>
            <w:r w:rsidRPr="004332C7">
              <w:rPr>
                <w:rFonts w:asciiTheme="majorBidi" w:hAnsiTheme="majorBidi" w:cstheme="majorBidi"/>
                <w:sz w:val="24"/>
                <w:szCs w:val="24"/>
              </w:rPr>
              <w:t>For dit er Riget og magten og æren i evighed!  Amen.</w:t>
            </w:r>
          </w:p>
        </w:tc>
        <w:tc>
          <w:tcPr>
            <w:tcW w:w="3969" w:type="dxa"/>
          </w:tcPr>
          <w:p w14:paraId="7F81904B" w14:textId="29AA4ACF"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In Christ Jesus our Lord, for Thine is the Kingdom and the power and the glory forever. </w:t>
            </w:r>
            <w:r w:rsidRPr="004332C7">
              <w:rPr>
                <w:rFonts w:asciiTheme="majorBidi" w:hAnsiTheme="majorBidi" w:cstheme="majorBidi"/>
                <w:sz w:val="24"/>
                <w:szCs w:val="24"/>
              </w:rPr>
              <w:t>Amen.</w:t>
            </w:r>
          </w:p>
        </w:tc>
        <w:tc>
          <w:tcPr>
            <w:tcW w:w="2552" w:type="dxa"/>
          </w:tcPr>
          <w:p w14:paraId="288984C2" w14:textId="726EA69F"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بالمسيح يسوع ربنا، لأن لك</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الملك والقوة والمجد إلي الأبد</w:t>
            </w:r>
            <w:r w:rsidRPr="001D7000">
              <w:rPr>
                <w:rFonts w:asciiTheme="majorBidi" w:hAnsiTheme="majorBidi" w:cstheme="majorBidi"/>
                <w:b/>
                <w:bCs/>
                <w:sz w:val="24"/>
                <w:szCs w:val="24"/>
                <w:lang w:val="en-US"/>
              </w:rPr>
              <w:t>.</w:t>
            </w:r>
            <w:r w:rsidR="000575AB"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0C4FA7" w:rsidRPr="005F61CA" w14:paraId="545B707E" w14:textId="77777777" w:rsidTr="00480FF8">
        <w:tc>
          <w:tcPr>
            <w:tcW w:w="3969" w:type="dxa"/>
          </w:tcPr>
          <w:p w14:paraId="7A8C81CD"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7B5C8EEE"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28E42B3C" w14:textId="77777777" w:rsidR="000C4FA7" w:rsidRPr="001D7000" w:rsidRDefault="000C4FA7" w:rsidP="000575AB">
            <w:pPr>
              <w:autoSpaceDE w:val="0"/>
              <w:autoSpaceDN w:val="0"/>
              <w:bidi/>
              <w:adjustRightInd w:val="0"/>
              <w:jc w:val="both"/>
              <w:rPr>
                <w:rFonts w:asciiTheme="majorBidi" w:hAnsiTheme="majorBidi" w:cstheme="majorBidi"/>
                <w:b/>
                <w:bCs/>
                <w:sz w:val="24"/>
                <w:szCs w:val="24"/>
                <w:rtl/>
              </w:rPr>
            </w:pPr>
          </w:p>
        </w:tc>
      </w:tr>
      <w:tr w:rsidR="00C4314C" w:rsidRPr="005F61CA" w14:paraId="29C770AF" w14:textId="77777777" w:rsidTr="00480FF8">
        <w:tc>
          <w:tcPr>
            <w:tcW w:w="3969" w:type="dxa"/>
          </w:tcPr>
          <w:p w14:paraId="5BEC6945" w14:textId="75BCA168" w:rsidR="00C4314C" w:rsidRPr="004332C7" w:rsidRDefault="008E112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Diakonen inde i </w:t>
            </w:r>
            <w:r w:rsidR="009D631B" w:rsidRPr="00C06844">
              <w:rPr>
                <w:rFonts w:asciiTheme="majorBidi" w:hAnsiTheme="majorBidi" w:cstheme="majorBidi"/>
                <w:color w:val="1F497D" w:themeColor="text2"/>
                <w:sz w:val="24"/>
                <w:szCs w:val="24"/>
              </w:rPr>
              <w:t>h</w:t>
            </w:r>
            <w:r w:rsidRPr="00C06844">
              <w:rPr>
                <w:rFonts w:asciiTheme="majorBidi" w:hAnsiTheme="majorBidi" w:cstheme="majorBidi"/>
                <w:color w:val="1F497D" w:themeColor="text2"/>
                <w:sz w:val="24"/>
                <w:szCs w:val="24"/>
              </w:rPr>
              <w:t>aikal og menigheden udenfor udveksler følgende respons.</w:t>
            </w:r>
          </w:p>
        </w:tc>
        <w:tc>
          <w:tcPr>
            <w:tcW w:w="3969" w:type="dxa"/>
          </w:tcPr>
          <w:p w14:paraId="178F6CC3" w14:textId="710BF1D0"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deacon inside the altar and the people outside </w:t>
            </w:r>
            <w:proofErr w:type="gramStart"/>
            <w:r w:rsidRPr="00C06844">
              <w:rPr>
                <w:rFonts w:asciiTheme="majorBidi" w:hAnsiTheme="majorBidi" w:cstheme="majorBidi"/>
                <w:color w:val="1F497D" w:themeColor="text2"/>
                <w:sz w:val="24"/>
                <w:szCs w:val="24"/>
                <w:lang w:val="en-US"/>
              </w:rPr>
              <w:t>exchange</w:t>
            </w:r>
            <w:proofErr w:type="gramEnd"/>
            <w:r w:rsidRPr="00C06844">
              <w:rPr>
                <w:rFonts w:asciiTheme="majorBidi" w:hAnsiTheme="majorBidi" w:cstheme="majorBidi"/>
                <w:color w:val="1F497D" w:themeColor="text2"/>
                <w:sz w:val="24"/>
                <w:szCs w:val="24"/>
                <w:lang w:val="en-US"/>
              </w:rPr>
              <w:t xml:space="preserve"> the following responses.</w:t>
            </w:r>
          </w:p>
        </w:tc>
        <w:tc>
          <w:tcPr>
            <w:tcW w:w="2552" w:type="dxa"/>
          </w:tcPr>
          <w:p w14:paraId="744C2F81" w14:textId="524752FE" w:rsidR="00C4314C" w:rsidRPr="00C06844" w:rsidRDefault="00C4314C" w:rsidP="000575AB">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يتبادل الشماس داخل الهيكل والشعب خارجه</w:t>
            </w:r>
            <w:r w:rsidR="000575A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هذه المردات.</w:t>
            </w:r>
          </w:p>
        </w:tc>
      </w:tr>
      <w:tr w:rsidR="00C4314C" w:rsidRPr="005F61CA" w14:paraId="0C9786E9" w14:textId="77777777" w:rsidTr="00480FF8">
        <w:tc>
          <w:tcPr>
            <w:tcW w:w="3969" w:type="dxa"/>
          </w:tcPr>
          <w:p w14:paraId="2F3B0D3F" w14:textId="608901E6"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D631B" w:rsidRPr="004332C7">
              <w:rPr>
                <w:rFonts w:asciiTheme="majorBidi" w:hAnsiTheme="majorBidi" w:cstheme="majorBidi"/>
                <w:b/>
                <w:bCs/>
                <w:color w:val="C10000"/>
                <w:sz w:val="24"/>
                <w:szCs w:val="24"/>
              </w:rPr>
              <w:t>:</w:t>
            </w:r>
          </w:p>
          <w:p w14:paraId="48354F78" w14:textId="77777777" w:rsidR="00C4314C"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Ved Kristus, Jesus, Vor Herre</w:t>
            </w:r>
            <w:r w:rsidR="00E06A5C" w:rsidRPr="004332C7">
              <w:rPr>
                <w:rFonts w:asciiTheme="majorBidi" w:hAnsiTheme="majorBidi" w:cstheme="majorBidi"/>
                <w:sz w:val="24"/>
                <w:szCs w:val="24"/>
              </w:rPr>
              <w:t>.</w:t>
            </w:r>
          </w:p>
          <w:p w14:paraId="394FF385" w14:textId="40367B65" w:rsidR="009F685A" w:rsidRPr="00C41C50" w:rsidRDefault="009F685A"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pi </w:t>
            </w:r>
            <w:proofErr w:type="spellStart"/>
            <w:r w:rsidRPr="00C41C50">
              <w:rPr>
                <w:rFonts w:asciiTheme="majorBidi" w:hAnsiTheme="majorBidi" w:cstheme="majorBidi"/>
                <w:b/>
                <w:bCs/>
                <w:color w:val="00B050"/>
                <w:sz w:val="24"/>
                <w:szCs w:val="24"/>
                <w:lang w:val="en-US"/>
              </w:rPr>
              <w:t>Ekhrestos</w:t>
            </w:r>
            <w:proofErr w:type="spellEnd"/>
            <w:r w:rsidRPr="00C41C50">
              <w:rPr>
                <w:rFonts w:asciiTheme="majorBidi" w:hAnsiTheme="majorBidi" w:cstheme="majorBidi"/>
                <w:b/>
                <w:bCs/>
                <w:color w:val="00B050"/>
                <w:sz w:val="24"/>
                <w:szCs w:val="24"/>
                <w:lang w:val="en-US"/>
              </w:rPr>
              <w:t xml:space="preserve"> Isos Pin choice)</w:t>
            </w:r>
          </w:p>
        </w:tc>
        <w:tc>
          <w:tcPr>
            <w:tcW w:w="3969" w:type="dxa"/>
          </w:tcPr>
          <w:p w14:paraId="5B455E58"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FBDCB49" w14:textId="77777777" w:rsidR="00C4314C" w:rsidRDefault="00C4314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In Christ Jesus our Lord.</w:t>
            </w:r>
          </w:p>
          <w:p w14:paraId="4B3E1227" w14:textId="5F2C9A11" w:rsidR="009F685A" w:rsidRPr="004332C7" w:rsidRDefault="009F685A" w:rsidP="00C767E9">
            <w:pPr>
              <w:jc w:val="both"/>
              <w:rPr>
                <w:rFonts w:asciiTheme="majorBidi" w:hAnsiTheme="majorBidi" w:cstheme="majorBidi"/>
                <w:color w:val="C10000"/>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pi </w:t>
            </w:r>
            <w:proofErr w:type="spellStart"/>
            <w:r w:rsidRPr="00C41C50">
              <w:rPr>
                <w:rFonts w:asciiTheme="majorBidi" w:hAnsiTheme="majorBidi" w:cstheme="majorBidi"/>
                <w:b/>
                <w:bCs/>
                <w:color w:val="00B050"/>
                <w:sz w:val="24"/>
                <w:szCs w:val="24"/>
                <w:lang w:val="en-US"/>
              </w:rPr>
              <w:t>Ekhrestos</w:t>
            </w:r>
            <w:proofErr w:type="spellEnd"/>
            <w:r w:rsidRPr="00C41C50">
              <w:rPr>
                <w:rFonts w:asciiTheme="majorBidi" w:hAnsiTheme="majorBidi" w:cstheme="majorBidi"/>
                <w:b/>
                <w:bCs/>
                <w:color w:val="00B050"/>
                <w:sz w:val="24"/>
                <w:szCs w:val="24"/>
                <w:lang w:val="en-US"/>
              </w:rPr>
              <w:t xml:space="preserve"> Isos Pin choice)</w:t>
            </w:r>
          </w:p>
        </w:tc>
        <w:tc>
          <w:tcPr>
            <w:tcW w:w="2552" w:type="dxa"/>
          </w:tcPr>
          <w:p w14:paraId="657F12D5" w14:textId="77777777" w:rsidR="00C4314C" w:rsidRPr="0019613F"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274B3E08" w14:textId="0913D1F3"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بالمسيح يسوع ربنا</w:t>
            </w:r>
            <w:r w:rsidR="009F685A" w:rsidRPr="0019613F">
              <w:rPr>
                <w:rFonts w:asciiTheme="majorBidi" w:hAnsiTheme="majorBidi" w:cstheme="majorBidi"/>
                <w:b/>
                <w:bCs/>
                <w:color w:val="000000"/>
                <w:sz w:val="24"/>
                <w:szCs w:val="24"/>
                <w:lang w:val="en-US"/>
              </w:rPr>
              <w:t xml:space="preserve"> </w:t>
            </w:r>
            <w:r w:rsidR="009F685A" w:rsidRPr="00D75B94">
              <w:rPr>
                <w:rFonts w:asciiTheme="majorBidi" w:hAnsiTheme="majorBidi" w:cstheme="majorBidi" w:hint="cs"/>
                <w:b/>
                <w:bCs/>
                <w:color w:val="00B050"/>
                <w:sz w:val="24"/>
                <w:szCs w:val="24"/>
                <w:rtl/>
              </w:rPr>
              <w:t>(</w:t>
            </w:r>
            <w:r w:rsidR="009F685A" w:rsidRPr="00D75B94">
              <w:rPr>
                <w:rFonts w:asciiTheme="majorBidi" w:hAnsiTheme="majorBidi" w:cs="Times New Roman"/>
                <w:b/>
                <w:bCs/>
                <w:color w:val="00B050"/>
                <w:sz w:val="24"/>
                <w:szCs w:val="24"/>
                <w:rtl/>
              </w:rPr>
              <w:t>خين بى اخرستوس ايسوس بينشويس</w:t>
            </w:r>
            <w:r w:rsidR="009F685A" w:rsidRPr="00D75B94">
              <w:rPr>
                <w:rFonts w:asciiTheme="majorBidi" w:hAnsiTheme="majorBidi" w:cs="Times New Roman" w:hint="cs"/>
                <w:b/>
                <w:bCs/>
                <w:color w:val="00B050"/>
                <w:sz w:val="24"/>
                <w:szCs w:val="24"/>
                <w:rtl/>
              </w:rPr>
              <w:t>)</w:t>
            </w:r>
          </w:p>
        </w:tc>
      </w:tr>
      <w:tr w:rsidR="00480FF8" w:rsidRPr="005F61CA" w14:paraId="1318F56B" w14:textId="77777777" w:rsidTr="00480FF8">
        <w:tc>
          <w:tcPr>
            <w:tcW w:w="3969" w:type="dxa"/>
          </w:tcPr>
          <w:p w14:paraId="1C3DFC83"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10CEDF5"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811849B"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32816754" w14:textId="77777777" w:rsidTr="00480FF8">
        <w:tc>
          <w:tcPr>
            <w:tcW w:w="3969" w:type="dxa"/>
          </w:tcPr>
          <w:p w14:paraId="2178F0A7" w14:textId="031ABCC9"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9D631B" w:rsidRPr="004332C7">
              <w:rPr>
                <w:rFonts w:asciiTheme="majorBidi" w:hAnsiTheme="majorBidi" w:cstheme="majorBidi"/>
                <w:b/>
                <w:bCs/>
                <w:color w:val="C10000"/>
                <w:sz w:val="24"/>
                <w:szCs w:val="24"/>
              </w:rPr>
              <w:t>:</w:t>
            </w:r>
          </w:p>
          <w:p w14:paraId="61BFD7C3" w14:textId="77777777" w:rsidR="00C4314C"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Bøj jeres hoveder for Herren.</w:t>
            </w:r>
          </w:p>
          <w:p w14:paraId="17152598" w14:textId="17C534E0" w:rsidR="009F685A" w:rsidRPr="009F685A" w:rsidRDefault="009F685A"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 xml:space="preserve">(Tas </w:t>
            </w:r>
            <w:proofErr w:type="spellStart"/>
            <w:r w:rsidRPr="00C41C50">
              <w:rPr>
                <w:rFonts w:asciiTheme="majorBidi" w:hAnsiTheme="majorBidi" w:cstheme="majorBidi"/>
                <w:b/>
                <w:bCs/>
                <w:color w:val="00B050"/>
                <w:sz w:val="24"/>
                <w:szCs w:val="24"/>
                <w:lang w:val="en-US"/>
              </w:rPr>
              <w:t>Kivalas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tokirio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eklninati</w:t>
            </w:r>
            <w:proofErr w:type="spellEnd"/>
            <w:r w:rsidRPr="00C41C50">
              <w:rPr>
                <w:rFonts w:asciiTheme="majorBidi" w:hAnsiTheme="majorBidi" w:cstheme="majorBidi"/>
                <w:b/>
                <w:bCs/>
                <w:color w:val="00B050"/>
                <w:sz w:val="24"/>
                <w:szCs w:val="24"/>
                <w:lang w:val="en-US"/>
              </w:rPr>
              <w:t>)</w:t>
            </w:r>
          </w:p>
        </w:tc>
        <w:tc>
          <w:tcPr>
            <w:tcW w:w="3969" w:type="dxa"/>
          </w:tcPr>
          <w:p w14:paraId="1ED1C74B"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1A8BEBFF" w14:textId="77777777" w:rsidR="00C4314C" w:rsidRDefault="00C4314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Bow your heads to the Lord.</w:t>
            </w:r>
          </w:p>
          <w:p w14:paraId="214FFAFB" w14:textId="04E95C39" w:rsidR="009F685A" w:rsidRPr="004332C7" w:rsidRDefault="009F685A" w:rsidP="00C767E9">
            <w:pPr>
              <w:jc w:val="both"/>
              <w:rPr>
                <w:rFonts w:asciiTheme="majorBidi" w:hAnsiTheme="majorBidi" w:cstheme="majorBidi"/>
                <w:color w:val="000000"/>
                <w:sz w:val="24"/>
                <w:szCs w:val="24"/>
                <w:lang w:val="en-US"/>
              </w:rPr>
            </w:pPr>
            <w:r w:rsidRPr="00C41C50">
              <w:rPr>
                <w:rFonts w:asciiTheme="majorBidi" w:hAnsiTheme="majorBidi" w:cstheme="majorBidi"/>
                <w:b/>
                <w:bCs/>
                <w:color w:val="00B050"/>
                <w:sz w:val="24"/>
                <w:szCs w:val="24"/>
                <w:lang w:val="en-US"/>
              </w:rPr>
              <w:t xml:space="preserve">(Tas </w:t>
            </w:r>
            <w:proofErr w:type="spellStart"/>
            <w:r w:rsidRPr="00C41C50">
              <w:rPr>
                <w:rFonts w:asciiTheme="majorBidi" w:hAnsiTheme="majorBidi" w:cstheme="majorBidi"/>
                <w:b/>
                <w:bCs/>
                <w:color w:val="00B050"/>
                <w:sz w:val="24"/>
                <w:szCs w:val="24"/>
                <w:lang w:val="en-US"/>
              </w:rPr>
              <w:t>Kivalas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tokirio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eklninati</w:t>
            </w:r>
            <w:proofErr w:type="spellEnd"/>
            <w:r w:rsidRPr="00C41C50">
              <w:rPr>
                <w:rFonts w:asciiTheme="majorBidi" w:hAnsiTheme="majorBidi" w:cstheme="majorBidi"/>
                <w:b/>
                <w:bCs/>
                <w:color w:val="00B050"/>
                <w:sz w:val="24"/>
                <w:szCs w:val="24"/>
                <w:lang w:val="en-US"/>
              </w:rPr>
              <w:t>)</w:t>
            </w:r>
          </w:p>
        </w:tc>
        <w:tc>
          <w:tcPr>
            <w:tcW w:w="2552" w:type="dxa"/>
          </w:tcPr>
          <w:p w14:paraId="115B30CA" w14:textId="77777777" w:rsidR="00C4314C" w:rsidRPr="0019613F"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7B709D41" w14:textId="77777777" w:rsidR="00C4314C" w:rsidRPr="0019613F" w:rsidRDefault="00C4314C" w:rsidP="00C767E9">
            <w:pPr>
              <w:autoSpaceDE w:val="0"/>
              <w:autoSpaceDN w:val="0"/>
              <w:bidi/>
              <w:adjustRightInd w:val="0"/>
              <w:jc w:val="both"/>
              <w:rPr>
                <w:rFonts w:asciiTheme="majorBidi" w:hAnsiTheme="majorBidi" w:cstheme="majorBidi"/>
                <w:b/>
                <w:bCs/>
                <w:color w:val="000000"/>
                <w:sz w:val="24"/>
                <w:szCs w:val="24"/>
                <w:lang w:val="en-US"/>
              </w:rPr>
            </w:pPr>
            <w:r w:rsidRPr="001D7000">
              <w:rPr>
                <w:rFonts w:asciiTheme="majorBidi" w:hAnsiTheme="majorBidi" w:cstheme="majorBidi"/>
                <w:b/>
                <w:bCs/>
                <w:color w:val="000000"/>
                <w:sz w:val="24"/>
                <w:szCs w:val="24"/>
                <w:rtl/>
              </w:rPr>
              <w:t>إحنوا رؤوسكم للربِ</w:t>
            </w:r>
            <w:r w:rsidRPr="0019613F">
              <w:rPr>
                <w:rFonts w:asciiTheme="majorBidi" w:hAnsiTheme="majorBidi" w:cstheme="majorBidi"/>
                <w:b/>
                <w:bCs/>
                <w:color w:val="000000"/>
                <w:sz w:val="24"/>
                <w:szCs w:val="24"/>
                <w:lang w:val="en-US"/>
              </w:rPr>
              <w:t>.</w:t>
            </w:r>
          </w:p>
          <w:p w14:paraId="145C42F5" w14:textId="2A4DC22C" w:rsidR="009F685A" w:rsidRPr="001D7000" w:rsidRDefault="009F685A" w:rsidP="009F685A">
            <w:pPr>
              <w:autoSpaceDE w:val="0"/>
              <w:autoSpaceDN w:val="0"/>
              <w:bidi/>
              <w:adjustRightInd w:val="0"/>
              <w:jc w:val="both"/>
              <w:rPr>
                <w:rFonts w:asciiTheme="majorBidi" w:hAnsiTheme="majorBidi" w:cstheme="majorBidi"/>
                <w:b/>
                <w:bCs/>
                <w:color w:val="C10000"/>
                <w:sz w:val="24"/>
                <w:szCs w:val="24"/>
                <w:rtl/>
              </w:rPr>
            </w:pPr>
            <w:r w:rsidRPr="00D75B94">
              <w:rPr>
                <w:rFonts w:asciiTheme="majorBidi" w:hAnsiTheme="majorBidi" w:cstheme="majorBidi" w:hint="cs"/>
                <w:b/>
                <w:bCs/>
                <w:color w:val="00B050"/>
                <w:sz w:val="24"/>
                <w:szCs w:val="24"/>
                <w:rtl/>
              </w:rPr>
              <w:t>(</w:t>
            </w:r>
            <w:r w:rsidRPr="00D75B94">
              <w:rPr>
                <w:rFonts w:asciiTheme="majorBidi" w:hAnsiTheme="majorBidi" w:cstheme="majorBidi"/>
                <w:b/>
                <w:bCs/>
                <w:color w:val="00B050"/>
                <w:sz w:val="24"/>
                <w:szCs w:val="24"/>
                <w:rtl/>
              </w:rPr>
              <w:t>طاس كيفالاس إيمون طوكيريو إكليناتي</w:t>
            </w:r>
            <w:r w:rsidRPr="00D75B94">
              <w:rPr>
                <w:rFonts w:asciiTheme="majorBidi" w:hAnsiTheme="majorBidi" w:cstheme="majorBidi" w:hint="cs"/>
                <w:b/>
                <w:bCs/>
                <w:color w:val="00B050"/>
                <w:sz w:val="24"/>
                <w:szCs w:val="24"/>
                <w:rtl/>
              </w:rPr>
              <w:t>)</w:t>
            </w:r>
          </w:p>
        </w:tc>
      </w:tr>
      <w:tr w:rsidR="00480FF8" w:rsidRPr="005F61CA" w14:paraId="06D113E6" w14:textId="77777777" w:rsidTr="00480FF8">
        <w:tc>
          <w:tcPr>
            <w:tcW w:w="3969" w:type="dxa"/>
          </w:tcPr>
          <w:p w14:paraId="78B8ED9E"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980D150"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0DEAE147"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608129B5" w14:textId="77777777" w:rsidTr="00480FF8">
        <w:tc>
          <w:tcPr>
            <w:tcW w:w="3969" w:type="dxa"/>
          </w:tcPr>
          <w:p w14:paraId="325C410E" w14:textId="33C91189"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9D631B" w:rsidRPr="004332C7">
              <w:rPr>
                <w:rFonts w:asciiTheme="majorBidi" w:hAnsiTheme="majorBidi" w:cstheme="majorBidi"/>
                <w:b/>
                <w:bCs/>
                <w:color w:val="C10000"/>
                <w:sz w:val="24"/>
                <w:szCs w:val="24"/>
              </w:rPr>
              <w:t>:</w:t>
            </w:r>
          </w:p>
          <w:p w14:paraId="0174DA7A" w14:textId="77777777" w:rsidR="00C4314C"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dit ansigt, Herre, (bøjer vi os).</w:t>
            </w:r>
          </w:p>
          <w:p w14:paraId="41AE0AFD" w14:textId="7AEE2B52" w:rsidR="009F685A" w:rsidRPr="004332C7" w:rsidRDefault="009F685A" w:rsidP="00C767E9">
            <w:pPr>
              <w:jc w:val="both"/>
              <w:rPr>
                <w:rFonts w:asciiTheme="majorBidi" w:hAnsiTheme="majorBidi" w:cstheme="majorBidi"/>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Inopion</w:t>
            </w:r>
            <w:proofErr w:type="spellEnd"/>
            <w:r w:rsidRPr="00C41C50">
              <w:rPr>
                <w:rFonts w:asciiTheme="majorBidi" w:hAnsiTheme="majorBidi" w:cstheme="majorBidi"/>
                <w:b/>
                <w:bCs/>
                <w:color w:val="00B050"/>
                <w:sz w:val="24"/>
                <w:szCs w:val="24"/>
                <w:lang w:val="en-US"/>
              </w:rPr>
              <w:t xml:space="preserve"> so </w:t>
            </w:r>
            <w:proofErr w:type="spellStart"/>
            <w:r w:rsidRPr="00C41C50">
              <w:rPr>
                <w:rFonts w:asciiTheme="majorBidi" w:hAnsiTheme="majorBidi" w:cstheme="majorBidi"/>
                <w:b/>
                <w:bCs/>
                <w:color w:val="00B050"/>
                <w:sz w:val="24"/>
                <w:szCs w:val="24"/>
                <w:lang w:val="en-US"/>
              </w:rPr>
              <w:t>Kirea</w:t>
            </w:r>
            <w:proofErr w:type="spellEnd"/>
            <w:r w:rsidRPr="00C41C50">
              <w:rPr>
                <w:rFonts w:asciiTheme="majorBidi" w:hAnsiTheme="majorBidi" w:cstheme="majorBidi"/>
                <w:b/>
                <w:bCs/>
                <w:color w:val="00B050"/>
                <w:sz w:val="24"/>
                <w:szCs w:val="24"/>
                <w:lang w:val="en-US"/>
              </w:rPr>
              <w:t>)</w:t>
            </w:r>
          </w:p>
        </w:tc>
        <w:tc>
          <w:tcPr>
            <w:tcW w:w="3969" w:type="dxa"/>
          </w:tcPr>
          <w:p w14:paraId="0DA7A809"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22C68345" w14:textId="77777777" w:rsidR="00C4314C" w:rsidRDefault="00C4314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Before You, O Lord</w:t>
            </w:r>
          </w:p>
          <w:p w14:paraId="4CE851D1" w14:textId="34A6B5D9" w:rsidR="009F685A" w:rsidRPr="004332C7" w:rsidRDefault="009F685A" w:rsidP="00C767E9">
            <w:pPr>
              <w:jc w:val="both"/>
              <w:rPr>
                <w:rFonts w:asciiTheme="majorBidi" w:hAnsiTheme="majorBidi" w:cstheme="majorBidi"/>
                <w:color w:val="C10000"/>
                <w:sz w:val="24"/>
                <w:szCs w:val="24"/>
                <w:lang w:val="en-US"/>
              </w:rPr>
            </w:pPr>
            <w:r w:rsidRPr="00D75B94">
              <w:rPr>
                <w:rFonts w:asciiTheme="majorBidi" w:hAnsiTheme="majorBidi" w:cstheme="majorBidi"/>
                <w:color w:val="00B050"/>
                <w:sz w:val="24"/>
                <w:szCs w:val="24"/>
                <w:lang w:val="en-US"/>
              </w:rPr>
              <w:t>(</w:t>
            </w:r>
            <w:proofErr w:type="spellStart"/>
            <w:r w:rsidRPr="00C41C50">
              <w:rPr>
                <w:rFonts w:asciiTheme="majorBidi" w:hAnsiTheme="majorBidi" w:cstheme="majorBidi"/>
                <w:b/>
                <w:bCs/>
                <w:color w:val="00B050"/>
                <w:sz w:val="24"/>
                <w:szCs w:val="24"/>
                <w:lang w:val="en-US"/>
              </w:rPr>
              <w:t>Inopion</w:t>
            </w:r>
            <w:proofErr w:type="spellEnd"/>
            <w:r w:rsidRPr="00C41C50">
              <w:rPr>
                <w:rFonts w:asciiTheme="majorBidi" w:hAnsiTheme="majorBidi" w:cstheme="majorBidi"/>
                <w:b/>
                <w:bCs/>
                <w:color w:val="00B050"/>
                <w:sz w:val="24"/>
                <w:szCs w:val="24"/>
                <w:lang w:val="en-US"/>
              </w:rPr>
              <w:t xml:space="preserve"> so </w:t>
            </w:r>
            <w:proofErr w:type="spellStart"/>
            <w:r w:rsidRPr="00C41C50">
              <w:rPr>
                <w:rFonts w:asciiTheme="majorBidi" w:hAnsiTheme="majorBidi" w:cstheme="majorBidi"/>
                <w:b/>
                <w:bCs/>
                <w:color w:val="00B050"/>
                <w:sz w:val="24"/>
                <w:szCs w:val="24"/>
                <w:lang w:val="en-US"/>
              </w:rPr>
              <w:t>Kirea</w:t>
            </w:r>
            <w:proofErr w:type="spellEnd"/>
            <w:r w:rsidRPr="00C41C50">
              <w:rPr>
                <w:rFonts w:asciiTheme="majorBidi" w:hAnsiTheme="majorBidi" w:cstheme="majorBidi"/>
                <w:b/>
                <w:bCs/>
                <w:color w:val="00B050"/>
                <w:sz w:val="24"/>
                <w:szCs w:val="24"/>
                <w:lang w:val="en-US"/>
              </w:rPr>
              <w:t>)</w:t>
            </w:r>
          </w:p>
        </w:tc>
        <w:tc>
          <w:tcPr>
            <w:tcW w:w="2552" w:type="dxa"/>
          </w:tcPr>
          <w:p w14:paraId="1022FB87" w14:textId="77777777" w:rsidR="00C4314C" w:rsidRPr="0019613F"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6735B696" w14:textId="77777777" w:rsidR="00C4314C" w:rsidRPr="0019613F" w:rsidRDefault="00C4314C" w:rsidP="00C767E9">
            <w:pPr>
              <w:autoSpaceDE w:val="0"/>
              <w:autoSpaceDN w:val="0"/>
              <w:bidi/>
              <w:adjustRightInd w:val="0"/>
              <w:jc w:val="both"/>
              <w:rPr>
                <w:rFonts w:asciiTheme="majorBidi" w:hAnsiTheme="majorBidi" w:cstheme="majorBidi"/>
                <w:b/>
                <w:bCs/>
                <w:color w:val="000000"/>
                <w:sz w:val="24"/>
                <w:szCs w:val="24"/>
                <w:lang w:val="en-US"/>
              </w:rPr>
            </w:pPr>
            <w:r w:rsidRPr="001D7000">
              <w:rPr>
                <w:rFonts w:asciiTheme="majorBidi" w:hAnsiTheme="majorBidi" w:cstheme="majorBidi"/>
                <w:b/>
                <w:bCs/>
                <w:color w:val="000000"/>
                <w:sz w:val="24"/>
                <w:szCs w:val="24"/>
                <w:rtl/>
              </w:rPr>
              <w:t>أمامك يا ربُ</w:t>
            </w:r>
            <w:r w:rsidRPr="0019613F">
              <w:rPr>
                <w:rFonts w:asciiTheme="majorBidi" w:hAnsiTheme="majorBidi" w:cstheme="majorBidi"/>
                <w:b/>
                <w:bCs/>
                <w:color w:val="000000"/>
                <w:sz w:val="24"/>
                <w:szCs w:val="24"/>
                <w:lang w:val="en-US"/>
              </w:rPr>
              <w:t>.</w:t>
            </w:r>
          </w:p>
          <w:p w14:paraId="0797AAD4" w14:textId="12AA824B" w:rsidR="009F685A" w:rsidRPr="001D7000" w:rsidRDefault="009F685A" w:rsidP="009F685A">
            <w:pPr>
              <w:autoSpaceDE w:val="0"/>
              <w:autoSpaceDN w:val="0"/>
              <w:bidi/>
              <w:adjustRightInd w:val="0"/>
              <w:jc w:val="both"/>
              <w:rPr>
                <w:rFonts w:asciiTheme="majorBidi" w:hAnsiTheme="majorBidi" w:cstheme="majorBidi"/>
                <w:b/>
                <w:bCs/>
                <w:color w:val="C10000"/>
                <w:sz w:val="24"/>
                <w:szCs w:val="24"/>
                <w:rtl/>
              </w:rPr>
            </w:pPr>
            <w:r w:rsidRPr="00D75B94">
              <w:rPr>
                <w:rFonts w:asciiTheme="majorBidi" w:hAnsiTheme="majorBidi" w:cstheme="majorBidi" w:hint="cs"/>
                <w:b/>
                <w:bCs/>
                <w:color w:val="00B050"/>
                <w:sz w:val="24"/>
                <w:szCs w:val="24"/>
                <w:rtl/>
              </w:rPr>
              <w:t>(</w:t>
            </w:r>
            <w:r w:rsidRPr="00D75B94">
              <w:rPr>
                <w:rFonts w:asciiTheme="majorBidi" w:hAnsiTheme="majorBidi" w:cs="Times New Roman"/>
                <w:b/>
                <w:bCs/>
                <w:color w:val="00B050"/>
                <w:sz w:val="24"/>
                <w:szCs w:val="24"/>
                <w:rtl/>
              </w:rPr>
              <w:t>إينوبيون سو كيريي</w:t>
            </w:r>
            <w:r w:rsidRPr="00D75B94">
              <w:rPr>
                <w:rFonts w:asciiTheme="majorBidi" w:hAnsiTheme="majorBidi" w:cstheme="majorBidi" w:hint="cs"/>
                <w:b/>
                <w:bCs/>
                <w:color w:val="00B050"/>
                <w:sz w:val="24"/>
                <w:szCs w:val="24"/>
                <w:rtl/>
              </w:rPr>
              <w:t>)</w:t>
            </w:r>
          </w:p>
        </w:tc>
      </w:tr>
      <w:tr w:rsidR="00480FF8" w:rsidRPr="005F61CA" w14:paraId="2689C174" w14:textId="77777777" w:rsidTr="00480FF8">
        <w:tc>
          <w:tcPr>
            <w:tcW w:w="3969" w:type="dxa"/>
          </w:tcPr>
          <w:p w14:paraId="5229692F"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9B5165B"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53275236"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77CBF0F5" w14:textId="77777777" w:rsidTr="00480FF8">
        <w:tc>
          <w:tcPr>
            <w:tcW w:w="3969" w:type="dxa"/>
          </w:tcPr>
          <w:p w14:paraId="4AA90348" w14:textId="43B2762F"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9D631B" w:rsidRPr="004332C7">
              <w:rPr>
                <w:rFonts w:asciiTheme="majorBidi" w:hAnsiTheme="majorBidi" w:cstheme="majorBidi"/>
                <w:b/>
                <w:bCs/>
                <w:color w:val="C10000"/>
                <w:sz w:val="24"/>
                <w:szCs w:val="24"/>
              </w:rPr>
              <w:t>:</w:t>
            </w:r>
          </w:p>
          <w:p w14:paraId="36BEAA00" w14:textId="77777777" w:rsidR="00C4314C"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Lad os lytte i gudsfrygt</w:t>
            </w:r>
            <w:r w:rsidR="009D631B" w:rsidRPr="004332C7">
              <w:rPr>
                <w:rFonts w:asciiTheme="majorBidi" w:hAnsiTheme="majorBidi" w:cstheme="majorBidi"/>
                <w:sz w:val="24"/>
                <w:szCs w:val="24"/>
              </w:rPr>
              <w:t>.</w:t>
            </w:r>
          </w:p>
          <w:p w14:paraId="2A789C2A" w14:textId="4B8C96D2" w:rsidR="009F685A" w:rsidRPr="009F685A" w:rsidRDefault="009F685A"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Khomin</w:t>
            </w:r>
            <w:proofErr w:type="spellEnd"/>
            <w:r w:rsidRPr="00C41C50">
              <w:rPr>
                <w:rFonts w:asciiTheme="majorBidi" w:hAnsiTheme="majorBidi" w:cstheme="majorBidi"/>
                <w:b/>
                <w:bCs/>
                <w:color w:val="00B050"/>
                <w:sz w:val="24"/>
                <w:szCs w:val="24"/>
                <w:lang w:val="en-US"/>
              </w:rPr>
              <w:t xml:space="preserve"> Theo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Amen)</w:t>
            </w:r>
          </w:p>
        </w:tc>
        <w:tc>
          <w:tcPr>
            <w:tcW w:w="3969" w:type="dxa"/>
          </w:tcPr>
          <w:p w14:paraId="5DA82A32"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1243ED03" w14:textId="77777777" w:rsidR="00C4314C" w:rsidRDefault="00C4314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Let us attend in the fear of God. Amen.</w:t>
            </w:r>
          </w:p>
          <w:p w14:paraId="700BC063" w14:textId="52E8415D" w:rsidR="009F685A" w:rsidRPr="004332C7" w:rsidRDefault="009F685A" w:rsidP="00C767E9">
            <w:pPr>
              <w:jc w:val="both"/>
              <w:rPr>
                <w:rFonts w:asciiTheme="majorBidi" w:hAnsiTheme="majorBidi" w:cstheme="majorBidi"/>
                <w:color w:val="C10000"/>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Khomin</w:t>
            </w:r>
            <w:proofErr w:type="spellEnd"/>
            <w:r w:rsidRPr="00C41C50">
              <w:rPr>
                <w:rFonts w:asciiTheme="majorBidi" w:hAnsiTheme="majorBidi" w:cstheme="majorBidi"/>
                <w:b/>
                <w:bCs/>
                <w:color w:val="00B050"/>
                <w:sz w:val="24"/>
                <w:szCs w:val="24"/>
                <w:lang w:val="en-US"/>
              </w:rPr>
              <w:t xml:space="preserve"> Theo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Amen)</w:t>
            </w:r>
          </w:p>
        </w:tc>
        <w:tc>
          <w:tcPr>
            <w:tcW w:w="2552" w:type="dxa"/>
          </w:tcPr>
          <w:p w14:paraId="25891813"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6770A8BB" w14:textId="77777777" w:rsidR="00C4314C" w:rsidRDefault="00C4314C" w:rsidP="00C767E9">
            <w:pPr>
              <w:autoSpaceDE w:val="0"/>
              <w:autoSpaceDN w:val="0"/>
              <w:bidi/>
              <w:adjustRightInd w:val="0"/>
              <w:jc w:val="both"/>
              <w:rPr>
                <w:rFonts w:asciiTheme="majorBidi" w:hAnsiTheme="majorBidi" w:cstheme="majorBidi"/>
                <w:b/>
                <w:bCs/>
                <w:color w:val="000000"/>
                <w:sz w:val="24"/>
                <w:szCs w:val="24"/>
                <w:lang w:val="en-US"/>
              </w:rPr>
            </w:pPr>
            <w:r w:rsidRPr="001D7000">
              <w:rPr>
                <w:rFonts w:asciiTheme="majorBidi" w:hAnsiTheme="majorBidi" w:cstheme="majorBidi"/>
                <w:b/>
                <w:bCs/>
                <w:color w:val="000000"/>
                <w:sz w:val="24"/>
                <w:szCs w:val="24"/>
                <w:rtl/>
              </w:rPr>
              <w:t>أنصتوا بخوف الله.آمين</w:t>
            </w:r>
            <w:r w:rsidRPr="001D7000">
              <w:rPr>
                <w:rFonts w:asciiTheme="majorBidi" w:hAnsiTheme="majorBidi" w:cstheme="majorBidi"/>
                <w:b/>
                <w:bCs/>
                <w:color w:val="000000"/>
                <w:sz w:val="24"/>
                <w:szCs w:val="24"/>
                <w:lang w:val="en-US"/>
              </w:rPr>
              <w:t>.</w:t>
            </w:r>
          </w:p>
          <w:p w14:paraId="0DE07A99" w14:textId="68060D29" w:rsidR="009F685A" w:rsidRPr="001D7000" w:rsidRDefault="009F685A" w:rsidP="009F685A">
            <w:pPr>
              <w:autoSpaceDE w:val="0"/>
              <w:autoSpaceDN w:val="0"/>
              <w:bidi/>
              <w:adjustRightInd w:val="0"/>
              <w:jc w:val="both"/>
              <w:rPr>
                <w:rFonts w:asciiTheme="majorBidi" w:hAnsiTheme="majorBidi" w:cstheme="majorBidi"/>
                <w:b/>
                <w:bCs/>
                <w:color w:val="C10000"/>
                <w:sz w:val="24"/>
                <w:szCs w:val="24"/>
                <w:rtl/>
              </w:rPr>
            </w:pPr>
            <w:r w:rsidRPr="00D75B94">
              <w:rPr>
                <w:rFonts w:asciiTheme="majorBidi" w:hAnsiTheme="majorBidi" w:cstheme="majorBidi" w:hint="cs"/>
                <w:b/>
                <w:bCs/>
                <w:color w:val="00B050"/>
                <w:sz w:val="24"/>
                <w:szCs w:val="24"/>
                <w:rtl/>
                <w:lang w:val="en-US"/>
              </w:rPr>
              <w:t>(</w:t>
            </w:r>
            <w:r w:rsidRPr="00D75B94">
              <w:rPr>
                <w:rFonts w:asciiTheme="majorBidi" w:hAnsiTheme="majorBidi" w:cs="Times New Roman"/>
                <w:b/>
                <w:bCs/>
                <w:color w:val="00B050"/>
                <w:sz w:val="24"/>
                <w:szCs w:val="24"/>
                <w:rtl/>
                <w:lang w:val="en-US"/>
              </w:rPr>
              <w:t>إبروس خومين ثيئوميطافوقو آمين</w:t>
            </w:r>
            <w:r w:rsidRPr="00D75B94">
              <w:rPr>
                <w:rFonts w:asciiTheme="majorBidi" w:hAnsiTheme="majorBidi" w:cstheme="majorBidi" w:hint="cs"/>
                <w:b/>
                <w:bCs/>
                <w:color w:val="00B050"/>
                <w:sz w:val="24"/>
                <w:szCs w:val="24"/>
                <w:rtl/>
                <w:lang w:val="en-US"/>
              </w:rPr>
              <w:t>)</w:t>
            </w:r>
          </w:p>
        </w:tc>
      </w:tr>
      <w:tr w:rsidR="000C4FA7" w:rsidRPr="004332C7" w14:paraId="67207290" w14:textId="77777777" w:rsidTr="00480FF8">
        <w:tc>
          <w:tcPr>
            <w:tcW w:w="3969" w:type="dxa"/>
          </w:tcPr>
          <w:p w14:paraId="1A16C2AB"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636CF51" w14:textId="77777777" w:rsidR="000C4FA7" w:rsidRPr="004332C7" w:rsidRDefault="000C4FA7" w:rsidP="00C767E9">
            <w:pPr>
              <w:jc w:val="both"/>
              <w:rPr>
                <w:rFonts w:asciiTheme="majorBidi" w:hAnsiTheme="majorBidi" w:cstheme="majorBidi"/>
                <w:b/>
                <w:bCs/>
                <w:color w:val="C10000"/>
                <w:sz w:val="24"/>
                <w:szCs w:val="24"/>
                <w:lang w:val="en-US"/>
              </w:rPr>
            </w:pPr>
          </w:p>
        </w:tc>
        <w:tc>
          <w:tcPr>
            <w:tcW w:w="2552" w:type="dxa"/>
          </w:tcPr>
          <w:p w14:paraId="2FBC5548"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522DA521" w14:textId="77777777" w:rsidTr="00480FF8">
        <w:tc>
          <w:tcPr>
            <w:tcW w:w="3969" w:type="dxa"/>
          </w:tcPr>
          <w:p w14:paraId="05FF0CF0" w14:textId="780E03C8"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Bønnen efter Fadervor er rettet til Faderen, og præsten siger stille:</w:t>
            </w:r>
          </w:p>
        </w:tc>
        <w:tc>
          <w:tcPr>
            <w:tcW w:w="3969" w:type="dxa"/>
          </w:tcPr>
          <w:p w14:paraId="24A00205" w14:textId="137D4B04"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While the deacon and the people exchange the above responses, the pries </w:t>
            </w:r>
            <w:proofErr w:type="gramStart"/>
            <w:r w:rsidRPr="00C06844">
              <w:rPr>
                <w:rFonts w:asciiTheme="majorBidi" w:hAnsiTheme="majorBidi" w:cstheme="majorBidi"/>
                <w:color w:val="1F497D" w:themeColor="text2"/>
                <w:sz w:val="24"/>
                <w:szCs w:val="24"/>
                <w:lang w:val="en-US"/>
              </w:rPr>
              <w:t>prays</w:t>
            </w:r>
            <w:proofErr w:type="gramEnd"/>
            <w:r w:rsidRPr="00C06844">
              <w:rPr>
                <w:rFonts w:asciiTheme="majorBidi" w:hAnsiTheme="majorBidi" w:cstheme="majorBidi"/>
                <w:color w:val="1F497D" w:themeColor="text2"/>
                <w:sz w:val="24"/>
                <w:szCs w:val="24"/>
                <w:lang w:val="en-US"/>
              </w:rPr>
              <w:t xml:space="preserve"> the </w:t>
            </w:r>
            <w:proofErr w:type="spellStart"/>
            <w:r w:rsidRPr="00C06844">
              <w:rPr>
                <w:rFonts w:asciiTheme="majorBidi" w:hAnsiTheme="majorBidi" w:cstheme="majorBidi"/>
                <w:color w:val="1F497D" w:themeColor="text2"/>
                <w:sz w:val="24"/>
                <w:szCs w:val="24"/>
                <w:lang w:val="en-US"/>
              </w:rPr>
              <w:t>folloing</w:t>
            </w:r>
            <w:proofErr w:type="spellEnd"/>
            <w:r w:rsidRPr="00C06844">
              <w:rPr>
                <w:rFonts w:asciiTheme="majorBidi" w:hAnsiTheme="majorBidi" w:cstheme="majorBidi"/>
                <w:color w:val="1F497D" w:themeColor="text2"/>
                <w:sz w:val="24"/>
                <w:szCs w:val="24"/>
                <w:lang w:val="en-US"/>
              </w:rPr>
              <w:t xml:space="preserve"> inaudibly.</w:t>
            </w:r>
          </w:p>
        </w:tc>
        <w:tc>
          <w:tcPr>
            <w:tcW w:w="2552" w:type="dxa"/>
          </w:tcPr>
          <w:p w14:paraId="297A4173" w14:textId="2C2E5D14" w:rsidR="00C4314C" w:rsidRPr="00C06844" w:rsidRDefault="00C4314C" w:rsidP="000575AB">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بينما يرتل الشماس والشعب المردات أعلاه،</w:t>
            </w:r>
            <w:r w:rsidR="000575A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يقول الكاهن سراً هذه الصلوات</w:t>
            </w:r>
            <w:r w:rsidRPr="00C06844">
              <w:rPr>
                <w:rFonts w:asciiTheme="majorBidi" w:hAnsiTheme="majorBidi" w:cstheme="majorBidi"/>
                <w:b/>
                <w:bCs/>
                <w:color w:val="1F497D" w:themeColor="text2"/>
                <w:sz w:val="24"/>
                <w:szCs w:val="24"/>
                <w:rtl/>
                <w:lang w:val="en-US"/>
              </w:rPr>
              <w:t>.</w:t>
            </w:r>
          </w:p>
        </w:tc>
      </w:tr>
      <w:tr w:rsidR="00C4314C" w:rsidRPr="005F61CA" w14:paraId="7D76DFEA" w14:textId="77777777" w:rsidTr="00480FF8">
        <w:tc>
          <w:tcPr>
            <w:tcW w:w="3969" w:type="dxa"/>
          </w:tcPr>
          <w:p w14:paraId="462B54CB" w14:textId="3DA583C1" w:rsidR="00C4314C" w:rsidRPr="00C06844" w:rsidRDefault="00C4314C" w:rsidP="00C767E9">
            <w:pPr>
              <w:jc w:val="both"/>
              <w:rPr>
                <w:rFonts w:asciiTheme="majorBidi" w:hAnsiTheme="majorBidi" w:cstheme="majorBidi"/>
                <w:color w:val="1F497D" w:themeColor="text2"/>
                <w:sz w:val="24"/>
                <w:szCs w:val="24"/>
                <w:lang w:val="en-US"/>
              </w:rPr>
            </w:pPr>
            <w:proofErr w:type="spellStart"/>
            <w:r w:rsidRPr="00C06844">
              <w:rPr>
                <w:rFonts w:asciiTheme="majorBidi" w:hAnsiTheme="majorBidi" w:cstheme="majorBidi"/>
                <w:color w:val="1F497D" w:themeColor="text2"/>
                <w:sz w:val="24"/>
                <w:szCs w:val="24"/>
                <w:lang w:val="en-US"/>
              </w:rPr>
              <w:t>Bønnen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efter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Fadervor</w:t>
            </w:r>
            <w:proofErr w:type="spellEnd"/>
          </w:p>
          <w:p w14:paraId="1DF42729" w14:textId="54792272" w:rsidR="00C4314C" w:rsidRPr="004332C7" w:rsidRDefault="00C4314C" w:rsidP="00C767E9">
            <w:pPr>
              <w:jc w:val="both"/>
              <w:rPr>
                <w:rFonts w:asciiTheme="majorBidi" w:hAnsiTheme="majorBidi" w:cstheme="majorBidi"/>
                <w:color w:val="4F81BD" w:themeColor="accent1"/>
                <w:sz w:val="24"/>
                <w:szCs w:val="24"/>
                <w:lang w:val="en-US"/>
              </w:rPr>
            </w:pPr>
          </w:p>
        </w:tc>
        <w:tc>
          <w:tcPr>
            <w:tcW w:w="3969" w:type="dxa"/>
          </w:tcPr>
          <w:p w14:paraId="3A8F088A" w14:textId="1090B77E"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Prayer after “Our Father” addressed to the </w:t>
            </w:r>
            <w:proofErr w:type="gramStart"/>
            <w:r w:rsidRPr="00C06844">
              <w:rPr>
                <w:rFonts w:asciiTheme="majorBidi" w:hAnsiTheme="majorBidi" w:cstheme="majorBidi"/>
                <w:color w:val="1F497D" w:themeColor="text2"/>
                <w:sz w:val="24"/>
                <w:szCs w:val="24"/>
                <w:lang w:val="en-US"/>
              </w:rPr>
              <w:t>Father</w:t>
            </w:r>
            <w:proofErr w:type="gramEnd"/>
          </w:p>
        </w:tc>
        <w:tc>
          <w:tcPr>
            <w:tcW w:w="2552" w:type="dxa"/>
          </w:tcPr>
          <w:p w14:paraId="1C477C43" w14:textId="6C9580B3"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صلاة من بعد "أبانا الذي في السموات" للآب</w:t>
            </w:r>
          </w:p>
        </w:tc>
      </w:tr>
      <w:tr w:rsidR="00C4314C" w:rsidRPr="005F61CA" w14:paraId="2D9D2BC4" w14:textId="77777777" w:rsidTr="00480FF8">
        <w:tc>
          <w:tcPr>
            <w:tcW w:w="3969" w:type="dxa"/>
          </w:tcPr>
          <w:p w14:paraId="0CAE9704" w14:textId="44E2D043" w:rsidR="00C4314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E06A5C" w:rsidRPr="004332C7">
              <w:rPr>
                <w:rFonts w:asciiTheme="majorBidi" w:hAnsiTheme="majorBidi" w:cstheme="majorBidi"/>
                <w:b/>
                <w:bCs/>
                <w:color w:val="C10000"/>
                <w:sz w:val="24"/>
                <w:szCs w:val="24"/>
              </w:rPr>
              <w:t>:</w:t>
            </w:r>
          </w:p>
          <w:p w14:paraId="4E3B7441" w14:textId="077C03B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Ja, vi beder dig, hellige Fader, som er god og elsker det gode, led os ikke ind i fristelse og lad ikke nogen lovløshed få magt over os,</w:t>
            </w:r>
          </w:p>
        </w:tc>
        <w:tc>
          <w:tcPr>
            <w:tcW w:w="3969" w:type="dxa"/>
          </w:tcPr>
          <w:p w14:paraId="23F5999C"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9E7B827" w14:textId="2012BD2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Yes, we ask You, O holy Father, the good One who loves goodness, lead us not into temptation, nor let any iniquity rule over us.</w:t>
            </w:r>
          </w:p>
        </w:tc>
        <w:tc>
          <w:tcPr>
            <w:tcW w:w="2552" w:type="dxa"/>
          </w:tcPr>
          <w:p w14:paraId="611450F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2990A881" w14:textId="28981699" w:rsidR="00C4314C" w:rsidRPr="001D7000" w:rsidRDefault="00C4314C" w:rsidP="000575A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نعم نسألك أيها الآب القدوس</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الصالح محب الصلاح، لا تدخلنا</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في تجربة ولا يتسلط علينا كل</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إثم</w:t>
            </w:r>
            <w:r w:rsidRPr="0019613F">
              <w:rPr>
                <w:rFonts w:asciiTheme="majorBidi" w:hAnsiTheme="majorBidi" w:cstheme="majorBidi"/>
                <w:b/>
                <w:bCs/>
                <w:color w:val="000000"/>
                <w:sz w:val="24"/>
                <w:szCs w:val="24"/>
                <w:lang w:val="en-US"/>
              </w:rPr>
              <w:t>.</w:t>
            </w:r>
          </w:p>
        </w:tc>
      </w:tr>
      <w:tr w:rsidR="00C4314C" w:rsidRPr="005F61CA" w14:paraId="4C7D0E95" w14:textId="77777777" w:rsidTr="00480FF8">
        <w:tc>
          <w:tcPr>
            <w:tcW w:w="3969" w:type="dxa"/>
          </w:tcPr>
          <w:p w14:paraId="787D8315" w14:textId="0DCF3ED5" w:rsidR="00C4314C" w:rsidRPr="004332C7" w:rsidRDefault="00C4314C" w:rsidP="00480FF8">
            <w:pPr>
              <w:jc w:val="both"/>
              <w:rPr>
                <w:rFonts w:asciiTheme="majorBidi" w:hAnsiTheme="majorBidi" w:cstheme="majorBidi"/>
                <w:sz w:val="24"/>
                <w:szCs w:val="24"/>
              </w:rPr>
            </w:pPr>
            <w:r w:rsidRPr="004332C7">
              <w:rPr>
                <w:rFonts w:asciiTheme="majorBidi" w:hAnsiTheme="majorBidi" w:cstheme="majorBidi"/>
                <w:sz w:val="24"/>
                <w:szCs w:val="24"/>
              </w:rPr>
              <w:t>men fri os fra unyttige gerninger og fra tanker, lidenskaber, syner og berøringer dermed.</w:t>
            </w:r>
          </w:p>
        </w:tc>
        <w:tc>
          <w:tcPr>
            <w:tcW w:w="3969" w:type="dxa"/>
          </w:tcPr>
          <w:p w14:paraId="021AAC93" w14:textId="031F503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But deliver us from worthless works and from the thoughts, motions, sights, and touches thereof.</w:t>
            </w:r>
          </w:p>
        </w:tc>
        <w:tc>
          <w:tcPr>
            <w:tcW w:w="2552" w:type="dxa"/>
          </w:tcPr>
          <w:p w14:paraId="545B4543" w14:textId="7F2549D7"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لكن نجنا من الأعمال الغير</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النافعة وأفكارها وحركاتها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ومناظرها وملامسها</w:t>
            </w:r>
            <w:r w:rsidRPr="0019613F">
              <w:rPr>
                <w:rFonts w:asciiTheme="majorBidi" w:hAnsiTheme="majorBidi" w:cstheme="majorBidi"/>
                <w:b/>
                <w:bCs/>
                <w:sz w:val="24"/>
                <w:szCs w:val="24"/>
                <w:lang w:val="en-US"/>
              </w:rPr>
              <w:t>.</w:t>
            </w:r>
          </w:p>
        </w:tc>
      </w:tr>
      <w:tr w:rsidR="00C4314C" w:rsidRPr="005F61CA" w14:paraId="4D6C2545" w14:textId="77777777" w:rsidTr="00480FF8">
        <w:tc>
          <w:tcPr>
            <w:tcW w:w="3969" w:type="dxa"/>
          </w:tcPr>
          <w:p w14:paraId="0469A596" w14:textId="18E45510"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Jag fristeren og hans list bort fra os. Tal strengt til hans lidenskaber, som er sået i vore hjerter, og afskær os fra de drifter, som trækker os ind i synd.</w:t>
            </w:r>
            <w:r w:rsidR="00767E82">
              <w:rPr>
                <w:rFonts w:asciiTheme="majorBidi" w:hAnsiTheme="majorBidi" w:cstheme="majorBidi"/>
                <w:sz w:val="24"/>
                <w:szCs w:val="24"/>
              </w:rPr>
              <w:t xml:space="preserve"> </w:t>
            </w:r>
          </w:p>
        </w:tc>
        <w:tc>
          <w:tcPr>
            <w:tcW w:w="3969" w:type="dxa"/>
          </w:tcPr>
          <w:p w14:paraId="640228C8" w14:textId="65DCB8C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Destroy the tempter and drive him away. Rebuke also his movements implanted in </w:t>
            </w:r>
            <w:proofErr w:type="gramStart"/>
            <w:r w:rsidRPr="004332C7">
              <w:rPr>
                <w:rFonts w:asciiTheme="majorBidi" w:hAnsiTheme="majorBidi" w:cstheme="majorBidi"/>
                <w:sz w:val="24"/>
                <w:szCs w:val="24"/>
                <w:lang w:val="en-US"/>
              </w:rPr>
              <w:t>us, and</w:t>
            </w:r>
            <w:proofErr w:type="gramEnd"/>
            <w:r w:rsidRPr="004332C7">
              <w:rPr>
                <w:rFonts w:asciiTheme="majorBidi" w:hAnsiTheme="majorBidi" w:cstheme="majorBidi"/>
                <w:sz w:val="24"/>
                <w:szCs w:val="24"/>
                <w:lang w:val="en-US"/>
              </w:rPr>
              <w:t xml:space="preserve"> cut off from us all impulses which drag us into sin.</w:t>
            </w:r>
          </w:p>
        </w:tc>
        <w:tc>
          <w:tcPr>
            <w:tcW w:w="2552" w:type="dxa"/>
          </w:tcPr>
          <w:p w14:paraId="41E370D3" w14:textId="4D4C64CD"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والمجرب أبطله واطرده عنا،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وانتهر أيضا حركاته المغروسة</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فينا. وأقطع عنا الأسباب التي</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تسوقنا إلى الخطية</w:t>
            </w:r>
            <w:r w:rsidRPr="001D7000">
              <w:rPr>
                <w:rFonts w:asciiTheme="majorBidi" w:hAnsiTheme="majorBidi" w:cstheme="majorBidi"/>
                <w:b/>
                <w:bCs/>
                <w:sz w:val="24"/>
                <w:szCs w:val="24"/>
                <w:lang w:val="en-US"/>
              </w:rPr>
              <w:t>.</w:t>
            </w:r>
          </w:p>
        </w:tc>
      </w:tr>
      <w:tr w:rsidR="00C4314C" w:rsidRPr="005F61CA" w14:paraId="64801659" w14:textId="77777777" w:rsidTr="00480FF8">
        <w:tc>
          <w:tcPr>
            <w:tcW w:w="3969" w:type="dxa"/>
          </w:tcPr>
          <w:p w14:paraId="683AD02B" w14:textId="6FD4FDA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Red os ved din hellige kraft ved Kristus Jesus vor Herre, -</w:t>
            </w:r>
            <w:r w:rsidR="00767E82">
              <w:rPr>
                <w:rFonts w:asciiTheme="majorBidi" w:hAnsiTheme="majorBidi" w:cstheme="majorBidi"/>
                <w:sz w:val="24"/>
                <w:szCs w:val="24"/>
              </w:rPr>
              <w:t xml:space="preserve"> </w:t>
            </w:r>
          </w:p>
        </w:tc>
        <w:tc>
          <w:tcPr>
            <w:tcW w:w="3969" w:type="dxa"/>
          </w:tcPr>
          <w:p w14:paraId="3350F9BB" w14:textId="436B67B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deliver us by Your holy power in Christ Jesus our Lord.</w:t>
            </w:r>
          </w:p>
        </w:tc>
        <w:tc>
          <w:tcPr>
            <w:tcW w:w="2552" w:type="dxa"/>
          </w:tcPr>
          <w:p w14:paraId="44895B4B" w14:textId="26DA008B"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ونجنا بقوتك المقدسة بالمسيح</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يسوع ربنا</w:t>
            </w:r>
            <w:r w:rsidRPr="001D7000">
              <w:rPr>
                <w:rFonts w:asciiTheme="majorBidi" w:hAnsiTheme="majorBidi" w:cstheme="majorBidi"/>
                <w:b/>
                <w:bCs/>
                <w:sz w:val="24"/>
                <w:szCs w:val="24"/>
                <w:lang w:val="en-US"/>
              </w:rPr>
              <w:t>.</w:t>
            </w:r>
          </w:p>
        </w:tc>
      </w:tr>
      <w:tr w:rsidR="00C4314C" w:rsidRPr="005F61CA" w14:paraId="1F52B2F0" w14:textId="77777777" w:rsidTr="00480FF8">
        <w:tc>
          <w:tcPr>
            <w:tcW w:w="3969" w:type="dxa"/>
          </w:tcPr>
          <w:p w14:paraId="5034E1D6" w14:textId="59151570" w:rsidR="00C4314C" w:rsidRPr="004332C7" w:rsidRDefault="00C4314C" w:rsidP="00767E82">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ved hvem der tilkommer dig herlighed, ære, pris, tilbedelse og værdighed tillige dig sammen med</w:t>
            </w:r>
            <w:r w:rsidR="00767E82">
              <w:rPr>
                <w:rFonts w:asciiTheme="majorBidi" w:hAnsiTheme="majorBidi" w:cstheme="majorBidi"/>
                <w:sz w:val="24"/>
                <w:szCs w:val="24"/>
              </w:rPr>
              <w:t xml:space="preserve"> </w:t>
            </w:r>
            <w:r w:rsidRPr="004332C7">
              <w:rPr>
                <w:rFonts w:asciiTheme="majorBidi" w:hAnsiTheme="majorBidi" w:cstheme="majorBidi"/>
                <w:sz w:val="24"/>
                <w:szCs w:val="24"/>
              </w:rPr>
              <w:t>ham og Levendegøre Helligånden, af samme væsen som dig</w:t>
            </w:r>
            <w:r w:rsidRPr="004332C7">
              <w:rPr>
                <w:rFonts w:asciiTheme="majorBidi" w:hAnsiTheme="majorBidi" w:cstheme="majorBidi"/>
                <w:sz w:val="24"/>
                <w:szCs w:val="24"/>
                <w:rtl/>
              </w:rPr>
              <w:t>,</w:t>
            </w:r>
            <w:r w:rsidR="00767E82">
              <w:rPr>
                <w:rFonts w:asciiTheme="majorBidi" w:hAnsiTheme="majorBidi" w:cstheme="majorBidi"/>
                <w:sz w:val="24"/>
                <w:szCs w:val="24"/>
              </w:rPr>
              <w:t xml:space="preserve"> </w:t>
            </w:r>
          </w:p>
        </w:tc>
        <w:tc>
          <w:tcPr>
            <w:tcW w:w="3969" w:type="dxa"/>
          </w:tcPr>
          <w:p w14:paraId="17C8BE77" w14:textId="487B913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Whom the glory, the honor, the dominion, and the worship are due 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0B3F880B" w14:textId="3F6E0348"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هذا الذي من قبله المجد والكرامة</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والعز والسجود تليق بك معه مع</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الروح القدس المحيي المساوي</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لك</w:t>
            </w:r>
            <w:r w:rsidRPr="001D7000">
              <w:rPr>
                <w:rFonts w:asciiTheme="majorBidi" w:hAnsiTheme="majorBidi" w:cstheme="majorBidi"/>
                <w:b/>
                <w:bCs/>
                <w:sz w:val="24"/>
                <w:szCs w:val="24"/>
                <w:lang w:val="en-US"/>
              </w:rPr>
              <w:t>.</w:t>
            </w:r>
          </w:p>
        </w:tc>
      </w:tr>
      <w:tr w:rsidR="00C4314C" w:rsidRPr="005F61CA" w14:paraId="7F792CCC" w14:textId="77777777" w:rsidTr="00480FF8">
        <w:tc>
          <w:tcPr>
            <w:tcW w:w="3969" w:type="dxa"/>
          </w:tcPr>
          <w:p w14:paraId="2A8D9223" w14:textId="5FEDA047"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nu og altid og i al evighedernes evighed. Amen</w:t>
            </w:r>
            <w:r w:rsidR="00E06A5C" w:rsidRPr="004332C7">
              <w:rPr>
                <w:rFonts w:asciiTheme="majorBidi" w:hAnsiTheme="majorBidi" w:cstheme="majorBidi"/>
                <w:sz w:val="24"/>
                <w:szCs w:val="24"/>
              </w:rPr>
              <w:t>.</w:t>
            </w:r>
          </w:p>
        </w:tc>
        <w:tc>
          <w:tcPr>
            <w:tcW w:w="3969" w:type="dxa"/>
          </w:tcPr>
          <w:p w14:paraId="142C0DCE" w14:textId="658B99E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791A4294" w14:textId="3567D345"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الآن وكل أوان وإلى دهر الدهور</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آمين</w:t>
            </w:r>
          </w:p>
        </w:tc>
      </w:tr>
      <w:tr w:rsidR="00C4314C" w:rsidRPr="005F61CA" w14:paraId="2C988453" w14:textId="77777777" w:rsidTr="00480FF8">
        <w:tc>
          <w:tcPr>
            <w:tcW w:w="3969" w:type="dxa"/>
          </w:tcPr>
          <w:p w14:paraId="7DAC77BA" w14:textId="7219360C" w:rsidR="00C4314C" w:rsidRPr="004332C7" w:rsidRDefault="00C4314C" w:rsidP="00C767E9">
            <w:pPr>
              <w:jc w:val="both"/>
              <w:rPr>
                <w:rFonts w:asciiTheme="majorBidi" w:hAnsiTheme="majorBidi" w:cstheme="majorBidi"/>
                <w:sz w:val="24"/>
                <w:szCs w:val="24"/>
                <w:lang w:val="en-US"/>
              </w:rPr>
            </w:pPr>
          </w:p>
        </w:tc>
        <w:tc>
          <w:tcPr>
            <w:tcW w:w="3969" w:type="dxa"/>
          </w:tcPr>
          <w:p w14:paraId="5C7A0CFC"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51510779"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29449A09" w14:textId="77777777" w:rsidTr="00480FF8">
        <w:tc>
          <w:tcPr>
            <w:tcW w:w="3969" w:type="dxa"/>
            <w:shd w:val="clear" w:color="auto" w:fill="EAF1DD" w:themeFill="accent3" w:themeFillTint="33"/>
            <w:vAlign w:val="center"/>
          </w:tcPr>
          <w:p w14:paraId="4C86A40E" w14:textId="1FE23690" w:rsidR="00C4314C" w:rsidRPr="008B6C38" w:rsidRDefault="00C4314C" w:rsidP="008B6C38">
            <w:pPr>
              <w:jc w:val="center"/>
              <w:rPr>
                <w:rFonts w:asciiTheme="majorBidi" w:hAnsiTheme="majorBidi" w:cstheme="majorBidi"/>
                <w:b/>
                <w:bCs/>
                <w:color w:val="FF0000"/>
                <w:sz w:val="28"/>
                <w:szCs w:val="28"/>
              </w:rPr>
            </w:pPr>
            <w:r w:rsidRPr="008B6C38">
              <w:rPr>
                <w:rFonts w:asciiTheme="majorBidi" w:hAnsiTheme="majorBidi" w:cstheme="majorBidi"/>
                <w:b/>
                <w:bCs/>
                <w:color w:val="FF0000"/>
                <w:sz w:val="28"/>
                <w:szCs w:val="28"/>
              </w:rPr>
              <w:t>Præsten siger sagte underkastelsesbønnen til Faderen:</w:t>
            </w:r>
          </w:p>
        </w:tc>
        <w:tc>
          <w:tcPr>
            <w:tcW w:w="3969" w:type="dxa"/>
            <w:shd w:val="clear" w:color="auto" w:fill="EAF1DD" w:themeFill="accent3" w:themeFillTint="33"/>
            <w:vAlign w:val="center"/>
          </w:tcPr>
          <w:p w14:paraId="64508580" w14:textId="5538E290" w:rsidR="00C4314C" w:rsidRPr="008B6C38" w:rsidRDefault="00C4314C" w:rsidP="008B6C38">
            <w:pPr>
              <w:jc w:val="center"/>
              <w:rPr>
                <w:rFonts w:asciiTheme="majorBidi" w:hAnsiTheme="majorBidi" w:cstheme="majorBidi"/>
                <w:b/>
                <w:bCs/>
                <w:color w:val="FF0000"/>
                <w:sz w:val="28"/>
                <w:szCs w:val="28"/>
                <w:lang w:val="en-US"/>
              </w:rPr>
            </w:pPr>
            <w:r w:rsidRPr="008B6C38">
              <w:rPr>
                <w:rFonts w:asciiTheme="majorBidi" w:hAnsiTheme="majorBidi" w:cstheme="majorBidi"/>
                <w:b/>
                <w:bCs/>
                <w:color w:val="FF0000"/>
                <w:sz w:val="28"/>
                <w:szCs w:val="28"/>
                <w:lang w:val="en-US"/>
              </w:rPr>
              <w:t>The Prayer of Submission Addressed to the Father (inaudible)</w:t>
            </w:r>
          </w:p>
        </w:tc>
        <w:tc>
          <w:tcPr>
            <w:tcW w:w="2552" w:type="dxa"/>
            <w:shd w:val="clear" w:color="auto" w:fill="EAF1DD" w:themeFill="accent3" w:themeFillTint="33"/>
            <w:vAlign w:val="center"/>
          </w:tcPr>
          <w:p w14:paraId="001E663B" w14:textId="6FF7B253" w:rsidR="00C4314C" w:rsidRPr="008B6C38" w:rsidRDefault="00C4314C" w:rsidP="008B6C38">
            <w:pPr>
              <w:autoSpaceDE w:val="0"/>
              <w:autoSpaceDN w:val="0"/>
              <w:bidi/>
              <w:adjustRightInd w:val="0"/>
              <w:jc w:val="center"/>
              <w:rPr>
                <w:rFonts w:asciiTheme="majorBidi" w:hAnsiTheme="majorBidi" w:cstheme="majorBidi"/>
                <w:b/>
                <w:bCs/>
                <w:color w:val="FF0000"/>
                <w:sz w:val="28"/>
                <w:szCs w:val="28"/>
                <w:rtl/>
              </w:rPr>
            </w:pPr>
            <w:r w:rsidRPr="008B6C38">
              <w:rPr>
                <w:rFonts w:asciiTheme="majorBidi" w:hAnsiTheme="majorBidi" w:cstheme="majorBidi"/>
                <w:b/>
                <w:bCs/>
                <w:color w:val="FF0000"/>
                <w:sz w:val="28"/>
                <w:szCs w:val="28"/>
                <w:rtl/>
              </w:rPr>
              <w:t xml:space="preserve">صلاة خضوع للآب </w:t>
            </w:r>
            <w:r w:rsidR="008B6C38" w:rsidRPr="0019613F">
              <w:rPr>
                <w:rFonts w:asciiTheme="majorBidi" w:hAnsiTheme="majorBidi" w:cstheme="majorBidi"/>
                <w:b/>
                <w:bCs/>
                <w:color w:val="FF0000"/>
                <w:sz w:val="28"/>
                <w:szCs w:val="28"/>
                <w:lang w:val="en-US"/>
              </w:rPr>
              <w:br/>
            </w:r>
            <w:r w:rsidRPr="008B6C38">
              <w:rPr>
                <w:rFonts w:asciiTheme="majorBidi" w:hAnsiTheme="majorBidi" w:cstheme="majorBidi"/>
                <w:b/>
                <w:bCs/>
                <w:color w:val="FF0000"/>
                <w:sz w:val="28"/>
                <w:szCs w:val="28"/>
                <w:lang w:val="en-US"/>
              </w:rPr>
              <w:t>)</w:t>
            </w:r>
            <w:r w:rsidRPr="008B6C38">
              <w:rPr>
                <w:rFonts w:asciiTheme="majorBidi" w:hAnsiTheme="majorBidi" w:cstheme="majorBidi"/>
                <w:b/>
                <w:bCs/>
                <w:color w:val="FF0000"/>
                <w:sz w:val="28"/>
                <w:szCs w:val="28"/>
                <w:rtl/>
              </w:rPr>
              <w:t>تقال سراً</w:t>
            </w:r>
            <w:r w:rsidRPr="008B6C38">
              <w:rPr>
                <w:rFonts w:asciiTheme="majorBidi" w:hAnsiTheme="majorBidi" w:cstheme="majorBidi"/>
                <w:b/>
                <w:bCs/>
                <w:color w:val="FF0000"/>
                <w:sz w:val="28"/>
                <w:szCs w:val="28"/>
                <w:lang w:val="en-US"/>
              </w:rPr>
              <w:t>(</w:t>
            </w:r>
          </w:p>
        </w:tc>
      </w:tr>
      <w:tr w:rsidR="00C4314C" w:rsidRPr="005F61CA" w14:paraId="4AB0AEEF" w14:textId="77777777" w:rsidTr="00480FF8">
        <w:tc>
          <w:tcPr>
            <w:tcW w:w="3969" w:type="dxa"/>
          </w:tcPr>
          <w:p w14:paraId="473B711D" w14:textId="77777777" w:rsidR="000022D0" w:rsidRDefault="004E453E" w:rsidP="000575AB">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E06A5C" w:rsidRPr="004332C7">
              <w:rPr>
                <w:rFonts w:asciiTheme="majorBidi" w:hAnsiTheme="majorBidi" w:cstheme="majorBidi"/>
                <w:b/>
                <w:bCs/>
                <w:color w:val="C10000"/>
                <w:sz w:val="24"/>
                <w:szCs w:val="24"/>
              </w:rPr>
              <w:t>:</w:t>
            </w:r>
          </w:p>
          <w:p w14:paraId="3BCC137D" w14:textId="0AA00575" w:rsidR="00C4314C" w:rsidRPr="004332C7" w:rsidRDefault="00C4314C" w:rsidP="000575AB">
            <w:pPr>
              <w:jc w:val="both"/>
              <w:rPr>
                <w:rFonts w:asciiTheme="majorBidi" w:hAnsiTheme="majorBidi" w:cstheme="majorBidi"/>
                <w:b/>
                <w:bCs/>
                <w:sz w:val="24"/>
                <w:szCs w:val="24"/>
              </w:rPr>
            </w:pPr>
            <w:r w:rsidRPr="004332C7">
              <w:rPr>
                <w:rFonts w:asciiTheme="majorBidi" w:hAnsiTheme="majorBidi" w:cstheme="majorBidi"/>
                <w:sz w:val="24"/>
                <w:szCs w:val="24"/>
              </w:rPr>
              <w:t>Fuldendt er din enbårne Søns, vor Herre-Gud-og Frelser Jesu Kristi nådefulde velgerninger.</w:t>
            </w:r>
            <w:r w:rsidR="00767E82">
              <w:rPr>
                <w:rFonts w:asciiTheme="majorBidi" w:hAnsiTheme="majorBidi" w:cstheme="majorBidi"/>
                <w:sz w:val="24"/>
                <w:szCs w:val="24"/>
              </w:rPr>
              <w:t xml:space="preserve"> </w:t>
            </w:r>
          </w:p>
        </w:tc>
        <w:tc>
          <w:tcPr>
            <w:tcW w:w="3969" w:type="dxa"/>
          </w:tcPr>
          <w:p w14:paraId="1B554944" w14:textId="77777777" w:rsidR="000022D0" w:rsidRDefault="00C4314C" w:rsidP="001D7000">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F147429" w14:textId="4E6F351C" w:rsidR="00C4314C" w:rsidRPr="004332C7" w:rsidRDefault="00C4314C" w:rsidP="001D7000">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The graces of the beneficence of Your </w:t>
            </w:r>
            <w:proofErr w:type="gramStart"/>
            <w:r w:rsidRPr="004332C7">
              <w:rPr>
                <w:rFonts w:asciiTheme="majorBidi" w:hAnsiTheme="majorBidi" w:cstheme="majorBidi"/>
                <w:color w:val="000000"/>
                <w:sz w:val="24"/>
                <w:szCs w:val="24"/>
                <w:lang w:val="en-US"/>
              </w:rPr>
              <w:t>only-begotten</w:t>
            </w:r>
            <w:proofErr w:type="gramEnd"/>
            <w:r w:rsidRPr="004332C7">
              <w:rPr>
                <w:rFonts w:asciiTheme="majorBidi" w:hAnsiTheme="majorBidi" w:cstheme="majorBidi"/>
                <w:color w:val="000000"/>
                <w:sz w:val="24"/>
                <w:szCs w:val="24"/>
                <w:lang w:val="en-US"/>
              </w:rPr>
              <w:t xml:space="preserve"> Son, our</w:t>
            </w:r>
            <w:r w:rsidR="001D7000">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lang w:val="en-US"/>
              </w:rPr>
              <w:t>Lord, God, and Savior Jesus Christ, are now fulfilled.</w:t>
            </w:r>
          </w:p>
        </w:tc>
        <w:tc>
          <w:tcPr>
            <w:tcW w:w="2552" w:type="dxa"/>
          </w:tcPr>
          <w:p w14:paraId="36EE23CF"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EB902E3" w14:textId="37FE0749" w:rsidR="00C4314C" w:rsidRPr="001D7000" w:rsidRDefault="00C4314C" w:rsidP="000575A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كمُلَتْ نعم إحسان ابنك الوحيد</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ربنا وإلهنا ومخلصنا يسوع</w:t>
            </w:r>
            <w:r w:rsidR="000575A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المسيح</w:t>
            </w:r>
            <w:r w:rsidRPr="001D7000">
              <w:rPr>
                <w:rFonts w:asciiTheme="majorBidi" w:hAnsiTheme="majorBidi" w:cstheme="majorBidi"/>
                <w:b/>
                <w:bCs/>
                <w:color w:val="000000"/>
                <w:sz w:val="24"/>
                <w:szCs w:val="24"/>
                <w:lang w:val="en-US"/>
              </w:rPr>
              <w:t>.</w:t>
            </w:r>
            <w:r w:rsidR="00767E82">
              <w:rPr>
                <w:rFonts w:asciiTheme="majorBidi" w:hAnsiTheme="majorBidi" w:cstheme="majorBidi"/>
                <w:b/>
                <w:bCs/>
                <w:color w:val="000000"/>
                <w:sz w:val="24"/>
                <w:szCs w:val="24"/>
                <w:lang w:val="en-US"/>
              </w:rPr>
              <w:t xml:space="preserve"> </w:t>
            </w:r>
          </w:p>
        </w:tc>
      </w:tr>
      <w:tr w:rsidR="00C4314C" w:rsidRPr="005F61CA" w14:paraId="7F2FFB11" w14:textId="77777777" w:rsidTr="00480FF8">
        <w:tc>
          <w:tcPr>
            <w:tcW w:w="3969" w:type="dxa"/>
          </w:tcPr>
          <w:p w14:paraId="4B1FDA05" w14:textId="5C73A08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har bekendt hans frelsende lidelser, vi har proklameret hans død, vi har troet hans opstandelse - mysteriet er fuldbragt.</w:t>
            </w:r>
          </w:p>
          <w:p w14:paraId="2ACB6BB2" w14:textId="1FFBDE8A" w:rsidR="00C4314C" w:rsidRPr="004332C7" w:rsidRDefault="00C4314C" w:rsidP="00C767E9">
            <w:pPr>
              <w:jc w:val="both"/>
              <w:rPr>
                <w:rFonts w:asciiTheme="majorBidi" w:hAnsiTheme="majorBidi" w:cstheme="majorBidi"/>
                <w:sz w:val="24"/>
                <w:szCs w:val="24"/>
              </w:rPr>
            </w:pPr>
          </w:p>
        </w:tc>
        <w:tc>
          <w:tcPr>
            <w:tcW w:w="3969" w:type="dxa"/>
          </w:tcPr>
          <w:p w14:paraId="58EF4EF3" w14:textId="0E0D711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have confessed His </w:t>
            </w:r>
            <w:proofErr w:type="gramStart"/>
            <w:r w:rsidRPr="004332C7">
              <w:rPr>
                <w:rFonts w:asciiTheme="majorBidi" w:hAnsiTheme="majorBidi" w:cstheme="majorBidi"/>
                <w:sz w:val="24"/>
                <w:szCs w:val="24"/>
                <w:lang w:val="en-US"/>
              </w:rPr>
              <w:t>saving</w:t>
            </w:r>
            <w:proofErr w:type="gramEnd"/>
            <w:r w:rsidRPr="004332C7">
              <w:rPr>
                <w:rFonts w:asciiTheme="majorBidi" w:hAnsiTheme="majorBidi" w:cstheme="majorBidi"/>
                <w:sz w:val="24"/>
                <w:szCs w:val="24"/>
                <w:lang w:val="en-US"/>
              </w:rPr>
              <w:t xml:space="preserve"> Passion; we have proclaimed His Death; we have believed in His Resurrection; and the Mystery is accomplished.</w:t>
            </w:r>
          </w:p>
        </w:tc>
        <w:tc>
          <w:tcPr>
            <w:tcW w:w="2552" w:type="dxa"/>
          </w:tcPr>
          <w:p w14:paraId="6FB49E76" w14:textId="4551B21F"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اعترفنا بآلامه المخلِّصة، بشَّرنا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بموته، آمنا بقيامته وكمُل السر</w:t>
            </w:r>
          </w:p>
        </w:tc>
      </w:tr>
      <w:tr w:rsidR="00C4314C" w:rsidRPr="005F61CA" w14:paraId="78A9EA14" w14:textId="77777777" w:rsidTr="00480FF8">
        <w:tc>
          <w:tcPr>
            <w:tcW w:w="3969" w:type="dxa"/>
          </w:tcPr>
          <w:p w14:paraId="0C616809" w14:textId="2655068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takker dig, Herre, almægtige Gud, fordi din barmhjertighed er stor imod os, da du har forberedt os det, som englene længes efter at se.</w:t>
            </w:r>
          </w:p>
        </w:tc>
        <w:tc>
          <w:tcPr>
            <w:tcW w:w="3969" w:type="dxa"/>
          </w:tcPr>
          <w:p w14:paraId="0FE0E3A9" w14:textId="78DBD41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give thanks to You, O Lord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for Your mercy is great upon us, for You have prepared for us those things which the angels desire to behold.</w:t>
            </w:r>
          </w:p>
        </w:tc>
        <w:tc>
          <w:tcPr>
            <w:tcW w:w="2552" w:type="dxa"/>
          </w:tcPr>
          <w:p w14:paraId="418A7B53" w14:textId="0CCD7752"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نشكرك أيها الرب الإله ضابط</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الكل لأن رحمتك عظيمة علينا إذ</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أعددت لنا ما تشتهى الملائكة أن</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تطَّلع عليه</w:t>
            </w:r>
            <w:r w:rsidRPr="0019613F">
              <w:rPr>
                <w:rFonts w:asciiTheme="majorBidi" w:hAnsiTheme="majorBidi" w:cstheme="majorBidi"/>
                <w:b/>
                <w:bCs/>
                <w:sz w:val="24"/>
                <w:szCs w:val="24"/>
                <w:lang w:val="en-US"/>
              </w:rPr>
              <w:t xml:space="preserve"> .</w:t>
            </w:r>
          </w:p>
        </w:tc>
      </w:tr>
      <w:tr w:rsidR="00C4314C" w:rsidRPr="005F61CA" w14:paraId="007F5694" w14:textId="77777777" w:rsidTr="00480FF8">
        <w:tc>
          <w:tcPr>
            <w:tcW w:w="3969" w:type="dxa"/>
          </w:tcPr>
          <w:p w14:paraId="17CAC49E" w14:textId="178DF4D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beder og bønfalder din godhed, du menneskekærlige, at du, efter at have renset os alle, sammenknytter os med dig gennem vor delagtighed i dine guddommelige mysterier.</w:t>
            </w:r>
          </w:p>
        </w:tc>
        <w:tc>
          <w:tcPr>
            <w:tcW w:w="3969" w:type="dxa"/>
          </w:tcPr>
          <w:p w14:paraId="58E59240" w14:textId="1039D2B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We ask and entreat Your goodness, O Lover of Mankind, that, since You have purified us all,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join us to Yourself through our partaking of Your divine Mysteries,</w:t>
            </w:r>
          </w:p>
        </w:tc>
        <w:tc>
          <w:tcPr>
            <w:tcW w:w="2552" w:type="dxa"/>
          </w:tcPr>
          <w:p w14:paraId="7A288B92" w14:textId="3DED4507"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نسأل ونطلب من صلاحك يا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مُحب البشر إذ طهرتنا كلنا تؤلفنا</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بك من جهة تناولنا من أسرارك</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الإلهية</w:t>
            </w:r>
            <w:r w:rsidRPr="0019613F">
              <w:rPr>
                <w:rFonts w:asciiTheme="majorBidi" w:hAnsiTheme="majorBidi" w:cstheme="majorBidi"/>
                <w:b/>
                <w:bCs/>
                <w:sz w:val="24"/>
                <w:szCs w:val="24"/>
                <w:lang w:val="en-US"/>
              </w:rPr>
              <w:t>.</w:t>
            </w:r>
          </w:p>
        </w:tc>
      </w:tr>
      <w:tr w:rsidR="00C4314C" w:rsidRPr="005F61CA" w14:paraId="2A742B0A" w14:textId="77777777" w:rsidTr="00480FF8">
        <w:tc>
          <w:tcPr>
            <w:tcW w:w="3969" w:type="dxa"/>
          </w:tcPr>
          <w:p w14:paraId="0C8C0CB1" w14:textId="26DD917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at vi må være fulde af din Helligånd og stærke i den rette tro på dig, så vi fyldt af længsel efter din sande kærlighed udsiger din herlighed til alle tider, ved Kristus Jesus, vor Herre.</w:t>
            </w:r>
          </w:p>
          <w:p w14:paraId="0B4E4695" w14:textId="45A3E883" w:rsidR="00C4314C" w:rsidRPr="004332C7" w:rsidRDefault="00C4314C" w:rsidP="00C767E9">
            <w:pPr>
              <w:jc w:val="both"/>
              <w:rPr>
                <w:rFonts w:asciiTheme="majorBidi" w:hAnsiTheme="majorBidi" w:cstheme="majorBidi"/>
                <w:sz w:val="24"/>
                <w:szCs w:val="24"/>
              </w:rPr>
            </w:pPr>
          </w:p>
        </w:tc>
        <w:tc>
          <w:tcPr>
            <w:tcW w:w="3969" w:type="dxa"/>
          </w:tcPr>
          <w:p w14:paraId="54F66D10" w14:textId="56030AE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that we may become filled with Your Holy Spirit and confirmed in Your upright faith. Having been filled with the longing for Your true love, may we </w:t>
            </w:r>
            <w:proofErr w:type="gramStart"/>
            <w:r w:rsidRPr="004332C7">
              <w:rPr>
                <w:rFonts w:asciiTheme="majorBidi" w:hAnsiTheme="majorBidi" w:cstheme="majorBidi"/>
                <w:sz w:val="24"/>
                <w:szCs w:val="24"/>
                <w:lang w:val="en-US"/>
              </w:rPr>
              <w:t>speak of Your glory at all times</w:t>
            </w:r>
            <w:proofErr w:type="gramEnd"/>
            <w:r w:rsidRPr="004332C7">
              <w:rPr>
                <w:rFonts w:asciiTheme="majorBidi" w:hAnsiTheme="majorBidi" w:cstheme="majorBidi"/>
                <w:sz w:val="24"/>
                <w:szCs w:val="24"/>
                <w:lang w:val="en-US"/>
              </w:rPr>
              <w:t xml:space="preserve"> in Christ Jesus our Lord.</w:t>
            </w:r>
          </w:p>
        </w:tc>
        <w:tc>
          <w:tcPr>
            <w:tcW w:w="2552" w:type="dxa"/>
          </w:tcPr>
          <w:p w14:paraId="0CC2DBBA" w14:textId="3B15F493" w:rsidR="00C4314C" w:rsidRPr="001D7000" w:rsidRDefault="00C4314C" w:rsidP="00767E82">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لكي نكون مملوئين من روحك</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القدوس وثابتين في إيِمانك</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المستقيم. وإذ قد امتلأنا من شوق</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محبتك الحقيقية، فاننا ننطق</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بمجدك كل حين بالمسيح يسوع</w:t>
            </w:r>
            <w:r w:rsidR="00767E82"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ربنا</w:t>
            </w:r>
            <w:r w:rsidRPr="0019613F">
              <w:rPr>
                <w:rFonts w:asciiTheme="majorBidi" w:hAnsiTheme="majorBidi" w:cstheme="majorBidi"/>
                <w:b/>
                <w:bCs/>
                <w:sz w:val="24"/>
                <w:szCs w:val="24"/>
                <w:lang w:val="en-US"/>
              </w:rPr>
              <w:t>.</w:t>
            </w:r>
          </w:p>
        </w:tc>
      </w:tr>
      <w:tr w:rsidR="00C4314C" w:rsidRPr="005F61CA" w14:paraId="6C26643B" w14:textId="77777777" w:rsidTr="00480FF8">
        <w:tc>
          <w:tcPr>
            <w:tcW w:w="3969" w:type="dxa"/>
          </w:tcPr>
          <w:p w14:paraId="1D6D0AF2" w14:textId="5454707C" w:rsidR="00C4314C" w:rsidRPr="004332C7" w:rsidRDefault="00E06A5C" w:rsidP="00767E82">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V</w:t>
            </w:r>
            <w:r w:rsidR="00C4314C" w:rsidRPr="004332C7">
              <w:rPr>
                <w:rFonts w:asciiTheme="majorBidi" w:hAnsiTheme="majorBidi" w:cstheme="majorBidi"/>
                <w:sz w:val="24"/>
                <w:szCs w:val="24"/>
              </w:rPr>
              <w:t>ed hvem der tilkommer dig herlighed, ære, pris, tilbedelse og værdighed tillige dig sammen med</w:t>
            </w:r>
            <w:r w:rsidR="00767E82">
              <w:rPr>
                <w:rFonts w:asciiTheme="majorBidi" w:hAnsiTheme="majorBidi" w:cstheme="majorBidi"/>
                <w:sz w:val="24"/>
                <w:szCs w:val="24"/>
              </w:rPr>
              <w:t xml:space="preserve"> </w:t>
            </w:r>
            <w:r w:rsidR="00C4314C" w:rsidRPr="004332C7">
              <w:rPr>
                <w:rFonts w:asciiTheme="majorBidi" w:hAnsiTheme="majorBidi" w:cstheme="majorBidi"/>
                <w:sz w:val="24"/>
                <w:szCs w:val="24"/>
              </w:rPr>
              <w:t>ham og Levendegøre Helligånden, af samme væsen som dig</w:t>
            </w:r>
            <w:r w:rsidR="00C4314C" w:rsidRPr="004332C7">
              <w:rPr>
                <w:rFonts w:asciiTheme="majorBidi" w:hAnsiTheme="majorBidi" w:cstheme="majorBidi"/>
                <w:sz w:val="24"/>
                <w:szCs w:val="24"/>
                <w:rtl/>
              </w:rPr>
              <w:t>,</w:t>
            </w:r>
            <w:r w:rsidR="00767E82">
              <w:rPr>
                <w:rFonts w:asciiTheme="majorBidi" w:hAnsiTheme="majorBidi" w:cstheme="majorBidi"/>
                <w:sz w:val="24"/>
                <w:szCs w:val="24"/>
              </w:rPr>
              <w:t xml:space="preserve"> </w:t>
            </w:r>
          </w:p>
        </w:tc>
        <w:tc>
          <w:tcPr>
            <w:tcW w:w="3969" w:type="dxa"/>
          </w:tcPr>
          <w:p w14:paraId="7B499DA8" w14:textId="5FDB3DE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Whom the glory, the honor, the dominion, and the worship are due 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52323BA1" w14:textId="75A18522"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هذا الذي من قبله المجد والكرامة</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والعز والسجود تليق بك معه،</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ومع الروح القدس المحيي</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المساوي لك</w:t>
            </w:r>
            <w:r w:rsidRPr="001D7000">
              <w:rPr>
                <w:rFonts w:asciiTheme="majorBidi" w:hAnsiTheme="majorBidi" w:cstheme="majorBidi"/>
                <w:b/>
                <w:bCs/>
                <w:sz w:val="24"/>
                <w:szCs w:val="24"/>
                <w:lang w:val="en-US"/>
              </w:rPr>
              <w:t>.</w:t>
            </w:r>
          </w:p>
        </w:tc>
      </w:tr>
      <w:tr w:rsidR="00C4314C" w:rsidRPr="005F61CA" w14:paraId="31E8AD08" w14:textId="77777777" w:rsidTr="00480FF8">
        <w:tc>
          <w:tcPr>
            <w:tcW w:w="3969" w:type="dxa"/>
          </w:tcPr>
          <w:p w14:paraId="3943198A" w14:textId="306D8D66"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nu og altid og i al evighedernes evighed. Amen</w:t>
            </w:r>
            <w:r w:rsidR="00E06A5C" w:rsidRPr="004332C7">
              <w:rPr>
                <w:rFonts w:asciiTheme="majorBidi" w:hAnsiTheme="majorBidi" w:cstheme="majorBidi"/>
                <w:sz w:val="24"/>
                <w:szCs w:val="24"/>
              </w:rPr>
              <w:t>.</w:t>
            </w:r>
          </w:p>
        </w:tc>
        <w:tc>
          <w:tcPr>
            <w:tcW w:w="3969" w:type="dxa"/>
          </w:tcPr>
          <w:p w14:paraId="5E3797BA" w14:textId="5A24528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15C4972F" w14:textId="733F213F" w:rsidR="00C4314C" w:rsidRPr="001D7000" w:rsidRDefault="00C4314C" w:rsidP="000575A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الآن وكل أوان وإلى دهر الدهور</w:t>
            </w:r>
            <w:r w:rsidR="000575A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480FF8" w:rsidRPr="005F61CA" w14:paraId="548C10C7" w14:textId="77777777" w:rsidTr="00480FF8">
        <w:tc>
          <w:tcPr>
            <w:tcW w:w="3969" w:type="dxa"/>
          </w:tcPr>
          <w:p w14:paraId="6F0354D5"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6DDA7307"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707BB2ED" w14:textId="77777777" w:rsidR="00480FF8" w:rsidRPr="001D7000" w:rsidRDefault="00480FF8" w:rsidP="000575AB">
            <w:pPr>
              <w:autoSpaceDE w:val="0"/>
              <w:autoSpaceDN w:val="0"/>
              <w:bidi/>
              <w:adjustRightInd w:val="0"/>
              <w:jc w:val="both"/>
              <w:rPr>
                <w:rFonts w:asciiTheme="majorBidi" w:hAnsiTheme="majorBidi" w:cstheme="majorBidi"/>
                <w:b/>
                <w:bCs/>
                <w:sz w:val="24"/>
                <w:szCs w:val="24"/>
                <w:rtl/>
              </w:rPr>
            </w:pPr>
          </w:p>
        </w:tc>
      </w:tr>
      <w:tr w:rsidR="00C4314C" w:rsidRPr="004332C7" w14:paraId="7DEB84C6" w14:textId="77777777" w:rsidTr="00480FF8">
        <w:tc>
          <w:tcPr>
            <w:tcW w:w="3969" w:type="dxa"/>
          </w:tcPr>
          <w:p w14:paraId="3FDEF7CA" w14:textId="3A6744FE"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64F1FEE2" w14:textId="7550965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Fred være med jer </w:t>
            </w:r>
            <w:r w:rsidR="00E06A5C" w:rsidRPr="004332C7">
              <w:rPr>
                <w:rFonts w:asciiTheme="majorBidi" w:hAnsiTheme="majorBidi" w:cstheme="majorBidi"/>
                <w:color w:val="000000"/>
                <w:sz w:val="24"/>
                <w:szCs w:val="24"/>
              </w:rPr>
              <w:t>a</w:t>
            </w:r>
            <w:r w:rsidRPr="004332C7">
              <w:rPr>
                <w:rFonts w:asciiTheme="majorBidi" w:hAnsiTheme="majorBidi" w:cstheme="majorBidi"/>
                <w:color w:val="000000"/>
                <w:sz w:val="24"/>
                <w:szCs w:val="24"/>
              </w:rPr>
              <w:t>lle</w:t>
            </w:r>
            <w:r w:rsidR="00E06A5C" w:rsidRPr="004332C7">
              <w:rPr>
                <w:rFonts w:asciiTheme="majorBidi" w:hAnsiTheme="majorBidi" w:cstheme="majorBidi"/>
                <w:color w:val="000000"/>
                <w:sz w:val="24"/>
                <w:szCs w:val="24"/>
              </w:rPr>
              <w:t>.</w:t>
            </w:r>
          </w:p>
        </w:tc>
        <w:tc>
          <w:tcPr>
            <w:tcW w:w="3969" w:type="dxa"/>
          </w:tcPr>
          <w:p w14:paraId="1B78EFD5"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2CC0C8D" w14:textId="0995712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Peace be with all.</w:t>
            </w:r>
          </w:p>
        </w:tc>
        <w:tc>
          <w:tcPr>
            <w:tcW w:w="2552" w:type="dxa"/>
          </w:tcPr>
          <w:p w14:paraId="1CEE9556"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590A5F01" w14:textId="07E3C369"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السلام للجميعكم</w:t>
            </w:r>
            <w:r w:rsidRPr="001D7000">
              <w:rPr>
                <w:rFonts w:asciiTheme="majorBidi" w:hAnsiTheme="majorBidi" w:cstheme="majorBidi"/>
                <w:b/>
                <w:bCs/>
                <w:color w:val="000000"/>
                <w:sz w:val="24"/>
                <w:szCs w:val="24"/>
              </w:rPr>
              <w:t>.</w:t>
            </w:r>
          </w:p>
        </w:tc>
      </w:tr>
      <w:tr w:rsidR="00480FF8" w:rsidRPr="004332C7" w14:paraId="7C2E592C" w14:textId="77777777" w:rsidTr="00480FF8">
        <w:tc>
          <w:tcPr>
            <w:tcW w:w="3969" w:type="dxa"/>
          </w:tcPr>
          <w:p w14:paraId="0547EF62"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3B73C86"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799A3D1"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24E2F550" w14:textId="77777777" w:rsidTr="00480FF8">
        <w:tc>
          <w:tcPr>
            <w:tcW w:w="3969" w:type="dxa"/>
          </w:tcPr>
          <w:p w14:paraId="6CE6E151" w14:textId="284CF971"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56F62D9" w14:textId="2FA5A1C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Og med din ånd</w:t>
            </w:r>
            <w:r w:rsidR="00E06A5C" w:rsidRPr="004332C7">
              <w:rPr>
                <w:rFonts w:asciiTheme="majorBidi" w:hAnsiTheme="majorBidi" w:cstheme="majorBidi"/>
                <w:color w:val="000000"/>
                <w:sz w:val="24"/>
                <w:szCs w:val="24"/>
              </w:rPr>
              <w:t>.</w:t>
            </w:r>
          </w:p>
        </w:tc>
        <w:tc>
          <w:tcPr>
            <w:tcW w:w="3969" w:type="dxa"/>
          </w:tcPr>
          <w:p w14:paraId="6E94D697"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0D2FF65A" w14:textId="5EF9553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4AE5BD26"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40A942B" w14:textId="2D487D32"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ولروحك أيضا</w:t>
            </w:r>
            <w:r w:rsidRPr="001D7000">
              <w:rPr>
                <w:rFonts w:asciiTheme="majorBidi" w:hAnsiTheme="majorBidi" w:cstheme="majorBidi"/>
                <w:b/>
                <w:bCs/>
                <w:color w:val="000000"/>
                <w:sz w:val="24"/>
                <w:szCs w:val="24"/>
              </w:rPr>
              <w:t>.</w:t>
            </w:r>
          </w:p>
        </w:tc>
      </w:tr>
      <w:tr w:rsidR="00C4314C" w:rsidRPr="004332C7" w14:paraId="736ACD29" w14:textId="77777777" w:rsidTr="00480FF8">
        <w:tc>
          <w:tcPr>
            <w:tcW w:w="3969" w:type="dxa"/>
          </w:tcPr>
          <w:p w14:paraId="481BA0E1" w14:textId="634D8691" w:rsidR="00C4314C" w:rsidRPr="004332C7" w:rsidRDefault="00C4314C" w:rsidP="00C767E9">
            <w:pPr>
              <w:jc w:val="both"/>
              <w:rPr>
                <w:rFonts w:asciiTheme="majorBidi" w:hAnsiTheme="majorBidi" w:cstheme="majorBidi"/>
                <w:sz w:val="24"/>
                <w:szCs w:val="24"/>
                <w:lang w:val="en-US"/>
              </w:rPr>
            </w:pPr>
          </w:p>
        </w:tc>
        <w:tc>
          <w:tcPr>
            <w:tcW w:w="3969" w:type="dxa"/>
          </w:tcPr>
          <w:p w14:paraId="66F7BE8A"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4955961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0575AB" w:rsidRPr="004332C7" w14:paraId="6B3CA9A3" w14:textId="77777777" w:rsidTr="00480FF8">
        <w:tc>
          <w:tcPr>
            <w:tcW w:w="3969" w:type="dxa"/>
            <w:shd w:val="clear" w:color="auto" w:fill="EAF1DD" w:themeFill="accent3" w:themeFillTint="33"/>
            <w:vAlign w:val="center"/>
          </w:tcPr>
          <w:p w14:paraId="66818C1B" w14:textId="1FC961BF" w:rsidR="00C4314C" w:rsidRPr="008B6C38" w:rsidRDefault="00C4314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Præsten siger absolutionsbønnen, henvendt til Faderen:</w:t>
            </w:r>
          </w:p>
        </w:tc>
        <w:tc>
          <w:tcPr>
            <w:tcW w:w="3969" w:type="dxa"/>
            <w:shd w:val="clear" w:color="auto" w:fill="EAF1DD" w:themeFill="accent3" w:themeFillTint="33"/>
            <w:vAlign w:val="center"/>
          </w:tcPr>
          <w:p w14:paraId="12E8D3DC" w14:textId="2768D08E"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The Prayer of Absolution Addressed to the Father</w:t>
            </w:r>
          </w:p>
        </w:tc>
        <w:tc>
          <w:tcPr>
            <w:tcW w:w="2552" w:type="dxa"/>
            <w:shd w:val="clear" w:color="auto" w:fill="EAF1DD" w:themeFill="accent3" w:themeFillTint="33"/>
            <w:vAlign w:val="center"/>
          </w:tcPr>
          <w:p w14:paraId="09144F8E" w14:textId="1A2B4E01"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صلاة التحليل للآب</w:t>
            </w:r>
          </w:p>
        </w:tc>
      </w:tr>
      <w:tr w:rsidR="00C4314C" w:rsidRPr="005F61CA" w14:paraId="01249E17" w14:textId="77777777" w:rsidTr="00480FF8">
        <w:tc>
          <w:tcPr>
            <w:tcW w:w="3969" w:type="dxa"/>
          </w:tcPr>
          <w:p w14:paraId="7F979751" w14:textId="5B673DA2"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Præsten </w:t>
            </w:r>
            <w:r w:rsidR="00B55DA2" w:rsidRPr="004332C7">
              <w:rPr>
                <w:rFonts w:asciiTheme="majorBidi" w:hAnsiTheme="majorBidi" w:cstheme="majorBidi"/>
                <w:b/>
                <w:bCs/>
                <w:color w:val="C10000"/>
                <w:sz w:val="24"/>
                <w:szCs w:val="24"/>
              </w:rPr>
              <w:t>lavmælt:</w:t>
            </w:r>
            <w:r w:rsidR="00484065" w:rsidRPr="004332C7">
              <w:rPr>
                <w:rFonts w:asciiTheme="majorBidi" w:hAnsiTheme="majorBidi" w:cstheme="majorBidi"/>
                <w:b/>
                <w:bCs/>
                <w:color w:val="C10000"/>
                <w:sz w:val="24"/>
                <w:szCs w:val="24"/>
              </w:rPr>
              <w:t xml:space="preserve"> </w:t>
            </w:r>
          </w:p>
          <w:p w14:paraId="46A63F7A" w14:textId="125BA20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og Mester, almægtige Gud, vore sjæls, legemes og ånds læge,</w:t>
            </w:r>
          </w:p>
        </w:tc>
        <w:tc>
          <w:tcPr>
            <w:tcW w:w="3969" w:type="dxa"/>
          </w:tcPr>
          <w:p w14:paraId="24D388BB"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 Inaudibly:</w:t>
            </w:r>
          </w:p>
          <w:p w14:paraId="72DDFAF7" w14:textId="623128F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O Master, Lord God the </w:t>
            </w:r>
            <w:proofErr w:type="spellStart"/>
            <w:r w:rsidRPr="004332C7">
              <w:rPr>
                <w:rFonts w:asciiTheme="majorBidi" w:hAnsiTheme="majorBidi" w:cstheme="majorBidi"/>
                <w:color w:val="000000"/>
                <w:sz w:val="24"/>
                <w:szCs w:val="24"/>
                <w:lang w:val="en-US"/>
              </w:rPr>
              <w:t>Pantocrator</w:t>
            </w:r>
            <w:proofErr w:type="spellEnd"/>
            <w:r w:rsidRPr="004332C7">
              <w:rPr>
                <w:rFonts w:asciiTheme="majorBidi" w:hAnsiTheme="majorBidi" w:cstheme="majorBidi"/>
                <w:color w:val="000000"/>
                <w:sz w:val="24"/>
                <w:szCs w:val="24"/>
                <w:lang w:val="en-US"/>
              </w:rPr>
              <w:t>, healer of our souls, our bodies, and our spirits.</w:t>
            </w:r>
          </w:p>
        </w:tc>
        <w:tc>
          <w:tcPr>
            <w:tcW w:w="2552" w:type="dxa"/>
          </w:tcPr>
          <w:p w14:paraId="33F68B41" w14:textId="1ABD3F9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 سراً</w:t>
            </w:r>
            <w:r w:rsidR="00882B63" w:rsidRPr="001D7000">
              <w:rPr>
                <w:rFonts w:asciiTheme="majorBidi" w:hAnsiTheme="majorBidi" w:cstheme="majorBidi" w:hint="cs"/>
                <w:b/>
                <w:bCs/>
                <w:color w:val="C10000"/>
                <w:sz w:val="24"/>
                <w:szCs w:val="24"/>
                <w:rtl/>
                <w:lang w:val="en-US"/>
              </w:rPr>
              <w:t>:</w:t>
            </w:r>
          </w:p>
          <w:p w14:paraId="48F1D928" w14:textId="53625913" w:rsidR="00C4314C" w:rsidRPr="001D7000" w:rsidRDefault="00C4314C" w:rsidP="00882B63">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أيها السيد الرب الإله ضابط الكل،</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شافي نفوسنا وأجسادنا</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وأرواحنا</w:t>
            </w:r>
            <w:r w:rsidRPr="0019613F">
              <w:rPr>
                <w:rFonts w:asciiTheme="majorBidi" w:hAnsiTheme="majorBidi" w:cstheme="majorBidi"/>
                <w:b/>
                <w:bCs/>
                <w:color w:val="000000"/>
                <w:sz w:val="24"/>
                <w:szCs w:val="24"/>
                <w:lang w:val="en-US"/>
              </w:rPr>
              <w:t>.</w:t>
            </w:r>
          </w:p>
        </w:tc>
      </w:tr>
      <w:tr w:rsidR="00C4314C" w:rsidRPr="005F61CA" w14:paraId="20CBDE5D" w14:textId="77777777" w:rsidTr="00480FF8">
        <w:tc>
          <w:tcPr>
            <w:tcW w:w="3969" w:type="dxa"/>
          </w:tcPr>
          <w:p w14:paraId="549D7900" w14:textId="003B9B5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du som har sagt til vor fader Peter igennem din enbårne Søns, vor Herre-Gud-og Frelser Jesu Kristi mund:</w:t>
            </w:r>
          </w:p>
        </w:tc>
        <w:tc>
          <w:tcPr>
            <w:tcW w:w="3969" w:type="dxa"/>
          </w:tcPr>
          <w:p w14:paraId="3837D8A8" w14:textId="13F61DE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You are He who said to our father Peter, from the mouth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w:t>
            </w:r>
          </w:p>
        </w:tc>
        <w:tc>
          <w:tcPr>
            <w:tcW w:w="2552" w:type="dxa"/>
          </w:tcPr>
          <w:p w14:paraId="517F6ED6" w14:textId="6D97F9E6"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أنت الذي قلت لأبينا بطرس، من</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فم إبنك الوحيد، ربنا وإلهنا</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ومخلصنا يسوع المسيح</w:t>
            </w:r>
            <w:r w:rsidRPr="001D7000">
              <w:rPr>
                <w:rFonts w:asciiTheme="majorBidi" w:hAnsiTheme="majorBidi" w:cstheme="majorBidi"/>
                <w:b/>
                <w:bCs/>
                <w:sz w:val="24"/>
                <w:szCs w:val="24"/>
                <w:lang w:val="en-US"/>
              </w:rPr>
              <w:t>:</w:t>
            </w:r>
          </w:p>
        </w:tc>
      </w:tr>
      <w:tr w:rsidR="00C4314C" w:rsidRPr="005F61CA" w14:paraId="670E4014" w14:textId="77777777" w:rsidTr="00480FF8">
        <w:tc>
          <w:tcPr>
            <w:tcW w:w="3969" w:type="dxa"/>
          </w:tcPr>
          <w:p w14:paraId="4F4D2B6E" w14:textId="6064813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Du er Peter. Jeg vil bygge min kirke på den klippe. Og dødsrigets porte skal ikke få magt over den.</w:t>
            </w:r>
          </w:p>
        </w:tc>
        <w:tc>
          <w:tcPr>
            <w:tcW w:w="3969" w:type="dxa"/>
          </w:tcPr>
          <w:p w14:paraId="5E87F134" w14:textId="7816B13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“You are Peter, and on this </w:t>
            </w:r>
            <w:proofErr w:type="gramStart"/>
            <w:r w:rsidRPr="004332C7">
              <w:rPr>
                <w:rFonts w:asciiTheme="majorBidi" w:hAnsiTheme="majorBidi" w:cstheme="majorBidi"/>
                <w:sz w:val="24"/>
                <w:szCs w:val="24"/>
                <w:lang w:val="en-US"/>
              </w:rPr>
              <w:t>rock</w:t>
            </w:r>
            <w:proofErr w:type="gramEnd"/>
            <w:r w:rsidRPr="004332C7">
              <w:rPr>
                <w:rFonts w:asciiTheme="majorBidi" w:hAnsiTheme="majorBidi" w:cstheme="majorBidi"/>
                <w:sz w:val="24"/>
                <w:szCs w:val="24"/>
                <w:lang w:val="en-US"/>
              </w:rPr>
              <w:t xml:space="preserve"> I will build My Church, and the gates of Hades shall not prevail against it.</w:t>
            </w:r>
          </w:p>
        </w:tc>
        <w:tc>
          <w:tcPr>
            <w:tcW w:w="2552" w:type="dxa"/>
          </w:tcPr>
          <w:p w14:paraId="203D345B" w14:textId="066C6A58"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lang w:val="en-US"/>
              </w:rPr>
              <w:t>"</w:t>
            </w:r>
            <w:r w:rsidRPr="001D7000">
              <w:rPr>
                <w:rFonts w:asciiTheme="majorBidi" w:hAnsiTheme="majorBidi" w:cstheme="majorBidi"/>
                <w:b/>
                <w:bCs/>
                <w:sz w:val="24"/>
                <w:szCs w:val="24"/>
                <w:rtl/>
              </w:rPr>
              <w:t>أنت هو بطرس، وعلى هذه</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الصخرة أبني كنيستي، وأبواب</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الجحيم لن تقوى عليها</w:t>
            </w:r>
            <w:r w:rsidRPr="0019613F">
              <w:rPr>
                <w:rFonts w:asciiTheme="majorBidi" w:hAnsiTheme="majorBidi" w:cstheme="majorBidi"/>
                <w:b/>
                <w:bCs/>
                <w:sz w:val="24"/>
                <w:szCs w:val="24"/>
                <w:lang w:val="en-US"/>
              </w:rPr>
              <w:t>.</w:t>
            </w:r>
          </w:p>
        </w:tc>
      </w:tr>
      <w:tr w:rsidR="00C4314C" w:rsidRPr="005F61CA" w14:paraId="1D6FCE05" w14:textId="77777777" w:rsidTr="00480FF8">
        <w:tc>
          <w:tcPr>
            <w:tcW w:w="3969" w:type="dxa"/>
          </w:tcPr>
          <w:p w14:paraId="21F4C18F" w14:textId="09C443B6"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Men jeg vil give dig det himmelske Riges nøgler. Dem, som du binder på jorden, skal være bundne i himlene. Og dem, som du løser på jorden, skal være løste i himlene</w:t>
            </w:r>
            <w:r w:rsidR="00E06A5C" w:rsidRPr="004332C7">
              <w:rPr>
                <w:rFonts w:asciiTheme="majorBidi" w:hAnsiTheme="majorBidi" w:cstheme="majorBidi"/>
                <w:sz w:val="24"/>
                <w:szCs w:val="24"/>
              </w:rPr>
              <w:t>.</w:t>
            </w:r>
          </w:p>
        </w:tc>
        <w:tc>
          <w:tcPr>
            <w:tcW w:w="3969" w:type="dxa"/>
          </w:tcPr>
          <w:p w14:paraId="45B25AD3" w14:textId="5F4BDF3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I will give you the keys of the kingdom of the heavens, and whatever you bind on earth shall be bound in the heavens, and whatever you loose on earth shall be loosed in the heavens.”</w:t>
            </w:r>
          </w:p>
        </w:tc>
        <w:tc>
          <w:tcPr>
            <w:tcW w:w="2552" w:type="dxa"/>
          </w:tcPr>
          <w:p w14:paraId="66531C41" w14:textId="10A442D2"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واعطيك مفاتيح ملكوت</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السموات، ما ربطته على الأرض</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يكون مربوطا في السموات وما</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حللته على الأرض يكون محلولاً</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في السموات</w:t>
            </w:r>
            <w:r w:rsidRPr="0019613F">
              <w:rPr>
                <w:rFonts w:asciiTheme="majorBidi" w:hAnsiTheme="majorBidi" w:cstheme="majorBidi"/>
                <w:b/>
                <w:bCs/>
                <w:sz w:val="24"/>
                <w:szCs w:val="24"/>
                <w:lang w:val="en-US"/>
              </w:rPr>
              <w:t>."</w:t>
            </w:r>
          </w:p>
        </w:tc>
      </w:tr>
      <w:tr w:rsidR="00C4314C" w:rsidRPr="005F61CA" w14:paraId="09D28FAD" w14:textId="77777777" w:rsidTr="00480FF8">
        <w:tc>
          <w:tcPr>
            <w:tcW w:w="3969" w:type="dxa"/>
          </w:tcPr>
          <w:p w14:paraId="138CA850" w14:textId="30C74DE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lad altså dine tjenere - mine fædre og mine brødre og min egen ringe person - være løste ved min mund, ved din Helligånd, du gode og menneskekærlige.</w:t>
            </w:r>
          </w:p>
        </w:tc>
        <w:tc>
          <w:tcPr>
            <w:tcW w:w="3969" w:type="dxa"/>
          </w:tcPr>
          <w:p w14:paraId="1621CB6C" w14:textId="0BC3122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Therefore, O Lord, let Your servants, my fathers and my brethren and my own weakness, be absolved by my mouth, through Your Holy Spirit, O Good One and Lover of Mankind.</w:t>
            </w:r>
          </w:p>
        </w:tc>
        <w:tc>
          <w:tcPr>
            <w:tcW w:w="2552" w:type="dxa"/>
          </w:tcPr>
          <w:p w14:paraId="2985B737" w14:textId="4B0A5E57"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فليكن يا سيد عبيدك، أبائي،</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وإخوتي، وضعفي محاللين من</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فمي بروحك القدوس، أيها</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الصالح محب البشر</w:t>
            </w:r>
            <w:r w:rsidRPr="0019613F">
              <w:rPr>
                <w:rFonts w:asciiTheme="majorBidi" w:hAnsiTheme="majorBidi" w:cstheme="majorBidi"/>
                <w:b/>
                <w:bCs/>
                <w:sz w:val="24"/>
                <w:szCs w:val="24"/>
                <w:lang w:val="en-US"/>
              </w:rPr>
              <w:t>.</w:t>
            </w:r>
          </w:p>
        </w:tc>
      </w:tr>
      <w:tr w:rsidR="00C4314C" w:rsidRPr="005F61CA" w14:paraId="02F232DF" w14:textId="77777777" w:rsidTr="00480FF8">
        <w:tc>
          <w:tcPr>
            <w:tcW w:w="3969" w:type="dxa"/>
          </w:tcPr>
          <w:p w14:paraId="17A38181" w14:textId="5610DE5B"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Gud, som borttager verdens synd, modtag på forhånd dine tjeneres omvendelse, (så det bliver) til dybere forståelse og syndernes forladelse.</w:t>
            </w:r>
          </w:p>
        </w:tc>
        <w:tc>
          <w:tcPr>
            <w:tcW w:w="3969" w:type="dxa"/>
          </w:tcPr>
          <w:p w14:paraId="76ABE2DD" w14:textId="1F73AEE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God, who takes away the sin of the world, hasten to accept the repentance of Your servants, for a light of knowledge and forgiveness of sins.</w:t>
            </w:r>
          </w:p>
        </w:tc>
        <w:tc>
          <w:tcPr>
            <w:tcW w:w="2552" w:type="dxa"/>
          </w:tcPr>
          <w:p w14:paraId="3B2B308C" w14:textId="6631A83F"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أللهم يا حامل خطية العالم، ابدأ</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بقبول توبة عبيدك منهم، نوراً</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للمعرفة وغفرانا للخطايا</w:t>
            </w:r>
            <w:r w:rsidRPr="001D7000">
              <w:rPr>
                <w:rFonts w:asciiTheme="majorBidi" w:hAnsiTheme="majorBidi" w:cstheme="majorBidi"/>
                <w:b/>
                <w:bCs/>
                <w:sz w:val="24"/>
                <w:szCs w:val="24"/>
                <w:lang w:val="en-US"/>
              </w:rPr>
              <w:t>.</w:t>
            </w:r>
          </w:p>
        </w:tc>
      </w:tr>
      <w:tr w:rsidR="00C4314C" w:rsidRPr="005F61CA" w14:paraId="70CA6693" w14:textId="77777777" w:rsidTr="00480FF8">
        <w:tc>
          <w:tcPr>
            <w:tcW w:w="3969" w:type="dxa"/>
          </w:tcPr>
          <w:p w14:paraId="549815A9" w14:textId="0E65A02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du er en barmhjertig og nådig Gud, du er langmodig, vældig er din medlidenhed og trofasthed</w:t>
            </w:r>
          </w:p>
        </w:tc>
        <w:tc>
          <w:tcPr>
            <w:tcW w:w="3969" w:type="dxa"/>
          </w:tcPr>
          <w:p w14:paraId="6983CB16" w14:textId="15013F0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For You are a compassionate and merciful God,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are patient; Your mercy is great and true.</w:t>
            </w:r>
          </w:p>
        </w:tc>
        <w:tc>
          <w:tcPr>
            <w:tcW w:w="2552" w:type="dxa"/>
          </w:tcPr>
          <w:p w14:paraId="0012EAE8" w14:textId="00C0CA0C"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لأنك أنت إله رؤوف ورحوم، أنت</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طويل الأناة كثير الرحمة وبار</w:t>
            </w:r>
            <w:r w:rsidRPr="001D7000">
              <w:rPr>
                <w:rFonts w:asciiTheme="majorBidi" w:hAnsiTheme="majorBidi" w:cstheme="majorBidi"/>
                <w:b/>
                <w:bCs/>
                <w:sz w:val="24"/>
                <w:szCs w:val="24"/>
                <w:lang w:val="en-US"/>
              </w:rPr>
              <w:t>.</w:t>
            </w:r>
          </w:p>
        </w:tc>
      </w:tr>
      <w:tr w:rsidR="00C4314C" w:rsidRPr="005F61CA" w14:paraId="0E99F2FD" w14:textId="77777777" w:rsidTr="00480FF8">
        <w:tc>
          <w:tcPr>
            <w:tcW w:w="3969" w:type="dxa"/>
          </w:tcPr>
          <w:p w14:paraId="755F4424" w14:textId="13B7810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Men hvis vi har syndet imod dig enten i ord eller i gerning, så lad det blive os tilgivet, eftersom du er god og menneskekærlig.</w:t>
            </w:r>
          </w:p>
        </w:tc>
        <w:tc>
          <w:tcPr>
            <w:tcW w:w="3969" w:type="dxa"/>
          </w:tcPr>
          <w:p w14:paraId="62C60858" w14:textId="6E17BE8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If we have sinned against You, either by word or by deeds, pardon and forgive us, as a Good One and Lover of Mankind.</w:t>
            </w:r>
            <w:r w:rsidR="000C4FA7">
              <w:rPr>
                <w:rFonts w:asciiTheme="majorBidi" w:hAnsiTheme="majorBidi" w:cstheme="majorBidi"/>
                <w:sz w:val="24"/>
                <w:szCs w:val="24"/>
                <w:lang w:val="en-US"/>
              </w:rPr>
              <w:t xml:space="preserve"> </w:t>
            </w:r>
          </w:p>
        </w:tc>
        <w:tc>
          <w:tcPr>
            <w:tcW w:w="2552" w:type="dxa"/>
          </w:tcPr>
          <w:p w14:paraId="623B0E21" w14:textId="0E8371B7"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إن كنا قد أخطأنا إليك بالقول، أو</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بالفعل، فسامح وإغفر لنا، كصالح</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ومحب البشر</w:t>
            </w:r>
            <w:r w:rsidRPr="001D7000">
              <w:rPr>
                <w:rFonts w:asciiTheme="majorBidi" w:hAnsiTheme="majorBidi" w:cstheme="majorBidi"/>
                <w:b/>
                <w:bCs/>
                <w:sz w:val="24"/>
                <w:szCs w:val="24"/>
                <w:lang w:val="en-US"/>
              </w:rPr>
              <w:t>.</w:t>
            </w:r>
          </w:p>
        </w:tc>
      </w:tr>
      <w:tr w:rsidR="00C4314C" w:rsidRPr="005F61CA" w14:paraId="5FA7CDF9" w14:textId="77777777" w:rsidTr="00480FF8">
        <w:tc>
          <w:tcPr>
            <w:tcW w:w="3969" w:type="dxa"/>
          </w:tcPr>
          <w:p w14:paraId="33D8F90B" w14:textId="5D9FE4C7"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Gud, gør os frie og frigør hele dit folk</w:t>
            </w:r>
          </w:p>
        </w:tc>
        <w:tc>
          <w:tcPr>
            <w:tcW w:w="3969" w:type="dxa"/>
          </w:tcPr>
          <w:p w14:paraId="25D6D751" w14:textId="3887B54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God, absolve us, and absolve all Your people.</w:t>
            </w:r>
          </w:p>
        </w:tc>
        <w:tc>
          <w:tcPr>
            <w:tcW w:w="2552" w:type="dxa"/>
          </w:tcPr>
          <w:p w14:paraId="3E0EFA5E" w14:textId="6BCDBC92"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اللهم حاللنا وحالل كل شعبك</w:t>
            </w:r>
            <w:r w:rsidRPr="001D7000">
              <w:rPr>
                <w:rFonts w:asciiTheme="majorBidi" w:hAnsiTheme="majorBidi" w:cstheme="majorBidi"/>
                <w:b/>
                <w:bCs/>
                <w:sz w:val="24"/>
                <w:szCs w:val="24"/>
                <w:lang w:val="en-US"/>
              </w:rPr>
              <w:t>.</w:t>
            </w:r>
          </w:p>
        </w:tc>
      </w:tr>
      <w:tr w:rsidR="000C4FA7" w:rsidRPr="005F61CA" w14:paraId="0E159C3E" w14:textId="77777777" w:rsidTr="00480FF8">
        <w:tc>
          <w:tcPr>
            <w:tcW w:w="3969" w:type="dxa"/>
          </w:tcPr>
          <w:p w14:paraId="1034871D"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4A300E18"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30998F27" w14:textId="77777777" w:rsidR="000C4FA7" w:rsidRPr="001D7000" w:rsidRDefault="000C4FA7" w:rsidP="00C767E9">
            <w:pPr>
              <w:autoSpaceDE w:val="0"/>
              <w:autoSpaceDN w:val="0"/>
              <w:bidi/>
              <w:adjustRightInd w:val="0"/>
              <w:jc w:val="both"/>
              <w:rPr>
                <w:rFonts w:asciiTheme="majorBidi" w:hAnsiTheme="majorBidi" w:cstheme="majorBidi"/>
                <w:b/>
                <w:bCs/>
                <w:sz w:val="24"/>
                <w:szCs w:val="24"/>
                <w:rtl/>
              </w:rPr>
            </w:pPr>
          </w:p>
        </w:tc>
      </w:tr>
      <w:tr w:rsidR="00C4314C" w:rsidRPr="005F61CA" w14:paraId="091E1FB7" w14:textId="77777777" w:rsidTr="00480FF8">
        <w:tc>
          <w:tcPr>
            <w:tcW w:w="3969" w:type="dxa"/>
          </w:tcPr>
          <w:p w14:paraId="66E19539" w14:textId="41CD77FE"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nævner han, hvem han ønsker at nævne af levende og afdøde. Så slutter han med at sige:</w:t>
            </w:r>
          </w:p>
        </w:tc>
        <w:tc>
          <w:tcPr>
            <w:tcW w:w="3969" w:type="dxa"/>
          </w:tcPr>
          <w:p w14:paraId="77269FB1" w14:textId="1893FB19"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Here the priest remembers those whom he wishes to remember from the living and the dead, then continues saying:</w:t>
            </w:r>
          </w:p>
        </w:tc>
        <w:tc>
          <w:tcPr>
            <w:tcW w:w="2552" w:type="dxa"/>
          </w:tcPr>
          <w:p w14:paraId="1FC95066" w14:textId="51CF80EB" w:rsidR="00C4314C" w:rsidRPr="00C06844" w:rsidRDefault="00C4314C" w:rsidP="001D7000">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هنا يذكر الكاهن من يريد أن يذكره من</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الأحياء والراقدين. ثم يكمل قائلاً</w:t>
            </w:r>
            <w:r w:rsidRPr="00C06844">
              <w:rPr>
                <w:rFonts w:asciiTheme="majorBidi" w:hAnsiTheme="majorBidi" w:cstheme="majorBidi"/>
                <w:b/>
                <w:bCs/>
                <w:color w:val="1F497D" w:themeColor="text2"/>
                <w:sz w:val="24"/>
                <w:szCs w:val="24"/>
                <w:rtl/>
                <w:lang w:val="en-US"/>
              </w:rPr>
              <w:t>:</w:t>
            </w:r>
          </w:p>
        </w:tc>
      </w:tr>
      <w:tr w:rsidR="00C4314C" w:rsidRPr="005F61CA" w14:paraId="20291052" w14:textId="77777777" w:rsidTr="00480FF8">
        <w:tc>
          <w:tcPr>
            <w:tcW w:w="3969" w:type="dxa"/>
          </w:tcPr>
          <w:p w14:paraId="1E4571A4" w14:textId="01DE538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Ihukom, Herre, min egen elendige person og tilgiv mig mine talrige synder. Og der, hvor lovløsheden er blevet stor, lad din nåde være endnu større. Og berøv ikke dit folk din Helligånds nåde på grund af mine synder og mit urene hjerte.</w:t>
            </w:r>
          </w:p>
        </w:tc>
        <w:tc>
          <w:tcPr>
            <w:tcW w:w="3969" w:type="dxa"/>
          </w:tcPr>
          <w:p w14:paraId="69257086" w14:textId="6E96104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Remember, O Lord, my own weakness and forgive my many sins, and where transgression has abounded, let Your grace be multiplied in abundance. Because of my own sins and the abomination of my heart, deprive not Your people of the grace of Your Holy Spirit.</w:t>
            </w:r>
          </w:p>
        </w:tc>
        <w:tc>
          <w:tcPr>
            <w:tcW w:w="2552" w:type="dxa"/>
          </w:tcPr>
          <w:p w14:paraId="5C5ABD9D" w14:textId="3FA15CD7" w:rsidR="00C4314C" w:rsidRPr="001D7000" w:rsidRDefault="00C4314C" w:rsidP="00767E82">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أذكر يا رب ضعفي أنا أيضا،ً</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وإغفر لي خطاياي الكثيرة،</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وحيث كثُر الإثم فلتكثر هناك</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نعمتك، ومن أجل خطاياي خاصة</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ونجاسات قلبي، لا تمنع شعبك</w:t>
            </w:r>
            <w:r w:rsidR="00767E82"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نعمة روحك القدوس</w:t>
            </w:r>
            <w:r w:rsidRPr="0019613F">
              <w:rPr>
                <w:rFonts w:asciiTheme="majorBidi" w:hAnsiTheme="majorBidi" w:cstheme="majorBidi"/>
                <w:b/>
                <w:bCs/>
                <w:sz w:val="24"/>
                <w:szCs w:val="24"/>
                <w:lang w:val="en-US"/>
              </w:rPr>
              <w:t>.</w:t>
            </w:r>
          </w:p>
        </w:tc>
      </w:tr>
      <w:tr w:rsidR="00C4314C" w:rsidRPr="005F61CA" w14:paraId="1F403B93" w14:textId="77777777" w:rsidTr="00480FF8">
        <w:tc>
          <w:tcPr>
            <w:tcW w:w="3969" w:type="dxa"/>
          </w:tcPr>
          <w:p w14:paraId="26A31793" w14:textId="4937DF7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Gud, gør os frie og frigør hele dit folk fra enhver synd og enhver forbandelse og fra enhver fornægtelse og fra enhver falsk ed og fra ethvert møde med kættere og hedninger.</w:t>
            </w:r>
          </w:p>
        </w:tc>
        <w:tc>
          <w:tcPr>
            <w:tcW w:w="3969" w:type="dxa"/>
          </w:tcPr>
          <w:p w14:paraId="59CC20D1" w14:textId="163A69F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God, absolve us, and absolve all Your people from every sin, from every curse, from every denial, from every false oath, and from every encounter with the heretics and the heathen.</w:t>
            </w:r>
          </w:p>
        </w:tc>
        <w:tc>
          <w:tcPr>
            <w:tcW w:w="2552" w:type="dxa"/>
          </w:tcPr>
          <w:p w14:paraId="0713D788" w14:textId="2C737DA5"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أللهم حاللنا وحالل كل شعبك، من</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كل خطية، ومن كل لعنة، ومن كل</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جحود، ومن كل يمين كاذب، ومن</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كل ملاقاة الهراطقة الوثنيين</w:t>
            </w:r>
            <w:r w:rsidRPr="0019613F">
              <w:rPr>
                <w:rFonts w:asciiTheme="majorBidi" w:hAnsiTheme="majorBidi" w:cstheme="majorBidi"/>
                <w:b/>
                <w:bCs/>
                <w:sz w:val="24"/>
                <w:szCs w:val="24"/>
                <w:lang w:val="en-US"/>
              </w:rPr>
              <w:t>.</w:t>
            </w:r>
            <w:r w:rsidR="00767E82" w:rsidRPr="0019613F">
              <w:rPr>
                <w:rFonts w:asciiTheme="majorBidi" w:hAnsiTheme="majorBidi" w:cstheme="majorBidi"/>
                <w:b/>
                <w:bCs/>
                <w:sz w:val="24"/>
                <w:szCs w:val="24"/>
                <w:lang w:val="en-US"/>
              </w:rPr>
              <w:t xml:space="preserve"> </w:t>
            </w:r>
          </w:p>
        </w:tc>
      </w:tr>
      <w:tr w:rsidR="00C4314C" w:rsidRPr="005F61CA" w14:paraId="4D3470F5" w14:textId="77777777" w:rsidTr="00480FF8">
        <w:tc>
          <w:tcPr>
            <w:tcW w:w="3969" w:type="dxa"/>
          </w:tcPr>
          <w:p w14:paraId="532A7900" w14:textId="7F84247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Skænk os, vor Herre, forstand, styrke og forståelse, så vi kan løbe fuldstændig bort fra enhver ond gerning fra modstanderens side, og giv os til enhver tid at udføre det, som behager dig.</w:t>
            </w:r>
          </w:p>
        </w:tc>
        <w:tc>
          <w:tcPr>
            <w:tcW w:w="3969" w:type="dxa"/>
          </w:tcPr>
          <w:p w14:paraId="1F70DF1A" w14:textId="274B287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 our Master, grant us a reason and power and understanding to flee unto the end from any evil deed of the adversary, and grant us to do what is </w:t>
            </w:r>
            <w:proofErr w:type="gramStart"/>
            <w:r w:rsidRPr="004332C7">
              <w:rPr>
                <w:rFonts w:asciiTheme="majorBidi" w:hAnsiTheme="majorBidi" w:cstheme="majorBidi"/>
                <w:sz w:val="24"/>
                <w:szCs w:val="24"/>
                <w:lang w:val="en-US"/>
              </w:rPr>
              <w:t>pleasing to You at all times</w:t>
            </w:r>
            <w:proofErr w:type="gramEnd"/>
            <w:r w:rsidRPr="004332C7">
              <w:rPr>
                <w:rFonts w:asciiTheme="majorBidi" w:hAnsiTheme="majorBidi" w:cstheme="majorBidi"/>
                <w:sz w:val="24"/>
                <w:szCs w:val="24"/>
                <w:lang w:val="en-US"/>
              </w:rPr>
              <w:t>.</w:t>
            </w:r>
          </w:p>
        </w:tc>
        <w:tc>
          <w:tcPr>
            <w:tcW w:w="2552" w:type="dxa"/>
          </w:tcPr>
          <w:p w14:paraId="482BA3B7" w14:textId="14E7BE02"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أنعم لنا يا سيدنا بعقل وقوة</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وفهم، لنهرب إلى التمام من كل</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أمر ردئ للمضاد، وإمنحنا أن</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نصنع مرضاتك كل حين</w:t>
            </w:r>
            <w:r w:rsidRPr="001D7000">
              <w:rPr>
                <w:rFonts w:asciiTheme="majorBidi" w:hAnsiTheme="majorBidi" w:cstheme="majorBidi"/>
                <w:b/>
                <w:bCs/>
                <w:sz w:val="24"/>
                <w:szCs w:val="24"/>
                <w:lang w:val="en-US"/>
              </w:rPr>
              <w:t>.</w:t>
            </w:r>
          </w:p>
        </w:tc>
      </w:tr>
      <w:tr w:rsidR="00C4314C" w:rsidRPr="005F61CA" w14:paraId="022CCD2C" w14:textId="77777777" w:rsidTr="00480FF8">
        <w:tc>
          <w:tcPr>
            <w:tcW w:w="3969" w:type="dxa"/>
          </w:tcPr>
          <w:p w14:paraId="3F10D5FB" w14:textId="2F0721CB"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Indskriv vort navn blandt hele koret af dine hellige i det himmelske kongerige, ved Kristus Jesus, vor Herre,</w:t>
            </w:r>
            <w:r w:rsidR="00767E82">
              <w:rPr>
                <w:rFonts w:asciiTheme="majorBidi" w:hAnsiTheme="majorBidi" w:cstheme="majorBidi"/>
                <w:sz w:val="24"/>
                <w:szCs w:val="24"/>
              </w:rPr>
              <w:t xml:space="preserve"> </w:t>
            </w:r>
          </w:p>
        </w:tc>
        <w:tc>
          <w:tcPr>
            <w:tcW w:w="3969" w:type="dxa"/>
          </w:tcPr>
          <w:p w14:paraId="03EDC67E" w14:textId="0CA0504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Inscribe our names with all the choir of Your saints in the kingdom of the heavens in Christ Jesus our Lord.</w:t>
            </w:r>
          </w:p>
        </w:tc>
        <w:tc>
          <w:tcPr>
            <w:tcW w:w="2552" w:type="dxa"/>
          </w:tcPr>
          <w:p w14:paraId="53E48E1D" w14:textId="2285F1B7"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أكتب أسماءنا مع صفوف قديسيك</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في ملكوت السموات، بالمسيح</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يسوع ربنا</w:t>
            </w:r>
            <w:r w:rsidRPr="0019613F">
              <w:rPr>
                <w:rFonts w:asciiTheme="majorBidi" w:hAnsiTheme="majorBidi" w:cstheme="majorBidi"/>
                <w:b/>
                <w:bCs/>
                <w:sz w:val="24"/>
                <w:szCs w:val="24"/>
                <w:lang w:val="en-US"/>
              </w:rPr>
              <w:t>.</w:t>
            </w:r>
          </w:p>
        </w:tc>
      </w:tr>
      <w:tr w:rsidR="00C4314C" w:rsidRPr="005F61CA" w14:paraId="32E4F019" w14:textId="77777777" w:rsidTr="00480FF8">
        <w:tc>
          <w:tcPr>
            <w:tcW w:w="3969" w:type="dxa"/>
          </w:tcPr>
          <w:p w14:paraId="7796DD73" w14:textId="08188085" w:rsidR="00C4314C" w:rsidRPr="004332C7" w:rsidRDefault="00C4314C" w:rsidP="00767E82">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ved hvem der tilkommer dig herlighed, ære, pris, tilbedelse og værdighed tillige dig sammen med</w:t>
            </w:r>
            <w:r w:rsidR="00767E82">
              <w:rPr>
                <w:rFonts w:asciiTheme="majorBidi" w:hAnsiTheme="majorBidi" w:cstheme="majorBidi"/>
                <w:sz w:val="24"/>
                <w:szCs w:val="24"/>
              </w:rPr>
              <w:t xml:space="preserve"> </w:t>
            </w:r>
            <w:r w:rsidRPr="004332C7">
              <w:rPr>
                <w:rFonts w:asciiTheme="majorBidi" w:hAnsiTheme="majorBidi" w:cstheme="majorBidi"/>
                <w:sz w:val="24"/>
                <w:szCs w:val="24"/>
              </w:rPr>
              <w:t>ham og Levendegøre Helligånden, af samme væsen som dig</w:t>
            </w:r>
            <w:r w:rsidRPr="004332C7">
              <w:rPr>
                <w:rFonts w:asciiTheme="majorBidi" w:hAnsiTheme="majorBidi" w:cstheme="majorBidi"/>
                <w:sz w:val="24"/>
                <w:szCs w:val="24"/>
                <w:rtl/>
              </w:rPr>
              <w:t>,</w:t>
            </w:r>
            <w:r w:rsidR="00767E82">
              <w:rPr>
                <w:rFonts w:asciiTheme="majorBidi" w:hAnsiTheme="majorBidi" w:cstheme="majorBidi"/>
                <w:sz w:val="24"/>
                <w:szCs w:val="24"/>
              </w:rPr>
              <w:t xml:space="preserve"> </w:t>
            </w:r>
          </w:p>
        </w:tc>
        <w:tc>
          <w:tcPr>
            <w:tcW w:w="3969" w:type="dxa"/>
          </w:tcPr>
          <w:p w14:paraId="71BA7EC2" w14:textId="343B194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Whom the glory, the honor, the dominion, and the worship are due unto You, with Him and the Holy Spirit, the Giver of Life, </w:t>
            </w:r>
            <w:proofErr w:type="gramStart"/>
            <w:r w:rsidRPr="004332C7">
              <w:rPr>
                <w:rFonts w:asciiTheme="majorBidi" w:hAnsiTheme="majorBidi" w:cstheme="majorBidi"/>
                <w:sz w:val="24"/>
                <w:szCs w:val="24"/>
                <w:lang w:val="en-US"/>
              </w:rPr>
              <w:t>Who</w:t>
            </w:r>
            <w:proofErr w:type="gramEnd"/>
            <w:r w:rsidRPr="004332C7">
              <w:rPr>
                <w:rFonts w:asciiTheme="majorBidi" w:hAnsiTheme="majorBidi" w:cstheme="majorBidi"/>
                <w:sz w:val="24"/>
                <w:szCs w:val="24"/>
                <w:lang w:val="en-US"/>
              </w:rPr>
              <w:t xml:space="preserve"> is of one essence with You.</w:t>
            </w:r>
          </w:p>
        </w:tc>
        <w:tc>
          <w:tcPr>
            <w:tcW w:w="2552" w:type="dxa"/>
          </w:tcPr>
          <w:p w14:paraId="1A9DCD98" w14:textId="64AC739C"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هذا الذي من قبله المجد والكرامة</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والعز والسجود تليق بك معه مع</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الروح القدس المحيي المساوي</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لك</w:t>
            </w:r>
            <w:r w:rsidRPr="001D7000">
              <w:rPr>
                <w:rFonts w:asciiTheme="majorBidi" w:hAnsiTheme="majorBidi" w:cstheme="majorBidi"/>
                <w:b/>
                <w:bCs/>
                <w:sz w:val="24"/>
                <w:szCs w:val="24"/>
                <w:lang w:val="en-US"/>
              </w:rPr>
              <w:t>.</w:t>
            </w:r>
          </w:p>
        </w:tc>
      </w:tr>
      <w:tr w:rsidR="00C4314C" w:rsidRPr="005F61CA" w14:paraId="6B5F0D1D" w14:textId="77777777" w:rsidTr="00480FF8">
        <w:tc>
          <w:tcPr>
            <w:tcW w:w="3969" w:type="dxa"/>
          </w:tcPr>
          <w:p w14:paraId="18D250AD" w14:textId="0B7779A5"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nu og altid og i al evighedernes evighed. Amen</w:t>
            </w:r>
            <w:r w:rsidR="0080659D" w:rsidRPr="004332C7">
              <w:rPr>
                <w:rFonts w:asciiTheme="majorBidi" w:hAnsiTheme="majorBidi" w:cstheme="majorBidi"/>
                <w:sz w:val="24"/>
                <w:szCs w:val="24"/>
              </w:rPr>
              <w:t>.</w:t>
            </w:r>
          </w:p>
        </w:tc>
        <w:tc>
          <w:tcPr>
            <w:tcW w:w="3969" w:type="dxa"/>
          </w:tcPr>
          <w:p w14:paraId="576DC634" w14:textId="138917B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29598C10" w14:textId="0565DFE6"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الآن وكل أوان وإلى دهر الدهور</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0C4FA7" w:rsidRPr="005F61CA" w14:paraId="061E3457" w14:textId="77777777" w:rsidTr="00480FF8">
        <w:tc>
          <w:tcPr>
            <w:tcW w:w="3969" w:type="dxa"/>
          </w:tcPr>
          <w:p w14:paraId="5F329BCD" w14:textId="77777777" w:rsidR="000C4FA7" w:rsidRPr="0019613F" w:rsidRDefault="000C4FA7" w:rsidP="00C767E9">
            <w:pPr>
              <w:jc w:val="both"/>
              <w:rPr>
                <w:rFonts w:asciiTheme="majorBidi" w:hAnsiTheme="majorBidi" w:cstheme="majorBidi"/>
                <w:sz w:val="24"/>
                <w:szCs w:val="24"/>
                <w:lang w:val="en-US"/>
              </w:rPr>
            </w:pPr>
          </w:p>
        </w:tc>
        <w:tc>
          <w:tcPr>
            <w:tcW w:w="3969" w:type="dxa"/>
          </w:tcPr>
          <w:p w14:paraId="338FF35F" w14:textId="77777777" w:rsidR="000C4FA7" w:rsidRPr="004332C7" w:rsidRDefault="000C4FA7" w:rsidP="00C767E9">
            <w:pPr>
              <w:jc w:val="both"/>
              <w:rPr>
                <w:rFonts w:asciiTheme="majorBidi" w:hAnsiTheme="majorBidi" w:cstheme="majorBidi"/>
                <w:sz w:val="24"/>
                <w:szCs w:val="24"/>
                <w:lang w:val="en-US"/>
              </w:rPr>
            </w:pPr>
          </w:p>
        </w:tc>
        <w:tc>
          <w:tcPr>
            <w:tcW w:w="2552" w:type="dxa"/>
          </w:tcPr>
          <w:p w14:paraId="34784C91" w14:textId="77777777" w:rsidR="000C4FA7" w:rsidRPr="001D7000" w:rsidRDefault="000C4FA7" w:rsidP="00882B63">
            <w:pPr>
              <w:autoSpaceDE w:val="0"/>
              <w:autoSpaceDN w:val="0"/>
              <w:bidi/>
              <w:adjustRightInd w:val="0"/>
              <w:jc w:val="both"/>
              <w:rPr>
                <w:rFonts w:asciiTheme="majorBidi" w:hAnsiTheme="majorBidi" w:cstheme="majorBidi"/>
                <w:b/>
                <w:bCs/>
                <w:sz w:val="24"/>
                <w:szCs w:val="24"/>
                <w:rtl/>
              </w:rPr>
            </w:pPr>
          </w:p>
        </w:tc>
      </w:tr>
      <w:tr w:rsidR="00C4314C" w:rsidRPr="005F61CA" w14:paraId="0B7CAED1" w14:textId="77777777" w:rsidTr="00480FF8">
        <w:tc>
          <w:tcPr>
            <w:tcW w:w="3969" w:type="dxa"/>
          </w:tcPr>
          <w:p w14:paraId="1DBD5BC3" w14:textId="21B19DF4"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siger præsten sagte de 2 små forbønner for fred og for fædrene. derpå siger han højt:</w:t>
            </w:r>
          </w:p>
        </w:tc>
        <w:tc>
          <w:tcPr>
            <w:tcW w:w="3969" w:type="dxa"/>
          </w:tcPr>
          <w:p w14:paraId="0475F6F9" w14:textId="1333F89A"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says inaudibly the short litanies for the peace of the church and for the fathers. </w:t>
            </w:r>
            <w:r w:rsidRPr="00C06844">
              <w:rPr>
                <w:rFonts w:asciiTheme="majorBidi" w:hAnsiTheme="majorBidi" w:cstheme="majorBidi"/>
                <w:color w:val="1F497D" w:themeColor="text2"/>
                <w:sz w:val="24"/>
                <w:szCs w:val="24"/>
              </w:rPr>
              <w:t>Then he exclaims aloud:</w:t>
            </w:r>
          </w:p>
        </w:tc>
        <w:tc>
          <w:tcPr>
            <w:tcW w:w="2552" w:type="dxa"/>
          </w:tcPr>
          <w:p w14:paraId="3C906B99" w14:textId="5FAB4885" w:rsidR="00C4314C" w:rsidRPr="00C06844" w:rsidRDefault="00C4314C" w:rsidP="000C4FA7">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يقول الكاهن أوشيتي السلام والآباء</w:t>
            </w:r>
            <w:r w:rsidR="000C4FA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الصغيرتين سراً. ثم يقول جهراً</w:t>
            </w:r>
            <w:r w:rsidRPr="00C06844">
              <w:rPr>
                <w:rFonts w:asciiTheme="majorBidi" w:hAnsiTheme="majorBidi" w:cstheme="majorBidi"/>
                <w:b/>
                <w:bCs/>
                <w:color w:val="1F497D" w:themeColor="text2"/>
                <w:sz w:val="24"/>
                <w:szCs w:val="24"/>
                <w:rtl/>
                <w:lang w:val="en-US"/>
              </w:rPr>
              <w:t>:</w:t>
            </w:r>
          </w:p>
        </w:tc>
      </w:tr>
      <w:tr w:rsidR="00C4314C" w:rsidRPr="005F61CA" w14:paraId="482A9182" w14:textId="77777777" w:rsidTr="00480FF8">
        <w:tc>
          <w:tcPr>
            <w:tcW w:w="3969" w:type="dxa"/>
          </w:tcPr>
          <w:p w14:paraId="06D9CD98" w14:textId="5DC5C507"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14A498EA" w14:textId="3A59240B"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vore menigheder.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p>
        </w:tc>
        <w:tc>
          <w:tcPr>
            <w:tcW w:w="3969" w:type="dxa"/>
          </w:tcPr>
          <w:p w14:paraId="4E1DC6FE" w14:textId="77777777" w:rsidR="00882B63" w:rsidRPr="004332C7" w:rsidRDefault="00C4314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098B118B" w14:textId="304B26D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Remember, O Lord, our assemblies; bless them.</w:t>
            </w:r>
          </w:p>
        </w:tc>
        <w:tc>
          <w:tcPr>
            <w:tcW w:w="2552" w:type="dxa"/>
          </w:tcPr>
          <w:p w14:paraId="0A716C2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72CAE61" w14:textId="3C4DC60A"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أذكر يا رب اجتماعاتنا، باركها</w:t>
            </w:r>
            <w:r w:rsidRPr="001D7000">
              <w:rPr>
                <w:rFonts w:asciiTheme="majorBidi" w:hAnsiTheme="majorBidi" w:cstheme="majorBidi"/>
                <w:b/>
                <w:bCs/>
                <w:color w:val="000000"/>
                <w:sz w:val="24"/>
                <w:szCs w:val="24"/>
                <w:lang w:val="en-US"/>
              </w:rPr>
              <w:t>.</w:t>
            </w:r>
          </w:p>
        </w:tc>
      </w:tr>
      <w:tr w:rsidR="00480FF8" w:rsidRPr="005F61CA" w14:paraId="1E0DDD70" w14:textId="77777777" w:rsidTr="00480FF8">
        <w:tc>
          <w:tcPr>
            <w:tcW w:w="3969" w:type="dxa"/>
          </w:tcPr>
          <w:p w14:paraId="5290F16A"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D8A40A8"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5BDF3C01"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25EB472C" w14:textId="77777777" w:rsidTr="00480FF8">
        <w:tc>
          <w:tcPr>
            <w:tcW w:w="3969" w:type="dxa"/>
          </w:tcPr>
          <w:p w14:paraId="2872FCF9" w14:textId="5AE2202A"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Diakonen holder korset op og siger:</w:t>
            </w:r>
          </w:p>
        </w:tc>
        <w:tc>
          <w:tcPr>
            <w:tcW w:w="3969" w:type="dxa"/>
          </w:tcPr>
          <w:p w14:paraId="5E5F939A" w14:textId="153EB1A7"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deacon raises the cross, and says:</w:t>
            </w:r>
          </w:p>
        </w:tc>
        <w:tc>
          <w:tcPr>
            <w:tcW w:w="2552" w:type="dxa"/>
          </w:tcPr>
          <w:p w14:paraId="13AE6F2A" w14:textId="07D06E43"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يرفع الشماس الصليب ويقول:</w:t>
            </w:r>
          </w:p>
        </w:tc>
      </w:tr>
      <w:tr w:rsidR="00C4314C" w:rsidRPr="005F61CA" w14:paraId="02F7EEA4" w14:textId="77777777" w:rsidTr="00480FF8">
        <w:tc>
          <w:tcPr>
            <w:tcW w:w="3969" w:type="dxa"/>
          </w:tcPr>
          <w:p w14:paraId="173A1829" w14:textId="5D60532A"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9626FF1" w14:textId="59F9EF06"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Sandelig frelst, og ved din Ånd. Lad os være opmærksom­ me, i gudsfrygt.</w:t>
            </w:r>
          </w:p>
        </w:tc>
        <w:tc>
          <w:tcPr>
            <w:tcW w:w="3969" w:type="dxa"/>
          </w:tcPr>
          <w:p w14:paraId="7C5DEC1A"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606D46CB" w14:textId="176798C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Saved. Amen. And with your spirit. In the fear of God, let us attend.</w:t>
            </w:r>
          </w:p>
        </w:tc>
        <w:tc>
          <w:tcPr>
            <w:tcW w:w="2552" w:type="dxa"/>
          </w:tcPr>
          <w:p w14:paraId="74C074F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5B41B635" w14:textId="17954E4B" w:rsidR="00C4314C" w:rsidRPr="001D7000" w:rsidRDefault="00C4314C" w:rsidP="00882B63">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خلصت حقا،ً ومع روحك، ننصت</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بخوف الله</w:t>
            </w:r>
            <w:r w:rsidRPr="0019613F">
              <w:rPr>
                <w:rFonts w:asciiTheme="majorBidi" w:hAnsiTheme="majorBidi" w:cstheme="majorBidi"/>
                <w:b/>
                <w:bCs/>
                <w:color w:val="000000"/>
                <w:sz w:val="24"/>
                <w:szCs w:val="24"/>
                <w:lang w:val="en-US"/>
              </w:rPr>
              <w:t>.</w:t>
            </w:r>
          </w:p>
        </w:tc>
      </w:tr>
      <w:tr w:rsidR="00480FF8" w:rsidRPr="005F61CA" w14:paraId="712B55FC" w14:textId="77777777" w:rsidTr="00480FF8">
        <w:tc>
          <w:tcPr>
            <w:tcW w:w="3969" w:type="dxa"/>
          </w:tcPr>
          <w:p w14:paraId="2BC27006"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D504DA0"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6CBEDCD9"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043A03F0" w14:textId="77777777" w:rsidTr="00480FF8">
        <w:tc>
          <w:tcPr>
            <w:tcW w:w="3969" w:type="dxa"/>
          </w:tcPr>
          <w:p w14:paraId="5E4B1CB6" w14:textId="1C044148"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24A21231" w14:textId="01825A08"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forbarm dig. Herre, forbarm dig. </w:t>
            </w: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r w:rsidR="0080659D" w:rsidRPr="004332C7">
              <w:rPr>
                <w:rFonts w:asciiTheme="majorBidi" w:hAnsiTheme="majorBidi" w:cstheme="majorBidi"/>
                <w:sz w:val="24"/>
                <w:szCs w:val="24"/>
                <w:lang w:val="en-US"/>
              </w:rPr>
              <w:t>.</w:t>
            </w:r>
          </w:p>
        </w:tc>
        <w:tc>
          <w:tcPr>
            <w:tcW w:w="3969" w:type="dxa"/>
          </w:tcPr>
          <w:p w14:paraId="01920274"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78A09F64" w14:textId="3A37966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Amen Lord have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537EEB9A"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450FA501" w14:textId="73DA5B64" w:rsidR="00C4314C" w:rsidRPr="001D7000" w:rsidRDefault="00C4314C" w:rsidP="00882B63">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آمين. يا ربُ إرحم، يا ربُ إرحم،</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يا ربُ إرحم</w:t>
            </w:r>
            <w:r w:rsidRPr="0019613F">
              <w:rPr>
                <w:rFonts w:asciiTheme="majorBidi" w:hAnsiTheme="majorBidi" w:cstheme="majorBidi"/>
                <w:b/>
                <w:bCs/>
                <w:color w:val="000000"/>
                <w:sz w:val="24"/>
                <w:szCs w:val="24"/>
                <w:lang w:val="en-US"/>
              </w:rPr>
              <w:t>.</w:t>
            </w:r>
          </w:p>
        </w:tc>
      </w:tr>
      <w:tr w:rsidR="00480FF8" w:rsidRPr="005F61CA" w14:paraId="6557241E" w14:textId="77777777" w:rsidTr="00480FF8">
        <w:tc>
          <w:tcPr>
            <w:tcW w:w="3969" w:type="dxa"/>
          </w:tcPr>
          <w:p w14:paraId="18F58C23"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F0DDC0E"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71BFC78B"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45844791" w14:textId="77777777" w:rsidTr="00480FF8">
        <w:tc>
          <w:tcPr>
            <w:tcW w:w="3969" w:type="dxa"/>
          </w:tcPr>
          <w:p w14:paraId="21CA4E24" w14:textId="0A9F926F" w:rsidR="00C4314C" w:rsidRPr="004332C7" w:rsidRDefault="00C4314C" w:rsidP="00767E82">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Spadikon i hænderne og siger:</w:t>
            </w:r>
            <w:r w:rsidR="00767E82"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Det hellige til de hellige!’</w:t>
            </w:r>
            <w:r w:rsidR="00767E82"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Så tager præsten Spadikon med højre hånd, med to fingerspidser, og gør korsets tegn med det over det dyrebare blod i kalken. Derpå dypper han det yderste af det ned i kalken og løfter det, dyppet i blodet, forsigtigt og korser blodet med det 2. gang, mens han siger:</w:t>
            </w:r>
          </w:p>
        </w:tc>
        <w:tc>
          <w:tcPr>
            <w:tcW w:w="3969" w:type="dxa"/>
          </w:tcPr>
          <w:p w14:paraId="4ABC47BA" w14:textId="77777777" w:rsidR="00C4314C" w:rsidRPr="00C06844" w:rsidRDefault="00C4314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 xml:space="preserve">The priest takes in his hands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xml:space="preserve"> and raises It up to arm’s length, and with bowed head, he exclaims aloud “The holies for the holy”, while the people worship before the Lord with fear and trembling, praying for the forgiveness of their sins with tears and supplications.</w:t>
            </w:r>
          </w:p>
          <w:p w14:paraId="69248508" w14:textId="34187C3E"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Then the priest takes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xml:space="preserve"> between the tips of two fingers of his right hand, and with It he signs the precious Blood inside the chalice in the form of the cross. Then he dips the extremity of It inside the chalice and carefully raises It soaked in the Blood, and </w:t>
            </w:r>
            <w:proofErr w:type="gramStart"/>
            <w:r w:rsidRPr="00C06844">
              <w:rPr>
                <w:rFonts w:asciiTheme="majorBidi" w:hAnsiTheme="majorBidi" w:cstheme="majorBidi"/>
                <w:color w:val="1F497D" w:themeColor="text2"/>
                <w:sz w:val="24"/>
                <w:szCs w:val="24"/>
                <w:lang w:val="en-US"/>
              </w:rPr>
              <w:t>with It</w:t>
            </w:r>
            <w:proofErr w:type="gramEnd"/>
            <w:r w:rsidRPr="00C06844">
              <w:rPr>
                <w:rFonts w:asciiTheme="majorBidi" w:hAnsiTheme="majorBidi" w:cstheme="majorBidi"/>
                <w:color w:val="1F497D" w:themeColor="text2"/>
                <w:sz w:val="24"/>
                <w:szCs w:val="24"/>
                <w:lang w:val="en-US"/>
              </w:rPr>
              <w:t xml:space="preserve"> signs, in the form of the cross, the pure Body which is all on the paten. Then he takes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xml:space="preserve"> and signs with It the Blood inside the chalice in the form of the cross. He then carefully places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xml:space="preserve"> upside down in the Blood inside the chalice, all the while with his left hand cupped under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xml:space="preserve"> lest any of the pearls should fall or drip, while saying:</w:t>
            </w:r>
          </w:p>
        </w:tc>
        <w:tc>
          <w:tcPr>
            <w:tcW w:w="2552" w:type="dxa"/>
          </w:tcPr>
          <w:p w14:paraId="48AFEAC5" w14:textId="538D918E" w:rsidR="00C4314C" w:rsidRPr="00C06844" w:rsidRDefault="00C4314C" w:rsidP="00882B63">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يأخذ الكاهن الأسباديقون بيديه ويرفعه إلي</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فوق إلي آخر امتداد وهو مطامن الرأس</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صارخا قائلاً " القدسات للقديسين" ووقتها</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يسجد الشعب أمام الرب بخوف ورعدة</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طالبين غفران خطاياهم بدموع وابتهال</w:t>
            </w:r>
            <w:r w:rsidRPr="00C06844">
              <w:rPr>
                <w:rFonts w:asciiTheme="majorBidi" w:hAnsiTheme="majorBidi" w:cstheme="majorBidi"/>
                <w:b/>
                <w:bCs/>
                <w:color w:val="1F497D" w:themeColor="text2"/>
                <w:sz w:val="24"/>
                <w:szCs w:val="24"/>
                <w:rtl/>
                <w:lang w:val="en-US"/>
              </w:rPr>
              <w:t>.</w:t>
            </w:r>
          </w:p>
          <w:p w14:paraId="565A8939" w14:textId="77777777" w:rsidR="00882B63" w:rsidRPr="00C06844" w:rsidRDefault="00882B63" w:rsidP="00C767E9">
            <w:pPr>
              <w:autoSpaceDE w:val="0"/>
              <w:autoSpaceDN w:val="0"/>
              <w:bidi/>
              <w:adjustRightInd w:val="0"/>
              <w:jc w:val="both"/>
              <w:rPr>
                <w:rFonts w:asciiTheme="majorBidi" w:hAnsiTheme="majorBidi" w:cstheme="majorBidi"/>
                <w:b/>
                <w:bCs/>
                <w:color w:val="1F497D" w:themeColor="text2"/>
                <w:sz w:val="24"/>
                <w:szCs w:val="24"/>
                <w:rtl/>
              </w:rPr>
            </w:pPr>
          </w:p>
          <w:p w14:paraId="39106876" w14:textId="73B2F999" w:rsidR="00C4314C" w:rsidRPr="00C06844" w:rsidRDefault="00C4314C" w:rsidP="001D7000">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يأخذ الكاهن الأسباديقون بيده اليمني</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بطرف أصبعين، ويرشم به الدم الكريم في</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الكأس بمثال الصليب. ثم يغمس طرفه داخل</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الكأس، ويرفعه مغموسا بالدم باحتراس،</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ويرشم به الجسد الطاهر الذي في الصينية</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جميعه بمثال الصليب. ثم يعود به أيضا إلي</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الدم، ويرشم به علي وجه الدم داخل الكأس</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بمثال الصليب. ثم يضع الأسباديقون في الدم</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داخل الكأس مقلوبا.ً وتكون يده اليسري</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مبسوطة تحت الأسباديقون، لئلا تقع منه</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جوهرة أو ينقط منه شيئ. كل ذلك وهو</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يقول:</w:t>
            </w:r>
          </w:p>
        </w:tc>
      </w:tr>
      <w:tr w:rsidR="000C4FA7" w:rsidRPr="004332C7" w14:paraId="00AD385F" w14:textId="77777777" w:rsidTr="00480FF8">
        <w:tc>
          <w:tcPr>
            <w:tcW w:w="3969" w:type="dxa"/>
          </w:tcPr>
          <w:p w14:paraId="05825751" w14:textId="77777777" w:rsidR="000C4FA7" w:rsidRPr="004332C7" w:rsidRDefault="000C4FA7" w:rsidP="00C767E9">
            <w:pPr>
              <w:autoSpaceDE w:val="0"/>
              <w:autoSpaceDN w:val="0"/>
              <w:adjustRightInd w:val="0"/>
              <w:jc w:val="both"/>
              <w:rPr>
                <w:rFonts w:asciiTheme="majorBidi" w:hAnsiTheme="majorBidi" w:cstheme="majorBidi"/>
                <w:color w:val="4F81BD" w:themeColor="accent1"/>
                <w:sz w:val="24"/>
                <w:szCs w:val="24"/>
              </w:rPr>
            </w:pPr>
          </w:p>
        </w:tc>
        <w:tc>
          <w:tcPr>
            <w:tcW w:w="3969" w:type="dxa"/>
          </w:tcPr>
          <w:p w14:paraId="745C6F20" w14:textId="77777777" w:rsidR="000C4FA7" w:rsidRPr="004332C7" w:rsidRDefault="000C4FA7" w:rsidP="00C767E9">
            <w:pPr>
              <w:autoSpaceDE w:val="0"/>
              <w:autoSpaceDN w:val="0"/>
              <w:adjustRightInd w:val="0"/>
              <w:jc w:val="both"/>
              <w:rPr>
                <w:rFonts w:asciiTheme="majorBidi" w:hAnsiTheme="majorBidi" w:cstheme="majorBidi"/>
                <w:color w:val="4F81BD" w:themeColor="accent1"/>
                <w:sz w:val="24"/>
                <w:szCs w:val="24"/>
                <w:lang w:val="en-US"/>
              </w:rPr>
            </w:pPr>
          </w:p>
        </w:tc>
        <w:tc>
          <w:tcPr>
            <w:tcW w:w="2552" w:type="dxa"/>
          </w:tcPr>
          <w:p w14:paraId="19202161" w14:textId="77777777" w:rsidR="000C4FA7" w:rsidRPr="00C06844" w:rsidRDefault="000C4FA7" w:rsidP="00882B63">
            <w:pPr>
              <w:autoSpaceDE w:val="0"/>
              <w:autoSpaceDN w:val="0"/>
              <w:bidi/>
              <w:adjustRightInd w:val="0"/>
              <w:jc w:val="both"/>
              <w:rPr>
                <w:rFonts w:asciiTheme="majorBidi" w:hAnsiTheme="majorBidi" w:cstheme="majorBidi"/>
                <w:b/>
                <w:bCs/>
                <w:color w:val="1F497D" w:themeColor="text2"/>
                <w:sz w:val="24"/>
                <w:szCs w:val="24"/>
                <w:rtl/>
              </w:rPr>
            </w:pPr>
          </w:p>
        </w:tc>
      </w:tr>
      <w:tr w:rsidR="00C4314C" w:rsidRPr="005F61CA" w14:paraId="6CA96AC0" w14:textId="77777777" w:rsidTr="00480FF8">
        <w:tc>
          <w:tcPr>
            <w:tcW w:w="3969" w:type="dxa"/>
          </w:tcPr>
          <w:p w14:paraId="6CB104ED" w14:textId="1EA58986"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7E87818B" w14:textId="61714511" w:rsidR="00C4314C" w:rsidRPr="004332C7" w:rsidRDefault="00C4314C" w:rsidP="00767E82">
            <w:pPr>
              <w:jc w:val="both"/>
              <w:rPr>
                <w:rFonts w:asciiTheme="majorBidi" w:hAnsiTheme="majorBidi" w:cstheme="majorBidi"/>
                <w:sz w:val="24"/>
                <w:szCs w:val="24"/>
              </w:rPr>
            </w:pPr>
            <w:r w:rsidRPr="004332C7">
              <w:rPr>
                <w:rFonts w:asciiTheme="majorBidi" w:hAnsiTheme="majorBidi" w:cstheme="majorBidi"/>
                <w:sz w:val="24"/>
                <w:szCs w:val="24"/>
              </w:rPr>
              <w:t>Det hellige til de hellige!</w:t>
            </w:r>
            <w:r w:rsidR="00767E82">
              <w:rPr>
                <w:rFonts w:asciiTheme="majorBidi" w:hAnsiTheme="majorBidi" w:cstheme="majorBidi"/>
                <w:sz w:val="24"/>
                <w:szCs w:val="24"/>
              </w:rPr>
              <w:t xml:space="preserve"> </w:t>
            </w:r>
            <w:r w:rsidRPr="004332C7">
              <w:rPr>
                <w:rFonts w:asciiTheme="majorBidi" w:hAnsiTheme="majorBidi" w:cstheme="majorBidi"/>
                <w:sz w:val="24"/>
                <w:szCs w:val="24"/>
              </w:rPr>
              <w:t>Velsignet være Herren Jesus Kristus, Guds Søn, Hellig­ åndens Indvielse (consecration). Amen.</w:t>
            </w:r>
          </w:p>
        </w:tc>
        <w:tc>
          <w:tcPr>
            <w:tcW w:w="3969" w:type="dxa"/>
          </w:tcPr>
          <w:p w14:paraId="72EE7F51"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F81ADF4" w14:textId="5A9D4D17" w:rsidR="00C4314C" w:rsidRPr="004332C7" w:rsidRDefault="00C4314C" w:rsidP="00767E82">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holies for the holy.</w:t>
            </w:r>
            <w:r w:rsidR="00767E82">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lang w:val="en-US"/>
              </w:rPr>
              <w:t xml:space="preserve">Blessed be the Lord Jesus Christ, the Son of God; the sanctification is by the Holy Spirit. </w:t>
            </w:r>
            <w:r w:rsidRPr="00767E82">
              <w:rPr>
                <w:rFonts w:asciiTheme="majorBidi" w:hAnsiTheme="majorBidi" w:cstheme="majorBidi"/>
                <w:color w:val="000000"/>
                <w:sz w:val="24"/>
                <w:szCs w:val="24"/>
                <w:lang w:val="en-US"/>
              </w:rPr>
              <w:t>Amen.</w:t>
            </w:r>
          </w:p>
        </w:tc>
        <w:tc>
          <w:tcPr>
            <w:tcW w:w="2552" w:type="dxa"/>
          </w:tcPr>
          <w:p w14:paraId="40A2D067"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1CFB383E" w14:textId="6767CE64" w:rsidR="00C4314C" w:rsidRPr="001D7000" w:rsidRDefault="00C4314C" w:rsidP="00882B63">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القدسات للقديسين. مبارك الرب</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يسوع المسيح ابن الله، وقدوس</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الروح القدس. آمين</w:t>
            </w:r>
            <w:r w:rsidRPr="0019613F">
              <w:rPr>
                <w:rFonts w:asciiTheme="majorBidi" w:hAnsiTheme="majorBidi" w:cstheme="majorBidi"/>
                <w:b/>
                <w:bCs/>
                <w:color w:val="000000"/>
                <w:sz w:val="24"/>
                <w:szCs w:val="24"/>
                <w:lang w:val="en-US"/>
              </w:rPr>
              <w:t>.</w:t>
            </w:r>
          </w:p>
        </w:tc>
      </w:tr>
      <w:tr w:rsidR="000C4FA7" w:rsidRPr="005F61CA" w14:paraId="39CC5D0E" w14:textId="77777777" w:rsidTr="00480FF8">
        <w:tc>
          <w:tcPr>
            <w:tcW w:w="3969" w:type="dxa"/>
          </w:tcPr>
          <w:p w14:paraId="24C3259C" w14:textId="77777777" w:rsidR="000C4FA7" w:rsidRPr="0019613F"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D869152" w14:textId="77777777" w:rsidR="000C4FA7" w:rsidRPr="004332C7" w:rsidRDefault="000C4FA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E81EF76" w14:textId="77777777" w:rsidR="000C4FA7" w:rsidRPr="001D7000" w:rsidRDefault="000C4FA7" w:rsidP="00C767E9">
            <w:pPr>
              <w:autoSpaceDE w:val="0"/>
              <w:autoSpaceDN w:val="0"/>
              <w:bidi/>
              <w:adjustRightInd w:val="0"/>
              <w:jc w:val="both"/>
              <w:rPr>
                <w:rFonts w:asciiTheme="majorBidi" w:hAnsiTheme="majorBidi" w:cstheme="majorBidi"/>
                <w:b/>
                <w:bCs/>
                <w:color w:val="C10000"/>
                <w:sz w:val="24"/>
                <w:szCs w:val="24"/>
                <w:rtl/>
              </w:rPr>
            </w:pPr>
          </w:p>
        </w:tc>
      </w:tr>
      <w:tr w:rsidR="00C4314C" w:rsidRPr="005F61CA" w14:paraId="66BF30AD" w14:textId="77777777" w:rsidTr="00480FF8">
        <w:tc>
          <w:tcPr>
            <w:tcW w:w="3969" w:type="dxa"/>
          </w:tcPr>
          <w:p w14:paraId="4ADF8C78" w14:textId="61CA983D"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rejser folket sig fra den bøjede stilling og svarer ham med høj stemme:</w:t>
            </w:r>
          </w:p>
        </w:tc>
        <w:tc>
          <w:tcPr>
            <w:tcW w:w="3969" w:type="dxa"/>
          </w:tcPr>
          <w:p w14:paraId="7D1CB267" w14:textId="42B8A5D2"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raise their heads, and respond in a loud voice saying:</w:t>
            </w:r>
          </w:p>
        </w:tc>
        <w:tc>
          <w:tcPr>
            <w:tcW w:w="2552" w:type="dxa"/>
          </w:tcPr>
          <w:p w14:paraId="50F51F50" w14:textId="1D1A4D52" w:rsidR="00C4314C" w:rsidRPr="00C06844" w:rsidRDefault="00C4314C" w:rsidP="00882B63">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ينهض الشعب من سجودهم، ويجاوبونه</w:t>
            </w:r>
            <w:r w:rsidR="00882B63"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بأعلي أصواتهم قائلين:</w:t>
            </w:r>
          </w:p>
        </w:tc>
      </w:tr>
      <w:tr w:rsidR="00C4314C" w:rsidRPr="005F61CA" w14:paraId="02C600D6" w14:textId="77777777" w:rsidTr="00480FF8">
        <w:tc>
          <w:tcPr>
            <w:tcW w:w="3969" w:type="dxa"/>
          </w:tcPr>
          <w:p w14:paraId="53636B44" w14:textId="14D404E4"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202BF002" w14:textId="60FEFCC3"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Amen. En hellig Fader, en hellig Søn, en Helligånd. </w:t>
            </w:r>
            <w:r w:rsidRPr="004332C7">
              <w:rPr>
                <w:rFonts w:asciiTheme="majorBidi" w:hAnsiTheme="majorBidi" w:cstheme="majorBidi"/>
                <w:sz w:val="24"/>
                <w:szCs w:val="24"/>
                <w:lang w:val="en-US"/>
              </w:rPr>
              <w:t>Amen</w:t>
            </w:r>
          </w:p>
          <w:p w14:paraId="0846FD75" w14:textId="22FEB329" w:rsidR="00C4314C" w:rsidRPr="004332C7" w:rsidRDefault="00C4314C" w:rsidP="00C767E9">
            <w:pPr>
              <w:jc w:val="both"/>
              <w:rPr>
                <w:rFonts w:asciiTheme="majorBidi" w:hAnsiTheme="majorBidi" w:cstheme="majorBidi"/>
                <w:sz w:val="24"/>
                <w:szCs w:val="24"/>
                <w:lang w:val="en-US"/>
              </w:rPr>
            </w:pPr>
          </w:p>
        </w:tc>
        <w:tc>
          <w:tcPr>
            <w:tcW w:w="3969" w:type="dxa"/>
          </w:tcPr>
          <w:p w14:paraId="1DA7818C" w14:textId="6449A662"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67632C5" w14:textId="48AC864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One is the Holy Father, one is the Holy </w:t>
            </w:r>
            <w:proofErr w:type="spellStart"/>
            <w:proofErr w:type="gramStart"/>
            <w:r w:rsidRPr="004332C7">
              <w:rPr>
                <w:rFonts w:asciiTheme="majorBidi" w:hAnsiTheme="majorBidi" w:cstheme="majorBidi"/>
                <w:sz w:val="24"/>
                <w:szCs w:val="24"/>
                <w:lang w:val="en-US"/>
              </w:rPr>
              <w:t>Son,one</w:t>
            </w:r>
            <w:proofErr w:type="spellEnd"/>
            <w:proofErr w:type="gramEnd"/>
            <w:r w:rsidRPr="004332C7">
              <w:rPr>
                <w:rFonts w:asciiTheme="majorBidi" w:hAnsiTheme="majorBidi" w:cstheme="majorBidi"/>
                <w:sz w:val="24"/>
                <w:szCs w:val="24"/>
                <w:lang w:val="en-US"/>
              </w:rPr>
              <w:t xml:space="preserve"> is the Holy </w:t>
            </w:r>
            <w:proofErr w:type="spellStart"/>
            <w:r w:rsidRPr="004332C7">
              <w:rPr>
                <w:rFonts w:asciiTheme="majorBidi" w:hAnsiTheme="majorBidi" w:cstheme="majorBidi"/>
                <w:sz w:val="24"/>
                <w:szCs w:val="24"/>
                <w:lang w:val="en-US"/>
              </w:rPr>
              <w:t>Spirit.Amen</w:t>
            </w:r>
            <w:proofErr w:type="spellEnd"/>
          </w:p>
        </w:tc>
        <w:tc>
          <w:tcPr>
            <w:tcW w:w="2552" w:type="dxa"/>
          </w:tcPr>
          <w:p w14:paraId="7EE2C487"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1F866B10" w14:textId="29AC40CF" w:rsidR="00C4314C" w:rsidRPr="001D7000" w:rsidRDefault="00C4314C" w:rsidP="00882B63">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واحد هو الآب القدوس، واحد هو</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الابن القدوس، واحد هو الروح</w:t>
            </w:r>
            <w:r w:rsidR="00882B63"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القدوس.امين</w:t>
            </w:r>
            <w:r w:rsidRPr="001D7000">
              <w:rPr>
                <w:rFonts w:asciiTheme="majorBidi" w:hAnsiTheme="majorBidi" w:cstheme="majorBidi"/>
                <w:b/>
                <w:bCs/>
                <w:color w:val="000000"/>
                <w:sz w:val="24"/>
                <w:szCs w:val="24"/>
                <w:lang w:val="en-US"/>
              </w:rPr>
              <w:t>.</w:t>
            </w:r>
          </w:p>
        </w:tc>
      </w:tr>
      <w:tr w:rsidR="00480FF8" w:rsidRPr="005F61CA" w14:paraId="54245EDC" w14:textId="77777777" w:rsidTr="00480FF8">
        <w:tc>
          <w:tcPr>
            <w:tcW w:w="3969" w:type="dxa"/>
          </w:tcPr>
          <w:p w14:paraId="0FC07804"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5C8DBEF"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65AA5FA6"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349173CC" w14:textId="77777777" w:rsidTr="00480FF8">
        <w:tc>
          <w:tcPr>
            <w:tcW w:w="3969" w:type="dxa"/>
          </w:tcPr>
          <w:p w14:paraId="52BA1F35" w14:textId="53278DEA"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2142326B" w14:textId="27FA59B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Fred være med jer  alle.</w:t>
            </w:r>
          </w:p>
        </w:tc>
        <w:tc>
          <w:tcPr>
            <w:tcW w:w="3969" w:type="dxa"/>
          </w:tcPr>
          <w:p w14:paraId="3ED3F360"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394FAE2" w14:textId="42973B8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Peace be with all.</w:t>
            </w:r>
          </w:p>
        </w:tc>
        <w:tc>
          <w:tcPr>
            <w:tcW w:w="2552" w:type="dxa"/>
          </w:tcPr>
          <w:p w14:paraId="5359B81A"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05695293" w14:textId="407CC203" w:rsidR="00C4314C" w:rsidRPr="001D7000" w:rsidRDefault="00B83FF4"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السلام لجميعكم</w:t>
            </w:r>
            <w:r w:rsidR="00C4314C" w:rsidRPr="001D7000">
              <w:rPr>
                <w:rFonts w:asciiTheme="majorBidi" w:hAnsiTheme="majorBidi" w:cstheme="majorBidi"/>
                <w:b/>
                <w:bCs/>
                <w:color w:val="000000"/>
                <w:sz w:val="24"/>
                <w:szCs w:val="24"/>
              </w:rPr>
              <w:t>.</w:t>
            </w:r>
          </w:p>
        </w:tc>
      </w:tr>
      <w:tr w:rsidR="00480FF8" w:rsidRPr="004332C7" w14:paraId="60D593D6" w14:textId="77777777" w:rsidTr="00480FF8">
        <w:tc>
          <w:tcPr>
            <w:tcW w:w="3969" w:type="dxa"/>
          </w:tcPr>
          <w:p w14:paraId="3C5EB0F4"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7B75829"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6FBDD65D"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C4314C" w:rsidRPr="004332C7" w14:paraId="5F22F650" w14:textId="77777777" w:rsidTr="00480FF8">
        <w:tc>
          <w:tcPr>
            <w:tcW w:w="3969" w:type="dxa"/>
          </w:tcPr>
          <w:p w14:paraId="2F417991" w14:textId="51AE7BC5"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70CE416A" w14:textId="379AB39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Og med din ånd.</w:t>
            </w:r>
          </w:p>
        </w:tc>
        <w:tc>
          <w:tcPr>
            <w:tcW w:w="3969" w:type="dxa"/>
          </w:tcPr>
          <w:p w14:paraId="1B2A70A1"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33B08555" w14:textId="642C865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19E3DA07"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15F7D13E" w14:textId="5530043A"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ولروحك أيضًا</w:t>
            </w:r>
            <w:r w:rsidRPr="001D7000">
              <w:rPr>
                <w:rFonts w:asciiTheme="majorBidi" w:hAnsiTheme="majorBidi" w:cstheme="majorBidi"/>
                <w:b/>
                <w:bCs/>
                <w:color w:val="000000"/>
                <w:sz w:val="24"/>
                <w:szCs w:val="24"/>
              </w:rPr>
              <w:t>.</w:t>
            </w:r>
          </w:p>
        </w:tc>
      </w:tr>
    </w:tbl>
    <w:p w14:paraId="10D88BEC" w14:textId="533C31AE" w:rsidR="00880712" w:rsidRPr="004332C7" w:rsidRDefault="00880712" w:rsidP="00C767E9">
      <w:pPr>
        <w:jc w:val="both"/>
      </w:pPr>
    </w:p>
    <w:p w14:paraId="4B8FCB69" w14:textId="33BDDF60" w:rsidR="00880712" w:rsidRPr="009B270D" w:rsidRDefault="00880712" w:rsidP="009B270D">
      <w:pPr>
        <w:pStyle w:val="Heading2"/>
        <w:jc w:val="center"/>
        <w:rPr>
          <w:b/>
          <w:bCs/>
          <w:sz w:val="28"/>
          <w:szCs w:val="28"/>
        </w:rPr>
      </w:pPr>
      <w:bookmarkStart w:id="13" w:name="_Toc97819950"/>
      <w:r w:rsidRPr="004332C7">
        <w:rPr>
          <w:b/>
          <w:bCs/>
          <w:sz w:val="28"/>
          <w:szCs w:val="28"/>
        </w:rPr>
        <w:t>The Confession</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5152FB" w:rsidRPr="004332C7" w14:paraId="40244D69" w14:textId="77777777" w:rsidTr="000E504D">
        <w:tc>
          <w:tcPr>
            <w:tcW w:w="3969" w:type="dxa"/>
            <w:shd w:val="clear" w:color="auto" w:fill="EAF1DD" w:themeFill="accent3" w:themeFillTint="33"/>
            <w:vAlign w:val="center"/>
          </w:tcPr>
          <w:p w14:paraId="2F4A86F5" w14:textId="27F58413" w:rsidR="00C4314C" w:rsidRPr="008B6C38" w:rsidRDefault="00C4314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Commixtur</w:t>
            </w:r>
          </w:p>
        </w:tc>
        <w:tc>
          <w:tcPr>
            <w:tcW w:w="3969" w:type="dxa"/>
            <w:shd w:val="clear" w:color="auto" w:fill="EAF1DD" w:themeFill="accent3" w:themeFillTint="33"/>
            <w:vAlign w:val="center"/>
          </w:tcPr>
          <w:p w14:paraId="592829A3" w14:textId="3AE6FA04"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rPr>
              <w:t>The Confession</w:t>
            </w:r>
          </w:p>
        </w:tc>
        <w:tc>
          <w:tcPr>
            <w:tcW w:w="2552" w:type="dxa"/>
            <w:shd w:val="clear" w:color="auto" w:fill="EAF1DD" w:themeFill="accent3" w:themeFillTint="33"/>
            <w:vAlign w:val="center"/>
          </w:tcPr>
          <w:p w14:paraId="74D23ABD" w14:textId="7EA3B2EE"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الاعتراف</w:t>
            </w:r>
          </w:p>
        </w:tc>
      </w:tr>
      <w:tr w:rsidR="005152FB" w:rsidRPr="005F61CA" w14:paraId="7DEFAD4A" w14:textId="77777777" w:rsidTr="000E504D">
        <w:tc>
          <w:tcPr>
            <w:tcW w:w="3969" w:type="dxa"/>
          </w:tcPr>
          <w:p w14:paraId="47CC0B36" w14:textId="4A52582A"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65D640E9" w14:textId="16CF7EC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Jesu Kristi, vor Guds Søns hellige legeme og dyrebare, sande  blod. Amen.</w:t>
            </w:r>
          </w:p>
        </w:tc>
        <w:tc>
          <w:tcPr>
            <w:tcW w:w="3969" w:type="dxa"/>
          </w:tcPr>
          <w:p w14:paraId="2936BD46"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678519B0" w14:textId="462F8CB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holy Body and the precious, true Blood of Jesus Christ, the Son of our God. Amen.</w:t>
            </w:r>
          </w:p>
        </w:tc>
        <w:tc>
          <w:tcPr>
            <w:tcW w:w="2552" w:type="dxa"/>
          </w:tcPr>
          <w:p w14:paraId="13A864DB"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7837561E" w14:textId="6DD6714E" w:rsidR="00C4314C" w:rsidRPr="001D7000" w:rsidRDefault="00C4314C" w:rsidP="00882B63">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جسد مقدس، ودم كريم حقيقي،</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ليسوع المسيح ابن إلهنا. آمين</w:t>
            </w:r>
            <w:r w:rsidRPr="001D7000">
              <w:rPr>
                <w:rFonts w:asciiTheme="majorBidi" w:hAnsiTheme="majorBidi" w:cstheme="majorBidi"/>
                <w:b/>
                <w:bCs/>
                <w:color w:val="000000"/>
                <w:sz w:val="24"/>
                <w:szCs w:val="24"/>
                <w:lang w:val="en-US"/>
              </w:rPr>
              <w:t>.</w:t>
            </w:r>
          </w:p>
        </w:tc>
      </w:tr>
      <w:tr w:rsidR="00480FF8" w:rsidRPr="005F61CA" w14:paraId="6EB4F70B" w14:textId="77777777" w:rsidTr="000E504D">
        <w:tc>
          <w:tcPr>
            <w:tcW w:w="3969" w:type="dxa"/>
          </w:tcPr>
          <w:p w14:paraId="1B40E99E"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44F2067"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0A9AC645"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152FB" w:rsidRPr="004332C7" w14:paraId="53117A8C" w14:textId="77777777" w:rsidTr="000E504D">
        <w:tc>
          <w:tcPr>
            <w:tcW w:w="3969" w:type="dxa"/>
          </w:tcPr>
          <w:p w14:paraId="46E77DC3" w14:textId="7AF2A2C1"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64E2D7B" w14:textId="6B6AB47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Amen</w:t>
            </w:r>
            <w:r w:rsidR="0080659D" w:rsidRPr="004332C7">
              <w:rPr>
                <w:rFonts w:asciiTheme="majorBidi" w:hAnsiTheme="majorBidi" w:cstheme="majorBidi"/>
                <w:sz w:val="24"/>
                <w:szCs w:val="24"/>
              </w:rPr>
              <w:t>.</w:t>
            </w:r>
          </w:p>
        </w:tc>
        <w:tc>
          <w:tcPr>
            <w:tcW w:w="3969" w:type="dxa"/>
          </w:tcPr>
          <w:p w14:paraId="76B83A55" w14:textId="77777777" w:rsidR="00882B63" w:rsidRPr="004332C7" w:rsidRDefault="00C4314C" w:rsidP="00C767E9">
            <w:pPr>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 xml:space="preserve">People: </w:t>
            </w:r>
          </w:p>
          <w:p w14:paraId="70339F32" w14:textId="56C5A0D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w:t>
            </w:r>
          </w:p>
        </w:tc>
        <w:tc>
          <w:tcPr>
            <w:tcW w:w="2552" w:type="dxa"/>
          </w:tcPr>
          <w:p w14:paraId="66147BF1"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76F475D" w14:textId="3AE3B514"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480FF8" w:rsidRPr="004332C7" w14:paraId="71D4E30C" w14:textId="77777777" w:rsidTr="000E504D">
        <w:tc>
          <w:tcPr>
            <w:tcW w:w="3969" w:type="dxa"/>
          </w:tcPr>
          <w:p w14:paraId="08EF2595"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981880A" w14:textId="77777777" w:rsidR="00480FF8" w:rsidRPr="004332C7" w:rsidRDefault="00480FF8" w:rsidP="00C767E9">
            <w:pPr>
              <w:jc w:val="both"/>
              <w:rPr>
                <w:rFonts w:asciiTheme="majorBidi" w:hAnsiTheme="majorBidi" w:cstheme="majorBidi"/>
                <w:b/>
                <w:bCs/>
                <w:color w:val="C10000"/>
                <w:sz w:val="24"/>
                <w:szCs w:val="24"/>
              </w:rPr>
            </w:pPr>
          </w:p>
        </w:tc>
        <w:tc>
          <w:tcPr>
            <w:tcW w:w="2552" w:type="dxa"/>
          </w:tcPr>
          <w:p w14:paraId="594CC957"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152FB" w:rsidRPr="005F61CA" w14:paraId="6DF6EBB3" w14:textId="77777777" w:rsidTr="000E504D">
        <w:tc>
          <w:tcPr>
            <w:tcW w:w="3969" w:type="dxa"/>
          </w:tcPr>
          <w:p w14:paraId="69B453E6" w14:textId="17A6284C"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5F634EB7" w14:textId="021A668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Jesu Kristi, vor Guds Søns hellige, dyrebare legeme og sande blod. Amen</w:t>
            </w:r>
            <w:r w:rsidR="0080659D" w:rsidRPr="004332C7">
              <w:rPr>
                <w:rFonts w:asciiTheme="majorBidi" w:hAnsiTheme="majorBidi" w:cstheme="majorBidi"/>
                <w:sz w:val="24"/>
                <w:szCs w:val="24"/>
              </w:rPr>
              <w:t>.</w:t>
            </w:r>
          </w:p>
        </w:tc>
        <w:tc>
          <w:tcPr>
            <w:tcW w:w="3969" w:type="dxa"/>
          </w:tcPr>
          <w:p w14:paraId="30FDDFE8"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FCFB09F" w14:textId="1599311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holy, precious Body and the true Blood of Jesus Christ, the Son of our God. Amen.</w:t>
            </w:r>
          </w:p>
        </w:tc>
        <w:tc>
          <w:tcPr>
            <w:tcW w:w="2552" w:type="dxa"/>
          </w:tcPr>
          <w:p w14:paraId="68EFEB42"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5DB7C46A" w14:textId="45AFC1C9" w:rsidR="00C4314C" w:rsidRPr="001D7000" w:rsidRDefault="00C4314C" w:rsidP="00882B63">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مقدس وكريم، جسد ودم حقيقي،</w:t>
            </w:r>
            <w:r w:rsidR="00882B63"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ليسوع المسيح ابن إلهنا. آمين</w:t>
            </w:r>
            <w:r w:rsidRPr="001D7000">
              <w:rPr>
                <w:rFonts w:asciiTheme="majorBidi" w:hAnsiTheme="majorBidi" w:cstheme="majorBidi"/>
                <w:b/>
                <w:bCs/>
                <w:color w:val="000000"/>
                <w:sz w:val="24"/>
                <w:szCs w:val="24"/>
                <w:lang w:val="en-US"/>
              </w:rPr>
              <w:t>.</w:t>
            </w:r>
          </w:p>
        </w:tc>
      </w:tr>
      <w:tr w:rsidR="00480FF8" w:rsidRPr="005F61CA" w14:paraId="5386501B" w14:textId="77777777" w:rsidTr="000E504D">
        <w:tc>
          <w:tcPr>
            <w:tcW w:w="3969" w:type="dxa"/>
          </w:tcPr>
          <w:p w14:paraId="2F3C32FC"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37CADB0"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511FFEFF"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152FB" w:rsidRPr="004332C7" w14:paraId="19D33914" w14:textId="77777777" w:rsidTr="000E504D">
        <w:tc>
          <w:tcPr>
            <w:tcW w:w="3969" w:type="dxa"/>
          </w:tcPr>
          <w:p w14:paraId="46039A30" w14:textId="36F8EB52"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4F4BE5D6" w14:textId="49DB0E19"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Amen</w:t>
            </w:r>
            <w:r w:rsidR="0080659D" w:rsidRPr="004332C7">
              <w:rPr>
                <w:rFonts w:asciiTheme="majorBidi" w:hAnsiTheme="majorBidi" w:cstheme="majorBidi"/>
                <w:sz w:val="24"/>
                <w:szCs w:val="24"/>
              </w:rPr>
              <w:t>.</w:t>
            </w:r>
          </w:p>
        </w:tc>
        <w:tc>
          <w:tcPr>
            <w:tcW w:w="3969" w:type="dxa"/>
          </w:tcPr>
          <w:p w14:paraId="1E3941AC" w14:textId="77777777" w:rsidR="00C4314C" w:rsidRPr="004332C7" w:rsidRDefault="00C4314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2DBD12D8" w14:textId="457E6D7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w:t>
            </w:r>
          </w:p>
        </w:tc>
        <w:tc>
          <w:tcPr>
            <w:tcW w:w="2552" w:type="dxa"/>
          </w:tcPr>
          <w:p w14:paraId="49F9A552"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4988A29D" w14:textId="09481B13"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آمين</w:t>
            </w:r>
            <w:r w:rsidRPr="001D7000">
              <w:rPr>
                <w:rFonts w:asciiTheme="majorBidi" w:hAnsiTheme="majorBidi" w:cstheme="majorBidi"/>
                <w:b/>
                <w:bCs/>
                <w:color w:val="000000"/>
                <w:sz w:val="24"/>
                <w:szCs w:val="24"/>
              </w:rPr>
              <w:t>.</w:t>
            </w:r>
          </w:p>
        </w:tc>
      </w:tr>
      <w:tr w:rsidR="00480FF8" w:rsidRPr="004332C7" w14:paraId="38415667" w14:textId="77777777" w:rsidTr="000E504D">
        <w:tc>
          <w:tcPr>
            <w:tcW w:w="3969" w:type="dxa"/>
          </w:tcPr>
          <w:p w14:paraId="59863E03" w14:textId="77777777" w:rsidR="00480FF8" w:rsidRPr="004332C7" w:rsidRDefault="00480FF8"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E05DC13" w14:textId="77777777" w:rsidR="00480FF8" w:rsidRPr="004332C7" w:rsidRDefault="00480FF8" w:rsidP="00C767E9">
            <w:pPr>
              <w:jc w:val="both"/>
              <w:rPr>
                <w:rFonts w:asciiTheme="majorBidi" w:hAnsiTheme="majorBidi" w:cstheme="majorBidi"/>
                <w:b/>
                <w:bCs/>
                <w:color w:val="C10000"/>
                <w:sz w:val="24"/>
                <w:szCs w:val="24"/>
              </w:rPr>
            </w:pPr>
          </w:p>
        </w:tc>
        <w:tc>
          <w:tcPr>
            <w:tcW w:w="2552" w:type="dxa"/>
          </w:tcPr>
          <w:p w14:paraId="11D8765C"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152FB" w:rsidRPr="005F61CA" w14:paraId="336D5E29" w14:textId="77777777" w:rsidTr="000E504D">
        <w:tc>
          <w:tcPr>
            <w:tcW w:w="3969" w:type="dxa"/>
          </w:tcPr>
          <w:p w14:paraId="2049C9A9" w14:textId="1E03A077" w:rsidR="00C4314C" w:rsidRPr="004332C7" w:rsidRDefault="004E453E"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Præst</w:t>
            </w:r>
            <w:r w:rsidR="00C4314C" w:rsidRPr="004332C7">
              <w:rPr>
                <w:rFonts w:asciiTheme="majorBidi" w:hAnsiTheme="majorBidi" w:cstheme="majorBidi"/>
                <w:color w:val="C10000"/>
                <w:sz w:val="24"/>
                <w:szCs w:val="24"/>
              </w:rPr>
              <w:t>:</w:t>
            </w:r>
          </w:p>
          <w:p w14:paraId="5F2762CE" w14:textId="0DFEE937"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Vor Guds, Immanuels legeme og blod- det er det i sandhed. Amen.</w:t>
            </w:r>
          </w:p>
        </w:tc>
        <w:tc>
          <w:tcPr>
            <w:tcW w:w="3969" w:type="dxa"/>
          </w:tcPr>
          <w:p w14:paraId="3BE118BA" w14:textId="7777777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Priest: </w:t>
            </w:r>
          </w:p>
          <w:p w14:paraId="05066F27" w14:textId="3519DA8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Body and the Blood of Immanuel our God; this is true. Amen.</w:t>
            </w:r>
          </w:p>
        </w:tc>
        <w:tc>
          <w:tcPr>
            <w:tcW w:w="2552" w:type="dxa"/>
          </w:tcPr>
          <w:p w14:paraId="5DCD1CFA"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2E2D760" w14:textId="63D0EEF7" w:rsidR="00C4314C" w:rsidRPr="001D7000" w:rsidRDefault="00C4314C" w:rsidP="005152F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جسد ودم عمانوئيل إلهنا، هذا هو</w:t>
            </w:r>
            <w:r w:rsidR="005152FB"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بالحقيقة. آمين</w:t>
            </w:r>
            <w:r w:rsidRPr="0019613F">
              <w:rPr>
                <w:rFonts w:asciiTheme="majorBidi" w:hAnsiTheme="majorBidi" w:cstheme="majorBidi"/>
                <w:b/>
                <w:bCs/>
                <w:color w:val="000000"/>
                <w:sz w:val="24"/>
                <w:szCs w:val="24"/>
                <w:lang w:val="en-US"/>
              </w:rPr>
              <w:t>.</w:t>
            </w:r>
          </w:p>
        </w:tc>
      </w:tr>
      <w:tr w:rsidR="00480FF8" w:rsidRPr="005F61CA" w14:paraId="41F37EC7" w14:textId="77777777" w:rsidTr="000E504D">
        <w:tc>
          <w:tcPr>
            <w:tcW w:w="3969" w:type="dxa"/>
          </w:tcPr>
          <w:p w14:paraId="2B4F9455" w14:textId="77777777" w:rsidR="00480FF8" w:rsidRPr="0019613F" w:rsidRDefault="00480FF8" w:rsidP="00C767E9">
            <w:pPr>
              <w:autoSpaceDE w:val="0"/>
              <w:autoSpaceDN w:val="0"/>
              <w:adjustRightInd w:val="0"/>
              <w:jc w:val="both"/>
              <w:rPr>
                <w:rFonts w:asciiTheme="majorBidi" w:hAnsiTheme="majorBidi" w:cstheme="majorBidi"/>
                <w:color w:val="C10000"/>
                <w:sz w:val="24"/>
                <w:szCs w:val="24"/>
                <w:lang w:val="en-US"/>
              </w:rPr>
            </w:pPr>
          </w:p>
        </w:tc>
        <w:tc>
          <w:tcPr>
            <w:tcW w:w="3969" w:type="dxa"/>
          </w:tcPr>
          <w:p w14:paraId="26FA55A0" w14:textId="77777777" w:rsidR="00480FF8" w:rsidRPr="004332C7" w:rsidRDefault="00480FF8" w:rsidP="00C767E9">
            <w:pPr>
              <w:jc w:val="both"/>
              <w:rPr>
                <w:rFonts w:asciiTheme="majorBidi" w:hAnsiTheme="majorBidi" w:cstheme="majorBidi"/>
                <w:color w:val="C10000"/>
                <w:sz w:val="24"/>
                <w:szCs w:val="24"/>
                <w:lang w:val="en-US"/>
              </w:rPr>
            </w:pPr>
          </w:p>
        </w:tc>
        <w:tc>
          <w:tcPr>
            <w:tcW w:w="2552" w:type="dxa"/>
          </w:tcPr>
          <w:p w14:paraId="6CB39F4F"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152FB" w:rsidRPr="004332C7" w14:paraId="016AE35D" w14:textId="77777777" w:rsidTr="000E504D">
        <w:tc>
          <w:tcPr>
            <w:tcW w:w="3969" w:type="dxa"/>
          </w:tcPr>
          <w:p w14:paraId="49CA2D37" w14:textId="6EEFF41F" w:rsidR="00C4314C" w:rsidRPr="004332C7" w:rsidRDefault="000064F6"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Menigheden</w:t>
            </w:r>
            <w:r w:rsidR="00C4314C" w:rsidRPr="004332C7">
              <w:rPr>
                <w:rFonts w:asciiTheme="majorBidi" w:hAnsiTheme="majorBidi" w:cstheme="majorBidi"/>
                <w:color w:val="C10000"/>
                <w:sz w:val="24"/>
                <w:szCs w:val="24"/>
              </w:rPr>
              <w:t>:</w:t>
            </w:r>
          </w:p>
          <w:p w14:paraId="0A7D9305" w14:textId="0745A572"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Amen. Vi tror</w:t>
            </w:r>
            <w:r w:rsidR="0080659D" w:rsidRPr="004332C7">
              <w:rPr>
                <w:rFonts w:asciiTheme="majorBidi" w:hAnsiTheme="majorBidi" w:cstheme="majorBidi"/>
                <w:sz w:val="24"/>
                <w:szCs w:val="24"/>
              </w:rPr>
              <w:t>.</w:t>
            </w:r>
          </w:p>
        </w:tc>
        <w:tc>
          <w:tcPr>
            <w:tcW w:w="3969" w:type="dxa"/>
          </w:tcPr>
          <w:p w14:paraId="2EA96F26" w14:textId="77777777" w:rsidR="00C4314C" w:rsidRPr="004332C7" w:rsidRDefault="00C4314C" w:rsidP="00C767E9">
            <w:pPr>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 xml:space="preserve">People: </w:t>
            </w:r>
          </w:p>
          <w:p w14:paraId="0E7DE0BD" w14:textId="3407EA0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Amen. I believe.</w:t>
            </w:r>
          </w:p>
        </w:tc>
        <w:tc>
          <w:tcPr>
            <w:tcW w:w="2552" w:type="dxa"/>
          </w:tcPr>
          <w:p w14:paraId="7AD6280D"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rPr>
              <w:t>:</w:t>
            </w:r>
          </w:p>
          <w:p w14:paraId="0E2375CD" w14:textId="04CB77C8"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حقا أؤمن</w:t>
            </w:r>
            <w:r w:rsidRPr="001D7000">
              <w:rPr>
                <w:rFonts w:asciiTheme="majorBidi" w:hAnsiTheme="majorBidi" w:cstheme="majorBidi"/>
                <w:b/>
                <w:bCs/>
                <w:color w:val="000000"/>
                <w:sz w:val="24"/>
                <w:szCs w:val="24"/>
              </w:rPr>
              <w:t>.</w:t>
            </w:r>
          </w:p>
        </w:tc>
      </w:tr>
      <w:tr w:rsidR="00480FF8" w:rsidRPr="004332C7" w14:paraId="38D73038" w14:textId="77777777" w:rsidTr="000E504D">
        <w:tc>
          <w:tcPr>
            <w:tcW w:w="3969" w:type="dxa"/>
          </w:tcPr>
          <w:p w14:paraId="775CA9E9" w14:textId="77777777" w:rsidR="00480FF8" w:rsidRPr="004332C7" w:rsidRDefault="00480FF8" w:rsidP="00C767E9">
            <w:pPr>
              <w:autoSpaceDE w:val="0"/>
              <w:autoSpaceDN w:val="0"/>
              <w:adjustRightInd w:val="0"/>
              <w:jc w:val="both"/>
              <w:rPr>
                <w:rFonts w:asciiTheme="majorBidi" w:hAnsiTheme="majorBidi" w:cstheme="majorBidi"/>
                <w:color w:val="C10000"/>
                <w:sz w:val="24"/>
                <w:szCs w:val="24"/>
              </w:rPr>
            </w:pPr>
          </w:p>
        </w:tc>
        <w:tc>
          <w:tcPr>
            <w:tcW w:w="3969" w:type="dxa"/>
          </w:tcPr>
          <w:p w14:paraId="38EF4F19" w14:textId="77777777" w:rsidR="00480FF8" w:rsidRPr="004332C7" w:rsidRDefault="00480FF8" w:rsidP="00C767E9">
            <w:pPr>
              <w:jc w:val="both"/>
              <w:rPr>
                <w:rFonts w:asciiTheme="majorBidi" w:hAnsiTheme="majorBidi" w:cstheme="majorBidi"/>
                <w:color w:val="C10000"/>
                <w:sz w:val="24"/>
                <w:szCs w:val="24"/>
              </w:rPr>
            </w:pPr>
          </w:p>
        </w:tc>
        <w:tc>
          <w:tcPr>
            <w:tcW w:w="2552" w:type="dxa"/>
          </w:tcPr>
          <w:p w14:paraId="4FBA4ADF"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152FB" w:rsidRPr="005F61CA" w14:paraId="5A7FF5FA" w14:textId="77777777" w:rsidTr="000E504D">
        <w:tc>
          <w:tcPr>
            <w:tcW w:w="3969" w:type="dxa"/>
          </w:tcPr>
          <w:p w14:paraId="18DA1957" w14:textId="1CC98985" w:rsidR="00C4314C" w:rsidRPr="004332C7" w:rsidRDefault="004E453E"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Præst</w:t>
            </w:r>
            <w:r w:rsidR="00C4314C" w:rsidRPr="004332C7">
              <w:rPr>
                <w:rFonts w:asciiTheme="majorBidi" w:hAnsiTheme="majorBidi" w:cstheme="majorBidi"/>
                <w:color w:val="C10000"/>
                <w:sz w:val="24"/>
                <w:szCs w:val="24"/>
              </w:rPr>
              <w:t>:</w:t>
            </w:r>
          </w:p>
          <w:p w14:paraId="797CA08D" w14:textId="70864DD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Amen, amen, amen. Jeg tror, jeg tror, jeg tror, og jeg bekender indtil sidste åndedrag,</w:t>
            </w:r>
          </w:p>
        </w:tc>
        <w:tc>
          <w:tcPr>
            <w:tcW w:w="3969" w:type="dxa"/>
          </w:tcPr>
          <w:p w14:paraId="4FE6352B" w14:textId="7777777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Priest: </w:t>
            </w:r>
          </w:p>
          <w:p w14:paraId="3D284A87" w14:textId="16838DD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Amen. Amen. Amen. I believe, I believe, I believe and confess to the last breath</w:t>
            </w:r>
          </w:p>
        </w:tc>
        <w:tc>
          <w:tcPr>
            <w:tcW w:w="2552" w:type="dxa"/>
          </w:tcPr>
          <w:p w14:paraId="1F92C73C"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4DC004AB" w14:textId="1292BCDD" w:rsidR="00C4314C" w:rsidRPr="001D7000" w:rsidRDefault="00C4314C" w:rsidP="005152F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آمين. آمين. آمين. أؤمن. أؤمن</w:t>
            </w:r>
            <w:r w:rsidRPr="001D7000">
              <w:rPr>
                <w:rFonts w:asciiTheme="majorBidi" w:hAnsiTheme="majorBidi" w:cstheme="majorBidi"/>
                <w:b/>
                <w:bCs/>
                <w:color w:val="000000"/>
                <w:sz w:val="24"/>
                <w:szCs w:val="24"/>
                <w:lang w:val="en-US"/>
              </w:rPr>
              <w:t>.</w:t>
            </w:r>
            <w:r w:rsidR="005152FB" w:rsidRPr="001D7000">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أؤمن. واعترف إلي النفس</w:t>
            </w:r>
            <w:r w:rsidR="005152FB" w:rsidRPr="0019613F">
              <w:rPr>
                <w:rFonts w:asciiTheme="majorBidi" w:hAnsiTheme="majorBidi" w:cstheme="majorBidi"/>
                <w:b/>
                <w:bCs/>
                <w:color w:val="000000"/>
                <w:sz w:val="24"/>
                <w:szCs w:val="24"/>
                <w:lang w:val="en-US"/>
              </w:rPr>
              <w:t xml:space="preserve"> </w:t>
            </w:r>
            <w:r w:rsidRPr="001D7000">
              <w:rPr>
                <w:rFonts w:asciiTheme="majorBidi" w:hAnsiTheme="majorBidi" w:cstheme="majorBidi"/>
                <w:b/>
                <w:bCs/>
                <w:color w:val="000000"/>
                <w:sz w:val="24"/>
                <w:szCs w:val="24"/>
                <w:rtl/>
              </w:rPr>
              <w:t>الاخير</w:t>
            </w:r>
            <w:r w:rsidRPr="001D7000">
              <w:rPr>
                <w:rFonts w:asciiTheme="majorBidi" w:hAnsiTheme="majorBidi" w:cstheme="majorBidi"/>
                <w:b/>
                <w:bCs/>
                <w:color w:val="000000"/>
                <w:sz w:val="24"/>
                <w:szCs w:val="24"/>
                <w:lang w:val="en-US"/>
              </w:rPr>
              <w:t>.</w:t>
            </w:r>
          </w:p>
        </w:tc>
      </w:tr>
      <w:tr w:rsidR="005152FB" w:rsidRPr="005F61CA" w14:paraId="08C17A86" w14:textId="77777777" w:rsidTr="000E504D">
        <w:tc>
          <w:tcPr>
            <w:tcW w:w="3969" w:type="dxa"/>
          </w:tcPr>
          <w:p w14:paraId="48A38BC4" w14:textId="5FA35CCC"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at dette er det livgivende legeme, som din enbårne Søn, vor Herre-Gud-og Frelser Jesus Kristus modtog fra vor frue og vor dronning, den hellige gudsføderske Sct. Maria.</w:t>
            </w:r>
            <w:r w:rsidR="00767E82">
              <w:rPr>
                <w:rFonts w:asciiTheme="majorBidi" w:hAnsiTheme="majorBidi" w:cstheme="majorBidi"/>
                <w:sz w:val="24"/>
                <w:szCs w:val="24"/>
              </w:rPr>
              <w:t xml:space="preserve"> </w:t>
            </w:r>
          </w:p>
        </w:tc>
        <w:tc>
          <w:tcPr>
            <w:tcW w:w="3969" w:type="dxa"/>
          </w:tcPr>
          <w:p w14:paraId="4535AA55" w14:textId="0C419B2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that this is the life-giving Flesh that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our Lord, God, and Savior Jesus Christ, took from our Lady, the Lady of us all, the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Saint Mary.</w:t>
            </w:r>
          </w:p>
        </w:tc>
        <w:tc>
          <w:tcPr>
            <w:tcW w:w="2552" w:type="dxa"/>
          </w:tcPr>
          <w:p w14:paraId="36D44756" w14:textId="5C7532AB"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أن هذا هو الجسد المحيي، الذي</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أخذه ابنك الوحيد ، ربنا وإلهنا</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ومخلصنا يسوع المسيح من</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سيدتنا، سيدتنا كلنا والدة الاله</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القديسة الطاهرة مريم</w:t>
            </w:r>
            <w:r w:rsidRPr="001D7000">
              <w:rPr>
                <w:rFonts w:asciiTheme="majorBidi" w:hAnsiTheme="majorBidi" w:cstheme="majorBidi"/>
                <w:b/>
                <w:bCs/>
                <w:sz w:val="24"/>
                <w:szCs w:val="24"/>
                <w:lang w:val="en-US"/>
              </w:rPr>
              <w:t>.</w:t>
            </w:r>
            <w:r w:rsidR="000E504D">
              <w:rPr>
                <w:rFonts w:asciiTheme="majorBidi" w:hAnsiTheme="majorBidi" w:cstheme="majorBidi"/>
                <w:b/>
                <w:bCs/>
                <w:sz w:val="24"/>
                <w:szCs w:val="24"/>
                <w:lang w:val="en-US"/>
              </w:rPr>
              <w:t xml:space="preserve"> </w:t>
            </w:r>
          </w:p>
        </w:tc>
      </w:tr>
      <w:tr w:rsidR="005152FB" w:rsidRPr="005F61CA" w14:paraId="6AB11491" w14:textId="77777777" w:rsidTr="000E504D">
        <w:tc>
          <w:tcPr>
            <w:tcW w:w="3969" w:type="dxa"/>
          </w:tcPr>
          <w:p w14:paraId="284F5B21" w14:textId="192BD81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Han gjorde det til et med sin guddommelighed, uden sammenblanding, uden sam­ menfletning og uden forandring,</w:t>
            </w:r>
            <w:r w:rsidR="00767E82">
              <w:rPr>
                <w:rFonts w:asciiTheme="majorBidi" w:hAnsiTheme="majorBidi" w:cstheme="majorBidi"/>
                <w:sz w:val="24"/>
                <w:szCs w:val="24"/>
              </w:rPr>
              <w:t xml:space="preserve"> </w:t>
            </w:r>
          </w:p>
        </w:tc>
        <w:tc>
          <w:tcPr>
            <w:tcW w:w="3969" w:type="dxa"/>
          </w:tcPr>
          <w:p w14:paraId="0767CDA5" w14:textId="2A7AC07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made It One with His divinity without mingling, without confusion, and without alteration.</w:t>
            </w:r>
          </w:p>
        </w:tc>
        <w:tc>
          <w:tcPr>
            <w:tcW w:w="2552" w:type="dxa"/>
          </w:tcPr>
          <w:p w14:paraId="3448DF73" w14:textId="500D1F90"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وجعله واحدا مع لاهوته بغير</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اختلاط ولا امتزاج ولا تغيير</w:t>
            </w:r>
            <w:r w:rsidRPr="001D7000">
              <w:rPr>
                <w:rFonts w:asciiTheme="majorBidi" w:hAnsiTheme="majorBidi" w:cstheme="majorBidi"/>
                <w:b/>
                <w:bCs/>
                <w:sz w:val="24"/>
                <w:szCs w:val="24"/>
                <w:lang w:val="en-US"/>
              </w:rPr>
              <w:t>.</w:t>
            </w:r>
          </w:p>
        </w:tc>
      </w:tr>
      <w:tr w:rsidR="005152FB" w:rsidRPr="005F61CA" w14:paraId="59CABDFB" w14:textId="77777777" w:rsidTr="000E504D">
        <w:tc>
          <w:tcPr>
            <w:tcW w:w="3969" w:type="dxa"/>
          </w:tcPr>
          <w:p w14:paraId="27EC85AE" w14:textId="45A0846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da han aflagde den gode bekendelse over for Pontius Pilatus.</w:t>
            </w:r>
          </w:p>
        </w:tc>
        <w:tc>
          <w:tcPr>
            <w:tcW w:w="3969" w:type="dxa"/>
          </w:tcPr>
          <w:p w14:paraId="37D131FD" w14:textId="4816A83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confessed the good confession before Pontius Pilate.</w:t>
            </w:r>
          </w:p>
        </w:tc>
        <w:tc>
          <w:tcPr>
            <w:tcW w:w="2552" w:type="dxa"/>
          </w:tcPr>
          <w:p w14:paraId="6F779637" w14:textId="3C6CAA1C"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واعترف الاعتراف الحسن أمام</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بيلاطس البنطي</w:t>
            </w:r>
            <w:r w:rsidRPr="001D7000">
              <w:rPr>
                <w:rFonts w:asciiTheme="majorBidi" w:hAnsiTheme="majorBidi" w:cstheme="majorBidi"/>
                <w:b/>
                <w:bCs/>
                <w:sz w:val="24"/>
                <w:szCs w:val="24"/>
                <w:lang w:val="en-US"/>
              </w:rPr>
              <w:t>.</w:t>
            </w:r>
          </w:p>
        </w:tc>
      </w:tr>
      <w:tr w:rsidR="005152FB" w:rsidRPr="005F61CA" w14:paraId="698518D9" w14:textId="77777777" w:rsidTr="000E504D">
        <w:tc>
          <w:tcPr>
            <w:tcW w:w="3969" w:type="dxa"/>
          </w:tcPr>
          <w:p w14:paraId="359F13BE" w14:textId="630D2CA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Han hengav det for os på korsets hellige træ, efter sin egen vilje, til fordel for os alle.</w:t>
            </w:r>
          </w:p>
        </w:tc>
        <w:tc>
          <w:tcPr>
            <w:tcW w:w="3969" w:type="dxa"/>
          </w:tcPr>
          <w:p w14:paraId="32C51E24" w14:textId="45131FA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He gave It up for us upon the holy wood of the Cross, of His own will, for us all.</w:t>
            </w:r>
          </w:p>
        </w:tc>
        <w:tc>
          <w:tcPr>
            <w:tcW w:w="2552" w:type="dxa"/>
          </w:tcPr>
          <w:p w14:paraId="4F2214CF" w14:textId="78D17B26"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وسلمه عنا علي خشبة الصليب</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المقدسة، بإرادته وحده، عنا كلنا</w:t>
            </w:r>
            <w:r w:rsidRPr="001D7000">
              <w:rPr>
                <w:rFonts w:asciiTheme="majorBidi" w:hAnsiTheme="majorBidi" w:cstheme="majorBidi"/>
                <w:b/>
                <w:bCs/>
                <w:sz w:val="24"/>
                <w:szCs w:val="24"/>
                <w:lang w:val="en-US"/>
              </w:rPr>
              <w:t>.</w:t>
            </w:r>
          </w:p>
        </w:tc>
      </w:tr>
      <w:tr w:rsidR="005152FB" w:rsidRPr="005F61CA" w14:paraId="406AFD9C" w14:textId="77777777" w:rsidTr="000E504D">
        <w:tc>
          <w:tcPr>
            <w:tcW w:w="3969" w:type="dxa"/>
          </w:tcPr>
          <w:p w14:paraId="5FDD23AC" w14:textId="3D260A6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Sandelig, jeg tror, at hans guddommelighed ikke var skilt fra hans menneskelighed i et eneste moment eller øje­ blik.</w:t>
            </w:r>
          </w:p>
        </w:tc>
        <w:tc>
          <w:tcPr>
            <w:tcW w:w="3969" w:type="dxa"/>
          </w:tcPr>
          <w:p w14:paraId="41AE6137" w14:textId="2937C55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Truly I believe that His divinity parted not from His humanity for a single moment, nor a twinkling of an eye;</w:t>
            </w:r>
          </w:p>
        </w:tc>
        <w:tc>
          <w:tcPr>
            <w:tcW w:w="2552" w:type="dxa"/>
          </w:tcPr>
          <w:p w14:paraId="59D44BC0" w14:textId="6416ECFE"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بالحقيقة أؤمن، أن لاهوته لم</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يفارق ناسوته لحظة واحدة ولا</w:t>
            </w:r>
            <w:r w:rsidR="005152FB" w:rsidRPr="0019613F">
              <w:rPr>
                <w:rFonts w:asciiTheme="majorBidi" w:hAnsiTheme="majorBidi" w:cstheme="majorBidi"/>
                <w:b/>
                <w:bCs/>
                <w:sz w:val="24"/>
                <w:szCs w:val="24"/>
                <w:lang w:val="en-US"/>
              </w:rPr>
              <w:t xml:space="preserve"> </w:t>
            </w:r>
            <w:r w:rsidRPr="001D7000">
              <w:rPr>
                <w:rFonts w:asciiTheme="majorBidi" w:hAnsiTheme="majorBidi" w:cstheme="majorBidi"/>
                <w:b/>
                <w:bCs/>
                <w:sz w:val="24"/>
                <w:szCs w:val="24"/>
                <w:rtl/>
              </w:rPr>
              <w:t>طرفة عين</w:t>
            </w:r>
            <w:r w:rsidRPr="0019613F">
              <w:rPr>
                <w:rFonts w:asciiTheme="majorBidi" w:hAnsiTheme="majorBidi" w:cstheme="majorBidi"/>
                <w:b/>
                <w:bCs/>
                <w:sz w:val="24"/>
                <w:szCs w:val="24"/>
                <w:lang w:val="en-US"/>
              </w:rPr>
              <w:t>.</w:t>
            </w:r>
          </w:p>
        </w:tc>
      </w:tr>
      <w:tr w:rsidR="005152FB" w:rsidRPr="005F61CA" w14:paraId="479F1A6E" w14:textId="77777777" w:rsidTr="000E504D">
        <w:tc>
          <w:tcPr>
            <w:tcW w:w="3969" w:type="dxa"/>
          </w:tcPr>
          <w:p w14:paraId="52E53C3A" w14:textId="202D864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Det gives os til frelse, syndernes forladelse og evigt liv for dem, som vil tage imod det. -</w:t>
            </w:r>
          </w:p>
        </w:tc>
        <w:tc>
          <w:tcPr>
            <w:tcW w:w="3969" w:type="dxa"/>
          </w:tcPr>
          <w:p w14:paraId="3F445E07" w14:textId="464BA6F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given for us for salvation, remission of sins, and eternal life to those who partake of Him.</w:t>
            </w:r>
          </w:p>
        </w:tc>
        <w:tc>
          <w:tcPr>
            <w:tcW w:w="2552" w:type="dxa"/>
          </w:tcPr>
          <w:p w14:paraId="3CD80E08" w14:textId="3C0151BE"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 xml:space="preserve">يعطى عنا خلاصا </w:t>
            </w:r>
            <w:r w:rsidR="005152FB" w:rsidRPr="001D7000">
              <w:rPr>
                <w:rFonts w:asciiTheme="majorBidi" w:hAnsiTheme="majorBidi" w:cstheme="majorBidi" w:hint="cs"/>
                <w:b/>
                <w:bCs/>
                <w:sz w:val="24"/>
                <w:szCs w:val="24"/>
                <w:rtl/>
                <w:lang w:bidi="ar-EG"/>
              </w:rPr>
              <w:t>و</w:t>
            </w:r>
            <w:r w:rsidRPr="001D7000">
              <w:rPr>
                <w:rFonts w:asciiTheme="majorBidi" w:hAnsiTheme="majorBidi" w:cstheme="majorBidi"/>
                <w:b/>
                <w:bCs/>
                <w:sz w:val="24"/>
                <w:szCs w:val="24"/>
                <w:rtl/>
              </w:rPr>
              <w:t>غفرانا</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للخطايا وحياة أبدية لمن يتناول</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منه</w:t>
            </w:r>
            <w:r w:rsidRPr="0019613F">
              <w:rPr>
                <w:rFonts w:asciiTheme="majorBidi" w:hAnsiTheme="majorBidi" w:cstheme="majorBidi"/>
                <w:b/>
                <w:bCs/>
                <w:sz w:val="24"/>
                <w:szCs w:val="24"/>
                <w:lang w:val="en-US"/>
              </w:rPr>
              <w:t>.</w:t>
            </w:r>
          </w:p>
        </w:tc>
      </w:tr>
      <w:tr w:rsidR="005152FB" w:rsidRPr="005F61CA" w14:paraId="0507FE3F" w14:textId="77777777" w:rsidTr="000E504D">
        <w:tc>
          <w:tcPr>
            <w:tcW w:w="3969" w:type="dxa"/>
          </w:tcPr>
          <w:p w14:paraId="11963739" w14:textId="52908517"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Jeg tror, jeg tror, jeg tror, at dette er sandt. </w:t>
            </w:r>
            <w:r w:rsidRPr="004332C7">
              <w:rPr>
                <w:rFonts w:asciiTheme="majorBidi" w:hAnsiTheme="majorBidi" w:cstheme="majorBidi"/>
                <w:sz w:val="24"/>
                <w:szCs w:val="24"/>
                <w:lang w:val="en-US"/>
              </w:rPr>
              <w:t>Amen.</w:t>
            </w:r>
          </w:p>
        </w:tc>
        <w:tc>
          <w:tcPr>
            <w:tcW w:w="3969" w:type="dxa"/>
          </w:tcPr>
          <w:p w14:paraId="4AD130A4" w14:textId="44B9872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I believe, I believe, I believe that this is true. </w:t>
            </w:r>
            <w:r w:rsidRPr="004332C7">
              <w:rPr>
                <w:rFonts w:asciiTheme="majorBidi" w:hAnsiTheme="majorBidi" w:cstheme="majorBidi"/>
                <w:sz w:val="24"/>
                <w:szCs w:val="24"/>
              </w:rPr>
              <w:t>Amen.</w:t>
            </w:r>
          </w:p>
        </w:tc>
        <w:tc>
          <w:tcPr>
            <w:tcW w:w="2552" w:type="dxa"/>
          </w:tcPr>
          <w:p w14:paraId="5643E07D" w14:textId="1D01F7B0"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أؤمن. أؤمن. أؤمن. أن هذا هو</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بالحقيقة. آمين</w:t>
            </w:r>
            <w:r w:rsidRPr="0019613F">
              <w:rPr>
                <w:rFonts w:asciiTheme="majorBidi" w:hAnsiTheme="majorBidi" w:cstheme="majorBidi"/>
                <w:b/>
                <w:bCs/>
                <w:sz w:val="24"/>
                <w:szCs w:val="24"/>
                <w:lang w:val="en-US"/>
              </w:rPr>
              <w:t>.</w:t>
            </w:r>
          </w:p>
        </w:tc>
      </w:tr>
      <w:tr w:rsidR="00480FF8" w:rsidRPr="005F61CA" w14:paraId="663B12AD" w14:textId="77777777" w:rsidTr="000E504D">
        <w:tc>
          <w:tcPr>
            <w:tcW w:w="3969" w:type="dxa"/>
          </w:tcPr>
          <w:p w14:paraId="0D65E5CD"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192DB022"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08CAC6D8" w14:textId="77777777" w:rsidR="00480FF8" w:rsidRPr="001D7000" w:rsidRDefault="00480FF8" w:rsidP="005152FB">
            <w:pPr>
              <w:autoSpaceDE w:val="0"/>
              <w:autoSpaceDN w:val="0"/>
              <w:bidi/>
              <w:adjustRightInd w:val="0"/>
              <w:jc w:val="both"/>
              <w:rPr>
                <w:rFonts w:asciiTheme="majorBidi" w:hAnsiTheme="majorBidi" w:cstheme="majorBidi"/>
                <w:b/>
                <w:bCs/>
                <w:sz w:val="24"/>
                <w:szCs w:val="24"/>
                <w:rtl/>
              </w:rPr>
            </w:pPr>
          </w:p>
        </w:tc>
      </w:tr>
      <w:tr w:rsidR="005152FB" w:rsidRPr="005F61CA" w14:paraId="5E628C37" w14:textId="77777777" w:rsidTr="000E504D">
        <w:tc>
          <w:tcPr>
            <w:tcW w:w="3969" w:type="dxa"/>
          </w:tcPr>
          <w:p w14:paraId="5E5EE41A"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C384D20" w14:textId="0D84A48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Amen, amen, amen. Jeg tror, jeg tror, jeg tror, at dette er sandt. Amen. -</w:t>
            </w:r>
          </w:p>
        </w:tc>
        <w:tc>
          <w:tcPr>
            <w:tcW w:w="3969" w:type="dxa"/>
          </w:tcPr>
          <w:p w14:paraId="0D901519"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46F3C01B" w14:textId="4D92A35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Amen. Amen. Amen. I believe, I believe, I believe that this is so in truth. </w:t>
            </w:r>
            <w:r w:rsidRPr="004332C7">
              <w:rPr>
                <w:rFonts w:asciiTheme="majorBidi" w:hAnsiTheme="majorBidi" w:cstheme="majorBidi"/>
                <w:color w:val="000000"/>
                <w:sz w:val="24"/>
                <w:szCs w:val="24"/>
              </w:rPr>
              <w:t>Amen.</w:t>
            </w:r>
          </w:p>
        </w:tc>
        <w:tc>
          <w:tcPr>
            <w:tcW w:w="2552" w:type="dxa"/>
          </w:tcPr>
          <w:p w14:paraId="240B027E"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الشماس</w:t>
            </w:r>
            <w:r w:rsidRPr="001D7000">
              <w:rPr>
                <w:rFonts w:asciiTheme="majorBidi" w:hAnsiTheme="majorBidi" w:cstheme="majorBidi"/>
                <w:b/>
                <w:bCs/>
                <w:color w:val="C10000"/>
                <w:sz w:val="24"/>
                <w:szCs w:val="24"/>
                <w:lang w:val="en-US"/>
              </w:rPr>
              <w:t>:</w:t>
            </w:r>
          </w:p>
          <w:p w14:paraId="101DB2D7" w14:textId="0693E49A" w:rsidR="00C4314C" w:rsidRPr="001D7000" w:rsidRDefault="00C4314C" w:rsidP="005152F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آمين. آمين. آمين. أؤمن. آؤمن</w:t>
            </w:r>
            <w:r w:rsidRPr="001D7000">
              <w:rPr>
                <w:rFonts w:asciiTheme="majorBidi" w:hAnsiTheme="majorBidi" w:cstheme="majorBidi"/>
                <w:b/>
                <w:bCs/>
                <w:color w:val="000000"/>
                <w:sz w:val="24"/>
                <w:szCs w:val="24"/>
                <w:lang w:val="en-US"/>
              </w:rPr>
              <w:t>.</w:t>
            </w:r>
            <w:r w:rsidR="005152FB" w:rsidRPr="001D7000">
              <w:rPr>
                <w:rFonts w:asciiTheme="majorBidi" w:hAnsiTheme="majorBidi" w:cstheme="majorBidi" w:hint="cs"/>
                <w:b/>
                <w:bCs/>
                <w:color w:val="000000"/>
                <w:sz w:val="24"/>
                <w:szCs w:val="24"/>
                <w:rtl/>
                <w:lang w:val="en-US"/>
              </w:rPr>
              <w:t xml:space="preserve"> </w:t>
            </w:r>
            <w:r w:rsidRPr="001D7000">
              <w:rPr>
                <w:rFonts w:asciiTheme="majorBidi" w:hAnsiTheme="majorBidi" w:cstheme="majorBidi"/>
                <w:b/>
                <w:bCs/>
                <w:color w:val="000000"/>
                <w:sz w:val="24"/>
                <w:szCs w:val="24"/>
                <w:rtl/>
              </w:rPr>
              <w:t>آؤمن. أن هذا هو بالحقيقة. آمين</w:t>
            </w:r>
            <w:r w:rsidRPr="001D7000">
              <w:rPr>
                <w:rFonts w:asciiTheme="majorBidi" w:hAnsiTheme="majorBidi" w:cstheme="majorBidi"/>
                <w:b/>
                <w:bCs/>
                <w:color w:val="000000"/>
                <w:sz w:val="24"/>
                <w:szCs w:val="24"/>
                <w:lang w:val="en-US"/>
              </w:rPr>
              <w:t>.</w:t>
            </w:r>
          </w:p>
        </w:tc>
      </w:tr>
      <w:tr w:rsidR="005152FB" w:rsidRPr="005F61CA" w14:paraId="055AA418" w14:textId="77777777" w:rsidTr="000E504D">
        <w:tc>
          <w:tcPr>
            <w:tcW w:w="3969" w:type="dxa"/>
          </w:tcPr>
          <w:p w14:paraId="08692E77" w14:textId="34A900B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os og for alle kristne, som vi er blevet bedt om at ihukomme i Herrens hus.</w:t>
            </w:r>
          </w:p>
          <w:p w14:paraId="22B6E256" w14:textId="51BD9CFF" w:rsidR="00C4314C" w:rsidRPr="004332C7" w:rsidRDefault="00C4314C" w:rsidP="00C767E9">
            <w:pPr>
              <w:jc w:val="both"/>
              <w:rPr>
                <w:rFonts w:asciiTheme="majorBidi" w:hAnsiTheme="majorBidi" w:cstheme="majorBidi"/>
                <w:sz w:val="24"/>
                <w:szCs w:val="24"/>
              </w:rPr>
            </w:pPr>
          </w:p>
        </w:tc>
        <w:tc>
          <w:tcPr>
            <w:tcW w:w="3969" w:type="dxa"/>
          </w:tcPr>
          <w:p w14:paraId="5D15CB9E" w14:textId="31B384A3"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Pray for us and for all Christians who said to us concerning them, “Remember us in the house of the Lord.”</w:t>
            </w:r>
          </w:p>
        </w:tc>
        <w:tc>
          <w:tcPr>
            <w:tcW w:w="2552" w:type="dxa"/>
          </w:tcPr>
          <w:p w14:paraId="28314617" w14:textId="7723C2E6"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اطلبوا عنا وعن كل المسيحيين</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الذين قالوا لنا من أجلهم، أذكرونا</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في بيت الرب</w:t>
            </w:r>
            <w:r w:rsidRPr="0019613F">
              <w:rPr>
                <w:rFonts w:asciiTheme="majorBidi" w:hAnsiTheme="majorBidi" w:cstheme="majorBidi"/>
                <w:b/>
                <w:bCs/>
                <w:sz w:val="24"/>
                <w:szCs w:val="24"/>
                <w:lang w:val="en-US"/>
              </w:rPr>
              <w:t>.</w:t>
            </w:r>
          </w:p>
        </w:tc>
      </w:tr>
      <w:tr w:rsidR="005152FB" w:rsidRPr="005F61CA" w14:paraId="64D8CE76" w14:textId="77777777" w:rsidTr="000E504D">
        <w:tc>
          <w:tcPr>
            <w:tcW w:w="3969" w:type="dxa"/>
          </w:tcPr>
          <w:p w14:paraId="65A96A9F" w14:textId="0E1A9F5F" w:rsidR="00C4314C" w:rsidRPr="004332C7" w:rsidRDefault="00C4314C" w:rsidP="003D20CD">
            <w:pPr>
              <w:jc w:val="both"/>
              <w:rPr>
                <w:rFonts w:asciiTheme="majorBidi" w:hAnsiTheme="majorBidi" w:cstheme="majorBidi"/>
                <w:sz w:val="24"/>
                <w:szCs w:val="24"/>
                <w:lang w:val="en-US"/>
              </w:rPr>
            </w:pPr>
            <w:r w:rsidRPr="004332C7">
              <w:rPr>
                <w:rFonts w:asciiTheme="majorBidi" w:hAnsiTheme="majorBidi" w:cstheme="majorBidi"/>
                <w:sz w:val="24"/>
                <w:szCs w:val="24"/>
              </w:rPr>
              <w:t>Jesu Kristi fred og kærlighed være med jer. Lovpris og syng: Halleluja.</w:t>
            </w:r>
          </w:p>
        </w:tc>
        <w:tc>
          <w:tcPr>
            <w:tcW w:w="3969" w:type="dxa"/>
          </w:tcPr>
          <w:p w14:paraId="2F6C396B" w14:textId="69E30B1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The Peace and Love of Jesus Christ be with you. Sing. Alleluia.</w:t>
            </w:r>
          </w:p>
        </w:tc>
        <w:tc>
          <w:tcPr>
            <w:tcW w:w="2552" w:type="dxa"/>
          </w:tcPr>
          <w:p w14:paraId="65E387AC" w14:textId="3676871E"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سلام ومحبة يسوع المسيح تكون</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معكم، رتلوا بنشيد هلليلويا</w:t>
            </w:r>
            <w:r w:rsidRPr="001D7000">
              <w:rPr>
                <w:rFonts w:asciiTheme="majorBidi" w:hAnsiTheme="majorBidi" w:cstheme="majorBidi"/>
                <w:b/>
                <w:bCs/>
                <w:sz w:val="24"/>
                <w:szCs w:val="24"/>
                <w:lang w:val="en-US"/>
              </w:rPr>
              <w:t>.</w:t>
            </w:r>
          </w:p>
        </w:tc>
      </w:tr>
      <w:tr w:rsidR="005152FB" w:rsidRPr="005F61CA" w14:paraId="61841048" w14:textId="77777777" w:rsidTr="000E504D">
        <w:tc>
          <w:tcPr>
            <w:tcW w:w="3969" w:type="dxa"/>
          </w:tcPr>
          <w:p w14:paraId="42987FF1" w14:textId="040CCC36"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Bed for en værdig modtagelse af dette hellige, uplettede og himmelske mysterium.</w:t>
            </w:r>
          </w:p>
        </w:tc>
        <w:tc>
          <w:tcPr>
            <w:tcW w:w="3969" w:type="dxa"/>
          </w:tcPr>
          <w:p w14:paraId="6F710ACD" w14:textId="58EC331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Pray for the worthy communion of the immaculate, heavenly, and holy mysteries.</w:t>
            </w:r>
          </w:p>
        </w:tc>
        <w:tc>
          <w:tcPr>
            <w:tcW w:w="2552" w:type="dxa"/>
          </w:tcPr>
          <w:p w14:paraId="5EB85AE6" w14:textId="3C517B03"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صلوا من أجل التناول باستحقاق</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من هذه الاسرار المقدسة</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الطاهرة السمائية</w:t>
            </w:r>
            <w:r w:rsidRPr="0019613F">
              <w:rPr>
                <w:rFonts w:asciiTheme="majorBidi" w:hAnsiTheme="majorBidi" w:cstheme="majorBidi"/>
                <w:b/>
                <w:bCs/>
                <w:sz w:val="24"/>
                <w:szCs w:val="24"/>
                <w:lang w:val="en-US"/>
              </w:rPr>
              <w:t>.</w:t>
            </w:r>
          </w:p>
        </w:tc>
      </w:tr>
      <w:tr w:rsidR="005152FB" w:rsidRPr="004332C7" w14:paraId="2B08467B" w14:textId="77777777" w:rsidTr="000E504D">
        <w:tc>
          <w:tcPr>
            <w:tcW w:w="3969" w:type="dxa"/>
          </w:tcPr>
          <w:p w14:paraId="26671AAA" w14:textId="15E8BE50" w:rsidR="00C4314C" w:rsidRPr="004332C7" w:rsidRDefault="00C4314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r w:rsidR="0080659D" w:rsidRPr="004332C7">
              <w:rPr>
                <w:rFonts w:asciiTheme="majorBidi" w:hAnsiTheme="majorBidi" w:cstheme="majorBidi"/>
                <w:sz w:val="24"/>
                <w:szCs w:val="24"/>
                <w:lang w:val="en-US"/>
              </w:rPr>
              <w:t>.</w:t>
            </w:r>
          </w:p>
        </w:tc>
        <w:tc>
          <w:tcPr>
            <w:tcW w:w="3969" w:type="dxa"/>
          </w:tcPr>
          <w:p w14:paraId="5C76B423" w14:textId="2D0711E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rPr>
              <w:t>Lord have mercy.</w:t>
            </w:r>
          </w:p>
        </w:tc>
        <w:tc>
          <w:tcPr>
            <w:tcW w:w="2552" w:type="dxa"/>
          </w:tcPr>
          <w:p w14:paraId="50E98E63" w14:textId="09F10F49"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يا رب ارحم</w:t>
            </w:r>
            <w:r w:rsidRPr="001D7000">
              <w:rPr>
                <w:rFonts w:asciiTheme="majorBidi" w:hAnsiTheme="majorBidi" w:cstheme="majorBidi"/>
                <w:b/>
                <w:bCs/>
                <w:sz w:val="24"/>
                <w:szCs w:val="24"/>
              </w:rPr>
              <w:t>.</w:t>
            </w:r>
          </w:p>
        </w:tc>
      </w:tr>
      <w:tr w:rsidR="000E504D" w:rsidRPr="004332C7" w14:paraId="7C1299F9" w14:textId="77777777" w:rsidTr="000E504D">
        <w:tc>
          <w:tcPr>
            <w:tcW w:w="3969" w:type="dxa"/>
          </w:tcPr>
          <w:p w14:paraId="78615FE7" w14:textId="77777777" w:rsidR="000E504D" w:rsidRPr="004332C7" w:rsidRDefault="000E504D" w:rsidP="00C767E9">
            <w:pPr>
              <w:jc w:val="both"/>
              <w:rPr>
                <w:rFonts w:asciiTheme="majorBidi" w:hAnsiTheme="majorBidi" w:cstheme="majorBidi"/>
                <w:sz w:val="24"/>
                <w:szCs w:val="24"/>
                <w:lang w:val="en-US"/>
              </w:rPr>
            </w:pPr>
          </w:p>
        </w:tc>
        <w:tc>
          <w:tcPr>
            <w:tcW w:w="3969" w:type="dxa"/>
          </w:tcPr>
          <w:p w14:paraId="4AA91701" w14:textId="77777777" w:rsidR="000E504D" w:rsidRPr="004332C7" w:rsidRDefault="000E504D" w:rsidP="00C767E9">
            <w:pPr>
              <w:jc w:val="both"/>
              <w:rPr>
                <w:rFonts w:asciiTheme="majorBidi" w:hAnsiTheme="majorBidi" w:cstheme="majorBidi"/>
                <w:sz w:val="24"/>
                <w:szCs w:val="24"/>
              </w:rPr>
            </w:pPr>
          </w:p>
        </w:tc>
        <w:tc>
          <w:tcPr>
            <w:tcW w:w="2552" w:type="dxa"/>
          </w:tcPr>
          <w:p w14:paraId="53E46564" w14:textId="77777777" w:rsidR="000E504D" w:rsidRPr="001D7000" w:rsidRDefault="000E504D" w:rsidP="00C767E9">
            <w:pPr>
              <w:autoSpaceDE w:val="0"/>
              <w:autoSpaceDN w:val="0"/>
              <w:bidi/>
              <w:adjustRightInd w:val="0"/>
              <w:jc w:val="both"/>
              <w:rPr>
                <w:rFonts w:asciiTheme="majorBidi" w:hAnsiTheme="majorBidi" w:cstheme="majorBidi"/>
                <w:b/>
                <w:bCs/>
                <w:sz w:val="24"/>
                <w:szCs w:val="24"/>
                <w:rtl/>
              </w:rPr>
            </w:pPr>
          </w:p>
        </w:tc>
      </w:tr>
      <w:tr w:rsidR="005152FB" w:rsidRPr="005F61CA" w14:paraId="7BC4F0BA" w14:textId="77777777" w:rsidTr="000E504D">
        <w:tc>
          <w:tcPr>
            <w:tcW w:w="3969" w:type="dxa"/>
          </w:tcPr>
          <w:p w14:paraId="6B68B51A" w14:textId="6AC6821D" w:rsidR="00C4314C" w:rsidRPr="004332C7" w:rsidRDefault="008E112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placerer </w:t>
            </w:r>
            <w:r w:rsidR="00FA5F85" w:rsidRPr="00C06844">
              <w:rPr>
                <w:rFonts w:asciiTheme="majorBidi" w:hAnsiTheme="majorBidi" w:cstheme="majorBidi"/>
                <w:color w:val="1F497D" w:themeColor="text2"/>
                <w:sz w:val="24"/>
                <w:szCs w:val="24"/>
              </w:rPr>
              <w:t>juvelerne, som er i hans hænder, på deres plads i patenen, og samler alle krummerne sammen, gnider sine hænder over patenen, renser dem begge grundigt og giver Gud ære, med bøjet hoved, mens han siger:</w:t>
            </w:r>
          </w:p>
        </w:tc>
        <w:tc>
          <w:tcPr>
            <w:tcW w:w="3969" w:type="dxa"/>
          </w:tcPr>
          <w:p w14:paraId="2AF885E8" w14:textId="3305E77C"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places the pearls which are in his hand on the paten in their place, and he gathers all the particles together and rubs his hands over the paten and cleans </w:t>
            </w:r>
            <w:proofErr w:type="gramStart"/>
            <w:r w:rsidRPr="00C06844">
              <w:rPr>
                <w:rFonts w:asciiTheme="majorBidi" w:hAnsiTheme="majorBidi" w:cstheme="majorBidi"/>
                <w:color w:val="1F497D" w:themeColor="text2"/>
                <w:sz w:val="24"/>
                <w:szCs w:val="24"/>
                <w:lang w:val="en-US"/>
              </w:rPr>
              <w:t>both of them</w:t>
            </w:r>
            <w:proofErr w:type="gramEnd"/>
            <w:r w:rsidRPr="00C06844">
              <w:rPr>
                <w:rFonts w:asciiTheme="majorBidi" w:hAnsiTheme="majorBidi" w:cstheme="majorBidi"/>
                <w:color w:val="1F497D" w:themeColor="text2"/>
                <w:sz w:val="24"/>
                <w:szCs w:val="24"/>
                <w:lang w:val="en-US"/>
              </w:rPr>
              <w:t xml:space="preserve"> thoroughly, and with bowed head he gives glory to God, saying:</w:t>
            </w:r>
          </w:p>
        </w:tc>
        <w:tc>
          <w:tcPr>
            <w:tcW w:w="2552" w:type="dxa"/>
          </w:tcPr>
          <w:p w14:paraId="1B35D8A5" w14:textId="187D5255" w:rsidR="00C4314C" w:rsidRPr="00C06844" w:rsidRDefault="00C4314C" w:rsidP="005152FB">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وفي أثناء ذلك يضع الكاهن الجواهر التي</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بيده في الصينية في مكانها، ويجمع جميع</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الأجزاء بعضها إلي بعض، ويفرك يديه داخل</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الصينية وينظفهما جيداً. ثم يعطي المجد لله</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مطامن الرأس، قائلاً:</w:t>
            </w:r>
          </w:p>
        </w:tc>
      </w:tr>
      <w:tr w:rsidR="005152FB" w:rsidRPr="005F61CA" w14:paraId="7CDCEF02" w14:textId="77777777" w:rsidTr="000E504D">
        <w:tc>
          <w:tcPr>
            <w:tcW w:w="3969" w:type="dxa"/>
          </w:tcPr>
          <w:p w14:paraId="1B832DB9" w14:textId="6DC27813"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0B9FE99E" w14:textId="246DBD9E" w:rsidR="00C4314C" w:rsidRPr="004332C7" w:rsidRDefault="00C4314C" w:rsidP="005152FB">
            <w:pPr>
              <w:jc w:val="both"/>
              <w:rPr>
                <w:rFonts w:asciiTheme="majorBidi" w:hAnsiTheme="majorBidi" w:cstheme="majorBidi"/>
                <w:sz w:val="24"/>
                <w:szCs w:val="24"/>
              </w:rPr>
            </w:pPr>
            <w:r w:rsidRPr="004332C7">
              <w:rPr>
                <w:rFonts w:asciiTheme="majorBidi" w:hAnsiTheme="majorBidi" w:cstheme="majorBidi"/>
                <w:sz w:val="24"/>
                <w:szCs w:val="24"/>
              </w:rPr>
              <w:t>Al herlighed, al ære og al tilbedelse til enhver tid til­ kommer den hellige Treenighed: Faderen og Sønnen og Helligånden.</w:t>
            </w:r>
          </w:p>
        </w:tc>
        <w:tc>
          <w:tcPr>
            <w:tcW w:w="3969" w:type="dxa"/>
          </w:tcPr>
          <w:p w14:paraId="12F3B7C0"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0D1FE29" w14:textId="6B861C2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For </w:t>
            </w:r>
            <w:proofErr w:type="gramStart"/>
            <w:r w:rsidRPr="004332C7">
              <w:rPr>
                <w:rFonts w:asciiTheme="majorBidi" w:hAnsiTheme="majorBidi" w:cstheme="majorBidi"/>
                <w:color w:val="000000"/>
                <w:sz w:val="24"/>
                <w:szCs w:val="24"/>
                <w:lang w:val="en-US"/>
              </w:rPr>
              <w:t>at all times</w:t>
            </w:r>
            <w:proofErr w:type="gramEnd"/>
            <w:r w:rsidRPr="004332C7">
              <w:rPr>
                <w:rFonts w:asciiTheme="majorBidi" w:hAnsiTheme="majorBidi" w:cstheme="majorBidi"/>
                <w:color w:val="000000"/>
                <w:sz w:val="24"/>
                <w:szCs w:val="24"/>
                <w:lang w:val="en-US"/>
              </w:rPr>
              <w:t>, all glory and all honor and all worship are due to the Holy Trinity, the Father, the Son, and the Holy Spirit.</w:t>
            </w:r>
          </w:p>
        </w:tc>
        <w:tc>
          <w:tcPr>
            <w:tcW w:w="2552" w:type="dxa"/>
          </w:tcPr>
          <w:p w14:paraId="7974BE33"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310215E" w14:textId="00D5C831" w:rsidR="00C4314C" w:rsidRPr="001D7000" w:rsidRDefault="00C4314C" w:rsidP="005152FB">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إن كل مجد وكل كرامة وكل</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سجود كل حين يليق بالثالوث</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القدوس، الآب</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والابن والروح</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القدس</w:t>
            </w:r>
            <w:r w:rsidRPr="0019613F">
              <w:rPr>
                <w:rFonts w:asciiTheme="majorBidi" w:hAnsiTheme="majorBidi" w:cstheme="majorBidi"/>
                <w:b/>
                <w:bCs/>
                <w:color w:val="000000"/>
                <w:sz w:val="24"/>
                <w:szCs w:val="24"/>
                <w:lang w:val="en-US"/>
              </w:rPr>
              <w:t>.</w:t>
            </w:r>
          </w:p>
        </w:tc>
      </w:tr>
      <w:tr w:rsidR="005152FB" w:rsidRPr="005F61CA" w14:paraId="716438CA" w14:textId="77777777" w:rsidTr="000E504D">
        <w:tc>
          <w:tcPr>
            <w:tcW w:w="3969" w:type="dxa"/>
          </w:tcPr>
          <w:p w14:paraId="2FDDD7A9" w14:textId="6A223C70" w:rsidR="00C4314C" w:rsidRPr="004332C7" w:rsidRDefault="0080659D" w:rsidP="00C767E9">
            <w:pPr>
              <w:jc w:val="both"/>
              <w:rPr>
                <w:rFonts w:asciiTheme="majorBidi" w:hAnsiTheme="majorBidi" w:cstheme="majorBidi"/>
                <w:sz w:val="24"/>
                <w:szCs w:val="24"/>
              </w:rPr>
            </w:pPr>
            <w:r w:rsidRPr="004332C7">
              <w:rPr>
                <w:rFonts w:asciiTheme="majorBidi" w:hAnsiTheme="majorBidi" w:cstheme="majorBidi"/>
                <w:sz w:val="24"/>
                <w:szCs w:val="24"/>
              </w:rPr>
              <w:t>N</w:t>
            </w:r>
            <w:r w:rsidR="00C4314C" w:rsidRPr="004332C7">
              <w:rPr>
                <w:rFonts w:asciiTheme="majorBidi" w:hAnsiTheme="majorBidi" w:cstheme="majorBidi"/>
                <w:sz w:val="24"/>
                <w:szCs w:val="24"/>
              </w:rPr>
              <w:t>u og altid og i alle evigheders evighed. Amen.</w:t>
            </w:r>
          </w:p>
        </w:tc>
        <w:tc>
          <w:tcPr>
            <w:tcW w:w="3969" w:type="dxa"/>
          </w:tcPr>
          <w:p w14:paraId="6CA7465C" w14:textId="42F9E74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68431AB3" w14:textId="043FDB09"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الآن وكل أوان وإلى دهر الدهور</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5152FB" w:rsidRPr="005F61CA" w14:paraId="5EDC1675" w14:textId="77777777" w:rsidTr="000E504D">
        <w:tc>
          <w:tcPr>
            <w:tcW w:w="3969" w:type="dxa"/>
          </w:tcPr>
          <w:p w14:paraId="2A80A0BD" w14:textId="77777777" w:rsidR="00C4314C" w:rsidRPr="004332C7" w:rsidRDefault="00C4314C" w:rsidP="00C767E9">
            <w:pPr>
              <w:jc w:val="both"/>
              <w:rPr>
                <w:rFonts w:asciiTheme="majorBidi" w:hAnsiTheme="majorBidi" w:cstheme="majorBidi"/>
                <w:sz w:val="24"/>
                <w:szCs w:val="24"/>
                <w:lang w:val="en-US"/>
              </w:rPr>
            </w:pPr>
          </w:p>
        </w:tc>
        <w:tc>
          <w:tcPr>
            <w:tcW w:w="3969" w:type="dxa"/>
          </w:tcPr>
          <w:p w14:paraId="23A33892"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47BDFE93"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5152FB" w:rsidRPr="004332C7" w14:paraId="23E5D792" w14:textId="77777777" w:rsidTr="000E504D">
        <w:tc>
          <w:tcPr>
            <w:tcW w:w="3969" w:type="dxa"/>
            <w:shd w:val="clear" w:color="auto" w:fill="EAF1DD" w:themeFill="accent3" w:themeFillTint="33"/>
            <w:vAlign w:val="center"/>
          </w:tcPr>
          <w:p w14:paraId="6F607781" w14:textId="59E16A86" w:rsidR="00C4314C" w:rsidRPr="008B6C38" w:rsidRDefault="00B55DA2"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Bønner</w:t>
            </w:r>
            <w:r w:rsidR="00DB2B75" w:rsidRPr="008B6C38">
              <w:rPr>
                <w:rFonts w:asciiTheme="majorBidi" w:hAnsiTheme="majorBidi" w:cstheme="majorBidi"/>
                <w:b/>
                <w:bCs/>
                <w:color w:val="C10000"/>
                <w:sz w:val="28"/>
                <w:szCs w:val="28"/>
              </w:rPr>
              <w:t xml:space="preserve"> f</w:t>
            </w:r>
            <w:r w:rsidR="00C4314C" w:rsidRPr="008B6C38">
              <w:rPr>
                <w:rFonts w:asciiTheme="majorBidi" w:hAnsiTheme="majorBidi" w:cstheme="majorBidi"/>
                <w:b/>
                <w:bCs/>
                <w:color w:val="C10000"/>
                <w:sz w:val="28"/>
                <w:szCs w:val="28"/>
              </w:rPr>
              <w:t>ør modtagelsen af nadveren</w:t>
            </w:r>
          </w:p>
        </w:tc>
        <w:tc>
          <w:tcPr>
            <w:tcW w:w="3969" w:type="dxa"/>
            <w:shd w:val="clear" w:color="auto" w:fill="EAF1DD" w:themeFill="accent3" w:themeFillTint="33"/>
            <w:vAlign w:val="center"/>
          </w:tcPr>
          <w:p w14:paraId="62D588CC" w14:textId="6F8E4D1D"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Prayers before the Distribution of the Holy Mysteries</w:t>
            </w:r>
          </w:p>
        </w:tc>
        <w:tc>
          <w:tcPr>
            <w:tcW w:w="2552" w:type="dxa"/>
            <w:shd w:val="clear" w:color="auto" w:fill="EAF1DD" w:themeFill="accent3" w:themeFillTint="33"/>
            <w:vAlign w:val="center"/>
          </w:tcPr>
          <w:p w14:paraId="34EDDA8B" w14:textId="5D7F335B"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صلوات قبل التناول</w:t>
            </w:r>
          </w:p>
        </w:tc>
      </w:tr>
      <w:tr w:rsidR="005152FB" w:rsidRPr="005F61CA" w14:paraId="6CACEFA4" w14:textId="77777777" w:rsidTr="000E504D">
        <w:tc>
          <w:tcPr>
            <w:tcW w:w="3969" w:type="dxa"/>
          </w:tcPr>
          <w:p w14:paraId="29E769F8" w14:textId="77777777" w:rsidR="005152FB" w:rsidRPr="004332C7" w:rsidRDefault="004E453E" w:rsidP="005152FB">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215A01BE" w14:textId="7C9FEBC0" w:rsidR="00C4314C" w:rsidRPr="004332C7" w:rsidRDefault="005152FB" w:rsidP="00767E82">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hint="cs"/>
                <w:b/>
                <w:bCs/>
                <w:color w:val="C10000"/>
                <w:sz w:val="24"/>
                <w:szCs w:val="24"/>
                <w:rtl/>
              </w:rPr>
              <w:t xml:space="preserve"> </w:t>
            </w:r>
            <w:r w:rsidR="00C4314C" w:rsidRPr="004332C7">
              <w:rPr>
                <w:rFonts w:asciiTheme="majorBidi" w:hAnsiTheme="majorBidi" w:cstheme="majorBidi"/>
                <w:sz w:val="24"/>
                <w:szCs w:val="24"/>
              </w:rPr>
              <w:t>Vor Herre, gør os alle værdige til at modtage dit hellige legeme og dyrebare blod til renselse af vore sjæle, vore legemer og vor ånd, til tilgivelse af vore synder og vore</w:t>
            </w:r>
            <w:r w:rsidR="00767E82">
              <w:rPr>
                <w:rFonts w:asciiTheme="majorBidi" w:hAnsiTheme="majorBidi" w:cstheme="majorBidi"/>
                <w:sz w:val="24"/>
                <w:szCs w:val="24"/>
              </w:rPr>
              <w:t xml:space="preserve"> </w:t>
            </w:r>
            <w:r w:rsidR="00C4314C" w:rsidRPr="004332C7">
              <w:rPr>
                <w:rFonts w:asciiTheme="majorBidi" w:hAnsiTheme="majorBidi" w:cstheme="majorBidi"/>
                <w:sz w:val="24"/>
                <w:szCs w:val="24"/>
              </w:rPr>
              <w:t>lovløsheder, for at vi må blive et legeme og en ånd sammen med dig.</w:t>
            </w:r>
            <w:r w:rsidR="00767E82">
              <w:rPr>
                <w:rFonts w:asciiTheme="majorBidi" w:hAnsiTheme="majorBidi" w:cstheme="majorBidi"/>
                <w:sz w:val="24"/>
                <w:szCs w:val="24"/>
              </w:rPr>
              <w:t xml:space="preserve"> </w:t>
            </w:r>
          </w:p>
        </w:tc>
        <w:tc>
          <w:tcPr>
            <w:tcW w:w="3969" w:type="dxa"/>
          </w:tcPr>
          <w:p w14:paraId="7D3B3C94" w14:textId="77777777" w:rsidR="00C4314C" w:rsidRPr="004332C7" w:rsidRDefault="00C4314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501AC45" w14:textId="4760A5B3" w:rsidR="00C4314C" w:rsidRPr="004332C7" w:rsidRDefault="00C4314C" w:rsidP="001D7000">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Make us all worthy </w:t>
            </w:r>
            <w:proofErr w:type="spellStart"/>
            <w:r w:rsidRPr="004332C7">
              <w:rPr>
                <w:rFonts w:asciiTheme="majorBidi" w:hAnsiTheme="majorBidi" w:cstheme="majorBidi"/>
                <w:color w:val="000000"/>
                <w:sz w:val="24"/>
                <w:szCs w:val="24"/>
                <w:lang w:val="en-US"/>
              </w:rPr>
              <w:t>O</w:t>
            </w:r>
            <w:proofErr w:type="spellEnd"/>
            <w:r w:rsidR="001D7000">
              <w:rPr>
                <w:rFonts w:asciiTheme="majorBidi" w:hAnsiTheme="majorBidi" w:cstheme="majorBidi"/>
                <w:color w:val="000000"/>
                <w:sz w:val="24"/>
                <w:szCs w:val="24"/>
                <w:lang w:val="en-US"/>
              </w:rPr>
              <w:t xml:space="preserve"> </w:t>
            </w:r>
            <w:r w:rsidRPr="004332C7">
              <w:rPr>
                <w:rFonts w:asciiTheme="majorBidi" w:hAnsiTheme="majorBidi" w:cstheme="majorBidi"/>
                <w:color w:val="000000"/>
                <w:sz w:val="24"/>
                <w:szCs w:val="24"/>
                <w:lang w:val="en-US"/>
              </w:rPr>
              <w:t>our Master, to partake of Your holy Body and Your precious Blood unto the purification of our souls, bodies, and spirits, and unto the remission of our sins and iniquities, that we may be one body and one spirit with You.</w:t>
            </w:r>
          </w:p>
        </w:tc>
        <w:tc>
          <w:tcPr>
            <w:tcW w:w="2552" w:type="dxa"/>
          </w:tcPr>
          <w:p w14:paraId="55A04EAB" w14:textId="77777777" w:rsidR="005152FB" w:rsidRPr="001D7000" w:rsidRDefault="00C4314C" w:rsidP="005152FB">
            <w:pPr>
              <w:autoSpaceDE w:val="0"/>
              <w:autoSpaceDN w:val="0"/>
              <w:bidi/>
              <w:adjustRightInd w:val="0"/>
              <w:jc w:val="both"/>
              <w:rPr>
                <w:rFonts w:asciiTheme="majorBidi" w:hAnsiTheme="majorBidi" w:cstheme="majorBidi"/>
                <w:b/>
                <w:bCs/>
                <w:color w:val="C10000"/>
                <w:sz w:val="24"/>
                <w:szCs w:val="24"/>
                <w:rtl/>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7C3A8929" w14:textId="610D486C" w:rsidR="00C4314C" w:rsidRPr="001D7000" w:rsidRDefault="00C4314C" w:rsidP="005152FB">
            <w:pPr>
              <w:autoSpaceDE w:val="0"/>
              <w:autoSpaceDN w:val="0"/>
              <w:bidi/>
              <w:adjustRightInd w:val="0"/>
              <w:jc w:val="both"/>
              <w:rPr>
                <w:rFonts w:asciiTheme="majorBidi" w:hAnsiTheme="majorBidi" w:cstheme="majorBidi"/>
                <w:b/>
                <w:bCs/>
                <w:color w:val="C10000"/>
                <w:sz w:val="24"/>
                <w:szCs w:val="24"/>
                <w:rtl/>
                <w:lang w:val="en-US"/>
              </w:rPr>
            </w:pPr>
            <w:r w:rsidRPr="001D7000">
              <w:rPr>
                <w:rFonts w:asciiTheme="majorBidi" w:hAnsiTheme="majorBidi" w:cstheme="majorBidi"/>
                <w:b/>
                <w:bCs/>
                <w:color w:val="000000"/>
                <w:sz w:val="24"/>
                <w:szCs w:val="24"/>
                <w:rtl/>
              </w:rPr>
              <w:t>إجعلنا مستحقين كلنا يا سيدنا أن</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نتناول من جسدك المقدس ودمك</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الكريم طهارة لأنفسنا وأجسادنا</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وأرواحنا، ومغفرة لخطايانا</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وآثامنا لكي نكون جسداً واحداً</w:t>
            </w:r>
            <w:r w:rsidR="005152FB"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وروحا واحداً معك</w:t>
            </w:r>
            <w:r w:rsidRPr="0019613F">
              <w:rPr>
                <w:rFonts w:asciiTheme="majorBidi" w:hAnsiTheme="majorBidi" w:cstheme="majorBidi"/>
                <w:b/>
                <w:bCs/>
                <w:color w:val="000000"/>
                <w:sz w:val="24"/>
                <w:szCs w:val="24"/>
                <w:lang w:val="en-US"/>
              </w:rPr>
              <w:t>.</w:t>
            </w:r>
          </w:p>
        </w:tc>
      </w:tr>
      <w:tr w:rsidR="005152FB" w:rsidRPr="005F61CA" w14:paraId="1C4095DF" w14:textId="77777777" w:rsidTr="000E504D">
        <w:tc>
          <w:tcPr>
            <w:tcW w:w="3969" w:type="dxa"/>
          </w:tcPr>
          <w:p w14:paraId="18F4281F" w14:textId="07D2B8A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Ære være dig og din gode Fader og Helligånden i evighed. Amen.</w:t>
            </w:r>
          </w:p>
        </w:tc>
        <w:tc>
          <w:tcPr>
            <w:tcW w:w="3969" w:type="dxa"/>
          </w:tcPr>
          <w:p w14:paraId="69B3EBF9" w14:textId="7DC1CC2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Glory to You, with Your good Father and the Holy Spirit, forever, Amen.</w:t>
            </w:r>
          </w:p>
        </w:tc>
        <w:tc>
          <w:tcPr>
            <w:tcW w:w="2552" w:type="dxa"/>
          </w:tcPr>
          <w:p w14:paraId="3670B0EF" w14:textId="7AABBC8B" w:rsidR="00C4314C" w:rsidRPr="001D7000" w:rsidRDefault="00C4314C" w:rsidP="005152FB">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المجد لك مع أبيك الصالح</w:t>
            </w:r>
            <w:r w:rsidR="005152FB"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والروح القدس، إلى الأبد. آمين</w:t>
            </w:r>
            <w:r w:rsidRPr="001D7000">
              <w:rPr>
                <w:rFonts w:asciiTheme="majorBidi" w:hAnsiTheme="majorBidi" w:cstheme="majorBidi"/>
                <w:b/>
                <w:bCs/>
                <w:sz w:val="24"/>
                <w:szCs w:val="24"/>
                <w:lang w:val="en-US"/>
              </w:rPr>
              <w:t>.</w:t>
            </w:r>
          </w:p>
        </w:tc>
      </w:tr>
    </w:tbl>
    <w:p w14:paraId="22D74BF9" w14:textId="474ACBCF" w:rsidR="00880712" w:rsidRPr="0019613F" w:rsidRDefault="00880712" w:rsidP="00C767E9">
      <w:pPr>
        <w:jc w:val="both"/>
        <w:rPr>
          <w:lang w:val="en-US"/>
        </w:rPr>
      </w:pPr>
    </w:p>
    <w:p w14:paraId="2E75571F" w14:textId="07870630" w:rsidR="00880712" w:rsidRPr="004332C7" w:rsidRDefault="00880712" w:rsidP="005152FB">
      <w:pPr>
        <w:pStyle w:val="Heading2"/>
        <w:jc w:val="center"/>
        <w:rPr>
          <w:b/>
          <w:bCs/>
          <w:sz w:val="24"/>
          <w:szCs w:val="24"/>
          <w:lang w:val="en-US"/>
        </w:rPr>
      </w:pPr>
      <w:bookmarkStart w:id="14" w:name="_Toc97819951"/>
      <w:r w:rsidRPr="004332C7">
        <w:rPr>
          <w:b/>
          <w:bCs/>
          <w:sz w:val="24"/>
          <w:szCs w:val="24"/>
          <w:lang w:val="en-US"/>
        </w:rPr>
        <w:t>The Distribution of the Holy Mysteries</w:t>
      </w:r>
      <w:bookmarkEnd w:id="14"/>
    </w:p>
    <w:p w14:paraId="440F9853" w14:textId="77777777" w:rsidR="00880712" w:rsidRPr="004332C7" w:rsidRDefault="00880712" w:rsidP="00C767E9">
      <w:pPr>
        <w:jc w:val="both"/>
        <w:rPr>
          <w:lang w:val="en-US"/>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582D4D" w:rsidRPr="004332C7" w14:paraId="0EA4380E" w14:textId="77777777" w:rsidTr="00480FF8">
        <w:tc>
          <w:tcPr>
            <w:tcW w:w="3969" w:type="dxa"/>
            <w:shd w:val="clear" w:color="auto" w:fill="EAF1DD" w:themeFill="accent3" w:themeFillTint="33"/>
            <w:vAlign w:val="center"/>
          </w:tcPr>
          <w:p w14:paraId="363D7212" w14:textId="667B4A1E" w:rsidR="00C4314C" w:rsidRPr="008B6C38" w:rsidRDefault="00C4314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 xml:space="preserve">Fordelingen </w:t>
            </w:r>
            <w:r w:rsidR="00A72CEE" w:rsidRPr="008B6C38">
              <w:rPr>
                <w:rFonts w:asciiTheme="majorBidi" w:hAnsiTheme="majorBidi" w:cstheme="majorBidi"/>
                <w:b/>
                <w:bCs/>
                <w:color w:val="C10000"/>
                <w:sz w:val="28"/>
                <w:szCs w:val="28"/>
              </w:rPr>
              <w:t>af</w:t>
            </w:r>
            <w:r w:rsidR="00EA082C" w:rsidRPr="008B6C38">
              <w:rPr>
                <w:rFonts w:asciiTheme="majorBidi" w:hAnsiTheme="majorBidi" w:cstheme="majorBidi"/>
                <w:b/>
                <w:bCs/>
                <w:color w:val="C10000"/>
                <w:sz w:val="28"/>
                <w:szCs w:val="28"/>
              </w:rPr>
              <w:t xml:space="preserve"> kommunionen</w:t>
            </w:r>
          </w:p>
        </w:tc>
        <w:tc>
          <w:tcPr>
            <w:tcW w:w="3969" w:type="dxa"/>
            <w:shd w:val="clear" w:color="auto" w:fill="EAF1DD" w:themeFill="accent3" w:themeFillTint="33"/>
            <w:vAlign w:val="center"/>
          </w:tcPr>
          <w:p w14:paraId="6E4DDAF4" w14:textId="5F4C04B7"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The Distribution of the Holy Mysteries</w:t>
            </w:r>
          </w:p>
        </w:tc>
        <w:tc>
          <w:tcPr>
            <w:tcW w:w="2552" w:type="dxa"/>
            <w:shd w:val="clear" w:color="auto" w:fill="EAF1DD" w:themeFill="accent3" w:themeFillTint="33"/>
            <w:vAlign w:val="center"/>
          </w:tcPr>
          <w:p w14:paraId="3BD5A83E" w14:textId="17863EF2"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توزيع الأسرار</w:t>
            </w:r>
          </w:p>
        </w:tc>
      </w:tr>
      <w:tr w:rsidR="00582D4D" w:rsidRPr="004332C7" w14:paraId="081227FC" w14:textId="77777777" w:rsidTr="00480FF8">
        <w:tc>
          <w:tcPr>
            <w:tcW w:w="3969" w:type="dxa"/>
          </w:tcPr>
          <w:p w14:paraId="294116D4" w14:textId="5A987558" w:rsidR="009643C9" w:rsidRPr="00C06844" w:rsidRDefault="009643C9" w:rsidP="00C767E9">
            <w:pPr>
              <w:autoSpaceDE w:val="0"/>
              <w:autoSpaceDN w:val="0"/>
              <w:adjustRightInd w:val="0"/>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Under fordelingen af de hellige mysterier, synger menigheden salme 150: ”Halleluja, lovpris Gud…” </w:t>
            </w:r>
            <w:r w:rsidR="00BD6C0F" w:rsidRPr="00C06844">
              <w:rPr>
                <w:rFonts w:asciiTheme="majorBidi" w:hAnsiTheme="majorBidi" w:cstheme="majorBidi"/>
                <w:color w:val="1F497D" w:themeColor="text2"/>
                <w:sz w:val="24"/>
                <w:szCs w:val="24"/>
              </w:rPr>
              <w:t xml:space="preserve">Så synger folket den passende hymne for dagen. </w:t>
            </w:r>
          </w:p>
          <w:p w14:paraId="73BA8226" w14:textId="0338F269" w:rsidR="00EA082C" w:rsidRPr="004332C7" w:rsidRDefault="00BD6C0F" w:rsidP="001D7000">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k</w:t>
            </w:r>
            <w:r w:rsidR="0048535F" w:rsidRPr="00C06844">
              <w:rPr>
                <w:rFonts w:asciiTheme="majorBidi" w:hAnsiTheme="majorBidi" w:cstheme="majorBidi"/>
                <w:color w:val="1F497D" w:themeColor="text2"/>
                <w:sz w:val="24"/>
                <w:szCs w:val="24"/>
              </w:rPr>
              <w:t>y</w:t>
            </w:r>
            <w:r w:rsidRPr="00C06844">
              <w:rPr>
                <w:rFonts w:asciiTheme="majorBidi" w:hAnsiTheme="majorBidi" w:cstheme="majorBidi"/>
                <w:color w:val="1F497D" w:themeColor="text2"/>
                <w:sz w:val="24"/>
                <w:szCs w:val="24"/>
              </w:rPr>
              <w:t xml:space="preserve">sser det hellige legeme og </w:t>
            </w:r>
            <w:r w:rsidR="0048535F" w:rsidRPr="00C06844">
              <w:rPr>
                <w:rFonts w:asciiTheme="majorBidi" w:hAnsiTheme="majorBidi" w:cstheme="majorBidi"/>
                <w:color w:val="1F497D" w:themeColor="text2"/>
                <w:sz w:val="24"/>
                <w:szCs w:val="24"/>
              </w:rPr>
              <w:t>ind</w:t>
            </w:r>
            <w:r w:rsidRPr="00C06844">
              <w:rPr>
                <w:rFonts w:asciiTheme="majorBidi" w:hAnsiTheme="majorBidi" w:cstheme="majorBidi"/>
                <w:color w:val="1F497D" w:themeColor="text2"/>
                <w:sz w:val="24"/>
                <w:szCs w:val="24"/>
              </w:rPr>
              <w:t xml:space="preserve">tager det. Så giver han legemet til andre præster, hvis disse er til stede, diakonerne og resten af dem, der tager kommunion. Når han giver det rene legeme uden blodet til præstebrødrene og menigheden, siger han ”Dette er Emmanuel, vores Guds legeme. Amen”. Når han giver det dyrebare blod, siger han: ”Dette er i sandhed Emmanuel, vores Guds blod. Amen”. Hvis han giver legemet, dyppet i blodet, som i tilfælde af når syge skal have kommunion, siger han ”Disse er i sandhed Emmanuel, vores Guds legeme og blod. Amen”. Kommunionstageren svarer hver gang ”amen”. Mens præsten bærer patenen med Kristi legeme, begynder </w:t>
            </w:r>
            <w:r w:rsidR="0048535F" w:rsidRPr="00C06844">
              <w:rPr>
                <w:rFonts w:asciiTheme="majorBidi" w:hAnsiTheme="majorBidi" w:cstheme="majorBidi"/>
                <w:color w:val="1F497D" w:themeColor="text2"/>
                <w:sz w:val="24"/>
                <w:szCs w:val="24"/>
              </w:rPr>
              <w:t>han</w:t>
            </w:r>
            <w:r w:rsidRPr="00C06844">
              <w:rPr>
                <w:rFonts w:asciiTheme="majorBidi" w:hAnsiTheme="majorBidi" w:cstheme="majorBidi"/>
                <w:color w:val="1F497D" w:themeColor="text2"/>
                <w:sz w:val="24"/>
                <w:szCs w:val="24"/>
              </w:rPr>
              <w:t xml:space="preserve"> at fordele de hellige mysterier til menigheden </w:t>
            </w:r>
            <w:r w:rsidR="0035392F" w:rsidRPr="00C06844">
              <w:rPr>
                <w:rFonts w:asciiTheme="majorBidi" w:hAnsiTheme="majorBidi" w:cstheme="majorBidi"/>
                <w:color w:val="1F497D" w:themeColor="text2"/>
                <w:sz w:val="24"/>
                <w:szCs w:val="24"/>
              </w:rPr>
              <w:t xml:space="preserve">ved at vende mod vest og med patenen at velsigne menigheden med korsets tegn, mens han siger: </w:t>
            </w:r>
          </w:p>
        </w:tc>
        <w:tc>
          <w:tcPr>
            <w:tcW w:w="3969" w:type="dxa"/>
          </w:tcPr>
          <w:p w14:paraId="785AE6A6" w14:textId="77777777" w:rsidR="00C4314C" w:rsidRPr="00C06844" w:rsidRDefault="00C4314C" w:rsidP="00C767E9">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During the distribution of the Holy Mysteries, the people chant Psalm 150</w:t>
            </w:r>
            <w:r w:rsidRPr="00C06844">
              <w:rPr>
                <w:rFonts w:asciiTheme="majorBidi" w:hAnsiTheme="majorBidi" w:cstheme="majorBidi"/>
                <w:i/>
                <w:iCs/>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“Alleluia. Praise God…” Then the people chant what is appropriate for the day.</w:t>
            </w:r>
          </w:p>
          <w:p w14:paraId="242B6C0E" w14:textId="5C2143F5" w:rsidR="00C4314C" w:rsidRPr="00C06844" w:rsidRDefault="00C4314C" w:rsidP="001D7000">
            <w:pPr>
              <w:autoSpaceDE w:val="0"/>
              <w:autoSpaceDN w:val="0"/>
              <w:adjustRightInd w:val="0"/>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The priest kisses the holy Body and partakes of It. Then he gives the Body to the other priests (if there are any), the deacon and the rest of the communicants.</w:t>
            </w:r>
            <w:r w:rsidR="001D7000"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When he gives the fellow priests and the people the pure Body without the Blood, he says, “This is the Body of Immanuel our God. Amen.”</w:t>
            </w:r>
            <w:r w:rsidR="001D7000"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When he gives the precious Blood, he says, “This is truly the Blood of Immanuel our God. Amen.”</w:t>
            </w:r>
          </w:p>
          <w:p w14:paraId="551FE809" w14:textId="232AFB21" w:rsidR="00C4314C" w:rsidRPr="004332C7" w:rsidRDefault="00C4314C" w:rsidP="00AC70BE">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he gives the Body dipped in the blood, as in the case of the sick, he says, “These are truly the Body and Blood of Immanuel our God. Amen.” The communicant responds each time, saying, “Amen.”</w:t>
            </w:r>
            <w:r w:rsidR="00AC70BE"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While bearing the paten with the Body of Christ, the priest begins distributing the Holy Mysteries to the people by turning to the west and, with the paten, blessing the people with the sign of the cross, saying:</w:t>
            </w:r>
          </w:p>
        </w:tc>
        <w:tc>
          <w:tcPr>
            <w:tcW w:w="2552" w:type="dxa"/>
          </w:tcPr>
          <w:p w14:paraId="6CFE463B" w14:textId="6EDD9DD9" w:rsidR="00C4314C" w:rsidRPr="00C06844" w:rsidRDefault="00C4314C" w:rsidP="005152FB">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ثم يرتل الشعب المزمور </w:t>
            </w:r>
            <w:r w:rsidRPr="00C06844">
              <w:rPr>
                <w:rFonts w:asciiTheme="majorBidi" w:hAnsiTheme="majorBidi" w:cstheme="majorBidi"/>
                <w:b/>
                <w:bCs/>
                <w:color w:val="1F497D" w:themeColor="text2"/>
                <w:sz w:val="24"/>
                <w:szCs w:val="24"/>
                <w:rtl/>
                <w:lang w:val="en-US"/>
              </w:rPr>
              <w:t>150</w:t>
            </w:r>
            <w:r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هلليلويا</w:t>
            </w:r>
            <w:r w:rsidRPr="00C06844">
              <w:rPr>
                <w:rFonts w:asciiTheme="majorBidi" w:hAnsiTheme="majorBidi" w:cstheme="majorBidi"/>
                <w:b/>
                <w:bCs/>
                <w:color w:val="1F497D" w:themeColor="text2"/>
                <w:sz w:val="24"/>
                <w:szCs w:val="24"/>
                <w:rtl/>
                <w:lang w:val="en-US"/>
              </w:rPr>
              <w:t>.</w:t>
            </w:r>
            <w:r w:rsidR="005152FB"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سبحوا الله...</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ثم يرتلون ما يناسب اليوم</w:t>
            </w:r>
            <w:r w:rsidRPr="00C06844">
              <w:rPr>
                <w:rFonts w:asciiTheme="majorBidi" w:hAnsiTheme="majorBidi" w:cstheme="majorBidi"/>
                <w:b/>
                <w:bCs/>
                <w:color w:val="1F497D" w:themeColor="text2"/>
                <w:sz w:val="24"/>
                <w:szCs w:val="24"/>
                <w:rtl/>
                <w:lang w:val="en-US"/>
              </w:rPr>
              <w:t>.</w:t>
            </w:r>
          </w:p>
          <w:p w14:paraId="05DA7CA4" w14:textId="77777777" w:rsidR="005152FB" w:rsidRPr="00C06844" w:rsidRDefault="005152FB" w:rsidP="00C767E9">
            <w:pPr>
              <w:autoSpaceDE w:val="0"/>
              <w:autoSpaceDN w:val="0"/>
              <w:bidi/>
              <w:adjustRightInd w:val="0"/>
              <w:jc w:val="both"/>
              <w:rPr>
                <w:rFonts w:asciiTheme="majorBidi" w:hAnsiTheme="majorBidi" w:cstheme="majorBidi"/>
                <w:b/>
                <w:bCs/>
                <w:color w:val="1F497D" w:themeColor="text2"/>
                <w:sz w:val="24"/>
                <w:szCs w:val="24"/>
                <w:rtl/>
              </w:rPr>
            </w:pPr>
          </w:p>
          <w:p w14:paraId="4B4C19F8" w14:textId="6DB11300" w:rsidR="00C4314C" w:rsidRPr="00C06844" w:rsidRDefault="00C4314C" w:rsidP="005152FB">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يقبل الكاهن الجسد المقدس ويتناول منه. ثم</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يناول الكهنة الشركاء، إن وجدوا، ثم</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الشمامسة وبقية المتناولين</w:t>
            </w:r>
            <w:r w:rsidRPr="00C06844">
              <w:rPr>
                <w:rFonts w:asciiTheme="majorBidi" w:hAnsiTheme="majorBidi" w:cstheme="majorBidi"/>
                <w:b/>
                <w:bCs/>
                <w:color w:val="1F497D" w:themeColor="text2"/>
                <w:sz w:val="24"/>
                <w:szCs w:val="24"/>
                <w:rtl/>
                <w:lang w:val="en-US"/>
              </w:rPr>
              <w:t>.</w:t>
            </w:r>
          </w:p>
          <w:p w14:paraId="2A5AEDD3" w14:textId="77777777" w:rsidR="005152FB" w:rsidRPr="00C06844" w:rsidRDefault="005152FB" w:rsidP="005152FB">
            <w:pPr>
              <w:autoSpaceDE w:val="0"/>
              <w:autoSpaceDN w:val="0"/>
              <w:bidi/>
              <w:adjustRightInd w:val="0"/>
              <w:jc w:val="both"/>
              <w:rPr>
                <w:rFonts w:asciiTheme="majorBidi" w:hAnsiTheme="majorBidi" w:cstheme="majorBidi"/>
                <w:b/>
                <w:bCs/>
                <w:color w:val="1F497D" w:themeColor="text2"/>
                <w:sz w:val="24"/>
                <w:szCs w:val="24"/>
                <w:rtl/>
              </w:rPr>
            </w:pPr>
          </w:p>
          <w:p w14:paraId="48800B70" w14:textId="0BFBEF29" w:rsidR="005152FB" w:rsidRPr="00C06844" w:rsidRDefault="00C4314C" w:rsidP="00767E8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وعندما يناول الكهنة الشركاء، والشمامسة</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وجميع الشعب من الجسد الطاهر بدون الدم</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يقول "الجسد الذي لعمانوئيل الهنا. هذا هو</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بالحقيقة. آمين</w:t>
            </w:r>
            <w:r w:rsidRPr="00C06844">
              <w:rPr>
                <w:rFonts w:asciiTheme="majorBidi" w:hAnsiTheme="majorBidi" w:cstheme="majorBidi"/>
                <w:b/>
                <w:bCs/>
                <w:color w:val="1F497D" w:themeColor="text2"/>
                <w:sz w:val="24"/>
                <w:szCs w:val="24"/>
                <w:rtl/>
                <w:lang w:val="en-US"/>
              </w:rPr>
              <w:t>".</w:t>
            </w:r>
          </w:p>
          <w:p w14:paraId="054AC1B3" w14:textId="687FDADB" w:rsidR="005152FB" w:rsidRPr="00C06844" w:rsidRDefault="00C4314C" w:rsidP="00767E8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وعندما يناول الدم الكريم يقول "الدم الذي</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لعمانوئيل الهنا. هذا هو بالحقيقة. آمين</w:t>
            </w:r>
            <w:r w:rsidRPr="00C06844">
              <w:rPr>
                <w:rFonts w:asciiTheme="majorBidi" w:hAnsiTheme="majorBidi" w:cstheme="majorBidi"/>
                <w:b/>
                <w:bCs/>
                <w:color w:val="1F497D" w:themeColor="text2"/>
                <w:sz w:val="24"/>
                <w:szCs w:val="24"/>
                <w:rtl/>
                <w:lang w:val="en-US"/>
              </w:rPr>
              <w:t>".</w:t>
            </w:r>
          </w:p>
          <w:p w14:paraId="7445BF2F" w14:textId="1E240FD3" w:rsidR="004A0AAC" w:rsidRPr="00C06844" w:rsidRDefault="00C4314C" w:rsidP="00767E8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 xml:space="preserve">وإذا ناول الجسد مصبوغا بالدم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كما</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حالات المرضي</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يقول "الجسد والدم الذين</w:t>
            </w:r>
            <w:r w:rsidR="005152FB"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لعمانوئيل الهنا. هذا هو بالحقيقة. آمين</w:t>
            </w:r>
            <w:r w:rsidRPr="00C06844">
              <w:rPr>
                <w:rFonts w:asciiTheme="majorBidi" w:hAnsiTheme="majorBidi" w:cstheme="majorBidi"/>
                <w:b/>
                <w:bCs/>
                <w:color w:val="1F497D" w:themeColor="text2"/>
                <w:sz w:val="24"/>
                <w:szCs w:val="24"/>
                <w:rtl/>
                <w:lang w:val="en-US"/>
              </w:rPr>
              <w:t>".</w:t>
            </w:r>
          </w:p>
          <w:p w14:paraId="44158167" w14:textId="2EE16DD9" w:rsidR="00C4314C" w:rsidRPr="00C06844" w:rsidRDefault="00C4314C" w:rsidP="001D7000">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ويقول المتناول في كل مرة "آمين</w:t>
            </w:r>
            <w:r w:rsidRPr="00C06844">
              <w:rPr>
                <w:rFonts w:asciiTheme="majorBidi" w:hAnsiTheme="majorBidi" w:cstheme="majorBidi"/>
                <w:b/>
                <w:bCs/>
                <w:color w:val="1F497D" w:themeColor="text2"/>
                <w:sz w:val="24"/>
                <w:szCs w:val="24"/>
                <w:rtl/>
                <w:lang w:val="en-US"/>
              </w:rPr>
              <w:t>".</w:t>
            </w:r>
            <w:r w:rsidR="004A0AA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ثم يذهب فيناول الشعب إذ يلتفت الكاهن</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حامل الصينية بجسد السيد المسيح إلي</w:t>
            </w:r>
            <w:r w:rsidR="001D7000"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الغرب ويبارك الشعب مثال الصليب بالصينية</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ويقول</w:t>
            </w:r>
            <w:r w:rsidRPr="00C06844">
              <w:rPr>
                <w:rFonts w:asciiTheme="majorBidi" w:hAnsiTheme="majorBidi" w:cstheme="majorBidi"/>
                <w:b/>
                <w:bCs/>
                <w:color w:val="1F497D" w:themeColor="text2"/>
                <w:sz w:val="24"/>
                <w:szCs w:val="24"/>
                <w:rtl/>
                <w:lang w:val="en-US"/>
              </w:rPr>
              <w:t>:</w:t>
            </w:r>
          </w:p>
        </w:tc>
      </w:tr>
      <w:tr w:rsidR="00582D4D" w:rsidRPr="004332C7" w14:paraId="4D766822" w14:textId="77777777" w:rsidTr="00480FF8">
        <w:tc>
          <w:tcPr>
            <w:tcW w:w="3969" w:type="dxa"/>
          </w:tcPr>
          <w:p w14:paraId="4EC3C1ED" w14:textId="6883AEE3"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6E710421" w14:textId="7EA76FD2"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Det hellige til de hellige.</w:t>
            </w:r>
          </w:p>
        </w:tc>
        <w:tc>
          <w:tcPr>
            <w:tcW w:w="3969" w:type="dxa"/>
          </w:tcPr>
          <w:p w14:paraId="5B2E77E5"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0B8636C" w14:textId="759473E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holies for the holy.</w:t>
            </w:r>
          </w:p>
        </w:tc>
        <w:tc>
          <w:tcPr>
            <w:tcW w:w="2552" w:type="dxa"/>
          </w:tcPr>
          <w:p w14:paraId="750477BE"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rPr>
              <w:t>:</w:t>
            </w:r>
          </w:p>
          <w:p w14:paraId="3CCADC68" w14:textId="477297D4"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القدسات للقديسين</w:t>
            </w:r>
            <w:r w:rsidRPr="001D7000">
              <w:rPr>
                <w:rFonts w:asciiTheme="majorBidi" w:hAnsiTheme="majorBidi" w:cstheme="majorBidi"/>
                <w:b/>
                <w:bCs/>
                <w:color w:val="000000"/>
                <w:sz w:val="24"/>
                <w:szCs w:val="24"/>
              </w:rPr>
              <w:t>.</w:t>
            </w:r>
          </w:p>
        </w:tc>
      </w:tr>
      <w:tr w:rsidR="00582D4D" w:rsidRPr="009B270D" w14:paraId="527ECEB7" w14:textId="77777777" w:rsidTr="00480FF8">
        <w:tc>
          <w:tcPr>
            <w:tcW w:w="3969" w:type="dxa"/>
          </w:tcPr>
          <w:p w14:paraId="78DB5427" w14:textId="783E0AB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Det hellige til de hellige</w:t>
            </w:r>
          </w:p>
          <w:p w14:paraId="6D4B6932" w14:textId="113848BE" w:rsidR="00C4314C" w:rsidRPr="00575979"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Herren Jesus Kristus, Guds Søn, Hellig­ åndens Indvielse (consecration). Amen.</w:t>
            </w:r>
          </w:p>
        </w:tc>
        <w:tc>
          <w:tcPr>
            <w:tcW w:w="3969" w:type="dxa"/>
          </w:tcPr>
          <w:p w14:paraId="010F9D00" w14:textId="53611DC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Blessed be the Lord Jesus Christ, the Son of God; the sanctification is by the Holy Spirit. </w:t>
            </w:r>
            <w:r w:rsidRPr="004332C7">
              <w:rPr>
                <w:rFonts w:asciiTheme="majorBidi" w:hAnsiTheme="majorBidi" w:cstheme="majorBidi"/>
                <w:sz w:val="24"/>
                <w:szCs w:val="24"/>
              </w:rPr>
              <w:t>Amen.</w:t>
            </w:r>
          </w:p>
        </w:tc>
        <w:tc>
          <w:tcPr>
            <w:tcW w:w="2552" w:type="dxa"/>
          </w:tcPr>
          <w:p w14:paraId="4F06C9F6" w14:textId="18859C98" w:rsidR="00C4314C" w:rsidRPr="001D7000" w:rsidRDefault="00C4314C" w:rsidP="004A0AAC">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مبارك الرب يسوع المسيح ابن</w:t>
            </w:r>
            <w:r w:rsidR="004A0AAC"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الله، وقدوس الروح القدس. آمين</w:t>
            </w:r>
            <w:r w:rsidRPr="001D7000">
              <w:rPr>
                <w:rFonts w:asciiTheme="majorBidi" w:hAnsiTheme="majorBidi" w:cstheme="majorBidi"/>
                <w:b/>
                <w:bCs/>
                <w:sz w:val="24"/>
                <w:szCs w:val="24"/>
                <w:lang w:val="en-US"/>
              </w:rPr>
              <w:t>.</w:t>
            </w:r>
          </w:p>
        </w:tc>
      </w:tr>
      <w:tr w:rsidR="000E504D" w:rsidRPr="009B270D" w14:paraId="1F112EE9" w14:textId="77777777" w:rsidTr="00480FF8">
        <w:tc>
          <w:tcPr>
            <w:tcW w:w="3969" w:type="dxa"/>
          </w:tcPr>
          <w:p w14:paraId="50B3692F" w14:textId="77777777" w:rsidR="000E504D" w:rsidRPr="0019613F" w:rsidRDefault="000E504D" w:rsidP="00C767E9">
            <w:pPr>
              <w:jc w:val="both"/>
              <w:rPr>
                <w:rFonts w:asciiTheme="majorBidi" w:hAnsiTheme="majorBidi" w:cstheme="majorBidi"/>
                <w:sz w:val="24"/>
                <w:szCs w:val="24"/>
                <w:lang w:val="en-US"/>
              </w:rPr>
            </w:pPr>
          </w:p>
        </w:tc>
        <w:tc>
          <w:tcPr>
            <w:tcW w:w="3969" w:type="dxa"/>
          </w:tcPr>
          <w:p w14:paraId="0DD6FF6D" w14:textId="77777777" w:rsidR="000E504D" w:rsidRPr="004332C7" w:rsidRDefault="000E504D" w:rsidP="00C767E9">
            <w:pPr>
              <w:jc w:val="both"/>
              <w:rPr>
                <w:rFonts w:asciiTheme="majorBidi" w:hAnsiTheme="majorBidi" w:cstheme="majorBidi"/>
                <w:sz w:val="24"/>
                <w:szCs w:val="24"/>
                <w:lang w:val="en-US"/>
              </w:rPr>
            </w:pPr>
          </w:p>
        </w:tc>
        <w:tc>
          <w:tcPr>
            <w:tcW w:w="2552" w:type="dxa"/>
          </w:tcPr>
          <w:p w14:paraId="0C11B9CA" w14:textId="77777777" w:rsidR="000E504D" w:rsidRPr="001D7000" w:rsidRDefault="000E504D" w:rsidP="004A0AAC">
            <w:pPr>
              <w:autoSpaceDE w:val="0"/>
              <w:autoSpaceDN w:val="0"/>
              <w:bidi/>
              <w:adjustRightInd w:val="0"/>
              <w:jc w:val="both"/>
              <w:rPr>
                <w:rFonts w:asciiTheme="majorBidi" w:hAnsiTheme="majorBidi" w:cstheme="majorBidi"/>
                <w:b/>
                <w:bCs/>
                <w:sz w:val="24"/>
                <w:szCs w:val="24"/>
                <w:rtl/>
              </w:rPr>
            </w:pPr>
          </w:p>
        </w:tc>
      </w:tr>
      <w:tr w:rsidR="00582D4D" w:rsidRPr="009B270D" w14:paraId="1C61385C" w14:textId="77777777" w:rsidTr="00480FF8">
        <w:tc>
          <w:tcPr>
            <w:tcW w:w="3969" w:type="dxa"/>
          </w:tcPr>
          <w:p w14:paraId="0E3FD2A8" w14:textId="6BED02E2"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knæler alle og siger</w:t>
            </w:r>
            <w:r w:rsidR="0080659D" w:rsidRPr="00C06844">
              <w:rPr>
                <w:rFonts w:asciiTheme="majorBidi" w:hAnsiTheme="majorBidi" w:cstheme="majorBidi"/>
                <w:color w:val="1F497D" w:themeColor="text2"/>
                <w:sz w:val="24"/>
                <w:szCs w:val="24"/>
              </w:rPr>
              <w:t>:</w:t>
            </w:r>
          </w:p>
        </w:tc>
        <w:tc>
          <w:tcPr>
            <w:tcW w:w="3969" w:type="dxa"/>
          </w:tcPr>
          <w:p w14:paraId="4181373F" w14:textId="242B9B99"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the people, along with the deacon, bow, saying:</w:t>
            </w:r>
          </w:p>
        </w:tc>
        <w:tc>
          <w:tcPr>
            <w:tcW w:w="2552" w:type="dxa"/>
          </w:tcPr>
          <w:p w14:paraId="153138EA" w14:textId="1D397413"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فيسجدون جميعهم ويقول الشماس والشعب</w:t>
            </w:r>
            <w:r w:rsidRPr="00C06844">
              <w:rPr>
                <w:rFonts w:asciiTheme="majorBidi" w:hAnsiTheme="majorBidi" w:cstheme="majorBidi"/>
                <w:b/>
                <w:bCs/>
                <w:color w:val="1F497D" w:themeColor="text2"/>
                <w:sz w:val="24"/>
                <w:szCs w:val="24"/>
                <w:rtl/>
                <w:lang w:val="en-US"/>
              </w:rPr>
              <w:t>:</w:t>
            </w:r>
          </w:p>
        </w:tc>
      </w:tr>
      <w:tr w:rsidR="00582D4D" w:rsidRPr="009B270D" w14:paraId="04E44280" w14:textId="77777777" w:rsidTr="00480FF8">
        <w:tc>
          <w:tcPr>
            <w:tcW w:w="3969" w:type="dxa"/>
          </w:tcPr>
          <w:p w14:paraId="3914AC66" w14:textId="57DBC217"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7B823625" w14:textId="7E94990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han, som kommer i Herrens navn</w:t>
            </w:r>
          </w:p>
        </w:tc>
        <w:tc>
          <w:tcPr>
            <w:tcW w:w="3969" w:type="dxa"/>
          </w:tcPr>
          <w:p w14:paraId="37E20988"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4D641EA1" w14:textId="3E96BD1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Blessed is He who comes in the name of the Lord.</w:t>
            </w:r>
          </w:p>
        </w:tc>
        <w:tc>
          <w:tcPr>
            <w:tcW w:w="2552" w:type="dxa"/>
          </w:tcPr>
          <w:p w14:paraId="5B786CE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14F7E3A1" w14:textId="35F657F9"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color w:val="000000"/>
                <w:sz w:val="24"/>
                <w:szCs w:val="24"/>
                <w:rtl/>
              </w:rPr>
              <w:t>مبارك الآتي باسم رب</w:t>
            </w:r>
            <w:r w:rsidRPr="001D7000">
              <w:rPr>
                <w:rFonts w:asciiTheme="majorBidi" w:hAnsiTheme="majorBidi" w:cstheme="majorBidi"/>
                <w:b/>
                <w:bCs/>
                <w:color w:val="000000"/>
                <w:sz w:val="24"/>
                <w:szCs w:val="24"/>
                <w:lang w:val="en-US"/>
              </w:rPr>
              <w:t>.</w:t>
            </w:r>
          </w:p>
        </w:tc>
      </w:tr>
      <w:tr w:rsidR="00480FF8" w:rsidRPr="009B270D" w14:paraId="5161A946" w14:textId="77777777" w:rsidTr="00480FF8">
        <w:tc>
          <w:tcPr>
            <w:tcW w:w="3969" w:type="dxa"/>
          </w:tcPr>
          <w:p w14:paraId="73CC0A82"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5BC1316"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4B35288E"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82D4D" w:rsidRPr="009B270D" w14:paraId="781D0D2B" w14:textId="77777777" w:rsidTr="00480FF8">
        <w:tc>
          <w:tcPr>
            <w:tcW w:w="3969" w:type="dxa"/>
          </w:tcPr>
          <w:p w14:paraId="277FAEBE" w14:textId="25C078CB"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Derpå vender præsten tilbage til alteret, korstegner folket med patenen og afslutter nadveren. Under nadveren synger menigheden Psalme 150, som nævnt og den lyder</w:t>
            </w:r>
            <w:r w:rsidR="0080659D" w:rsidRPr="00C06844">
              <w:rPr>
                <w:rFonts w:asciiTheme="majorBidi" w:hAnsiTheme="majorBidi" w:cstheme="majorBidi"/>
                <w:color w:val="1F497D" w:themeColor="text2"/>
                <w:sz w:val="24"/>
                <w:szCs w:val="24"/>
              </w:rPr>
              <w:t>:</w:t>
            </w:r>
          </w:p>
        </w:tc>
        <w:tc>
          <w:tcPr>
            <w:tcW w:w="3969" w:type="dxa"/>
          </w:tcPr>
          <w:p w14:paraId="685F7F6B" w14:textId="1505E1A8"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After </w:t>
            </w:r>
            <w:proofErr w:type="gramStart"/>
            <w:r w:rsidRPr="00C06844">
              <w:rPr>
                <w:rFonts w:asciiTheme="majorBidi" w:hAnsiTheme="majorBidi" w:cstheme="majorBidi"/>
                <w:color w:val="1F497D" w:themeColor="text2"/>
                <w:sz w:val="24"/>
                <w:szCs w:val="24"/>
                <w:lang w:val="en-US"/>
              </w:rPr>
              <w:t>all</w:t>
            </w:r>
            <w:proofErr w:type="gramEnd"/>
            <w:r w:rsidRPr="00C06844">
              <w:rPr>
                <w:rFonts w:asciiTheme="majorBidi" w:hAnsiTheme="majorBidi" w:cstheme="majorBidi"/>
                <w:color w:val="1F497D" w:themeColor="text2"/>
                <w:sz w:val="24"/>
                <w:szCs w:val="24"/>
                <w:lang w:val="en-US"/>
              </w:rPr>
              <w:t xml:space="preserve"> have communion, the priest returns to the altar and, with the paten, makes the sign of the cross on the people again, while saying:</w:t>
            </w:r>
          </w:p>
        </w:tc>
        <w:tc>
          <w:tcPr>
            <w:tcW w:w="2552" w:type="dxa"/>
          </w:tcPr>
          <w:p w14:paraId="32A82841" w14:textId="0517A262" w:rsidR="00C4314C" w:rsidRPr="00C06844" w:rsidRDefault="00C4314C" w:rsidP="004A0AA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وبعدما يتناول الجميع، يعود الكاهن إلي</w:t>
            </w:r>
            <w:r w:rsidR="004A0AA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المذبح ويرشم الشعب بالصينية وهو يقول</w:t>
            </w:r>
            <w:r w:rsidRPr="00C06844">
              <w:rPr>
                <w:rFonts w:asciiTheme="majorBidi" w:hAnsiTheme="majorBidi" w:cstheme="majorBidi"/>
                <w:b/>
                <w:bCs/>
                <w:color w:val="1F497D" w:themeColor="text2"/>
                <w:sz w:val="24"/>
                <w:szCs w:val="24"/>
                <w:rtl/>
                <w:lang w:val="en-US"/>
              </w:rPr>
              <w:t>:</w:t>
            </w:r>
          </w:p>
        </w:tc>
      </w:tr>
      <w:tr w:rsidR="00582D4D" w:rsidRPr="009B270D" w14:paraId="456FBEF6" w14:textId="77777777" w:rsidTr="00480FF8">
        <w:tc>
          <w:tcPr>
            <w:tcW w:w="3969" w:type="dxa"/>
          </w:tcPr>
          <w:p w14:paraId="18F8B170" w14:textId="0BB885CF"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4B8A22EE" w14:textId="77777777"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Immanuel, vor Guds legeme og blod. Det er det i sandhed.</w:t>
            </w:r>
          </w:p>
          <w:p w14:paraId="307168DE" w14:textId="0D6AF0BC"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p>
        </w:tc>
        <w:tc>
          <w:tcPr>
            <w:tcW w:w="3969" w:type="dxa"/>
          </w:tcPr>
          <w:p w14:paraId="2E05233F"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9D0D149" w14:textId="20BA817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holy Body and the precious, true Blood of Jesus Christ, the Son of our God. Amen.</w:t>
            </w:r>
          </w:p>
        </w:tc>
        <w:tc>
          <w:tcPr>
            <w:tcW w:w="2552" w:type="dxa"/>
          </w:tcPr>
          <w:p w14:paraId="440A1A2D"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2AF99FAF" w14:textId="533C2CB0" w:rsidR="00C4314C" w:rsidRPr="001D7000" w:rsidRDefault="00C4314C" w:rsidP="004A0AAC">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جسد مقدس، ودم كريم حقيقي،</w:t>
            </w:r>
            <w:r w:rsidR="004A0AAC"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ليسوع المسيح ابن إلهنا. آمين</w:t>
            </w:r>
            <w:r w:rsidRPr="001D7000">
              <w:rPr>
                <w:rFonts w:asciiTheme="majorBidi" w:hAnsiTheme="majorBidi" w:cstheme="majorBidi"/>
                <w:b/>
                <w:bCs/>
                <w:color w:val="000000"/>
                <w:sz w:val="24"/>
                <w:szCs w:val="24"/>
                <w:lang w:val="en-US"/>
              </w:rPr>
              <w:t>.</w:t>
            </w:r>
          </w:p>
        </w:tc>
      </w:tr>
      <w:tr w:rsidR="00480FF8" w:rsidRPr="009B270D" w14:paraId="7E1038CD" w14:textId="77777777" w:rsidTr="00480FF8">
        <w:tc>
          <w:tcPr>
            <w:tcW w:w="3969" w:type="dxa"/>
          </w:tcPr>
          <w:p w14:paraId="6B18CCF3" w14:textId="77777777" w:rsidR="00480FF8" w:rsidRPr="0019613F" w:rsidRDefault="00480FF8"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17B6C1B" w14:textId="77777777" w:rsidR="00480FF8" w:rsidRPr="004332C7" w:rsidRDefault="00480FF8" w:rsidP="00C767E9">
            <w:pPr>
              <w:jc w:val="both"/>
              <w:rPr>
                <w:rFonts w:asciiTheme="majorBidi" w:hAnsiTheme="majorBidi" w:cstheme="majorBidi"/>
                <w:b/>
                <w:bCs/>
                <w:color w:val="C10000"/>
                <w:sz w:val="24"/>
                <w:szCs w:val="24"/>
                <w:lang w:val="en-US"/>
              </w:rPr>
            </w:pPr>
          </w:p>
        </w:tc>
        <w:tc>
          <w:tcPr>
            <w:tcW w:w="2552" w:type="dxa"/>
          </w:tcPr>
          <w:p w14:paraId="66EF1BF3" w14:textId="77777777" w:rsidR="00480FF8" w:rsidRPr="001D7000" w:rsidRDefault="00480FF8" w:rsidP="00C767E9">
            <w:pPr>
              <w:autoSpaceDE w:val="0"/>
              <w:autoSpaceDN w:val="0"/>
              <w:bidi/>
              <w:adjustRightInd w:val="0"/>
              <w:jc w:val="both"/>
              <w:rPr>
                <w:rFonts w:asciiTheme="majorBidi" w:hAnsiTheme="majorBidi" w:cstheme="majorBidi"/>
                <w:b/>
                <w:bCs/>
                <w:color w:val="C10000"/>
                <w:sz w:val="24"/>
                <w:szCs w:val="24"/>
                <w:rtl/>
              </w:rPr>
            </w:pPr>
          </w:p>
        </w:tc>
      </w:tr>
      <w:tr w:rsidR="00582D4D" w:rsidRPr="004332C7" w14:paraId="74D518D2" w14:textId="77777777" w:rsidTr="00480FF8">
        <w:tc>
          <w:tcPr>
            <w:tcW w:w="3969" w:type="dxa"/>
          </w:tcPr>
          <w:p w14:paraId="48FBBD79" w14:textId="2A36B3E0" w:rsidR="00C4314C" w:rsidRPr="004332C7" w:rsidRDefault="0048535F"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placerer han patenen på altered og indtager, sammen med diakonerne, resterne af det hellige legeme. Igen, efter alle har fået kommunion fra det hellige blod, fordeler og indtager præsten det resterende fra kalken. Så vasker han karrene</w:t>
            </w:r>
            <w:r w:rsidR="00FF3F08" w:rsidRPr="00C06844">
              <w:rPr>
                <w:rFonts w:asciiTheme="majorBidi" w:hAnsiTheme="majorBidi" w:cstheme="majorBidi"/>
                <w:color w:val="1F497D" w:themeColor="text2"/>
                <w:sz w:val="24"/>
                <w:szCs w:val="24"/>
              </w:rPr>
              <w:t>, mens han drikker vandet, som han vasker det med, og giver det til diakonerne. Under fordelingen af de hellige mysterier, sygner folket salme 150.</w:t>
            </w:r>
          </w:p>
        </w:tc>
        <w:tc>
          <w:tcPr>
            <w:tcW w:w="3969" w:type="dxa"/>
          </w:tcPr>
          <w:p w14:paraId="7CA0A7CA" w14:textId="4F9D600E" w:rsidR="00C4314C" w:rsidRPr="004332C7" w:rsidRDefault="00C4314C" w:rsidP="001D7000">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Then he places the paten on the altar and consumes, together with the servants, what remains of the holy Body. Again, after all have been given communion from the precious Blood, the priest distributes and consumes what remains in the chalice. Then he washes the vessels, drinking the washing water and giving it also to the servants.</w:t>
            </w:r>
            <w:r w:rsidR="001D7000"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During the distribution of the Holy Mysteries, the people chant Psalm 150.</w:t>
            </w:r>
          </w:p>
        </w:tc>
        <w:tc>
          <w:tcPr>
            <w:tcW w:w="2552" w:type="dxa"/>
          </w:tcPr>
          <w:p w14:paraId="3A51F29C" w14:textId="02E6EC62" w:rsidR="00C4314C" w:rsidRPr="00C06844" w:rsidRDefault="00C4314C" w:rsidP="00767E82">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يضع الصينية علي المذبح، ويتناول مع</w:t>
            </w:r>
            <w:r w:rsidR="004A0AA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الخدام ما يتبقي من الجسد المقدس. </w:t>
            </w:r>
            <w:r w:rsidR="00767E82"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وأيضا بعدما يتناول الجميع من الدم الكريم، فإن</w:t>
            </w:r>
            <w:r w:rsidR="004A0AA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الكاهن يوزع ويشرب ما يتبقي في الكأس.</w:t>
            </w:r>
            <w:r w:rsidR="00767E82"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ثم</w:t>
            </w:r>
            <w:r w:rsidR="004A0AA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يغسل الأواني ويشرب ماء الغسيل، معطيا أيضا للخدام</w:t>
            </w:r>
            <w:r w:rsidRPr="00C06844">
              <w:rPr>
                <w:rFonts w:asciiTheme="majorBidi" w:hAnsiTheme="majorBidi" w:cstheme="majorBidi"/>
                <w:b/>
                <w:bCs/>
                <w:color w:val="1F497D" w:themeColor="text2"/>
                <w:sz w:val="24"/>
                <w:szCs w:val="24"/>
                <w:rtl/>
                <w:lang w:val="en-US"/>
              </w:rPr>
              <w:t>.</w:t>
            </w:r>
            <w:r w:rsidR="00767E82"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وفي أثناء التناول، يقول الشعب</w:t>
            </w:r>
            <w:r w:rsidR="004A0AA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المزمور</w:t>
            </w:r>
            <w:r w:rsidR="004A0AAC" w:rsidRPr="00C06844">
              <w:rPr>
                <w:rFonts w:asciiTheme="majorBidi" w:hAnsiTheme="majorBidi" w:cstheme="majorBidi" w:hint="cs"/>
                <w:b/>
                <w:bCs/>
                <w:color w:val="1F497D" w:themeColor="text2"/>
                <w:sz w:val="24"/>
                <w:szCs w:val="24"/>
                <w:rtl/>
              </w:rPr>
              <w:t xml:space="preserve"> 150 </w:t>
            </w:r>
            <w:r w:rsidRPr="00C06844">
              <w:rPr>
                <w:rFonts w:asciiTheme="majorBidi" w:hAnsiTheme="majorBidi" w:cstheme="majorBidi"/>
                <w:b/>
                <w:bCs/>
                <w:color w:val="1F497D" w:themeColor="text2"/>
                <w:sz w:val="24"/>
                <w:szCs w:val="24"/>
                <w:rtl/>
              </w:rPr>
              <w:t>التالي:</w:t>
            </w:r>
          </w:p>
        </w:tc>
      </w:tr>
      <w:tr w:rsidR="00582D4D" w:rsidRPr="004332C7" w14:paraId="585BCBC2" w14:textId="77777777" w:rsidTr="00480FF8">
        <w:tc>
          <w:tcPr>
            <w:tcW w:w="3969" w:type="dxa"/>
          </w:tcPr>
          <w:p w14:paraId="79E1B131" w14:textId="77777777" w:rsidR="00C4314C" w:rsidRPr="004332C7" w:rsidRDefault="00C4314C" w:rsidP="00C767E9">
            <w:pPr>
              <w:jc w:val="both"/>
              <w:rPr>
                <w:rFonts w:asciiTheme="majorBidi" w:hAnsiTheme="majorBidi" w:cstheme="majorBidi"/>
                <w:sz w:val="24"/>
                <w:szCs w:val="24"/>
                <w:lang w:val="en-US"/>
              </w:rPr>
            </w:pPr>
          </w:p>
        </w:tc>
        <w:tc>
          <w:tcPr>
            <w:tcW w:w="3969" w:type="dxa"/>
          </w:tcPr>
          <w:p w14:paraId="6257A620"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578D073E"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582D4D" w:rsidRPr="004332C7" w14:paraId="1FD06670" w14:textId="77777777" w:rsidTr="00480FF8">
        <w:tc>
          <w:tcPr>
            <w:tcW w:w="3969" w:type="dxa"/>
            <w:shd w:val="clear" w:color="auto" w:fill="EAF1DD" w:themeFill="accent3" w:themeFillTint="33"/>
          </w:tcPr>
          <w:p w14:paraId="79790414" w14:textId="2B514434" w:rsidR="00C4314C" w:rsidRPr="008B6C38" w:rsidRDefault="00C4314C" w:rsidP="00582D4D">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Salme 150</w:t>
            </w:r>
          </w:p>
        </w:tc>
        <w:tc>
          <w:tcPr>
            <w:tcW w:w="3969" w:type="dxa"/>
            <w:shd w:val="clear" w:color="auto" w:fill="EAF1DD" w:themeFill="accent3" w:themeFillTint="33"/>
          </w:tcPr>
          <w:p w14:paraId="329E66F5" w14:textId="16474C29" w:rsidR="00C4314C" w:rsidRPr="008B6C38" w:rsidRDefault="00C4314C" w:rsidP="00582D4D">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rPr>
              <w:t>Psalm 150</w:t>
            </w:r>
          </w:p>
        </w:tc>
        <w:tc>
          <w:tcPr>
            <w:tcW w:w="2552" w:type="dxa"/>
            <w:shd w:val="clear" w:color="auto" w:fill="EAF1DD" w:themeFill="accent3" w:themeFillTint="33"/>
          </w:tcPr>
          <w:p w14:paraId="01E09568" w14:textId="1D6F312E" w:rsidR="00C4314C" w:rsidRPr="001D7000" w:rsidRDefault="00C4314C" w:rsidP="00582D4D">
            <w:pPr>
              <w:autoSpaceDE w:val="0"/>
              <w:autoSpaceDN w:val="0"/>
              <w:bidi/>
              <w:adjustRightInd w:val="0"/>
              <w:jc w:val="center"/>
              <w:rPr>
                <w:rFonts w:asciiTheme="majorBidi" w:hAnsiTheme="majorBidi" w:cstheme="majorBidi"/>
                <w:b/>
                <w:bCs/>
                <w:color w:val="C10000"/>
                <w:sz w:val="28"/>
                <w:szCs w:val="28"/>
                <w:rtl/>
              </w:rPr>
            </w:pPr>
            <w:r w:rsidRPr="001D7000">
              <w:rPr>
                <w:rFonts w:asciiTheme="majorBidi" w:hAnsiTheme="majorBidi" w:cstheme="majorBidi"/>
                <w:b/>
                <w:bCs/>
                <w:color w:val="C10000"/>
                <w:sz w:val="28"/>
                <w:szCs w:val="28"/>
                <w:rtl/>
              </w:rPr>
              <w:t xml:space="preserve">المزمور </w:t>
            </w:r>
            <w:r w:rsidRPr="001D7000">
              <w:rPr>
                <w:rFonts w:asciiTheme="majorBidi" w:hAnsiTheme="majorBidi" w:cstheme="majorBidi"/>
                <w:b/>
                <w:bCs/>
                <w:color w:val="C10000"/>
                <w:sz w:val="28"/>
                <w:szCs w:val="28"/>
              </w:rPr>
              <w:t>150</w:t>
            </w:r>
          </w:p>
        </w:tc>
      </w:tr>
      <w:tr w:rsidR="00582D4D" w:rsidRPr="009B270D" w14:paraId="3A482944" w14:textId="77777777" w:rsidTr="00480FF8">
        <w:tc>
          <w:tcPr>
            <w:tcW w:w="3969" w:type="dxa"/>
          </w:tcPr>
          <w:p w14:paraId="6F7315AA" w14:textId="530A5DF7"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391A45E9" w14:textId="3C996194"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Halleluja. Pris Gud i hele hans helligdom.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493A23F8"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FF8D6D5" w14:textId="1625F52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 </w:t>
            </w:r>
            <w:proofErr w:type="spellStart"/>
            <w:r w:rsidRPr="004332C7">
              <w:rPr>
                <w:rFonts w:asciiTheme="majorBidi" w:hAnsiTheme="majorBidi" w:cstheme="majorBidi"/>
                <w:color w:val="000000"/>
                <w:sz w:val="24"/>
                <w:szCs w:val="24"/>
                <w:lang w:val="en-US"/>
              </w:rPr>
              <w:t>Alleluia.Praise</w:t>
            </w:r>
            <w:proofErr w:type="spellEnd"/>
            <w:r w:rsidRPr="004332C7">
              <w:rPr>
                <w:rFonts w:asciiTheme="majorBidi" w:hAnsiTheme="majorBidi" w:cstheme="majorBidi"/>
                <w:color w:val="000000"/>
                <w:sz w:val="24"/>
                <w:szCs w:val="24"/>
                <w:lang w:val="en-US"/>
              </w:rPr>
              <w:t xml:space="preserve"> God in all His saints. Alleluia.</w:t>
            </w:r>
          </w:p>
        </w:tc>
        <w:tc>
          <w:tcPr>
            <w:tcW w:w="2552" w:type="dxa"/>
          </w:tcPr>
          <w:p w14:paraId="35F4E351"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48568564" w14:textId="2EB5C2F3" w:rsidR="00C4314C" w:rsidRPr="001D7000" w:rsidRDefault="00C4314C" w:rsidP="00582D4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هلليلويا. سبحوا الله في جميع</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قديسيه. هلليلويا</w:t>
            </w:r>
            <w:r w:rsidRPr="0019613F">
              <w:rPr>
                <w:rFonts w:asciiTheme="majorBidi" w:hAnsiTheme="majorBidi" w:cstheme="majorBidi"/>
                <w:b/>
                <w:bCs/>
                <w:color w:val="000000"/>
                <w:sz w:val="24"/>
                <w:szCs w:val="24"/>
                <w:lang w:val="en-US"/>
              </w:rPr>
              <w:t>.</w:t>
            </w:r>
          </w:p>
        </w:tc>
      </w:tr>
      <w:tr w:rsidR="00582D4D" w:rsidRPr="009B270D" w14:paraId="76FAC56E" w14:textId="77777777" w:rsidTr="00480FF8">
        <w:tc>
          <w:tcPr>
            <w:tcW w:w="3969" w:type="dxa"/>
          </w:tcPr>
          <w:p w14:paraId="019F2CF5" w14:textId="3B86FB6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i hans stærke firmament.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528C7324" w14:textId="5B8F765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in the firmament of His power. </w:t>
            </w:r>
            <w:r w:rsidRPr="004332C7">
              <w:rPr>
                <w:rFonts w:asciiTheme="majorBidi" w:hAnsiTheme="majorBidi" w:cstheme="majorBidi"/>
                <w:sz w:val="24"/>
                <w:szCs w:val="24"/>
              </w:rPr>
              <w:t>Alleluia.</w:t>
            </w:r>
          </w:p>
        </w:tc>
        <w:tc>
          <w:tcPr>
            <w:tcW w:w="2552" w:type="dxa"/>
          </w:tcPr>
          <w:p w14:paraId="712A187F" w14:textId="562E6B7A"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سبحوه في جلد قوته. هلليلويا</w:t>
            </w:r>
            <w:r w:rsidRPr="001D7000">
              <w:rPr>
                <w:rFonts w:asciiTheme="majorBidi" w:hAnsiTheme="majorBidi" w:cstheme="majorBidi"/>
                <w:b/>
                <w:bCs/>
                <w:sz w:val="24"/>
                <w:szCs w:val="24"/>
                <w:lang w:val="en-US"/>
              </w:rPr>
              <w:t>.</w:t>
            </w:r>
          </w:p>
        </w:tc>
      </w:tr>
      <w:tr w:rsidR="00582D4D" w:rsidRPr="004332C7" w14:paraId="351D6694" w14:textId="77777777" w:rsidTr="00480FF8">
        <w:tc>
          <w:tcPr>
            <w:tcW w:w="3969" w:type="dxa"/>
          </w:tcPr>
          <w:p w14:paraId="0584013C" w14:textId="63E6BAF7"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for hans kraftgerninger.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342FFEB0" w14:textId="5B1D5F7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for His mighty acts. </w:t>
            </w:r>
            <w:r w:rsidRPr="004332C7">
              <w:rPr>
                <w:rFonts w:asciiTheme="majorBidi" w:hAnsiTheme="majorBidi" w:cstheme="majorBidi"/>
                <w:sz w:val="24"/>
                <w:szCs w:val="24"/>
              </w:rPr>
              <w:t>Alleluia.</w:t>
            </w:r>
          </w:p>
        </w:tc>
        <w:tc>
          <w:tcPr>
            <w:tcW w:w="2552" w:type="dxa"/>
          </w:tcPr>
          <w:p w14:paraId="304A8001" w14:textId="097B3134"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سبحوه على مقدرته. هلليلويا</w:t>
            </w:r>
            <w:r w:rsidRPr="001D7000">
              <w:rPr>
                <w:rFonts w:asciiTheme="majorBidi" w:hAnsiTheme="majorBidi" w:cstheme="majorBidi"/>
                <w:b/>
                <w:bCs/>
                <w:sz w:val="24"/>
                <w:szCs w:val="24"/>
              </w:rPr>
              <w:t>.</w:t>
            </w:r>
          </w:p>
        </w:tc>
      </w:tr>
      <w:tr w:rsidR="00582D4D" w:rsidRPr="004332C7" w14:paraId="6445FD1A" w14:textId="77777777" w:rsidTr="00480FF8">
        <w:tc>
          <w:tcPr>
            <w:tcW w:w="3969" w:type="dxa"/>
          </w:tcPr>
          <w:p w14:paraId="1C40F44C" w14:textId="259F90E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for hans vældige storhed.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02E8BDDD" w14:textId="3CEB457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according to the multitudes of His greatness. </w:t>
            </w:r>
            <w:r w:rsidRPr="004332C7">
              <w:rPr>
                <w:rFonts w:asciiTheme="majorBidi" w:hAnsiTheme="majorBidi" w:cstheme="majorBidi"/>
                <w:sz w:val="24"/>
                <w:szCs w:val="24"/>
              </w:rPr>
              <w:t>Alleluia.</w:t>
            </w:r>
          </w:p>
        </w:tc>
        <w:tc>
          <w:tcPr>
            <w:tcW w:w="2552" w:type="dxa"/>
          </w:tcPr>
          <w:p w14:paraId="35C867E1" w14:textId="05D01F9D"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سبحوه ككثرة عظمته. هلليلويا</w:t>
            </w:r>
            <w:r w:rsidRPr="001D7000">
              <w:rPr>
                <w:rFonts w:asciiTheme="majorBidi" w:hAnsiTheme="majorBidi" w:cstheme="majorBidi"/>
                <w:b/>
                <w:bCs/>
                <w:sz w:val="24"/>
                <w:szCs w:val="24"/>
              </w:rPr>
              <w:t>.</w:t>
            </w:r>
          </w:p>
        </w:tc>
      </w:tr>
      <w:tr w:rsidR="00582D4D" w:rsidRPr="004332C7" w14:paraId="7295586D" w14:textId="77777777" w:rsidTr="00480FF8">
        <w:tc>
          <w:tcPr>
            <w:tcW w:w="3969" w:type="dxa"/>
          </w:tcPr>
          <w:p w14:paraId="216C8E85" w14:textId="75872C2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Pris ham med trompetlyd. Halleluja</w:t>
            </w:r>
            <w:r w:rsidR="0080659D" w:rsidRPr="004332C7">
              <w:rPr>
                <w:rFonts w:asciiTheme="majorBidi" w:hAnsiTheme="majorBidi" w:cstheme="majorBidi"/>
                <w:sz w:val="24"/>
                <w:szCs w:val="24"/>
              </w:rPr>
              <w:t>.</w:t>
            </w:r>
          </w:p>
        </w:tc>
        <w:tc>
          <w:tcPr>
            <w:tcW w:w="3969" w:type="dxa"/>
          </w:tcPr>
          <w:p w14:paraId="5CA451B7" w14:textId="3F3E7D7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with the sound of the trumpet. </w:t>
            </w:r>
            <w:r w:rsidRPr="004332C7">
              <w:rPr>
                <w:rFonts w:asciiTheme="majorBidi" w:hAnsiTheme="majorBidi" w:cstheme="majorBidi"/>
                <w:sz w:val="24"/>
                <w:szCs w:val="24"/>
              </w:rPr>
              <w:t>Alleluia.</w:t>
            </w:r>
          </w:p>
        </w:tc>
        <w:tc>
          <w:tcPr>
            <w:tcW w:w="2552" w:type="dxa"/>
          </w:tcPr>
          <w:p w14:paraId="26DFCBAC" w14:textId="318267FE"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سبحوه بصوت البوق. هلليلويا</w:t>
            </w:r>
            <w:r w:rsidRPr="001D7000">
              <w:rPr>
                <w:rFonts w:asciiTheme="majorBidi" w:hAnsiTheme="majorBidi" w:cstheme="majorBidi"/>
                <w:b/>
                <w:bCs/>
                <w:sz w:val="24"/>
                <w:szCs w:val="24"/>
              </w:rPr>
              <w:t>.</w:t>
            </w:r>
          </w:p>
        </w:tc>
      </w:tr>
      <w:tr w:rsidR="00582D4D" w:rsidRPr="004332C7" w14:paraId="1454C70D" w14:textId="77777777" w:rsidTr="00480FF8">
        <w:tc>
          <w:tcPr>
            <w:tcW w:w="3969" w:type="dxa"/>
          </w:tcPr>
          <w:p w14:paraId="005D86B3" w14:textId="5DB601D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med harpe og citer.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1F053BB3" w14:textId="3FEC4B7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with psaltery and harp. </w:t>
            </w:r>
            <w:r w:rsidRPr="004332C7">
              <w:rPr>
                <w:rFonts w:asciiTheme="majorBidi" w:hAnsiTheme="majorBidi" w:cstheme="majorBidi"/>
                <w:sz w:val="24"/>
                <w:szCs w:val="24"/>
              </w:rPr>
              <w:t>Alleluia.</w:t>
            </w:r>
          </w:p>
        </w:tc>
        <w:tc>
          <w:tcPr>
            <w:tcW w:w="2552" w:type="dxa"/>
          </w:tcPr>
          <w:p w14:paraId="26CFFE20" w14:textId="653DEABE" w:rsidR="00C4314C" w:rsidRPr="001D7000" w:rsidRDefault="00C4314C" w:rsidP="00582D4D">
            <w:pPr>
              <w:autoSpaceDE w:val="0"/>
              <w:autoSpaceDN w:val="0"/>
              <w:bidi/>
              <w:adjustRightInd w:val="0"/>
              <w:jc w:val="both"/>
              <w:rPr>
                <w:rFonts w:asciiTheme="majorBidi" w:hAnsiTheme="majorBidi" w:cstheme="majorBidi"/>
                <w:b/>
                <w:bCs/>
                <w:sz w:val="24"/>
                <w:szCs w:val="24"/>
                <w:rtl/>
              </w:rPr>
            </w:pPr>
            <w:r w:rsidRPr="001D7000">
              <w:rPr>
                <w:rFonts w:asciiTheme="majorBidi" w:hAnsiTheme="majorBidi" w:cstheme="majorBidi"/>
                <w:b/>
                <w:bCs/>
                <w:sz w:val="24"/>
                <w:szCs w:val="24"/>
                <w:rtl/>
              </w:rPr>
              <w:t>سبحوه بالمزمار والقيثار</w:t>
            </w:r>
            <w:r w:rsidRPr="001D7000">
              <w:rPr>
                <w:rFonts w:asciiTheme="majorBidi" w:hAnsiTheme="majorBidi" w:cstheme="majorBidi"/>
                <w:b/>
                <w:bCs/>
                <w:sz w:val="24"/>
                <w:szCs w:val="24"/>
              </w:rPr>
              <w:t>.</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هلليلويا</w:t>
            </w:r>
            <w:r w:rsidRPr="001D7000">
              <w:rPr>
                <w:rFonts w:asciiTheme="majorBidi" w:hAnsiTheme="majorBidi" w:cstheme="majorBidi"/>
                <w:b/>
                <w:bCs/>
                <w:sz w:val="24"/>
                <w:szCs w:val="24"/>
              </w:rPr>
              <w:t>.</w:t>
            </w:r>
          </w:p>
        </w:tc>
      </w:tr>
      <w:tr w:rsidR="00582D4D" w:rsidRPr="004332C7" w14:paraId="0C86B8DF" w14:textId="77777777" w:rsidTr="00480FF8">
        <w:tc>
          <w:tcPr>
            <w:tcW w:w="3969" w:type="dxa"/>
          </w:tcPr>
          <w:p w14:paraId="086D1550" w14:textId="2A71E3D6"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med trommer og dans.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5BD75535" w14:textId="628953A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with timbrels and choruses. </w:t>
            </w:r>
            <w:r w:rsidRPr="004332C7">
              <w:rPr>
                <w:rFonts w:asciiTheme="majorBidi" w:hAnsiTheme="majorBidi" w:cstheme="majorBidi"/>
                <w:sz w:val="24"/>
                <w:szCs w:val="24"/>
              </w:rPr>
              <w:t>Alleluia.</w:t>
            </w:r>
          </w:p>
        </w:tc>
        <w:tc>
          <w:tcPr>
            <w:tcW w:w="2552" w:type="dxa"/>
          </w:tcPr>
          <w:p w14:paraId="6EECC677" w14:textId="6905828D" w:rsidR="00C4314C" w:rsidRPr="001D7000" w:rsidRDefault="00C4314C" w:rsidP="00582D4D">
            <w:pPr>
              <w:autoSpaceDE w:val="0"/>
              <w:autoSpaceDN w:val="0"/>
              <w:bidi/>
              <w:adjustRightInd w:val="0"/>
              <w:jc w:val="both"/>
              <w:rPr>
                <w:rFonts w:asciiTheme="majorBidi" w:hAnsiTheme="majorBidi" w:cstheme="majorBidi"/>
                <w:b/>
                <w:bCs/>
                <w:sz w:val="24"/>
                <w:szCs w:val="24"/>
                <w:rtl/>
              </w:rPr>
            </w:pPr>
            <w:r w:rsidRPr="001D7000">
              <w:rPr>
                <w:rFonts w:asciiTheme="majorBidi" w:hAnsiTheme="majorBidi" w:cstheme="majorBidi"/>
                <w:b/>
                <w:bCs/>
                <w:sz w:val="24"/>
                <w:szCs w:val="24"/>
                <w:rtl/>
              </w:rPr>
              <w:t>سبحوه بدفوف وصفوف</w:t>
            </w:r>
            <w:r w:rsidRPr="001D7000">
              <w:rPr>
                <w:rFonts w:asciiTheme="majorBidi" w:hAnsiTheme="majorBidi" w:cstheme="majorBidi"/>
                <w:b/>
                <w:bCs/>
                <w:sz w:val="24"/>
                <w:szCs w:val="24"/>
              </w:rPr>
              <w:t>.</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هلليلويا</w:t>
            </w:r>
            <w:r w:rsidRPr="001D7000">
              <w:rPr>
                <w:rFonts w:asciiTheme="majorBidi" w:hAnsiTheme="majorBidi" w:cstheme="majorBidi"/>
                <w:b/>
                <w:bCs/>
                <w:sz w:val="24"/>
                <w:szCs w:val="24"/>
              </w:rPr>
              <w:t>.</w:t>
            </w:r>
          </w:p>
        </w:tc>
      </w:tr>
      <w:tr w:rsidR="00582D4D" w:rsidRPr="004332C7" w14:paraId="60DFE3F7" w14:textId="77777777" w:rsidTr="00480FF8">
        <w:tc>
          <w:tcPr>
            <w:tcW w:w="3969" w:type="dxa"/>
          </w:tcPr>
          <w:p w14:paraId="3FF71EFB" w14:textId="6E3E41D6"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med strengeinstrumenter og fløjte.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066C686A" w14:textId="24B5C21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with strings and organs. </w:t>
            </w:r>
            <w:r w:rsidRPr="004332C7">
              <w:rPr>
                <w:rFonts w:asciiTheme="majorBidi" w:hAnsiTheme="majorBidi" w:cstheme="majorBidi"/>
                <w:sz w:val="24"/>
                <w:szCs w:val="24"/>
              </w:rPr>
              <w:t>Alleluia.</w:t>
            </w:r>
          </w:p>
        </w:tc>
        <w:tc>
          <w:tcPr>
            <w:tcW w:w="2552" w:type="dxa"/>
          </w:tcPr>
          <w:p w14:paraId="07EE6D33" w14:textId="2ED77923"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سبحوه بأوتار وأرغن. هلليلويا</w:t>
            </w:r>
          </w:p>
        </w:tc>
      </w:tr>
      <w:tr w:rsidR="00582D4D" w:rsidRPr="009B270D" w14:paraId="201354B9" w14:textId="77777777" w:rsidTr="00480FF8">
        <w:tc>
          <w:tcPr>
            <w:tcW w:w="3969" w:type="dxa"/>
          </w:tcPr>
          <w:p w14:paraId="40B6AF60" w14:textId="65709850"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med vellydende cymbler.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3B72BF28" w14:textId="563C6D9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with pleasant sounding cymbals. </w:t>
            </w:r>
            <w:r w:rsidRPr="004332C7">
              <w:rPr>
                <w:rFonts w:asciiTheme="majorBidi" w:hAnsiTheme="majorBidi" w:cstheme="majorBidi"/>
                <w:sz w:val="24"/>
                <w:szCs w:val="24"/>
              </w:rPr>
              <w:t>Alleluia.</w:t>
            </w:r>
          </w:p>
        </w:tc>
        <w:tc>
          <w:tcPr>
            <w:tcW w:w="2552" w:type="dxa"/>
          </w:tcPr>
          <w:p w14:paraId="3C1C2DBC" w14:textId="0B713960"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سبحوه بصنوج حسنة الصوت</w:t>
            </w:r>
            <w:r w:rsidRPr="001D7000">
              <w:rPr>
                <w:rFonts w:asciiTheme="majorBidi" w:hAnsiTheme="majorBidi" w:cstheme="majorBidi"/>
                <w:b/>
                <w:bCs/>
                <w:sz w:val="24"/>
                <w:szCs w:val="24"/>
                <w:lang w:val="en-US"/>
              </w:rPr>
              <w:t>.</w:t>
            </w:r>
            <w:r w:rsidR="00582D4D"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هلليلويا</w:t>
            </w:r>
            <w:r w:rsidRPr="001D7000">
              <w:rPr>
                <w:rFonts w:asciiTheme="majorBidi" w:hAnsiTheme="majorBidi" w:cstheme="majorBidi"/>
                <w:b/>
                <w:bCs/>
                <w:sz w:val="24"/>
                <w:szCs w:val="24"/>
                <w:lang w:val="en-US"/>
              </w:rPr>
              <w:t>.</w:t>
            </w:r>
          </w:p>
        </w:tc>
      </w:tr>
      <w:tr w:rsidR="00582D4D" w:rsidRPr="004332C7" w14:paraId="6483C0A2" w14:textId="77777777" w:rsidTr="00480FF8">
        <w:tc>
          <w:tcPr>
            <w:tcW w:w="3969" w:type="dxa"/>
          </w:tcPr>
          <w:p w14:paraId="1DB462A5" w14:textId="2B9032B8"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Pris ham med skingre cymbler.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2C390638" w14:textId="21146D54"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Praise Him with cymbals of joy. </w:t>
            </w:r>
            <w:r w:rsidRPr="004332C7">
              <w:rPr>
                <w:rFonts w:asciiTheme="majorBidi" w:hAnsiTheme="majorBidi" w:cstheme="majorBidi"/>
                <w:sz w:val="24"/>
                <w:szCs w:val="24"/>
              </w:rPr>
              <w:t>Alleluia</w:t>
            </w:r>
          </w:p>
        </w:tc>
        <w:tc>
          <w:tcPr>
            <w:tcW w:w="2552" w:type="dxa"/>
          </w:tcPr>
          <w:p w14:paraId="22B0679D" w14:textId="548C611B"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r w:rsidRPr="001D7000">
              <w:rPr>
                <w:rFonts w:asciiTheme="majorBidi" w:hAnsiTheme="majorBidi" w:cstheme="majorBidi"/>
                <w:b/>
                <w:bCs/>
                <w:sz w:val="24"/>
                <w:szCs w:val="24"/>
                <w:rtl/>
              </w:rPr>
              <w:t>سبحوه بصنوج التهليل. هلليلويا</w:t>
            </w:r>
          </w:p>
        </w:tc>
      </w:tr>
      <w:tr w:rsidR="00582D4D" w:rsidRPr="009B270D" w14:paraId="335BAA6E" w14:textId="77777777" w:rsidTr="00480FF8">
        <w:tc>
          <w:tcPr>
            <w:tcW w:w="3969" w:type="dxa"/>
          </w:tcPr>
          <w:p w14:paraId="3501C1F1" w14:textId="55F687C5"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Lad alle, som drager ånde, prise Herren vor Guds navn.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1F7A033C" w14:textId="2FD6855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Let </w:t>
            </w:r>
            <w:proofErr w:type="spellStart"/>
            <w:proofErr w:type="gramStart"/>
            <w:r w:rsidRPr="004332C7">
              <w:rPr>
                <w:rFonts w:asciiTheme="majorBidi" w:hAnsiTheme="majorBidi" w:cstheme="majorBidi"/>
                <w:sz w:val="24"/>
                <w:szCs w:val="24"/>
                <w:lang w:val="en-US"/>
              </w:rPr>
              <w:t>every thing</w:t>
            </w:r>
            <w:proofErr w:type="spellEnd"/>
            <w:proofErr w:type="gramEnd"/>
            <w:r w:rsidRPr="004332C7">
              <w:rPr>
                <w:rFonts w:asciiTheme="majorBidi" w:hAnsiTheme="majorBidi" w:cstheme="majorBidi"/>
                <w:sz w:val="24"/>
                <w:szCs w:val="24"/>
                <w:lang w:val="en-US"/>
              </w:rPr>
              <w:t xml:space="preserve"> that has breath praise the name of the Lord our God. </w:t>
            </w:r>
            <w:r w:rsidRPr="004332C7">
              <w:rPr>
                <w:rFonts w:asciiTheme="majorBidi" w:hAnsiTheme="majorBidi" w:cstheme="majorBidi"/>
                <w:sz w:val="24"/>
                <w:szCs w:val="24"/>
              </w:rPr>
              <w:t>Alleluia</w:t>
            </w:r>
          </w:p>
        </w:tc>
        <w:tc>
          <w:tcPr>
            <w:tcW w:w="2552" w:type="dxa"/>
          </w:tcPr>
          <w:p w14:paraId="26DACF9E" w14:textId="1671A7DE"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كل نسمة فلتسبح اسم الرب الهنا</w:t>
            </w:r>
            <w:r w:rsidRPr="001D7000">
              <w:rPr>
                <w:rFonts w:asciiTheme="majorBidi" w:hAnsiTheme="majorBidi" w:cstheme="majorBidi"/>
                <w:b/>
                <w:bCs/>
                <w:sz w:val="24"/>
                <w:szCs w:val="24"/>
                <w:lang w:val="en-US"/>
              </w:rPr>
              <w:t>.</w:t>
            </w:r>
            <w:r w:rsidR="00582D4D"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هلليلويا</w:t>
            </w:r>
          </w:p>
        </w:tc>
      </w:tr>
      <w:tr w:rsidR="00582D4D" w:rsidRPr="009B270D" w14:paraId="484D63E4" w14:textId="77777777" w:rsidTr="00480FF8">
        <w:tc>
          <w:tcPr>
            <w:tcW w:w="3969" w:type="dxa"/>
          </w:tcPr>
          <w:p w14:paraId="1169319D" w14:textId="0084BF0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Ære være Fader, Søn og Helligånd.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0BA10E42" w14:textId="4619D50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Glory be to the Father, and the Son and the Holy Spirit. </w:t>
            </w:r>
            <w:r w:rsidRPr="004332C7">
              <w:rPr>
                <w:rFonts w:asciiTheme="majorBidi" w:hAnsiTheme="majorBidi" w:cstheme="majorBidi"/>
                <w:sz w:val="24"/>
                <w:szCs w:val="24"/>
              </w:rPr>
              <w:t>Alleluia.</w:t>
            </w:r>
          </w:p>
        </w:tc>
        <w:tc>
          <w:tcPr>
            <w:tcW w:w="2552" w:type="dxa"/>
          </w:tcPr>
          <w:p w14:paraId="3CACB29F" w14:textId="6D2A5F28"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المجد للآب والابن والروح</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القدس. هلليلويا</w:t>
            </w:r>
          </w:p>
        </w:tc>
      </w:tr>
      <w:tr w:rsidR="00582D4D" w:rsidRPr="009B270D" w14:paraId="60916FB4" w14:textId="77777777" w:rsidTr="00480FF8">
        <w:tc>
          <w:tcPr>
            <w:tcW w:w="3969" w:type="dxa"/>
          </w:tcPr>
          <w:p w14:paraId="15F7993E" w14:textId="7FA18CD0"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evighedernes evigheder. </w:t>
            </w:r>
            <w:r w:rsidRPr="004332C7">
              <w:rPr>
                <w:rFonts w:asciiTheme="majorBidi" w:hAnsiTheme="majorBidi" w:cstheme="majorBidi"/>
                <w:sz w:val="24"/>
                <w:szCs w:val="24"/>
                <w:lang w:val="en-US"/>
              </w:rPr>
              <w:t xml:space="preserve">Amen. </w:t>
            </w:r>
            <w:proofErr w:type="spellStart"/>
            <w:r w:rsidRPr="004332C7">
              <w:rPr>
                <w:rFonts w:asciiTheme="majorBidi" w:hAnsiTheme="majorBidi" w:cstheme="majorBidi"/>
                <w:sz w:val="24"/>
                <w:szCs w:val="24"/>
                <w:lang w:val="en-US"/>
              </w:rPr>
              <w:t>Halleluja</w:t>
            </w:r>
            <w:proofErr w:type="spellEnd"/>
            <w:r w:rsidR="0080659D" w:rsidRPr="004332C7">
              <w:rPr>
                <w:rFonts w:asciiTheme="majorBidi" w:hAnsiTheme="majorBidi" w:cstheme="majorBidi"/>
                <w:sz w:val="24"/>
                <w:szCs w:val="24"/>
                <w:lang w:val="en-US"/>
              </w:rPr>
              <w:t>.</w:t>
            </w:r>
          </w:p>
        </w:tc>
        <w:tc>
          <w:tcPr>
            <w:tcW w:w="3969" w:type="dxa"/>
          </w:tcPr>
          <w:p w14:paraId="56BE99F7" w14:textId="09293C25"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forever and unto the age of all ages Amen. </w:t>
            </w:r>
            <w:r w:rsidRPr="004332C7">
              <w:rPr>
                <w:rFonts w:asciiTheme="majorBidi" w:hAnsiTheme="majorBidi" w:cstheme="majorBidi"/>
                <w:sz w:val="24"/>
                <w:szCs w:val="24"/>
              </w:rPr>
              <w:t>Alleluia.</w:t>
            </w:r>
          </w:p>
        </w:tc>
        <w:tc>
          <w:tcPr>
            <w:tcW w:w="2552" w:type="dxa"/>
          </w:tcPr>
          <w:p w14:paraId="69258CA4" w14:textId="223C1A45"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الآن وكل أوان وإلى دهر</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الداهرين كلها. آمين. هلليلويا</w:t>
            </w:r>
          </w:p>
        </w:tc>
      </w:tr>
      <w:tr w:rsidR="00582D4D" w:rsidRPr="009B270D" w14:paraId="40B5CCE9" w14:textId="77777777" w:rsidTr="00480FF8">
        <w:tc>
          <w:tcPr>
            <w:tcW w:w="3969" w:type="dxa"/>
          </w:tcPr>
          <w:p w14:paraId="2EF73938" w14:textId="0372DD2B"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Halleluja. Æren tilkommer vor Gud. Halleluja</w:t>
            </w:r>
            <w:r w:rsidR="0080659D" w:rsidRPr="004332C7">
              <w:rPr>
                <w:rFonts w:asciiTheme="majorBidi" w:hAnsiTheme="majorBidi" w:cstheme="majorBidi"/>
                <w:sz w:val="24"/>
                <w:szCs w:val="24"/>
              </w:rPr>
              <w:t>.</w:t>
            </w:r>
          </w:p>
        </w:tc>
        <w:tc>
          <w:tcPr>
            <w:tcW w:w="3969" w:type="dxa"/>
          </w:tcPr>
          <w:p w14:paraId="5D5AE612" w14:textId="011D21A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Alleluia, Alleluia, glory to You, our God. </w:t>
            </w:r>
            <w:r w:rsidRPr="004332C7">
              <w:rPr>
                <w:rFonts w:asciiTheme="majorBidi" w:hAnsiTheme="majorBidi" w:cstheme="majorBidi"/>
                <w:sz w:val="24"/>
                <w:szCs w:val="24"/>
              </w:rPr>
              <w:t>Alleluia</w:t>
            </w:r>
          </w:p>
        </w:tc>
        <w:tc>
          <w:tcPr>
            <w:tcW w:w="2552" w:type="dxa"/>
          </w:tcPr>
          <w:p w14:paraId="03391A62" w14:textId="0763EF62"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هلليلويا. هلليلويا. المجد لك يا</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إلهنا. هلليلويا</w:t>
            </w:r>
          </w:p>
        </w:tc>
      </w:tr>
      <w:tr w:rsidR="00582D4D" w:rsidRPr="009B270D" w14:paraId="5D08E828" w14:textId="77777777" w:rsidTr="00480FF8">
        <w:tc>
          <w:tcPr>
            <w:tcW w:w="3969" w:type="dxa"/>
          </w:tcPr>
          <w:p w14:paraId="75A474EB" w14:textId="2BE19D8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Jesus Kristus, Guds Søn, hør os og vær os nådig</w:t>
            </w:r>
            <w:r w:rsidR="0080659D" w:rsidRPr="004332C7">
              <w:rPr>
                <w:rFonts w:asciiTheme="majorBidi" w:hAnsiTheme="majorBidi" w:cstheme="majorBidi"/>
                <w:sz w:val="24"/>
                <w:szCs w:val="24"/>
              </w:rPr>
              <w:t>.</w:t>
            </w:r>
          </w:p>
        </w:tc>
        <w:tc>
          <w:tcPr>
            <w:tcW w:w="3969" w:type="dxa"/>
          </w:tcPr>
          <w:p w14:paraId="412651FC" w14:textId="1FCDFF7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Alleluia, Alleluia, glory be to our God. </w:t>
            </w:r>
            <w:r w:rsidRPr="004332C7">
              <w:rPr>
                <w:rFonts w:asciiTheme="majorBidi" w:hAnsiTheme="majorBidi" w:cstheme="majorBidi"/>
                <w:sz w:val="24"/>
                <w:szCs w:val="24"/>
              </w:rPr>
              <w:t>Alleluia</w:t>
            </w:r>
          </w:p>
        </w:tc>
        <w:tc>
          <w:tcPr>
            <w:tcW w:w="2552" w:type="dxa"/>
          </w:tcPr>
          <w:p w14:paraId="7623F8B3" w14:textId="6B2868BA"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هلليلويا. هلليلويا. المجد هو</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لإلهنا. هلليلويا</w:t>
            </w:r>
            <w:r w:rsidRPr="001D7000">
              <w:rPr>
                <w:rFonts w:asciiTheme="majorBidi" w:hAnsiTheme="majorBidi" w:cstheme="majorBidi"/>
                <w:b/>
                <w:bCs/>
                <w:sz w:val="24"/>
                <w:szCs w:val="24"/>
                <w:lang w:val="en-US"/>
              </w:rPr>
              <w:t>.</w:t>
            </w:r>
          </w:p>
        </w:tc>
      </w:tr>
      <w:tr w:rsidR="00582D4D" w:rsidRPr="009B270D" w14:paraId="70FBC707" w14:textId="77777777" w:rsidTr="00480FF8">
        <w:tc>
          <w:tcPr>
            <w:tcW w:w="3969" w:type="dxa"/>
          </w:tcPr>
          <w:p w14:paraId="456E2E9B" w14:textId="1320967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Herre, du som er Jesus Kristus, Guds levende Søn, hør os og vær os nådig.</w:t>
            </w:r>
          </w:p>
        </w:tc>
        <w:tc>
          <w:tcPr>
            <w:tcW w:w="3969" w:type="dxa"/>
          </w:tcPr>
          <w:p w14:paraId="2EFED7A3" w14:textId="125FB7A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O Jesus Christ, the Son of God, hear us and have mercy upon us.</w:t>
            </w:r>
          </w:p>
        </w:tc>
        <w:tc>
          <w:tcPr>
            <w:tcW w:w="2552" w:type="dxa"/>
          </w:tcPr>
          <w:p w14:paraId="01A34E34" w14:textId="18A7F3CD"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يا يسوع المسيح ابن الله، إسمعنا</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وإرحمنا</w:t>
            </w:r>
          </w:p>
        </w:tc>
      </w:tr>
      <w:tr w:rsidR="000E504D" w:rsidRPr="009B270D" w14:paraId="72036AE3" w14:textId="77777777" w:rsidTr="00480FF8">
        <w:tc>
          <w:tcPr>
            <w:tcW w:w="3969" w:type="dxa"/>
          </w:tcPr>
          <w:p w14:paraId="3675059C" w14:textId="77777777" w:rsidR="000E504D" w:rsidRPr="0019613F" w:rsidRDefault="000E504D" w:rsidP="00C767E9">
            <w:pPr>
              <w:jc w:val="both"/>
              <w:rPr>
                <w:rFonts w:asciiTheme="majorBidi" w:hAnsiTheme="majorBidi" w:cstheme="majorBidi"/>
                <w:sz w:val="24"/>
                <w:szCs w:val="24"/>
                <w:lang w:val="en-US"/>
              </w:rPr>
            </w:pPr>
          </w:p>
        </w:tc>
        <w:tc>
          <w:tcPr>
            <w:tcW w:w="3969" w:type="dxa"/>
          </w:tcPr>
          <w:p w14:paraId="4264F628" w14:textId="77777777" w:rsidR="000E504D" w:rsidRPr="004332C7" w:rsidRDefault="000E504D" w:rsidP="00C767E9">
            <w:pPr>
              <w:jc w:val="both"/>
              <w:rPr>
                <w:rFonts w:asciiTheme="majorBidi" w:hAnsiTheme="majorBidi" w:cstheme="majorBidi"/>
                <w:sz w:val="24"/>
                <w:szCs w:val="24"/>
                <w:lang w:val="en-US"/>
              </w:rPr>
            </w:pPr>
          </w:p>
        </w:tc>
        <w:tc>
          <w:tcPr>
            <w:tcW w:w="2552" w:type="dxa"/>
          </w:tcPr>
          <w:p w14:paraId="3644371F" w14:textId="77777777" w:rsidR="000E504D" w:rsidRPr="001D7000" w:rsidRDefault="000E504D" w:rsidP="00582D4D">
            <w:pPr>
              <w:autoSpaceDE w:val="0"/>
              <w:autoSpaceDN w:val="0"/>
              <w:bidi/>
              <w:adjustRightInd w:val="0"/>
              <w:jc w:val="both"/>
              <w:rPr>
                <w:rFonts w:asciiTheme="majorBidi" w:hAnsiTheme="majorBidi" w:cstheme="majorBidi"/>
                <w:b/>
                <w:bCs/>
                <w:sz w:val="24"/>
                <w:szCs w:val="24"/>
                <w:rtl/>
              </w:rPr>
            </w:pPr>
          </w:p>
        </w:tc>
      </w:tr>
      <w:tr w:rsidR="00582D4D" w:rsidRPr="009B270D" w14:paraId="2BEFA306" w14:textId="77777777" w:rsidTr="00480FF8">
        <w:tc>
          <w:tcPr>
            <w:tcW w:w="3969" w:type="dxa"/>
          </w:tcPr>
          <w:p w14:paraId="406EAA3D" w14:textId="5C377442"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 sluttes i overensstemmelse med det, der passer til dagen. På faste- og festdage siges:</w:t>
            </w:r>
          </w:p>
        </w:tc>
        <w:tc>
          <w:tcPr>
            <w:tcW w:w="3969" w:type="dxa"/>
          </w:tcPr>
          <w:p w14:paraId="7085B38F" w14:textId="78BA1A56"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continue with what is appropriate for the day, followed by:</w:t>
            </w:r>
          </w:p>
        </w:tc>
        <w:tc>
          <w:tcPr>
            <w:tcW w:w="2552" w:type="dxa"/>
          </w:tcPr>
          <w:p w14:paraId="54466724" w14:textId="54FF3F74" w:rsidR="00C4314C" w:rsidRPr="00C06844" w:rsidRDefault="00C4314C" w:rsidP="00C767E9">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ويكملون حسبما يوافق اليوم. ثم يقال</w:t>
            </w:r>
            <w:r w:rsidRPr="00C06844">
              <w:rPr>
                <w:rFonts w:asciiTheme="majorBidi" w:hAnsiTheme="majorBidi" w:cstheme="majorBidi"/>
                <w:b/>
                <w:bCs/>
                <w:color w:val="1F497D" w:themeColor="text2"/>
                <w:sz w:val="24"/>
                <w:szCs w:val="24"/>
                <w:rtl/>
                <w:lang w:val="en-US"/>
              </w:rPr>
              <w:t>:</w:t>
            </w:r>
          </w:p>
        </w:tc>
      </w:tr>
      <w:tr w:rsidR="00582D4D" w:rsidRPr="009B270D" w14:paraId="73556B66" w14:textId="77777777" w:rsidTr="00480FF8">
        <w:tc>
          <w:tcPr>
            <w:tcW w:w="3969" w:type="dxa"/>
          </w:tcPr>
          <w:p w14:paraId="10E9DBFB" w14:textId="311A728F"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Faderen og Sønnen og Helligånden, den fuldkomne Treenighed. Vi tilbeder ham, vi priser ham.</w:t>
            </w:r>
          </w:p>
        </w:tc>
        <w:tc>
          <w:tcPr>
            <w:tcW w:w="3969" w:type="dxa"/>
          </w:tcPr>
          <w:p w14:paraId="76A8DBC3" w14:textId="151D8420"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Blessed be the Father, and the Son, and the Holy Spirit, the Perfect Trinity, we worship Him and glorify Him.</w:t>
            </w:r>
          </w:p>
        </w:tc>
        <w:tc>
          <w:tcPr>
            <w:tcW w:w="2552" w:type="dxa"/>
          </w:tcPr>
          <w:p w14:paraId="4703AECB" w14:textId="6CD7EC98"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لأنه مبارك الآب والابن والروح</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القدس، الثالوث الكامل، نسجد له</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ونمجده</w:t>
            </w:r>
            <w:r w:rsidRPr="0019613F">
              <w:rPr>
                <w:rFonts w:asciiTheme="majorBidi" w:hAnsiTheme="majorBidi" w:cstheme="majorBidi"/>
                <w:b/>
                <w:bCs/>
                <w:sz w:val="24"/>
                <w:szCs w:val="24"/>
                <w:lang w:val="en-US"/>
              </w:rPr>
              <w:t>.</w:t>
            </w:r>
          </w:p>
        </w:tc>
      </w:tr>
      <w:tr w:rsidR="00480FF8" w:rsidRPr="009B270D" w14:paraId="4A82EF43" w14:textId="77777777" w:rsidTr="00480FF8">
        <w:tc>
          <w:tcPr>
            <w:tcW w:w="3969" w:type="dxa"/>
          </w:tcPr>
          <w:p w14:paraId="3A3290B0"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40E575EC"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3DE9B99F" w14:textId="77777777" w:rsidR="00480FF8" w:rsidRPr="001D7000" w:rsidRDefault="00480FF8" w:rsidP="00582D4D">
            <w:pPr>
              <w:autoSpaceDE w:val="0"/>
              <w:autoSpaceDN w:val="0"/>
              <w:bidi/>
              <w:adjustRightInd w:val="0"/>
              <w:jc w:val="both"/>
              <w:rPr>
                <w:rFonts w:asciiTheme="majorBidi" w:hAnsiTheme="majorBidi" w:cstheme="majorBidi"/>
                <w:b/>
                <w:bCs/>
                <w:sz w:val="24"/>
                <w:szCs w:val="24"/>
                <w:rtl/>
              </w:rPr>
            </w:pPr>
          </w:p>
        </w:tc>
      </w:tr>
      <w:tr w:rsidR="00582D4D" w:rsidRPr="004332C7" w14:paraId="2EC7E67E" w14:textId="77777777" w:rsidTr="00480FF8">
        <w:tc>
          <w:tcPr>
            <w:tcW w:w="3969" w:type="dxa"/>
          </w:tcPr>
          <w:p w14:paraId="45551F60" w14:textId="32AE3C8C" w:rsidR="00C4314C" w:rsidRPr="004332C7" w:rsidRDefault="00C4314C" w:rsidP="00582D4D">
            <w:pPr>
              <w:jc w:val="center"/>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på de almindelige dage siges:</w:t>
            </w:r>
          </w:p>
        </w:tc>
        <w:tc>
          <w:tcPr>
            <w:tcW w:w="3969" w:type="dxa"/>
          </w:tcPr>
          <w:p w14:paraId="6DA17E70" w14:textId="45A2FF9E" w:rsidR="00C4314C" w:rsidRPr="004332C7" w:rsidRDefault="00C4314C" w:rsidP="00582D4D">
            <w:pPr>
              <w:jc w:val="center"/>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Or the following:</w:t>
            </w:r>
          </w:p>
        </w:tc>
        <w:tc>
          <w:tcPr>
            <w:tcW w:w="2552" w:type="dxa"/>
          </w:tcPr>
          <w:p w14:paraId="677C8359" w14:textId="1F0822A2" w:rsidR="00C4314C" w:rsidRPr="00C06844" w:rsidRDefault="00C4314C" w:rsidP="00582D4D">
            <w:pPr>
              <w:autoSpaceDE w:val="0"/>
              <w:autoSpaceDN w:val="0"/>
              <w:bidi/>
              <w:adjustRightInd w:val="0"/>
              <w:jc w:val="center"/>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أو يقال:</w:t>
            </w:r>
          </w:p>
        </w:tc>
      </w:tr>
      <w:tr w:rsidR="00582D4D" w:rsidRPr="009B270D" w14:paraId="2A8AC4C1" w14:textId="77777777" w:rsidTr="00480FF8">
        <w:tc>
          <w:tcPr>
            <w:tcW w:w="3969" w:type="dxa"/>
          </w:tcPr>
          <w:p w14:paraId="0C80F979" w14:textId="2F21E38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du i sandhed tillige med din gode Fader og Helligånden, fordi du kom og frelste os.</w:t>
            </w:r>
          </w:p>
        </w:tc>
        <w:tc>
          <w:tcPr>
            <w:tcW w:w="3969" w:type="dxa"/>
          </w:tcPr>
          <w:p w14:paraId="4AEF5B11" w14:textId="75889CE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Blessed are You indeed, with Your good Father and the Holy Spirit, for You have come (risen) and saved us. </w:t>
            </w:r>
            <w:r w:rsidRPr="004332C7">
              <w:rPr>
                <w:rFonts w:asciiTheme="majorBidi" w:hAnsiTheme="majorBidi" w:cstheme="majorBidi"/>
                <w:sz w:val="24"/>
                <w:szCs w:val="24"/>
              </w:rPr>
              <w:t>Have mercy on us.</w:t>
            </w:r>
          </w:p>
        </w:tc>
        <w:tc>
          <w:tcPr>
            <w:tcW w:w="2552" w:type="dxa"/>
          </w:tcPr>
          <w:p w14:paraId="5B857949" w14:textId="61CBD4A2"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مبارك أنت بالحقيقة مع أبيك</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الصالح والروح القدس، لأنك</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 xml:space="preserve">أتيت </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قمت</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وخلصتنا. ارحمنا</w:t>
            </w:r>
            <w:r w:rsidRPr="0019613F">
              <w:rPr>
                <w:rFonts w:asciiTheme="majorBidi" w:hAnsiTheme="majorBidi" w:cstheme="majorBidi"/>
                <w:b/>
                <w:bCs/>
                <w:sz w:val="24"/>
                <w:szCs w:val="24"/>
                <w:lang w:val="en-US"/>
              </w:rPr>
              <w:t>.</w:t>
            </w:r>
          </w:p>
        </w:tc>
      </w:tr>
      <w:tr w:rsidR="00480FF8" w:rsidRPr="009B270D" w14:paraId="5EF3720B" w14:textId="77777777" w:rsidTr="00480FF8">
        <w:tc>
          <w:tcPr>
            <w:tcW w:w="3969" w:type="dxa"/>
          </w:tcPr>
          <w:p w14:paraId="0EC971CA" w14:textId="77777777" w:rsidR="00480FF8" w:rsidRPr="0019613F" w:rsidRDefault="00480FF8" w:rsidP="00C767E9">
            <w:pPr>
              <w:jc w:val="both"/>
              <w:rPr>
                <w:rFonts w:asciiTheme="majorBidi" w:hAnsiTheme="majorBidi" w:cstheme="majorBidi"/>
                <w:sz w:val="24"/>
                <w:szCs w:val="24"/>
                <w:lang w:val="en-US"/>
              </w:rPr>
            </w:pPr>
          </w:p>
        </w:tc>
        <w:tc>
          <w:tcPr>
            <w:tcW w:w="3969" w:type="dxa"/>
          </w:tcPr>
          <w:p w14:paraId="611F00C3"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7D6D2362" w14:textId="77777777" w:rsidR="00480FF8" w:rsidRPr="001D7000" w:rsidRDefault="00480FF8" w:rsidP="00582D4D">
            <w:pPr>
              <w:autoSpaceDE w:val="0"/>
              <w:autoSpaceDN w:val="0"/>
              <w:bidi/>
              <w:adjustRightInd w:val="0"/>
              <w:jc w:val="both"/>
              <w:rPr>
                <w:rFonts w:asciiTheme="majorBidi" w:hAnsiTheme="majorBidi" w:cstheme="majorBidi"/>
                <w:b/>
                <w:bCs/>
                <w:sz w:val="24"/>
                <w:szCs w:val="24"/>
                <w:rtl/>
              </w:rPr>
            </w:pPr>
          </w:p>
        </w:tc>
      </w:tr>
      <w:tr w:rsidR="00582D4D" w:rsidRPr="009B270D" w14:paraId="1C3227C0" w14:textId="77777777" w:rsidTr="00480FF8">
        <w:tc>
          <w:tcPr>
            <w:tcW w:w="3969" w:type="dxa"/>
          </w:tcPr>
          <w:p w14:paraId="167E3FCA" w14:textId="4634D019"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Hvis ikke uddelingen er forbi i mellemtiden, siges et lovprisnings­ digt eller en hymne, eller der siges også det følgende stykke under uddelingen på almindelige dage:</w:t>
            </w:r>
          </w:p>
        </w:tc>
        <w:tc>
          <w:tcPr>
            <w:tcW w:w="3969" w:type="dxa"/>
          </w:tcPr>
          <w:p w14:paraId="0461D857" w14:textId="1E71650E"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the distribution of the Holy Mysteries is not yet completed, a hymn, or the following is during annual days:</w:t>
            </w:r>
          </w:p>
        </w:tc>
        <w:tc>
          <w:tcPr>
            <w:tcW w:w="2552" w:type="dxa"/>
          </w:tcPr>
          <w:p w14:paraId="38B53EAC" w14:textId="54E474D2" w:rsidR="00C4314C" w:rsidRPr="00C06844" w:rsidRDefault="00C4314C" w:rsidP="00E00AEB">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وإذا لم ينته التوزيع في أثناء ذلك فتقال</w:t>
            </w:r>
            <w:r w:rsidR="00E00AEB"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مديحة أو تقال أيضاً هذه القطعة في الأيام</w:t>
            </w:r>
            <w:r w:rsidR="00582D4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السنوي:</w:t>
            </w:r>
          </w:p>
        </w:tc>
      </w:tr>
      <w:tr w:rsidR="00582D4D" w:rsidRPr="009B270D" w14:paraId="4BE8DF35" w14:textId="77777777" w:rsidTr="00480FF8">
        <w:tc>
          <w:tcPr>
            <w:tcW w:w="3969" w:type="dxa"/>
          </w:tcPr>
          <w:p w14:paraId="3698C15A" w14:textId="77777777" w:rsidR="00C4314C" w:rsidRPr="004332C7" w:rsidRDefault="00C4314C" w:rsidP="00C767E9">
            <w:pPr>
              <w:jc w:val="both"/>
              <w:rPr>
                <w:rFonts w:asciiTheme="majorBidi" w:hAnsiTheme="majorBidi" w:cstheme="majorBidi"/>
                <w:sz w:val="24"/>
                <w:szCs w:val="24"/>
                <w:lang w:val="en-US"/>
              </w:rPr>
            </w:pPr>
          </w:p>
        </w:tc>
        <w:tc>
          <w:tcPr>
            <w:tcW w:w="3969" w:type="dxa"/>
          </w:tcPr>
          <w:p w14:paraId="1D3E5BB6"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7C510990"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582D4D" w:rsidRPr="004332C7" w14:paraId="0B926C60" w14:textId="77777777" w:rsidTr="00480FF8">
        <w:tc>
          <w:tcPr>
            <w:tcW w:w="3969" w:type="dxa"/>
            <w:shd w:val="clear" w:color="auto" w:fill="EAF1DD" w:themeFill="accent3" w:themeFillTint="33"/>
            <w:vAlign w:val="center"/>
          </w:tcPr>
          <w:p w14:paraId="7122D403" w14:textId="1D9F4615" w:rsidR="00C4314C" w:rsidRPr="008B6C38" w:rsidRDefault="00C4314C" w:rsidP="008B6C38">
            <w:pPr>
              <w:jc w:val="center"/>
              <w:rPr>
                <w:rFonts w:asciiTheme="majorBidi" w:hAnsiTheme="majorBidi" w:cstheme="majorBidi"/>
                <w:b/>
                <w:bCs/>
                <w:color w:val="C10000"/>
                <w:sz w:val="28"/>
                <w:szCs w:val="28"/>
                <w:lang w:val="en-US"/>
              </w:rPr>
            </w:pPr>
            <w:proofErr w:type="spellStart"/>
            <w:r w:rsidRPr="008B6C38">
              <w:rPr>
                <w:rFonts w:asciiTheme="majorBidi" w:hAnsiTheme="majorBidi" w:cstheme="majorBidi"/>
                <w:b/>
                <w:bCs/>
                <w:color w:val="C10000"/>
                <w:sz w:val="28"/>
                <w:szCs w:val="28"/>
                <w:lang w:val="en-US"/>
              </w:rPr>
              <w:t>Hymne</w:t>
            </w:r>
            <w:proofErr w:type="spellEnd"/>
            <w:r w:rsidRPr="008B6C38">
              <w:rPr>
                <w:rFonts w:asciiTheme="majorBidi" w:hAnsiTheme="majorBidi" w:cstheme="majorBidi"/>
                <w:b/>
                <w:bCs/>
                <w:color w:val="C10000"/>
                <w:sz w:val="28"/>
                <w:szCs w:val="28"/>
                <w:lang w:val="en-US"/>
              </w:rPr>
              <w:t xml:space="preserve"> </w:t>
            </w:r>
            <w:proofErr w:type="spellStart"/>
            <w:r w:rsidRPr="008B6C38">
              <w:rPr>
                <w:rFonts w:asciiTheme="majorBidi" w:hAnsiTheme="majorBidi" w:cstheme="majorBidi"/>
                <w:b/>
                <w:bCs/>
                <w:color w:val="C10000"/>
                <w:sz w:val="28"/>
                <w:szCs w:val="28"/>
                <w:lang w:val="en-US"/>
              </w:rPr>
              <w:t>Livets</w:t>
            </w:r>
            <w:proofErr w:type="spellEnd"/>
            <w:r w:rsidRPr="008B6C38">
              <w:rPr>
                <w:rFonts w:asciiTheme="majorBidi" w:hAnsiTheme="majorBidi" w:cstheme="majorBidi"/>
                <w:b/>
                <w:bCs/>
                <w:color w:val="C10000"/>
                <w:sz w:val="28"/>
                <w:szCs w:val="28"/>
                <w:lang w:val="en-US"/>
              </w:rPr>
              <w:t xml:space="preserve"> </w:t>
            </w:r>
            <w:proofErr w:type="spellStart"/>
            <w:r w:rsidRPr="008B6C38">
              <w:rPr>
                <w:rFonts w:asciiTheme="majorBidi" w:hAnsiTheme="majorBidi" w:cstheme="majorBidi"/>
                <w:b/>
                <w:bCs/>
                <w:color w:val="C10000"/>
                <w:sz w:val="28"/>
                <w:szCs w:val="28"/>
                <w:lang w:val="en-US"/>
              </w:rPr>
              <w:t>brød</w:t>
            </w:r>
            <w:proofErr w:type="spellEnd"/>
          </w:p>
        </w:tc>
        <w:tc>
          <w:tcPr>
            <w:tcW w:w="3969" w:type="dxa"/>
            <w:shd w:val="clear" w:color="auto" w:fill="EAF1DD" w:themeFill="accent3" w:themeFillTint="33"/>
            <w:vAlign w:val="center"/>
          </w:tcPr>
          <w:p w14:paraId="602C67B5" w14:textId="3449357D"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Hymn The Bread of Life”</w:t>
            </w:r>
          </w:p>
        </w:tc>
        <w:tc>
          <w:tcPr>
            <w:tcW w:w="2552" w:type="dxa"/>
            <w:shd w:val="clear" w:color="auto" w:fill="EAF1DD" w:themeFill="accent3" w:themeFillTint="33"/>
            <w:vAlign w:val="center"/>
          </w:tcPr>
          <w:p w14:paraId="229364E5" w14:textId="123DF061"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لحن " خبز الحياة</w:t>
            </w:r>
            <w:r w:rsidRPr="008B6C38">
              <w:rPr>
                <w:rFonts w:asciiTheme="majorBidi" w:hAnsiTheme="majorBidi" w:cstheme="majorBidi"/>
                <w:b/>
                <w:bCs/>
                <w:color w:val="C10000"/>
                <w:sz w:val="28"/>
                <w:szCs w:val="28"/>
              </w:rPr>
              <w:t>"</w:t>
            </w:r>
          </w:p>
        </w:tc>
      </w:tr>
      <w:tr w:rsidR="00582D4D" w:rsidRPr="009B270D" w14:paraId="58B9F1E5" w14:textId="77777777" w:rsidTr="00480FF8">
        <w:tc>
          <w:tcPr>
            <w:tcW w:w="3969" w:type="dxa"/>
          </w:tcPr>
          <w:p w14:paraId="305516E6" w14:textId="2066DA60"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1D8AA83A" w14:textId="0C2E993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Livets brød, som kom ned til os fra himlen. Det har givet verden liv.</w:t>
            </w:r>
          </w:p>
        </w:tc>
        <w:tc>
          <w:tcPr>
            <w:tcW w:w="3969" w:type="dxa"/>
          </w:tcPr>
          <w:p w14:paraId="707DF22A"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6B647563" w14:textId="5682BC48"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The Bread of life, which came down for us from heaven, has given life to the world.</w:t>
            </w:r>
          </w:p>
        </w:tc>
        <w:tc>
          <w:tcPr>
            <w:tcW w:w="2552" w:type="dxa"/>
          </w:tcPr>
          <w:p w14:paraId="4D541502"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الشعب</w:t>
            </w:r>
            <w:r w:rsidRPr="001D7000">
              <w:rPr>
                <w:rFonts w:asciiTheme="majorBidi" w:hAnsiTheme="majorBidi" w:cstheme="majorBidi"/>
                <w:b/>
                <w:bCs/>
                <w:color w:val="C10000"/>
                <w:sz w:val="24"/>
                <w:szCs w:val="24"/>
                <w:lang w:val="en-US"/>
              </w:rPr>
              <w:t>:</w:t>
            </w:r>
          </w:p>
          <w:p w14:paraId="07F83946" w14:textId="1D7AFCC1" w:rsidR="00C4314C" w:rsidRPr="001D7000" w:rsidRDefault="00C4314C" w:rsidP="00582D4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خبز الحياة الذى نزل لنا من</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السماء، وهب الحياة للعالم</w:t>
            </w:r>
            <w:r w:rsidRPr="0019613F">
              <w:rPr>
                <w:rFonts w:asciiTheme="majorBidi" w:hAnsiTheme="majorBidi" w:cstheme="majorBidi"/>
                <w:b/>
                <w:bCs/>
                <w:color w:val="000000"/>
                <w:sz w:val="24"/>
                <w:szCs w:val="24"/>
                <w:lang w:val="en-US"/>
              </w:rPr>
              <w:t>.</w:t>
            </w:r>
          </w:p>
        </w:tc>
      </w:tr>
      <w:tr w:rsidR="00582D4D" w:rsidRPr="009B270D" w14:paraId="2865FF33" w14:textId="77777777" w:rsidTr="00480FF8">
        <w:tc>
          <w:tcPr>
            <w:tcW w:w="3969" w:type="dxa"/>
          </w:tcPr>
          <w:p w14:paraId="658DC737" w14:textId="5D8314C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Du selv, Maria, bar i dit skød den åndelige manna, som kom fra Faderen.</w:t>
            </w:r>
          </w:p>
        </w:tc>
        <w:tc>
          <w:tcPr>
            <w:tcW w:w="3969" w:type="dxa"/>
          </w:tcPr>
          <w:p w14:paraId="0B206752" w14:textId="212C918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And you too, O Mary, have borne in your womb the rational Manna, which came from the </w:t>
            </w:r>
            <w:proofErr w:type="gramStart"/>
            <w:r w:rsidRPr="004332C7">
              <w:rPr>
                <w:rFonts w:asciiTheme="majorBidi" w:hAnsiTheme="majorBidi" w:cstheme="majorBidi"/>
                <w:sz w:val="24"/>
                <w:szCs w:val="24"/>
                <w:lang w:val="en-US"/>
              </w:rPr>
              <w:t>Father</w:t>
            </w:r>
            <w:proofErr w:type="gramEnd"/>
            <w:r w:rsidRPr="004332C7">
              <w:rPr>
                <w:rFonts w:asciiTheme="majorBidi" w:hAnsiTheme="majorBidi" w:cstheme="majorBidi"/>
                <w:sz w:val="24"/>
                <w:szCs w:val="24"/>
                <w:lang w:val="en-US"/>
              </w:rPr>
              <w:t>.</w:t>
            </w:r>
          </w:p>
        </w:tc>
        <w:tc>
          <w:tcPr>
            <w:tcW w:w="2552" w:type="dxa"/>
          </w:tcPr>
          <w:p w14:paraId="75285C33" w14:textId="5FD4E1DD"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وأنتِ أيضا يا مريم حملتِ فى</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بطنك المن العقلى الذى أتى من</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الآب</w:t>
            </w:r>
            <w:r w:rsidRPr="0019613F">
              <w:rPr>
                <w:rFonts w:asciiTheme="majorBidi" w:hAnsiTheme="majorBidi" w:cstheme="majorBidi"/>
                <w:b/>
                <w:bCs/>
                <w:sz w:val="24"/>
                <w:szCs w:val="24"/>
                <w:lang w:val="en-US"/>
              </w:rPr>
              <w:t>.</w:t>
            </w:r>
          </w:p>
        </w:tc>
      </w:tr>
      <w:tr w:rsidR="00582D4D" w:rsidRPr="009B270D" w14:paraId="33A9EB9E" w14:textId="77777777" w:rsidTr="00480FF8">
        <w:tc>
          <w:tcPr>
            <w:tcW w:w="3969" w:type="dxa"/>
          </w:tcPr>
          <w:p w14:paraId="0B10904F" w14:textId="4222EE0A" w:rsidR="00C4314C" w:rsidRPr="004332C7" w:rsidRDefault="00C4314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Du fødte ham uplettet. Han har givet os  sit legeme og sit dyrebare blod. </w:t>
            </w:r>
            <w:r w:rsidRPr="004332C7">
              <w:rPr>
                <w:rFonts w:asciiTheme="majorBidi" w:hAnsiTheme="majorBidi" w:cstheme="majorBidi"/>
                <w:sz w:val="24"/>
                <w:szCs w:val="24"/>
                <w:lang w:val="en-US"/>
              </w:rPr>
              <w:t xml:space="preserve">Vi </w:t>
            </w:r>
            <w:proofErr w:type="spellStart"/>
            <w:r w:rsidRPr="004332C7">
              <w:rPr>
                <w:rFonts w:asciiTheme="majorBidi" w:hAnsiTheme="majorBidi" w:cstheme="majorBidi"/>
                <w:sz w:val="24"/>
                <w:szCs w:val="24"/>
                <w:lang w:val="en-US"/>
              </w:rPr>
              <w:t>har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fået</w:t>
            </w:r>
            <w:proofErr w:type="spellEnd"/>
            <w:r w:rsidRPr="004332C7">
              <w:rPr>
                <w:rFonts w:asciiTheme="majorBidi" w:hAnsiTheme="majorBidi" w:cstheme="majorBidi"/>
                <w:sz w:val="24"/>
                <w:szCs w:val="24"/>
                <w:lang w:val="en-US"/>
              </w:rPr>
              <w:t xml:space="preserve"> liv </w:t>
            </w:r>
            <w:proofErr w:type="spellStart"/>
            <w:r w:rsidRPr="004332C7">
              <w:rPr>
                <w:rFonts w:asciiTheme="majorBidi" w:hAnsiTheme="majorBidi" w:cstheme="majorBidi"/>
                <w:sz w:val="24"/>
                <w:szCs w:val="24"/>
                <w:lang w:val="en-US"/>
              </w:rPr>
              <w:t>til</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evig</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tid</w:t>
            </w:r>
            <w:proofErr w:type="spellEnd"/>
            <w:r w:rsidRPr="004332C7">
              <w:rPr>
                <w:rFonts w:asciiTheme="majorBidi" w:hAnsiTheme="majorBidi" w:cstheme="majorBidi"/>
                <w:sz w:val="24"/>
                <w:szCs w:val="24"/>
                <w:lang w:val="en-US"/>
              </w:rPr>
              <w:t>.</w:t>
            </w:r>
          </w:p>
        </w:tc>
        <w:tc>
          <w:tcPr>
            <w:tcW w:w="3969" w:type="dxa"/>
          </w:tcPr>
          <w:p w14:paraId="157CE21F" w14:textId="2BC813BD"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You have brought Him forth without blemish. He gave us His Body and His precious Blood, and we live forever.</w:t>
            </w:r>
          </w:p>
        </w:tc>
        <w:tc>
          <w:tcPr>
            <w:tcW w:w="2552" w:type="dxa"/>
          </w:tcPr>
          <w:p w14:paraId="72FB744F" w14:textId="148BA1AA"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ولدته بغير دنس، وأعطانا جسده</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ودمه الكريم فحيينا الى الأبد</w:t>
            </w:r>
            <w:r w:rsidRPr="001D7000">
              <w:rPr>
                <w:rFonts w:asciiTheme="majorBidi" w:hAnsiTheme="majorBidi" w:cstheme="majorBidi"/>
                <w:b/>
                <w:bCs/>
                <w:sz w:val="24"/>
                <w:szCs w:val="24"/>
                <w:lang w:val="en-US"/>
              </w:rPr>
              <w:t>.</w:t>
            </w:r>
          </w:p>
        </w:tc>
      </w:tr>
      <w:tr w:rsidR="00582D4D" w:rsidRPr="009B270D" w14:paraId="03E7E165" w14:textId="77777777" w:rsidTr="00480FF8">
        <w:tc>
          <w:tcPr>
            <w:tcW w:w="3969" w:type="dxa"/>
          </w:tcPr>
          <w:p w14:paraId="52F3DBF9" w14:textId="08C12170"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Omkring dig (Kristus) står keruberne og seraferne. De formår ikke at se på dig.</w:t>
            </w:r>
          </w:p>
        </w:tc>
        <w:tc>
          <w:tcPr>
            <w:tcW w:w="3969" w:type="dxa"/>
          </w:tcPr>
          <w:p w14:paraId="704ABF24" w14:textId="053F50E7"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Around You stand the Cherubim, and the Seraphim, and they cannot look at You.</w:t>
            </w:r>
          </w:p>
        </w:tc>
        <w:tc>
          <w:tcPr>
            <w:tcW w:w="2552" w:type="dxa"/>
          </w:tcPr>
          <w:p w14:paraId="7E93B731" w14:textId="77DE9FF3"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يقوم حولك الشاروبيم والسارافيم</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ولا يستطيعون أن ينظروك</w:t>
            </w:r>
            <w:r w:rsidRPr="001D7000">
              <w:rPr>
                <w:rFonts w:asciiTheme="majorBidi" w:hAnsiTheme="majorBidi" w:cstheme="majorBidi"/>
                <w:b/>
                <w:bCs/>
                <w:sz w:val="24"/>
                <w:szCs w:val="24"/>
                <w:lang w:val="en-US"/>
              </w:rPr>
              <w:t>.</w:t>
            </w:r>
          </w:p>
        </w:tc>
      </w:tr>
      <w:tr w:rsidR="00582D4D" w:rsidRPr="009B270D" w14:paraId="1214649B" w14:textId="77777777" w:rsidTr="00480FF8">
        <w:tc>
          <w:tcPr>
            <w:tcW w:w="3969" w:type="dxa"/>
          </w:tcPr>
          <w:p w14:paraId="730A0A34" w14:textId="3FFBB790"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ser dig daglig på alteret. Vi får del i dit legeme og dit dyrebare   blod.</w:t>
            </w:r>
          </w:p>
        </w:tc>
        <w:tc>
          <w:tcPr>
            <w:tcW w:w="3969" w:type="dxa"/>
          </w:tcPr>
          <w:p w14:paraId="63366393" w14:textId="07E7932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behold You daily upon the Altar, and we partake of Your Body and Your precious Blood.</w:t>
            </w:r>
          </w:p>
        </w:tc>
        <w:tc>
          <w:tcPr>
            <w:tcW w:w="2552" w:type="dxa"/>
          </w:tcPr>
          <w:p w14:paraId="3896F3D1" w14:textId="5EAFC2EB"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ونحن ننظرك كل يوم على</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المذبح، ونتناول من جسدك ودمك</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الكريم</w:t>
            </w:r>
            <w:r w:rsidRPr="0019613F">
              <w:rPr>
                <w:rFonts w:asciiTheme="majorBidi" w:hAnsiTheme="majorBidi" w:cstheme="majorBidi"/>
                <w:b/>
                <w:bCs/>
                <w:sz w:val="24"/>
                <w:szCs w:val="24"/>
                <w:lang w:val="en-US"/>
              </w:rPr>
              <w:t>.</w:t>
            </w:r>
          </w:p>
        </w:tc>
      </w:tr>
      <w:tr w:rsidR="00582D4D" w:rsidRPr="009B270D" w14:paraId="20D24533" w14:textId="77777777" w:rsidTr="00480FF8">
        <w:tc>
          <w:tcPr>
            <w:tcW w:w="3969" w:type="dxa"/>
          </w:tcPr>
          <w:p w14:paraId="44CCF5DB" w14:textId="742C84E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Derfor ophøjer vi dig (Maria) med rette med profetiske hymner.</w:t>
            </w:r>
          </w:p>
        </w:tc>
        <w:tc>
          <w:tcPr>
            <w:tcW w:w="3969" w:type="dxa"/>
          </w:tcPr>
          <w:p w14:paraId="0600AE92" w14:textId="0D9F8769" w:rsidR="00C4314C" w:rsidRPr="004332C7" w:rsidRDefault="00C4314C" w:rsidP="00C767E9">
            <w:pPr>
              <w:jc w:val="both"/>
              <w:rPr>
                <w:rFonts w:asciiTheme="majorBidi" w:hAnsiTheme="majorBidi" w:cstheme="majorBidi"/>
                <w:color w:val="C10000"/>
                <w:sz w:val="24"/>
                <w:szCs w:val="24"/>
                <w:lang w:val="en-US"/>
              </w:rPr>
            </w:pPr>
            <w:proofErr w:type="gramStart"/>
            <w:r w:rsidRPr="004332C7">
              <w:rPr>
                <w:rFonts w:asciiTheme="majorBidi" w:hAnsiTheme="majorBidi" w:cstheme="majorBidi"/>
                <w:sz w:val="24"/>
                <w:szCs w:val="24"/>
                <w:lang w:val="en-US"/>
              </w:rPr>
              <w:t>Therefore</w:t>
            </w:r>
            <w:proofErr w:type="gramEnd"/>
            <w:r w:rsidRPr="004332C7">
              <w:rPr>
                <w:rFonts w:asciiTheme="majorBidi" w:hAnsiTheme="majorBidi" w:cstheme="majorBidi"/>
                <w:sz w:val="24"/>
                <w:szCs w:val="24"/>
                <w:lang w:val="en-US"/>
              </w:rPr>
              <w:t xml:space="preserve"> we exalt you befittingly, with prophetic hymnology.</w:t>
            </w:r>
          </w:p>
        </w:tc>
        <w:tc>
          <w:tcPr>
            <w:tcW w:w="2552" w:type="dxa"/>
          </w:tcPr>
          <w:p w14:paraId="6335C4F8" w14:textId="7A74D84E"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من أجل هذا نعظمك بإستحقاق</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بتماجيد نبوية</w:t>
            </w:r>
            <w:r w:rsidRPr="001D7000">
              <w:rPr>
                <w:rFonts w:asciiTheme="majorBidi" w:hAnsiTheme="majorBidi" w:cstheme="majorBidi"/>
                <w:b/>
                <w:bCs/>
                <w:sz w:val="24"/>
                <w:szCs w:val="24"/>
                <w:lang w:val="en-US"/>
              </w:rPr>
              <w:t>.</w:t>
            </w:r>
          </w:p>
        </w:tc>
      </w:tr>
      <w:tr w:rsidR="00582D4D" w:rsidRPr="009B270D" w14:paraId="29FD717C" w14:textId="77777777" w:rsidTr="00480FF8">
        <w:tc>
          <w:tcPr>
            <w:tcW w:w="3969" w:type="dxa"/>
          </w:tcPr>
          <w:p w14:paraId="4350AD53" w14:textId="6AF45DA0"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de talte om dig i ærefulde vendinger: den store konges hellige by. -</w:t>
            </w:r>
          </w:p>
        </w:tc>
        <w:tc>
          <w:tcPr>
            <w:tcW w:w="3969" w:type="dxa"/>
          </w:tcPr>
          <w:p w14:paraId="09163401" w14:textId="0B5F305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For they spoke of you with great honor, O Holy City of the great King.</w:t>
            </w:r>
          </w:p>
        </w:tc>
        <w:tc>
          <w:tcPr>
            <w:tcW w:w="2552" w:type="dxa"/>
          </w:tcPr>
          <w:p w14:paraId="33D5BE97" w14:textId="01335429"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لانهم تكلموا من أجلك بأعمال</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كريمة، أيتها المدينة المقدسة</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التى للملك العظيم</w:t>
            </w:r>
            <w:r w:rsidRPr="0019613F">
              <w:rPr>
                <w:rFonts w:asciiTheme="majorBidi" w:hAnsiTheme="majorBidi" w:cstheme="majorBidi"/>
                <w:b/>
                <w:bCs/>
                <w:sz w:val="24"/>
                <w:szCs w:val="24"/>
                <w:lang w:val="en-US"/>
              </w:rPr>
              <w:t>.</w:t>
            </w:r>
          </w:p>
        </w:tc>
      </w:tr>
      <w:tr w:rsidR="00582D4D" w:rsidRPr="009B270D" w14:paraId="66EF67F5" w14:textId="77777777" w:rsidTr="00480FF8">
        <w:tc>
          <w:tcPr>
            <w:tcW w:w="3969" w:type="dxa"/>
          </w:tcPr>
          <w:p w14:paraId="21AE994D" w14:textId="2BEB820A"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bønfalder og beder om, at vi må opnå barmhjertighed ved dine forbønner hos den menneskekærlige.</w:t>
            </w:r>
          </w:p>
        </w:tc>
        <w:tc>
          <w:tcPr>
            <w:tcW w:w="3969" w:type="dxa"/>
          </w:tcPr>
          <w:p w14:paraId="423BE5C8" w14:textId="4B91369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entreat and pray that we may win mercy through your intercession with the Lover of Mankind.</w:t>
            </w:r>
          </w:p>
        </w:tc>
        <w:tc>
          <w:tcPr>
            <w:tcW w:w="2552" w:type="dxa"/>
          </w:tcPr>
          <w:p w14:paraId="0EEAF616" w14:textId="406E2D83"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نسأل ونطلب أن نفوز برحمة،</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بشفاعتك عند محب البشر</w:t>
            </w:r>
            <w:r w:rsidRPr="0019613F">
              <w:rPr>
                <w:rFonts w:asciiTheme="majorBidi" w:hAnsiTheme="majorBidi" w:cstheme="majorBidi"/>
                <w:b/>
                <w:bCs/>
                <w:sz w:val="24"/>
                <w:szCs w:val="24"/>
                <w:lang w:val="en-US"/>
              </w:rPr>
              <w:t>.</w:t>
            </w:r>
          </w:p>
        </w:tc>
      </w:tr>
      <w:tr w:rsidR="00582D4D" w:rsidRPr="009B270D" w14:paraId="7F639C70" w14:textId="77777777" w:rsidTr="00480FF8">
        <w:tc>
          <w:tcPr>
            <w:tcW w:w="3969" w:type="dxa"/>
          </w:tcPr>
          <w:p w14:paraId="0BCEF812" w14:textId="3BB8A1C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Ved den hellige gudsføderske Marias forbønner, Herre, giv os nådigt forladelse for vore synder.</w:t>
            </w:r>
          </w:p>
          <w:p w14:paraId="06505F13" w14:textId="77777777" w:rsidR="00C4314C" w:rsidRPr="004332C7" w:rsidRDefault="00C4314C" w:rsidP="00C767E9">
            <w:pPr>
              <w:jc w:val="both"/>
              <w:rPr>
                <w:rFonts w:asciiTheme="majorBidi" w:hAnsiTheme="majorBidi" w:cstheme="majorBidi"/>
                <w:sz w:val="24"/>
                <w:szCs w:val="24"/>
              </w:rPr>
            </w:pPr>
          </w:p>
        </w:tc>
        <w:tc>
          <w:tcPr>
            <w:tcW w:w="3969" w:type="dxa"/>
          </w:tcPr>
          <w:p w14:paraId="545C1286" w14:textId="7EBFE2C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Through the intercessions of the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xml:space="preserve"> Saint Mary, O Lord, grant us the forgiveness of our sins.</w:t>
            </w:r>
          </w:p>
        </w:tc>
        <w:tc>
          <w:tcPr>
            <w:tcW w:w="2552" w:type="dxa"/>
          </w:tcPr>
          <w:p w14:paraId="6B3F887A" w14:textId="131425DC"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بشفاعات والدة الاله القديسة</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مريم، يا رب أنعم لنا بغفران</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خطايانا</w:t>
            </w:r>
            <w:r w:rsidRPr="0019613F">
              <w:rPr>
                <w:rFonts w:asciiTheme="majorBidi" w:hAnsiTheme="majorBidi" w:cstheme="majorBidi"/>
                <w:b/>
                <w:bCs/>
                <w:sz w:val="24"/>
                <w:szCs w:val="24"/>
                <w:lang w:val="en-US"/>
              </w:rPr>
              <w:t>.</w:t>
            </w:r>
          </w:p>
        </w:tc>
      </w:tr>
      <w:tr w:rsidR="00582D4D" w:rsidRPr="009B270D" w14:paraId="0C7D29AF" w14:textId="77777777" w:rsidTr="00480FF8">
        <w:tc>
          <w:tcPr>
            <w:tcW w:w="3969" w:type="dxa"/>
          </w:tcPr>
          <w:p w14:paraId="41D1E196" w14:textId="6AAC3418" w:rsidR="00C4314C" w:rsidRPr="004332C7" w:rsidRDefault="00C4314C" w:rsidP="00582D4D">
            <w:pPr>
              <w:jc w:val="both"/>
              <w:rPr>
                <w:rFonts w:asciiTheme="majorBidi" w:hAnsiTheme="majorBidi" w:cstheme="majorBidi"/>
                <w:sz w:val="24"/>
                <w:szCs w:val="24"/>
              </w:rPr>
            </w:pPr>
            <w:r w:rsidRPr="004332C7">
              <w:rPr>
                <w:rFonts w:asciiTheme="majorBidi" w:hAnsiTheme="majorBidi" w:cstheme="majorBidi"/>
                <w:sz w:val="24"/>
                <w:szCs w:val="24"/>
              </w:rPr>
              <w:t xml:space="preserve">Ved </w:t>
            </w:r>
            <w:r w:rsidR="00D51661" w:rsidRPr="004332C7">
              <w:rPr>
                <w:rFonts w:asciiTheme="majorBidi" w:hAnsiTheme="majorBidi" w:cstheme="majorBidi"/>
                <w:sz w:val="24"/>
                <w:szCs w:val="24"/>
              </w:rPr>
              <w:t xml:space="preserve">de hellige </w:t>
            </w:r>
            <w:r w:rsidRPr="004332C7">
              <w:rPr>
                <w:rFonts w:asciiTheme="majorBidi" w:hAnsiTheme="majorBidi" w:cstheme="majorBidi"/>
                <w:sz w:val="24"/>
                <w:szCs w:val="24"/>
              </w:rPr>
              <w:t>ærkeengle Michael og Gabriel</w:t>
            </w:r>
            <w:r w:rsidR="00D51661" w:rsidRPr="004332C7">
              <w:rPr>
                <w:rFonts w:asciiTheme="majorBidi" w:hAnsiTheme="majorBidi" w:cstheme="majorBidi"/>
                <w:sz w:val="24"/>
                <w:szCs w:val="24"/>
              </w:rPr>
              <w:t>s forbønner</w:t>
            </w:r>
            <w:r w:rsidRPr="004332C7">
              <w:rPr>
                <w:rFonts w:asciiTheme="majorBidi" w:hAnsiTheme="majorBidi" w:cstheme="majorBidi"/>
                <w:sz w:val="24"/>
                <w:szCs w:val="24"/>
              </w:rPr>
              <w:t>, Herre, giv os nådigt forladelse for vore synder.</w:t>
            </w:r>
          </w:p>
        </w:tc>
        <w:tc>
          <w:tcPr>
            <w:tcW w:w="3969" w:type="dxa"/>
          </w:tcPr>
          <w:p w14:paraId="2BC7FCBA" w14:textId="449BEFF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Through the intercessions of the holy archangels Michael and Gabriel, O Lord, grant us the forgiveness of our sins.</w:t>
            </w:r>
          </w:p>
        </w:tc>
        <w:tc>
          <w:tcPr>
            <w:tcW w:w="2552" w:type="dxa"/>
          </w:tcPr>
          <w:p w14:paraId="32373F1E" w14:textId="5FEEA9DC"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بشفاعات رئيسى الملائكة</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الطاهرين ميخائيل وغبريال، يا</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رب أنعم لنا بغفران خطايانا</w:t>
            </w:r>
            <w:r w:rsidRPr="001D7000">
              <w:rPr>
                <w:rFonts w:asciiTheme="majorBidi" w:hAnsiTheme="majorBidi" w:cstheme="majorBidi"/>
                <w:b/>
                <w:bCs/>
                <w:sz w:val="24"/>
                <w:szCs w:val="24"/>
                <w:lang w:val="en-US"/>
              </w:rPr>
              <w:t>.</w:t>
            </w:r>
          </w:p>
        </w:tc>
      </w:tr>
      <w:tr w:rsidR="00480FF8" w:rsidRPr="009B270D" w14:paraId="1F319121" w14:textId="77777777" w:rsidTr="00480FF8">
        <w:tc>
          <w:tcPr>
            <w:tcW w:w="3969" w:type="dxa"/>
          </w:tcPr>
          <w:p w14:paraId="09B2A082" w14:textId="77777777" w:rsidR="00480FF8" w:rsidRPr="0019613F" w:rsidRDefault="00480FF8" w:rsidP="00582D4D">
            <w:pPr>
              <w:jc w:val="both"/>
              <w:rPr>
                <w:rFonts w:asciiTheme="majorBidi" w:hAnsiTheme="majorBidi" w:cstheme="majorBidi"/>
                <w:sz w:val="24"/>
                <w:szCs w:val="24"/>
                <w:lang w:val="en-US"/>
              </w:rPr>
            </w:pPr>
          </w:p>
        </w:tc>
        <w:tc>
          <w:tcPr>
            <w:tcW w:w="3969" w:type="dxa"/>
          </w:tcPr>
          <w:p w14:paraId="24C454EC" w14:textId="77777777" w:rsidR="00480FF8" w:rsidRPr="004332C7" w:rsidRDefault="00480FF8" w:rsidP="00C767E9">
            <w:pPr>
              <w:jc w:val="both"/>
              <w:rPr>
                <w:rFonts w:asciiTheme="majorBidi" w:hAnsiTheme="majorBidi" w:cstheme="majorBidi"/>
                <w:sz w:val="24"/>
                <w:szCs w:val="24"/>
                <w:lang w:val="en-US"/>
              </w:rPr>
            </w:pPr>
          </w:p>
        </w:tc>
        <w:tc>
          <w:tcPr>
            <w:tcW w:w="2552" w:type="dxa"/>
          </w:tcPr>
          <w:p w14:paraId="1AFAB655" w14:textId="77777777" w:rsidR="00480FF8" w:rsidRPr="001D7000" w:rsidRDefault="00480FF8" w:rsidP="00582D4D">
            <w:pPr>
              <w:autoSpaceDE w:val="0"/>
              <w:autoSpaceDN w:val="0"/>
              <w:bidi/>
              <w:adjustRightInd w:val="0"/>
              <w:jc w:val="both"/>
              <w:rPr>
                <w:rFonts w:asciiTheme="majorBidi" w:hAnsiTheme="majorBidi" w:cstheme="majorBidi"/>
                <w:b/>
                <w:bCs/>
                <w:sz w:val="24"/>
                <w:szCs w:val="24"/>
                <w:rtl/>
              </w:rPr>
            </w:pPr>
          </w:p>
        </w:tc>
      </w:tr>
      <w:tr w:rsidR="00582D4D" w:rsidRPr="009B270D" w14:paraId="77D46A3D" w14:textId="77777777" w:rsidTr="00480FF8">
        <w:tc>
          <w:tcPr>
            <w:tcW w:w="3969" w:type="dxa"/>
          </w:tcPr>
          <w:p w14:paraId="26DD2A1B" w14:textId="0312E664" w:rsidR="00C4314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C4314C" w:rsidRPr="004332C7">
              <w:rPr>
                <w:rFonts w:asciiTheme="majorBidi" w:hAnsiTheme="majorBidi" w:cstheme="majorBidi"/>
                <w:b/>
                <w:bCs/>
                <w:color w:val="C10000"/>
                <w:sz w:val="24"/>
                <w:szCs w:val="24"/>
              </w:rPr>
              <w:t>:</w:t>
            </w:r>
          </w:p>
          <w:p w14:paraId="6830C724" w14:textId="23326429"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Faderen og Sønnen og Helligånden, den fuldkomne Treenighed. Vi tilbeder ham, vi priser ham.</w:t>
            </w:r>
          </w:p>
        </w:tc>
        <w:tc>
          <w:tcPr>
            <w:tcW w:w="3969" w:type="dxa"/>
          </w:tcPr>
          <w:p w14:paraId="2B203DFF"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The people say:</w:t>
            </w:r>
          </w:p>
          <w:p w14:paraId="3254A4BE" w14:textId="2AC0378F"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Blessed be the Father, and the Son, and the Holy Spirit, the Perfect Trinity, we worship Him and glorify Him.</w:t>
            </w:r>
          </w:p>
        </w:tc>
        <w:tc>
          <w:tcPr>
            <w:tcW w:w="2552" w:type="dxa"/>
          </w:tcPr>
          <w:p w14:paraId="4C320FDF"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يقول الشعب</w:t>
            </w:r>
            <w:r w:rsidRPr="001D7000">
              <w:rPr>
                <w:rFonts w:asciiTheme="majorBidi" w:hAnsiTheme="majorBidi" w:cstheme="majorBidi"/>
                <w:b/>
                <w:bCs/>
                <w:color w:val="C10000"/>
                <w:sz w:val="24"/>
                <w:szCs w:val="24"/>
                <w:lang w:val="en-US"/>
              </w:rPr>
              <w:t>:</w:t>
            </w:r>
          </w:p>
          <w:p w14:paraId="7440DFBE" w14:textId="13ACE3CF" w:rsidR="00C4314C" w:rsidRPr="001D7000" w:rsidRDefault="00C4314C" w:rsidP="00582D4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لأنه مبارك الآب والابن والروح</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القدس، الثالوث الكامل، نسجد له</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ونمجده</w:t>
            </w:r>
            <w:r w:rsidRPr="001D7000">
              <w:rPr>
                <w:rFonts w:asciiTheme="majorBidi" w:hAnsiTheme="majorBidi" w:cstheme="majorBidi"/>
                <w:b/>
                <w:bCs/>
                <w:color w:val="000000"/>
                <w:sz w:val="24"/>
                <w:szCs w:val="24"/>
                <w:lang w:val="en-US"/>
              </w:rPr>
              <w:t>.</w:t>
            </w:r>
          </w:p>
        </w:tc>
      </w:tr>
      <w:tr w:rsidR="00582D4D" w:rsidRPr="009B270D" w14:paraId="516DB850" w14:textId="77777777" w:rsidTr="00480FF8">
        <w:tc>
          <w:tcPr>
            <w:tcW w:w="3969" w:type="dxa"/>
          </w:tcPr>
          <w:p w14:paraId="0706F8F5" w14:textId="77777777" w:rsidR="00C4314C" w:rsidRPr="004332C7" w:rsidRDefault="00C4314C" w:rsidP="00C767E9">
            <w:pPr>
              <w:jc w:val="both"/>
              <w:rPr>
                <w:rFonts w:asciiTheme="majorBidi" w:hAnsiTheme="majorBidi" w:cstheme="majorBidi"/>
                <w:sz w:val="24"/>
                <w:szCs w:val="24"/>
                <w:lang w:val="en-US"/>
              </w:rPr>
            </w:pPr>
          </w:p>
        </w:tc>
        <w:tc>
          <w:tcPr>
            <w:tcW w:w="3969" w:type="dxa"/>
          </w:tcPr>
          <w:p w14:paraId="31898ACC"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049E8C01"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582D4D" w:rsidRPr="004332C7" w14:paraId="646A1261" w14:textId="77777777" w:rsidTr="00480FF8">
        <w:tc>
          <w:tcPr>
            <w:tcW w:w="3969" w:type="dxa"/>
            <w:shd w:val="clear" w:color="auto" w:fill="EAF1DD" w:themeFill="accent3" w:themeFillTint="33"/>
            <w:vAlign w:val="center"/>
          </w:tcPr>
          <w:p w14:paraId="087113CD" w14:textId="33505D2E" w:rsidR="00C4314C" w:rsidRPr="008B6C38" w:rsidRDefault="00EA082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Takkebøn</w:t>
            </w:r>
            <w:r w:rsidR="00A72CEE" w:rsidRPr="008B6C38">
              <w:rPr>
                <w:rFonts w:asciiTheme="majorBidi" w:hAnsiTheme="majorBidi" w:cstheme="majorBidi"/>
                <w:b/>
                <w:bCs/>
                <w:color w:val="C10000"/>
                <w:sz w:val="28"/>
                <w:szCs w:val="28"/>
              </w:rPr>
              <w:t xml:space="preserve"> </w:t>
            </w:r>
            <w:r w:rsidR="00C4314C" w:rsidRPr="008B6C38">
              <w:rPr>
                <w:rFonts w:asciiTheme="majorBidi" w:hAnsiTheme="majorBidi" w:cstheme="majorBidi"/>
                <w:b/>
                <w:bCs/>
                <w:color w:val="C10000"/>
                <w:sz w:val="28"/>
                <w:szCs w:val="28"/>
              </w:rPr>
              <w:t>Efter modtagelsen af de hellige sakramenter</w:t>
            </w:r>
            <w:r w:rsidR="00D51661" w:rsidRPr="008B6C38">
              <w:rPr>
                <w:rFonts w:asciiTheme="majorBidi" w:hAnsiTheme="majorBidi" w:cstheme="majorBidi"/>
                <w:b/>
                <w:bCs/>
                <w:color w:val="C10000"/>
                <w:sz w:val="28"/>
                <w:szCs w:val="28"/>
              </w:rPr>
              <w:t>.</w:t>
            </w:r>
          </w:p>
        </w:tc>
        <w:tc>
          <w:tcPr>
            <w:tcW w:w="3969" w:type="dxa"/>
            <w:shd w:val="clear" w:color="auto" w:fill="EAF1DD" w:themeFill="accent3" w:themeFillTint="33"/>
            <w:vAlign w:val="center"/>
          </w:tcPr>
          <w:p w14:paraId="751146CF" w14:textId="774366B8"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A Prayer of Thanksgiving After Communion</w:t>
            </w:r>
          </w:p>
        </w:tc>
        <w:tc>
          <w:tcPr>
            <w:tcW w:w="2552" w:type="dxa"/>
            <w:shd w:val="clear" w:color="auto" w:fill="EAF1DD" w:themeFill="accent3" w:themeFillTint="33"/>
            <w:vAlign w:val="center"/>
          </w:tcPr>
          <w:p w14:paraId="32D65AE7" w14:textId="68E180E6"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صلاة شكر بعد التناول</w:t>
            </w:r>
          </w:p>
        </w:tc>
      </w:tr>
      <w:tr w:rsidR="00582D4D" w:rsidRPr="009B270D" w14:paraId="2FB548EF" w14:textId="77777777" w:rsidTr="00480FF8">
        <w:tc>
          <w:tcPr>
            <w:tcW w:w="3969" w:type="dxa"/>
          </w:tcPr>
          <w:p w14:paraId="4D959146" w14:textId="2D13786A"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Efter modtagelsen af de hellige sakramenter siger præsten denne takkebøn, henvendt til Faderen:</w:t>
            </w:r>
          </w:p>
        </w:tc>
        <w:tc>
          <w:tcPr>
            <w:tcW w:w="3969" w:type="dxa"/>
          </w:tcPr>
          <w:p w14:paraId="7DF31845" w14:textId="52880D5D"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distributing the Holy Mysteries, the priest says this prayer of thanksgiving to God, which is addressed to the Father.</w:t>
            </w:r>
          </w:p>
        </w:tc>
        <w:tc>
          <w:tcPr>
            <w:tcW w:w="2552" w:type="dxa"/>
          </w:tcPr>
          <w:p w14:paraId="71F71A35" w14:textId="7F57FD31" w:rsidR="00C4314C" w:rsidRPr="00C06844" w:rsidRDefault="00C4314C" w:rsidP="00582D4D">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يقول الكاهن هذه الأوشية شكراً لله من بعد</w:t>
            </w:r>
            <w:r w:rsidR="00582D4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تناول الأسرار المقدسة، وهي للآب</w:t>
            </w:r>
            <w:r w:rsidRPr="00C06844">
              <w:rPr>
                <w:rFonts w:asciiTheme="majorBidi" w:hAnsiTheme="majorBidi" w:cstheme="majorBidi"/>
                <w:b/>
                <w:bCs/>
                <w:color w:val="1F497D" w:themeColor="text2"/>
                <w:sz w:val="24"/>
                <w:szCs w:val="24"/>
                <w:rtl/>
                <w:lang w:val="en-US"/>
              </w:rPr>
              <w:t>:</w:t>
            </w:r>
          </w:p>
        </w:tc>
      </w:tr>
      <w:tr w:rsidR="00582D4D" w:rsidRPr="009B270D" w14:paraId="3D2C2ED0" w14:textId="77777777" w:rsidTr="00480FF8">
        <w:tc>
          <w:tcPr>
            <w:tcW w:w="3969" w:type="dxa"/>
          </w:tcPr>
          <w:p w14:paraId="44FF518E" w14:textId="21CB939D"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07F5A763" w14:textId="5EFF5804"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Vor mund er fyldt med glæde og vor tunge med jubel efter modtagelsen af dine udødelige  mysterier, Herre.</w:t>
            </w:r>
          </w:p>
        </w:tc>
        <w:tc>
          <w:tcPr>
            <w:tcW w:w="3969" w:type="dxa"/>
          </w:tcPr>
          <w:p w14:paraId="3893A679"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62335B6" w14:textId="0EF7195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Our mouth is filled with gladness and our tongue with rejoicing from our partaking of Your immortal Mysteries, O Lord.</w:t>
            </w:r>
          </w:p>
        </w:tc>
        <w:tc>
          <w:tcPr>
            <w:tcW w:w="2552" w:type="dxa"/>
          </w:tcPr>
          <w:p w14:paraId="3EFED0AA"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FD08286" w14:textId="16290A15" w:rsidR="00C4314C" w:rsidRPr="001D7000" w:rsidRDefault="00C4314C" w:rsidP="00582D4D">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فمنا إمتلأ فرحا ولساننا تهليلاً من</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أجل تناولنا من أسرارك غير</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المائتة يا رب</w:t>
            </w:r>
            <w:r w:rsidRPr="001D7000">
              <w:rPr>
                <w:rFonts w:asciiTheme="majorBidi" w:hAnsiTheme="majorBidi" w:cstheme="majorBidi"/>
                <w:b/>
                <w:bCs/>
                <w:color w:val="000000"/>
                <w:sz w:val="24"/>
                <w:szCs w:val="24"/>
                <w:lang w:val="en-US"/>
              </w:rPr>
              <w:t>.</w:t>
            </w:r>
          </w:p>
        </w:tc>
      </w:tr>
      <w:tr w:rsidR="00582D4D" w:rsidRPr="009B270D" w14:paraId="7310C5A8" w14:textId="77777777" w:rsidTr="00480FF8">
        <w:tc>
          <w:tcPr>
            <w:tcW w:w="3969" w:type="dxa"/>
          </w:tcPr>
          <w:p w14:paraId="18CCD9AE" w14:textId="419E3B0E"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det, som intet øje har set, og intet øre har hørt, og som ikke er opkommet i et menneskehjerte -</w:t>
            </w:r>
          </w:p>
        </w:tc>
        <w:tc>
          <w:tcPr>
            <w:tcW w:w="3969" w:type="dxa"/>
          </w:tcPr>
          <w:p w14:paraId="05C7A6EE" w14:textId="6148A66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For that which an eye has not seen nor ear heard, neither have </w:t>
            </w:r>
            <w:proofErr w:type="gramStart"/>
            <w:r w:rsidRPr="004332C7">
              <w:rPr>
                <w:rFonts w:asciiTheme="majorBidi" w:hAnsiTheme="majorBidi" w:cstheme="majorBidi"/>
                <w:sz w:val="24"/>
                <w:szCs w:val="24"/>
                <w:lang w:val="en-US"/>
              </w:rPr>
              <w:t>entered into</w:t>
            </w:r>
            <w:proofErr w:type="gramEnd"/>
            <w:r w:rsidRPr="004332C7">
              <w:rPr>
                <w:rFonts w:asciiTheme="majorBidi" w:hAnsiTheme="majorBidi" w:cstheme="majorBidi"/>
                <w:sz w:val="24"/>
                <w:szCs w:val="24"/>
                <w:lang w:val="en-US"/>
              </w:rPr>
              <w:t xml:space="preserve"> the heart of man,</w:t>
            </w:r>
          </w:p>
        </w:tc>
        <w:tc>
          <w:tcPr>
            <w:tcW w:w="2552" w:type="dxa"/>
          </w:tcPr>
          <w:p w14:paraId="575BAD36" w14:textId="72EE491D"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 ما لم تره عين ولم تسمع به</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أذن ولم يخطر على قلب بشر</w:t>
            </w:r>
            <w:r w:rsidRPr="001D7000">
              <w:rPr>
                <w:rFonts w:asciiTheme="majorBidi" w:hAnsiTheme="majorBidi" w:cstheme="majorBidi"/>
                <w:b/>
                <w:bCs/>
                <w:sz w:val="24"/>
                <w:szCs w:val="24"/>
                <w:lang w:val="en-US"/>
              </w:rPr>
              <w:t>.</w:t>
            </w:r>
          </w:p>
        </w:tc>
      </w:tr>
      <w:tr w:rsidR="00582D4D" w:rsidRPr="009B270D" w14:paraId="4A235F79" w14:textId="77777777" w:rsidTr="00480FF8">
        <w:tc>
          <w:tcPr>
            <w:tcW w:w="3969" w:type="dxa"/>
          </w:tcPr>
          <w:p w14:paraId="76798852" w14:textId="6E4C592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det som du, Gud, har beredt for dem, som elsker dit hellige navn, det har du åbenbaret for din hellige kirkes spædbørn.</w:t>
            </w:r>
          </w:p>
        </w:tc>
        <w:tc>
          <w:tcPr>
            <w:tcW w:w="3969" w:type="dxa"/>
          </w:tcPr>
          <w:p w14:paraId="2F6F991E" w14:textId="4960B171"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the things which You, O God, have prepared for those who love Your holy name,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revealed to the little children of Your holy Church.</w:t>
            </w:r>
          </w:p>
        </w:tc>
        <w:tc>
          <w:tcPr>
            <w:tcW w:w="2552" w:type="dxa"/>
          </w:tcPr>
          <w:p w14:paraId="6751D9F4" w14:textId="769CF675"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ما أعددته يا الله لمحبي إسمك</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القدوس، هذا أعلنته للأطفال</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الصغار الذين لكنيستك المقدسة</w:t>
            </w:r>
            <w:r w:rsidRPr="001D7000">
              <w:rPr>
                <w:rFonts w:asciiTheme="majorBidi" w:hAnsiTheme="majorBidi" w:cstheme="majorBidi"/>
                <w:b/>
                <w:bCs/>
                <w:sz w:val="24"/>
                <w:szCs w:val="24"/>
                <w:lang w:val="en-US"/>
              </w:rPr>
              <w:t>.</w:t>
            </w:r>
          </w:p>
        </w:tc>
      </w:tr>
      <w:tr w:rsidR="00582D4D" w:rsidRPr="009B270D" w14:paraId="6A70307E" w14:textId="77777777" w:rsidTr="00480FF8">
        <w:tc>
          <w:tcPr>
            <w:tcW w:w="3969" w:type="dxa"/>
          </w:tcPr>
          <w:p w14:paraId="55286205" w14:textId="3474C06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Ja, Fader, sådan var det en fryd for dit åsyn, thi du er barmhjertig.</w:t>
            </w:r>
          </w:p>
        </w:tc>
        <w:tc>
          <w:tcPr>
            <w:tcW w:w="3969" w:type="dxa"/>
          </w:tcPr>
          <w:p w14:paraId="09454D36" w14:textId="00D3145B"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Yes, O Father, this is the pleasure before You, for You are merciful.</w:t>
            </w:r>
          </w:p>
        </w:tc>
        <w:tc>
          <w:tcPr>
            <w:tcW w:w="2552" w:type="dxa"/>
          </w:tcPr>
          <w:p w14:paraId="42AFB99A" w14:textId="057C9758"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نعم أيها الآب، إن هذه هي</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المسرة التي كانت أمامك، لأنك</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رحيم</w:t>
            </w:r>
            <w:r w:rsidRPr="001D7000">
              <w:rPr>
                <w:rFonts w:asciiTheme="majorBidi" w:hAnsiTheme="majorBidi" w:cstheme="majorBidi"/>
                <w:b/>
                <w:bCs/>
                <w:sz w:val="24"/>
                <w:szCs w:val="24"/>
                <w:lang w:val="en-US"/>
              </w:rPr>
              <w:t>.</w:t>
            </w:r>
          </w:p>
        </w:tc>
      </w:tr>
      <w:tr w:rsidR="00582D4D" w:rsidRPr="009B270D" w14:paraId="34C6EC39" w14:textId="77777777" w:rsidTr="00480FF8">
        <w:tc>
          <w:tcPr>
            <w:tcW w:w="3969" w:type="dxa"/>
          </w:tcPr>
          <w:p w14:paraId="055155C7" w14:textId="1EBE03D3"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opsender lovprisning og ære til dig, Fader, Søn og Helligånd,</w:t>
            </w:r>
          </w:p>
        </w:tc>
        <w:tc>
          <w:tcPr>
            <w:tcW w:w="3969" w:type="dxa"/>
          </w:tcPr>
          <w:p w14:paraId="1C5466FF" w14:textId="0BAD1B0A"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We send up unto You glory and honor, O Father and Son and Holy Spirit.</w:t>
            </w:r>
          </w:p>
        </w:tc>
        <w:tc>
          <w:tcPr>
            <w:tcW w:w="2552" w:type="dxa"/>
          </w:tcPr>
          <w:p w14:paraId="6D0004D9" w14:textId="521BE362"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ونرسل لك إلى فوق المجد</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والإكرام، أيها الآب والإبن</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والروح القدس</w:t>
            </w:r>
          </w:p>
        </w:tc>
      </w:tr>
      <w:tr w:rsidR="00582D4D" w:rsidRPr="009B270D" w14:paraId="3E6753AE" w14:textId="77777777" w:rsidTr="00480FF8">
        <w:tc>
          <w:tcPr>
            <w:tcW w:w="3969" w:type="dxa"/>
          </w:tcPr>
          <w:p w14:paraId="4FAD548C" w14:textId="2EB557CA" w:rsidR="00C4314C" w:rsidRPr="000E504D"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nu og altid og i alle evigheders evighed. </w:t>
            </w:r>
            <w:r w:rsidRPr="000E504D">
              <w:rPr>
                <w:rFonts w:asciiTheme="majorBidi" w:hAnsiTheme="majorBidi" w:cstheme="majorBidi"/>
                <w:sz w:val="24"/>
                <w:szCs w:val="24"/>
              </w:rPr>
              <w:t>Amen.</w:t>
            </w:r>
          </w:p>
        </w:tc>
        <w:tc>
          <w:tcPr>
            <w:tcW w:w="3969" w:type="dxa"/>
          </w:tcPr>
          <w:p w14:paraId="479171E0" w14:textId="62885D39"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31CA713F" w14:textId="77C82B83" w:rsidR="00C4314C" w:rsidRPr="001D7000" w:rsidRDefault="00C4314C" w:rsidP="00582D4D">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الآن وكل أوان وإلي دهر الدهور</w:t>
            </w:r>
            <w:r w:rsidR="00582D4D"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0E504D" w:rsidRPr="009B270D" w14:paraId="338E8E2E" w14:textId="77777777" w:rsidTr="00480FF8">
        <w:tc>
          <w:tcPr>
            <w:tcW w:w="3969" w:type="dxa"/>
          </w:tcPr>
          <w:p w14:paraId="15404AA7" w14:textId="77777777" w:rsidR="000E504D" w:rsidRPr="0019613F" w:rsidRDefault="000E504D" w:rsidP="00C767E9">
            <w:pPr>
              <w:jc w:val="both"/>
              <w:rPr>
                <w:rFonts w:asciiTheme="majorBidi" w:hAnsiTheme="majorBidi" w:cstheme="majorBidi"/>
                <w:sz w:val="24"/>
                <w:szCs w:val="24"/>
                <w:lang w:val="en-US"/>
              </w:rPr>
            </w:pPr>
          </w:p>
        </w:tc>
        <w:tc>
          <w:tcPr>
            <w:tcW w:w="3969" w:type="dxa"/>
          </w:tcPr>
          <w:p w14:paraId="5E7CA223" w14:textId="77777777" w:rsidR="000E504D" w:rsidRPr="004332C7" w:rsidRDefault="000E504D" w:rsidP="00C767E9">
            <w:pPr>
              <w:jc w:val="both"/>
              <w:rPr>
                <w:rFonts w:asciiTheme="majorBidi" w:hAnsiTheme="majorBidi" w:cstheme="majorBidi"/>
                <w:sz w:val="24"/>
                <w:szCs w:val="24"/>
                <w:lang w:val="en-US"/>
              </w:rPr>
            </w:pPr>
          </w:p>
        </w:tc>
        <w:tc>
          <w:tcPr>
            <w:tcW w:w="2552" w:type="dxa"/>
          </w:tcPr>
          <w:p w14:paraId="6E64FEC4" w14:textId="77777777" w:rsidR="000E504D" w:rsidRPr="001D7000" w:rsidRDefault="000E504D" w:rsidP="00582D4D">
            <w:pPr>
              <w:autoSpaceDE w:val="0"/>
              <w:autoSpaceDN w:val="0"/>
              <w:bidi/>
              <w:adjustRightInd w:val="0"/>
              <w:jc w:val="both"/>
              <w:rPr>
                <w:rFonts w:asciiTheme="majorBidi" w:hAnsiTheme="majorBidi" w:cstheme="majorBidi"/>
                <w:b/>
                <w:bCs/>
                <w:sz w:val="24"/>
                <w:szCs w:val="24"/>
                <w:rtl/>
              </w:rPr>
            </w:pPr>
          </w:p>
        </w:tc>
      </w:tr>
      <w:tr w:rsidR="00582D4D" w:rsidRPr="009B270D" w14:paraId="5C4D335E" w14:textId="77777777" w:rsidTr="00480FF8">
        <w:tc>
          <w:tcPr>
            <w:tcW w:w="3969" w:type="dxa"/>
          </w:tcPr>
          <w:p w14:paraId="2BAC0640" w14:textId="2B698364"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I stedet for denne bøn siger han Skærtorsdag:</w:t>
            </w:r>
          </w:p>
        </w:tc>
        <w:tc>
          <w:tcPr>
            <w:tcW w:w="3969" w:type="dxa"/>
          </w:tcPr>
          <w:p w14:paraId="01787DE6" w14:textId="6BA194C2"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communion on Covenant Thursday, the first paragraph of the above-mentioned Prayer of Thanksgiving is substituted with the following:</w:t>
            </w:r>
          </w:p>
        </w:tc>
        <w:tc>
          <w:tcPr>
            <w:tcW w:w="2552" w:type="dxa"/>
          </w:tcPr>
          <w:p w14:paraId="0682A053" w14:textId="3689A02A" w:rsidR="00C4314C" w:rsidRPr="00C06844" w:rsidRDefault="00C4314C" w:rsidP="00582D4D">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 التناول في يوم خميس العهد، تستبدل</w:t>
            </w:r>
            <w:r w:rsidR="00582D4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الفقرة الأولي من صلاة الشكر المذكورة</w:t>
            </w:r>
            <w:r w:rsidR="00582D4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أعلاه بما يلي:</w:t>
            </w:r>
          </w:p>
        </w:tc>
      </w:tr>
      <w:tr w:rsidR="00582D4D" w:rsidRPr="009B270D" w14:paraId="47021313" w14:textId="77777777" w:rsidTr="00480FF8">
        <w:tc>
          <w:tcPr>
            <w:tcW w:w="3969" w:type="dxa"/>
          </w:tcPr>
          <w:p w14:paraId="00C96A49" w14:textId="5DB81CEB"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1696A17E" w14:textId="3E213370"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Vi takker dig, Herre, du menneskekærlige, vore sjæles velgører, du som har gjort os værdige på denne dag til dine himmelske og udødelige mysterier.</w:t>
            </w:r>
          </w:p>
        </w:tc>
        <w:tc>
          <w:tcPr>
            <w:tcW w:w="3969" w:type="dxa"/>
          </w:tcPr>
          <w:p w14:paraId="569443FF"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BBE2C53" w14:textId="13664C92"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We thank You, O Lord, Lover of Mankind, beneficent for our souls, O You who, on that very day, made us worthy of your heavenly and immortal mysteries.</w:t>
            </w:r>
          </w:p>
        </w:tc>
        <w:tc>
          <w:tcPr>
            <w:tcW w:w="2552" w:type="dxa"/>
          </w:tcPr>
          <w:p w14:paraId="2C37D1AA"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39B745EB" w14:textId="3A165167" w:rsidR="00C4314C" w:rsidRPr="001D7000" w:rsidRDefault="00C4314C" w:rsidP="002173E6">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نشكرك أيها الرب محب البشر،</w:t>
            </w:r>
            <w:r w:rsidR="00582D4D"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صانع</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الخيرات لنفوسنا، يا من</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جعلتنا مستحقين في مثل هذا</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اليوم لأسرارك السمائية والغير</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المائتة</w:t>
            </w:r>
            <w:r w:rsidRPr="001D7000">
              <w:rPr>
                <w:rFonts w:asciiTheme="majorBidi" w:hAnsiTheme="majorBidi" w:cstheme="majorBidi"/>
                <w:b/>
                <w:bCs/>
                <w:color w:val="000000"/>
                <w:sz w:val="24"/>
                <w:szCs w:val="24"/>
                <w:lang w:val="en-US"/>
              </w:rPr>
              <w:t>.</w:t>
            </w:r>
          </w:p>
        </w:tc>
      </w:tr>
      <w:tr w:rsidR="00582D4D" w:rsidRPr="009B270D" w14:paraId="48CFB6AF" w14:textId="77777777" w:rsidTr="00480FF8">
        <w:tc>
          <w:tcPr>
            <w:tcW w:w="3969" w:type="dxa"/>
          </w:tcPr>
          <w:p w14:paraId="3EF15081" w14:textId="68E5E275"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For det, som intet øje har set, og intet øre har hørt, og som ikke er opkommet i et menneskehjerte....</w:t>
            </w:r>
          </w:p>
        </w:tc>
        <w:tc>
          <w:tcPr>
            <w:tcW w:w="3969" w:type="dxa"/>
          </w:tcPr>
          <w:p w14:paraId="4AAA3BA1" w14:textId="4E06733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For that which an eye has not seen nor ear heard, neither have </w:t>
            </w:r>
            <w:proofErr w:type="gramStart"/>
            <w:r w:rsidRPr="004332C7">
              <w:rPr>
                <w:rFonts w:asciiTheme="majorBidi" w:hAnsiTheme="majorBidi" w:cstheme="majorBidi"/>
                <w:sz w:val="24"/>
                <w:szCs w:val="24"/>
                <w:lang w:val="en-US"/>
              </w:rPr>
              <w:t>entered into</w:t>
            </w:r>
            <w:proofErr w:type="gramEnd"/>
            <w:r w:rsidRPr="004332C7">
              <w:rPr>
                <w:rFonts w:asciiTheme="majorBidi" w:hAnsiTheme="majorBidi" w:cstheme="majorBidi"/>
                <w:sz w:val="24"/>
                <w:szCs w:val="24"/>
                <w:lang w:val="en-US"/>
              </w:rPr>
              <w:t xml:space="preserve"> the heart of man…</w:t>
            </w:r>
          </w:p>
        </w:tc>
        <w:tc>
          <w:tcPr>
            <w:tcW w:w="2552" w:type="dxa"/>
          </w:tcPr>
          <w:p w14:paraId="7FBE765C" w14:textId="2C2C8C26" w:rsidR="00C4314C" w:rsidRPr="001D7000" w:rsidRDefault="00C4314C" w:rsidP="002173E6">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لأن مالم تره عين ولم تسمع به</w:t>
            </w:r>
            <w:r w:rsidR="002173E6"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أذن ولم يخطر على قلب بشر</w:t>
            </w:r>
            <w:r w:rsidRPr="001D7000">
              <w:rPr>
                <w:rFonts w:asciiTheme="majorBidi" w:hAnsiTheme="majorBidi" w:cstheme="majorBidi"/>
                <w:b/>
                <w:bCs/>
                <w:sz w:val="24"/>
                <w:szCs w:val="24"/>
                <w:lang w:val="en-US"/>
              </w:rPr>
              <w:t>...</w:t>
            </w:r>
          </w:p>
        </w:tc>
      </w:tr>
      <w:tr w:rsidR="00582D4D" w:rsidRPr="009B270D" w14:paraId="67645461" w14:textId="77777777" w:rsidTr="00480FF8">
        <w:tc>
          <w:tcPr>
            <w:tcW w:w="3969" w:type="dxa"/>
          </w:tcPr>
          <w:p w14:paraId="0F7D65AD" w14:textId="77777777" w:rsidR="00C4314C" w:rsidRPr="004332C7" w:rsidRDefault="00C4314C" w:rsidP="00C767E9">
            <w:pPr>
              <w:jc w:val="both"/>
              <w:rPr>
                <w:rFonts w:asciiTheme="majorBidi" w:hAnsiTheme="majorBidi" w:cstheme="majorBidi"/>
                <w:sz w:val="24"/>
                <w:szCs w:val="24"/>
                <w:lang w:val="en-US"/>
              </w:rPr>
            </w:pPr>
          </w:p>
        </w:tc>
        <w:tc>
          <w:tcPr>
            <w:tcW w:w="3969" w:type="dxa"/>
          </w:tcPr>
          <w:p w14:paraId="58B26447" w14:textId="77777777" w:rsidR="00C4314C" w:rsidRPr="004332C7" w:rsidRDefault="00C4314C" w:rsidP="00C767E9">
            <w:pPr>
              <w:jc w:val="both"/>
              <w:rPr>
                <w:rFonts w:asciiTheme="majorBidi" w:hAnsiTheme="majorBidi" w:cstheme="majorBidi"/>
                <w:color w:val="C10000"/>
                <w:sz w:val="24"/>
                <w:szCs w:val="24"/>
                <w:lang w:val="en-US"/>
              </w:rPr>
            </w:pPr>
          </w:p>
        </w:tc>
        <w:tc>
          <w:tcPr>
            <w:tcW w:w="2552" w:type="dxa"/>
          </w:tcPr>
          <w:p w14:paraId="4EBDEE1B"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rtl/>
              </w:rPr>
            </w:pPr>
          </w:p>
        </w:tc>
      </w:tr>
      <w:tr w:rsidR="00582D4D" w:rsidRPr="009B270D" w14:paraId="28EB051E" w14:textId="77777777" w:rsidTr="00480FF8">
        <w:tc>
          <w:tcPr>
            <w:tcW w:w="3969" w:type="dxa"/>
            <w:shd w:val="clear" w:color="auto" w:fill="EAF1DD" w:themeFill="accent3" w:themeFillTint="33"/>
            <w:vAlign w:val="center"/>
          </w:tcPr>
          <w:p w14:paraId="5E322F6C" w14:textId="3299A616" w:rsidR="00C4314C" w:rsidRPr="008B6C38" w:rsidRDefault="00EA082C" w:rsidP="008B6C38">
            <w:pPr>
              <w:jc w:val="center"/>
              <w:rPr>
                <w:rFonts w:asciiTheme="majorBidi" w:hAnsiTheme="majorBidi" w:cstheme="majorBidi"/>
                <w:b/>
                <w:bCs/>
                <w:color w:val="C10000"/>
                <w:sz w:val="28"/>
                <w:szCs w:val="28"/>
                <w:lang w:val="en-US"/>
              </w:rPr>
            </w:pPr>
            <w:proofErr w:type="spellStart"/>
            <w:r w:rsidRPr="008B6C38">
              <w:rPr>
                <w:rFonts w:asciiTheme="majorBidi" w:hAnsiTheme="majorBidi" w:cstheme="majorBidi"/>
                <w:b/>
                <w:bCs/>
                <w:color w:val="C10000"/>
                <w:sz w:val="28"/>
                <w:szCs w:val="28"/>
                <w:lang w:val="en-US"/>
              </w:rPr>
              <w:t>H</w:t>
            </w:r>
            <w:r w:rsidR="00C4314C" w:rsidRPr="008B6C38">
              <w:rPr>
                <w:rFonts w:asciiTheme="majorBidi" w:hAnsiTheme="majorBidi" w:cstheme="majorBidi"/>
                <w:b/>
                <w:bCs/>
                <w:color w:val="C10000"/>
                <w:sz w:val="28"/>
                <w:szCs w:val="28"/>
                <w:lang w:val="en-US"/>
              </w:rPr>
              <w:t>åndspålæggelsesbønnen</w:t>
            </w:r>
            <w:proofErr w:type="spellEnd"/>
            <w:r w:rsidR="00C4314C" w:rsidRPr="008B6C38">
              <w:rPr>
                <w:rFonts w:asciiTheme="majorBidi" w:hAnsiTheme="majorBidi" w:cstheme="majorBidi"/>
                <w:b/>
                <w:bCs/>
                <w:color w:val="C10000"/>
                <w:sz w:val="28"/>
                <w:szCs w:val="28"/>
                <w:lang w:val="en-US"/>
              </w:rPr>
              <w:t xml:space="preserve"> </w:t>
            </w:r>
            <w:proofErr w:type="spellStart"/>
            <w:r w:rsidR="00C4314C" w:rsidRPr="008B6C38">
              <w:rPr>
                <w:rFonts w:asciiTheme="majorBidi" w:hAnsiTheme="majorBidi" w:cstheme="majorBidi"/>
                <w:b/>
                <w:bCs/>
                <w:color w:val="C10000"/>
                <w:sz w:val="28"/>
                <w:szCs w:val="28"/>
                <w:lang w:val="en-US"/>
              </w:rPr>
              <w:t>efter</w:t>
            </w:r>
            <w:proofErr w:type="spellEnd"/>
            <w:r w:rsidR="00C4314C" w:rsidRPr="008B6C38">
              <w:rPr>
                <w:rFonts w:asciiTheme="majorBidi" w:hAnsiTheme="majorBidi" w:cstheme="majorBidi"/>
                <w:b/>
                <w:bCs/>
                <w:color w:val="C10000"/>
                <w:sz w:val="28"/>
                <w:szCs w:val="28"/>
                <w:lang w:val="en-US"/>
              </w:rPr>
              <w:t xml:space="preserve"> </w:t>
            </w:r>
            <w:proofErr w:type="spellStart"/>
            <w:r w:rsidR="00C4314C" w:rsidRPr="008B6C38">
              <w:rPr>
                <w:rFonts w:asciiTheme="majorBidi" w:hAnsiTheme="majorBidi" w:cstheme="majorBidi"/>
                <w:b/>
                <w:bCs/>
                <w:color w:val="C10000"/>
                <w:sz w:val="28"/>
                <w:szCs w:val="28"/>
                <w:lang w:val="en-US"/>
              </w:rPr>
              <w:t>modtagelsen</w:t>
            </w:r>
            <w:proofErr w:type="spellEnd"/>
          </w:p>
        </w:tc>
        <w:tc>
          <w:tcPr>
            <w:tcW w:w="3969" w:type="dxa"/>
            <w:shd w:val="clear" w:color="auto" w:fill="EAF1DD" w:themeFill="accent3" w:themeFillTint="33"/>
            <w:vAlign w:val="center"/>
          </w:tcPr>
          <w:p w14:paraId="46523327" w14:textId="56799C53"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The Prayer of the Laying-on of Hands after the Distribution of the Holy Mysteries</w:t>
            </w:r>
          </w:p>
        </w:tc>
        <w:tc>
          <w:tcPr>
            <w:tcW w:w="2552" w:type="dxa"/>
            <w:shd w:val="clear" w:color="auto" w:fill="EAF1DD" w:themeFill="accent3" w:themeFillTint="33"/>
            <w:vAlign w:val="center"/>
          </w:tcPr>
          <w:p w14:paraId="5A812EBE" w14:textId="29044AA2"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صلاة وضع يد بعد التناول من الأسرار المقدسة</w:t>
            </w:r>
          </w:p>
        </w:tc>
      </w:tr>
      <w:tr w:rsidR="00582D4D" w:rsidRPr="009B270D" w14:paraId="41D3B0A0" w14:textId="77777777" w:rsidTr="00480FF8">
        <w:tc>
          <w:tcPr>
            <w:tcW w:w="3969" w:type="dxa"/>
          </w:tcPr>
          <w:p w14:paraId="5834A262" w14:textId="238DE1EE" w:rsidR="00EA082C" w:rsidRPr="004332C7" w:rsidRDefault="00C4314C" w:rsidP="005142FD">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håndspålæggelsesbønnen efter modtagelsen af de hellige sakramenter, henvendt til Faderen i underkastelse:</w:t>
            </w:r>
          </w:p>
        </w:tc>
        <w:tc>
          <w:tcPr>
            <w:tcW w:w="3969" w:type="dxa"/>
          </w:tcPr>
          <w:p w14:paraId="76466C6E" w14:textId="435DD50A"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 prayer of submission to the Father is said before the laying-on of hands after receiving the Holy Mysteries.</w:t>
            </w:r>
          </w:p>
        </w:tc>
        <w:tc>
          <w:tcPr>
            <w:tcW w:w="2552" w:type="dxa"/>
          </w:tcPr>
          <w:p w14:paraId="06BAA835" w14:textId="11387DB3" w:rsidR="00C4314C" w:rsidRPr="00C06844" w:rsidRDefault="00C4314C" w:rsidP="002173E6">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وهي صلاة خضوع للآب تقال قبل وضع اليد</w:t>
            </w:r>
            <w:r w:rsidR="002173E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بعد التناول من الأسرار المقدسة، موجهة</w:t>
            </w:r>
            <w:r w:rsidR="002173E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للآب.</w:t>
            </w:r>
          </w:p>
        </w:tc>
      </w:tr>
      <w:tr w:rsidR="00582D4D" w:rsidRPr="009B270D" w14:paraId="1B91DD5D" w14:textId="77777777" w:rsidTr="00480FF8">
        <w:tc>
          <w:tcPr>
            <w:tcW w:w="3969" w:type="dxa"/>
          </w:tcPr>
          <w:p w14:paraId="5E02D771" w14:textId="06421BA9"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69878E66" w14:textId="1ABF35D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Dine tjenere, Herre, dem, som tjener dig, som bønfalder dit hellige navn og bøjer sig for dig</w:t>
            </w:r>
            <w:r w:rsidR="00D51661" w:rsidRPr="004332C7">
              <w:rPr>
                <w:rFonts w:asciiTheme="majorBidi" w:hAnsiTheme="majorBidi" w:cstheme="majorBidi"/>
                <w:sz w:val="24"/>
                <w:szCs w:val="24"/>
              </w:rPr>
              <w:t>.</w:t>
            </w:r>
          </w:p>
        </w:tc>
        <w:tc>
          <w:tcPr>
            <w:tcW w:w="3969" w:type="dxa"/>
          </w:tcPr>
          <w:p w14:paraId="7DFFA415"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106ED5E5" w14:textId="42F0E7CC"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Your servants, O Lord, who are serving You, entreating Your holy name and submitting to O You.</w:t>
            </w:r>
            <w:r w:rsidR="00AC70BE">
              <w:rPr>
                <w:rFonts w:asciiTheme="majorBidi" w:hAnsiTheme="majorBidi" w:cstheme="majorBidi"/>
                <w:color w:val="000000"/>
                <w:sz w:val="24"/>
                <w:szCs w:val="24"/>
                <w:lang w:val="en-US"/>
              </w:rPr>
              <w:t xml:space="preserve"> </w:t>
            </w:r>
          </w:p>
        </w:tc>
        <w:tc>
          <w:tcPr>
            <w:tcW w:w="2552" w:type="dxa"/>
          </w:tcPr>
          <w:p w14:paraId="6568DC3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071068D1" w14:textId="246259AD" w:rsidR="00C4314C" w:rsidRPr="001D7000" w:rsidRDefault="00C4314C" w:rsidP="002173E6">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عبيدك يا رب هؤلاء الذين</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يخدمونك ويطلبون إسمك</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القدوس ويخضعون لك</w:t>
            </w:r>
            <w:r w:rsidRPr="001D7000">
              <w:rPr>
                <w:rFonts w:asciiTheme="majorBidi" w:hAnsiTheme="majorBidi" w:cstheme="majorBidi"/>
                <w:b/>
                <w:bCs/>
                <w:color w:val="000000"/>
                <w:sz w:val="24"/>
                <w:szCs w:val="24"/>
                <w:lang w:val="en-US"/>
              </w:rPr>
              <w:t>.</w:t>
            </w:r>
          </w:p>
        </w:tc>
      </w:tr>
      <w:tr w:rsidR="00582D4D" w:rsidRPr="009B270D" w14:paraId="78079808" w14:textId="77777777" w:rsidTr="00480FF8">
        <w:tc>
          <w:tcPr>
            <w:tcW w:w="3969" w:type="dxa"/>
          </w:tcPr>
          <w:p w14:paraId="7DBE9BBD" w14:textId="4195E9DD"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 bliv hos dem, Herre, og færdes iblandt dem; hjælp dem i enhver god gerning.</w:t>
            </w:r>
          </w:p>
        </w:tc>
        <w:tc>
          <w:tcPr>
            <w:tcW w:w="3969" w:type="dxa"/>
          </w:tcPr>
          <w:p w14:paraId="1469A0BE" w14:textId="2C86F11A" w:rsidR="00C4314C" w:rsidRPr="004332C7" w:rsidRDefault="00C4314C" w:rsidP="00AC70BE">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Dwell in them, O Lord,</w:t>
            </w:r>
            <w:r w:rsidR="00AC70BE">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walk among them, aid them in every good deed.</w:t>
            </w:r>
          </w:p>
        </w:tc>
        <w:tc>
          <w:tcPr>
            <w:tcW w:w="2552" w:type="dxa"/>
          </w:tcPr>
          <w:p w14:paraId="33484EE6" w14:textId="4FDC2E3D" w:rsidR="00C4314C" w:rsidRPr="001D7000" w:rsidRDefault="00C4314C" w:rsidP="002173E6">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حل فيهم يا رب وسر بينهم</w:t>
            </w:r>
            <w:r w:rsidRPr="001D7000">
              <w:rPr>
                <w:rFonts w:asciiTheme="majorBidi" w:hAnsiTheme="majorBidi" w:cstheme="majorBidi"/>
                <w:b/>
                <w:bCs/>
                <w:sz w:val="24"/>
                <w:szCs w:val="24"/>
                <w:lang w:val="en-US"/>
              </w:rPr>
              <w:t>.</w:t>
            </w:r>
            <w:r w:rsidR="002173E6" w:rsidRPr="001D7000">
              <w:rPr>
                <w:rFonts w:asciiTheme="majorBidi" w:hAnsiTheme="majorBidi" w:cstheme="majorBidi" w:hint="cs"/>
                <w:b/>
                <w:bCs/>
                <w:sz w:val="24"/>
                <w:szCs w:val="24"/>
                <w:rtl/>
                <w:lang w:val="en-US"/>
              </w:rPr>
              <w:t xml:space="preserve"> </w:t>
            </w:r>
            <w:r w:rsidRPr="001D7000">
              <w:rPr>
                <w:rFonts w:asciiTheme="majorBidi" w:hAnsiTheme="majorBidi" w:cstheme="majorBidi"/>
                <w:b/>
                <w:bCs/>
                <w:sz w:val="24"/>
                <w:szCs w:val="24"/>
                <w:rtl/>
              </w:rPr>
              <w:t>ساعدهم في كل عمل صالح</w:t>
            </w:r>
            <w:r w:rsidRPr="001D7000">
              <w:rPr>
                <w:rFonts w:asciiTheme="majorBidi" w:hAnsiTheme="majorBidi" w:cstheme="majorBidi"/>
                <w:b/>
                <w:bCs/>
                <w:sz w:val="24"/>
                <w:szCs w:val="24"/>
                <w:lang w:val="en-US"/>
              </w:rPr>
              <w:t>.</w:t>
            </w:r>
            <w:r w:rsidR="00AC70BE">
              <w:rPr>
                <w:rFonts w:asciiTheme="majorBidi" w:hAnsiTheme="majorBidi" w:cstheme="majorBidi"/>
                <w:b/>
                <w:bCs/>
                <w:sz w:val="24"/>
                <w:szCs w:val="24"/>
                <w:lang w:val="en-US"/>
              </w:rPr>
              <w:t xml:space="preserve"> </w:t>
            </w:r>
          </w:p>
        </w:tc>
      </w:tr>
      <w:tr w:rsidR="00582D4D" w:rsidRPr="009B270D" w14:paraId="0542332F" w14:textId="77777777" w:rsidTr="00480FF8">
        <w:tc>
          <w:tcPr>
            <w:tcW w:w="3969" w:type="dxa"/>
          </w:tcPr>
          <w:p w14:paraId="35151C21" w14:textId="2F3995C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Løft deres hjerte op over enhver ond, jordisk tanke. Giv dem at leve og tænke på det, der hører de levende til, og forstå de ting, som tilhører dig -</w:t>
            </w:r>
          </w:p>
        </w:tc>
        <w:tc>
          <w:tcPr>
            <w:tcW w:w="3969" w:type="dxa"/>
          </w:tcPr>
          <w:p w14:paraId="05E4E82C" w14:textId="4C6E33F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Awaken their heart from every vile earthly thought, grant them to live and think of that which pertains to the living and to understand the things that are Yours</w:t>
            </w:r>
          </w:p>
        </w:tc>
        <w:tc>
          <w:tcPr>
            <w:tcW w:w="2552" w:type="dxa"/>
          </w:tcPr>
          <w:p w14:paraId="39AB8CB8" w14:textId="3AB53E27" w:rsidR="00C4314C" w:rsidRPr="001D7000" w:rsidRDefault="00C4314C" w:rsidP="002173E6">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أنهض قلبهم من كل فكر ردئ</w:t>
            </w:r>
            <w:r w:rsidR="002173E6"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أرضي. إمنحهم أن يحيوا ويفكروا</w:t>
            </w:r>
            <w:r w:rsidR="002173E6"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في ما للأحياء ويفهموا ما هو لك</w:t>
            </w:r>
            <w:r w:rsidRPr="001D7000">
              <w:rPr>
                <w:rFonts w:asciiTheme="majorBidi" w:hAnsiTheme="majorBidi" w:cstheme="majorBidi"/>
                <w:b/>
                <w:bCs/>
                <w:sz w:val="24"/>
                <w:szCs w:val="24"/>
                <w:lang w:val="en-US"/>
              </w:rPr>
              <w:t>.</w:t>
            </w:r>
          </w:p>
        </w:tc>
      </w:tr>
      <w:tr w:rsidR="00582D4D" w:rsidRPr="009B270D" w14:paraId="2424F840" w14:textId="77777777" w:rsidTr="00480FF8">
        <w:tc>
          <w:tcPr>
            <w:tcW w:w="3969" w:type="dxa"/>
          </w:tcPr>
          <w:p w14:paraId="73ED5181" w14:textId="4F33F2F8"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ved din enbårne Søn, vor Herre-Gud-og Frelser Jesus Kristus,</w:t>
            </w:r>
          </w:p>
        </w:tc>
        <w:tc>
          <w:tcPr>
            <w:tcW w:w="3969" w:type="dxa"/>
          </w:tcPr>
          <w:p w14:paraId="725CBC7B" w14:textId="786E69C5" w:rsidR="00C4314C" w:rsidRPr="004332C7" w:rsidRDefault="00C4314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Through Your only- begotten Son, our Lord, God, and Savior Jesus Christ.</w:t>
            </w:r>
          </w:p>
        </w:tc>
        <w:tc>
          <w:tcPr>
            <w:tcW w:w="2552" w:type="dxa"/>
          </w:tcPr>
          <w:p w14:paraId="6AB7B198" w14:textId="5F660143" w:rsidR="00C4314C" w:rsidRPr="001D7000" w:rsidRDefault="00C4314C" w:rsidP="002173E6">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بابنك الوحيد ربنا وإلهنا</w:t>
            </w:r>
            <w:r w:rsidR="002173E6"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ومخلصنا يسوع المسيح</w:t>
            </w:r>
            <w:r w:rsidRPr="001D7000">
              <w:rPr>
                <w:rFonts w:asciiTheme="majorBidi" w:hAnsiTheme="majorBidi" w:cstheme="majorBidi"/>
                <w:b/>
                <w:bCs/>
                <w:sz w:val="24"/>
                <w:szCs w:val="24"/>
                <w:lang w:val="en-US"/>
              </w:rPr>
              <w:t>.</w:t>
            </w:r>
          </w:p>
        </w:tc>
      </w:tr>
      <w:tr w:rsidR="00582D4D" w:rsidRPr="009B270D" w14:paraId="0804414E" w14:textId="77777777" w:rsidTr="00480FF8">
        <w:tc>
          <w:tcPr>
            <w:tcW w:w="3969" w:type="dxa"/>
          </w:tcPr>
          <w:p w14:paraId="14BB106E" w14:textId="039BD69B"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som vi og hele dit folk anråber og siger til: Forbarm dig over os, Gud vor Frelser.</w:t>
            </w:r>
          </w:p>
        </w:tc>
        <w:tc>
          <w:tcPr>
            <w:tcW w:w="3969" w:type="dxa"/>
          </w:tcPr>
          <w:p w14:paraId="67720AC0" w14:textId="204AE1EE"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To whom we and all Your people cry out saying, “Have mercy upon us, O God, our Savior.”</w:t>
            </w:r>
          </w:p>
        </w:tc>
        <w:tc>
          <w:tcPr>
            <w:tcW w:w="2552" w:type="dxa"/>
          </w:tcPr>
          <w:p w14:paraId="1D1349D5" w14:textId="4D21929B" w:rsidR="00C4314C" w:rsidRPr="001D7000" w:rsidRDefault="00C4314C" w:rsidP="002173E6">
            <w:pPr>
              <w:autoSpaceDE w:val="0"/>
              <w:autoSpaceDN w:val="0"/>
              <w:bidi/>
              <w:adjustRightInd w:val="0"/>
              <w:jc w:val="both"/>
              <w:rPr>
                <w:rFonts w:asciiTheme="majorBidi" w:hAnsiTheme="majorBidi" w:cstheme="majorBidi"/>
                <w:b/>
                <w:bCs/>
                <w:sz w:val="24"/>
                <w:szCs w:val="24"/>
                <w:rtl/>
                <w:lang w:val="en-US"/>
              </w:rPr>
            </w:pPr>
            <w:r w:rsidRPr="001D7000">
              <w:rPr>
                <w:rFonts w:asciiTheme="majorBidi" w:hAnsiTheme="majorBidi" w:cstheme="majorBidi"/>
                <w:b/>
                <w:bCs/>
                <w:sz w:val="24"/>
                <w:szCs w:val="24"/>
                <w:rtl/>
              </w:rPr>
              <w:t>هذا الذي نحن وكل شعبك نصرخ</w:t>
            </w:r>
            <w:r w:rsidR="002173E6" w:rsidRPr="001D7000">
              <w:rPr>
                <w:rFonts w:asciiTheme="majorBidi" w:hAnsiTheme="majorBidi" w:cstheme="majorBidi" w:hint="cs"/>
                <w:b/>
                <w:bCs/>
                <w:sz w:val="24"/>
                <w:szCs w:val="24"/>
                <w:rtl/>
              </w:rPr>
              <w:t xml:space="preserve"> </w:t>
            </w:r>
            <w:r w:rsidRPr="001D7000">
              <w:rPr>
                <w:rFonts w:asciiTheme="majorBidi" w:hAnsiTheme="majorBidi" w:cstheme="majorBidi"/>
                <w:b/>
                <w:bCs/>
                <w:sz w:val="24"/>
                <w:szCs w:val="24"/>
                <w:rtl/>
              </w:rPr>
              <w:t>قائلين: إرحمنا يا الله مخلصنا</w:t>
            </w:r>
            <w:r w:rsidRPr="001D7000">
              <w:rPr>
                <w:rFonts w:asciiTheme="majorBidi" w:hAnsiTheme="majorBidi" w:cstheme="majorBidi"/>
                <w:b/>
                <w:bCs/>
                <w:sz w:val="24"/>
                <w:szCs w:val="24"/>
                <w:lang w:val="en-US"/>
              </w:rPr>
              <w:t>.</w:t>
            </w:r>
          </w:p>
        </w:tc>
      </w:tr>
      <w:tr w:rsidR="000E504D" w:rsidRPr="009B270D" w14:paraId="685504B5" w14:textId="77777777" w:rsidTr="00480FF8">
        <w:tc>
          <w:tcPr>
            <w:tcW w:w="3969" w:type="dxa"/>
          </w:tcPr>
          <w:p w14:paraId="39DDB46B" w14:textId="77777777" w:rsidR="000E504D" w:rsidRPr="0019613F" w:rsidRDefault="000E504D" w:rsidP="00C767E9">
            <w:pPr>
              <w:jc w:val="both"/>
              <w:rPr>
                <w:rFonts w:asciiTheme="majorBidi" w:hAnsiTheme="majorBidi" w:cstheme="majorBidi"/>
                <w:sz w:val="24"/>
                <w:szCs w:val="24"/>
                <w:lang w:val="en-US"/>
              </w:rPr>
            </w:pPr>
          </w:p>
        </w:tc>
        <w:tc>
          <w:tcPr>
            <w:tcW w:w="3969" w:type="dxa"/>
          </w:tcPr>
          <w:p w14:paraId="095F48D0" w14:textId="77777777" w:rsidR="000E504D" w:rsidRPr="004332C7" w:rsidRDefault="000E504D" w:rsidP="00C767E9">
            <w:pPr>
              <w:jc w:val="both"/>
              <w:rPr>
                <w:rFonts w:asciiTheme="majorBidi" w:hAnsiTheme="majorBidi" w:cstheme="majorBidi"/>
                <w:sz w:val="24"/>
                <w:szCs w:val="24"/>
                <w:lang w:val="en-US"/>
              </w:rPr>
            </w:pPr>
          </w:p>
        </w:tc>
        <w:tc>
          <w:tcPr>
            <w:tcW w:w="2552" w:type="dxa"/>
          </w:tcPr>
          <w:p w14:paraId="2779022B" w14:textId="77777777" w:rsidR="000E504D" w:rsidRPr="001D7000" w:rsidRDefault="000E504D" w:rsidP="002173E6">
            <w:pPr>
              <w:autoSpaceDE w:val="0"/>
              <w:autoSpaceDN w:val="0"/>
              <w:bidi/>
              <w:adjustRightInd w:val="0"/>
              <w:jc w:val="both"/>
              <w:rPr>
                <w:rFonts w:asciiTheme="majorBidi" w:hAnsiTheme="majorBidi" w:cstheme="majorBidi"/>
                <w:b/>
                <w:bCs/>
                <w:sz w:val="24"/>
                <w:szCs w:val="24"/>
                <w:rtl/>
              </w:rPr>
            </w:pPr>
          </w:p>
        </w:tc>
      </w:tr>
      <w:tr w:rsidR="00582D4D" w:rsidRPr="009B270D" w14:paraId="596417CA" w14:textId="77777777" w:rsidTr="00480FF8">
        <w:tc>
          <w:tcPr>
            <w:tcW w:w="3969" w:type="dxa"/>
          </w:tcPr>
          <w:p w14:paraId="0923B443" w14:textId="041DD1C1"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Når dette er slut og karrene vasket, sådan som det er forklaret, hælder præsten vand i sine hænder og sprøjter derfra en lille smule på alterbordet, mens han siger:</w:t>
            </w:r>
          </w:p>
        </w:tc>
        <w:tc>
          <w:tcPr>
            <w:tcW w:w="3969" w:type="dxa"/>
          </w:tcPr>
          <w:p w14:paraId="39C731B3" w14:textId="01FB2593"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the priest finishes washing the sacred vessels, water is poured into the palms of his hands, of which he sprinkles a small amount onto the table, and he says the following:</w:t>
            </w:r>
          </w:p>
        </w:tc>
        <w:tc>
          <w:tcPr>
            <w:tcW w:w="2552" w:type="dxa"/>
          </w:tcPr>
          <w:p w14:paraId="29CA852F" w14:textId="6F8EA607" w:rsidR="00C4314C" w:rsidRPr="00C06844" w:rsidRDefault="00C4314C" w:rsidP="002173E6">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وبعد نهاية هذه الصلاة وغسل الآنية، يُصب</w:t>
            </w:r>
            <w:r w:rsidR="002173E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ماء للكاهن في يديه، فيرش منه قليلا علي</w:t>
            </w:r>
            <w:r w:rsidR="002173E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المائدة ويقول هذا الربع:</w:t>
            </w:r>
          </w:p>
        </w:tc>
      </w:tr>
      <w:tr w:rsidR="00582D4D" w:rsidRPr="009B270D" w14:paraId="31CAC1D4" w14:textId="77777777" w:rsidTr="00480FF8">
        <w:tc>
          <w:tcPr>
            <w:tcW w:w="3969" w:type="dxa"/>
          </w:tcPr>
          <w:p w14:paraId="784288EE" w14:textId="7AD25102" w:rsidR="00C4314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C4314C" w:rsidRPr="004332C7">
              <w:rPr>
                <w:rFonts w:asciiTheme="majorBidi" w:hAnsiTheme="majorBidi" w:cstheme="majorBidi"/>
                <w:b/>
                <w:bCs/>
                <w:color w:val="C10000"/>
                <w:sz w:val="24"/>
                <w:szCs w:val="24"/>
              </w:rPr>
              <w:t>:</w:t>
            </w:r>
          </w:p>
          <w:p w14:paraId="7C8E350A" w14:textId="125F9E21" w:rsidR="00C4314C" w:rsidRPr="004332C7" w:rsidRDefault="00C4314C" w:rsidP="00C767E9">
            <w:pPr>
              <w:jc w:val="both"/>
              <w:rPr>
                <w:rFonts w:asciiTheme="majorBidi" w:hAnsiTheme="majorBidi" w:cstheme="majorBidi"/>
                <w:sz w:val="24"/>
                <w:szCs w:val="24"/>
              </w:rPr>
            </w:pPr>
            <w:r w:rsidRPr="004332C7">
              <w:rPr>
                <w:rFonts w:asciiTheme="majorBidi" w:hAnsiTheme="majorBidi" w:cstheme="majorBidi"/>
                <w:sz w:val="24"/>
                <w:szCs w:val="24"/>
              </w:rPr>
              <w:t>Dette offers engel, som flyver op til det høje med denne hymne - ihukom os over for Herren, at han forlader os vore synder.</w:t>
            </w:r>
          </w:p>
        </w:tc>
        <w:tc>
          <w:tcPr>
            <w:tcW w:w="3969" w:type="dxa"/>
          </w:tcPr>
          <w:p w14:paraId="5CAFC267" w14:textId="77777777" w:rsidR="00C4314C" w:rsidRPr="004332C7" w:rsidRDefault="00C4314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695C58D" w14:textId="5346C2E6" w:rsidR="00C4314C" w:rsidRPr="004332C7" w:rsidRDefault="00C4314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O angel of this sacrifice, flying up to the highest with this hymn, remember us before the Lord, that He may forgive us our sins.</w:t>
            </w:r>
          </w:p>
        </w:tc>
        <w:tc>
          <w:tcPr>
            <w:tcW w:w="2552" w:type="dxa"/>
          </w:tcPr>
          <w:p w14:paraId="59F09224" w14:textId="77777777" w:rsidR="00C4314C" w:rsidRPr="001D7000" w:rsidRDefault="00C4314C" w:rsidP="00C767E9">
            <w:pPr>
              <w:autoSpaceDE w:val="0"/>
              <w:autoSpaceDN w:val="0"/>
              <w:bidi/>
              <w:adjustRightInd w:val="0"/>
              <w:jc w:val="both"/>
              <w:rPr>
                <w:rFonts w:asciiTheme="majorBidi" w:hAnsiTheme="majorBidi" w:cstheme="majorBidi"/>
                <w:b/>
                <w:bCs/>
                <w:color w:val="C10000"/>
                <w:sz w:val="24"/>
                <w:szCs w:val="24"/>
                <w:lang w:val="en-US"/>
              </w:rPr>
            </w:pPr>
            <w:r w:rsidRPr="001D7000">
              <w:rPr>
                <w:rFonts w:asciiTheme="majorBidi" w:hAnsiTheme="majorBidi" w:cstheme="majorBidi"/>
                <w:b/>
                <w:bCs/>
                <w:color w:val="C10000"/>
                <w:sz w:val="24"/>
                <w:szCs w:val="24"/>
                <w:rtl/>
              </w:rPr>
              <w:t>الكاهن</w:t>
            </w:r>
            <w:r w:rsidRPr="001D7000">
              <w:rPr>
                <w:rFonts w:asciiTheme="majorBidi" w:hAnsiTheme="majorBidi" w:cstheme="majorBidi"/>
                <w:b/>
                <w:bCs/>
                <w:color w:val="C10000"/>
                <w:sz w:val="24"/>
                <w:szCs w:val="24"/>
                <w:lang w:val="en-US"/>
              </w:rPr>
              <w:t>:</w:t>
            </w:r>
          </w:p>
          <w:p w14:paraId="6AC8BB6A" w14:textId="7F77ACE0" w:rsidR="00C4314C" w:rsidRPr="001D7000" w:rsidRDefault="00C4314C" w:rsidP="002173E6">
            <w:pPr>
              <w:autoSpaceDE w:val="0"/>
              <w:autoSpaceDN w:val="0"/>
              <w:bidi/>
              <w:adjustRightInd w:val="0"/>
              <w:jc w:val="both"/>
              <w:rPr>
                <w:rFonts w:asciiTheme="majorBidi" w:hAnsiTheme="majorBidi" w:cstheme="majorBidi"/>
                <w:b/>
                <w:bCs/>
                <w:color w:val="000000"/>
                <w:sz w:val="24"/>
                <w:szCs w:val="24"/>
                <w:rtl/>
                <w:lang w:val="en-US"/>
              </w:rPr>
            </w:pPr>
            <w:r w:rsidRPr="001D7000">
              <w:rPr>
                <w:rFonts w:asciiTheme="majorBidi" w:hAnsiTheme="majorBidi" w:cstheme="majorBidi"/>
                <w:b/>
                <w:bCs/>
                <w:color w:val="000000"/>
                <w:sz w:val="24"/>
                <w:szCs w:val="24"/>
                <w:rtl/>
              </w:rPr>
              <w:t>يا ملاك هذه الصعيدة الطائر إلى</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العلو بهذه التسبحة، اذكرنا قدام</w:t>
            </w:r>
            <w:r w:rsidR="002173E6" w:rsidRPr="001D7000">
              <w:rPr>
                <w:rFonts w:asciiTheme="majorBidi" w:hAnsiTheme="majorBidi" w:cstheme="majorBidi" w:hint="cs"/>
                <w:b/>
                <w:bCs/>
                <w:color w:val="000000"/>
                <w:sz w:val="24"/>
                <w:szCs w:val="24"/>
                <w:rtl/>
              </w:rPr>
              <w:t xml:space="preserve"> </w:t>
            </w:r>
            <w:r w:rsidRPr="001D7000">
              <w:rPr>
                <w:rFonts w:asciiTheme="majorBidi" w:hAnsiTheme="majorBidi" w:cstheme="majorBidi"/>
                <w:b/>
                <w:bCs/>
                <w:color w:val="000000"/>
                <w:sz w:val="24"/>
                <w:szCs w:val="24"/>
                <w:rtl/>
              </w:rPr>
              <w:t>الرب ليغفر لنا خطايانا</w:t>
            </w:r>
            <w:r w:rsidRPr="001D7000">
              <w:rPr>
                <w:rFonts w:asciiTheme="majorBidi" w:hAnsiTheme="majorBidi" w:cstheme="majorBidi"/>
                <w:b/>
                <w:bCs/>
                <w:color w:val="000000"/>
                <w:sz w:val="24"/>
                <w:szCs w:val="24"/>
                <w:lang w:val="en-US"/>
              </w:rPr>
              <w:t>.</w:t>
            </w:r>
          </w:p>
        </w:tc>
      </w:tr>
    </w:tbl>
    <w:p w14:paraId="1CB23E7D" w14:textId="7D13F6D5" w:rsidR="00880712" w:rsidRPr="0019613F" w:rsidRDefault="00880712" w:rsidP="00C767E9">
      <w:pPr>
        <w:jc w:val="both"/>
        <w:rPr>
          <w:lang w:val="en-US"/>
        </w:rPr>
      </w:pPr>
      <w:r w:rsidRPr="0019613F">
        <w:rPr>
          <w:lang w:val="en-US"/>
        </w:rPr>
        <w:br w:type="page"/>
      </w:r>
    </w:p>
    <w:p w14:paraId="01F136C7" w14:textId="105AF65C" w:rsidR="00880712" w:rsidRPr="004332C7" w:rsidRDefault="00880712" w:rsidP="002173E6">
      <w:pPr>
        <w:pStyle w:val="Heading2"/>
        <w:jc w:val="center"/>
        <w:rPr>
          <w:b/>
          <w:bCs/>
          <w:sz w:val="28"/>
          <w:szCs w:val="28"/>
        </w:rPr>
      </w:pPr>
      <w:bookmarkStart w:id="15" w:name="_Toc97819952"/>
      <w:r w:rsidRPr="004332C7">
        <w:rPr>
          <w:b/>
          <w:bCs/>
          <w:sz w:val="28"/>
          <w:szCs w:val="28"/>
        </w:rPr>
        <w:t>The Dismissal</w:t>
      </w:r>
      <w:bookmarkEnd w:id="15"/>
    </w:p>
    <w:p w14:paraId="7CAB5300" w14:textId="77777777" w:rsidR="00880712" w:rsidRPr="004332C7" w:rsidRDefault="00880712" w:rsidP="00C767E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C4314C" w:rsidRPr="004332C7" w14:paraId="2CC7C7A0" w14:textId="77777777" w:rsidTr="000E504D">
        <w:tc>
          <w:tcPr>
            <w:tcW w:w="3499" w:type="dxa"/>
            <w:shd w:val="clear" w:color="auto" w:fill="EAF1DD" w:themeFill="accent3" w:themeFillTint="33"/>
            <w:vAlign w:val="center"/>
          </w:tcPr>
          <w:p w14:paraId="4DCA01A6" w14:textId="730F19A6" w:rsidR="00465883" w:rsidRPr="008B6C38" w:rsidRDefault="00602EC7" w:rsidP="008B6C38">
            <w:pPr>
              <w:jc w:val="center"/>
              <w:rPr>
                <w:rFonts w:asciiTheme="majorBidi" w:hAnsiTheme="majorBidi" w:cstheme="majorBidi"/>
                <w:b/>
                <w:bCs/>
                <w:color w:val="C10000"/>
                <w:sz w:val="28"/>
                <w:szCs w:val="28"/>
                <w:lang w:val="en-US"/>
              </w:rPr>
            </w:pPr>
            <w:proofErr w:type="spellStart"/>
            <w:r w:rsidRPr="008B6C38">
              <w:rPr>
                <w:rFonts w:asciiTheme="majorBidi" w:hAnsiTheme="majorBidi" w:cstheme="majorBidi"/>
                <w:b/>
                <w:bCs/>
                <w:color w:val="C10000"/>
                <w:sz w:val="28"/>
                <w:szCs w:val="28"/>
                <w:lang w:val="en-US"/>
              </w:rPr>
              <w:t>Afslutning</w:t>
            </w:r>
            <w:proofErr w:type="spellEnd"/>
          </w:p>
        </w:tc>
        <w:tc>
          <w:tcPr>
            <w:tcW w:w="3969" w:type="dxa"/>
            <w:shd w:val="clear" w:color="auto" w:fill="EAF1DD" w:themeFill="accent3" w:themeFillTint="33"/>
            <w:vAlign w:val="center"/>
          </w:tcPr>
          <w:p w14:paraId="59AE0F20" w14:textId="742C40F3" w:rsidR="00C4314C" w:rsidRPr="008B6C38" w:rsidRDefault="00C4314C" w:rsidP="008B6C3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rPr>
              <w:t>The Dismissal</w:t>
            </w:r>
          </w:p>
        </w:tc>
        <w:tc>
          <w:tcPr>
            <w:tcW w:w="2552" w:type="dxa"/>
            <w:shd w:val="clear" w:color="auto" w:fill="EAF1DD" w:themeFill="accent3" w:themeFillTint="33"/>
            <w:vAlign w:val="center"/>
          </w:tcPr>
          <w:p w14:paraId="058725F4" w14:textId="5EA6FB99" w:rsidR="00C4314C" w:rsidRPr="008B6C38" w:rsidRDefault="00C4314C" w:rsidP="008B6C38">
            <w:pPr>
              <w:autoSpaceDE w:val="0"/>
              <w:autoSpaceDN w:val="0"/>
              <w:bidi/>
              <w:adjustRightInd w:val="0"/>
              <w:jc w:val="center"/>
              <w:rPr>
                <w:rFonts w:asciiTheme="majorBidi" w:hAnsiTheme="majorBidi" w:cstheme="majorBidi"/>
                <w:b/>
                <w:bCs/>
                <w:color w:val="C10000"/>
                <w:sz w:val="28"/>
                <w:szCs w:val="28"/>
                <w:rtl/>
              </w:rPr>
            </w:pPr>
            <w:r w:rsidRPr="008B6C38">
              <w:rPr>
                <w:rFonts w:asciiTheme="majorBidi" w:hAnsiTheme="majorBidi" w:cstheme="majorBidi"/>
                <w:b/>
                <w:bCs/>
                <w:color w:val="C10000"/>
                <w:sz w:val="28"/>
                <w:szCs w:val="28"/>
                <w:rtl/>
              </w:rPr>
              <w:t>التسريح</w:t>
            </w:r>
          </w:p>
        </w:tc>
      </w:tr>
      <w:tr w:rsidR="00C4314C" w:rsidRPr="004332C7" w14:paraId="60CDF8B9" w14:textId="77777777" w:rsidTr="000E504D">
        <w:tc>
          <w:tcPr>
            <w:tcW w:w="3969" w:type="dxa"/>
          </w:tcPr>
          <w:p w14:paraId="24D7313C" w14:textId="4A567797" w:rsidR="00C4314C" w:rsidRPr="00C06844" w:rsidRDefault="00C4314C" w:rsidP="00E00AEB">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Så stryger han sig over ansigtet med hænderne og vender sig til sine præstebrødre, som står over og under ham i rang, og delagtig­ gør dem (i vandet) ved at røre dem med hænderne.</w:t>
            </w:r>
            <w:r w:rsidR="00E00AEB"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Og enhver, som han har delagtiggjort, stryger sig over ansigtet med hænderne. Sådan gør de </w:t>
            </w:r>
            <w:r w:rsidR="00E63054" w:rsidRPr="00C06844">
              <w:rPr>
                <w:rFonts w:asciiTheme="majorBidi" w:hAnsiTheme="majorBidi" w:cstheme="majorBidi"/>
                <w:color w:val="1F497D" w:themeColor="text2"/>
                <w:sz w:val="24"/>
                <w:szCs w:val="24"/>
              </w:rPr>
              <w:t>alle sammen.</w:t>
            </w:r>
          </w:p>
          <w:p w14:paraId="01D859A6" w14:textId="130E27CC"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Derpå lægger han hånden på folkets hoveder, idet han velsigner dem og sender dem bort. Og han besegler det ved at læse velsignelsen over folket, som beskrevet til sidst i røgelsesofret</w:t>
            </w:r>
            <w:r w:rsidR="00E63054" w:rsidRPr="00C06844">
              <w:rPr>
                <w:rFonts w:asciiTheme="majorBidi" w:hAnsiTheme="majorBidi" w:cstheme="majorBidi"/>
                <w:color w:val="1F497D" w:themeColor="text2"/>
                <w:sz w:val="24"/>
                <w:szCs w:val="24"/>
              </w:rPr>
              <w:t>.</w:t>
            </w:r>
          </w:p>
        </w:tc>
        <w:tc>
          <w:tcPr>
            <w:tcW w:w="3969" w:type="dxa"/>
          </w:tcPr>
          <w:p w14:paraId="63F3DE11" w14:textId="5867E242" w:rsidR="00C4314C" w:rsidRPr="004332C7" w:rsidRDefault="00C4314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wipes his face with his hands, and he turns to his brothers the priests, and makes them partners with him by the touch of his hands, and they do likewise. Then he places his hand upon the heads of the people and blesses them (this is now done through sprinkling them with the holy water instead of laying the hand on each one). He then dismisses them and concludes with the blessing as done in vesper</w:t>
            </w:r>
          </w:p>
        </w:tc>
        <w:tc>
          <w:tcPr>
            <w:tcW w:w="2552" w:type="dxa"/>
          </w:tcPr>
          <w:p w14:paraId="0D939C30" w14:textId="6BA55E4C" w:rsidR="00C4314C" w:rsidRPr="00C06844" w:rsidRDefault="00C4314C" w:rsidP="00E00AEB">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يمسح وجهه بيديه ويلتفت إلي أخوته</w:t>
            </w:r>
            <w:r w:rsidR="00E00AEB"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الكهنة ويشاركهم بيديه. وكل من شاركه يمسح</w:t>
            </w:r>
            <w:r w:rsidR="008C15EA"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هو بيديه علي وجهه. وهم أيضاً يعملون كذلك</w:t>
            </w:r>
            <w:r w:rsidRPr="00C06844">
              <w:rPr>
                <w:rFonts w:asciiTheme="majorBidi" w:hAnsiTheme="majorBidi" w:cstheme="majorBidi"/>
                <w:b/>
                <w:bCs/>
                <w:color w:val="1F497D" w:themeColor="text2"/>
                <w:sz w:val="24"/>
                <w:szCs w:val="24"/>
                <w:rtl/>
                <w:lang w:val="en-US"/>
              </w:rPr>
              <w:t>.</w:t>
            </w:r>
          </w:p>
          <w:p w14:paraId="4E0328BA" w14:textId="77777777" w:rsidR="000D1F48" w:rsidRPr="00C06844" w:rsidRDefault="000D1F48" w:rsidP="00C767E9">
            <w:pPr>
              <w:autoSpaceDE w:val="0"/>
              <w:autoSpaceDN w:val="0"/>
              <w:bidi/>
              <w:adjustRightInd w:val="0"/>
              <w:jc w:val="both"/>
              <w:rPr>
                <w:rFonts w:asciiTheme="majorBidi" w:hAnsiTheme="majorBidi" w:cstheme="majorBidi"/>
                <w:b/>
                <w:bCs/>
                <w:color w:val="1F497D" w:themeColor="text2"/>
                <w:sz w:val="24"/>
                <w:szCs w:val="24"/>
                <w:rtl/>
              </w:rPr>
            </w:pPr>
          </w:p>
          <w:p w14:paraId="1D9B1053" w14:textId="7F6C65E7" w:rsidR="00C4314C" w:rsidRPr="00C06844" w:rsidRDefault="00C4314C" w:rsidP="000D1F48">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ثم يضع يده علي رؤوس الشعب ويباركهم</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ولكن هذا يتم حاليا عن طريق رشهم بماء</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مقدس بدلاً من وضع اليد علي كل واحد</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ثم</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يعطيهم التسريح. ويختم ذلك بقراءة البركة</w:t>
            </w:r>
            <w:r w:rsidRPr="00C06844">
              <w:rPr>
                <w:rFonts w:asciiTheme="majorBidi" w:hAnsiTheme="majorBidi" w:cstheme="majorBidi"/>
                <w:b/>
                <w:bCs/>
                <w:color w:val="1F497D" w:themeColor="text2"/>
                <w:sz w:val="24"/>
                <w:szCs w:val="24"/>
                <w:rtl/>
                <w:lang w:val="en-US"/>
              </w:rPr>
              <w:t>.</w:t>
            </w:r>
          </w:p>
        </w:tc>
      </w:tr>
      <w:tr w:rsidR="00C4314C" w:rsidRPr="004332C7" w14:paraId="455BBE37" w14:textId="77777777" w:rsidTr="000E504D">
        <w:tc>
          <w:tcPr>
            <w:tcW w:w="3969" w:type="dxa"/>
          </w:tcPr>
          <w:p w14:paraId="30167950" w14:textId="69A4A948"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Når dette er forbi, vender præsten sig og kysser alteret. Og han går en omgang (omkring det), mens han siger Ps. 47: ,,Alle folkeslag, klap i hænderne</w:t>
            </w:r>
          </w:p>
        </w:tc>
        <w:tc>
          <w:tcPr>
            <w:tcW w:w="3969" w:type="dxa"/>
          </w:tcPr>
          <w:p w14:paraId="6938CA8D" w14:textId="7A1E50BC" w:rsidR="00C4314C" w:rsidRPr="004332C7" w:rsidRDefault="00C4314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lang w:val="en-US"/>
              </w:rPr>
              <w:t xml:space="preserve">The priest turns and kisses the altar, and encircles it once, saying Psalm 46. Then he descends from the altar and takes off his service vestments and distributes the eulogia, that is, the blessed </w:t>
            </w:r>
            <w:proofErr w:type="spellStart"/>
            <w:proofErr w:type="gramStart"/>
            <w:r w:rsidRPr="00C06844">
              <w:rPr>
                <w:rFonts w:asciiTheme="majorBidi" w:hAnsiTheme="majorBidi" w:cstheme="majorBidi"/>
                <w:color w:val="1F497D" w:themeColor="text2"/>
                <w:sz w:val="24"/>
                <w:szCs w:val="24"/>
                <w:lang w:val="en-US"/>
              </w:rPr>
              <w:t>bread.And</w:t>
            </w:r>
            <w:proofErr w:type="spellEnd"/>
            <w:proofErr w:type="gramEnd"/>
            <w:r w:rsidRPr="00C06844">
              <w:rPr>
                <w:rFonts w:asciiTheme="majorBidi" w:hAnsiTheme="majorBidi" w:cstheme="majorBidi"/>
                <w:color w:val="1F497D" w:themeColor="text2"/>
                <w:sz w:val="24"/>
                <w:szCs w:val="24"/>
                <w:lang w:val="en-US"/>
              </w:rPr>
              <w:t xml:space="preserve"> he dismisses the people in peace from the Lord. May His grace, mercy, and blessing be upon us forever. </w:t>
            </w:r>
            <w:r w:rsidRPr="00C06844">
              <w:rPr>
                <w:rFonts w:asciiTheme="majorBidi" w:hAnsiTheme="majorBidi" w:cstheme="majorBidi"/>
                <w:color w:val="1F497D" w:themeColor="text2"/>
                <w:sz w:val="24"/>
                <w:szCs w:val="24"/>
              </w:rPr>
              <w:t>Amen.</w:t>
            </w:r>
          </w:p>
        </w:tc>
        <w:tc>
          <w:tcPr>
            <w:tcW w:w="2552" w:type="dxa"/>
          </w:tcPr>
          <w:p w14:paraId="33ADF381" w14:textId="231E4A58" w:rsidR="00C4314C" w:rsidRPr="00C06844" w:rsidRDefault="00C4314C" w:rsidP="000D1F48">
            <w:pPr>
              <w:autoSpaceDE w:val="0"/>
              <w:autoSpaceDN w:val="0"/>
              <w:bidi/>
              <w:adjustRightInd w:val="0"/>
              <w:jc w:val="both"/>
              <w:rPr>
                <w:rFonts w:asciiTheme="majorBidi" w:hAnsiTheme="majorBidi" w:cstheme="majorBidi"/>
                <w:b/>
                <w:bCs/>
                <w:color w:val="1F497D" w:themeColor="text2"/>
                <w:sz w:val="24"/>
                <w:szCs w:val="24"/>
              </w:rPr>
            </w:pPr>
            <w:r w:rsidRPr="00C06844">
              <w:rPr>
                <w:rFonts w:asciiTheme="majorBidi" w:hAnsiTheme="majorBidi" w:cstheme="majorBidi"/>
                <w:b/>
                <w:bCs/>
                <w:color w:val="1F497D" w:themeColor="text2"/>
                <w:sz w:val="24"/>
                <w:szCs w:val="24"/>
                <w:rtl/>
              </w:rPr>
              <w:t>وبعد أن ينتهي، يلتفت الكاهن ويقبل المذبح.</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ويدور دورة واحدة ويقول المزمور 22</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بتمامه. ثم ينزل من المذبح، ويخلع ثياب</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الخدمة، ويفرق الأولوجية، أي لقمة البركة.</w:t>
            </w:r>
          </w:p>
          <w:p w14:paraId="72988173" w14:textId="77777777" w:rsidR="000D1F48" w:rsidRPr="00C06844" w:rsidRDefault="000D1F48" w:rsidP="00C767E9">
            <w:pPr>
              <w:autoSpaceDE w:val="0"/>
              <w:autoSpaceDN w:val="0"/>
              <w:bidi/>
              <w:adjustRightInd w:val="0"/>
              <w:jc w:val="both"/>
              <w:rPr>
                <w:rFonts w:asciiTheme="majorBidi" w:hAnsiTheme="majorBidi" w:cstheme="majorBidi"/>
                <w:b/>
                <w:bCs/>
                <w:color w:val="1F497D" w:themeColor="text2"/>
                <w:sz w:val="24"/>
                <w:szCs w:val="24"/>
                <w:rtl/>
              </w:rPr>
            </w:pPr>
          </w:p>
          <w:p w14:paraId="42BF70EB" w14:textId="4300FA50" w:rsidR="00C4314C" w:rsidRPr="00C06844" w:rsidRDefault="00C4314C" w:rsidP="000D1F48">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ويصرف الشعب بسلام من الرب. لتكن نعمته</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ورحمته وبركته معنا إلي الأبد. آمين.</w:t>
            </w:r>
          </w:p>
        </w:tc>
      </w:tr>
    </w:tbl>
    <w:p w14:paraId="13AA6DDB" w14:textId="084718D6" w:rsidR="00013D41" w:rsidRPr="004332C7" w:rsidRDefault="00013D41" w:rsidP="00C767E9">
      <w:pPr>
        <w:jc w:val="both"/>
        <w:rPr>
          <w:rFonts w:asciiTheme="majorBidi" w:hAnsiTheme="majorBidi" w:cstheme="majorBidi"/>
          <w:sz w:val="24"/>
          <w:szCs w:val="24"/>
        </w:rPr>
      </w:pPr>
    </w:p>
    <w:p w14:paraId="2A907487" w14:textId="28598A7C" w:rsidR="00A76205" w:rsidRPr="004332C7" w:rsidRDefault="00A76205" w:rsidP="00C767E9">
      <w:pPr>
        <w:jc w:val="both"/>
        <w:rPr>
          <w:rFonts w:asciiTheme="majorBidi" w:hAnsiTheme="majorBidi" w:cstheme="majorBidi"/>
          <w:sz w:val="24"/>
          <w:szCs w:val="24"/>
        </w:rPr>
      </w:pPr>
    </w:p>
    <w:p w14:paraId="0E227EFB" w14:textId="5C6E250B" w:rsidR="00880712" w:rsidRPr="004332C7" w:rsidRDefault="00880712" w:rsidP="00C767E9">
      <w:pPr>
        <w:jc w:val="both"/>
        <w:rPr>
          <w:rFonts w:asciiTheme="majorBidi" w:hAnsiTheme="majorBidi" w:cstheme="majorBidi"/>
          <w:sz w:val="24"/>
          <w:szCs w:val="24"/>
        </w:rPr>
      </w:pPr>
    </w:p>
    <w:p w14:paraId="08900A3D" w14:textId="18E58793" w:rsidR="00880712" w:rsidRPr="004332C7" w:rsidRDefault="00880712" w:rsidP="00C767E9">
      <w:pPr>
        <w:jc w:val="both"/>
        <w:rPr>
          <w:rFonts w:asciiTheme="majorBidi" w:hAnsiTheme="majorBidi" w:cstheme="majorBidi"/>
          <w:sz w:val="24"/>
          <w:szCs w:val="24"/>
        </w:rPr>
      </w:pPr>
    </w:p>
    <w:p w14:paraId="388EDBD5" w14:textId="2E60C948" w:rsidR="00880712" w:rsidRPr="004332C7" w:rsidRDefault="00880712" w:rsidP="00C767E9">
      <w:pPr>
        <w:jc w:val="both"/>
        <w:rPr>
          <w:rFonts w:asciiTheme="majorBidi" w:hAnsiTheme="majorBidi" w:cstheme="majorBidi"/>
          <w:sz w:val="24"/>
          <w:szCs w:val="24"/>
        </w:rPr>
      </w:pPr>
    </w:p>
    <w:p w14:paraId="52168F1B" w14:textId="467CECFE" w:rsidR="003D20CD" w:rsidRPr="004332C7" w:rsidRDefault="003D20CD" w:rsidP="00C767E9">
      <w:pPr>
        <w:jc w:val="both"/>
        <w:rPr>
          <w:rFonts w:asciiTheme="majorBidi" w:hAnsiTheme="majorBidi" w:cstheme="majorBidi"/>
          <w:sz w:val="24"/>
          <w:szCs w:val="24"/>
        </w:rPr>
      </w:pPr>
    </w:p>
    <w:p w14:paraId="419C96E7" w14:textId="2F55F276" w:rsidR="003D20CD" w:rsidRPr="004332C7" w:rsidRDefault="003D20CD" w:rsidP="00C767E9">
      <w:pPr>
        <w:jc w:val="both"/>
        <w:rPr>
          <w:rFonts w:asciiTheme="majorBidi" w:hAnsiTheme="majorBidi" w:cstheme="majorBidi"/>
          <w:sz w:val="24"/>
          <w:szCs w:val="24"/>
        </w:rPr>
      </w:pPr>
    </w:p>
    <w:p w14:paraId="0F436AD8" w14:textId="28668902" w:rsidR="003D20CD" w:rsidRPr="004332C7" w:rsidRDefault="003D20CD" w:rsidP="00C767E9">
      <w:pPr>
        <w:jc w:val="both"/>
        <w:rPr>
          <w:rFonts w:asciiTheme="majorBidi" w:hAnsiTheme="majorBidi" w:cstheme="majorBidi"/>
          <w:sz w:val="24"/>
          <w:szCs w:val="24"/>
        </w:rPr>
      </w:pPr>
    </w:p>
    <w:p w14:paraId="00A2CF79" w14:textId="77777777" w:rsidR="003D20CD" w:rsidRPr="004332C7" w:rsidRDefault="003D20CD" w:rsidP="00C767E9">
      <w:pPr>
        <w:jc w:val="both"/>
        <w:rPr>
          <w:rFonts w:asciiTheme="majorBidi" w:hAnsiTheme="majorBidi" w:cstheme="majorBidi"/>
          <w:sz w:val="24"/>
          <w:szCs w:val="24"/>
        </w:rPr>
      </w:pPr>
    </w:p>
    <w:p w14:paraId="647B397F" w14:textId="6659AC67" w:rsidR="00880712" w:rsidRPr="004332C7" w:rsidRDefault="00880712" w:rsidP="00C767E9">
      <w:pPr>
        <w:jc w:val="both"/>
        <w:rPr>
          <w:rFonts w:asciiTheme="majorBidi" w:hAnsiTheme="majorBidi" w:cstheme="majorBidi"/>
          <w:sz w:val="24"/>
          <w:szCs w:val="24"/>
        </w:rPr>
      </w:pPr>
    </w:p>
    <w:p w14:paraId="1937E182" w14:textId="0FD2F5E5" w:rsidR="00880712" w:rsidRPr="004332C7" w:rsidRDefault="00880712" w:rsidP="00C767E9">
      <w:pPr>
        <w:jc w:val="both"/>
        <w:rPr>
          <w:rFonts w:asciiTheme="majorBidi" w:hAnsiTheme="majorBidi" w:cstheme="majorBidi"/>
          <w:sz w:val="24"/>
          <w:szCs w:val="24"/>
        </w:rPr>
      </w:pPr>
    </w:p>
    <w:p w14:paraId="77336F1E" w14:textId="77777777" w:rsidR="00E00AEB" w:rsidRDefault="00E00AEB">
      <w:pPr>
        <w:rPr>
          <w:rFonts w:asciiTheme="majorHAnsi" w:eastAsiaTheme="majorEastAsia" w:hAnsiTheme="majorHAnsi" w:cstheme="majorBidi"/>
          <w:b/>
          <w:bCs/>
          <w:color w:val="365F91" w:themeColor="accent1" w:themeShade="BF"/>
          <w:sz w:val="32"/>
          <w:szCs w:val="32"/>
          <w:lang w:val="en-US"/>
        </w:rPr>
      </w:pPr>
      <w:r>
        <w:rPr>
          <w:b/>
          <w:bCs/>
          <w:lang w:val="en-US"/>
        </w:rPr>
        <w:br w:type="page"/>
      </w:r>
    </w:p>
    <w:p w14:paraId="34622CF2" w14:textId="25B3D4EA" w:rsidR="00A76205" w:rsidRPr="004332C7" w:rsidRDefault="00880712" w:rsidP="000D1F48">
      <w:pPr>
        <w:pStyle w:val="Heading1"/>
        <w:jc w:val="center"/>
        <w:rPr>
          <w:b/>
          <w:bCs/>
          <w:lang w:val="en-US"/>
        </w:rPr>
      </w:pPr>
      <w:bookmarkStart w:id="16" w:name="_Toc97819953"/>
      <w:r w:rsidRPr="004332C7">
        <w:rPr>
          <w:b/>
          <w:bCs/>
          <w:lang w:val="en-US"/>
        </w:rPr>
        <w:t>The Divine Liturgy of St. Gregory The Theologian</w:t>
      </w:r>
      <w:bookmarkEnd w:id="16"/>
    </w:p>
    <w:p w14:paraId="3527DB10" w14:textId="550BC968" w:rsidR="00A76205" w:rsidRPr="004332C7" w:rsidRDefault="00A76205" w:rsidP="00C767E9">
      <w:pPr>
        <w:jc w:val="both"/>
        <w:rPr>
          <w:rFonts w:asciiTheme="majorBidi" w:hAnsiTheme="majorBidi" w:cstheme="majorBidi"/>
          <w:sz w:val="24"/>
          <w:szCs w:val="24"/>
          <w:lang w:val="en-US"/>
        </w:rPr>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A76205" w:rsidRPr="009B270D" w14:paraId="42DC8384" w14:textId="77777777" w:rsidTr="002E55E6">
        <w:trPr>
          <w:jc w:val="center"/>
        </w:trPr>
        <w:tc>
          <w:tcPr>
            <w:tcW w:w="3969" w:type="dxa"/>
            <w:shd w:val="clear" w:color="auto" w:fill="DBE5F1" w:themeFill="accent1" w:themeFillTint="33"/>
          </w:tcPr>
          <w:p w14:paraId="3C813B3E" w14:textId="75FCB2C1" w:rsidR="00A76205" w:rsidRPr="004332C7" w:rsidRDefault="00A76205" w:rsidP="000D1F48">
            <w:pPr>
              <w:jc w:val="center"/>
              <w:rPr>
                <w:rFonts w:asciiTheme="majorBidi" w:hAnsiTheme="majorBidi" w:cstheme="majorBidi"/>
                <w:b/>
                <w:bCs/>
                <w:color w:val="1F497D" w:themeColor="text2"/>
                <w:sz w:val="32"/>
                <w:szCs w:val="32"/>
                <w:lang w:val="en-US"/>
              </w:rPr>
            </w:pPr>
            <w:r w:rsidRPr="004332C7">
              <w:rPr>
                <w:rFonts w:asciiTheme="majorBidi" w:hAnsiTheme="majorBidi" w:cstheme="majorBidi"/>
                <w:b/>
                <w:bCs/>
                <w:color w:val="1F497D" w:themeColor="text2"/>
                <w:sz w:val="32"/>
                <w:szCs w:val="32"/>
                <w:lang w:val="en-US"/>
              </w:rPr>
              <w:t>SCT. GREGORIOS'S LITURGI</w:t>
            </w:r>
          </w:p>
        </w:tc>
        <w:tc>
          <w:tcPr>
            <w:tcW w:w="3969" w:type="dxa"/>
            <w:shd w:val="clear" w:color="auto" w:fill="DBE5F1" w:themeFill="accent1" w:themeFillTint="33"/>
          </w:tcPr>
          <w:p w14:paraId="44CA8CC5" w14:textId="52DC4CFE" w:rsidR="00A76205" w:rsidRPr="004332C7" w:rsidRDefault="00A76205" w:rsidP="000D1F48">
            <w:pPr>
              <w:jc w:val="center"/>
              <w:rPr>
                <w:rFonts w:asciiTheme="majorBidi" w:hAnsiTheme="majorBidi" w:cstheme="majorBidi"/>
                <w:b/>
                <w:bCs/>
                <w:color w:val="1F497D" w:themeColor="text2"/>
                <w:sz w:val="32"/>
                <w:szCs w:val="32"/>
                <w:lang w:val="en-US"/>
              </w:rPr>
            </w:pPr>
            <w:r w:rsidRPr="004332C7">
              <w:rPr>
                <w:rFonts w:asciiTheme="majorBidi" w:hAnsiTheme="majorBidi" w:cstheme="majorBidi"/>
                <w:b/>
                <w:bCs/>
                <w:color w:val="1F497D" w:themeColor="text2"/>
                <w:sz w:val="32"/>
                <w:szCs w:val="32"/>
                <w:lang w:val="en-US"/>
              </w:rPr>
              <w:t>The Divine Liturgy of St. Gregory The Theologian</w:t>
            </w:r>
          </w:p>
        </w:tc>
        <w:tc>
          <w:tcPr>
            <w:tcW w:w="2552" w:type="dxa"/>
            <w:shd w:val="clear" w:color="auto" w:fill="DBE5F1" w:themeFill="accent1" w:themeFillTint="33"/>
          </w:tcPr>
          <w:p w14:paraId="298733D7" w14:textId="5362BBDD" w:rsidR="00A76205" w:rsidRPr="004319C3" w:rsidRDefault="00A76205" w:rsidP="000D1F48">
            <w:pPr>
              <w:bidi/>
              <w:jc w:val="center"/>
              <w:rPr>
                <w:rFonts w:asciiTheme="majorBidi" w:hAnsiTheme="majorBidi" w:cstheme="majorBidi"/>
                <w:b/>
                <w:bCs/>
                <w:color w:val="1F497D" w:themeColor="text2"/>
                <w:sz w:val="32"/>
                <w:szCs w:val="32"/>
                <w:lang w:val="en-US"/>
              </w:rPr>
            </w:pPr>
            <w:r w:rsidRPr="004319C3">
              <w:rPr>
                <w:rFonts w:asciiTheme="majorBidi" w:hAnsiTheme="majorBidi" w:cstheme="majorBidi"/>
                <w:b/>
                <w:bCs/>
                <w:color w:val="1F497D" w:themeColor="text2"/>
                <w:sz w:val="32"/>
                <w:szCs w:val="32"/>
                <w:rtl/>
              </w:rPr>
              <w:t>القداس الالهي للقديس اغريغوريوس الناطق بالإلهيات</w:t>
            </w:r>
          </w:p>
        </w:tc>
      </w:tr>
      <w:tr w:rsidR="00A76205" w:rsidRPr="009B270D" w14:paraId="5785EEBC" w14:textId="77777777" w:rsidTr="002E55E6">
        <w:trPr>
          <w:jc w:val="center"/>
        </w:trPr>
        <w:tc>
          <w:tcPr>
            <w:tcW w:w="3969" w:type="dxa"/>
          </w:tcPr>
          <w:p w14:paraId="20AE3293" w14:textId="23514ED3" w:rsidR="00A76205" w:rsidRPr="004332C7" w:rsidRDefault="00A76205"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begynder med forberedelsesbønnen og lammets frembærelse, og han fortsætter med alle de ting, som følger derefter, ligesom i Sct. Basilios' liturgien indtil slutningen på læsningen af det hellige evangelium undtagen absolutionen af tjenerne.</w:t>
            </w:r>
          </w:p>
        </w:tc>
        <w:tc>
          <w:tcPr>
            <w:tcW w:w="3969" w:type="dxa"/>
          </w:tcPr>
          <w:p w14:paraId="55D70027" w14:textId="2EBD685D" w:rsidR="00A76205" w:rsidRPr="004332C7" w:rsidRDefault="00A76205"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begins with the Prayer of Preparation from the Liturgy of St. Basil and continues to the Prayer of the Veil that is replaced by the following:</w:t>
            </w:r>
          </w:p>
        </w:tc>
        <w:tc>
          <w:tcPr>
            <w:tcW w:w="2552" w:type="dxa"/>
          </w:tcPr>
          <w:p w14:paraId="342DAE56" w14:textId="0C195543" w:rsidR="00A76205" w:rsidRPr="00C06844" w:rsidRDefault="00A76205" w:rsidP="000D1F4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يبدأ الكاهن بسر الاستعداد من قداس القديس</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باسيليوس ويستمر حتي صلاة الحجاب</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التالية</w:t>
            </w:r>
            <w:r w:rsidRPr="00C06844">
              <w:rPr>
                <w:rFonts w:asciiTheme="majorBidi" w:hAnsiTheme="majorBidi" w:cstheme="majorBidi"/>
                <w:b/>
                <w:bCs/>
                <w:color w:val="1F497D" w:themeColor="text2"/>
                <w:sz w:val="24"/>
                <w:szCs w:val="24"/>
                <w:rtl/>
                <w:lang w:val="en-US"/>
              </w:rPr>
              <w:t>:</w:t>
            </w:r>
          </w:p>
        </w:tc>
      </w:tr>
      <w:tr w:rsidR="00A76205" w:rsidRPr="009B270D" w14:paraId="5E2C6A70" w14:textId="77777777" w:rsidTr="002E55E6">
        <w:trPr>
          <w:jc w:val="center"/>
        </w:trPr>
        <w:tc>
          <w:tcPr>
            <w:tcW w:w="3969" w:type="dxa"/>
          </w:tcPr>
          <w:p w14:paraId="482485CD" w14:textId="77777777" w:rsidR="00A76205" w:rsidRPr="004332C7" w:rsidRDefault="00A76205" w:rsidP="00C767E9">
            <w:pPr>
              <w:jc w:val="both"/>
              <w:rPr>
                <w:rFonts w:asciiTheme="majorBidi" w:hAnsiTheme="majorBidi" w:cstheme="majorBidi"/>
                <w:sz w:val="24"/>
                <w:szCs w:val="24"/>
                <w:lang w:val="en-US"/>
              </w:rPr>
            </w:pPr>
          </w:p>
        </w:tc>
        <w:tc>
          <w:tcPr>
            <w:tcW w:w="3969" w:type="dxa"/>
          </w:tcPr>
          <w:p w14:paraId="3C2DEBB4" w14:textId="77777777" w:rsidR="00A76205" w:rsidRPr="004332C7" w:rsidRDefault="00A76205" w:rsidP="00C767E9">
            <w:pPr>
              <w:jc w:val="both"/>
              <w:rPr>
                <w:rFonts w:asciiTheme="majorBidi" w:hAnsiTheme="majorBidi" w:cstheme="majorBidi"/>
                <w:sz w:val="24"/>
                <w:szCs w:val="24"/>
                <w:lang w:val="en-US"/>
              </w:rPr>
            </w:pPr>
          </w:p>
        </w:tc>
        <w:tc>
          <w:tcPr>
            <w:tcW w:w="2552" w:type="dxa"/>
          </w:tcPr>
          <w:p w14:paraId="48B83740" w14:textId="77777777" w:rsidR="00A76205" w:rsidRPr="004319C3" w:rsidRDefault="00A76205" w:rsidP="00C767E9">
            <w:pPr>
              <w:bidi/>
              <w:jc w:val="both"/>
              <w:rPr>
                <w:rFonts w:asciiTheme="majorBidi" w:hAnsiTheme="majorBidi" w:cstheme="majorBidi"/>
                <w:b/>
                <w:bCs/>
                <w:sz w:val="24"/>
                <w:szCs w:val="24"/>
                <w:lang w:val="en-US"/>
              </w:rPr>
            </w:pPr>
          </w:p>
        </w:tc>
      </w:tr>
      <w:tr w:rsidR="00A76205" w:rsidRPr="004332C7" w14:paraId="06A34C5C" w14:textId="77777777" w:rsidTr="002E55E6">
        <w:trPr>
          <w:jc w:val="center"/>
        </w:trPr>
        <w:tc>
          <w:tcPr>
            <w:tcW w:w="3969" w:type="dxa"/>
            <w:shd w:val="clear" w:color="auto" w:fill="EAF1DD" w:themeFill="accent3" w:themeFillTint="33"/>
          </w:tcPr>
          <w:p w14:paraId="68FC42DF" w14:textId="78C86CE8" w:rsidR="00A76205" w:rsidRPr="008B6C38" w:rsidRDefault="00A76205" w:rsidP="000D1F48">
            <w:pPr>
              <w:jc w:val="center"/>
              <w:rPr>
                <w:rFonts w:asciiTheme="majorBidi" w:hAnsiTheme="majorBidi" w:cstheme="majorBidi"/>
                <w:b/>
                <w:bCs/>
                <w:color w:val="C10000"/>
                <w:sz w:val="28"/>
                <w:szCs w:val="28"/>
                <w:lang w:val="en-US"/>
              </w:rPr>
            </w:pPr>
            <w:r w:rsidRPr="008B6C38">
              <w:rPr>
                <w:rFonts w:asciiTheme="majorBidi" w:hAnsiTheme="majorBidi" w:cstheme="majorBidi"/>
                <w:b/>
                <w:bCs/>
                <w:color w:val="C10000"/>
                <w:sz w:val="28"/>
                <w:szCs w:val="28"/>
                <w:lang w:val="en-US"/>
              </w:rPr>
              <w:t>KATEKUMEN-DELEN</w:t>
            </w:r>
          </w:p>
        </w:tc>
        <w:tc>
          <w:tcPr>
            <w:tcW w:w="3969" w:type="dxa"/>
            <w:shd w:val="clear" w:color="auto" w:fill="EAF1DD" w:themeFill="accent3" w:themeFillTint="33"/>
          </w:tcPr>
          <w:p w14:paraId="309E4C57" w14:textId="7C79BDDC" w:rsidR="00A76205" w:rsidRPr="008B6C38" w:rsidRDefault="00A76205" w:rsidP="000D1F4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lang w:val="en-US"/>
              </w:rPr>
              <w:t>The Prayer of the Veil</w:t>
            </w:r>
          </w:p>
        </w:tc>
        <w:tc>
          <w:tcPr>
            <w:tcW w:w="2552" w:type="dxa"/>
            <w:shd w:val="clear" w:color="auto" w:fill="EAF1DD" w:themeFill="accent3" w:themeFillTint="33"/>
          </w:tcPr>
          <w:p w14:paraId="43E36B97" w14:textId="3B8FAF94" w:rsidR="00A76205" w:rsidRPr="008B6C38" w:rsidRDefault="00A76205" w:rsidP="000D1F4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صلاة الحجاب</w:t>
            </w:r>
          </w:p>
        </w:tc>
      </w:tr>
      <w:tr w:rsidR="00A76205" w:rsidRPr="009B270D" w14:paraId="68316756" w14:textId="77777777" w:rsidTr="002E55E6">
        <w:trPr>
          <w:jc w:val="center"/>
        </w:trPr>
        <w:tc>
          <w:tcPr>
            <w:tcW w:w="3969" w:type="dxa"/>
          </w:tcPr>
          <w:p w14:paraId="41B52A5B" w14:textId="182100C1" w:rsidR="00A76205" w:rsidRPr="004332C7" w:rsidRDefault="00DB0F0C" w:rsidP="00CE36F8">
            <w:pPr>
              <w:jc w:val="both"/>
              <w:rPr>
                <w:rFonts w:asciiTheme="majorBidi" w:hAnsiTheme="majorBidi" w:cstheme="majorBidi"/>
                <w:sz w:val="24"/>
                <w:szCs w:val="24"/>
              </w:rPr>
            </w:pPr>
            <w:r w:rsidRPr="004332C7">
              <w:rPr>
                <w:rFonts w:asciiTheme="majorBidi" w:hAnsiTheme="majorBidi" w:cstheme="majorBidi"/>
                <w:sz w:val="24"/>
                <w:szCs w:val="24"/>
              </w:rPr>
              <w:t>Herre, Almægtige Gud, som kender menneskenes tanker;</w:t>
            </w:r>
            <w:r w:rsidR="00CE36F8">
              <w:rPr>
                <w:rFonts w:asciiTheme="majorBidi" w:hAnsiTheme="majorBidi" w:cstheme="majorBidi"/>
                <w:sz w:val="24"/>
                <w:szCs w:val="24"/>
              </w:rPr>
              <w:t xml:space="preserve"> </w:t>
            </w:r>
            <w:r w:rsidRPr="004332C7">
              <w:rPr>
                <w:rFonts w:asciiTheme="majorBidi" w:hAnsiTheme="majorBidi" w:cstheme="majorBidi"/>
                <w:sz w:val="24"/>
                <w:szCs w:val="24"/>
              </w:rPr>
              <w:t>som gransker hjerter og nyrer,</w:t>
            </w:r>
            <w:r w:rsidR="00CE36F8">
              <w:rPr>
                <w:rFonts w:asciiTheme="majorBidi" w:hAnsiTheme="majorBidi" w:cstheme="majorBidi"/>
                <w:sz w:val="24"/>
                <w:szCs w:val="24"/>
              </w:rPr>
              <w:t xml:space="preserve"> </w:t>
            </w:r>
          </w:p>
        </w:tc>
        <w:tc>
          <w:tcPr>
            <w:tcW w:w="3969" w:type="dxa"/>
          </w:tcPr>
          <w:p w14:paraId="5E26C318" w14:textId="466D267C"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Lord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who knows the thoughts of men and searches the hearts and inward parts,</w:t>
            </w:r>
          </w:p>
        </w:tc>
        <w:tc>
          <w:tcPr>
            <w:tcW w:w="2552" w:type="dxa"/>
          </w:tcPr>
          <w:p w14:paraId="101747FD" w14:textId="69F3D956"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أيها الرب الإله ضابط الكل،</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العارف أفكار البشر والفاحص</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القلوب والكلي</w:t>
            </w:r>
            <w:r w:rsidRPr="004319C3">
              <w:rPr>
                <w:rFonts w:asciiTheme="majorBidi" w:hAnsiTheme="majorBidi" w:cstheme="majorBidi"/>
                <w:b/>
                <w:bCs/>
                <w:sz w:val="24"/>
                <w:szCs w:val="24"/>
                <w:lang w:val="en-US"/>
              </w:rPr>
              <w:t>.</w:t>
            </w:r>
          </w:p>
        </w:tc>
      </w:tr>
      <w:tr w:rsidR="00A76205" w:rsidRPr="009B270D" w14:paraId="3ABE955B" w14:textId="77777777" w:rsidTr="002E55E6">
        <w:trPr>
          <w:jc w:val="center"/>
        </w:trPr>
        <w:tc>
          <w:tcPr>
            <w:tcW w:w="3969" w:type="dxa"/>
          </w:tcPr>
          <w:p w14:paraId="4A563172" w14:textId="4526A38F"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og som har kaldet mig uværdige til denne hellige tjeneste for dig -</w:t>
            </w:r>
            <w:r w:rsidR="00CE36F8">
              <w:rPr>
                <w:rFonts w:asciiTheme="majorBidi" w:hAnsiTheme="majorBidi" w:cstheme="majorBidi"/>
                <w:sz w:val="24"/>
                <w:szCs w:val="24"/>
              </w:rPr>
              <w:t xml:space="preserve"> </w:t>
            </w:r>
          </w:p>
        </w:tc>
        <w:tc>
          <w:tcPr>
            <w:tcW w:w="3969" w:type="dxa"/>
          </w:tcPr>
          <w:p w14:paraId="67B3CF22" w14:textId="2CBC3CC1"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although I am unworthy,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called me to this, Your holy service.</w:t>
            </w:r>
          </w:p>
        </w:tc>
        <w:tc>
          <w:tcPr>
            <w:tcW w:w="2552" w:type="dxa"/>
          </w:tcPr>
          <w:p w14:paraId="781E3AB1" w14:textId="6A185CA0"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إذ وأنا غير مستحق دعوتني إلى</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خدمتك المقدسة هذه</w:t>
            </w:r>
            <w:r w:rsidRPr="0019613F">
              <w:rPr>
                <w:rFonts w:asciiTheme="majorBidi" w:hAnsiTheme="majorBidi" w:cstheme="majorBidi"/>
                <w:b/>
                <w:bCs/>
                <w:sz w:val="24"/>
                <w:szCs w:val="24"/>
                <w:lang w:val="en-US"/>
              </w:rPr>
              <w:t>.</w:t>
            </w:r>
          </w:p>
        </w:tc>
      </w:tr>
      <w:tr w:rsidR="00A76205" w:rsidRPr="009B270D" w14:paraId="1AD3B1B9" w14:textId="77777777" w:rsidTr="002E55E6">
        <w:trPr>
          <w:jc w:val="center"/>
        </w:trPr>
        <w:tc>
          <w:tcPr>
            <w:tcW w:w="3969" w:type="dxa"/>
          </w:tcPr>
          <w:p w14:paraId="3C74A40B" w14:textId="765D8EAC"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afsky mig ikke og vend ikke dit ansigt bort fra mig, men udvisk alle mine overtrædelser og vask mit legemes skam og min sjæls smuds bort og gør mig fuldstændig ren,</w:t>
            </w:r>
            <w:r w:rsidR="00CE36F8">
              <w:rPr>
                <w:rFonts w:asciiTheme="majorBidi" w:hAnsiTheme="majorBidi" w:cstheme="majorBidi"/>
                <w:sz w:val="24"/>
                <w:szCs w:val="24"/>
              </w:rPr>
              <w:t xml:space="preserve"> </w:t>
            </w:r>
          </w:p>
        </w:tc>
        <w:tc>
          <w:tcPr>
            <w:tcW w:w="3969" w:type="dxa"/>
          </w:tcPr>
          <w:p w14:paraId="61C6079F" w14:textId="3D30B733"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Despise me not, neither turn Your face away from me, but rather wipe away </w:t>
            </w:r>
            <w:proofErr w:type="gramStart"/>
            <w:r w:rsidRPr="004332C7">
              <w:rPr>
                <w:rFonts w:asciiTheme="majorBidi" w:hAnsiTheme="majorBidi" w:cstheme="majorBidi"/>
                <w:sz w:val="24"/>
                <w:szCs w:val="24"/>
                <w:lang w:val="en-US"/>
              </w:rPr>
              <w:t>all of</w:t>
            </w:r>
            <w:proofErr w:type="gramEnd"/>
            <w:r w:rsidRPr="004332C7">
              <w:rPr>
                <w:rFonts w:asciiTheme="majorBidi" w:hAnsiTheme="majorBidi" w:cstheme="majorBidi"/>
                <w:sz w:val="24"/>
                <w:szCs w:val="24"/>
                <w:lang w:val="en-US"/>
              </w:rPr>
              <w:t xml:space="preserve"> my iniquities and wash away the spots of my body and the blemishes of my soul. </w:t>
            </w:r>
            <w:r w:rsidRPr="004332C7">
              <w:rPr>
                <w:rFonts w:asciiTheme="majorBidi" w:hAnsiTheme="majorBidi" w:cstheme="majorBidi"/>
                <w:sz w:val="24"/>
                <w:szCs w:val="24"/>
              </w:rPr>
              <w:t>Purif me to be perfect,</w:t>
            </w:r>
          </w:p>
        </w:tc>
        <w:tc>
          <w:tcPr>
            <w:tcW w:w="2552" w:type="dxa"/>
          </w:tcPr>
          <w:p w14:paraId="051F3F80" w14:textId="6FDD524B"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لا ترذلني، ولا تصرف وجهك</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عني، بل أمح جميع سيئاتي،</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وإغسل عيب جسدي، ودنس</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نفسي، وطهرني لأكون كاملا</w:t>
            </w:r>
            <w:r w:rsidRPr="004319C3">
              <w:rPr>
                <w:rFonts w:asciiTheme="majorBidi" w:hAnsiTheme="majorBidi" w:cstheme="majorBidi"/>
                <w:b/>
                <w:bCs/>
                <w:sz w:val="24"/>
                <w:szCs w:val="24"/>
                <w:lang w:val="en-US"/>
              </w:rPr>
              <w:t xml:space="preserve"> .</w:t>
            </w:r>
          </w:p>
        </w:tc>
      </w:tr>
      <w:tr w:rsidR="00A76205" w:rsidRPr="009B270D" w14:paraId="20407EF8" w14:textId="77777777" w:rsidTr="002E55E6">
        <w:trPr>
          <w:jc w:val="center"/>
        </w:trPr>
        <w:tc>
          <w:tcPr>
            <w:tcW w:w="3969" w:type="dxa"/>
          </w:tcPr>
          <w:p w14:paraId="4655BDBB" w14:textId="7E3741A2"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for at jeg ikke skal bede din godhed om at give syndsforladelse til andre, når   jeg selv er i miskredit.</w:t>
            </w:r>
            <w:r w:rsidR="00CE36F8">
              <w:rPr>
                <w:rFonts w:asciiTheme="majorBidi" w:hAnsiTheme="majorBidi" w:cstheme="majorBidi"/>
                <w:sz w:val="24"/>
                <w:szCs w:val="24"/>
              </w:rPr>
              <w:t xml:space="preserve"> </w:t>
            </w:r>
          </w:p>
        </w:tc>
        <w:tc>
          <w:tcPr>
            <w:tcW w:w="3969" w:type="dxa"/>
          </w:tcPr>
          <w:p w14:paraId="625C7943" w14:textId="34DE37BB"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lest, as I entreat Your, goodness to grant the forgiveness of sins to others, </w:t>
            </w:r>
            <w:proofErr w:type="gramStart"/>
            <w:r w:rsidRPr="004332C7">
              <w:rPr>
                <w:rFonts w:asciiTheme="majorBidi" w:hAnsiTheme="majorBidi" w:cstheme="majorBidi"/>
                <w:sz w:val="24"/>
                <w:szCs w:val="24"/>
                <w:lang w:val="en-US"/>
              </w:rPr>
              <w:t>I myself</w:t>
            </w:r>
            <w:proofErr w:type="gramEnd"/>
            <w:r w:rsidRPr="004332C7">
              <w:rPr>
                <w:rFonts w:asciiTheme="majorBidi" w:hAnsiTheme="majorBidi" w:cstheme="majorBidi"/>
                <w:sz w:val="24"/>
                <w:szCs w:val="24"/>
                <w:lang w:val="en-US"/>
              </w:rPr>
              <w:t xml:space="preserve"> should be a castaway.</w:t>
            </w:r>
          </w:p>
        </w:tc>
        <w:tc>
          <w:tcPr>
            <w:tcW w:w="2552" w:type="dxa"/>
          </w:tcPr>
          <w:p w14:paraId="10A4E060" w14:textId="0520551A"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لكي لا أطلب من صلاحك أن</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تعطي غفران الخطايا لآخرين</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وأكون أنا غير مستحق</w:t>
            </w:r>
            <w:r w:rsidRPr="004319C3">
              <w:rPr>
                <w:rFonts w:asciiTheme="majorBidi" w:hAnsiTheme="majorBidi" w:cstheme="majorBidi"/>
                <w:b/>
                <w:bCs/>
                <w:sz w:val="24"/>
                <w:szCs w:val="24"/>
                <w:lang w:val="en-US"/>
              </w:rPr>
              <w:t>.</w:t>
            </w:r>
          </w:p>
        </w:tc>
      </w:tr>
      <w:tr w:rsidR="00A76205" w:rsidRPr="009B270D" w14:paraId="4713E39C" w14:textId="77777777" w:rsidTr="002E55E6">
        <w:trPr>
          <w:jc w:val="center"/>
        </w:trPr>
        <w:tc>
          <w:tcPr>
            <w:tcW w:w="3969" w:type="dxa"/>
          </w:tcPr>
          <w:p w14:paraId="6553BD7E" w14:textId="28DDEC73"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Ja, Herre, forkast mig ikke, ydmyget og gjort til skamme, men send din Helligånds nåde over mig og gør mig værdig til at stille mig ved dit hellige alter uden at være underlagt fordømmelse,</w:t>
            </w:r>
            <w:r w:rsidR="00CE36F8">
              <w:rPr>
                <w:rFonts w:asciiTheme="majorBidi" w:hAnsiTheme="majorBidi" w:cstheme="majorBidi"/>
                <w:sz w:val="24"/>
                <w:szCs w:val="24"/>
              </w:rPr>
              <w:t xml:space="preserve"> </w:t>
            </w:r>
          </w:p>
        </w:tc>
        <w:tc>
          <w:tcPr>
            <w:tcW w:w="3969" w:type="dxa"/>
          </w:tcPr>
          <w:p w14:paraId="58997CF7" w14:textId="08736AF7"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Yea, Lord, turn me not away humiliated and ashamed, but rather send upon me the grace of Your Holy Spirit. And make me worthy to stand at Your holy altar without falling into condemnation.</w:t>
            </w:r>
          </w:p>
        </w:tc>
        <w:tc>
          <w:tcPr>
            <w:tcW w:w="2552" w:type="dxa"/>
          </w:tcPr>
          <w:p w14:paraId="135BE2AE" w14:textId="096177ED"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نعم يا رب لا تردني ذليلاً مخزياً</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بل أرسل على نعمة روحك</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القدوس، وإجعلني مستحقا أن</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أقف أمام مذبحك المقدس بغير</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وقوع في دينونة</w:t>
            </w:r>
            <w:r w:rsidRPr="004319C3">
              <w:rPr>
                <w:rFonts w:asciiTheme="majorBidi" w:hAnsiTheme="majorBidi" w:cstheme="majorBidi"/>
                <w:b/>
                <w:bCs/>
                <w:sz w:val="24"/>
                <w:szCs w:val="24"/>
                <w:lang w:val="en-US"/>
              </w:rPr>
              <w:t>.</w:t>
            </w:r>
          </w:p>
        </w:tc>
      </w:tr>
      <w:tr w:rsidR="00A76205" w:rsidRPr="009B270D" w14:paraId="17765DC7" w14:textId="77777777" w:rsidTr="002E55E6">
        <w:trPr>
          <w:jc w:val="center"/>
        </w:trPr>
        <w:tc>
          <w:tcPr>
            <w:tcW w:w="3969" w:type="dxa"/>
          </w:tcPr>
          <w:p w14:paraId="610FAC90" w14:textId="012B699E"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så jeg bringer dig dette åndelige og ublodige offer med en ren samvittighed</w:t>
            </w:r>
          </w:p>
        </w:tc>
        <w:tc>
          <w:tcPr>
            <w:tcW w:w="3969" w:type="dxa"/>
          </w:tcPr>
          <w:p w14:paraId="315C08CC" w14:textId="341C8F90"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to offer unto You this rational, bloodless </w:t>
            </w:r>
            <w:proofErr w:type="spellStart"/>
            <w:r w:rsidRPr="004332C7">
              <w:rPr>
                <w:rFonts w:asciiTheme="majorBidi" w:hAnsiTheme="majorBidi" w:cstheme="majorBidi"/>
                <w:sz w:val="24"/>
                <w:szCs w:val="24"/>
                <w:lang w:val="en-US"/>
              </w:rPr>
              <w:t>sacraice</w:t>
            </w:r>
            <w:proofErr w:type="spellEnd"/>
            <w:r w:rsidRPr="004332C7">
              <w:rPr>
                <w:rFonts w:asciiTheme="majorBidi" w:hAnsiTheme="majorBidi" w:cstheme="majorBidi"/>
                <w:sz w:val="24"/>
                <w:szCs w:val="24"/>
                <w:lang w:val="en-US"/>
              </w:rPr>
              <w:t xml:space="preserve"> with a pure conscience,</w:t>
            </w:r>
          </w:p>
        </w:tc>
        <w:tc>
          <w:tcPr>
            <w:tcW w:w="2552" w:type="dxa"/>
          </w:tcPr>
          <w:p w14:paraId="32CA56F2" w14:textId="400139C3"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وأقرب لك هذه الذبيحة الناطقة</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غير الدموية بسريرة نقية</w:t>
            </w:r>
            <w:r w:rsidRPr="004319C3">
              <w:rPr>
                <w:rFonts w:asciiTheme="majorBidi" w:hAnsiTheme="majorBidi" w:cstheme="majorBidi"/>
                <w:b/>
                <w:bCs/>
                <w:sz w:val="24"/>
                <w:szCs w:val="24"/>
                <w:lang w:val="en-US"/>
              </w:rPr>
              <w:t>.</w:t>
            </w:r>
          </w:p>
        </w:tc>
      </w:tr>
      <w:tr w:rsidR="00A76205" w:rsidRPr="009B270D" w14:paraId="0A76954E" w14:textId="77777777" w:rsidTr="002E55E6">
        <w:trPr>
          <w:jc w:val="center"/>
        </w:trPr>
        <w:tc>
          <w:tcPr>
            <w:tcW w:w="3969" w:type="dxa"/>
          </w:tcPr>
          <w:p w14:paraId="32F8694B" w14:textId="64C4B059"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til eftergivelse af mine synder og  overtrædelser, til tilgivelse af dit uforstandige folk</w:t>
            </w:r>
            <w:r w:rsidR="00CE36F8">
              <w:rPr>
                <w:rFonts w:asciiTheme="majorBidi" w:hAnsiTheme="majorBidi" w:cstheme="majorBidi"/>
                <w:sz w:val="24"/>
                <w:szCs w:val="24"/>
              </w:rPr>
              <w:t xml:space="preserve"> </w:t>
            </w:r>
          </w:p>
        </w:tc>
        <w:tc>
          <w:tcPr>
            <w:tcW w:w="3969" w:type="dxa"/>
          </w:tcPr>
          <w:p w14:paraId="7EEC3F74" w14:textId="412CE16B"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the remission of my sins and iniquities, and for the forgiveness of the ignorance of Your people,</w:t>
            </w:r>
          </w:p>
        </w:tc>
        <w:tc>
          <w:tcPr>
            <w:tcW w:w="2552" w:type="dxa"/>
          </w:tcPr>
          <w:p w14:paraId="484B43D8" w14:textId="58D1FCA0" w:rsidR="00A76205" w:rsidRPr="004319C3" w:rsidRDefault="00A76205"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صفحا لخطاياي وسيئاتي وغفرانا لجهالات شعبك</w:t>
            </w:r>
            <w:r w:rsidRPr="004319C3">
              <w:rPr>
                <w:rFonts w:asciiTheme="majorBidi" w:hAnsiTheme="majorBidi" w:cstheme="majorBidi"/>
                <w:b/>
                <w:bCs/>
                <w:sz w:val="24"/>
                <w:szCs w:val="24"/>
                <w:lang w:val="en-US"/>
              </w:rPr>
              <w:t>.</w:t>
            </w:r>
          </w:p>
        </w:tc>
      </w:tr>
      <w:tr w:rsidR="00A76205" w:rsidRPr="009B270D" w14:paraId="6A6B7BB6" w14:textId="77777777" w:rsidTr="002E55E6">
        <w:trPr>
          <w:jc w:val="center"/>
        </w:trPr>
        <w:tc>
          <w:tcPr>
            <w:tcW w:w="3969" w:type="dxa"/>
          </w:tcPr>
          <w:p w14:paraId="024A9107" w14:textId="2EB25C9C"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til hvile og kølighed for vore fædre og brødre, der som de første har lagt sig til hvile i den ortodokse tro, til opbyggelse af hele dit folk</w:t>
            </w:r>
            <w:r w:rsidR="00602EC7" w:rsidRPr="004332C7">
              <w:rPr>
                <w:rFonts w:asciiTheme="majorBidi" w:hAnsiTheme="majorBidi" w:cstheme="majorBidi"/>
                <w:sz w:val="24"/>
                <w:szCs w:val="24"/>
              </w:rPr>
              <w:t>.</w:t>
            </w:r>
          </w:p>
        </w:tc>
        <w:tc>
          <w:tcPr>
            <w:tcW w:w="3969" w:type="dxa"/>
          </w:tcPr>
          <w:p w14:paraId="01AA7C29" w14:textId="29C25271"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for the repose and rest of our fathers and our brethren who have already fallen asleep in the orthodox faith, and for the edification of all Your people.</w:t>
            </w:r>
          </w:p>
        </w:tc>
        <w:tc>
          <w:tcPr>
            <w:tcW w:w="2552" w:type="dxa"/>
          </w:tcPr>
          <w:p w14:paraId="0469D05F" w14:textId="5C496CC3"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ونياحة وراحة لآبائنا وإخوتنا</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الذين سبقوا فرقدوا في الإيمان</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الأرثوذكسي وبنيانا لشعبك أجمع</w:t>
            </w:r>
            <w:r w:rsidRPr="0019613F">
              <w:rPr>
                <w:rFonts w:asciiTheme="majorBidi" w:hAnsiTheme="majorBidi" w:cstheme="majorBidi"/>
                <w:b/>
                <w:bCs/>
                <w:sz w:val="24"/>
                <w:szCs w:val="24"/>
                <w:lang w:val="en-US"/>
              </w:rPr>
              <w:t>.</w:t>
            </w:r>
          </w:p>
        </w:tc>
      </w:tr>
      <w:tr w:rsidR="00A76205" w:rsidRPr="009B270D" w14:paraId="1E3DC76E" w14:textId="77777777" w:rsidTr="002E55E6">
        <w:trPr>
          <w:jc w:val="center"/>
        </w:trPr>
        <w:tc>
          <w:tcPr>
            <w:tcW w:w="3969" w:type="dxa"/>
          </w:tcPr>
          <w:p w14:paraId="3875D7F6" w14:textId="33EF9D5A"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til ære for dig og din enbårne Søn og Helligånden, Levendegøreren, af samme væsen som dig,</w:t>
            </w:r>
          </w:p>
        </w:tc>
        <w:tc>
          <w:tcPr>
            <w:tcW w:w="3969" w:type="dxa"/>
          </w:tcPr>
          <w:p w14:paraId="1BEAD91A" w14:textId="5658414C"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Glory to You, with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and the Holy Spirit, the Giver of Life, who is of one essence with You.</w:t>
            </w:r>
          </w:p>
        </w:tc>
        <w:tc>
          <w:tcPr>
            <w:tcW w:w="2552" w:type="dxa"/>
          </w:tcPr>
          <w:p w14:paraId="1B978108" w14:textId="68AE257D"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ومجداً لك ولابنك الوحيد والروح</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القدس المحيي المساوي لك</w:t>
            </w:r>
            <w:r w:rsidRPr="004319C3">
              <w:rPr>
                <w:rFonts w:asciiTheme="majorBidi" w:hAnsiTheme="majorBidi" w:cstheme="majorBidi"/>
                <w:b/>
                <w:bCs/>
                <w:sz w:val="24"/>
                <w:szCs w:val="24"/>
                <w:lang w:val="en-US"/>
              </w:rPr>
              <w:t>.</w:t>
            </w:r>
            <w:r w:rsidR="00CE36F8">
              <w:rPr>
                <w:rFonts w:asciiTheme="majorBidi" w:hAnsiTheme="majorBidi" w:cstheme="majorBidi"/>
                <w:b/>
                <w:bCs/>
                <w:sz w:val="24"/>
                <w:szCs w:val="24"/>
                <w:lang w:val="en-US"/>
              </w:rPr>
              <w:t xml:space="preserve"> </w:t>
            </w:r>
          </w:p>
        </w:tc>
      </w:tr>
      <w:tr w:rsidR="00A76205" w:rsidRPr="009B270D" w14:paraId="5D8AADA1" w14:textId="77777777" w:rsidTr="002E55E6">
        <w:trPr>
          <w:jc w:val="center"/>
        </w:trPr>
        <w:tc>
          <w:tcPr>
            <w:tcW w:w="3969" w:type="dxa"/>
          </w:tcPr>
          <w:p w14:paraId="4318914A" w14:textId="5DDF5631" w:rsidR="00A76205" w:rsidRPr="004332C7" w:rsidRDefault="00DB0F0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208AA4EB" w14:textId="724BFC70"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52" w:type="dxa"/>
          </w:tcPr>
          <w:p w14:paraId="01E58778" w14:textId="06A7A9A9" w:rsidR="00A76205" w:rsidRPr="004319C3" w:rsidRDefault="00A76205" w:rsidP="00CE36F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 xml:space="preserve">الآن وكل أوان وإلى دهر </w:t>
            </w:r>
            <w:r w:rsidR="00CE36F8"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الدهور</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9C52C7" w:rsidRPr="009B270D" w14:paraId="4BA5DB2C" w14:textId="77777777" w:rsidTr="002E55E6">
        <w:trPr>
          <w:jc w:val="center"/>
        </w:trPr>
        <w:tc>
          <w:tcPr>
            <w:tcW w:w="3969" w:type="dxa"/>
          </w:tcPr>
          <w:p w14:paraId="1E13EA32"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7D0C3762"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58B5A5C8" w14:textId="77777777" w:rsidR="009C52C7" w:rsidRPr="004319C3" w:rsidRDefault="009C52C7" w:rsidP="000D1F48">
            <w:pPr>
              <w:autoSpaceDE w:val="0"/>
              <w:autoSpaceDN w:val="0"/>
              <w:bidi/>
              <w:adjustRightInd w:val="0"/>
              <w:jc w:val="both"/>
              <w:rPr>
                <w:rFonts w:asciiTheme="majorBidi" w:hAnsiTheme="majorBidi" w:cstheme="majorBidi"/>
                <w:b/>
                <w:bCs/>
                <w:sz w:val="24"/>
                <w:szCs w:val="24"/>
                <w:rtl/>
              </w:rPr>
            </w:pPr>
          </w:p>
        </w:tc>
      </w:tr>
      <w:tr w:rsidR="00A76205" w:rsidRPr="009B270D" w14:paraId="6658EFB5" w14:textId="77777777" w:rsidTr="002E55E6">
        <w:trPr>
          <w:jc w:val="center"/>
        </w:trPr>
        <w:tc>
          <w:tcPr>
            <w:tcW w:w="3969" w:type="dxa"/>
          </w:tcPr>
          <w:p w14:paraId="47B74612" w14:textId="75EECC6C" w:rsidR="00A76205" w:rsidRPr="004332C7" w:rsidRDefault="00DB0F0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Derefter siger præsten de 3 store forbønner for fred, fædrene og menighederne. Og folket siger Trosbekendelsen som nævnt i Basiliosliturgien</w:t>
            </w:r>
            <w:r w:rsidR="00602EC7" w:rsidRPr="00C06844">
              <w:rPr>
                <w:rFonts w:asciiTheme="majorBidi" w:hAnsiTheme="majorBidi" w:cstheme="majorBidi"/>
                <w:color w:val="1F497D" w:themeColor="text2"/>
                <w:sz w:val="24"/>
                <w:szCs w:val="24"/>
              </w:rPr>
              <w:t>:</w:t>
            </w:r>
          </w:p>
        </w:tc>
        <w:tc>
          <w:tcPr>
            <w:tcW w:w="3969" w:type="dxa"/>
          </w:tcPr>
          <w:p w14:paraId="5D080431" w14:textId="70F5F599" w:rsidR="00A76205" w:rsidRPr="004332C7" w:rsidRDefault="00A76205"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then prays the three Long </w:t>
            </w:r>
            <w:proofErr w:type="gramStart"/>
            <w:r w:rsidRPr="00C06844">
              <w:rPr>
                <w:rFonts w:asciiTheme="majorBidi" w:hAnsiTheme="majorBidi" w:cstheme="majorBidi"/>
                <w:color w:val="1F497D" w:themeColor="text2"/>
                <w:sz w:val="24"/>
                <w:szCs w:val="24"/>
                <w:lang w:val="en-US"/>
              </w:rPr>
              <w:t>Litanies</w:t>
            </w:r>
            <w:proofErr w:type="gramEnd"/>
            <w:r w:rsidRPr="00C06844">
              <w:rPr>
                <w:rFonts w:asciiTheme="majorBidi" w:hAnsiTheme="majorBidi" w:cstheme="majorBidi"/>
                <w:color w:val="1F497D" w:themeColor="text2"/>
                <w:sz w:val="24"/>
                <w:szCs w:val="24"/>
                <w:lang w:val="en-US"/>
              </w:rPr>
              <w:t xml:space="preserve"> and the people recites the Creed while the priest washes his hands reciting the three verses of the Psalms mentioned in the Liturgy of St. Basil. Then the priests </w:t>
            </w:r>
            <w:proofErr w:type="spellStart"/>
            <w:r w:rsidRPr="00C06844">
              <w:rPr>
                <w:rFonts w:asciiTheme="majorBidi" w:hAnsiTheme="majorBidi" w:cstheme="majorBidi"/>
                <w:color w:val="1F497D" w:themeColor="text2"/>
                <w:sz w:val="24"/>
                <w:szCs w:val="24"/>
                <w:lang w:val="en-US"/>
              </w:rPr>
              <w:t>prayd</w:t>
            </w:r>
            <w:proofErr w:type="spellEnd"/>
            <w:r w:rsidRPr="00C06844">
              <w:rPr>
                <w:rFonts w:asciiTheme="majorBidi" w:hAnsiTheme="majorBidi" w:cstheme="majorBidi"/>
                <w:color w:val="1F497D" w:themeColor="text2"/>
                <w:sz w:val="24"/>
                <w:szCs w:val="24"/>
                <w:lang w:val="en-US"/>
              </w:rPr>
              <w:t xml:space="preserve"> the following Prayer of Reconciliation:</w:t>
            </w:r>
          </w:p>
        </w:tc>
        <w:tc>
          <w:tcPr>
            <w:tcW w:w="2552" w:type="dxa"/>
          </w:tcPr>
          <w:p w14:paraId="1795BBF9" w14:textId="6487AFF2" w:rsidR="00A76205" w:rsidRPr="00C06844" w:rsidRDefault="00A76205" w:rsidP="000D1F4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يصلي الكاهن الثلاثة أواشي الكبار ويتلو</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الشعب قانون الايمان بينما يغسل الكاهن يديه</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مردداً قطع المزامير كما ذكر في القداس</w:t>
            </w:r>
            <w:r w:rsidR="000D1F4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الباسيلي. ثم يبدأ صلاة الصلح التالية</w:t>
            </w:r>
            <w:r w:rsidRPr="00C06844">
              <w:rPr>
                <w:rFonts w:asciiTheme="majorBidi" w:hAnsiTheme="majorBidi" w:cstheme="majorBidi"/>
                <w:b/>
                <w:bCs/>
                <w:color w:val="1F497D" w:themeColor="text2"/>
                <w:sz w:val="24"/>
                <w:szCs w:val="24"/>
                <w:rtl/>
                <w:lang w:val="en-US"/>
              </w:rPr>
              <w:t>:</w:t>
            </w:r>
          </w:p>
        </w:tc>
      </w:tr>
      <w:tr w:rsidR="00DB0F0C" w:rsidRPr="004332C7" w14:paraId="383E2151" w14:textId="77777777" w:rsidTr="002E55E6">
        <w:trPr>
          <w:jc w:val="center"/>
        </w:trPr>
        <w:tc>
          <w:tcPr>
            <w:tcW w:w="3969" w:type="dxa"/>
          </w:tcPr>
          <w:p w14:paraId="06BECE1C" w14:textId="092254E8" w:rsidR="00DB0F0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B0F0C" w:rsidRPr="004332C7">
              <w:rPr>
                <w:rFonts w:asciiTheme="majorBidi" w:hAnsiTheme="majorBidi" w:cstheme="majorBidi"/>
                <w:b/>
                <w:bCs/>
                <w:color w:val="C10000"/>
                <w:sz w:val="24"/>
                <w:szCs w:val="24"/>
              </w:rPr>
              <w:t>:</w:t>
            </w:r>
          </w:p>
          <w:p w14:paraId="70EDF711" w14:textId="4C14CB0D" w:rsidR="00DB0F0C" w:rsidRPr="004332C7" w:rsidRDefault="00DB0F0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Bed</w:t>
            </w:r>
            <w:r w:rsidR="00602EC7" w:rsidRPr="004332C7">
              <w:rPr>
                <w:rFonts w:asciiTheme="majorBidi" w:hAnsiTheme="majorBidi" w:cstheme="majorBidi"/>
                <w:color w:val="000000"/>
                <w:sz w:val="24"/>
                <w:szCs w:val="24"/>
              </w:rPr>
              <w:t>.</w:t>
            </w:r>
            <w:r w:rsidR="00AA2A08">
              <w:rPr>
                <w:rFonts w:asciiTheme="majorBidi" w:hAnsiTheme="majorBidi" w:cstheme="majorBidi"/>
                <w:color w:val="000000"/>
                <w:sz w:val="24"/>
                <w:szCs w:val="24"/>
              </w:rPr>
              <w:t xml:space="preserve"> </w:t>
            </w:r>
            <w:r w:rsidR="00AA2A08" w:rsidRPr="00C41C50">
              <w:rPr>
                <w:rFonts w:asciiTheme="majorBidi" w:hAnsiTheme="majorBidi" w:cstheme="majorBidi"/>
                <w:b/>
                <w:bCs/>
                <w:color w:val="00B050"/>
                <w:sz w:val="24"/>
                <w:szCs w:val="24"/>
                <w:lang w:val="en-US"/>
              </w:rPr>
              <w:t>(</w:t>
            </w:r>
            <w:proofErr w:type="spellStart"/>
            <w:r w:rsidR="00AA2A08" w:rsidRPr="00C41C50">
              <w:rPr>
                <w:rFonts w:asciiTheme="majorBidi" w:hAnsiTheme="majorBidi" w:cstheme="majorBidi"/>
                <w:b/>
                <w:bCs/>
                <w:color w:val="00B050"/>
                <w:sz w:val="24"/>
                <w:szCs w:val="24"/>
                <w:lang w:val="en-US"/>
              </w:rPr>
              <w:t>Eshlil</w:t>
            </w:r>
            <w:proofErr w:type="spellEnd"/>
            <w:r w:rsidR="00AA2A08" w:rsidRPr="00C41C50">
              <w:rPr>
                <w:rFonts w:asciiTheme="majorBidi" w:hAnsiTheme="majorBidi" w:cstheme="majorBidi"/>
                <w:b/>
                <w:bCs/>
                <w:color w:val="00B050"/>
                <w:sz w:val="24"/>
                <w:szCs w:val="24"/>
                <w:lang w:val="en-US"/>
              </w:rPr>
              <w:t>)</w:t>
            </w:r>
          </w:p>
        </w:tc>
        <w:tc>
          <w:tcPr>
            <w:tcW w:w="3969" w:type="dxa"/>
          </w:tcPr>
          <w:p w14:paraId="631DE1B4" w14:textId="77777777" w:rsidR="00DB0F0C" w:rsidRPr="004332C7" w:rsidRDefault="00DB0F0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742C4B59" w14:textId="7B6345AF" w:rsidR="00DB0F0C" w:rsidRPr="004332C7" w:rsidRDefault="00DB0F0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Pray.</w:t>
            </w:r>
            <w:r w:rsidR="00AA2A08">
              <w:rPr>
                <w:rFonts w:asciiTheme="majorBidi" w:hAnsiTheme="majorBidi" w:cstheme="majorBidi"/>
                <w:color w:val="000000"/>
                <w:sz w:val="24"/>
                <w:szCs w:val="24"/>
              </w:rPr>
              <w:t xml:space="preserve"> (</w:t>
            </w:r>
            <w:r w:rsidR="00AA2A08" w:rsidRPr="0057670E">
              <w:rPr>
                <w:rFonts w:asciiTheme="majorBidi" w:hAnsiTheme="majorBidi" w:cstheme="majorBidi"/>
                <w:color w:val="00B050"/>
                <w:sz w:val="24"/>
                <w:szCs w:val="24"/>
              </w:rPr>
              <w:t>Eshlil</w:t>
            </w:r>
            <w:r w:rsidR="00AA2A08">
              <w:rPr>
                <w:rFonts w:asciiTheme="majorBidi" w:hAnsiTheme="majorBidi" w:cstheme="majorBidi"/>
                <w:color w:val="000000"/>
                <w:sz w:val="24"/>
                <w:szCs w:val="24"/>
              </w:rPr>
              <w:t>)</w:t>
            </w:r>
          </w:p>
        </w:tc>
        <w:tc>
          <w:tcPr>
            <w:tcW w:w="2552" w:type="dxa"/>
          </w:tcPr>
          <w:p w14:paraId="6494176F" w14:textId="77777777" w:rsidR="00DB0F0C" w:rsidRPr="004319C3" w:rsidRDefault="00DB0F0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62537F0E" w14:textId="3884216B" w:rsidR="00DB0F0C" w:rsidRPr="004319C3" w:rsidRDefault="00DB0F0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صلوا</w:t>
            </w:r>
            <w:r w:rsidR="00AA2A08">
              <w:rPr>
                <w:rFonts w:asciiTheme="majorBidi" w:hAnsiTheme="majorBidi" w:cstheme="majorBidi"/>
                <w:b/>
                <w:bCs/>
                <w:color w:val="000000"/>
                <w:sz w:val="24"/>
                <w:szCs w:val="24"/>
              </w:rPr>
              <w:t xml:space="preserve">)   </w:t>
            </w:r>
            <w:r w:rsidR="00AA2A08" w:rsidRPr="0057670E">
              <w:rPr>
                <w:rFonts w:asciiTheme="majorBidi" w:hAnsiTheme="majorBidi" w:cs="Times New Roman"/>
                <w:b/>
                <w:bCs/>
                <w:color w:val="00B050"/>
                <w:sz w:val="24"/>
                <w:szCs w:val="24"/>
                <w:rtl/>
              </w:rPr>
              <w:t>اشليل</w:t>
            </w:r>
            <w:r w:rsidR="00AA2A08">
              <w:rPr>
                <w:rFonts w:asciiTheme="majorBidi" w:hAnsiTheme="majorBidi" w:cs="Times New Roman"/>
                <w:b/>
                <w:bCs/>
                <w:color w:val="000000"/>
                <w:sz w:val="24"/>
                <w:szCs w:val="24"/>
              </w:rPr>
              <w:t>(</w:t>
            </w:r>
          </w:p>
        </w:tc>
      </w:tr>
      <w:tr w:rsidR="00675327" w:rsidRPr="004332C7" w14:paraId="372B6BBA" w14:textId="77777777" w:rsidTr="002E55E6">
        <w:trPr>
          <w:jc w:val="center"/>
        </w:trPr>
        <w:tc>
          <w:tcPr>
            <w:tcW w:w="3969" w:type="dxa"/>
          </w:tcPr>
          <w:p w14:paraId="35ADA04B"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0EB380F"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3AD276FC"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DB0F0C" w:rsidRPr="009B270D" w14:paraId="61767046" w14:textId="77777777" w:rsidTr="002E55E6">
        <w:trPr>
          <w:jc w:val="center"/>
        </w:trPr>
        <w:tc>
          <w:tcPr>
            <w:tcW w:w="3969" w:type="dxa"/>
          </w:tcPr>
          <w:p w14:paraId="4D15CD85" w14:textId="77777777" w:rsidR="00DB0F0C" w:rsidRPr="004332C7" w:rsidRDefault="00DB0F0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A675241" w14:textId="77777777" w:rsidR="00DB0F0C" w:rsidRDefault="00DB0F0C"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Rejs jer for at bede</w:t>
            </w:r>
            <w:r w:rsidR="00602EC7" w:rsidRPr="004332C7">
              <w:rPr>
                <w:rFonts w:asciiTheme="majorBidi" w:hAnsiTheme="majorBidi" w:cstheme="majorBidi"/>
                <w:color w:val="000000"/>
                <w:sz w:val="24"/>
                <w:szCs w:val="24"/>
              </w:rPr>
              <w:t>.</w:t>
            </w:r>
          </w:p>
          <w:p w14:paraId="4290E31D" w14:textId="18CB6A5F" w:rsidR="00AA2A08" w:rsidRPr="004332C7" w:rsidRDefault="00AA2A08" w:rsidP="00C767E9">
            <w:pPr>
              <w:jc w:val="both"/>
              <w:rPr>
                <w:rFonts w:asciiTheme="majorBidi" w:hAnsiTheme="majorBidi" w:cstheme="majorBidi"/>
                <w:sz w:val="24"/>
                <w:szCs w:val="24"/>
              </w:rPr>
            </w:pPr>
            <w:r w:rsidRPr="00C41C50">
              <w:rPr>
                <w:rFonts w:asciiTheme="majorBidi" w:hAnsiTheme="majorBidi" w:cstheme="majorBidi"/>
                <w:b/>
                <w:bCs/>
                <w:color w:val="00B050"/>
                <w:sz w:val="24"/>
                <w:szCs w:val="24"/>
                <w:lang w:val="en-US"/>
              </w:rPr>
              <w:t>(</w:t>
            </w:r>
            <w:proofErr w:type="gramStart"/>
            <w:r w:rsidRPr="00C41C50">
              <w:rPr>
                <w:rFonts w:asciiTheme="majorBidi" w:hAnsiTheme="majorBidi" w:cstheme="majorBidi"/>
                <w:b/>
                <w:bCs/>
                <w:color w:val="00B050"/>
                <w:sz w:val="24"/>
                <w:szCs w:val="24"/>
                <w:lang w:val="en-US"/>
              </w:rPr>
              <w:t>epi</w:t>
            </w:r>
            <w:proofErr w:type="gram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efki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estasite</w:t>
            </w:r>
            <w:proofErr w:type="spellEnd"/>
            <w:r w:rsidRPr="00C41C50">
              <w:rPr>
                <w:rFonts w:asciiTheme="majorBidi" w:hAnsiTheme="majorBidi" w:cstheme="majorBidi"/>
                <w:b/>
                <w:bCs/>
                <w:color w:val="00B050"/>
                <w:sz w:val="24"/>
                <w:szCs w:val="24"/>
                <w:lang w:val="en-US"/>
              </w:rPr>
              <w:t>)</w:t>
            </w:r>
          </w:p>
        </w:tc>
        <w:tc>
          <w:tcPr>
            <w:tcW w:w="3969" w:type="dxa"/>
          </w:tcPr>
          <w:p w14:paraId="0394A64D" w14:textId="77777777" w:rsidR="00DB0F0C" w:rsidRPr="004332C7" w:rsidRDefault="00DB0F0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30BDEDF1" w14:textId="77777777" w:rsidR="00DB0F0C" w:rsidRDefault="00DB0F0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Stand up for prayer.</w:t>
            </w:r>
          </w:p>
          <w:p w14:paraId="4B659C56" w14:textId="015E0B00" w:rsidR="00AA2A08" w:rsidRPr="004332C7" w:rsidRDefault="00AA2A08"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w:t>
            </w:r>
            <w:proofErr w:type="gramStart"/>
            <w:r w:rsidRPr="00C41C50">
              <w:rPr>
                <w:rFonts w:asciiTheme="majorBidi" w:hAnsiTheme="majorBidi" w:cstheme="majorBidi"/>
                <w:b/>
                <w:bCs/>
                <w:color w:val="00B050"/>
                <w:sz w:val="24"/>
                <w:szCs w:val="24"/>
                <w:lang w:val="en-US"/>
              </w:rPr>
              <w:t>epi</w:t>
            </w:r>
            <w:proofErr w:type="gram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efki</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estasite</w:t>
            </w:r>
            <w:proofErr w:type="spellEnd"/>
            <w:r w:rsidRPr="00C41C50">
              <w:rPr>
                <w:rFonts w:asciiTheme="majorBidi" w:hAnsiTheme="majorBidi" w:cstheme="majorBidi"/>
                <w:b/>
                <w:bCs/>
                <w:color w:val="00B050"/>
                <w:sz w:val="24"/>
                <w:szCs w:val="24"/>
                <w:lang w:val="en-US"/>
              </w:rPr>
              <w:t>)</w:t>
            </w:r>
          </w:p>
        </w:tc>
        <w:tc>
          <w:tcPr>
            <w:tcW w:w="2552" w:type="dxa"/>
          </w:tcPr>
          <w:p w14:paraId="53BFB748" w14:textId="77777777" w:rsidR="00DB0F0C" w:rsidRPr="0019613F" w:rsidRDefault="00DB0F0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57C186BD" w14:textId="77777777" w:rsidR="00DB0F0C" w:rsidRPr="0019613F" w:rsidRDefault="00DB0F0C" w:rsidP="00C767E9">
            <w:pPr>
              <w:bidi/>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للصلاة قفوا</w:t>
            </w:r>
            <w:r w:rsidRPr="0019613F">
              <w:rPr>
                <w:rFonts w:asciiTheme="majorBidi" w:hAnsiTheme="majorBidi" w:cstheme="majorBidi"/>
                <w:b/>
                <w:bCs/>
                <w:color w:val="000000"/>
                <w:sz w:val="24"/>
                <w:szCs w:val="24"/>
                <w:lang w:val="en-US"/>
              </w:rPr>
              <w:t>.</w:t>
            </w:r>
          </w:p>
          <w:p w14:paraId="142B700D" w14:textId="365AD6C1" w:rsidR="00AA2A08" w:rsidRPr="004319C3" w:rsidRDefault="00AA2A08" w:rsidP="00AA2A08">
            <w:pPr>
              <w:bidi/>
              <w:jc w:val="both"/>
              <w:rPr>
                <w:rFonts w:asciiTheme="majorBidi" w:hAnsiTheme="majorBidi" w:cstheme="majorBidi"/>
                <w:b/>
                <w:bCs/>
                <w:sz w:val="24"/>
                <w:szCs w:val="24"/>
                <w:lang w:val="en-US"/>
              </w:rPr>
            </w:pPr>
            <w:r w:rsidRPr="0019613F">
              <w:rPr>
                <w:rFonts w:asciiTheme="majorBidi" w:hAnsiTheme="majorBidi" w:cstheme="majorBidi"/>
                <w:b/>
                <w:bCs/>
                <w:color w:val="000000"/>
                <w:lang w:val="en-US"/>
              </w:rPr>
              <w:t xml:space="preserve">) </w:t>
            </w:r>
            <w:r w:rsidRPr="00C41C50">
              <w:rPr>
                <w:rFonts w:asciiTheme="majorBidi" w:hAnsiTheme="majorBidi" w:cs="Times New Roman"/>
                <w:b/>
                <w:bCs/>
                <w:color w:val="00B050"/>
                <w:rtl/>
              </w:rPr>
              <w:t xml:space="preserve">ابي ابروس افكى اسطاسيتى </w:t>
            </w:r>
            <w:r w:rsidRPr="0019613F">
              <w:rPr>
                <w:rFonts w:asciiTheme="majorBidi" w:hAnsiTheme="majorBidi" w:cs="Times New Roman"/>
                <w:b/>
                <w:bCs/>
                <w:color w:val="00B050"/>
                <w:lang w:val="en-US"/>
              </w:rPr>
              <w:t>(</w:t>
            </w:r>
          </w:p>
        </w:tc>
      </w:tr>
      <w:tr w:rsidR="00675327" w:rsidRPr="009B270D" w14:paraId="1048AC9A" w14:textId="77777777" w:rsidTr="002E55E6">
        <w:trPr>
          <w:jc w:val="center"/>
        </w:trPr>
        <w:tc>
          <w:tcPr>
            <w:tcW w:w="3969" w:type="dxa"/>
          </w:tcPr>
          <w:p w14:paraId="26090B67"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4074436"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5D0A4A1"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DB0F0C" w:rsidRPr="009B270D" w14:paraId="7923F7BE" w14:textId="77777777" w:rsidTr="002E55E6">
        <w:trPr>
          <w:jc w:val="center"/>
        </w:trPr>
        <w:tc>
          <w:tcPr>
            <w:tcW w:w="3969" w:type="dxa"/>
          </w:tcPr>
          <w:p w14:paraId="677B322C" w14:textId="36019F0C" w:rsidR="00DB0F0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B0F0C" w:rsidRPr="004332C7">
              <w:rPr>
                <w:rFonts w:asciiTheme="majorBidi" w:hAnsiTheme="majorBidi" w:cstheme="majorBidi"/>
                <w:b/>
                <w:bCs/>
                <w:color w:val="C10000"/>
                <w:sz w:val="24"/>
                <w:szCs w:val="24"/>
              </w:rPr>
              <w:t>:</w:t>
            </w:r>
          </w:p>
          <w:p w14:paraId="17BE0732" w14:textId="2E58BD8D" w:rsidR="002E55E6" w:rsidRPr="004332C7" w:rsidRDefault="00DB0F0C" w:rsidP="002E55E6">
            <w:pPr>
              <w:jc w:val="both"/>
              <w:rPr>
                <w:rFonts w:asciiTheme="majorBidi" w:hAnsiTheme="majorBidi" w:cstheme="majorBidi"/>
                <w:sz w:val="24"/>
                <w:szCs w:val="24"/>
              </w:rPr>
            </w:pPr>
            <w:r w:rsidRPr="004332C7">
              <w:rPr>
                <w:rFonts w:asciiTheme="majorBidi" w:hAnsiTheme="majorBidi" w:cstheme="majorBidi"/>
                <w:color w:val="000000"/>
                <w:sz w:val="24"/>
                <w:szCs w:val="24"/>
              </w:rPr>
              <w:t>Fred være med jer Alle</w:t>
            </w:r>
            <w:r w:rsidR="00602EC7" w:rsidRPr="004605D5">
              <w:rPr>
                <w:rFonts w:asciiTheme="majorBidi" w:hAnsiTheme="majorBidi" w:cstheme="majorBidi"/>
                <w:b/>
                <w:bCs/>
                <w:color w:val="00B050"/>
                <w:sz w:val="24"/>
                <w:szCs w:val="24"/>
              </w:rPr>
              <w:t>.</w:t>
            </w:r>
            <w:r w:rsidR="002E55E6" w:rsidRPr="004605D5">
              <w:rPr>
                <w:rFonts w:asciiTheme="majorBidi" w:hAnsiTheme="majorBidi" w:cstheme="majorBidi"/>
                <w:b/>
                <w:bCs/>
                <w:color w:val="00B050"/>
                <w:sz w:val="24"/>
                <w:szCs w:val="24"/>
              </w:rPr>
              <w:t>(Irini Pasi)</w:t>
            </w:r>
          </w:p>
        </w:tc>
        <w:tc>
          <w:tcPr>
            <w:tcW w:w="3969" w:type="dxa"/>
          </w:tcPr>
          <w:p w14:paraId="38435C82" w14:textId="77777777" w:rsidR="00DB0F0C" w:rsidRPr="004332C7" w:rsidRDefault="00DB0F0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026D3DD" w14:textId="1D6CA497" w:rsidR="002E55E6" w:rsidRPr="004332C7" w:rsidRDefault="00DB0F0C" w:rsidP="002E55E6">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Peace be with </w:t>
            </w:r>
            <w:proofErr w:type="gramStart"/>
            <w:r w:rsidRPr="004332C7">
              <w:rPr>
                <w:rFonts w:asciiTheme="majorBidi" w:hAnsiTheme="majorBidi" w:cstheme="majorBidi"/>
                <w:color w:val="000000"/>
                <w:sz w:val="24"/>
                <w:szCs w:val="24"/>
                <w:lang w:val="en-US"/>
              </w:rPr>
              <w:t>all</w:t>
            </w:r>
            <w:r w:rsidRPr="00C41C50">
              <w:rPr>
                <w:rFonts w:asciiTheme="majorBidi" w:hAnsiTheme="majorBidi" w:cstheme="majorBidi"/>
                <w:b/>
                <w:bCs/>
                <w:color w:val="00B050"/>
                <w:sz w:val="24"/>
                <w:szCs w:val="24"/>
                <w:lang w:val="en-US"/>
              </w:rPr>
              <w:t>.</w:t>
            </w:r>
            <w:r w:rsidR="002E55E6" w:rsidRPr="00C41C50">
              <w:rPr>
                <w:rFonts w:asciiTheme="majorBidi" w:hAnsiTheme="majorBidi" w:cstheme="majorBidi"/>
                <w:b/>
                <w:bCs/>
                <w:color w:val="00B050"/>
                <w:sz w:val="24"/>
                <w:szCs w:val="24"/>
                <w:lang w:val="en-US"/>
              </w:rPr>
              <w:t>(</w:t>
            </w:r>
            <w:proofErr w:type="spellStart"/>
            <w:proofErr w:type="gramEnd"/>
            <w:r w:rsidR="002E55E6" w:rsidRPr="00C41C50">
              <w:rPr>
                <w:rFonts w:asciiTheme="majorBidi" w:hAnsiTheme="majorBidi" w:cstheme="majorBidi"/>
                <w:b/>
                <w:bCs/>
                <w:color w:val="00B050"/>
                <w:sz w:val="24"/>
                <w:szCs w:val="24"/>
                <w:lang w:val="en-US"/>
              </w:rPr>
              <w:t>Irini</w:t>
            </w:r>
            <w:proofErr w:type="spellEnd"/>
            <w:r w:rsidR="002E55E6" w:rsidRPr="00C41C50">
              <w:rPr>
                <w:rFonts w:asciiTheme="majorBidi" w:hAnsiTheme="majorBidi" w:cstheme="majorBidi"/>
                <w:b/>
                <w:bCs/>
                <w:color w:val="00B050"/>
                <w:sz w:val="24"/>
                <w:szCs w:val="24"/>
                <w:lang w:val="en-US"/>
              </w:rPr>
              <w:t xml:space="preserve"> </w:t>
            </w:r>
            <w:proofErr w:type="spellStart"/>
            <w:r w:rsidR="002E55E6" w:rsidRPr="00C41C50">
              <w:rPr>
                <w:rFonts w:asciiTheme="majorBidi" w:hAnsiTheme="majorBidi" w:cstheme="majorBidi"/>
                <w:b/>
                <w:bCs/>
                <w:color w:val="00B050"/>
                <w:sz w:val="24"/>
                <w:szCs w:val="24"/>
                <w:lang w:val="en-US"/>
              </w:rPr>
              <w:t>Pasi</w:t>
            </w:r>
            <w:proofErr w:type="spellEnd"/>
            <w:r w:rsidR="002E55E6" w:rsidRPr="00C41C50">
              <w:rPr>
                <w:rFonts w:asciiTheme="majorBidi" w:hAnsiTheme="majorBidi" w:cstheme="majorBidi"/>
                <w:b/>
                <w:bCs/>
                <w:color w:val="00B050"/>
                <w:sz w:val="24"/>
                <w:szCs w:val="24"/>
                <w:lang w:val="en-US"/>
              </w:rPr>
              <w:t>)</w:t>
            </w:r>
          </w:p>
        </w:tc>
        <w:tc>
          <w:tcPr>
            <w:tcW w:w="2552" w:type="dxa"/>
          </w:tcPr>
          <w:p w14:paraId="3B16C714" w14:textId="77777777" w:rsidR="00DB0F0C" w:rsidRPr="0019613F" w:rsidRDefault="00DB0F0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1C9AC929" w14:textId="611E12AB" w:rsidR="00DB0F0C" w:rsidRPr="004319C3" w:rsidRDefault="00B83FF4"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السلام لجميعكم</w:t>
            </w:r>
            <w:r w:rsidR="002E55E6" w:rsidRPr="0019613F">
              <w:rPr>
                <w:rFonts w:asciiTheme="majorBidi" w:hAnsiTheme="majorBidi" w:cstheme="majorBidi"/>
                <w:b/>
                <w:bCs/>
                <w:color w:val="00B050"/>
                <w:lang w:val="en-US"/>
              </w:rPr>
              <w:t xml:space="preserve">) </w:t>
            </w:r>
            <w:r w:rsidR="002E55E6" w:rsidRPr="00C41C50">
              <w:rPr>
                <w:rFonts w:asciiTheme="majorBidi" w:hAnsiTheme="majorBidi" w:cs="Times New Roman"/>
                <w:b/>
                <w:bCs/>
                <w:color w:val="00B050"/>
                <w:rtl/>
              </w:rPr>
              <w:t xml:space="preserve">ايرينى باسى </w:t>
            </w:r>
            <w:r w:rsidR="002E55E6" w:rsidRPr="0019613F">
              <w:rPr>
                <w:rFonts w:asciiTheme="majorBidi" w:hAnsiTheme="majorBidi" w:cs="Times New Roman"/>
                <w:b/>
                <w:bCs/>
                <w:color w:val="00B050"/>
                <w:lang w:val="en-US"/>
              </w:rPr>
              <w:t>(</w:t>
            </w:r>
          </w:p>
        </w:tc>
      </w:tr>
      <w:tr w:rsidR="00675327" w:rsidRPr="009B270D" w14:paraId="268CAB3B" w14:textId="77777777" w:rsidTr="002E55E6">
        <w:trPr>
          <w:jc w:val="center"/>
        </w:trPr>
        <w:tc>
          <w:tcPr>
            <w:tcW w:w="3969" w:type="dxa"/>
          </w:tcPr>
          <w:p w14:paraId="67282E59"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B86FEFA"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4F06CD9"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DB0F0C" w:rsidRPr="009B270D" w14:paraId="31C517CC" w14:textId="77777777" w:rsidTr="002E55E6">
        <w:trPr>
          <w:jc w:val="center"/>
        </w:trPr>
        <w:tc>
          <w:tcPr>
            <w:tcW w:w="3969" w:type="dxa"/>
          </w:tcPr>
          <w:p w14:paraId="58BD3BC2" w14:textId="089F3097" w:rsidR="00DB0F0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DB0F0C" w:rsidRPr="004332C7">
              <w:rPr>
                <w:rFonts w:asciiTheme="majorBidi" w:hAnsiTheme="majorBidi" w:cstheme="majorBidi"/>
                <w:b/>
                <w:bCs/>
                <w:color w:val="C10000"/>
                <w:sz w:val="24"/>
                <w:szCs w:val="24"/>
              </w:rPr>
              <w:t>:</w:t>
            </w:r>
          </w:p>
          <w:p w14:paraId="65B87F80" w14:textId="77777777" w:rsidR="00DB0F0C" w:rsidRDefault="00DB0F0C"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Og med din ånd</w:t>
            </w:r>
            <w:r w:rsidR="00602EC7" w:rsidRPr="004332C7">
              <w:rPr>
                <w:rFonts w:asciiTheme="majorBidi" w:hAnsiTheme="majorBidi" w:cstheme="majorBidi"/>
                <w:color w:val="000000"/>
                <w:sz w:val="24"/>
                <w:szCs w:val="24"/>
              </w:rPr>
              <w:t>.</w:t>
            </w:r>
          </w:p>
          <w:p w14:paraId="73E429A8" w14:textId="72002DA9" w:rsidR="002E55E6" w:rsidRPr="004332C7" w:rsidRDefault="002E55E6" w:rsidP="00C767E9">
            <w:pPr>
              <w:jc w:val="both"/>
              <w:rPr>
                <w:rFonts w:asciiTheme="majorBidi" w:hAnsiTheme="majorBidi" w:cstheme="majorBidi"/>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Kito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epnevma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ti</w:t>
            </w:r>
            <w:proofErr w:type="spellEnd"/>
            <w:r w:rsidRPr="00C41C50">
              <w:rPr>
                <w:rFonts w:asciiTheme="majorBidi" w:hAnsiTheme="majorBidi" w:cstheme="majorBidi"/>
                <w:b/>
                <w:bCs/>
                <w:color w:val="00B050"/>
                <w:sz w:val="24"/>
                <w:szCs w:val="24"/>
                <w:lang w:val="en-US"/>
              </w:rPr>
              <w:t xml:space="preserve"> so)</w:t>
            </w:r>
          </w:p>
        </w:tc>
        <w:tc>
          <w:tcPr>
            <w:tcW w:w="3969" w:type="dxa"/>
          </w:tcPr>
          <w:p w14:paraId="4F0B537E" w14:textId="77777777" w:rsidR="00DB0F0C" w:rsidRPr="004332C7" w:rsidRDefault="00DB0F0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29D98DC" w14:textId="77777777" w:rsidR="00DB0F0C" w:rsidRDefault="00DB0F0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And with your spirit.</w:t>
            </w:r>
          </w:p>
          <w:p w14:paraId="131F1921" w14:textId="62FDF587" w:rsidR="002E55E6" w:rsidRPr="004332C7" w:rsidRDefault="002E55E6"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Kito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epnevma</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ti</w:t>
            </w:r>
            <w:proofErr w:type="spellEnd"/>
            <w:r w:rsidRPr="00C41C50">
              <w:rPr>
                <w:rFonts w:asciiTheme="majorBidi" w:hAnsiTheme="majorBidi" w:cstheme="majorBidi"/>
                <w:b/>
                <w:bCs/>
                <w:color w:val="00B050"/>
                <w:sz w:val="24"/>
                <w:szCs w:val="24"/>
                <w:lang w:val="en-US"/>
              </w:rPr>
              <w:t xml:space="preserve"> so)</w:t>
            </w:r>
          </w:p>
        </w:tc>
        <w:tc>
          <w:tcPr>
            <w:tcW w:w="2552" w:type="dxa"/>
          </w:tcPr>
          <w:p w14:paraId="2EB3BC91" w14:textId="77777777" w:rsidR="00DB0F0C" w:rsidRPr="0019613F" w:rsidRDefault="00DB0F0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32C1A815" w14:textId="77777777" w:rsidR="00DB0F0C" w:rsidRPr="0019613F" w:rsidRDefault="00DB0F0C" w:rsidP="00C767E9">
            <w:pPr>
              <w:bidi/>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ولروحك ايضا</w:t>
            </w:r>
            <w:r w:rsidRPr="0019613F">
              <w:rPr>
                <w:rFonts w:asciiTheme="majorBidi" w:hAnsiTheme="majorBidi" w:cstheme="majorBidi"/>
                <w:b/>
                <w:bCs/>
                <w:color w:val="000000"/>
                <w:sz w:val="24"/>
                <w:szCs w:val="24"/>
                <w:lang w:val="en-US"/>
              </w:rPr>
              <w:t>.</w:t>
            </w:r>
          </w:p>
          <w:p w14:paraId="2B13CDA6" w14:textId="4A59EB4B" w:rsidR="002E55E6" w:rsidRPr="004319C3" w:rsidRDefault="002E55E6" w:rsidP="002E55E6">
            <w:pPr>
              <w:bidi/>
              <w:jc w:val="both"/>
              <w:rPr>
                <w:rFonts w:asciiTheme="majorBidi" w:hAnsiTheme="majorBidi" w:cstheme="majorBidi"/>
                <w:b/>
                <w:bCs/>
                <w:sz w:val="24"/>
                <w:szCs w:val="24"/>
                <w:lang w:val="en-US"/>
              </w:rPr>
            </w:pPr>
            <w:r w:rsidRPr="0019613F">
              <w:rPr>
                <w:rFonts w:asciiTheme="majorBidi" w:hAnsiTheme="majorBidi" w:cstheme="majorBidi"/>
                <w:b/>
                <w:bCs/>
                <w:color w:val="00B050"/>
                <w:lang w:val="en-US"/>
              </w:rPr>
              <w:t xml:space="preserve">) </w:t>
            </w:r>
            <w:r w:rsidRPr="00C41C50">
              <w:rPr>
                <w:rFonts w:asciiTheme="majorBidi" w:hAnsiTheme="majorBidi" w:cs="Times New Roman"/>
                <w:b/>
                <w:bCs/>
                <w:color w:val="00B050"/>
                <w:rtl/>
              </w:rPr>
              <w:t xml:space="preserve">كيطو ابنفماتى سو </w:t>
            </w:r>
            <w:r w:rsidRPr="0019613F">
              <w:rPr>
                <w:rFonts w:asciiTheme="majorBidi" w:hAnsiTheme="majorBidi" w:cs="Times New Roman"/>
                <w:b/>
                <w:bCs/>
                <w:color w:val="00B050"/>
                <w:lang w:val="en-US"/>
              </w:rPr>
              <w:t>(</w:t>
            </w:r>
          </w:p>
        </w:tc>
      </w:tr>
    </w:tbl>
    <w:p w14:paraId="5B65A1DE" w14:textId="77777777" w:rsidR="002E55E6" w:rsidRPr="0019613F" w:rsidRDefault="002E55E6" w:rsidP="002E55E6">
      <w:pPr>
        <w:rPr>
          <w:lang w:val="en-US"/>
        </w:rPr>
      </w:pPr>
      <w:bookmarkStart w:id="17" w:name="_Toc97819954"/>
    </w:p>
    <w:p w14:paraId="289B2987" w14:textId="0BC34438" w:rsidR="00880712" w:rsidRPr="004332C7" w:rsidRDefault="00880712" w:rsidP="000D1F48">
      <w:pPr>
        <w:pStyle w:val="Heading2"/>
        <w:jc w:val="center"/>
        <w:rPr>
          <w:b/>
          <w:bCs/>
          <w:sz w:val="28"/>
          <w:szCs w:val="28"/>
        </w:rPr>
      </w:pPr>
      <w:r w:rsidRPr="004332C7">
        <w:rPr>
          <w:b/>
          <w:bCs/>
          <w:sz w:val="28"/>
          <w:szCs w:val="28"/>
        </w:rPr>
        <w:t>The Prayer of Reconciliation</w:t>
      </w:r>
      <w:bookmarkEnd w:id="17"/>
    </w:p>
    <w:p w14:paraId="66E5FD89" w14:textId="77777777" w:rsidR="00880712" w:rsidRPr="004332C7" w:rsidRDefault="00880712"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45"/>
      </w:tblGrid>
      <w:tr w:rsidR="00A306B5" w:rsidRPr="004332C7" w14:paraId="24A0827D" w14:textId="77777777" w:rsidTr="009C52C7">
        <w:trPr>
          <w:jc w:val="center"/>
        </w:trPr>
        <w:tc>
          <w:tcPr>
            <w:tcW w:w="3969" w:type="dxa"/>
            <w:shd w:val="clear" w:color="auto" w:fill="EAF1DD" w:themeFill="accent3" w:themeFillTint="33"/>
            <w:vAlign w:val="center"/>
          </w:tcPr>
          <w:p w14:paraId="30D41569" w14:textId="0AE53F72" w:rsidR="00A76205" w:rsidRPr="008B6C38" w:rsidRDefault="00DB0F0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Derpå siger præsten denne forsoningsbøn, henvendt til Sønne</w:t>
            </w:r>
            <w:r w:rsidR="000D0C0A" w:rsidRPr="008B6C38">
              <w:rPr>
                <w:rFonts w:asciiTheme="majorBidi" w:hAnsiTheme="majorBidi" w:cstheme="majorBidi"/>
                <w:b/>
                <w:bCs/>
                <w:color w:val="C10000"/>
                <w:sz w:val="28"/>
                <w:szCs w:val="28"/>
              </w:rPr>
              <w:t>n</w:t>
            </w:r>
            <w:r w:rsidRPr="008B6C38">
              <w:rPr>
                <w:rFonts w:asciiTheme="majorBidi" w:hAnsiTheme="majorBidi" w:cstheme="majorBidi"/>
                <w:b/>
                <w:bCs/>
                <w:color w:val="C10000"/>
                <w:sz w:val="28"/>
                <w:szCs w:val="28"/>
              </w:rPr>
              <w:t>:</w:t>
            </w:r>
          </w:p>
        </w:tc>
        <w:tc>
          <w:tcPr>
            <w:tcW w:w="3969" w:type="dxa"/>
            <w:shd w:val="clear" w:color="auto" w:fill="EAF1DD" w:themeFill="accent3" w:themeFillTint="33"/>
            <w:vAlign w:val="center"/>
          </w:tcPr>
          <w:p w14:paraId="53461E7B" w14:textId="60E3FE4D" w:rsidR="00A76205" w:rsidRPr="008B6C38" w:rsidRDefault="00A76205" w:rsidP="008B6C3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lang w:val="en-US"/>
              </w:rPr>
              <w:t xml:space="preserve">The Prayer of Reconciliation </w:t>
            </w:r>
            <w:proofErr w:type="gramStart"/>
            <w:r w:rsidRPr="008B6C38">
              <w:rPr>
                <w:rFonts w:asciiTheme="majorBidi" w:hAnsiTheme="majorBidi" w:cstheme="majorBidi"/>
                <w:b/>
                <w:bCs/>
                <w:color w:val="C10000"/>
                <w:sz w:val="28"/>
                <w:szCs w:val="28"/>
                <w:lang w:val="en-US"/>
              </w:rPr>
              <w:t>To</w:t>
            </w:r>
            <w:proofErr w:type="gramEnd"/>
            <w:r w:rsidRPr="008B6C38">
              <w:rPr>
                <w:rFonts w:asciiTheme="majorBidi" w:hAnsiTheme="majorBidi" w:cstheme="majorBidi"/>
                <w:b/>
                <w:bCs/>
                <w:color w:val="C10000"/>
                <w:sz w:val="28"/>
                <w:szCs w:val="28"/>
                <w:lang w:val="en-US"/>
              </w:rPr>
              <w:t xml:space="preserve"> the Son</w:t>
            </w:r>
          </w:p>
        </w:tc>
        <w:tc>
          <w:tcPr>
            <w:tcW w:w="2545" w:type="dxa"/>
            <w:shd w:val="clear" w:color="auto" w:fill="EAF1DD" w:themeFill="accent3" w:themeFillTint="33"/>
            <w:vAlign w:val="center"/>
          </w:tcPr>
          <w:p w14:paraId="440C3D82" w14:textId="7A8CA840" w:rsidR="00A76205" w:rsidRPr="008B6C38" w:rsidRDefault="00A76205" w:rsidP="008B6C3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صلاة الصلح للابن</w:t>
            </w:r>
          </w:p>
        </w:tc>
      </w:tr>
      <w:tr w:rsidR="00A306B5" w:rsidRPr="009B270D" w14:paraId="03C5B45A" w14:textId="77777777" w:rsidTr="009C52C7">
        <w:trPr>
          <w:jc w:val="center"/>
        </w:trPr>
        <w:tc>
          <w:tcPr>
            <w:tcW w:w="3969" w:type="dxa"/>
          </w:tcPr>
          <w:p w14:paraId="657CF9A6" w14:textId="55F5E3BC" w:rsidR="00DB0F0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DB0F0C" w:rsidRPr="004332C7">
              <w:rPr>
                <w:rFonts w:asciiTheme="majorBidi" w:hAnsiTheme="majorBidi" w:cstheme="majorBidi"/>
                <w:b/>
                <w:bCs/>
                <w:color w:val="C10000"/>
                <w:sz w:val="24"/>
                <w:szCs w:val="24"/>
              </w:rPr>
              <w:t>:</w:t>
            </w:r>
          </w:p>
          <w:p w14:paraId="3CBABC38" w14:textId="69F30DC6" w:rsidR="00A76205" w:rsidRPr="004319C3" w:rsidRDefault="00DB0F0C" w:rsidP="004319C3">
            <w:pPr>
              <w:jc w:val="both"/>
              <w:rPr>
                <w:rFonts w:asciiTheme="majorBidi" w:hAnsiTheme="majorBidi" w:cstheme="majorBidi"/>
                <w:sz w:val="24"/>
                <w:szCs w:val="24"/>
              </w:rPr>
            </w:pPr>
            <w:r w:rsidRPr="004332C7">
              <w:rPr>
                <w:rFonts w:asciiTheme="majorBidi" w:hAnsiTheme="majorBidi" w:cstheme="majorBidi"/>
                <w:sz w:val="24"/>
                <w:szCs w:val="24"/>
              </w:rPr>
              <w:t>Du som er, som var og bliver til evig tid, den evige, af samme væsen, medtronende  og medskaber  sammen  med</w:t>
            </w:r>
            <w:r w:rsidR="004319C3">
              <w:rPr>
                <w:rFonts w:asciiTheme="majorBidi" w:hAnsiTheme="majorBidi" w:cstheme="majorBidi"/>
                <w:sz w:val="24"/>
                <w:szCs w:val="24"/>
              </w:rPr>
              <w:t xml:space="preserve"> </w:t>
            </w:r>
            <w:r w:rsidRPr="004332C7">
              <w:rPr>
                <w:rFonts w:asciiTheme="majorBidi" w:hAnsiTheme="majorBidi" w:cstheme="majorBidi"/>
                <w:sz w:val="24"/>
                <w:szCs w:val="24"/>
              </w:rPr>
              <w:t>Faderen. -</w:t>
            </w:r>
          </w:p>
        </w:tc>
        <w:tc>
          <w:tcPr>
            <w:tcW w:w="3969" w:type="dxa"/>
          </w:tcPr>
          <w:p w14:paraId="7DCC82BE" w14:textId="66A90E13" w:rsidR="00FF03FE" w:rsidRPr="004332C7" w:rsidRDefault="00A76205"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2D37CC5" w14:textId="4AE99380"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 You, THE BEING, who was and who abides forever, the eternal, co-essential, co-enthroned, and co-creator with the </w:t>
            </w:r>
            <w:proofErr w:type="gramStart"/>
            <w:r w:rsidRPr="004332C7">
              <w:rPr>
                <w:rFonts w:asciiTheme="majorBidi" w:hAnsiTheme="majorBidi" w:cstheme="majorBidi"/>
                <w:color w:val="000000"/>
                <w:sz w:val="24"/>
                <w:szCs w:val="24"/>
                <w:lang w:val="en-US"/>
              </w:rPr>
              <w:t>Father</w:t>
            </w:r>
            <w:proofErr w:type="gramEnd"/>
            <w:r w:rsidRPr="004332C7">
              <w:rPr>
                <w:rFonts w:asciiTheme="majorBidi" w:hAnsiTheme="majorBidi" w:cstheme="majorBidi"/>
                <w:color w:val="000000"/>
                <w:sz w:val="24"/>
                <w:szCs w:val="24"/>
                <w:lang w:val="en-US"/>
              </w:rPr>
              <w:t>.</w:t>
            </w:r>
          </w:p>
        </w:tc>
        <w:tc>
          <w:tcPr>
            <w:tcW w:w="2545" w:type="dxa"/>
          </w:tcPr>
          <w:p w14:paraId="031AD83F" w14:textId="77777777" w:rsidR="00A76205" w:rsidRPr="004319C3" w:rsidRDefault="00A76205"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66675E5" w14:textId="7D388910" w:rsidR="00A76205" w:rsidRPr="004319C3" w:rsidRDefault="00A76205" w:rsidP="000D1F4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ايها الكائن الذي كان، الدائم إلي</w:t>
            </w:r>
            <w:r w:rsidR="000D1F4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الابد، الذاتي، والمساوي،</w:t>
            </w:r>
            <w:r w:rsidR="000D1F4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والجليس، والخالق الشريك مع</w:t>
            </w:r>
            <w:r w:rsidR="000D1F4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الآب</w:t>
            </w:r>
            <w:r w:rsidRPr="0019613F">
              <w:rPr>
                <w:rFonts w:asciiTheme="majorBidi" w:hAnsiTheme="majorBidi" w:cstheme="majorBidi"/>
                <w:b/>
                <w:bCs/>
                <w:color w:val="000000"/>
                <w:sz w:val="24"/>
                <w:szCs w:val="24"/>
                <w:lang w:val="en-US"/>
              </w:rPr>
              <w:t>.</w:t>
            </w:r>
          </w:p>
        </w:tc>
      </w:tr>
      <w:tr w:rsidR="00A306B5" w:rsidRPr="009B270D" w14:paraId="61AA5B30" w14:textId="77777777" w:rsidTr="009C52C7">
        <w:trPr>
          <w:jc w:val="center"/>
        </w:trPr>
        <w:tc>
          <w:tcPr>
            <w:tcW w:w="3969" w:type="dxa"/>
          </w:tcPr>
          <w:p w14:paraId="52A49239" w14:textId="7E8DCF55"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Af godhed alene lod du mennesket blive til  ud af det, som ikke var til, og du satte ham i glædens Paradis.</w:t>
            </w:r>
          </w:p>
        </w:tc>
        <w:tc>
          <w:tcPr>
            <w:tcW w:w="3969" w:type="dxa"/>
          </w:tcPr>
          <w:p w14:paraId="0E8A7106" w14:textId="5BEBDB57"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 for the sake of goodness only brought man into existence out of </w:t>
            </w:r>
            <w:proofErr w:type="gramStart"/>
            <w:r w:rsidRPr="004332C7">
              <w:rPr>
                <w:rFonts w:asciiTheme="majorBidi" w:hAnsiTheme="majorBidi" w:cstheme="majorBidi"/>
                <w:sz w:val="24"/>
                <w:szCs w:val="24"/>
                <w:lang w:val="en-US"/>
              </w:rPr>
              <w:t>nonexistence, and</w:t>
            </w:r>
            <w:proofErr w:type="gramEnd"/>
            <w:r w:rsidRPr="004332C7">
              <w:rPr>
                <w:rFonts w:asciiTheme="majorBidi" w:hAnsiTheme="majorBidi" w:cstheme="majorBidi"/>
                <w:sz w:val="24"/>
                <w:szCs w:val="24"/>
                <w:lang w:val="en-US"/>
              </w:rPr>
              <w:t xml:space="preserve"> put him in the paradise of joy.</w:t>
            </w:r>
          </w:p>
        </w:tc>
        <w:tc>
          <w:tcPr>
            <w:tcW w:w="2545" w:type="dxa"/>
          </w:tcPr>
          <w:p w14:paraId="701E9E43" w14:textId="025C3A0C"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من أجلّ الصلاح وحده، مما</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لم يكن كونت الانسان، وجعلته</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في فردوس النعيم</w:t>
            </w:r>
            <w:r w:rsidRPr="004319C3">
              <w:rPr>
                <w:rFonts w:asciiTheme="majorBidi" w:hAnsiTheme="majorBidi" w:cstheme="majorBidi"/>
                <w:b/>
                <w:bCs/>
                <w:sz w:val="24"/>
                <w:szCs w:val="24"/>
                <w:lang w:val="en-US"/>
              </w:rPr>
              <w:t>.</w:t>
            </w:r>
          </w:p>
        </w:tc>
      </w:tr>
      <w:tr w:rsidR="00A306B5" w:rsidRPr="009B270D" w14:paraId="742AF96B" w14:textId="77777777" w:rsidTr="009C52C7">
        <w:trPr>
          <w:jc w:val="center"/>
        </w:trPr>
        <w:tc>
          <w:tcPr>
            <w:tcW w:w="3969" w:type="dxa"/>
          </w:tcPr>
          <w:p w14:paraId="5F791B2D" w14:textId="62D163DD"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Men da han faldt på grund af Fjendens forførelse og ulydighed imod dit hellige bud, ønskede du at forny ham og bringe ham tilbage til den første værdighed.</w:t>
            </w:r>
          </w:p>
        </w:tc>
        <w:tc>
          <w:tcPr>
            <w:tcW w:w="3969" w:type="dxa"/>
          </w:tcPr>
          <w:p w14:paraId="441465EA" w14:textId="1F76F45F"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when he fell through the deception of the enemy and the disobedience of Your holy commandment,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desired to renew him and to restore him to his first estate.</w:t>
            </w:r>
          </w:p>
        </w:tc>
        <w:tc>
          <w:tcPr>
            <w:tcW w:w="2545" w:type="dxa"/>
          </w:tcPr>
          <w:p w14:paraId="5D96904E" w14:textId="7C12B0D6"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وعندما سقط بغواية العدو</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ومخالفة وصيتّك المقدسة،</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وأردت أن تجدّده، وتردّه إلي</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رتبته الأولي</w:t>
            </w:r>
            <w:r w:rsidRPr="004319C3">
              <w:rPr>
                <w:rFonts w:asciiTheme="majorBidi" w:hAnsiTheme="majorBidi" w:cstheme="majorBidi"/>
                <w:b/>
                <w:bCs/>
                <w:sz w:val="24"/>
                <w:szCs w:val="24"/>
                <w:lang w:val="en-US"/>
              </w:rPr>
              <w:t>.</w:t>
            </w:r>
          </w:p>
        </w:tc>
      </w:tr>
      <w:tr w:rsidR="00A306B5" w:rsidRPr="009B270D" w14:paraId="037DC35A" w14:textId="77777777" w:rsidTr="009C52C7">
        <w:trPr>
          <w:jc w:val="center"/>
        </w:trPr>
        <w:tc>
          <w:tcPr>
            <w:tcW w:w="3969" w:type="dxa"/>
          </w:tcPr>
          <w:p w14:paraId="2FAF6C18" w14:textId="2157E751"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Ikke en engel, heller ikke en ærkeengel, en patriark eller en profet betroede du vor frelse;</w:t>
            </w:r>
          </w:p>
        </w:tc>
        <w:tc>
          <w:tcPr>
            <w:tcW w:w="3969" w:type="dxa"/>
          </w:tcPr>
          <w:p w14:paraId="77D28FAF" w14:textId="6F11C92E"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Neither an angel nor an archangel, neither a patriarch nor a prophet, have You entrusted with our salvation,</w:t>
            </w:r>
          </w:p>
        </w:tc>
        <w:tc>
          <w:tcPr>
            <w:tcW w:w="2545" w:type="dxa"/>
          </w:tcPr>
          <w:p w14:paraId="63DF2AE7" w14:textId="18904422"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لا ملاك ولا رئيس ملائكة ولا</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رئيس آباء ولا نبيا ائتمنته علي</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خلاصنا</w:t>
            </w:r>
            <w:r w:rsidRPr="0019613F">
              <w:rPr>
                <w:rFonts w:asciiTheme="majorBidi" w:hAnsiTheme="majorBidi" w:cstheme="majorBidi"/>
                <w:b/>
                <w:bCs/>
                <w:sz w:val="24"/>
                <w:szCs w:val="24"/>
                <w:lang w:val="en-US"/>
              </w:rPr>
              <w:t>.</w:t>
            </w:r>
          </w:p>
        </w:tc>
      </w:tr>
      <w:tr w:rsidR="00A306B5" w:rsidRPr="009B270D" w14:paraId="2961B350" w14:textId="77777777" w:rsidTr="009C52C7">
        <w:trPr>
          <w:jc w:val="center"/>
        </w:trPr>
        <w:tc>
          <w:tcPr>
            <w:tcW w:w="3969" w:type="dxa"/>
          </w:tcPr>
          <w:p w14:paraId="0ABC0899" w14:textId="15F10B3A"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men uden forandring tog du kød og blev menneske, og du blev os lig i enhver hen­ seende, alene undtagen synden.</w:t>
            </w:r>
          </w:p>
        </w:tc>
        <w:tc>
          <w:tcPr>
            <w:tcW w:w="3969" w:type="dxa"/>
          </w:tcPr>
          <w:p w14:paraId="6AA29232" w14:textId="3082E683"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You, without change, were incarnate and became man and resembled us in everything, except for sin alone,</w:t>
            </w:r>
          </w:p>
        </w:tc>
        <w:tc>
          <w:tcPr>
            <w:tcW w:w="2545" w:type="dxa"/>
          </w:tcPr>
          <w:p w14:paraId="79CF8657" w14:textId="135AEE3F" w:rsidR="00A76205" w:rsidRPr="004319C3" w:rsidRDefault="00A76205" w:rsidP="000D1F4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بل أنت بغير استحالة، تجسدت</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وتأنست، وشابهتنا في كلّ شئ ما</w:t>
            </w:r>
            <w:r w:rsidR="000D1F4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خلا الخطية وحدها</w:t>
            </w:r>
            <w:r w:rsidRPr="0019613F">
              <w:rPr>
                <w:rFonts w:asciiTheme="majorBidi" w:hAnsiTheme="majorBidi" w:cstheme="majorBidi"/>
                <w:b/>
                <w:bCs/>
                <w:sz w:val="24"/>
                <w:szCs w:val="24"/>
                <w:lang w:val="en-US"/>
              </w:rPr>
              <w:t>.</w:t>
            </w:r>
          </w:p>
        </w:tc>
      </w:tr>
      <w:tr w:rsidR="00A306B5" w:rsidRPr="009B270D" w14:paraId="79097DC1" w14:textId="77777777" w:rsidTr="009C52C7">
        <w:trPr>
          <w:jc w:val="center"/>
        </w:trPr>
        <w:tc>
          <w:tcPr>
            <w:tcW w:w="3969" w:type="dxa"/>
          </w:tcPr>
          <w:p w14:paraId="2428D9B5" w14:textId="4451D695"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Du blev formidler mellem os og Faderen, opløste den mellemliggende hindring og kuldkastede det gamle fjend­</w:t>
            </w:r>
          </w:p>
        </w:tc>
        <w:tc>
          <w:tcPr>
            <w:tcW w:w="3969" w:type="dxa"/>
          </w:tcPr>
          <w:p w14:paraId="4E34BFD5" w14:textId="33A3587D"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became for us a mediator with the </w:t>
            </w:r>
            <w:proofErr w:type="gramStart"/>
            <w:r w:rsidRPr="004332C7">
              <w:rPr>
                <w:rFonts w:asciiTheme="majorBidi" w:hAnsiTheme="majorBidi" w:cstheme="majorBidi"/>
                <w:sz w:val="24"/>
                <w:szCs w:val="24"/>
                <w:lang w:val="en-US"/>
              </w:rPr>
              <w:t>Father</w:t>
            </w:r>
            <w:proofErr w:type="gramEnd"/>
            <w:r w:rsidRPr="004332C7">
              <w:rPr>
                <w:rFonts w:asciiTheme="majorBidi" w:hAnsiTheme="majorBidi" w:cstheme="majorBidi"/>
                <w:sz w:val="24"/>
                <w:szCs w:val="24"/>
                <w:lang w:val="en-US"/>
              </w:rPr>
              <w:t>, and the middle wall You have broken down and the old enmity You have abolished.</w:t>
            </w:r>
          </w:p>
        </w:tc>
        <w:tc>
          <w:tcPr>
            <w:tcW w:w="2545" w:type="dxa"/>
          </w:tcPr>
          <w:p w14:paraId="58B0285E" w14:textId="225C23B5" w:rsidR="00A76205" w:rsidRPr="004319C3" w:rsidRDefault="00A76205" w:rsidP="00EA0D7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وصرت لنا وسيطا لدى الآب،</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والحاجز المتوسط نقضته،</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والعداوة القديمة هدمتها</w:t>
            </w:r>
            <w:r w:rsidRPr="004319C3">
              <w:rPr>
                <w:rFonts w:asciiTheme="majorBidi" w:hAnsiTheme="majorBidi" w:cstheme="majorBidi"/>
                <w:b/>
                <w:bCs/>
                <w:sz w:val="24"/>
                <w:szCs w:val="24"/>
                <w:lang w:val="en-US"/>
              </w:rPr>
              <w:t>.</w:t>
            </w:r>
          </w:p>
        </w:tc>
      </w:tr>
      <w:tr w:rsidR="00A306B5" w:rsidRPr="009B270D" w14:paraId="6320207F" w14:textId="77777777" w:rsidTr="009C52C7">
        <w:trPr>
          <w:jc w:val="center"/>
        </w:trPr>
        <w:tc>
          <w:tcPr>
            <w:tcW w:w="3969" w:type="dxa"/>
          </w:tcPr>
          <w:p w14:paraId="7C2A4C9F" w14:textId="12A1E8E6"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skab. Du genforenede de jordiske med de himmelske og gjorde de to til et, idet du fuldførte frelsesplanen i kød.</w:t>
            </w:r>
          </w:p>
        </w:tc>
        <w:tc>
          <w:tcPr>
            <w:tcW w:w="3969" w:type="dxa"/>
          </w:tcPr>
          <w:p w14:paraId="7DCA652C" w14:textId="7B34EC25"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have reconciled the earthly with the heavenly and made the two into </w:t>
            </w:r>
            <w:proofErr w:type="gramStart"/>
            <w:r w:rsidRPr="004332C7">
              <w:rPr>
                <w:rFonts w:asciiTheme="majorBidi" w:hAnsiTheme="majorBidi" w:cstheme="majorBidi"/>
                <w:sz w:val="24"/>
                <w:szCs w:val="24"/>
                <w:lang w:val="en-US"/>
              </w:rPr>
              <w:t>one, and</w:t>
            </w:r>
            <w:proofErr w:type="gramEnd"/>
            <w:r w:rsidRPr="004332C7">
              <w:rPr>
                <w:rFonts w:asciiTheme="majorBidi" w:hAnsiTheme="majorBidi" w:cstheme="majorBidi"/>
                <w:sz w:val="24"/>
                <w:szCs w:val="24"/>
                <w:lang w:val="en-US"/>
              </w:rPr>
              <w:t xml:space="preserve"> fulfilled the economy in the flesh.</w:t>
            </w:r>
          </w:p>
        </w:tc>
        <w:tc>
          <w:tcPr>
            <w:tcW w:w="2545" w:type="dxa"/>
          </w:tcPr>
          <w:p w14:paraId="58983B19" w14:textId="52659D80" w:rsidR="00A76205" w:rsidRPr="004319C3" w:rsidRDefault="00A76205" w:rsidP="00EA0D7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وصالحت الأرضيين مع</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السمائيين، وجعلت الإثنين واحداً،</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وأكملت التدبير بالجسد</w:t>
            </w:r>
            <w:r w:rsidRPr="0019613F">
              <w:rPr>
                <w:rFonts w:asciiTheme="majorBidi" w:hAnsiTheme="majorBidi" w:cstheme="majorBidi"/>
                <w:b/>
                <w:bCs/>
                <w:sz w:val="24"/>
                <w:szCs w:val="24"/>
                <w:lang w:val="en-US"/>
              </w:rPr>
              <w:t>.</w:t>
            </w:r>
          </w:p>
        </w:tc>
      </w:tr>
      <w:tr w:rsidR="00A306B5" w:rsidRPr="009B270D" w14:paraId="023EAB68" w14:textId="77777777" w:rsidTr="009C52C7">
        <w:trPr>
          <w:jc w:val="center"/>
        </w:trPr>
        <w:tc>
          <w:tcPr>
            <w:tcW w:w="3969" w:type="dxa"/>
          </w:tcPr>
          <w:p w14:paraId="628B8FFC" w14:textId="30C8A2CE"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Og da du stod i begreb med at drage legemligt op til himlene og fylde det hele med din guddommelighed, sagde du til dine hellige disciple og apostle:</w:t>
            </w:r>
          </w:p>
        </w:tc>
        <w:tc>
          <w:tcPr>
            <w:tcW w:w="3969" w:type="dxa"/>
          </w:tcPr>
          <w:p w14:paraId="1F1FAD50" w14:textId="3A5B7F58"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at Your ascension into the heavens in the body, having filled all with Your divinity.</w:t>
            </w:r>
          </w:p>
        </w:tc>
        <w:tc>
          <w:tcPr>
            <w:tcW w:w="2545" w:type="dxa"/>
          </w:tcPr>
          <w:p w14:paraId="1D4885B8" w14:textId="13304AAA" w:rsidR="00A76205" w:rsidRPr="004319C3" w:rsidRDefault="00A76205" w:rsidP="00EA0D7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وعند صعودك إلي السموات</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جسديا،ً إذ ملأت الكلّ بلاهوتك،</w:t>
            </w:r>
          </w:p>
        </w:tc>
      </w:tr>
      <w:tr w:rsidR="00A306B5" w:rsidRPr="009B270D" w14:paraId="5B63C5D4" w14:textId="77777777" w:rsidTr="009C52C7">
        <w:trPr>
          <w:jc w:val="center"/>
        </w:trPr>
        <w:tc>
          <w:tcPr>
            <w:tcW w:w="3969" w:type="dxa"/>
          </w:tcPr>
          <w:p w14:paraId="394253CD" w14:textId="69247ADB"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sagde du til dine hellige disciple og apostle: </w:t>
            </w:r>
            <w:r w:rsidR="00602EC7" w:rsidRPr="004332C7">
              <w:rPr>
                <w:rFonts w:asciiTheme="majorBidi" w:hAnsiTheme="majorBidi" w:cstheme="majorBidi"/>
                <w:sz w:val="24"/>
                <w:szCs w:val="24"/>
              </w:rPr>
              <w:t>"</w:t>
            </w:r>
            <w:r w:rsidRPr="004332C7">
              <w:rPr>
                <w:rFonts w:asciiTheme="majorBidi" w:hAnsiTheme="majorBidi" w:cstheme="majorBidi"/>
                <w:sz w:val="24"/>
                <w:szCs w:val="24"/>
              </w:rPr>
              <w:t>Min fred giver jeg jer; min fred efterlader jeg jer".</w:t>
            </w:r>
            <w:r w:rsidR="00CE36F8">
              <w:rPr>
                <w:rFonts w:asciiTheme="majorBidi" w:hAnsiTheme="majorBidi" w:cstheme="majorBidi"/>
                <w:sz w:val="24"/>
                <w:szCs w:val="24"/>
              </w:rPr>
              <w:t xml:space="preserve"> </w:t>
            </w:r>
          </w:p>
        </w:tc>
        <w:tc>
          <w:tcPr>
            <w:tcW w:w="3969" w:type="dxa"/>
          </w:tcPr>
          <w:p w14:paraId="4095C0F5" w14:textId="1B5FDDA7"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said to Your holy disciples and apostles: “My peace I give to you; My peace I leave with you.”</w:t>
            </w:r>
          </w:p>
        </w:tc>
        <w:tc>
          <w:tcPr>
            <w:tcW w:w="2545" w:type="dxa"/>
          </w:tcPr>
          <w:p w14:paraId="4C184D8C" w14:textId="3FA46E69" w:rsidR="00A76205" w:rsidRPr="004319C3" w:rsidRDefault="00A76205" w:rsidP="00EA0D7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قلت لتلاميذك ورسلك القديسين</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lang w:val="en-US"/>
              </w:rPr>
              <w:t>:</w:t>
            </w:r>
            <w:r w:rsidR="00EA0D7F"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rtl/>
              </w:rPr>
              <w:t>سلامي أعطيكم، سلامي أنا</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أتركه لكم</w:t>
            </w:r>
            <w:r w:rsidRPr="004319C3">
              <w:rPr>
                <w:rFonts w:asciiTheme="majorBidi" w:hAnsiTheme="majorBidi" w:cstheme="majorBidi"/>
                <w:b/>
                <w:bCs/>
                <w:sz w:val="24"/>
                <w:szCs w:val="24"/>
                <w:lang w:val="en-US"/>
              </w:rPr>
              <w:t>.“</w:t>
            </w:r>
          </w:p>
        </w:tc>
      </w:tr>
      <w:tr w:rsidR="00A306B5" w:rsidRPr="009B270D" w14:paraId="0479ED19" w14:textId="77777777" w:rsidTr="009C52C7">
        <w:trPr>
          <w:jc w:val="center"/>
        </w:trPr>
        <w:tc>
          <w:tcPr>
            <w:tcW w:w="3969" w:type="dxa"/>
          </w:tcPr>
          <w:p w14:paraId="1DA94B48" w14:textId="68708011"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Skænk også den fred til os, Herre,</w:t>
            </w:r>
          </w:p>
        </w:tc>
        <w:tc>
          <w:tcPr>
            <w:tcW w:w="3969" w:type="dxa"/>
          </w:tcPr>
          <w:p w14:paraId="02B9C6E7" w14:textId="6578D7E6"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same also, now grant to us, O our Master.</w:t>
            </w:r>
          </w:p>
        </w:tc>
        <w:tc>
          <w:tcPr>
            <w:tcW w:w="2545" w:type="dxa"/>
          </w:tcPr>
          <w:p w14:paraId="2C1032CF" w14:textId="20F4E061" w:rsidR="00A76205" w:rsidRPr="004319C3" w:rsidRDefault="00A76205" w:rsidP="00EA0D7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هذا أيضا الآن، أنعِم به لنا يا</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سيدَّنا</w:t>
            </w:r>
            <w:r w:rsidRPr="0019613F">
              <w:rPr>
                <w:rFonts w:asciiTheme="majorBidi" w:hAnsiTheme="majorBidi" w:cstheme="majorBidi"/>
                <w:b/>
                <w:bCs/>
                <w:sz w:val="24"/>
                <w:szCs w:val="24"/>
                <w:lang w:val="en-US"/>
              </w:rPr>
              <w:t>.</w:t>
            </w:r>
          </w:p>
        </w:tc>
      </w:tr>
      <w:tr w:rsidR="00A306B5" w:rsidRPr="009B270D" w14:paraId="4403177A" w14:textId="77777777" w:rsidTr="009C52C7">
        <w:trPr>
          <w:jc w:val="center"/>
        </w:trPr>
        <w:tc>
          <w:tcPr>
            <w:tcW w:w="3969" w:type="dxa"/>
          </w:tcPr>
          <w:p w14:paraId="54897D8C" w14:textId="1773A288"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idet du renser os for enhver plet, al svig, alt hykleri, alt ondt, al listighed og hævngerrighed, som medfører døden.</w:t>
            </w:r>
          </w:p>
        </w:tc>
        <w:tc>
          <w:tcPr>
            <w:tcW w:w="3969" w:type="dxa"/>
          </w:tcPr>
          <w:p w14:paraId="39A236CE" w14:textId="005A995D"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cleanse us from all </w:t>
            </w:r>
            <w:proofErr w:type="gramStart"/>
            <w:r w:rsidRPr="004332C7">
              <w:rPr>
                <w:rFonts w:asciiTheme="majorBidi" w:hAnsiTheme="majorBidi" w:cstheme="majorBidi"/>
                <w:sz w:val="24"/>
                <w:szCs w:val="24"/>
                <w:lang w:val="en-US"/>
              </w:rPr>
              <w:t>blemish</w:t>
            </w:r>
            <w:proofErr w:type="gramEnd"/>
            <w:r w:rsidRPr="004332C7">
              <w:rPr>
                <w:rFonts w:asciiTheme="majorBidi" w:hAnsiTheme="majorBidi" w:cstheme="majorBidi"/>
                <w:sz w:val="24"/>
                <w:szCs w:val="24"/>
                <w:lang w:val="en-US"/>
              </w:rPr>
              <w:t>, all guile, all hypocrisy, all evil, all malice, and the remembrance of evil entailing death.</w:t>
            </w:r>
          </w:p>
        </w:tc>
        <w:tc>
          <w:tcPr>
            <w:tcW w:w="2545" w:type="dxa"/>
          </w:tcPr>
          <w:p w14:paraId="1F1D5999" w14:textId="37A18EB6" w:rsidR="00A76205" w:rsidRPr="004319C3" w:rsidRDefault="00A76205" w:rsidP="00EA0D7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وطهرنا من كل دنس، ومن كل</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غش، ومن كل رياء، ومن كل</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شر، ومن كل مكيدةٍ، ومن تذكار</w:t>
            </w:r>
            <w:r w:rsidR="00EA0D7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الشر الملبس الموت</w:t>
            </w:r>
            <w:r w:rsidRPr="0019613F">
              <w:rPr>
                <w:rFonts w:asciiTheme="majorBidi" w:hAnsiTheme="majorBidi" w:cstheme="majorBidi"/>
                <w:b/>
                <w:bCs/>
                <w:sz w:val="24"/>
                <w:szCs w:val="24"/>
                <w:lang w:val="en-US"/>
              </w:rPr>
              <w:t>.</w:t>
            </w:r>
          </w:p>
        </w:tc>
      </w:tr>
      <w:tr w:rsidR="00675327" w:rsidRPr="009B270D" w14:paraId="22FDE843" w14:textId="77777777" w:rsidTr="009C52C7">
        <w:trPr>
          <w:jc w:val="center"/>
        </w:trPr>
        <w:tc>
          <w:tcPr>
            <w:tcW w:w="3969" w:type="dxa"/>
          </w:tcPr>
          <w:p w14:paraId="2FB97569"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78DA0C57" w14:textId="77777777" w:rsidR="00675327" w:rsidRPr="004332C7" w:rsidRDefault="00675327" w:rsidP="00C767E9">
            <w:pPr>
              <w:jc w:val="both"/>
              <w:rPr>
                <w:rFonts w:asciiTheme="majorBidi" w:hAnsiTheme="majorBidi" w:cstheme="majorBidi"/>
                <w:sz w:val="24"/>
                <w:szCs w:val="24"/>
                <w:lang w:val="en-US"/>
              </w:rPr>
            </w:pPr>
          </w:p>
        </w:tc>
        <w:tc>
          <w:tcPr>
            <w:tcW w:w="2545" w:type="dxa"/>
          </w:tcPr>
          <w:p w14:paraId="60186595" w14:textId="77777777" w:rsidR="00675327" w:rsidRPr="004319C3" w:rsidRDefault="00675327" w:rsidP="00EA0D7F">
            <w:pPr>
              <w:autoSpaceDE w:val="0"/>
              <w:autoSpaceDN w:val="0"/>
              <w:bidi/>
              <w:adjustRightInd w:val="0"/>
              <w:jc w:val="both"/>
              <w:rPr>
                <w:rFonts w:asciiTheme="majorBidi" w:hAnsiTheme="majorBidi" w:cstheme="majorBidi"/>
                <w:b/>
                <w:bCs/>
                <w:sz w:val="24"/>
                <w:szCs w:val="24"/>
                <w:rtl/>
              </w:rPr>
            </w:pPr>
          </w:p>
        </w:tc>
      </w:tr>
      <w:tr w:rsidR="00A306B5" w:rsidRPr="009B270D" w14:paraId="15567085" w14:textId="77777777" w:rsidTr="009C52C7">
        <w:trPr>
          <w:jc w:val="center"/>
        </w:trPr>
        <w:tc>
          <w:tcPr>
            <w:tcW w:w="3969" w:type="dxa"/>
          </w:tcPr>
          <w:p w14:paraId="78FE1CAE" w14:textId="77777777" w:rsidR="00DB0F0C" w:rsidRPr="004332C7" w:rsidRDefault="00DB0F0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5A87571" w14:textId="1B9A2370" w:rsidR="00A76205" w:rsidRPr="004332C7" w:rsidRDefault="00DB0F0C" w:rsidP="00C767E9">
            <w:pPr>
              <w:jc w:val="both"/>
              <w:rPr>
                <w:rFonts w:asciiTheme="majorBidi" w:hAnsiTheme="majorBidi" w:cstheme="majorBidi"/>
                <w:sz w:val="24"/>
                <w:szCs w:val="24"/>
              </w:rPr>
            </w:pPr>
            <w:r w:rsidRPr="004332C7">
              <w:rPr>
                <w:rFonts w:asciiTheme="majorBidi" w:hAnsiTheme="majorBidi" w:cstheme="majorBidi"/>
                <w:sz w:val="24"/>
                <w:szCs w:val="24"/>
              </w:rPr>
              <w:t>Bed for fuldkommen fred og kærlighed og for apostlenes hellige hilsener (aspasmos).</w:t>
            </w:r>
          </w:p>
        </w:tc>
        <w:tc>
          <w:tcPr>
            <w:tcW w:w="3969" w:type="dxa"/>
          </w:tcPr>
          <w:p w14:paraId="6C74C840" w14:textId="3EEDF513" w:rsidR="00DB0F0C" w:rsidRPr="004332C7" w:rsidRDefault="00A76205"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AAE4CE2" w14:textId="034E4334"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perfect peace, love, and the holy apostolic kisses.</w:t>
            </w:r>
          </w:p>
        </w:tc>
        <w:tc>
          <w:tcPr>
            <w:tcW w:w="2545" w:type="dxa"/>
          </w:tcPr>
          <w:p w14:paraId="0C4DD215" w14:textId="77777777" w:rsidR="00A76205" w:rsidRPr="004319C3" w:rsidRDefault="00A76205"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3BC87C54" w14:textId="2F8B00CC" w:rsidR="00A76205" w:rsidRPr="004319C3" w:rsidRDefault="00A76205" w:rsidP="00EA0D7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صلوا من أجل السلام الكامل،</w:t>
            </w:r>
            <w:r w:rsidR="00EA0D7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والمحبة، والقبلة الطاهرة</w:t>
            </w:r>
            <w:r w:rsidR="00EA0D7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الرسولية</w:t>
            </w:r>
            <w:r w:rsidRPr="0019613F">
              <w:rPr>
                <w:rFonts w:asciiTheme="majorBidi" w:hAnsiTheme="majorBidi" w:cstheme="majorBidi"/>
                <w:b/>
                <w:bCs/>
                <w:color w:val="000000"/>
                <w:sz w:val="24"/>
                <w:szCs w:val="24"/>
                <w:lang w:val="en-US"/>
              </w:rPr>
              <w:t>.</w:t>
            </w:r>
          </w:p>
        </w:tc>
      </w:tr>
      <w:tr w:rsidR="00675327" w:rsidRPr="009B270D" w14:paraId="14ADF077" w14:textId="77777777" w:rsidTr="009C52C7">
        <w:trPr>
          <w:jc w:val="center"/>
        </w:trPr>
        <w:tc>
          <w:tcPr>
            <w:tcW w:w="3969" w:type="dxa"/>
          </w:tcPr>
          <w:p w14:paraId="273587ED"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BAC614B"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45" w:type="dxa"/>
          </w:tcPr>
          <w:p w14:paraId="2F1D5E0D"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A306B5" w:rsidRPr="004332C7" w14:paraId="019385D8" w14:textId="77777777" w:rsidTr="009C52C7">
        <w:trPr>
          <w:jc w:val="center"/>
        </w:trPr>
        <w:tc>
          <w:tcPr>
            <w:tcW w:w="3969" w:type="dxa"/>
          </w:tcPr>
          <w:p w14:paraId="422129AD" w14:textId="51D61AED" w:rsidR="00E70EC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E70ECC" w:rsidRPr="004332C7">
              <w:rPr>
                <w:rFonts w:asciiTheme="majorBidi" w:hAnsiTheme="majorBidi" w:cstheme="majorBidi"/>
                <w:b/>
                <w:bCs/>
                <w:color w:val="C10000"/>
                <w:sz w:val="24"/>
                <w:szCs w:val="24"/>
              </w:rPr>
              <w:t>:</w:t>
            </w:r>
          </w:p>
          <w:p w14:paraId="3027552A" w14:textId="5290EE9F" w:rsidR="00A76205" w:rsidRPr="004332C7" w:rsidRDefault="00E70EC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5988CB92" w14:textId="49DFBF21" w:rsidR="00FF03FE" w:rsidRPr="004332C7" w:rsidRDefault="00A76205"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FFB0498" w14:textId="2FC2A6E1"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45" w:type="dxa"/>
          </w:tcPr>
          <w:p w14:paraId="6FA099DA" w14:textId="77777777" w:rsidR="00A76205" w:rsidRPr="004319C3" w:rsidRDefault="00A76205"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0BEC4158" w14:textId="7F3B3F6C" w:rsidR="00A76205" w:rsidRPr="004319C3" w:rsidRDefault="00A76205"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62F970BD" w14:textId="77777777" w:rsidTr="009C52C7">
        <w:trPr>
          <w:jc w:val="center"/>
        </w:trPr>
        <w:tc>
          <w:tcPr>
            <w:tcW w:w="3969" w:type="dxa"/>
          </w:tcPr>
          <w:p w14:paraId="5F5A97CC"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17E5CD4" w14:textId="77777777" w:rsidR="00675327" w:rsidRPr="004332C7" w:rsidRDefault="00675327" w:rsidP="00C767E9">
            <w:pPr>
              <w:jc w:val="both"/>
              <w:rPr>
                <w:rFonts w:asciiTheme="majorBidi" w:hAnsiTheme="majorBidi" w:cstheme="majorBidi"/>
                <w:b/>
                <w:bCs/>
                <w:color w:val="C10000"/>
                <w:sz w:val="24"/>
                <w:szCs w:val="24"/>
              </w:rPr>
            </w:pPr>
          </w:p>
        </w:tc>
        <w:tc>
          <w:tcPr>
            <w:tcW w:w="2545" w:type="dxa"/>
          </w:tcPr>
          <w:p w14:paraId="57BC042F"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A306B5" w:rsidRPr="009B270D" w14:paraId="18A3D87D" w14:textId="77777777" w:rsidTr="009C52C7">
        <w:trPr>
          <w:jc w:val="center"/>
        </w:trPr>
        <w:tc>
          <w:tcPr>
            <w:tcW w:w="3969" w:type="dxa"/>
          </w:tcPr>
          <w:p w14:paraId="27E478ED" w14:textId="73F67436" w:rsidR="00E70EC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E70ECC" w:rsidRPr="004332C7">
              <w:rPr>
                <w:rFonts w:asciiTheme="majorBidi" w:hAnsiTheme="majorBidi" w:cstheme="majorBidi"/>
                <w:b/>
                <w:bCs/>
                <w:color w:val="C10000"/>
                <w:sz w:val="24"/>
                <w:szCs w:val="24"/>
              </w:rPr>
              <w:t>:</w:t>
            </w:r>
          </w:p>
          <w:p w14:paraId="13825DC7" w14:textId="27B43E0A" w:rsidR="00A76205"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Og gør os alle værdige, vor Herre, til at hilse hinanden med et helligt kys,</w:t>
            </w:r>
          </w:p>
        </w:tc>
        <w:tc>
          <w:tcPr>
            <w:tcW w:w="3969" w:type="dxa"/>
          </w:tcPr>
          <w:p w14:paraId="5F57EB45" w14:textId="48BCD26F" w:rsidR="00FF03FE" w:rsidRPr="004332C7" w:rsidRDefault="00A76205"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B545884" w14:textId="6FF684F7"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make us all worthy, O our Master, to greet one another with a holy kiss.</w:t>
            </w:r>
          </w:p>
        </w:tc>
        <w:tc>
          <w:tcPr>
            <w:tcW w:w="2545" w:type="dxa"/>
          </w:tcPr>
          <w:p w14:paraId="3ABA8876" w14:textId="77777777" w:rsidR="00A76205" w:rsidRPr="004319C3" w:rsidRDefault="00A76205"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DD467EE" w14:textId="65D66927" w:rsidR="00A76205" w:rsidRPr="004319C3" w:rsidRDefault="00A76205"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واجعلنا مستحقين كلنا يا سيدنا،</w:t>
            </w:r>
            <w:r w:rsidR="00EA0D7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أن نقًّبل بعضُنا بعضا بقبلةٍ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طاهرة</w:t>
            </w:r>
            <w:r w:rsidRPr="004319C3">
              <w:rPr>
                <w:rFonts w:asciiTheme="majorBidi" w:hAnsiTheme="majorBidi" w:cstheme="majorBidi"/>
                <w:b/>
                <w:bCs/>
                <w:color w:val="000000"/>
                <w:sz w:val="24"/>
                <w:szCs w:val="24"/>
                <w:lang w:val="en-US"/>
              </w:rPr>
              <w:t>.</w:t>
            </w:r>
          </w:p>
        </w:tc>
      </w:tr>
      <w:tr w:rsidR="00A306B5" w:rsidRPr="009B270D" w14:paraId="5AE8A3CD" w14:textId="77777777" w:rsidTr="009C52C7">
        <w:trPr>
          <w:jc w:val="center"/>
        </w:trPr>
        <w:tc>
          <w:tcPr>
            <w:tcW w:w="3969" w:type="dxa"/>
          </w:tcPr>
          <w:p w14:paraId="60B4E60F" w14:textId="512C5F85" w:rsidR="00A76205"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så vi uden at være underlagt fordømmelse kan modtage din udødelige og himmelske gave -</w:t>
            </w:r>
          </w:p>
        </w:tc>
        <w:tc>
          <w:tcPr>
            <w:tcW w:w="3969" w:type="dxa"/>
          </w:tcPr>
          <w:p w14:paraId="16EAC590" w14:textId="29EB85F1"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without falling into condemnation, we may partake of Your immortal and heavenly gift.</w:t>
            </w:r>
          </w:p>
        </w:tc>
        <w:tc>
          <w:tcPr>
            <w:tcW w:w="2545" w:type="dxa"/>
          </w:tcPr>
          <w:p w14:paraId="47A9DF4F" w14:textId="24BC0283" w:rsidR="00A76205" w:rsidRPr="004319C3" w:rsidRDefault="00A76205"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لنتناول بغير أنطراح في الحكم،</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من موهبتك غير المائتة</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السمائية</w:t>
            </w:r>
          </w:p>
        </w:tc>
      </w:tr>
      <w:tr w:rsidR="00A306B5" w:rsidRPr="009B270D" w14:paraId="2EDABCE0" w14:textId="77777777" w:rsidTr="009C52C7">
        <w:trPr>
          <w:jc w:val="center"/>
        </w:trPr>
        <w:tc>
          <w:tcPr>
            <w:tcW w:w="3969" w:type="dxa"/>
          </w:tcPr>
          <w:p w14:paraId="29E0E1F7" w14:textId="62441AB9" w:rsidR="00A76205"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ved din nåde og din gode Faders velbehag og din Hellige Ånds gerning.</w:t>
            </w:r>
          </w:p>
        </w:tc>
        <w:tc>
          <w:tcPr>
            <w:tcW w:w="3969" w:type="dxa"/>
          </w:tcPr>
          <w:p w14:paraId="33498930" w14:textId="47C4D150"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Through Your grace and the goodwill of Your good Father and the work of Your Holy Spirit.</w:t>
            </w:r>
          </w:p>
        </w:tc>
        <w:tc>
          <w:tcPr>
            <w:tcW w:w="2545" w:type="dxa"/>
          </w:tcPr>
          <w:p w14:paraId="2720C2B7" w14:textId="68D0EAD3" w:rsidR="00A76205" w:rsidRPr="004319C3" w:rsidRDefault="00A76205"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بنعمتك ومسرة أبيك الصالح وفعل</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روحِّك القدوس</w:t>
            </w:r>
            <w:r w:rsidRPr="004319C3">
              <w:rPr>
                <w:rFonts w:asciiTheme="majorBidi" w:hAnsiTheme="majorBidi" w:cstheme="majorBidi"/>
                <w:b/>
                <w:bCs/>
                <w:sz w:val="24"/>
                <w:szCs w:val="24"/>
                <w:lang w:val="en-US"/>
              </w:rPr>
              <w:t>.</w:t>
            </w:r>
          </w:p>
        </w:tc>
      </w:tr>
      <w:tr w:rsidR="00A306B5" w:rsidRPr="009B270D" w14:paraId="16A59CAC" w14:textId="77777777" w:rsidTr="009C52C7">
        <w:trPr>
          <w:jc w:val="center"/>
        </w:trPr>
        <w:tc>
          <w:tcPr>
            <w:tcW w:w="3969" w:type="dxa"/>
          </w:tcPr>
          <w:p w14:paraId="188CA16A" w14:textId="3199BB3B" w:rsidR="00A76205"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For du er den, der forsyner og giver os alle gode ting.</w:t>
            </w:r>
          </w:p>
        </w:tc>
        <w:tc>
          <w:tcPr>
            <w:tcW w:w="3969" w:type="dxa"/>
          </w:tcPr>
          <w:p w14:paraId="66191049" w14:textId="77ADB0D8"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are the provider and giver of all goodness.</w:t>
            </w:r>
          </w:p>
        </w:tc>
        <w:tc>
          <w:tcPr>
            <w:tcW w:w="2545" w:type="dxa"/>
          </w:tcPr>
          <w:p w14:paraId="6A92A3DF" w14:textId="3536EA8C" w:rsidR="00A76205" w:rsidRPr="004319C3" w:rsidRDefault="00A76205"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لأنك انت الرازق، ومعطي جميع</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الخيرات</w:t>
            </w:r>
            <w:r w:rsidRPr="004319C3">
              <w:rPr>
                <w:rFonts w:asciiTheme="majorBidi" w:hAnsiTheme="majorBidi" w:cstheme="majorBidi"/>
                <w:b/>
                <w:bCs/>
                <w:sz w:val="24"/>
                <w:szCs w:val="24"/>
                <w:lang w:val="en-US"/>
              </w:rPr>
              <w:t>.</w:t>
            </w:r>
          </w:p>
        </w:tc>
      </w:tr>
      <w:tr w:rsidR="00A306B5" w:rsidRPr="009B270D" w14:paraId="61B39D4B" w14:textId="77777777" w:rsidTr="009C52C7">
        <w:trPr>
          <w:jc w:val="center"/>
        </w:trPr>
        <w:tc>
          <w:tcPr>
            <w:tcW w:w="3969" w:type="dxa"/>
          </w:tcPr>
          <w:p w14:paraId="6A783338" w14:textId="67A842CA" w:rsidR="00A76205"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Til dig opsender vi ære og pris og tilbedelse, tillige med din gode Fader og Helligånden, Levendegøreren, af samme væsen som dig,</w:t>
            </w:r>
          </w:p>
        </w:tc>
        <w:tc>
          <w:tcPr>
            <w:tcW w:w="3969" w:type="dxa"/>
          </w:tcPr>
          <w:p w14:paraId="2051E927" w14:textId="644E8A3D"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to You we send up the glory, the </w:t>
            </w:r>
            <w:proofErr w:type="gramStart"/>
            <w:r w:rsidRPr="004332C7">
              <w:rPr>
                <w:rFonts w:asciiTheme="majorBidi" w:hAnsiTheme="majorBidi" w:cstheme="majorBidi"/>
                <w:sz w:val="24"/>
                <w:szCs w:val="24"/>
                <w:lang w:val="en-US"/>
              </w:rPr>
              <w:t>honor</w:t>
            </w:r>
            <w:proofErr w:type="gramEnd"/>
            <w:r w:rsidRPr="004332C7">
              <w:rPr>
                <w:rFonts w:asciiTheme="majorBidi" w:hAnsiTheme="majorBidi" w:cstheme="majorBidi"/>
                <w:sz w:val="24"/>
                <w:szCs w:val="24"/>
                <w:lang w:val="en-US"/>
              </w:rPr>
              <w:t xml:space="preserve"> and the worship, together with Your good Father, and the Holy Spirit, the Giver of Life, who is of One Essence with You.</w:t>
            </w:r>
          </w:p>
        </w:tc>
        <w:tc>
          <w:tcPr>
            <w:tcW w:w="2545" w:type="dxa"/>
          </w:tcPr>
          <w:p w14:paraId="016A2FAC" w14:textId="42549BD3" w:rsidR="00A76205" w:rsidRPr="004319C3" w:rsidRDefault="00A76205"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وأنت الذي نرسل لك إلى فوق</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المجد والكرامة والسجود مع أبيك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الصالح والروح القدس المحيي</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المساوي لك</w:t>
            </w:r>
          </w:p>
        </w:tc>
      </w:tr>
      <w:tr w:rsidR="00A306B5" w:rsidRPr="009B270D" w14:paraId="586E0D52" w14:textId="77777777" w:rsidTr="009C52C7">
        <w:trPr>
          <w:jc w:val="center"/>
        </w:trPr>
        <w:tc>
          <w:tcPr>
            <w:tcW w:w="3969" w:type="dxa"/>
          </w:tcPr>
          <w:p w14:paraId="42A62ED9" w14:textId="1EA45954" w:rsidR="00A76205"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7C600FA6" w14:textId="687BB12B" w:rsidR="00A76205" w:rsidRPr="004332C7" w:rsidRDefault="00A76205"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45" w:type="dxa"/>
          </w:tcPr>
          <w:p w14:paraId="0C4544D3" w14:textId="40F480FA" w:rsidR="00A76205" w:rsidRPr="004319C3" w:rsidRDefault="00A76205"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الآن وكل أوان وإلى دهر الدهور</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9C52C7" w:rsidRPr="009B270D" w14:paraId="61FD456A" w14:textId="77777777" w:rsidTr="009C52C7">
        <w:trPr>
          <w:jc w:val="center"/>
        </w:trPr>
        <w:tc>
          <w:tcPr>
            <w:tcW w:w="3969" w:type="dxa"/>
          </w:tcPr>
          <w:p w14:paraId="5A3ADAFC"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1EEFCC17" w14:textId="77777777" w:rsidR="009C52C7" w:rsidRPr="004332C7" w:rsidRDefault="009C52C7" w:rsidP="00C767E9">
            <w:pPr>
              <w:jc w:val="both"/>
              <w:rPr>
                <w:rFonts w:asciiTheme="majorBidi" w:hAnsiTheme="majorBidi" w:cstheme="majorBidi"/>
                <w:sz w:val="24"/>
                <w:szCs w:val="24"/>
                <w:lang w:val="en-US"/>
              </w:rPr>
            </w:pPr>
          </w:p>
        </w:tc>
        <w:tc>
          <w:tcPr>
            <w:tcW w:w="2545" w:type="dxa"/>
          </w:tcPr>
          <w:p w14:paraId="70756053" w14:textId="77777777" w:rsidR="009C52C7" w:rsidRPr="004319C3" w:rsidRDefault="009C52C7" w:rsidP="00A306B5">
            <w:pPr>
              <w:autoSpaceDE w:val="0"/>
              <w:autoSpaceDN w:val="0"/>
              <w:bidi/>
              <w:adjustRightInd w:val="0"/>
              <w:jc w:val="both"/>
              <w:rPr>
                <w:rFonts w:asciiTheme="majorBidi" w:hAnsiTheme="majorBidi" w:cstheme="majorBidi"/>
                <w:b/>
                <w:bCs/>
                <w:sz w:val="24"/>
                <w:szCs w:val="24"/>
                <w:rtl/>
              </w:rPr>
            </w:pPr>
          </w:p>
        </w:tc>
      </w:tr>
      <w:tr w:rsidR="00A306B5" w:rsidRPr="009B270D" w14:paraId="0044778E" w14:textId="77777777" w:rsidTr="009C52C7">
        <w:trPr>
          <w:jc w:val="center"/>
        </w:trPr>
        <w:tc>
          <w:tcPr>
            <w:tcW w:w="3969" w:type="dxa"/>
          </w:tcPr>
          <w:p w14:paraId="397EF493" w14:textId="55644048" w:rsidR="00E70ECC" w:rsidRPr="004332C7" w:rsidRDefault="00E70EC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Hymne Fryd dig, Maria</w:t>
            </w:r>
          </w:p>
        </w:tc>
        <w:tc>
          <w:tcPr>
            <w:tcW w:w="3969" w:type="dxa"/>
          </w:tcPr>
          <w:p w14:paraId="56798072" w14:textId="0EDA4AB9" w:rsidR="00E70ECC" w:rsidRPr="004332C7" w:rsidRDefault="00E70EC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people may chant the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Adam Rejoice O Mary</w:t>
            </w:r>
          </w:p>
        </w:tc>
        <w:tc>
          <w:tcPr>
            <w:tcW w:w="2545" w:type="dxa"/>
          </w:tcPr>
          <w:p w14:paraId="0E41757A" w14:textId="74DFEAEB" w:rsidR="00E70ECC" w:rsidRPr="00C06844" w:rsidRDefault="00E70ECC" w:rsidP="00A306B5">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الشعب هذا الاسبسمس الآدام السنوي</w:t>
            </w:r>
            <w:r w:rsidR="00A306B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إفرحي يا مريم</w:t>
            </w:r>
          </w:p>
        </w:tc>
      </w:tr>
      <w:tr w:rsidR="00A306B5" w:rsidRPr="009B270D" w14:paraId="38214896" w14:textId="77777777" w:rsidTr="009C52C7">
        <w:trPr>
          <w:jc w:val="center"/>
        </w:trPr>
        <w:tc>
          <w:tcPr>
            <w:tcW w:w="3969" w:type="dxa"/>
          </w:tcPr>
          <w:p w14:paraId="5DAB38D5" w14:textId="1FE1D087" w:rsidR="00E70ECC"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Fryd dig, Maria, tjenerinde og moder, for englene lovsynger ham, som er i din favn.</w:t>
            </w:r>
          </w:p>
        </w:tc>
        <w:tc>
          <w:tcPr>
            <w:tcW w:w="3969" w:type="dxa"/>
          </w:tcPr>
          <w:p w14:paraId="0CB030B4" w14:textId="58E4EB99"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Rejoice O Mary, </w:t>
            </w:r>
            <w:proofErr w:type="gramStart"/>
            <w:r w:rsidRPr="004332C7">
              <w:rPr>
                <w:rFonts w:asciiTheme="majorBidi" w:hAnsiTheme="majorBidi" w:cstheme="majorBidi"/>
                <w:sz w:val="24"/>
                <w:szCs w:val="24"/>
                <w:lang w:val="en-US"/>
              </w:rPr>
              <w:t>handmaiden</w:t>
            </w:r>
            <w:proofErr w:type="gramEnd"/>
            <w:r w:rsidRPr="004332C7">
              <w:rPr>
                <w:rFonts w:asciiTheme="majorBidi" w:hAnsiTheme="majorBidi" w:cstheme="majorBidi"/>
                <w:sz w:val="24"/>
                <w:szCs w:val="24"/>
                <w:lang w:val="en-US"/>
              </w:rPr>
              <w:t xml:space="preserve"> and mother, for the angels praise Him who is on your arms.</w:t>
            </w:r>
          </w:p>
        </w:tc>
        <w:tc>
          <w:tcPr>
            <w:tcW w:w="2545" w:type="dxa"/>
          </w:tcPr>
          <w:p w14:paraId="5E492BC7" w14:textId="4E364494"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إفرحي يا مريم، العبدة والأم، لأن</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 في حجرك، الملائكة تسبحه</w:t>
            </w:r>
            <w:r w:rsidRPr="004319C3">
              <w:rPr>
                <w:rFonts w:asciiTheme="majorBidi" w:hAnsiTheme="majorBidi" w:cstheme="majorBidi"/>
                <w:b/>
                <w:bCs/>
                <w:sz w:val="24"/>
                <w:szCs w:val="24"/>
                <w:lang w:val="en-US"/>
              </w:rPr>
              <w:t>.</w:t>
            </w:r>
          </w:p>
        </w:tc>
      </w:tr>
      <w:tr w:rsidR="00A306B5" w:rsidRPr="009B270D" w14:paraId="1CA398C8" w14:textId="77777777" w:rsidTr="009C52C7">
        <w:trPr>
          <w:jc w:val="center"/>
        </w:trPr>
        <w:tc>
          <w:tcPr>
            <w:tcW w:w="3969" w:type="dxa"/>
          </w:tcPr>
          <w:p w14:paraId="6FEA6D6B" w14:textId="44F433AB" w:rsidR="00E70ECC"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Og keruberne tilbeder ham som ret er, og også seraferne uden ophør.</w:t>
            </w:r>
          </w:p>
        </w:tc>
        <w:tc>
          <w:tcPr>
            <w:tcW w:w="3969" w:type="dxa"/>
          </w:tcPr>
          <w:p w14:paraId="0F74944A" w14:textId="20937414"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the Cherubim worthily worship Him, and the Seraphim too, without ceasing.</w:t>
            </w:r>
          </w:p>
        </w:tc>
        <w:tc>
          <w:tcPr>
            <w:tcW w:w="2545" w:type="dxa"/>
          </w:tcPr>
          <w:p w14:paraId="06699C73" w14:textId="68E7648A"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والشاروبيم يسجدون له</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باستحقاق والسارافيم، بغير</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فتور</w:t>
            </w:r>
            <w:r w:rsidRPr="0019613F">
              <w:rPr>
                <w:rFonts w:asciiTheme="majorBidi" w:hAnsiTheme="majorBidi" w:cstheme="majorBidi"/>
                <w:b/>
                <w:bCs/>
                <w:sz w:val="24"/>
                <w:szCs w:val="24"/>
                <w:lang w:val="en-US"/>
              </w:rPr>
              <w:t>.</w:t>
            </w:r>
          </w:p>
        </w:tc>
      </w:tr>
      <w:tr w:rsidR="00A306B5" w:rsidRPr="009B270D" w14:paraId="1B4172AA" w14:textId="77777777" w:rsidTr="009C52C7">
        <w:trPr>
          <w:jc w:val="center"/>
        </w:trPr>
        <w:tc>
          <w:tcPr>
            <w:tcW w:w="3969" w:type="dxa"/>
          </w:tcPr>
          <w:p w14:paraId="4B29028D" w14:textId="676F0D40" w:rsidR="00E70ECC"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Vi har ikke nogen frimodighed over for vor Herre Jesus Kristus undtagen ved dine bønner og forbønner, o vor Frue, alles herskerinde, Gudsføderske.</w:t>
            </w:r>
          </w:p>
        </w:tc>
        <w:tc>
          <w:tcPr>
            <w:tcW w:w="3969" w:type="dxa"/>
          </w:tcPr>
          <w:p w14:paraId="7F53C983" w14:textId="72AE1D00"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have no boldness before our Lord Jesus Christ apart from your prayers and intercessions, O our Lady, the Lady of us all, the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w:t>
            </w:r>
          </w:p>
        </w:tc>
        <w:tc>
          <w:tcPr>
            <w:tcW w:w="2545" w:type="dxa"/>
          </w:tcPr>
          <w:p w14:paraId="4C66B52E" w14:textId="4314BA6E"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ليس لنا دالة عند ربنا يسوع</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المسيح، سوي طلباتك وشفاعتك،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يا سيدتنا كلنا السيدة والدة الإله</w:t>
            </w:r>
            <w:r w:rsidRPr="004319C3">
              <w:rPr>
                <w:rFonts w:asciiTheme="majorBidi" w:hAnsiTheme="majorBidi" w:cstheme="majorBidi"/>
                <w:b/>
                <w:bCs/>
                <w:sz w:val="24"/>
                <w:szCs w:val="24"/>
                <w:lang w:val="en-US"/>
              </w:rPr>
              <w:t>.</w:t>
            </w:r>
          </w:p>
        </w:tc>
      </w:tr>
      <w:tr w:rsidR="00A306B5" w:rsidRPr="009B270D" w14:paraId="372E7858" w14:textId="77777777" w:rsidTr="009C52C7">
        <w:trPr>
          <w:jc w:val="center"/>
        </w:trPr>
        <w:tc>
          <w:tcPr>
            <w:tcW w:w="3969" w:type="dxa"/>
          </w:tcPr>
          <w:p w14:paraId="38D8AC24" w14:textId="44749C19" w:rsidR="00E70ECC" w:rsidRPr="004332C7" w:rsidRDefault="00E70ECC" w:rsidP="00CE36F8">
            <w:pPr>
              <w:jc w:val="both"/>
              <w:rPr>
                <w:rFonts w:asciiTheme="majorBidi" w:hAnsiTheme="majorBidi" w:cstheme="majorBidi"/>
                <w:sz w:val="24"/>
                <w:szCs w:val="24"/>
              </w:rPr>
            </w:pPr>
            <w:r w:rsidRPr="004332C7">
              <w:rPr>
                <w:rFonts w:asciiTheme="majorBidi" w:hAnsiTheme="majorBidi" w:cstheme="majorBidi"/>
                <w:sz w:val="24"/>
                <w:szCs w:val="24"/>
              </w:rPr>
              <w:t>For at vi kan lovsynge dig sammen med keruberne og</w:t>
            </w:r>
            <w:r w:rsidR="00CE36F8">
              <w:rPr>
                <w:rFonts w:asciiTheme="majorBidi" w:hAnsiTheme="majorBidi" w:cstheme="majorBidi"/>
                <w:sz w:val="24"/>
                <w:szCs w:val="24"/>
              </w:rPr>
              <w:t xml:space="preserve"> </w:t>
            </w:r>
            <w:r w:rsidRPr="004332C7">
              <w:rPr>
                <w:rFonts w:asciiTheme="majorBidi" w:hAnsiTheme="majorBidi" w:cstheme="majorBidi"/>
                <w:sz w:val="24"/>
                <w:szCs w:val="24"/>
              </w:rPr>
              <w:t>seraferne og sige med høj røst:</w:t>
            </w:r>
          </w:p>
        </w:tc>
        <w:tc>
          <w:tcPr>
            <w:tcW w:w="3969" w:type="dxa"/>
          </w:tcPr>
          <w:p w14:paraId="6B50A662" w14:textId="40F05858"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we may praise You with the Cherubim and the Seraphim, proclaiming and saying:</w:t>
            </w:r>
          </w:p>
        </w:tc>
        <w:tc>
          <w:tcPr>
            <w:tcW w:w="2545" w:type="dxa"/>
          </w:tcPr>
          <w:p w14:paraId="100BFE7B" w14:textId="10793916"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لكي نسبحك مع الشاروبيم،</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والسارافيم صارخين قائلين</w:t>
            </w:r>
            <w:r w:rsidRPr="004319C3">
              <w:rPr>
                <w:rFonts w:asciiTheme="majorBidi" w:hAnsiTheme="majorBidi" w:cstheme="majorBidi"/>
                <w:b/>
                <w:bCs/>
                <w:sz w:val="24"/>
                <w:szCs w:val="24"/>
                <w:lang w:val="en-US"/>
              </w:rPr>
              <w:t>:</w:t>
            </w:r>
          </w:p>
        </w:tc>
      </w:tr>
      <w:tr w:rsidR="00A306B5" w:rsidRPr="009B270D" w14:paraId="62758EDF" w14:textId="77777777" w:rsidTr="009C52C7">
        <w:trPr>
          <w:jc w:val="center"/>
        </w:trPr>
        <w:tc>
          <w:tcPr>
            <w:tcW w:w="3969" w:type="dxa"/>
          </w:tcPr>
          <w:p w14:paraId="0CCBA2A3" w14:textId="422ECE18" w:rsidR="00E70ECC"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du, Herre, Almægtige; himlen og jorden er fuld af din herlig­ hed og ære.</w:t>
            </w:r>
          </w:p>
        </w:tc>
        <w:tc>
          <w:tcPr>
            <w:tcW w:w="3969" w:type="dxa"/>
          </w:tcPr>
          <w:p w14:paraId="7B2AF272" w14:textId="4050C308"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Holy, holy, holy, O Lord,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heaven and earth are full of Your glory and honor.</w:t>
            </w:r>
          </w:p>
        </w:tc>
        <w:tc>
          <w:tcPr>
            <w:tcW w:w="2545" w:type="dxa"/>
          </w:tcPr>
          <w:p w14:paraId="39A3F833" w14:textId="45B1D07D"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قدوس قدوس قدوس، أيها الرب</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الضابط الكل، السماء والارض</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مملوءتان من مجدك وكرامتك</w:t>
            </w:r>
            <w:r w:rsidRPr="0019613F">
              <w:rPr>
                <w:rFonts w:asciiTheme="majorBidi" w:hAnsiTheme="majorBidi" w:cstheme="majorBidi"/>
                <w:b/>
                <w:bCs/>
                <w:sz w:val="24"/>
                <w:szCs w:val="24"/>
                <w:lang w:val="en-US"/>
              </w:rPr>
              <w:t>.</w:t>
            </w:r>
          </w:p>
        </w:tc>
      </w:tr>
      <w:tr w:rsidR="00A306B5" w:rsidRPr="009B270D" w14:paraId="05BFC28B" w14:textId="77777777" w:rsidTr="009C52C7">
        <w:trPr>
          <w:jc w:val="center"/>
        </w:trPr>
        <w:tc>
          <w:tcPr>
            <w:tcW w:w="3969" w:type="dxa"/>
          </w:tcPr>
          <w:p w14:paraId="52F6F2C1" w14:textId="18A5384D"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Vi beder dig, Guds Søn, at du vil bevare livet for vor patriark Abba NN, ypperstepræsten. </w:t>
            </w:r>
            <w:proofErr w:type="spellStart"/>
            <w:r w:rsidRPr="004332C7">
              <w:rPr>
                <w:rFonts w:asciiTheme="majorBidi" w:hAnsiTheme="majorBidi" w:cstheme="majorBidi"/>
                <w:sz w:val="24"/>
                <w:szCs w:val="24"/>
                <w:lang w:val="en-US"/>
              </w:rPr>
              <w:t>Styrk</w:t>
            </w:r>
            <w:proofErr w:type="spellEnd"/>
            <w:r w:rsidRPr="004332C7">
              <w:rPr>
                <w:rFonts w:asciiTheme="majorBidi" w:hAnsiTheme="majorBidi" w:cstheme="majorBidi"/>
                <w:sz w:val="24"/>
                <w:szCs w:val="24"/>
                <w:lang w:val="en-US"/>
              </w:rPr>
              <w:t xml:space="preserve"> ham </w:t>
            </w:r>
            <w:proofErr w:type="spellStart"/>
            <w:r w:rsidRPr="004332C7">
              <w:rPr>
                <w:rFonts w:asciiTheme="majorBidi" w:hAnsiTheme="majorBidi" w:cstheme="majorBidi"/>
                <w:sz w:val="24"/>
                <w:szCs w:val="24"/>
                <w:lang w:val="en-US"/>
              </w:rPr>
              <w:t>på</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hans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trone</w:t>
            </w:r>
            <w:proofErr w:type="spellEnd"/>
            <w:r w:rsidRPr="004332C7">
              <w:rPr>
                <w:rFonts w:asciiTheme="majorBidi" w:hAnsiTheme="majorBidi" w:cstheme="majorBidi"/>
                <w:sz w:val="24"/>
                <w:szCs w:val="24"/>
                <w:lang w:val="en-US"/>
              </w:rPr>
              <w:t>.</w:t>
            </w:r>
          </w:p>
        </w:tc>
        <w:tc>
          <w:tcPr>
            <w:tcW w:w="3969" w:type="dxa"/>
          </w:tcPr>
          <w:p w14:paraId="66CBA59C" w14:textId="441F85AA"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ask You, O Son of God, to keep the life of our Patriarch, Abba …, the high priest. </w:t>
            </w:r>
            <w:r w:rsidRPr="004332C7">
              <w:rPr>
                <w:rFonts w:asciiTheme="majorBidi" w:hAnsiTheme="majorBidi" w:cstheme="majorBidi"/>
                <w:sz w:val="24"/>
                <w:szCs w:val="24"/>
              </w:rPr>
              <w:t>Confirm him upon his throne.</w:t>
            </w:r>
          </w:p>
        </w:tc>
        <w:tc>
          <w:tcPr>
            <w:tcW w:w="2545" w:type="dxa"/>
          </w:tcPr>
          <w:p w14:paraId="2D9D4729" w14:textId="0A508EF1"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نسألك يا أبن الله ان تحفظ حياة</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 xml:space="preserve">بطريركنا البابا أنبا </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 xml:space="preserve"> رئيسُ</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الكهنة، ثبته علي كرسيه</w:t>
            </w:r>
            <w:r w:rsidRPr="004319C3">
              <w:rPr>
                <w:rFonts w:asciiTheme="majorBidi" w:hAnsiTheme="majorBidi" w:cstheme="majorBidi"/>
                <w:b/>
                <w:bCs/>
                <w:sz w:val="24"/>
                <w:szCs w:val="24"/>
                <w:lang w:val="en-US"/>
              </w:rPr>
              <w:t>.</w:t>
            </w:r>
          </w:p>
        </w:tc>
      </w:tr>
      <w:tr w:rsidR="00A306B5" w:rsidRPr="009B270D" w14:paraId="3541E1C2" w14:textId="77777777" w:rsidTr="009C52C7">
        <w:trPr>
          <w:jc w:val="center"/>
        </w:trPr>
        <w:tc>
          <w:tcPr>
            <w:tcW w:w="3969" w:type="dxa"/>
          </w:tcPr>
          <w:p w14:paraId="156DA3B0" w14:textId="3509851D" w:rsidR="00E70ECC" w:rsidRPr="004332C7" w:rsidRDefault="00E70ECC" w:rsidP="00C767E9">
            <w:pPr>
              <w:autoSpaceDE w:val="0"/>
              <w:autoSpaceDN w:val="0"/>
              <w:adjustRightInd w:val="0"/>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brødre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i</w:t>
            </w:r>
            <w:proofErr w:type="spellEnd"/>
            <w:r w:rsidRPr="004332C7">
              <w:rPr>
                <w:rFonts w:asciiTheme="majorBidi" w:hAnsiTheme="majorBidi" w:cstheme="majorBidi"/>
                <w:color w:val="000000"/>
                <w:sz w:val="24"/>
                <w:szCs w:val="24"/>
                <w:lang w:val="en-US"/>
              </w:rPr>
              <w:t xml:space="preserve"> </w:t>
            </w:r>
            <w:proofErr w:type="spellStart"/>
            <w:proofErr w:type="gramStart"/>
            <w:r w:rsidRPr="004332C7">
              <w:rPr>
                <w:rFonts w:asciiTheme="majorBidi" w:hAnsiTheme="majorBidi" w:cstheme="majorBidi"/>
                <w:color w:val="000000"/>
                <w:sz w:val="24"/>
                <w:szCs w:val="24"/>
                <w:lang w:val="en-US"/>
              </w:rPr>
              <w:t>præstegerningen</w:t>
            </w:r>
            <w:proofErr w:type="spellEnd"/>
            <w:r w:rsidRPr="004332C7">
              <w:rPr>
                <w:rFonts w:asciiTheme="majorBidi" w:hAnsiTheme="majorBidi" w:cstheme="majorBidi"/>
                <w:color w:val="000000"/>
                <w:sz w:val="24"/>
                <w:szCs w:val="24"/>
                <w:lang w:val="en-US"/>
              </w:rPr>
              <w:t xml:space="preserve">  (...)</w:t>
            </w:r>
            <w:proofErr w:type="gramEnd"/>
          </w:p>
          <w:p w14:paraId="28970F63" w14:textId="77777777" w:rsidR="00E70ECC" w:rsidRPr="004332C7" w:rsidRDefault="00E70ECC" w:rsidP="00C767E9">
            <w:pPr>
              <w:jc w:val="both"/>
              <w:rPr>
                <w:rFonts w:asciiTheme="majorBidi" w:hAnsiTheme="majorBidi" w:cstheme="majorBidi"/>
                <w:sz w:val="24"/>
                <w:szCs w:val="24"/>
                <w:lang w:val="en-US"/>
              </w:rPr>
            </w:pPr>
          </w:p>
        </w:tc>
        <w:tc>
          <w:tcPr>
            <w:tcW w:w="3969" w:type="dxa"/>
          </w:tcPr>
          <w:p w14:paraId="463607FB" w14:textId="3ED6D515"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his partner in the liturgy, our holy and righteous father, Abba (…) the metropolitan (bishop), confirm him upon his throne.</w:t>
            </w:r>
          </w:p>
        </w:tc>
        <w:tc>
          <w:tcPr>
            <w:tcW w:w="2545" w:type="dxa"/>
          </w:tcPr>
          <w:p w14:paraId="21DCF8CF" w14:textId="51414334"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وشريكه في الخدمة أبينا الطاهر</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 xml:space="preserve">البار أنبا </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 xml:space="preserve"> المطران</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الأسقف</w:t>
            </w:r>
            <w:r w:rsidR="002F0CD8" w:rsidRPr="0019613F">
              <w:rPr>
                <w:rFonts w:asciiTheme="majorBidi" w:hAnsiTheme="majorBidi" w:cstheme="majorBidi"/>
                <w:b/>
                <w:bCs/>
                <w:sz w:val="24"/>
                <w:szCs w:val="24"/>
                <w:lang w:val="en-US"/>
              </w:rPr>
              <w:t>(</w:t>
            </w:r>
            <w:r w:rsidRPr="004319C3">
              <w:rPr>
                <w:rFonts w:asciiTheme="majorBidi" w:hAnsiTheme="majorBidi" w:cstheme="majorBidi"/>
                <w:b/>
                <w:bCs/>
                <w:sz w:val="24"/>
                <w:szCs w:val="24"/>
                <w:rtl/>
              </w:rPr>
              <w:t>، ثبته علي كرسيه</w:t>
            </w:r>
            <w:r w:rsidRPr="0019613F">
              <w:rPr>
                <w:rFonts w:asciiTheme="majorBidi" w:hAnsiTheme="majorBidi" w:cstheme="majorBidi"/>
                <w:b/>
                <w:bCs/>
                <w:sz w:val="24"/>
                <w:szCs w:val="24"/>
                <w:lang w:val="en-US"/>
              </w:rPr>
              <w:t>.</w:t>
            </w:r>
          </w:p>
        </w:tc>
      </w:tr>
      <w:tr w:rsidR="00675327" w:rsidRPr="009B270D" w14:paraId="0596C5EA" w14:textId="77777777" w:rsidTr="009C52C7">
        <w:trPr>
          <w:jc w:val="center"/>
        </w:trPr>
        <w:tc>
          <w:tcPr>
            <w:tcW w:w="3969" w:type="dxa"/>
          </w:tcPr>
          <w:p w14:paraId="7EB79313" w14:textId="77777777" w:rsidR="00675327" w:rsidRPr="004332C7" w:rsidRDefault="00675327" w:rsidP="00C767E9">
            <w:pPr>
              <w:autoSpaceDE w:val="0"/>
              <w:autoSpaceDN w:val="0"/>
              <w:adjustRightInd w:val="0"/>
              <w:jc w:val="both"/>
              <w:rPr>
                <w:rFonts w:asciiTheme="majorBidi" w:hAnsiTheme="majorBidi" w:cstheme="majorBidi"/>
                <w:color w:val="000000"/>
                <w:sz w:val="24"/>
                <w:szCs w:val="24"/>
                <w:lang w:val="en-US"/>
              </w:rPr>
            </w:pPr>
          </w:p>
        </w:tc>
        <w:tc>
          <w:tcPr>
            <w:tcW w:w="3969" w:type="dxa"/>
          </w:tcPr>
          <w:p w14:paraId="639239F5" w14:textId="77777777" w:rsidR="00675327" w:rsidRPr="004332C7" w:rsidRDefault="00675327" w:rsidP="00C767E9">
            <w:pPr>
              <w:jc w:val="both"/>
              <w:rPr>
                <w:rFonts w:asciiTheme="majorBidi" w:hAnsiTheme="majorBidi" w:cstheme="majorBidi"/>
                <w:sz w:val="24"/>
                <w:szCs w:val="24"/>
                <w:lang w:val="en-US"/>
              </w:rPr>
            </w:pPr>
          </w:p>
        </w:tc>
        <w:tc>
          <w:tcPr>
            <w:tcW w:w="2545" w:type="dxa"/>
          </w:tcPr>
          <w:p w14:paraId="7BC66828" w14:textId="77777777" w:rsidR="00675327" w:rsidRPr="004319C3" w:rsidRDefault="00675327" w:rsidP="00A306B5">
            <w:pPr>
              <w:autoSpaceDE w:val="0"/>
              <w:autoSpaceDN w:val="0"/>
              <w:bidi/>
              <w:adjustRightInd w:val="0"/>
              <w:jc w:val="both"/>
              <w:rPr>
                <w:rFonts w:asciiTheme="majorBidi" w:hAnsiTheme="majorBidi" w:cstheme="majorBidi"/>
                <w:b/>
                <w:bCs/>
                <w:sz w:val="24"/>
                <w:szCs w:val="24"/>
                <w:rtl/>
              </w:rPr>
            </w:pPr>
          </w:p>
        </w:tc>
      </w:tr>
      <w:tr w:rsidR="00A306B5" w:rsidRPr="009B270D" w14:paraId="21651712" w14:textId="77777777" w:rsidTr="009C52C7">
        <w:trPr>
          <w:jc w:val="center"/>
        </w:trPr>
        <w:tc>
          <w:tcPr>
            <w:tcW w:w="3969" w:type="dxa"/>
          </w:tcPr>
          <w:p w14:paraId="2A2D55E1" w14:textId="49447A9B" w:rsidR="00E70ECC" w:rsidRPr="004332C7" w:rsidRDefault="00E70ECC" w:rsidP="00C767E9">
            <w:pPr>
              <w:jc w:val="both"/>
              <w:rPr>
                <w:rFonts w:asciiTheme="majorBidi" w:hAnsiTheme="majorBidi" w:cstheme="majorBidi"/>
                <w:b/>
                <w:bCs/>
                <w:color w:val="FF0000"/>
                <w:sz w:val="24"/>
                <w:szCs w:val="24"/>
              </w:rPr>
            </w:pPr>
            <w:r w:rsidRPr="004332C7">
              <w:rPr>
                <w:rFonts w:asciiTheme="majorBidi" w:hAnsiTheme="majorBidi" w:cstheme="majorBidi"/>
                <w:b/>
                <w:bCs/>
                <w:color w:val="FF0000"/>
                <w:sz w:val="24"/>
                <w:szCs w:val="24"/>
              </w:rPr>
              <w:t>Diakon</w:t>
            </w:r>
            <w:r w:rsidR="00602EC7" w:rsidRPr="004332C7">
              <w:rPr>
                <w:rFonts w:asciiTheme="majorBidi" w:hAnsiTheme="majorBidi" w:cstheme="majorBidi"/>
                <w:b/>
                <w:bCs/>
                <w:color w:val="FF0000"/>
                <w:sz w:val="24"/>
                <w:szCs w:val="24"/>
              </w:rPr>
              <w:t>:</w:t>
            </w:r>
          </w:p>
          <w:p w14:paraId="3B7EB109" w14:textId="28446265" w:rsidR="00E70ECC"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Hils hinanden med et helligt kys.</w:t>
            </w:r>
          </w:p>
        </w:tc>
        <w:tc>
          <w:tcPr>
            <w:tcW w:w="3969" w:type="dxa"/>
          </w:tcPr>
          <w:p w14:paraId="03E62914" w14:textId="07875EE8" w:rsidR="00FF03FE" w:rsidRPr="004332C7" w:rsidRDefault="00E70EC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065A6CC8" w14:textId="410F52BE"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Greet one another with a Holy kiss.</w:t>
            </w:r>
          </w:p>
        </w:tc>
        <w:tc>
          <w:tcPr>
            <w:tcW w:w="2545" w:type="dxa"/>
          </w:tcPr>
          <w:p w14:paraId="72FF06A9" w14:textId="77777777" w:rsidR="00E70ECC" w:rsidRPr="004319C3" w:rsidRDefault="00E70EC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560BE535" w14:textId="3CAF8498" w:rsidR="00E70ECC" w:rsidRPr="004319C3" w:rsidRDefault="00E70EC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قبلوا بعضكم بعضا بقبلة مقدسة</w:t>
            </w:r>
            <w:r w:rsidRPr="004319C3">
              <w:rPr>
                <w:rFonts w:asciiTheme="majorBidi" w:hAnsiTheme="majorBidi" w:cstheme="majorBidi"/>
                <w:b/>
                <w:bCs/>
                <w:color w:val="000000"/>
                <w:sz w:val="24"/>
                <w:szCs w:val="24"/>
                <w:lang w:val="en-US"/>
              </w:rPr>
              <w:t>.</w:t>
            </w:r>
          </w:p>
        </w:tc>
      </w:tr>
      <w:tr w:rsidR="00A306B5" w:rsidRPr="009B270D" w14:paraId="2662A322" w14:textId="77777777" w:rsidTr="009C52C7">
        <w:trPr>
          <w:jc w:val="center"/>
        </w:trPr>
        <w:tc>
          <w:tcPr>
            <w:tcW w:w="3969" w:type="dxa"/>
          </w:tcPr>
          <w:p w14:paraId="3E32C7D5" w14:textId="627F855F"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forbarm dig. Herre, forbarm dig. </w:t>
            </w: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3D291C5B" w14:textId="0A97D004"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w:t>
            </w:r>
            <w:r w:rsidRPr="004332C7">
              <w:rPr>
                <w:rFonts w:asciiTheme="majorBidi" w:hAnsiTheme="majorBidi" w:cstheme="majorBidi"/>
                <w:sz w:val="24"/>
                <w:szCs w:val="24"/>
              </w:rPr>
              <w:t>Lord have mercy</w:t>
            </w:r>
          </w:p>
        </w:tc>
        <w:tc>
          <w:tcPr>
            <w:tcW w:w="2545" w:type="dxa"/>
          </w:tcPr>
          <w:p w14:paraId="6D31B110" w14:textId="7B9AD0BF"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يارب ارحم. يارب ارحم. يارب</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ارحم</w:t>
            </w:r>
            <w:r w:rsidRPr="004319C3">
              <w:rPr>
                <w:rFonts w:asciiTheme="majorBidi" w:hAnsiTheme="majorBidi" w:cstheme="majorBidi"/>
                <w:b/>
                <w:bCs/>
                <w:sz w:val="24"/>
                <w:szCs w:val="24"/>
                <w:lang w:val="en-US"/>
              </w:rPr>
              <w:t>.</w:t>
            </w:r>
          </w:p>
        </w:tc>
      </w:tr>
      <w:tr w:rsidR="00A306B5" w:rsidRPr="009B270D" w14:paraId="758906F0" w14:textId="77777777" w:rsidTr="009C52C7">
        <w:trPr>
          <w:jc w:val="center"/>
        </w:trPr>
        <w:tc>
          <w:tcPr>
            <w:tcW w:w="3969" w:type="dxa"/>
          </w:tcPr>
          <w:p w14:paraId="31190D9E" w14:textId="512C6EB1" w:rsidR="00E70ECC" w:rsidRPr="004332C7" w:rsidRDefault="00E70ECC" w:rsidP="00C767E9">
            <w:pPr>
              <w:jc w:val="both"/>
              <w:rPr>
                <w:rFonts w:asciiTheme="majorBidi" w:hAnsiTheme="majorBidi" w:cstheme="majorBidi"/>
                <w:sz w:val="24"/>
                <w:szCs w:val="24"/>
              </w:rPr>
            </w:pPr>
            <w:r w:rsidRPr="004332C7">
              <w:rPr>
                <w:rFonts w:asciiTheme="majorBidi" w:hAnsiTheme="majorBidi" w:cstheme="majorBidi"/>
                <w:sz w:val="24"/>
                <w:szCs w:val="24"/>
              </w:rPr>
              <w:t>Herre, du som er Jesus Kristus, Guds levende Søn, hør os og vær os nådig.</w:t>
            </w:r>
          </w:p>
        </w:tc>
        <w:tc>
          <w:tcPr>
            <w:tcW w:w="3969" w:type="dxa"/>
          </w:tcPr>
          <w:p w14:paraId="292C3E11" w14:textId="62A06FBF"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Yea, Lord, who are Jesus Christ, the Son of God, hear us and have mercy upon us.</w:t>
            </w:r>
          </w:p>
        </w:tc>
        <w:tc>
          <w:tcPr>
            <w:tcW w:w="2545" w:type="dxa"/>
          </w:tcPr>
          <w:p w14:paraId="2155D996" w14:textId="2E0530AC"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نعم يارب الذي هو يسوع المسيح</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ابن الله، اسمعنا وارحمنا</w:t>
            </w:r>
            <w:r w:rsidRPr="0019613F">
              <w:rPr>
                <w:rFonts w:asciiTheme="majorBidi" w:hAnsiTheme="majorBidi" w:cstheme="majorBidi"/>
                <w:b/>
                <w:bCs/>
                <w:sz w:val="24"/>
                <w:szCs w:val="24"/>
                <w:lang w:val="en-US"/>
              </w:rPr>
              <w:t>.</w:t>
            </w:r>
          </w:p>
        </w:tc>
      </w:tr>
      <w:tr w:rsidR="00A306B5" w:rsidRPr="009B270D" w14:paraId="1DF4839E" w14:textId="77777777" w:rsidTr="009C52C7">
        <w:trPr>
          <w:jc w:val="center"/>
        </w:trPr>
        <w:tc>
          <w:tcPr>
            <w:tcW w:w="3969" w:type="dxa"/>
          </w:tcPr>
          <w:p w14:paraId="24DC0EEA" w14:textId="1F7F5A8F" w:rsidR="00E70ECC" w:rsidRPr="00CE36F8" w:rsidRDefault="00E70ECC" w:rsidP="00CE36F8">
            <w:pPr>
              <w:jc w:val="both"/>
              <w:rPr>
                <w:rFonts w:asciiTheme="majorBidi" w:hAnsiTheme="majorBidi" w:cstheme="majorBidi"/>
                <w:sz w:val="24"/>
                <w:szCs w:val="24"/>
              </w:rPr>
            </w:pPr>
            <w:r w:rsidRPr="004332C7">
              <w:rPr>
                <w:rFonts w:asciiTheme="majorBidi" w:hAnsiTheme="majorBidi" w:cstheme="majorBidi"/>
                <w:sz w:val="24"/>
                <w:szCs w:val="24"/>
              </w:rPr>
              <w:t>Træd frem, og stå med gudsfrygt og skælvelse,</w:t>
            </w:r>
            <w:r w:rsidR="00CE36F8">
              <w:rPr>
                <w:rFonts w:asciiTheme="majorBidi" w:hAnsiTheme="majorBidi" w:cstheme="majorBidi"/>
                <w:sz w:val="24"/>
                <w:szCs w:val="24"/>
              </w:rPr>
              <w:t xml:space="preserve"> </w:t>
            </w:r>
            <w:r w:rsidRPr="00CE36F8">
              <w:rPr>
                <w:rFonts w:asciiTheme="majorBidi" w:hAnsiTheme="majorBidi" w:cstheme="majorBidi"/>
                <w:sz w:val="24"/>
                <w:szCs w:val="24"/>
              </w:rPr>
              <w:t>og se mod øst.</w:t>
            </w:r>
          </w:p>
        </w:tc>
        <w:tc>
          <w:tcPr>
            <w:tcW w:w="3969" w:type="dxa"/>
          </w:tcPr>
          <w:p w14:paraId="2934E5E0" w14:textId="089F4893"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Offer. Offer. Offer, in order. Stand with trembling. Look toward the East. </w:t>
            </w:r>
            <w:r w:rsidRPr="004332C7">
              <w:rPr>
                <w:rFonts w:asciiTheme="majorBidi" w:hAnsiTheme="majorBidi" w:cstheme="majorBidi"/>
                <w:sz w:val="24"/>
                <w:szCs w:val="24"/>
              </w:rPr>
              <w:t>Let us attend.</w:t>
            </w:r>
          </w:p>
        </w:tc>
        <w:tc>
          <w:tcPr>
            <w:tcW w:w="2545" w:type="dxa"/>
          </w:tcPr>
          <w:p w14:paraId="6D63850F" w14:textId="5571AFC4"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تقدموا تقدموا تقدموا على</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الرسم، قفوا برعدة، والي الشرق</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أنظروا. ننصت</w:t>
            </w:r>
            <w:r w:rsidRPr="0019613F">
              <w:rPr>
                <w:rFonts w:asciiTheme="majorBidi" w:hAnsiTheme="majorBidi" w:cstheme="majorBidi"/>
                <w:b/>
                <w:bCs/>
                <w:sz w:val="24"/>
                <w:szCs w:val="24"/>
                <w:lang w:val="en-US"/>
              </w:rPr>
              <w:t>.</w:t>
            </w:r>
          </w:p>
        </w:tc>
      </w:tr>
      <w:tr w:rsidR="00675327" w:rsidRPr="009B270D" w14:paraId="16F610D4" w14:textId="77777777" w:rsidTr="009C52C7">
        <w:trPr>
          <w:jc w:val="center"/>
        </w:trPr>
        <w:tc>
          <w:tcPr>
            <w:tcW w:w="3969" w:type="dxa"/>
          </w:tcPr>
          <w:p w14:paraId="66F8F11F" w14:textId="77777777" w:rsidR="00675327" w:rsidRPr="0019613F" w:rsidRDefault="00675327" w:rsidP="00CE36F8">
            <w:pPr>
              <w:jc w:val="both"/>
              <w:rPr>
                <w:rFonts w:asciiTheme="majorBidi" w:hAnsiTheme="majorBidi" w:cstheme="majorBidi"/>
                <w:sz w:val="24"/>
                <w:szCs w:val="24"/>
                <w:lang w:val="en-US"/>
              </w:rPr>
            </w:pPr>
          </w:p>
        </w:tc>
        <w:tc>
          <w:tcPr>
            <w:tcW w:w="3969" w:type="dxa"/>
          </w:tcPr>
          <w:p w14:paraId="77472114" w14:textId="77777777" w:rsidR="00675327" w:rsidRPr="004332C7" w:rsidRDefault="00675327" w:rsidP="00C767E9">
            <w:pPr>
              <w:jc w:val="both"/>
              <w:rPr>
                <w:rFonts w:asciiTheme="majorBidi" w:hAnsiTheme="majorBidi" w:cstheme="majorBidi"/>
                <w:sz w:val="24"/>
                <w:szCs w:val="24"/>
                <w:lang w:val="en-US"/>
              </w:rPr>
            </w:pPr>
          </w:p>
        </w:tc>
        <w:tc>
          <w:tcPr>
            <w:tcW w:w="2545" w:type="dxa"/>
          </w:tcPr>
          <w:p w14:paraId="7ECCEEE7" w14:textId="77777777" w:rsidR="00675327" w:rsidRPr="004319C3" w:rsidRDefault="00675327" w:rsidP="00A306B5">
            <w:pPr>
              <w:autoSpaceDE w:val="0"/>
              <w:autoSpaceDN w:val="0"/>
              <w:bidi/>
              <w:adjustRightInd w:val="0"/>
              <w:jc w:val="both"/>
              <w:rPr>
                <w:rFonts w:asciiTheme="majorBidi" w:hAnsiTheme="majorBidi" w:cstheme="majorBidi"/>
                <w:b/>
                <w:bCs/>
                <w:sz w:val="24"/>
                <w:szCs w:val="24"/>
                <w:rtl/>
              </w:rPr>
            </w:pPr>
          </w:p>
        </w:tc>
      </w:tr>
      <w:tr w:rsidR="00A306B5" w:rsidRPr="009B270D" w14:paraId="5DE1218D" w14:textId="77777777" w:rsidTr="009C52C7">
        <w:trPr>
          <w:jc w:val="center"/>
        </w:trPr>
        <w:tc>
          <w:tcPr>
            <w:tcW w:w="3969" w:type="dxa"/>
          </w:tcPr>
          <w:p w14:paraId="32E8D9E2" w14:textId="700F2E0A" w:rsidR="00E70ECC"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602EC7" w:rsidRPr="004332C7">
              <w:rPr>
                <w:rFonts w:asciiTheme="majorBidi" w:hAnsiTheme="majorBidi" w:cstheme="majorBidi"/>
                <w:b/>
                <w:bCs/>
                <w:color w:val="C10000"/>
                <w:sz w:val="24"/>
                <w:szCs w:val="24"/>
              </w:rPr>
              <w:t>:</w:t>
            </w:r>
          </w:p>
          <w:p w14:paraId="3CA1E142" w14:textId="2C6456E6" w:rsidR="00E70ECC" w:rsidRPr="004332C7" w:rsidRDefault="00E70ECC" w:rsidP="004319C3">
            <w:pPr>
              <w:jc w:val="both"/>
              <w:rPr>
                <w:rFonts w:asciiTheme="majorBidi" w:hAnsiTheme="majorBidi" w:cstheme="majorBidi"/>
                <w:sz w:val="24"/>
                <w:szCs w:val="24"/>
              </w:rPr>
            </w:pPr>
            <w:r w:rsidRPr="004332C7">
              <w:rPr>
                <w:rFonts w:asciiTheme="majorBidi" w:hAnsiTheme="majorBidi" w:cstheme="majorBidi"/>
                <w:sz w:val="24"/>
                <w:szCs w:val="24"/>
              </w:rPr>
              <w:t>Ved den hellige gudsføderske Marias forbønner, Herre, giv os nådigt forladelse for vore synder.</w:t>
            </w:r>
          </w:p>
        </w:tc>
        <w:tc>
          <w:tcPr>
            <w:tcW w:w="3969" w:type="dxa"/>
          </w:tcPr>
          <w:p w14:paraId="07541DFE" w14:textId="6F509DAE" w:rsidR="00FF03FE" w:rsidRPr="004332C7" w:rsidRDefault="00E70EC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94B8096" w14:textId="5365E6CD"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Through the intercessions of the </w:t>
            </w:r>
            <w:proofErr w:type="spellStart"/>
            <w:r w:rsidRPr="004332C7">
              <w:rPr>
                <w:rFonts w:asciiTheme="majorBidi" w:hAnsiTheme="majorBidi" w:cstheme="majorBidi"/>
                <w:color w:val="000000"/>
                <w:sz w:val="24"/>
                <w:szCs w:val="24"/>
                <w:lang w:val="en-US"/>
              </w:rPr>
              <w:t>Theotokos</w:t>
            </w:r>
            <w:proofErr w:type="spellEnd"/>
            <w:r w:rsidRPr="004332C7">
              <w:rPr>
                <w:rFonts w:asciiTheme="majorBidi" w:hAnsiTheme="majorBidi" w:cstheme="majorBidi"/>
                <w:color w:val="000000"/>
                <w:sz w:val="24"/>
                <w:szCs w:val="24"/>
                <w:lang w:val="en-US"/>
              </w:rPr>
              <w:t>, Saint Mary, O Lord, grant us the forgiveness of our sins.</w:t>
            </w:r>
          </w:p>
        </w:tc>
        <w:tc>
          <w:tcPr>
            <w:tcW w:w="2545" w:type="dxa"/>
          </w:tcPr>
          <w:p w14:paraId="7887D068" w14:textId="77777777" w:rsidR="00E70ECC" w:rsidRPr="004319C3" w:rsidRDefault="00E70EC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5090CBA4" w14:textId="144EA4E3" w:rsidR="00E70ECC" w:rsidRPr="004319C3" w:rsidRDefault="00E70ECC"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بشفاعات والدة الإله القديسة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مريم، يارب انعم لنا بمغفرة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خطايانا</w:t>
            </w:r>
            <w:r w:rsidRPr="0019613F">
              <w:rPr>
                <w:rFonts w:asciiTheme="majorBidi" w:hAnsiTheme="majorBidi" w:cstheme="majorBidi"/>
                <w:b/>
                <w:bCs/>
                <w:color w:val="000000"/>
                <w:sz w:val="24"/>
                <w:szCs w:val="24"/>
                <w:lang w:val="en-US"/>
              </w:rPr>
              <w:t>.</w:t>
            </w:r>
          </w:p>
        </w:tc>
      </w:tr>
      <w:tr w:rsidR="00A306B5" w:rsidRPr="009B270D" w14:paraId="67CEA28C" w14:textId="77777777" w:rsidTr="009C52C7">
        <w:trPr>
          <w:jc w:val="center"/>
        </w:trPr>
        <w:tc>
          <w:tcPr>
            <w:tcW w:w="3969" w:type="dxa"/>
          </w:tcPr>
          <w:p w14:paraId="20D1094C" w14:textId="6F17DFE9" w:rsidR="00E70ECC" w:rsidRPr="004332C7" w:rsidRDefault="00E70ECC" w:rsidP="00CE36F8">
            <w:pPr>
              <w:jc w:val="both"/>
              <w:rPr>
                <w:rFonts w:asciiTheme="majorBidi" w:hAnsiTheme="majorBidi" w:cstheme="majorBidi"/>
                <w:sz w:val="24"/>
                <w:szCs w:val="24"/>
              </w:rPr>
            </w:pPr>
            <w:r w:rsidRPr="004332C7">
              <w:rPr>
                <w:rFonts w:asciiTheme="majorBidi" w:hAnsiTheme="majorBidi" w:cstheme="majorBidi"/>
                <w:sz w:val="24"/>
                <w:szCs w:val="24"/>
              </w:rPr>
              <w:t>Vi tilbeder dig,</w:t>
            </w:r>
            <w:r w:rsidR="00CE36F8">
              <w:rPr>
                <w:rFonts w:asciiTheme="majorBidi" w:hAnsiTheme="majorBidi" w:cstheme="majorBidi"/>
                <w:sz w:val="24"/>
                <w:szCs w:val="24"/>
              </w:rPr>
              <w:t xml:space="preserve"> </w:t>
            </w:r>
            <w:r w:rsidRPr="004332C7">
              <w:rPr>
                <w:rFonts w:asciiTheme="majorBidi" w:hAnsiTheme="majorBidi" w:cstheme="majorBidi"/>
                <w:sz w:val="24"/>
                <w:szCs w:val="24"/>
              </w:rPr>
              <w:t>o Kristus, tillige med din gode Fader og Helligånden, fordi du kom og frelste os.</w:t>
            </w:r>
          </w:p>
        </w:tc>
        <w:tc>
          <w:tcPr>
            <w:tcW w:w="3969" w:type="dxa"/>
          </w:tcPr>
          <w:p w14:paraId="0E5E71BE" w14:textId="77561AED"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worship You, O Christ, with Your good Father and the Holy Spirit, for you have come (risen) and saved us. </w:t>
            </w:r>
            <w:r w:rsidRPr="004319C3">
              <w:rPr>
                <w:rFonts w:asciiTheme="majorBidi" w:hAnsiTheme="majorBidi" w:cstheme="majorBidi"/>
                <w:sz w:val="24"/>
                <w:szCs w:val="24"/>
                <w:lang w:val="en-US"/>
              </w:rPr>
              <w:t>Have mercy on us.</w:t>
            </w:r>
          </w:p>
        </w:tc>
        <w:tc>
          <w:tcPr>
            <w:tcW w:w="2545" w:type="dxa"/>
          </w:tcPr>
          <w:p w14:paraId="583E444A" w14:textId="38303263" w:rsidR="00E70ECC" w:rsidRPr="004319C3" w:rsidRDefault="00E70EC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نسجد لك أيها المسيح، مع أبيك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الصالح و الروح القدس، لأنك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 xml:space="preserve">أتيت </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قمت</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 xml:space="preserve"> وخلصتنا. ارحمنا</w:t>
            </w:r>
            <w:r w:rsidRPr="004319C3">
              <w:rPr>
                <w:rFonts w:asciiTheme="majorBidi" w:hAnsiTheme="majorBidi" w:cstheme="majorBidi"/>
                <w:b/>
                <w:bCs/>
                <w:sz w:val="24"/>
                <w:szCs w:val="24"/>
                <w:lang w:val="en-US"/>
              </w:rPr>
              <w:t>.</w:t>
            </w:r>
          </w:p>
        </w:tc>
      </w:tr>
      <w:tr w:rsidR="00A306B5" w:rsidRPr="004332C7" w14:paraId="0FB6D31C" w14:textId="77777777" w:rsidTr="009C52C7">
        <w:trPr>
          <w:jc w:val="center"/>
        </w:trPr>
        <w:tc>
          <w:tcPr>
            <w:tcW w:w="3969" w:type="dxa"/>
          </w:tcPr>
          <w:p w14:paraId="7D3EC2A0" w14:textId="156D7759" w:rsidR="00E70ECC" w:rsidRPr="004319C3" w:rsidRDefault="00E70ECC" w:rsidP="004319C3">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Fredens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barmhjertighed</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lovprisningsoffer</w:t>
            </w:r>
            <w:proofErr w:type="spellEnd"/>
            <w:r w:rsidRPr="004332C7">
              <w:rPr>
                <w:rFonts w:asciiTheme="majorBidi" w:hAnsiTheme="majorBidi" w:cstheme="majorBidi"/>
                <w:sz w:val="24"/>
                <w:szCs w:val="24"/>
                <w:lang w:val="en-US"/>
              </w:rPr>
              <w:t>.</w:t>
            </w:r>
          </w:p>
        </w:tc>
        <w:tc>
          <w:tcPr>
            <w:tcW w:w="3969" w:type="dxa"/>
          </w:tcPr>
          <w:p w14:paraId="6BBD784C" w14:textId="740F43D9" w:rsidR="00E70ECC" w:rsidRPr="004332C7" w:rsidRDefault="00E70EC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 mercy of peace, a sacrifice of praise.</w:t>
            </w:r>
          </w:p>
        </w:tc>
        <w:tc>
          <w:tcPr>
            <w:tcW w:w="2545" w:type="dxa"/>
          </w:tcPr>
          <w:p w14:paraId="5EBCE555" w14:textId="38C03554" w:rsidR="00E70ECC" w:rsidRPr="004319C3" w:rsidRDefault="00E70EC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رحمة السلام، ذبيحة التسبيح</w:t>
            </w:r>
            <w:r w:rsidRPr="004319C3">
              <w:rPr>
                <w:rFonts w:asciiTheme="majorBidi" w:hAnsiTheme="majorBidi" w:cstheme="majorBidi"/>
                <w:b/>
                <w:bCs/>
                <w:sz w:val="24"/>
                <w:szCs w:val="24"/>
              </w:rPr>
              <w:t>.</w:t>
            </w:r>
          </w:p>
        </w:tc>
      </w:tr>
      <w:tr w:rsidR="00A306B5" w:rsidRPr="004332C7" w14:paraId="016B23E1" w14:textId="77777777" w:rsidTr="009C52C7">
        <w:trPr>
          <w:jc w:val="center"/>
        </w:trPr>
        <w:tc>
          <w:tcPr>
            <w:tcW w:w="3969" w:type="dxa"/>
          </w:tcPr>
          <w:p w14:paraId="73CD9BDB" w14:textId="77777777" w:rsidR="004366FC" w:rsidRPr="004332C7" w:rsidRDefault="004366FC" w:rsidP="00C767E9">
            <w:pPr>
              <w:jc w:val="both"/>
              <w:rPr>
                <w:rFonts w:asciiTheme="majorBidi" w:hAnsiTheme="majorBidi" w:cstheme="majorBidi"/>
                <w:sz w:val="24"/>
                <w:szCs w:val="24"/>
              </w:rPr>
            </w:pPr>
          </w:p>
        </w:tc>
        <w:tc>
          <w:tcPr>
            <w:tcW w:w="3969" w:type="dxa"/>
          </w:tcPr>
          <w:p w14:paraId="31E113B9" w14:textId="77777777" w:rsidR="004366FC" w:rsidRPr="004332C7" w:rsidRDefault="004366FC" w:rsidP="00C767E9">
            <w:pPr>
              <w:jc w:val="both"/>
              <w:rPr>
                <w:rFonts w:asciiTheme="majorBidi" w:hAnsiTheme="majorBidi" w:cstheme="majorBidi"/>
                <w:sz w:val="24"/>
                <w:szCs w:val="24"/>
              </w:rPr>
            </w:pPr>
          </w:p>
        </w:tc>
        <w:tc>
          <w:tcPr>
            <w:tcW w:w="2545" w:type="dxa"/>
          </w:tcPr>
          <w:p w14:paraId="22BE8117" w14:textId="36423556" w:rsidR="004366FC" w:rsidRPr="004319C3" w:rsidRDefault="004366FC" w:rsidP="00C767E9">
            <w:pPr>
              <w:bidi/>
              <w:jc w:val="both"/>
              <w:rPr>
                <w:rFonts w:asciiTheme="majorBidi" w:hAnsiTheme="majorBidi" w:cstheme="majorBidi"/>
                <w:b/>
                <w:bCs/>
                <w:sz w:val="24"/>
                <w:szCs w:val="24"/>
              </w:rPr>
            </w:pPr>
          </w:p>
        </w:tc>
      </w:tr>
      <w:tr w:rsidR="00A306B5" w:rsidRPr="004332C7" w14:paraId="00C16177" w14:textId="77777777" w:rsidTr="009C52C7">
        <w:trPr>
          <w:jc w:val="center"/>
        </w:trPr>
        <w:tc>
          <w:tcPr>
            <w:tcW w:w="3969" w:type="dxa"/>
            <w:shd w:val="clear" w:color="auto" w:fill="EAF1DD" w:themeFill="accent3" w:themeFillTint="33"/>
            <w:vAlign w:val="center"/>
          </w:tcPr>
          <w:p w14:paraId="064C1E06" w14:textId="02BE0D48" w:rsidR="004366FC" w:rsidRPr="008B6C38" w:rsidRDefault="004366F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Den 2. forsoningsbøn</w:t>
            </w:r>
          </w:p>
        </w:tc>
        <w:tc>
          <w:tcPr>
            <w:tcW w:w="3969" w:type="dxa"/>
            <w:shd w:val="clear" w:color="auto" w:fill="EAF1DD" w:themeFill="accent3" w:themeFillTint="33"/>
            <w:vAlign w:val="center"/>
          </w:tcPr>
          <w:p w14:paraId="312870E6" w14:textId="2CAA8A0F" w:rsidR="004366FC" w:rsidRPr="008B6C38" w:rsidRDefault="004366FC" w:rsidP="008B6C3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lang w:val="en-US"/>
              </w:rPr>
              <w:t>Another Prayer of Reconciliation to the Son</w:t>
            </w:r>
          </w:p>
        </w:tc>
        <w:tc>
          <w:tcPr>
            <w:tcW w:w="2545" w:type="dxa"/>
            <w:shd w:val="clear" w:color="auto" w:fill="EAF1DD" w:themeFill="accent3" w:themeFillTint="33"/>
            <w:vAlign w:val="center"/>
          </w:tcPr>
          <w:p w14:paraId="777FE6AD" w14:textId="39E58C40" w:rsidR="004366FC" w:rsidRPr="008B6C38" w:rsidRDefault="004366FC" w:rsidP="008B6C3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صلاة صلح أخري للابن</w:t>
            </w:r>
          </w:p>
        </w:tc>
      </w:tr>
      <w:tr w:rsidR="00A306B5" w:rsidRPr="009B270D" w14:paraId="22BC1717" w14:textId="77777777" w:rsidTr="009C52C7">
        <w:trPr>
          <w:jc w:val="center"/>
        </w:trPr>
        <w:tc>
          <w:tcPr>
            <w:tcW w:w="3969" w:type="dxa"/>
          </w:tcPr>
          <w:p w14:paraId="30714EB0" w14:textId="1D9E8D79"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5C4CF9A" w14:textId="14A549D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Kristus, vor Gud, Gud Faders frygtelige og ufattelige kraft</w:t>
            </w:r>
            <w:r w:rsidR="00602EC7" w:rsidRPr="004332C7">
              <w:rPr>
                <w:rFonts w:asciiTheme="majorBidi" w:hAnsiTheme="majorBidi" w:cstheme="majorBidi"/>
                <w:sz w:val="24"/>
                <w:szCs w:val="24"/>
              </w:rPr>
              <w:t>,</w:t>
            </w:r>
          </w:p>
        </w:tc>
        <w:tc>
          <w:tcPr>
            <w:tcW w:w="3969" w:type="dxa"/>
          </w:tcPr>
          <w:p w14:paraId="2A672E3F" w14:textId="50103A61"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A5CF15B" w14:textId="05E4824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Christ, our God, the fearful and incomprehensible power of God the Father,</w:t>
            </w:r>
          </w:p>
        </w:tc>
        <w:tc>
          <w:tcPr>
            <w:tcW w:w="2545" w:type="dxa"/>
          </w:tcPr>
          <w:p w14:paraId="31B7289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AA40E0F" w14:textId="4BB6BB23" w:rsidR="004366FC" w:rsidRPr="004319C3" w:rsidRDefault="004366FC"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أيها المسيح إلهنا القوة المخوفة،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غير المفهومة التي لله الآب</w:t>
            </w:r>
            <w:r w:rsidRPr="004319C3">
              <w:rPr>
                <w:rFonts w:asciiTheme="majorBidi" w:hAnsiTheme="majorBidi" w:cstheme="majorBidi"/>
                <w:b/>
                <w:bCs/>
                <w:color w:val="000000"/>
                <w:sz w:val="24"/>
                <w:szCs w:val="24"/>
                <w:lang w:val="en-US"/>
              </w:rPr>
              <w:t>.</w:t>
            </w:r>
          </w:p>
        </w:tc>
      </w:tr>
      <w:tr w:rsidR="00A306B5" w:rsidRPr="009B270D" w14:paraId="544DF3ED" w14:textId="77777777" w:rsidTr="009C52C7">
        <w:trPr>
          <w:jc w:val="center"/>
        </w:trPr>
        <w:tc>
          <w:tcPr>
            <w:tcW w:w="3969" w:type="dxa"/>
          </w:tcPr>
          <w:p w14:paraId="24CE8554" w14:textId="199C701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som sidder højt oppe på kerubernes flammetrone og betjenes af ildkræfterne og selv er en opædende ild lige­</w:t>
            </w:r>
          </w:p>
        </w:tc>
        <w:tc>
          <w:tcPr>
            <w:tcW w:w="3969" w:type="dxa"/>
          </w:tcPr>
          <w:p w14:paraId="21DDB54B" w14:textId="6660E4C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sits upon the flaming throne of the cherubim, who is served by the fiery powers; and You, as God, are a consuming fire.</w:t>
            </w:r>
          </w:p>
        </w:tc>
        <w:tc>
          <w:tcPr>
            <w:tcW w:w="2545" w:type="dxa"/>
          </w:tcPr>
          <w:p w14:paraId="5180C68D" w14:textId="32A7CC93"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الجالس فوق العرش الملتهب</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الشاروبيمي، والمخدوم من</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القوات النارية. وأنت نارٌ آكلةٌ</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كإله</w:t>
            </w:r>
            <w:r w:rsidRPr="004319C3">
              <w:rPr>
                <w:rFonts w:asciiTheme="majorBidi" w:hAnsiTheme="majorBidi" w:cstheme="majorBidi"/>
                <w:b/>
                <w:bCs/>
                <w:sz w:val="24"/>
                <w:szCs w:val="24"/>
                <w:lang w:val="en-US"/>
              </w:rPr>
              <w:t>.</w:t>
            </w:r>
          </w:p>
        </w:tc>
      </w:tr>
      <w:tr w:rsidR="00A306B5" w:rsidRPr="009B270D" w14:paraId="37CF0144" w14:textId="77777777" w:rsidTr="009C52C7">
        <w:trPr>
          <w:jc w:val="center"/>
        </w:trPr>
        <w:tc>
          <w:tcPr>
            <w:tcW w:w="3969" w:type="dxa"/>
          </w:tcPr>
          <w:p w14:paraId="4D93A9BB" w14:textId="2183D19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Gud. På grund af din usigelige nedstigning og din menneskekærlighed opbrændte du ikke forræderen, den snigløber, da han nærmede sig dig.</w:t>
            </w:r>
          </w:p>
        </w:tc>
        <w:tc>
          <w:tcPr>
            <w:tcW w:w="3969" w:type="dxa"/>
          </w:tcPr>
          <w:p w14:paraId="34E35495" w14:textId="7B7117F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Because of the ineffable condescension and love towards mankind,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did not burn the guileful traitor when he drew near to You.</w:t>
            </w:r>
          </w:p>
        </w:tc>
        <w:tc>
          <w:tcPr>
            <w:tcW w:w="2545" w:type="dxa"/>
          </w:tcPr>
          <w:p w14:paraId="1030B651" w14:textId="4258BE0D"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من أجل تنازلك غير الموصوف،</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ومحبتك للبشر، لم تحرق الدافع</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الغاش عندما دنا منك</w:t>
            </w:r>
            <w:r w:rsidRPr="004319C3">
              <w:rPr>
                <w:rFonts w:asciiTheme="majorBidi" w:hAnsiTheme="majorBidi" w:cstheme="majorBidi"/>
                <w:b/>
                <w:bCs/>
                <w:sz w:val="24"/>
                <w:szCs w:val="24"/>
                <w:lang w:val="en-US"/>
              </w:rPr>
              <w:t>.</w:t>
            </w:r>
          </w:p>
        </w:tc>
      </w:tr>
      <w:tr w:rsidR="00A306B5" w:rsidRPr="009B270D" w14:paraId="72DE002B" w14:textId="77777777" w:rsidTr="009C52C7">
        <w:trPr>
          <w:jc w:val="center"/>
        </w:trPr>
        <w:tc>
          <w:tcPr>
            <w:tcW w:w="3969" w:type="dxa"/>
          </w:tcPr>
          <w:p w14:paraId="1B705E41" w14:textId="61B8E93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du hilste ham med et venskabskys, idet du drog ham mod omvendelse og erkendelse af hans frækhed.</w:t>
            </w:r>
          </w:p>
        </w:tc>
        <w:tc>
          <w:tcPr>
            <w:tcW w:w="3969" w:type="dxa"/>
          </w:tcPr>
          <w:p w14:paraId="40DCA134" w14:textId="05C9414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You greeted him with a greeting of fellowship, drawing him unto repentance and the recognition of his presumptuousness.</w:t>
            </w:r>
          </w:p>
        </w:tc>
        <w:tc>
          <w:tcPr>
            <w:tcW w:w="2545" w:type="dxa"/>
          </w:tcPr>
          <w:p w14:paraId="6B212D91" w14:textId="228246DF"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بل قبّلته قبلة المصاحبة، جاذبا إياه إلي التوبة ومعرفة جسارته</w:t>
            </w:r>
            <w:r w:rsidRPr="004319C3">
              <w:rPr>
                <w:rFonts w:asciiTheme="majorBidi" w:hAnsiTheme="majorBidi" w:cstheme="majorBidi"/>
                <w:b/>
                <w:bCs/>
                <w:sz w:val="24"/>
                <w:szCs w:val="24"/>
                <w:lang w:val="en-US"/>
              </w:rPr>
              <w:t>.</w:t>
            </w:r>
          </w:p>
        </w:tc>
      </w:tr>
      <w:tr w:rsidR="00A306B5" w:rsidRPr="009B270D" w14:paraId="654B383B" w14:textId="77777777" w:rsidTr="009C52C7">
        <w:trPr>
          <w:jc w:val="center"/>
        </w:trPr>
        <w:tc>
          <w:tcPr>
            <w:tcW w:w="3969" w:type="dxa"/>
          </w:tcPr>
          <w:p w14:paraId="49B9726C" w14:textId="590CFF3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Gør også os værdige, vor Herre, i denne frygtelige time, at vi med en tanke, uden noget dobbeltsind og rest af ondskab modtager hinanden med et helligt kys.</w:t>
            </w:r>
          </w:p>
        </w:tc>
        <w:tc>
          <w:tcPr>
            <w:tcW w:w="3969" w:type="dxa"/>
          </w:tcPr>
          <w:p w14:paraId="6A677C5D" w14:textId="4E117BB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Make us all worthy, O our Master, we also at this fearsome hour, that with one mind and without double heartedness, and the rest of the evil, to greet one another with a holy kiss.</w:t>
            </w:r>
          </w:p>
        </w:tc>
        <w:tc>
          <w:tcPr>
            <w:tcW w:w="2545" w:type="dxa"/>
          </w:tcPr>
          <w:p w14:paraId="1F1AE18A" w14:textId="19BF56A3"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إجعلنا مستحقين نحن أيضا يا</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سيدنا في هذه الساعة المخوفة،</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بفكر واحدٍ بغير شئٍ من التشكك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وبقية الشر، أن نقَّبل بعضنا بعضا بقبلة مقدسة</w:t>
            </w:r>
            <w:r w:rsidRPr="004319C3">
              <w:rPr>
                <w:rFonts w:asciiTheme="majorBidi" w:hAnsiTheme="majorBidi" w:cstheme="majorBidi"/>
                <w:b/>
                <w:bCs/>
                <w:sz w:val="24"/>
                <w:szCs w:val="24"/>
                <w:lang w:val="en-US"/>
              </w:rPr>
              <w:t>.</w:t>
            </w:r>
          </w:p>
        </w:tc>
      </w:tr>
      <w:tr w:rsidR="00A306B5" w:rsidRPr="009B270D" w14:paraId="2858C841" w14:textId="77777777" w:rsidTr="009C52C7">
        <w:trPr>
          <w:jc w:val="center"/>
        </w:trPr>
        <w:tc>
          <w:tcPr>
            <w:tcW w:w="3969" w:type="dxa"/>
          </w:tcPr>
          <w:p w14:paraId="11B92C1E" w14:textId="5907576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Kast os ikke for dommen, hvis vi ikke er fuldkommen rene og som det behager din godhed, pga. syndens smuds, gemenhed og hævngerrighed, som medfører døden.</w:t>
            </w:r>
          </w:p>
        </w:tc>
        <w:tc>
          <w:tcPr>
            <w:tcW w:w="3969" w:type="dxa"/>
          </w:tcPr>
          <w:p w14:paraId="07DE37F8" w14:textId="4E6B43D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cast us not into condemnation, even if, according to the pleasure of Your goodness, we are not perfectly pure from the mire of sin, malice, and the deadly remembrance of evil.</w:t>
            </w:r>
          </w:p>
        </w:tc>
        <w:tc>
          <w:tcPr>
            <w:tcW w:w="2545" w:type="dxa"/>
          </w:tcPr>
          <w:p w14:paraId="7315D9FE" w14:textId="3FE3C021"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ولا تطرحنا في الحكم إن لم نكن</w:t>
            </w:r>
            <w:r w:rsidRPr="004319C3">
              <w:rPr>
                <w:rFonts w:asciiTheme="majorBidi" w:hAnsiTheme="majorBidi" w:cstheme="majorBidi"/>
                <w:b/>
                <w:bCs/>
                <w:sz w:val="24"/>
                <w:szCs w:val="24"/>
                <w:lang w:val="en-US"/>
              </w:rPr>
              <w:t xml:space="preserve"> -</w:t>
            </w:r>
            <w:r w:rsidR="00A306B5"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rtl/>
              </w:rPr>
              <w:t>حسبما يرضي صلاحك أنقياء</w:t>
            </w:r>
            <w:r w:rsidRPr="004319C3">
              <w:rPr>
                <w:rFonts w:asciiTheme="majorBidi" w:hAnsiTheme="majorBidi" w:cstheme="majorBidi"/>
                <w:b/>
                <w:bCs/>
                <w:sz w:val="24"/>
                <w:szCs w:val="24"/>
                <w:lang w:val="en-US"/>
              </w:rPr>
              <w:t xml:space="preserve"> -</w:t>
            </w:r>
            <w:r w:rsidR="00A306B5"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rtl/>
              </w:rPr>
              <w:t>بالكمال من حمأة الخطية،</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والخبث وتذكار الشر القاتل</w:t>
            </w:r>
            <w:r w:rsidRPr="0019613F">
              <w:rPr>
                <w:rFonts w:asciiTheme="majorBidi" w:hAnsiTheme="majorBidi" w:cstheme="majorBidi"/>
                <w:b/>
                <w:bCs/>
                <w:sz w:val="24"/>
                <w:szCs w:val="24"/>
                <w:lang w:val="en-US"/>
              </w:rPr>
              <w:t>.</w:t>
            </w:r>
          </w:p>
        </w:tc>
      </w:tr>
      <w:tr w:rsidR="00A306B5" w:rsidRPr="009B270D" w14:paraId="1BBFF399" w14:textId="77777777" w:rsidTr="009C52C7">
        <w:trPr>
          <w:jc w:val="center"/>
        </w:trPr>
        <w:tc>
          <w:tcPr>
            <w:tcW w:w="3969" w:type="dxa"/>
          </w:tcPr>
          <w:p w14:paraId="71073D80" w14:textId="62A723D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i din usigelige og ubeskrivelige barmhjertighed, idet du kender vor menneskenaturs svaghed og nedtyngethed,</w:t>
            </w:r>
          </w:p>
        </w:tc>
        <w:tc>
          <w:tcPr>
            <w:tcW w:w="3969" w:type="dxa"/>
          </w:tcPr>
          <w:p w14:paraId="3DCF5A2D" w14:textId="524B965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rather through Your ineffable and indestructible compassion, knowing the frailty and the downfall of our form,</w:t>
            </w:r>
          </w:p>
        </w:tc>
        <w:tc>
          <w:tcPr>
            <w:tcW w:w="2545" w:type="dxa"/>
          </w:tcPr>
          <w:p w14:paraId="56C341CB" w14:textId="1C49316A"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لكن أنت بتعطفك غير الموصوف،</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ولا مخبر به إذ تعرف ضعف</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وانغماس جبلتنا إلي أسفل</w:t>
            </w:r>
            <w:r w:rsidRPr="0019613F">
              <w:rPr>
                <w:rFonts w:asciiTheme="majorBidi" w:hAnsiTheme="majorBidi" w:cstheme="majorBidi"/>
                <w:b/>
                <w:bCs/>
                <w:sz w:val="24"/>
                <w:szCs w:val="24"/>
                <w:lang w:val="en-US"/>
              </w:rPr>
              <w:t>.</w:t>
            </w:r>
          </w:p>
        </w:tc>
      </w:tr>
      <w:tr w:rsidR="00A306B5" w:rsidRPr="009B270D" w14:paraId="0A859DED" w14:textId="77777777" w:rsidTr="009C52C7">
        <w:trPr>
          <w:jc w:val="center"/>
        </w:trPr>
        <w:tc>
          <w:tcPr>
            <w:tcW w:w="3969" w:type="dxa"/>
          </w:tcPr>
          <w:p w14:paraId="2DF0E8CF" w14:textId="525D059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udvisk du alle vore overtrædelsers urenhed, for at dette dit guddommelige mysterium ikke skal blive os til dom eller fordømmelse.</w:t>
            </w:r>
          </w:p>
        </w:tc>
        <w:tc>
          <w:tcPr>
            <w:tcW w:w="3969" w:type="dxa"/>
          </w:tcPr>
          <w:p w14:paraId="0E2017D5" w14:textId="2217432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wipe away all the stain of our iniquities, that we may not be under condemnation nor fall into judgment concerning this mystery of Your divinity.</w:t>
            </w:r>
          </w:p>
        </w:tc>
        <w:tc>
          <w:tcPr>
            <w:tcW w:w="2545" w:type="dxa"/>
          </w:tcPr>
          <w:p w14:paraId="003EF690" w14:textId="696D6B05"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أمح كلَّ أدناس سيئاتنا. لكي لا</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يكون لنا دينونة ولا وقوعا في</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دينونة هذا السر الذي للاهوتك</w:t>
            </w:r>
            <w:r w:rsidRPr="004319C3">
              <w:rPr>
                <w:rFonts w:asciiTheme="majorBidi" w:hAnsiTheme="majorBidi" w:cstheme="majorBidi"/>
                <w:b/>
                <w:bCs/>
                <w:sz w:val="24"/>
                <w:szCs w:val="24"/>
                <w:lang w:val="en-US"/>
              </w:rPr>
              <w:t>.</w:t>
            </w:r>
          </w:p>
        </w:tc>
      </w:tr>
      <w:tr w:rsidR="00675327" w:rsidRPr="009B270D" w14:paraId="3106EF02" w14:textId="77777777" w:rsidTr="009C52C7">
        <w:trPr>
          <w:jc w:val="center"/>
        </w:trPr>
        <w:tc>
          <w:tcPr>
            <w:tcW w:w="3969" w:type="dxa"/>
          </w:tcPr>
          <w:p w14:paraId="3C6040B7"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539F851F" w14:textId="77777777" w:rsidR="00675327" w:rsidRPr="004332C7" w:rsidRDefault="00675327" w:rsidP="00C767E9">
            <w:pPr>
              <w:jc w:val="both"/>
              <w:rPr>
                <w:rFonts w:asciiTheme="majorBidi" w:hAnsiTheme="majorBidi" w:cstheme="majorBidi"/>
                <w:sz w:val="24"/>
                <w:szCs w:val="24"/>
                <w:lang w:val="en-US"/>
              </w:rPr>
            </w:pPr>
          </w:p>
        </w:tc>
        <w:tc>
          <w:tcPr>
            <w:tcW w:w="2545" w:type="dxa"/>
          </w:tcPr>
          <w:p w14:paraId="29C2CB88" w14:textId="77777777" w:rsidR="00675327" w:rsidRPr="004319C3" w:rsidRDefault="00675327" w:rsidP="00A306B5">
            <w:pPr>
              <w:autoSpaceDE w:val="0"/>
              <w:autoSpaceDN w:val="0"/>
              <w:bidi/>
              <w:adjustRightInd w:val="0"/>
              <w:jc w:val="both"/>
              <w:rPr>
                <w:rFonts w:asciiTheme="majorBidi" w:hAnsiTheme="majorBidi" w:cstheme="majorBidi"/>
                <w:b/>
                <w:bCs/>
                <w:sz w:val="24"/>
                <w:szCs w:val="24"/>
                <w:rtl/>
              </w:rPr>
            </w:pPr>
          </w:p>
        </w:tc>
      </w:tr>
      <w:tr w:rsidR="00A306B5" w:rsidRPr="009B270D" w14:paraId="7A7222AF" w14:textId="77777777" w:rsidTr="009C52C7">
        <w:trPr>
          <w:jc w:val="center"/>
        </w:trPr>
        <w:tc>
          <w:tcPr>
            <w:tcW w:w="3969" w:type="dxa"/>
          </w:tcPr>
          <w:p w14:paraId="258342E4" w14:textId="25AF7FED" w:rsidR="004366FC" w:rsidRPr="004332C7" w:rsidRDefault="004366FC"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r w:rsidR="00A306B5" w:rsidRPr="004332C7">
              <w:rPr>
                <w:rFonts w:asciiTheme="majorBidi" w:hAnsiTheme="majorBidi" w:cstheme="majorBidi" w:hint="cs"/>
                <w:b/>
                <w:bCs/>
                <w:color w:val="C00000"/>
                <w:sz w:val="24"/>
                <w:szCs w:val="24"/>
                <w:rtl/>
              </w:rPr>
              <w:t>:</w:t>
            </w:r>
          </w:p>
          <w:p w14:paraId="430835A3" w14:textId="53142B2E" w:rsidR="004366FC" w:rsidRPr="00CE36F8" w:rsidRDefault="004366FC" w:rsidP="00CE36F8">
            <w:pPr>
              <w:jc w:val="both"/>
              <w:rPr>
                <w:rFonts w:asciiTheme="majorBidi" w:hAnsiTheme="majorBidi" w:cstheme="majorBidi"/>
                <w:sz w:val="24"/>
                <w:szCs w:val="24"/>
              </w:rPr>
            </w:pPr>
            <w:r w:rsidRPr="004332C7">
              <w:rPr>
                <w:rFonts w:asciiTheme="majorBidi" w:hAnsiTheme="majorBidi" w:cstheme="majorBidi"/>
                <w:sz w:val="24"/>
                <w:szCs w:val="24"/>
              </w:rPr>
              <w:t>Bed for fuldkommen fred og kærlighed og for apostlenes</w:t>
            </w:r>
            <w:r w:rsidR="00CE36F8">
              <w:rPr>
                <w:rFonts w:asciiTheme="majorBidi" w:hAnsiTheme="majorBidi" w:cstheme="majorBidi"/>
                <w:sz w:val="24"/>
                <w:szCs w:val="24"/>
              </w:rPr>
              <w:t xml:space="preserve"> </w:t>
            </w:r>
            <w:r w:rsidRPr="00CE36F8">
              <w:rPr>
                <w:rFonts w:asciiTheme="majorBidi" w:hAnsiTheme="majorBidi" w:cstheme="majorBidi"/>
                <w:sz w:val="24"/>
                <w:szCs w:val="24"/>
              </w:rPr>
              <w:t>hellige hilsener (aspasmos).</w:t>
            </w:r>
          </w:p>
        </w:tc>
        <w:tc>
          <w:tcPr>
            <w:tcW w:w="3969" w:type="dxa"/>
          </w:tcPr>
          <w:p w14:paraId="4CC4EF97" w14:textId="77777777"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2CFE7A56" w14:textId="2505060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perfect peace, love, and the holy apostolic kisses.</w:t>
            </w:r>
          </w:p>
        </w:tc>
        <w:tc>
          <w:tcPr>
            <w:tcW w:w="2545" w:type="dxa"/>
          </w:tcPr>
          <w:p w14:paraId="3DF9DFC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39A7EE6A" w14:textId="37307568" w:rsidR="004366FC" w:rsidRPr="004319C3" w:rsidRDefault="004366FC"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صلوا من أجل السلام الكامل،</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والمحبة، والقبلة الطاهرة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الرسولية</w:t>
            </w:r>
            <w:r w:rsidRPr="0019613F">
              <w:rPr>
                <w:rFonts w:asciiTheme="majorBidi" w:hAnsiTheme="majorBidi" w:cstheme="majorBidi"/>
                <w:b/>
                <w:bCs/>
                <w:color w:val="000000"/>
                <w:sz w:val="24"/>
                <w:szCs w:val="24"/>
                <w:lang w:val="en-US"/>
              </w:rPr>
              <w:t>.</w:t>
            </w:r>
          </w:p>
        </w:tc>
      </w:tr>
      <w:tr w:rsidR="00675327" w:rsidRPr="009B270D" w14:paraId="48ADAA7A" w14:textId="77777777" w:rsidTr="009C52C7">
        <w:trPr>
          <w:jc w:val="center"/>
        </w:trPr>
        <w:tc>
          <w:tcPr>
            <w:tcW w:w="3969" w:type="dxa"/>
          </w:tcPr>
          <w:p w14:paraId="62DAA3A7" w14:textId="77777777" w:rsidR="00675327" w:rsidRPr="0019613F" w:rsidRDefault="00675327" w:rsidP="00C767E9">
            <w:pPr>
              <w:jc w:val="both"/>
              <w:rPr>
                <w:rFonts w:asciiTheme="majorBidi" w:hAnsiTheme="majorBidi" w:cstheme="majorBidi"/>
                <w:b/>
                <w:bCs/>
                <w:color w:val="C00000"/>
                <w:sz w:val="24"/>
                <w:szCs w:val="24"/>
                <w:lang w:val="en-US"/>
              </w:rPr>
            </w:pPr>
          </w:p>
        </w:tc>
        <w:tc>
          <w:tcPr>
            <w:tcW w:w="3969" w:type="dxa"/>
          </w:tcPr>
          <w:p w14:paraId="78C51B40"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45" w:type="dxa"/>
          </w:tcPr>
          <w:p w14:paraId="3CB3616F"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A306B5" w:rsidRPr="004332C7" w14:paraId="5E67CE21" w14:textId="77777777" w:rsidTr="009C52C7">
        <w:trPr>
          <w:jc w:val="center"/>
        </w:trPr>
        <w:tc>
          <w:tcPr>
            <w:tcW w:w="3969" w:type="dxa"/>
          </w:tcPr>
          <w:p w14:paraId="570B42B0" w14:textId="0FA16AF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7A98D09" w14:textId="4A19C921"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640894F5" w14:textId="4116C08E"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E9456AF" w14:textId="78B8C91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45" w:type="dxa"/>
          </w:tcPr>
          <w:p w14:paraId="119E545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6BCE24D4" w14:textId="0216E301"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4359AEAA" w14:textId="77777777" w:rsidTr="009C52C7">
        <w:trPr>
          <w:jc w:val="center"/>
        </w:trPr>
        <w:tc>
          <w:tcPr>
            <w:tcW w:w="3969" w:type="dxa"/>
          </w:tcPr>
          <w:p w14:paraId="72C37BA9"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06BFF39" w14:textId="77777777" w:rsidR="00675327" w:rsidRPr="004332C7" w:rsidRDefault="00675327" w:rsidP="00C767E9">
            <w:pPr>
              <w:jc w:val="both"/>
              <w:rPr>
                <w:rFonts w:asciiTheme="majorBidi" w:hAnsiTheme="majorBidi" w:cstheme="majorBidi"/>
                <w:b/>
                <w:bCs/>
                <w:color w:val="C10000"/>
                <w:sz w:val="24"/>
                <w:szCs w:val="24"/>
              </w:rPr>
            </w:pPr>
          </w:p>
        </w:tc>
        <w:tc>
          <w:tcPr>
            <w:tcW w:w="2545" w:type="dxa"/>
          </w:tcPr>
          <w:p w14:paraId="5A2B1F39"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A306B5" w:rsidRPr="009B270D" w14:paraId="2CD1FB02" w14:textId="77777777" w:rsidTr="009C52C7">
        <w:trPr>
          <w:jc w:val="center"/>
        </w:trPr>
        <w:tc>
          <w:tcPr>
            <w:tcW w:w="3969" w:type="dxa"/>
          </w:tcPr>
          <w:p w14:paraId="30968949" w14:textId="0C56608F"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F5B9E3B" w14:textId="161090A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du er den, som har magt til at borttage al synd og til at fjerne de betrængte menneskers uretfærdigheder og lovløsheder, idet du er hele verdens renselsessted.</w:t>
            </w:r>
            <w:r w:rsidR="00CE36F8">
              <w:rPr>
                <w:rFonts w:asciiTheme="majorBidi" w:hAnsiTheme="majorBidi" w:cstheme="majorBidi"/>
                <w:sz w:val="24"/>
                <w:szCs w:val="24"/>
              </w:rPr>
              <w:t xml:space="preserve"> </w:t>
            </w:r>
          </w:p>
        </w:tc>
        <w:tc>
          <w:tcPr>
            <w:tcW w:w="3969" w:type="dxa"/>
          </w:tcPr>
          <w:p w14:paraId="7E9312B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8D219E6" w14:textId="6B41A11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For You are He who </w:t>
            </w:r>
            <w:proofErr w:type="gramStart"/>
            <w:r w:rsidRPr="004332C7">
              <w:rPr>
                <w:rFonts w:asciiTheme="majorBidi" w:hAnsiTheme="majorBidi" w:cstheme="majorBidi"/>
                <w:color w:val="000000"/>
                <w:sz w:val="24"/>
                <w:szCs w:val="24"/>
                <w:lang w:val="en-US"/>
              </w:rPr>
              <w:t>is able to</w:t>
            </w:r>
            <w:proofErr w:type="gramEnd"/>
            <w:r w:rsidRPr="004332C7">
              <w:rPr>
                <w:rFonts w:asciiTheme="majorBidi" w:hAnsiTheme="majorBidi" w:cstheme="majorBidi"/>
                <w:color w:val="000000"/>
                <w:sz w:val="24"/>
                <w:szCs w:val="24"/>
                <w:lang w:val="en-US"/>
              </w:rPr>
              <w:t xml:space="preserve"> take away all sins and to remove all the unrighteousness and iniquity of wretched people. </w:t>
            </w:r>
            <w:r w:rsidRPr="004332C7">
              <w:rPr>
                <w:rFonts w:asciiTheme="majorBidi" w:hAnsiTheme="majorBidi" w:cstheme="majorBidi"/>
                <w:color w:val="000000"/>
                <w:sz w:val="24"/>
                <w:szCs w:val="24"/>
              </w:rPr>
              <w:t>Behold, You are the purity of the whole world.</w:t>
            </w:r>
          </w:p>
        </w:tc>
        <w:tc>
          <w:tcPr>
            <w:tcW w:w="2545" w:type="dxa"/>
          </w:tcPr>
          <w:p w14:paraId="163CE07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F384592" w14:textId="71382E23" w:rsidR="004366FC" w:rsidRPr="004319C3" w:rsidRDefault="004366FC"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لانك أنت القادر أن ترفع كل</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الخطايا، وتنقل الظلم والآثام التي</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للناس الاشقياء، إذ أنت طهر</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العالم كله</w:t>
            </w:r>
            <w:r w:rsidRPr="0019613F">
              <w:rPr>
                <w:rFonts w:asciiTheme="majorBidi" w:hAnsiTheme="majorBidi" w:cstheme="majorBidi"/>
                <w:b/>
                <w:bCs/>
                <w:color w:val="000000"/>
                <w:sz w:val="24"/>
                <w:szCs w:val="24"/>
                <w:lang w:val="en-US"/>
              </w:rPr>
              <w:t>.</w:t>
            </w:r>
          </w:p>
        </w:tc>
      </w:tr>
      <w:tr w:rsidR="00A306B5" w:rsidRPr="009B270D" w14:paraId="6E74737C" w14:textId="77777777" w:rsidTr="009C52C7">
        <w:trPr>
          <w:jc w:val="center"/>
        </w:trPr>
        <w:tc>
          <w:tcPr>
            <w:tcW w:w="3969" w:type="dxa"/>
          </w:tcPr>
          <w:p w14:paraId="0E975711" w14:textId="47C9716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Dig tilkommer alles enstemmige lovprisning,</w:t>
            </w:r>
            <w:r w:rsidR="00CE36F8">
              <w:rPr>
                <w:rFonts w:asciiTheme="majorBidi" w:hAnsiTheme="majorBidi" w:cstheme="majorBidi"/>
                <w:sz w:val="24"/>
                <w:szCs w:val="24"/>
              </w:rPr>
              <w:t xml:space="preserve"> </w:t>
            </w:r>
          </w:p>
        </w:tc>
        <w:tc>
          <w:tcPr>
            <w:tcW w:w="3969" w:type="dxa"/>
          </w:tcPr>
          <w:p w14:paraId="5EF3EAC2" w14:textId="7B8F871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unto You is due the glorification with one voice from everyone saying:</w:t>
            </w:r>
          </w:p>
        </w:tc>
        <w:tc>
          <w:tcPr>
            <w:tcW w:w="2545" w:type="dxa"/>
          </w:tcPr>
          <w:p w14:paraId="4E820E89" w14:textId="5353B85E"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وأنت الذي ينبغي لك التمجيد،</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بصوت واحد من كل أحد قائلين</w:t>
            </w:r>
            <w:r w:rsidRPr="004319C3">
              <w:rPr>
                <w:rFonts w:asciiTheme="majorBidi" w:hAnsiTheme="majorBidi" w:cstheme="majorBidi"/>
                <w:b/>
                <w:bCs/>
                <w:sz w:val="24"/>
                <w:szCs w:val="24"/>
                <w:lang w:val="en-US"/>
              </w:rPr>
              <w:t>:</w:t>
            </w:r>
          </w:p>
        </w:tc>
      </w:tr>
      <w:tr w:rsidR="00A306B5" w:rsidRPr="009B270D" w14:paraId="0CC1DDA8" w14:textId="77777777" w:rsidTr="009C52C7">
        <w:trPr>
          <w:jc w:val="center"/>
        </w:trPr>
        <w:tc>
          <w:tcPr>
            <w:tcW w:w="3969" w:type="dxa"/>
          </w:tcPr>
          <w:p w14:paraId="047F5476" w14:textId="14892EE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ære, pris, ophøjelse og tilbedelse, tillige med din gode Fader og Helligånden, Levendegøreren, af samme væsen som dig,</w:t>
            </w:r>
            <w:r w:rsidR="00CE36F8">
              <w:rPr>
                <w:rFonts w:asciiTheme="majorBidi" w:hAnsiTheme="majorBidi" w:cstheme="majorBidi"/>
                <w:sz w:val="24"/>
                <w:szCs w:val="24"/>
              </w:rPr>
              <w:t xml:space="preserve"> </w:t>
            </w:r>
          </w:p>
        </w:tc>
        <w:tc>
          <w:tcPr>
            <w:tcW w:w="3969" w:type="dxa"/>
          </w:tcPr>
          <w:p w14:paraId="23D7E273" w14:textId="78B8F1D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Glory, honor, dominion, and worship, with Your Good Father and the Holy Spirit the Giver of Life, who is of one essence with You.</w:t>
            </w:r>
          </w:p>
        </w:tc>
        <w:tc>
          <w:tcPr>
            <w:tcW w:w="2545" w:type="dxa"/>
          </w:tcPr>
          <w:p w14:paraId="2C17165E" w14:textId="2BFB8072"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المجد والكرامة والعظمة</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والسجود، مع أبيك الصالح</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والروح القدس المحيي المساوي</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لك</w:t>
            </w:r>
            <w:r w:rsidRPr="004319C3">
              <w:rPr>
                <w:rFonts w:asciiTheme="majorBidi" w:hAnsiTheme="majorBidi" w:cstheme="majorBidi"/>
                <w:b/>
                <w:bCs/>
                <w:sz w:val="24"/>
                <w:szCs w:val="24"/>
                <w:lang w:val="en-US"/>
              </w:rPr>
              <w:t>.</w:t>
            </w:r>
          </w:p>
        </w:tc>
      </w:tr>
      <w:tr w:rsidR="00A306B5" w:rsidRPr="009B270D" w14:paraId="6290FECE" w14:textId="77777777" w:rsidTr="009C52C7">
        <w:trPr>
          <w:jc w:val="center"/>
        </w:trPr>
        <w:tc>
          <w:tcPr>
            <w:tcW w:w="3969" w:type="dxa"/>
          </w:tcPr>
          <w:p w14:paraId="046130C7" w14:textId="02CF0CC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1F99055B" w14:textId="78E8446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ages of all ages. </w:t>
            </w:r>
            <w:r w:rsidRPr="004332C7">
              <w:rPr>
                <w:rFonts w:asciiTheme="majorBidi" w:hAnsiTheme="majorBidi" w:cstheme="majorBidi"/>
                <w:sz w:val="24"/>
                <w:szCs w:val="24"/>
              </w:rPr>
              <w:t>Amen.</w:t>
            </w:r>
          </w:p>
        </w:tc>
        <w:tc>
          <w:tcPr>
            <w:tcW w:w="2545" w:type="dxa"/>
          </w:tcPr>
          <w:p w14:paraId="4C6F3D57" w14:textId="19CFE029"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الآن وكل أوان وإلى دهر الدهور</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675327" w:rsidRPr="009B270D" w14:paraId="17D32B75" w14:textId="77777777" w:rsidTr="009C52C7">
        <w:trPr>
          <w:jc w:val="center"/>
        </w:trPr>
        <w:tc>
          <w:tcPr>
            <w:tcW w:w="3969" w:type="dxa"/>
          </w:tcPr>
          <w:p w14:paraId="7C1F580C"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5981B5BA" w14:textId="77777777" w:rsidR="00675327" w:rsidRPr="004332C7" w:rsidRDefault="00675327" w:rsidP="00C767E9">
            <w:pPr>
              <w:jc w:val="both"/>
              <w:rPr>
                <w:rFonts w:asciiTheme="majorBidi" w:hAnsiTheme="majorBidi" w:cstheme="majorBidi"/>
                <w:sz w:val="24"/>
                <w:szCs w:val="24"/>
                <w:lang w:val="en-US"/>
              </w:rPr>
            </w:pPr>
          </w:p>
        </w:tc>
        <w:tc>
          <w:tcPr>
            <w:tcW w:w="2545" w:type="dxa"/>
          </w:tcPr>
          <w:p w14:paraId="602573AA" w14:textId="77777777" w:rsidR="00675327" w:rsidRPr="004319C3" w:rsidRDefault="00675327" w:rsidP="00A306B5">
            <w:pPr>
              <w:autoSpaceDE w:val="0"/>
              <w:autoSpaceDN w:val="0"/>
              <w:bidi/>
              <w:adjustRightInd w:val="0"/>
              <w:jc w:val="both"/>
              <w:rPr>
                <w:rFonts w:asciiTheme="majorBidi" w:hAnsiTheme="majorBidi" w:cstheme="majorBidi"/>
                <w:b/>
                <w:bCs/>
                <w:sz w:val="24"/>
                <w:szCs w:val="24"/>
                <w:rtl/>
              </w:rPr>
            </w:pPr>
          </w:p>
        </w:tc>
      </w:tr>
      <w:tr w:rsidR="00A306B5" w:rsidRPr="009B270D" w14:paraId="35AB188F" w14:textId="77777777" w:rsidTr="009C52C7">
        <w:trPr>
          <w:jc w:val="center"/>
        </w:trPr>
        <w:tc>
          <w:tcPr>
            <w:tcW w:w="3969" w:type="dxa"/>
          </w:tcPr>
          <w:p w14:paraId="40924AC7" w14:textId="5A45C882" w:rsidR="004366FC" w:rsidRPr="004332C7" w:rsidRDefault="004366FC"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Diakon</w:t>
            </w:r>
            <w:r w:rsidR="00FB39A9" w:rsidRPr="004332C7">
              <w:rPr>
                <w:rFonts w:asciiTheme="majorBidi" w:hAnsiTheme="majorBidi" w:cstheme="majorBidi"/>
                <w:b/>
                <w:bCs/>
                <w:color w:val="C00000"/>
                <w:sz w:val="24"/>
                <w:szCs w:val="24"/>
              </w:rPr>
              <w:t>:</w:t>
            </w:r>
          </w:p>
          <w:p w14:paraId="6F8C1A9F" w14:textId="474B999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Hils hinanden med et helligt kys.</w:t>
            </w:r>
          </w:p>
        </w:tc>
        <w:tc>
          <w:tcPr>
            <w:tcW w:w="3969" w:type="dxa"/>
          </w:tcPr>
          <w:p w14:paraId="358988D7" w14:textId="20E5CC1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CE63447" w14:textId="7853814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Greet one another with a Holy kiss.</w:t>
            </w:r>
          </w:p>
        </w:tc>
        <w:tc>
          <w:tcPr>
            <w:tcW w:w="2545" w:type="dxa"/>
          </w:tcPr>
          <w:p w14:paraId="5CE97F2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567084FF" w14:textId="04C0613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قبلوا بعضكم بعضا بقبلة مقدسة</w:t>
            </w:r>
            <w:r w:rsidRPr="004319C3">
              <w:rPr>
                <w:rFonts w:asciiTheme="majorBidi" w:hAnsiTheme="majorBidi" w:cstheme="majorBidi"/>
                <w:b/>
                <w:bCs/>
                <w:color w:val="000000"/>
                <w:sz w:val="24"/>
                <w:szCs w:val="24"/>
                <w:lang w:val="en-US"/>
              </w:rPr>
              <w:t>.</w:t>
            </w:r>
          </w:p>
        </w:tc>
      </w:tr>
      <w:tr w:rsidR="00A306B5" w:rsidRPr="009B270D" w14:paraId="6C64630F" w14:textId="77777777" w:rsidTr="009C52C7">
        <w:trPr>
          <w:jc w:val="center"/>
        </w:trPr>
        <w:tc>
          <w:tcPr>
            <w:tcW w:w="3969" w:type="dxa"/>
          </w:tcPr>
          <w:p w14:paraId="7FD9EB54" w14:textId="635DAD6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forbarm dig. Herre, forbarm dig. </w:t>
            </w: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6625FD5C" w14:textId="0FBA200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w:t>
            </w:r>
            <w:r w:rsidRPr="004332C7">
              <w:rPr>
                <w:rFonts w:asciiTheme="majorBidi" w:hAnsiTheme="majorBidi" w:cstheme="majorBidi"/>
                <w:sz w:val="24"/>
                <w:szCs w:val="24"/>
              </w:rPr>
              <w:t>Lord have mercy</w:t>
            </w:r>
          </w:p>
        </w:tc>
        <w:tc>
          <w:tcPr>
            <w:tcW w:w="2545" w:type="dxa"/>
          </w:tcPr>
          <w:p w14:paraId="5A759866" w14:textId="1E37D108"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يارب ارحم. يارب ارحم. يارب</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ارحم</w:t>
            </w:r>
            <w:r w:rsidRPr="004319C3">
              <w:rPr>
                <w:rFonts w:asciiTheme="majorBidi" w:hAnsiTheme="majorBidi" w:cstheme="majorBidi"/>
                <w:b/>
                <w:bCs/>
                <w:sz w:val="24"/>
                <w:szCs w:val="24"/>
                <w:lang w:val="en-US"/>
              </w:rPr>
              <w:t>.</w:t>
            </w:r>
          </w:p>
        </w:tc>
      </w:tr>
      <w:tr w:rsidR="00A306B5" w:rsidRPr="009B270D" w14:paraId="06B6C3C5" w14:textId="77777777" w:rsidTr="009C52C7">
        <w:trPr>
          <w:jc w:val="center"/>
        </w:trPr>
        <w:tc>
          <w:tcPr>
            <w:tcW w:w="3969" w:type="dxa"/>
          </w:tcPr>
          <w:p w14:paraId="623926C4" w14:textId="5AFBF79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du som er Jesus Kristus, Guds levende Søn, hør os og vær os nådig.</w:t>
            </w:r>
          </w:p>
        </w:tc>
        <w:tc>
          <w:tcPr>
            <w:tcW w:w="3969" w:type="dxa"/>
          </w:tcPr>
          <w:p w14:paraId="459111D5" w14:textId="5790445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Yea, Lord, who are Jesus Christ, the Son of God, hear us and have mercy upon us.</w:t>
            </w:r>
          </w:p>
        </w:tc>
        <w:tc>
          <w:tcPr>
            <w:tcW w:w="2545" w:type="dxa"/>
          </w:tcPr>
          <w:p w14:paraId="6965F00B" w14:textId="623D50CA"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نعم يارب الذي هو يسوع المسيح</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ابن الله، اسمعنا وارحمنا</w:t>
            </w:r>
            <w:r w:rsidRPr="0019613F">
              <w:rPr>
                <w:rFonts w:asciiTheme="majorBidi" w:hAnsiTheme="majorBidi" w:cstheme="majorBidi"/>
                <w:b/>
                <w:bCs/>
                <w:sz w:val="24"/>
                <w:szCs w:val="24"/>
                <w:lang w:val="en-US"/>
              </w:rPr>
              <w:t>.</w:t>
            </w:r>
          </w:p>
        </w:tc>
      </w:tr>
      <w:tr w:rsidR="00A306B5" w:rsidRPr="009B270D" w14:paraId="7518BEB5" w14:textId="77777777" w:rsidTr="009C52C7">
        <w:trPr>
          <w:jc w:val="center"/>
        </w:trPr>
        <w:tc>
          <w:tcPr>
            <w:tcW w:w="3969" w:type="dxa"/>
          </w:tcPr>
          <w:p w14:paraId="2C811404" w14:textId="418088D8" w:rsidR="004366FC" w:rsidRPr="00CE36F8" w:rsidRDefault="004366FC" w:rsidP="00CE36F8">
            <w:pPr>
              <w:jc w:val="both"/>
              <w:rPr>
                <w:rFonts w:asciiTheme="majorBidi" w:hAnsiTheme="majorBidi" w:cstheme="majorBidi"/>
                <w:sz w:val="24"/>
                <w:szCs w:val="24"/>
              </w:rPr>
            </w:pPr>
            <w:r w:rsidRPr="004332C7">
              <w:rPr>
                <w:rFonts w:asciiTheme="majorBidi" w:hAnsiTheme="majorBidi" w:cstheme="majorBidi"/>
                <w:sz w:val="24"/>
                <w:szCs w:val="24"/>
              </w:rPr>
              <w:t>Træd frem, og stå med gudsfrygt og skælvelse,</w:t>
            </w:r>
            <w:r w:rsidR="00CE36F8">
              <w:rPr>
                <w:rFonts w:asciiTheme="majorBidi" w:hAnsiTheme="majorBidi" w:cstheme="majorBidi"/>
                <w:sz w:val="24"/>
                <w:szCs w:val="24"/>
              </w:rPr>
              <w:t xml:space="preserve"> </w:t>
            </w:r>
            <w:r w:rsidRPr="00CE36F8">
              <w:rPr>
                <w:rFonts w:asciiTheme="majorBidi" w:hAnsiTheme="majorBidi" w:cstheme="majorBidi"/>
                <w:sz w:val="24"/>
                <w:szCs w:val="24"/>
              </w:rPr>
              <w:t>og se mod øst.</w:t>
            </w:r>
          </w:p>
        </w:tc>
        <w:tc>
          <w:tcPr>
            <w:tcW w:w="3969" w:type="dxa"/>
          </w:tcPr>
          <w:p w14:paraId="6EE9A0D0" w14:textId="45E6998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Offer. Offer. Offer, in order. Stand with trembling. Look toward the East. </w:t>
            </w:r>
            <w:r w:rsidRPr="004332C7">
              <w:rPr>
                <w:rFonts w:asciiTheme="majorBidi" w:hAnsiTheme="majorBidi" w:cstheme="majorBidi"/>
                <w:sz w:val="24"/>
                <w:szCs w:val="24"/>
              </w:rPr>
              <w:t>Let us attend.</w:t>
            </w:r>
          </w:p>
        </w:tc>
        <w:tc>
          <w:tcPr>
            <w:tcW w:w="2545" w:type="dxa"/>
          </w:tcPr>
          <w:p w14:paraId="13CB30B8" w14:textId="4AE38A75"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تقدموا تقدموا تقدموا على</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الرسم، قفوا برعدة، والي الشرق</w:t>
            </w:r>
            <w:r w:rsidR="00A306B5" w:rsidRPr="004319C3">
              <w:rPr>
                <w:rFonts w:asciiTheme="majorBidi" w:hAnsiTheme="majorBidi" w:cstheme="majorBidi" w:hint="cs"/>
                <w:b/>
                <w:bCs/>
                <w:sz w:val="24"/>
                <w:szCs w:val="24"/>
                <w:rtl/>
              </w:rPr>
              <w:t xml:space="preserve"> ا</w:t>
            </w:r>
            <w:r w:rsidRPr="004319C3">
              <w:rPr>
                <w:rFonts w:asciiTheme="majorBidi" w:hAnsiTheme="majorBidi" w:cstheme="majorBidi"/>
                <w:b/>
                <w:bCs/>
                <w:sz w:val="24"/>
                <w:szCs w:val="24"/>
                <w:rtl/>
              </w:rPr>
              <w:t>نظروا. ننصت</w:t>
            </w:r>
            <w:r w:rsidRPr="0019613F">
              <w:rPr>
                <w:rFonts w:asciiTheme="majorBidi" w:hAnsiTheme="majorBidi" w:cstheme="majorBidi"/>
                <w:b/>
                <w:bCs/>
                <w:sz w:val="24"/>
                <w:szCs w:val="24"/>
                <w:lang w:val="en-US"/>
              </w:rPr>
              <w:t>.</w:t>
            </w:r>
          </w:p>
        </w:tc>
      </w:tr>
      <w:tr w:rsidR="00675327" w:rsidRPr="009B270D" w14:paraId="39BD8EA8" w14:textId="77777777" w:rsidTr="009C52C7">
        <w:trPr>
          <w:jc w:val="center"/>
        </w:trPr>
        <w:tc>
          <w:tcPr>
            <w:tcW w:w="3969" w:type="dxa"/>
          </w:tcPr>
          <w:p w14:paraId="4E5DDEA2" w14:textId="77777777" w:rsidR="00675327" w:rsidRPr="0019613F" w:rsidRDefault="00675327" w:rsidP="00CE36F8">
            <w:pPr>
              <w:jc w:val="both"/>
              <w:rPr>
                <w:rFonts w:asciiTheme="majorBidi" w:hAnsiTheme="majorBidi" w:cstheme="majorBidi"/>
                <w:sz w:val="24"/>
                <w:szCs w:val="24"/>
                <w:lang w:val="en-US"/>
              </w:rPr>
            </w:pPr>
          </w:p>
        </w:tc>
        <w:tc>
          <w:tcPr>
            <w:tcW w:w="3969" w:type="dxa"/>
          </w:tcPr>
          <w:p w14:paraId="0232BE9A" w14:textId="77777777" w:rsidR="00675327" w:rsidRPr="004332C7" w:rsidRDefault="00675327" w:rsidP="00C767E9">
            <w:pPr>
              <w:jc w:val="both"/>
              <w:rPr>
                <w:rFonts w:asciiTheme="majorBidi" w:hAnsiTheme="majorBidi" w:cstheme="majorBidi"/>
                <w:sz w:val="24"/>
                <w:szCs w:val="24"/>
                <w:lang w:val="en-US"/>
              </w:rPr>
            </w:pPr>
          </w:p>
        </w:tc>
        <w:tc>
          <w:tcPr>
            <w:tcW w:w="2545" w:type="dxa"/>
          </w:tcPr>
          <w:p w14:paraId="6FC6D3F0" w14:textId="77777777" w:rsidR="00675327" w:rsidRPr="004319C3" w:rsidRDefault="00675327" w:rsidP="00A306B5">
            <w:pPr>
              <w:autoSpaceDE w:val="0"/>
              <w:autoSpaceDN w:val="0"/>
              <w:bidi/>
              <w:adjustRightInd w:val="0"/>
              <w:jc w:val="both"/>
              <w:rPr>
                <w:rFonts w:asciiTheme="majorBidi" w:hAnsiTheme="majorBidi" w:cstheme="majorBidi"/>
                <w:b/>
                <w:bCs/>
                <w:sz w:val="24"/>
                <w:szCs w:val="24"/>
                <w:rtl/>
              </w:rPr>
            </w:pPr>
          </w:p>
        </w:tc>
      </w:tr>
      <w:tr w:rsidR="00A306B5" w:rsidRPr="009B270D" w14:paraId="5F06F7DD" w14:textId="77777777" w:rsidTr="009C52C7">
        <w:trPr>
          <w:jc w:val="center"/>
        </w:trPr>
        <w:tc>
          <w:tcPr>
            <w:tcW w:w="3969" w:type="dxa"/>
          </w:tcPr>
          <w:p w14:paraId="43554C7F" w14:textId="63761D76" w:rsidR="004366FC"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FB39A9" w:rsidRPr="004332C7">
              <w:rPr>
                <w:rFonts w:asciiTheme="majorBidi" w:hAnsiTheme="majorBidi" w:cstheme="majorBidi"/>
                <w:b/>
                <w:bCs/>
                <w:color w:val="C10000"/>
                <w:sz w:val="24"/>
                <w:szCs w:val="24"/>
              </w:rPr>
              <w:t>:</w:t>
            </w:r>
          </w:p>
          <w:p w14:paraId="5C32DCEB" w14:textId="23883EBE" w:rsidR="004366FC" w:rsidRPr="004332C7" w:rsidRDefault="004366FC" w:rsidP="004319C3">
            <w:pPr>
              <w:jc w:val="both"/>
              <w:rPr>
                <w:rFonts w:asciiTheme="majorBidi" w:hAnsiTheme="majorBidi" w:cstheme="majorBidi"/>
                <w:sz w:val="24"/>
                <w:szCs w:val="24"/>
              </w:rPr>
            </w:pPr>
            <w:r w:rsidRPr="004332C7">
              <w:rPr>
                <w:rFonts w:asciiTheme="majorBidi" w:hAnsiTheme="majorBidi" w:cstheme="majorBidi"/>
                <w:sz w:val="24"/>
                <w:szCs w:val="24"/>
              </w:rPr>
              <w:t>Ved den hellige gudsføderske Marias forbønner, Herre, giv os nådigt forladelse for vore synder.</w:t>
            </w:r>
          </w:p>
        </w:tc>
        <w:tc>
          <w:tcPr>
            <w:tcW w:w="3969" w:type="dxa"/>
          </w:tcPr>
          <w:p w14:paraId="3ED6D3BF" w14:textId="2AD2A921"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652162A" w14:textId="52862B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Through the intercessions of the </w:t>
            </w:r>
            <w:proofErr w:type="spellStart"/>
            <w:r w:rsidRPr="004332C7">
              <w:rPr>
                <w:rFonts w:asciiTheme="majorBidi" w:hAnsiTheme="majorBidi" w:cstheme="majorBidi"/>
                <w:color w:val="000000"/>
                <w:sz w:val="24"/>
                <w:szCs w:val="24"/>
                <w:lang w:val="en-US"/>
              </w:rPr>
              <w:t>Theotokos</w:t>
            </w:r>
            <w:proofErr w:type="spellEnd"/>
            <w:r w:rsidRPr="004332C7">
              <w:rPr>
                <w:rFonts w:asciiTheme="majorBidi" w:hAnsiTheme="majorBidi" w:cstheme="majorBidi"/>
                <w:color w:val="000000"/>
                <w:sz w:val="24"/>
                <w:szCs w:val="24"/>
                <w:lang w:val="en-US"/>
              </w:rPr>
              <w:t>, Saint Mary, O Lord, grant us the forgiveness of our sins.</w:t>
            </w:r>
          </w:p>
        </w:tc>
        <w:tc>
          <w:tcPr>
            <w:tcW w:w="2545" w:type="dxa"/>
          </w:tcPr>
          <w:p w14:paraId="002D102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36290739" w14:textId="58860B9F" w:rsidR="004366FC" w:rsidRPr="004319C3" w:rsidRDefault="004366FC"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بشفاعات والدة الإله القديسة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مريم، يارب انعم لنا بمغفرة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خطايانا</w:t>
            </w:r>
            <w:r w:rsidRPr="0019613F">
              <w:rPr>
                <w:rFonts w:asciiTheme="majorBidi" w:hAnsiTheme="majorBidi" w:cstheme="majorBidi"/>
                <w:b/>
                <w:bCs/>
                <w:color w:val="000000"/>
                <w:sz w:val="24"/>
                <w:szCs w:val="24"/>
                <w:lang w:val="en-US"/>
              </w:rPr>
              <w:t>.</w:t>
            </w:r>
          </w:p>
        </w:tc>
      </w:tr>
      <w:tr w:rsidR="00A306B5" w:rsidRPr="009B270D" w14:paraId="369C95F4" w14:textId="77777777" w:rsidTr="009C52C7">
        <w:trPr>
          <w:jc w:val="center"/>
        </w:trPr>
        <w:tc>
          <w:tcPr>
            <w:tcW w:w="3969" w:type="dxa"/>
          </w:tcPr>
          <w:p w14:paraId="295FB12E" w14:textId="7BE0C017" w:rsidR="004366FC" w:rsidRPr="004332C7" w:rsidRDefault="004366FC" w:rsidP="00CE36F8">
            <w:pPr>
              <w:jc w:val="both"/>
              <w:rPr>
                <w:rFonts w:asciiTheme="majorBidi" w:hAnsiTheme="majorBidi" w:cstheme="majorBidi"/>
                <w:sz w:val="24"/>
                <w:szCs w:val="24"/>
              </w:rPr>
            </w:pPr>
            <w:r w:rsidRPr="004332C7">
              <w:rPr>
                <w:rFonts w:asciiTheme="majorBidi" w:hAnsiTheme="majorBidi" w:cstheme="majorBidi"/>
                <w:sz w:val="24"/>
                <w:szCs w:val="24"/>
              </w:rPr>
              <w:t>Vi tilbeder dig,</w:t>
            </w:r>
            <w:r w:rsidR="00CE36F8">
              <w:rPr>
                <w:rFonts w:asciiTheme="majorBidi" w:hAnsiTheme="majorBidi" w:cstheme="majorBidi"/>
                <w:sz w:val="24"/>
                <w:szCs w:val="24"/>
              </w:rPr>
              <w:t xml:space="preserve"> </w:t>
            </w:r>
            <w:r w:rsidRPr="004332C7">
              <w:rPr>
                <w:rFonts w:asciiTheme="majorBidi" w:hAnsiTheme="majorBidi" w:cstheme="majorBidi"/>
                <w:sz w:val="24"/>
                <w:szCs w:val="24"/>
              </w:rPr>
              <w:t>o Kristus, tillige med din gode Fader og Helligånden, fordi du kom og frelste os.</w:t>
            </w:r>
          </w:p>
        </w:tc>
        <w:tc>
          <w:tcPr>
            <w:tcW w:w="3969" w:type="dxa"/>
          </w:tcPr>
          <w:p w14:paraId="571CE7A9" w14:textId="1BF0240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worship You, O Christ, with Your good Father and the Holy Spirit, for you have come (risen) and saved us. </w:t>
            </w:r>
            <w:r w:rsidRPr="004319C3">
              <w:rPr>
                <w:rFonts w:asciiTheme="majorBidi" w:hAnsiTheme="majorBidi" w:cstheme="majorBidi"/>
                <w:sz w:val="24"/>
                <w:szCs w:val="24"/>
                <w:lang w:val="en-US"/>
              </w:rPr>
              <w:t>Have mercy on us.</w:t>
            </w:r>
          </w:p>
        </w:tc>
        <w:tc>
          <w:tcPr>
            <w:tcW w:w="2545" w:type="dxa"/>
          </w:tcPr>
          <w:p w14:paraId="0AF00FD8" w14:textId="67C3E9DA" w:rsidR="004366FC" w:rsidRPr="004319C3" w:rsidRDefault="004366FC" w:rsidP="00A306B5">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نسجد لك أيها المسيح، مع أبيك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الصالح و الروح القدس، لأنك</w:t>
            </w:r>
            <w:r w:rsidR="00A306B5"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 xml:space="preserve">أتيت </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قمت</w:t>
            </w:r>
            <w:r w:rsidR="002F0CD8"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 xml:space="preserve"> وخلصتنا. ارحمنا</w:t>
            </w:r>
            <w:r w:rsidRPr="004319C3">
              <w:rPr>
                <w:rFonts w:asciiTheme="majorBidi" w:hAnsiTheme="majorBidi" w:cstheme="majorBidi"/>
                <w:b/>
                <w:bCs/>
                <w:sz w:val="24"/>
                <w:szCs w:val="24"/>
                <w:lang w:val="en-US"/>
              </w:rPr>
              <w:t>.</w:t>
            </w:r>
          </w:p>
        </w:tc>
      </w:tr>
      <w:tr w:rsidR="00A306B5" w:rsidRPr="004332C7" w14:paraId="57792F1B" w14:textId="77777777" w:rsidTr="009C52C7">
        <w:trPr>
          <w:jc w:val="center"/>
        </w:trPr>
        <w:tc>
          <w:tcPr>
            <w:tcW w:w="3969" w:type="dxa"/>
          </w:tcPr>
          <w:p w14:paraId="30318C3B" w14:textId="6CABEF95" w:rsidR="004366FC" w:rsidRPr="004332C7" w:rsidRDefault="004366FC" w:rsidP="00392F20">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Fredens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barmhjertighed</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lovprisnings</w:t>
            </w:r>
            <w:proofErr w:type="spellEnd"/>
            <w:r w:rsidRPr="004332C7">
              <w:rPr>
                <w:rFonts w:asciiTheme="majorBidi" w:hAnsiTheme="majorBidi" w:cstheme="majorBidi"/>
                <w:sz w:val="24"/>
                <w:szCs w:val="24"/>
                <w:lang w:val="en-US"/>
              </w:rPr>
              <w:t xml:space="preserve"> offer.</w:t>
            </w:r>
          </w:p>
        </w:tc>
        <w:tc>
          <w:tcPr>
            <w:tcW w:w="3969" w:type="dxa"/>
          </w:tcPr>
          <w:p w14:paraId="77DD7E0F" w14:textId="67EE3C2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 mercy of peace, a sacrifice of praise.</w:t>
            </w:r>
          </w:p>
        </w:tc>
        <w:tc>
          <w:tcPr>
            <w:tcW w:w="2545" w:type="dxa"/>
          </w:tcPr>
          <w:p w14:paraId="073A025C" w14:textId="39874757"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رحمة السلام، ذبيحة التسبيح</w:t>
            </w:r>
            <w:r w:rsidRPr="004319C3">
              <w:rPr>
                <w:rFonts w:asciiTheme="majorBidi" w:hAnsiTheme="majorBidi" w:cstheme="majorBidi"/>
                <w:b/>
                <w:bCs/>
                <w:sz w:val="24"/>
                <w:szCs w:val="24"/>
              </w:rPr>
              <w:t>.</w:t>
            </w:r>
          </w:p>
        </w:tc>
      </w:tr>
      <w:tr w:rsidR="009C52C7" w:rsidRPr="004332C7" w14:paraId="7C27FB40" w14:textId="77777777" w:rsidTr="009C52C7">
        <w:trPr>
          <w:jc w:val="center"/>
        </w:trPr>
        <w:tc>
          <w:tcPr>
            <w:tcW w:w="3969" w:type="dxa"/>
          </w:tcPr>
          <w:p w14:paraId="07E90253" w14:textId="77777777" w:rsidR="009C52C7" w:rsidRPr="004332C7" w:rsidRDefault="009C52C7" w:rsidP="00392F20">
            <w:pPr>
              <w:jc w:val="both"/>
              <w:rPr>
                <w:rFonts w:asciiTheme="majorBidi" w:hAnsiTheme="majorBidi" w:cstheme="majorBidi"/>
                <w:sz w:val="24"/>
                <w:szCs w:val="24"/>
                <w:lang w:val="en-US"/>
              </w:rPr>
            </w:pPr>
          </w:p>
        </w:tc>
        <w:tc>
          <w:tcPr>
            <w:tcW w:w="3969" w:type="dxa"/>
          </w:tcPr>
          <w:p w14:paraId="110ADC48" w14:textId="77777777" w:rsidR="009C52C7" w:rsidRPr="004332C7" w:rsidRDefault="009C52C7" w:rsidP="00C767E9">
            <w:pPr>
              <w:jc w:val="both"/>
              <w:rPr>
                <w:rFonts w:asciiTheme="majorBidi" w:hAnsiTheme="majorBidi" w:cstheme="majorBidi"/>
                <w:sz w:val="24"/>
                <w:szCs w:val="24"/>
                <w:lang w:val="en-US"/>
              </w:rPr>
            </w:pPr>
          </w:p>
        </w:tc>
        <w:tc>
          <w:tcPr>
            <w:tcW w:w="2545" w:type="dxa"/>
          </w:tcPr>
          <w:p w14:paraId="68B17D7C" w14:textId="77777777" w:rsidR="009C52C7" w:rsidRPr="004319C3" w:rsidRDefault="009C52C7" w:rsidP="00C767E9">
            <w:pPr>
              <w:bidi/>
              <w:jc w:val="both"/>
              <w:rPr>
                <w:rFonts w:asciiTheme="majorBidi" w:hAnsiTheme="majorBidi" w:cstheme="majorBidi"/>
                <w:b/>
                <w:bCs/>
                <w:sz w:val="24"/>
                <w:szCs w:val="24"/>
                <w:rtl/>
              </w:rPr>
            </w:pPr>
          </w:p>
        </w:tc>
      </w:tr>
      <w:tr w:rsidR="00A306B5" w:rsidRPr="009B270D" w14:paraId="3363BA32" w14:textId="77777777" w:rsidTr="009C52C7">
        <w:trPr>
          <w:jc w:val="center"/>
        </w:trPr>
        <w:tc>
          <w:tcPr>
            <w:tcW w:w="3969" w:type="dxa"/>
          </w:tcPr>
          <w:p w14:paraId="29AD81BE" w14:textId="6FE4F6CF" w:rsidR="004366FC" w:rsidRPr="004332C7" w:rsidRDefault="00E11C0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overfører klædet, som han holder, til sin venstre hånd. Han tager klædet, som dækker lammet, med sin højre hånd og korstegner tre gange med det. Han beholder begge klæder i sine hænder. </w:t>
            </w:r>
          </w:p>
        </w:tc>
        <w:tc>
          <w:tcPr>
            <w:tcW w:w="3969" w:type="dxa"/>
          </w:tcPr>
          <w:p w14:paraId="00571498" w14:textId="09867FB6"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transfers to his left hand the veil which he is holding, and he takes in his right hand the </w:t>
            </w:r>
            <w:proofErr w:type="gramStart"/>
            <w:r w:rsidRPr="00C06844">
              <w:rPr>
                <w:rFonts w:asciiTheme="majorBidi" w:hAnsiTheme="majorBidi" w:cstheme="majorBidi"/>
                <w:color w:val="1F497D" w:themeColor="text2"/>
                <w:sz w:val="24"/>
                <w:szCs w:val="24"/>
                <w:lang w:val="en-US"/>
              </w:rPr>
              <w:t>veil</w:t>
            </w:r>
            <w:proofErr w:type="gramEnd"/>
            <w:r w:rsidRPr="00C06844">
              <w:rPr>
                <w:rFonts w:asciiTheme="majorBidi" w:hAnsiTheme="majorBidi" w:cstheme="majorBidi"/>
                <w:color w:val="1F497D" w:themeColor="text2"/>
                <w:sz w:val="24"/>
                <w:szCs w:val="24"/>
                <w:lang w:val="en-US"/>
              </w:rPr>
              <w:t xml:space="preserve"> which is upon the oblation, and with it he makes the following three signs of the cross while keeping the two veils in his hands.</w:t>
            </w:r>
          </w:p>
        </w:tc>
        <w:tc>
          <w:tcPr>
            <w:tcW w:w="2545" w:type="dxa"/>
          </w:tcPr>
          <w:p w14:paraId="27BDB209" w14:textId="52EAE1F0" w:rsidR="004366FC" w:rsidRPr="00C06844" w:rsidRDefault="004366FC" w:rsidP="00CE36F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يضع الكاهن اللفافة التي معه علي يده</w:t>
            </w:r>
            <w:r w:rsidR="00A306B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اليسري. ويأخذ بيده اليمني اللفافى التي علي</w:t>
            </w:r>
            <w:r w:rsidR="00A306B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القربانة ويرشم بها الثلاثة الرشوم الآتية</w:t>
            </w:r>
            <w:r w:rsidRPr="00C06844">
              <w:rPr>
                <w:rFonts w:asciiTheme="majorBidi" w:hAnsiTheme="majorBidi" w:cstheme="majorBidi"/>
                <w:b/>
                <w:bCs/>
                <w:color w:val="1F497D" w:themeColor="text2"/>
                <w:sz w:val="24"/>
                <w:szCs w:val="24"/>
                <w:rtl/>
                <w:lang w:val="en-US"/>
              </w:rPr>
              <w:t>.</w:t>
            </w:r>
            <w:r w:rsidR="00CE36F8"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وبعد ذلك يبقي اللفافتين علي يديه</w:t>
            </w:r>
            <w:r w:rsidRPr="00C06844">
              <w:rPr>
                <w:rFonts w:asciiTheme="majorBidi" w:hAnsiTheme="majorBidi" w:cstheme="majorBidi"/>
                <w:b/>
                <w:bCs/>
                <w:color w:val="1F497D" w:themeColor="text2"/>
                <w:sz w:val="24"/>
                <w:szCs w:val="24"/>
                <w:rtl/>
                <w:lang w:val="en-US"/>
              </w:rPr>
              <w:t>.</w:t>
            </w:r>
          </w:p>
        </w:tc>
      </w:tr>
    </w:tbl>
    <w:p w14:paraId="66BC485C" w14:textId="2FCF5CF0" w:rsidR="00B05B61" w:rsidRPr="0019613F" w:rsidRDefault="00B05B61" w:rsidP="00C767E9">
      <w:pPr>
        <w:jc w:val="both"/>
        <w:rPr>
          <w:lang w:val="en-US"/>
        </w:rPr>
      </w:pPr>
    </w:p>
    <w:p w14:paraId="4D318125" w14:textId="711E75B4" w:rsidR="00B05B61" w:rsidRPr="004332C7" w:rsidRDefault="00B05B61" w:rsidP="00A306B5">
      <w:pPr>
        <w:pStyle w:val="Heading2"/>
        <w:jc w:val="center"/>
        <w:rPr>
          <w:b/>
          <w:bCs/>
          <w:sz w:val="28"/>
          <w:szCs w:val="28"/>
        </w:rPr>
      </w:pPr>
      <w:bookmarkStart w:id="18" w:name="_Toc97819955"/>
      <w:r w:rsidRPr="004332C7">
        <w:rPr>
          <w:b/>
          <w:bCs/>
          <w:sz w:val="28"/>
          <w:szCs w:val="28"/>
        </w:rPr>
        <w:t>The Anaphora</w:t>
      </w:r>
      <w:bookmarkEnd w:id="18"/>
    </w:p>
    <w:p w14:paraId="43E04FEF" w14:textId="77777777" w:rsidR="00B05B61" w:rsidRPr="004332C7" w:rsidRDefault="00B05B61"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CB7FDC" w:rsidRPr="004332C7" w14:paraId="37CBD67B" w14:textId="77777777" w:rsidTr="009C52C7">
        <w:trPr>
          <w:jc w:val="center"/>
        </w:trPr>
        <w:tc>
          <w:tcPr>
            <w:tcW w:w="3969" w:type="dxa"/>
            <w:shd w:val="clear" w:color="auto" w:fill="EAF1DD" w:themeFill="accent3" w:themeFillTint="33"/>
            <w:vAlign w:val="center"/>
          </w:tcPr>
          <w:p w14:paraId="5AB3F45F" w14:textId="14D266BE" w:rsidR="004366FC" w:rsidRPr="008B6C38" w:rsidRDefault="004366FC" w:rsidP="008B6C38">
            <w:pPr>
              <w:jc w:val="center"/>
              <w:rPr>
                <w:rFonts w:asciiTheme="majorBidi" w:hAnsiTheme="majorBidi" w:cstheme="majorBidi"/>
                <w:b/>
                <w:bCs/>
                <w:sz w:val="28"/>
                <w:szCs w:val="28"/>
              </w:rPr>
            </w:pPr>
            <w:r w:rsidRPr="008B6C38">
              <w:rPr>
                <w:rFonts w:asciiTheme="majorBidi" w:hAnsiTheme="majorBidi" w:cstheme="majorBidi"/>
                <w:b/>
                <w:bCs/>
                <w:color w:val="C10000"/>
                <w:sz w:val="28"/>
                <w:szCs w:val="28"/>
              </w:rPr>
              <w:t>ANAFOREN  - NADVERDELEN</w:t>
            </w:r>
          </w:p>
        </w:tc>
        <w:tc>
          <w:tcPr>
            <w:tcW w:w="3969" w:type="dxa"/>
            <w:shd w:val="clear" w:color="auto" w:fill="EAF1DD" w:themeFill="accent3" w:themeFillTint="33"/>
            <w:vAlign w:val="center"/>
          </w:tcPr>
          <w:p w14:paraId="44B2C60A" w14:textId="41B3939F" w:rsidR="004366FC" w:rsidRPr="008B6C38" w:rsidRDefault="004366FC" w:rsidP="008B6C3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Pr>
              <w:t>The Anaphora</w:t>
            </w:r>
          </w:p>
        </w:tc>
        <w:tc>
          <w:tcPr>
            <w:tcW w:w="2552" w:type="dxa"/>
            <w:shd w:val="clear" w:color="auto" w:fill="EAF1DD" w:themeFill="accent3" w:themeFillTint="33"/>
            <w:vAlign w:val="center"/>
          </w:tcPr>
          <w:p w14:paraId="19644C32" w14:textId="7818784D" w:rsidR="004366FC" w:rsidRPr="008B6C38" w:rsidRDefault="004366FC" w:rsidP="008B6C3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الأنافورا</w:t>
            </w:r>
          </w:p>
        </w:tc>
      </w:tr>
      <w:tr w:rsidR="00CB7FDC" w:rsidRPr="009B270D" w14:paraId="22177322" w14:textId="77777777" w:rsidTr="009C52C7">
        <w:trPr>
          <w:jc w:val="center"/>
        </w:trPr>
        <w:tc>
          <w:tcPr>
            <w:tcW w:w="3969" w:type="dxa"/>
          </w:tcPr>
          <w:p w14:paraId="21F00EFE" w14:textId="5930CEE6" w:rsidR="004366FC" w:rsidRPr="004332C7" w:rsidRDefault="004F2B70"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Mens </w:t>
            </w:r>
            <w:r w:rsidR="00144B84" w:rsidRPr="00C06844">
              <w:rPr>
                <w:rFonts w:asciiTheme="majorBidi" w:hAnsiTheme="majorBidi" w:cstheme="majorBidi"/>
                <w:color w:val="1F497D" w:themeColor="text2"/>
                <w:sz w:val="24"/>
                <w:szCs w:val="24"/>
              </w:rPr>
              <w:t>præsten vender sig mod vest, korstegner han menigheden en gang mens han siger:</w:t>
            </w:r>
          </w:p>
        </w:tc>
        <w:tc>
          <w:tcPr>
            <w:tcW w:w="3969" w:type="dxa"/>
          </w:tcPr>
          <w:p w14:paraId="117BE5BE" w14:textId="61ABDEA4"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Turning to the west, the priest signs the people once with the sign of the cross, saying:</w:t>
            </w:r>
          </w:p>
        </w:tc>
        <w:tc>
          <w:tcPr>
            <w:tcW w:w="2552" w:type="dxa"/>
          </w:tcPr>
          <w:p w14:paraId="592957BA" w14:textId="3FD8B74F" w:rsidR="004366FC" w:rsidRPr="00C06844" w:rsidRDefault="004366FC" w:rsidP="00A306B5">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يرشم الكاهن الشعب غربا رشما واحداً بمثال</w:t>
            </w:r>
            <w:r w:rsidR="00A306B5"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الصليب وهو يقول:</w:t>
            </w:r>
          </w:p>
        </w:tc>
      </w:tr>
      <w:tr w:rsidR="00CB7FDC" w:rsidRPr="009B270D" w14:paraId="0F9244A8" w14:textId="77777777" w:rsidTr="009C52C7">
        <w:trPr>
          <w:jc w:val="center"/>
        </w:trPr>
        <w:tc>
          <w:tcPr>
            <w:tcW w:w="3969" w:type="dxa"/>
          </w:tcPr>
          <w:p w14:paraId="669CF290" w14:textId="1CF21A93"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8A89CCA" w14:textId="4A2E0B2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Faders kærlighed, den enbårne Søns, vor Herre-Gud­ og Frelser Jesu Kristi nåde og Helligåndens samfund og gave være med jer alle.</w:t>
            </w:r>
          </w:p>
        </w:tc>
        <w:tc>
          <w:tcPr>
            <w:tcW w:w="3969" w:type="dxa"/>
          </w:tcPr>
          <w:p w14:paraId="32A933D0" w14:textId="6EAF219D"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793EF7C" w14:textId="32F66C6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love of God the Father and the grace of the </w:t>
            </w:r>
            <w:proofErr w:type="gramStart"/>
            <w:r w:rsidRPr="004332C7">
              <w:rPr>
                <w:rFonts w:asciiTheme="majorBidi" w:hAnsiTheme="majorBidi" w:cstheme="majorBidi"/>
                <w:color w:val="000000"/>
                <w:sz w:val="24"/>
                <w:szCs w:val="24"/>
                <w:lang w:val="en-US"/>
              </w:rPr>
              <w:t>only-begotten</w:t>
            </w:r>
            <w:proofErr w:type="gramEnd"/>
            <w:r w:rsidRPr="004332C7">
              <w:rPr>
                <w:rFonts w:asciiTheme="majorBidi" w:hAnsiTheme="majorBidi" w:cstheme="majorBidi"/>
                <w:color w:val="000000"/>
                <w:sz w:val="24"/>
                <w:szCs w:val="24"/>
                <w:lang w:val="en-US"/>
              </w:rPr>
              <w:t xml:space="preserve"> Son, our Lord, God, and Savior Jesus Christ, and the communion and the gift of the Holy Spirit, be with you all.</w:t>
            </w:r>
          </w:p>
        </w:tc>
        <w:tc>
          <w:tcPr>
            <w:tcW w:w="2552" w:type="dxa"/>
          </w:tcPr>
          <w:p w14:paraId="1B1C3CC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1575CDD" w14:textId="4E1D0A53" w:rsidR="004366FC" w:rsidRPr="004319C3" w:rsidRDefault="004366FC" w:rsidP="00A306B5">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محبة الله الآب، ونعمة الابن</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الوحيد، ربنا وإلهنا ومخلصنا</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يسوع المسيح، وشركة وموهبة</w:t>
            </w:r>
            <w:r w:rsidR="00A306B5"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الروح القدس، تكون مع جميعكم</w:t>
            </w:r>
            <w:r w:rsidRPr="004319C3">
              <w:rPr>
                <w:rFonts w:asciiTheme="majorBidi" w:hAnsiTheme="majorBidi" w:cstheme="majorBidi"/>
                <w:b/>
                <w:bCs/>
                <w:color w:val="000000"/>
                <w:sz w:val="24"/>
                <w:szCs w:val="24"/>
                <w:lang w:val="en-US"/>
              </w:rPr>
              <w:t>.</w:t>
            </w:r>
          </w:p>
        </w:tc>
      </w:tr>
      <w:tr w:rsidR="00675327" w:rsidRPr="009B270D" w14:paraId="57687D0C" w14:textId="77777777" w:rsidTr="009C52C7">
        <w:trPr>
          <w:jc w:val="center"/>
        </w:trPr>
        <w:tc>
          <w:tcPr>
            <w:tcW w:w="3969" w:type="dxa"/>
          </w:tcPr>
          <w:p w14:paraId="71F05D19"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D306B83"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35995BEE"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4332C7" w14:paraId="107C63DF" w14:textId="77777777" w:rsidTr="009C52C7">
        <w:trPr>
          <w:jc w:val="center"/>
        </w:trPr>
        <w:tc>
          <w:tcPr>
            <w:tcW w:w="3969" w:type="dxa"/>
          </w:tcPr>
          <w:p w14:paraId="704D5476" w14:textId="4555293C" w:rsidR="004366FC"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FB39A9" w:rsidRPr="004332C7">
              <w:rPr>
                <w:rFonts w:asciiTheme="majorBidi" w:hAnsiTheme="majorBidi" w:cstheme="majorBidi"/>
                <w:b/>
                <w:bCs/>
                <w:color w:val="C10000"/>
                <w:sz w:val="24"/>
                <w:szCs w:val="24"/>
              </w:rPr>
              <w:t>:</w:t>
            </w:r>
          </w:p>
          <w:p w14:paraId="7960A79D" w14:textId="343CB27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med din ånd.</w:t>
            </w:r>
          </w:p>
        </w:tc>
        <w:tc>
          <w:tcPr>
            <w:tcW w:w="3969" w:type="dxa"/>
          </w:tcPr>
          <w:p w14:paraId="306522D7" w14:textId="4FA980F1"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b/>
                <w:bCs/>
                <w:color w:val="C10000"/>
                <w:sz w:val="24"/>
                <w:szCs w:val="24"/>
                <w:lang w:val="en-US"/>
              </w:rPr>
              <w:t>People</w:t>
            </w:r>
            <w:r w:rsidRPr="004332C7">
              <w:rPr>
                <w:rFonts w:asciiTheme="majorBidi" w:hAnsiTheme="majorBidi" w:cstheme="majorBidi"/>
                <w:color w:val="C10000"/>
                <w:sz w:val="24"/>
                <w:szCs w:val="24"/>
                <w:lang w:val="en-US"/>
              </w:rPr>
              <w:t>:</w:t>
            </w:r>
          </w:p>
          <w:p w14:paraId="0C0B1B6D" w14:textId="195A185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1C48006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127D754" w14:textId="3B85851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ومع روحك أيضا</w:t>
            </w:r>
            <w:r w:rsidRPr="004319C3">
              <w:rPr>
                <w:rFonts w:asciiTheme="majorBidi" w:hAnsiTheme="majorBidi" w:cstheme="majorBidi"/>
                <w:b/>
                <w:bCs/>
                <w:color w:val="000000"/>
                <w:sz w:val="24"/>
                <w:szCs w:val="24"/>
              </w:rPr>
              <w:t>.</w:t>
            </w:r>
          </w:p>
        </w:tc>
      </w:tr>
      <w:tr w:rsidR="009C52C7" w:rsidRPr="004332C7" w14:paraId="1707499F" w14:textId="77777777" w:rsidTr="009C52C7">
        <w:trPr>
          <w:jc w:val="center"/>
        </w:trPr>
        <w:tc>
          <w:tcPr>
            <w:tcW w:w="3969" w:type="dxa"/>
          </w:tcPr>
          <w:p w14:paraId="4FB1CDF8" w14:textId="77777777" w:rsidR="009C52C7" w:rsidRPr="004332C7" w:rsidRDefault="009C52C7" w:rsidP="00C767E9">
            <w:pPr>
              <w:jc w:val="both"/>
              <w:rPr>
                <w:rFonts w:asciiTheme="majorBidi" w:hAnsiTheme="majorBidi" w:cstheme="majorBidi"/>
                <w:b/>
                <w:bCs/>
                <w:color w:val="C10000"/>
                <w:sz w:val="24"/>
                <w:szCs w:val="24"/>
              </w:rPr>
            </w:pPr>
          </w:p>
        </w:tc>
        <w:tc>
          <w:tcPr>
            <w:tcW w:w="3969" w:type="dxa"/>
          </w:tcPr>
          <w:p w14:paraId="73378266"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3392850E"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2DD8559B" w14:textId="77777777" w:rsidTr="009C52C7">
        <w:trPr>
          <w:jc w:val="center"/>
        </w:trPr>
        <w:tc>
          <w:tcPr>
            <w:tcW w:w="3969" w:type="dxa"/>
          </w:tcPr>
          <w:p w14:paraId="0F1017E3" w14:textId="189621FE"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mens han korstegner tjenerne mod øst:</w:t>
            </w:r>
          </w:p>
        </w:tc>
        <w:tc>
          <w:tcPr>
            <w:tcW w:w="3969" w:type="dxa"/>
          </w:tcPr>
          <w:p w14:paraId="777129F1" w14:textId="770BC1BF"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turns to the East and signs the deacons on his right once with the sign of the cross, saying:</w:t>
            </w:r>
          </w:p>
        </w:tc>
        <w:tc>
          <w:tcPr>
            <w:tcW w:w="2552" w:type="dxa"/>
          </w:tcPr>
          <w:p w14:paraId="4B62F185" w14:textId="40860619"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يرشم الكاهن الشعب شرقا عن يمينه رشما واحداً وهو يقول</w:t>
            </w:r>
            <w:r w:rsidRPr="00C06844">
              <w:rPr>
                <w:rFonts w:asciiTheme="majorBidi" w:hAnsiTheme="majorBidi" w:cstheme="majorBidi"/>
                <w:b/>
                <w:bCs/>
                <w:color w:val="1F497D" w:themeColor="text2"/>
                <w:sz w:val="24"/>
                <w:szCs w:val="24"/>
                <w:rtl/>
                <w:lang w:val="en-US"/>
              </w:rPr>
              <w:t>:</w:t>
            </w:r>
          </w:p>
        </w:tc>
      </w:tr>
      <w:tr w:rsidR="00CB7FDC" w:rsidRPr="004332C7" w14:paraId="38F9F8B8" w14:textId="77777777" w:rsidTr="009C52C7">
        <w:trPr>
          <w:jc w:val="center"/>
        </w:trPr>
        <w:tc>
          <w:tcPr>
            <w:tcW w:w="3969" w:type="dxa"/>
          </w:tcPr>
          <w:p w14:paraId="2E127766" w14:textId="7B4BE9EF" w:rsidR="004366FC" w:rsidRPr="004332C7" w:rsidRDefault="004E453E" w:rsidP="00C767E9">
            <w:pPr>
              <w:autoSpaceDE w:val="0"/>
              <w:autoSpaceDN w:val="0"/>
              <w:adjustRightInd w:val="0"/>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Præst</w:t>
            </w:r>
            <w:r w:rsidR="004366FC" w:rsidRPr="004332C7">
              <w:rPr>
                <w:rFonts w:asciiTheme="majorBidi" w:hAnsiTheme="majorBidi" w:cstheme="majorBidi"/>
                <w:b/>
                <w:bCs/>
                <w:color w:val="C00000"/>
                <w:sz w:val="24"/>
                <w:szCs w:val="24"/>
              </w:rPr>
              <w:t>:</w:t>
            </w:r>
          </w:p>
          <w:p w14:paraId="5F58F06D" w14:textId="077918B3"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Opløft</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jeres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hjerter</w:t>
            </w:r>
            <w:proofErr w:type="spellEnd"/>
            <w:r w:rsidRPr="004332C7">
              <w:rPr>
                <w:rFonts w:asciiTheme="majorBidi" w:hAnsiTheme="majorBidi" w:cstheme="majorBidi"/>
                <w:sz w:val="24"/>
                <w:szCs w:val="24"/>
                <w:lang w:val="en-US"/>
              </w:rPr>
              <w:t>!</w:t>
            </w:r>
          </w:p>
        </w:tc>
        <w:tc>
          <w:tcPr>
            <w:tcW w:w="3969" w:type="dxa"/>
          </w:tcPr>
          <w:p w14:paraId="2B488D1B" w14:textId="34C46F99" w:rsidR="004366FC" w:rsidRPr="00900FA6" w:rsidRDefault="004366FC" w:rsidP="00C767E9">
            <w:pPr>
              <w:jc w:val="both"/>
              <w:rPr>
                <w:rFonts w:asciiTheme="majorBidi" w:hAnsiTheme="majorBidi" w:cstheme="majorBidi"/>
                <w:b/>
                <w:bCs/>
                <w:color w:val="C10000"/>
                <w:sz w:val="24"/>
                <w:szCs w:val="24"/>
                <w:lang w:val="en-US"/>
              </w:rPr>
            </w:pPr>
            <w:r w:rsidRPr="00900FA6">
              <w:rPr>
                <w:rFonts w:asciiTheme="majorBidi" w:hAnsiTheme="majorBidi" w:cstheme="majorBidi"/>
                <w:b/>
                <w:bCs/>
                <w:color w:val="C10000"/>
                <w:sz w:val="24"/>
                <w:szCs w:val="24"/>
                <w:lang w:val="en-US"/>
              </w:rPr>
              <w:t>Priest:</w:t>
            </w:r>
          </w:p>
          <w:p w14:paraId="720C6C9F" w14:textId="7996DA7B" w:rsidR="004366FC" w:rsidRPr="004332C7" w:rsidRDefault="004366FC" w:rsidP="00C767E9">
            <w:pPr>
              <w:jc w:val="both"/>
              <w:rPr>
                <w:rFonts w:asciiTheme="majorBidi" w:hAnsiTheme="majorBidi" w:cstheme="majorBidi"/>
                <w:sz w:val="24"/>
                <w:szCs w:val="24"/>
                <w:lang w:val="en-US"/>
              </w:rPr>
            </w:pPr>
            <w:proofErr w:type="gramStart"/>
            <w:r w:rsidRPr="004332C7">
              <w:rPr>
                <w:rFonts w:asciiTheme="majorBidi" w:hAnsiTheme="majorBidi" w:cstheme="majorBidi"/>
                <w:color w:val="000000"/>
                <w:sz w:val="24"/>
                <w:szCs w:val="24"/>
                <w:lang w:val="en-US"/>
              </w:rPr>
              <w:t>Lift up</w:t>
            </w:r>
            <w:proofErr w:type="gramEnd"/>
            <w:r w:rsidRPr="004332C7">
              <w:rPr>
                <w:rFonts w:asciiTheme="majorBidi" w:hAnsiTheme="majorBidi" w:cstheme="majorBidi"/>
                <w:color w:val="000000"/>
                <w:sz w:val="24"/>
                <w:szCs w:val="24"/>
                <w:lang w:val="en-US"/>
              </w:rPr>
              <w:t xml:space="preserve"> your hearts.</w:t>
            </w:r>
          </w:p>
        </w:tc>
        <w:tc>
          <w:tcPr>
            <w:tcW w:w="2552" w:type="dxa"/>
          </w:tcPr>
          <w:p w14:paraId="7C2A0C96" w14:textId="77777777" w:rsidR="004366FC" w:rsidRPr="00900FA6" w:rsidRDefault="004366FC" w:rsidP="00C767E9">
            <w:pPr>
              <w:autoSpaceDE w:val="0"/>
              <w:autoSpaceDN w:val="0"/>
              <w:bidi/>
              <w:adjustRightInd w:val="0"/>
              <w:jc w:val="both"/>
              <w:rPr>
                <w:rFonts w:asciiTheme="majorBidi" w:hAnsiTheme="majorBidi" w:cstheme="majorBidi"/>
                <w:b/>
                <w:bCs/>
                <w:color w:val="C10000"/>
                <w:sz w:val="24"/>
                <w:szCs w:val="24"/>
              </w:rPr>
            </w:pPr>
            <w:r w:rsidRPr="00900FA6">
              <w:rPr>
                <w:rFonts w:asciiTheme="majorBidi" w:hAnsiTheme="majorBidi" w:cstheme="majorBidi"/>
                <w:b/>
                <w:bCs/>
                <w:color w:val="C10000"/>
                <w:sz w:val="24"/>
                <w:szCs w:val="24"/>
                <w:rtl/>
              </w:rPr>
              <w:t>الكاهن</w:t>
            </w:r>
            <w:r w:rsidRPr="00900FA6">
              <w:rPr>
                <w:rFonts w:asciiTheme="majorBidi" w:hAnsiTheme="majorBidi" w:cstheme="majorBidi"/>
                <w:b/>
                <w:bCs/>
                <w:color w:val="C10000"/>
                <w:sz w:val="24"/>
                <w:szCs w:val="24"/>
              </w:rPr>
              <w:t>:</w:t>
            </w:r>
          </w:p>
          <w:p w14:paraId="61B00699" w14:textId="7431C59C"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إرفعوا قلوبكم</w:t>
            </w:r>
            <w:r w:rsidRPr="004319C3">
              <w:rPr>
                <w:rFonts w:asciiTheme="majorBidi" w:hAnsiTheme="majorBidi" w:cstheme="majorBidi"/>
                <w:b/>
                <w:bCs/>
                <w:color w:val="000000"/>
                <w:sz w:val="24"/>
                <w:szCs w:val="24"/>
              </w:rPr>
              <w:t>.</w:t>
            </w:r>
          </w:p>
        </w:tc>
      </w:tr>
      <w:tr w:rsidR="00675327" w:rsidRPr="004332C7" w14:paraId="0DD63B58" w14:textId="77777777" w:rsidTr="009C52C7">
        <w:trPr>
          <w:jc w:val="center"/>
        </w:trPr>
        <w:tc>
          <w:tcPr>
            <w:tcW w:w="3969" w:type="dxa"/>
          </w:tcPr>
          <w:p w14:paraId="277EAEF9" w14:textId="77777777" w:rsidR="00675327" w:rsidRPr="004332C7" w:rsidRDefault="00675327" w:rsidP="00C767E9">
            <w:pPr>
              <w:autoSpaceDE w:val="0"/>
              <w:autoSpaceDN w:val="0"/>
              <w:adjustRightInd w:val="0"/>
              <w:jc w:val="both"/>
              <w:rPr>
                <w:rFonts w:asciiTheme="majorBidi" w:hAnsiTheme="majorBidi" w:cstheme="majorBidi"/>
                <w:b/>
                <w:bCs/>
                <w:color w:val="C00000"/>
                <w:sz w:val="24"/>
                <w:szCs w:val="24"/>
              </w:rPr>
            </w:pPr>
          </w:p>
        </w:tc>
        <w:tc>
          <w:tcPr>
            <w:tcW w:w="3969" w:type="dxa"/>
          </w:tcPr>
          <w:p w14:paraId="420B403A" w14:textId="77777777" w:rsidR="00675327" w:rsidRPr="004332C7" w:rsidRDefault="00675327" w:rsidP="00C767E9">
            <w:pPr>
              <w:jc w:val="both"/>
              <w:rPr>
                <w:rFonts w:asciiTheme="majorBidi" w:hAnsiTheme="majorBidi" w:cstheme="majorBidi"/>
                <w:color w:val="4F81BD" w:themeColor="accent1"/>
                <w:sz w:val="24"/>
                <w:szCs w:val="24"/>
                <w:lang w:val="en-US"/>
              </w:rPr>
            </w:pPr>
          </w:p>
        </w:tc>
        <w:tc>
          <w:tcPr>
            <w:tcW w:w="2552" w:type="dxa"/>
          </w:tcPr>
          <w:p w14:paraId="44ABCCA2" w14:textId="77777777" w:rsidR="00675327" w:rsidRPr="00C06844" w:rsidRDefault="00675327" w:rsidP="00C767E9">
            <w:pPr>
              <w:autoSpaceDE w:val="0"/>
              <w:autoSpaceDN w:val="0"/>
              <w:bidi/>
              <w:adjustRightInd w:val="0"/>
              <w:jc w:val="both"/>
              <w:rPr>
                <w:rFonts w:asciiTheme="majorBidi" w:hAnsiTheme="majorBidi" w:cstheme="majorBidi"/>
                <w:b/>
                <w:bCs/>
                <w:color w:val="1F497D" w:themeColor="text2"/>
                <w:sz w:val="24"/>
                <w:szCs w:val="24"/>
                <w:rtl/>
              </w:rPr>
            </w:pPr>
          </w:p>
        </w:tc>
      </w:tr>
      <w:tr w:rsidR="00CB7FDC" w:rsidRPr="004332C7" w14:paraId="5D49241B" w14:textId="77777777" w:rsidTr="009C52C7">
        <w:trPr>
          <w:jc w:val="center"/>
        </w:trPr>
        <w:tc>
          <w:tcPr>
            <w:tcW w:w="3969" w:type="dxa"/>
          </w:tcPr>
          <w:p w14:paraId="61AE1E8A" w14:textId="6F1BB5D1" w:rsidR="004366FC"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FB39A9" w:rsidRPr="004332C7">
              <w:rPr>
                <w:rFonts w:asciiTheme="majorBidi" w:hAnsiTheme="majorBidi" w:cstheme="majorBidi"/>
                <w:b/>
                <w:bCs/>
                <w:color w:val="C10000"/>
                <w:sz w:val="24"/>
                <w:szCs w:val="24"/>
              </w:rPr>
              <w:t>:</w:t>
            </w:r>
          </w:p>
          <w:p w14:paraId="68C77C37" w14:textId="0A1A219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har dem hos Herren.</w:t>
            </w:r>
          </w:p>
        </w:tc>
        <w:tc>
          <w:tcPr>
            <w:tcW w:w="3969" w:type="dxa"/>
          </w:tcPr>
          <w:p w14:paraId="62412E37" w14:textId="6EFA167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7F52DDC" w14:textId="49D7436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We have them with the Lord.</w:t>
            </w:r>
          </w:p>
        </w:tc>
        <w:tc>
          <w:tcPr>
            <w:tcW w:w="2552" w:type="dxa"/>
          </w:tcPr>
          <w:p w14:paraId="1C69EC6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3ED2FA2" w14:textId="269E17E3"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هي عند الرب</w:t>
            </w:r>
            <w:r w:rsidRPr="004319C3">
              <w:rPr>
                <w:rFonts w:asciiTheme="majorBidi" w:hAnsiTheme="majorBidi" w:cstheme="majorBidi"/>
                <w:b/>
                <w:bCs/>
                <w:color w:val="000000"/>
                <w:sz w:val="24"/>
                <w:szCs w:val="24"/>
              </w:rPr>
              <w:t>.</w:t>
            </w:r>
          </w:p>
        </w:tc>
      </w:tr>
      <w:tr w:rsidR="009C52C7" w:rsidRPr="004332C7" w14:paraId="2FABF8BF" w14:textId="77777777" w:rsidTr="009C52C7">
        <w:trPr>
          <w:jc w:val="center"/>
        </w:trPr>
        <w:tc>
          <w:tcPr>
            <w:tcW w:w="3969" w:type="dxa"/>
          </w:tcPr>
          <w:p w14:paraId="7D770E3A" w14:textId="77777777" w:rsidR="009C52C7" w:rsidRPr="004332C7" w:rsidRDefault="009C52C7" w:rsidP="00C767E9">
            <w:pPr>
              <w:jc w:val="both"/>
              <w:rPr>
                <w:rFonts w:asciiTheme="majorBidi" w:hAnsiTheme="majorBidi" w:cstheme="majorBidi"/>
                <w:b/>
                <w:bCs/>
                <w:color w:val="C10000"/>
                <w:sz w:val="24"/>
                <w:szCs w:val="24"/>
              </w:rPr>
            </w:pPr>
          </w:p>
        </w:tc>
        <w:tc>
          <w:tcPr>
            <w:tcW w:w="3969" w:type="dxa"/>
          </w:tcPr>
          <w:p w14:paraId="5B69C04E"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03034648"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40D4BC73" w14:textId="77777777" w:rsidTr="009C52C7">
        <w:trPr>
          <w:jc w:val="center"/>
        </w:trPr>
        <w:tc>
          <w:tcPr>
            <w:tcW w:w="3969" w:type="dxa"/>
          </w:tcPr>
          <w:p w14:paraId="59FAF9DF" w14:textId="56F321F0"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mens han korser sig selv:</w:t>
            </w:r>
          </w:p>
        </w:tc>
        <w:tc>
          <w:tcPr>
            <w:tcW w:w="3969" w:type="dxa"/>
          </w:tcPr>
          <w:p w14:paraId="0C50C698" w14:textId="3C1F539D"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signs himself once with the sign of the cross, saying:</w:t>
            </w:r>
          </w:p>
        </w:tc>
        <w:tc>
          <w:tcPr>
            <w:tcW w:w="2552" w:type="dxa"/>
          </w:tcPr>
          <w:p w14:paraId="11DF5BE3" w14:textId="161BF69B"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يرشم الكاهن ذاته رشما واحداً وهو يقول</w:t>
            </w:r>
            <w:r w:rsidRPr="00C06844">
              <w:rPr>
                <w:rFonts w:asciiTheme="majorBidi" w:hAnsiTheme="majorBidi" w:cstheme="majorBidi"/>
                <w:b/>
                <w:bCs/>
                <w:color w:val="1F497D" w:themeColor="text2"/>
                <w:sz w:val="24"/>
                <w:szCs w:val="24"/>
                <w:rtl/>
                <w:lang w:val="en-US"/>
              </w:rPr>
              <w:t>:</w:t>
            </w:r>
          </w:p>
        </w:tc>
      </w:tr>
      <w:tr w:rsidR="00CB7FDC" w:rsidRPr="004332C7" w14:paraId="78BFE8CA" w14:textId="77777777" w:rsidTr="009C52C7">
        <w:trPr>
          <w:jc w:val="center"/>
        </w:trPr>
        <w:tc>
          <w:tcPr>
            <w:tcW w:w="3969" w:type="dxa"/>
          </w:tcPr>
          <w:p w14:paraId="157B4BEA" w14:textId="69FBED0C"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C4E6F54" w14:textId="2587A01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os takke Herren.</w:t>
            </w:r>
          </w:p>
        </w:tc>
        <w:tc>
          <w:tcPr>
            <w:tcW w:w="3969" w:type="dxa"/>
          </w:tcPr>
          <w:p w14:paraId="76FAF588" w14:textId="0B3C19C4"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811C468" w14:textId="17AD86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Let us give thanks to the Lord.</w:t>
            </w:r>
          </w:p>
        </w:tc>
        <w:tc>
          <w:tcPr>
            <w:tcW w:w="2552" w:type="dxa"/>
          </w:tcPr>
          <w:p w14:paraId="7513B76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4CA889EB" w14:textId="106FD1F9"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فلنشكر الرب</w:t>
            </w:r>
            <w:r w:rsidRPr="004319C3">
              <w:rPr>
                <w:rFonts w:asciiTheme="majorBidi" w:hAnsiTheme="majorBidi" w:cstheme="majorBidi"/>
                <w:b/>
                <w:bCs/>
                <w:color w:val="000000"/>
                <w:sz w:val="24"/>
                <w:szCs w:val="24"/>
              </w:rPr>
              <w:t>.</w:t>
            </w:r>
          </w:p>
        </w:tc>
      </w:tr>
      <w:tr w:rsidR="00675327" w:rsidRPr="004332C7" w14:paraId="0A4475AF" w14:textId="77777777" w:rsidTr="009C52C7">
        <w:trPr>
          <w:jc w:val="center"/>
        </w:trPr>
        <w:tc>
          <w:tcPr>
            <w:tcW w:w="3969" w:type="dxa"/>
          </w:tcPr>
          <w:p w14:paraId="2DFACD6F"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9A7D672"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06DA92F5"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4332C7" w14:paraId="1E424206" w14:textId="77777777" w:rsidTr="009C52C7">
        <w:trPr>
          <w:jc w:val="center"/>
        </w:trPr>
        <w:tc>
          <w:tcPr>
            <w:tcW w:w="3969" w:type="dxa"/>
          </w:tcPr>
          <w:p w14:paraId="6FD66EB8" w14:textId="151AF6A9" w:rsidR="004366FC" w:rsidRPr="004332C7" w:rsidRDefault="000064F6"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FB39A9" w:rsidRPr="004332C7">
              <w:rPr>
                <w:rFonts w:asciiTheme="majorBidi" w:hAnsiTheme="majorBidi" w:cstheme="majorBidi"/>
                <w:b/>
                <w:bCs/>
                <w:color w:val="C10000"/>
                <w:sz w:val="24"/>
                <w:szCs w:val="24"/>
              </w:rPr>
              <w:t>:</w:t>
            </w:r>
          </w:p>
          <w:p w14:paraId="75528737" w14:textId="08AB4D6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er værdigt og ret.</w:t>
            </w:r>
          </w:p>
        </w:tc>
        <w:tc>
          <w:tcPr>
            <w:tcW w:w="3969" w:type="dxa"/>
          </w:tcPr>
          <w:p w14:paraId="65E97FC3" w14:textId="1BB51B8B"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7A1A304E" w14:textId="14AA577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It is meet and right.</w:t>
            </w:r>
          </w:p>
        </w:tc>
        <w:tc>
          <w:tcPr>
            <w:tcW w:w="2552" w:type="dxa"/>
          </w:tcPr>
          <w:p w14:paraId="1E2CA0B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9BC0CC2" w14:textId="311EB4C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مستحقٌ وعادل</w:t>
            </w:r>
            <w:r w:rsidRPr="004319C3">
              <w:rPr>
                <w:rFonts w:asciiTheme="majorBidi" w:hAnsiTheme="majorBidi" w:cstheme="majorBidi"/>
                <w:b/>
                <w:bCs/>
                <w:color w:val="000000"/>
                <w:sz w:val="24"/>
                <w:szCs w:val="24"/>
              </w:rPr>
              <w:t>.</w:t>
            </w:r>
          </w:p>
        </w:tc>
      </w:tr>
      <w:tr w:rsidR="00675327" w:rsidRPr="004332C7" w14:paraId="799B56C8" w14:textId="77777777" w:rsidTr="009C52C7">
        <w:trPr>
          <w:jc w:val="center"/>
        </w:trPr>
        <w:tc>
          <w:tcPr>
            <w:tcW w:w="3969" w:type="dxa"/>
          </w:tcPr>
          <w:p w14:paraId="4C0539E4" w14:textId="77777777" w:rsidR="00675327" w:rsidRPr="004332C7" w:rsidRDefault="00675327" w:rsidP="00C767E9">
            <w:pPr>
              <w:jc w:val="both"/>
              <w:rPr>
                <w:rFonts w:asciiTheme="majorBidi" w:hAnsiTheme="majorBidi" w:cstheme="majorBidi"/>
                <w:b/>
                <w:bCs/>
                <w:color w:val="C10000"/>
                <w:sz w:val="24"/>
                <w:szCs w:val="24"/>
              </w:rPr>
            </w:pPr>
          </w:p>
        </w:tc>
        <w:tc>
          <w:tcPr>
            <w:tcW w:w="3969" w:type="dxa"/>
          </w:tcPr>
          <w:p w14:paraId="7F8AB744"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07A5AAEF"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1D6624B4" w14:textId="77777777" w:rsidTr="009C52C7">
        <w:trPr>
          <w:jc w:val="center"/>
        </w:trPr>
        <w:tc>
          <w:tcPr>
            <w:tcW w:w="3969" w:type="dxa"/>
          </w:tcPr>
          <w:p w14:paraId="361C0AE7" w14:textId="25046B5D"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6EEBA7F5" w14:textId="0DEE64D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Værdigt og ret. Værdigt og ret. Værdigt og ret.</w:t>
            </w:r>
          </w:p>
        </w:tc>
        <w:tc>
          <w:tcPr>
            <w:tcW w:w="3969" w:type="dxa"/>
          </w:tcPr>
          <w:p w14:paraId="7163AB3F" w14:textId="0D9F2835"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19762A7" w14:textId="15D3976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Meet and right, meet and right, meet and right.</w:t>
            </w:r>
          </w:p>
        </w:tc>
        <w:tc>
          <w:tcPr>
            <w:tcW w:w="2552" w:type="dxa"/>
          </w:tcPr>
          <w:p w14:paraId="510A87C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7B09C3A" w14:textId="034418D4" w:rsidR="004366FC" w:rsidRPr="004319C3" w:rsidRDefault="004366FC" w:rsidP="00CB7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مستحقٌ وعادل، مستحقٌ وعادل،</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مستحقٌ وعادل</w:t>
            </w:r>
            <w:r w:rsidRPr="0019613F">
              <w:rPr>
                <w:rFonts w:asciiTheme="majorBidi" w:hAnsiTheme="majorBidi" w:cstheme="majorBidi"/>
                <w:b/>
                <w:bCs/>
                <w:color w:val="000000"/>
                <w:sz w:val="24"/>
                <w:szCs w:val="24"/>
                <w:lang w:val="en-US"/>
              </w:rPr>
              <w:t>.</w:t>
            </w:r>
          </w:p>
        </w:tc>
      </w:tr>
      <w:tr w:rsidR="00CB7FDC" w:rsidRPr="009B270D" w14:paraId="1FD83300" w14:textId="77777777" w:rsidTr="009C52C7">
        <w:trPr>
          <w:jc w:val="center"/>
        </w:trPr>
        <w:tc>
          <w:tcPr>
            <w:tcW w:w="3969" w:type="dxa"/>
          </w:tcPr>
          <w:p w14:paraId="729AD9BD" w14:textId="1F52A03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er i sandhed værdigt og ret at lovsynge dig, prise dig, tjene dig, tilbede dig og give dig ære, du eneste ene sande, menneskekærlige</w:t>
            </w:r>
          </w:p>
        </w:tc>
        <w:tc>
          <w:tcPr>
            <w:tcW w:w="3969" w:type="dxa"/>
          </w:tcPr>
          <w:p w14:paraId="39A02B63" w14:textId="2344603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It is fitting indeed, and right, that we praise You, bless You, serve You, worship You, and glorify You; the one, only, true God, the Lover of Mankind,</w:t>
            </w:r>
          </w:p>
        </w:tc>
        <w:tc>
          <w:tcPr>
            <w:tcW w:w="2552" w:type="dxa"/>
          </w:tcPr>
          <w:p w14:paraId="50AD3507" w14:textId="3B6B84BE"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مستحقٌ بالحقيقة وعادل أن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نسبحك، ونباركك، ونخدمك،</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ونسجد لك، ونمجدك أيها الواحد</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وحده الحقيقي، الله محب البشر</w:t>
            </w:r>
            <w:r w:rsidRPr="004319C3">
              <w:rPr>
                <w:rFonts w:asciiTheme="majorBidi" w:hAnsiTheme="majorBidi" w:cstheme="majorBidi"/>
                <w:b/>
                <w:bCs/>
                <w:sz w:val="24"/>
                <w:szCs w:val="24"/>
                <w:lang w:val="en-US"/>
              </w:rPr>
              <w:t>.</w:t>
            </w:r>
          </w:p>
        </w:tc>
      </w:tr>
      <w:tr w:rsidR="00CB7FDC" w:rsidRPr="004332C7" w14:paraId="684749F9" w14:textId="77777777" w:rsidTr="009C52C7">
        <w:trPr>
          <w:jc w:val="center"/>
        </w:trPr>
        <w:tc>
          <w:tcPr>
            <w:tcW w:w="3969" w:type="dxa"/>
          </w:tcPr>
          <w:p w14:paraId="4429383A" w14:textId="794DD39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uudsigelig, usynlig, grænseløs, uden begyndelse, evig, tidløs, umålelig, uudgrundelig, uforanderlig, altets skaber, alles frelser,</w:t>
            </w:r>
          </w:p>
        </w:tc>
        <w:tc>
          <w:tcPr>
            <w:tcW w:w="3969" w:type="dxa"/>
          </w:tcPr>
          <w:p w14:paraId="7C5EEFDE" w14:textId="7A05869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ineffable, invisible, infinite, without beginning;</w:t>
            </w:r>
            <w:r w:rsidR="00CB7FDC" w:rsidRPr="004332C7">
              <w:rPr>
                <w:rFonts w:asciiTheme="majorBidi" w:hAnsiTheme="majorBidi" w:cstheme="majorBidi" w:hint="cs"/>
                <w:sz w:val="24"/>
                <w:szCs w:val="24"/>
                <w:rtl/>
                <w:lang w:val="en-US"/>
              </w:rPr>
              <w:t xml:space="preserve"> </w:t>
            </w:r>
            <w:r w:rsidRPr="004332C7">
              <w:rPr>
                <w:rFonts w:asciiTheme="majorBidi" w:hAnsiTheme="majorBidi" w:cstheme="majorBidi"/>
                <w:sz w:val="24"/>
                <w:szCs w:val="24"/>
                <w:lang w:val="en-US"/>
              </w:rPr>
              <w:t>everlasting, timeless, immeasurable, incomprehensible, unchangeable, creator of all; savior of everyone.</w:t>
            </w:r>
          </w:p>
        </w:tc>
        <w:tc>
          <w:tcPr>
            <w:tcW w:w="2552" w:type="dxa"/>
          </w:tcPr>
          <w:p w14:paraId="354759EE" w14:textId="1813B107"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لا ينطق به، غير المرئي،</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غير المحوي، غير المبتدئ،</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الأبدي، غير الزمني، الذي لا</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يحد، غير المفحوص، غير</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المستحيل، خالق الكّل، مخلص</w:t>
            </w:r>
          </w:p>
          <w:p w14:paraId="61251FF1" w14:textId="0D51E0F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الجميع</w:t>
            </w:r>
            <w:r w:rsidRPr="004319C3">
              <w:rPr>
                <w:rFonts w:asciiTheme="majorBidi" w:hAnsiTheme="majorBidi" w:cstheme="majorBidi"/>
                <w:b/>
                <w:bCs/>
                <w:sz w:val="24"/>
                <w:szCs w:val="24"/>
              </w:rPr>
              <w:t>.</w:t>
            </w:r>
          </w:p>
        </w:tc>
      </w:tr>
      <w:tr w:rsidR="00CB7FDC" w:rsidRPr="009B270D" w14:paraId="2C283317" w14:textId="77777777" w:rsidTr="009C52C7">
        <w:trPr>
          <w:jc w:val="center"/>
        </w:trPr>
        <w:tc>
          <w:tcPr>
            <w:tcW w:w="3969" w:type="dxa"/>
          </w:tcPr>
          <w:p w14:paraId="11EDC51A" w14:textId="0CC0BEC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som forlader vore synder; som frelser vort liv fra tilintetgørelse; som kroner os med nåde og barmhjertighed.</w:t>
            </w:r>
          </w:p>
        </w:tc>
        <w:tc>
          <w:tcPr>
            <w:tcW w:w="3969" w:type="dxa"/>
          </w:tcPr>
          <w:p w14:paraId="69AF42A5" w14:textId="33A6F90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forgive our sins, who save our life from corruption, who crowns us with mercies and compassions.</w:t>
            </w:r>
          </w:p>
        </w:tc>
        <w:tc>
          <w:tcPr>
            <w:tcW w:w="2552" w:type="dxa"/>
          </w:tcPr>
          <w:p w14:paraId="039CA9BC" w14:textId="32D0CADB"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غافر خطايانا، منقذ حياتنا من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الفساد. مكللنا بالمراحم والرأفات</w:t>
            </w:r>
            <w:r w:rsidRPr="004319C3">
              <w:rPr>
                <w:rFonts w:asciiTheme="majorBidi" w:hAnsiTheme="majorBidi" w:cstheme="majorBidi"/>
                <w:b/>
                <w:bCs/>
                <w:sz w:val="24"/>
                <w:szCs w:val="24"/>
                <w:lang w:val="en-US"/>
              </w:rPr>
              <w:t>.</w:t>
            </w:r>
          </w:p>
        </w:tc>
      </w:tr>
      <w:tr w:rsidR="00CB7FDC" w:rsidRPr="009B270D" w14:paraId="50599343" w14:textId="77777777" w:rsidTr="009C52C7">
        <w:trPr>
          <w:jc w:val="center"/>
        </w:trPr>
        <w:tc>
          <w:tcPr>
            <w:tcW w:w="3969" w:type="dxa"/>
          </w:tcPr>
          <w:p w14:paraId="1D3CD020" w14:textId="17EA838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englene lovsynger, mens ærkeenglene tilbeder dig.</w:t>
            </w:r>
            <w:r w:rsidR="00CE36F8">
              <w:rPr>
                <w:rFonts w:asciiTheme="majorBidi" w:hAnsiTheme="majorBidi" w:cstheme="majorBidi"/>
                <w:sz w:val="24"/>
                <w:szCs w:val="24"/>
              </w:rPr>
              <w:t xml:space="preserve"> </w:t>
            </w:r>
          </w:p>
        </w:tc>
        <w:tc>
          <w:tcPr>
            <w:tcW w:w="3969" w:type="dxa"/>
          </w:tcPr>
          <w:p w14:paraId="41091C23" w14:textId="00CED9E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are </w:t>
            </w:r>
            <w:proofErr w:type="gramStart"/>
            <w:r w:rsidRPr="004332C7">
              <w:rPr>
                <w:rFonts w:asciiTheme="majorBidi" w:hAnsiTheme="majorBidi" w:cstheme="majorBidi"/>
                <w:sz w:val="24"/>
                <w:szCs w:val="24"/>
                <w:lang w:val="en-US"/>
              </w:rPr>
              <w:t>He</w:t>
            </w:r>
            <w:proofErr w:type="gramEnd"/>
            <w:r w:rsidRPr="004332C7">
              <w:rPr>
                <w:rFonts w:asciiTheme="majorBidi" w:hAnsiTheme="majorBidi" w:cstheme="majorBidi"/>
                <w:sz w:val="24"/>
                <w:szCs w:val="24"/>
                <w:lang w:val="en-US"/>
              </w:rPr>
              <w:t xml:space="preserve"> whom the angels praise and the archangels worship.</w:t>
            </w:r>
          </w:p>
        </w:tc>
        <w:tc>
          <w:tcPr>
            <w:tcW w:w="2552" w:type="dxa"/>
          </w:tcPr>
          <w:p w14:paraId="1589539E" w14:textId="037EEFB9"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انت الذي تسبحك الملائكة،</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وتسجد لك رؤساء الملائكة</w:t>
            </w:r>
            <w:r w:rsidRPr="004319C3">
              <w:rPr>
                <w:rFonts w:asciiTheme="majorBidi" w:hAnsiTheme="majorBidi" w:cstheme="majorBidi"/>
                <w:b/>
                <w:bCs/>
                <w:sz w:val="24"/>
                <w:szCs w:val="24"/>
                <w:lang w:val="en-US"/>
              </w:rPr>
              <w:t>.</w:t>
            </w:r>
          </w:p>
        </w:tc>
      </w:tr>
      <w:tr w:rsidR="00CB7FDC" w:rsidRPr="009B270D" w14:paraId="1A973CAA" w14:textId="77777777" w:rsidTr="009C52C7">
        <w:trPr>
          <w:jc w:val="center"/>
        </w:trPr>
        <w:tc>
          <w:tcPr>
            <w:tcW w:w="3969" w:type="dxa"/>
          </w:tcPr>
          <w:p w14:paraId="17735A64" w14:textId="1AC5065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magterne velsigner, mens herredømmerne råber til dig.</w:t>
            </w:r>
            <w:r w:rsidR="00CE36F8">
              <w:rPr>
                <w:rFonts w:asciiTheme="majorBidi" w:hAnsiTheme="majorBidi" w:cstheme="majorBidi"/>
                <w:sz w:val="24"/>
                <w:szCs w:val="24"/>
              </w:rPr>
              <w:t xml:space="preserve"> </w:t>
            </w:r>
          </w:p>
        </w:tc>
        <w:tc>
          <w:tcPr>
            <w:tcW w:w="3969" w:type="dxa"/>
          </w:tcPr>
          <w:p w14:paraId="3F5F7B21" w14:textId="5EA4C76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are </w:t>
            </w:r>
            <w:proofErr w:type="gramStart"/>
            <w:r w:rsidRPr="004332C7">
              <w:rPr>
                <w:rFonts w:asciiTheme="majorBidi" w:hAnsiTheme="majorBidi" w:cstheme="majorBidi"/>
                <w:sz w:val="24"/>
                <w:szCs w:val="24"/>
                <w:lang w:val="en-US"/>
              </w:rPr>
              <w:t>He</w:t>
            </w:r>
            <w:proofErr w:type="gramEnd"/>
            <w:r w:rsidRPr="004332C7">
              <w:rPr>
                <w:rFonts w:asciiTheme="majorBidi" w:hAnsiTheme="majorBidi" w:cstheme="majorBidi"/>
                <w:sz w:val="24"/>
                <w:szCs w:val="24"/>
                <w:lang w:val="en-US"/>
              </w:rPr>
              <w:t xml:space="preserve"> whom the principalities bless and to whom the dominions cry.</w:t>
            </w:r>
          </w:p>
        </w:tc>
        <w:tc>
          <w:tcPr>
            <w:tcW w:w="2552" w:type="dxa"/>
          </w:tcPr>
          <w:p w14:paraId="4D0381CC" w14:textId="2638B164"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تباركك الرؤساء،</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وتصرخ نحوك الأرباب</w:t>
            </w:r>
            <w:r w:rsidRPr="004319C3">
              <w:rPr>
                <w:rFonts w:asciiTheme="majorBidi" w:hAnsiTheme="majorBidi" w:cstheme="majorBidi"/>
                <w:b/>
                <w:bCs/>
                <w:sz w:val="24"/>
                <w:szCs w:val="24"/>
                <w:lang w:val="en-US"/>
              </w:rPr>
              <w:t>.</w:t>
            </w:r>
          </w:p>
        </w:tc>
      </w:tr>
      <w:tr w:rsidR="00CB7FDC" w:rsidRPr="009B270D" w14:paraId="5506A991" w14:textId="77777777" w:rsidTr="009C52C7">
        <w:trPr>
          <w:jc w:val="center"/>
        </w:trPr>
        <w:tc>
          <w:tcPr>
            <w:tcW w:w="3969" w:type="dxa"/>
          </w:tcPr>
          <w:p w14:paraId="36FEF929" w14:textId="4B77B40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hvis pris myndighederne synger.</w:t>
            </w:r>
          </w:p>
        </w:tc>
        <w:tc>
          <w:tcPr>
            <w:tcW w:w="3969" w:type="dxa"/>
          </w:tcPr>
          <w:p w14:paraId="6EA96498" w14:textId="04C8698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whose glory the authorities declare.</w:t>
            </w:r>
          </w:p>
        </w:tc>
        <w:tc>
          <w:tcPr>
            <w:tcW w:w="2552" w:type="dxa"/>
          </w:tcPr>
          <w:p w14:paraId="73851F17" w14:textId="00103239"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تنطق السلاطين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بمجدك</w:t>
            </w:r>
            <w:r w:rsidRPr="004319C3">
              <w:rPr>
                <w:rFonts w:asciiTheme="majorBidi" w:hAnsiTheme="majorBidi" w:cstheme="majorBidi"/>
                <w:b/>
                <w:bCs/>
                <w:sz w:val="24"/>
                <w:szCs w:val="24"/>
                <w:lang w:val="en-US"/>
              </w:rPr>
              <w:t>.</w:t>
            </w:r>
          </w:p>
        </w:tc>
      </w:tr>
      <w:tr w:rsidR="00CB7FDC" w:rsidRPr="009B270D" w14:paraId="7E068658" w14:textId="77777777" w:rsidTr="009C52C7">
        <w:trPr>
          <w:jc w:val="center"/>
        </w:trPr>
        <w:tc>
          <w:tcPr>
            <w:tcW w:w="3969" w:type="dxa"/>
          </w:tcPr>
          <w:p w14:paraId="7BA41563" w14:textId="1B446F8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tronerne opsender ære til.</w:t>
            </w:r>
          </w:p>
        </w:tc>
        <w:tc>
          <w:tcPr>
            <w:tcW w:w="3969" w:type="dxa"/>
          </w:tcPr>
          <w:p w14:paraId="60D55E84" w14:textId="613EFC9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unto whom the thrones send up the honor.</w:t>
            </w:r>
          </w:p>
        </w:tc>
        <w:tc>
          <w:tcPr>
            <w:tcW w:w="2552" w:type="dxa"/>
          </w:tcPr>
          <w:p w14:paraId="7497C8FD" w14:textId="67D48DED"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ترسل لك الكراسي</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الكرامة</w:t>
            </w:r>
            <w:r w:rsidRPr="004319C3">
              <w:rPr>
                <w:rFonts w:asciiTheme="majorBidi" w:hAnsiTheme="majorBidi" w:cstheme="majorBidi"/>
                <w:b/>
                <w:bCs/>
                <w:sz w:val="24"/>
                <w:szCs w:val="24"/>
                <w:lang w:val="en-US"/>
              </w:rPr>
              <w:t>.</w:t>
            </w:r>
          </w:p>
        </w:tc>
      </w:tr>
      <w:tr w:rsidR="00CB7FDC" w:rsidRPr="009B270D" w14:paraId="16D638BE" w14:textId="77777777" w:rsidTr="009C52C7">
        <w:trPr>
          <w:jc w:val="center"/>
        </w:trPr>
        <w:tc>
          <w:tcPr>
            <w:tcW w:w="3969" w:type="dxa"/>
          </w:tcPr>
          <w:p w14:paraId="5B5CE8A9" w14:textId="35102D3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Tusindes tusinder stiller sig foran dig. Titusindes titusinder yder dig tjeneste.</w:t>
            </w:r>
          </w:p>
        </w:tc>
        <w:tc>
          <w:tcPr>
            <w:tcW w:w="3969" w:type="dxa"/>
          </w:tcPr>
          <w:p w14:paraId="16567DA1" w14:textId="78BACEE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Thousands of thousands stand before You and Ten </w:t>
            </w:r>
            <w:proofErr w:type="spellStart"/>
            <w:proofErr w:type="gramStart"/>
            <w:r w:rsidRPr="004332C7">
              <w:rPr>
                <w:rFonts w:asciiTheme="majorBidi" w:hAnsiTheme="majorBidi" w:cstheme="majorBidi"/>
                <w:sz w:val="24"/>
                <w:szCs w:val="24"/>
                <w:lang w:val="en-US"/>
              </w:rPr>
              <w:t>thousands</w:t>
            </w:r>
            <w:proofErr w:type="spellEnd"/>
            <w:proofErr w:type="gramEnd"/>
            <w:r w:rsidRPr="004332C7">
              <w:rPr>
                <w:rFonts w:asciiTheme="majorBidi" w:hAnsiTheme="majorBidi" w:cstheme="majorBidi"/>
                <w:sz w:val="24"/>
                <w:szCs w:val="24"/>
                <w:lang w:val="en-US"/>
              </w:rPr>
              <w:t xml:space="preserve"> times ten thousands offer You service.</w:t>
            </w:r>
          </w:p>
        </w:tc>
        <w:tc>
          <w:tcPr>
            <w:tcW w:w="2552" w:type="dxa"/>
          </w:tcPr>
          <w:p w14:paraId="0F1E41FD" w14:textId="29FDDCA4"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ألوف ألوف وقوف قدامك،</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وربوات ربوات يقدمون لك</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الخدمة</w:t>
            </w:r>
            <w:r w:rsidRPr="0019613F">
              <w:rPr>
                <w:rFonts w:asciiTheme="majorBidi" w:hAnsiTheme="majorBidi" w:cstheme="majorBidi"/>
                <w:b/>
                <w:bCs/>
                <w:sz w:val="24"/>
                <w:szCs w:val="24"/>
                <w:lang w:val="en-US"/>
              </w:rPr>
              <w:t>.</w:t>
            </w:r>
          </w:p>
        </w:tc>
      </w:tr>
      <w:tr w:rsidR="00CB7FDC" w:rsidRPr="009B270D" w14:paraId="2AC54C8E" w14:textId="77777777" w:rsidTr="009C52C7">
        <w:trPr>
          <w:jc w:val="center"/>
        </w:trPr>
        <w:tc>
          <w:tcPr>
            <w:tcW w:w="3969" w:type="dxa"/>
          </w:tcPr>
          <w:p w14:paraId="334B7C7C" w14:textId="7EEA868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de usynlige</w:t>
            </w:r>
            <w:r w:rsidR="00FB39A9" w:rsidRPr="004332C7">
              <w:rPr>
                <w:rFonts w:asciiTheme="majorBidi" w:hAnsiTheme="majorBidi" w:cstheme="majorBidi"/>
                <w:sz w:val="24"/>
                <w:szCs w:val="24"/>
              </w:rPr>
              <w:t xml:space="preserve"> </w:t>
            </w:r>
            <w:r w:rsidRPr="004332C7">
              <w:rPr>
                <w:rFonts w:asciiTheme="majorBidi" w:hAnsiTheme="majorBidi" w:cstheme="majorBidi"/>
                <w:sz w:val="24"/>
                <w:szCs w:val="24"/>
              </w:rPr>
              <w:t>velsigner. Du er den, som de synlige tilbeder, idet alle udfører   dit ord, vor Herre.</w:t>
            </w:r>
          </w:p>
        </w:tc>
        <w:tc>
          <w:tcPr>
            <w:tcW w:w="3969" w:type="dxa"/>
          </w:tcPr>
          <w:p w14:paraId="71F36202" w14:textId="4D58D53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are </w:t>
            </w:r>
            <w:proofErr w:type="gramStart"/>
            <w:r w:rsidRPr="004332C7">
              <w:rPr>
                <w:rFonts w:asciiTheme="majorBidi" w:hAnsiTheme="majorBidi" w:cstheme="majorBidi"/>
                <w:sz w:val="24"/>
                <w:szCs w:val="24"/>
                <w:lang w:val="en-US"/>
              </w:rPr>
              <w:t>He</w:t>
            </w:r>
            <w:proofErr w:type="gramEnd"/>
            <w:r w:rsidRPr="004332C7">
              <w:rPr>
                <w:rFonts w:asciiTheme="majorBidi" w:hAnsiTheme="majorBidi" w:cstheme="majorBidi"/>
                <w:sz w:val="24"/>
                <w:szCs w:val="24"/>
                <w:lang w:val="en-US"/>
              </w:rPr>
              <w:t xml:space="preserve"> whom the invisible bless and the visible worship. They all do Your word, O our Master.</w:t>
            </w:r>
          </w:p>
        </w:tc>
        <w:tc>
          <w:tcPr>
            <w:tcW w:w="2552" w:type="dxa"/>
          </w:tcPr>
          <w:p w14:paraId="2103D313" w14:textId="1FF71112"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يباركك غير المرئيين</w:t>
            </w:r>
            <w:r w:rsidRPr="004319C3">
              <w:rPr>
                <w:rFonts w:asciiTheme="majorBidi" w:hAnsiTheme="majorBidi" w:cstheme="majorBidi"/>
                <w:b/>
                <w:bCs/>
                <w:sz w:val="24"/>
                <w:szCs w:val="24"/>
                <w:lang w:val="en-US"/>
              </w:rPr>
              <w:t>.</w:t>
            </w:r>
            <w:r w:rsidR="00CB7FDC"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rtl/>
              </w:rPr>
              <w:t>وأنت الذي يسجد لك الظاهرون</w:t>
            </w:r>
            <w:r w:rsidRPr="004319C3">
              <w:rPr>
                <w:rFonts w:asciiTheme="majorBidi" w:hAnsiTheme="majorBidi" w:cstheme="majorBidi"/>
                <w:b/>
                <w:bCs/>
                <w:sz w:val="24"/>
                <w:szCs w:val="24"/>
                <w:lang w:val="en-US"/>
              </w:rPr>
              <w:t>.</w:t>
            </w:r>
            <w:r w:rsidR="00CB7FDC"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rtl/>
              </w:rPr>
              <w:t>ويصنعون كلهم كلمتك يا سيدّنا</w:t>
            </w:r>
            <w:r w:rsidRPr="004319C3">
              <w:rPr>
                <w:rFonts w:asciiTheme="majorBidi" w:hAnsiTheme="majorBidi" w:cstheme="majorBidi"/>
                <w:b/>
                <w:bCs/>
                <w:sz w:val="24"/>
                <w:szCs w:val="24"/>
                <w:lang w:val="en-US"/>
              </w:rPr>
              <w:t>.</w:t>
            </w:r>
          </w:p>
        </w:tc>
      </w:tr>
      <w:tr w:rsidR="00675327" w:rsidRPr="009B270D" w14:paraId="4C23D59E" w14:textId="77777777" w:rsidTr="009C52C7">
        <w:trPr>
          <w:jc w:val="center"/>
        </w:trPr>
        <w:tc>
          <w:tcPr>
            <w:tcW w:w="3969" w:type="dxa"/>
          </w:tcPr>
          <w:p w14:paraId="18479786"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0D8CB61E"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6A33467B" w14:textId="77777777" w:rsidR="00675327" w:rsidRPr="004319C3" w:rsidRDefault="00675327" w:rsidP="00CB7FDC">
            <w:pPr>
              <w:autoSpaceDE w:val="0"/>
              <w:autoSpaceDN w:val="0"/>
              <w:bidi/>
              <w:adjustRightInd w:val="0"/>
              <w:jc w:val="both"/>
              <w:rPr>
                <w:rFonts w:asciiTheme="majorBidi" w:hAnsiTheme="majorBidi" w:cstheme="majorBidi"/>
                <w:b/>
                <w:bCs/>
                <w:sz w:val="24"/>
                <w:szCs w:val="24"/>
                <w:rtl/>
              </w:rPr>
            </w:pPr>
          </w:p>
        </w:tc>
      </w:tr>
      <w:tr w:rsidR="00CB7FDC" w:rsidRPr="004332C7" w14:paraId="4ABCD3D1" w14:textId="77777777" w:rsidTr="009C52C7">
        <w:trPr>
          <w:jc w:val="center"/>
        </w:trPr>
        <w:tc>
          <w:tcPr>
            <w:tcW w:w="3969" w:type="dxa"/>
          </w:tcPr>
          <w:p w14:paraId="2CE8DD49" w14:textId="063804F9"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FB39A9" w:rsidRPr="004332C7">
              <w:rPr>
                <w:rFonts w:asciiTheme="majorBidi" w:hAnsiTheme="majorBidi" w:cstheme="majorBidi"/>
                <w:b/>
                <w:bCs/>
                <w:color w:val="C10000"/>
                <w:sz w:val="24"/>
                <w:szCs w:val="24"/>
              </w:rPr>
              <w:t>:</w:t>
            </w:r>
          </w:p>
          <w:p w14:paraId="6E16B674" w14:textId="6F1998B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Rejs jer, I som sidder ned.</w:t>
            </w:r>
          </w:p>
        </w:tc>
        <w:tc>
          <w:tcPr>
            <w:tcW w:w="3969" w:type="dxa"/>
          </w:tcPr>
          <w:p w14:paraId="00AD5CF3" w14:textId="62C3223F"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8627C4B" w14:textId="4833A77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who are seated, stand.</w:t>
            </w:r>
          </w:p>
        </w:tc>
        <w:tc>
          <w:tcPr>
            <w:tcW w:w="2552" w:type="dxa"/>
          </w:tcPr>
          <w:p w14:paraId="66957D6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rPr>
              <w:t>:</w:t>
            </w:r>
          </w:p>
          <w:p w14:paraId="754748B2" w14:textId="0FF9B86F"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أيها الجلوس قفوا</w:t>
            </w:r>
            <w:r w:rsidRPr="004319C3">
              <w:rPr>
                <w:rFonts w:asciiTheme="majorBidi" w:hAnsiTheme="majorBidi" w:cstheme="majorBidi"/>
                <w:b/>
                <w:bCs/>
                <w:color w:val="000000"/>
                <w:sz w:val="24"/>
                <w:szCs w:val="24"/>
              </w:rPr>
              <w:t>.</w:t>
            </w:r>
          </w:p>
        </w:tc>
      </w:tr>
      <w:tr w:rsidR="00675327" w:rsidRPr="004332C7" w14:paraId="059AD37D" w14:textId="77777777" w:rsidTr="009C52C7">
        <w:trPr>
          <w:jc w:val="center"/>
        </w:trPr>
        <w:tc>
          <w:tcPr>
            <w:tcW w:w="3969" w:type="dxa"/>
          </w:tcPr>
          <w:p w14:paraId="0A695E3C" w14:textId="77777777" w:rsidR="00675327" w:rsidRPr="004332C7" w:rsidRDefault="00675327" w:rsidP="00C767E9">
            <w:pPr>
              <w:jc w:val="both"/>
              <w:rPr>
                <w:rFonts w:asciiTheme="majorBidi" w:hAnsiTheme="majorBidi" w:cstheme="majorBidi"/>
                <w:b/>
                <w:bCs/>
                <w:color w:val="C10000"/>
                <w:sz w:val="24"/>
                <w:szCs w:val="24"/>
              </w:rPr>
            </w:pPr>
          </w:p>
        </w:tc>
        <w:tc>
          <w:tcPr>
            <w:tcW w:w="3969" w:type="dxa"/>
          </w:tcPr>
          <w:p w14:paraId="0750CD3C"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41DE3B6E"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1F63F2FB" w14:textId="77777777" w:rsidTr="009C52C7">
        <w:trPr>
          <w:jc w:val="center"/>
        </w:trPr>
        <w:tc>
          <w:tcPr>
            <w:tcW w:w="3969" w:type="dxa"/>
          </w:tcPr>
          <w:p w14:paraId="6CDB10EA" w14:textId="134460CC"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916DC35" w14:textId="4CD7B44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Er, Herren, Mesteren, sand Gud af sand Gud,</w:t>
            </w:r>
          </w:p>
        </w:tc>
        <w:tc>
          <w:tcPr>
            <w:tcW w:w="3969" w:type="dxa"/>
          </w:tcPr>
          <w:p w14:paraId="5B2C2927" w14:textId="7305AF37"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D0AAA95" w14:textId="3BA59A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The Being, Master, Lord, true God of true God,</w:t>
            </w:r>
          </w:p>
        </w:tc>
        <w:tc>
          <w:tcPr>
            <w:tcW w:w="2552" w:type="dxa"/>
          </w:tcPr>
          <w:p w14:paraId="4693A96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D3EDAFC" w14:textId="6A6F39CF" w:rsidR="004366FC" w:rsidRPr="004319C3" w:rsidRDefault="004366FC" w:rsidP="00CB7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ايها الكائن السيد الرب، الإله</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الحق من الإله الحق</w:t>
            </w:r>
            <w:r w:rsidRPr="0019613F">
              <w:rPr>
                <w:rFonts w:asciiTheme="majorBidi" w:hAnsiTheme="majorBidi" w:cstheme="majorBidi"/>
                <w:b/>
                <w:bCs/>
                <w:color w:val="000000"/>
                <w:sz w:val="24"/>
                <w:szCs w:val="24"/>
                <w:lang w:val="en-US"/>
              </w:rPr>
              <w:t>.</w:t>
            </w:r>
          </w:p>
        </w:tc>
      </w:tr>
      <w:tr w:rsidR="00CB7FDC" w:rsidRPr="009B270D" w14:paraId="2229B047" w14:textId="77777777" w:rsidTr="009C52C7">
        <w:trPr>
          <w:jc w:val="center"/>
        </w:trPr>
        <w:tc>
          <w:tcPr>
            <w:tcW w:w="3969" w:type="dxa"/>
          </w:tcPr>
          <w:p w14:paraId="586D3D5B" w14:textId="324A46A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har åbenbaret os Faderens lys,</w:t>
            </w:r>
          </w:p>
        </w:tc>
        <w:tc>
          <w:tcPr>
            <w:tcW w:w="3969" w:type="dxa"/>
          </w:tcPr>
          <w:p w14:paraId="71D7B268" w14:textId="3C31478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have manifested to us the light of the Father,</w:t>
            </w:r>
          </w:p>
        </w:tc>
        <w:tc>
          <w:tcPr>
            <w:tcW w:w="2552" w:type="dxa"/>
          </w:tcPr>
          <w:p w14:paraId="7AE444A0" w14:textId="7CB9AB60"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أظهر لنا نور الآب</w:t>
            </w:r>
            <w:r w:rsidRPr="004319C3">
              <w:rPr>
                <w:rFonts w:asciiTheme="majorBidi" w:hAnsiTheme="majorBidi" w:cstheme="majorBidi"/>
                <w:b/>
                <w:bCs/>
                <w:sz w:val="24"/>
                <w:szCs w:val="24"/>
                <w:lang w:val="en-US"/>
              </w:rPr>
              <w:t>.</w:t>
            </w:r>
          </w:p>
        </w:tc>
      </w:tr>
      <w:tr w:rsidR="00CB7FDC" w:rsidRPr="009B270D" w14:paraId="4DA19D12" w14:textId="77777777" w:rsidTr="009C52C7">
        <w:trPr>
          <w:jc w:val="center"/>
        </w:trPr>
        <w:tc>
          <w:tcPr>
            <w:tcW w:w="3969" w:type="dxa"/>
          </w:tcPr>
          <w:p w14:paraId="345C5AE7" w14:textId="76D80A1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har begunstiget os med Helligåndens sande erkendelse,</w:t>
            </w:r>
          </w:p>
        </w:tc>
        <w:tc>
          <w:tcPr>
            <w:tcW w:w="3969" w:type="dxa"/>
          </w:tcPr>
          <w:p w14:paraId="561811DB" w14:textId="2DADE19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have granted us the true knowledge of the Holy Spirit.</w:t>
            </w:r>
          </w:p>
        </w:tc>
        <w:tc>
          <w:tcPr>
            <w:tcW w:w="2552" w:type="dxa"/>
          </w:tcPr>
          <w:p w14:paraId="7471D267" w14:textId="371020CD"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أنعم علينا بمعرفة الروح</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القدس الحقيقية</w:t>
            </w:r>
            <w:r w:rsidRPr="004319C3">
              <w:rPr>
                <w:rFonts w:asciiTheme="majorBidi" w:hAnsiTheme="majorBidi" w:cstheme="majorBidi"/>
                <w:b/>
                <w:bCs/>
                <w:sz w:val="24"/>
                <w:szCs w:val="24"/>
                <w:lang w:val="en-US"/>
              </w:rPr>
              <w:t>.</w:t>
            </w:r>
          </w:p>
        </w:tc>
      </w:tr>
      <w:tr w:rsidR="00CB7FDC" w:rsidRPr="009B270D" w14:paraId="27A3EB54" w14:textId="77777777" w:rsidTr="009C52C7">
        <w:trPr>
          <w:jc w:val="center"/>
        </w:trPr>
        <w:tc>
          <w:tcPr>
            <w:tcW w:w="3969" w:type="dxa"/>
          </w:tcPr>
          <w:p w14:paraId="4C13ABDB" w14:textId="433D2C0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har åbenbaret os dette store livsmysterium,</w:t>
            </w:r>
          </w:p>
        </w:tc>
        <w:tc>
          <w:tcPr>
            <w:tcW w:w="3969" w:type="dxa"/>
          </w:tcPr>
          <w:p w14:paraId="29B4D51D" w14:textId="0DEC9DE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have manifested to us this mystery of life,</w:t>
            </w:r>
          </w:p>
        </w:tc>
        <w:tc>
          <w:tcPr>
            <w:tcW w:w="2552" w:type="dxa"/>
          </w:tcPr>
          <w:p w14:paraId="19608A3C" w14:textId="714A221E"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أظهر لنا هذا السر العظيم</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 للحياة</w:t>
            </w:r>
            <w:r w:rsidRPr="0019613F">
              <w:rPr>
                <w:rFonts w:asciiTheme="majorBidi" w:hAnsiTheme="majorBidi" w:cstheme="majorBidi"/>
                <w:b/>
                <w:bCs/>
                <w:sz w:val="24"/>
                <w:szCs w:val="24"/>
                <w:lang w:val="en-US"/>
              </w:rPr>
              <w:t>.</w:t>
            </w:r>
          </w:p>
        </w:tc>
      </w:tr>
      <w:tr w:rsidR="00CB7FDC" w:rsidRPr="009B270D" w14:paraId="5283024B" w14:textId="77777777" w:rsidTr="009C52C7">
        <w:trPr>
          <w:jc w:val="center"/>
        </w:trPr>
        <w:tc>
          <w:tcPr>
            <w:tcW w:w="3969" w:type="dxa"/>
          </w:tcPr>
          <w:p w14:paraId="5687AC96" w14:textId="74F1E62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har styrket de ulegemliges koropstilling blandt mennesker,</w:t>
            </w:r>
          </w:p>
        </w:tc>
        <w:tc>
          <w:tcPr>
            <w:tcW w:w="3969" w:type="dxa"/>
          </w:tcPr>
          <w:p w14:paraId="2DF4E3BD" w14:textId="526F021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have established the rising of choir of the incorporeal among men,</w:t>
            </w:r>
          </w:p>
        </w:tc>
        <w:tc>
          <w:tcPr>
            <w:tcW w:w="2552" w:type="dxa"/>
          </w:tcPr>
          <w:p w14:paraId="26D19D0F" w14:textId="11EB81E5"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ثبت قيام صفوف غير</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المتجسدين في الشر</w:t>
            </w:r>
            <w:r w:rsidRPr="004319C3">
              <w:rPr>
                <w:rFonts w:asciiTheme="majorBidi" w:hAnsiTheme="majorBidi" w:cstheme="majorBidi"/>
                <w:b/>
                <w:bCs/>
                <w:sz w:val="24"/>
                <w:szCs w:val="24"/>
                <w:lang w:val="en-US"/>
              </w:rPr>
              <w:t>.</w:t>
            </w:r>
          </w:p>
        </w:tc>
      </w:tr>
      <w:tr w:rsidR="00CB7FDC" w:rsidRPr="009B270D" w14:paraId="1027D88E" w14:textId="77777777" w:rsidTr="009C52C7">
        <w:trPr>
          <w:jc w:val="center"/>
        </w:trPr>
        <w:tc>
          <w:tcPr>
            <w:tcW w:w="3969" w:type="dxa"/>
          </w:tcPr>
          <w:p w14:paraId="06FBD9C8" w14:textId="1C3336A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har givet serafernes lovsang til dem på jorden,</w:t>
            </w:r>
          </w:p>
        </w:tc>
        <w:tc>
          <w:tcPr>
            <w:tcW w:w="3969" w:type="dxa"/>
          </w:tcPr>
          <w:p w14:paraId="06DE7BAB" w14:textId="59655CC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have given to the earthly the praising of the seraphim,</w:t>
            </w:r>
          </w:p>
        </w:tc>
        <w:tc>
          <w:tcPr>
            <w:tcW w:w="2552" w:type="dxa"/>
          </w:tcPr>
          <w:p w14:paraId="203AF077" w14:textId="25E6C410"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 أعطي الذين علي الأرض</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تسبيح السارافيم</w:t>
            </w:r>
            <w:r w:rsidRPr="004319C3">
              <w:rPr>
                <w:rFonts w:asciiTheme="majorBidi" w:hAnsiTheme="majorBidi" w:cstheme="majorBidi"/>
                <w:b/>
                <w:bCs/>
                <w:sz w:val="24"/>
                <w:szCs w:val="24"/>
                <w:lang w:val="en-US"/>
              </w:rPr>
              <w:t>.</w:t>
            </w:r>
          </w:p>
        </w:tc>
      </w:tr>
      <w:tr w:rsidR="00CB7FDC" w:rsidRPr="009B270D" w14:paraId="3638794B" w14:textId="77777777" w:rsidTr="009C52C7">
        <w:trPr>
          <w:jc w:val="center"/>
        </w:trPr>
        <w:tc>
          <w:tcPr>
            <w:tcW w:w="3969" w:type="dxa"/>
          </w:tcPr>
          <w:p w14:paraId="63AB7276" w14:textId="66FFC36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accepter også vor stemme sammen med de usynliges.</w:t>
            </w:r>
          </w:p>
        </w:tc>
        <w:tc>
          <w:tcPr>
            <w:tcW w:w="3969" w:type="dxa"/>
          </w:tcPr>
          <w:p w14:paraId="4352FF85" w14:textId="1855EBB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receive from us also our voices, together with the invisible.</w:t>
            </w:r>
          </w:p>
        </w:tc>
        <w:tc>
          <w:tcPr>
            <w:tcW w:w="2552" w:type="dxa"/>
          </w:tcPr>
          <w:p w14:paraId="6221654F" w14:textId="0A983CC6"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اقبل منا أيضا أصواتنا مع غير</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المرئيين</w:t>
            </w:r>
            <w:r w:rsidRPr="0019613F">
              <w:rPr>
                <w:rFonts w:asciiTheme="majorBidi" w:hAnsiTheme="majorBidi" w:cstheme="majorBidi"/>
                <w:b/>
                <w:bCs/>
                <w:sz w:val="24"/>
                <w:szCs w:val="24"/>
                <w:lang w:val="en-US"/>
              </w:rPr>
              <w:t>.</w:t>
            </w:r>
          </w:p>
        </w:tc>
      </w:tr>
      <w:tr w:rsidR="00CB7FDC" w:rsidRPr="004332C7" w14:paraId="2F052656" w14:textId="77777777" w:rsidTr="009C52C7">
        <w:trPr>
          <w:jc w:val="center"/>
        </w:trPr>
        <w:tc>
          <w:tcPr>
            <w:tcW w:w="3969" w:type="dxa"/>
          </w:tcPr>
          <w:p w14:paraId="2F91F3CF" w14:textId="737B05C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Regn os med til magterne, som er i himlene.</w:t>
            </w:r>
          </w:p>
        </w:tc>
        <w:tc>
          <w:tcPr>
            <w:tcW w:w="3969" w:type="dxa"/>
          </w:tcPr>
          <w:p w14:paraId="0D432392" w14:textId="78A0E50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Count us with the heavenly hosts.</w:t>
            </w:r>
          </w:p>
        </w:tc>
        <w:tc>
          <w:tcPr>
            <w:tcW w:w="2552" w:type="dxa"/>
          </w:tcPr>
          <w:p w14:paraId="63B84392" w14:textId="42389750"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إحسبنا مع القوات السمائية</w:t>
            </w:r>
            <w:r w:rsidRPr="004319C3">
              <w:rPr>
                <w:rFonts w:asciiTheme="majorBidi" w:hAnsiTheme="majorBidi" w:cstheme="majorBidi"/>
                <w:b/>
                <w:bCs/>
                <w:sz w:val="24"/>
                <w:szCs w:val="24"/>
              </w:rPr>
              <w:t>.</w:t>
            </w:r>
          </w:p>
        </w:tc>
      </w:tr>
      <w:tr w:rsidR="00CB7FDC" w:rsidRPr="009B270D" w14:paraId="63D4D9DD" w14:textId="77777777" w:rsidTr="009C52C7">
        <w:trPr>
          <w:jc w:val="center"/>
        </w:trPr>
        <w:tc>
          <w:tcPr>
            <w:tcW w:w="3969" w:type="dxa"/>
          </w:tcPr>
          <w:p w14:paraId="739C731A" w14:textId="1E99C9F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også os synge med dem, som er der - efter at vi har kastet enhver tanke om onde spekulationer fra os</w:t>
            </w:r>
          </w:p>
        </w:tc>
        <w:tc>
          <w:tcPr>
            <w:tcW w:w="3969" w:type="dxa"/>
          </w:tcPr>
          <w:p w14:paraId="53F89FAF" w14:textId="556D2DA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Let us also say with them, having cast away from us all the thoughts of evil imagination.</w:t>
            </w:r>
          </w:p>
        </w:tc>
        <w:tc>
          <w:tcPr>
            <w:tcW w:w="2552" w:type="dxa"/>
          </w:tcPr>
          <w:p w14:paraId="0412E481" w14:textId="78C5860C"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ولنقل نحن أيضا مع أولئك، إذ قد</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طرحنا عنا كل أفكار الخواطر</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الشريرة</w:t>
            </w:r>
            <w:r w:rsidRPr="004319C3">
              <w:rPr>
                <w:rFonts w:asciiTheme="majorBidi" w:hAnsiTheme="majorBidi" w:cstheme="majorBidi"/>
                <w:b/>
                <w:bCs/>
                <w:sz w:val="24"/>
                <w:szCs w:val="24"/>
                <w:lang w:val="en-US"/>
              </w:rPr>
              <w:t>.</w:t>
            </w:r>
          </w:p>
        </w:tc>
      </w:tr>
      <w:tr w:rsidR="00CB7FDC" w:rsidRPr="009B270D" w14:paraId="49676F8C" w14:textId="77777777" w:rsidTr="009C52C7">
        <w:trPr>
          <w:jc w:val="center"/>
        </w:trPr>
        <w:tc>
          <w:tcPr>
            <w:tcW w:w="3969" w:type="dxa"/>
          </w:tcPr>
          <w:p w14:paraId="77B6EB8B" w14:textId="709F40D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udråbe det, som de, der er der, fremsiger med stemmer, der ikke tier, og med munde, der ikke ophører, og prise din storhed.</w:t>
            </w:r>
          </w:p>
        </w:tc>
        <w:tc>
          <w:tcPr>
            <w:tcW w:w="3969" w:type="dxa"/>
          </w:tcPr>
          <w:p w14:paraId="3F7721CA" w14:textId="39A5BB6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proclaim that which they send up with unceasing voices and unfailing </w:t>
            </w:r>
            <w:proofErr w:type="gramStart"/>
            <w:r w:rsidRPr="004332C7">
              <w:rPr>
                <w:rFonts w:asciiTheme="majorBidi" w:hAnsiTheme="majorBidi" w:cstheme="majorBidi"/>
                <w:sz w:val="24"/>
                <w:szCs w:val="24"/>
                <w:lang w:val="en-US"/>
              </w:rPr>
              <w:t>lips, and</w:t>
            </w:r>
            <w:proofErr w:type="gramEnd"/>
            <w:r w:rsidRPr="004332C7">
              <w:rPr>
                <w:rFonts w:asciiTheme="majorBidi" w:hAnsiTheme="majorBidi" w:cstheme="majorBidi"/>
                <w:sz w:val="24"/>
                <w:szCs w:val="24"/>
                <w:lang w:val="en-US"/>
              </w:rPr>
              <w:t xml:space="preserve"> praise Your greatness.</w:t>
            </w:r>
          </w:p>
        </w:tc>
        <w:tc>
          <w:tcPr>
            <w:tcW w:w="2552" w:type="dxa"/>
          </w:tcPr>
          <w:p w14:paraId="58582A9B" w14:textId="6633632E"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ونصرخ بما يرسله اولئك،</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بأصوات لا تسكت، وأفواه لا</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تفتر، ونبارك عظمتك</w:t>
            </w:r>
            <w:r w:rsidRPr="0019613F">
              <w:rPr>
                <w:rFonts w:asciiTheme="majorBidi" w:hAnsiTheme="majorBidi" w:cstheme="majorBidi"/>
                <w:b/>
                <w:bCs/>
                <w:sz w:val="24"/>
                <w:szCs w:val="24"/>
                <w:lang w:val="en-US"/>
              </w:rPr>
              <w:t>.</w:t>
            </w:r>
          </w:p>
        </w:tc>
      </w:tr>
      <w:tr w:rsidR="00675327" w:rsidRPr="009B270D" w14:paraId="45DDFA3A" w14:textId="77777777" w:rsidTr="009C52C7">
        <w:trPr>
          <w:jc w:val="center"/>
        </w:trPr>
        <w:tc>
          <w:tcPr>
            <w:tcW w:w="3969" w:type="dxa"/>
          </w:tcPr>
          <w:p w14:paraId="44225962"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74CBEC73"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4E3AEE8A" w14:textId="77777777" w:rsidR="00675327" w:rsidRPr="004319C3" w:rsidRDefault="00675327" w:rsidP="00CB7FDC">
            <w:pPr>
              <w:autoSpaceDE w:val="0"/>
              <w:autoSpaceDN w:val="0"/>
              <w:bidi/>
              <w:adjustRightInd w:val="0"/>
              <w:jc w:val="both"/>
              <w:rPr>
                <w:rFonts w:asciiTheme="majorBidi" w:hAnsiTheme="majorBidi" w:cstheme="majorBidi"/>
                <w:b/>
                <w:bCs/>
                <w:sz w:val="24"/>
                <w:szCs w:val="24"/>
                <w:rtl/>
              </w:rPr>
            </w:pPr>
          </w:p>
        </w:tc>
      </w:tr>
      <w:tr w:rsidR="00CB7FDC" w:rsidRPr="004332C7" w14:paraId="50181FCF" w14:textId="77777777" w:rsidTr="009C52C7">
        <w:trPr>
          <w:jc w:val="center"/>
        </w:trPr>
        <w:tc>
          <w:tcPr>
            <w:tcW w:w="3969" w:type="dxa"/>
          </w:tcPr>
          <w:p w14:paraId="522DE472" w14:textId="2E2377C9"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FB39A9" w:rsidRPr="004332C7">
              <w:rPr>
                <w:rFonts w:asciiTheme="majorBidi" w:hAnsiTheme="majorBidi" w:cstheme="majorBidi"/>
                <w:b/>
                <w:bCs/>
                <w:color w:val="C10000"/>
                <w:sz w:val="24"/>
                <w:szCs w:val="24"/>
              </w:rPr>
              <w:t>:</w:t>
            </w:r>
          </w:p>
          <w:p w14:paraId="202F35A3" w14:textId="52E83AA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Se mod </w:t>
            </w:r>
            <w:proofErr w:type="spellStart"/>
            <w:r w:rsidRPr="004332C7">
              <w:rPr>
                <w:rFonts w:asciiTheme="majorBidi" w:hAnsiTheme="majorBidi" w:cstheme="majorBidi"/>
                <w:sz w:val="24"/>
                <w:szCs w:val="24"/>
                <w:lang w:val="en-US"/>
              </w:rPr>
              <w:t>øst</w:t>
            </w:r>
            <w:proofErr w:type="spellEnd"/>
            <w:r w:rsidRPr="004332C7">
              <w:rPr>
                <w:rFonts w:asciiTheme="majorBidi" w:hAnsiTheme="majorBidi" w:cstheme="majorBidi"/>
                <w:sz w:val="24"/>
                <w:szCs w:val="24"/>
                <w:lang w:val="en-US"/>
              </w:rPr>
              <w:t>.</w:t>
            </w:r>
          </w:p>
        </w:tc>
        <w:tc>
          <w:tcPr>
            <w:tcW w:w="3969" w:type="dxa"/>
          </w:tcPr>
          <w:p w14:paraId="148489C2" w14:textId="77777777"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4E2977A5" w14:textId="3C1FB32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Look toward the East.</w:t>
            </w:r>
          </w:p>
        </w:tc>
        <w:tc>
          <w:tcPr>
            <w:tcW w:w="2552" w:type="dxa"/>
          </w:tcPr>
          <w:p w14:paraId="3DCAA90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675327">
              <w:rPr>
                <w:rFonts w:asciiTheme="majorBidi" w:hAnsiTheme="majorBidi" w:cstheme="majorBidi"/>
                <w:b/>
                <w:bCs/>
                <w:color w:val="C10000"/>
                <w:sz w:val="24"/>
                <w:szCs w:val="24"/>
                <w:rtl/>
              </w:rPr>
              <w:t>ا</w:t>
            </w:r>
            <w:r w:rsidRPr="004319C3">
              <w:rPr>
                <w:rFonts w:asciiTheme="majorBidi" w:hAnsiTheme="majorBidi" w:cstheme="majorBidi"/>
                <w:b/>
                <w:bCs/>
                <w:color w:val="C10000"/>
                <w:sz w:val="24"/>
                <w:szCs w:val="24"/>
                <w:rtl/>
              </w:rPr>
              <w:t>لشماس</w:t>
            </w:r>
            <w:r w:rsidRPr="004319C3">
              <w:rPr>
                <w:rFonts w:asciiTheme="majorBidi" w:hAnsiTheme="majorBidi" w:cstheme="majorBidi"/>
                <w:b/>
                <w:bCs/>
                <w:color w:val="C10000"/>
                <w:sz w:val="24"/>
                <w:szCs w:val="24"/>
              </w:rPr>
              <w:t>:</w:t>
            </w:r>
          </w:p>
          <w:p w14:paraId="27DFCF15" w14:textId="22C26B59" w:rsidR="004366FC" w:rsidRPr="00675327" w:rsidRDefault="004366FC" w:rsidP="00C767E9">
            <w:pPr>
              <w:bidi/>
              <w:jc w:val="both"/>
              <w:rPr>
                <w:rFonts w:asciiTheme="majorBidi" w:hAnsiTheme="majorBidi" w:cstheme="majorBidi"/>
                <w:b/>
                <w:bCs/>
                <w:color w:val="C10000"/>
                <w:sz w:val="24"/>
                <w:szCs w:val="24"/>
              </w:rPr>
            </w:pPr>
            <w:r w:rsidRPr="00675327">
              <w:rPr>
                <w:rFonts w:asciiTheme="majorBidi" w:hAnsiTheme="majorBidi" w:cstheme="majorBidi"/>
                <w:b/>
                <w:bCs/>
                <w:sz w:val="24"/>
                <w:szCs w:val="24"/>
                <w:rtl/>
              </w:rPr>
              <w:t>وإلي الشرق أنظروا</w:t>
            </w:r>
            <w:r w:rsidRPr="00675327">
              <w:rPr>
                <w:rFonts w:asciiTheme="majorBidi" w:hAnsiTheme="majorBidi" w:cstheme="majorBidi"/>
                <w:b/>
                <w:bCs/>
                <w:sz w:val="24"/>
                <w:szCs w:val="24"/>
              </w:rPr>
              <w:t>.</w:t>
            </w:r>
          </w:p>
        </w:tc>
      </w:tr>
      <w:tr w:rsidR="00675327" w:rsidRPr="004332C7" w14:paraId="2E23BED4" w14:textId="77777777" w:rsidTr="009C52C7">
        <w:trPr>
          <w:jc w:val="center"/>
        </w:trPr>
        <w:tc>
          <w:tcPr>
            <w:tcW w:w="3969" w:type="dxa"/>
          </w:tcPr>
          <w:p w14:paraId="43F8A567" w14:textId="77777777" w:rsidR="00675327" w:rsidRPr="004332C7" w:rsidRDefault="00675327" w:rsidP="00C767E9">
            <w:pPr>
              <w:jc w:val="both"/>
              <w:rPr>
                <w:rFonts w:asciiTheme="majorBidi" w:hAnsiTheme="majorBidi" w:cstheme="majorBidi"/>
                <w:b/>
                <w:bCs/>
                <w:color w:val="C10000"/>
                <w:sz w:val="24"/>
                <w:szCs w:val="24"/>
              </w:rPr>
            </w:pPr>
          </w:p>
        </w:tc>
        <w:tc>
          <w:tcPr>
            <w:tcW w:w="3969" w:type="dxa"/>
          </w:tcPr>
          <w:p w14:paraId="34EE493E"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347CADC9" w14:textId="77777777" w:rsidR="00675327" w:rsidRPr="004319C3" w:rsidRDefault="00675327" w:rsidP="00C767E9">
            <w:pPr>
              <w:autoSpaceDE w:val="0"/>
              <w:autoSpaceDN w:val="0"/>
              <w:bidi/>
              <w:adjustRightInd w:val="0"/>
              <w:jc w:val="both"/>
              <w:rPr>
                <w:rFonts w:asciiTheme="majorBidi" w:hAnsiTheme="majorBidi" w:cstheme="majorBidi"/>
                <w:b/>
                <w:bCs/>
                <w:color w:val="000000"/>
                <w:sz w:val="24"/>
                <w:szCs w:val="24"/>
                <w:rtl/>
              </w:rPr>
            </w:pPr>
          </w:p>
        </w:tc>
      </w:tr>
      <w:tr w:rsidR="00CB7FDC" w:rsidRPr="009B270D" w14:paraId="18F24FCA" w14:textId="77777777" w:rsidTr="009C52C7">
        <w:trPr>
          <w:jc w:val="center"/>
        </w:trPr>
        <w:tc>
          <w:tcPr>
            <w:tcW w:w="3969" w:type="dxa"/>
          </w:tcPr>
          <w:p w14:paraId="2B24C869" w14:textId="22C5505D"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8893778" w14:textId="139052A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keruberne og seraferne står rundt om, det ene hold med seks vinger og det andet med seks vinger.</w:t>
            </w:r>
            <w:r w:rsidR="00CE36F8">
              <w:rPr>
                <w:rFonts w:asciiTheme="majorBidi" w:hAnsiTheme="majorBidi" w:cstheme="majorBidi"/>
                <w:sz w:val="24"/>
                <w:szCs w:val="24"/>
              </w:rPr>
              <w:t xml:space="preserve"> </w:t>
            </w:r>
          </w:p>
        </w:tc>
        <w:tc>
          <w:tcPr>
            <w:tcW w:w="3969" w:type="dxa"/>
          </w:tcPr>
          <w:p w14:paraId="3A18A3ED" w14:textId="490A5F5D"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321C651" w14:textId="67DD913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are He around whom stand the Cherubim and the Seraphim, six wings to the one and six wings to the other,</w:t>
            </w:r>
          </w:p>
        </w:tc>
        <w:tc>
          <w:tcPr>
            <w:tcW w:w="2552" w:type="dxa"/>
          </w:tcPr>
          <w:p w14:paraId="4F7069E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51C1F574" w14:textId="1B59F596" w:rsidR="004366FC" w:rsidRPr="004319C3" w:rsidRDefault="004366FC" w:rsidP="00CB7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انت هو القيام حولك الشاروبيم</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والسارافيم، ستة أجنحة للواحد،</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ستة أجنحة للآخر</w:t>
            </w:r>
            <w:r w:rsidRPr="004319C3">
              <w:rPr>
                <w:rFonts w:asciiTheme="majorBidi" w:hAnsiTheme="majorBidi" w:cstheme="majorBidi"/>
                <w:b/>
                <w:bCs/>
                <w:color w:val="000000"/>
                <w:sz w:val="24"/>
                <w:szCs w:val="24"/>
                <w:lang w:val="en-US"/>
              </w:rPr>
              <w:t>.</w:t>
            </w:r>
          </w:p>
        </w:tc>
      </w:tr>
      <w:tr w:rsidR="00CB7FDC" w:rsidRPr="009B270D" w14:paraId="19343E3D" w14:textId="77777777" w:rsidTr="009C52C7">
        <w:trPr>
          <w:jc w:val="center"/>
        </w:trPr>
        <w:tc>
          <w:tcPr>
            <w:tcW w:w="3969" w:type="dxa"/>
          </w:tcPr>
          <w:p w14:paraId="22EBBA66" w14:textId="3EECC04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Med to af vingerne dækker de deres ansigt, med to dækker de deres fødder, med andre to flyver de,</w:t>
            </w:r>
          </w:p>
        </w:tc>
        <w:tc>
          <w:tcPr>
            <w:tcW w:w="3969" w:type="dxa"/>
          </w:tcPr>
          <w:p w14:paraId="485A8F81" w14:textId="08E73C4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with two they cover their faces and with two they cover their feet, and with two they fly. </w:t>
            </w:r>
            <w:r w:rsidRPr="004332C7">
              <w:rPr>
                <w:rFonts w:asciiTheme="majorBidi" w:hAnsiTheme="majorBidi" w:cstheme="majorBidi"/>
                <w:sz w:val="24"/>
                <w:szCs w:val="24"/>
              </w:rPr>
              <w:t>And one cries to another.</w:t>
            </w:r>
          </w:p>
        </w:tc>
        <w:tc>
          <w:tcPr>
            <w:tcW w:w="2552" w:type="dxa"/>
          </w:tcPr>
          <w:p w14:paraId="55402765" w14:textId="2A78C3DE"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فبجناحين يغطون وجوههم،</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وباثنين يغطون أرجلهم،</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ويطيرون باثنين، ويصرخون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واحد قبالة واحد منهم</w:t>
            </w:r>
            <w:r w:rsidRPr="004319C3">
              <w:rPr>
                <w:rFonts w:asciiTheme="majorBidi" w:hAnsiTheme="majorBidi" w:cstheme="majorBidi"/>
                <w:b/>
                <w:bCs/>
                <w:sz w:val="24"/>
                <w:szCs w:val="24"/>
                <w:lang w:val="en-US"/>
              </w:rPr>
              <w:t>.</w:t>
            </w:r>
          </w:p>
        </w:tc>
      </w:tr>
      <w:tr w:rsidR="00CB7FDC" w:rsidRPr="009B270D" w14:paraId="7D2F3588" w14:textId="77777777" w:rsidTr="009C52C7">
        <w:trPr>
          <w:jc w:val="center"/>
        </w:trPr>
        <w:tc>
          <w:tcPr>
            <w:tcW w:w="3969" w:type="dxa"/>
          </w:tcPr>
          <w:p w14:paraId="044456E5" w14:textId="22C09D5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imens de råber    den ene til den anden og fremsiger hymnen om sejren og vor frelse med en stemme fuld af ære.</w:t>
            </w:r>
            <w:r w:rsidR="00CE36F8">
              <w:rPr>
                <w:rFonts w:asciiTheme="majorBidi" w:hAnsiTheme="majorBidi" w:cstheme="majorBidi"/>
                <w:sz w:val="24"/>
                <w:szCs w:val="24"/>
              </w:rPr>
              <w:t xml:space="preserve"> </w:t>
            </w:r>
          </w:p>
        </w:tc>
        <w:tc>
          <w:tcPr>
            <w:tcW w:w="3969" w:type="dxa"/>
          </w:tcPr>
          <w:p w14:paraId="4CC65387" w14:textId="33F5E82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They send up the hymn of victory and salvation which is ours, with a voice full of glory.</w:t>
            </w:r>
          </w:p>
        </w:tc>
        <w:tc>
          <w:tcPr>
            <w:tcW w:w="2552" w:type="dxa"/>
          </w:tcPr>
          <w:p w14:paraId="6F7F2EB1" w14:textId="4DA735EA"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يرسلون تسبحة الغلبة والخلاص</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 لنا بصوت ممتلئ مجداً</w:t>
            </w:r>
            <w:r w:rsidRPr="004319C3">
              <w:rPr>
                <w:rFonts w:asciiTheme="majorBidi" w:hAnsiTheme="majorBidi" w:cstheme="majorBidi"/>
                <w:b/>
                <w:bCs/>
                <w:sz w:val="24"/>
                <w:szCs w:val="24"/>
                <w:lang w:val="en-US"/>
              </w:rPr>
              <w:t>.</w:t>
            </w:r>
          </w:p>
        </w:tc>
      </w:tr>
      <w:tr w:rsidR="00CB7FDC" w:rsidRPr="009B270D" w14:paraId="4A4D67FE" w14:textId="77777777" w:rsidTr="009C52C7">
        <w:trPr>
          <w:jc w:val="center"/>
        </w:trPr>
        <w:tc>
          <w:tcPr>
            <w:tcW w:w="3969" w:type="dxa"/>
          </w:tcPr>
          <w:p w14:paraId="17259EB7" w14:textId="78C8E3E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 synger, frem­ siger, proklamerer, ytrer og siger:</w:t>
            </w:r>
          </w:p>
        </w:tc>
        <w:tc>
          <w:tcPr>
            <w:tcW w:w="3969" w:type="dxa"/>
          </w:tcPr>
          <w:p w14:paraId="19469325" w14:textId="3836197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They praise, they sing, they proclaim, they cry out, saying:</w:t>
            </w:r>
          </w:p>
        </w:tc>
        <w:tc>
          <w:tcPr>
            <w:tcW w:w="2552" w:type="dxa"/>
          </w:tcPr>
          <w:p w14:paraId="4387C2EA" w14:textId="0E2DF056"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يسبحون، وينشدون. ويصرخون،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ويصوتون قائلين</w:t>
            </w:r>
            <w:r w:rsidRPr="004319C3">
              <w:rPr>
                <w:rFonts w:asciiTheme="majorBidi" w:hAnsiTheme="majorBidi" w:cstheme="majorBidi"/>
                <w:b/>
                <w:bCs/>
                <w:sz w:val="24"/>
                <w:szCs w:val="24"/>
                <w:lang w:val="en-US"/>
              </w:rPr>
              <w:t>:</w:t>
            </w:r>
          </w:p>
        </w:tc>
      </w:tr>
      <w:tr w:rsidR="00675327" w:rsidRPr="009B270D" w14:paraId="62FAB28F" w14:textId="77777777" w:rsidTr="009C52C7">
        <w:trPr>
          <w:jc w:val="center"/>
        </w:trPr>
        <w:tc>
          <w:tcPr>
            <w:tcW w:w="3969" w:type="dxa"/>
          </w:tcPr>
          <w:p w14:paraId="5D17736D"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67B41621"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02C1E1A9" w14:textId="77777777" w:rsidR="00675327" w:rsidRPr="004319C3" w:rsidRDefault="00675327" w:rsidP="00CB7FDC">
            <w:pPr>
              <w:autoSpaceDE w:val="0"/>
              <w:autoSpaceDN w:val="0"/>
              <w:bidi/>
              <w:adjustRightInd w:val="0"/>
              <w:jc w:val="both"/>
              <w:rPr>
                <w:rFonts w:asciiTheme="majorBidi" w:hAnsiTheme="majorBidi" w:cstheme="majorBidi"/>
                <w:b/>
                <w:bCs/>
                <w:sz w:val="24"/>
                <w:szCs w:val="24"/>
                <w:rtl/>
              </w:rPr>
            </w:pPr>
          </w:p>
        </w:tc>
      </w:tr>
      <w:tr w:rsidR="00CB7FDC" w:rsidRPr="004332C7" w14:paraId="631A485B" w14:textId="77777777" w:rsidTr="009C52C7">
        <w:trPr>
          <w:jc w:val="center"/>
        </w:trPr>
        <w:tc>
          <w:tcPr>
            <w:tcW w:w="3969" w:type="dxa"/>
          </w:tcPr>
          <w:p w14:paraId="7B79DA61" w14:textId="79F5AADC"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FB39A9" w:rsidRPr="004332C7">
              <w:rPr>
                <w:rFonts w:asciiTheme="majorBidi" w:hAnsiTheme="majorBidi" w:cstheme="majorBidi"/>
                <w:b/>
                <w:bCs/>
                <w:color w:val="C10000"/>
                <w:sz w:val="24"/>
                <w:szCs w:val="24"/>
              </w:rPr>
              <w:t>:</w:t>
            </w:r>
          </w:p>
          <w:p w14:paraId="169B6513" w14:textId="64343ED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os være opmærksomme.</w:t>
            </w:r>
          </w:p>
        </w:tc>
        <w:tc>
          <w:tcPr>
            <w:tcW w:w="3969" w:type="dxa"/>
          </w:tcPr>
          <w:p w14:paraId="295CCAD2" w14:textId="2DF93BFE"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62814FA9" w14:textId="59A851F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Let us attend.</w:t>
            </w:r>
          </w:p>
        </w:tc>
        <w:tc>
          <w:tcPr>
            <w:tcW w:w="2552" w:type="dxa"/>
          </w:tcPr>
          <w:p w14:paraId="54EE45F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rPr>
              <w:t>:</w:t>
            </w:r>
          </w:p>
          <w:p w14:paraId="15D9E45C" w14:textId="5400164F"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ننصت</w:t>
            </w:r>
            <w:r w:rsidRPr="004319C3">
              <w:rPr>
                <w:rFonts w:asciiTheme="majorBidi" w:hAnsiTheme="majorBidi" w:cstheme="majorBidi"/>
                <w:b/>
                <w:bCs/>
                <w:color w:val="000000"/>
                <w:sz w:val="24"/>
                <w:szCs w:val="24"/>
              </w:rPr>
              <w:t>.</w:t>
            </w:r>
          </w:p>
        </w:tc>
      </w:tr>
      <w:tr w:rsidR="00675327" w:rsidRPr="004332C7" w14:paraId="18F142BE" w14:textId="77777777" w:rsidTr="009C52C7">
        <w:trPr>
          <w:jc w:val="center"/>
        </w:trPr>
        <w:tc>
          <w:tcPr>
            <w:tcW w:w="3969" w:type="dxa"/>
          </w:tcPr>
          <w:p w14:paraId="6A8B96F3" w14:textId="77777777" w:rsidR="00675327" w:rsidRPr="004332C7" w:rsidRDefault="00675327" w:rsidP="00C767E9">
            <w:pPr>
              <w:jc w:val="both"/>
              <w:rPr>
                <w:rFonts w:asciiTheme="majorBidi" w:hAnsiTheme="majorBidi" w:cstheme="majorBidi"/>
                <w:b/>
                <w:bCs/>
                <w:color w:val="C10000"/>
                <w:sz w:val="24"/>
                <w:szCs w:val="24"/>
              </w:rPr>
            </w:pPr>
          </w:p>
        </w:tc>
        <w:tc>
          <w:tcPr>
            <w:tcW w:w="3969" w:type="dxa"/>
          </w:tcPr>
          <w:p w14:paraId="082ADD52"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6F793B9F"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4B7D1369" w14:textId="77777777" w:rsidTr="009C52C7">
        <w:trPr>
          <w:jc w:val="center"/>
        </w:trPr>
        <w:tc>
          <w:tcPr>
            <w:tcW w:w="3969" w:type="dxa"/>
          </w:tcPr>
          <w:p w14:paraId="51F8EDD7" w14:textId="1988EC27"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256A7F9" w14:textId="55C93D0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Keruberne tilbeder dig, og seraferne højlover dig, og siger med høj røst:</w:t>
            </w:r>
          </w:p>
        </w:tc>
        <w:tc>
          <w:tcPr>
            <w:tcW w:w="3969" w:type="dxa"/>
          </w:tcPr>
          <w:p w14:paraId="5C2384BE" w14:textId="4D7F4482"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5176B7EC" w14:textId="435CD9F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 cherubim worship You, and the seraphim glorify You, proclaiming and saying:</w:t>
            </w:r>
          </w:p>
        </w:tc>
        <w:tc>
          <w:tcPr>
            <w:tcW w:w="2552" w:type="dxa"/>
          </w:tcPr>
          <w:p w14:paraId="601D23A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527AC8FA" w14:textId="3B0C5D28" w:rsidR="004366FC" w:rsidRPr="004319C3" w:rsidRDefault="004366FC" w:rsidP="00CB7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الشاروبيم يسجدون لك،</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والسارافيم يمجدونك، صارخين</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قائلين</w:t>
            </w:r>
            <w:r w:rsidRPr="0019613F">
              <w:rPr>
                <w:rFonts w:asciiTheme="majorBidi" w:hAnsiTheme="majorBidi" w:cstheme="majorBidi"/>
                <w:b/>
                <w:bCs/>
                <w:color w:val="000000"/>
                <w:sz w:val="24"/>
                <w:szCs w:val="24"/>
                <w:lang w:val="en-US"/>
              </w:rPr>
              <w:t>:</w:t>
            </w:r>
          </w:p>
        </w:tc>
      </w:tr>
      <w:tr w:rsidR="00CB7FDC" w:rsidRPr="009B270D" w14:paraId="0953A67B" w14:textId="77777777" w:rsidTr="009C52C7">
        <w:trPr>
          <w:jc w:val="center"/>
        </w:trPr>
        <w:tc>
          <w:tcPr>
            <w:tcW w:w="3969" w:type="dxa"/>
          </w:tcPr>
          <w:p w14:paraId="185E6EE6" w14:textId="2436186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Herren Sebaoth. Himlen og Jorden er fuld af din hellige  herlighed!</w:t>
            </w:r>
          </w:p>
        </w:tc>
        <w:tc>
          <w:tcPr>
            <w:tcW w:w="3969" w:type="dxa"/>
          </w:tcPr>
          <w:p w14:paraId="79D13987" w14:textId="21BFEC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“Holy, holy, holy, Lord of hosts. Heaven and earth are full of Your holy glory.”</w:t>
            </w:r>
          </w:p>
        </w:tc>
        <w:tc>
          <w:tcPr>
            <w:tcW w:w="2552" w:type="dxa"/>
          </w:tcPr>
          <w:p w14:paraId="6A98F749" w14:textId="1CDC290F"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قدوس. قدوس. قدوس. رب</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الصاباؤت. السماء والأرض</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مملوءتان من مجدك الاقدس</w:t>
            </w:r>
            <w:r w:rsidRPr="0019613F">
              <w:rPr>
                <w:rFonts w:asciiTheme="majorBidi" w:hAnsiTheme="majorBidi" w:cstheme="majorBidi"/>
                <w:b/>
                <w:bCs/>
                <w:sz w:val="24"/>
                <w:szCs w:val="24"/>
                <w:lang w:val="en-US"/>
              </w:rPr>
              <w:t>."</w:t>
            </w:r>
          </w:p>
        </w:tc>
      </w:tr>
      <w:tr w:rsidR="009C52C7" w:rsidRPr="009B270D" w14:paraId="3CBEA8D5" w14:textId="77777777" w:rsidTr="009C52C7">
        <w:trPr>
          <w:jc w:val="center"/>
        </w:trPr>
        <w:tc>
          <w:tcPr>
            <w:tcW w:w="3969" w:type="dxa"/>
          </w:tcPr>
          <w:p w14:paraId="7324F1D5"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6B5E66BF"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1F989CA8" w14:textId="77777777" w:rsidR="009C52C7" w:rsidRPr="004319C3" w:rsidRDefault="009C52C7" w:rsidP="00CB7FDC">
            <w:pPr>
              <w:autoSpaceDE w:val="0"/>
              <w:autoSpaceDN w:val="0"/>
              <w:bidi/>
              <w:adjustRightInd w:val="0"/>
              <w:jc w:val="both"/>
              <w:rPr>
                <w:rFonts w:asciiTheme="majorBidi" w:hAnsiTheme="majorBidi" w:cstheme="majorBidi"/>
                <w:b/>
                <w:bCs/>
                <w:sz w:val="24"/>
                <w:szCs w:val="24"/>
                <w:lang w:val="en-US"/>
              </w:rPr>
            </w:pPr>
          </w:p>
        </w:tc>
      </w:tr>
      <w:tr w:rsidR="00CB7FDC" w:rsidRPr="009B270D" w14:paraId="43600BE8" w14:textId="77777777" w:rsidTr="009C52C7">
        <w:trPr>
          <w:jc w:val="center"/>
        </w:trPr>
        <w:tc>
          <w:tcPr>
            <w:tcW w:w="3969" w:type="dxa"/>
          </w:tcPr>
          <w:p w14:paraId="692672EE" w14:textId="2B82D50F"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Og hvis folket har valgt at sige det"aspasmos watis</w:t>
            </w:r>
            <w:r w:rsidR="00FB39A9"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 xml:space="preserve">; som passer til, så sker det, før de siger det førnævnte "Hellig". Her korser præsten først sig selv, dernæst tjeneren og folket mod vest. </w:t>
            </w:r>
            <w:r w:rsidRPr="00C06844">
              <w:rPr>
                <w:rFonts w:asciiTheme="majorBidi" w:hAnsiTheme="majorBidi" w:cstheme="majorBidi"/>
                <w:color w:val="1F497D" w:themeColor="text2"/>
                <w:sz w:val="24"/>
                <w:szCs w:val="24"/>
                <w:lang w:val="en-US"/>
              </w:rPr>
              <w:t xml:space="preserve">Og </w:t>
            </w:r>
            <w:proofErr w:type="spellStart"/>
            <w:r w:rsidRPr="00C06844">
              <w:rPr>
                <w:rFonts w:asciiTheme="majorBidi" w:hAnsiTheme="majorBidi" w:cstheme="majorBidi"/>
                <w:color w:val="1F497D" w:themeColor="text2"/>
                <w:sz w:val="24"/>
                <w:szCs w:val="24"/>
                <w:lang w:val="en-US"/>
              </w:rPr>
              <w:t>hver</w:t>
            </w:r>
            <w:proofErr w:type="spellEnd"/>
            <w:r w:rsidRPr="00C06844">
              <w:rPr>
                <w:rFonts w:asciiTheme="majorBidi" w:hAnsiTheme="majorBidi" w:cstheme="majorBidi"/>
                <w:color w:val="1F497D" w:themeColor="text2"/>
                <w:sz w:val="24"/>
                <w:szCs w:val="24"/>
                <w:lang w:val="en-US"/>
              </w:rPr>
              <w:t xml:space="preserve"> gang </w:t>
            </w:r>
            <w:proofErr w:type="spellStart"/>
            <w:r w:rsidRPr="00C06844">
              <w:rPr>
                <w:rFonts w:asciiTheme="majorBidi" w:hAnsiTheme="majorBidi" w:cstheme="majorBidi"/>
                <w:color w:val="1F497D" w:themeColor="text2"/>
                <w:sz w:val="24"/>
                <w:szCs w:val="24"/>
                <w:lang w:val="en-US"/>
              </w:rPr>
              <w:t>siger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han</w:t>
            </w:r>
            <w:proofErr w:type="spellEnd"/>
            <w:r w:rsidR="006A59E1"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w:t>
            </w:r>
            <w:proofErr w:type="spellStart"/>
            <w:r w:rsidRPr="00C06844">
              <w:rPr>
                <w:rFonts w:asciiTheme="majorBidi" w:hAnsiTheme="majorBidi" w:cstheme="majorBidi"/>
                <w:color w:val="1F497D" w:themeColor="text2"/>
                <w:sz w:val="24"/>
                <w:szCs w:val="24"/>
                <w:lang w:val="en-US"/>
              </w:rPr>
              <w:t>Hellig</w:t>
            </w:r>
            <w:proofErr w:type="spellEnd"/>
            <w:r w:rsidRPr="00C06844">
              <w:rPr>
                <w:rFonts w:asciiTheme="majorBidi" w:hAnsiTheme="majorBidi" w:cstheme="majorBidi"/>
                <w:color w:val="1F497D" w:themeColor="text2"/>
                <w:sz w:val="24"/>
                <w:szCs w:val="24"/>
                <w:lang w:val="en-US"/>
              </w:rPr>
              <w:t>''.</w:t>
            </w:r>
          </w:p>
        </w:tc>
        <w:tc>
          <w:tcPr>
            <w:tcW w:w="3969" w:type="dxa"/>
          </w:tcPr>
          <w:p w14:paraId="031401C9" w14:textId="5DF8E01E"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people may chant the appropriate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Watos</w:t>
            </w:r>
            <w:proofErr w:type="spellEnd"/>
            <w:r w:rsidRPr="00C06844">
              <w:rPr>
                <w:rFonts w:asciiTheme="majorBidi" w:hAnsiTheme="majorBidi" w:cstheme="majorBidi"/>
                <w:color w:val="1F497D" w:themeColor="text2"/>
                <w:sz w:val="24"/>
                <w:szCs w:val="24"/>
                <w:lang w:val="en-US"/>
              </w:rPr>
              <w:t xml:space="preserve"> hymn for annual days (or another </w:t>
            </w:r>
            <w:proofErr w:type="spellStart"/>
            <w:r w:rsidRPr="00C06844">
              <w:rPr>
                <w:rFonts w:asciiTheme="majorBidi" w:hAnsiTheme="majorBidi" w:cstheme="majorBidi"/>
                <w:color w:val="1F497D" w:themeColor="text2"/>
                <w:sz w:val="24"/>
                <w:szCs w:val="24"/>
                <w:lang w:val="en-US"/>
              </w:rPr>
              <w:t>Aspasmos</w:t>
            </w:r>
            <w:proofErr w:type="spellEnd"/>
            <w:r w:rsidRPr="00C06844">
              <w:rPr>
                <w:rFonts w:asciiTheme="majorBidi" w:hAnsiTheme="majorBidi" w:cstheme="majorBidi"/>
                <w:color w:val="1F497D" w:themeColor="text2"/>
                <w:sz w:val="24"/>
                <w:szCs w:val="24"/>
                <w:lang w:val="en-US"/>
              </w:rPr>
              <w:t xml:space="preserve"> according to the feast and season of the year).</w:t>
            </w:r>
          </w:p>
        </w:tc>
        <w:tc>
          <w:tcPr>
            <w:tcW w:w="2552" w:type="dxa"/>
          </w:tcPr>
          <w:p w14:paraId="31953005" w14:textId="4C685DBD" w:rsidR="004366FC" w:rsidRPr="00C06844" w:rsidRDefault="004366FC" w:rsidP="00CB7FD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أو يقول الشعب هذا الاسبسمس الواطس</w:t>
            </w:r>
            <w:r w:rsidR="00CB7FD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السنوي </w:t>
            </w:r>
            <w:r w:rsidR="003A5EDE"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أو غيره من الاسبسمسات الموافقة</w:t>
            </w:r>
            <w:r w:rsidR="00CB7FD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للعيد أو الموسم(.</w:t>
            </w:r>
          </w:p>
        </w:tc>
      </w:tr>
      <w:tr w:rsidR="00CB7FDC" w:rsidRPr="009B270D" w14:paraId="49FC342C" w14:textId="77777777" w:rsidTr="009C52C7">
        <w:trPr>
          <w:jc w:val="center"/>
        </w:trPr>
        <w:tc>
          <w:tcPr>
            <w:tcW w:w="3969" w:type="dxa"/>
          </w:tcPr>
          <w:p w14:paraId="56B596D3" w14:textId="7C2D0DA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magternes Gud, vend dig og se ned fra himlen. Se til og besøg denne vinstok. Bered den og orden den - den som din højre hånd har plantet.</w:t>
            </w:r>
          </w:p>
        </w:tc>
        <w:tc>
          <w:tcPr>
            <w:tcW w:w="3969" w:type="dxa"/>
          </w:tcPr>
          <w:p w14:paraId="0F680ACD" w14:textId="6770C9E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Lord, God of hosts, return and behold from heaven, and look and visit this vine, </w:t>
            </w:r>
            <w:proofErr w:type="gramStart"/>
            <w:r w:rsidRPr="004332C7">
              <w:rPr>
                <w:rFonts w:asciiTheme="majorBidi" w:hAnsiTheme="majorBidi" w:cstheme="majorBidi"/>
                <w:sz w:val="24"/>
                <w:szCs w:val="24"/>
                <w:lang w:val="en-US"/>
              </w:rPr>
              <w:t>restore</w:t>
            </w:r>
            <w:proofErr w:type="gramEnd"/>
            <w:r w:rsidRPr="004332C7">
              <w:rPr>
                <w:rFonts w:asciiTheme="majorBidi" w:hAnsiTheme="majorBidi" w:cstheme="majorBidi"/>
                <w:sz w:val="24"/>
                <w:szCs w:val="24"/>
                <w:lang w:val="en-US"/>
              </w:rPr>
              <w:t xml:space="preserve"> and establish her, this which Your right hand has planted.</w:t>
            </w:r>
          </w:p>
        </w:tc>
        <w:tc>
          <w:tcPr>
            <w:tcW w:w="2552" w:type="dxa"/>
          </w:tcPr>
          <w:p w14:paraId="25730E66" w14:textId="236A814F"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ايها الرب إله القوات، إرجع</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واطلع من السماء، انظر وتعهد</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هذه الكرمة، أصلحها و ثبتها،</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هذه التي غرستها يمينك</w:t>
            </w:r>
            <w:r w:rsidRPr="0019613F">
              <w:rPr>
                <w:rFonts w:asciiTheme="majorBidi" w:hAnsiTheme="majorBidi" w:cstheme="majorBidi"/>
                <w:b/>
                <w:bCs/>
                <w:sz w:val="24"/>
                <w:szCs w:val="24"/>
                <w:lang w:val="en-US"/>
              </w:rPr>
              <w:t>.</w:t>
            </w:r>
            <w:r w:rsidR="00CE36F8" w:rsidRPr="0019613F">
              <w:rPr>
                <w:rFonts w:asciiTheme="majorBidi" w:hAnsiTheme="majorBidi" w:cstheme="majorBidi"/>
                <w:b/>
                <w:bCs/>
                <w:sz w:val="24"/>
                <w:szCs w:val="24"/>
                <w:lang w:val="en-US"/>
              </w:rPr>
              <w:t xml:space="preserve"> </w:t>
            </w:r>
          </w:p>
        </w:tc>
      </w:tr>
      <w:tr w:rsidR="00CB7FDC" w:rsidRPr="009B270D" w14:paraId="67B3A439" w14:textId="77777777" w:rsidTr="009C52C7">
        <w:trPr>
          <w:jc w:val="center"/>
        </w:trPr>
        <w:tc>
          <w:tcPr>
            <w:tcW w:w="3969" w:type="dxa"/>
          </w:tcPr>
          <w:p w14:paraId="6B6A6302" w14:textId="79A3FE95" w:rsidR="004366FC" w:rsidRPr="004332C7" w:rsidRDefault="004366FC" w:rsidP="00CE36F8">
            <w:pPr>
              <w:jc w:val="both"/>
              <w:rPr>
                <w:rFonts w:asciiTheme="majorBidi" w:hAnsiTheme="majorBidi" w:cstheme="majorBidi"/>
                <w:sz w:val="24"/>
                <w:szCs w:val="24"/>
              </w:rPr>
            </w:pPr>
            <w:r w:rsidRPr="004332C7">
              <w:rPr>
                <w:rFonts w:asciiTheme="majorBidi" w:hAnsiTheme="majorBidi" w:cstheme="majorBidi"/>
                <w:sz w:val="24"/>
                <w:szCs w:val="24"/>
              </w:rPr>
              <w:t>Halleluja, halleluja, halleluja. (Velsign sæden og urterne)</w:t>
            </w:r>
            <w:r w:rsidRPr="004332C7">
              <w:rPr>
                <w:rFonts w:asciiTheme="majorBidi" w:hAnsiTheme="majorBidi" w:cstheme="majorBidi"/>
                <w:color w:val="C10000"/>
                <w:sz w:val="24"/>
                <w:szCs w:val="24"/>
              </w:rPr>
              <w:t xml:space="preserve"> *</w:t>
            </w:r>
            <w:r w:rsidR="00CE36F8">
              <w:rPr>
                <w:rFonts w:asciiTheme="majorBidi" w:hAnsiTheme="majorBidi" w:cstheme="majorBidi"/>
                <w:color w:val="C10000"/>
                <w:sz w:val="24"/>
                <w:szCs w:val="24"/>
              </w:rPr>
              <w:t xml:space="preserve"> </w:t>
            </w:r>
            <w:r w:rsidRPr="004332C7">
              <w:rPr>
                <w:rFonts w:asciiTheme="majorBidi" w:hAnsiTheme="majorBidi" w:cstheme="majorBidi"/>
                <w:sz w:val="24"/>
                <w:szCs w:val="24"/>
              </w:rPr>
              <w:t>Må din nåde og fred være en mur om dit folk.</w:t>
            </w:r>
          </w:p>
        </w:tc>
        <w:tc>
          <w:tcPr>
            <w:tcW w:w="3969" w:type="dxa"/>
          </w:tcPr>
          <w:p w14:paraId="6B653A8F" w14:textId="7D1368E4" w:rsidR="004366FC" w:rsidRPr="004332C7" w:rsidRDefault="004366FC" w:rsidP="00392F20">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Alleluia. Alleluia.</w:t>
            </w:r>
            <w:r w:rsidR="00392F20" w:rsidRPr="004332C7">
              <w:rPr>
                <w:rFonts w:asciiTheme="majorBidi" w:hAnsiTheme="majorBidi" w:cstheme="majorBidi" w:hint="cs"/>
                <w:color w:val="000000"/>
                <w:sz w:val="24"/>
                <w:szCs w:val="24"/>
                <w:rtl/>
                <w:lang w:val="en-US"/>
              </w:rPr>
              <w:t xml:space="preserve"> </w:t>
            </w:r>
            <w:r w:rsidRPr="004332C7">
              <w:rPr>
                <w:rFonts w:asciiTheme="majorBidi" w:hAnsiTheme="majorBidi" w:cstheme="majorBidi"/>
                <w:color w:val="000000"/>
                <w:sz w:val="24"/>
                <w:szCs w:val="24"/>
                <w:lang w:val="en-US"/>
              </w:rPr>
              <w:t>Alleluia. (Bless the seeds and the herbs</w:t>
            </w:r>
            <w:proofErr w:type="gramStart"/>
            <w:r w:rsidRPr="004332C7">
              <w:rPr>
                <w:rFonts w:asciiTheme="majorBidi" w:hAnsiTheme="majorBidi" w:cstheme="majorBidi"/>
                <w:color w:val="000000"/>
                <w:sz w:val="24"/>
                <w:szCs w:val="24"/>
                <w:lang w:val="en-US"/>
              </w:rPr>
              <w:t>.)</w:t>
            </w:r>
            <w:r w:rsidRPr="004332C7">
              <w:rPr>
                <w:rFonts w:asciiTheme="majorBidi" w:hAnsiTheme="majorBidi" w:cstheme="majorBidi"/>
                <w:color w:val="C10000"/>
                <w:sz w:val="24"/>
                <w:szCs w:val="24"/>
                <w:lang w:val="en-US"/>
              </w:rPr>
              <w:t>*</w:t>
            </w:r>
            <w:proofErr w:type="gramEnd"/>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May Your mercy and peace be a fortress to Your People.</w:t>
            </w:r>
          </w:p>
        </w:tc>
        <w:tc>
          <w:tcPr>
            <w:tcW w:w="2552" w:type="dxa"/>
          </w:tcPr>
          <w:p w14:paraId="25848373" w14:textId="556C7865" w:rsidR="004366FC" w:rsidRPr="004319C3" w:rsidRDefault="004366FC" w:rsidP="00CB7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هلليلويا، هلليلويا، هلليلويا،</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بارك الزروع والعشب</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C10000"/>
                <w:sz w:val="24"/>
                <w:szCs w:val="24"/>
                <w:rtl/>
              </w:rPr>
              <w:t>*</w:t>
            </w:r>
            <w:r w:rsidRPr="004319C3">
              <w:rPr>
                <w:rFonts w:asciiTheme="majorBidi" w:hAnsiTheme="majorBidi" w:cstheme="majorBidi"/>
                <w:b/>
                <w:bCs/>
                <w:color w:val="000000"/>
                <w:sz w:val="24"/>
                <w:szCs w:val="24"/>
                <w:rtl/>
              </w:rPr>
              <w:t>، فلتكن</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رحمتك وسلامك حصنا لشعبك</w:t>
            </w:r>
            <w:r w:rsidRPr="004319C3">
              <w:rPr>
                <w:rFonts w:asciiTheme="majorBidi" w:hAnsiTheme="majorBidi" w:cstheme="majorBidi"/>
                <w:b/>
                <w:bCs/>
                <w:color w:val="000000"/>
                <w:sz w:val="24"/>
                <w:szCs w:val="24"/>
                <w:lang w:val="en-US"/>
              </w:rPr>
              <w:t>.</w:t>
            </w:r>
          </w:p>
        </w:tc>
      </w:tr>
      <w:tr w:rsidR="00CB7FDC" w:rsidRPr="009B270D" w14:paraId="60DC743B" w14:textId="77777777" w:rsidTr="009C52C7">
        <w:trPr>
          <w:jc w:val="center"/>
        </w:trPr>
        <w:tc>
          <w:tcPr>
            <w:tcW w:w="3969" w:type="dxa"/>
          </w:tcPr>
          <w:p w14:paraId="71B0098D" w14:textId="55345E5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Hellig, hellig, hellig er Herren Sebaoth. Himlen og Jorden er fuld af din hellige herlighed!</w:t>
            </w:r>
          </w:p>
        </w:tc>
        <w:tc>
          <w:tcPr>
            <w:tcW w:w="3969" w:type="dxa"/>
          </w:tcPr>
          <w:p w14:paraId="096B672E" w14:textId="33F198B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Holy. Holy. Holy. Lord of hosts, heaven and earth are full of Your holy glory.</w:t>
            </w:r>
          </w:p>
        </w:tc>
        <w:tc>
          <w:tcPr>
            <w:tcW w:w="2552" w:type="dxa"/>
          </w:tcPr>
          <w:p w14:paraId="7861F40C" w14:textId="7EAC0B6E"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قدوس. قدوس. قدوس. ربالصاباؤوت. السماء والأرض</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مملوءتان من مجدك الاقدس</w:t>
            </w:r>
            <w:r w:rsidRPr="0019613F">
              <w:rPr>
                <w:rFonts w:asciiTheme="majorBidi" w:hAnsiTheme="majorBidi" w:cstheme="majorBidi"/>
                <w:b/>
                <w:bCs/>
                <w:sz w:val="24"/>
                <w:szCs w:val="24"/>
                <w:lang w:val="en-US"/>
              </w:rPr>
              <w:t>.</w:t>
            </w:r>
          </w:p>
        </w:tc>
      </w:tr>
      <w:tr w:rsidR="009C52C7" w:rsidRPr="009B270D" w14:paraId="11B3FE60" w14:textId="77777777" w:rsidTr="009C52C7">
        <w:trPr>
          <w:jc w:val="center"/>
        </w:trPr>
        <w:tc>
          <w:tcPr>
            <w:tcW w:w="3969" w:type="dxa"/>
          </w:tcPr>
          <w:p w14:paraId="2D2E342F"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6094B5E1"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44126B87" w14:textId="77777777" w:rsidR="009C52C7" w:rsidRPr="004319C3" w:rsidRDefault="009C52C7" w:rsidP="00CB7FDC">
            <w:pPr>
              <w:autoSpaceDE w:val="0"/>
              <w:autoSpaceDN w:val="0"/>
              <w:bidi/>
              <w:adjustRightInd w:val="0"/>
              <w:jc w:val="both"/>
              <w:rPr>
                <w:rFonts w:asciiTheme="majorBidi" w:hAnsiTheme="majorBidi" w:cstheme="majorBidi"/>
                <w:b/>
                <w:bCs/>
                <w:sz w:val="24"/>
                <w:szCs w:val="24"/>
                <w:rtl/>
              </w:rPr>
            </w:pPr>
          </w:p>
        </w:tc>
      </w:tr>
      <w:tr w:rsidR="00CB7FDC" w:rsidRPr="009B270D" w14:paraId="045F5D58" w14:textId="77777777" w:rsidTr="009C52C7">
        <w:trPr>
          <w:jc w:val="center"/>
        </w:trPr>
        <w:tc>
          <w:tcPr>
            <w:tcW w:w="3969" w:type="dxa"/>
          </w:tcPr>
          <w:p w14:paraId="0463EFA7" w14:textId="5C02404A" w:rsidR="004366FC" w:rsidRPr="00C06844" w:rsidRDefault="004366FC" w:rsidP="00C767E9">
            <w:pPr>
              <w:jc w:val="both"/>
              <w:rPr>
                <w:rFonts w:asciiTheme="majorBidi" w:hAnsiTheme="majorBidi" w:cstheme="majorBidi"/>
                <w:color w:val="1F497D" w:themeColor="text2"/>
                <w:sz w:val="24"/>
                <w:szCs w:val="24"/>
              </w:rPr>
            </w:pPr>
            <w:r w:rsidRPr="004605D5">
              <w:rPr>
                <w:rFonts w:asciiTheme="majorBidi" w:hAnsiTheme="majorBidi" w:cstheme="majorBidi"/>
                <w:color w:val="FF0000"/>
                <w:sz w:val="24"/>
                <w:szCs w:val="24"/>
              </w:rPr>
              <w:t>*</w:t>
            </w:r>
            <w:r w:rsidRPr="00C06844">
              <w:rPr>
                <w:rFonts w:asciiTheme="majorBidi" w:hAnsiTheme="majorBidi" w:cstheme="majorBidi"/>
                <w:color w:val="1F497D" w:themeColor="text2"/>
                <w:sz w:val="24"/>
                <w:szCs w:val="24"/>
              </w:rPr>
              <w:t xml:space="preserve"> Og i flodperioden fra d. 12. Paoni til d. 9. Paopi siges:</w:t>
            </w:r>
          </w:p>
        </w:tc>
        <w:tc>
          <w:tcPr>
            <w:tcW w:w="3969" w:type="dxa"/>
          </w:tcPr>
          <w:p w14:paraId="5D694673" w14:textId="77777777" w:rsidR="004366FC" w:rsidRPr="00C06844" w:rsidRDefault="004366FC" w:rsidP="00C767E9">
            <w:pPr>
              <w:autoSpaceDE w:val="0"/>
              <w:autoSpaceDN w:val="0"/>
              <w:adjustRightInd w:val="0"/>
              <w:jc w:val="both"/>
              <w:rPr>
                <w:rFonts w:asciiTheme="majorBidi" w:hAnsiTheme="majorBidi" w:cstheme="majorBidi"/>
                <w:color w:val="1F497D" w:themeColor="text2"/>
                <w:sz w:val="24"/>
                <w:szCs w:val="24"/>
                <w:lang w:val="en-US"/>
              </w:rPr>
            </w:pPr>
            <w:r w:rsidRPr="004605D5">
              <w:rPr>
                <w:rFonts w:asciiTheme="majorBidi" w:hAnsiTheme="majorBidi" w:cstheme="majorBidi"/>
                <w:color w:val="FF0000"/>
                <w:sz w:val="24"/>
                <w:szCs w:val="24"/>
                <w:lang w:val="en-US"/>
              </w:rPr>
              <w:t xml:space="preserve">* </w:t>
            </w:r>
            <w:r w:rsidRPr="00C06844">
              <w:rPr>
                <w:rFonts w:asciiTheme="majorBidi" w:hAnsiTheme="majorBidi" w:cstheme="majorBidi"/>
                <w:color w:val="1F497D" w:themeColor="text2"/>
                <w:sz w:val="24"/>
                <w:szCs w:val="24"/>
                <w:lang w:val="en-US"/>
              </w:rPr>
              <w:t>During the times identified below, the following prayers are said instead of the one between the parentheses above.</w:t>
            </w:r>
          </w:p>
          <w:p w14:paraId="08ED8295" w14:textId="2AC09560" w:rsidR="004366FC" w:rsidRPr="00C06844" w:rsidRDefault="004366FC" w:rsidP="00C767E9">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 xml:space="preserve">From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12 to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9 (June 19 to October 19/20):</w:t>
            </w:r>
          </w:p>
        </w:tc>
        <w:tc>
          <w:tcPr>
            <w:tcW w:w="2552" w:type="dxa"/>
          </w:tcPr>
          <w:p w14:paraId="68399203" w14:textId="06F863C5" w:rsidR="004366FC" w:rsidRPr="00C06844" w:rsidRDefault="004366FC" w:rsidP="00CB7FDC">
            <w:pPr>
              <w:autoSpaceDE w:val="0"/>
              <w:autoSpaceDN w:val="0"/>
              <w:bidi/>
              <w:adjustRightInd w:val="0"/>
              <w:jc w:val="both"/>
              <w:rPr>
                <w:rFonts w:asciiTheme="majorBidi" w:hAnsiTheme="majorBidi" w:cstheme="majorBidi"/>
                <w:b/>
                <w:bCs/>
                <w:color w:val="1F497D" w:themeColor="text2"/>
                <w:sz w:val="24"/>
                <w:szCs w:val="24"/>
                <w:lang w:val="en-US"/>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تقال الجمل الآتية في الأوقات المبينة بعد</w:t>
            </w:r>
            <w:r w:rsidR="00CB7FDC" w:rsidRPr="00C06844">
              <w:rPr>
                <w:rFonts w:asciiTheme="majorBidi" w:hAnsiTheme="majorBidi" w:cstheme="majorBidi" w:hint="cs"/>
                <w:b/>
                <w:bCs/>
                <w:color w:val="1F497D" w:themeColor="text2"/>
                <w:sz w:val="24"/>
                <w:szCs w:val="24"/>
                <w:rtl/>
              </w:rPr>
              <w:t xml:space="preserve"> ف</w:t>
            </w:r>
            <w:r w:rsidRPr="00C06844">
              <w:rPr>
                <w:rFonts w:asciiTheme="majorBidi" w:hAnsiTheme="majorBidi" w:cstheme="majorBidi"/>
                <w:b/>
                <w:bCs/>
                <w:color w:val="1F497D" w:themeColor="text2"/>
                <w:sz w:val="24"/>
                <w:szCs w:val="24"/>
                <w:rtl/>
              </w:rPr>
              <w:t>ي مكان الجملة التي بين القوسين أعلاه</w:t>
            </w:r>
            <w:r w:rsidRPr="00C06844">
              <w:rPr>
                <w:rFonts w:asciiTheme="majorBidi" w:hAnsiTheme="majorBidi" w:cstheme="majorBidi"/>
                <w:b/>
                <w:bCs/>
                <w:color w:val="1F497D" w:themeColor="text2"/>
                <w:sz w:val="24"/>
                <w:szCs w:val="24"/>
                <w:rtl/>
                <w:lang w:val="en-US"/>
              </w:rPr>
              <w:t>.</w:t>
            </w:r>
          </w:p>
          <w:p w14:paraId="1AB7485A" w14:textId="59E3D486" w:rsidR="004366FC" w:rsidRPr="00C06844" w:rsidRDefault="004366FC" w:rsidP="00CB7FD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من </w:t>
            </w:r>
            <w:r w:rsidRPr="00C06844">
              <w:rPr>
                <w:rFonts w:asciiTheme="majorBidi" w:hAnsiTheme="majorBidi" w:cstheme="majorBidi"/>
                <w:b/>
                <w:bCs/>
                <w:color w:val="1F497D" w:themeColor="text2"/>
                <w:sz w:val="24"/>
                <w:szCs w:val="24"/>
                <w:rtl/>
                <w:lang w:val="en-US"/>
              </w:rPr>
              <w:t>12</w:t>
            </w:r>
            <w:r w:rsidRPr="00C06844">
              <w:rPr>
                <w:rFonts w:asciiTheme="majorBidi" w:hAnsiTheme="majorBidi" w:cstheme="majorBidi"/>
                <w:b/>
                <w:bCs/>
                <w:color w:val="1F497D" w:themeColor="text2"/>
                <w:sz w:val="24"/>
                <w:szCs w:val="24"/>
                <w:rtl/>
              </w:rPr>
              <w:t xml:space="preserve"> بؤونة إلي </w:t>
            </w:r>
            <w:r w:rsidRPr="00C06844">
              <w:rPr>
                <w:rFonts w:asciiTheme="majorBidi" w:hAnsiTheme="majorBidi" w:cstheme="majorBidi"/>
                <w:b/>
                <w:bCs/>
                <w:color w:val="1F497D" w:themeColor="text2"/>
                <w:sz w:val="24"/>
                <w:szCs w:val="24"/>
                <w:rtl/>
                <w:lang w:val="en-US"/>
              </w:rPr>
              <w:t>9</w:t>
            </w:r>
            <w:r w:rsidRPr="00C06844">
              <w:rPr>
                <w:rFonts w:asciiTheme="majorBidi" w:hAnsiTheme="majorBidi" w:cstheme="majorBidi"/>
                <w:b/>
                <w:bCs/>
                <w:color w:val="1F497D" w:themeColor="text2"/>
                <w:sz w:val="24"/>
                <w:szCs w:val="24"/>
                <w:rtl/>
              </w:rPr>
              <w:t xml:space="preserve"> بابة </w:t>
            </w:r>
            <w:r w:rsidR="00CB7FDC" w:rsidRPr="00C06844">
              <w:rPr>
                <w:rFonts w:asciiTheme="majorBidi" w:hAnsiTheme="majorBidi" w:cstheme="majorBidi" w:hint="cs"/>
                <w:b/>
                <w:bCs/>
                <w:color w:val="1F497D" w:themeColor="text2"/>
                <w:sz w:val="24"/>
                <w:szCs w:val="24"/>
                <w:rtl/>
              </w:rPr>
              <w:t>(</w:t>
            </w:r>
            <w:r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19</w:t>
            </w:r>
            <w:r w:rsidRPr="00C06844">
              <w:rPr>
                <w:rFonts w:asciiTheme="majorBidi" w:hAnsiTheme="majorBidi" w:cstheme="majorBidi"/>
                <w:b/>
                <w:bCs/>
                <w:color w:val="1F497D" w:themeColor="text2"/>
                <w:sz w:val="24"/>
                <w:szCs w:val="24"/>
                <w:rtl/>
              </w:rPr>
              <w:t xml:space="preserve"> يونية إلي</w:t>
            </w:r>
            <w:r w:rsidR="00CB7FDC" w:rsidRPr="00C06844">
              <w:rPr>
                <w:rFonts w:asciiTheme="majorBidi" w:hAnsiTheme="majorBidi" w:cstheme="majorBidi" w:hint="cs"/>
                <w:b/>
                <w:bCs/>
                <w:color w:val="1F497D" w:themeColor="text2"/>
                <w:sz w:val="24"/>
                <w:szCs w:val="24"/>
                <w:rtl/>
              </w:rPr>
              <w:t xml:space="preserve"> 20 </w:t>
            </w:r>
            <w:r w:rsidRPr="00C06844">
              <w:rPr>
                <w:rFonts w:asciiTheme="majorBidi" w:hAnsiTheme="majorBidi" w:cstheme="majorBidi"/>
                <w:b/>
                <w:bCs/>
                <w:color w:val="1F497D" w:themeColor="text2"/>
                <w:sz w:val="24"/>
                <w:szCs w:val="24"/>
                <w:rtl/>
              </w:rPr>
              <w:t xml:space="preserve"> أكتوبر(.</w:t>
            </w:r>
          </w:p>
        </w:tc>
      </w:tr>
      <w:tr w:rsidR="00CB7FDC" w:rsidRPr="004332C7" w14:paraId="137F0B15" w14:textId="77777777" w:rsidTr="009C52C7">
        <w:trPr>
          <w:jc w:val="center"/>
        </w:trPr>
        <w:tc>
          <w:tcPr>
            <w:tcW w:w="3969" w:type="dxa"/>
          </w:tcPr>
          <w:p w14:paraId="598CB8BB" w14:textId="55140ACB"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flodens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vande</w:t>
            </w:r>
            <w:proofErr w:type="spellEnd"/>
            <w:r w:rsidR="00FB39A9" w:rsidRPr="004332C7">
              <w:rPr>
                <w:rFonts w:asciiTheme="majorBidi" w:hAnsiTheme="majorBidi" w:cstheme="majorBidi"/>
                <w:sz w:val="24"/>
                <w:szCs w:val="24"/>
                <w:lang w:val="en-US"/>
              </w:rPr>
              <w:t>.</w:t>
            </w:r>
          </w:p>
        </w:tc>
        <w:tc>
          <w:tcPr>
            <w:tcW w:w="3969" w:type="dxa"/>
          </w:tcPr>
          <w:p w14:paraId="0697CDE1" w14:textId="7EDC274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the waters of the river.</w:t>
            </w:r>
          </w:p>
        </w:tc>
        <w:tc>
          <w:tcPr>
            <w:tcW w:w="2552" w:type="dxa"/>
          </w:tcPr>
          <w:p w14:paraId="08C1F274" w14:textId="5EDBD24A"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بارك مياه النهر</w:t>
            </w:r>
            <w:r w:rsidRPr="004319C3">
              <w:rPr>
                <w:rFonts w:asciiTheme="majorBidi" w:hAnsiTheme="majorBidi" w:cstheme="majorBidi"/>
                <w:b/>
                <w:bCs/>
                <w:sz w:val="24"/>
                <w:szCs w:val="24"/>
              </w:rPr>
              <w:t>.</w:t>
            </w:r>
          </w:p>
        </w:tc>
      </w:tr>
      <w:tr w:rsidR="00675327" w:rsidRPr="004332C7" w14:paraId="0FFA6C83" w14:textId="77777777" w:rsidTr="009C52C7">
        <w:trPr>
          <w:jc w:val="center"/>
        </w:trPr>
        <w:tc>
          <w:tcPr>
            <w:tcW w:w="3969" w:type="dxa"/>
          </w:tcPr>
          <w:p w14:paraId="7DC094FB" w14:textId="77777777" w:rsidR="00675327" w:rsidRPr="004332C7" w:rsidRDefault="00675327" w:rsidP="00C767E9">
            <w:pPr>
              <w:jc w:val="both"/>
              <w:rPr>
                <w:rFonts w:asciiTheme="majorBidi" w:hAnsiTheme="majorBidi" w:cstheme="majorBidi"/>
                <w:sz w:val="24"/>
                <w:szCs w:val="24"/>
                <w:lang w:val="en-US"/>
              </w:rPr>
            </w:pPr>
          </w:p>
        </w:tc>
        <w:tc>
          <w:tcPr>
            <w:tcW w:w="3969" w:type="dxa"/>
          </w:tcPr>
          <w:p w14:paraId="602062BC"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5578A262" w14:textId="77777777" w:rsidR="00675327" w:rsidRPr="004319C3" w:rsidRDefault="00675327" w:rsidP="00C767E9">
            <w:pPr>
              <w:bidi/>
              <w:jc w:val="both"/>
              <w:rPr>
                <w:rFonts w:asciiTheme="majorBidi" w:hAnsiTheme="majorBidi" w:cstheme="majorBidi"/>
                <w:b/>
                <w:bCs/>
                <w:sz w:val="24"/>
                <w:szCs w:val="24"/>
                <w:rtl/>
              </w:rPr>
            </w:pPr>
          </w:p>
        </w:tc>
      </w:tr>
      <w:tr w:rsidR="00CB7FDC" w:rsidRPr="0019613F" w14:paraId="2CBC4826" w14:textId="77777777" w:rsidTr="009C52C7">
        <w:trPr>
          <w:jc w:val="center"/>
        </w:trPr>
        <w:tc>
          <w:tcPr>
            <w:tcW w:w="3969" w:type="dxa"/>
          </w:tcPr>
          <w:p w14:paraId="0BD8EE49" w14:textId="321F58B2"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 xml:space="preserve">* I dyrkningsperioden fra d. 10. Paopi til d. 10. </w:t>
            </w:r>
            <w:r w:rsidRPr="00C06844">
              <w:rPr>
                <w:rFonts w:asciiTheme="majorBidi" w:hAnsiTheme="majorBidi" w:cstheme="majorBidi"/>
                <w:color w:val="1F497D" w:themeColor="text2"/>
                <w:sz w:val="24"/>
                <w:szCs w:val="24"/>
                <w:lang w:val="en-US"/>
              </w:rPr>
              <w:t xml:space="preserve">Tobi </w:t>
            </w:r>
            <w:proofErr w:type="spellStart"/>
            <w:r w:rsidRPr="00C06844">
              <w:rPr>
                <w:rFonts w:asciiTheme="majorBidi" w:hAnsiTheme="majorBidi" w:cstheme="majorBidi"/>
                <w:color w:val="1F497D" w:themeColor="text2"/>
                <w:sz w:val="24"/>
                <w:szCs w:val="24"/>
                <w:lang w:val="en-US"/>
              </w:rPr>
              <w:t>siges</w:t>
            </w:r>
            <w:proofErr w:type="spellEnd"/>
            <w:r w:rsidRPr="00C06844">
              <w:rPr>
                <w:rFonts w:asciiTheme="majorBidi" w:hAnsiTheme="majorBidi" w:cstheme="majorBidi"/>
                <w:color w:val="1F497D" w:themeColor="text2"/>
                <w:sz w:val="24"/>
                <w:szCs w:val="24"/>
                <w:lang w:val="en-US"/>
              </w:rPr>
              <w:t>:</w:t>
            </w:r>
          </w:p>
        </w:tc>
        <w:tc>
          <w:tcPr>
            <w:tcW w:w="3969" w:type="dxa"/>
          </w:tcPr>
          <w:p w14:paraId="1C3A2F34" w14:textId="779A6925"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 From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10 to Tobi 10 (October 20/21 to January 18/19):</w:t>
            </w:r>
          </w:p>
        </w:tc>
        <w:tc>
          <w:tcPr>
            <w:tcW w:w="2552" w:type="dxa"/>
          </w:tcPr>
          <w:p w14:paraId="79C0B164"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ومن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بابة إلي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طوبة</w:t>
            </w:r>
          </w:p>
          <w:p w14:paraId="7F3198B5" w14:textId="0954A04D" w:rsidR="004366FC" w:rsidRPr="00C06844" w:rsidRDefault="004366FC" w:rsidP="00675327">
            <w:pPr>
              <w:autoSpaceDE w:val="0"/>
              <w:autoSpaceDN w:val="0"/>
              <w:bidi/>
              <w:adjustRightInd w:val="0"/>
              <w:jc w:val="both"/>
              <w:rPr>
                <w:rFonts w:asciiTheme="majorBidi" w:hAnsiTheme="majorBidi" w:cstheme="majorBidi"/>
                <w:b/>
                <w:bCs/>
                <w:color w:val="1F497D" w:themeColor="text2"/>
                <w:sz w:val="24"/>
                <w:szCs w:val="24"/>
                <w:lang w:val="en-US"/>
              </w:rPr>
            </w:pPr>
            <w:proofErr w:type="gramStart"/>
            <w:r w:rsidRPr="00C06844">
              <w:rPr>
                <w:rFonts w:asciiTheme="majorBidi" w:hAnsiTheme="majorBidi" w:cstheme="majorBidi"/>
                <w:b/>
                <w:bCs/>
                <w:color w:val="1F497D" w:themeColor="text2"/>
                <w:sz w:val="24"/>
                <w:szCs w:val="24"/>
                <w:lang w:val="en-US"/>
              </w:rPr>
              <w:t>20</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أكتوبر</w:t>
            </w:r>
            <w:proofErr w:type="gramEnd"/>
            <w:r w:rsidRPr="00C06844">
              <w:rPr>
                <w:rFonts w:asciiTheme="majorBidi" w:hAnsiTheme="majorBidi" w:cstheme="majorBidi"/>
                <w:b/>
                <w:bCs/>
                <w:color w:val="1F497D" w:themeColor="text2"/>
                <w:sz w:val="24"/>
                <w:szCs w:val="24"/>
                <w:rtl/>
              </w:rPr>
              <w:t xml:space="preserve"> إلي</w:t>
            </w:r>
            <w:r w:rsidRPr="00C06844">
              <w:rPr>
                <w:rFonts w:asciiTheme="majorBidi" w:hAnsiTheme="majorBidi" w:cstheme="majorBidi"/>
                <w:b/>
                <w:bCs/>
                <w:color w:val="1F497D" w:themeColor="text2"/>
                <w:sz w:val="24"/>
                <w:szCs w:val="24"/>
                <w:rtl/>
                <w:lang w:val="en-US"/>
              </w:rPr>
              <w:t xml:space="preserve"> 18 </w:t>
            </w:r>
            <w:r w:rsidRPr="00C06844">
              <w:rPr>
                <w:rFonts w:asciiTheme="majorBidi" w:hAnsiTheme="majorBidi" w:cstheme="majorBidi"/>
                <w:b/>
                <w:bCs/>
                <w:color w:val="1F497D" w:themeColor="text2"/>
                <w:sz w:val="24"/>
                <w:szCs w:val="24"/>
                <w:rtl/>
              </w:rPr>
              <w:t>يناير</w:t>
            </w:r>
            <w:r w:rsidRPr="00C06844">
              <w:rPr>
                <w:rFonts w:asciiTheme="majorBidi" w:hAnsiTheme="majorBidi" w:cstheme="majorBidi"/>
                <w:b/>
                <w:bCs/>
                <w:color w:val="1F497D" w:themeColor="text2"/>
                <w:sz w:val="24"/>
                <w:szCs w:val="24"/>
                <w:rtl/>
                <w:lang w:val="en-US"/>
              </w:rPr>
              <w:t xml:space="preserve"> (</w:t>
            </w:r>
          </w:p>
        </w:tc>
      </w:tr>
      <w:tr w:rsidR="00CB7FDC" w:rsidRPr="004332C7" w14:paraId="680A2DDB" w14:textId="77777777" w:rsidTr="009C52C7">
        <w:trPr>
          <w:jc w:val="center"/>
        </w:trPr>
        <w:tc>
          <w:tcPr>
            <w:tcW w:w="3969" w:type="dxa"/>
          </w:tcPr>
          <w:p w14:paraId="4E289EF7" w14:textId="03671248"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sæden</w:t>
            </w:r>
            <w:proofErr w:type="spellEnd"/>
            <w:r w:rsidRPr="004332C7">
              <w:rPr>
                <w:rFonts w:asciiTheme="majorBidi" w:hAnsiTheme="majorBidi" w:cstheme="majorBidi"/>
                <w:sz w:val="24"/>
                <w:szCs w:val="24"/>
                <w:lang w:val="en-US"/>
              </w:rPr>
              <w:t xml:space="preserve"> og </w:t>
            </w:r>
            <w:proofErr w:type="spellStart"/>
            <w:r w:rsidRPr="004332C7">
              <w:rPr>
                <w:rFonts w:asciiTheme="majorBidi" w:hAnsiTheme="majorBidi" w:cstheme="majorBidi"/>
                <w:sz w:val="24"/>
                <w:szCs w:val="24"/>
                <w:lang w:val="en-US"/>
              </w:rPr>
              <w:t>urterne</w:t>
            </w:r>
            <w:proofErr w:type="spellEnd"/>
            <w:r w:rsidRPr="004332C7">
              <w:rPr>
                <w:rFonts w:asciiTheme="majorBidi" w:hAnsiTheme="majorBidi" w:cstheme="majorBidi"/>
                <w:sz w:val="24"/>
                <w:szCs w:val="24"/>
                <w:lang w:val="en-US"/>
              </w:rPr>
              <w:t>.</w:t>
            </w:r>
          </w:p>
        </w:tc>
        <w:tc>
          <w:tcPr>
            <w:tcW w:w="3969" w:type="dxa"/>
          </w:tcPr>
          <w:p w14:paraId="07673650" w14:textId="243502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the seeds and the herbs.</w:t>
            </w:r>
          </w:p>
        </w:tc>
        <w:tc>
          <w:tcPr>
            <w:tcW w:w="2552" w:type="dxa"/>
          </w:tcPr>
          <w:p w14:paraId="1D9B409B" w14:textId="20B4EC10"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بارك الزروع والعشب</w:t>
            </w:r>
          </w:p>
        </w:tc>
      </w:tr>
      <w:tr w:rsidR="00675327" w:rsidRPr="004332C7" w14:paraId="0DFDDFD0" w14:textId="77777777" w:rsidTr="009C52C7">
        <w:trPr>
          <w:jc w:val="center"/>
        </w:trPr>
        <w:tc>
          <w:tcPr>
            <w:tcW w:w="3969" w:type="dxa"/>
          </w:tcPr>
          <w:p w14:paraId="1CEAA061" w14:textId="77777777" w:rsidR="00675327" w:rsidRPr="004332C7" w:rsidRDefault="00675327" w:rsidP="00C767E9">
            <w:pPr>
              <w:jc w:val="both"/>
              <w:rPr>
                <w:rFonts w:asciiTheme="majorBidi" w:hAnsiTheme="majorBidi" w:cstheme="majorBidi"/>
                <w:sz w:val="24"/>
                <w:szCs w:val="24"/>
                <w:lang w:val="en-US"/>
              </w:rPr>
            </w:pPr>
          </w:p>
        </w:tc>
        <w:tc>
          <w:tcPr>
            <w:tcW w:w="3969" w:type="dxa"/>
          </w:tcPr>
          <w:p w14:paraId="701768ED"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4D213512" w14:textId="77777777" w:rsidR="00675327" w:rsidRPr="004319C3" w:rsidRDefault="00675327" w:rsidP="00C767E9">
            <w:pPr>
              <w:bidi/>
              <w:jc w:val="both"/>
              <w:rPr>
                <w:rFonts w:asciiTheme="majorBidi" w:hAnsiTheme="majorBidi" w:cstheme="majorBidi"/>
                <w:b/>
                <w:bCs/>
                <w:sz w:val="24"/>
                <w:szCs w:val="24"/>
                <w:rtl/>
              </w:rPr>
            </w:pPr>
          </w:p>
        </w:tc>
      </w:tr>
      <w:tr w:rsidR="00CB7FDC" w:rsidRPr="009B270D" w14:paraId="2550662B" w14:textId="77777777" w:rsidTr="009C52C7">
        <w:trPr>
          <w:jc w:val="center"/>
        </w:trPr>
        <w:tc>
          <w:tcPr>
            <w:tcW w:w="3969" w:type="dxa"/>
          </w:tcPr>
          <w:p w14:paraId="698E298F" w14:textId="57D0D849"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Og i frugt- og vindperioden fra d. 11. Tobi til d. 11. Paoni siges:</w:t>
            </w:r>
          </w:p>
        </w:tc>
        <w:tc>
          <w:tcPr>
            <w:tcW w:w="3969" w:type="dxa"/>
          </w:tcPr>
          <w:p w14:paraId="0DDD4E96" w14:textId="02064463"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 From Tobi 11 to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11 (January 19/20 to June 18):</w:t>
            </w:r>
          </w:p>
        </w:tc>
        <w:tc>
          <w:tcPr>
            <w:tcW w:w="2552" w:type="dxa"/>
          </w:tcPr>
          <w:p w14:paraId="457A319A"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ومن 11 طوبة إلي 11 بؤونة</w:t>
            </w:r>
          </w:p>
          <w:p w14:paraId="7E1C78BA" w14:textId="7BCDBE28"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20 يناير</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إلي</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 xml:space="preserve"> 18 يونية</w:t>
            </w:r>
            <w:r w:rsidRPr="00C06844">
              <w:rPr>
                <w:rFonts w:asciiTheme="majorBidi" w:hAnsiTheme="majorBidi" w:cstheme="majorBidi"/>
                <w:b/>
                <w:bCs/>
                <w:color w:val="1F497D" w:themeColor="text2"/>
                <w:sz w:val="24"/>
                <w:szCs w:val="24"/>
                <w:rtl/>
                <w:lang w:val="en-US"/>
              </w:rPr>
              <w:t>(.</w:t>
            </w:r>
          </w:p>
        </w:tc>
      </w:tr>
      <w:tr w:rsidR="00CB7FDC" w:rsidRPr="004332C7" w14:paraId="4D510DA2" w14:textId="77777777" w:rsidTr="009C52C7">
        <w:trPr>
          <w:jc w:val="center"/>
        </w:trPr>
        <w:tc>
          <w:tcPr>
            <w:tcW w:w="3969" w:type="dxa"/>
          </w:tcPr>
          <w:p w14:paraId="186C36FF" w14:textId="1F04F3E1"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himlens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vinde</w:t>
            </w:r>
            <w:proofErr w:type="spellEnd"/>
            <w:r w:rsidRPr="004332C7">
              <w:rPr>
                <w:rFonts w:asciiTheme="majorBidi" w:hAnsiTheme="majorBidi" w:cstheme="majorBidi"/>
                <w:sz w:val="24"/>
                <w:szCs w:val="24"/>
                <w:lang w:val="en-US"/>
              </w:rPr>
              <w:t>.</w:t>
            </w:r>
          </w:p>
        </w:tc>
        <w:tc>
          <w:tcPr>
            <w:tcW w:w="3969" w:type="dxa"/>
          </w:tcPr>
          <w:p w14:paraId="0A869108" w14:textId="1C0CAF3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the air of heaven.</w:t>
            </w:r>
          </w:p>
        </w:tc>
        <w:tc>
          <w:tcPr>
            <w:tcW w:w="2552" w:type="dxa"/>
          </w:tcPr>
          <w:p w14:paraId="6776A2D1" w14:textId="2DAABED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بارك أهوية السماء</w:t>
            </w:r>
            <w:r w:rsidRPr="004319C3">
              <w:rPr>
                <w:rFonts w:asciiTheme="majorBidi" w:hAnsiTheme="majorBidi" w:cstheme="majorBidi"/>
                <w:b/>
                <w:bCs/>
                <w:sz w:val="24"/>
                <w:szCs w:val="24"/>
              </w:rPr>
              <w:t>.</w:t>
            </w:r>
          </w:p>
        </w:tc>
      </w:tr>
      <w:tr w:rsidR="00675327" w:rsidRPr="004332C7" w14:paraId="2CB32086" w14:textId="77777777" w:rsidTr="009C52C7">
        <w:trPr>
          <w:jc w:val="center"/>
        </w:trPr>
        <w:tc>
          <w:tcPr>
            <w:tcW w:w="3969" w:type="dxa"/>
          </w:tcPr>
          <w:p w14:paraId="7D59F6A9" w14:textId="77777777" w:rsidR="00675327" w:rsidRPr="004332C7" w:rsidRDefault="00675327" w:rsidP="00C767E9">
            <w:pPr>
              <w:jc w:val="both"/>
              <w:rPr>
                <w:rFonts w:asciiTheme="majorBidi" w:hAnsiTheme="majorBidi" w:cstheme="majorBidi"/>
                <w:sz w:val="24"/>
                <w:szCs w:val="24"/>
                <w:lang w:val="en-US"/>
              </w:rPr>
            </w:pPr>
          </w:p>
        </w:tc>
        <w:tc>
          <w:tcPr>
            <w:tcW w:w="3969" w:type="dxa"/>
          </w:tcPr>
          <w:p w14:paraId="7F589EC9"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05D08CB8" w14:textId="77777777" w:rsidR="00675327" w:rsidRPr="004319C3" w:rsidRDefault="00675327" w:rsidP="00C767E9">
            <w:pPr>
              <w:bidi/>
              <w:jc w:val="both"/>
              <w:rPr>
                <w:rFonts w:asciiTheme="majorBidi" w:hAnsiTheme="majorBidi" w:cstheme="majorBidi"/>
                <w:b/>
                <w:bCs/>
                <w:sz w:val="24"/>
                <w:szCs w:val="24"/>
                <w:rtl/>
              </w:rPr>
            </w:pPr>
          </w:p>
        </w:tc>
      </w:tr>
      <w:tr w:rsidR="00CB7FDC" w:rsidRPr="009B270D" w14:paraId="261B0577" w14:textId="77777777" w:rsidTr="009C52C7">
        <w:trPr>
          <w:jc w:val="center"/>
        </w:trPr>
        <w:tc>
          <w:tcPr>
            <w:tcW w:w="3969" w:type="dxa"/>
          </w:tcPr>
          <w:p w14:paraId="52C3ACA2" w14:textId="0D1DB09C"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Derpå fuldfører han ved at sige:</w:t>
            </w:r>
          </w:p>
        </w:tc>
        <w:tc>
          <w:tcPr>
            <w:tcW w:w="3969" w:type="dxa"/>
          </w:tcPr>
          <w:p w14:paraId="37C2A89B" w14:textId="53B4F367"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takes in his right hand the veil that is upon the chalice, and with it makes the sign of the cross three times; firstly, upon himself, his face being turned toward the East, then upon the deacons on his right hand, and lastly towards the west, upon the people, saying “Holy `</w:t>
            </w:r>
            <w:proofErr w:type="spellStart"/>
            <w:r w:rsidRPr="00C06844">
              <w:rPr>
                <w:rFonts w:asciiTheme="majorBidi" w:hAnsiTheme="majorBidi" w:cstheme="majorBidi"/>
                <w:color w:val="1F497D" w:themeColor="text2"/>
                <w:sz w:val="24"/>
                <w:szCs w:val="24"/>
                <w:lang w:val="en-US"/>
              </w:rPr>
              <w:t>agioc</w:t>
            </w:r>
            <w:proofErr w:type="spellEnd"/>
            <w:r w:rsidRPr="00C06844">
              <w:rPr>
                <w:rFonts w:asciiTheme="majorBidi" w:hAnsiTheme="majorBidi" w:cstheme="majorBidi"/>
                <w:color w:val="1F497D" w:themeColor="text2"/>
                <w:sz w:val="24"/>
                <w:szCs w:val="24"/>
                <w:lang w:val="en-US"/>
              </w:rPr>
              <w:t>” each time:</w:t>
            </w:r>
          </w:p>
        </w:tc>
        <w:tc>
          <w:tcPr>
            <w:tcW w:w="2552" w:type="dxa"/>
          </w:tcPr>
          <w:p w14:paraId="714F086D"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يأخذ الكاهن اللفافة الموضوعة علي</w:t>
            </w:r>
          </w:p>
          <w:p w14:paraId="41CB0F69" w14:textId="659853B6" w:rsidR="004366FC" w:rsidRPr="00C06844" w:rsidRDefault="004366FC" w:rsidP="00CB7FD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الكأس بيده اليمني ويرشم بها ثلاثة رشوم،</w:t>
            </w:r>
            <w:r w:rsidR="00CB7FD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الأول علي ذاته وهو متجه إلي الشرق</w:t>
            </w:r>
            <w:r w:rsidRPr="00C06844">
              <w:rPr>
                <w:rFonts w:asciiTheme="majorBidi" w:hAnsiTheme="majorBidi" w:cstheme="majorBidi"/>
                <w:b/>
                <w:bCs/>
                <w:color w:val="1F497D" w:themeColor="text2"/>
                <w:sz w:val="24"/>
                <w:szCs w:val="24"/>
                <w:rtl/>
                <w:lang w:val="en-US"/>
              </w:rPr>
              <w:t>.</w:t>
            </w:r>
            <w:r w:rsidR="00CB7FDC"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والثاني علي الخدام عن يمينه. والثالث علي</w:t>
            </w:r>
            <w:r w:rsidR="00CB7FD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الشعب إلي الغرب. وكل رشم يقول "أجيوس</w:t>
            </w:r>
          </w:p>
        </w:tc>
      </w:tr>
      <w:tr w:rsidR="00CB7FDC" w:rsidRPr="004332C7" w14:paraId="23023DD5" w14:textId="77777777" w:rsidTr="009C52C7">
        <w:trPr>
          <w:jc w:val="center"/>
        </w:trPr>
        <w:tc>
          <w:tcPr>
            <w:tcW w:w="3969" w:type="dxa"/>
          </w:tcPr>
          <w:p w14:paraId="21B7B63C" w14:textId="12FA2B9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5AD634B" w14:textId="579FBA3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Agioc `agioc `agioc.</w:t>
            </w:r>
          </w:p>
        </w:tc>
        <w:tc>
          <w:tcPr>
            <w:tcW w:w="3969" w:type="dxa"/>
          </w:tcPr>
          <w:p w14:paraId="2CCE7E30" w14:textId="267402C6"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17C735E0" w14:textId="359B95C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Agioc `agioc `agioc.</w:t>
            </w:r>
          </w:p>
        </w:tc>
        <w:tc>
          <w:tcPr>
            <w:tcW w:w="2552" w:type="dxa"/>
          </w:tcPr>
          <w:p w14:paraId="11CF642F"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506A8F24" w14:textId="51FB4974" w:rsidR="004366FC" w:rsidRPr="004319C3" w:rsidRDefault="00D01AB2" w:rsidP="00C767E9">
            <w:pPr>
              <w:bidi/>
              <w:jc w:val="both"/>
              <w:rPr>
                <w:rFonts w:asciiTheme="majorBidi" w:hAnsiTheme="majorBidi" w:cstheme="majorBidi"/>
                <w:b/>
                <w:bCs/>
                <w:sz w:val="24"/>
                <w:szCs w:val="24"/>
              </w:rPr>
            </w:pPr>
            <w:r w:rsidRPr="00D01AB2">
              <w:rPr>
                <w:rFonts w:asciiTheme="majorBidi" w:hAnsiTheme="majorBidi" w:cs="Times New Roman"/>
                <w:b/>
                <w:bCs/>
                <w:sz w:val="24"/>
                <w:szCs w:val="24"/>
                <w:rtl/>
              </w:rPr>
              <w:t>اجيوس</w:t>
            </w:r>
            <w:r>
              <w:rPr>
                <w:rFonts w:asciiTheme="majorBidi" w:hAnsiTheme="majorBidi" w:cs="Times New Roman"/>
                <w:b/>
                <w:bCs/>
                <w:sz w:val="24"/>
                <w:szCs w:val="24"/>
              </w:rPr>
              <w:t xml:space="preserve"> </w:t>
            </w:r>
            <w:r w:rsidRPr="00D01AB2">
              <w:rPr>
                <w:rFonts w:asciiTheme="majorBidi" w:hAnsiTheme="majorBidi" w:cs="Times New Roman"/>
                <w:b/>
                <w:bCs/>
                <w:sz w:val="24"/>
                <w:szCs w:val="24"/>
                <w:rtl/>
              </w:rPr>
              <w:t>اجيوس</w:t>
            </w:r>
            <w:r>
              <w:rPr>
                <w:rFonts w:asciiTheme="majorBidi" w:hAnsiTheme="majorBidi" w:cs="Times New Roman"/>
                <w:b/>
                <w:bCs/>
                <w:sz w:val="24"/>
                <w:szCs w:val="24"/>
              </w:rPr>
              <w:t xml:space="preserve"> </w:t>
            </w:r>
            <w:r w:rsidRPr="00D01AB2">
              <w:rPr>
                <w:rFonts w:asciiTheme="majorBidi" w:hAnsiTheme="majorBidi" w:cs="Times New Roman"/>
                <w:b/>
                <w:bCs/>
                <w:sz w:val="24"/>
                <w:szCs w:val="24"/>
                <w:rtl/>
              </w:rPr>
              <w:t>اجيوس</w:t>
            </w:r>
          </w:p>
        </w:tc>
      </w:tr>
      <w:tr w:rsidR="00CB7FDC" w:rsidRPr="009B270D" w14:paraId="6FFA6039" w14:textId="77777777" w:rsidTr="009C52C7">
        <w:trPr>
          <w:jc w:val="center"/>
        </w:trPr>
        <w:tc>
          <w:tcPr>
            <w:tcW w:w="3969" w:type="dxa"/>
          </w:tcPr>
          <w:p w14:paraId="280AE17B" w14:textId="7CEEE9C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Hellig, hellig er du, Herre, hellig er du i enhver henseende;</w:t>
            </w:r>
            <w:r w:rsidRPr="004332C7">
              <w:rPr>
                <w:rFonts w:asciiTheme="majorBidi" w:hAnsiTheme="majorBidi" w:cstheme="majorBidi"/>
                <w:sz w:val="24"/>
                <w:szCs w:val="24"/>
              </w:rPr>
              <w:tab/>
              <w:t>men særlig fremragende er dit væsens lys.</w:t>
            </w:r>
          </w:p>
        </w:tc>
        <w:tc>
          <w:tcPr>
            <w:tcW w:w="3969" w:type="dxa"/>
          </w:tcPr>
          <w:p w14:paraId="44790200" w14:textId="00388EA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Holy, holy, O Lord, and holy are you in everything, and most excellent is the light of Your essence.</w:t>
            </w:r>
          </w:p>
        </w:tc>
        <w:tc>
          <w:tcPr>
            <w:tcW w:w="2552" w:type="dxa"/>
          </w:tcPr>
          <w:p w14:paraId="714E9D6D" w14:textId="21F0EE18"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قدوس قدوس، أنت أيها الرب،</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وقدوس في كل شئ، وبالأكثر</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مختار هو نور جوهريتك</w:t>
            </w:r>
            <w:r w:rsidRPr="004319C3">
              <w:rPr>
                <w:rFonts w:asciiTheme="majorBidi" w:hAnsiTheme="majorBidi" w:cstheme="majorBidi"/>
                <w:b/>
                <w:bCs/>
                <w:sz w:val="24"/>
                <w:szCs w:val="24"/>
                <w:lang w:val="en-US"/>
              </w:rPr>
              <w:t>.</w:t>
            </w:r>
          </w:p>
        </w:tc>
      </w:tr>
      <w:tr w:rsidR="00CB7FDC" w:rsidRPr="009B270D" w14:paraId="32D2153D" w14:textId="77777777" w:rsidTr="009C52C7">
        <w:trPr>
          <w:jc w:val="center"/>
        </w:trPr>
        <w:tc>
          <w:tcPr>
            <w:tcW w:w="3969" w:type="dxa"/>
          </w:tcPr>
          <w:p w14:paraId="734A4DD6" w14:textId="748A936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Uudsigelig er din visdoms styrke; der er ikke noget ord, som vil kunne måle dit hav af menneskekærlighed.</w:t>
            </w:r>
          </w:p>
        </w:tc>
        <w:tc>
          <w:tcPr>
            <w:tcW w:w="3969" w:type="dxa"/>
          </w:tcPr>
          <w:p w14:paraId="0498F093" w14:textId="071926E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Ineffable is the power of Your wisdom, and no manner of speech can measure the depth of Your love towards mankind.</w:t>
            </w:r>
          </w:p>
        </w:tc>
        <w:tc>
          <w:tcPr>
            <w:tcW w:w="2552" w:type="dxa"/>
          </w:tcPr>
          <w:p w14:paraId="7A51E52E" w14:textId="17BF45A9"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وغير موصوفة هي قوة حكمتك،</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وليس شئ من النطق يستطيع أن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يحد لجة محبتك للبشر</w:t>
            </w:r>
            <w:r w:rsidRPr="0019613F">
              <w:rPr>
                <w:rFonts w:asciiTheme="majorBidi" w:hAnsiTheme="majorBidi" w:cstheme="majorBidi"/>
                <w:b/>
                <w:bCs/>
                <w:sz w:val="24"/>
                <w:szCs w:val="24"/>
                <w:lang w:val="en-US"/>
              </w:rPr>
              <w:t>.</w:t>
            </w:r>
          </w:p>
        </w:tc>
      </w:tr>
      <w:tr w:rsidR="00CB7FDC" w:rsidRPr="009B270D" w14:paraId="11DA66D3" w14:textId="77777777" w:rsidTr="009C52C7">
        <w:trPr>
          <w:jc w:val="center"/>
        </w:trPr>
        <w:tc>
          <w:tcPr>
            <w:tcW w:w="3969" w:type="dxa"/>
          </w:tcPr>
          <w:p w14:paraId="4085A4FE" w14:textId="5C1DB9D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menneskekærlig har du skabt mig menneske. Selv havde du ikke behov for min tjeneste, men jeg havde brug for dit herredømme.</w:t>
            </w:r>
            <w:r w:rsidR="00CE36F8">
              <w:rPr>
                <w:rFonts w:asciiTheme="majorBidi" w:hAnsiTheme="majorBidi" w:cstheme="majorBidi"/>
                <w:sz w:val="24"/>
                <w:szCs w:val="24"/>
              </w:rPr>
              <w:t xml:space="preserve"> </w:t>
            </w:r>
          </w:p>
        </w:tc>
        <w:tc>
          <w:tcPr>
            <w:tcW w:w="3969" w:type="dxa"/>
          </w:tcPr>
          <w:p w14:paraId="62178A53" w14:textId="7C5ECE4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as Lover of Mankind, have created me, as man. You had no need of my servitude, but rather I had need of Your lordship.</w:t>
            </w:r>
            <w:r w:rsidR="00CE36F8">
              <w:rPr>
                <w:rFonts w:asciiTheme="majorBidi" w:hAnsiTheme="majorBidi" w:cstheme="majorBidi"/>
                <w:sz w:val="24"/>
                <w:szCs w:val="24"/>
                <w:lang w:val="en-US"/>
              </w:rPr>
              <w:t xml:space="preserve"> </w:t>
            </w:r>
          </w:p>
        </w:tc>
        <w:tc>
          <w:tcPr>
            <w:tcW w:w="2552" w:type="dxa"/>
          </w:tcPr>
          <w:p w14:paraId="3C227B21" w14:textId="20996D6E" w:rsidR="004366FC" w:rsidRPr="004319C3" w:rsidRDefault="004366FC" w:rsidP="00CE36F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خلقتني إنسانا كمحب للبشر، ولم</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تكن أنت محتاجا إلي عبوديتي،</w:t>
            </w:r>
            <w:r w:rsidR="00CE36F8"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بل أنا المحتاج إلي ربوبيتك</w:t>
            </w:r>
            <w:r w:rsidRPr="004319C3">
              <w:rPr>
                <w:rFonts w:asciiTheme="majorBidi" w:hAnsiTheme="majorBidi" w:cstheme="majorBidi"/>
                <w:b/>
                <w:bCs/>
                <w:sz w:val="24"/>
                <w:szCs w:val="24"/>
                <w:lang w:val="en-US"/>
              </w:rPr>
              <w:t>.</w:t>
            </w:r>
            <w:r w:rsidR="00CE36F8">
              <w:rPr>
                <w:rFonts w:asciiTheme="majorBidi" w:hAnsiTheme="majorBidi" w:cstheme="majorBidi"/>
                <w:b/>
                <w:bCs/>
                <w:sz w:val="24"/>
                <w:szCs w:val="24"/>
                <w:lang w:val="en-US"/>
              </w:rPr>
              <w:t xml:space="preserve"> </w:t>
            </w:r>
          </w:p>
        </w:tc>
      </w:tr>
      <w:tr w:rsidR="00CB7FDC" w:rsidRPr="009B270D" w14:paraId="55DD5942" w14:textId="77777777" w:rsidTr="009C52C7">
        <w:trPr>
          <w:jc w:val="center"/>
        </w:trPr>
        <w:tc>
          <w:tcPr>
            <w:tcW w:w="3969" w:type="dxa"/>
          </w:tcPr>
          <w:p w14:paraId="02A76B39" w14:textId="7B70353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På grund af din store barmhjertighed har du ladet mig, som ikke var til, blive til.</w:t>
            </w:r>
            <w:r w:rsidR="00CE36F8">
              <w:rPr>
                <w:rFonts w:asciiTheme="majorBidi" w:hAnsiTheme="majorBidi" w:cstheme="majorBidi"/>
                <w:sz w:val="24"/>
                <w:szCs w:val="24"/>
              </w:rPr>
              <w:t xml:space="preserve"> </w:t>
            </w:r>
          </w:p>
        </w:tc>
        <w:tc>
          <w:tcPr>
            <w:tcW w:w="3969" w:type="dxa"/>
          </w:tcPr>
          <w:p w14:paraId="6BC91084" w14:textId="0E8DD14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Because of the multitude of Your tender mercies,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brought me into existence when I was not.</w:t>
            </w:r>
          </w:p>
        </w:tc>
        <w:tc>
          <w:tcPr>
            <w:tcW w:w="2552" w:type="dxa"/>
          </w:tcPr>
          <w:p w14:paraId="1B8B9B9B" w14:textId="3907D40D"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من أجل تعطفاتك الجزيلة،</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كوَنتني أذ لم أكن</w:t>
            </w:r>
            <w:r w:rsidRPr="004319C3">
              <w:rPr>
                <w:rFonts w:asciiTheme="majorBidi" w:hAnsiTheme="majorBidi" w:cstheme="majorBidi"/>
                <w:b/>
                <w:bCs/>
                <w:sz w:val="24"/>
                <w:szCs w:val="24"/>
                <w:lang w:val="en-US"/>
              </w:rPr>
              <w:t>.</w:t>
            </w:r>
            <w:r w:rsidR="00CE36F8">
              <w:rPr>
                <w:rFonts w:asciiTheme="majorBidi" w:hAnsiTheme="majorBidi" w:cstheme="majorBidi"/>
                <w:b/>
                <w:bCs/>
                <w:sz w:val="24"/>
                <w:szCs w:val="24"/>
                <w:lang w:val="en-US"/>
              </w:rPr>
              <w:t xml:space="preserve"> </w:t>
            </w:r>
          </w:p>
        </w:tc>
      </w:tr>
      <w:tr w:rsidR="00CB7FDC" w:rsidRPr="009B270D" w14:paraId="69C77E03" w14:textId="77777777" w:rsidTr="009C52C7">
        <w:trPr>
          <w:jc w:val="center"/>
        </w:trPr>
        <w:tc>
          <w:tcPr>
            <w:tcW w:w="3969" w:type="dxa"/>
          </w:tcPr>
          <w:p w14:paraId="27B60B8D" w14:textId="1AB66855" w:rsidR="004366FC" w:rsidRPr="004332C7" w:rsidRDefault="004366FC" w:rsidP="004319C3">
            <w:pPr>
              <w:jc w:val="both"/>
              <w:rPr>
                <w:rFonts w:asciiTheme="majorBidi" w:hAnsiTheme="majorBidi" w:cstheme="majorBidi"/>
                <w:sz w:val="24"/>
                <w:szCs w:val="24"/>
              </w:rPr>
            </w:pPr>
            <w:r w:rsidRPr="004332C7">
              <w:rPr>
                <w:rFonts w:asciiTheme="majorBidi" w:hAnsiTheme="majorBidi" w:cstheme="majorBidi"/>
                <w:sz w:val="24"/>
                <w:szCs w:val="24"/>
              </w:rPr>
              <w:t>Du har rejst himlen som et tag for mig.</w:t>
            </w:r>
            <w:r w:rsidR="004319C3">
              <w:rPr>
                <w:rFonts w:asciiTheme="majorBidi" w:hAnsiTheme="majorBidi" w:cstheme="majorBidi"/>
                <w:sz w:val="24"/>
                <w:szCs w:val="24"/>
              </w:rPr>
              <w:t xml:space="preserve"> </w:t>
            </w:r>
            <w:r w:rsidRPr="004332C7">
              <w:rPr>
                <w:rFonts w:asciiTheme="majorBidi" w:hAnsiTheme="majorBidi" w:cstheme="majorBidi"/>
                <w:sz w:val="24"/>
                <w:szCs w:val="24"/>
              </w:rPr>
              <w:t>Du har grundfæstet jorden for mig, så jeg kan gå på den.</w:t>
            </w:r>
            <w:r w:rsidR="00CE36F8">
              <w:rPr>
                <w:rFonts w:asciiTheme="majorBidi" w:hAnsiTheme="majorBidi" w:cstheme="majorBidi"/>
                <w:sz w:val="24"/>
                <w:szCs w:val="24"/>
              </w:rPr>
              <w:t xml:space="preserve"> </w:t>
            </w:r>
          </w:p>
        </w:tc>
        <w:tc>
          <w:tcPr>
            <w:tcW w:w="3969" w:type="dxa"/>
          </w:tcPr>
          <w:p w14:paraId="0DE5DA25" w14:textId="3A47F4A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have raised heaven as a roof for </w:t>
            </w:r>
            <w:proofErr w:type="gramStart"/>
            <w:r w:rsidRPr="004332C7">
              <w:rPr>
                <w:rFonts w:asciiTheme="majorBidi" w:hAnsiTheme="majorBidi" w:cstheme="majorBidi"/>
                <w:sz w:val="24"/>
                <w:szCs w:val="24"/>
                <w:lang w:val="en-US"/>
              </w:rPr>
              <w:t>me, and</w:t>
            </w:r>
            <w:proofErr w:type="gramEnd"/>
            <w:r w:rsidRPr="004332C7">
              <w:rPr>
                <w:rFonts w:asciiTheme="majorBidi" w:hAnsiTheme="majorBidi" w:cstheme="majorBidi"/>
                <w:sz w:val="24"/>
                <w:szCs w:val="24"/>
                <w:lang w:val="en-US"/>
              </w:rPr>
              <w:t xml:space="preserve"> established the earth for me to walk upon.</w:t>
            </w:r>
          </w:p>
        </w:tc>
        <w:tc>
          <w:tcPr>
            <w:tcW w:w="2552" w:type="dxa"/>
          </w:tcPr>
          <w:p w14:paraId="45EE8094" w14:textId="6650B26C"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أقمت السماء لي سقفا.ً وثبت لي</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الأرض لأمشي عليها</w:t>
            </w:r>
            <w:r w:rsidRPr="0019613F">
              <w:rPr>
                <w:rFonts w:asciiTheme="majorBidi" w:hAnsiTheme="majorBidi" w:cstheme="majorBidi"/>
                <w:b/>
                <w:bCs/>
                <w:sz w:val="24"/>
                <w:szCs w:val="24"/>
                <w:lang w:val="en-US"/>
              </w:rPr>
              <w:t>.</w:t>
            </w:r>
          </w:p>
        </w:tc>
      </w:tr>
      <w:tr w:rsidR="00CB7FDC" w:rsidRPr="004332C7" w14:paraId="3C3DB203" w14:textId="77777777" w:rsidTr="009C52C7">
        <w:trPr>
          <w:jc w:val="center"/>
        </w:trPr>
        <w:tc>
          <w:tcPr>
            <w:tcW w:w="3969" w:type="dxa"/>
          </w:tcPr>
          <w:p w14:paraId="253A2789" w14:textId="53B3F78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min skyld har du lukket havet inde.</w:t>
            </w:r>
          </w:p>
        </w:tc>
        <w:tc>
          <w:tcPr>
            <w:tcW w:w="3969" w:type="dxa"/>
          </w:tcPr>
          <w:p w14:paraId="430B8291" w14:textId="4E69A49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my sake, you have bound the sea.</w:t>
            </w:r>
          </w:p>
        </w:tc>
        <w:tc>
          <w:tcPr>
            <w:tcW w:w="2552" w:type="dxa"/>
          </w:tcPr>
          <w:p w14:paraId="2B9CDFAD" w14:textId="506C6EE3"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من أجلي ألجمت البحر</w:t>
            </w:r>
            <w:r w:rsidRPr="004319C3">
              <w:rPr>
                <w:rFonts w:asciiTheme="majorBidi" w:hAnsiTheme="majorBidi" w:cstheme="majorBidi"/>
                <w:b/>
                <w:bCs/>
                <w:sz w:val="24"/>
                <w:szCs w:val="24"/>
              </w:rPr>
              <w:t>.</w:t>
            </w:r>
          </w:p>
        </w:tc>
      </w:tr>
      <w:tr w:rsidR="00CB7FDC" w:rsidRPr="009B270D" w14:paraId="0A61EEC9" w14:textId="77777777" w:rsidTr="009C52C7">
        <w:trPr>
          <w:jc w:val="center"/>
        </w:trPr>
        <w:tc>
          <w:tcPr>
            <w:tcW w:w="3969" w:type="dxa"/>
          </w:tcPr>
          <w:p w14:paraId="25E2DF7A" w14:textId="62CD475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min skyld har du åbenbaret dyrenes natur.</w:t>
            </w:r>
            <w:r w:rsidR="00CE36F8">
              <w:rPr>
                <w:rFonts w:asciiTheme="majorBidi" w:hAnsiTheme="majorBidi" w:cstheme="majorBidi"/>
                <w:sz w:val="24"/>
                <w:szCs w:val="24"/>
              </w:rPr>
              <w:t xml:space="preserve"> </w:t>
            </w:r>
          </w:p>
        </w:tc>
        <w:tc>
          <w:tcPr>
            <w:tcW w:w="3969" w:type="dxa"/>
          </w:tcPr>
          <w:p w14:paraId="0BA4229E" w14:textId="09D2549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my sake,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manifested the nature of animals.</w:t>
            </w:r>
          </w:p>
        </w:tc>
        <w:tc>
          <w:tcPr>
            <w:tcW w:w="2552" w:type="dxa"/>
          </w:tcPr>
          <w:p w14:paraId="32D0ABF7" w14:textId="1648E38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من أجلي أظهرت طبيعة الحيوان</w:t>
            </w:r>
            <w:r w:rsidRPr="004319C3">
              <w:rPr>
                <w:rFonts w:asciiTheme="majorBidi" w:hAnsiTheme="majorBidi" w:cstheme="majorBidi"/>
                <w:b/>
                <w:bCs/>
                <w:sz w:val="24"/>
                <w:szCs w:val="24"/>
                <w:lang w:val="en-US"/>
              </w:rPr>
              <w:t>.</w:t>
            </w:r>
          </w:p>
        </w:tc>
      </w:tr>
      <w:tr w:rsidR="00CB7FDC" w:rsidRPr="009B270D" w14:paraId="4E9773FF" w14:textId="77777777" w:rsidTr="009C52C7">
        <w:trPr>
          <w:jc w:val="center"/>
        </w:trPr>
        <w:tc>
          <w:tcPr>
            <w:tcW w:w="3969" w:type="dxa"/>
          </w:tcPr>
          <w:p w14:paraId="6A125681" w14:textId="5C9CCBB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lagt alle ting under mine fødder.</w:t>
            </w:r>
          </w:p>
        </w:tc>
        <w:tc>
          <w:tcPr>
            <w:tcW w:w="3969" w:type="dxa"/>
          </w:tcPr>
          <w:p w14:paraId="5C8D89A0" w14:textId="0789162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subjected all things under my feet.</w:t>
            </w:r>
          </w:p>
        </w:tc>
        <w:tc>
          <w:tcPr>
            <w:tcW w:w="2552" w:type="dxa"/>
          </w:tcPr>
          <w:p w14:paraId="3CE59525" w14:textId="0CBDAFB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اخضعت كل شئ تحت قدميَّ</w:t>
            </w:r>
            <w:r w:rsidRPr="004319C3">
              <w:rPr>
                <w:rFonts w:asciiTheme="majorBidi" w:hAnsiTheme="majorBidi" w:cstheme="majorBidi"/>
                <w:b/>
                <w:bCs/>
                <w:sz w:val="24"/>
                <w:szCs w:val="24"/>
                <w:lang w:val="en-US"/>
              </w:rPr>
              <w:t>.</w:t>
            </w:r>
          </w:p>
        </w:tc>
      </w:tr>
      <w:tr w:rsidR="00CB7FDC" w:rsidRPr="009B270D" w14:paraId="1CC2A172" w14:textId="77777777" w:rsidTr="009C52C7">
        <w:trPr>
          <w:jc w:val="center"/>
        </w:trPr>
        <w:tc>
          <w:tcPr>
            <w:tcW w:w="3969" w:type="dxa"/>
          </w:tcPr>
          <w:p w14:paraId="2349E963" w14:textId="3680E4A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ikke ladet mig mangle noget af dit ærefulde værk.</w:t>
            </w:r>
          </w:p>
        </w:tc>
        <w:tc>
          <w:tcPr>
            <w:tcW w:w="3969" w:type="dxa"/>
          </w:tcPr>
          <w:p w14:paraId="658B3615" w14:textId="7B2565A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not left me in need of any of the works of Your honor.</w:t>
            </w:r>
          </w:p>
        </w:tc>
        <w:tc>
          <w:tcPr>
            <w:tcW w:w="2552" w:type="dxa"/>
          </w:tcPr>
          <w:p w14:paraId="28A6A988" w14:textId="7EDF41B8"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لم تدعني معوزاً شيئا من أعمال</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كرامتك</w:t>
            </w:r>
            <w:r w:rsidRPr="0019613F">
              <w:rPr>
                <w:rFonts w:asciiTheme="majorBidi" w:hAnsiTheme="majorBidi" w:cstheme="majorBidi"/>
                <w:b/>
                <w:bCs/>
                <w:sz w:val="24"/>
                <w:szCs w:val="24"/>
                <w:lang w:val="en-US"/>
              </w:rPr>
              <w:t>.</w:t>
            </w:r>
          </w:p>
        </w:tc>
      </w:tr>
      <w:tr w:rsidR="00CB7FDC" w:rsidRPr="009B270D" w14:paraId="6322D0E7" w14:textId="77777777" w:rsidTr="009C52C7">
        <w:trPr>
          <w:jc w:val="center"/>
        </w:trPr>
        <w:tc>
          <w:tcPr>
            <w:tcW w:w="3969" w:type="dxa"/>
          </w:tcPr>
          <w:p w14:paraId="04003541" w14:textId="03461E8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har formet  mig.</w:t>
            </w:r>
          </w:p>
          <w:p w14:paraId="71B8607D" w14:textId="1707A62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lagt din hånd på mig.</w:t>
            </w:r>
          </w:p>
        </w:tc>
        <w:tc>
          <w:tcPr>
            <w:tcW w:w="3969" w:type="dxa"/>
          </w:tcPr>
          <w:p w14:paraId="495A7F97" w14:textId="6150863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are He who formed </w:t>
            </w:r>
            <w:proofErr w:type="gramStart"/>
            <w:r w:rsidRPr="004332C7">
              <w:rPr>
                <w:rFonts w:asciiTheme="majorBidi" w:hAnsiTheme="majorBidi" w:cstheme="majorBidi"/>
                <w:sz w:val="24"/>
                <w:szCs w:val="24"/>
                <w:lang w:val="en-US"/>
              </w:rPr>
              <w:t>me, and</w:t>
            </w:r>
            <w:proofErr w:type="gramEnd"/>
            <w:r w:rsidRPr="004332C7">
              <w:rPr>
                <w:rFonts w:asciiTheme="majorBidi" w:hAnsiTheme="majorBidi" w:cstheme="majorBidi"/>
                <w:sz w:val="24"/>
                <w:szCs w:val="24"/>
                <w:lang w:val="en-US"/>
              </w:rPr>
              <w:t xml:space="preserve"> laid Your hand upon me.</w:t>
            </w:r>
          </w:p>
        </w:tc>
        <w:tc>
          <w:tcPr>
            <w:tcW w:w="2552" w:type="dxa"/>
          </w:tcPr>
          <w:p w14:paraId="2FDD9827" w14:textId="6F497E11"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جبلتني، ووضعت يدك</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عليَّ</w:t>
            </w:r>
            <w:r w:rsidRPr="004319C3">
              <w:rPr>
                <w:rFonts w:asciiTheme="majorBidi" w:hAnsiTheme="majorBidi" w:cstheme="majorBidi"/>
                <w:b/>
                <w:bCs/>
                <w:sz w:val="24"/>
                <w:szCs w:val="24"/>
                <w:lang w:val="en-US"/>
              </w:rPr>
              <w:t>.</w:t>
            </w:r>
          </w:p>
        </w:tc>
      </w:tr>
      <w:tr w:rsidR="00CB7FDC" w:rsidRPr="004332C7" w14:paraId="60C253B7" w14:textId="77777777" w:rsidTr="009C52C7">
        <w:trPr>
          <w:jc w:val="center"/>
        </w:trPr>
        <w:tc>
          <w:tcPr>
            <w:tcW w:w="3969" w:type="dxa"/>
          </w:tcPr>
          <w:p w14:paraId="49B52BB9" w14:textId="7836B2D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tegnet billedet af din magt ind i mig.</w:t>
            </w:r>
            <w:r w:rsidR="00CE36F8">
              <w:rPr>
                <w:rFonts w:asciiTheme="majorBidi" w:hAnsiTheme="majorBidi" w:cstheme="majorBidi"/>
                <w:sz w:val="24"/>
                <w:szCs w:val="24"/>
              </w:rPr>
              <w:t xml:space="preserve"> </w:t>
            </w:r>
          </w:p>
        </w:tc>
        <w:tc>
          <w:tcPr>
            <w:tcW w:w="3969" w:type="dxa"/>
          </w:tcPr>
          <w:p w14:paraId="465B3112" w14:textId="7C8F9B9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inscribed in me the image of Your authority.</w:t>
            </w:r>
          </w:p>
        </w:tc>
        <w:tc>
          <w:tcPr>
            <w:tcW w:w="2552" w:type="dxa"/>
          </w:tcPr>
          <w:p w14:paraId="337669B7" w14:textId="0A0E36E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وكتبت فيَّ صورة سلطانك</w:t>
            </w:r>
            <w:r w:rsidRPr="004319C3">
              <w:rPr>
                <w:rFonts w:asciiTheme="majorBidi" w:hAnsiTheme="majorBidi" w:cstheme="majorBidi"/>
                <w:b/>
                <w:bCs/>
                <w:sz w:val="24"/>
                <w:szCs w:val="24"/>
              </w:rPr>
              <w:t>.</w:t>
            </w:r>
          </w:p>
        </w:tc>
      </w:tr>
      <w:tr w:rsidR="00CB7FDC" w:rsidRPr="004332C7" w14:paraId="7392E968" w14:textId="77777777" w:rsidTr="009C52C7">
        <w:trPr>
          <w:jc w:val="center"/>
        </w:trPr>
        <w:tc>
          <w:tcPr>
            <w:tcW w:w="3969" w:type="dxa"/>
          </w:tcPr>
          <w:p w14:paraId="1A128334" w14:textId="6578B57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overladt mig talens gave.</w:t>
            </w:r>
            <w:r w:rsidR="00CE36F8">
              <w:rPr>
                <w:rFonts w:asciiTheme="majorBidi" w:hAnsiTheme="majorBidi" w:cstheme="majorBidi"/>
                <w:sz w:val="24"/>
                <w:szCs w:val="24"/>
              </w:rPr>
              <w:t xml:space="preserve"> </w:t>
            </w:r>
          </w:p>
        </w:tc>
        <w:tc>
          <w:tcPr>
            <w:tcW w:w="3969" w:type="dxa"/>
          </w:tcPr>
          <w:p w14:paraId="53400EB2" w14:textId="0A80B8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placed in me the gift of speech,</w:t>
            </w:r>
          </w:p>
        </w:tc>
        <w:tc>
          <w:tcPr>
            <w:tcW w:w="2552" w:type="dxa"/>
          </w:tcPr>
          <w:p w14:paraId="5B80B454" w14:textId="6B9B3C2A"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ووضعت فيَّ موهبة النطق</w:t>
            </w:r>
            <w:r w:rsidRPr="004319C3">
              <w:rPr>
                <w:rFonts w:asciiTheme="majorBidi" w:hAnsiTheme="majorBidi" w:cstheme="majorBidi"/>
                <w:b/>
                <w:bCs/>
                <w:sz w:val="24"/>
                <w:szCs w:val="24"/>
              </w:rPr>
              <w:t>.</w:t>
            </w:r>
          </w:p>
        </w:tc>
      </w:tr>
      <w:tr w:rsidR="00CB7FDC" w:rsidRPr="004332C7" w14:paraId="04571A93" w14:textId="77777777" w:rsidTr="009C52C7">
        <w:trPr>
          <w:jc w:val="center"/>
        </w:trPr>
        <w:tc>
          <w:tcPr>
            <w:tcW w:w="3969" w:type="dxa"/>
          </w:tcPr>
          <w:p w14:paraId="66113463" w14:textId="62D6160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åbnet Paradiset til glæde for mig.</w:t>
            </w:r>
            <w:r w:rsidR="00CE36F8">
              <w:rPr>
                <w:rFonts w:asciiTheme="majorBidi" w:hAnsiTheme="majorBidi" w:cstheme="majorBidi"/>
                <w:sz w:val="24"/>
                <w:szCs w:val="24"/>
              </w:rPr>
              <w:t xml:space="preserve"> </w:t>
            </w:r>
          </w:p>
        </w:tc>
        <w:tc>
          <w:tcPr>
            <w:tcW w:w="3969" w:type="dxa"/>
          </w:tcPr>
          <w:p w14:paraId="3D13B2AD" w14:textId="6B04A98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opened for me paradise to enjoy,</w:t>
            </w:r>
          </w:p>
        </w:tc>
        <w:tc>
          <w:tcPr>
            <w:tcW w:w="2552" w:type="dxa"/>
          </w:tcPr>
          <w:p w14:paraId="37BA623A" w14:textId="00EF701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وفتحت لي الفردوس لأتنعم</w:t>
            </w:r>
            <w:r w:rsidRPr="004319C3">
              <w:rPr>
                <w:rFonts w:asciiTheme="majorBidi" w:hAnsiTheme="majorBidi" w:cstheme="majorBidi"/>
                <w:b/>
                <w:bCs/>
                <w:sz w:val="24"/>
                <w:szCs w:val="24"/>
              </w:rPr>
              <w:t>.</w:t>
            </w:r>
          </w:p>
        </w:tc>
      </w:tr>
      <w:tr w:rsidR="00CB7FDC" w:rsidRPr="004332C7" w14:paraId="123F1701" w14:textId="77777777" w:rsidTr="009C52C7">
        <w:trPr>
          <w:jc w:val="center"/>
        </w:trPr>
        <w:tc>
          <w:tcPr>
            <w:tcW w:w="3969" w:type="dxa"/>
          </w:tcPr>
          <w:p w14:paraId="1CA3222A" w14:textId="101BA1D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givet mig belæring om din kundskab.</w:t>
            </w:r>
          </w:p>
        </w:tc>
        <w:tc>
          <w:tcPr>
            <w:tcW w:w="3969" w:type="dxa"/>
          </w:tcPr>
          <w:p w14:paraId="396277E8" w14:textId="3218560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have given to me the learning of Your knowledge.</w:t>
            </w:r>
          </w:p>
        </w:tc>
        <w:tc>
          <w:tcPr>
            <w:tcW w:w="2552" w:type="dxa"/>
          </w:tcPr>
          <w:p w14:paraId="119EC02C" w14:textId="111B83B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واعطيتني علم معرفتك</w:t>
            </w:r>
            <w:r w:rsidRPr="004319C3">
              <w:rPr>
                <w:rFonts w:asciiTheme="majorBidi" w:hAnsiTheme="majorBidi" w:cstheme="majorBidi"/>
                <w:b/>
                <w:bCs/>
                <w:sz w:val="24"/>
                <w:szCs w:val="24"/>
              </w:rPr>
              <w:t>.</w:t>
            </w:r>
          </w:p>
        </w:tc>
      </w:tr>
      <w:tr w:rsidR="00CB7FDC" w:rsidRPr="004332C7" w14:paraId="19EAB2DD" w14:textId="77777777" w:rsidTr="009C52C7">
        <w:trPr>
          <w:jc w:val="center"/>
        </w:trPr>
        <w:tc>
          <w:tcPr>
            <w:tcW w:w="3969" w:type="dxa"/>
          </w:tcPr>
          <w:p w14:paraId="19622BA0" w14:textId="596BC83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vist mig livets træ.</w:t>
            </w:r>
          </w:p>
        </w:tc>
        <w:tc>
          <w:tcPr>
            <w:tcW w:w="3969" w:type="dxa"/>
          </w:tcPr>
          <w:p w14:paraId="66305DAF" w14:textId="0B03127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manifested to me the tree of life,</w:t>
            </w:r>
          </w:p>
        </w:tc>
        <w:tc>
          <w:tcPr>
            <w:tcW w:w="2552" w:type="dxa"/>
          </w:tcPr>
          <w:p w14:paraId="6886E421" w14:textId="13E3CA7F"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أظهرت لي شجرة الحياة</w:t>
            </w:r>
            <w:r w:rsidRPr="004319C3">
              <w:rPr>
                <w:rFonts w:asciiTheme="majorBidi" w:hAnsiTheme="majorBidi" w:cstheme="majorBidi"/>
                <w:b/>
                <w:bCs/>
                <w:sz w:val="24"/>
                <w:szCs w:val="24"/>
              </w:rPr>
              <w:t>.</w:t>
            </w:r>
          </w:p>
        </w:tc>
      </w:tr>
      <w:tr w:rsidR="00CB7FDC" w:rsidRPr="004332C7" w14:paraId="0744C681" w14:textId="77777777" w:rsidTr="009C52C7">
        <w:trPr>
          <w:jc w:val="center"/>
        </w:trPr>
        <w:tc>
          <w:tcPr>
            <w:tcW w:w="3969" w:type="dxa"/>
          </w:tcPr>
          <w:p w14:paraId="5BDC78D6" w14:textId="0860E77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ladet mig kende dødens brod.</w:t>
            </w:r>
          </w:p>
        </w:tc>
        <w:tc>
          <w:tcPr>
            <w:tcW w:w="3969" w:type="dxa"/>
          </w:tcPr>
          <w:p w14:paraId="34149E8E" w14:textId="723A4F0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made known to me the sting of death.</w:t>
            </w:r>
          </w:p>
        </w:tc>
        <w:tc>
          <w:tcPr>
            <w:tcW w:w="2552" w:type="dxa"/>
          </w:tcPr>
          <w:p w14:paraId="16138E3F" w14:textId="51FAEAA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وعرفتني شوكة الموت</w:t>
            </w:r>
            <w:r w:rsidRPr="004319C3">
              <w:rPr>
                <w:rFonts w:asciiTheme="majorBidi" w:hAnsiTheme="majorBidi" w:cstheme="majorBidi"/>
                <w:b/>
                <w:bCs/>
                <w:sz w:val="24"/>
                <w:szCs w:val="24"/>
              </w:rPr>
              <w:t>.</w:t>
            </w:r>
          </w:p>
        </w:tc>
      </w:tr>
      <w:tr w:rsidR="00CB7FDC" w:rsidRPr="009B270D" w14:paraId="1A570959" w14:textId="77777777" w:rsidTr="009C52C7">
        <w:trPr>
          <w:jc w:val="center"/>
        </w:trPr>
        <w:tc>
          <w:tcPr>
            <w:tcW w:w="3969" w:type="dxa"/>
          </w:tcPr>
          <w:p w14:paraId="747FFE81" w14:textId="58C0E4F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En eneste plante hindrede du mig i at spise af.</w:t>
            </w:r>
          </w:p>
        </w:tc>
        <w:tc>
          <w:tcPr>
            <w:tcW w:w="3969" w:type="dxa"/>
          </w:tcPr>
          <w:p w14:paraId="6D538B2E" w14:textId="18C55BB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Of one plant have You forbidden me to eat,</w:t>
            </w:r>
          </w:p>
        </w:tc>
        <w:tc>
          <w:tcPr>
            <w:tcW w:w="2552" w:type="dxa"/>
          </w:tcPr>
          <w:p w14:paraId="390F4857" w14:textId="4A78917B"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غرسٌ واحدٌ نهيتني أن أكل منه</w:t>
            </w:r>
            <w:r w:rsidRPr="004319C3">
              <w:rPr>
                <w:rFonts w:asciiTheme="majorBidi" w:hAnsiTheme="majorBidi" w:cstheme="majorBidi"/>
                <w:b/>
                <w:bCs/>
                <w:sz w:val="24"/>
                <w:szCs w:val="24"/>
                <w:lang w:val="en-US"/>
              </w:rPr>
              <w:t>.</w:t>
            </w:r>
          </w:p>
        </w:tc>
      </w:tr>
      <w:tr w:rsidR="00CB7FDC" w:rsidRPr="009B270D" w14:paraId="44A7F670" w14:textId="77777777" w:rsidTr="009C52C7">
        <w:trPr>
          <w:jc w:val="center"/>
        </w:trPr>
        <w:tc>
          <w:tcPr>
            <w:tcW w:w="3969" w:type="dxa"/>
          </w:tcPr>
          <w:p w14:paraId="180E69B6" w14:textId="4A170FA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Om den sagde du til mig: </w:t>
            </w:r>
            <w:r w:rsidR="00FB39A9" w:rsidRPr="004332C7">
              <w:rPr>
                <w:rFonts w:asciiTheme="majorBidi" w:hAnsiTheme="majorBidi" w:cstheme="majorBidi"/>
                <w:sz w:val="24"/>
                <w:szCs w:val="24"/>
              </w:rPr>
              <w:t>"</w:t>
            </w:r>
            <w:r w:rsidRPr="004332C7">
              <w:rPr>
                <w:rFonts w:asciiTheme="majorBidi" w:hAnsiTheme="majorBidi" w:cstheme="majorBidi"/>
                <w:sz w:val="24"/>
                <w:szCs w:val="24"/>
              </w:rPr>
              <w:t>Af den alene må du ikke spise".</w:t>
            </w:r>
            <w:r w:rsidR="00CE36F8">
              <w:rPr>
                <w:rFonts w:asciiTheme="majorBidi" w:hAnsiTheme="majorBidi" w:cstheme="majorBidi"/>
                <w:sz w:val="24"/>
                <w:szCs w:val="24"/>
              </w:rPr>
              <w:t xml:space="preserve"> </w:t>
            </w:r>
          </w:p>
        </w:tc>
        <w:tc>
          <w:tcPr>
            <w:tcW w:w="3969" w:type="dxa"/>
          </w:tcPr>
          <w:p w14:paraId="7BFA1E71" w14:textId="0A3CE4A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of which You have said to me, “Of it only do not eat.”</w:t>
            </w:r>
          </w:p>
        </w:tc>
        <w:tc>
          <w:tcPr>
            <w:tcW w:w="2552" w:type="dxa"/>
          </w:tcPr>
          <w:p w14:paraId="456EBF26" w14:textId="6265CF04"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هذا الذي قلت لي لا تأكل منه</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وحده</w:t>
            </w:r>
            <w:r w:rsidRPr="0019613F">
              <w:rPr>
                <w:rFonts w:asciiTheme="majorBidi" w:hAnsiTheme="majorBidi" w:cstheme="majorBidi"/>
                <w:b/>
                <w:bCs/>
                <w:sz w:val="24"/>
                <w:szCs w:val="24"/>
                <w:lang w:val="en-US"/>
              </w:rPr>
              <w:t>.</w:t>
            </w:r>
          </w:p>
        </w:tc>
      </w:tr>
      <w:tr w:rsidR="00CB7FDC" w:rsidRPr="004332C7" w14:paraId="0EECE4A8" w14:textId="77777777" w:rsidTr="009C52C7">
        <w:trPr>
          <w:jc w:val="center"/>
        </w:trPr>
        <w:tc>
          <w:tcPr>
            <w:tcW w:w="3969" w:type="dxa"/>
          </w:tcPr>
          <w:p w14:paraId="7AA5F429" w14:textId="71C0A46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Jeg spiste efter min egen vilje</w:t>
            </w:r>
            <w:r w:rsidR="00FB39A9" w:rsidRPr="004332C7">
              <w:rPr>
                <w:rFonts w:asciiTheme="majorBidi" w:hAnsiTheme="majorBidi" w:cstheme="majorBidi"/>
                <w:sz w:val="24"/>
                <w:szCs w:val="24"/>
              </w:rPr>
              <w:t>.</w:t>
            </w:r>
            <w:r w:rsidR="00CE36F8">
              <w:rPr>
                <w:rFonts w:asciiTheme="majorBidi" w:hAnsiTheme="majorBidi" w:cstheme="majorBidi"/>
                <w:sz w:val="24"/>
                <w:szCs w:val="24"/>
              </w:rPr>
              <w:t xml:space="preserve"> </w:t>
            </w:r>
          </w:p>
        </w:tc>
        <w:tc>
          <w:tcPr>
            <w:tcW w:w="3969" w:type="dxa"/>
          </w:tcPr>
          <w:p w14:paraId="4B94C20E" w14:textId="04C3D18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according to my will, I did eat.</w:t>
            </w:r>
          </w:p>
        </w:tc>
        <w:tc>
          <w:tcPr>
            <w:tcW w:w="2552" w:type="dxa"/>
          </w:tcPr>
          <w:p w14:paraId="24E561FD" w14:textId="651F30E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فأكلت بإرادتي</w:t>
            </w:r>
            <w:r w:rsidRPr="004319C3">
              <w:rPr>
                <w:rFonts w:asciiTheme="majorBidi" w:hAnsiTheme="majorBidi" w:cstheme="majorBidi"/>
                <w:b/>
                <w:bCs/>
                <w:sz w:val="24"/>
                <w:szCs w:val="24"/>
              </w:rPr>
              <w:t>.</w:t>
            </w:r>
          </w:p>
        </w:tc>
      </w:tr>
      <w:tr w:rsidR="00CB7FDC" w:rsidRPr="009B270D" w14:paraId="6D83B012" w14:textId="77777777" w:rsidTr="009C52C7">
        <w:trPr>
          <w:jc w:val="center"/>
        </w:trPr>
        <w:tc>
          <w:tcPr>
            <w:tcW w:w="3969" w:type="dxa"/>
          </w:tcPr>
          <w:p w14:paraId="310CA7EC" w14:textId="0670E83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Jeg tilsidesatte din lov helt bevidst. </w:t>
            </w:r>
            <w:proofErr w:type="spellStart"/>
            <w:r w:rsidRPr="004332C7">
              <w:rPr>
                <w:rFonts w:asciiTheme="majorBidi" w:hAnsiTheme="majorBidi" w:cstheme="majorBidi"/>
                <w:sz w:val="24"/>
                <w:szCs w:val="24"/>
                <w:lang w:val="en-US"/>
              </w:rPr>
              <w:t>Jeg</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forsømte</w:t>
            </w:r>
            <w:proofErr w:type="spellEnd"/>
            <w:r w:rsidRPr="004332C7">
              <w:rPr>
                <w:rFonts w:asciiTheme="majorBidi" w:hAnsiTheme="majorBidi" w:cstheme="majorBidi"/>
                <w:sz w:val="24"/>
                <w:szCs w:val="24"/>
                <w:lang w:val="en-US"/>
              </w:rPr>
              <w:t xml:space="preserve"> dine bud.</w:t>
            </w:r>
            <w:r w:rsidR="00CE36F8">
              <w:rPr>
                <w:rFonts w:asciiTheme="majorBidi" w:hAnsiTheme="majorBidi" w:cstheme="majorBidi"/>
                <w:sz w:val="24"/>
                <w:szCs w:val="24"/>
                <w:lang w:val="en-US"/>
              </w:rPr>
              <w:t xml:space="preserve"> </w:t>
            </w:r>
          </w:p>
        </w:tc>
        <w:tc>
          <w:tcPr>
            <w:tcW w:w="3969" w:type="dxa"/>
          </w:tcPr>
          <w:p w14:paraId="4D92C6A0" w14:textId="263F8B6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I put Your law behind me by my own </w:t>
            </w:r>
            <w:proofErr w:type="gramStart"/>
            <w:r w:rsidRPr="004332C7">
              <w:rPr>
                <w:rFonts w:asciiTheme="majorBidi" w:hAnsiTheme="majorBidi" w:cstheme="majorBidi"/>
                <w:sz w:val="24"/>
                <w:szCs w:val="24"/>
                <w:lang w:val="en-US"/>
              </w:rPr>
              <w:t>counsel, and</w:t>
            </w:r>
            <w:proofErr w:type="gramEnd"/>
            <w:r w:rsidRPr="004332C7">
              <w:rPr>
                <w:rFonts w:asciiTheme="majorBidi" w:hAnsiTheme="majorBidi" w:cstheme="majorBidi"/>
                <w:sz w:val="24"/>
                <w:szCs w:val="24"/>
                <w:lang w:val="en-US"/>
              </w:rPr>
              <w:t xml:space="preserve"> became slothful toward Your commandments.</w:t>
            </w:r>
          </w:p>
        </w:tc>
        <w:tc>
          <w:tcPr>
            <w:tcW w:w="2552" w:type="dxa"/>
          </w:tcPr>
          <w:p w14:paraId="12DAC351" w14:textId="4E673388"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وتركت عني ناموسك برأيي،</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وتكاسلت عن وصاياك</w:t>
            </w:r>
            <w:r w:rsidRPr="004319C3">
              <w:rPr>
                <w:rFonts w:asciiTheme="majorBidi" w:hAnsiTheme="majorBidi" w:cstheme="majorBidi"/>
                <w:b/>
                <w:bCs/>
                <w:sz w:val="24"/>
                <w:szCs w:val="24"/>
                <w:lang w:val="en-US"/>
              </w:rPr>
              <w:t>.</w:t>
            </w:r>
          </w:p>
        </w:tc>
      </w:tr>
      <w:tr w:rsidR="00CB7FDC" w:rsidRPr="009B270D" w14:paraId="0AAEE8C1" w14:textId="77777777" w:rsidTr="009C52C7">
        <w:trPr>
          <w:jc w:val="center"/>
        </w:trPr>
        <w:tc>
          <w:tcPr>
            <w:tcW w:w="3969" w:type="dxa"/>
          </w:tcPr>
          <w:p w14:paraId="7006A4D6" w14:textId="3489D20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Jeg har selv pådraget mig dødsdomskendelsen.</w:t>
            </w:r>
            <w:r w:rsidR="00CE36F8">
              <w:rPr>
                <w:rFonts w:asciiTheme="majorBidi" w:hAnsiTheme="majorBidi" w:cstheme="majorBidi"/>
                <w:sz w:val="24"/>
                <w:szCs w:val="24"/>
              </w:rPr>
              <w:t xml:space="preserve"> </w:t>
            </w:r>
          </w:p>
        </w:tc>
        <w:tc>
          <w:tcPr>
            <w:tcW w:w="3969" w:type="dxa"/>
          </w:tcPr>
          <w:p w14:paraId="49EEA126" w14:textId="2495F52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 plucked for myself the sentence of death.</w:t>
            </w:r>
          </w:p>
        </w:tc>
        <w:tc>
          <w:tcPr>
            <w:tcW w:w="2552" w:type="dxa"/>
          </w:tcPr>
          <w:p w14:paraId="62A90EF0" w14:textId="473D8C9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أنا اختطفت لي قضية الموت</w:t>
            </w:r>
            <w:r w:rsidRPr="004319C3">
              <w:rPr>
                <w:rFonts w:asciiTheme="majorBidi" w:hAnsiTheme="majorBidi" w:cstheme="majorBidi"/>
                <w:b/>
                <w:bCs/>
                <w:sz w:val="24"/>
                <w:szCs w:val="24"/>
                <w:lang w:val="en-US"/>
              </w:rPr>
              <w:t>.</w:t>
            </w:r>
          </w:p>
        </w:tc>
      </w:tr>
      <w:tr w:rsidR="00675327" w:rsidRPr="009B270D" w14:paraId="1461ED5A" w14:textId="77777777" w:rsidTr="009C52C7">
        <w:trPr>
          <w:jc w:val="center"/>
        </w:trPr>
        <w:tc>
          <w:tcPr>
            <w:tcW w:w="3969" w:type="dxa"/>
          </w:tcPr>
          <w:p w14:paraId="359100A9"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16D3170F"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3B284EC0" w14:textId="77777777" w:rsidR="00675327" w:rsidRPr="004319C3" w:rsidRDefault="00675327" w:rsidP="00C767E9">
            <w:pPr>
              <w:bidi/>
              <w:jc w:val="both"/>
              <w:rPr>
                <w:rFonts w:asciiTheme="majorBidi" w:hAnsiTheme="majorBidi" w:cstheme="majorBidi"/>
                <w:b/>
                <w:bCs/>
                <w:sz w:val="24"/>
                <w:szCs w:val="24"/>
                <w:rtl/>
              </w:rPr>
            </w:pPr>
          </w:p>
        </w:tc>
      </w:tr>
      <w:tr w:rsidR="00CB7FDC" w:rsidRPr="004332C7" w14:paraId="5CE615E6" w14:textId="77777777" w:rsidTr="009C52C7">
        <w:trPr>
          <w:jc w:val="center"/>
        </w:trPr>
        <w:tc>
          <w:tcPr>
            <w:tcW w:w="3969" w:type="dxa"/>
          </w:tcPr>
          <w:p w14:paraId="4CD44D3D" w14:textId="5560B8FC"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323E63D" w14:textId="264A87DF"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r w:rsidR="00CE36F8">
              <w:rPr>
                <w:rFonts w:asciiTheme="majorBidi" w:hAnsiTheme="majorBidi" w:cstheme="majorBidi"/>
                <w:sz w:val="24"/>
                <w:szCs w:val="24"/>
                <w:lang w:val="en-US"/>
              </w:rPr>
              <w:t xml:space="preserve"> </w:t>
            </w:r>
          </w:p>
        </w:tc>
        <w:tc>
          <w:tcPr>
            <w:tcW w:w="3969" w:type="dxa"/>
          </w:tcPr>
          <w:p w14:paraId="24CA175D" w14:textId="6D7F5FE6"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3449FDB" w14:textId="6E93525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59DC8DE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AB56B67" w14:textId="7D3CB061"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0124FE67" w14:textId="77777777" w:rsidTr="009C52C7">
        <w:trPr>
          <w:jc w:val="center"/>
        </w:trPr>
        <w:tc>
          <w:tcPr>
            <w:tcW w:w="3969" w:type="dxa"/>
          </w:tcPr>
          <w:p w14:paraId="7B610588"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41E35D4"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2603F6EF"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13BFB42F" w14:textId="77777777" w:rsidTr="009C52C7">
        <w:trPr>
          <w:jc w:val="center"/>
        </w:trPr>
        <w:tc>
          <w:tcPr>
            <w:tcW w:w="3969" w:type="dxa"/>
          </w:tcPr>
          <w:p w14:paraId="6E0024CD" w14:textId="7CB2C89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1E2FD56" w14:textId="49748B0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min Herre, forandrede min straf til frelse.</w:t>
            </w:r>
          </w:p>
        </w:tc>
        <w:tc>
          <w:tcPr>
            <w:tcW w:w="3969" w:type="dxa"/>
          </w:tcPr>
          <w:p w14:paraId="45EB4A6F" w14:textId="4A8EE195"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C1D8B7A" w14:textId="10A5DBB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O my Master, have turned for me the punishment into salvation.</w:t>
            </w:r>
          </w:p>
        </w:tc>
        <w:tc>
          <w:tcPr>
            <w:tcW w:w="2552" w:type="dxa"/>
          </w:tcPr>
          <w:p w14:paraId="4BDC192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47CD337" w14:textId="352513B1" w:rsidR="004366FC" w:rsidRPr="004319C3" w:rsidRDefault="004366FC" w:rsidP="00CB7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أنت يا سيدي حولت لي العقوبة</w:t>
            </w:r>
            <w:r w:rsidR="00CB7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خلاصا</w:t>
            </w:r>
            <w:r w:rsidRPr="0019613F">
              <w:rPr>
                <w:rFonts w:asciiTheme="majorBidi" w:hAnsiTheme="majorBidi" w:cstheme="majorBidi"/>
                <w:b/>
                <w:bCs/>
                <w:color w:val="000000"/>
                <w:sz w:val="24"/>
                <w:szCs w:val="24"/>
                <w:lang w:val="en-US"/>
              </w:rPr>
              <w:t>.</w:t>
            </w:r>
          </w:p>
        </w:tc>
      </w:tr>
      <w:tr w:rsidR="00CB7FDC" w:rsidRPr="009B270D" w14:paraId="2BAE1FBF" w14:textId="77777777" w:rsidTr="009C52C7">
        <w:trPr>
          <w:jc w:val="center"/>
        </w:trPr>
        <w:tc>
          <w:tcPr>
            <w:tcW w:w="3969" w:type="dxa"/>
          </w:tcPr>
          <w:p w14:paraId="3C702253" w14:textId="144B342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en god hyrde er du løbet ud for at søge efter den vildfarne.</w:t>
            </w:r>
            <w:r w:rsidR="00CE36F8">
              <w:rPr>
                <w:rFonts w:asciiTheme="majorBidi" w:hAnsiTheme="majorBidi" w:cstheme="majorBidi"/>
                <w:sz w:val="24"/>
                <w:szCs w:val="24"/>
              </w:rPr>
              <w:t xml:space="preserve"> </w:t>
            </w:r>
          </w:p>
        </w:tc>
        <w:tc>
          <w:tcPr>
            <w:tcW w:w="3969" w:type="dxa"/>
          </w:tcPr>
          <w:p w14:paraId="34E1AD49" w14:textId="7896C07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As a good shepherd,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sought after that which had gone astray.</w:t>
            </w:r>
          </w:p>
        </w:tc>
        <w:tc>
          <w:tcPr>
            <w:tcW w:w="2552" w:type="dxa"/>
          </w:tcPr>
          <w:p w14:paraId="50C188E8" w14:textId="17023EE8"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كراعٍ صالح سعيت في طلب</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الضال</w:t>
            </w:r>
            <w:r w:rsidRPr="004319C3">
              <w:rPr>
                <w:rFonts w:asciiTheme="majorBidi" w:hAnsiTheme="majorBidi" w:cstheme="majorBidi"/>
                <w:b/>
                <w:bCs/>
                <w:sz w:val="24"/>
                <w:szCs w:val="24"/>
                <w:lang w:val="en-US"/>
              </w:rPr>
              <w:t>.</w:t>
            </w:r>
          </w:p>
        </w:tc>
      </w:tr>
      <w:tr w:rsidR="00CB7FDC" w:rsidRPr="009B270D" w14:paraId="641D7F33" w14:textId="77777777" w:rsidTr="009C52C7">
        <w:trPr>
          <w:jc w:val="center"/>
        </w:trPr>
        <w:tc>
          <w:tcPr>
            <w:tcW w:w="3969" w:type="dxa"/>
          </w:tcPr>
          <w:p w14:paraId="5204B8B4" w14:textId="036E76E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en sand fader har du bekymret dig om mig, som var faldet.</w:t>
            </w:r>
          </w:p>
        </w:tc>
        <w:tc>
          <w:tcPr>
            <w:tcW w:w="3969" w:type="dxa"/>
          </w:tcPr>
          <w:p w14:paraId="1A2EB4D3" w14:textId="26F521C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a true father, you have labored with me, I who had fallen.</w:t>
            </w:r>
          </w:p>
        </w:tc>
        <w:tc>
          <w:tcPr>
            <w:tcW w:w="2552" w:type="dxa"/>
          </w:tcPr>
          <w:p w14:paraId="0CDBB78E" w14:textId="0532A3C5"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كأبٍ حقيقي تعبت معي أنا الذي</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سقط</w:t>
            </w:r>
            <w:r w:rsidRPr="0019613F">
              <w:rPr>
                <w:rFonts w:asciiTheme="majorBidi" w:hAnsiTheme="majorBidi" w:cstheme="majorBidi"/>
                <w:b/>
                <w:bCs/>
                <w:sz w:val="24"/>
                <w:szCs w:val="24"/>
                <w:lang w:val="en-US"/>
              </w:rPr>
              <w:t>.</w:t>
            </w:r>
          </w:p>
        </w:tc>
      </w:tr>
      <w:tr w:rsidR="00CB7FDC" w:rsidRPr="009B270D" w14:paraId="2988C4C8" w14:textId="77777777" w:rsidTr="009C52C7">
        <w:trPr>
          <w:jc w:val="center"/>
        </w:trPr>
        <w:tc>
          <w:tcPr>
            <w:tcW w:w="3969" w:type="dxa"/>
          </w:tcPr>
          <w:p w14:paraId="5AA5C5B5" w14:textId="552EB25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forbundet mig med alle livgivende lægeurter.</w:t>
            </w:r>
          </w:p>
        </w:tc>
        <w:tc>
          <w:tcPr>
            <w:tcW w:w="3969" w:type="dxa"/>
          </w:tcPr>
          <w:p w14:paraId="249E8619" w14:textId="09BBBAE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bound me with all the remedies that lead to life.</w:t>
            </w:r>
          </w:p>
        </w:tc>
        <w:tc>
          <w:tcPr>
            <w:tcW w:w="2552" w:type="dxa"/>
          </w:tcPr>
          <w:p w14:paraId="708B42A6" w14:textId="4FBB0146"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ربطتني بكل الأدوية المؤدية إلي</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الحياة</w:t>
            </w:r>
            <w:r w:rsidRPr="004319C3">
              <w:rPr>
                <w:rFonts w:asciiTheme="majorBidi" w:hAnsiTheme="majorBidi" w:cstheme="majorBidi"/>
                <w:b/>
                <w:bCs/>
                <w:sz w:val="24"/>
                <w:szCs w:val="24"/>
                <w:lang w:val="en-US"/>
              </w:rPr>
              <w:t>.</w:t>
            </w:r>
          </w:p>
        </w:tc>
      </w:tr>
      <w:tr w:rsidR="00CB7FDC" w:rsidRPr="009B270D" w14:paraId="5B515806" w14:textId="77777777" w:rsidTr="009C52C7">
        <w:trPr>
          <w:jc w:val="center"/>
        </w:trPr>
        <w:tc>
          <w:tcPr>
            <w:tcW w:w="3969" w:type="dxa"/>
          </w:tcPr>
          <w:p w14:paraId="7EF1E479" w14:textId="34D14F5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min skyld sendte du mig profeterne, da jeg var syg.</w:t>
            </w:r>
          </w:p>
        </w:tc>
        <w:tc>
          <w:tcPr>
            <w:tcW w:w="3969" w:type="dxa"/>
          </w:tcPr>
          <w:p w14:paraId="20D70286" w14:textId="47D63AC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who have sent to me the prophets for my sake, I the sick.</w:t>
            </w:r>
          </w:p>
        </w:tc>
        <w:tc>
          <w:tcPr>
            <w:tcW w:w="2552" w:type="dxa"/>
          </w:tcPr>
          <w:p w14:paraId="73889F3A" w14:textId="538812AB"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ارسلت لي الأنبياء من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أجلي أنا المريض</w:t>
            </w:r>
            <w:r w:rsidRPr="0019613F">
              <w:rPr>
                <w:rFonts w:asciiTheme="majorBidi" w:hAnsiTheme="majorBidi" w:cstheme="majorBidi"/>
                <w:b/>
                <w:bCs/>
                <w:sz w:val="24"/>
                <w:szCs w:val="24"/>
                <w:lang w:val="en-US"/>
              </w:rPr>
              <w:t>.</w:t>
            </w:r>
          </w:p>
        </w:tc>
      </w:tr>
      <w:tr w:rsidR="00CB7FDC" w:rsidRPr="004332C7" w14:paraId="7317DC23" w14:textId="77777777" w:rsidTr="009C52C7">
        <w:trPr>
          <w:jc w:val="center"/>
        </w:trPr>
        <w:tc>
          <w:tcPr>
            <w:tcW w:w="3969" w:type="dxa"/>
          </w:tcPr>
          <w:p w14:paraId="5AAAC402" w14:textId="46E8A41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givet mig loven til hjælp.</w:t>
            </w:r>
          </w:p>
        </w:tc>
        <w:tc>
          <w:tcPr>
            <w:tcW w:w="3969" w:type="dxa"/>
          </w:tcPr>
          <w:p w14:paraId="642E54CB" w14:textId="7356991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given me the Law as a help.</w:t>
            </w:r>
          </w:p>
        </w:tc>
        <w:tc>
          <w:tcPr>
            <w:tcW w:w="2552" w:type="dxa"/>
          </w:tcPr>
          <w:p w14:paraId="6077E84E" w14:textId="0E9D56DE"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أعطيتني الناموس عونا</w:t>
            </w:r>
            <w:r w:rsidRPr="004319C3">
              <w:rPr>
                <w:rFonts w:asciiTheme="majorBidi" w:hAnsiTheme="majorBidi" w:cstheme="majorBidi"/>
                <w:b/>
                <w:bCs/>
                <w:sz w:val="24"/>
                <w:szCs w:val="24"/>
              </w:rPr>
              <w:t>.</w:t>
            </w:r>
          </w:p>
        </w:tc>
      </w:tr>
      <w:tr w:rsidR="00CB7FDC" w:rsidRPr="009B270D" w14:paraId="20502E47" w14:textId="77777777" w:rsidTr="009C52C7">
        <w:trPr>
          <w:jc w:val="center"/>
        </w:trPr>
        <w:tc>
          <w:tcPr>
            <w:tcW w:w="3969" w:type="dxa"/>
          </w:tcPr>
          <w:p w14:paraId="756528D1" w14:textId="2C3E510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betjente mig med frelse, da jeg overtrådte din lov.</w:t>
            </w:r>
          </w:p>
        </w:tc>
        <w:tc>
          <w:tcPr>
            <w:tcW w:w="3969" w:type="dxa"/>
          </w:tcPr>
          <w:p w14:paraId="44DBCEBD" w14:textId="02F0319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who ministered salvation to me when I disobeyed Your Law.</w:t>
            </w:r>
          </w:p>
        </w:tc>
        <w:tc>
          <w:tcPr>
            <w:tcW w:w="2552" w:type="dxa"/>
          </w:tcPr>
          <w:p w14:paraId="3F970965" w14:textId="2A8C0026"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خدمت لي الخلاص لما</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خالفت ناموسك</w:t>
            </w:r>
            <w:r w:rsidRPr="0019613F">
              <w:rPr>
                <w:rFonts w:asciiTheme="majorBidi" w:hAnsiTheme="majorBidi" w:cstheme="majorBidi"/>
                <w:b/>
                <w:bCs/>
                <w:sz w:val="24"/>
                <w:szCs w:val="24"/>
                <w:lang w:val="en-US"/>
              </w:rPr>
              <w:t>.</w:t>
            </w:r>
          </w:p>
        </w:tc>
      </w:tr>
      <w:tr w:rsidR="00CB7FDC" w:rsidRPr="009B270D" w14:paraId="59BF50E5" w14:textId="77777777" w:rsidTr="009C52C7">
        <w:trPr>
          <w:jc w:val="center"/>
        </w:trPr>
        <w:tc>
          <w:tcPr>
            <w:tcW w:w="3969" w:type="dxa"/>
          </w:tcPr>
          <w:p w14:paraId="3F0C1151" w14:textId="241B9FB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et sandt lys er du steget op for de vildfarne og uvidende.</w:t>
            </w:r>
            <w:r w:rsidR="00CE36F8">
              <w:rPr>
                <w:rFonts w:asciiTheme="majorBidi" w:hAnsiTheme="majorBidi" w:cstheme="majorBidi"/>
                <w:sz w:val="24"/>
                <w:szCs w:val="24"/>
              </w:rPr>
              <w:t xml:space="preserve"> </w:t>
            </w:r>
          </w:p>
        </w:tc>
        <w:tc>
          <w:tcPr>
            <w:tcW w:w="3969" w:type="dxa"/>
          </w:tcPr>
          <w:p w14:paraId="4D011AC1" w14:textId="2F05073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As true light,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shone upon the lost and the ignorant.</w:t>
            </w:r>
          </w:p>
        </w:tc>
        <w:tc>
          <w:tcPr>
            <w:tcW w:w="2552" w:type="dxa"/>
          </w:tcPr>
          <w:p w14:paraId="3E6C3F25" w14:textId="72A44AD0" w:rsidR="004366FC" w:rsidRPr="004319C3" w:rsidRDefault="004366FC" w:rsidP="00CB7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كنورٍ حقيقي أشرقت للضالين</w:t>
            </w:r>
            <w:r w:rsidR="00CB7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وغير العارفين</w:t>
            </w:r>
            <w:r w:rsidRPr="004319C3">
              <w:rPr>
                <w:rFonts w:asciiTheme="majorBidi" w:hAnsiTheme="majorBidi" w:cstheme="majorBidi"/>
                <w:b/>
                <w:bCs/>
                <w:sz w:val="24"/>
                <w:szCs w:val="24"/>
                <w:lang w:val="en-US"/>
              </w:rPr>
              <w:t>.</w:t>
            </w:r>
          </w:p>
        </w:tc>
      </w:tr>
      <w:tr w:rsidR="00675327" w:rsidRPr="009B270D" w14:paraId="09D5EBE2" w14:textId="77777777" w:rsidTr="009C52C7">
        <w:trPr>
          <w:jc w:val="center"/>
        </w:trPr>
        <w:tc>
          <w:tcPr>
            <w:tcW w:w="3969" w:type="dxa"/>
          </w:tcPr>
          <w:p w14:paraId="45F2AB1E"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099B7A10"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2CA67B53" w14:textId="77777777" w:rsidR="00675327" w:rsidRPr="004319C3" w:rsidRDefault="00675327" w:rsidP="00CB7FDC">
            <w:pPr>
              <w:autoSpaceDE w:val="0"/>
              <w:autoSpaceDN w:val="0"/>
              <w:bidi/>
              <w:adjustRightInd w:val="0"/>
              <w:jc w:val="both"/>
              <w:rPr>
                <w:rFonts w:asciiTheme="majorBidi" w:hAnsiTheme="majorBidi" w:cstheme="majorBidi"/>
                <w:b/>
                <w:bCs/>
                <w:sz w:val="24"/>
                <w:szCs w:val="24"/>
                <w:rtl/>
              </w:rPr>
            </w:pPr>
          </w:p>
        </w:tc>
      </w:tr>
      <w:tr w:rsidR="00CB7FDC" w:rsidRPr="004332C7" w14:paraId="42D408EA" w14:textId="77777777" w:rsidTr="009C52C7">
        <w:trPr>
          <w:jc w:val="center"/>
        </w:trPr>
        <w:tc>
          <w:tcPr>
            <w:tcW w:w="3969" w:type="dxa"/>
          </w:tcPr>
          <w:p w14:paraId="4C7615AE" w14:textId="37C35214"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B8F54F5" w14:textId="57B56B19"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11DAC435" w14:textId="6670E1AD"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4BB06D4" w14:textId="1089CF1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0347948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7601EC52" w14:textId="6C1915FE"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1ADE7570" w14:textId="77777777" w:rsidTr="009C52C7">
        <w:trPr>
          <w:jc w:val="center"/>
        </w:trPr>
        <w:tc>
          <w:tcPr>
            <w:tcW w:w="3969" w:type="dxa"/>
          </w:tcPr>
          <w:p w14:paraId="26054E3C"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497174F"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2365FE6E"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15AFD4DD" w14:textId="77777777" w:rsidTr="009C52C7">
        <w:trPr>
          <w:jc w:val="center"/>
        </w:trPr>
        <w:tc>
          <w:tcPr>
            <w:tcW w:w="3969" w:type="dxa"/>
          </w:tcPr>
          <w:p w14:paraId="1690CF86" w14:textId="76066C18"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5B66CE0D" w14:textId="4318F8A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er til enhver tid. Du kom til os på jorden. Du kom i jomfruens skød.</w:t>
            </w:r>
          </w:p>
        </w:tc>
        <w:tc>
          <w:tcPr>
            <w:tcW w:w="3969" w:type="dxa"/>
          </w:tcPr>
          <w:p w14:paraId="184E57C5" w14:textId="138E8DCE"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1FBA8C9" w14:textId="55BB94F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 You, THE BEING </w:t>
            </w:r>
            <w:proofErr w:type="gramStart"/>
            <w:r w:rsidRPr="004332C7">
              <w:rPr>
                <w:rFonts w:asciiTheme="majorBidi" w:hAnsiTheme="majorBidi" w:cstheme="majorBidi"/>
                <w:color w:val="000000"/>
                <w:sz w:val="24"/>
                <w:szCs w:val="24"/>
                <w:lang w:val="en-US"/>
              </w:rPr>
              <w:t>at all times</w:t>
            </w:r>
            <w:proofErr w:type="gramEnd"/>
            <w:r w:rsidRPr="004332C7">
              <w:rPr>
                <w:rFonts w:asciiTheme="majorBidi" w:hAnsiTheme="majorBidi" w:cstheme="majorBidi"/>
                <w:color w:val="000000"/>
                <w:sz w:val="24"/>
                <w:szCs w:val="24"/>
                <w:lang w:val="en-US"/>
              </w:rPr>
              <w:t>, have come to us on earth. You have come into the womb of the Virgin.</w:t>
            </w:r>
          </w:p>
        </w:tc>
        <w:tc>
          <w:tcPr>
            <w:tcW w:w="2552" w:type="dxa"/>
          </w:tcPr>
          <w:p w14:paraId="73A44EF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E86D53F" w14:textId="588F9A04" w:rsidR="004366FC" w:rsidRPr="004319C3" w:rsidRDefault="004366FC" w:rsidP="00F1576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أنت الكائن في كل زمان، أتيت</w:t>
            </w:r>
            <w:r w:rsidR="00F1576E"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إلينا علي الارض، اتيت إلي بطن</w:t>
            </w:r>
            <w:r w:rsidR="00F1576E"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العذراء</w:t>
            </w:r>
            <w:r w:rsidRPr="0019613F">
              <w:rPr>
                <w:rFonts w:asciiTheme="majorBidi" w:hAnsiTheme="majorBidi" w:cstheme="majorBidi"/>
                <w:b/>
                <w:bCs/>
                <w:color w:val="000000"/>
                <w:sz w:val="24"/>
                <w:szCs w:val="24"/>
                <w:lang w:val="en-US"/>
              </w:rPr>
              <w:t>.</w:t>
            </w:r>
          </w:p>
        </w:tc>
      </w:tr>
      <w:tr w:rsidR="00CB7FDC" w:rsidRPr="009B270D" w14:paraId="7E053520" w14:textId="77777777" w:rsidTr="009C52C7">
        <w:trPr>
          <w:jc w:val="center"/>
        </w:trPr>
        <w:tc>
          <w:tcPr>
            <w:tcW w:w="3969" w:type="dxa"/>
          </w:tcPr>
          <w:p w14:paraId="1585E93F" w14:textId="5EE2D72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Da du var ubegrænset Gud, anså du det ikke for et røvet bytte at være Gud lig.</w:t>
            </w:r>
          </w:p>
        </w:tc>
        <w:tc>
          <w:tcPr>
            <w:tcW w:w="3969" w:type="dxa"/>
          </w:tcPr>
          <w:p w14:paraId="4D51C9E3" w14:textId="3962BEB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the Infinite, being God, did not consider equality with God a thing to be grasped.</w:t>
            </w:r>
          </w:p>
        </w:tc>
        <w:tc>
          <w:tcPr>
            <w:tcW w:w="2552" w:type="dxa"/>
          </w:tcPr>
          <w:p w14:paraId="55BAE58D" w14:textId="716B2995"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أيها الغير المحوي، إذ أنت الإله</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لم تضمِر اختطافا أن تكون</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مساويا لله</w:t>
            </w:r>
            <w:r w:rsidRPr="004319C3">
              <w:rPr>
                <w:rFonts w:asciiTheme="majorBidi" w:hAnsiTheme="majorBidi" w:cstheme="majorBidi"/>
                <w:b/>
                <w:bCs/>
                <w:sz w:val="24"/>
                <w:szCs w:val="24"/>
                <w:lang w:val="en-US"/>
              </w:rPr>
              <w:t>.</w:t>
            </w:r>
          </w:p>
        </w:tc>
      </w:tr>
      <w:tr w:rsidR="00CB7FDC" w:rsidRPr="009B270D" w14:paraId="3193ED4D" w14:textId="77777777" w:rsidTr="009C52C7">
        <w:trPr>
          <w:jc w:val="center"/>
        </w:trPr>
        <w:tc>
          <w:tcPr>
            <w:tcW w:w="3969" w:type="dxa"/>
          </w:tcPr>
          <w:p w14:paraId="28D403D6" w14:textId="78A3E49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du gjorde dig tom for dig selv. Du tog en tjeners skikkelse på. Du velsignede  min natur i  dig.</w:t>
            </w:r>
          </w:p>
        </w:tc>
        <w:tc>
          <w:tcPr>
            <w:tcW w:w="3969" w:type="dxa"/>
          </w:tcPr>
          <w:p w14:paraId="68A40248" w14:textId="3AE2659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But emptied Yourself, and took the form of a servant, and blessed my nature in Yourself.</w:t>
            </w:r>
          </w:p>
        </w:tc>
        <w:tc>
          <w:tcPr>
            <w:tcW w:w="2552" w:type="dxa"/>
          </w:tcPr>
          <w:p w14:paraId="76F86051" w14:textId="76426A09"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لكن وضعت ذاتك. وأخذت شكل</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العبد. وباركت طبيعتي فيك</w:t>
            </w:r>
            <w:r w:rsidRPr="004319C3">
              <w:rPr>
                <w:rFonts w:asciiTheme="majorBidi" w:hAnsiTheme="majorBidi" w:cstheme="majorBidi"/>
                <w:b/>
                <w:bCs/>
                <w:sz w:val="24"/>
                <w:szCs w:val="24"/>
                <w:lang w:val="en-US"/>
              </w:rPr>
              <w:t>.</w:t>
            </w:r>
          </w:p>
        </w:tc>
      </w:tr>
      <w:tr w:rsidR="00CB7FDC" w:rsidRPr="009B270D" w14:paraId="5052A861" w14:textId="77777777" w:rsidTr="009C52C7">
        <w:trPr>
          <w:jc w:val="center"/>
        </w:trPr>
        <w:tc>
          <w:tcPr>
            <w:tcW w:w="3969" w:type="dxa"/>
          </w:tcPr>
          <w:p w14:paraId="13036FC7" w14:textId="5B25561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opfyldte din lov på mine vegne. Du meddelte mig oprejsning fra mit fald.</w:t>
            </w:r>
          </w:p>
        </w:tc>
        <w:tc>
          <w:tcPr>
            <w:tcW w:w="3969" w:type="dxa"/>
          </w:tcPr>
          <w:p w14:paraId="05E3DFBE" w14:textId="5F9A360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fulfilled your Law on my behalf. You have shown me the </w:t>
            </w:r>
            <w:proofErr w:type="gramStart"/>
            <w:r w:rsidRPr="004332C7">
              <w:rPr>
                <w:rFonts w:asciiTheme="majorBidi" w:hAnsiTheme="majorBidi" w:cstheme="majorBidi"/>
                <w:sz w:val="24"/>
                <w:szCs w:val="24"/>
                <w:lang w:val="en-US"/>
              </w:rPr>
              <w:t>rising up</w:t>
            </w:r>
            <w:proofErr w:type="gramEnd"/>
            <w:r w:rsidRPr="004332C7">
              <w:rPr>
                <w:rFonts w:asciiTheme="majorBidi" w:hAnsiTheme="majorBidi" w:cstheme="majorBidi"/>
                <w:sz w:val="24"/>
                <w:szCs w:val="24"/>
                <w:lang w:val="en-US"/>
              </w:rPr>
              <w:t xml:space="preserve"> from my fall.</w:t>
            </w:r>
          </w:p>
        </w:tc>
        <w:tc>
          <w:tcPr>
            <w:tcW w:w="2552" w:type="dxa"/>
          </w:tcPr>
          <w:p w14:paraId="120B2337" w14:textId="06BC3C42"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وأكملت ناموسك عني. وعرفتني</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القيام من سقطتي</w:t>
            </w:r>
            <w:r w:rsidRPr="004319C3">
              <w:rPr>
                <w:rFonts w:asciiTheme="majorBidi" w:hAnsiTheme="majorBidi" w:cstheme="majorBidi"/>
                <w:b/>
                <w:bCs/>
                <w:sz w:val="24"/>
                <w:szCs w:val="24"/>
                <w:lang w:val="en-US"/>
              </w:rPr>
              <w:t>.</w:t>
            </w:r>
          </w:p>
        </w:tc>
      </w:tr>
      <w:tr w:rsidR="00CB7FDC" w:rsidRPr="009B270D" w14:paraId="301611ED" w14:textId="77777777" w:rsidTr="009C52C7">
        <w:trPr>
          <w:jc w:val="center"/>
        </w:trPr>
        <w:tc>
          <w:tcPr>
            <w:tcW w:w="3969" w:type="dxa"/>
          </w:tcPr>
          <w:p w14:paraId="0E12824F" w14:textId="25D8EAC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løslod dem, som var tilbageholdt i underverdenen.</w:t>
            </w:r>
          </w:p>
        </w:tc>
        <w:tc>
          <w:tcPr>
            <w:tcW w:w="3969" w:type="dxa"/>
          </w:tcPr>
          <w:p w14:paraId="771DC7D8" w14:textId="1EC3BD0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given release to those who were bound in Hades.</w:t>
            </w:r>
          </w:p>
        </w:tc>
        <w:tc>
          <w:tcPr>
            <w:tcW w:w="2552" w:type="dxa"/>
          </w:tcPr>
          <w:p w14:paraId="4C889DAF" w14:textId="55CB08AB"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أعطيت إطلاقا لمن قبضَ عليهم</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في الجحيم</w:t>
            </w:r>
            <w:r w:rsidRPr="004319C3">
              <w:rPr>
                <w:rFonts w:asciiTheme="majorBidi" w:hAnsiTheme="majorBidi" w:cstheme="majorBidi"/>
                <w:b/>
                <w:bCs/>
                <w:sz w:val="24"/>
                <w:szCs w:val="24"/>
                <w:lang w:val="en-US"/>
              </w:rPr>
              <w:t>.</w:t>
            </w:r>
          </w:p>
        </w:tc>
      </w:tr>
      <w:tr w:rsidR="00CB7FDC" w:rsidRPr="004332C7" w14:paraId="5A1A5F94" w14:textId="77777777" w:rsidTr="009C52C7">
        <w:trPr>
          <w:jc w:val="center"/>
        </w:trPr>
        <w:tc>
          <w:tcPr>
            <w:tcW w:w="3969" w:type="dxa"/>
          </w:tcPr>
          <w:p w14:paraId="59BA7249" w14:textId="7F2B72F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kastede lovens forbandelse bort.</w:t>
            </w:r>
          </w:p>
        </w:tc>
        <w:tc>
          <w:tcPr>
            <w:tcW w:w="3969" w:type="dxa"/>
          </w:tcPr>
          <w:p w14:paraId="60BF3568" w14:textId="23F43DA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lifted the curse of the Law.</w:t>
            </w:r>
          </w:p>
        </w:tc>
        <w:tc>
          <w:tcPr>
            <w:tcW w:w="2552" w:type="dxa"/>
          </w:tcPr>
          <w:p w14:paraId="2270BD49" w14:textId="741558DA"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أزلت لعنة الناموس</w:t>
            </w:r>
            <w:r w:rsidRPr="004319C3">
              <w:rPr>
                <w:rFonts w:asciiTheme="majorBidi" w:hAnsiTheme="majorBidi" w:cstheme="majorBidi"/>
                <w:b/>
                <w:bCs/>
                <w:sz w:val="24"/>
                <w:szCs w:val="24"/>
              </w:rPr>
              <w:t>.</w:t>
            </w:r>
          </w:p>
        </w:tc>
      </w:tr>
      <w:tr w:rsidR="00CB7FDC" w:rsidRPr="004332C7" w14:paraId="37F86765" w14:textId="77777777" w:rsidTr="009C52C7">
        <w:trPr>
          <w:jc w:val="center"/>
        </w:trPr>
        <w:tc>
          <w:tcPr>
            <w:tcW w:w="3969" w:type="dxa"/>
          </w:tcPr>
          <w:p w14:paraId="40D1843C" w14:textId="0E5FE19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tilintetgjorde synden i kødet.</w:t>
            </w:r>
          </w:p>
        </w:tc>
        <w:tc>
          <w:tcPr>
            <w:tcW w:w="3969" w:type="dxa"/>
          </w:tcPr>
          <w:p w14:paraId="40CAD8F9" w14:textId="35F461D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abolished sin in the flesh.</w:t>
            </w:r>
          </w:p>
        </w:tc>
        <w:tc>
          <w:tcPr>
            <w:tcW w:w="2552" w:type="dxa"/>
          </w:tcPr>
          <w:p w14:paraId="40F2A6DE" w14:textId="61E8F689"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ابطلت الخطية بالجسد</w:t>
            </w:r>
            <w:r w:rsidRPr="004319C3">
              <w:rPr>
                <w:rFonts w:asciiTheme="majorBidi" w:hAnsiTheme="majorBidi" w:cstheme="majorBidi"/>
                <w:b/>
                <w:bCs/>
                <w:sz w:val="24"/>
                <w:szCs w:val="24"/>
              </w:rPr>
              <w:t>.</w:t>
            </w:r>
          </w:p>
        </w:tc>
      </w:tr>
      <w:tr w:rsidR="00CB7FDC" w:rsidRPr="004332C7" w14:paraId="0931F6A9" w14:textId="77777777" w:rsidTr="009C52C7">
        <w:trPr>
          <w:jc w:val="center"/>
        </w:trPr>
        <w:tc>
          <w:tcPr>
            <w:tcW w:w="3969" w:type="dxa"/>
          </w:tcPr>
          <w:p w14:paraId="4FA351E0" w14:textId="7FAC246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viste mig din myndigheds magt.</w:t>
            </w:r>
          </w:p>
        </w:tc>
        <w:tc>
          <w:tcPr>
            <w:tcW w:w="3969" w:type="dxa"/>
          </w:tcPr>
          <w:p w14:paraId="4788E374" w14:textId="5A55F3A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shown me the power of Your authority.</w:t>
            </w:r>
          </w:p>
        </w:tc>
        <w:tc>
          <w:tcPr>
            <w:tcW w:w="2552" w:type="dxa"/>
          </w:tcPr>
          <w:p w14:paraId="698AB440" w14:textId="35B1419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عرفتني قوة سلطانك</w:t>
            </w:r>
            <w:r w:rsidRPr="004319C3">
              <w:rPr>
                <w:rFonts w:asciiTheme="majorBidi" w:hAnsiTheme="majorBidi" w:cstheme="majorBidi"/>
                <w:b/>
                <w:bCs/>
                <w:sz w:val="24"/>
                <w:szCs w:val="24"/>
              </w:rPr>
              <w:t>.</w:t>
            </w:r>
          </w:p>
        </w:tc>
      </w:tr>
      <w:tr w:rsidR="00CB7FDC" w:rsidRPr="004332C7" w14:paraId="1E986CCA" w14:textId="77777777" w:rsidTr="009C52C7">
        <w:trPr>
          <w:jc w:val="center"/>
        </w:trPr>
        <w:tc>
          <w:tcPr>
            <w:tcW w:w="3969" w:type="dxa"/>
          </w:tcPr>
          <w:p w14:paraId="5CD06B16" w14:textId="2B295C0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gav de blinde synet.</w:t>
            </w:r>
          </w:p>
        </w:tc>
        <w:tc>
          <w:tcPr>
            <w:tcW w:w="3969" w:type="dxa"/>
          </w:tcPr>
          <w:p w14:paraId="42A925F3" w14:textId="4F65C6C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given sight to the blind.</w:t>
            </w:r>
          </w:p>
        </w:tc>
        <w:tc>
          <w:tcPr>
            <w:tcW w:w="2552" w:type="dxa"/>
          </w:tcPr>
          <w:p w14:paraId="6E21B7E3" w14:textId="0A9A0A53"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وهبت النظر للعميان</w:t>
            </w:r>
            <w:r w:rsidRPr="004319C3">
              <w:rPr>
                <w:rFonts w:asciiTheme="majorBidi" w:hAnsiTheme="majorBidi" w:cstheme="majorBidi"/>
                <w:b/>
                <w:bCs/>
                <w:sz w:val="24"/>
                <w:szCs w:val="24"/>
              </w:rPr>
              <w:t>.</w:t>
            </w:r>
          </w:p>
        </w:tc>
      </w:tr>
      <w:tr w:rsidR="00CB7FDC" w:rsidRPr="004332C7" w14:paraId="460AA598" w14:textId="77777777" w:rsidTr="009C52C7">
        <w:trPr>
          <w:jc w:val="center"/>
        </w:trPr>
        <w:tc>
          <w:tcPr>
            <w:tcW w:w="3969" w:type="dxa"/>
          </w:tcPr>
          <w:p w14:paraId="58923575" w14:textId="00A1D91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opvakte de døde af gravene.</w:t>
            </w:r>
          </w:p>
        </w:tc>
        <w:tc>
          <w:tcPr>
            <w:tcW w:w="3969" w:type="dxa"/>
          </w:tcPr>
          <w:p w14:paraId="7C19AC8E" w14:textId="1876364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raised the dead from the tombs.</w:t>
            </w:r>
          </w:p>
        </w:tc>
        <w:tc>
          <w:tcPr>
            <w:tcW w:w="2552" w:type="dxa"/>
          </w:tcPr>
          <w:p w14:paraId="7FFDC8BB" w14:textId="046CFB4A"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أقمت الموتي من القبور</w:t>
            </w:r>
            <w:r w:rsidRPr="004319C3">
              <w:rPr>
                <w:rFonts w:asciiTheme="majorBidi" w:hAnsiTheme="majorBidi" w:cstheme="majorBidi"/>
                <w:b/>
                <w:bCs/>
                <w:sz w:val="24"/>
                <w:szCs w:val="24"/>
              </w:rPr>
              <w:t>.</w:t>
            </w:r>
          </w:p>
        </w:tc>
      </w:tr>
      <w:tr w:rsidR="00CB7FDC" w:rsidRPr="004332C7" w14:paraId="48A8F669" w14:textId="77777777" w:rsidTr="009C52C7">
        <w:trPr>
          <w:jc w:val="center"/>
        </w:trPr>
        <w:tc>
          <w:tcPr>
            <w:tcW w:w="3969" w:type="dxa"/>
          </w:tcPr>
          <w:p w14:paraId="217F9535" w14:textId="04B9F0B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bragte naturen på fode ved Ordet.</w:t>
            </w:r>
          </w:p>
        </w:tc>
        <w:tc>
          <w:tcPr>
            <w:tcW w:w="3969" w:type="dxa"/>
          </w:tcPr>
          <w:p w14:paraId="368BD5B1" w14:textId="5B5DD55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established nature by the word.</w:t>
            </w:r>
          </w:p>
        </w:tc>
        <w:tc>
          <w:tcPr>
            <w:tcW w:w="2552" w:type="dxa"/>
          </w:tcPr>
          <w:p w14:paraId="2D91AD0F" w14:textId="22C1C9A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أقمت الطبيعة بالكلمة</w:t>
            </w:r>
            <w:r w:rsidRPr="004319C3">
              <w:rPr>
                <w:rFonts w:asciiTheme="majorBidi" w:hAnsiTheme="majorBidi" w:cstheme="majorBidi"/>
                <w:b/>
                <w:bCs/>
                <w:sz w:val="24"/>
                <w:szCs w:val="24"/>
              </w:rPr>
              <w:t>.</w:t>
            </w:r>
          </w:p>
        </w:tc>
      </w:tr>
      <w:tr w:rsidR="00CB7FDC" w:rsidRPr="004332C7" w14:paraId="368C2868" w14:textId="77777777" w:rsidTr="009C52C7">
        <w:trPr>
          <w:jc w:val="center"/>
        </w:trPr>
        <w:tc>
          <w:tcPr>
            <w:tcW w:w="3969" w:type="dxa"/>
          </w:tcPr>
          <w:p w14:paraId="1501EB72" w14:textId="1AD68EA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åbenbarede mig din medfølende frelsesplan.</w:t>
            </w:r>
          </w:p>
        </w:tc>
        <w:tc>
          <w:tcPr>
            <w:tcW w:w="3969" w:type="dxa"/>
          </w:tcPr>
          <w:p w14:paraId="05B22AF7" w14:textId="584F8F9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manifested to me the economy of your tender mercy.</w:t>
            </w:r>
          </w:p>
        </w:tc>
        <w:tc>
          <w:tcPr>
            <w:tcW w:w="2552" w:type="dxa"/>
          </w:tcPr>
          <w:p w14:paraId="1F270233" w14:textId="542B8B2B"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أظهرت ليَّ تدبير تعطفك</w:t>
            </w:r>
            <w:r w:rsidRPr="004319C3">
              <w:rPr>
                <w:rFonts w:asciiTheme="majorBidi" w:hAnsiTheme="majorBidi" w:cstheme="majorBidi"/>
                <w:b/>
                <w:bCs/>
                <w:sz w:val="24"/>
                <w:szCs w:val="24"/>
              </w:rPr>
              <w:t>.</w:t>
            </w:r>
          </w:p>
        </w:tc>
      </w:tr>
      <w:tr w:rsidR="00CB7FDC" w:rsidRPr="004332C7" w14:paraId="1A68F3D9" w14:textId="77777777" w:rsidTr="009C52C7">
        <w:trPr>
          <w:jc w:val="center"/>
        </w:trPr>
        <w:tc>
          <w:tcPr>
            <w:tcW w:w="3969" w:type="dxa"/>
          </w:tcPr>
          <w:p w14:paraId="39F6FB5E" w14:textId="67B3F2A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udholdt undertrykkelsen fra de ondes side.</w:t>
            </w:r>
          </w:p>
        </w:tc>
        <w:tc>
          <w:tcPr>
            <w:tcW w:w="3969" w:type="dxa"/>
          </w:tcPr>
          <w:p w14:paraId="531619F7" w14:textId="1F65058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borne the oppression of the wicked.</w:t>
            </w:r>
          </w:p>
        </w:tc>
        <w:tc>
          <w:tcPr>
            <w:tcW w:w="2552" w:type="dxa"/>
          </w:tcPr>
          <w:p w14:paraId="11EF0A40" w14:textId="63F5887E"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إحتملت ظلم الأشرار</w:t>
            </w:r>
            <w:r w:rsidRPr="004319C3">
              <w:rPr>
                <w:rFonts w:asciiTheme="majorBidi" w:hAnsiTheme="majorBidi" w:cstheme="majorBidi"/>
                <w:b/>
                <w:bCs/>
                <w:sz w:val="24"/>
                <w:szCs w:val="24"/>
              </w:rPr>
              <w:t>.</w:t>
            </w:r>
          </w:p>
        </w:tc>
      </w:tr>
      <w:tr w:rsidR="00CB7FDC" w:rsidRPr="009B270D" w14:paraId="412C549B" w14:textId="77777777" w:rsidTr="009C52C7">
        <w:trPr>
          <w:jc w:val="center"/>
        </w:trPr>
        <w:tc>
          <w:tcPr>
            <w:tcW w:w="3969" w:type="dxa"/>
          </w:tcPr>
          <w:p w14:paraId="475F80F5" w14:textId="2939902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gav din overkrop til piskeslag, og dine kinder overlod du til ørefigener.</w:t>
            </w:r>
          </w:p>
        </w:tc>
        <w:tc>
          <w:tcPr>
            <w:tcW w:w="3969" w:type="dxa"/>
          </w:tcPr>
          <w:p w14:paraId="35E30887" w14:textId="24B94E4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given Your back to the scourge. Your cheeks You have left open to those who smite.</w:t>
            </w:r>
          </w:p>
        </w:tc>
        <w:tc>
          <w:tcPr>
            <w:tcW w:w="2552" w:type="dxa"/>
          </w:tcPr>
          <w:p w14:paraId="61CAEE7E" w14:textId="6B164223"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بذلت ظهرك للسياط، وخديك</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أهملتهما للَّطم</w:t>
            </w:r>
            <w:r w:rsidRPr="004319C3">
              <w:rPr>
                <w:rFonts w:asciiTheme="majorBidi" w:hAnsiTheme="majorBidi" w:cstheme="majorBidi"/>
                <w:b/>
                <w:bCs/>
                <w:sz w:val="24"/>
                <w:szCs w:val="24"/>
                <w:lang w:val="en-US"/>
              </w:rPr>
              <w:t>.</w:t>
            </w:r>
          </w:p>
        </w:tc>
      </w:tr>
      <w:tr w:rsidR="00CB7FDC" w:rsidRPr="009B270D" w14:paraId="6EE7DC31" w14:textId="77777777" w:rsidTr="009C52C7">
        <w:trPr>
          <w:jc w:val="center"/>
        </w:trPr>
        <w:tc>
          <w:tcPr>
            <w:tcW w:w="3969" w:type="dxa"/>
          </w:tcPr>
          <w:p w14:paraId="5CB6894F" w14:textId="26D56BC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min skyld, min Herre, har du ikke vendt dit ansigt bort fra beskæmmende spytteri.</w:t>
            </w:r>
          </w:p>
        </w:tc>
        <w:tc>
          <w:tcPr>
            <w:tcW w:w="3969" w:type="dxa"/>
          </w:tcPr>
          <w:p w14:paraId="61BE9515" w14:textId="6916CF2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my sake, O my Master,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not hidden Your face from the shame of spitting.</w:t>
            </w:r>
          </w:p>
        </w:tc>
        <w:tc>
          <w:tcPr>
            <w:tcW w:w="2552" w:type="dxa"/>
          </w:tcPr>
          <w:p w14:paraId="676A2A5B" w14:textId="6286D72D"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لأجلي يا سيدي، لم ترد وجهك</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عن خزي البصاق</w:t>
            </w:r>
            <w:r w:rsidRPr="0019613F">
              <w:rPr>
                <w:rFonts w:asciiTheme="majorBidi" w:hAnsiTheme="majorBidi" w:cstheme="majorBidi"/>
                <w:b/>
                <w:bCs/>
                <w:sz w:val="24"/>
                <w:szCs w:val="24"/>
                <w:lang w:val="en-US"/>
              </w:rPr>
              <w:t>.</w:t>
            </w:r>
          </w:p>
        </w:tc>
      </w:tr>
      <w:tr w:rsidR="00675327" w:rsidRPr="009B270D" w14:paraId="02BAD0DD" w14:textId="77777777" w:rsidTr="009C52C7">
        <w:trPr>
          <w:jc w:val="center"/>
        </w:trPr>
        <w:tc>
          <w:tcPr>
            <w:tcW w:w="3969" w:type="dxa"/>
          </w:tcPr>
          <w:p w14:paraId="55AEA26D"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279A0B76"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5BB67BDE" w14:textId="77777777" w:rsidR="00675327" w:rsidRPr="004319C3" w:rsidRDefault="00675327" w:rsidP="00F1576E">
            <w:pPr>
              <w:autoSpaceDE w:val="0"/>
              <w:autoSpaceDN w:val="0"/>
              <w:bidi/>
              <w:adjustRightInd w:val="0"/>
              <w:jc w:val="both"/>
              <w:rPr>
                <w:rFonts w:asciiTheme="majorBidi" w:hAnsiTheme="majorBidi" w:cstheme="majorBidi"/>
                <w:b/>
                <w:bCs/>
                <w:sz w:val="24"/>
                <w:szCs w:val="24"/>
                <w:rtl/>
              </w:rPr>
            </w:pPr>
          </w:p>
        </w:tc>
      </w:tr>
      <w:tr w:rsidR="00CB7FDC" w:rsidRPr="004332C7" w14:paraId="57050DA3" w14:textId="77777777" w:rsidTr="009C52C7">
        <w:trPr>
          <w:jc w:val="center"/>
        </w:trPr>
        <w:tc>
          <w:tcPr>
            <w:tcW w:w="3969" w:type="dxa"/>
          </w:tcPr>
          <w:p w14:paraId="65C42A78" w14:textId="72F6DF9A"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4FF73CA9" w14:textId="5B5248C5"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275FE408" w14:textId="3F64B94D"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ADEF8C8" w14:textId="1170970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3E52C08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6FB053F" w14:textId="07B1170C"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5C731F55" w14:textId="77777777" w:rsidTr="009C52C7">
        <w:trPr>
          <w:jc w:val="center"/>
        </w:trPr>
        <w:tc>
          <w:tcPr>
            <w:tcW w:w="3969" w:type="dxa"/>
          </w:tcPr>
          <w:p w14:paraId="77323F22"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DACEDB1"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4E278055"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1FCC7E0D" w14:textId="77777777" w:rsidTr="009C52C7">
        <w:trPr>
          <w:jc w:val="center"/>
        </w:trPr>
        <w:tc>
          <w:tcPr>
            <w:tcW w:w="3969" w:type="dxa"/>
          </w:tcPr>
          <w:p w14:paraId="60211192" w14:textId="63B0B1ED"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7E9188D" w14:textId="7BE9AC9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kom til slagtning ligesom et får, hen til kor</w:t>
            </w:r>
            <w:r w:rsidR="008C0316" w:rsidRPr="004332C7">
              <w:rPr>
                <w:rFonts w:asciiTheme="majorBidi" w:hAnsiTheme="majorBidi" w:cstheme="majorBidi"/>
                <w:sz w:val="24"/>
                <w:szCs w:val="24"/>
              </w:rPr>
              <w:t>se</w:t>
            </w:r>
            <w:r w:rsidRPr="004332C7">
              <w:rPr>
                <w:rFonts w:asciiTheme="majorBidi" w:hAnsiTheme="majorBidi" w:cstheme="majorBidi"/>
                <w:sz w:val="24"/>
                <w:szCs w:val="24"/>
              </w:rPr>
              <w:t>t.</w:t>
            </w:r>
          </w:p>
        </w:tc>
        <w:tc>
          <w:tcPr>
            <w:tcW w:w="3969" w:type="dxa"/>
          </w:tcPr>
          <w:p w14:paraId="088921F5" w14:textId="1625996A"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45FE078" w14:textId="3E34BED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have come to the slaughter as a lamb, even to the Cross.</w:t>
            </w:r>
          </w:p>
        </w:tc>
        <w:tc>
          <w:tcPr>
            <w:tcW w:w="2552" w:type="dxa"/>
          </w:tcPr>
          <w:p w14:paraId="4F4A48D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D333030" w14:textId="2BC66553" w:rsidR="004366FC" w:rsidRPr="004319C3" w:rsidRDefault="004366FC" w:rsidP="00F1576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أتيت إلي الذبح مثل حمل، حتي</w:t>
            </w:r>
            <w:r w:rsidR="00F1576E"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إلي الصليب</w:t>
            </w:r>
            <w:r w:rsidRPr="0019613F">
              <w:rPr>
                <w:rFonts w:asciiTheme="majorBidi" w:hAnsiTheme="majorBidi" w:cstheme="majorBidi"/>
                <w:b/>
                <w:bCs/>
                <w:color w:val="000000"/>
                <w:sz w:val="24"/>
                <w:szCs w:val="24"/>
                <w:lang w:val="en-US"/>
              </w:rPr>
              <w:t>.</w:t>
            </w:r>
          </w:p>
        </w:tc>
      </w:tr>
      <w:tr w:rsidR="00CB7FDC" w:rsidRPr="004332C7" w14:paraId="057DBC53" w14:textId="77777777" w:rsidTr="009C52C7">
        <w:trPr>
          <w:jc w:val="center"/>
        </w:trPr>
        <w:tc>
          <w:tcPr>
            <w:tcW w:w="3969" w:type="dxa"/>
          </w:tcPr>
          <w:p w14:paraId="030C7FAF" w14:textId="2A0AF2C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åbenbarede din store omsorg for mig.</w:t>
            </w:r>
          </w:p>
        </w:tc>
        <w:tc>
          <w:tcPr>
            <w:tcW w:w="3969" w:type="dxa"/>
          </w:tcPr>
          <w:p w14:paraId="118B1094" w14:textId="76CC045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manifested the greatness of Your care for me.</w:t>
            </w:r>
          </w:p>
        </w:tc>
        <w:tc>
          <w:tcPr>
            <w:tcW w:w="2552" w:type="dxa"/>
          </w:tcPr>
          <w:p w14:paraId="1F07B37E" w14:textId="7A663637"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أظهرت عظم اهتمامك بي</w:t>
            </w:r>
            <w:r w:rsidRPr="004319C3">
              <w:rPr>
                <w:rFonts w:asciiTheme="majorBidi" w:hAnsiTheme="majorBidi" w:cstheme="majorBidi"/>
                <w:b/>
                <w:bCs/>
                <w:sz w:val="24"/>
                <w:szCs w:val="24"/>
              </w:rPr>
              <w:t>.</w:t>
            </w:r>
          </w:p>
        </w:tc>
      </w:tr>
      <w:tr w:rsidR="00CB7FDC" w:rsidRPr="004332C7" w14:paraId="62A6B0E0" w14:textId="77777777" w:rsidTr="009C52C7">
        <w:trPr>
          <w:jc w:val="center"/>
        </w:trPr>
        <w:tc>
          <w:tcPr>
            <w:tcW w:w="3969" w:type="dxa"/>
          </w:tcPr>
          <w:p w14:paraId="43AE5D92" w14:textId="419BCFE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dræbte min synd i din grav.</w:t>
            </w:r>
          </w:p>
        </w:tc>
        <w:tc>
          <w:tcPr>
            <w:tcW w:w="3969" w:type="dxa"/>
          </w:tcPr>
          <w:p w14:paraId="13488455" w14:textId="2254B1C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slain my sin in Your tomb.</w:t>
            </w:r>
          </w:p>
        </w:tc>
        <w:tc>
          <w:tcPr>
            <w:tcW w:w="2552" w:type="dxa"/>
          </w:tcPr>
          <w:p w14:paraId="60095FA2" w14:textId="6DA5B47B"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قتلت خطيتي بقبرك</w:t>
            </w:r>
            <w:r w:rsidRPr="004319C3">
              <w:rPr>
                <w:rFonts w:asciiTheme="majorBidi" w:hAnsiTheme="majorBidi" w:cstheme="majorBidi"/>
                <w:b/>
                <w:bCs/>
                <w:sz w:val="24"/>
                <w:szCs w:val="24"/>
              </w:rPr>
              <w:t>.</w:t>
            </w:r>
          </w:p>
        </w:tc>
      </w:tr>
      <w:tr w:rsidR="00CB7FDC" w:rsidRPr="004332C7" w14:paraId="2B703A26" w14:textId="77777777" w:rsidTr="009C52C7">
        <w:trPr>
          <w:jc w:val="center"/>
        </w:trPr>
        <w:tc>
          <w:tcPr>
            <w:tcW w:w="3969" w:type="dxa"/>
          </w:tcPr>
          <w:p w14:paraId="2FDC7836" w14:textId="7EAA5E0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løftede mit takoffer op til himlen.</w:t>
            </w:r>
          </w:p>
        </w:tc>
        <w:tc>
          <w:tcPr>
            <w:tcW w:w="3969" w:type="dxa"/>
          </w:tcPr>
          <w:p w14:paraId="37FC8C9B" w14:textId="0BCF84B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brought my first fruit up to heaven.</w:t>
            </w:r>
          </w:p>
        </w:tc>
        <w:tc>
          <w:tcPr>
            <w:tcW w:w="2552" w:type="dxa"/>
          </w:tcPr>
          <w:p w14:paraId="6EAAD9BE" w14:textId="7A8842C7"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أصعدت باكورتي إلي السماء</w:t>
            </w:r>
            <w:r w:rsidRPr="004319C3">
              <w:rPr>
                <w:rFonts w:asciiTheme="majorBidi" w:hAnsiTheme="majorBidi" w:cstheme="majorBidi"/>
                <w:b/>
                <w:bCs/>
                <w:sz w:val="24"/>
                <w:szCs w:val="24"/>
              </w:rPr>
              <w:t>.</w:t>
            </w:r>
          </w:p>
        </w:tc>
      </w:tr>
      <w:tr w:rsidR="00CB7FDC" w:rsidRPr="004332C7" w14:paraId="2DA85B5D" w14:textId="77777777" w:rsidTr="009C52C7">
        <w:trPr>
          <w:jc w:val="center"/>
        </w:trPr>
        <w:tc>
          <w:tcPr>
            <w:tcW w:w="3969" w:type="dxa"/>
          </w:tcPr>
          <w:p w14:paraId="0B737B7B" w14:textId="52DACF2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åbenbarede mig dit kommes parusi,</w:t>
            </w:r>
          </w:p>
        </w:tc>
        <w:tc>
          <w:tcPr>
            <w:tcW w:w="3969" w:type="dxa"/>
          </w:tcPr>
          <w:p w14:paraId="6854CF95" w14:textId="2B15ECF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shown me the manifestation of Your Coming.</w:t>
            </w:r>
          </w:p>
        </w:tc>
        <w:tc>
          <w:tcPr>
            <w:tcW w:w="2552" w:type="dxa"/>
          </w:tcPr>
          <w:p w14:paraId="18AC8649" w14:textId="3BDC0590"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أظهرت لي إعلان مجيئك</w:t>
            </w:r>
            <w:r w:rsidRPr="004319C3">
              <w:rPr>
                <w:rFonts w:asciiTheme="majorBidi" w:hAnsiTheme="majorBidi" w:cstheme="majorBidi"/>
                <w:b/>
                <w:bCs/>
                <w:sz w:val="24"/>
                <w:szCs w:val="24"/>
              </w:rPr>
              <w:t>.</w:t>
            </w:r>
          </w:p>
        </w:tc>
      </w:tr>
      <w:tr w:rsidR="00CB7FDC" w:rsidRPr="009B270D" w14:paraId="03A60216" w14:textId="77777777" w:rsidTr="009C52C7">
        <w:trPr>
          <w:jc w:val="center"/>
        </w:trPr>
        <w:tc>
          <w:tcPr>
            <w:tcW w:w="3969" w:type="dxa"/>
          </w:tcPr>
          <w:p w14:paraId="2EC5C525" w14:textId="07DCD79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hvor du kommer for at dømme levende og døde og gengælde enhver efter hans gerninger.</w:t>
            </w:r>
          </w:p>
        </w:tc>
        <w:tc>
          <w:tcPr>
            <w:tcW w:w="3969" w:type="dxa"/>
          </w:tcPr>
          <w:p w14:paraId="7428E56B" w14:textId="3B96F73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Wherein You shall come to judge the living and the </w:t>
            </w:r>
            <w:proofErr w:type="gramStart"/>
            <w:r w:rsidRPr="004332C7">
              <w:rPr>
                <w:rFonts w:asciiTheme="majorBidi" w:hAnsiTheme="majorBidi" w:cstheme="majorBidi"/>
                <w:sz w:val="24"/>
                <w:szCs w:val="24"/>
                <w:lang w:val="en-US"/>
              </w:rPr>
              <w:t>dead, and</w:t>
            </w:r>
            <w:proofErr w:type="gramEnd"/>
            <w:r w:rsidRPr="004332C7">
              <w:rPr>
                <w:rFonts w:asciiTheme="majorBidi" w:hAnsiTheme="majorBidi" w:cstheme="majorBidi"/>
                <w:sz w:val="24"/>
                <w:szCs w:val="24"/>
                <w:lang w:val="en-US"/>
              </w:rPr>
              <w:t xml:space="preserve"> give each one according to his deeds.</w:t>
            </w:r>
          </w:p>
        </w:tc>
        <w:tc>
          <w:tcPr>
            <w:tcW w:w="2552" w:type="dxa"/>
          </w:tcPr>
          <w:p w14:paraId="5FF636ED" w14:textId="4A88A3DA" w:rsidR="004366FC" w:rsidRPr="004319C3" w:rsidRDefault="004366FC" w:rsidP="00F1576E">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هذا الذي تأتي فيه لتدين الأحياء</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والأموات، وتعطي كل واحد</w:t>
            </w:r>
            <w:r w:rsidR="00F1576E"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كأعماله</w:t>
            </w:r>
            <w:r w:rsidRPr="004319C3">
              <w:rPr>
                <w:rFonts w:asciiTheme="majorBidi" w:hAnsiTheme="majorBidi" w:cstheme="majorBidi"/>
                <w:b/>
                <w:bCs/>
                <w:sz w:val="24"/>
                <w:szCs w:val="24"/>
                <w:lang w:val="en-US"/>
              </w:rPr>
              <w:t>.</w:t>
            </w:r>
          </w:p>
        </w:tc>
      </w:tr>
      <w:tr w:rsidR="00675327" w:rsidRPr="009B270D" w14:paraId="20D0478F" w14:textId="77777777" w:rsidTr="009C52C7">
        <w:trPr>
          <w:jc w:val="center"/>
        </w:trPr>
        <w:tc>
          <w:tcPr>
            <w:tcW w:w="3969" w:type="dxa"/>
          </w:tcPr>
          <w:p w14:paraId="575BB0A6"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7394BCF3"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2C219EA7" w14:textId="77777777" w:rsidR="00675327" w:rsidRPr="004319C3" w:rsidRDefault="00675327" w:rsidP="00F1576E">
            <w:pPr>
              <w:autoSpaceDE w:val="0"/>
              <w:autoSpaceDN w:val="0"/>
              <w:bidi/>
              <w:adjustRightInd w:val="0"/>
              <w:jc w:val="both"/>
              <w:rPr>
                <w:rFonts w:asciiTheme="majorBidi" w:hAnsiTheme="majorBidi" w:cstheme="majorBidi"/>
                <w:b/>
                <w:bCs/>
                <w:sz w:val="24"/>
                <w:szCs w:val="24"/>
                <w:rtl/>
              </w:rPr>
            </w:pPr>
          </w:p>
        </w:tc>
      </w:tr>
      <w:tr w:rsidR="00CB7FDC" w:rsidRPr="009B270D" w14:paraId="78B989E4" w14:textId="77777777" w:rsidTr="009C52C7">
        <w:trPr>
          <w:jc w:val="center"/>
        </w:trPr>
        <w:tc>
          <w:tcPr>
            <w:tcW w:w="3969" w:type="dxa"/>
          </w:tcPr>
          <w:p w14:paraId="6FABE5B4" w14:textId="760BD067"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2AAAD42" w14:textId="0320D73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Efter din barmhjertighed, Herre, og ikke efter vore synder.</w:t>
            </w:r>
          </w:p>
        </w:tc>
        <w:tc>
          <w:tcPr>
            <w:tcW w:w="3969" w:type="dxa"/>
          </w:tcPr>
          <w:p w14:paraId="6BBDAFCA" w14:textId="3B7B343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8C57759" w14:textId="73284A7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According to Your mercy, O Lord, and not according to our sins.</w:t>
            </w:r>
          </w:p>
        </w:tc>
        <w:tc>
          <w:tcPr>
            <w:tcW w:w="2552" w:type="dxa"/>
          </w:tcPr>
          <w:p w14:paraId="6282E91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0A8057EB" w14:textId="071E11DD" w:rsidR="004366FC" w:rsidRPr="004319C3" w:rsidRDefault="004366FC" w:rsidP="00F1576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كرحمتك يا رب، وليس</w:t>
            </w:r>
            <w:r w:rsidR="00F1576E"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كخطايانا</w:t>
            </w:r>
            <w:r w:rsidRPr="004319C3">
              <w:rPr>
                <w:rFonts w:asciiTheme="majorBidi" w:hAnsiTheme="majorBidi" w:cstheme="majorBidi"/>
                <w:b/>
                <w:bCs/>
                <w:color w:val="000000"/>
                <w:sz w:val="24"/>
                <w:szCs w:val="24"/>
                <w:lang w:val="en-US"/>
              </w:rPr>
              <w:t>.</w:t>
            </w:r>
          </w:p>
        </w:tc>
      </w:tr>
      <w:tr w:rsidR="009C52C7" w:rsidRPr="009B270D" w14:paraId="05887E2F" w14:textId="77777777" w:rsidTr="009C52C7">
        <w:trPr>
          <w:jc w:val="center"/>
        </w:trPr>
        <w:tc>
          <w:tcPr>
            <w:tcW w:w="3969" w:type="dxa"/>
          </w:tcPr>
          <w:p w14:paraId="38941FDE"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5974C23"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38508EF1"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CB7FDC" w:rsidRPr="009B270D" w14:paraId="3A325D53" w14:textId="77777777" w:rsidTr="009C52C7">
        <w:trPr>
          <w:jc w:val="center"/>
        </w:trPr>
        <w:tc>
          <w:tcPr>
            <w:tcW w:w="3969" w:type="dxa"/>
          </w:tcPr>
          <w:p w14:paraId="00EBE086" w14:textId="20FFDDFE"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tager præsten skeen med servietten og slår korsets tegn med den over røgelsesæsken en gang. Så tager han røgelse med den fra æsken og lægger det i røgelseskarret. Derpå tager han skeen og lægger den på sin plads - alt imens han siger:</w:t>
            </w:r>
          </w:p>
        </w:tc>
        <w:tc>
          <w:tcPr>
            <w:tcW w:w="3969" w:type="dxa"/>
          </w:tcPr>
          <w:p w14:paraId="74112F58" w14:textId="14FC352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deacon presents the censer to the priest, who puts a spoonful of incense into it.</w:t>
            </w:r>
          </w:p>
        </w:tc>
        <w:tc>
          <w:tcPr>
            <w:tcW w:w="2552" w:type="dxa"/>
          </w:tcPr>
          <w:p w14:paraId="52524BCA" w14:textId="4289D328" w:rsidR="004366FC" w:rsidRPr="00C06844" w:rsidRDefault="004366FC" w:rsidP="00F1576E">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يقدم الشماس المجمرة إلي الكاهن فيضع</w:t>
            </w:r>
            <w:r w:rsidR="00F1576E"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فيها يد بخور.</w:t>
            </w:r>
          </w:p>
        </w:tc>
      </w:tr>
    </w:tbl>
    <w:p w14:paraId="0917103D" w14:textId="53F9AEA6" w:rsidR="00B05B61" w:rsidRPr="0019613F" w:rsidRDefault="00B05B61" w:rsidP="00C767E9">
      <w:pPr>
        <w:jc w:val="both"/>
        <w:rPr>
          <w:lang w:val="en-US"/>
        </w:rPr>
      </w:pPr>
    </w:p>
    <w:p w14:paraId="2CAE07AC" w14:textId="77777777" w:rsidR="00C41C50" w:rsidRPr="0019613F" w:rsidRDefault="00C41C50" w:rsidP="00C767E9">
      <w:pPr>
        <w:jc w:val="both"/>
        <w:rPr>
          <w:lang w:val="en-US"/>
        </w:rPr>
      </w:pPr>
    </w:p>
    <w:p w14:paraId="4A658453" w14:textId="0C0119D6" w:rsidR="00B05B61" w:rsidRPr="004332C7" w:rsidRDefault="00B05B61" w:rsidP="00E27D73">
      <w:pPr>
        <w:pStyle w:val="Heading2"/>
        <w:jc w:val="center"/>
        <w:rPr>
          <w:b/>
          <w:bCs/>
          <w:sz w:val="28"/>
          <w:szCs w:val="28"/>
        </w:rPr>
      </w:pPr>
      <w:bookmarkStart w:id="19" w:name="_Toc97819956"/>
      <w:r w:rsidRPr="004332C7">
        <w:rPr>
          <w:b/>
          <w:bCs/>
          <w:sz w:val="28"/>
          <w:szCs w:val="28"/>
        </w:rPr>
        <w:t>The Institution Narrative</w:t>
      </w:r>
      <w:bookmarkEnd w:id="19"/>
    </w:p>
    <w:p w14:paraId="5A30595A" w14:textId="77777777" w:rsidR="00B05B61" w:rsidRPr="004332C7" w:rsidRDefault="00B05B61"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4366FC" w:rsidRPr="004332C7" w14:paraId="407DC3B5" w14:textId="77777777" w:rsidTr="009C52C7">
        <w:trPr>
          <w:jc w:val="center"/>
        </w:trPr>
        <w:tc>
          <w:tcPr>
            <w:tcW w:w="3969" w:type="dxa"/>
            <w:shd w:val="clear" w:color="auto" w:fill="EAF1DD" w:themeFill="accent3" w:themeFillTint="33"/>
            <w:vAlign w:val="center"/>
          </w:tcPr>
          <w:p w14:paraId="5A21E8E6" w14:textId="0153F145" w:rsidR="00175118" w:rsidRPr="008B6C38" w:rsidRDefault="00175118"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Indførelsesbønnerne</w:t>
            </w:r>
          </w:p>
        </w:tc>
        <w:tc>
          <w:tcPr>
            <w:tcW w:w="3969" w:type="dxa"/>
            <w:shd w:val="clear" w:color="auto" w:fill="EAF1DD" w:themeFill="accent3" w:themeFillTint="33"/>
            <w:vAlign w:val="center"/>
          </w:tcPr>
          <w:p w14:paraId="61F09858" w14:textId="3AC1ED04" w:rsidR="004366FC" w:rsidRPr="008B6C38" w:rsidRDefault="004366FC" w:rsidP="008B6C3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Pr>
              <w:t>The Institution Narrative</w:t>
            </w:r>
          </w:p>
        </w:tc>
        <w:tc>
          <w:tcPr>
            <w:tcW w:w="2552" w:type="dxa"/>
            <w:shd w:val="clear" w:color="auto" w:fill="EAF1DD" w:themeFill="accent3" w:themeFillTint="33"/>
            <w:vAlign w:val="center"/>
          </w:tcPr>
          <w:p w14:paraId="66114B2C" w14:textId="543C8DD2" w:rsidR="004366FC" w:rsidRPr="008B6C38" w:rsidRDefault="004366FC" w:rsidP="008B6C3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الصلوات التأسيسية</w:t>
            </w:r>
          </w:p>
        </w:tc>
      </w:tr>
      <w:tr w:rsidR="004366FC" w:rsidRPr="009B270D" w14:paraId="2B4A90F3" w14:textId="77777777" w:rsidTr="009C52C7">
        <w:trPr>
          <w:jc w:val="center"/>
        </w:trPr>
        <w:tc>
          <w:tcPr>
            <w:tcW w:w="3969" w:type="dxa"/>
          </w:tcPr>
          <w:p w14:paraId="30981829" w14:textId="4187AE03" w:rsidR="004366FC" w:rsidRPr="004332C7" w:rsidRDefault="004E453E"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Præst</w:t>
            </w:r>
            <w:r w:rsidR="004366FC" w:rsidRPr="004332C7">
              <w:rPr>
                <w:rFonts w:asciiTheme="majorBidi" w:hAnsiTheme="majorBidi" w:cstheme="majorBidi"/>
                <w:color w:val="C10000"/>
                <w:sz w:val="24"/>
                <w:szCs w:val="24"/>
              </w:rPr>
              <w:t>:</w:t>
            </w:r>
          </w:p>
          <w:p w14:paraId="33C9BFBC" w14:textId="7F13F89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Jeg bringer dig, min Herre, symbolerne på min frihed.</w:t>
            </w:r>
          </w:p>
        </w:tc>
        <w:tc>
          <w:tcPr>
            <w:tcW w:w="3969" w:type="dxa"/>
          </w:tcPr>
          <w:p w14:paraId="09429F09" w14:textId="77777777"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Priest:</w:t>
            </w:r>
          </w:p>
          <w:p w14:paraId="5DCD65FD" w14:textId="5BDBCDA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I offer You, O my Master, the symbols of my freedom.</w:t>
            </w:r>
          </w:p>
        </w:tc>
        <w:tc>
          <w:tcPr>
            <w:tcW w:w="2552" w:type="dxa"/>
          </w:tcPr>
          <w:p w14:paraId="276195B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BCE7AD2" w14:textId="02E16236" w:rsidR="004366FC" w:rsidRPr="004319C3" w:rsidRDefault="004366FC" w:rsidP="00C90E7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اقدم لك يا سيدي مشورات</w:t>
            </w:r>
            <w:r w:rsidR="00C90E78"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حريتي</w:t>
            </w:r>
            <w:r w:rsidRPr="0019613F">
              <w:rPr>
                <w:rFonts w:asciiTheme="majorBidi" w:hAnsiTheme="majorBidi" w:cstheme="majorBidi"/>
                <w:b/>
                <w:bCs/>
                <w:color w:val="000000"/>
                <w:sz w:val="24"/>
                <w:szCs w:val="24"/>
                <w:lang w:val="en-US"/>
              </w:rPr>
              <w:t>.</w:t>
            </w:r>
          </w:p>
        </w:tc>
      </w:tr>
      <w:tr w:rsidR="004366FC" w:rsidRPr="004332C7" w14:paraId="0C16362E" w14:textId="77777777" w:rsidTr="009C52C7">
        <w:trPr>
          <w:jc w:val="center"/>
        </w:trPr>
        <w:tc>
          <w:tcPr>
            <w:tcW w:w="3969" w:type="dxa"/>
          </w:tcPr>
          <w:p w14:paraId="66A778C4" w14:textId="73C8B57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Jeg tilskriver mine gerninger dine ord.</w:t>
            </w:r>
          </w:p>
        </w:tc>
        <w:tc>
          <w:tcPr>
            <w:tcW w:w="3969" w:type="dxa"/>
          </w:tcPr>
          <w:p w14:paraId="41D0E3C6" w14:textId="5ACF713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 write my works according to Your sayings.</w:t>
            </w:r>
          </w:p>
        </w:tc>
        <w:tc>
          <w:tcPr>
            <w:tcW w:w="2552" w:type="dxa"/>
          </w:tcPr>
          <w:p w14:paraId="05BF0457" w14:textId="1527344D"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وأكتب أعمالي تبعا لأقوالك</w:t>
            </w:r>
            <w:r w:rsidRPr="004319C3">
              <w:rPr>
                <w:rFonts w:asciiTheme="majorBidi" w:hAnsiTheme="majorBidi" w:cstheme="majorBidi"/>
                <w:b/>
                <w:bCs/>
                <w:sz w:val="24"/>
                <w:szCs w:val="24"/>
              </w:rPr>
              <w:t>.</w:t>
            </w:r>
          </w:p>
        </w:tc>
      </w:tr>
      <w:tr w:rsidR="004366FC" w:rsidRPr="009B270D" w14:paraId="540B08EF" w14:textId="77777777" w:rsidTr="009C52C7">
        <w:trPr>
          <w:jc w:val="center"/>
        </w:trPr>
        <w:tc>
          <w:tcPr>
            <w:tcW w:w="3969" w:type="dxa"/>
          </w:tcPr>
          <w:p w14:paraId="4B293B82" w14:textId="7B8C5A4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har givet mig denne tjeneste, fuld af mysterium.</w:t>
            </w:r>
          </w:p>
        </w:tc>
        <w:tc>
          <w:tcPr>
            <w:tcW w:w="3969" w:type="dxa"/>
          </w:tcPr>
          <w:p w14:paraId="07DCB7EE" w14:textId="3312A33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who has given me this service, full of mystery.</w:t>
            </w:r>
          </w:p>
        </w:tc>
        <w:tc>
          <w:tcPr>
            <w:tcW w:w="2552" w:type="dxa"/>
          </w:tcPr>
          <w:p w14:paraId="3988E6CD" w14:textId="4CE528D8" w:rsidR="004366FC" w:rsidRPr="004319C3" w:rsidRDefault="004366FC" w:rsidP="00C90E7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الذي أعطيتني هذه الخدمة</w:t>
            </w:r>
            <w:r w:rsidR="00C90E78"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المملؤة سراً</w:t>
            </w:r>
            <w:r w:rsidRPr="004319C3">
              <w:rPr>
                <w:rFonts w:asciiTheme="majorBidi" w:hAnsiTheme="majorBidi" w:cstheme="majorBidi"/>
                <w:b/>
                <w:bCs/>
                <w:sz w:val="24"/>
                <w:szCs w:val="24"/>
                <w:lang w:val="en-US"/>
              </w:rPr>
              <w:t>.</w:t>
            </w:r>
          </w:p>
        </w:tc>
      </w:tr>
      <w:tr w:rsidR="004366FC" w:rsidRPr="009B270D" w14:paraId="556364E2" w14:textId="77777777" w:rsidTr="009C52C7">
        <w:trPr>
          <w:jc w:val="center"/>
        </w:trPr>
        <w:tc>
          <w:tcPr>
            <w:tcW w:w="3969" w:type="dxa"/>
          </w:tcPr>
          <w:p w14:paraId="46629715" w14:textId="2C0862F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givet mig at opløfte dit legeme i brød   og vin.</w:t>
            </w:r>
          </w:p>
        </w:tc>
        <w:tc>
          <w:tcPr>
            <w:tcW w:w="3969" w:type="dxa"/>
          </w:tcPr>
          <w:p w14:paraId="4F4AEDCC" w14:textId="33EE372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given me the partaking of Your Flesh, in bread and wine.</w:t>
            </w:r>
          </w:p>
        </w:tc>
        <w:tc>
          <w:tcPr>
            <w:tcW w:w="2552" w:type="dxa"/>
          </w:tcPr>
          <w:p w14:paraId="08919DE7" w14:textId="15E8D848" w:rsidR="004366FC" w:rsidRPr="004319C3" w:rsidRDefault="004366FC" w:rsidP="00C90E7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أعطيتني إصعاد جسدك بخبزٍ</w:t>
            </w:r>
            <w:r w:rsidR="00C90E78"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وخمرٍ</w:t>
            </w:r>
            <w:r w:rsidRPr="004319C3">
              <w:rPr>
                <w:rFonts w:asciiTheme="majorBidi" w:hAnsiTheme="majorBidi" w:cstheme="majorBidi"/>
                <w:b/>
                <w:bCs/>
                <w:sz w:val="24"/>
                <w:szCs w:val="24"/>
                <w:lang w:val="en-US"/>
              </w:rPr>
              <w:t>.</w:t>
            </w:r>
          </w:p>
        </w:tc>
      </w:tr>
      <w:tr w:rsidR="00675327" w:rsidRPr="009B270D" w14:paraId="0544605E" w14:textId="77777777" w:rsidTr="009C52C7">
        <w:trPr>
          <w:jc w:val="center"/>
        </w:trPr>
        <w:tc>
          <w:tcPr>
            <w:tcW w:w="3969" w:type="dxa"/>
          </w:tcPr>
          <w:p w14:paraId="54CAD3DE"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042EC5F1"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116C5D4F" w14:textId="77777777" w:rsidR="00675327" w:rsidRPr="004319C3" w:rsidRDefault="00675327" w:rsidP="00C90E78">
            <w:pPr>
              <w:autoSpaceDE w:val="0"/>
              <w:autoSpaceDN w:val="0"/>
              <w:bidi/>
              <w:adjustRightInd w:val="0"/>
              <w:jc w:val="both"/>
              <w:rPr>
                <w:rFonts w:asciiTheme="majorBidi" w:hAnsiTheme="majorBidi" w:cstheme="majorBidi"/>
                <w:b/>
                <w:bCs/>
                <w:sz w:val="24"/>
                <w:szCs w:val="24"/>
                <w:rtl/>
              </w:rPr>
            </w:pPr>
          </w:p>
        </w:tc>
      </w:tr>
      <w:tr w:rsidR="004366FC" w:rsidRPr="004332C7" w14:paraId="66E585D0" w14:textId="77777777" w:rsidTr="009C52C7">
        <w:trPr>
          <w:jc w:val="center"/>
        </w:trPr>
        <w:tc>
          <w:tcPr>
            <w:tcW w:w="3969" w:type="dxa"/>
          </w:tcPr>
          <w:p w14:paraId="55E3BAC7" w14:textId="352B91C4"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1221442" w14:textId="10981E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Vi </w:t>
            </w:r>
            <w:proofErr w:type="spellStart"/>
            <w:r w:rsidRPr="004332C7">
              <w:rPr>
                <w:rFonts w:asciiTheme="majorBidi" w:hAnsiTheme="majorBidi" w:cstheme="majorBidi"/>
                <w:sz w:val="24"/>
                <w:szCs w:val="24"/>
                <w:lang w:val="en-US"/>
              </w:rPr>
              <w:t>tror</w:t>
            </w:r>
            <w:proofErr w:type="spellEnd"/>
            <w:r w:rsidRPr="004332C7">
              <w:rPr>
                <w:rFonts w:asciiTheme="majorBidi" w:hAnsiTheme="majorBidi" w:cstheme="majorBidi"/>
                <w:sz w:val="24"/>
                <w:szCs w:val="24"/>
                <w:lang w:val="en-US"/>
              </w:rPr>
              <w:t>.</w:t>
            </w:r>
          </w:p>
        </w:tc>
        <w:tc>
          <w:tcPr>
            <w:tcW w:w="3969" w:type="dxa"/>
          </w:tcPr>
          <w:p w14:paraId="451F4E8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36FFFDD" w14:textId="5D13665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We believe.</w:t>
            </w:r>
          </w:p>
        </w:tc>
        <w:tc>
          <w:tcPr>
            <w:tcW w:w="2552" w:type="dxa"/>
          </w:tcPr>
          <w:p w14:paraId="3A7226B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AB7C3F6" w14:textId="4842FF0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نؤمن</w:t>
            </w:r>
            <w:r w:rsidRPr="004319C3">
              <w:rPr>
                <w:rFonts w:asciiTheme="majorBidi" w:hAnsiTheme="majorBidi" w:cstheme="majorBidi"/>
                <w:b/>
                <w:bCs/>
                <w:color w:val="000000"/>
                <w:sz w:val="24"/>
                <w:szCs w:val="24"/>
              </w:rPr>
              <w:t>.</w:t>
            </w:r>
          </w:p>
        </w:tc>
      </w:tr>
      <w:tr w:rsidR="009C52C7" w:rsidRPr="004332C7" w14:paraId="25A3D36C" w14:textId="77777777" w:rsidTr="009C52C7">
        <w:trPr>
          <w:jc w:val="center"/>
        </w:trPr>
        <w:tc>
          <w:tcPr>
            <w:tcW w:w="3969" w:type="dxa"/>
          </w:tcPr>
          <w:p w14:paraId="12A83183"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9801C72"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2D0218D"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0B681A3" w14:textId="77777777" w:rsidTr="009C52C7">
        <w:trPr>
          <w:jc w:val="center"/>
        </w:trPr>
        <w:tc>
          <w:tcPr>
            <w:tcW w:w="3969" w:type="dxa"/>
          </w:tcPr>
          <w:p w14:paraId="0E4B676A" w14:textId="1C7D5BDB"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tilryger sine hænder over </w:t>
            </w:r>
            <w:r w:rsidR="008C0316" w:rsidRPr="00C06844">
              <w:rPr>
                <w:rFonts w:asciiTheme="majorBidi" w:hAnsiTheme="majorBidi" w:cstheme="majorBidi"/>
                <w:color w:val="1F497D" w:themeColor="text2"/>
                <w:sz w:val="24"/>
                <w:szCs w:val="24"/>
              </w:rPr>
              <w:t>shuriaen</w:t>
            </w:r>
            <w:r w:rsidRPr="00C06844">
              <w:rPr>
                <w:rFonts w:asciiTheme="majorBidi" w:hAnsiTheme="majorBidi" w:cstheme="majorBidi"/>
                <w:color w:val="1F497D" w:themeColor="text2"/>
                <w:sz w:val="24"/>
                <w:szCs w:val="24"/>
              </w:rPr>
              <w:t xml:space="preserve"> </w:t>
            </w:r>
            <w:r w:rsidR="008C0316"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gange, mens han siger:</w:t>
            </w:r>
          </w:p>
        </w:tc>
        <w:tc>
          <w:tcPr>
            <w:tcW w:w="3969" w:type="dxa"/>
          </w:tcPr>
          <w:p w14:paraId="7DCB01BB" w14:textId="1539727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censes his hands three times and says:</w:t>
            </w:r>
          </w:p>
        </w:tc>
        <w:tc>
          <w:tcPr>
            <w:tcW w:w="2552" w:type="dxa"/>
          </w:tcPr>
          <w:p w14:paraId="700E53EC" w14:textId="64DC3F58" w:rsidR="004366FC" w:rsidRPr="00C06844" w:rsidRDefault="004366FC" w:rsidP="00C90E7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يبخر الكاهن يديه علي المجمرة ثلاث مرات</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w:t>
            </w:r>
          </w:p>
        </w:tc>
      </w:tr>
      <w:tr w:rsidR="004366FC" w:rsidRPr="009B270D" w14:paraId="78C11C7E" w14:textId="77777777" w:rsidTr="009C52C7">
        <w:trPr>
          <w:jc w:val="center"/>
        </w:trPr>
        <w:tc>
          <w:tcPr>
            <w:tcW w:w="3969" w:type="dxa"/>
          </w:tcPr>
          <w:p w14:paraId="1043818D" w14:textId="5B2500C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49842A0" w14:textId="6157B50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i den nat, da du skulle til at give dig selv - efter din egen vilje og myndighed alene</w:t>
            </w:r>
          </w:p>
        </w:tc>
        <w:tc>
          <w:tcPr>
            <w:tcW w:w="3969" w:type="dxa"/>
          </w:tcPr>
          <w:p w14:paraId="7968C1F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040CA12" w14:textId="42E6D83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For in the same night in which You gave Yourself up of Your own will and authority alone.</w:t>
            </w:r>
          </w:p>
        </w:tc>
        <w:tc>
          <w:tcPr>
            <w:tcW w:w="2552" w:type="dxa"/>
          </w:tcPr>
          <w:p w14:paraId="68E6061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5094D520" w14:textId="1EA0E4C7" w:rsidR="004366FC" w:rsidRPr="004319C3" w:rsidRDefault="004366FC" w:rsidP="00C90E7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لأنك في اليلة التي سّلمت فيها</w:t>
            </w:r>
            <w:r w:rsidR="00C90E78"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ذاتك، بإرادتك وسلطانك وحدك</w:t>
            </w:r>
            <w:r w:rsidRPr="0019613F">
              <w:rPr>
                <w:rFonts w:asciiTheme="majorBidi" w:hAnsiTheme="majorBidi" w:cstheme="majorBidi"/>
                <w:b/>
                <w:bCs/>
                <w:color w:val="000000"/>
                <w:sz w:val="24"/>
                <w:szCs w:val="24"/>
                <w:lang w:val="en-US"/>
              </w:rPr>
              <w:t>.</w:t>
            </w:r>
          </w:p>
        </w:tc>
      </w:tr>
      <w:tr w:rsidR="009C52C7" w:rsidRPr="009B270D" w14:paraId="40FF2752" w14:textId="77777777" w:rsidTr="009C52C7">
        <w:trPr>
          <w:jc w:val="center"/>
        </w:trPr>
        <w:tc>
          <w:tcPr>
            <w:tcW w:w="3969" w:type="dxa"/>
          </w:tcPr>
          <w:p w14:paraId="34C4E053"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FDE8E90"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8103648"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7D7F46B" w14:textId="77777777" w:rsidTr="009C52C7">
        <w:trPr>
          <w:jc w:val="center"/>
        </w:trPr>
        <w:tc>
          <w:tcPr>
            <w:tcW w:w="3969" w:type="dxa"/>
          </w:tcPr>
          <w:p w14:paraId="236EFD45" w14:textId="5DA4CECF"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Han løfter sine hænder fra </w:t>
            </w:r>
            <w:r w:rsidR="008C0316" w:rsidRPr="00C06844">
              <w:rPr>
                <w:rFonts w:asciiTheme="majorBidi" w:hAnsiTheme="majorBidi" w:cstheme="majorBidi"/>
                <w:color w:val="1F497D" w:themeColor="text2"/>
                <w:sz w:val="24"/>
                <w:szCs w:val="24"/>
              </w:rPr>
              <w:t>shuriaen</w:t>
            </w:r>
            <w:r w:rsidRPr="00C06844">
              <w:rPr>
                <w:rFonts w:asciiTheme="majorBidi" w:hAnsiTheme="majorBidi" w:cstheme="majorBidi"/>
                <w:color w:val="1F497D" w:themeColor="text2"/>
                <w:sz w:val="24"/>
                <w:szCs w:val="24"/>
              </w:rPr>
              <w:t xml:space="preserve"> og tager brødet i hænderne og løfter servietten fra patenen, mens han siger:</w:t>
            </w:r>
          </w:p>
        </w:tc>
        <w:tc>
          <w:tcPr>
            <w:tcW w:w="3969" w:type="dxa"/>
          </w:tcPr>
          <w:p w14:paraId="73F6FE54" w14:textId="2AEB7396"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lifts his hands from the censer, takes the bread in his hands, and removes the veil from the patten, while saying:</w:t>
            </w:r>
          </w:p>
        </w:tc>
        <w:tc>
          <w:tcPr>
            <w:tcW w:w="2552" w:type="dxa"/>
          </w:tcPr>
          <w:p w14:paraId="6587DA8B" w14:textId="2BE601A6" w:rsidR="004366FC" w:rsidRPr="00C06844" w:rsidRDefault="004366FC" w:rsidP="00C90E7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يرفع الكاهن يديه من علي المجمرة ويأخذ</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الخبز علي يديه ويرفع اللفافة من الصينية</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يقول:</w:t>
            </w:r>
          </w:p>
        </w:tc>
      </w:tr>
      <w:tr w:rsidR="004366FC" w:rsidRPr="009B270D" w14:paraId="38F685CD" w14:textId="77777777" w:rsidTr="009C52C7">
        <w:trPr>
          <w:jc w:val="center"/>
        </w:trPr>
        <w:tc>
          <w:tcPr>
            <w:tcW w:w="3969" w:type="dxa"/>
          </w:tcPr>
          <w:p w14:paraId="22C87242" w14:textId="169EB37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tog du et brød i dine hellige, uplettede, utilsmudsede, velsignede og livgivende hænder</w:t>
            </w:r>
            <w:r w:rsidR="008C0316" w:rsidRPr="004332C7">
              <w:rPr>
                <w:rFonts w:asciiTheme="majorBidi" w:hAnsiTheme="majorBidi" w:cstheme="majorBidi"/>
                <w:sz w:val="24"/>
                <w:szCs w:val="24"/>
              </w:rPr>
              <w:t>.</w:t>
            </w:r>
          </w:p>
        </w:tc>
        <w:tc>
          <w:tcPr>
            <w:tcW w:w="3969" w:type="dxa"/>
          </w:tcPr>
          <w:p w14:paraId="7ED40917" w14:textId="20CB1C6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took bread into Your holy hands, which are without spot or blemish, blessed, and life-giving.</w:t>
            </w:r>
          </w:p>
        </w:tc>
        <w:tc>
          <w:tcPr>
            <w:tcW w:w="2552" w:type="dxa"/>
          </w:tcPr>
          <w:p w14:paraId="276DC3A0" w14:textId="23959A7F" w:rsidR="004366FC" w:rsidRPr="004319C3" w:rsidRDefault="004366FC" w:rsidP="00C90E7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أخذت خبزا علي يديك الطاهرتين،</w:t>
            </w:r>
            <w:r w:rsidR="00C90E78"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اللتين بلا عيب ولا دنس،</w:t>
            </w:r>
            <w:r w:rsidR="00C90E78"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الطوباويتين المحييتين</w:t>
            </w:r>
            <w:r w:rsidRPr="0019613F">
              <w:rPr>
                <w:rFonts w:asciiTheme="majorBidi" w:hAnsiTheme="majorBidi" w:cstheme="majorBidi"/>
                <w:b/>
                <w:bCs/>
                <w:sz w:val="24"/>
                <w:szCs w:val="24"/>
                <w:lang w:val="en-US"/>
              </w:rPr>
              <w:t>.</w:t>
            </w:r>
          </w:p>
        </w:tc>
      </w:tr>
      <w:tr w:rsidR="00675327" w:rsidRPr="009B270D" w14:paraId="447CC590" w14:textId="77777777" w:rsidTr="009C52C7">
        <w:trPr>
          <w:jc w:val="center"/>
        </w:trPr>
        <w:tc>
          <w:tcPr>
            <w:tcW w:w="3969" w:type="dxa"/>
          </w:tcPr>
          <w:p w14:paraId="2D476261"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26960133"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63B8D2D3" w14:textId="77777777" w:rsidR="00675327" w:rsidRPr="004319C3" w:rsidRDefault="00675327" w:rsidP="00C90E78">
            <w:pPr>
              <w:autoSpaceDE w:val="0"/>
              <w:autoSpaceDN w:val="0"/>
              <w:bidi/>
              <w:adjustRightInd w:val="0"/>
              <w:jc w:val="both"/>
              <w:rPr>
                <w:rFonts w:asciiTheme="majorBidi" w:hAnsiTheme="majorBidi" w:cstheme="majorBidi"/>
                <w:b/>
                <w:bCs/>
                <w:sz w:val="24"/>
                <w:szCs w:val="24"/>
                <w:rtl/>
              </w:rPr>
            </w:pPr>
          </w:p>
        </w:tc>
      </w:tr>
      <w:tr w:rsidR="004366FC" w:rsidRPr="009B270D" w14:paraId="0B3DFC55" w14:textId="77777777" w:rsidTr="009C52C7">
        <w:trPr>
          <w:jc w:val="center"/>
        </w:trPr>
        <w:tc>
          <w:tcPr>
            <w:tcW w:w="3969" w:type="dxa"/>
          </w:tcPr>
          <w:p w14:paraId="08CDA63D" w14:textId="5470B8F0"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477D78C" w14:textId="71426EA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Vi tror, at det sandelig forholder sig således. </w:t>
            </w:r>
            <w:r w:rsidRPr="004332C7">
              <w:rPr>
                <w:rFonts w:asciiTheme="majorBidi" w:hAnsiTheme="majorBidi" w:cstheme="majorBidi"/>
                <w:sz w:val="24"/>
                <w:szCs w:val="24"/>
                <w:lang w:val="en-US"/>
              </w:rPr>
              <w:t>Amen.</w:t>
            </w:r>
          </w:p>
        </w:tc>
        <w:tc>
          <w:tcPr>
            <w:tcW w:w="3969" w:type="dxa"/>
          </w:tcPr>
          <w:p w14:paraId="62AC357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494FA09" w14:textId="038D46A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We believe that this is true. </w:t>
            </w:r>
            <w:r w:rsidRPr="004332C7">
              <w:rPr>
                <w:rFonts w:asciiTheme="majorBidi" w:hAnsiTheme="majorBidi" w:cstheme="majorBidi"/>
                <w:color w:val="000000"/>
                <w:sz w:val="24"/>
                <w:szCs w:val="24"/>
              </w:rPr>
              <w:t>Amen.</w:t>
            </w:r>
          </w:p>
        </w:tc>
        <w:tc>
          <w:tcPr>
            <w:tcW w:w="2552" w:type="dxa"/>
          </w:tcPr>
          <w:p w14:paraId="2AC555E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424925DA" w14:textId="6F7DDC5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نؤمن أن هذا هو بالحقيقة. آمين</w:t>
            </w:r>
            <w:r w:rsidRPr="004319C3">
              <w:rPr>
                <w:rFonts w:asciiTheme="majorBidi" w:hAnsiTheme="majorBidi" w:cstheme="majorBidi"/>
                <w:b/>
                <w:bCs/>
                <w:color w:val="000000"/>
                <w:sz w:val="24"/>
                <w:szCs w:val="24"/>
                <w:lang w:val="en-US"/>
              </w:rPr>
              <w:t>.</w:t>
            </w:r>
          </w:p>
        </w:tc>
      </w:tr>
      <w:tr w:rsidR="00675327" w:rsidRPr="009B270D" w14:paraId="5F37E3D6" w14:textId="77777777" w:rsidTr="009C52C7">
        <w:trPr>
          <w:jc w:val="center"/>
        </w:trPr>
        <w:tc>
          <w:tcPr>
            <w:tcW w:w="3969" w:type="dxa"/>
          </w:tcPr>
          <w:p w14:paraId="2AF25EB3"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F27BB1E"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2422952"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64E760C" w14:textId="77777777" w:rsidTr="009C52C7">
        <w:trPr>
          <w:jc w:val="center"/>
        </w:trPr>
        <w:tc>
          <w:tcPr>
            <w:tcW w:w="3969" w:type="dxa"/>
          </w:tcPr>
          <w:p w14:paraId="6405FE13" w14:textId="443E105D"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løfter blikket opad og siger:</w:t>
            </w:r>
          </w:p>
        </w:tc>
        <w:tc>
          <w:tcPr>
            <w:tcW w:w="3969" w:type="dxa"/>
          </w:tcPr>
          <w:p w14:paraId="54F11DC1" w14:textId="3B970BE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raises his eyes upward, and says:</w:t>
            </w:r>
          </w:p>
        </w:tc>
        <w:tc>
          <w:tcPr>
            <w:tcW w:w="2552" w:type="dxa"/>
          </w:tcPr>
          <w:p w14:paraId="410F62CF" w14:textId="1171F2D2"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يرفع الكاهن نظره إلي فوق ويقول</w:t>
            </w:r>
            <w:r w:rsidRPr="00C06844">
              <w:rPr>
                <w:rFonts w:asciiTheme="majorBidi" w:hAnsiTheme="majorBidi" w:cstheme="majorBidi"/>
                <w:b/>
                <w:bCs/>
                <w:color w:val="1F497D" w:themeColor="text2"/>
                <w:sz w:val="24"/>
                <w:szCs w:val="24"/>
                <w:rtl/>
                <w:lang w:val="en-US"/>
              </w:rPr>
              <w:t>:</w:t>
            </w:r>
          </w:p>
        </w:tc>
      </w:tr>
      <w:tr w:rsidR="004366FC" w:rsidRPr="009B270D" w14:paraId="66367F1A" w14:textId="77777777" w:rsidTr="009C52C7">
        <w:trPr>
          <w:jc w:val="center"/>
        </w:trPr>
        <w:tc>
          <w:tcPr>
            <w:tcW w:w="3969" w:type="dxa"/>
          </w:tcPr>
          <w:p w14:paraId="56BB04A9" w14:textId="48AA6BB4"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B134B7B" w14:textId="7DCB772F" w:rsidR="004366FC" w:rsidRPr="004332C7" w:rsidRDefault="008C0316" w:rsidP="00C767E9">
            <w:pPr>
              <w:jc w:val="both"/>
              <w:rPr>
                <w:rFonts w:asciiTheme="majorBidi" w:hAnsiTheme="majorBidi" w:cstheme="majorBidi"/>
                <w:sz w:val="24"/>
                <w:szCs w:val="24"/>
              </w:rPr>
            </w:pPr>
            <w:r w:rsidRPr="004332C7">
              <w:rPr>
                <w:rFonts w:asciiTheme="majorBidi" w:hAnsiTheme="majorBidi" w:cstheme="majorBidi"/>
                <w:sz w:val="24"/>
                <w:szCs w:val="24"/>
              </w:rPr>
              <w:t>D</w:t>
            </w:r>
            <w:r w:rsidR="004366FC" w:rsidRPr="004332C7">
              <w:rPr>
                <w:rFonts w:asciiTheme="majorBidi" w:hAnsiTheme="majorBidi" w:cstheme="majorBidi"/>
                <w:sz w:val="24"/>
                <w:szCs w:val="24"/>
              </w:rPr>
              <w:t>u så op til himlen, til Gud, din egen Fader og alles Herre</w:t>
            </w:r>
            <w:r w:rsidRPr="004332C7">
              <w:rPr>
                <w:rFonts w:asciiTheme="majorBidi" w:hAnsiTheme="majorBidi" w:cstheme="majorBidi"/>
                <w:sz w:val="24"/>
                <w:szCs w:val="24"/>
              </w:rPr>
              <w:t>.</w:t>
            </w:r>
          </w:p>
        </w:tc>
        <w:tc>
          <w:tcPr>
            <w:tcW w:w="3969" w:type="dxa"/>
          </w:tcPr>
          <w:p w14:paraId="06824F61" w14:textId="008E6751"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E436C18" w14:textId="69B9586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looked up towards heaven to God, who is Your Father and Master of everyone.</w:t>
            </w:r>
          </w:p>
        </w:tc>
        <w:tc>
          <w:tcPr>
            <w:tcW w:w="2552" w:type="dxa"/>
          </w:tcPr>
          <w:p w14:paraId="726EA20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B96E0AE" w14:textId="75922653" w:rsidR="004366FC" w:rsidRPr="004319C3" w:rsidRDefault="004366FC" w:rsidP="00C90E7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ونظرت إلي فوق، نحو السماء،</w:t>
            </w:r>
            <w:r w:rsidR="00C90E78"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إلي الله أبيك وسيد كل أحد</w:t>
            </w:r>
            <w:r w:rsidRPr="004319C3">
              <w:rPr>
                <w:rFonts w:asciiTheme="majorBidi" w:hAnsiTheme="majorBidi" w:cstheme="majorBidi"/>
                <w:b/>
                <w:bCs/>
                <w:color w:val="000000"/>
                <w:sz w:val="24"/>
                <w:szCs w:val="24"/>
                <w:lang w:val="en-US"/>
              </w:rPr>
              <w:t>.</w:t>
            </w:r>
          </w:p>
        </w:tc>
      </w:tr>
      <w:tr w:rsidR="009C52C7" w:rsidRPr="009B270D" w14:paraId="68F1CFB2" w14:textId="77777777" w:rsidTr="009C52C7">
        <w:trPr>
          <w:jc w:val="center"/>
        </w:trPr>
        <w:tc>
          <w:tcPr>
            <w:tcW w:w="3969" w:type="dxa"/>
          </w:tcPr>
          <w:p w14:paraId="53FB4985"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A404762"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3EFF7329"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AC7BC01" w14:textId="77777777" w:rsidTr="009C52C7">
        <w:trPr>
          <w:jc w:val="center"/>
        </w:trPr>
        <w:tc>
          <w:tcPr>
            <w:tcW w:w="3969" w:type="dxa"/>
          </w:tcPr>
          <w:p w14:paraId="53B6E714" w14:textId="5E2F085A"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1. korstegn over brødet, mens han siger:</w:t>
            </w:r>
          </w:p>
        </w:tc>
        <w:tc>
          <w:tcPr>
            <w:tcW w:w="3969" w:type="dxa"/>
          </w:tcPr>
          <w:p w14:paraId="2ACBD3EB" w14:textId="02EF3BF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makes the sign of the cross with his finger three times, and each time the people responds, saying, “Amen.” </w:t>
            </w:r>
            <w:r w:rsidRPr="00C06844">
              <w:rPr>
                <w:rFonts w:asciiTheme="majorBidi" w:hAnsiTheme="majorBidi" w:cstheme="majorBidi"/>
                <w:color w:val="1F497D" w:themeColor="text2"/>
                <w:sz w:val="24"/>
                <w:szCs w:val="24"/>
              </w:rPr>
              <w:t>At the first signing, the priest says:</w:t>
            </w:r>
          </w:p>
        </w:tc>
        <w:tc>
          <w:tcPr>
            <w:tcW w:w="2552" w:type="dxa"/>
          </w:tcPr>
          <w:p w14:paraId="722836ED" w14:textId="34B0E290" w:rsidR="004366FC" w:rsidRPr="00C06844" w:rsidRDefault="004366FC" w:rsidP="00C90E7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يرشم الكاهن الخبز بأصبعه ثلاثة رشوم وفي</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كل رشم يجاوبه الشعب قائلين "آمين</w:t>
            </w:r>
            <w:r w:rsidRPr="00C06844">
              <w:rPr>
                <w:rFonts w:asciiTheme="majorBidi" w:hAnsiTheme="majorBidi" w:cstheme="majorBidi"/>
                <w:b/>
                <w:bCs/>
                <w:color w:val="1F497D" w:themeColor="text2"/>
                <w:sz w:val="24"/>
                <w:szCs w:val="24"/>
                <w:rtl/>
                <w:lang w:val="en-US"/>
              </w:rPr>
              <w:t>".</w:t>
            </w:r>
          </w:p>
          <w:p w14:paraId="227F6190" w14:textId="77777777" w:rsidR="00C90E78" w:rsidRPr="0019613F" w:rsidRDefault="00C90E78" w:rsidP="00C767E9">
            <w:pPr>
              <w:bidi/>
              <w:jc w:val="both"/>
              <w:rPr>
                <w:rFonts w:asciiTheme="majorBidi" w:hAnsiTheme="majorBidi" w:cstheme="majorBidi"/>
                <w:b/>
                <w:bCs/>
                <w:color w:val="1F497D" w:themeColor="text2"/>
                <w:sz w:val="24"/>
                <w:szCs w:val="24"/>
                <w:lang w:val="en-US"/>
              </w:rPr>
            </w:pPr>
          </w:p>
          <w:p w14:paraId="688D9631" w14:textId="00F06C82" w:rsidR="004366FC" w:rsidRPr="00C06844" w:rsidRDefault="004366FC" w:rsidP="00C90E78">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أول رشم يقول الكاهن</w:t>
            </w:r>
            <w:r w:rsidRPr="00C06844">
              <w:rPr>
                <w:rFonts w:asciiTheme="majorBidi" w:hAnsiTheme="majorBidi" w:cstheme="majorBidi"/>
                <w:b/>
                <w:bCs/>
                <w:color w:val="1F497D" w:themeColor="text2"/>
                <w:sz w:val="24"/>
                <w:szCs w:val="24"/>
                <w:rtl/>
                <w:lang w:val="en-US"/>
              </w:rPr>
              <w:t>:</w:t>
            </w:r>
          </w:p>
        </w:tc>
      </w:tr>
      <w:tr w:rsidR="004366FC" w:rsidRPr="004332C7" w14:paraId="41363F37" w14:textId="77777777" w:rsidTr="009C52C7">
        <w:trPr>
          <w:jc w:val="center"/>
        </w:trPr>
        <w:tc>
          <w:tcPr>
            <w:tcW w:w="3969" w:type="dxa"/>
          </w:tcPr>
          <w:p w14:paraId="5FAEAA4C" w14:textId="187812E8"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B8442E8" w14:textId="28DBFDCA" w:rsidR="004366FC" w:rsidRPr="004332C7" w:rsidRDefault="008C031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D</w:t>
            </w:r>
            <w:r w:rsidR="004366FC" w:rsidRPr="004332C7">
              <w:rPr>
                <w:rFonts w:asciiTheme="majorBidi" w:hAnsiTheme="majorBidi" w:cstheme="majorBidi"/>
                <w:sz w:val="24"/>
                <w:szCs w:val="24"/>
                <w:lang w:val="en-US"/>
              </w:rPr>
              <w:t xml:space="preserve">u </w:t>
            </w:r>
            <w:proofErr w:type="spellStart"/>
            <w:r w:rsidR="004366FC" w:rsidRPr="004332C7">
              <w:rPr>
                <w:rFonts w:asciiTheme="majorBidi" w:hAnsiTheme="majorBidi" w:cstheme="majorBidi"/>
                <w:sz w:val="24"/>
                <w:szCs w:val="24"/>
                <w:lang w:val="en-US"/>
              </w:rPr>
              <w:t>takkede</w:t>
            </w:r>
            <w:proofErr w:type="spellEnd"/>
            <w:r w:rsidRPr="004332C7">
              <w:rPr>
                <w:rFonts w:asciiTheme="majorBidi" w:hAnsiTheme="majorBidi" w:cstheme="majorBidi"/>
                <w:sz w:val="24"/>
                <w:szCs w:val="24"/>
                <w:lang w:val="en-US"/>
              </w:rPr>
              <w:t>.</w:t>
            </w:r>
          </w:p>
        </w:tc>
        <w:tc>
          <w:tcPr>
            <w:tcW w:w="3969" w:type="dxa"/>
          </w:tcPr>
          <w:p w14:paraId="4760DADE" w14:textId="721E3948"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C07C89A" w14:textId="25A85F6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when You had given thanks.</w:t>
            </w:r>
          </w:p>
        </w:tc>
        <w:tc>
          <w:tcPr>
            <w:tcW w:w="2552" w:type="dxa"/>
          </w:tcPr>
          <w:p w14:paraId="3387A97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71A77B68" w14:textId="767D811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وشكرتَ</w:t>
            </w:r>
            <w:r w:rsidRPr="004319C3">
              <w:rPr>
                <w:rFonts w:asciiTheme="majorBidi" w:hAnsiTheme="majorBidi" w:cstheme="majorBidi"/>
                <w:b/>
                <w:bCs/>
                <w:color w:val="000000"/>
                <w:sz w:val="24"/>
                <w:szCs w:val="24"/>
              </w:rPr>
              <w:t xml:space="preserve"> .</w:t>
            </w:r>
          </w:p>
        </w:tc>
      </w:tr>
      <w:tr w:rsidR="00675327" w:rsidRPr="004332C7" w14:paraId="23E3971C" w14:textId="77777777" w:rsidTr="009C52C7">
        <w:trPr>
          <w:jc w:val="center"/>
        </w:trPr>
        <w:tc>
          <w:tcPr>
            <w:tcW w:w="3969" w:type="dxa"/>
          </w:tcPr>
          <w:p w14:paraId="2EB4CEB5"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96AAEC6"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3CBFC489"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91BDD6C" w14:textId="77777777" w:rsidTr="009C52C7">
        <w:trPr>
          <w:jc w:val="center"/>
        </w:trPr>
        <w:tc>
          <w:tcPr>
            <w:tcW w:w="3969" w:type="dxa"/>
          </w:tcPr>
          <w:p w14:paraId="26BBF1EB" w14:textId="071FA39B"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5923F353" w14:textId="1AA3EC9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8C0316" w:rsidRPr="004332C7">
              <w:rPr>
                <w:rFonts w:asciiTheme="majorBidi" w:hAnsiTheme="majorBidi" w:cstheme="majorBidi"/>
                <w:sz w:val="24"/>
                <w:szCs w:val="24"/>
                <w:lang w:val="en-US"/>
              </w:rPr>
              <w:t>.</w:t>
            </w:r>
          </w:p>
        </w:tc>
        <w:tc>
          <w:tcPr>
            <w:tcW w:w="3969" w:type="dxa"/>
          </w:tcPr>
          <w:p w14:paraId="3E823E9A" w14:textId="0C887B78"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33AA8E5" w14:textId="2C045D7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045570F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0C6E28B2" w14:textId="5CDAF9BC"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tc>
      </w:tr>
      <w:tr w:rsidR="00675327" w:rsidRPr="004332C7" w14:paraId="34A0F109" w14:textId="77777777" w:rsidTr="009C52C7">
        <w:trPr>
          <w:jc w:val="center"/>
        </w:trPr>
        <w:tc>
          <w:tcPr>
            <w:tcW w:w="3969" w:type="dxa"/>
          </w:tcPr>
          <w:p w14:paraId="2466EA4F"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B37AA73"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4192B7C6"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B716C36" w14:textId="77777777" w:rsidTr="009C52C7">
        <w:trPr>
          <w:jc w:val="center"/>
        </w:trPr>
        <w:tc>
          <w:tcPr>
            <w:tcW w:w="3969" w:type="dxa"/>
          </w:tcPr>
          <w:p w14:paraId="3D0A713E" w14:textId="4B25CFA1"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2. korstegn, mens han siger:</w:t>
            </w:r>
          </w:p>
        </w:tc>
        <w:tc>
          <w:tcPr>
            <w:tcW w:w="3969" w:type="dxa"/>
          </w:tcPr>
          <w:p w14:paraId="54A73ED9" w14:textId="3BFDC580"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second signing:</w:t>
            </w:r>
          </w:p>
        </w:tc>
        <w:tc>
          <w:tcPr>
            <w:tcW w:w="2552" w:type="dxa"/>
          </w:tcPr>
          <w:p w14:paraId="2F22F72E" w14:textId="5B2CC5F0"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وثاني رشم:</w:t>
            </w:r>
          </w:p>
        </w:tc>
      </w:tr>
      <w:tr w:rsidR="004366FC" w:rsidRPr="004332C7" w14:paraId="142D6601" w14:textId="77777777" w:rsidTr="009C52C7">
        <w:trPr>
          <w:jc w:val="center"/>
        </w:trPr>
        <w:tc>
          <w:tcPr>
            <w:tcW w:w="3969" w:type="dxa"/>
          </w:tcPr>
          <w:p w14:paraId="4AC81CD2" w14:textId="5203D13E"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9513EE9" w14:textId="55CAAEF7" w:rsidR="004366FC" w:rsidRPr="004332C7" w:rsidRDefault="008C031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D</w:t>
            </w:r>
            <w:r w:rsidR="004366FC" w:rsidRPr="004332C7">
              <w:rPr>
                <w:rFonts w:asciiTheme="majorBidi" w:hAnsiTheme="majorBidi" w:cstheme="majorBidi"/>
                <w:sz w:val="24"/>
                <w:szCs w:val="24"/>
                <w:lang w:val="en-US"/>
              </w:rPr>
              <w:t xml:space="preserve">u </w:t>
            </w:r>
            <w:proofErr w:type="spellStart"/>
            <w:r w:rsidR="004366FC" w:rsidRPr="004332C7">
              <w:rPr>
                <w:rFonts w:asciiTheme="majorBidi" w:hAnsiTheme="majorBidi" w:cstheme="majorBidi"/>
                <w:sz w:val="24"/>
                <w:szCs w:val="24"/>
                <w:lang w:val="en-US"/>
              </w:rPr>
              <w:t>velsignede</w:t>
            </w:r>
            <w:proofErr w:type="spellEnd"/>
            <w:r w:rsidR="004366FC" w:rsidRPr="004332C7">
              <w:rPr>
                <w:rFonts w:asciiTheme="majorBidi" w:hAnsiTheme="majorBidi" w:cstheme="majorBidi"/>
                <w:sz w:val="24"/>
                <w:szCs w:val="24"/>
                <w:lang w:val="en-US"/>
              </w:rPr>
              <w:t xml:space="preserve"> det</w:t>
            </w:r>
            <w:r w:rsidRPr="004332C7">
              <w:rPr>
                <w:rFonts w:asciiTheme="majorBidi" w:hAnsiTheme="majorBidi" w:cstheme="majorBidi"/>
                <w:sz w:val="24"/>
                <w:szCs w:val="24"/>
                <w:lang w:val="en-US"/>
              </w:rPr>
              <w:t>.</w:t>
            </w:r>
          </w:p>
        </w:tc>
        <w:tc>
          <w:tcPr>
            <w:tcW w:w="3969" w:type="dxa"/>
          </w:tcPr>
          <w:p w14:paraId="1754D1E1" w14:textId="6AF5506E"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3CE7750B" w14:textId="133C9CB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You blessed it.</w:t>
            </w:r>
          </w:p>
        </w:tc>
        <w:tc>
          <w:tcPr>
            <w:tcW w:w="2552" w:type="dxa"/>
          </w:tcPr>
          <w:p w14:paraId="392A2D3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1681FF57" w14:textId="221600D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وباركته</w:t>
            </w:r>
            <w:r w:rsidRPr="004319C3">
              <w:rPr>
                <w:rFonts w:asciiTheme="majorBidi" w:hAnsiTheme="majorBidi" w:cstheme="majorBidi"/>
                <w:b/>
                <w:bCs/>
                <w:color w:val="000000"/>
                <w:sz w:val="24"/>
                <w:szCs w:val="24"/>
              </w:rPr>
              <w:t>.</w:t>
            </w:r>
          </w:p>
        </w:tc>
      </w:tr>
      <w:tr w:rsidR="004366FC" w:rsidRPr="004332C7" w14:paraId="6BCAA8FE" w14:textId="77777777" w:rsidTr="009C52C7">
        <w:trPr>
          <w:jc w:val="center"/>
        </w:trPr>
        <w:tc>
          <w:tcPr>
            <w:tcW w:w="3969" w:type="dxa"/>
          </w:tcPr>
          <w:p w14:paraId="2B1418CB" w14:textId="5E5D102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CAEED16" w14:textId="5BA717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8C0316" w:rsidRPr="004332C7">
              <w:rPr>
                <w:rFonts w:asciiTheme="majorBidi" w:hAnsiTheme="majorBidi" w:cstheme="majorBidi"/>
                <w:sz w:val="24"/>
                <w:szCs w:val="24"/>
                <w:lang w:val="en-US"/>
              </w:rPr>
              <w:t>.</w:t>
            </w:r>
          </w:p>
        </w:tc>
        <w:tc>
          <w:tcPr>
            <w:tcW w:w="3969" w:type="dxa"/>
          </w:tcPr>
          <w:p w14:paraId="7708501E" w14:textId="601B81BF"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DCA2BB9" w14:textId="3D0800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30170C9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FFC4407" w14:textId="7F4B9383"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tc>
      </w:tr>
      <w:tr w:rsidR="00675327" w:rsidRPr="004332C7" w14:paraId="3D9ECF32" w14:textId="77777777" w:rsidTr="009C52C7">
        <w:trPr>
          <w:jc w:val="center"/>
        </w:trPr>
        <w:tc>
          <w:tcPr>
            <w:tcW w:w="3969" w:type="dxa"/>
          </w:tcPr>
          <w:p w14:paraId="62448730"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A0334C5"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680C5ED4"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4CE43D8D" w14:textId="77777777" w:rsidTr="009C52C7">
        <w:trPr>
          <w:jc w:val="center"/>
        </w:trPr>
        <w:tc>
          <w:tcPr>
            <w:tcW w:w="3969" w:type="dxa"/>
          </w:tcPr>
          <w:p w14:paraId="58C1FA0E" w14:textId="4CD5C9E7"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3. korstegn, mens han siger:</w:t>
            </w:r>
          </w:p>
        </w:tc>
        <w:tc>
          <w:tcPr>
            <w:tcW w:w="3969" w:type="dxa"/>
          </w:tcPr>
          <w:p w14:paraId="24A2C693" w14:textId="1BC66D28"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third signing:</w:t>
            </w:r>
          </w:p>
        </w:tc>
        <w:tc>
          <w:tcPr>
            <w:tcW w:w="2552" w:type="dxa"/>
          </w:tcPr>
          <w:p w14:paraId="13A8C6ED" w14:textId="23E411AC"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وثالث رشم:</w:t>
            </w:r>
          </w:p>
        </w:tc>
      </w:tr>
      <w:tr w:rsidR="004366FC" w:rsidRPr="004332C7" w14:paraId="3EA536A9" w14:textId="77777777" w:rsidTr="009C52C7">
        <w:trPr>
          <w:jc w:val="center"/>
        </w:trPr>
        <w:tc>
          <w:tcPr>
            <w:tcW w:w="3969" w:type="dxa"/>
          </w:tcPr>
          <w:p w14:paraId="7A067DC0" w14:textId="5F7F5D54"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6B1A20B0" w14:textId="5675E89A" w:rsidR="004366FC" w:rsidRPr="004332C7" w:rsidRDefault="008C031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D</w:t>
            </w:r>
            <w:r w:rsidR="004366FC" w:rsidRPr="004332C7">
              <w:rPr>
                <w:rFonts w:asciiTheme="majorBidi" w:hAnsiTheme="majorBidi" w:cstheme="majorBidi"/>
                <w:sz w:val="24"/>
                <w:szCs w:val="24"/>
                <w:lang w:val="en-US"/>
              </w:rPr>
              <w:t xml:space="preserve">u </w:t>
            </w:r>
            <w:proofErr w:type="spellStart"/>
            <w:r w:rsidR="004366FC" w:rsidRPr="004332C7">
              <w:rPr>
                <w:rFonts w:asciiTheme="majorBidi" w:hAnsiTheme="majorBidi" w:cstheme="majorBidi"/>
                <w:sz w:val="24"/>
                <w:szCs w:val="24"/>
                <w:lang w:val="en-US"/>
              </w:rPr>
              <w:t>helliggjorde</w:t>
            </w:r>
            <w:proofErr w:type="spellEnd"/>
            <w:r w:rsidR="004366FC" w:rsidRPr="004332C7">
              <w:rPr>
                <w:rFonts w:asciiTheme="majorBidi" w:hAnsiTheme="majorBidi" w:cstheme="majorBidi"/>
                <w:sz w:val="24"/>
                <w:szCs w:val="24"/>
                <w:lang w:val="en-US"/>
              </w:rPr>
              <w:t xml:space="preserve"> det</w:t>
            </w:r>
            <w:r w:rsidRPr="004332C7">
              <w:rPr>
                <w:rFonts w:asciiTheme="majorBidi" w:hAnsiTheme="majorBidi" w:cstheme="majorBidi"/>
                <w:sz w:val="24"/>
                <w:szCs w:val="24"/>
                <w:lang w:val="en-US"/>
              </w:rPr>
              <w:t>.</w:t>
            </w:r>
          </w:p>
        </w:tc>
        <w:tc>
          <w:tcPr>
            <w:tcW w:w="3969" w:type="dxa"/>
          </w:tcPr>
          <w:p w14:paraId="50B49770" w14:textId="1A4D6AE9"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6464F14D" w14:textId="14F6876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You sanctified it.</w:t>
            </w:r>
          </w:p>
        </w:tc>
        <w:tc>
          <w:tcPr>
            <w:tcW w:w="2552" w:type="dxa"/>
          </w:tcPr>
          <w:p w14:paraId="7E4F79B8"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0F8A106F" w14:textId="49FD8439"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وقدسته</w:t>
            </w:r>
            <w:r w:rsidRPr="004319C3">
              <w:rPr>
                <w:rFonts w:asciiTheme="majorBidi" w:hAnsiTheme="majorBidi" w:cstheme="majorBidi"/>
                <w:b/>
                <w:bCs/>
                <w:color w:val="000000"/>
                <w:sz w:val="24"/>
                <w:szCs w:val="24"/>
              </w:rPr>
              <w:t>.</w:t>
            </w:r>
          </w:p>
        </w:tc>
      </w:tr>
      <w:tr w:rsidR="00675327" w:rsidRPr="004332C7" w14:paraId="5DA91FD5" w14:textId="77777777" w:rsidTr="009C52C7">
        <w:trPr>
          <w:jc w:val="center"/>
        </w:trPr>
        <w:tc>
          <w:tcPr>
            <w:tcW w:w="3969" w:type="dxa"/>
          </w:tcPr>
          <w:p w14:paraId="73BB3B69"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0E318D6"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533CC6F2"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2DAF015" w14:textId="77777777" w:rsidTr="009C52C7">
        <w:trPr>
          <w:jc w:val="center"/>
        </w:trPr>
        <w:tc>
          <w:tcPr>
            <w:tcW w:w="3969" w:type="dxa"/>
          </w:tcPr>
          <w:p w14:paraId="5CFB2DAC" w14:textId="501FCBC4"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32EBE0B" w14:textId="04694C3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8C0316" w:rsidRPr="004332C7">
              <w:rPr>
                <w:rFonts w:asciiTheme="majorBidi" w:hAnsiTheme="majorBidi" w:cstheme="majorBidi"/>
                <w:sz w:val="24"/>
                <w:szCs w:val="24"/>
                <w:lang w:val="en-US"/>
              </w:rPr>
              <w:t>.</w:t>
            </w:r>
          </w:p>
        </w:tc>
        <w:tc>
          <w:tcPr>
            <w:tcW w:w="3969" w:type="dxa"/>
          </w:tcPr>
          <w:p w14:paraId="35841239" w14:textId="270B1D0D"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33DA53C" w14:textId="3B227F8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24C463E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EF89E3A" w14:textId="1D38C98B"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tc>
      </w:tr>
      <w:tr w:rsidR="004366FC" w:rsidRPr="004332C7" w14:paraId="0CB77ADD" w14:textId="77777777" w:rsidTr="009C52C7">
        <w:trPr>
          <w:jc w:val="center"/>
        </w:trPr>
        <w:tc>
          <w:tcPr>
            <w:tcW w:w="3969" w:type="dxa"/>
          </w:tcPr>
          <w:p w14:paraId="04394DBE" w14:textId="652C719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tror, vi bekender, og vi lovpriser.</w:t>
            </w:r>
          </w:p>
        </w:tc>
        <w:tc>
          <w:tcPr>
            <w:tcW w:w="3969" w:type="dxa"/>
          </w:tcPr>
          <w:p w14:paraId="25682C05" w14:textId="6BE7CC3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believe, we confess, and we glorify.</w:t>
            </w:r>
          </w:p>
        </w:tc>
        <w:tc>
          <w:tcPr>
            <w:tcW w:w="2552" w:type="dxa"/>
          </w:tcPr>
          <w:p w14:paraId="286D85EC" w14:textId="1606DE0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نؤمن ونعترف ونمجد</w:t>
            </w:r>
            <w:r w:rsidRPr="004319C3">
              <w:rPr>
                <w:rFonts w:asciiTheme="majorBidi" w:hAnsiTheme="majorBidi" w:cstheme="majorBidi"/>
                <w:b/>
                <w:bCs/>
                <w:sz w:val="24"/>
                <w:szCs w:val="24"/>
              </w:rPr>
              <w:t>.</w:t>
            </w:r>
          </w:p>
        </w:tc>
      </w:tr>
      <w:tr w:rsidR="009C52C7" w:rsidRPr="004332C7" w14:paraId="0AEF409B" w14:textId="77777777" w:rsidTr="009C52C7">
        <w:trPr>
          <w:jc w:val="center"/>
        </w:trPr>
        <w:tc>
          <w:tcPr>
            <w:tcW w:w="3969" w:type="dxa"/>
          </w:tcPr>
          <w:p w14:paraId="3B554542" w14:textId="77777777" w:rsidR="009C52C7" w:rsidRPr="004332C7" w:rsidRDefault="009C52C7" w:rsidP="00C767E9">
            <w:pPr>
              <w:jc w:val="both"/>
              <w:rPr>
                <w:rFonts w:asciiTheme="majorBidi" w:hAnsiTheme="majorBidi" w:cstheme="majorBidi"/>
                <w:sz w:val="24"/>
                <w:szCs w:val="24"/>
              </w:rPr>
            </w:pPr>
          </w:p>
        </w:tc>
        <w:tc>
          <w:tcPr>
            <w:tcW w:w="3969" w:type="dxa"/>
          </w:tcPr>
          <w:p w14:paraId="514ED69B"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588BEC26" w14:textId="77777777" w:rsidR="009C52C7" w:rsidRPr="004319C3" w:rsidRDefault="009C52C7" w:rsidP="00C767E9">
            <w:pPr>
              <w:bidi/>
              <w:jc w:val="both"/>
              <w:rPr>
                <w:rFonts w:asciiTheme="majorBidi" w:hAnsiTheme="majorBidi" w:cstheme="majorBidi"/>
                <w:b/>
                <w:bCs/>
                <w:sz w:val="24"/>
                <w:szCs w:val="24"/>
                <w:rtl/>
              </w:rPr>
            </w:pPr>
          </w:p>
        </w:tc>
      </w:tr>
      <w:tr w:rsidR="004366FC" w:rsidRPr="009B270D" w14:paraId="4109BEED" w14:textId="77777777" w:rsidTr="009C52C7">
        <w:trPr>
          <w:jc w:val="center"/>
        </w:trPr>
        <w:tc>
          <w:tcPr>
            <w:tcW w:w="3969" w:type="dxa"/>
          </w:tcPr>
          <w:p w14:paraId="75F138BD" w14:textId="6EF995E6"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bryder præsten </w:t>
            </w:r>
            <w:r w:rsidR="008C0316"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xml:space="preserve"> i </w:t>
            </w:r>
            <w:r w:rsidR="003A7372" w:rsidRPr="00C06844">
              <w:rPr>
                <w:rFonts w:asciiTheme="majorBidi" w:hAnsiTheme="majorBidi" w:cstheme="majorBidi"/>
                <w:color w:val="1F497D" w:themeColor="text2"/>
                <w:sz w:val="24"/>
                <w:szCs w:val="24"/>
              </w:rPr>
              <w:t>2/3 og 1/3</w:t>
            </w:r>
            <w:r w:rsidRPr="00C06844">
              <w:rPr>
                <w:rFonts w:asciiTheme="majorBidi" w:hAnsiTheme="majorBidi" w:cstheme="majorBidi"/>
                <w:color w:val="1F497D" w:themeColor="text2"/>
                <w:sz w:val="24"/>
                <w:szCs w:val="24"/>
              </w:rPr>
              <w:t xml:space="preserve"> uden at skille stykkerne fra hinanden, mens han siger:</w:t>
            </w:r>
          </w:p>
        </w:tc>
        <w:tc>
          <w:tcPr>
            <w:tcW w:w="3969" w:type="dxa"/>
          </w:tcPr>
          <w:p w14:paraId="421A9D4D" w14:textId="19E745B0"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breaks the oblation into a two-thirds and a one-third part, carefully, slightly, and without separating one part from the other, and without touching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The fraction must be made with his right thumb, and not with the nail. Making the fraction from the top to the bottom with the one-third part on his right and the two-thirds part on his left, he says:</w:t>
            </w:r>
          </w:p>
        </w:tc>
        <w:tc>
          <w:tcPr>
            <w:tcW w:w="2552" w:type="dxa"/>
          </w:tcPr>
          <w:p w14:paraId="12116985" w14:textId="5D8FE662" w:rsidR="004366FC" w:rsidRPr="00C06844" w:rsidRDefault="004366FC" w:rsidP="00C90E7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يقسم القربانة ثلثين وثلثا بعناية من غير</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فصل بعضهما عن بعض. ومن غير أن يمس</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الاسباديقون. وتكون القسمة بإبهام يده</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اليمني وليس بالظفر. ويجعل القسمة من</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فوق إلي أسفل ويكون الثلث عن يمينه</w:t>
            </w:r>
            <w:r w:rsidR="00C90E78"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والثلثان عن يساره، وهو يقول</w:t>
            </w:r>
            <w:r w:rsidRPr="00C06844">
              <w:rPr>
                <w:rFonts w:asciiTheme="majorBidi" w:hAnsiTheme="majorBidi" w:cstheme="majorBidi"/>
                <w:b/>
                <w:bCs/>
                <w:color w:val="1F497D" w:themeColor="text2"/>
                <w:sz w:val="24"/>
                <w:szCs w:val="24"/>
                <w:rtl/>
                <w:lang w:val="en-US"/>
              </w:rPr>
              <w:t>:</w:t>
            </w:r>
          </w:p>
        </w:tc>
      </w:tr>
      <w:tr w:rsidR="004366FC" w:rsidRPr="009B270D" w14:paraId="3732F1AF" w14:textId="77777777" w:rsidTr="009C52C7">
        <w:trPr>
          <w:jc w:val="center"/>
        </w:trPr>
        <w:tc>
          <w:tcPr>
            <w:tcW w:w="3969" w:type="dxa"/>
          </w:tcPr>
          <w:p w14:paraId="66132A4E" w14:textId="219B12F9"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DEE5900" w14:textId="168AA1E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brød det, gav det til dine ærede, hellige disciple og hellige apostle, idet du sagde: Tag det og spis alle heraf, for dette er mit legeme,</w:t>
            </w:r>
          </w:p>
        </w:tc>
        <w:tc>
          <w:tcPr>
            <w:tcW w:w="3969" w:type="dxa"/>
          </w:tcPr>
          <w:p w14:paraId="69BF19FA"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BD912BE" w14:textId="0B4178A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broke it, and gave it to Your own holy, honorable disciples and saintly apostles, saying: “Take, eat of it, all of you. For this is My Body,</w:t>
            </w:r>
          </w:p>
        </w:tc>
        <w:tc>
          <w:tcPr>
            <w:tcW w:w="2552" w:type="dxa"/>
          </w:tcPr>
          <w:p w14:paraId="5884DA5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1B0D046" w14:textId="2C0C71D6" w:rsidR="004366FC" w:rsidRPr="004319C3" w:rsidRDefault="004366FC" w:rsidP="00C90E7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وقسمته، وأعطيته لتلاميذك</w:t>
            </w:r>
            <w:r w:rsidR="00C90E78"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المكرمين القديسين ورسلك</w:t>
            </w:r>
            <w:r w:rsidR="00C90E78"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الأطهار قائلا: "خذوا كلوا منه</w:t>
            </w:r>
            <w:r w:rsidR="00C90E78"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كلكم، لأن هذا هو جسدي</w:t>
            </w:r>
          </w:p>
        </w:tc>
      </w:tr>
      <w:tr w:rsidR="009C52C7" w:rsidRPr="009B270D" w14:paraId="466B7A2B" w14:textId="77777777" w:rsidTr="009C52C7">
        <w:trPr>
          <w:jc w:val="center"/>
        </w:trPr>
        <w:tc>
          <w:tcPr>
            <w:tcW w:w="3969" w:type="dxa"/>
          </w:tcPr>
          <w:p w14:paraId="23921AB9"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717E38E"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2A8188D7"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864D152" w14:textId="77777777" w:rsidTr="009C52C7">
        <w:trPr>
          <w:jc w:val="center"/>
        </w:trPr>
        <w:tc>
          <w:tcPr>
            <w:tcW w:w="3969" w:type="dxa"/>
          </w:tcPr>
          <w:p w14:paraId="386EA1C3" w14:textId="47BC5231"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Her deler han det øverste af </w:t>
            </w:r>
            <w:r w:rsidR="008C0316" w:rsidRPr="00C06844">
              <w:rPr>
                <w:rFonts w:asciiTheme="majorBidi" w:hAnsiTheme="majorBidi" w:cstheme="majorBidi"/>
                <w:color w:val="1F497D" w:themeColor="text2"/>
                <w:sz w:val="24"/>
                <w:szCs w:val="24"/>
              </w:rPr>
              <w:t>Lammet</w:t>
            </w:r>
            <w:r w:rsidRPr="00C06844">
              <w:rPr>
                <w:rFonts w:asciiTheme="majorBidi" w:hAnsiTheme="majorBidi" w:cstheme="majorBidi"/>
                <w:color w:val="1F497D" w:themeColor="text2"/>
                <w:sz w:val="24"/>
                <w:szCs w:val="24"/>
              </w:rPr>
              <w:t xml:space="preserve"> foroven uden at separere, imens han siger:</w:t>
            </w:r>
          </w:p>
        </w:tc>
        <w:tc>
          <w:tcPr>
            <w:tcW w:w="3969" w:type="dxa"/>
          </w:tcPr>
          <w:p w14:paraId="074091DB" w14:textId="2E02CF9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slightly and gently breaks the top of the oblation with the tips of his fingers, without completely separating it. He places it in the </w:t>
            </w:r>
            <w:proofErr w:type="gramStart"/>
            <w:r w:rsidRPr="00C06844">
              <w:rPr>
                <w:rFonts w:asciiTheme="majorBidi" w:hAnsiTheme="majorBidi" w:cstheme="majorBidi"/>
                <w:color w:val="1F497D" w:themeColor="text2"/>
                <w:sz w:val="24"/>
                <w:szCs w:val="24"/>
                <w:lang w:val="en-US"/>
              </w:rPr>
              <w:t>paten, and</w:t>
            </w:r>
            <w:proofErr w:type="gramEnd"/>
            <w:r w:rsidRPr="00C06844">
              <w:rPr>
                <w:rFonts w:asciiTheme="majorBidi" w:hAnsiTheme="majorBidi" w:cstheme="majorBidi"/>
                <w:color w:val="1F497D" w:themeColor="text2"/>
                <w:sz w:val="24"/>
                <w:szCs w:val="24"/>
                <w:lang w:val="en-US"/>
              </w:rPr>
              <w:t xml:space="preserve"> cleans his hands inside the paten so that nothing of the oblation should adhere to them. </w:t>
            </w:r>
            <w:r w:rsidRPr="00C06844">
              <w:rPr>
                <w:rFonts w:asciiTheme="majorBidi" w:hAnsiTheme="majorBidi" w:cstheme="majorBidi"/>
                <w:color w:val="1F497D" w:themeColor="text2"/>
                <w:sz w:val="24"/>
                <w:szCs w:val="24"/>
              </w:rPr>
              <w:t>He does this while saying:</w:t>
            </w:r>
          </w:p>
        </w:tc>
        <w:tc>
          <w:tcPr>
            <w:tcW w:w="2552" w:type="dxa"/>
          </w:tcPr>
          <w:p w14:paraId="53283422" w14:textId="5745C173" w:rsidR="004366FC" w:rsidRPr="00C06844" w:rsidRDefault="004366FC" w:rsidP="009C52C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يفرق رأس القربانة من فوق قليلاً</w:t>
            </w:r>
            <w:r w:rsidR="009C52C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بأطراف أصابعه بعناية من غير فصل</w:t>
            </w:r>
            <w:r w:rsidR="009C52C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ويضعها في الصينية. وينظف يديه داخل</w:t>
            </w:r>
            <w:r w:rsidR="00C90E7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الصينية لئلا يكون قد التصق بهما شيئ من</w:t>
            </w:r>
            <w:r w:rsidR="00C90E7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القربانة، وهو يقول:</w:t>
            </w:r>
          </w:p>
        </w:tc>
      </w:tr>
      <w:tr w:rsidR="004366FC" w:rsidRPr="009B270D" w14:paraId="149E34B8" w14:textId="77777777" w:rsidTr="009C52C7">
        <w:trPr>
          <w:jc w:val="center"/>
        </w:trPr>
        <w:tc>
          <w:tcPr>
            <w:tcW w:w="3969" w:type="dxa"/>
          </w:tcPr>
          <w:p w14:paraId="084AE069" w14:textId="36519611"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5EBF0FE1" w14:textId="666566E4" w:rsidR="004366FC" w:rsidRPr="004332C7" w:rsidRDefault="008C0316" w:rsidP="00C767E9">
            <w:pPr>
              <w:jc w:val="both"/>
              <w:rPr>
                <w:rFonts w:asciiTheme="majorBidi" w:hAnsiTheme="majorBidi" w:cstheme="majorBidi"/>
                <w:sz w:val="24"/>
                <w:szCs w:val="24"/>
              </w:rPr>
            </w:pPr>
            <w:r w:rsidRPr="004332C7">
              <w:rPr>
                <w:rFonts w:asciiTheme="majorBidi" w:hAnsiTheme="majorBidi" w:cstheme="majorBidi"/>
                <w:sz w:val="24"/>
                <w:szCs w:val="24"/>
              </w:rPr>
              <w:t>S</w:t>
            </w:r>
            <w:r w:rsidR="004366FC" w:rsidRPr="004332C7">
              <w:rPr>
                <w:rFonts w:asciiTheme="majorBidi" w:hAnsiTheme="majorBidi" w:cstheme="majorBidi"/>
                <w:sz w:val="24"/>
                <w:szCs w:val="24"/>
              </w:rPr>
              <w:t>om brydes for jer og mange andre og gives til syndernes forladelse. Gør dette til ihukommelse af mig</w:t>
            </w:r>
            <w:r w:rsidRPr="004332C7">
              <w:rPr>
                <w:rFonts w:asciiTheme="majorBidi" w:hAnsiTheme="majorBidi" w:cstheme="majorBidi"/>
                <w:sz w:val="24"/>
                <w:szCs w:val="24"/>
              </w:rPr>
              <w:t>.</w:t>
            </w:r>
          </w:p>
        </w:tc>
        <w:tc>
          <w:tcPr>
            <w:tcW w:w="3969" w:type="dxa"/>
          </w:tcPr>
          <w:p w14:paraId="1622C3B0" w14:textId="1D21B2B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2D10374" w14:textId="3B8FC91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which is broken for you and for many, to be given for the remission of sins. This </w:t>
            </w:r>
            <w:proofErr w:type="gramStart"/>
            <w:r w:rsidRPr="004332C7">
              <w:rPr>
                <w:rFonts w:asciiTheme="majorBidi" w:hAnsiTheme="majorBidi" w:cstheme="majorBidi"/>
                <w:color w:val="000000"/>
                <w:sz w:val="24"/>
                <w:szCs w:val="24"/>
                <w:lang w:val="en-US"/>
              </w:rPr>
              <w:t>do</w:t>
            </w:r>
            <w:proofErr w:type="gramEnd"/>
            <w:r w:rsidRPr="004332C7">
              <w:rPr>
                <w:rFonts w:asciiTheme="majorBidi" w:hAnsiTheme="majorBidi" w:cstheme="majorBidi"/>
                <w:color w:val="000000"/>
                <w:sz w:val="24"/>
                <w:szCs w:val="24"/>
                <w:lang w:val="en-US"/>
              </w:rPr>
              <w:t xml:space="preserve"> in remembrance of Me.”</w:t>
            </w:r>
          </w:p>
        </w:tc>
        <w:tc>
          <w:tcPr>
            <w:tcW w:w="2552" w:type="dxa"/>
          </w:tcPr>
          <w:p w14:paraId="07E2E1A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77E5562" w14:textId="6E6822D0" w:rsidR="004366FC" w:rsidRPr="004319C3" w:rsidRDefault="004366FC" w:rsidP="00C90E7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الذي يقسم عنكم وعن كثيرين،</w:t>
            </w:r>
            <w:r w:rsidR="00C90E7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يعطي لمغفرة الخطايا، هذا</w:t>
            </w:r>
            <w:r w:rsidR="00C90E7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اصنعوه لذكرى</w:t>
            </w:r>
            <w:r w:rsidRPr="004319C3">
              <w:rPr>
                <w:rFonts w:asciiTheme="majorBidi" w:hAnsiTheme="majorBidi" w:cstheme="majorBidi"/>
                <w:b/>
                <w:bCs/>
                <w:color w:val="000000"/>
                <w:sz w:val="24"/>
                <w:szCs w:val="24"/>
                <w:lang w:val="en-US"/>
              </w:rPr>
              <w:t>."</w:t>
            </w:r>
          </w:p>
        </w:tc>
      </w:tr>
      <w:tr w:rsidR="00675327" w:rsidRPr="009B270D" w14:paraId="7FA10463" w14:textId="77777777" w:rsidTr="009C52C7">
        <w:trPr>
          <w:jc w:val="center"/>
        </w:trPr>
        <w:tc>
          <w:tcPr>
            <w:tcW w:w="3969" w:type="dxa"/>
          </w:tcPr>
          <w:p w14:paraId="7C130527"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0B99DB0"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6BE3076E"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0A17862" w14:textId="77777777" w:rsidTr="009C52C7">
        <w:trPr>
          <w:jc w:val="center"/>
        </w:trPr>
        <w:tc>
          <w:tcPr>
            <w:tcW w:w="3969" w:type="dxa"/>
          </w:tcPr>
          <w:p w14:paraId="5F82AD87" w14:textId="14E72D37"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4593F74" w14:textId="4BA2F7C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 sandhed, sådan er det. Amen.</w:t>
            </w:r>
          </w:p>
        </w:tc>
        <w:tc>
          <w:tcPr>
            <w:tcW w:w="3969" w:type="dxa"/>
          </w:tcPr>
          <w:p w14:paraId="4F4E4010" w14:textId="30D13BE5"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EE3F8FE" w14:textId="4EB9F73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This is true. Amen.</w:t>
            </w:r>
          </w:p>
        </w:tc>
        <w:tc>
          <w:tcPr>
            <w:tcW w:w="2552" w:type="dxa"/>
          </w:tcPr>
          <w:p w14:paraId="662C850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4AD3F66C" w14:textId="54F784E7"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هذا هو بالحقيقة. آمين</w:t>
            </w:r>
            <w:r w:rsidRPr="004319C3">
              <w:rPr>
                <w:rFonts w:asciiTheme="majorBidi" w:hAnsiTheme="majorBidi" w:cstheme="majorBidi"/>
                <w:b/>
                <w:bCs/>
                <w:color w:val="000000"/>
                <w:sz w:val="24"/>
                <w:szCs w:val="24"/>
                <w:lang w:val="en-US"/>
              </w:rPr>
              <w:t>.</w:t>
            </w:r>
          </w:p>
        </w:tc>
      </w:tr>
      <w:tr w:rsidR="00675327" w:rsidRPr="009B270D" w14:paraId="4BF99664" w14:textId="77777777" w:rsidTr="009C52C7">
        <w:trPr>
          <w:jc w:val="center"/>
        </w:trPr>
        <w:tc>
          <w:tcPr>
            <w:tcW w:w="3969" w:type="dxa"/>
          </w:tcPr>
          <w:p w14:paraId="7BDC9673"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884A260"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73562C97"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3947074" w14:textId="77777777" w:rsidTr="009C52C7">
        <w:trPr>
          <w:jc w:val="center"/>
        </w:trPr>
        <w:tc>
          <w:tcPr>
            <w:tcW w:w="3969" w:type="dxa"/>
          </w:tcPr>
          <w:p w14:paraId="0D9417B4" w14:textId="1BB54496"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lægger præsten hånden på kanten af kalken og siger:</w:t>
            </w:r>
          </w:p>
        </w:tc>
        <w:tc>
          <w:tcPr>
            <w:tcW w:w="3969" w:type="dxa"/>
          </w:tcPr>
          <w:p w14:paraId="055E0E8A" w14:textId="3A647F76"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places his hand upon the rim of the chalice, and says:</w:t>
            </w:r>
          </w:p>
        </w:tc>
        <w:tc>
          <w:tcPr>
            <w:tcW w:w="2552" w:type="dxa"/>
          </w:tcPr>
          <w:p w14:paraId="046075D0" w14:textId="4F15856A"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يضع الكاهن يده علي حافة الكأس ويقول</w:t>
            </w:r>
            <w:r w:rsidRPr="00C06844">
              <w:rPr>
                <w:rFonts w:asciiTheme="majorBidi" w:hAnsiTheme="majorBidi" w:cstheme="majorBidi"/>
                <w:b/>
                <w:bCs/>
                <w:color w:val="1F497D" w:themeColor="text2"/>
                <w:sz w:val="24"/>
                <w:szCs w:val="24"/>
                <w:rtl/>
                <w:lang w:val="en-US"/>
              </w:rPr>
              <w:t>:</w:t>
            </w:r>
          </w:p>
        </w:tc>
      </w:tr>
      <w:tr w:rsidR="004366FC" w:rsidRPr="009B270D" w14:paraId="60F2FAAC" w14:textId="77777777" w:rsidTr="009C52C7">
        <w:trPr>
          <w:jc w:val="center"/>
        </w:trPr>
        <w:tc>
          <w:tcPr>
            <w:tcW w:w="3969" w:type="dxa"/>
          </w:tcPr>
          <w:p w14:paraId="07FC9768" w14:textId="0193E1CA"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0AAB4FB" w14:textId="3540DF2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På samme måde tog du en kalk, efter de havde spist, blandede den af vintræets frugt og vand</w:t>
            </w:r>
            <w:r w:rsidR="008C0316" w:rsidRPr="004332C7">
              <w:rPr>
                <w:rFonts w:asciiTheme="majorBidi" w:hAnsiTheme="majorBidi" w:cstheme="majorBidi"/>
                <w:sz w:val="24"/>
                <w:szCs w:val="24"/>
              </w:rPr>
              <w:t>.</w:t>
            </w:r>
          </w:p>
        </w:tc>
        <w:tc>
          <w:tcPr>
            <w:tcW w:w="3969" w:type="dxa"/>
          </w:tcPr>
          <w:p w14:paraId="39148753"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5FEDECC7" w14:textId="63546E33" w:rsidR="004366FC" w:rsidRPr="004332C7" w:rsidRDefault="004366FC" w:rsidP="00C767E9">
            <w:pPr>
              <w:jc w:val="both"/>
              <w:rPr>
                <w:rFonts w:asciiTheme="majorBidi" w:hAnsiTheme="majorBidi" w:cstheme="majorBidi"/>
                <w:sz w:val="24"/>
                <w:szCs w:val="24"/>
                <w:lang w:val="en-US"/>
              </w:rPr>
            </w:pPr>
            <w:proofErr w:type="gramStart"/>
            <w:r w:rsidRPr="004332C7">
              <w:rPr>
                <w:rFonts w:asciiTheme="majorBidi" w:hAnsiTheme="majorBidi" w:cstheme="majorBidi"/>
                <w:color w:val="000000"/>
                <w:sz w:val="24"/>
                <w:szCs w:val="24"/>
                <w:lang w:val="en-US"/>
              </w:rPr>
              <w:t>Likewise</w:t>
            </w:r>
            <w:proofErr w:type="gramEnd"/>
            <w:r w:rsidRPr="004332C7">
              <w:rPr>
                <w:rFonts w:asciiTheme="majorBidi" w:hAnsiTheme="majorBidi" w:cstheme="majorBidi"/>
                <w:color w:val="000000"/>
                <w:sz w:val="24"/>
                <w:szCs w:val="24"/>
                <w:lang w:val="en-US"/>
              </w:rPr>
              <w:t xml:space="preserve"> also, after they had supper, You took a cup and mixed it of the fruit of the vine and water.</w:t>
            </w:r>
          </w:p>
        </w:tc>
        <w:tc>
          <w:tcPr>
            <w:tcW w:w="2552" w:type="dxa"/>
          </w:tcPr>
          <w:p w14:paraId="32B7205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5A18834" w14:textId="3B0BE7C4" w:rsidR="004366FC" w:rsidRPr="004319C3" w:rsidRDefault="004366FC" w:rsidP="00C90E7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هكذا أيضا بعد أن أكلوا أخذتَ</w:t>
            </w:r>
            <w:r w:rsidR="00C90E7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كأسا ومزجتها من ثمرة الكرمة</w:t>
            </w:r>
            <w:r w:rsidR="00C90E7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والماء</w:t>
            </w:r>
            <w:r w:rsidRPr="004319C3">
              <w:rPr>
                <w:rFonts w:asciiTheme="majorBidi" w:hAnsiTheme="majorBidi" w:cstheme="majorBidi"/>
                <w:b/>
                <w:bCs/>
                <w:color w:val="000000"/>
                <w:sz w:val="24"/>
                <w:szCs w:val="24"/>
                <w:lang w:val="en-US"/>
              </w:rPr>
              <w:t>.</w:t>
            </w:r>
          </w:p>
        </w:tc>
      </w:tr>
      <w:tr w:rsidR="009C52C7" w:rsidRPr="009B270D" w14:paraId="75A41417" w14:textId="77777777" w:rsidTr="009C52C7">
        <w:trPr>
          <w:jc w:val="center"/>
        </w:trPr>
        <w:tc>
          <w:tcPr>
            <w:tcW w:w="3969" w:type="dxa"/>
          </w:tcPr>
          <w:p w14:paraId="69602E61"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9E03840"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19DAB024"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0563070" w14:textId="77777777" w:rsidTr="009C52C7">
        <w:trPr>
          <w:jc w:val="center"/>
        </w:trPr>
        <w:tc>
          <w:tcPr>
            <w:tcW w:w="3969" w:type="dxa"/>
          </w:tcPr>
          <w:p w14:paraId="648772C5" w14:textId="63A4919C"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1. korstegn over kalken, mens han siger:</w:t>
            </w:r>
          </w:p>
        </w:tc>
        <w:tc>
          <w:tcPr>
            <w:tcW w:w="3969" w:type="dxa"/>
          </w:tcPr>
          <w:p w14:paraId="3B4AEB0D" w14:textId="18773DCB"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makes the sign of the cross on the chalice three times, and each time the people responds, saying, “Amen.” </w:t>
            </w:r>
            <w:r w:rsidRPr="00C06844">
              <w:rPr>
                <w:rFonts w:asciiTheme="majorBidi" w:hAnsiTheme="majorBidi" w:cstheme="majorBidi"/>
                <w:color w:val="1F497D" w:themeColor="text2"/>
                <w:sz w:val="24"/>
                <w:szCs w:val="24"/>
              </w:rPr>
              <w:t>At the first signing, the priest says:</w:t>
            </w:r>
          </w:p>
        </w:tc>
        <w:tc>
          <w:tcPr>
            <w:tcW w:w="2552" w:type="dxa"/>
          </w:tcPr>
          <w:p w14:paraId="1AC99CD6" w14:textId="28533B63" w:rsidR="004366FC" w:rsidRPr="00C06844" w:rsidRDefault="004366FC" w:rsidP="00C90E7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يرشم الكاهن الكأس ثلاثة رشوم وفي كل</w:t>
            </w:r>
            <w:r w:rsidR="00C90E7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رشم يجاوبه الشعب قائلين "آمين</w:t>
            </w:r>
            <w:r w:rsidRPr="00C06844">
              <w:rPr>
                <w:rFonts w:asciiTheme="majorBidi" w:hAnsiTheme="majorBidi" w:cstheme="majorBidi"/>
                <w:b/>
                <w:bCs/>
                <w:color w:val="1F497D" w:themeColor="text2"/>
                <w:sz w:val="24"/>
                <w:szCs w:val="24"/>
                <w:rtl/>
                <w:lang w:val="en-US"/>
              </w:rPr>
              <w:t>".</w:t>
            </w:r>
            <w:r w:rsidR="00B97217" w:rsidRPr="00C06844">
              <w:rPr>
                <w:rFonts w:asciiTheme="majorBidi" w:hAnsiTheme="majorBidi" w:cstheme="majorBidi"/>
                <w:b/>
                <w:bCs/>
                <w:color w:val="1F497D" w:themeColor="text2"/>
                <w:sz w:val="24"/>
                <w:szCs w:val="24"/>
                <w:rtl/>
                <w:lang w:val="en-US"/>
              </w:rPr>
              <w:t xml:space="preserve"> </w:t>
            </w:r>
          </w:p>
          <w:p w14:paraId="44281263" w14:textId="43926BC0"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أول رشم يقول الكاهن</w:t>
            </w:r>
            <w:r w:rsidRPr="00C06844">
              <w:rPr>
                <w:rFonts w:asciiTheme="majorBidi" w:hAnsiTheme="majorBidi" w:cstheme="majorBidi"/>
                <w:b/>
                <w:bCs/>
                <w:color w:val="1F497D" w:themeColor="text2"/>
                <w:sz w:val="24"/>
                <w:szCs w:val="24"/>
                <w:rtl/>
                <w:lang w:val="en-US"/>
              </w:rPr>
              <w:t>:</w:t>
            </w:r>
          </w:p>
        </w:tc>
      </w:tr>
      <w:tr w:rsidR="004366FC" w:rsidRPr="004332C7" w14:paraId="1C3238C1" w14:textId="77777777" w:rsidTr="009C52C7">
        <w:trPr>
          <w:jc w:val="center"/>
        </w:trPr>
        <w:tc>
          <w:tcPr>
            <w:tcW w:w="3969" w:type="dxa"/>
          </w:tcPr>
          <w:p w14:paraId="00493259" w14:textId="22909915"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58D15AD" w14:textId="5403FF59" w:rsidR="004366FC" w:rsidRPr="004332C7" w:rsidRDefault="008C031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D</w:t>
            </w:r>
            <w:r w:rsidR="004366FC" w:rsidRPr="004332C7">
              <w:rPr>
                <w:rFonts w:asciiTheme="majorBidi" w:hAnsiTheme="majorBidi" w:cstheme="majorBidi"/>
                <w:sz w:val="24"/>
                <w:szCs w:val="24"/>
                <w:lang w:val="en-US"/>
              </w:rPr>
              <w:t xml:space="preserve">u </w:t>
            </w:r>
            <w:proofErr w:type="spellStart"/>
            <w:r w:rsidR="004366FC" w:rsidRPr="004332C7">
              <w:rPr>
                <w:rFonts w:asciiTheme="majorBidi" w:hAnsiTheme="majorBidi" w:cstheme="majorBidi"/>
                <w:sz w:val="24"/>
                <w:szCs w:val="24"/>
                <w:lang w:val="en-US"/>
              </w:rPr>
              <w:t>takkede</w:t>
            </w:r>
            <w:proofErr w:type="spellEnd"/>
            <w:r w:rsidRPr="004332C7">
              <w:rPr>
                <w:rFonts w:asciiTheme="majorBidi" w:hAnsiTheme="majorBidi" w:cstheme="majorBidi"/>
                <w:sz w:val="24"/>
                <w:szCs w:val="24"/>
                <w:lang w:val="en-US"/>
              </w:rPr>
              <w:t>.</w:t>
            </w:r>
          </w:p>
        </w:tc>
        <w:tc>
          <w:tcPr>
            <w:tcW w:w="3969" w:type="dxa"/>
          </w:tcPr>
          <w:p w14:paraId="61FA8223" w14:textId="65F382E0"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0855148" w14:textId="131D315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when You had given thanks.</w:t>
            </w:r>
          </w:p>
        </w:tc>
        <w:tc>
          <w:tcPr>
            <w:tcW w:w="2552" w:type="dxa"/>
          </w:tcPr>
          <w:p w14:paraId="7DFAD1A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758C2346" w14:textId="1A4ACB71"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وشكرتَ</w:t>
            </w:r>
            <w:r w:rsidRPr="004319C3">
              <w:rPr>
                <w:rFonts w:asciiTheme="majorBidi" w:hAnsiTheme="majorBidi" w:cstheme="majorBidi"/>
                <w:b/>
                <w:bCs/>
                <w:color w:val="000000"/>
                <w:sz w:val="24"/>
                <w:szCs w:val="24"/>
              </w:rPr>
              <w:t xml:space="preserve"> .</w:t>
            </w:r>
          </w:p>
        </w:tc>
      </w:tr>
      <w:tr w:rsidR="00675327" w:rsidRPr="004332C7" w14:paraId="691812F0" w14:textId="77777777" w:rsidTr="009C52C7">
        <w:trPr>
          <w:jc w:val="center"/>
        </w:trPr>
        <w:tc>
          <w:tcPr>
            <w:tcW w:w="3969" w:type="dxa"/>
          </w:tcPr>
          <w:p w14:paraId="5F5C5182"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3AFCBF4"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3A3046C7"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0E55AA7" w14:textId="77777777" w:rsidTr="009C52C7">
        <w:trPr>
          <w:jc w:val="center"/>
        </w:trPr>
        <w:tc>
          <w:tcPr>
            <w:tcW w:w="3969" w:type="dxa"/>
          </w:tcPr>
          <w:p w14:paraId="72FCDF99" w14:textId="35F07F8A"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4DB8158F" w14:textId="3867E89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8C0316" w:rsidRPr="004332C7">
              <w:rPr>
                <w:rFonts w:asciiTheme="majorBidi" w:hAnsiTheme="majorBidi" w:cstheme="majorBidi"/>
                <w:sz w:val="24"/>
                <w:szCs w:val="24"/>
                <w:lang w:val="en-US"/>
              </w:rPr>
              <w:t>.</w:t>
            </w:r>
          </w:p>
        </w:tc>
        <w:tc>
          <w:tcPr>
            <w:tcW w:w="3969" w:type="dxa"/>
          </w:tcPr>
          <w:p w14:paraId="0326CF2D" w14:textId="49F0BE8A"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A1FF9CC" w14:textId="625F756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3E66640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7BEE1B3" w14:textId="7919359D"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tc>
      </w:tr>
      <w:tr w:rsidR="00675327" w:rsidRPr="004332C7" w14:paraId="4619F794" w14:textId="77777777" w:rsidTr="009C52C7">
        <w:trPr>
          <w:jc w:val="center"/>
        </w:trPr>
        <w:tc>
          <w:tcPr>
            <w:tcW w:w="3969" w:type="dxa"/>
          </w:tcPr>
          <w:p w14:paraId="28748F09"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AA00777"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084B26BE"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426D4709" w14:textId="77777777" w:rsidTr="009C52C7">
        <w:trPr>
          <w:jc w:val="center"/>
        </w:trPr>
        <w:tc>
          <w:tcPr>
            <w:tcW w:w="3969" w:type="dxa"/>
          </w:tcPr>
          <w:p w14:paraId="59D3B592" w14:textId="24E81F7D"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2. korstegn, mens han siger:</w:t>
            </w:r>
          </w:p>
        </w:tc>
        <w:tc>
          <w:tcPr>
            <w:tcW w:w="3969" w:type="dxa"/>
          </w:tcPr>
          <w:p w14:paraId="29E99A60" w14:textId="456EBC55"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second signing:</w:t>
            </w:r>
          </w:p>
        </w:tc>
        <w:tc>
          <w:tcPr>
            <w:tcW w:w="2552" w:type="dxa"/>
          </w:tcPr>
          <w:p w14:paraId="01D423C7" w14:textId="28C4A4D7"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وثاني رشم:</w:t>
            </w:r>
          </w:p>
        </w:tc>
      </w:tr>
      <w:tr w:rsidR="004366FC" w:rsidRPr="004332C7" w14:paraId="0C9D4C64" w14:textId="77777777" w:rsidTr="009C52C7">
        <w:trPr>
          <w:jc w:val="center"/>
        </w:trPr>
        <w:tc>
          <w:tcPr>
            <w:tcW w:w="3969" w:type="dxa"/>
          </w:tcPr>
          <w:p w14:paraId="1C6FFE6B" w14:textId="575BCE56"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54AF185" w14:textId="62BF2326" w:rsidR="004366FC" w:rsidRPr="004332C7" w:rsidRDefault="008C031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D</w:t>
            </w:r>
            <w:r w:rsidR="004366FC" w:rsidRPr="004332C7">
              <w:rPr>
                <w:rFonts w:asciiTheme="majorBidi" w:hAnsiTheme="majorBidi" w:cstheme="majorBidi"/>
                <w:sz w:val="24"/>
                <w:szCs w:val="24"/>
                <w:lang w:val="en-US"/>
              </w:rPr>
              <w:t xml:space="preserve">u </w:t>
            </w:r>
            <w:proofErr w:type="spellStart"/>
            <w:r w:rsidR="004366FC" w:rsidRPr="004332C7">
              <w:rPr>
                <w:rFonts w:asciiTheme="majorBidi" w:hAnsiTheme="majorBidi" w:cstheme="majorBidi"/>
                <w:sz w:val="24"/>
                <w:szCs w:val="24"/>
                <w:lang w:val="en-US"/>
              </w:rPr>
              <w:t>velsignede</w:t>
            </w:r>
            <w:proofErr w:type="spellEnd"/>
            <w:r w:rsidR="004366FC" w:rsidRPr="004332C7">
              <w:rPr>
                <w:rFonts w:asciiTheme="majorBidi" w:hAnsiTheme="majorBidi" w:cstheme="majorBidi"/>
                <w:sz w:val="24"/>
                <w:szCs w:val="24"/>
                <w:lang w:val="en-US"/>
              </w:rPr>
              <w:t xml:space="preserve"> den</w:t>
            </w:r>
          </w:p>
        </w:tc>
        <w:tc>
          <w:tcPr>
            <w:tcW w:w="3969" w:type="dxa"/>
          </w:tcPr>
          <w:p w14:paraId="65EEFD15" w14:textId="33CA94F1"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57207693" w14:textId="02E6A90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You blessed it.</w:t>
            </w:r>
          </w:p>
        </w:tc>
        <w:tc>
          <w:tcPr>
            <w:tcW w:w="2552" w:type="dxa"/>
          </w:tcPr>
          <w:p w14:paraId="4455310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1371B79A" w14:textId="13460A0C"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وباركتها</w:t>
            </w:r>
            <w:r w:rsidRPr="004319C3">
              <w:rPr>
                <w:rFonts w:asciiTheme="majorBidi" w:hAnsiTheme="majorBidi" w:cstheme="majorBidi"/>
                <w:b/>
                <w:bCs/>
                <w:color w:val="000000"/>
                <w:sz w:val="24"/>
                <w:szCs w:val="24"/>
              </w:rPr>
              <w:t>.</w:t>
            </w:r>
          </w:p>
        </w:tc>
      </w:tr>
      <w:tr w:rsidR="00675327" w:rsidRPr="004332C7" w14:paraId="58CA6493" w14:textId="77777777" w:rsidTr="009C52C7">
        <w:trPr>
          <w:jc w:val="center"/>
        </w:trPr>
        <w:tc>
          <w:tcPr>
            <w:tcW w:w="3969" w:type="dxa"/>
          </w:tcPr>
          <w:p w14:paraId="5CD8418C"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F578015"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0AD998DF"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4780E0F2" w14:textId="77777777" w:rsidTr="009C52C7">
        <w:trPr>
          <w:jc w:val="center"/>
        </w:trPr>
        <w:tc>
          <w:tcPr>
            <w:tcW w:w="3969" w:type="dxa"/>
          </w:tcPr>
          <w:p w14:paraId="33D0F968" w14:textId="17BEF29E"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98849B6" w14:textId="59B4557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8C0316" w:rsidRPr="004332C7">
              <w:rPr>
                <w:rFonts w:asciiTheme="majorBidi" w:hAnsiTheme="majorBidi" w:cstheme="majorBidi"/>
                <w:sz w:val="24"/>
                <w:szCs w:val="24"/>
                <w:lang w:val="en-US"/>
              </w:rPr>
              <w:t>.</w:t>
            </w:r>
          </w:p>
        </w:tc>
        <w:tc>
          <w:tcPr>
            <w:tcW w:w="3969" w:type="dxa"/>
          </w:tcPr>
          <w:p w14:paraId="418CEC77" w14:textId="7DC0AF19"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C807321" w14:textId="0F80215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4B19226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76CD92AD" w14:textId="1E49190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tc>
      </w:tr>
      <w:tr w:rsidR="00675327" w:rsidRPr="004332C7" w14:paraId="763CD633" w14:textId="77777777" w:rsidTr="009C52C7">
        <w:trPr>
          <w:jc w:val="center"/>
        </w:trPr>
        <w:tc>
          <w:tcPr>
            <w:tcW w:w="3969" w:type="dxa"/>
          </w:tcPr>
          <w:p w14:paraId="2A8F5F1F"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940F523"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2C09277E"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0CC0D75" w14:textId="77777777" w:rsidTr="009C52C7">
        <w:trPr>
          <w:jc w:val="center"/>
        </w:trPr>
        <w:tc>
          <w:tcPr>
            <w:tcW w:w="3969" w:type="dxa"/>
          </w:tcPr>
          <w:p w14:paraId="3642858C" w14:textId="198416A4"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3. korstegn, mens han siger:</w:t>
            </w:r>
          </w:p>
        </w:tc>
        <w:tc>
          <w:tcPr>
            <w:tcW w:w="3969" w:type="dxa"/>
          </w:tcPr>
          <w:p w14:paraId="310A1956" w14:textId="33E4A50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And at the third signing:</w:t>
            </w:r>
          </w:p>
        </w:tc>
        <w:tc>
          <w:tcPr>
            <w:tcW w:w="2552" w:type="dxa"/>
          </w:tcPr>
          <w:p w14:paraId="6B7ACB09" w14:textId="34D141B3"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وثالث رشم:</w:t>
            </w:r>
          </w:p>
        </w:tc>
      </w:tr>
      <w:tr w:rsidR="004366FC" w:rsidRPr="004332C7" w14:paraId="1A114D3E" w14:textId="77777777" w:rsidTr="009C52C7">
        <w:trPr>
          <w:jc w:val="center"/>
        </w:trPr>
        <w:tc>
          <w:tcPr>
            <w:tcW w:w="3969" w:type="dxa"/>
          </w:tcPr>
          <w:p w14:paraId="5084531F" w14:textId="5533B351"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F2D1EA5" w14:textId="509513B7" w:rsidR="004366FC" w:rsidRPr="004332C7" w:rsidRDefault="008C0316"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D</w:t>
            </w:r>
            <w:r w:rsidR="004366FC" w:rsidRPr="004332C7">
              <w:rPr>
                <w:rFonts w:asciiTheme="majorBidi" w:hAnsiTheme="majorBidi" w:cstheme="majorBidi"/>
                <w:sz w:val="24"/>
                <w:szCs w:val="24"/>
                <w:lang w:val="en-US"/>
              </w:rPr>
              <w:t xml:space="preserve">u </w:t>
            </w:r>
            <w:proofErr w:type="spellStart"/>
            <w:r w:rsidR="004366FC" w:rsidRPr="004332C7">
              <w:rPr>
                <w:rFonts w:asciiTheme="majorBidi" w:hAnsiTheme="majorBidi" w:cstheme="majorBidi"/>
                <w:sz w:val="24"/>
                <w:szCs w:val="24"/>
                <w:lang w:val="en-US"/>
              </w:rPr>
              <w:t>helliggjorde</w:t>
            </w:r>
            <w:proofErr w:type="spellEnd"/>
            <w:r w:rsidR="004366FC" w:rsidRPr="004332C7">
              <w:rPr>
                <w:rFonts w:asciiTheme="majorBidi" w:hAnsiTheme="majorBidi" w:cstheme="majorBidi"/>
                <w:sz w:val="24"/>
                <w:szCs w:val="24"/>
                <w:lang w:val="en-US"/>
              </w:rPr>
              <w:t xml:space="preserve"> den</w:t>
            </w:r>
            <w:r w:rsidRPr="004332C7">
              <w:rPr>
                <w:rFonts w:asciiTheme="majorBidi" w:hAnsiTheme="majorBidi" w:cstheme="majorBidi"/>
                <w:sz w:val="24"/>
                <w:szCs w:val="24"/>
                <w:lang w:val="en-US"/>
              </w:rPr>
              <w:t>.</w:t>
            </w:r>
          </w:p>
        </w:tc>
        <w:tc>
          <w:tcPr>
            <w:tcW w:w="3969" w:type="dxa"/>
          </w:tcPr>
          <w:p w14:paraId="16478349" w14:textId="640A5235"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Priest:</w:t>
            </w:r>
          </w:p>
          <w:p w14:paraId="50FD4AF3" w14:textId="5658587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You sanctified it.</w:t>
            </w:r>
          </w:p>
        </w:tc>
        <w:tc>
          <w:tcPr>
            <w:tcW w:w="2552" w:type="dxa"/>
          </w:tcPr>
          <w:p w14:paraId="4B94CF6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rPr>
              <w:t>:</w:t>
            </w:r>
          </w:p>
          <w:p w14:paraId="20313029" w14:textId="26E5E0F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وقدستها</w:t>
            </w:r>
            <w:r w:rsidRPr="004319C3">
              <w:rPr>
                <w:rFonts w:asciiTheme="majorBidi" w:hAnsiTheme="majorBidi" w:cstheme="majorBidi"/>
                <w:b/>
                <w:bCs/>
                <w:color w:val="000000"/>
                <w:sz w:val="24"/>
                <w:szCs w:val="24"/>
              </w:rPr>
              <w:t>.</w:t>
            </w:r>
          </w:p>
        </w:tc>
      </w:tr>
      <w:tr w:rsidR="00675327" w:rsidRPr="004332C7" w14:paraId="642F806F" w14:textId="77777777" w:rsidTr="009C52C7">
        <w:trPr>
          <w:jc w:val="center"/>
        </w:trPr>
        <w:tc>
          <w:tcPr>
            <w:tcW w:w="3969" w:type="dxa"/>
          </w:tcPr>
          <w:p w14:paraId="45A3EC1B"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CA593C9" w14:textId="77777777" w:rsidR="00675327" w:rsidRPr="004332C7" w:rsidRDefault="00675327" w:rsidP="00C767E9">
            <w:pPr>
              <w:jc w:val="both"/>
              <w:rPr>
                <w:rFonts w:asciiTheme="majorBidi" w:hAnsiTheme="majorBidi" w:cstheme="majorBidi"/>
                <w:b/>
                <w:bCs/>
                <w:color w:val="C10000"/>
                <w:sz w:val="24"/>
                <w:szCs w:val="24"/>
              </w:rPr>
            </w:pPr>
          </w:p>
        </w:tc>
        <w:tc>
          <w:tcPr>
            <w:tcW w:w="2552" w:type="dxa"/>
          </w:tcPr>
          <w:p w14:paraId="372366E7"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2EC54C3E" w14:textId="77777777" w:rsidTr="009C52C7">
        <w:trPr>
          <w:jc w:val="center"/>
        </w:trPr>
        <w:tc>
          <w:tcPr>
            <w:tcW w:w="3969" w:type="dxa"/>
          </w:tcPr>
          <w:p w14:paraId="0944E9FB" w14:textId="095803C2"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4CD0DC8" w14:textId="151B6DF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8C0316" w:rsidRPr="004332C7">
              <w:rPr>
                <w:rFonts w:asciiTheme="majorBidi" w:hAnsiTheme="majorBidi" w:cstheme="majorBidi"/>
                <w:sz w:val="24"/>
                <w:szCs w:val="24"/>
                <w:lang w:val="en-US"/>
              </w:rPr>
              <w:t>.</w:t>
            </w:r>
            <w:r w:rsidR="00675327">
              <w:rPr>
                <w:rFonts w:asciiTheme="majorBidi" w:hAnsiTheme="majorBidi" w:cstheme="majorBidi"/>
                <w:sz w:val="24"/>
                <w:szCs w:val="24"/>
                <w:lang w:val="en-US"/>
              </w:rPr>
              <w:t xml:space="preserve"> </w:t>
            </w:r>
          </w:p>
        </w:tc>
        <w:tc>
          <w:tcPr>
            <w:tcW w:w="3969" w:type="dxa"/>
          </w:tcPr>
          <w:p w14:paraId="610752E1" w14:textId="7B00AC78"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996655B" w14:textId="0D5F1E5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r w:rsidR="00675327">
              <w:rPr>
                <w:rFonts w:asciiTheme="majorBidi" w:hAnsiTheme="majorBidi" w:cstheme="majorBidi"/>
                <w:color w:val="000000"/>
                <w:sz w:val="24"/>
                <w:szCs w:val="24"/>
              </w:rPr>
              <w:t xml:space="preserve"> </w:t>
            </w:r>
          </w:p>
        </w:tc>
        <w:tc>
          <w:tcPr>
            <w:tcW w:w="2552" w:type="dxa"/>
          </w:tcPr>
          <w:p w14:paraId="36CBB85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49BB3AA3" w14:textId="406C9A4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tc>
      </w:tr>
      <w:tr w:rsidR="004366FC" w:rsidRPr="004332C7" w14:paraId="4196C908" w14:textId="77777777" w:rsidTr="009C52C7">
        <w:trPr>
          <w:jc w:val="center"/>
        </w:trPr>
        <w:tc>
          <w:tcPr>
            <w:tcW w:w="3969" w:type="dxa"/>
          </w:tcPr>
          <w:p w14:paraId="620AB5DF" w14:textId="77986D4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igen tror vi, bekender vi og lovpriser.</w:t>
            </w:r>
          </w:p>
        </w:tc>
        <w:tc>
          <w:tcPr>
            <w:tcW w:w="3969" w:type="dxa"/>
          </w:tcPr>
          <w:p w14:paraId="4FF01390" w14:textId="57CB71D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Again, we believe, we confess, and we glorify.</w:t>
            </w:r>
          </w:p>
        </w:tc>
        <w:tc>
          <w:tcPr>
            <w:tcW w:w="2552" w:type="dxa"/>
          </w:tcPr>
          <w:p w14:paraId="482B5633" w14:textId="657484FC"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وأيضا نؤمن ونعترف ونمجد</w:t>
            </w:r>
            <w:r w:rsidRPr="004319C3">
              <w:rPr>
                <w:rFonts w:asciiTheme="majorBidi" w:hAnsiTheme="majorBidi" w:cstheme="majorBidi"/>
                <w:b/>
                <w:bCs/>
                <w:sz w:val="24"/>
                <w:szCs w:val="24"/>
              </w:rPr>
              <w:t>.</w:t>
            </w:r>
          </w:p>
        </w:tc>
      </w:tr>
      <w:tr w:rsidR="009C52C7" w:rsidRPr="004332C7" w14:paraId="39BD231B" w14:textId="77777777" w:rsidTr="009C52C7">
        <w:trPr>
          <w:jc w:val="center"/>
        </w:trPr>
        <w:tc>
          <w:tcPr>
            <w:tcW w:w="3969" w:type="dxa"/>
          </w:tcPr>
          <w:p w14:paraId="5031FB74" w14:textId="77777777" w:rsidR="009C52C7" w:rsidRPr="004332C7" w:rsidRDefault="009C52C7" w:rsidP="00C767E9">
            <w:pPr>
              <w:jc w:val="both"/>
              <w:rPr>
                <w:rFonts w:asciiTheme="majorBidi" w:hAnsiTheme="majorBidi" w:cstheme="majorBidi"/>
                <w:sz w:val="24"/>
                <w:szCs w:val="24"/>
              </w:rPr>
            </w:pPr>
          </w:p>
        </w:tc>
        <w:tc>
          <w:tcPr>
            <w:tcW w:w="3969" w:type="dxa"/>
          </w:tcPr>
          <w:p w14:paraId="28886822"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140FB5C6" w14:textId="77777777" w:rsidR="009C52C7" w:rsidRPr="004319C3" w:rsidRDefault="009C52C7" w:rsidP="00C767E9">
            <w:pPr>
              <w:bidi/>
              <w:jc w:val="both"/>
              <w:rPr>
                <w:rFonts w:asciiTheme="majorBidi" w:hAnsiTheme="majorBidi" w:cstheme="majorBidi"/>
                <w:b/>
                <w:bCs/>
                <w:sz w:val="24"/>
                <w:szCs w:val="24"/>
                <w:rtl/>
              </w:rPr>
            </w:pPr>
          </w:p>
        </w:tc>
      </w:tr>
      <w:tr w:rsidR="004366FC" w:rsidRPr="009B270D" w14:paraId="3D1C16CD" w14:textId="77777777" w:rsidTr="009C52C7">
        <w:trPr>
          <w:jc w:val="center"/>
        </w:trPr>
        <w:tc>
          <w:tcPr>
            <w:tcW w:w="3969" w:type="dxa"/>
          </w:tcPr>
          <w:p w14:paraId="50AAFDF7" w14:textId="07BA8766"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om kanten af kalken og siger:</w:t>
            </w:r>
          </w:p>
        </w:tc>
        <w:tc>
          <w:tcPr>
            <w:tcW w:w="3969" w:type="dxa"/>
          </w:tcPr>
          <w:p w14:paraId="4ADDC033" w14:textId="0FF9AF89"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holds the chalice with his hands, saying:</w:t>
            </w:r>
          </w:p>
        </w:tc>
        <w:tc>
          <w:tcPr>
            <w:tcW w:w="2552" w:type="dxa"/>
          </w:tcPr>
          <w:p w14:paraId="38234BB4" w14:textId="7CD51241"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يمسك الكاهن الكأس بيده ويقول</w:t>
            </w:r>
            <w:r w:rsidRPr="00C06844">
              <w:rPr>
                <w:rFonts w:asciiTheme="majorBidi" w:hAnsiTheme="majorBidi" w:cstheme="majorBidi"/>
                <w:b/>
                <w:bCs/>
                <w:color w:val="1F497D" w:themeColor="text2"/>
                <w:sz w:val="24"/>
                <w:szCs w:val="24"/>
                <w:rtl/>
                <w:lang w:val="en-US"/>
              </w:rPr>
              <w:t>:</w:t>
            </w:r>
          </w:p>
        </w:tc>
      </w:tr>
      <w:tr w:rsidR="004366FC" w:rsidRPr="009B270D" w14:paraId="50CDFF1D" w14:textId="77777777" w:rsidTr="009C52C7">
        <w:trPr>
          <w:jc w:val="center"/>
        </w:trPr>
        <w:tc>
          <w:tcPr>
            <w:tcW w:w="3969" w:type="dxa"/>
          </w:tcPr>
          <w:p w14:paraId="2233A99A" w14:textId="77777777" w:rsidR="00666EF6" w:rsidRPr="004332C7" w:rsidRDefault="004E453E" w:rsidP="00666EF6">
            <w:pPr>
              <w:autoSpaceDE w:val="0"/>
              <w:autoSpaceDN w:val="0"/>
              <w:adjustRightInd w:val="0"/>
              <w:jc w:val="both"/>
              <w:rPr>
                <w:rFonts w:asciiTheme="majorBidi" w:hAnsiTheme="majorBidi" w:cstheme="majorBidi"/>
                <w:b/>
                <w:bCs/>
                <w:color w:val="C10000"/>
                <w:sz w:val="24"/>
                <w:szCs w:val="24"/>
                <w:rtl/>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9A38B37" w14:textId="4A5B0DF7" w:rsidR="004366FC" w:rsidRPr="004332C7" w:rsidRDefault="008C0316" w:rsidP="00666EF6">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sz w:val="24"/>
                <w:szCs w:val="24"/>
              </w:rPr>
              <w:t>D</w:t>
            </w:r>
            <w:r w:rsidR="004366FC" w:rsidRPr="004332C7">
              <w:rPr>
                <w:rFonts w:asciiTheme="majorBidi" w:hAnsiTheme="majorBidi" w:cstheme="majorBidi"/>
                <w:sz w:val="24"/>
                <w:szCs w:val="24"/>
              </w:rPr>
              <w:t>u smagte, gav den til dine ærede, hellige disciple og hellige apostle, idet du sagde:</w:t>
            </w:r>
          </w:p>
        </w:tc>
        <w:tc>
          <w:tcPr>
            <w:tcW w:w="3969" w:type="dxa"/>
          </w:tcPr>
          <w:p w14:paraId="2DB6D692" w14:textId="63E5630A"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220A788" w14:textId="71037BF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You tasted and gave it also to Your own holy, honorable disciples and saintly apostles, saying:</w:t>
            </w:r>
          </w:p>
        </w:tc>
        <w:tc>
          <w:tcPr>
            <w:tcW w:w="2552" w:type="dxa"/>
          </w:tcPr>
          <w:p w14:paraId="0F537A84" w14:textId="77777777" w:rsidR="00A759E0" w:rsidRPr="004319C3" w:rsidRDefault="004366FC" w:rsidP="00A759E0">
            <w:pPr>
              <w:autoSpaceDE w:val="0"/>
              <w:autoSpaceDN w:val="0"/>
              <w:bidi/>
              <w:adjustRightInd w:val="0"/>
              <w:jc w:val="both"/>
              <w:rPr>
                <w:rFonts w:asciiTheme="majorBidi" w:hAnsiTheme="majorBidi" w:cstheme="majorBidi"/>
                <w:b/>
                <w:bCs/>
                <w:color w:val="C10000"/>
                <w:sz w:val="24"/>
                <w:szCs w:val="24"/>
                <w:rtl/>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9C7CB46" w14:textId="77D4461D" w:rsidR="004366FC" w:rsidRPr="0019613F" w:rsidRDefault="004366FC" w:rsidP="00A759E0">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وذقت وأعطيتها أيضا لتلاميذك</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المكرمين القديسين ورسلك</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الأطهار قائلا</w:t>
            </w:r>
            <w:r w:rsidRPr="004319C3">
              <w:rPr>
                <w:rFonts w:asciiTheme="majorBidi" w:hAnsiTheme="majorBidi" w:cstheme="majorBidi"/>
                <w:b/>
                <w:bCs/>
                <w:color w:val="000000"/>
                <w:sz w:val="24"/>
                <w:szCs w:val="24"/>
                <w:lang w:val="en-US"/>
              </w:rPr>
              <w:t xml:space="preserve"> :</w:t>
            </w:r>
          </w:p>
        </w:tc>
      </w:tr>
      <w:tr w:rsidR="009C52C7" w:rsidRPr="009B270D" w14:paraId="5DA83F2B" w14:textId="77777777" w:rsidTr="009C52C7">
        <w:trPr>
          <w:jc w:val="center"/>
        </w:trPr>
        <w:tc>
          <w:tcPr>
            <w:tcW w:w="3969" w:type="dxa"/>
          </w:tcPr>
          <w:p w14:paraId="4B63E4E3" w14:textId="77777777" w:rsidR="009C52C7" w:rsidRPr="0019613F" w:rsidRDefault="009C52C7" w:rsidP="00666EF6">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250BDEB"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7E92B7F5" w14:textId="77777777" w:rsidR="009C52C7" w:rsidRPr="004319C3" w:rsidRDefault="009C52C7" w:rsidP="00A759E0">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6864B02" w14:textId="77777777" w:rsidTr="009C52C7">
        <w:trPr>
          <w:jc w:val="center"/>
        </w:trPr>
        <w:tc>
          <w:tcPr>
            <w:tcW w:w="3969" w:type="dxa"/>
          </w:tcPr>
          <w:p w14:paraId="09C0EEB4" w14:textId="72EC4437"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hælder han kalken i de </w:t>
            </w:r>
            <w:r w:rsidR="008C0316" w:rsidRPr="00C06844">
              <w:rPr>
                <w:rFonts w:asciiTheme="majorBidi" w:hAnsiTheme="majorBidi" w:cstheme="majorBidi"/>
                <w:color w:val="1F497D" w:themeColor="text2"/>
                <w:sz w:val="24"/>
                <w:szCs w:val="24"/>
              </w:rPr>
              <w:t xml:space="preserve">fire </w:t>
            </w:r>
            <w:r w:rsidRPr="00C06844">
              <w:rPr>
                <w:rFonts w:asciiTheme="majorBidi" w:hAnsiTheme="majorBidi" w:cstheme="majorBidi"/>
                <w:color w:val="1F497D" w:themeColor="text2"/>
                <w:sz w:val="24"/>
                <w:szCs w:val="24"/>
              </w:rPr>
              <w:t>retninger ligesom et kors uden at skvulpe, imens han siger:</w:t>
            </w:r>
          </w:p>
        </w:tc>
        <w:tc>
          <w:tcPr>
            <w:tcW w:w="3969" w:type="dxa"/>
          </w:tcPr>
          <w:p w14:paraId="499229D6" w14:textId="18AAA83D"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moves the chalice in the form of the cross, inclining it carefully first to the west, then to the East, to the north, and to the south, while saying:</w:t>
            </w:r>
          </w:p>
        </w:tc>
        <w:tc>
          <w:tcPr>
            <w:tcW w:w="2552" w:type="dxa"/>
          </w:tcPr>
          <w:p w14:paraId="075BC44C" w14:textId="2F50AB34" w:rsidR="004366FC" w:rsidRPr="00C06844" w:rsidRDefault="004366FC" w:rsidP="00B9721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يحرك الكأس مثال الصليب، أي يميلها</w:t>
            </w:r>
            <w:r w:rsidR="00B9721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باحتراس إلي الغرب أولاً ثم الشرق والشمال</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والجنوب، وهو يقول:</w:t>
            </w:r>
          </w:p>
        </w:tc>
      </w:tr>
      <w:tr w:rsidR="004366FC" w:rsidRPr="004332C7" w14:paraId="534C9E5D" w14:textId="77777777" w:rsidTr="009C52C7">
        <w:trPr>
          <w:jc w:val="center"/>
        </w:trPr>
        <w:tc>
          <w:tcPr>
            <w:tcW w:w="3969" w:type="dxa"/>
          </w:tcPr>
          <w:p w14:paraId="48F87CCB" w14:textId="4F11261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Tag den og drik alle heraf,</w:t>
            </w:r>
          </w:p>
        </w:tc>
        <w:tc>
          <w:tcPr>
            <w:tcW w:w="3969" w:type="dxa"/>
          </w:tcPr>
          <w:p w14:paraId="7FD85541" w14:textId="22CF39E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“Take, drink of it all of you.</w:t>
            </w:r>
          </w:p>
        </w:tc>
        <w:tc>
          <w:tcPr>
            <w:tcW w:w="2552" w:type="dxa"/>
          </w:tcPr>
          <w:p w14:paraId="294B92D4" w14:textId="0A234BB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Pr>
              <w:t>"</w:t>
            </w:r>
            <w:r w:rsidRPr="004319C3">
              <w:rPr>
                <w:rFonts w:asciiTheme="majorBidi" w:hAnsiTheme="majorBidi" w:cstheme="majorBidi"/>
                <w:b/>
                <w:bCs/>
                <w:sz w:val="24"/>
                <w:szCs w:val="24"/>
                <w:rtl/>
              </w:rPr>
              <w:t>خذوا اشربوا منه كلكم</w:t>
            </w:r>
            <w:r w:rsidRPr="004319C3">
              <w:rPr>
                <w:rFonts w:asciiTheme="majorBidi" w:hAnsiTheme="majorBidi" w:cstheme="majorBidi"/>
                <w:b/>
                <w:bCs/>
                <w:sz w:val="24"/>
                <w:szCs w:val="24"/>
              </w:rPr>
              <w:t>.</w:t>
            </w:r>
          </w:p>
        </w:tc>
      </w:tr>
      <w:tr w:rsidR="009C52C7" w:rsidRPr="004332C7" w14:paraId="41528273" w14:textId="77777777" w:rsidTr="009C52C7">
        <w:trPr>
          <w:jc w:val="center"/>
        </w:trPr>
        <w:tc>
          <w:tcPr>
            <w:tcW w:w="3969" w:type="dxa"/>
          </w:tcPr>
          <w:p w14:paraId="16AA29CE" w14:textId="77777777" w:rsidR="009C52C7" w:rsidRPr="004332C7" w:rsidRDefault="009C52C7" w:rsidP="00C767E9">
            <w:pPr>
              <w:jc w:val="both"/>
              <w:rPr>
                <w:rFonts w:asciiTheme="majorBidi" w:hAnsiTheme="majorBidi" w:cstheme="majorBidi"/>
                <w:sz w:val="24"/>
                <w:szCs w:val="24"/>
              </w:rPr>
            </w:pPr>
          </w:p>
        </w:tc>
        <w:tc>
          <w:tcPr>
            <w:tcW w:w="3969" w:type="dxa"/>
          </w:tcPr>
          <w:p w14:paraId="191292E3"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7899DA24" w14:textId="77777777" w:rsidR="009C52C7" w:rsidRPr="004319C3" w:rsidRDefault="009C52C7" w:rsidP="00C767E9">
            <w:pPr>
              <w:bidi/>
              <w:jc w:val="both"/>
              <w:rPr>
                <w:rFonts w:asciiTheme="majorBidi" w:hAnsiTheme="majorBidi" w:cstheme="majorBidi"/>
                <w:b/>
                <w:bCs/>
                <w:sz w:val="24"/>
                <w:szCs w:val="24"/>
              </w:rPr>
            </w:pPr>
          </w:p>
        </w:tc>
      </w:tr>
      <w:tr w:rsidR="004366FC" w:rsidRPr="009B270D" w14:paraId="6AC47ED4" w14:textId="77777777" w:rsidTr="009C52C7">
        <w:trPr>
          <w:jc w:val="center"/>
        </w:trPr>
        <w:tc>
          <w:tcPr>
            <w:tcW w:w="3969" w:type="dxa"/>
          </w:tcPr>
          <w:p w14:paraId="3D643D56" w14:textId="0C5B8B55" w:rsidR="00D10004" w:rsidRPr="004332C7" w:rsidRDefault="00FF3F08" w:rsidP="004319C3">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peger med sin hånd mod kalken og siger: </w:t>
            </w:r>
          </w:p>
        </w:tc>
        <w:tc>
          <w:tcPr>
            <w:tcW w:w="3969" w:type="dxa"/>
          </w:tcPr>
          <w:p w14:paraId="4991E721" w14:textId="12635E2D"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points with his hand to the chalice, and says:</w:t>
            </w:r>
          </w:p>
        </w:tc>
        <w:tc>
          <w:tcPr>
            <w:tcW w:w="2552" w:type="dxa"/>
          </w:tcPr>
          <w:p w14:paraId="7D5CC37D" w14:textId="62A5B950"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يشير بيديه إلي الكأس ويقول</w:t>
            </w:r>
            <w:r w:rsidRPr="00C06844">
              <w:rPr>
                <w:rFonts w:asciiTheme="majorBidi" w:hAnsiTheme="majorBidi" w:cstheme="majorBidi"/>
                <w:b/>
                <w:bCs/>
                <w:color w:val="1F497D" w:themeColor="text2"/>
                <w:sz w:val="24"/>
                <w:szCs w:val="24"/>
                <w:rtl/>
                <w:lang w:val="en-US"/>
              </w:rPr>
              <w:t>:</w:t>
            </w:r>
          </w:p>
        </w:tc>
      </w:tr>
      <w:tr w:rsidR="004366FC" w:rsidRPr="009B270D" w14:paraId="57A1CC8D" w14:textId="77777777" w:rsidTr="009C52C7">
        <w:trPr>
          <w:jc w:val="center"/>
        </w:trPr>
        <w:tc>
          <w:tcPr>
            <w:tcW w:w="3969" w:type="dxa"/>
          </w:tcPr>
          <w:p w14:paraId="0F4284ED" w14:textId="6082BA1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for dette er mit blod, den nye pagts, som udgydes for jer og mange andre og gives til syndernes forladelse. </w:t>
            </w:r>
            <w:proofErr w:type="spellStart"/>
            <w:r w:rsidRPr="004332C7">
              <w:rPr>
                <w:rFonts w:asciiTheme="majorBidi" w:hAnsiTheme="majorBidi" w:cstheme="majorBidi"/>
                <w:sz w:val="24"/>
                <w:szCs w:val="24"/>
                <w:lang w:val="en-US"/>
              </w:rPr>
              <w:t>Gør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dette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til</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ihukommelse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af</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mig</w:t>
            </w:r>
            <w:proofErr w:type="spellEnd"/>
            <w:r w:rsidRPr="004332C7">
              <w:rPr>
                <w:rFonts w:asciiTheme="majorBidi" w:hAnsiTheme="majorBidi" w:cstheme="majorBidi"/>
                <w:sz w:val="24"/>
                <w:szCs w:val="24"/>
                <w:lang w:val="en-US"/>
              </w:rPr>
              <w:t>.</w:t>
            </w:r>
          </w:p>
        </w:tc>
        <w:tc>
          <w:tcPr>
            <w:tcW w:w="3969" w:type="dxa"/>
          </w:tcPr>
          <w:p w14:paraId="05F23FF5" w14:textId="0F27837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For this is My blood of the New Covenant, which is shed for you and for many, to be given for the remission of sins. </w:t>
            </w:r>
            <w:r w:rsidRPr="004332C7">
              <w:rPr>
                <w:rFonts w:asciiTheme="majorBidi" w:hAnsiTheme="majorBidi" w:cstheme="majorBidi"/>
                <w:sz w:val="24"/>
                <w:szCs w:val="24"/>
              </w:rPr>
              <w:t>This do in remembrance of Me.”</w:t>
            </w:r>
          </w:p>
        </w:tc>
        <w:tc>
          <w:tcPr>
            <w:tcW w:w="2552" w:type="dxa"/>
          </w:tcPr>
          <w:p w14:paraId="398C54E6" w14:textId="2A75A6E5"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لأن هذا هو دمي الذي للعهد</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الجديد، الذي يُسفَك عنكم وعن</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كثيرين يعطي لمغفرة الخطايا. هذا</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اصنعوه لذكري</w:t>
            </w:r>
            <w:r w:rsidRPr="0019613F">
              <w:rPr>
                <w:rFonts w:asciiTheme="majorBidi" w:hAnsiTheme="majorBidi" w:cstheme="majorBidi"/>
                <w:b/>
                <w:bCs/>
                <w:sz w:val="24"/>
                <w:szCs w:val="24"/>
                <w:lang w:val="en-US"/>
              </w:rPr>
              <w:t>."</w:t>
            </w:r>
          </w:p>
        </w:tc>
      </w:tr>
      <w:tr w:rsidR="00675327" w:rsidRPr="009B270D" w14:paraId="24EA6EDA" w14:textId="77777777" w:rsidTr="009C52C7">
        <w:trPr>
          <w:jc w:val="center"/>
        </w:trPr>
        <w:tc>
          <w:tcPr>
            <w:tcW w:w="3969" w:type="dxa"/>
          </w:tcPr>
          <w:p w14:paraId="042D6D4E"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5DC6EEA6"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33BE41AE" w14:textId="77777777" w:rsidR="00675327" w:rsidRPr="004319C3" w:rsidRDefault="00675327" w:rsidP="00666EF6">
            <w:pPr>
              <w:autoSpaceDE w:val="0"/>
              <w:autoSpaceDN w:val="0"/>
              <w:bidi/>
              <w:adjustRightInd w:val="0"/>
              <w:jc w:val="both"/>
              <w:rPr>
                <w:rFonts w:asciiTheme="majorBidi" w:hAnsiTheme="majorBidi" w:cstheme="majorBidi"/>
                <w:b/>
                <w:bCs/>
                <w:sz w:val="24"/>
                <w:szCs w:val="24"/>
                <w:rtl/>
              </w:rPr>
            </w:pPr>
          </w:p>
        </w:tc>
      </w:tr>
      <w:tr w:rsidR="004366FC" w:rsidRPr="009B270D" w14:paraId="114EC390" w14:textId="77777777" w:rsidTr="009C52C7">
        <w:trPr>
          <w:jc w:val="center"/>
        </w:trPr>
        <w:tc>
          <w:tcPr>
            <w:tcW w:w="3969" w:type="dxa"/>
          </w:tcPr>
          <w:p w14:paraId="40654CED" w14:textId="396ED40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531249F" w14:textId="2C148EA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Også dette er i sandhed sådan. </w:t>
            </w:r>
            <w:r w:rsidRPr="004332C7">
              <w:rPr>
                <w:rFonts w:asciiTheme="majorBidi" w:hAnsiTheme="majorBidi" w:cstheme="majorBidi"/>
                <w:sz w:val="24"/>
                <w:szCs w:val="24"/>
                <w:lang w:val="en-US"/>
              </w:rPr>
              <w:t>Amen.</w:t>
            </w:r>
          </w:p>
        </w:tc>
        <w:tc>
          <w:tcPr>
            <w:tcW w:w="3969" w:type="dxa"/>
          </w:tcPr>
          <w:p w14:paraId="6662E1B6" w14:textId="721562C0"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7956DB13" w14:textId="2692BCD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This is also true. Amen.</w:t>
            </w:r>
          </w:p>
        </w:tc>
        <w:tc>
          <w:tcPr>
            <w:tcW w:w="2552" w:type="dxa"/>
          </w:tcPr>
          <w:p w14:paraId="16BB7D6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141F56B9" w14:textId="31C57C9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هذا هو أيضاً بالحقيقة. آمين</w:t>
            </w:r>
            <w:r w:rsidRPr="004319C3">
              <w:rPr>
                <w:rFonts w:asciiTheme="majorBidi" w:hAnsiTheme="majorBidi" w:cstheme="majorBidi"/>
                <w:b/>
                <w:bCs/>
                <w:color w:val="000000"/>
                <w:sz w:val="24"/>
                <w:szCs w:val="24"/>
                <w:lang w:val="en-US"/>
              </w:rPr>
              <w:t>.</w:t>
            </w:r>
          </w:p>
        </w:tc>
      </w:tr>
      <w:tr w:rsidR="009C52C7" w:rsidRPr="009B270D" w14:paraId="5674C5D8" w14:textId="77777777" w:rsidTr="009C52C7">
        <w:trPr>
          <w:jc w:val="center"/>
        </w:trPr>
        <w:tc>
          <w:tcPr>
            <w:tcW w:w="3969" w:type="dxa"/>
          </w:tcPr>
          <w:p w14:paraId="4D42381A"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06F120B"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4013E63F"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6315F14" w14:textId="77777777" w:rsidTr="009C52C7">
        <w:trPr>
          <w:jc w:val="center"/>
        </w:trPr>
        <w:tc>
          <w:tcPr>
            <w:tcW w:w="3969" w:type="dxa"/>
          </w:tcPr>
          <w:p w14:paraId="15B12250" w14:textId="1D6FD5B5" w:rsidR="00FF3F08" w:rsidRPr="004332C7" w:rsidRDefault="004366FC" w:rsidP="00392F20">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peger med hænderne </w:t>
            </w:r>
            <w:r w:rsidR="00FF3F08" w:rsidRPr="00C06844">
              <w:rPr>
                <w:rFonts w:asciiTheme="majorBidi" w:hAnsiTheme="majorBidi" w:cstheme="majorBidi"/>
                <w:color w:val="1F497D" w:themeColor="text2"/>
                <w:sz w:val="24"/>
                <w:szCs w:val="24"/>
              </w:rPr>
              <w:t>mod</w:t>
            </w:r>
            <w:r w:rsidRPr="00C06844">
              <w:rPr>
                <w:rFonts w:asciiTheme="majorBidi" w:hAnsiTheme="majorBidi" w:cstheme="majorBidi"/>
                <w:color w:val="1F497D" w:themeColor="text2"/>
                <w:sz w:val="24"/>
                <w:szCs w:val="24"/>
              </w:rPr>
              <w:t xml:space="preserve"> legemet og siger:</w:t>
            </w:r>
          </w:p>
        </w:tc>
        <w:tc>
          <w:tcPr>
            <w:tcW w:w="3969" w:type="dxa"/>
          </w:tcPr>
          <w:p w14:paraId="477E16FA" w14:textId="5D5FDA6E"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points with his hand to the Body, saying:</w:t>
            </w:r>
          </w:p>
        </w:tc>
        <w:tc>
          <w:tcPr>
            <w:tcW w:w="2552" w:type="dxa"/>
          </w:tcPr>
          <w:p w14:paraId="4B444C56" w14:textId="59381469"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يشير الكاهن بيديه إلي الجسد وهو يقول</w:t>
            </w:r>
            <w:r w:rsidRPr="00C06844">
              <w:rPr>
                <w:rFonts w:asciiTheme="majorBidi" w:hAnsiTheme="majorBidi" w:cstheme="majorBidi"/>
                <w:b/>
                <w:bCs/>
                <w:color w:val="1F497D" w:themeColor="text2"/>
                <w:sz w:val="24"/>
                <w:szCs w:val="24"/>
                <w:rtl/>
                <w:lang w:val="en-US"/>
              </w:rPr>
              <w:t>:</w:t>
            </w:r>
          </w:p>
        </w:tc>
      </w:tr>
      <w:tr w:rsidR="004366FC" w:rsidRPr="009B270D" w14:paraId="50DBA93B" w14:textId="77777777" w:rsidTr="009C52C7">
        <w:trPr>
          <w:jc w:val="center"/>
        </w:trPr>
        <w:tc>
          <w:tcPr>
            <w:tcW w:w="3969" w:type="dxa"/>
          </w:tcPr>
          <w:p w14:paraId="61B9B137" w14:textId="003087A4"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F1941F3" w14:textId="397A641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hver gang I spiser af dette brød</w:t>
            </w:r>
          </w:p>
        </w:tc>
        <w:tc>
          <w:tcPr>
            <w:tcW w:w="3969" w:type="dxa"/>
          </w:tcPr>
          <w:p w14:paraId="33B92B2A" w14:textId="275DFE5A"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704169E" w14:textId="7A79F50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For every time you eat of this bread</w:t>
            </w:r>
          </w:p>
        </w:tc>
        <w:tc>
          <w:tcPr>
            <w:tcW w:w="2552" w:type="dxa"/>
          </w:tcPr>
          <w:p w14:paraId="39B718E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2E4714F" w14:textId="055AF249"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لأن كل مرة تأكلون من هذا</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الخبز</w:t>
            </w:r>
            <w:r w:rsidRPr="0019613F">
              <w:rPr>
                <w:rFonts w:asciiTheme="majorBidi" w:hAnsiTheme="majorBidi" w:cstheme="majorBidi"/>
                <w:b/>
                <w:bCs/>
                <w:color w:val="000000"/>
                <w:sz w:val="24"/>
                <w:szCs w:val="24"/>
                <w:lang w:val="en-US"/>
              </w:rPr>
              <w:t>.</w:t>
            </w:r>
          </w:p>
        </w:tc>
      </w:tr>
      <w:tr w:rsidR="009C52C7" w:rsidRPr="009B270D" w14:paraId="535FF9D3" w14:textId="77777777" w:rsidTr="009C52C7">
        <w:trPr>
          <w:jc w:val="center"/>
        </w:trPr>
        <w:tc>
          <w:tcPr>
            <w:tcW w:w="3969" w:type="dxa"/>
          </w:tcPr>
          <w:p w14:paraId="0F740297"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0940C3B"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7AA6282B"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EF89570" w14:textId="77777777" w:rsidTr="009C52C7">
        <w:trPr>
          <w:jc w:val="center"/>
        </w:trPr>
        <w:tc>
          <w:tcPr>
            <w:tcW w:w="3969" w:type="dxa"/>
          </w:tcPr>
          <w:p w14:paraId="15F82BDB" w14:textId="0D0D7B1E" w:rsidR="00FF3F08" w:rsidRPr="004332C7" w:rsidRDefault="004366FC" w:rsidP="00666EF6">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Præsten peger med hænderne </w:t>
            </w:r>
            <w:r w:rsidR="00FF3F08" w:rsidRPr="00C06844">
              <w:rPr>
                <w:rFonts w:asciiTheme="majorBidi" w:hAnsiTheme="majorBidi" w:cstheme="majorBidi"/>
                <w:color w:val="1F497D" w:themeColor="text2"/>
                <w:sz w:val="24"/>
                <w:szCs w:val="24"/>
              </w:rPr>
              <w:t>mod</w:t>
            </w:r>
            <w:r w:rsidRPr="00C06844">
              <w:rPr>
                <w:rFonts w:asciiTheme="majorBidi" w:hAnsiTheme="majorBidi" w:cstheme="majorBidi"/>
                <w:color w:val="1F497D" w:themeColor="text2"/>
                <w:sz w:val="24"/>
                <w:szCs w:val="24"/>
              </w:rPr>
              <w:t xml:space="preserve"> </w:t>
            </w:r>
            <w:r w:rsidR="00FF3F08" w:rsidRPr="00C06844">
              <w:rPr>
                <w:rFonts w:asciiTheme="majorBidi" w:hAnsiTheme="majorBidi" w:cstheme="majorBidi"/>
                <w:color w:val="1F497D" w:themeColor="text2"/>
                <w:sz w:val="24"/>
                <w:szCs w:val="24"/>
              </w:rPr>
              <w:t>kalken</w:t>
            </w:r>
            <w:r w:rsidRPr="00C06844">
              <w:rPr>
                <w:rFonts w:asciiTheme="majorBidi" w:hAnsiTheme="majorBidi" w:cstheme="majorBidi"/>
                <w:color w:val="1F497D" w:themeColor="text2"/>
                <w:sz w:val="24"/>
                <w:szCs w:val="24"/>
              </w:rPr>
              <w:t xml:space="preserve"> og siger:</w:t>
            </w:r>
          </w:p>
        </w:tc>
        <w:tc>
          <w:tcPr>
            <w:tcW w:w="3969" w:type="dxa"/>
          </w:tcPr>
          <w:p w14:paraId="6CB727DA" w14:textId="6489FE95"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points with his hand to the chalice, and says:</w:t>
            </w:r>
          </w:p>
        </w:tc>
        <w:tc>
          <w:tcPr>
            <w:tcW w:w="2552" w:type="dxa"/>
          </w:tcPr>
          <w:p w14:paraId="4980D858" w14:textId="3110D6F3"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يشير بيديه إلي الكأس وهو يقول</w:t>
            </w:r>
            <w:r w:rsidRPr="00C06844">
              <w:rPr>
                <w:rFonts w:asciiTheme="majorBidi" w:hAnsiTheme="majorBidi" w:cstheme="majorBidi"/>
                <w:b/>
                <w:bCs/>
                <w:color w:val="1F497D" w:themeColor="text2"/>
                <w:sz w:val="24"/>
                <w:szCs w:val="24"/>
                <w:rtl/>
                <w:lang w:val="en-US"/>
              </w:rPr>
              <w:t>:</w:t>
            </w:r>
          </w:p>
        </w:tc>
      </w:tr>
      <w:tr w:rsidR="004366FC" w:rsidRPr="004332C7" w14:paraId="076CFC60" w14:textId="77777777" w:rsidTr="009C52C7">
        <w:trPr>
          <w:jc w:val="center"/>
        </w:trPr>
        <w:tc>
          <w:tcPr>
            <w:tcW w:w="3969" w:type="dxa"/>
          </w:tcPr>
          <w:p w14:paraId="5189D1FD" w14:textId="5BF3872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drikker af denne kalk,</w:t>
            </w:r>
          </w:p>
        </w:tc>
        <w:tc>
          <w:tcPr>
            <w:tcW w:w="3969" w:type="dxa"/>
          </w:tcPr>
          <w:p w14:paraId="2F49AAC2" w14:textId="0BCE642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drink of this cup,</w:t>
            </w:r>
          </w:p>
        </w:tc>
        <w:tc>
          <w:tcPr>
            <w:tcW w:w="2552" w:type="dxa"/>
          </w:tcPr>
          <w:p w14:paraId="382891C5" w14:textId="67E924E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وتشربون من هذه الكأس</w:t>
            </w:r>
            <w:r w:rsidRPr="004319C3">
              <w:rPr>
                <w:rFonts w:asciiTheme="majorBidi" w:hAnsiTheme="majorBidi" w:cstheme="majorBidi"/>
                <w:b/>
                <w:bCs/>
                <w:sz w:val="24"/>
                <w:szCs w:val="24"/>
              </w:rPr>
              <w:t>.</w:t>
            </w:r>
          </w:p>
        </w:tc>
      </w:tr>
      <w:tr w:rsidR="00675327" w:rsidRPr="004332C7" w14:paraId="717FC8AE" w14:textId="77777777" w:rsidTr="009C52C7">
        <w:trPr>
          <w:jc w:val="center"/>
        </w:trPr>
        <w:tc>
          <w:tcPr>
            <w:tcW w:w="3969" w:type="dxa"/>
          </w:tcPr>
          <w:p w14:paraId="3B68DB5E" w14:textId="77777777" w:rsidR="00675327" w:rsidRPr="004332C7" w:rsidRDefault="00675327" w:rsidP="00C767E9">
            <w:pPr>
              <w:jc w:val="both"/>
              <w:rPr>
                <w:rFonts w:asciiTheme="majorBidi" w:hAnsiTheme="majorBidi" w:cstheme="majorBidi"/>
                <w:sz w:val="24"/>
                <w:szCs w:val="24"/>
              </w:rPr>
            </w:pPr>
          </w:p>
        </w:tc>
        <w:tc>
          <w:tcPr>
            <w:tcW w:w="3969" w:type="dxa"/>
          </w:tcPr>
          <w:p w14:paraId="40B47001"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6539B273" w14:textId="77777777" w:rsidR="00675327" w:rsidRPr="004319C3" w:rsidRDefault="00675327" w:rsidP="00C767E9">
            <w:pPr>
              <w:bidi/>
              <w:jc w:val="both"/>
              <w:rPr>
                <w:rFonts w:asciiTheme="majorBidi" w:hAnsiTheme="majorBidi" w:cstheme="majorBidi"/>
                <w:b/>
                <w:bCs/>
                <w:sz w:val="24"/>
                <w:szCs w:val="24"/>
                <w:rtl/>
              </w:rPr>
            </w:pPr>
          </w:p>
        </w:tc>
      </w:tr>
      <w:tr w:rsidR="004366FC" w:rsidRPr="004332C7" w14:paraId="06E81E83" w14:textId="77777777" w:rsidTr="009C52C7">
        <w:trPr>
          <w:jc w:val="center"/>
        </w:trPr>
        <w:tc>
          <w:tcPr>
            <w:tcW w:w="3969" w:type="dxa"/>
          </w:tcPr>
          <w:p w14:paraId="7B1A9F20" w14:textId="227DF40C"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fortsætter:</w:t>
            </w:r>
          </w:p>
        </w:tc>
        <w:tc>
          <w:tcPr>
            <w:tcW w:w="3969" w:type="dxa"/>
          </w:tcPr>
          <w:p w14:paraId="47578DEE" w14:textId="5D2065F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The priest continues saying:</w:t>
            </w:r>
          </w:p>
        </w:tc>
        <w:tc>
          <w:tcPr>
            <w:tcW w:w="2552" w:type="dxa"/>
          </w:tcPr>
          <w:p w14:paraId="04ECAE51" w14:textId="362D7E73"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يكمل قائلاً:</w:t>
            </w:r>
          </w:p>
        </w:tc>
      </w:tr>
      <w:tr w:rsidR="004366FC" w:rsidRPr="009B270D" w14:paraId="6EFD7C13" w14:textId="77777777" w:rsidTr="009C52C7">
        <w:trPr>
          <w:jc w:val="center"/>
        </w:trPr>
        <w:tc>
          <w:tcPr>
            <w:tcW w:w="3969" w:type="dxa"/>
          </w:tcPr>
          <w:p w14:paraId="11E74D34" w14:textId="0BD8581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proklamerer I min død, bekender I min opstandelse og ihukommer mig, indtil jeg kommer.</w:t>
            </w:r>
          </w:p>
        </w:tc>
        <w:tc>
          <w:tcPr>
            <w:tcW w:w="3969" w:type="dxa"/>
          </w:tcPr>
          <w:p w14:paraId="71896D8C" w14:textId="41B5011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proclaim My Death, confess My Resurrection, and remember Me till I come.</w:t>
            </w:r>
          </w:p>
        </w:tc>
        <w:tc>
          <w:tcPr>
            <w:tcW w:w="2552" w:type="dxa"/>
          </w:tcPr>
          <w:p w14:paraId="403C93C3" w14:textId="763F10A3"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تبشرون بموتي وتعترفون</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بقيامتي وتذكروني إلي أن أجئ</w:t>
            </w:r>
            <w:r w:rsidRPr="004319C3">
              <w:rPr>
                <w:rFonts w:asciiTheme="majorBidi" w:hAnsiTheme="majorBidi" w:cstheme="majorBidi"/>
                <w:b/>
                <w:bCs/>
                <w:sz w:val="24"/>
                <w:szCs w:val="24"/>
                <w:lang w:val="en-US"/>
              </w:rPr>
              <w:t>.</w:t>
            </w:r>
          </w:p>
        </w:tc>
      </w:tr>
      <w:tr w:rsidR="00675327" w:rsidRPr="009B270D" w14:paraId="7BF4465F" w14:textId="77777777" w:rsidTr="009C52C7">
        <w:trPr>
          <w:jc w:val="center"/>
        </w:trPr>
        <w:tc>
          <w:tcPr>
            <w:tcW w:w="3969" w:type="dxa"/>
          </w:tcPr>
          <w:p w14:paraId="52C48661"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586411E6"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120F9C85" w14:textId="77777777" w:rsidR="00675327" w:rsidRPr="004319C3" w:rsidRDefault="00675327" w:rsidP="00666EF6">
            <w:pPr>
              <w:autoSpaceDE w:val="0"/>
              <w:autoSpaceDN w:val="0"/>
              <w:bidi/>
              <w:adjustRightInd w:val="0"/>
              <w:jc w:val="both"/>
              <w:rPr>
                <w:rFonts w:asciiTheme="majorBidi" w:hAnsiTheme="majorBidi" w:cstheme="majorBidi"/>
                <w:b/>
                <w:bCs/>
                <w:sz w:val="24"/>
                <w:szCs w:val="24"/>
                <w:rtl/>
              </w:rPr>
            </w:pPr>
          </w:p>
        </w:tc>
      </w:tr>
      <w:tr w:rsidR="004366FC" w:rsidRPr="009B270D" w14:paraId="46A16757" w14:textId="77777777" w:rsidTr="009C52C7">
        <w:trPr>
          <w:jc w:val="center"/>
        </w:trPr>
        <w:tc>
          <w:tcPr>
            <w:tcW w:w="3969" w:type="dxa"/>
          </w:tcPr>
          <w:p w14:paraId="184C40F9" w14:textId="71B2637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D8DD5BF" w14:textId="2895CA4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Amen, amen, amen. Herre, vi forkynder din død, og vi bekender din hellige opstandelse og din himmelfart.</w:t>
            </w:r>
          </w:p>
        </w:tc>
        <w:tc>
          <w:tcPr>
            <w:tcW w:w="3969" w:type="dxa"/>
          </w:tcPr>
          <w:p w14:paraId="74CCBD0D" w14:textId="157EB69B"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154DC925" w14:textId="2BD0655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Amen. Amen. Amen. Your death, O Lord, we proclaim. Your holy Resurrection and Ascension into the heavens, we confess.</w:t>
            </w:r>
          </w:p>
        </w:tc>
        <w:tc>
          <w:tcPr>
            <w:tcW w:w="2552" w:type="dxa"/>
          </w:tcPr>
          <w:p w14:paraId="4A3E378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642A523A" w14:textId="59E154F2"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آمين. آمين. آمين. بموتك يا رب</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نبشر، وبقيامتك المقدسة</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وصعودك إلي السموات، نعترف</w:t>
            </w:r>
            <w:r w:rsidRPr="004319C3">
              <w:rPr>
                <w:rFonts w:asciiTheme="majorBidi" w:hAnsiTheme="majorBidi" w:cstheme="majorBidi"/>
                <w:b/>
                <w:bCs/>
                <w:color w:val="000000"/>
                <w:sz w:val="24"/>
                <w:szCs w:val="24"/>
                <w:lang w:val="en-US"/>
              </w:rPr>
              <w:t>.</w:t>
            </w:r>
          </w:p>
        </w:tc>
      </w:tr>
      <w:tr w:rsidR="004366FC" w:rsidRPr="009B270D" w14:paraId="7B6354B1" w14:textId="77777777" w:rsidTr="009C52C7">
        <w:trPr>
          <w:jc w:val="center"/>
        </w:trPr>
        <w:tc>
          <w:tcPr>
            <w:tcW w:w="3969" w:type="dxa"/>
          </w:tcPr>
          <w:p w14:paraId="39066081" w14:textId="373E9AF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priser dig, vi velsigner dig, vi takker dig, Herre, og vi bøn­ falder dig, vor Gud.</w:t>
            </w:r>
          </w:p>
        </w:tc>
        <w:tc>
          <w:tcPr>
            <w:tcW w:w="3969" w:type="dxa"/>
          </w:tcPr>
          <w:p w14:paraId="44B0FDEB" w14:textId="626FC5C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praise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we bless You, we thank You, O Lord, and we entreat You, O our God.</w:t>
            </w:r>
          </w:p>
        </w:tc>
        <w:tc>
          <w:tcPr>
            <w:tcW w:w="2552" w:type="dxa"/>
          </w:tcPr>
          <w:p w14:paraId="5509FE08" w14:textId="5D92D3E5"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نسبحك، نباركك، نشكرك يا رب</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ونتضرع إليك يا إلهنا</w:t>
            </w:r>
            <w:r w:rsidRPr="004319C3">
              <w:rPr>
                <w:rFonts w:asciiTheme="majorBidi" w:hAnsiTheme="majorBidi" w:cstheme="majorBidi"/>
                <w:b/>
                <w:bCs/>
                <w:sz w:val="24"/>
                <w:szCs w:val="24"/>
                <w:lang w:val="en-US"/>
              </w:rPr>
              <w:t>.</w:t>
            </w:r>
          </w:p>
        </w:tc>
      </w:tr>
      <w:tr w:rsidR="00675327" w:rsidRPr="009B270D" w14:paraId="01190179" w14:textId="77777777" w:rsidTr="009C52C7">
        <w:trPr>
          <w:jc w:val="center"/>
        </w:trPr>
        <w:tc>
          <w:tcPr>
            <w:tcW w:w="3969" w:type="dxa"/>
          </w:tcPr>
          <w:p w14:paraId="23079ECA"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76637E7A"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61F7F904" w14:textId="77777777" w:rsidR="00675327" w:rsidRPr="004319C3" w:rsidRDefault="00675327" w:rsidP="00666EF6">
            <w:pPr>
              <w:autoSpaceDE w:val="0"/>
              <w:autoSpaceDN w:val="0"/>
              <w:bidi/>
              <w:adjustRightInd w:val="0"/>
              <w:jc w:val="both"/>
              <w:rPr>
                <w:rFonts w:asciiTheme="majorBidi" w:hAnsiTheme="majorBidi" w:cstheme="majorBidi"/>
                <w:b/>
                <w:bCs/>
                <w:sz w:val="24"/>
                <w:szCs w:val="24"/>
                <w:rtl/>
              </w:rPr>
            </w:pPr>
          </w:p>
        </w:tc>
      </w:tr>
      <w:tr w:rsidR="004366FC" w:rsidRPr="009B270D" w14:paraId="1E6B953A" w14:textId="77777777" w:rsidTr="009C52C7">
        <w:trPr>
          <w:jc w:val="center"/>
        </w:trPr>
        <w:tc>
          <w:tcPr>
            <w:tcW w:w="3969" w:type="dxa"/>
          </w:tcPr>
          <w:p w14:paraId="1FACFFCE" w14:textId="34EE1D7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CB4F7B3" w14:textId="3930087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Derfor, Herre, ihukommer vi din nedstigning til jorden, din livgivende død og din 3 dages grav,</w:t>
            </w:r>
          </w:p>
        </w:tc>
        <w:tc>
          <w:tcPr>
            <w:tcW w:w="3969" w:type="dxa"/>
          </w:tcPr>
          <w:p w14:paraId="082F7520" w14:textId="02C2756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58F48FF" w14:textId="6D7DA4F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Therefore, O our Master, as we commemorate Your Coming to earth, Your life-giving Death, Your Burial for three days.</w:t>
            </w:r>
          </w:p>
        </w:tc>
        <w:tc>
          <w:tcPr>
            <w:tcW w:w="2552" w:type="dxa"/>
          </w:tcPr>
          <w:p w14:paraId="1C7AAF9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54F0369A" w14:textId="59362C5E"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فإذاً يا سيدنا فيما نحن نصنع ذكر</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نزولك علي الأرض، وموتك</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المحيي، وقبرك ثلاثة أيام</w:t>
            </w:r>
            <w:r w:rsidRPr="004319C3">
              <w:rPr>
                <w:rFonts w:asciiTheme="majorBidi" w:hAnsiTheme="majorBidi" w:cstheme="majorBidi"/>
                <w:b/>
                <w:bCs/>
                <w:color w:val="000000"/>
                <w:sz w:val="24"/>
                <w:szCs w:val="24"/>
                <w:lang w:val="en-US"/>
              </w:rPr>
              <w:t>.</w:t>
            </w:r>
          </w:p>
        </w:tc>
      </w:tr>
      <w:tr w:rsidR="004366FC" w:rsidRPr="009B270D" w14:paraId="34294D4A" w14:textId="77777777" w:rsidTr="009C52C7">
        <w:trPr>
          <w:jc w:val="center"/>
        </w:trPr>
        <w:tc>
          <w:tcPr>
            <w:tcW w:w="3969" w:type="dxa"/>
          </w:tcPr>
          <w:p w14:paraId="20489F66" w14:textId="791DFF7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din opstandelse fra de døde og din opstigning til himlene, din tagen plads ved din Faders højre hånd</w:t>
            </w:r>
          </w:p>
        </w:tc>
        <w:tc>
          <w:tcPr>
            <w:tcW w:w="3969" w:type="dxa"/>
          </w:tcPr>
          <w:p w14:paraId="1D17D0EB" w14:textId="0BC5337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Your Resurrection from the dead, Your Ascension into the heavens, </w:t>
            </w:r>
            <w:proofErr w:type="gramStart"/>
            <w:r w:rsidRPr="004332C7">
              <w:rPr>
                <w:rFonts w:asciiTheme="majorBidi" w:hAnsiTheme="majorBidi" w:cstheme="majorBidi"/>
                <w:sz w:val="24"/>
                <w:szCs w:val="24"/>
                <w:lang w:val="en-US"/>
              </w:rPr>
              <w:t>Your</w:t>
            </w:r>
            <w:proofErr w:type="gramEnd"/>
            <w:r w:rsidRPr="004332C7">
              <w:rPr>
                <w:rFonts w:asciiTheme="majorBidi" w:hAnsiTheme="majorBidi" w:cstheme="majorBidi"/>
                <w:sz w:val="24"/>
                <w:szCs w:val="24"/>
                <w:lang w:val="en-US"/>
              </w:rPr>
              <w:t xml:space="preserve"> Sitting at the right hand of Your Father,</w:t>
            </w:r>
          </w:p>
        </w:tc>
        <w:tc>
          <w:tcPr>
            <w:tcW w:w="2552" w:type="dxa"/>
          </w:tcPr>
          <w:p w14:paraId="35B67813" w14:textId="603C013C"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وقيامتك من الأموات، وصُعودك</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إلي السموات، وجلوسك عن</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يمين أبيك</w:t>
            </w:r>
            <w:r w:rsidRPr="0019613F">
              <w:rPr>
                <w:rFonts w:asciiTheme="majorBidi" w:hAnsiTheme="majorBidi" w:cstheme="majorBidi"/>
                <w:b/>
                <w:bCs/>
                <w:sz w:val="24"/>
                <w:szCs w:val="24"/>
                <w:lang w:val="en-US"/>
              </w:rPr>
              <w:t>.</w:t>
            </w:r>
          </w:p>
        </w:tc>
      </w:tr>
      <w:tr w:rsidR="004366FC" w:rsidRPr="009B270D" w14:paraId="3B39605D" w14:textId="77777777" w:rsidTr="009C52C7">
        <w:trPr>
          <w:jc w:val="center"/>
        </w:trPr>
        <w:tc>
          <w:tcPr>
            <w:tcW w:w="3969" w:type="dxa"/>
          </w:tcPr>
          <w:p w14:paraId="2F86E84D" w14:textId="59292CB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dit andet komme fra himlene, frygteligt og fuld af herlighed.</w:t>
            </w:r>
          </w:p>
        </w:tc>
        <w:tc>
          <w:tcPr>
            <w:tcW w:w="3969" w:type="dxa"/>
          </w:tcPr>
          <w:p w14:paraId="658A9256" w14:textId="1B7C361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Your Second Coming </w:t>
            </w:r>
            <w:proofErr w:type="spellStart"/>
            <w:r w:rsidRPr="004332C7">
              <w:rPr>
                <w:rFonts w:asciiTheme="majorBidi" w:hAnsiTheme="majorBidi" w:cstheme="majorBidi"/>
                <w:sz w:val="24"/>
                <w:szCs w:val="24"/>
                <w:lang w:val="en-US"/>
              </w:rPr>
              <w:t>form</w:t>
            </w:r>
            <w:proofErr w:type="spellEnd"/>
            <w:r w:rsidRPr="004332C7">
              <w:rPr>
                <w:rFonts w:asciiTheme="majorBidi" w:hAnsiTheme="majorBidi" w:cstheme="majorBidi"/>
                <w:sz w:val="24"/>
                <w:szCs w:val="24"/>
                <w:lang w:val="en-US"/>
              </w:rPr>
              <w:t xml:space="preserve"> the heavens, awesome and full of glory.</w:t>
            </w:r>
          </w:p>
        </w:tc>
        <w:tc>
          <w:tcPr>
            <w:tcW w:w="2552" w:type="dxa"/>
          </w:tcPr>
          <w:p w14:paraId="101CC835" w14:textId="02C336FE"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وظهورك الثاني الآتي من</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السموات، المخوف المملوء</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مجداً</w:t>
            </w:r>
            <w:r w:rsidRPr="0019613F">
              <w:rPr>
                <w:rFonts w:asciiTheme="majorBidi" w:hAnsiTheme="majorBidi" w:cstheme="majorBidi"/>
                <w:b/>
                <w:bCs/>
                <w:sz w:val="24"/>
                <w:szCs w:val="24"/>
                <w:lang w:val="en-US"/>
              </w:rPr>
              <w:t>.</w:t>
            </w:r>
          </w:p>
        </w:tc>
      </w:tr>
      <w:tr w:rsidR="004366FC" w:rsidRPr="009B270D" w14:paraId="4D779B0B" w14:textId="77777777" w:rsidTr="009C52C7">
        <w:trPr>
          <w:jc w:val="center"/>
        </w:trPr>
        <w:tc>
          <w:tcPr>
            <w:tcW w:w="3969" w:type="dxa"/>
          </w:tcPr>
          <w:p w14:paraId="233291B9" w14:textId="6D01E95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frembærer for dig det, som er dit, gaver hentet fra   det, som tilhører dig på enhver måde, for altings skyld og i enhver henseende.</w:t>
            </w:r>
          </w:p>
        </w:tc>
        <w:tc>
          <w:tcPr>
            <w:tcW w:w="3969" w:type="dxa"/>
          </w:tcPr>
          <w:p w14:paraId="660D3A0D" w14:textId="6D2F507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offer unto You Your gifts from what is Yours, for everything, concerning everything, and in everything.</w:t>
            </w:r>
          </w:p>
        </w:tc>
        <w:tc>
          <w:tcPr>
            <w:tcW w:w="2552" w:type="dxa"/>
          </w:tcPr>
          <w:p w14:paraId="2478E861" w14:textId="0485CED3"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نقرب لك قرابينك من الذي لك،</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علي كل حال، ومن أجل كل حال</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وفى كل حال</w:t>
            </w:r>
            <w:r w:rsidRPr="0019613F">
              <w:rPr>
                <w:rFonts w:asciiTheme="majorBidi" w:hAnsiTheme="majorBidi" w:cstheme="majorBidi"/>
                <w:b/>
                <w:bCs/>
                <w:sz w:val="24"/>
                <w:szCs w:val="24"/>
                <w:lang w:val="en-US"/>
              </w:rPr>
              <w:t>.</w:t>
            </w:r>
          </w:p>
        </w:tc>
      </w:tr>
      <w:tr w:rsidR="00675327" w:rsidRPr="009B270D" w14:paraId="43E0EE0C" w14:textId="77777777" w:rsidTr="009C52C7">
        <w:trPr>
          <w:jc w:val="center"/>
        </w:trPr>
        <w:tc>
          <w:tcPr>
            <w:tcW w:w="3969" w:type="dxa"/>
          </w:tcPr>
          <w:p w14:paraId="76D2991F"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08493047"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7ACDCA90" w14:textId="77777777" w:rsidR="00675327" w:rsidRPr="004319C3" w:rsidRDefault="00675327" w:rsidP="00666EF6">
            <w:pPr>
              <w:autoSpaceDE w:val="0"/>
              <w:autoSpaceDN w:val="0"/>
              <w:bidi/>
              <w:adjustRightInd w:val="0"/>
              <w:jc w:val="both"/>
              <w:rPr>
                <w:rFonts w:asciiTheme="majorBidi" w:hAnsiTheme="majorBidi" w:cstheme="majorBidi"/>
                <w:b/>
                <w:bCs/>
                <w:sz w:val="24"/>
                <w:szCs w:val="24"/>
                <w:rtl/>
              </w:rPr>
            </w:pPr>
          </w:p>
        </w:tc>
      </w:tr>
      <w:tr w:rsidR="004366FC" w:rsidRPr="009B270D" w14:paraId="46E80886" w14:textId="77777777" w:rsidTr="009C52C7">
        <w:trPr>
          <w:jc w:val="center"/>
        </w:trPr>
        <w:tc>
          <w:tcPr>
            <w:tcW w:w="3969" w:type="dxa"/>
          </w:tcPr>
          <w:p w14:paraId="13C69466" w14:textId="653AB55B"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0083CB9E" w14:textId="7A9270F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Tilbed Lammet, Guds Ord!</w:t>
            </w:r>
          </w:p>
        </w:tc>
        <w:tc>
          <w:tcPr>
            <w:tcW w:w="3969" w:type="dxa"/>
          </w:tcPr>
          <w:p w14:paraId="4A092BBA" w14:textId="0EDFB59C"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B271EF9" w14:textId="4ADE37A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Worship the Lamb, the Logos of God.</w:t>
            </w:r>
          </w:p>
        </w:tc>
        <w:tc>
          <w:tcPr>
            <w:tcW w:w="2552" w:type="dxa"/>
          </w:tcPr>
          <w:p w14:paraId="65028CC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06DC279B" w14:textId="2DDF1199"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أسجدوا للحمل كلمة الله</w:t>
            </w:r>
            <w:r w:rsidRPr="004319C3">
              <w:rPr>
                <w:rFonts w:asciiTheme="majorBidi" w:hAnsiTheme="majorBidi" w:cstheme="majorBidi"/>
                <w:b/>
                <w:bCs/>
                <w:color w:val="000000"/>
                <w:sz w:val="24"/>
                <w:szCs w:val="24"/>
                <w:lang w:val="en-US"/>
              </w:rPr>
              <w:t>.</w:t>
            </w:r>
          </w:p>
        </w:tc>
      </w:tr>
      <w:tr w:rsidR="009C52C7" w:rsidRPr="009B270D" w14:paraId="7E7C8904" w14:textId="77777777" w:rsidTr="009C52C7">
        <w:trPr>
          <w:jc w:val="center"/>
        </w:trPr>
        <w:tc>
          <w:tcPr>
            <w:tcW w:w="3969" w:type="dxa"/>
          </w:tcPr>
          <w:p w14:paraId="3E5F792A"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FB808B6"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023320C3"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D12DABA" w14:textId="77777777" w:rsidTr="009C52C7">
        <w:trPr>
          <w:jc w:val="center"/>
        </w:trPr>
        <w:tc>
          <w:tcPr>
            <w:tcW w:w="3969" w:type="dxa"/>
          </w:tcPr>
          <w:p w14:paraId="4E9BE4C1" w14:textId="3EB68057"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Hele menigheden bøjer sig for Gud og siger:</w:t>
            </w:r>
          </w:p>
        </w:tc>
        <w:tc>
          <w:tcPr>
            <w:tcW w:w="3969" w:type="dxa"/>
          </w:tcPr>
          <w:p w14:paraId="4DA3A56A" w14:textId="4639FDCB"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all the people bow their heads, they say:</w:t>
            </w:r>
          </w:p>
        </w:tc>
        <w:tc>
          <w:tcPr>
            <w:tcW w:w="2552" w:type="dxa"/>
          </w:tcPr>
          <w:p w14:paraId="1A0DC387" w14:textId="18C99127" w:rsidR="004366FC" w:rsidRPr="00C06844" w:rsidRDefault="004366FC" w:rsidP="00666EF6">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يسجد جميع الشعب لله ويقولون وهم</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مطامنون رؤوسهم.</w:t>
            </w:r>
          </w:p>
        </w:tc>
      </w:tr>
      <w:tr w:rsidR="004366FC" w:rsidRPr="009B270D" w14:paraId="290E28B5" w14:textId="77777777" w:rsidTr="009C52C7">
        <w:trPr>
          <w:jc w:val="center"/>
        </w:trPr>
        <w:tc>
          <w:tcPr>
            <w:tcW w:w="3969" w:type="dxa"/>
          </w:tcPr>
          <w:p w14:paraId="7C11015D" w14:textId="39B43316"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75DCC63" w14:textId="1397057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lovsynger dig, vi velsigner dig, vi tjener dig, vi tilbeder dig.</w:t>
            </w:r>
          </w:p>
        </w:tc>
        <w:tc>
          <w:tcPr>
            <w:tcW w:w="3969" w:type="dxa"/>
          </w:tcPr>
          <w:p w14:paraId="7D587C72" w14:textId="3746DFA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476E25B" w14:textId="5CDF4B4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We praise </w:t>
            </w:r>
            <w:proofErr w:type="gramStart"/>
            <w:r w:rsidRPr="004332C7">
              <w:rPr>
                <w:rFonts w:asciiTheme="majorBidi" w:hAnsiTheme="majorBidi" w:cstheme="majorBidi"/>
                <w:color w:val="000000"/>
                <w:sz w:val="24"/>
                <w:szCs w:val="24"/>
                <w:lang w:val="en-US"/>
              </w:rPr>
              <w:t>You,</w:t>
            </w:r>
            <w:proofErr w:type="gramEnd"/>
            <w:r w:rsidRPr="004332C7">
              <w:rPr>
                <w:rFonts w:asciiTheme="majorBidi" w:hAnsiTheme="majorBidi" w:cstheme="majorBidi"/>
                <w:color w:val="000000"/>
                <w:sz w:val="24"/>
                <w:szCs w:val="24"/>
                <w:lang w:val="en-US"/>
              </w:rPr>
              <w:t xml:space="preserve"> we bless You, we serve You, we worship You.</w:t>
            </w:r>
          </w:p>
        </w:tc>
        <w:tc>
          <w:tcPr>
            <w:tcW w:w="2552" w:type="dxa"/>
          </w:tcPr>
          <w:p w14:paraId="4B91C3E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3FD6A895" w14:textId="26A305D0"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نسبحك. نباركك. نخدمك يارب</w:t>
            </w:r>
            <w:r w:rsidRPr="004319C3">
              <w:rPr>
                <w:rFonts w:asciiTheme="majorBidi" w:hAnsiTheme="majorBidi" w:cstheme="majorBidi"/>
                <w:b/>
                <w:bCs/>
                <w:color w:val="000000"/>
                <w:sz w:val="24"/>
                <w:szCs w:val="24"/>
                <w:lang w:val="en-US"/>
              </w:rPr>
              <w:t>.</w:t>
            </w:r>
            <w:r w:rsidR="00666EF6"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color w:val="000000"/>
                <w:sz w:val="24"/>
                <w:szCs w:val="24"/>
                <w:rtl/>
              </w:rPr>
              <w:t>ونسجد لك</w:t>
            </w:r>
            <w:r w:rsidRPr="0019613F">
              <w:rPr>
                <w:rFonts w:asciiTheme="majorBidi" w:hAnsiTheme="majorBidi" w:cstheme="majorBidi"/>
                <w:b/>
                <w:bCs/>
                <w:color w:val="000000"/>
                <w:sz w:val="24"/>
                <w:szCs w:val="24"/>
                <w:lang w:val="en-US"/>
              </w:rPr>
              <w:t>.</w:t>
            </w:r>
          </w:p>
        </w:tc>
      </w:tr>
      <w:tr w:rsidR="009C52C7" w:rsidRPr="009B270D" w14:paraId="010341D6" w14:textId="77777777" w:rsidTr="009C52C7">
        <w:trPr>
          <w:jc w:val="center"/>
        </w:trPr>
        <w:tc>
          <w:tcPr>
            <w:tcW w:w="3969" w:type="dxa"/>
          </w:tcPr>
          <w:p w14:paraId="5429D5EA"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4005690"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7C05AE79"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2703DEE" w14:textId="77777777" w:rsidTr="009C52C7">
        <w:trPr>
          <w:jc w:val="center"/>
        </w:trPr>
        <w:tc>
          <w:tcPr>
            <w:tcW w:w="3969" w:type="dxa"/>
          </w:tcPr>
          <w:p w14:paraId="1F3C73A9" w14:textId="6AE96FF4" w:rsidR="004366FC" w:rsidRPr="004332C7" w:rsidRDefault="005245D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w:t>
            </w:r>
            <w:r w:rsidR="004366FC" w:rsidRPr="00C06844">
              <w:rPr>
                <w:rFonts w:asciiTheme="majorBidi" w:hAnsiTheme="majorBidi" w:cstheme="majorBidi"/>
                <w:color w:val="1F497D" w:themeColor="text2"/>
                <w:sz w:val="24"/>
                <w:szCs w:val="24"/>
              </w:rPr>
              <w:t>g præsten bøjer sit hoved, mens han stille siger:</w:t>
            </w:r>
          </w:p>
        </w:tc>
        <w:tc>
          <w:tcPr>
            <w:tcW w:w="3969" w:type="dxa"/>
          </w:tcPr>
          <w:p w14:paraId="6D2DCDF1" w14:textId="17864A4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kneeling with hands stretched forth, the priest says the following Prayer of the Descent of the Holy Spirit (the Epiclesis) inaudibly.</w:t>
            </w:r>
          </w:p>
        </w:tc>
        <w:tc>
          <w:tcPr>
            <w:tcW w:w="2552" w:type="dxa"/>
          </w:tcPr>
          <w:p w14:paraId="1142958F" w14:textId="375D09AC"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أوشية حلول الروح القدس سراً</w:t>
            </w:r>
            <w:r w:rsidR="00704BD9"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ساجد وباسط يديه، وهي هذه</w:t>
            </w:r>
            <w:r w:rsidRPr="00C06844">
              <w:rPr>
                <w:rFonts w:asciiTheme="majorBidi" w:hAnsiTheme="majorBidi" w:cstheme="majorBidi"/>
                <w:b/>
                <w:bCs/>
                <w:color w:val="1F497D" w:themeColor="text2"/>
                <w:sz w:val="24"/>
                <w:szCs w:val="24"/>
                <w:rtl/>
                <w:lang w:val="en-US"/>
              </w:rPr>
              <w:t>:</w:t>
            </w:r>
          </w:p>
        </w:tc>
      </w:tr>
      <w:tr w:rsidR="004366FC" w:rsidRPr="009B270D" w14:paraId="3721EA8C" w14:textId="77777777" w:rsidTr="009C52C7">
        <w:trPr>
          <w:jc w:val="center"/>
        </w:trPr>
        <w:tc>
          <w:tcPr>
            <w:tcW w:w="3969" w:type="dxa"/>
          </w:tcPr>
          <w:p w14:paraId="6704A907"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38D55C04"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6C37E390" w14:textId="77777777" w:rsidR="004366FC" w:rsidRPr="004319C3" w:rsidRDefault="004366FC" w:rsidP="00C767E9">
            <w:pPr>
              <w:bidi/>
              <w:jc w:val="both"/>
              <w:rPr>
                <w:rFonts w:asciiTheme="majorBidi" w:hAnsiTheme="majorBidi" w:cstheme="majorBidi"/>
                <w:b/>
                <w:bCs/>
                <w:sz w:val="24"/>
                <w:szCs w:val="24"/>
                <w:lang w:val="en-US"/>
              </w:rPr>
            </w:pPr>
          </w:p>
        </w:tc>
      </w:tr>
      <w:tr w:rsidR="004366FC" w:rsidRPr="004332C7" w14:paraId="071BF750" w14:textId="77777777" w:rsidTr="009C52C7">
        <w:trPr>
          <w:jc w:val="center"/>
        </w:trPr>
        <w:tc>
          <w:tcPr>
            <w:tcW w:w="3969" w:type="dxa"/>
            <w:shd w:val="clear" w:color="auto" w:fill="EAF1DD" w:themeFill="accent3" w:themeFillTint="33"/>
            <w:vAlign w:val="center"/>
          </w:tcPr>
          <w:p w14:paraId="2B2FD19B" w14:textId="20EEC863" w:rsidR="004366FC" w:rsidRPr="008B6C38" w:rsidRDefault="004366F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EPIKLESE</w:t>
            </w:r>
          </w:p>
        </w:tc>
        <w:tc>
          <w:tcPr>
            <w:tcW w:w="3969" w:type="dxa"/>
            <w:shd w:val="clear" w:color="auto" w:fill="EAF1DD" w:themeFill="accent3" w:themeFillTint="33"/>
            <w:vAlign w:val="center"/>
          </w:tcPr>
          <w:p w14:paraId="6488EB7E" w14:textId="43BE6ACB" w:rsidR="004366FC" w:rsidRPr="008B6C38" w:rsidRDefault="004366FC" w:rsidP="008B6C3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Pr>
              <w:t>The Epiclesis</w:t>
            </w:r>
          </w:p>
        </w:tc>
        <w:tc>
          <w:tcPr>
            <w:tcW w:w="2552" w:type="dxa"/>
            <w:shd w:val="clear" w:color="auto" w:fill="EAF1DD" w:themeFill="accent3" w:themeFillTint="33"/>
            <w:vAlign w:val="center"/>
          </w:tcPr>
          <w:p w14:paraId="73BF25D9" w14:textId="74D96846" w:rsidR="004366FC" w:rsidRPr="008B6C38" w:rsidRDefault="004366FC" w:rsidP="008B6C3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صلاة استدعاء الروح القدس</w:t>
            </w:r>
          </w:p>
        </w:tc>
      </w:tr>
      <w:tr w:rsidR="004366FC" w:rsidRPr="009B270D" w14:paraId="3C741852" w14:textId="77777777" w:rsidTr="009C52C7">
        <w:trPr>
          <w:jc w:val="center"/>
        </w:trPr>
        <w:tc>
          <w:tcPr>
            <w:tcW w:w="3969" w:type="dxa"/>
          </w:tcPr>
          <w:p w14:paraId="60F04196" w14:textId="17B4118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56EB66BE" w14:textId="6BCA80D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Herre, forandre du med din egen stemme disse fremlagte gaver. Du, som er til stede hos os, bered os denne mysteriefyldte tjeneste.</w:t>
            </w:r>
          </w:p>
        </w:tc>
        <w:tc>
          <w:tcPr>
            <w:tcW w:w="3969" w:type="dxa"/>
          </w:tcPr>
          <w:p w14:paraId="2CFC2A51" w14:textId="34FE525F"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FD16715" w14:textId="46AB197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our Master, by Your voice alone, change these which are set forth. You who are with us, prepare for us this service, full of mystery.</w:t>
            </w:r>
          </w:p>
        </w:tc>
        <w:tc>
          <w:tcPr>
            <w:tcW w:w="2552" w:type="dxa"/>
          </w:tcPr>
          <w:p w14:paraId="71310A7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F6C6539" w14:textId="272CFE1F"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أنت يا سيدنا بصوتك وحدك حول</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هذين الموضوعين. أنت الحال</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معنا هيئ لنا هذه الخدمة</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المملوءة سراً</w:t>
            </w:r>
            <w:r w:rsidRPr="0019613F">
              <w:rPr>
                <w:rFonts w:asciiTheme="majorBidi" w:hAnsiTheme="majorBidi" w:cstheme="majorBidi"/>
                <w:b/>
                <w:bCs/>
                <w:color w:val="000000"/>
                <w:sz w:val="24"/>
                <w:szCs w:val="24"/>
                <w:lang w:val="en-US"/>
              </w:rPr>
              <w:t>.</w:t>
            </w:r>
          </w:p>
        </w:tc>
      </w:tr>
      <w:tr w:rsidR="004366FC" w:rsidRPr="009B270D" w14:paraId="3C845AA6" w14:textId="77777777" w:rsidTr="009C52C7">
        <w:trPr>
          <w:jc w:val="center"/>
        </w:trPr>
        <w:tc>
          <w:tcPr>
            <w:tcW w:w="3969" w:type="dxa"/>
          </w:tcPr>
          <w:p w14:paraId="4CD5C8BF" w14:textId="1175B92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Plant </w:t>
            </w:r>
            <w:r w:rsidR="005245D7" w:rsidRPr="004332C7">
              <w:rPr>
                <w:rFonts w:asciiTheme="majorBidi" w:hAnsiTheme="majorBidi" w:cstheme="majorBidi"/>
                <w:sz w:val="24"/>
                <w:szCs w:val="24"/>
              </w:rPr>
              <w:t>ihukommelsen af</w:t>
            </w:r>
            <w:r w:rsidRPr="004332C7">
              <w:rPr>
                <w:rFonts w:asciiTheme="majorBidi" w:hAnsiTheme="majorBidi" w:cstheme="majorBidi"/>
                <w:sz w:val="24"/>
                <w:szCs w:val="24"/>
              </w:rPr>
              <w:t xml:space="preserve"> din hellige tjeneste i os. </w:t>
            </w:r>
            <w:r w:rsidR="005245D7" w:rsidRPr="004332C7">
              <w:rPr>
                <w:rFonts w:asciiTheme="majorBidi" w:hAnsiTheme="majorBidi" w:cstheme="majorBidi"/>
                <w:sz w:val="24"/>
                <w:szCs w:val="24"/>
              </w:rPr>
              <w:t>Send din</w:t>
            </w:r>
            <w:r w:rsidRPr="004332C7">
              <w:rPr>
                <w:rFonts w:asciiTheme="majorBidi" w:hAnsiTheme="majorBidi" w:cstheme="majorBidi"/>
                <w:sz w:val="24"/>
                <w:szCs w:val="24"/>
              </w:rPr>
              <w:t xml:space="preserve"> hellige</w:t>
            </w:r>
          </w:p>
        </w:tc>
        <w:tc>
          <w:tcPr>
            <w:tcW w:w="3969" w:type="dxa"/>
          </w:tcPr>
          <w:p w14:paraId="408321C0" w14:textId="56C8F23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Implant in us the remembrance of Your holy service.</w:t>
            </w:r>
          </w:p>
        </w:tc>
        <w:tc>
          <w:tcPr>
            <w:tcW w:w="2552" w:type="dxa"/>
          </w:tcPr>
          <w:p w14:paraId="01B29ED7" w14:textId="00599F16"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أغرس فينا ذكر خدمتك</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المقدسة</w:t>
            </w:r>
            <w:r w:rsidRPr="004319C3">
              <w:rPr>
                <w:rFonts w:asciiTheme="majorBidi" w:hAnsiTheme="majorBidi" w:cstheme="majorBidi"/>
                <w:b/>
                <w:bCs/>
                <w:sz w:val="24"/>
                <w:szCs w:val="24"/>
                <w:lang w:val="en-US"/>
              </w:rPr>
              <w:t>.</w:t>
            </w:r>
          </w:p>
        </w:tc>
      </w:tr>
      <w:tr w:rsidR="004366FC" w:rsidRPr="009B270D" w14:paraId="1AC4A46D" w14:textId="77777777" w:rsidTr="009C52C7">
        <w:trPr>
          <w:jc w:val="center"/>
        </w:trPr>
        <w:tc>
          <w:tcPr>
            <w:tcW w:w="3969" w:type="dxa"/>
          </w:tcPr>
          <w:p w14:paraId="3C966328" w14:textId="0522F1B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Ånds nåde over os,</w:t>
            </w:r>
          </w:p>
        </w:tc>
        <w:tc>
          <w:tcPr>
            <w:tcW w:w="3969" w:type="dxa"/>
          </w:tcPr>
          <w:p w14:paraId="7066BFA2" w14:textId="6ADEDA6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Send to us the grace of Your Holy Spirit</w:t>
            </w:r>
          </w:p>
        </w:tc>
        <w:tc>
          <w:tcPr>
            <w:tcW w:w="2552" w:type="dxa"/>
          </w:tcPr>
          <w:p w14:paraId="30D29C58" w14:textId="5F7B3EEF"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أنت أرسل علينا نعمة روحك</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القدوس</w:t>
            </w:r>
            <w:r w:rsidRPr="004319C3">
              <w:rPr>
                <w:rFonts w:asciiTheme="majorBidi" w:hAnsiTheme="majorBidi" w:cstheme="majorBidi"/>
                <w:b/>
                <w:bCs/>
                <w:sz w:val="24"/>
                <w:szCs w:val="24"/>
                <w:lang w:val="en-US"/>
              </w:rPr>
              <w:t>.</w:t>
            </w:r>
          </w:p>
        </w:tc>
      </w:tr>
      <w:tr w:rsidR="004366FC" w:rsidRPr="009B270D" w14:paraId="27AFD817" w14:textId="77777777" w:rsidTr="009C52C7">
        <w:trPr>
          <w:jc w:val="center"/>
        </w:trPr>
        <w:tc>
          <w:tcPr>
            <w:tcW w:w="3969" w:type="dxa"/>
          </w:tcPr>
          <w:p w14:paraId="04E4B5E1" w14:textId="62BFBEC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at Han kan hellige disse fremlagte gaver og forvandle dem til legeme og blod til frelse for os</w:t>
            </w:r>
            <w:r w:rsidR="005245D7" w:rsidRPr="004332C7">
              <w:rPr>
                <w:rFonts w:asciiTheme="majorBidi" w:hAnsiTheme="majorBidi" w:cstheme="majorBidi"/>
                <w:sz w:val="24"/>
                <w:szCs w:val="24"/>
              </w:rPr>
              <w:t>.</w:t>
            </w:r>
          </w:p>
        </w:tc>
        <w:tc>
          <w:tcPr>
            <w:tcW w:w="3969" w:type="dxa"/>
          </w:tcPr>
          <w:p w14:paraId="552228C4" w14:textId="026DE91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to purify and change these gifts set forth into the Body and Blood of our salvation.</w:t>
            </w:r>
          </w:p>
        </w:tc>
        <w:tc>
          <w:tcPr>
            <w:tcW w:w="2552" w:type="dxa"/>
          </w:tcPr>
          <w:p w14:paraId="1A82D19B" w14:textId="79A67F6A" w:rsidR="004366FC" w:rsidRPr="004319C3" w:rsidRDefault="004366FC" w:rsidP="00666EF6">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لكي تطهر وتنقل هذه القرابين</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الموضوعة إلى جسد ودم</w:t>
            </w:r>
            <w:r w:rsidR="00666EF6"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خلاصنا</w:t>
            </w:r>
            <w:r w:rsidRPr="0019613F">
              <w:rPr>
                <w:rFonts w:asciiTheme="majorBidi" w:hAnsiTheme="majorBidi" w:cstheme="majorBidi"/>
                <w:b/>
                <w:bCs/>
                <w:sz w:val="24"/>
                <w:szCs w:val="24"/>
                <w:lang w:val="en-US"/>
              </w:rPr>
              <w:t>.</w:t>
            </w:r>
          </w:p>
        </w:tc>
      </w:tr>
      <w:tr w:rsidR="00675327" w:rsidRPr="009B270D" w14:paraId="11B54E3C" w14:textId="77777777" w:rsidTr="009C52C7">
        <w:trPr>
          <w:jc w:val="center"/>
        </w:trPr>
        <w:tc>
          <w:tcPr>
            <w:tcW w:w="3969" w:type="dxa"/>
          </w:tcPr>
          <w:p w14:paraId="1A463C2D" w14:textId="77777777" w:rsidR="00675327" w:rsidRPr="0019613F" w:rsidRDefault="00675327" w:rsidP="00C767E9">
            <w:pPr>
              <w:jc w:val="both"/>
              <w:rPr>
                <w:rFonts w:asciiTheme="majorBidi" w:hAnsiTheme="majorBidi" w:cstheme="majorBidi"/>
                <w:sz w:val="24"/>
                <w:szCs w:val="24"/>
                <w:lang w:val="en-US"/>
              </w:rPr>
            </w:pPr>
          </w:p>
        </w:tc>
        <w:tc>
          <w:tcPr>
            <w:tcW w:w="3969" w:type="dxa"/>
          </w:tcPr>
          <w:p w14:paraId="137F4385" w14:textId="77777777" w:rsidR="00675327" w:rsidRPr="004332C7" w:rsidRDefault="00675327" w:rsidP="00C767E9">
            <w:pPr>
              <w:jc w:val="both"/>
              <w:rPr>
                <w:rFonts w:asciiTheme="majorBidi" w:hAnsiTheme="majorBidi" w:cstheme="majorBidi"/>
                <w:sz w:val="24"/>
                <w:szCs w:val="24"/>
                <w:lang w:val="en-US"/>
              </w:rPr>
            </w:pPr>
          </w:p>
        </w:tc>
        <w:tc>
          <w:tcPr>
            <w:tcW w:w="2552" w:type="dxa"/>
          </w:tcPr>
          <w:p w14:paraId="144E0F80" w14:textId="77777777" w:rsidR="00675327" w:rsidRPr="004319C3" w:rsidRDefault="00675327" w:rsidP="00666EF6">
            <w:pPr>
              <w:autoSpaceDE w:val="0"/>
              <w:autoSpaceDN w:val="0"/>
              <w:bidi/>
              <w:adjustRightInd w:val="0"/>
              <w:jc w:val="both"/>
              <w:rPr>
                <w:rFonts w:asciiTheme="majorBidi" w:hAnsiTheme="majorBidi" w:cstheme="majorBidi"/>
                <w:b/>
                <w:bCs/>
                <w:sz w:val="24"/>
                <w:szCs w:val="24"/>
                <w:rtl/>
              </w:rPr>
            </w:pPr>
          </w:p>
        </w:tc>
      </w:tr>
      <w:tr w:rsidR="004366FC" w:rsidRPr="004332C7" w14:paraId="6EEE8282" w14:textId="77777777" w:rsidTr="009C52C7">
        <w:trPr>
          <w:jc w:val="center"/>
        </w:trPr>
        <w:tc>
          <w:tcPr>
            <w:tcW w:w="3969" w:type="dxa"/>
          </w:tcPr>
          <w:p w14:paraId="72367A17" w14:textId="2DF719A1"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2001A759" w14:textId="7E38643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os give agt. Amen.</w:t>
            </w:r>
          </w:p>
        </w:tc>
        <w:tc>
          <w:tcPr>
            <w:tcW w:w="3969" w:type="dxa"/>
          </w:tcPr>
          <w:p w14:paraId="6485F704"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7A7DD5A0" w14:textId="63984B1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Let us attend. Amen.</w:t>
            </w:r>
          </w:p>
        </w:tc>
        <w:tc>
          <w:tcPr>
            <w:tcW w:w="2552" w:type="dxa"/>
          </w:tcPr>
          <w:p w14:paraId="06B7C1D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rPr>
              <w:t>:</w:t>
            </w:r>
          </w:p>
          <w:p w14:paraId="4879423A" w14:textId="529483C3"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نُنصت. آمين</w:t>
            </w:r>
            <w:r w:rsidRPr="004319C3">
              <w:rPr>
                <w:rFonts w:asciiTheme="majorBidi" w:hAnsiTheme="majorBidi" w:cstheme="majorBidi"/>
                <w:b/>
                <w:bCs/>
                <w:color w:val="000000"/>
                <w:sz w:val="24"/>
                <w:szCs w:val="24"/>
              </w:rPr>
              <w:t>.</w:t>
            </w:r>
          </w:p>
        </w:tc>
      </w:tr>
      <w:tr w:rsidR="009C52C7" w:rsidRPr="004332C7" w14:paraId="348213AA" w14:textId="77777777" w:rsidTr="009C52C7">
        <w:trPr>
          <w:jc w:val="center"/>
        </w:trPr>
        <w:tc>
          <w:tcPr>
            <w:tcW w:w="3969" w:type="dxa"/>
          </w:tcPr>
          <w:p w14:paraId="0BF40F80"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D035760"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743BC85A"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A9A780C" w14:textId="77777777" w:rsidTr="009C52C7">
        <w:trPr>
          <w:jc w:val="center"/>
        </w:trPr>
        <w:tc>
          <w:tcPr>
            <w:tcW w:w="3969" w:type="dxa"/>
          </w:tcPr>
          <w:p w14:paraId="4F11B474" w14:textId="7D6EA01E"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hurtigt 3 korstegn over brødet, mens han siger:</w:t>
            </w:r>
          </w:p>
        </w:tc>
        <w:tc>
          <w:tcPr>
            <w:tcW w:w="3969" w:type="dxa"/>
          </w:tcPr>
          <w:p w14:paraId="7544B076" w14:textId="55A37A9E"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Everyone raises his head, and, three times, the priest quickly signs with the sign of the cross the </w:t>
            </w:r>
            <w:proofErr w:type="gramStart"/>
            <w:r w:rsidRPr="00C06844">
              <w:rPr>
                <w:rFonts w:asciiTheme="majorBidi" w:hAnsiTheme="majorBidi" w:cstheme="majorBidi"/>
                <w:color w:val="1F497D" w:themeColor="text2"/>
                <w:sz w:val="24"/>
                <w:szCs w:val="24"/>
                <w:lang w:val="en-US"/>
              </w:rPr>
              <w:t>oblation</w:t>
            </w:r>
            <w:proofErr w:type="gramEnd"/>
            <w:r w:rsidRPr="00C06844">
              <w:rPr>
                <w:rFonts w:asciiTheme="majorBidi" w:hAnsiTheme="majorBidi" w:cstheme="majorBidi"/>
                <w:color w:val="1F497D" w:themeColor="text2"/>
                <w:sz w:val="24"/>
                <w:szCs w:val="24"/>
                <w:lang w:val="en-US"/>
              </w:rPr>
              <w:t xml:space="preserve"> which is upon the paten, and says aloud:</w:t>
            </w:r>
          </w:p>
        </w:tc>
        <w:tc>
          <w:tcPr>
            <w:tcW w:w="2552" w:type="dxa"/>
          </w:tcPr>
          <w:p w14:paraId="67329567" w14:textId="179B107B" w:rsidR="004366FC" w:rsidRPr="00C06844" w:rsidRDefault="004366FC" w:rsidP="009C52C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يرفع الجميع رؤوسهم، ويرشم الكاهن</w:t>
            </w:r>
            <w:r w:rsidR="009C52C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القربان ثلاثة رشوم بسرعة وهو موضوع</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الصينية ويصرخ ويقول:</w:t>
            </w:r>
          </w:p>
        </w:tc>
      </w:tr>
      <w:tr w:rsidR="004366FC" w:rsidRPr="009B270D" w14:paraId="5600687A" w14:textId="77777777" w:rsidTr="009C52C7">
        <w:trPr>
          <w:jc w:val="center"/>
        </w:trPr>
        <w:tc>
          <w:tcPr>
            <w:tcW w:w="3969" w:type="dxa"/>
          </w:tcPr>
          <w:p w14:paraId="7B9EFC98" w14:textId="2F21660F"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2FC1FDB" w14:textId="7107C08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gøre dette brød til dit hellige legeme</w:t>
            </w:r>
            <w:r w:rsidR="005245D7" w:rsidRPr="004332C7">
              <w:rPr>
                <w:rFonts w:asciiTheme="majorBidi" w:hAnsiTheme="majorBidi" w:cstheme="majorBidi"/>
                <w:sz w:val="24"/>
                <w:szCs w:val="24"/>
              </w:rPr>
              <w:t>.</w:t>
            </w:r>
          </w:p>
        </w:tc>
        <w:tc>
          <w:tcPr>
            <w:tcW w:w="3969" w:type="dxa"/>
          </w:tcPr>
          <w:p w14:paraId="6E1A25C3" w14:textId="77777777" w:rsidR="00666EF6"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0D5ED094" w14:textId="5D2EF92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And this bread You make into Your holy Body.</w:t>
            </w:r>
          </w:p>
        </w:tc>
        <w:tc>
          <w:tcPr>
            <w:tcW w:w="2552" w:type="dxa"/>
          </w:tcPr>
          <w:p w14:paraId="7EF080C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9748434" w14:textId="1801AA4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وهذا الخبز تجعله جسد اً مقدسا لك</w:t>
            </w:r>
            <w:r w:rsidRPr="004319C3">
              <w:rPr>
                <w:rFonts w:asciiTheme="majorBidi" w:hAnsiTheme="majorBidi" w:cstheme="majorBidi"/>
                <w:b/>
                <w:bCs/>
                <w:color w:val="000000"/>
                <w:sz w:val="24"/>
                <w:szCs w:val="24"/>
                <w:lang w:val="en-US"/>
              </w:rPr>
              <w:t>.</w:t>
            </w:r>
          </w:p>
        </w:tc>
      </w:tr>
      <w:tr w:rsidR="00675327" w:rsidRPr="009B270D" w14:paraId="49B42BFC" w14:textId="77777777" w:rsidTr="009C52C7">
        <w:trPr>
          <w:jc w:val="center"/>
        </w:trPr>
        <w:tc>
          <w:tcPr>
            <w:tcW w:w="3969" w:type="dxa"/>
          </w:tcPr>
          <w:p w14:paraId="42466D76" w14:textId="77777777" w:rsidR="00675327" w:rsidRPr="0019613F" w:rsidRDefault="0067532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2E21CEA" w14:textId="77777777" w:rsidR="00675327" w:rsidRPr="004332C7" w:rsidRDefault="00675327" w:rsidP="00C767E9">
            <w:pPr>
              <w:jc w:val="both"/>
              <w:rPr>
                <w:rFonts w:asciiTheme="majorBidi" w:hAnsiTheme="majorBidi" w:cstheme="majorBidi"/>
                <w:b/>
                <w:bCs/>
                <w:color w:val="C10000"/>
                <w:sz w:val="24"/>
                <w:szCs w:val="24"/>
                <w:lang w:val="en-US"/>
              </w:rPr>
            </w:pPr>
          </w:p>
        </w:tc>
        <w:tc>
          <w:tcPr>
            <w:tcW w:w="2552" w:type="dxa"/>
          </w:tcPr>
          <w:p w14:paraId="577BF6B4"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48672BB" w14:textId="77777777" w:rsidTr="009C52C7">
        <w:trPr>
          <w:jc w:val="center"/>
        </w:trPr>
        <w:tc>
          <w:tcPr>
            <w:tcW w:w="3969" w:type="dxa"/>
          </w:tcPr>
          <w:p w14:paraId="68B4E2E4" w14:textId="653300EE"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Folket bøjer sig og siger:</w:t>
            </w:r>
          </w:p>
        </w:tc>
        <w:tc>
          <w:tcPr>
            <w:tcW w:w="3969" w:type="dxa"/>
          </w:tcPr>
          <w:p w14:paraId="7E71251C" w14:textId="52ED3C2D"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bow down and say:</w:t>
            </w:r>
          </w:p>
        </w:tc>
        <w:tc>
          <w:tcPr>
            <w:tcW w:w="2552" w:type="dxa"/>
          </w:tcPr>
          <w:p w14:paraId="55A98CAB" w14:textId="2A3542D9"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يسجد الشعب ويقولون:</w:t>
            </w:r>
          </w:p>
        </w:tc>
      </w:tr>
      <w:tr w:rsidR="004366FC" w:rsidRPr="004332C7" w14:paraId="7999843A" w14:textId="77777777" w:rsidTr="009C52C7">
        <w:trPr>
          <w:jc w:val="center"/>
        </w:trPr>
        <w:tc>
          <w:tcPr>
            <w:tcW w:w="3969" w:type="dxa"/>
          </w:tcPr>
          <w:p w14:paraId="1D4D3B85" w14:textId="3BEA4AB2"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4EC5E61" w14:textId="29A0111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Vi </w:t>
            </w:r>
            <w:proofErr w:type="spellStart"/>
            <w:r w:rsidRPr="004332C7">
              <w:rPr>
                <w:rFonts w:asciiTheme="majorBidi" w:hAnsiTheme="majorBidi" w:cstheme="majorBidi"/>
                <w:sz w:val="24"/>
                <w:szCs w:val="24"/>
                <w:lang w:val="en-US"/>
              </w:rPr>
              <w:t>tror</w:t>
            </w:r>
            <w:proofErr w:type="spellEnd"/>
            <w:r w:rsidRPr="004332C7">
              <w:rPr>
                <w:rFonts w:asciiTheme="majorBidi" w:hAnsiTheme="majorBidi" w:cstheme="majorBidi"/>
                <w:sz w:val="24"/>
                <w:szCs w:val="24"/>
                <w:lang w:val="en-US"/>
              </w:rPr>
              <w:t>.</w:t>
            </w:r>
          </w:p>
        </w:tc>
        <w:tc>
          <w:tcPr>
            <w:tcW w:w="3969" w:type="dxa"/>
          </w:tcPr>
          <w:p w14:paraId="0C8DF9CD" w14:textId="77777777" w:rsidR="005A4F2F" w:rsidRPr="004332C7" w:rsidRDefault="004366FC" w:rsidP="00C767E9">
            <w:pPr>
              <w:jc w:val="both"/>
              <w:rPr>
                <w:rFonts w:asciiTheme="majorBidi" w:hAnsiTheme="majorBidi" w:cstheme="majorBidi"/>
                <w:b/>
                <w:bCs/>
                <w:color w:val="C00000"/>
                <w:sz w:val="24"/>
                <w:szCs w:val="24"/>
              </w:rPr>
            </w:pPr>
            <w:r w:rsidRPr="004332C7">
              <w:rPr>
                <w:rFonts w:asciiTheme="majorBidi" w:hAnsiTheme="majorBidi" w:cstheme="majorBidi"/>
                <w:b/>
                <w:bCs/>
                <w:color w:val="C00000"/>
                <w:sz w:val="24"/>
                <w:szCs w:val="24"/>
              </w:rPr>
              <w:t xml:space="preserve">People: </w:t>
            </w:r>
          </w:p>
          <w:p w14:paraId="4AED7F09" w14:textId="026234B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I believe. Amen.</w:t>
            </w:r>
          </w:p>
        </w:tc>
        <w:tc>
          <w:tcPr>
            <w:tcW w:w="2552" w:type="dxa"/>
          </w:tcPr>
          <w:p w14:paraId="375DEC91"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rPr>
            </w:pPr>
            <w:r w:rsidRPr="004319C3">
              <w:rPr>
                <w:rFonts w:asciiTheme="majorBidi" w:hAnsiTheme="majorBidi" w:cstheme="majorBidi"/>
                <w:b/>
                <w:bCs/>
                <w:color w:val="C00000"/>
                <w:sz w:val="24"/>
                <w:szCs w:val="24"/>
                <w:rtl/>
              </w:rPr>
              <w:t>الشعب</w:t>
            </w:r>
            <w:r w:rsidRPr="004319C3">
              <w:rPr>
                <w:rFonts w:asciiTheme="majorBidi" w:hAnsiTheme="majorBidi" w:cstheme="majorBidi"/>
                <w:b/>
                <w:bCs/>
                <w:color w:val="C00000"/>
                <w:sz w:val="24"/>
                <w:szCs w:val="24"/>
              </w:rPr>
              <w:t>:</w:t>
            </w:r>
          </w:p>
          <w:p w14:paraId="142F6745" w14:textId="29493983"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أؤمن. آمين</w:t>
            </w:r>
            <w:r w:rsidRPr="004319C3">
              <w:rPr>
                <w:rFonts w:asciiTheme="majorBidi" w:hAnsiTheme="majorBidi" w:cstheme="majorBidi"/>
                <w:b/>
                <w:bCs/>
                <w:color w:val="000000"/>
                <w:sz w:val="24"/>
                <w:szCs w:val="24"/>
              </w:rPr>
              <w:t>.</w:t>
            </w:r>
          </w:p>
        </w:tc>
      </w:tr>
      <w:tr w:rsidR="009C52C7" w:rsidRPr="004332C7" w14:paraId="744A91BA" w14:textId="77777777" w:rsidTr="009C52C7">
        <w:trPr>
          <w:jc w:val="center"/>
        </w:trPr>
        <w:tc>
          <w:tcPr>
            <w:tcW w:w="3969" w:type="dxa"/>
          </w:tcPr>
          <w:p w14:paraId="31C32217"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5FF921E" w14:textId="77777777" w:rsidR="009C52C7" w:rsidRPr="004332C7" w:rsidRDefault="009C52C7" w:rsidP="00C767E9">
            <w:pPr>
              <w:jc w:val="both"/>
              <w:rPr>
                <w:rFonts w:asciiTheme="majorBidi" w:hAnsiTheme="majorBidi" w:cstheme="majorBidi"/>
                <w:b/>
                <w:bCs/>
                <w:color w:val="C00000"/>
                <w:sz w:val="24"/>
                <w:szCs w:val="24"/>
              </w:rPr>
            </w:pPr>
          </w:p>
        </w:tc>
        <w:tc>
          <w:tcPr>
            <w:tcW w:w="2552" w:type="dxa"/>
          </w:tcPr>
          <w:p w14:paraId="5895577F" w14:textId="77777777" w:rsidR="009C52C7" w:rsidRPr="004319C3" w:rsidRDefault="009C52C7" w:rsidP="00C767E9">
            <w:pPr>
              <w:autoSpaceDE w:val="0"/>
              <w:autoSpaceDN w:val="0"/>
              <w:bidi/>
              <w:adjustRightInd w:val="0"/>
              <w:jc w:val="both"/>
              <w:rPr>
                <w:rFonts w:asciiTheme="majorBidi" w:hAnsiTheme="majorBidi" w:cstheme="majorBidi"/>
                <w:b/>
                <w:bCs/>
                <w:color w:val="C00000"/>
                <w:sz w:val="24"/>
                <w:szCs w:val="24"/>
                <w:rtl/>
              </w:rPr>
            </w:pPr>
          </w:p>
        </w:tc>
      </w:tr>
      <w:tr w:rsidR="004366FC" w:rsidRPr="009B270D" w14:paraId="1379EA70" w14:textId="77777777" w:rsidTr="009C52C7">
        <w:trPr>
          <w:jc w:val="center"/>
        </w:trPr>
        <w:tc>
          <w:tcPr>
            <w:tcW w:w="3969" w:type="dxa"/>
          </w:tcPr>
          <w:p w14:paraId="11728DD3" w14:textId="679C67C9" w:rsidR="004366FC" w:rsidRPr="004332C7" w:rsidRDefault="006102A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Imens rækker præsten sine hænder ud, bøjer hovedet for Herren og siger lavmælt:</w:t>
            </w:r>
          </w:p>
        </w:tc>
        <w:tc>
          <w:tcPr>
            <w:tcW w:w="3969" w:type="dxa"/>
          </w:tcPr>
          <w:p w14:paraId="72B788BA" w14:textId="210E39F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Meanwhile, the priest stretches forth his hands and bows his head to the Lord, saying inaudibly:</w:t>
            </w:r>
          </w:p>
        </w:tc>
        <w:tc>
          <w:tcPr>
            <w:tcW w:w="2552" w:type="dxa"/>
          </w:tcPr>
          <w:p w14:paraId="060546CD" w14:textId="20332A30" w:rsidR="004366FC" w:rsidRPr="00C06844" w:rsidRDefault="004366FC" w:rsidP="00666EF6">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يبسط الكاهن يديه ويخضع برأسه للرب</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 سراً:</w:t>
            </w:r>
          </w:p>
        </w:tc>
      </w:tr>
      <w:tr w:rsidR="004366FC" w:rsidRPr="009B270D" w14:paraId="3F991844" w14:textId="77777777" w:rsidTr="009C52C7">
        <w:trPr>
          <w:jc w:val="center"/>
        </w:trPr>
        <w:tc>
          <w:tcPr>
            <w:tcW w:w="3969" w:type="dxa"/>
          </w:tcPr>
          <w:p w14:paraId="74A211C0" w14:textId="6D16BE7D"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723747F" w14:textId="35A2530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Herre-Gud-og Frelser Jesus Kristus, som gives til syndernes forladelse og evigt liv for dem, som modtager det</w:t>
            </w:r>
            <w:r w:rsidR="005245D7" w:rsidRPr="004332C7">
              <w:rPr>
                <w:rFonts w:asciiTheme="majorBidi" w:hAnsiTheme="majorBidi" w:cstheme="majorBidi"/>
                <w:sz w:val="24"/>
                <w:szCs w:val="24"/>
              </w:rPr>
              <w:t>.</w:t>
            </w:r>
          </w:p>
        </w:tc>
        <w:tc>
          <w:tcPr>
            <w:tcW w:w="3969" w:type="dxa"/>
          </w:tcPr>
          <w:p w14:paraId="4BD7ED2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639139D" w14:textId="35B0B8F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Our Lord, God, and Savior Jesus Christ, given for the remission of sins and eternal life to those who partake of Him.</w:t>
            </w:r>
          </w:p>
        </w:tc>
        <w:tc>
          <w:tcPr>
            <w:tcW w:w="2552" w:type="dxa"/>
          </w:tcPr>
          <w:p w14:paraId="328A86F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يقول الكاهن</w:t>
            </w:r>
            <w:r w:rsidRPr="004319C3">
              <w:rPr>
                <w:rFonts w:asciiTheme="majorBidi" w:hAnsiTheme="majorBidi" w:cstheme="majorBidi"/>
                <w:b/>
                <w:bCs/>
                <w:color w:val="C10000"/>
                <w:sz w:val="24"/>
                <w:szCs w:val="24"/>
                <w:lang w:val="en-US"/>
              </w:rPr>
              <w:t>:</w:t>
            </w:r>
          </w:p>
          <w:p w14:paraId="46B241F4" w14:textId="11C2DBFB"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ربنا وإلهنا ومخلصنا يسوع</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المسيح. يعطى لغفران الخطايا</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وحياة أبدية لمن يتناول منه</w:t>
            </w:r>
            <w:r w:rsidRPr="004319C3">
              <w:rPr>
                <w:rFonts w:asciiTheme="majorBidi" w:hAnsiTheme="majorBidi" w:cstheme="majorBidi"/>
                <w:b/>
                <w:bCs/>
                <w:color w:val="000000"/>
                <w:sz w:val="24"/>
                <w:szCs w:val="24"/>
                <w:lang w:val="en-US"/>
              </w:rPr>
              <w:t>.</w:t>
            </w:r>
          </w:p>
        </w:tc>
      </w:tr>
      <w:tr w:rsidR="009C52C7" w:rsidRPr="009B270D" w14:paraId="6E9AC9E3" w14:textId="77777777" w:rsidTr="009C52C7">
        <w:trPr>
          <w:jc w:val="center"/>
        </w:trPr>
        <w:tc>
          <w:tcPr>
            <w:tcW w:w="3969" w:type="dxa"/>
          </w:tcPr>
          <w:p w14:paraId="2FFF3FC6"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E3E5FA0"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9E76F04"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FE539A5" w14:textId="77777777" w:rsidTr="009C52C7">
        <w:trPr>
          <w:jc w:val="center"/>
        </w:trPr>
        <w:tc>
          <w:tcPr>
            <w:tcW w:w="3969" w:type="dxa"/>
          </w:tcPr>
          <w:p w14:paraId="6F44AE62" w14:textId="3686E672"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slår hurtigt 3 korstegn over kalken, mens han siger:</w:t>
            </w:r>
          </w:p>
        </w:tc>
        <w:tc>
          <w:tcPr>
            <w:tcW w:w="3969" w:type="dxa"/>
          </w:tcPr>
          <w:p w14:paraId="38E2E2F5" w14:textId="0047E6AF"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Three times, the priest quickly signs the chalice with the sign of the cross, and says aloud:</w:t>
            </w:r>
          </w:p>
        </w:tc>
        <w:tc>
          <w:tcPr>
            <w:tcW w:w="2552" w:type="dxa"/>
          </w:tcPr>
          <w:p w14:paraId="7329A67F" w14:textId="07E877AA" w:rsidR="004366FC" w:rsidRPr="00C06844" w:rsidRDefault="004366FC" w:rsidP="009C52C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يرشم الكاهن الكأس أيضا ثلاثة رشوم</w:t>
            </w:r>
            <w:r w:rsidR="009C52C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بسرعة ويقول:</w:t>
            </w:r>
          </w:p>
        </w:tc>
      </w:tr>
      <w:tr w:rsidR="004366FC" w:rsidRPr="009B270D" w14:paraId="240A9667" w14:textId="77777777" w:rsidTr="009C52C7">
        <w:trPr>
          <w:jc w:val="center"/>
        </w:trPr>
        <w:tc>
          <w:tcPr>
            <w:tcW w:w="3969" w:type="dxa"/>
          </w:tcPr>
          <w:p w14:paraId="088FDAC1" w14:textId="5C8ECCCD"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7E12ACF" w14:textId="2BD85A95" w:rsidR="004366FC" w:rsidRPr="004332C7" w:rsidRDefault="005245D7" w:rsidP="00C767E9">
            <w:pPr>
              <w:jc w:val="both"/>
              <w:rPr>
                <w:rFonts w:asciiTheme="majorBidi" w:hAnsiTheme="majorBidi" w:cstheme="majorBidi"/>
                <w:sz w:val="24"/>
                <w:szCs w:val="24"/>
              </w:rPr>
            </w:pPr>
            <w:r w:rsidRPr="004332C7">
              <w:rPr>
                <w:rFonts w:asciiTheme="majorBidi" w:hAnsiTheme="majorBidi" w:cstheme="majorBidi"/>
                <w:sz w:val="24"/>
                <w:szCs w:val="24"/>
              </w:rPr>
              <w:t>O</w:t>
            </w:r>
            <w:r w:rsidR="004366FC" w:rsidRPr="004332C7">
              <w:rPr>
                <w:rFonts w:asciiTheme="majorBidi" w:hAnsiTheme="majorBidi" w:cstheme="majorBidi"/>
                <w:sz w:val="24"/>
                <w:szCs w:val="24"/>
              </w:rPr>
              <w:t>g gøre denne kalk til din nye pagts dyrebare blod</w:t>
            </w:r>
            <w:r w:rsidRPr="004332C7">
              <w:rPr>
                <w:rFonts w:asciiTheme="majorBidi" w:hAnsiTheme="majorBidi" w:cstheme="majorBidi"/>
                <w:sz w:val="24"/>
                <w:szCs w:val="24"/>
              </w:rPr>
              <w:t>.</w:t>
            </w:r>
          </w:p>
        </w:tc>
        <w:tc>
          <w:tcPr>
            <w:tcW w:w="3969" w:type="dxa"/>
          </w:tcPr>
          <w:p w14:paraId="3A6CD7C5" w14:textId="28A06462"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434260F" w14:textId="11C7D61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this cup also, the precious blood of Your New Covenant.</w:t>
            </w:r>
          </w:p>
        </w:tc>
        <w:tc>
          <w:tcPr>
            <w:tcW w:w="2552" w:type="dxa"/>
          </w:tcPr>
          <w:p w14:paraId="414B2C9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FA4E5A3" w14:textId="7BFA365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وهذه الكأس أيضا دما كريما لعهدك الجديد</w:t>
            </w:r>
            <w:r w:rsidRPr="004319C3">
              <w:rPr>
                <w:rFonts w:asciiTheme="majorBidi" w:hAnsiTheme="majorBidi" w:cstheme="majorBidi"/>
                <w:b/>
                <w:bCs/>
                <w:color w:val="000000"/>
                <w:sz w:val="24"/>
                <w:szCs w:val="24"/>
                <w:lang w:val="en-US"/>
              </w:rPr>
              <w:t>.</w:t>
            </w:r>
          </w:p>
        </w:tc>
      </w:tr>
      <w:tr w:rsidR="009C52C7" w:rsidRPr="009B270D" w14:paraId="5BDD3755" w14:textId="77777777" w:rsidTr="009C52C7">
        <w:trPr>
          <w:jc w:val="center"/>
        </w:trPr>
        <w:tc>
          <w:tcPr>
            <w:tcW w:w="3969" w:type="dxa"/>
          </w:tcPr>
          <w:p w14:paraId="242CEB98"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A56F292"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24A4A867"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1862AC93" w14:textId="77777777" w:rsidTr="009C52C7">
        <w:trPr>
          <w:jc w:val="center"/>
        </w:trPr>
        <w:tc>
          <w:tcPr>
            <w:tcW w:w="3969" w:type="dxa"/>
          </w:tcPr>
          <w:p w14:paraId="4538AE61" w14:textId="5BB31D46"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Folket bøjer sig og siger:</w:t>
            </w:r>
          </w:p>
        </w:tc>
        <w:tc>
          <w:tcPr>
            <w:tcW w:w="3969" w:type="dxa"/>
          </w:tcPr>
          <w:p w14:paraId="2A86AB96" w14:textId="3A608F9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bow down and say:</w:t>
            </w:r>
          </w:p>
        </w:tc>
        <w:tc>
          <w:tcPr>
            <w:tcW w:w="2552" w:type="dxa"/>
          </w:tcPr>
          <w:p w14:paraId="0B7165FF" w14:textId="47F54630"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يسجد الشعب أيضا ويقولون:</w:t>
            </w:r>
          </w:p>
        </w:tc>
      </w:tr>
      <w:tr w:rsidR="004366FC" w:rsidRPr="004332C7" w14:paraId="67C1A16C" w14:textId="77777777" w:rsidTr="009C52C7">
        <w:trPr>
          <w:jc w:val="center"/>
        </w:trPr>
        <w:tc>
          <w:tcPr>
            <w:tcW w:w="3969" w:type="dxa"/>
          </w:tcPr>
          <w:p w14:paraId="7C9E68DE" w14:textId="1054CA45"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C833B14" w14:textId="1D8D69B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igen, vi tror</w:t>
            </w:r>
          </w:p>
        </w:tc>
        <w:tc>
          <w:tcPr>
            <w:tcW w:w="3969" w:type="dxa"/>
          </w:tcPr>
          <w:p w14:paraId="3DDCA61E" w14:textId="2C37C816"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17E202A" w14:textId="642A17B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Again, I believe.</w:t>
            </w:r>
          </w:p>
        </w:tc>
        <w:tc>
          <w:tcPr>
            <w:tcW w:w="2552" w:type="dxa"/>
          </w:tcPr>
          <w:p w14:paraId="74D2CBC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0EA4EA6A" w14:textId="55E06031"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وأيضا أؤمن</w:t>
            </w:r>
            <w:r w:rsidRPr="004319C3">
              <w:rPr>
                <w:rFonts w:asciiTheme="majorBidi" w:hAnsiTheme="majorBidi" w:cstheme="majorBidi"/>
                <w:b/>
                <w:bCs/>
                <w:color w:val="000000"/>
                <w:sz w:val="24"/>
                <w:szCs w:val="24"/>
              </w:rPr>
              <w:t>.</w:t>
            </w:r>
          </w:p>
        </w:tc>
      </w:tr>
      <w:tr w:rsidR="009C52C7" w:rsidRPr="004332C7" w14:paraId="6EFB7E6C" w14:textId="77777777" w:rsidTr="009C52C7">
        <w:trPr>
          <w:jc w:val="center"/>
        </w:trPr>
        <w:tc>
          <w:tcPr>
            <w:tcW w:w="3969" w:type="dxa"/>
          </w:tcPr>
          <w:p w14:paraId="2F921DE9"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392397B" w14:textId="77777777" w:rsidR="009C52C7" w:rsidRPr="004332C7" w:rsidRDefault="009C52C7" w:rsidP="00C767E9">
            <w:pPr>
              <w:jc w:val="both"/>
              <w:rPr>
                <w:rFonts w:asciiTheme="majorBidi" w:hAnsiTheme="majorBidi" w:cstheme="majorBidi"/>
                <w:b/>
                <w:bCs/>
                <w:color w:val="C10000"/>
                <w:sz w:val="24"/>
                <w:szCs w:val="24"/>
              </w:rPr>
            </w:pPr>
          </w:p>
        </w:tc>
        <w:tc>
          <w:tcPr>
            <w:tcW w:w="2552" w:type="dxa"/>
          </w:tcPr>
          <w:p w14:paraId="6BB3E23F"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A31C7EE" w14:textId="77777777" w:rsidTr="009C52C7">
        <w:trPr>
          <w:jc w:val="center"/>
        </w:trPr>
        <w:tc>
          <w:tcPr>
            <w:tcW w:w="3969" w:type="dxa"/>
          </w:tcPr>
          <w:p w14:paraId="0A5A9FED" w14:textId="1286914A" w:rsidR="004366FC" w:rsidRPr="004332C7" w:rsidRDefault="005245D7"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udstrækker sine hænder, bøjer sit hoved for Herren og siger:</w:t>
            </w:r>
          </w:p>
        </w:tc>
        <w:tc>
          <w:tcPr>
            <w:tcW w:w="3969" w:type="dxa"/>
          </w:tcPr>
          <w:p w14:paraId="51B60BF5" w14:textId="4E238B5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stretches forth his hands and bows his head to the Lord, saying:</w:t>
            </w:r>
          </w:p>
        </w:tc>
        <w:tc>
          <w:tcPr>
            <w:tcW w:w="2552" w:type="dxa"/>
          </w:tcPr>
          <w:p w14:paraId="4FF58D12" w14:textId="27C63EE3" w:rsidR="004366FC" w:rsidRPr="00C06844" w:rsidRDefault="004366FC" w:rsidP="00666EF6">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يبسط الكاهن يديه ويخضع برأسه للرب</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ويقول:</w:t>
            </w:r>
          </w:p>
        </w:tc>
      </w:tr>
      <w:tr w:rsidR="004366FC" w:rsidRPr="009B270D" w14:paraId="5F5D2B83" w14:textId="77777777" w:rsidTr="009C52C7">
        <w:trPr>
          <w:jc w:val="center"/>
        </w:trPr>
        <w:tc>
          <w:tcPr>
            <w:tcW w:w="3969" w:type="dxa"/>
          </w:tcPr>
          <w:p w14:paraId="14AA6E83" w14:textId="3FFF5177"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2CFA784" w14:textId="118C1246" w:rsidR="004366FC" w:rsidRPr="004332C7" w:rsidRDefault="005245D7" w:rsidP="00C767E9">
            <w:pPr>
              <w:jc w:val="both"/>
              <w:rPr>
                <w:rFonts w:asciiTheme="majorBidi" w:hAnsiTheme="majorBidi" w:cstheme="majorBidi"/>
                <w:sz w:val="24"/>
                <w:szCs w:val="24"/>
              </w:rPr>
            </w:pPr>
            <w:r w:rsidRPr="004332C7">
              <w:rPr>
                <w:rFonts w:asciiTheme="majorBidi" w:hAnsiTheme="majorBidi" w:cstheme="majorBidi"/>
                <w:sz w:val="24"/>
                <w:szCs w:val="24"/>
              </w:rPr>
              <w:t>V</w:t>
            </w:r>
            <w:r w:rsidR="004366FC" w:rsidRPr="004332C7">
              <w:rPr>
                <w:rFonts w:asciiTheme="majorBidi" w:hAnsiTheme="majorBidi" w:cstheme="majorBidi"/>
                <w:sz w:val="24"/>
                <w:szCs w:val="24"/>
              </w:rPr>
              <w:t>or Herre-Gud-og Frelser Jesus Kristus, som gives til syndernes forladelse og evigt liv for dem, som modtager det.</w:t>
            </w:r>
          </w:p>
        </w:tc>
        <w:tc>
          <w:tcPr>
            <w:tcW w:w="3969" w:type="dxa"/>
          </w:tcPr>
          <w:p w14:paraId="3FA279F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35A3350" w14:textId="572DA67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Our Lord, God, and Savior Jesus Christ, given for the remission of sins and eternal life to those who partake of Him.</w:t>
            </w:r>
          </w:p>
        </w:tc>
        <w:tc>
          <w:tcPr>
            <w:tcW w:w="2552" w:type="dxa"/>
          </w:tcPr>
          <w:p w14:paraId="1C9CA5A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66F8564" w14:textId="26AAFF06"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ربنا وإلهنا ومخلصنا يسوع</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المسيح. يعطى لغفران الخطايا</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وحياة أبدية لمن يتناول منه</w:t>
            </w:r>
            <w:r w:rsidRPr="004319C3">
              <w:rPr>
                <w:rFonts w:asciiTheme="majorBidi" w:hAnsiTheme="majorBidi" w:cstheme="majorBidi"/>
                <w:b/>
                <w:bCs/>
                <w:color w:val="000000"/>
                <w:sz w:val="24"/>
                <w:szCs w:val="24"/>
                <w:lang w:val="en-US"/>
              </w:rPr>
              <w:t>.</w:t>
            </w:r>
          </w:p>
        </w:tc>
      </w:tr>
      <w:tr w:rsidR="009C52C7" w:rsidRPr="009B270D" w14:paraId="6E7BB464" w14:textId="77777777" w:rsidTr="009C52C7">
        <w:trPr>
          <w:jc w:val="center"/>
        </w:trPr>
        <w:tc>
          <w:tcPr>
            <w:tcW w:w="3969" w:type="dxa"/>
          </w:tcPr>
          <w:p w14:paraId="1BB7FA6A"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C0E711F"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116B071"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9746134" w14:textId="77777777" w:rsidTr="009C52C7">
        <w:trPr>
          <w:jc w:val="center"/>
        </w:trPr>
        <w:tc>
          <w:tcPr>
            <w:tcW w:w="3969" w:type="dxa"/>
          </w:tcPr>
          <w:p w14:paraId="145B26CC" w14:textId="688765B4" w:rsidR="004366FC" w:rsidRPr="004332C7" w:rsidRDefault="008714B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Nu er brødet i sandhed blevet til Kristi legeme og vinen, Kristi blod. Efter korstegnelsen</w:t>
            </w:r>
            <w:r w:rsidR="005A789C"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af begge</w:t>
            </w:r>
            <w:r w:rsidR="005A789C" w:rsidRPr="00C06844">
              <w:rPr>
                <w:rFonts w:asciiTheme="majorBidi" w:hAnsiTheme="majorBidi" w:cstheme="majorBidi"/>
                <w:color w:val="1F497D" w:themeColor="text2"/>
                <w:sz w:val="24"/>
                <w:szCs w:val="24"/>
              </w:rPr>
              <w:t>, sker det gennem Dem og ved Dem.</w:t>
            </w:r>
          </w:p>
        </w:tc>
        <w:tc>
          <w:tcPr>
            <w:tcW w:w="3969" w:type="dxa"/>
          </w:tcPr>
          <w:p w14:paraId="07EC0A4C" w14:textId="1C3A7C9B"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Now indeed the bread has become the Body of Christ and the wine the Blood of Christ. After this, the signing, of </w:t>
            </w:r>
            <w:proofErr w:type="gramStart"/>
            <w:r w:rsidRPr="00C06844">
              <w:rPr>
                <w:rFonts w:asciiTheme="majorBidi" w:hAnsiTheme="majorBidi" w:cstheme="majorBidi"/>
                <w:color w:val="1F497D" w:themeColor="text2"/>
                <w:sz w:val="24"/>
                <w:szCs w:val="24"/>
                <w:lang w:val="en-US"/>
              </w:rPr>
              <w:t>both of Them</w:t>
            </w:r>
            <w:proofErr w:type="gramEnd"/>
            <w:r w:rsidRPr="00C06844">
              <w:rPr>
                <w:rFonts w:asciiTheme="majorBidi" w:hAnsiTheme="majorBidi" w:cstheme="majorBidi"/>
                <w:color w:val="1F497D" w:themeColor="text2"/>
                <w:sz w:val="24"/>
                <w:szCs w:val="24"/>
                <w:lang w:val="en-US"/>
              </w:rPr>
              <w:t xml:space="preserve"> shall be through Them and by Them.</w:t>
            </w:r>
          </w:p>
        </w:tc>
        <w:tc>
          <w:tcPr>
            <w:tcW w:w="2552" w:type="dxa"/>
          </w:tcPr>
          <w:p w14:paraId="0553C334" w14:textId="7701E546" w:rsidR="004366FC" w:rsidRPr="00C06844" w:rsidRDefault="004366FC" w:rsidP="00666EF6">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الآن فقد صار القربان جسد السيد المسيح</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والخمر دم السيد المسيح وصار رشمهما في</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ما بعد منهما وبهما.</w:t>
            </w:r>
          </w:p>
        </w:tc>
      </w:tr>
      <w:tr w:rsidR="004366FC" w:rsidRPr="009B270D" w14:paraId="58ABCA3E" w14:textId="77777777" w:rsidTr="009C52C7">
        <w:trPr>
          <w:jc w:val="center"/>
        </w:trPr>
        <w:tc>
          <w:tcPr>
            <w:tcW w:w="3969" w:type="dxa"/>
          </w:tcPr>
          <w:p w14:paraId="695E472B" w14:textId="023D64D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0C1F464" w14:textId="439B8EB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Amen. Herre, forbarm dig. Herre, forbarm dig. Herre, forbarm dig.</w:t>
            </w:r>
          </w:p>
        </w:tc>
        <w:tc>
          <w:tcPr>
            <w:tcW w:w="3969" w:type="dxa"/>
          </w:tcPr>
          <w:p w14:paraId="1EAA87E9" w14:textId="7303CE94"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BC95468" w14:textId="60DD239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Amen.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have mercy, Lord have mercy.</w:t>
            </w:r>
          </w:p>
        </w:tc>
        <w:tc>
          <w:tcPr>
            <w:tcW w:w="2552" w:type="dxa"/>
          </w:tcPr>
          <w:p w14:paraId="035A5F2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65B7D679" w14:textId="2013F2EF" w:rsidR="004366FC" w:rsidRPr="004319C3" w:rsidRDefault="004366FC" w:rsidP="00666EF6">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آمين. يا ربُ إرحم، يا ربُ إرحم،</w:t>
            </w:r>
            <w:r w:rsidR="00666EF6"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يا ربُ إرحم</w:t>
            </w:r>
            <w:r w:rsidRPr="0019613F">
              <w:rPr>
                <w:rFonts w:asciiTheme="majorBidi" w:hAnsiTheme="majorBidi" w:cstheme="majorBidi"/>
                <w:b/>
                <w:bCs/>
                <w:color w:val="000000"/>
                <w:sz w:val="24"/>
                <w:szCs w:val="24"/>
                <w:lang w:val="en-US"/>
              </w:rPr>
              <w:t>.</w:t>
            </w:r>
          </w:p>
        </w:tc>
      </w:tr>
      <w:tr w:rsidR="009C52C7" w:rsidRPr="009B270D" w14:paraId="7C23BCD4" w14:textId="77777777" w:rsidTr="009C52C7">
        <w:trPr>
          <w:jc w:val="center"/>
        </w:trPr>
        <w:tc>
          <w:tcPr>
            <w:tcW w:w="3969" w:type="dxa"/>
          </w:tcPr>
          <w:p w14:paraId="581456A1"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F4C41EC"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4B89AFA2"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C56E3D7" w14:textId="77777777" w:rsidTr="009C52C7">
        <w:trPr>
          <w:jc w:val="center"/>
        </w:trPr>
        <w:tc>
          <w:tcPr>
            <w:tcW w:w="3969" w:type="dxa"/>
          </w:tcPr>
          <w:p w14:paraId="517A8C6E" w14:textId="020BCC30"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siger præsten følgende bøn, og menigheden svarer ham efter hver sætning ved at sige Kyrie Eleison, </w:t>
            </w:r>
            <w:r w:rsidR="004F684E"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Herre, forbarm dig</w:t>
            </w:r>
            <w:r w:rsidR="004F684E" w:rsidRPr="00C06844">
              <w:rPr>
                <w:rFonts w:asciiTheme="majorBidi" w:hAnsiTheme="majorBidi" w:cstheme="majorBidi"/>
                <w:color w:val="1F497D" w:themeColor="text2"/>
                <w:sz w:val="24"/>
                <w:szCs w:val="24"/>
              </w:rPr>
              <w:t>)</w:t>
            </w:r>
          </w:p>
        </w:tc>
        <w:tc>
          <w:tcPr>
            <w:tcW w:w="3969" w:type="dxa"/>
          </w:tcPr>
          <w:p w14:paraId="656A44FB" w14:textId="19A4EE90"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prays the following </w:t>
            </w:r>
            <w:proofErr w:type="gramStart"/>
            <w:r w:rsidRPr="00C06844">
              <w:rPr>
                <w:rFonts w:asciiTheme="majorBidi" w:hAnsiTheme="majorBidi" w:cstheme="majorBidi"/>
                <w:color w:val="1F497D" w:themeColor="text2"/>
                <w:sz w:val="24"/>
                <w:szCs w:val="24"/>
                <w:lang w:val="en-US"/>
              </w:rPr>
              <w:t>litanies</w:t>
            </w:r>
            <w:proofErr w:type="gramEnd"/>
            <w:r w:rsidRPr="00C06844">
              <w:rPr>
                <w:rFonts w:asciiTheme="majorBidi" w:hAnsiTheme="majorBidi" w:cstheme="majorBidi"/>
                <w:color w:val="1F497D" w:themeColor="text2"/>
                <w:sz w:val="24"/>
                <w:szCs w:val="24"/>
                <w:lang w:val="en-US"/>
              </w:rPr>
              <w:t xml:space="preserve"> and the people responds saying “</w:t>
            </w:r>
            <w:r w:rsidR="004F684E" w:rsidRPr="00C06844">
              <w:rPr>
                <w:rFonts w:asciiTheme="majorBidi" w:hAnsiTheme="majorBidi" w:cstheme="majorBidi"/>
                <w:color w:val="1F497D" w:themeColor="text2"/>
                <w:sz w:val="24"/>
                <w:szCs w:val="24"/>
                <w:lang w:val="en-US"/>
              </w:rPr>
              <w:t>Kyrie Eleison</w:t>
            </w:r>
            <w:r w:rsidRPr="00C06844">
              <w:rPr>
                <w:rFonts w:asciiTheme="majorBidi" w:hAnsiTheme="majorBidi" w:cstheme="majorBidi"/>
                <w:color w:val="1F497D" w:themeColor="text2"/>
                <w:sz w:val="24"/>
                <w:szCs w:val="24"/>
                <w:lang w:val="en-US"/>
              </w:rPr>
              <w:t>”</w:t>
            </w:r>
            <w:r w:rsidR="004F684E" w:rsidRPr="00C06844">
              <w:rPr>
                <w:rFonts w:asciiTheme="majorBidi" w:hAnsiTheme="majorBidi" w:cstheme="majorBidi"/>
                <w:color w:val="1F497D" w:themeColor="text2"/>
                <w:sz w:val="24"/>
                <w:szCs w:val="24"/>
                <w:lang w:val="en-US"/>
              </w:rPr>
              <w:t xml:space="preserve"> (Lord have mercy)</w:t>
            </w:r>
            <w:r w:rsidRPr="00C06844">
              <w:rPr>
                <w:rFonts w:asciiTheme="majorBidi" w:hAnsiTheme="majorBidi" w:cstheme="majorBidi"/>
                <w:color w:val="1F497D" w:themeColor="text2"/>
                <w:sz w:val="24"/>
                <w:szCs w:val="24"/>
                <w:lang w:val="en-US"/>
              </w:rPr>
              <w:t xml:space="preserve"> after each verse</w:t>
            </w:r>
          </w:p>
        </w:tc>
        <w:tc>
          <w:tcPr>
            <w:tcW w:w="2552" w:type="dxa"/>
          </w:tcPr>
          <w:p w14:paraId="38E5360A" w14:textId="3FBB88E8" w:rsidR="004366FC" w:rsidRPr="00C06844" w:rsidRDefault="004366FC" w:rsidP="00666EF6">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هذه الطلبات ويجاوبه الشعب بعد</w:t>
            </w:r>
            <w:r w:rsidR="00666EF6"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كل ربع قائلين</w:t>
            </w:r>
            <w:r w:rsidRPr="00C06844">
              <w:rPr>
                <w:rFonts w:asciiTheme="majorBidi" w:hAnsiTheme="majorBidi" w:cstheme="majorBidi"/>
                <w:b/>
                <w:bCs/>
                <w:color w:val="1F497D" w:themeColor="text2"/>
                <w:sz w:val="24"/>
                <w:szCs w:val="24"/>
                <w:rtl/>
                <w:lang w:val="en-US"/>
              </w:rPr>
              <w:t xml:space="preserve"> </w:t>
            </w:r>
            <w:r w:rsidR="004F684E" w:rsidRPr="00C06844">
              <w:rPr>
                <w:rFonts w:asciiTheme="majorBidi" w:hAnsiTheme="majorBidi" w:cstheme="majorBidi"/>
                <w:b/>
                <w:bCs/>
                <w:color w:val="1F497D" w:themeColor="text2"/>
                <w:sz w:val="24"/>
                <w:szCs w:val="24"/>
                <w:rtl/>
                <w:lang w:val="en-US"/>
              </w:rPr>
              <w:t>كيرياليسون - يا ربُ إرحم.</w:t>
            </w:r>
          </w:p>
        </w:tc>
      </w:tr>
    </w:tbl>
    <w:p w14:paraId="40258CB2" w14:textId="77777777" w:rsidR="000022D0" w:rsidRPr="0019613F" w:rsidRDefault="000022D0" w:rsidP="000022D0">
      <w:pPr>
        <w:rPr>
          <w:lang w:val="en-US"/>
        </w:rPr>
      </w:pPr>
    </w:p>
    <w:p w14:paraId="28958EFB" w14:textId="0578D08B" w:rsidR="00B05B61" w:rsidRPr="004332C7" w:rsidRDefault="00B05B61" w:rsidP="00CC0D5F">
      <w:pPr>
        <w:pStyle w:val="Heading2"/>
        <w:jc w:val="center"/>
        <w:rPr>
          <w:b/>
          <w:bCs/>
          <w:sz w:val="28"/>
          <w:szCs w:val="28"/>
          <w:rtl/>
        </w:rPr>
      </w:pPr>
      <w:bookmarkStart w:id="20" w:name="_Toc97819957"/>
      <w:r w:rsidRPr="004332C7">
        <w:rPr>
          <w:b/>
          <w:bCs/>
          <w:sz w:val="28"/>
          <w:szCs w:val="28"/>
        </w:rPr>
        <w:t>The Litanies</w:t>
      </w:r>
      <w:bookmarkEnd w:id="20"/>
    </w:p>
    <w:p w14:paraId="08556FA3" w14:textId="77777777" w:rsidR="00A759E0" w:rsidRPr="004332C7" w:rsidRDefault="00A759E0" w:rsidP="00A759E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4366FC" w:rsidRPr="004332C7" w14:paraId="1288507E" w14:textId="77777777" w:rsidTr="009C52C7">
        <w:trPr>
          <w:jc w:val="center"/>
        </w:trPr>
        <w:tc>
          <w:tcPr>
            <w:tcW w:w="3969" w:type="dxa"/>
            <w:shd w:val="clear" w:color="auto" w:fill="EAF1DD" w:themeFill="accent3" w:themeFillTint="33"/>
            <w:vAlign w:val="center"/>
          </w:tcPr>
          <w:p w14:paraId="3C31728A" w14:textId="0779065D" w:rsidR="004366FC" w:rsidRPr="008B6C38" w:rsidRDefault="004366F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Forbøn</w:t>
            </w:r>
          </w:p>
        </w:tc>
        <w:tc>
          <w:tcPr>
            <w:tcW w:w="3969" w:type="dxa"/>
            <w:shd w:val="clear" w:color="auto" w:fill="EAF1DD" w:themeFill="accent3" w:themeFillTint="33"/>
            <w:vAlign w:val="center"/>
          </w:tcPr>
          <w:p w14:paraId="5003DA98" w14:textId="7C43A1CA" w:rsidR="004366FC" w:rsidRPr="008B6C38" w:rsidRDefault="004366FC" w:rsidP="008B6C38">
            <w:pPr>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Pr>
              <w:t>The Litanies</w:t>
            </w:r>
          </w:p>
        </w:tc>
        <w:tc>
          <w:tcPr>
            <w:tcW w:w="2552" w:type="dxa"/>
            <w:shd w:val="clear" w:color="auto" w:fill="EAF1DD" w:themeFill="accent3" w:themeFillTint="33"/>
            <w:vAlign w:val="center"/>
          </w:tcPr>
          <w:p w14:paraId="3EE5D77B" w14:textId="3D03E9B8" w:rsidR="004366FC" w:rsidRPr="008B6C38" w:rsidRDefault="004366FC" w:rsidP="008B6C38">
            <w:pPr>
              <w:bidi/>
              <w:jc w:val="center"/>
              <w:rPr>
                <w:rFonts w:asciiTheme="majorBidi" w:hAnsiTheme="majorBidi" w:cstheme="majorBidi"/>
                <w:b/>
                <w:bCs/>
                <w:sz w:val="28"/>
                <w:szCs w:val="28"/>
                <w:lang w:val="en-US"/>
              </w:rPr>
            </w:pPr>
            <w:r w:rsidRPr="008B6C38">
              <w:rPr>
                <w:rFonts w:asciiTheme="majorBidi" w:hAnsiTheme="majorBidi" w:cstheme="majorBidi"/>
                <w:b/>
                <w:bCs/>
                <w:color w:val="C10000"/>
                <w:sz w:val="28"/>
                <w:szCs w:val="28"/>
                <w:rtl/>
              </w:rPr>
              <w:t>الطلبات</w:t>
            </w:r>
          </w:p>
        </w:tc>
      </w:tr>
      <w:tr w:rsidR="004366FC" w:rsidRPr="009B270D" w14:paraId="51E2C95F" w14:textId="77777777" w:rsidTr="009C52C7">
        <w:trPr>
          <w:jc w:val="center"/>
        </w:trPr>
        <w:tc>
          <w:tcPr>
            <w:tcW w:w="3969" w:type="dxa"/>
          </w:tcPr>
          <w:p w14:paraId="6EF26FA0" w14:textId="305BB13F"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284BE34" w14:textId="1DC4CE0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Ja, vi beder dig, Kristus, vor Gud. Styrk kirkens grundvold</w:t>
            </w:r>
            <w:r w:rsidR="005245D7" w:rsidRPr="004332C7">
              <w:rPr>
                <w:rFonts w:asciiTheme="majorBidi" w:hAnsiTheme="majorBidi" w:cstheme="majorBidi"/>
                <w:sz w:val="24"/>
                <w:szCs w:val="24"/>
              </w:rPr>
              <w:t>.</w:t>
            </w:r>
          </w:p>
        </w:tc>
        <w:tc>
          <w:tcPr>
            <w:tcW w:w="3969" w:type="dxa"/>
          </w:tcPr>
          <w:p w14:paraId="5C8170B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9818EDC" w14:textId="6CCDA63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Yes, we ask You, O Christ our God, confirm the foundation of the church.</w:t>
            </w:r>
          </w:p>
        </w:tc>
        <w:tc>
          <w:tcPr>
            <w:tcW w:w="2552" w:type="dxa"/>
          </w:tcPr>
          <w:p w14:paraId="64BE51CF"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A5249B7" w14:textId="33E7484D"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نعم نسألك أيها المسيح إلهنا</w:t>
            </w:r>
            <w:r w:rsidRPr="004319C3">
              <w:rPr>
                <w:rFonts w:asciiTheme="majorBidi" w:hAnsiTheme="majorBidi" w:cstheme="majorBidi"/>
                <w:b/>
                <w:bCs/>
                <w:color w:val="000000"/>
                <w:sz w:val="24"/>
                <w:szCs w:val="24"/>
                <w:lang w:val="en-US"/>
              </w:rPr>
              <w:t>:</w:t>
            </w:r>
            <w:r w:rsidR="00F9480A"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color w:val="000000"/>
                <w:sz w:val="24"/>
                <w:szCs w:val="24"/>
                <w:rtl/>
              </w:rPr>
              <w:t>ثبت اساس الكنيسة</w:t>
            </w:r>
            <w:r w:rsidRPr="0019613F">
              <w:rPr>
                <w:rFonts w:asciiTheme="majorBidi" w:hAnsiTheme="majorBidi" w:cstheme="majorBidi"/>
                <w:b/>
                <w:bCs/>
                <w:color w:val="000000"/>
                <w:sz w:val="24"/>
                <w:szCs w:val="24"/>
                <w:lang w:val="en-US"/>
              </w:rPr>
              <w:t>.</w:t>
            </w:r>
          </w:p>
        </w:tc>
      </w:tr>
      <w:tr w:rsidR="004366FC" w:rsidRPr="004332C7" w14:paraId="51346B0C" w14:textId="77777777" w:rsidTr="009C52C7">
        <w:trPr>
          <w:jc w:val="center"/>
        </w:trPr>
        <w:tc>
          <w:tcPr>
            <w:tcW w:w="3969" w:type="dxa"/>
          </w:tcPr>
          <w:p w14:paraId="5C01052C" w14:textId="31981059"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4541DD4" w14:textId="22206A4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r w:rsidR="005245D7" w:rsidRPr="004332C7">
              <w:rPr>
                <w:rFonts w:asciiTheme="majorBidi" w:hAnsiTheme="majorBidi" w:cstheme="majorBidi"/>
                <w:sz w:val="24"/>
                <w:szCs w:val="24"/>
                <w:lang w:val="en-US"/>
              </w:rPr>
              <w:t>.</w:t>
            </w:r>
          </w:p>
        </w:tc>
        <w:tc>
          <w:tcPr>
            <w:tcW w:w="3969" w:type="dxa"/>
          </w:tcPr>
          <w:p w14:paraId="234978EA" w14:textId="77777777"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b/>
                <w:bCs/>
                <w:color w:val="C10000"/>
                <w:sz w:val="24"/>
                <w:szCs w:val="24"/>
              </w:rPr>
              <w:t>People</w:t>
            </w:r>
            <w:r w:rsidRPr="004332C7">
              <w:rPr>
                <w:rFonts w:asciiTheme="majorBidi" w:hAnsiTheme="majorBidi" w:cstheme="majorBidi"/>
                <w:color w:val="C10000"/>
                <w:sz w:val="24"/>
                <w:szCs w:val="24"/>
              </w:rPr>
              <w:t>:</w:t>
            </w:r>
          </w:p>
          <w:p w14:paraId="2A08F91A" w14:textId="54B07DE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42FD341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5491EEE" w14:textId="06C3953F"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1A41974A" w14:textId="77777777" w:rsidTr="009C52C7">
        <w:trPr>
          <w:jc w:val="center"/>
        </w:trPr>
        <w:tc>
          <w:tcPr>
            <w:tcW w:w="3969" w:type="dxa"/>
          </w:tcPr>
          <w:p w14:paraId="1BFA8E98"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63D103E"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FA50F1D"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D4C7C40" w14:textId="77777777" w:rsidTr="009C52C7">
        <w:trPr>
          <w:jc w:val="center"/>
        </w:trPr>
        <w:tc>
          <w:tcPr>
            <w:tcW w:w="3969" w:type="dxa"/>
          </w:tcPr>
          <w:p w14:paraId="7F802D42" w14:textId="79085654"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62FB9C59" w14:textId="4CBF4DF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Kærlighedens enhed lad den slå rod hos os.</w:t>
            </w:r>
          </w:p>
        </w:tc>
        <w:tc>
          <w:tcPr>
            <w:tcW w:w="3969" w:type="dxa"/>
          </w:tcPr>
          <w:p w14:paraId="32FD5B6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9A9FF3C" w14:textId="3CA8D3E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 oneness of heart that is of love, may it take root in us.</w:t>
            </w:r>
          </w:p>
        </w:tc>
        <w:tc>
          <w:tcPr>
            <w:tcW w:w="2552" w:type="dxa"/>
          </w:tcPr>
          <w:p w14:paraId="5A7E1DB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9B19922" w14:textId="4796BD79"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وحدانية القلب التي للمحبة</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فلتتأصل فينا</w:t>
            </w:r>
            <w:r w:rsidRPr="004319C3">
              <w:rPr>
                <w:rFonts w:asciiTheme="majorBidi" w:hAnsiTheme="majorBidi" w:cstheme="majorBidi"/>
                <w:b/>
                <w:bCs/>
                <w:color w:val="000000"/>
                <w:sz w:val="24"/>
                <w:szCs w:val="24"/>
                <w:lang w:val="en-US"/>
              </w:rPr>
              <w:t>.</w:t>
            </w:r>
          </w:p>
        </w:tc>
      </w:tr>
      <w:tr w:rsidR="004366FC" w:rsidRPr="004332C7" w14:paraId="751890D3" w14:textId="77777777" w:rsidTr="009C52C7">
        <w:trPr>
          <w:jc w:val="center"/>
        </w:trPr>
        <w:tc>
          <w:tcPr>
            <w:tcW w:w="3969" w:type="dxa"/>
          </w:tcPr>
          <w:p w14:paraId="64B58E88" w14:textId="776FF5C5"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A47875B" w14:textId="0356389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r w:rsidR="005245D7" w:rsidRPr="004332C7">
              <w:rPr>
                <w:rFonts w:asciiTheme="majorBidi" w:hAnsiTheme="majorBidi" w:cstheme="majorBidi"/>
                <w:sz w:val="24"/>
                <w:szCs w:val="24"/>
                <w:lang w:val="en-US"/>
              </w:rPr>
              <w:t>.</w:t>
            </w:r>
          </w:p>
        </w:tc>
        <w:tc>
          <w:tcPr>
            <w:tcW w:w="3969" w:type="dxa"/>
          </w:tcPr>
          <w:p w14:paraId="75D6D25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5207B50" w14:textId="4D4FD5A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0AC357B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A2769F5" w14:textId="03097D66"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33DE208E" w14:textId="77777777" w:rsidTr="009C52C7">
        <w:trPr>
          <w:jc w:val="center"/>
        </w:trPr>
        <w:tc>
          <w:tcPr>
            <w:tcW w:w="3969" w:type="dxa"/>
          </w:tcPr>
          <w:p w14:paraId="7757C8B3"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DBB6C77"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A3D11BC"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74B13C2" w14:textId="77777777" w:rsidTr="009C52C7">
        <w:trPr>
          <w:jc w:val="center"/>
        </w:trPr>
        <w:tc>
          <w:tcPr>
            <w:tcW w:w="3969" w:type="dxa"/>
          </w:tcPr>
          <w:p w14:paraId="735534C9" w14:textId="151E127F"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A78F107" w14:textId="45A5C3D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troens sandhed blive større, Jævn fromhedens vej for os</w:t>
            </w:r>
            <w:r w:rsidR="005245D7" w:rsidRPr="004332C7">
              <w:rPr>
                <w:rFonts w:asciiTheme="majorBidi" w:hAnsiTheme="majorBidi" w:cstheme="majorBidi"/>
                <w:sz w:val="24"/>
                <w:szCs w:val="24"/>
              </w:rPr>
              <w:t>.</w:t>
            </w:r>
          </w:p>
        </w:tc>
        <w:tc>
          <w:tcPr>
            <w:tcW w:w="3969" w:type="dxa"/>
          </w:tcPr>
          <w:p w14:paraId="03AB8233"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CC3757C" w14:textId="65AE8B2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May the righteousness of faith grow, straighten for us the way of godliness.</w:t>
            </w:r>
          </w:p>
        </w:tc>
        <w:tc>
          <w:tcPr>
            <w:tcW w:w="2552" w:type="dxa"/>
          </w:tcPr>
          <w:p w14:paraId="1E01C58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17EC4A8" w14:textId="0E3EF28E"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لينمُ بر الإيمان، سهِّل لنا طريق</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التقوي</w:t>
            </w:r>
            <w:r w:rsidRPr="0019613F">
              <w:rPr>
                <w:rFonts w:asciiTheme="majorBidi" w:hAnsiTheme="majorBidi" w:cstheme="majorBidi"/>
                <w:b/>
                <w:bCs/>
                <w:color w:val="000000"/>
                <w:sz w:val="24"/>
                <w:szCs w:val="24"/>
                <w:lang w:val="en-US"/>
              </w:rPr>
              <w:t>.</w:t>
            </w:r>
          </w:p>
        </w:tc>
      </w:tr>
      <w:tr w:rsidR="004366FC" w:rsidRPr="004332C7" w14:paraId="48D7F124" w14:textId="77777777" w:rsidTr="009C52C7">
        <w:trPr>
          <w:jc w:val="center"/>
        </w:trPr>
        <w:tc>
          <w:tcPr>
            <w:tcW w:w="3969" w:type="dxa"/>
          </w:tcPr>
          <w:p w14:paraId="004C2879" w14:textId="0221C0DB"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641D232" w14:textId="50995B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r w:rsidR="005245D7" w:rsidRPr="004332C7">
              <w:rPr>
                <w:rFonts w:asciiTheme="majorBidi" w:hAnsiTheme="majorBidi" w:cstheme="majorBidi"/>
                <w:sz w:val="24"/>
                <w:szCs w:val="24"/>
                <w:lang w:val="en-US"/>
              </w:rPr>
              <w:t>.</w:t>
            </w:r>
          </w:p>
        </w:tc>
        <w:tc>
          <w:tcPr>
            <w:tcW w:w="3969" w:type="dxa"/>
          </w:tcPr>
          <w:p w14:paraId="55A1443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6297E0A" w14:textId="26C3C08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3EBD98A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40D5101D" w14:textId="0A959BC1"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28E37EDE" w14:textId="77777777" w:rsidTr="009C52C7">
        <w:trPr>
          <w:jc w:val="center"/>
        </w:trPr>
        <w:tc>
          <w:tcPr>
            <w:tcW w:w="3969" w:type="dxa"/>
          </w:tcPr>
          <w:p w14:paraId="31615FA2"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F9E997F"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273A091"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9216035" w14:textId="77777777" w:rsidTr="009C52C7">
        <w:trPr>
          <w:jc w:val="center"/>
        </w:trPr>
        <w:tc>
          <w:tcPr>
            <w:tcW w:w="3969" w:type="dxa"/>
          </w:tcPr>
          <w:p w14:paraId="26D6EDF2" w14:textId="612E0B63"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F4ACC4B" w14:textId="5BA9B2F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Spænd hyrdernes bælte. Styrk dem, som de vogter.</w:t>
            </w:r>
          </w:p>
        </w:tc>
        <w:tc>
          <w:tcPr>
            <w:tcW w:w="3969" w:type="dxa"/>
          </w:tcPr>
          <w:p w14:paraId="605BC6C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38C2766" w14:textId="3BE58B2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Control the shepherds, and those whom they shepherd, confirm.</w:t>
            </w:r>
          </w:p>
        </w:tc>
        <w:tc>
          <w:tcPr>
            <w:tcW w:w="2552" w:type="dxa"/>
          </w:tcPr>
          <w:p w14:paraId="5D432C6F"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2D038D8" w14:textId="390CD97C"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الرعاة إضبطهم، الذين يرعونهم</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ثبتهم</w:t>
            </w:r>
            <w:r w:rsidRPr="004319C3">
              <w:rPr>
                <w:rFonts w:asciiTheme="majorBidi" w:hAnsiTheme="majorBidi" w:cstheme="majorBidi"/>
                <w:b/>
                <w:bCs/>
                <w:color w:val="000000"/>
                <w:sz w:val="24"/>
                <w:szCs w:val="24"/>
                <w:lang w:val="en-US"/>
              </w:rPr>
              <w:t>.</w:t>
            </w:r>
          </w:p>
        </w:tc>
      </w:tr>
      <w:tr w:rsidR="004366FC" w:rsidRPr="004332C7" w14:paraId="4075E89F" w14:textId="77777777" w:rsidTr="009C52C7">
        <w:trPr>
          <w:jc w:val="center"/>
        </w:trPr>
        <w:tc>
          <w:tcPr>
            <w:tcW w:w="3969" w:type="dxa"/>
          </w:tcPr>
          <w:p w14:paraId="2D92F622" w14:textId="11D1F040"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0748B66" w14:textId="357F7C4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r w:rsidR="005245D7" w:rsidRPr="004332C7">
              <w:rPr>
                <w:rFonts w:asciiTheme="majorBidi" w:hAnsiTheme="majorBidi" w:cstheme="majorBidi"/>
                <w:sz w:val="24"/>
                <w:szCs w:val="24"/>
                <w:lang w:val="en-US"/>
              </w:rPr>
              <w:t>.</w:t>
            </w:r>
          </w:p>
        </w:tc>
        <w:tc>
          <w:tcPr>
            <w:tcW w:w="3969" w:type="dxa"/>
          </w:tcPr>
          <w:p w14:paraId="6BDCA11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214B716" w14:textId="0A1D48E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2081788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FC0BF41" w14:textId="21FA24B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421D4F92" w14:textId="77777777" w:rsidTr="009C52C7">
        <w:trPr>
          <w:jc w:val="center"/>
        </w:trPr>
        <w:tc>
          <w:tcPr>
            <w:tcW w:w="3969" w:type="dxa"/>
          </w:tcPr>
          <w:p w14:paraId="06F26AB3"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CF41073"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5A27C0D3"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7623994" w14:textId="77777777" w:rsidTr="009C52C7">
        <w:trPr>
          <w:jc w:val="center"/>
        </w:trPr>
        <w:tc>
          <w:tcPr>
            <w:tcW w:w="3969" w:type="dxa"/>
          </w:tcPr>
          <w:p w14:paraId="1E73182F" w14:textId="12B02D09"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B5BC702"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Giv præsteskabet anstand,</w:t>
            </w:r>
          </w:p>
          <w:p w14:paraId="0669E499" w14:textId="0AEE94C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munkene og nonnerne afholdenhed,</w:t>
            </w:r>
          </w:p>
        </w:tc>
        <w:tc>
          <w:tcPr>
            <w:tcW w:w="3969" w:type="dxa"/>
          </w:tcPr>
          <w:p w14:paraId="1B5FDE9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77363FA" w14:textId="47EBF2C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Give splendor to the clergy, asceticism to the monks and the nuns.</w:t>
            </w:r>
          </w:p>
        </w:tc>
        <w:tc>
          <w:tcPr>
            <w:tcW w:w="2552" w:type="dxa"/>
          </w:tcPr>
          <w:p w14:paraId="319AC31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0CF2F9C" w14:textId="193AE6E1"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أعط بهاد للإكليروس، نسكا للرهبان والراهبات</w:t>
            </w:r>
            <w:r w:rsidRPr="004319C3">
              <w:rPr>
                <w:rFonts w:asciiTheme="majorBidi" w:hAnsiTheme="majorBidi" w:cstheme="majorBidi"/>
                <w:b/>
                <w:bCs/>
                <w:color w:val="000000"/>
                <w:sz w:val="24"/>
                <w:szCs w:val="24"/>
                <w:lang w:val="en-US"/>
              </w:rPr>
              <w:t>.</w:t>
            </w:r>
          </w:p>
        </w:tc>
      </w:tr>
      <w:tr w:rsidR="004366FC" w:rsidRPr="004332C7" w14:paraId="7B8583A4" w14:textId="77777777" w:rsidTr="009C52C7">
        <w:trPr>
          <w:jc w:val="center"/>
        </w:trPr>
        <w:tc>
          <w:tcPr>
            <w:tcW w:w="3969" w:type="dxa"/>
          </w:tcPr>
          <w:p w14:paraId="46CEE1A1" w14:textId="4FDDE53D"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E47CEAA" w14:textId="09B2C15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p>
        </w:tc>
        <w:tc>
          <w:tcPr>
            <w:tcW w:w="3969" w:type="dxa"/>
          </w:tcPr>
          <w:p w14:paraId="29B111D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3D018CF" w14:textId="0906EF2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6A126B6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154C13A" w14:textId="5FAF81B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0D447560" w14:textId="77777777" w:rsidTr="009C52C7">
        <w:trPr>
          <w:jc w:val="center"/>
        </w:trPr>
        <w:tc>
          <w:tcPr>
            <w:tcW w:w="3969" w:type="dxa"/>
          </w:tcPr>
          <w:p w14:paraId="74301D15"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4D8B2B9"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384D6C67"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D16C81B" w14:textId="77777777" w:rsidTr="009C52C7">
        <w:trPr>
          <w:jc w:val="center"/>
        </w:trPr>
        <w:tc>
          <w:tcPr>
            <w:tcW w:w="3969" w:type="dxa"/>
          </w:tcPr>
          <w:p w14:paraId="4073908D" w14:textId="54984D91"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C1825E9" w14:textId="1479F1E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renhed til dem, der lever jomfrueligt, en god levevis til dem i ægteskab,</w:t>
            </w:r>
          </w:p>
        </w:tc>
        <w:tc>
          <w:tcPr>
            <w:tcW w:w="3969" w:type="dxa"/>
          </w:tcPr>
          <w:p w14:paraId="737E7B39"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57334E2" w14:textId="564A320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Purity to those in virginity, a life of goodness to those in wedlock.</w:t>
            </w:r>
          </w:p>
        </w:tc>
        <w:tc>
          <w:tcPr>
            <w:tcW w:w="2552" w:type="dxa"/>
          </w:tcPr>
          <w:p w14:paraId="301C8AB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FC0A8C1" w14:textId="4B818C6F"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طهارةً للذين في البتولية، حياةً</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صالحة للذين في الزيجة</w:t>
            </w:r>
            <w:r w:rsidRPr="0019613F">
              <w:rPr>
                <w:rFonts w:asciiTheme="majorBidi" w:hAnsiTheme="majorBidi" w:cstheme="majorBidi"/>
                <w:b/>
                <w:bCs/>
                <w:color w:val="000000"/>
                <w:sz w:val="24"/>
                <w:szCs w:val="24"/>
                <w:lang w:val="en-US"/>
              </w:rPr>
              <w:t>.</w:t>
            </w:r>
          </w:p>
        </w:tc>
      </w:tr>
      <w:tr w:rsidR="004366FC" w:rsidRPr="004332C7" w14:paraId="604E001E" w14:textId="77777777" w:rsidTr="009C52C7">
        <w:trPr>
          <w:jc w:val="center"/>
        </w:trPr>
        <w:tc>
          <w:tcPr>
            <w:tcW w:w="3969" w:type="dxa"/>
          </w:tcPr>
          <w:p w14:paraId="4E2E0A28" w14:textId="1869A047"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4E07A566" w14:textId="5748895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p>
        </w:tc>
        <w:tc>
          <w:tcPr>
            <w:tcW w:w="3969" w:type="dxa"/>
          </w:tcPr>
          <w:p w14:paraId="14CA4652"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66121FC" w14:textId="2EF87E9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0E1D800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761718D" w14:textId="1CC4B10F"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1FB35D21" w14:textId="77777777" w:rsidTr="009C52C7">
        <w:trPr>
          <w:jc w:val="center"/>
        </w:trPr>
        <w:tc>
          <w:tcPr>
            <w:tcW w:w="3969" w:type="dxa"/>
          </w:tcPr>
          <w:p w14:paraId="02F04D5C"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7D462F1"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9E48AF4"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0AE26A5" w14:textId="77777777" w:rsidTr="009C52C7">
        <w:trPr>
          <w:jc w:val="center"/>
        </w:trPr>
        <w:tc>
          <w:tcPr>
            <w:tcW w:w="3969" w:type="dxa"/>
          </w:tcPr>
          <w:p w14:paraId="2C7D4405" w14:textId="6B3D8E48"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B676D32" w14:textId="7F5C6FF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barmhjertighed til dem, der omvender sig, godhed til dem, der er rige,</w:t>
            </w:r>
          </w:p>
        </w:tc>
        <w:tc>
          <w:tcPr>
            <w:tcW w:w="3969" w:type="dxa"/>
          </w:tcPr>
          <w:p w14:paraId="5924D052"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9D4D907" w14:textId="7458BC9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Mercy to those in repentance; goodness to the rich.</w:t>
            </w:r>
          </w:p>
        </w:tc>
        <w:tc>
          <w:tcPr>
            <w:tcW w:w="2552" w:type="dxa"/>
          </w:tcPr>
          <w:p w14:paraId="7FD5BF0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596AE6C" w14:textId="460F5600"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رحمةً للذين في التوبة، صلاحا للأغنياء</w:t>
            </w:r>
            <w:r w:rsidRPr="004319C3">
              <w:rPr>
                <w:rFonts w:asciiTheme="majorBidi" w:hAnsiTheme="majorBidi" w:cstheme="majorBidi"/>
                <w:b/>
                <w:bCs/>
                <w:color w:val="000000"/>
                <w:sz w:val="24"/>
                <w:szCs w:val="24"/>
                <w:lang w:val="en-US"/>
              </w:rPr>
              <w:t>.</w:t>
            </w:r>
          </w:p>
        </w:tc>
      </w:tr>
      <w:tr w:rsidR="004366FC" w:rsidRPr="004332C7" w14:paraId="7D043010" w14:textId="77777777" w:rsidTr="009C52C7">
        <w:trPr>
          <w:jc w:val="center"/>
        </w:trPr>
        <w:tc>
          <w:tcPr>
            <w:tcW w:w="3969" w:type="dxa"/>
          </w:tcPr>
          <w:p w14:paraId="09373C39" w14:textId="7178CD7E"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40D77BC" w14:textId="270E11E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p>
        </w:tc>
        <w:tc>
          <w:tcPr>
            <w:tcW w:w="3969" w:type="dxa"/>
          </w:tcPr>
          <w:p w14:paraId="61D1916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73B7416F" w14:textId="3FC4D98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7DD96B6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8562CDE" w14:textId="18FA2F14"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7DD1C117" w14:textId="77777777" w:rsidTr="009C52C7">
        <w:trPr>
          <w:jc w:val="center"/>
        </w:trPr>
        <w:tc>
          <w:tcPr>
            <w:tcW w:w="3969" w:type="dxa"/>
          </w:tcPr>
          <w:p w14:paraId="373BCAE9"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BE42A02"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B2C4EA4"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EF557CC" w14:textId="77777777" w:rsidTr="009C52C7">
        <w:trPr>
          <w:jc w:val="center"/>
        </w:trPr>
        <w:tc>
          <w:tcPr>
            <w:tcW w:w="3969" w:type="dxa"/>
          </w:tcPr>
          <w:p w14:paraId="5CA742A4" w14:textId="10C6081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4B4D9D7" w14:textId="19ABEA2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skånsomhed til ærværdighederne, hjælp til de fattige.</w:t>
            </w:r>
          </w:p>
        </w:tc>
        <w:tc>
          <w:tcPr>
            <w:tcW w:w="3969" w:type="dxa"/>
          </w:tcPr>
          <w:p w14:paraId="3C86040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915C2AE" w14:textId="7C562CC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Meekness to the honorable; help to the poor.</w:t>
            </w:r>
          </w:p>
        </w:tc>
        <w:tc>
          <w:tcPr>
            <w:tcW w:w="2552" w:type="dxa"/>
          </w:tcPr>
          <w:p w14:paraId="265A7A3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2DA622E" w14:textId="7810243D"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دعة للفُضلاء، معونة للمساكين</w:t>
            </w:r>
            <w:r w:rsidRPr="004319C3">
              <w:rPr>
                <w:rFonts w:asciiTheme="majorBidi" w:hAnsiTheme="majorBidi" w:cstheme="majorBidi"/>
                <w:b/>
                <w:bCs/>
                <w:color w:val="000000"/>
                <w:sz w:val="24"/>
                <w:szCs w:val="24"/>
                <w:lang w:val="en-US"/>
              </w:rPr>
              <w:t>.</w:t>
            </w:r>
          </w:p>
        </w:tc>
      </w:tr>
      <w:tr w:rsidR="004366FC" w:rsidRPr="004332C7" w14:paraId="3B19EB1F" w14:textId="77777777" w:rsidTr="009C52C7">
        <w:trPr>
          <w:jc w:val="center"/>
        </w:trPr>
        <w:tc>
          <w:tcPr>
            <w:tcW w:w="3969" w:type="dxa"/>
          </w:tcPr>
          <w:p w14:paraId="1AFB2955" w14:textId="68905AE5"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55362C30" w14:textId="306D6A9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p>
        </w:tc>
        <w:tc>
          <w:tcPr>
            <w:tcW w:w="3969" w:type="dxa"/>
          </w:tcPr>
          <w:p w14:paraId="709DD12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A4A09AD" w14:textId="716CCF6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765CA7C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561FC54" w14:textId="5B9CB07D"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781463D7" w14:textId="77777777" w:rsidTr="009C52C7">
        <w:trPr>
          <w:jc w:val="center"/>
        </w:trPr>
        <w:tc>
          <w:tcPr>
            <w:tcW w:w="3969" w:type="dxa"/>
          </w:tcPr>
          <w:p w14:paraId="09E41B61"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EFB130F"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5116F07A"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17552FF" w14:textId="77777777" w:rsidTr="009C52C7">
        <w:trPr>
          <w:jc w:val="center"/>
        </w:trPr>
        <w:tc>
          <w:tcPr>
            <w:tcW w:w="3969" w:type="dxa"/>
          </w:tcPr>
          <w:p w14:paraId="17B46AB7" w14:textId="436A1303"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4636876"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Styrk de ældre.</w:t>
            </w:r>
          </w:p>
          <w:p w14:paraId="6C5DDE79" w14:textId="34AB597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Belær de unge.</w:t>
            </w:r>
          </w:p>
        </w:tc>
        <w:tc>
          <w:tcPr>
            <w:tcW w:w="3969" w:type="dxa"/>
          </w:tcPr>
          <w:p w14:paraId="5EAF018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82CBC78" w14:textId="7ADB454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Strengthen the elders; chasten the young.</w:t>
            </w:r>
          </w:p>
        </w:tc>
        <w:tc>
          <w:tcPr>
            <w:tcW w:w="2552" w:type="dxa"/>
          </w:tcPr>
          <w:p w14:paraId="4F5FDC4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74732D2" w14:textId="362D15F7"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الشيوخ قوِّهم، الذين في الحداثة</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أدبهم</w:t>
            </w:r>
            <w:r w:rsidRPr="0019613F">
              <w:rPr>
                <w:rFonts w:asciiTheme="majorBidi" w:hAnsiTheme="majorBidi" w:cstheme="majorBidi"/>
                <w:b/>
                <w:bCs/>
                <w:color w:val="000000"/>
                <w:sz w:val="24"/>
                <w:szCs w:val="24"/>
                <w:lang w:val="en-US"/>
              </w:rPr>
              <w:t>.</w:t>
            </w:r>
          </w:p>
        </w:tc>
      </w:tr>
      <w:tr w:rsidR="004366FC" w:rsidRPr="004332C7" w14:paraId="2BE20F10" w14:textId="77777777" w:rsidTr="009C52C7">
        <w:trPr>
          <w:jc w:val="center"/>
        </w:trPr>
        <w:tc>
          <w:tcPr>
            <w:tcW w:w="3969" w:type="dxa"/>
          </w:tcPr>
          <w:p w14:paraId="235A2EEE" w14:textId="534069AE"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CFDB6A9" w14:textId="55C715F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p>
        </w:tc>
        <w:tc>
          <w:tcPr>
            <w:tcW w:w="3969" w:type="dxa"/>
          </w:tcPr>
          <w:p w14:paraId="51A24C5E" w14:textId="77777777"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b/>
                <w:bCs/>
                <w:color w:val="C10000"/>
                <w:sz w:val="24"/>
                <w:szCs w:val="24"/>
              </w:rPr>
              <w:t>People</w:t>
            </w:r>
            <w:r w:rsidRPr="004332C7">
              <w:rPr>
                <w:rFonts w:asciiTheme="majorBidi" w:hAnsiTheme="majorBidi" w:cstheme="majorBidi"/>
                <w:color w:val="C10000"/>
                <w:sz w:val="24"/>
                <w:szCs w:val="24"/>
              </w:rPr>
              <w:t>:</w:t>
            </w:r>
          </w:p>
          <w:p w14:paraId="1C5549D0" w14:textId="5A588F5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128094C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0EFD70EE" w14:textId="69D7DC99"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61B58D0C" w14:textId="77777777" w:rsidTr="009C52C7">
        <w:trPr>
          <w:jc w:val="center"/>
        </w:trPr>
        <w:tc>
          <w:tcPr>
            <w:tcW w:w="3969" w:type="dxa"/>
          </w:tcPr>
          <w:p w14:paraId="006D400A"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A3E6F49"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8403171"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0E9DE2D" w14:textId="77777777" w:rsidTr="009C52C7">
        <w:trPr>
          <w:jc w:val="center"/>
        </w:trPr>
        <w:tc>
          <w:tcPr>
            <w:tcW w:w="3969" w:type="dxa"/>
          </w:tcPr>
          <w:p w14:paraId="7F6EBFD9" w14:textId="52976EE7"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A689FEC" w14:textId="5C3CB85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Bring de ikke-troende tilbage. Må kirkens skismaer høre op.</w:t>
            </w:r>
          </w:p>
        </w:tc>
        <w:tc>
          <w:tcPr>
            <w:tcW w:w="3969" w:type="dxa"/>
          </w:tcPr>
          <w:p w14:paraId="2CE76C8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ACBE2AC" w14:textId="453B16D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Restore the unbelievers; may the schisms of the Church cease.</w:t>
            </w:r>
          </w:p>
        </w:tc>
        <w:tc>
          <w:tcPr>
            <w:tcW w:w="2552" w:type="dxa"/>
          </w:tcPr>
          <w:p w14:paraId="3C64126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AC3B454" w14:textId="5F1442CC"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غير المؤمنين ردَّهم، لتنقضِ</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إفتراقات الكنيسة</w:t>
            </w:r>
            <w:r w:rsidRPr="004319C3">
              <w:rPr>
                <w:rFonts w:asciiTheme="majorBidi" w:hAnsiTheme="majorBidi" w:cstheme="majorBidi"/>
                <w:b/>
                <w:bCs/>
                <w:color w:val="000000"/>
                <w:sz w:val="24"/>
                <w:szCs w:val="24"/>
                <w:lang w:val="en-US"/>
              </w:rPr>
              <w:t>.</w:t>
            </w:r>
          </w:p>
        </w:tc>
      </w:tr>
      <w:tr w:rsidR="004366FC" w:rsidRPr="004332C7" w14:paraId="1A92BB85" w14:textId="77777777" w:rsidTr="009C52C7">
        <w:trPr>
          <w:jc w:val="center"/>
        </w:trPr>
        <w:tc>
          <w:tcPr>
            <w:tcW w:w="3969" w:type="dxa"/>
          </w:tcPr>
          <w:p w14:paraId="4BA821B3" w14:textId="04DF4736"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6FD07CA" w14:textId="0C21AB7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Kyrie Eleison</w:t>
            </w:r>
          </w:p>
        </w:tc>
        <w:tc>
          <w:tcPr>
            <w:tcW w:w="3969" w:type="dxa"/>
          </w:tcPr>
          <w:p w14:paraId="02BAD89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5420A700" w14:textId="551481E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0EC7913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03B38F72" w14:textId="191A10B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675327" w:rsidRPr="004332C7" w14:paraId="43DD202F" w14:textId="77777777" w:rsidTr="009C52C7">
        <w:trPr>
          <w:jc w:val="center"/>
        </w:trPr>
        <w:tc>
          <w:tcPr>
            <w:tcW w:w="3969" w:type="dxa"/>
          </w:tcPr>
          <w:p w14:paraId="753F244B"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2605220" w14:textId="77777777" w:rsidR="00675327" w:rsidRPr="004332C7" w:rsidRDefault="0067532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43B594A" w14:textId="77777777" w:rsidR="00675327" w:rsidRPr="004319C3" w:rsidRDefault="0067532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9143AFF" w14:textId="77777777" w:rsidTr="009C52C7">
        <w:trPr>
          <w:jc w:val="center"/>
        </w:trPr>
        <w:tc>
          <w:tcPr>
            <w:tcW w:w="3969" w:type="dxa"/>
          </w:tcPr>
          <w:p w14:paraId="56C2F213" w14:textId="3CD1ACCC"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A308C26" w14:textId="78E28DC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Tilintetgør </w:t>
            </w:r>
            <w:r w:rsidR="00612068" w:rsidRPr="004332C7">
              <w:rPr>
                <w:rFonts w:asciiTheme="majorBidi" w:hAnsiTheme="majorBidi" w:cstheme="majorBidi"/>
                <w:sz w:val="24"/>
                <w:szCs w:val="24"/>
              </w:rPr>
              <w:t>hæretikernes hovmodighed</w:t>
            </w:r>
            <w:r w:rsidRPr="004332C7">
              <w:rPr>
                <w:rFonts w:asciiTheme="majorBidi" w:hAnsiTheme="majorBidi" w:cstheme="majorBidi"/>
                <w:sz w:val="24"/>
                <w:szCs w:val="24"/>
              </w:rPr>
              <w:t>. Men regn os alle med i fromhedens enhed.</w:t>
            </w:r>
          </w:p>
        </w:tc>
        <w:tc>
          <w:tcPr>
            <w:tcW w:w="3969" w:type="dxa"/>
          </w:tcPr>
          <w:p w14:paraId="135A4A53"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37D5571" w14:textId="09E1FE7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Strip the vanity of the </w:t>
            </w:r>
            <w:proofErr w:type="gramStart"/>
            <w:r w:rsidRPr="004332C7">
              <w:rPr>
                <w:rFonts w:asciiTheme="majorBidi" w:hAnsiTheme="majorBidi" w:cstheme="majorBidi"/>
                <w:color w:val="000000"/>
                <w:sz w:val="24"/>
                <w:szCs w:val="24"/>
                <w:lang w:val="en-US"/>
              </w:rPr>
              <w:t>heretics, and</w:t>
            </w:r>
            <w:proofErr w:type="gramEnd"/>
            <w:r w:rsidRPr="004332C7">
              <w:rPr>
                <w:rFonts w:asciiTheme="majorBidi" w:hAnsiTheme="majorBidi" w:cstheme="majorBidi"/>
                <w:color w:val="000000"/>
                <w:sz w:val="24"/>
                <w:szCs w:val="24"/>
                <w:lang w:val="en-US"/>
              </w:rPr>
              <w:t xml:space="preserve"> count us all in the unity of godliness.</w:t>
            </w:r>
          </w:p>
        </w:tc>
        <w:tc>
          <w:tcPr>
            <w:tcW w:w="2552" w:type="dxa"/>
          </w:tcPr>
          <w:p w14:paraId="21EDD69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A437609" w14:textId="479754A3"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حل تعاظم أهل البدع، ونحن كلنا</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إحسبنا في وحدانية التقوى</w:t>
            </w:r>
            <w:r w:rsidRPr="0019613F">
              <w:rPr>
                <w:rFonts w:asciiTheme="majorBidi" w:hAnsiTheme="majorBidi" w:cstheme="majorBidi"/>
                <w:b/>
                <w:bCs/>
                <w:color w:val="000000"/>
                <w:sz w:val="24"/>
                <w:szCs w:val="24"/>
                <w:lang w:val="en-US"/>
              </w:rPr>
              <w:t>.</w:t>
            </w:r>
          </w:p>
        </w:tc>
      </w:tr>
      <w:tr w:rsidR="004366FC" w:rsidRPr="009B270D" w14:paraId="6DE7723B" w14:textId="77777777" w:rsidTr="009C52C7">
        <w:trPr>
          <w:jc w:val="center"/>
        </w:trPr>
        <w:tc>
          <w:tcPr>
            <w:tcW w:w="3969" w:type="dxa"/>
          </w:tcPr>
          <w:p w14:paraId="55EBFC40" w14:textId="2E00AB4B"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82808B3" w14:textId="68E23A8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 Kyrie Eleison, Kyrie Eleison</w:t>
            </w:r>
          </w:p>
        </w:tc>
        <w:tc>
          <w:tcPr>
            <w:tcW w:w="3969" w:type="dxa"/>
          </w:tcPr>
          <w:p w14:paraId="76512CE3"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2E2A07A" w14:textId="2333FEC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193DFC5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2B336647" w14:textId="19C7F778" w:rsidR="004366FC" w:rsidRPr="004319C3" w:rsidRDefault="004366FC" w:rsidP="00F9480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يا ربُ إرحم. يا ربُ إرحم. يا ربُ</w:t>
            </w:r>
            <w:r w:rsidR="00F9480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إرحم</w:t>
            </w:r>
            <w:r w:rsidRPr="0019613F">
              <w:rPr>
                <w:rFonts w:asciiTheme="majorBidi" w:hAnsiTheme="majorBidi" w:cstheme="majorBidi"/>
                <w:b/>
                <w:bCs/>
                <w:color w:val="000000"/>
                <w:sz w:val="24"/>
                <w:szCs w:val="24"/>
                <w:lang w:val="en-US"/>
              </w:rPr>
              <w:t>.</w:t>
            </w:r>
          </w:p>
        </w:tc>
      </w:tr>
      <w:tr w:rsidR="004366FC" w:rsidRPr="009B270D" w14:paraId="2014B3C2" w14:textId="77777777" w:rsidTr="009C52C7">
        <w:trPr>
          <w:jc w:val="center"/>
        </w:trPr>
        <w:tc>
          <w:tcPr>
            <w:tcW w:w="3969" w:type="dxa"/>
          </w:tcPr>
          <w:p w14:paraId="6316235D"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63579035"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314430E6" w14:textId="77777777" w:rsidR="004366FC" w:rsidRPr="004319C3" w:rsidRDefault="004366FC" w:rsidP="00C767E9">
            <w:pPr>
              <w:bidi/>
              <w:jc w:val="both"/>
              <w:rPr>
                <w:rFonts w:asciiTheme="majorBidi" w:hAnsiTheme="majorBidi" w:cstheme="majorBidi"/>
                <w:b/>
                <w:bCs/>
                <w:sz w:val="24"/>
                <w:szCs w:val="24"/>
                <w:lang w:val="en-US"/>
              </w:rPr>
            </w:pPr>
          </w:p>
        </w:tc>
      </w:tr>
      <w:tr w:rsidR="004366FC" w:rsidRPr="009B270D" w14:paraId="4BDCB7FF" w14:textId="77777777" w:rsidTr="009C52C7">
        <w:trPr>
          <w:jc w:val="center"/>
        </w:trPr>
        <w:tc>
          <w:tcPr>
            <w:tcW w:w="3969" w:type="dxa"/>
          </w:tcPr>
          <w:p w14:paraId="2FA00566" w14:textId="77777777" w:rsidR="00490A01" w:rsidRPr="00C06844" w:rsidRDefault="004366FC"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Så siger præsten"de små forbønner": </w:t>
            </w:r>
          </w:p>
          <w:p w14:paraId="2CF8DA6F" w14:textId="77777777" w:rsidR="00E66B8F" w:rsidRPr="00C06844" w:rsidRDefault="004366FC" w:rsidP="00E66B8F">
            <w:pPr>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1) for fred, 2) patriarken,</w:t>
            </w:r>
            <w:r w:rsidR="00E66B8F"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 xml:space="preserve">3)biskopperne, 4) kongerne, </w:t>
            </w:r>
          </w:p>
          <w:p w14:paraId="44104A72" w14:textId="77777777" w:rsidR="00E66B8F" w:rsidRPr="00C06844" w:rsidRDefault="004366FC" w:rsidP="00E66B8F">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5) dem i paladset, 6) offergaverne, </w:t>
            </w:r>
          </w:p>
          <w:p w14:paraId="5E49F3B1" w14:textId="7F8FA094" w:rsidR="00624D26" w:rsidRPr="00C06844" w:rsidRDefault="004366FC" w:rsidP="00E66B8F">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 xml:space="preserve">7) krigsfangerne, 8) tjenerne, </w:t>
            </w:r>
          </w:p>
          <w:p w14:paraId="5540E8E6" w14:textId="3CF3567E" w:rsidR="004366FC" w:rsidRPr="004332C7" w:rsidRDefault="004366FC" w:rsidP="00C767E9">
            <w:pPr>
              <w:jc w:val="both"/>
              <w:rPr>
                <w:rFonts w:asciiTheme="majorBidi" w:hAnsiTheme="majorBidi" w:cstheme="majorBidi"/>
                <w:sz w:val="24"/>
                <w:szCs w:val="24"/>
              </w:rPr>
            </w:pPr>
            <w:r w:rsidRPr="00C06844">
              <w:rPr>
                <w:rFonts w:asciiTheme="majorBidi" w:hAnsiTheme="majorBidi" w:cstheme="majorBidi"/>
                <w:color w:val="1F497D" w:themeColor="text2"/>
                <w:sz w:val="24"/>
                <w:szCs w:val="24"/>
              </w:rPr>
              <w:t>9) vandet m.m., 10) og for stedet. Først for freden:</w:t>
            </w:r>
          </w:p>
        </w:tc>
        <w:tc>
          <w:tcPr>
            <w:tcW w:w="3969" w:type="dxa"/>
          </w:tcPr>
          <w:p w14:paraId="6B6E642E" w14:textId="5FD5584D" w:rsidR="00E66B8F" w:rsidRPr="00C06844" w:rsidRDefault="00E66B8F" w:rsidP="00E66B8F">
            <w:pPr>
              <w:jc w:val="both"/>
              <w:rPr>
                <w:rFonts w:asciiTheme="majorBidi" w:hAnsiTheme="majorBidi" w:cstheme="majorBidi"/>
                <w:color w:val="1F497D" w:themeColor="text2"/>
                <w:sz w:val="24"/>
                <w:szCs w:val="24"/>
                <w:lang w:val="en-US"/>
              </w:rPr>
            </w:pPr>
            <w:r w:rsidRPr="00C06844">
              <w:rPr>
                <w:rFonts w:asciiTheme="majorBidi" w:hAnsiTheme="majorBidi" w:cstheme="majorBidi"/>
                <w:color w:val="1F497D" w:themeColor="text2"/>
                <w:sz w:val="24"/>
                <w:szCs w:val="24"/>
                <w:lang w:val="en-US"/>
              </w:rPr>
              <w:t xml:space="preserve">Then the priest says the 1o short litanies: </w:t>
            </w:r>
          </w:p>
          <w:p w14:paraId="3633AE13" w14:textId="214029B1" w:rsidR="004366FC" w:rsidRPr="00E66B8F" w:rsidRDefault="004366FC" w:rsidP="00E66B8F">
            <w:pPr>
              <w:jc w:val="both"/>
              <w:rPr>
                <w:rFonts w:asciiTheme="majorBidi" w:hAnsiTheme="majorBidi" w:cstheme="majorBidi"/>
                <w:sz w:val="24"/>
                <w:szCs w:val="24"/>
                <w:lang w:val="en-US"/>
              </w:rPr>
            </w:pPr>
          </w:p>
        </w:tc>
        <w:tc>
          <w:tcPr>
            <w:tcW w:w="2552" w:type="dxa"/>
          </w:tcPr>
          <w:p w14:paraId="77A9E5AB" w14:textId="5F2CFE9D" w:rsidR="004366FC" w:rsidRPr="0019613F" w:rsidRDefault="00E66B8F"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يصلى الكاهن العشره اواشى الصغار كما يلى</w:t>
            </w:r>
          </w:p>
        </w:tc>
      </w:tr>
    </w:tbl>
    <w:p w14:paraId="125BE3D1" w14:textId="39A2698B" w:rsidR="00445B41" w:rsidRPr="00E66B8F" w:rsidRDefault="00445B41" w:rsidP="00C767E9">
      <w:pPr>
        <w:jc w:val="both"/>
        <w:rPr>
          <w:lang w:val="en-US"/>
        </w:rPr>
      </w:pPr>
    </w:p>
    <w:p w14:paraId="24518207" w14:textId="71A4CD3B" w:rsidR="00445B41" w:rsidRPr="004332C7" w:rsidRDefault="00445B41" w:rsidP="00702D2A">
      <w:pPr>
        <w:pStyle w:val="Heading2"/>
        <w:jc w:val="center"/>
        <w:rPr>
          <w:b/>
          <w:bCs/>
          <w:sz w:val="28"/>
          <w:szCs w:val="28"/>
        </w:rPr>
      </w:pPr>
      <w:bookmarkStart w:id="21" w:name="_Toc97819958"/>
      <w:r w:rsidRPr="004332C7">
        <w:rPr>
          <w:b/>
          <w:bCs/>
          <w:sz w:val="28"/>
          <w:szCs w:val="28"/>
        </w:rPr>
        <w:t>The Short Litanies</w:t>
      </w:r>
      <w:bookmarkEnd w:id="21"/>
    </w:p>
    <w:p w14:paraId="3BBDAC68" w14:textId="77777777" w:rsidR="00445B41" w:rsidRPr="004332C7" w:rsidRDefault="00445B41"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4366FC" w:rsidRPr="004332C7" w14:paraId="46A38DF1" w14:textId="77777777" w:rsidTr="009C52C7">
        <w:trPr>
          <w:jc w:val="center"/>
        </w:trPr>
        <w:tc>
          <w:tcPr>
            <w:tcW w:w="3501" w:type="dxa"/>
            <w:shd w:val="clear" w:color="auto" w:fill="EAF1DD" w:themeFill="accent3" w:themeFillTint="33"/>
            <w:vAlign w:val="center"/>
          </w:tcPr>
          <w:p w14:paraId="6D8B9A9C" w14:textId="1F837CEA" w:rsidR="004366FC" w:rsidRPr="008B6C38" w:rsidRDefault="004366FC" w:rsidP="008B6C38">
            <w:pPr>
              <w:jc w:val="center"/>
              <w:rPr>
                <w:rFonts w:asciiTheme="majorBidi" w:hAnsiTheme="majorBidi" w:cstheme="majorBidi"/>
                <w:b/>
                <w:bCs/>
                <w:color w:val="C10000"/>
                <w:sz w:val="28"/>
                <w:szCs w:val="28"/>
              </w:rPr>
            </w:pPr>
            <w:r w:rsidRPr="008B6C38">
              <w:rPr>
                <w:rFonts w:asciiTheme="majorBidi" w:hAnsiTheme="majorBidi" w:cstheme="majorBidi"/>
                <w:b/>
                <w:bCs/>
                <w:color w:val="C10000"/>
                <w:sz w:val="28"/>
                <w:szCs w:val="28"/>
              </w:rPr>
              <w:t>De små forbønner</w:t>
            </w:r>
          </w:p>
        </w:tc>
        <w:tc>
          <w:tcPr>
            <w:tcW w:w="3969" w:type="dxa"/>
            <w:shd w:val="clear" w:color="auto" w:fill="EAF1DD" w:themeFill="accent3" w:themeFillTint="33"/>
            <w:vAlign w:val="center"/>
          </w:tcPr>
          <w:p w14:paraId="1FB73EDF" w14:textId="645B44F5" w:rsidR="004366FC" w:rsidRPr="008B6C38" w:rsidRDefault="004366FC" w:rsidP="008B6C38">
            <w:pPr>
              <w:jc w:val="center"/>
              <w:rPr>
                <w:rFonts w:asciiTheme="majorBidi" w:hAnsiTheme="majorBidi" w:cstheme="majorBidi"/>
                <w:b/>
                <w:bCs/>
                <w:sz w:val="28"/>
                <w:szCs w:val="28"/>
              </w:rPr>
            </w:pPr>
            <w:r w:rsidRPr="008B6C38">
              <w:rPr>
                <w:rFonts w:asciiTheme="majorBidi" w:hAnsiTheme="majorBidi" w:cstheme="majorBidi"/>
                <w:b/>
                <w:bCs/>
                <w:color w:val="C10000"/>
                <w:sz w:val="28"/>
                <w:szCs w:val="28"/>
              </w:rPr>
              <w:t>The Short Litanies</w:t>
            </w:r>
          </w:p>
        </w:tc>
        <w:tc>
          <w:tcPr>
            <w:tcW w:w="2552" w:type="dxa"/>
            <w:shd w:val="clear" w:color="auto" w:fill="EAF1DD" w:themeFill="accent3" w:themeFillTint="33"/>
            <w:vAlign w:val="center"/>
          </w:tcPr>
          <w:p w14:paraId="53F3AF93" w14:textId="243AF10E" w:rsidR="004366FC" w:rsidRPr="008B6C38" w:rsidRDefault="004366FC" w:rsidP="008B6C38">
            <w:pPr>
              <w:bidi/>
              <w:jc w:val="center"/>
              <w:rPr>
                <w:rFonts w:asciiTheme="majorBidi" w:hAnsiTheme="majorBidi" w:cstheme="majorBidi"/>
                <w:b/>
                <w:bCs/>
                <w:sz w:val="28"/>
                <w:szCs w:val="28"/>
              </w:rPr>
            </w:pPr>
            <w:r w:rsidRPr="008B6C38">
              <w:rPr>
                <w:rFonts w:asciiTheme="majorBidi" w:hAnsiTheme="majorBidi" w:cstheme="majorBidi"/>
                <w:b/>
                <w:bCs/>
                <w:color w:val="C10000"/>
                <w:sz w:val="28"/>
                <w:szCs w:val="28"/>
                <w:rtl/>
              </w:rPr>
              <w:t>الأواشي الصغار</w:t>
            </w:r>
          </w:p>
        </w:tc>
      </w:tr>
      <w:tr w:rsidR="004366FC" w:rsidRPr="009B270D" w14:paraId="67CBB6E1" w14:textId="77777777" w:rsidTr="009C52C7">
        <w:trPr>
          <w:jc w:val="center"/>
        </w:trPr>
        <w:tc>
          <w:tcPr>
            <w:tcW w:w="3969" w:type="dxa"/>
          </w:tcPr>
          <w:p w14:paraId="115718D6" w14:textId="4C6107D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B8933D7" w14:textId="4430651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Ihukom, Herre, freden for din eneste ene, hellige, alminde­ lige og apostolske kirke.</w:t>
            </w:r>
          </w:p>
        </w:tc>
        <w:tc>
          <w:tcPr>
            <w:tcW w:w="3969" w:type="dxa"/>
          </w:tcPr>
          <w:p w14:paraId="2123C75D" w14:textId="77777777" w:rsidR="00702D2A"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2996780D" w14:textId="5C43691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Remember, O Lord, the peace of Your one, only, holy, catholic, and Apostolic Church.</w:t>
            </w:r>
          </w:p>
        </w:tc>
        <w:tc>
          <w:tcPr>
            <w:tcW w:w="2552" w:type="dxa"/>
          </w:tcPr>
          <w:p w14:paraId="28AC3F8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C88665D" w14:textId="45BF37F5" w:rsidR="004366FC" w:rsidRPr="004319C3" w:rsidRDefault="004366FC" w:rsidP="00702D2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أذكر يا رب سلام كنيستك</w:t>
            </w:r>
            <w:r w:rsidR="00702D2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الواحدة، الوحيدة المقدسة،</w:t>
            </w:r>
            <w:r w:rsidR="00702D2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الجامعة الرسولية</w:t>
            </w:r>
            <w:r w:rsidRPr="004319C3">
              <w:rPr>
                <w:rFonts w:asciiTheme="majorBidi" w:hAnsiTheme="majorBidi" w:cstheme="majorBidi"/>
                <w:b/>
                <w:bCs/>
                <w:color w:val="000000"/>
                <w:sz w:val="24"/>
                <w:szCs w:val="24"/>
                <w:lang w:val="en-US"/>
              </w:rPr>
              <w:t>.</w:t>
            </w:r>
          </w:p>
        </w:tc>
      </w:tr>
      <w:tr w:rsidR="00DF3525" w:rsidRPr="009B270D" w14:paraId="716122F5" w14:textId="77777777" w:rsidTr="009C52C7">
        <w:trPr>
          <w:jc w:val="center"/>
        </w:trPr>
        <w:tc>
          <w:tcPr>
            <w:tcW w:w="3969" w:type="dxa"/>
          </w:tcPr>
          <w:p w14:paraId="3D4A1E66"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F7D103C"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5BE4BE30"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4F11412" w14:textId="77777777" w:rsidTr="009C52C7">
        <w:trPr>
          <w:jc w:val="center"/>
        </w:trPr>
        <w:tc>
          <w:tcPr>
            <w:tcW w:w="3969" w:type="dxa"/>
          </w:tcPr>
          <w:p w14:paraId="55607F77" w14:textId="07F8B5F0"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0D33BF51" w14:textId="63048B4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Guds hellige, ene, almindelige, apostolske, ortodokse kirkes fred.</w:t>
            </w:r>
          </w:p>
        </w:tc>
        <w:tc>
          <w:tcPr>
            <w:tcW w:w="3969" w:type="dxa"/>
          </w:tcPr>
          <w:p w14:paraId="53D80565" w14:textId="77777777" w:rsidR="00702D2A"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Deacon:</w:t>
            </w:r>
          </w:p>
          <w:p w14:paraId="153F3748" w14:textId="74A4081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Pray for the peace of the one, holy, catholic, and apostolic Orthodox Church of God.</w:t>
            </w:r>
          </w:p>
        </w:tc>
        <w:tc>
          <w:tcPr>
            <w:tcW w:w="2552" w:type="dxa"/>
          </w:tcPr>
          <w:p w14:paraId="5CD45B6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3538891E" w14:textId="7008B054" w:rsidR="004366FC" w:rsidRPr="004319C3" w:rsidRDefault="004366FC" w:rsidP="00702D2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صلوا من اجل سلام الواحدة</w:t>
            </w:r>
            <w:r w:rsidR="00702D2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المقدسة الجامعة الرسولية،</w:t>
            </w:r>
            <w:r w:rsidR="00702D2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كنيسة الله الارثوذكسية</w:t>
            </w:r>
            <w:r w:rsidRPr="004319C3">
              <w:rPr>
                <w:rFonts w:asciiTheme="majorBidi" w:hAnsiTheme="majorBidi" w:cstheme="majorBidi"/>
                <w:b/>
                <w:bCs/>
                <w:color w:val="000000"/>
                <w:sz w:val="24"/>
                <w:szCs w:val="24"/>
                <w:lang w:val="en-US"/>
              </w:rPr>
              <w:t>.</w:t>
            </w:r>
          </w:p>
        </w:tc>
      </w:tr>
      <w:tr w:rsidR="00DF3525" w:rsidRPr="009B270D" w14:paraId="55DA7B31" w14:textId="77777777" w:rsidTr="009C52C7">
        <w:trPr>
          <w:jc w:val="center"/>
        </w:trPr>
        <w:tc>
          <w:tcPr>
            <w:tcW w:w="3969" w:type="dxa"/>
          </w:tcPr>
          <w:p w14:paraId="2BBA59AE"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70F25E1"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0B2CEF06"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3381A65" w14:textId="77777777" w:rsidTr="009C52C7">
        <w:trPr>
          <w:jc w:val="center"/>
        </w:trPr>
        <w:tc>
          <w:tcPr>
            <w:tcW w:w="3969" w:type="dxa"/>
          </w:tcPr>
          <w:p w14:paraId="6F158D6A" w14:textId="36F467B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F9BDE04" w14:textId="53D6FF0C"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6E01AF0A" w14:textId="77777777" w:rsidR="00702D2A" w:rsidRPr="004332C7" w:rsidRDefault="004366FC" w:rsidP="00C767E9">
            <w:pPr>
              <w:jc w:val="both"/>
              <w:rPr>
                <w:rFonts w:asciiTheme="majorBidi" w:hAnsiTheme="majorBidi" w:cstheme="majorBidi"/>
                <w:color w:val="C10000"/>
                <w:sz w:val="24"/>
                <w:szCs w:val="24"/>
                <w:rtl/>
              </w:rPr>
            </w:pPr>
            <w:r w:rsidRPr="004332C7">
              <w:rPr>
                <w:rFonts w:asciiTheme="majorBidi" w:hAnsiTheme="majorBidi" w:cstheme="majorBidi"/>
                <w:b/>
                <w:bCs/>
                <w:color w:val="C10000"/>
                <w:sz w:val="24"/>
                <w:szCs w:val="24"/>
              </w:rPr>
              <w:t>People:</w:t>
            </w:r>
            <w:r w:rsidRPr="004332C7">
              <w:rPr>
                <w:rFonts w:asciiTheme="majorBidi" w:hAnsiTheme="majorBidi" w:cstheme="majorBidi"/>
                <w:color w:val="C10000"/>
                <w:sz w:val="24"/>
                <w:szCs w:val="24"/>
              </w:rPr>
              <w:t xml:space="preserve"> </w:t>
            </w:r>
          </w:p>
          <w:p w14:paraId="59A1135F" w14:textId="1861763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22339E2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3710E23" w14:textId="314812D5"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1BD685DE" w14:textId="77777777" w:rsidTr="009C52C7">
        <w:trPr>
          <w:jc w:val="center"/>
        </w:trPr>
        <w:tc>
          <w:tcPr>
            <w:tcW w:w="3969" w:type="dxa"/>
          </w:tcPr>
          <w:p w14:paraId="22336EA5"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A287A0C"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6DDEEA7C"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DF3525" w:rsidRPr="004332C7" w14:paraId="70DC9AAC" w14:textId="77777777" w:rsidTr="009C52C7">
        <w:trPr>
          <w:jc w:val="center"/>
        </w:trPr>
        <w:tc>
          <w:tcPr>
            <w:tcW w:w="3969" w:type="dxa"/>
          </w:tcPr>
          <w:p w14:paraId="4841D197"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0126021"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7BFE9665"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BF18E43" w14:textId="77777777" w:rsidTr="009C52C7">
        <w:trPr>
          <w:jc w:val="center"/>
        </w:trPr>
        <w:tc>
          <w:tcPr>
            <w:tcW w:w="3969" w:type="dxa"/>
          </w:tcPr>
          <w:p w14:paraId="52806C87" w14:textId="13F069EE"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A59920C" w14:textId="7418F4C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Den (kirken), som er fra den ene ende af verden til den anden.</w:t>
            </w:r>
          </w:p>
        </w:tc>
        <w:tc>
          <w:tcPr>
            <w:tcW w:w="3969" w:type="dxa"/>
          </w:tcPr>
          <w:p w14:paraId="53C8A33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944ABDA" w14:textId="532AC38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This which exists from one end of the world to the other.</w:t>
            </w:r>
          </w:p>
        </w:tc>
        <w:tc>
          <w:tcPr>
            <w:tcW w:w="2552" w:type="dxa"/>
          </w:tcPr>
          <w:p w14:paraId="133EC5C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A81ADB4" w14:textId="43AE1AA0" w:rsidR="004366FC" w:rsidRPr="004319C3" w:rsidRDefault="004366FC" w:rsidP="00702D2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هذه الكائنة من أقاصى المسكونة</w:t>
            </w:r>
            <w:r w:rsidR="00702D2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إلى أقاصيها</w:t>
            </w:r>
            <w:r w:rsidRPr="0019613F">
              <w:rPr>
                <w:rFonts w:asciiTheme="majorBidi" w:hAnsiTheme="majorBidi" w:cstheme="majorBidi"/>
                <w:b/>
                <w:bCs/>
                <w:color w:val="000000"/>
                <w:sz w:val="24"/>
                <w:szCs w:val="24"/>
                <w:lang w:val="en-US"/>
              </w:rPr>
              <w:t>.</w:t>
            </w:r>
          </w:p>
        </w:tc>
      </w:tr>
      <w:tr w:rsidR="004366FC" w:rsidRPr="009B270D" w14:paraId="0E800424" w14:textId="77777777" w:rsidTr="009C52C7">
        <w:trPr>
          <w:jc w:val="center"/>
        </w:trPr>
        <w:tc>
          <w:tcPr>
            <w:tcW w:w="3969" w:type="dxa"/>
          </w:tcPr>
          <w:p w14:paraId="6CEB58D5" w14:textId="4DE133D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dem, som i den administrerer sandhedens ord på den rigtige måde.</w:t>
            </w:r>
          </w:p>
        </w:tc>
        <w:tc>
          <w:tcPr>
            <w:tcW w:w="3969" w:type="dxa"/>
          </w:tcPr>
          <w:p w14:paraId="1BBBE1EF" w14:textId="2DF4E3F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those who rightly </w:t>
            </w:r>
            <w:proofErr w:type="spellStart"/>
            <w:r w:rsidRPr="004332C7">
              <w:rPr>
                <w:rFonts w:asciiTheme="majorBidi" w:hAnsiTheme="majorBidi" w:cstheme="majorBidi"/>
                <w:sz w:val="24"/>
                <w:szCs w:val="24"/>
                <w:lang w:val="en-US"/>
              </w:rPr>
              <w:t>devide</w:t>
            </w:r>
            <w:proofErr w:type="spellEnd"/>
            <w:r w:rsidRPr="004332C7">
              <w:rPr>
                <w:rFonts w:asciiTheme="majorBidi" w:hAnsiTheme="majorBidi" w:cstheme="majorBidi"/>
                <w:sz w:val="24"/>
                <w:szCs w:val="24"/>
                <w:lang w:val="en-US"/>
              </w:rPr>
              <w:t xml:space="preserve"> the word of truth in her.</w:t>
            </w:r>
          </w:p>
        </w:tc>
        <w:tc>
          <w:tcPr>
            <w:tcW w:w="2552" w:type="dxa"/>
          </w:tcPr>
          <w:p w14:paraId="11D75FB9" w14:textId="02F0F916" w:rsidR="004366FC" w:rsidRPr="004319C3" w:rsidRDefault="004366FC" w:rsidP="00702D2A">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والذين يفصلون فيها كلمة الحق</w:t>
            </w:r>
            <w:r w:rsidR="00702D2A"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باستقامة</w:t>
            </w:r>
            <w:r w:rsidRPr="004319C3">
              <w:rPr>
                <w:rFonts w:asciiTheme="majorBidi" w:hAnsiTheme="majorBidi" w:cstheme="majorBidi"/>
                <w:b/>
                <w:bCs/>
                <w:sz w:val="24"/>
                <w:szCs w:val="24"/>
                <w:lang w:val="en-US"/>
              </w:rPr>
              <w:t>.</w:t>
            </w:r>
          </w:p>
        </w:tc>
      </w:tr>
      <w:tr w:rsidR="004366FC" w:rsidRPr="009B270D" w14:paraId="371C114E" w14:textId="77777777" w:rsidTr="009C52C7">
        <w:trPr>
          <w:jc w:val="center"/>
        </w:trPr>
        <w:tc>
          <w:tcPr>
            <w:tcW w:w="3969" w:type="dxa"/>
          </w:tcPr>
          <w:p w14:paraId="602B9AF0" w14:textId="764AED8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2)Men især vor patriark, den ærværdige fader Abba NN.</w:t>
            </w:r>
          </w:p>
        </w:tc>
        <w:tc>
          <w:tcPr>
            <w:tcW w:w="3969" w:type="dxa"/>
          </w:tcPr>
          <w:p w14:paraId="03E3DC6E" w14:textId="73762A8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Most of all our patriarch, the honored father, Abba (…).</w:t>
            </w:r>
          </w:p>
        </w:tc>
        <w:tc>
          <w:tcPr>
            <w:tcW w:w="2552" w:type="dxa"/>
          </w:tcPr>
          <w:p w14:paraId="578C295F" w14:textId="4D60D650" w:rsidR="004366FC" w:rsidRPr="004319C3" w:rsidRDefault="004366FC" w:rsidP="00702D2A">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وبالأكثر بطريركنا الأب المكرم</w:t>
            </w:r>
            <w:r w:rsidR="00702D2A"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أنبا</w:t>
            </w:r>
            <w:r w:rsidRPr="004319C3">
              <w:rPr>
                <w:rFonts w:asciiTheme="majorBidi" w:hAnsiTheme="majorBidi" w:cstheme="majorBidi"/>
                <w:b/>
                <w:bCs/>
                <w:sz w:val="24"/>
                <w:szCs w:val="24"/>
                <w:lang w:val="en-US"/>
              </w:rPr>
              <w:t xml:space="preserve"> </w:t>
            </w:r>
            <w:r w:rsidR="003A5EDE" w:rsidRPr="004319C3">
              <w:rPr>
                <w:rFonts w:asciiTheme="majorBidi" w:hAnsiTheme="majorBidi" w:cstheme="majorBidi"/>
                <w:b/>
                <w:bCs/>
                <w:sz w:val="24"/>
                <w:szCs w:val="24"/>
                <w:lang w:val="en-US"/>
              </w:rPr>
              <w:t>(</w:t>
            </w:r>
            <w:r w:rsidRPr="004319C3">
              <w:rPr>
                <w:rFonts w:asciiTheme="majorBidi" w:hAnsiTheme="majorBidi" w:cstheme="majorBidi"/>
                <w:b/>
                <w:bCs/>
                <w:sz w:val="24"/>
                <w:szCs w:val="24"/>
                <w:lang w:val="en-US"/>
              </w:rPr>
              <w:t>...</w:t>
            </w:r>
            <w:r w:rsidR="003A5EDE" w:rsidRPr="004319C3">
              <w:rPr>
                <w:rFonts w:asciiTheme="majorBidi" w:hAnsiTheme="majorBidi" w:cstheme="majorBidi"/>
                <w:b/>
                <w:bCs/>
                <w:sz w:val="24"/>
                <w:szCs w:val="24"/>
                <w:lang w:val="en-US"/>
              </w:rPr>
              <w:t>)</w:t>
            </w:r>
            <w:r w:rsidRPr="004319C3">
              <w:rPr>
                <w:rFonts w:asciiTheme="majorBidi" w:hAnsiTheme="majorBidi" w:cstheme="majorBidi"/>
                <w:b/>
                <w:bCs/>
                <w:sz w:val="24"/>
                <w:szCs w:val="24"/>
                <w:lang w:val="en-US"/>
              </w:rPr>
              <w:t>.</w:t>
            </w:r>
          </w:p>
        </w:tc>
      </w:tr>
      <w:tr w:rsidR="004366FC" w:rsidRPr="004332C7" w14:paraId="7EA43849" w14:textId="77777777" w:rsidTr="009C52C7">
        <w:trPr>
          <w:jc w:val="center"/>
        </w:trPr>
        <w:tc>
          <w:tcPr>
            <w:tcW w:w="3969" w:type="dxa"/>
          </w:tcPr>
          <w:p w14:paraId="4AD0B779" w14:textId="495D946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samt hans partnere i apostolske præstegerningen Mar Ignatius Ifram II Karim, Antakiens patriark, fader Antonios, Eritreas Patriark, Anba </w:t>
            </w:r>
            <w:r w:rsidR="00490A01">
              <w:rPr>
                <w:rFonts w:asciiTheme="majorBidi" w:hAnsiTheme="majorBidi" w:cstheme="majorBidi"/>
                <w:sz w:val="24"/>
                <w:szCs w:val="24"/>
              </w:rPr>
              <w:t>....</w:t>
            </w:r>
            <w:r w:rsidRPr="004332C7">
              <w:rPr>
                <w:rFonts w:asciiTheme="majorBidi" w:hAnsiTheme="majorBidi" w:cstheme="majorBidi"/>
                <w:sz w:val="24"/>
                <w:szCs w:val="24"/>
              </w:rPr>
              <w:t>, og vore ortodokse biskopper.</w:t>
            </w:r>
          </w:p>
        </w:tc>
        <w:tc>
          <w:tcPr>
            <w:tcW w:w="3969" w:type="dxa"/>
          </w:tcPr>
          <w:p w14:paraId="441B8A81" w14:textId="29B6AF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his spiritual brothers the Patriarch of Antioch Mar Ignatius (…) and the Patriarch of Eritrea </w:t>
            </w:r>
            <w:proofErr w:type="spellStart"/>
            <w:r w:rsidRPr="004332C7">
              <w:rPr>
                <w:rFonts w:asciiTheme="majorBidi" w:hAnsiTheme="majorBidi" w:cstheme="majorBidi"/>
                <w:sz w:val="24"/>
                <w:szCs w:val="24"/>
                <w:lang w:val="en-US"/>
              </w:rPr>
              <w:t>Abouna</w:t>
            </w:r>
            <w:proofErr w:type="spellEnd"/>
            <w:r w:rsidRPr="004332C7">
              <w:rPr>
                <w:rFonts w:asciiTheme="majorBidi" w:hAnsiTheme="majorBidi" w:cstheme="majorBidi"/>
                <w:sz w:val="24"/>
                <w:szCs w:val="24"/>
                <w:lang w:val="en-US"/>
              </w:rPr>
              <w:t xml:space="preserve"> (…)</w:t>
            </w:r>
          </w:p>
        </w:tc>
        <w:tc>
          <w:tcPr>
            <w:tcW w:w="2552" w:type="dxa"/>
          </w:tcPr>
          <w:p w14:paraId="6F9D3FC4" w14:textId="12C852A1" w:rsidR="004366FC" w:rsidRPr="004319C3" w:rsidRDefault="004366FC" w:rsidP="00575979">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وأخويه الروحيين مار أغناطيوس</w:t>
            </w:r>
            <w:r w:rsidR="00702D2A" w:rsidRPr="004319C3">
              <w:rPr>
                <w:rFonts w:asciiTheme="majorBidi" w:hAnsiTheme="majorBidi" w:cstheme="majorBidi" w:hint="cs"/>
                <w:b/>
                <w:bCs/>
                <w:sz w:val="24"/>
                <w:szCs w:val="24"/>
                <w:rtl/>
              </w:rPr>
              <w:t xml:space="preserve"> (...) </w:t>
            </w:r>
            <w:r w:rsidR="00575979" w:rsidRPr="0019613F">
              <w:rPr>
                <w:rFonts w:asciiTheme="majorBidi" w:hAnsiTheme="majorBidi" w:cstheme="majorBidi"/>
                <w:b/>
                <w:bCs/>
                <w:sz w:val="24"/>
                <w:szCs w:val="24"/>
                <w:lang w:val="en-US"/>
              </w:rPr>
              <w:t xml:space="preserve"> </w:t>
            </w:r>
            <w:r w:rsidRPr="004319C3">
              <w:rPr>
                <w:rFonts w:asciiTheme="majorBidi" w:hAnsiTheme="majorBidi" w:cstheme="majorBidi"/>
                <w:b/>
                <w:bCs/>
                <w:sz w:val="24"/>
                <w:szCs w:val="24"/>
                <w:rtl/>
              </w:rPr>
              <w:t>بطريرك أنطاكية وأبون</w:t>
            </w:r>
            <w:r w:rsidR="00702D2A" w:rsidRPr="004319C3">
              <w:rPr>
                <w:rFonts w:asciiTheme="majorBidi" w:hAnsiTheme="majorBidi" w:cstheme="majorBidi" w:hint="cs"/>
                <w:b/>
                <w:bCs/>
                <w:sz w:val="24"/>
                <w:szCs w:val="24"/>
                <w:rtl/>
              </w:rPr>
              <w:t xml:space="preserve">ا </w:t>
            </w:r>
            <w:r w:rsidRPr="004319C3">
              <w:rPr>
                <w:rFonts w:asciiTheme="majorBidi" w:hAnsiTheme="majorBidi" w:cstheme="majorBidi"/>
                <w:b/>
                <w:bCs/>
                <w:sz w:val="24"/>
                <w:szCs w:val="24"/>
                <w:lang w:val="en-US"/>
              </w:rPr>
              <w:t>(...)</w:t>
            </w:r>
            <w:r w:rsidR="00702D2A"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rtl/>
              </w:rPr>
              <w:t>بطريرك أريتريا</w:t>
            </w:r>
            <w:r w:rsidRPr="004319C3">
              <w:rPr>
                <w:rFonts w:asciiTheme="majorBidi" w:hAnsiTheme="majorBidi" w:cstheme="majorBidi"/>
                <w:b/>
                <w:bCs/>
                <w:sz w:val="24"/>
                <w:szCs w:val="24"/>
              </w:rPr>
              <w:t>.</w:t>
            </w:r>
          </w:p>
        </w:tc>
      </w:tr>
      <w:tr w:rsidR="00DF3525" w:rsidRPr="004332C7" w14:paraId="30175FA7" w14:textId="77777777" w:rsidTr="009C52C7">
        <w:trPr>
          <w:jc w:val="center"/>
        </w:trPr>
        <w:tc>
          <w:tcPr>
            <w:tcW w:w="3969" w:type="dxa"/>
          </w:tcPr>
          <w:p w14:paraId="3AE9AC8B" w14:textId="77777777" w:rsidR="00DF3525" w:rsidRPr="004332C7" w:rsidRDefault="00DF3525" w:rsidP="00C767E9">
            <w:pPr>
              <w:jc w:val="both"/>
              <w:rPr>
                <w:rFonts w:asciiTheme="majorBidi" w:hAnsiTheme="majorBidi" w:cstheme="majorBidi"/>
                <w:sz w:val="24"/>
                <w:szCs w:val="24"/>
              </w:rPr>
            </w:pPr>
          </w:p>
        </w:tc>
        <w:tc>
          <w:tcPr>
            <w:tcW w:w="3969" w:type="dxa"/>
          </w:tcPr>
          <w:p w14:paraId="318D3055"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1083EC92" w14:textId="77777777" w:rsidR="00DF3525" w:rsidRPr="004319C3" w:rsidRDefault="00DF3525" w:rsidP="00C767E9">
            <w:pPr>
              <w:autoSpaceDE w:val="0"/>
              <w:autoSpaceDN w:val="0"/>
              <w:bidi/>
              <w:adjustRightInd w:val="0"/>
              <w:jc w:val="both"/>
              <w:rPr>
                <w:rFonts w:asciiTheme="majorBidi" w:hAnsiTheme="majorBidi" w:cstheme="majorBidi"/>
                <w:b/>
                <w:bCs/>
                <w:sz w:val="24"/>
                <w:szCs w:val="24"/>
                <w:rtl/>
              </w:rPr>
            </w:pPr>
          </w:p>
        </w:tc>
      </w:tr>
      <w:tr w:rsidR="004366FC" w:rsidRPr="009B270D" w14:paraId="4B9E14A0" w14:textId="77777777" w:rsidTr="009C52C7">
        <w:trPr>
          <w:jc w:val="center"/>
        </w:trPr>
        <w:tc>
          <w:tcPr>
            <w:tcW w:w="3969" w:type="dxa"/>
          </w:tcPr>
          <w:p w14:paraId="7D1052E9" w14:textId="0BBD4F81" w:rsidR="00FF3F08" w:rsidRPr="00E66B8F" w:rsidRDefault="004366FC" w:rsidP="00DF3525">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Hvis der er </w:t>
            </w:r>
            <w:r w:rsidR="00FF3F08" w:rsidRPr="00C06844">
              <w:rPr>
                <w:rFonts w:asciiTheme="majorBidi" w:hAnsiTheme="majorBidi" w:cstheme="majorBidi"/>
                <w:color w:val="1F497D" w:themeColor="text2"/>
                <w:sz w:val="24"/>
                <w:szCs w:val="24"/>
              </w:rPr>
              <w:t>metropolitan eller</w:t>
            </w:r>
            <w:r w:rsidRPr="00C06844">
              <w:rPr>
                <w:rFonts w:asciiTheme="majorBidi" w:hAnsiTheme="majorBidi" w:cstheme="majorBidi"/>
                <w:color w:val="1F497D" w:themeColor="text2"/>
                <w:sz w:val="24"/>
                <w:szCs w:val="24"/>
              </w:rPr>
              <w:t xml:space="preserve"> biskop</w:t>
            </w:r>
            <w:r w:rsidR="00FF3F08" w:rsidRPr="00C06844">
              <w:rPr>
                <w:rFonts w:asciiTheme="majorBidi" w:hAnsiTheme="majorBidi" w:cstheme="majorBidi"/>
                <w:color w:val="1F497D" w:themeColor="text2"/>
                <w:sz w:val="24"/>
                <w:szCs w:val="24"/>
              </w:rPr>
              <w:t xml:space="preserve"> til stede, tilføjes følgende: </w:t>
            </w:r>
          </w:p>
        </w:tc>
        <w:tc>
          <w:tcPr>
            <w:tcW w:w="3969" w:type="dxa"/>
          </w:tcPr>
          <w:p w14:paraId="7649A15D" w14:textId="19CF8664"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In the presence of a metropolitan or a bishop, the following is added:</w:t>
            </w:r>
          </w:p>
        </w:tc>
        <w:tc>
          <w:tcPr>
            <w:tcW w:w="2552" w:type="dxa"/>
          </w:tcPr>
          <w:p w14:paraId="01C05C35" w14:textId="49635E2E"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وجود مطران أو أسقفً</w:t>
            </w:r>
            <w:r w:rsidRPr="00C06844">
              <w:rPr>
                <w:rFonts w:asciiTheme="majorBidi" w:hAnsiTheme="majorBidi" w:cstheme="majorBidi"/>
                <w:b/>
                <w:bCs/>
                <w:color w:val="1F497D" w:themeColor="text2"/>
                <w:sz w:val="24"/>
                <w:szCs w:val="24"/>
                <w:rtl/>
                <w:lang w:val="en-US"/>
              </w:rPr>
              <w:t>:</w:t>
            </w:r>
          </w:p>
        </w:tc>
      </w:tr>
      <w:tr w:rsidR="004366FC" w:rsidRPr="009B270D" w14:paraId="0917F011" w14:textId="77777777" w:rsidTr="009C52C7">
        <w:trPr>
          <w:jc w:val="center"/>
        </w:trPr>
        <w:tc>
          <w:tcPr>
            <w:tcW w:w="3969" w:type="dxa"/>
          </w:tcPr>
          <w:p w14:paraId="0420D8DD" w14:textId="496F9A5F" w:rsidR="004366FC" w:rsidRPr="004332C7"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brødre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i</w:t>
            </w:r>
            <w:proofErr w:type="spellEnd"/>
            <w:r w:rsidRPr="004332C7">
              <w:rPr>
                <w:rFonts w:asciiTheme="majorBidi" w:hAnsiTheme="majorBidi" w:cstheme="majorBidi"/>
                <w:color w:val="000000"/>
                <w:sz w:val="24"/>
                <w:szCs w:val="24"/>
                <w:lang w:val="en-US"/>
              </w:rPr>
              <w:t xml:space="preserve"> </w:t>
            </w:r>
            <w:proofErr w:type="spellStart"/>
            <w:proofErr w:type="gramStart"/>
            <w:r w:rsidRPr="004332C7">
              <w:rPr>
                <w:rFonts w:asciiTheme="majorBidi" w:hAnsiTheme="majorBidi" w:cstheme="majorBidi"/>
                <w:color w:val="000000"/>
                <w:sz w:val="24"/>
                <w:szCs w:val="24"/>
                <w:lang w:val="en-US"/>
              </w:rPr>
              <w:t>præstegerningen</w:t>
            </w:r>
            <w:proofErr w:type="spellEnd"/>
            <w:r w:rsidRPr="004332C7">
              <w:rPr>
                <w:rFonts w:asciiTheme="majorBidi" w:hAnsiTheme="majorBidi" w:cstheme="majorBidi"/>
                <w:color w:val="000000"/>
                <w:sz w:val="24"/>
                <w:szCs w:val="24"/>
                <w:lang w:val="en-US"/>
              </w:rPr>
              <w:t xml:space="preserve">  (...)</w:t>
            </w:r>
            <w:proofErr w:type="gramEnd"/>
          </w:p>
          <w:p w14:paraId="0A8A20E3"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701C5803" w14:textId="7B2C5B1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his partner in the liturgy, our father the metropolitan (bishop), Abba (…)</w:t>
            </w:r>
          </w:p>
        </w:tc>
        <w:tc>
          <w:tcPr>
            <w:tcW w:w="2552" w:type="dxa"/>
          </w:tcPr>
          <w:p w14:paraId="0A696A19" w14:textId="2C3429C8" w:rsidR="004366FC" w:rsidRPr="004319C3" w:rsidRDefault="004366FC" w:rsidP="00702D2A">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وشريكه في الخدمة أبينا المطران</w:t>
            </w:r>
            <w:r w:rsidR="00702D2A"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الأسقف</w:t>
            </w:r>
            <w:r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 xml:space="preserve"> المكرم الأنبا</w:t>
            </w:r>
            <w:r w:rsidRPr="004319C3">
              <w:rPr>
                <w:rFonts w:asciiTheme="majorBidi" w:hAnsiTheme="majorBidi" w:cstheme="majorBidi"/>
                <w:b/>
                <w:bCs/>
                <w:sz w:val="24"/>
                <w:szCs w:val="24"/>
                <w:lang w:val="en-US"/>
              </w:rPr>
              <w:t xml:space="preserve"> </w:t>
            </w:r>
            <w:r w:rsidR="00702D2A" w:rsidRPr="004319C3">
              <w:rPr>
                <w:rFonts w:asciiTheme="majorBidi" w:hAnsiTheme="majorBidi" w:cstheme="majorBidi" w:hint="cs"/>
                <w:b/>
                <w:bCs/>
                <w:sz w:val="24"/>
                <w:szCs w:val="24"/>
                <w:rtl/>
                <w:lang w:val="en-US"/>
              </w:rPr>
              <w:t xml:space="preserve"> (...) </w:t>
            </w:r>
          </w:p>
        </w:tc>
      </w:tr>
      <w:tr w:rsidR="00DF3525" w:rsidRPr="009B270D" w14:paraId="1916C958" w14:textId="77777777" w:rsidTr="009C52C7">
        <w:trPr>
          <w:jc w:val="center"/>
        </w:trPr>
        <w:tc>
          <w:tcPr>
            <w:tcW w:w="3969" w:type="dxa"/>
          </w:tcPr>
          <w:p w14:paraId="6080FA0C" w14:textId="77777777" w:rsidR="00DF3525" w:rsidRPr="004332C7" w:rsidRDefault="00DF3525" w:rsidP="00C767E9">
            <w:pPr>
              <w:autoSpaceDE w:val="0"/>
              <w:autoSpaceDN w:val="0"/>
              <w:adjustRightInd w:val="0"/>
              <w:jc w:val="both"/>
              <w:rPr>
                <w:rFonts w:asciiTheme="majorBidi" w:hAnsiTheme="majorBidi" w:cstheme="majorBidi"/>
                <w:color w:val="000000"/>
                <w:sz w:val="24"/>
                <w:szCs w:val="24"/>
                <w:lang w:val="en-US"/>
              </w:rPr>
            </w:pPr>
          </w:p>
        </w:tc>
        <w:tc>
          <w:tcPr>
            <w:tcW w:w="3969" w:type="dxa"/>
          </w:tcPr>
          <w:p w14:paraId="4F05981E"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24A9971C" w14:textId="77777777" w:rsidR="00DF3525" w:rsidRPr="004319C3" w:rsidRDefault="00DF3525" w:rsidP="00702D2A">
            <w:pPr>
              <w:autoSpaceDE w:val="0"/>
              <w:autoSpaceDN w:val="0"/>
              <w:bidi/>
              <w:adjustRightInd w:val="0"/>
              <w:jc w:val="both"/>
              <w:rPr>
                <w:rFonts w:asciiTheme="majorBidi" w:hAnsiTheme="majorBidi" w:cstheme="majorBidi"/>
                <w:b/>
                <w:bCs/>
                <w:sz w:val="24"/>
                <w:szCs w:val="24"/>
                <w:rtl/>
              </w:rPr>
            </w:pPr>
          </w:p>
        </w:tc>
      </w:tr>
      <w:tr w:rsidR="004366FC" w:rsidRPr="009B270D" w14:paraId="63F8E62C" w14:textId="77777777" w:rsidTr="009C52C7">
        <w:trPr>
          <w:jc w:val="center"/>
        </w:trPr>
        <w:tc>
          <w:tcPr>
            <w:tcW w:w="3969" w:type="dxa"/>
          </w:tcPr>
          <w:p w14:paraId="41434332" w14:textId="77777777" w:rsidR="004366FC" w:rsidRPr="004332C7" w:rsidRDefault="004366FC" w:rsidP="00C767E9">
            <w:pPr>
              <w:autoSpaceDE w:val="0"/>
              <w:autoSpaceDN w:val="0"/>
              <w:adjustRightInd w:val="0"/>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Diakon:</w:t>
            </w:r>
          </w:p>
          <w:p w14:paraId="76616B61" w14:textId="0BD4B9C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 xml:space="preserve">Bed for vor ypperstepræst, pave Abba Tawadrous II, pave og patriark og ærkebiskop af den store by Alexandria og brødre i præstegerningen Mar Ignatius Ifram II Karim, Antakiens patriark, fader Antonios, Eritreas Patriark, Anba </w:t>
            </w:r>
            <w:r w:rsidR="00490A01">
              <w:rPr>
                <w:rFonts w:asciiTheme="majorBidi" w:hAnsiTheme="majorBidi" w:cstheme="majorBidi"/>
                <w:color w:val="000000"/>
                <w:sz w:val="24"/>
                <w:szCs w:val="24"/>
              </w:rPr>
              <w:t>....</w:t>
            </w:r>
            <w:r w:rsidRPr="004332C7">
              <w:rPr>
                <w:rFonts w:asciiTheme="majorBidi" w:hAnsiTheme="majorBidi" w:cstheme="majorBidi"/>
                <w:color w:val="000000"/>
                <w:sz w:val="24"/>
                <w:szCs w:val="24"/>
              </w:rPr>
              <w:t>,</w:t>
            </w:r>
          </w:p>
        </w:tc>
        <w:tc>
          <w:tcPr>
            <w:tcW w:w="3969" w:type="dxa"/>
          </w:tcPr>
          <w:p w14:paraId="56EA8C03" w14:textId="77777777" w:rsidR="004366FC" w:rsidRPr="004332C7" w:rsidRDefault="004366FC"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Deacon:</w:t>
            </w:r>
          </w:p>
          <w:p w14:paraId="126152B7" w14:textId="7F0A378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our high priest, Papa Abba (…), pope and patriarch and archbishop of the great city of Alexandria, and his spiritual brothers the Patriarch of Antioch Mar Ignatius (…) and the Patriarch of Eritrea </w:t>
            </w:r>
            <w:proofErr w:type="spellStart"/>
            <w:r w:rsidRPr="004332C7">
              <w:rPr>
                <w:rFonts w:asciiTheme="majorBidi" w:hAnsiTheme="majorBidi" w:cstheme="majorBidi"/>
                <w:color w:val="000000"/>
                <w:sz w:val="24"/>
                <w:szCs w:val="24"/>
                <w:lang w:val="en-US"/>
              </w:rPr>
              <w:t>Abouna</w:t>
            </w:r>
            <w:proofErr w:type="spellEnd"/>
            <w:r w:rsidRPr="004332C7">
              <w:rPr>
                <w:rFonts w:asciiTheme="majorBidi" w:hAnsiTheme="majorBidi" w:cstheme="majorBidi"/>
                <w:color w:val="000000"/>
                <w:sz w:val="24"/>
                <w:szCs w:val="24"/>
                <w:lang w:val="en-US"/>
              </w:rPr>
              <w:t xml:space="preserve"> (…)</w:t>
            </w:r>
          </w:p>
        </w:tc>
        <w:tc>
          <w:tcPr>
            <w:tcW w:w="2552" w:type="dxa"/>
          </w:tcPr>
          <w:p w14:paraId="46018AEA" w14:textId="77777777" w:rsidR="004366FC" w:rsidRPr="004319C3" w:rsidRDefault="004366FC" w:rsidP="00C767E9">
            <w:pPr>
              <w:autoSpaceDE w:val="0"/>
              <w:autoSpaceDN w:val="0"/>
              <w:bidi/>
              <w:adjustRightInd w:val="0"/>
              <w:jc w:val="both"/>
              <w:rPr>
                <w:rFonts w:asciiTheme="majorBidi" w:hAnsiTheme="majorBidi" w:cstheme="majorBidi"/>
                <w:b/>
                <w:bCs/>
                <w:color w:val="9A3300"/>
                <w:sz w:val="24"/>
                <w:szCs w:val="24"/>
                <w:lang w:val="en-US"/>
              </w:rPr>
            </w:pPr>
            <w:r w:rsidRPr="004319C3">
              <w:rPr>
                <w:rFonts w:asciiTheme="majorBidi" w:hAnsiTheme="majorBidi" w:cstheme="majorBidi"/>
                <w:b/>
                <w:bCs/>
                <w:color w:val="9A3300"/>
                <w:sz w:val="24"/>
                <w:szCs w:val="24"/>
                <w:rtl/>
              </w:rPr>
              <w:t>الشماس</w:t>
            </w:r>
            <w:r w:rsidRPr="004319C3">
              <w:rPr>
                <w:rFonts w:asciiTheme="majorBidi" w:hAnsiTheme="majorBidi" w:cstheme="majorBidi"/>
                <w:b/>
                <w:bCs/>
                <w:color w:val="9A3300"/>
                <w:sz w:val="24"/>
                <w:szCs w:val="24"/>
                <w:lang w:val="en-US"/>
              </w:rPr>
              <w:t>:</w:t>
            </w:r>
          </w:p>
          <w:p w14:paraId="3AAEEE4D" w14:textId="402CE49C" w:rsidR="004366FC" w:rsidRPr="004319C3" w:rsidRDefault="004366FC" w:rsidP="00575979">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صلوا من أجل رئيس كهنتنا البابا</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 xml:space="preserve">أنبا </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 xml:space="preserve"> ، بابا وبطريرك ورئيس</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أساقفة المدينة العظمي</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الإسكندرية، وأخويه الروحيين</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 xml:space="preserve">مار أغناطيوس </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 xml:space="preserve"> بطريرك</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 xml:space="preserve">أنطاكية وأبونا </w:t>
            </w:r>
            <w:r w:rsidRPr="0019613F">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w:t>
            </w:r>
            <w:r w:rsidRPr="0019613F">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 xml:space="preserve"> بطريرك</w:t>
            </w:r>
            <w:r w:rsidR="00575979"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أريتريا</w:t>
            </w:r>
            <w:r w:rsidRPr="0019613F">
              <w:rPr>
                <w:rFonts w:asciiTheme="majorBidi" w:hAnsiTheme="majorBidi" w:cstheme="majorBidi"/>
                <w:b/>
                <w:bCs/>
                <w:color w:val="000000"/>
                <w:sz w:val="24"/>
                <w:szCs w:val="24"/>
                <w:lang w:val="en-US"/>
              </w:rPr>
              <w:t>.</w:t>
            </w:r>
          </w:p>
        </w:tc>
      </w:tr>
      <w:tr w:rsidR="00DF3525" w:rsidRPr="009B270D" w14:paraId="5A5B901A" w14:textId="77777777" w:rsidTr="009C52C7">
        <w:trPr>
          <w:jc w:val="center"/>
        </w:trPr>
        <w:tc>
          <w:tcPr>
            <w:tcW w:w="3969" w:type="dxa"/>
          </w:tcPr>
          <w:p w14:paraId="3C0BF706" w14:textId="77777777" w:rsidR="00DF3525" w:rsidRPr="0019613F" w:rsidRDefault="00DF3525" w:rsidP="00C767E9">
            <w:pPr>
              <w:autoSpaceDE w:val="0"/>
              <w:autoSpaceDN w:val="0"/>
              <w:adjustRightInd w:val="0"/>
              <w:jc w:val="both"/>
              <w:rPr>
                <w:rFonts w:asciiTheme="majorBidi" w:hAnsiTheme="majorBidi" w:cstheme="majorBidi"/>
                <w:b/>
                <w:bCs/>
                <w:color w:val="A60021"/>
                <w:sz w:val="24"/>
                <w:szCs w:val="24"/>
                <w:lang w:val="en-US"/>
              </w:rPr>
            </w:pPr>
          </w:p>
        </w:tc>
        <w:tc>
          <w:tcPr>
            <w:tcW w:w="3969" w:type="dxa"/>
          </w:tcPr>
          <w:p w14:paraId="321087D5" w14:textId="77777777" w:rsidR="00DF3525" w:rsidRPr="004332C7" w:rsidRDefault="00DF3525" w:rsidP="00C767E9">
            <w:pPr>
              <w:autoSpaceDE w:val="0"/>
              <w:autoSpaceDN w:val="0"/>
              <w:adjustRightInd w:val="0"/>
              <w:jc w:val="both"/>
              <w:rPr>
                <w:rFonts w:asciiTheme="majorBidi" w:hAnsiTheme="majorBidi" w:cstheme="majorBidi"/>
                <w:b/>
                <w:bCs/>
                <w:color w:val="A60021"/>
                <w:sz w:val="24"/>
                <w:szCs w:val="24"/>
                <w:lang w:val="en-US"/>
              </w:rPr>
            </w:pPr>
          </w:p>
        </w:tc>
        <w:tc>
          <w:tcPr>
            <w:tcW w:w="2552" w:type="dxa"/>
          </w:tcPr>
          <w:p w14:paraId="3F37CA60" w14:textId="77777777" w:rsidR="00DF3525" w:rsidRPr="004319C3" w:rsidRDefault="00DF3525" w:rsidP="00C767E9">
            <w:pPr>
              <w:autoSpaceDE w:val="0"/>
              <w:autoSpaceDN w:val="0"/>
              <w:bidi/>
              <w:adjustRightInd w:val="0"/>
              <w:jc w:val="both"/>
              <w:rPr>
                <w:rFonts w:asciiTheme="majorBidi" w:hAnsiTheme="majorBidi" w:cstheme="majorBidi"/>
                <w:b/>
                <w:bCs/>
                <w:color w:val="9A3300"/>
                <w:sz w:val="24"/>
                <w:szCs w:val="24"/>
                <w:rtl/>
              </w:rPr>
            </w:pPr>
          </w:p>
        </w:tc>
      </w:tr>
      <w:tr w:rsidR="004366FC" w:rsidRPr="009B270D" w14:paraId="45CBA165" w14:textId="77777777" w:rsidTr="009C52C7">
        <w:trPr>
          <w:jc w:val="center"/>
        </w:trPr>
        <w:tc>
          <w:tcPr>
            <w:tcW w:w="3969" w:type="dxa"/>
          </w:tcPr>
          <w:p w14:paraId="5EA31CE5" w14:textId="1EA37F58" w:rsidR="00DD5719"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Hvis der er </w:t>
            </w:r>
            <w:r w:rsidR="008C6971" w:rsidRPr="00C06844">
              <w:rPr>
                <w:rFonts w:asciiTheme="majorBidi" w:hAnsiTheme="majorBidi" w:cstheme="majorBidi"/>
                <w:color w:val="1F497D" w:themeColor="text2"/>
                <w:sz w:val="24"/>
                <w:szCs w:val="24"/>
              </w:rPr>
              <w:t xml:space="preserve">en </w:t>
            </w:r>
            <w:r w:rsidR="008C6971" w:rsidRPr="00C06844">
              <w:rPr>
                <w:rFonts w:asciiTheme="majorBidi" w:hAnsiTheme="majorBidi" w:cstheme="majorBidi"/>
                <w:i/>
                <w:iCs/>
                <w:color w:val="1F497D" w:themeColor="text2"/>
                <w:sz w:val="24"/>
                <w:szCs w:val="24"/>
              </w:rPr>
              <w:t>metropolitan</w:t>
            </w:r>
            <w:r w:rsidRPr="00C06844">
              <w:rPr>
                <w:rFonts w:asciiTheme="majorBidi" w:hAnsiTheme="majorBidi" w:cstheme="majorBidi"/>
                <w:color w:val="1F497D" w:themeColor="text2"/>
                <w:sz w:val="24"/>
                <w:szCs w:val="24"/>
              </w:rPr>
              <w:t xml:space="preserve"> </w:t>
            </w:r>
            <w:r w:rsidR="008C6971" w:rsidRPr="00C06844">
              <w:rPr>
                <w:rFonts w:asciiTheme="majorBidi" w:hAnsiTheme="majorBidi" w:cstheme="majorBidi"/>
                <w:color w:val="1F497D" w:themeColor="text2"/>
                <w:sz w:val="24"/>
                <w:szCs w:val="24"/>
              </w:rPr>
              <w:t>(</w:t>
            </w:r>
            <w:r w:rsidRPr="00C06844">
              <w:rPr>
                <w:rFonts w:asciiTheme="majorBidi" w:hAnsiTheme="majorBidi" w:cstheme="majorBidi"/>
                <w:color w:val="1F497D" w:themeColor="text2"/>
                <w:sz w:val="24"/>
                <w:szCs w:val="24"/>
              </w:rPr>
              <w:t>biskop</w:t>
            </w:r>
            <w:r w:rsidR="008C6971" w:rsidRPr="00C06844">
              <w:rPr>
                <w:rFonts w:asciiTheme="majorBidi" w:hAnsiTheme="majorBidi" w:cstheme="majorBidi"/>
                <w:color w:val="1F497D" w:themeColor="text2"/>
                <w:sz w:val="24"/>
                <w:szCs w:val="24"/>
              </w:rPr>
              <w:t>) til stede:</w:t>
            </w:r>
          </w:p>
        </w:tc>
        <w:tc>
          <w:tcPr>
            <w:tcW w:w="3969" w:type="dxa"/>
          </w:tcPr>
          <w:p w14:paraId="32986126" w14:textId="00749066"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a metropolitan (bishop) is present:</w:t>
            </w:r>
          </w:p>
        </w:tc>
        <w:tc>
          <w:tcPr>
            <w:tcW w:w="2552" w:type="dxa"/>
          </w:tcPr>
          <w:p w14:paraId="1AD3AE1F" w14:textId="12D44EDB"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في وجود مطران أو أسقفً</w:t>
            </w:r>
            <w:r w:rsidRPr="00C06844">
              <w:rPr>
                <w:rFonts w:asciiTheme="majorBidi" w:hAnsiTheme="majorBidi" w:cstheme="majorBidi"/>
                <w:b/>
                <w:bCs/>
                <w:color w:val="1F497D" w:themeColor="text2"/>
                <w:sz w:val="24"/>
                <w:szCs w:val="24"/>
                <w:rtl/>
                <w:lang w:val="en-US"/>
              </w:rPr>
              <w:t>:</w:t>
            </w:r>
          </w:p>
        </w:tc>
      </w:tr>
      <w:tr w:rsidR="004366FC" w:rsidRPr="004332C7" w14:paraId="62835CE0" w14:textId="77777777" w:rsidTr="009C52C7">
        <w:trPr>
          <w:jc w:val="center"/>
        </w:trPr>
        <w:tc>
          <w:tcPr>
            <w:tcW w:w="3969" w:type="dxa"/>
          </w:tcPr>
          <w:p w14:paraId="75E1EB11" w14:textId="43C2BD45" w:rsidR="004366FC" w:rsidRPr="004332C7" w:rsidRDefault="004366FC" w:rsidP="00C767E9">
            <w:pPr>
              <w:autoSpaceDE w:val="0"/>
              <w:autoSpaceDN w:val="0"/>
              <w:adjustRightInd w:val="0"/>
              <w:jc w:val="both"/>
              <w:rPr>
                <w:rFonts w:asciiTheme="majorBidi" w:hAnsiTheme="majorBidi" w:cstheme="majorBidi"/>
                <w:color w:val="000000"/>
                <w:sz w:val="24"/>
                <w:szCs w:val="24"/>
                <w:rtl/>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brødre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i</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præstegerningen</w:t>
            </w:r>
            <w:proofErr w:type="spellEnd"/>
            <w:r w:rsidRPr="004332C7">
              <w:rPr>
                <w:rFonts w:asciiTheme="majorBidi" w:hAnsiTheme="majorBidi" w:cstheme="majorBidi"/>
                <w:color w:val="000000"/>
                <w:sz w:val="24"/>
                <w:szCs w:val="24"/>
                <w:lang w:val="en-US"/>
              </w:rPr>
              <w:t xml:space="preserve"> (...)</w:t>
            </w:r>
          </w:p>
          <w:p w14:paraId="2FFB7A22"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5D89270B" w14:textId="7703E9C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his partner in the liturgy, our father the metropolitan (bishop), Abba (…).</w:t>
            </w:r>
          </w:p>
        </w:tc>
        <w:tc>
          <w:tcPr>
            <w:tcW w:w="2552" w:type="dxa"/>
          </w:tcPr>
          <w:p w14:paraId="71ABAFC7" w14:textId="065762EA" w:rsidR="004366FC" w:rsidRPr="004319C3" w:rsidRDefault="004366FC" w:rsidP="00883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وشريكه في الخدمة أبينا المطران</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الأسقف</w:t>
            </w:r>
            <w:r w:rsidRPr="004319C3">
              <w:rPr>
                <w:rFonts w:asciiTheme="majorBidi" w:hAnsiTheme="majorBidi" w:cstheme="majorBidi"/>
                <w:b/>
                <w:bCs/>
                <w:sz w:val="24"/>
                <w:szCs w:val="24"/>
                <w:lang w:val="en-US"/>
              </w:rPr>
              <w:t>(</w:t>
            </w:r>
            <w:r w:rsidRPr="004319C3">
              <w:rPr>
                <w:rFonts w:asciiTheme="majorBidi" w:hAnsiTheme="majorBidi" w:cstheme="majorBidi"/>
                <w:b/>
                <w:bCs/>
                <w:sz w:val="24"/>
                <w:szCs w:val="24"/>
                <w:rtl/>
              </w:rPr>
              <w:t xml:space="preserve"> المكرم الأنبا</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lang w:val="en-US"/>
              </w:rPr>
              <w:t xml:space="preserve"> (...)</w:t>
            </w:r>
            <w:r w:rsidR="00883FDC" w:rsidRPr="004319C3">
              <w:rPr>
                <w:rFonts w:asciiTheme="majorBidi" w:hAnsiTheme="majorBidi" w:cstheme="majorBidi" w:hint="cs"/>
                <w:b/>
                <w:bCs/>
                <w:sz w:val="24"/>
                <w:szCs w:val="24"/>
                <w:rtl/>
                <w:lang w:val="en-US"/>
              </w:rPr>
              <w:t xml:space="preserve"> </w:t>
            </w:r>
            <w:r w:rsidRPr="004319C3">
              <w:rPr>
                <w:rFonts w:asciiTheme="majorBidi" w:hAnsiTheme="majorBidi" w:cstheme="majorBidi"/>
                <w:b/>
                <w:bCs/>
                <w:sz w:val="24"/>
                <w:szCs w:val="24"/>
                <w:lang w:val="en-US"/>
              </w:rPr>
              <w:t>.</w:t>
            </w:r>
          </w:p>
        </w:tc>
      </w:tr>
      <w:tr w:rsidR="004366FC" w:rsidRPr="004332C7" w14:paraId="488F84F2" w14:textId="77777777" w:rsidTr="009C52C7">
        <w:trPr>
          <w:jc w:val="center"/>
        </w:trPr>
        <w:tc>
          <w:tcPr>
            <w:tcW w:w="3969" w:type="dxa"/>
          </w:tcPr>
          <w:p w14:paraId="648EF9AE" w14:textId="3F8EEEED" w:rsidR="004366FC" w:rsidRPr="004332C7" w:rsidRDefault="004366FC" w:rsidP="00054225">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og </w:t>
            </w:r>
            <w:proofErr w:type="spellStart"/>
            <w:r w:rsidRPr="004332C7">
              <w:rPr>
                <w:rFonts w:asciiTheme="majorBidi" w:hAnsiTheme="majorBidi" w:cstheme="majorBidi"/>
                <w:color w:val="000000"/>
                <w:sz w:val="24"/>
                <w:szCs w:val="24"/>
                <w:lang w:val="en-US"/>
              </w:rPr>
              <w:t>vore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ortodokse</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biskopper</w:t>
            </w:r>
            <w:proofErr w:type="spellEnd"/>
          </w:p>
        </w:tc>
        <w:tc>
          <w:tcPr>
            <w:tcW w:w="3969" w:type="dxa"/>
          </w:tcPr>
          <w:p w14:paraId="5C0D6F29" w14:textId="3448DB6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for our orthodox bishops.</w:t>
            </w:r>
          </w:p>
        </w:tc>
        <w:tc>
          <w:tcPr>
            <w:tcW w:w="2552" w:type="dxa"/>
          </w:tcPr>
          <w:p w14:paraId="0A6E67C4" w14:textId="6A15810A"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وسائر أساقفتنا الأرثوذكسيين</w:t>
            </w:r>
            <w:r w:rsidRPr="004319C3">
              <w:rPr>
                <w:rFonts w:asciiTheme="majorBidi" w:hAnsiTheme="majorBidi" w:cstheme="majorBidi"/>
                <w:b/>
                <w:bCs/>
                <w:sz w:val="24"/>
                <w:szCs w:val="24"/>
              </w:rPr>
              <w:t>.</w:t>
            </w:r>
          </w:p>
        </w:tc>
      </w:tr>
      <w:tr w:rsidR="00DF3525" w:rsidRPr="004332C7" w14:paraId="06FDF391" w14:textId="77777777" w:rsidTr="009C52C7">
        <w:trPr>
          <w:jc w:val="center"/>
        </w:trPr>
        <w:tc>
          <w:tcPr>
            <w:tcW w:w="3969" w:type="dxa"/>
          </w:tcPr>
          <w:p w14:paraId="0FD87626" w14:textId="77777777" w:rsidR="00DF3525" w:rsidRPr="004332C7" w:rsidRDefault="00DF3525" w:rsidP="00054225">
            <w:pPr>
              <w:autoSpaceDE w:val="0"/>
              <w:autoSpaceDN w:val="0"/>
              <w:adjustRightInd w:val="0"/>
              <w:jc w:val="both"/>
              <w:rPr>
                <w:rFonts w:asciiTheme="majorBidi" w:hAnsiTheme="majorBidi" w:cstheme="majorBidi"/>
                <w:color w:val="000000"/>
                <w:sz w:val="24"/>
                <w:szCs w:val="24"/>
                <w:lang w:val="en-US"/>
              </w:rPr>
            </w:pPr>
          </w:p>
        </w:tc>
        <w:tc>
          <w:tcPr>
            <w:tcW w:w="3969" w:type="dxa"/>
          </w:tcPr>
          <w:p w14:paraId="7E3951AA"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77FED9FF" w14:textId="77777777" w:rsidR="00DF3525" w:rsidRPr="004319C3" w:rsidRDefault="00DF3525" w:rsidP="00C767E9">
            <w:pPr>
              <w:bidi/>
              <w:jc w:val="both"/>
              <w:rPr>
                <w:rFonts w:asciiTheme="majorBidi" w:hAnsiTheme="majorBidi" w:cstheme="majorBidi"/>
                <w:b/>
                <w:bCs/>
                <w:sz w:val="24"/>
                <w:szCs w:val="24"/>
                <w:rtl/>
              </w:rPr>
            </w:pPr>
          </w:p>
        </w:tc>
      </w:tr>
      <w:tr w:rsidR="004366FC" w:rsidRPr="004332C7" w14:paraId="78BC868B" w14:textId="77777777" w:rsidTr="009C52C7">
        <w:trPr>
          <w:jc w:val="center"/>
        </w:trPr>
        <w:tc>
          <w:tcPr>
            <w:tcW w:w="3969" w:type="dxa"/>
          </w:tcPr>
          <w:p w14:paraId="5604442F" w14:textId="3F70572C"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44EC2157" w14:textId="5C75CCE6" w:rsidR="004366F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50F758DE" w14:textId="7C728D04"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31C7CFE3" w14:textId="3C19291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2C496B0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97F03AA" w14:textId="179B12E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282C6443" w14:textId="77777777" w:rsidTr="009C52C7">
        <w:trPr>
          <w:jc w:val="center"/>
        </w:trPr>
        <w:tc>
          <w:tcPr>
            <w:tcW w:w="3969" w:type="dxa"/>
          </w:tcPr>
          <w:p w14:paraId="3A9B36E0"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F94F8BA"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4116F11B"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F4DFB15" w14:textId="77777777" w:rsidTr="009C52C7">
        <w:trPr>
          <w:jc w:val="center"/>
        </w:trPr>
        <w:tc>
          <w:tcPr>
            <w:tcW w:w="3969" w:type="dxa"/>
          </w:tcPr>
          <w:p w14:paraId="33310654" w14:textId="276D50A0"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3827103" w14:textId="54DA2B4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for dem, som er på dette sted, og dem, som er sovet ind.</w:t>
            </w:r>
          </w:p>
        </w:tc>
        <w:tc>
          <w:tcPr>
            <w:tcW w:w="3969" w:type="dxa"/>
          </w:tcPr>
          <w:p w14:paraId="16206387" w14:textId="6DAB563A"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E367D4B" w14:textId="4C40446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for those who are in this place, and those who have fallen asleep,</w:t>
            </w:r>
          </w:p>
        </w:tc>
        <w:tc>
          <w:tcPr>
            <w:tcW w:w="2552" w:type="dxa"/>
          </w:tcPr>
          <w:p w14:paraId="00A4DD5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B71942B" w14:textId="2537CE1E"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وعن الكائنين ههنا والذين رقدوا</w:t>
            </w:r>
            <w:r w:rsidRPr="004319C3">
              <w:rPr>
                <w:rFonts w:asciiTheme="majorBidi" w:hAnsiTheme="majorBidi" w:cstheme="majorBidi"/>
                <w:b/>
                <w:bCs/>
                <w:sz w:val="24"/>
                <w:szCs w:val="24"/>
                <w:lang w:val="en-US"/>
              </w:rPr>
              <w:t>.</w:t>
            </w:r>
            <w:r w:rsidRPr="004319C3">
              <w:rPr>
                <w:rFonts w:asciiTheme="majorBidi" w:hAnsiTheme="majorBidi" w:cstheme="majorBidi"/>
                <w:b/>
                <w:bCs/>
                <w:color w:val="000000"/>
                <w:sz w:val="24"/>
                <w:szCs w:val="24"/>
                <w:lang w:val="en-US"/>
              </w:rPr>
              <w:t>.</w:t>
            </w:r>
          </w:p>
        </w:tc>
      </w:tr>
      <w:tr w:rsidR="004366FC" w:rsidRPr="009B270D" w14:paraId="362293AB" w14:textId="77777777" w:rsidTr="009C52C7">
        <w:trPr>
          <w:jc w:val="center"/>
        </w:trPr>
        <w:tc>
          <w:tcPr>
            <w:tcW w:w="3969" w:type="dxa"/>
          </w:tcPr>
          <w:p w14:paraId="3DA616B7" w14:textId="0F11E92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Biskopperne, hegumenerne, præsterne, diakonerne, subdiakonerne.</w:t>
            </w:r>
          </w:p>
        </w:tc>
        <w:tc>
          <w:tcPr>
            <w:tcW w:w="3969" w:type="dxa"/>
          </w:tcPr>
          <w:p w14:paraId="27C24C44" w14:textId="748570C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bishops, hegumens, priests, deacons, and subdeacons.</w:t>
            </w:r>
          </w:p>
        </w:tc>
        <w:tc>
          <w:tcPr>
            <w:tcW w:w="2552" w:type="dxa"/>
          </w:tcPr>
          <w:p w14:paraId="63F481C0" w14:textId="56BD78E3" w:rsidR="004366FC" w:rsidRPr="004319C3" w:rsidRDefault="004366FC" w:rsidP="00883FDC">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الأساقفة، والقمامصة،</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والقسوس، والشمامسة،</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والإبوذياكونيين</w:t>
            </w:r>
            <w:r w:rsidRPr="004319C3">
              <w:rPr>
                <w:rFonts w:asciiTheme="majorBidi" w:hAnsiTheme="majorBidi" w:cstheme="majorBidi"/>
                <w:b/>
                <w:bCs/>
                <w:sz w:val="24"/>
                <w:szCs w:val="24"/>
                <w:lang w:val="en-US"/>
              </w:rPr>
              <w:t>..</w:t>
            </w:r>
          </w:p>
        </w:tc>
      </w:tr>
      <w:tr w:rsidR="00DF3525" w:rsidRPr="009B270D" w14:paraId="7A351DDC" w14:textId="77777777" w:rsidTr="009C52C7">
        <w:trPr>
          <w:jc w:val="center"/>
        </w:trPr>
        <w:tc>
          <w:tcPr>
            <w:tcW w:w="3969" w:type="dxa"/>
          </w:tcPr>
          <w:p w14:paraId="0DDD2B61"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78D5D2A5"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3DFEFCCD" w14:textId="77777777" w:rsidR="00DF3525" w:rsidRPr="004319C3" w:rsidRDefault="00DF3525" w:rsidP="00883FDC">
            <w:pPr>
              <w:autoSpaceDE w:val="0"/>
              <w:autoSpaceDN w:val="0"/>
              <w:bidi/>
              <w:adjustRightInd w:val="0"/>
              <w:jc w:val="both"/>
              <w:rPr>
                <w:rFonts w:asciiTheme="majorBidi" w:hAnsiTheme="majorBidi" w:cstheme="majorBidi"/>
                <w:b/>
                <w:bCs/>
                <w:sz w:val="24"/>
                <w:szCs w:val="24"/>
                <w:rtl/>
              </w:rPr>
            </w:pPr>
          </w:p>
        </w:tc>
      </w:tr>
      <w:tr w:rsidR="004366FC" w:rsidRPr="009B270D" w14:paraId="327FE4A1" w14:textId="77777777" w:rsidTr="009C52C7">
        <w:trPr>
          <w:jc w:val="center"/>
        </w:trPr>
        <w:tc>
          <w:tcPr>
            <w:tcW w:w="3969" w:type="dxa"/>
          </w:tcPr>
          <w:p w14:paraId="6BDBD78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787D6B1" w14:textId="50BB84A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provsterne, præsterne, diakonerne, subdiakonerne og Guds kirkes 7 grader</w:t>
            </w:r>
            <w:r w:rsidR="00612068" w:rsidRPr="004332C7">
              <w:rPr>
                <w:rFonts w:asciiTheme="majorBidi" w:hAnsiTheme="majorBidi" w:cstheme="majorBidi"/>
                <w:sz w:val="24"/>
                <w:szCs w:val="24"/>
              </w:rPr>
              <w:t>.</w:t>
            </w:r>
          </w:p>
        </w:tc>
        <w:tc>
          <w:tcPr>
            <w:tcW w:w="3969" w:type="dxa"/>
          </w:tcPr>
          <w:p w14:paraId="241FE369" w14:textId="6117D605"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14440C1" w14:textId="7664023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hegumens, priests, deacons, subdeacons, and the seven orders of the Church of God.</w:t>
            </w:r>
          </w:p>
        </w:tc>
        <w:tc>
          <w:tcPr>
            <w:tcW w:w="2552" w:type="dxa"/>
          </w:tcPr>
          <w:p w14:paraId="75B503D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12752101" w14:textId="422DAC86" w:rsidR="004366FC" w:rsidRPr="004319C3" w:rsidRDefault="004366FC" w:rsidP="00883FDC">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صلوا من أجل القمامصة</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والقسوس والشمامسة</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والايبوذياكونيين، وسبع طغمات</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كنيسة الله</w:t>
            </w:r>
            <w:r w:rsidRPr="004319C3">
              <w:rPr>
                <w:rFonts w:asciiTheme="majorBidi" w:hAnsiTheme="majorBidi" w:cstheme="majorBidi"/>
                <w:b/>
                <w:bCs/>
                <w:color w:val="000000"/>
                <w:sz w:val="24"/>
                <w:szCs w:val="24"/>
                <w:lang w:val="en-US"/>
              </w:rPr>
              <w:t>.</w:t>
            </w:r>
          </w:p>
        </w:tc>
      </w:tr>
      <w:tr w:rsidR="00DF3525" w:rsidRPr="009B270D" w14:paraId="7A484C6D" w14:textId="77777777" w:rsidTr="009C52C7">
        <w:trPr>
          <w:jc w:val="center"/>
        </w:trPr>
        <w:tc>
          <w:tcPr>
            <w:tcW w:w="3969" w:type="dxa"/>
          </w:tcPr>
          <w:p w14:paraId="0F1F31CD"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AC633A1"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60B77D21"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C20E0FD" w14:textId="77777777" w:rsidTr="009C52C7">
        <w:trPr>
          <w:jc w:val="center"/>
        </w:trPr>
        <w:tc>
          <w:tcPr>
            <w:tcW w:w="3969" w:type="dxa"/>
          </w:tcPr>
          <w:p w14:paraId="69F8B54B" w14:textId="7D6BE112"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6F72AFFB" w14:textId="48DE05A9" w:rsidR="004366F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1BE1E3C9" w14:textId="768BE52C"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DD61291" w14:textId="43EC600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5E2D97E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8930B2F" w14:textId="162885AE"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2CDFB84C" w14:textId="77777777" w:rsidTr="009C52C7">
        <w:trPr>
          <w:jc w:val="center"/>
        </w:trPr>
        <w:tc>
          <w:tcPr>
            <w:tcW w:w="3969" w:type="dxa"/>
          </w:tcPr>
          <w:p w14:paraId="7D3826E6"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E393100"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2319B920"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38360267" w14:textId="77777777" w:rsidTr="009C52C7">
        <w:trPr>
          <w:jc w:val="center"/>
        </w:trPr>
        <w:tc>
          <w:tcPr>
            <w:tcW w:w="3969" w:type="dxa"/>
          </w:tcPr>
          <w:p w14:paraId="089912FF" w14:textId="4985C24F"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612068" w:rsidRPr="004332C7">
              <w:rPr>
                <w:rFonts w:asciiTheme="majorBidi" w:hAnsiTheme="majorBidi" w:cstheme="majorBidi"/>
                <w:b/>
                <w:bCs/>
                <w:color w:val="C10000"/>
                <w:sz w:val="24"/>
                <w:szCs w:val="24"/>
              </w:rPr>
              <w:t>:</w:t>
            </w:r>
          </w:p>
          <w:p w14:paraId="4CFC5749" w14:textId="545CD660"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Lektorerne, kantorerne, exorcisterne, munkene, jomfru­ erne, enkerne, de faderløse, de afholdende, lægfolkene og for hele din hellige kirkes fylde - du de troendes Gud.</w:t>
            </w:r>
          </w:p>
        </w:tc>
        <w:tc>
          <w:tcPr>
            <w:tcW w:w="3969" w:type="dxa"/>
          </w:tcPr>
          <w:p w14:paraId="4AEC076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7AD7B17" w14:textId="5BE3C670"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And the readers, the chanters, the exorcists, the monks, the virgins, the widows, the orphans, the ascetics, the laity, and all the fullness of Your holy Church, O God of the faithful.</w:t>
            </w:r>
          </w:p>
        </w:tc>
        <w:tc>
          <w:tcPr>
            <w:tcW w:w="2552" w:type="dxa"/>
          </w:tcPr>
          <w:p w14:paraId="75CC646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557E697" w14:textId="44D59852"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والأغنسطسيين، والمرتلين،</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والقرائين، والرهبان، والعذاري،</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والأرامل،</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والأيتام، والمتنسكين</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والعلمانيين، وعن كل إمتلاء</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كنيستك المقدسة يا إله المؤمنين</w:t>
            </w:r>
            <w:r w:rsidRPr="004319C3">
              <w:rPr>
                <w:rFonts w:asciiTheme="majorBidi" w:hAnsiTheme="majorBidi" w:cstheme="majorBidi"/>
                <w:b/>
                <w:bCs/>
                <w:color w:val="000000"/>
                <w:sz w:val="24"/>
                <w:szCs w:val="24"/>
                <w:lang w:val="en-US"/>
              </w:rPr>
              <w:t>.</w:t>
            </w:r>
          </w:p>
        </w:tc>
      </w:tr>
      <w:tr w:rsidR="00DF3525" w:rsidRPr="009B270D" w14:paraId="334BCD3C" w14:textId="77777777" w:rsidTr="009C52C7">
        <w:trPr>
          <w:jc w:val="center"/>
        </w:trPr>
        <w:tc>
          <w:tcPr>
            <w:tcW w:w="3969" w:type="dxa"/>
          </w:tcPr>
          <w:p w14:paraId="37DBEA97"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AC36BD7"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60CC770"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52A99E78" w14:textId="77777777" w:rsidTr="009C52C7">
        <w:trPr>
          <w:jc w:val="center"/>
        </w:trPr>
        <w:tc>
          <w:tcPr>
            <w:tcW w:w="3969" w:type="dxa"/>
          </w:tcPr>
          <w:p w14:paraId="700C1286" w14:textId="400B955D"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3A2D0EFC" w14:textId="7DB374D2" w:rsidR="004366FC" w:rsidRPr="004332C7" w:rsidRDefault="001F0C62" w:rsidP="00C767E9">
            <w:pPr>
              <w:autoSpaceDE w:val="0"/>
              <w:autoSpaceDN w:val="0"/>
              <w:adjustRightInd w:val="0"/>
              <w:jc w:val="both"/>
              <w:rPr>
                <w:rFonts w:asciiTheme="majorBidi" w:hAnsiTheme="majorBidi" w:cstheme="majorBidi"/>
                <w:color w:val="C10000"/>
                <w:sz w:val="24"/>
                <w:szCs w:val="24"/>
                <w:lang w:val="en-US"/>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48A95CC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DA4A5D2" w14:textId="245A4280" w:rsidR="004366FC" w:rsidRPr="004332C7" w:rsidRDefault="004366FC" w:rsidP="00C767E9">
            <w:pPr>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Lord have mercy.</w:t>
            </w:r>
          </w:p>
        </w:tc>
        <w:tc>
          <w:tcPr>
            <w:tcW w:w="2552" w:type="dxa"/>
          </w:tcPr>
          <w:p w14:paraId="2150FA0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607A660B" w14:textId="3A93CA7C"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0DD4EAD4" w14:textId="77777777" w:rsidTr="009C52C7">
        <w:trPr>
          <w:jc w:val="center"/>
        </w:trPr>
        <w:tc>
          <w:tcPr>
            <w:tcW w:w="3969" w:type="dxa"/>
          </w:tcPr>
          <w:p w14:paraId="017DB29F"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E3A2E17"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29070844"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330ED9B" w14:textId="77777777" w:rsidTr="009C52C7">
        <w:trPr>
          <w:jc w:val="center"/>
        </w:trPr>
        <w:tc>
          <w:tcPr>
            <w:tcW w:w="3969" w:type="dxa"/>
          </w:tcPr>
          <w:p w14:paraId="2C0EC7EC" w14:textId="56EB911F"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612068" w:rsidRPr="004332C7">
              <w:rPr>
                <w:rFonts w:asciiTheme="majorBidi" w:hAnsiTheme="majorBidi" w:cstheme="majorBidi"/>
                <w:b/>
                <w:bCs/>
                <w:color w:val="C10000"/>
                <w:sz w:val="24"/>
                <w:szCs w:val="24"/>
              </w:rPr>
              <w:t>:</w:t>
            </w:r>
          </w:p>
          <w:p w14:paraId="5CE9148A" w14:textId="02E7C1D9"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sz w:val="24"/>
                <w:szCs w:val="24"/>
              </w:rPr>
              <w:t xml:space="preserve">4) </w:t>
            </w:r>
            <w:r w:rsidRPr="004332C7">
              <w:rPr>
                <w:rFonts w:asciiTheme="majorBidi" w:hAnsiTheme="majorBidi" w:cstheme="majorBidi"/>
                <w:color w:val="000000"/>
                <w:sz w:val="24"/>
                <w:szCs w:val="24"/>
              </w:rPr>
              <w:t>Ihukom, Herre, dem, som var konger med fromhed, og dem, som nu er konger.</w:t>
            </w:r>
          </w:p>
        </w:tc>
        <w:tc>
          <w:tcPr>
            <w:tcW w:w="3969" w:type="dxa"/>
          </w:tcPr>
          <w:p w14:paraId="3B7D2FE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4C5E538" w14:textId="4CA32155"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those who have reigned in godliness and those who are now kings (leaders).</w:t>
            </w:r>
          </w:p>
        </w:tc>
        <w:tc>
          <w:tcPr>
            <w:tcW w:w="2552" w:type="dxa"/>
          </w:tcPr>
          <w:p w14:paraId="73876C7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6F7958B" w14:textId="6A976810"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أذكر يا رب الذين تملكوا في</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التقوي والذين هم الآن ملوكٌ</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رؤساء</w:t>
            </w:r>
            <w:r w:rsidRPr="004319C3">
              <w:rPr>
                <w:rFonts w:asciiTheme="majorBidi" w:hAnsiTheme="majorBidi" w:cstheme="majorBidi"/>
                <w:b/>
                <w:bCs/>
                <w:color w:val="000000"/>
                <w:sz w:val="24"/>
                <w:szCs w:val="24"/>
                <w:lang w:val="en-US"/>
              </w:rPr>
              <w:t>(.</w:t>
            </w:r>
          </w:p>
        </w:tc>
      </w:tr>
      <w:tr w:rsidR="00DF3525" w:rsidRPr="009B270D" w14:paraId="087264BB" w14:textId="77777777" w:rsidTr="009C52C7">
        <w:trPr>
          <w:jc w:val="center"/>
        </w:trPr>
        <w:tc>
          <w:tcPr>
            <w:tcW w:w="3969" w:type="dxa"/>
          </w:tcPr>
          <w:p w14:paraId="0CED982D"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1F3A854"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B8D57E9"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B523CBB" w14:textId="77777777" w:rsidTr="009C52C7">
        <w:trPr>
          <w:jc w:val="center"/>
        </w:trPr>
        <w:tc>
          <w:tcPr>
            <w:tcW w:w="3969" w:type="dxa"/>
          </w:tcPr>
          <w:p w14:paraId="44C11F5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5D60AFC1" w14:textId="262B311F"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Bed for vore Kristus-elskende konger.</w:t>
            </w:r>
          </w:p>
        </w:tc>
        <w:tc>
          <w:tcPr>
            <w:tcW w:w="3969" w:type="dxa"/>
          </w:tcPr>
          <w:p w14:paraId="127F093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14372CD" w14:textId="2E9065B5"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our Christ-loving kings (leaders).</w:t>
            </w:r>
          </w:p>
        </w:tc>
        <w:tc>
          <w:tcPr>
            <w:tcW w:w="2552" w:type="dxa"/>
          </w:tcPr>
          <w:p w14:paraId="34C8F59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73980DB1" w14:textId="48BD0946"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 xml:space="preserve">صلوا من أجل ملوكنا </w:t>
            </w:r>
            <w:r w:rsidR="003A5EDE"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رؤسائنا</w:t>
            </w:r>
            <w:r w:rsidRPr="004319C3">
              <w:rPr>
                <w:rFonts w:asciiTheme="majorBidi" w:hAnsiTheme="majorBidi" w:cstheme="majorBidi"/>
                <w:b/>
                <w:bCs/>
                <w:color w:val="000000"/>
                <w:sz w:val="24"/>
                <w:szCs w:val="24"/>
                <w:lang w:val="en-US"/>
              </w:rPr>
              <w:t>(</w:t>
            </w:r>
            <w:r w:rsidR="00883FDC"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color w:val="000000"/>
                <w:sz w:val="24"/>
                <w:szCs w:val="24"/>
                <w:rtl/>
              </w:rPr>
              <w:t>محبي المسيح</w:t>
            </w:r>
            <w:r w:rsidRPr="0019613F">
              <w:rPr>
                <w:rFonts w:asciiTheme="majorBidi" w:hAnsiTheme="majorBidi" w:cstheme="majorBidi"/>
                <w:b/>
                <w:bCs/>
                <w:color w:val="000000"/>
                <w:sz w:val="24"/>
                <w:szCs w:val="24"/>
                <w:lang w:val="en-US"/>
              </w:rPr>
              <w:t>.</w:t>
            </w:r>
          </w:p>
        </w:tc>
      </w:tr>
      <w:tr w:rsidR="00DF3525" w:rsidRPr="009B270D" w14:paraId="77128F31" w14:textId="77777777" w:rsidTr="009C52C7">
        <w:trPr>
          <w:jc w:val="center"/>
        </w:trPr>
        <w:tc>
          <w:tcPr>
            <w:tcW w:w="3969" w:type="dxa"/>
          </w:tcPr>
          <w:p w14:paraId="279A0AC4"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B9BB640"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FABA62A"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5CBB1DE6" w14:textId="77777777" w:rsidTr="009C52C7">
        <w:trPr>
          <w:jc w:val="center"/>
        </w:trPr>
        <w:tc>
          <w:tcPr>
            <w:tcW w:w="3969" w:type="dxa"/>
          </w:tcPr>
          <w:p w14:paraId="3DD7A6BC" w14:textId="6CC68534"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506D37B7" w14:textId="4B79A3EF" w:rsidR="004366FC" w:rsidRPr="004332C7" w:rsidRDefault="001F0C62" w:rsidP="00C767E9">
            <w:pPr>
              <w:autoSpaceDE w:val="0"/>
              <w:autoSpaceDN w:val="0"/>
              <w:adjustRightInd w:val="0"/>
              <w:jc w:val="both"/>
              <w:rPr>
                <w:rFonts w:asciiTheme="majorBidi" w:hAnsiTheme="majorBidi" w:cstheme="majorBidi"/>
                <w:color w:val="C10000"/>
                <w:sz w:val="24"/>
                <w:szCs w:val="24"/>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2E3B0EB3"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8FF49CA" w14:textId="2AAFA68C" w:rsidR="004366FC" w:rsidRPr="004332C7" w:rsidRDefault="004366FC" w:rsidP="00C767E9">
            <w:pPr>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Lord have mercy.</w:t>
            </w:r>
          </w:p>
        </w:tc>
        <w:tc>
          <w:tcPr>
            <w:tcW w:w="2552" w:type="dxa"/>
          </w:tcPr>
          <w:p w14:paraId="2F95013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44BE89D9" w14:textId="025C1883"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0FFE66D7" w14:textId="77777777" w:rsidTr="009C52C7">
        <w:trPr>
          <w:jc w:val="center"/>
        </w:trPr>
        <w:tc>
          <w:tcPr>
            <w:tcW w:w="3969" w:type="dxa"/>
          </w:tcPr>
          <w:p w14:paraId="34CDDAC7"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84EE001"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64F46CCA"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E954F59" w14:textId="77777777" w:rsidTr="009C52C7">
        <w:trPr>
          <w:jc w:val="center"/>
        </w:trPr>
        <w:tc>
          <w:tcPr>
            <w:tcW w:w="3969" w:type="dxa"/>
          </w:tcPr>
          <w:p w14:paraId="141D3B50" w14:textId="6E2943AD"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612068" w:rsidRPr="004332C7">
              <w:rPr>
                <w:rFonts w:asciiTheme="majorBidi" w:hAnsiTheme="majorBidi" w:cstheme="majorBidi"/>
                <w:b/>
                <w:bCs/>
                <w:color w:val="C10000"/>
                <w:sz w:val="24"/>
                <w:szCs w:val="24"/>
              </w:rPr>
              <w:t>:</w:t>
            </w:r>
          </w:p>
          <w:p w14:paraId="3817553A" w14:textId="64AA23B8"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Ihukom, Herre, vore troende og ortodokse brødre, som er i paladset og i hele hæren.</w:t>
            </w:r>
          </w:p>
        </w:tc>
        <w:tc>
          <w:tcPr>
            <w:tcW w:w="3969" w:type="dxa"/>
          </w:tcPr>
          <w:p w14:paraId="495C42A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722D75DF" w14:textId="7376BB24"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our brethren, the orthodox believers who are in the palace (government), and for all the soldiers.</w:t>
            </w:r>
          </w:p>
        </w:tc>
        <w:tc>
          <w:tcPr>
            <w:tcW w:w="2552" w:type="dxa"/>
          </w:tcPr>
          <w:p w14:paraId="5148BF0F"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550FEA1D" w14:textId="385F079A"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اذكر يا رب أخوتنا المؤمنين</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الأرثوذكسيين الذين في البلاط،</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وجميع الأجناد</w:t>
            </w:r>
            <w:r w:rsidRPr="004319C3">
              <w:rPr>
                <w:rFonts w:asciiTheme="majorBidi" w:hAnsiTheme="majorBidi" w:cstheme="majorBidi"/>
                <w:b/>
                <w:bCs/>
                <w:color w:val="000000"/>
                <w:sz w:val="24"/>
                <w:szCs w:val="24"/>
                <w:lang w:val="en-US"/>
              </w:rPr>
              <w:t>.</w:t>
            </w:r>
          </w:p>
        </w:tc>
      </w:tr>
      <w:tr w:rsidR="00DF3525" w:rsidRPr="009B270D" w14:paraId="57F1F329" w14:textId="77777777" w:rsidTr="009C52C7">
        <w:trPr>
          <w:jc w:val="center"/>
        </w:trPr>
        <w:tc>
          <w:tcPr>
            <w:tcW w:w="3969" w:type="dxa"/>
          </w:tcPr>
          <w:p w14:paraId="64B31D6D"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67CC746"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BF598C1"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4A1881E" w14:textId="77777777" w:rsidTr="009C52C7">
        <w:trPr>
          <w:jc w:val="center"/>
        </w:trPr>
        <w:tc>
          <w:tcPr>
            <w:tcW w:w="3969" w:type="dxa"/>
          </w:tcPr>
          <w:p w14:paraId="3B3D673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23B404FE" w14:textId="71CEE116"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themeColor="text1"/>
                <w:sz w:val="24"/>
                <w:szCs w:val="24"/>
              </w:rPr>
              <w:t>Bed for de troende og ortodokse brødre i paladset og alle hærafdelingerne</w:t>
            </w:r>
            <w:r w:rsidRPr="004332C7">
              <w:rPr>
                <w:rFonts w:asciiTheme="majorBidi" w:hAnsiTheme="majorBidi" w:cstheme="majorBidi"/>
                <w:color w:val="C10000"/>
                <w:sz w:val="24"/>
                <w:szCs w:val="24"/>
              </w:rPr>
              <w:t>.</w:t>
            </w:r>
          </w:p>
        </w:tc>
        <w:tc>
          <w:tcPr>
            <w:tcW w:w="3969" w:type="dxa"/>
          </w:tcPr>
          <w:p w14:paraId="31E400A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4C304310" w14:textId="12FB01A9"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faithful and orthodox brethren in the palace (government), and for all the soldiers.</w:t>
            </w:r>
          </w:p>
        </w:tc>
        <w:tc>
          <w:tcPr>
            <w:tcW w:w="2552" w:type="dxa"/>
          </w:tcPr>
          <w:p w14:paraId="1503645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72899EE4" w14:textId="32682AF5"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صلوا من أجل الذين في البلاط</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من الاخوة المؤمنين</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الأرثوذكسيين وسائر الأجناد</w:t>
            </w:r>
            <w:r w:rsidRPr="004319C3">
              <w:rPr>
                <w:rFonts w:asciiTheme="majorBidi" w:hAnsiTheme="majorBidi" w:cstheme="majorBidi"/>
                <w:b/>
                <w:bCs/>
                <w:color w:val="000000"/>
                <w:sz w:val="24"/>
                <w:szCs w:val="24"/>
                <w:lang w:val="en-US"/>
              </w:rPr>
              <w:t>.</w:t>
            </w:r>
          </w:p>
        </w:tc>
      </w:tr>
      <w:tr w:rsidR="00DF3525" w:rsidRPr="009B270D" w14:paraId="1BB11CFA" w14:textId="77777777" w:rsidTr="009C52C7">
        <w:trPr>
          <w:jc w:val="center"/>
        </w:trPr>
        <w:tc>
          <w:tcPr>
            <w:tcW w:w="3969" w:type="dxa"/>
          </w:tcPr>
          <w:p w14:paraId="281B89A3"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37C0742"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82F5A8A"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066F56B5" w14:textId="77777777" w:rsidTr="009C52C7">
        <w:trPr>
          <w:jc w:val="center"/>
        </w:trPr>
        <w:tc>
          <w:tcPr>
            <w:tcW w:w="3969" w:type="dxa"/>
          </w:tcPr>
          <w:p w14:paraId="2EDECD12" w14:textId="378B1C06"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5CAB3A5B" w14:textId="64FE84DD" w:rsidR="004366FC" w:rsidRPr="004332C7" w:rsidRDefault="001F0C62" w:rsidP="00C767E9">
            <w:pPr>
              <w:autoSpaceDE w:val="0"/>
              <w:autoSpaceDN w:val="0"/>
              <w:adjustRightInd w:val="0"/>
              <w:jc w:val="both"/>
              <w:rPr>
                <w:rFonts w:asciiTheme="majorBidi" w:hAnsiTheme="majorBidi" w:cstheme="majorBidi"/>
                <w:color w:val="C10000"/>
                <w:sz w:val="24"/>
                <w:szCs w:val="24"/>
                <w:lang w:val="en-US"/>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65B721E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FEAA29B" w14:textId="3D9C6373"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2B60901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76CDD36" w14:textId="328534AD"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426D0B54" w14:textId="77777777" w:rsidTr="009C52C7">
        <w:trPr>
          <w:jc w:val="center"/>
        </w:trPr>
        <w:tc>
          <w:tcPr>
            <w:tcW w:w="3969" w:type="dxa"/>
          </w:tcPr>
          <w:p w14:paraId="18D7FDED"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1352B84"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5FD32631"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D31E86D" w14:textId="77777777" w:rsidTr="009C52C7">
        <w:trPr>
          <w:jc w:val="center"/>
        </w:trPr>
        <w:tc>
          <w:tcPr>
            <w:tcW w:w="3969" w:type="dxa"/>
          </w:tcPr>
          <w:p w14:paraId="4079386A" w14:textId="6E6CDA6B"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883FDC" w:rsidRPr="004332C7">
              <w:rPr>
                <w:rFonts w:asciiTheme="majorBidi" w:hAnsiTheme="majorBidi" w:cstheme="majorBidi" w:hint="cs"/>
                <w:b/>
                <w:bCs/>
                <w:color w:val="C10000"/>
                <w:sz w:val="24"/>
                <w:szCs w:val="24"/>
                <w:rtl/>
              </w:rPr>
              <w:t>:</w:t>
            </w:r>
          </w:p>
          <w:p w14:paraId="52B9BD3C" w14:textId="5C4F45E7"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Ihukom, Herre, dem, som har bragt dig disse gaver, tillige med dem, som de er bragt for, og dem, ved hvis hånd de bragtes. Giv dem alle den himmelske belønning.</w:t>
            </w:r>
          </w:p>
        </w:tc>
        <w:tc>
          <w:tcPr>
            <w:tcW w:w="3969" w:type="dxa"/>
          </w:tcPr>
          <w:p w14:paraId="16882539"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A9D98EA" w14:textId="0008AB84"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Remember, O Lord, those who have brought to You these gifts, those on whose behalf they have been brought, and those by whom they have been brought. </w:t>
            </w:r>
            <w:r w:rsidRPr="004332C7">
              <w:rPr>
                <w:rFonts w:asciiTheme="majorBidi" w:hAnsiTheme="majorBidi" w:cstheme="majorBidi"/>
                <w:color w:val="000000"/>
                <w:sz w:val="24"/>
                <w:szCs w:val="24"/>
              </w:rPr>
              <w:t>Give them all the heavenly reward.</w:t>
            </w:r>
          </w:p>
        </w:tc>
        <w:tc>
          <w:tcPr>
            <w:tcW w:w="2552" w:type="dxa"/>
          </w:tcPr>
          <w:p w14:paraId="2E932DF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B0014FC" w14:textId="7EEF688D"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أذكر يارب الذين قدموا لك هذه</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القرابين، والذين قدمت عنهم،</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والذين قدمت بواسطتهم، اعطهم</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كلهم الأجر السمائي</w:t>
            </w:r>
            <w:r w:rsidRPr="0019613F">
              <w:rPr>
                <w:rFonts w:asciiTheme="majorBidi" w:hAnsiTheme="majorBidi" w:cstheme="majorBidi"/>
                <w:b/>
                <w:bCs/>
                <w:color w:val="000000"/>
                <w:sz w:val="24"/>
                <w:szCs w:val="24"/>
                <w:lang w:val="en-US"/>
              </w:rPr>
              <w:t>.</w:t>
            </w:r>
          </w:p>
        </w:tc>
      </w:tr>
      <w:tr w:rsidR="00DF3525" w:rsidRPr="009B270D" w14:paraId="49F2F93B" w14:textId="77777777" w:rsidTr="009C52C7">
        <w:trPr>
          <w:jc w:val="center"/>
        </w:trPr>
        <w:tc>
          <w:tcPr>
            <w:tcW w:w="3969" w:type="dxa"/>
          </w:tcPr>
          <w:p w14:paraId="66B21D05"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A103F20"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C52A78F"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2E840A4" w14:textId="77777777" w:rsidTr="009C52C7">
        <w:trPr>
          <w:jc w:val="center"/>
        </w:trPr>
        <w:tc>
          <w:tcPr>
            <w:tcW w:w="3969" w:type="dxa"/>
          </w:tcPr>
          <w:p w14:paraId="3DAC7F58"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A99C4D0" w14:textId="6839A17B"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Bed for disse hellige, ærefulde gaver og vore ofre og dem,</w:t>
            </w:r>
          </w:p>
          <w:p w14:paraId="7A37C7F0" w14:textId="082039A1"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proofErr w:type="spellStart"/>
            <w:r w:rsidRPr="004332C7">
              <w:rPr>
                <w:rFonts w:asciiTheme="majorBidi" w:hAnsiTheme="majorBidi" w:cstheme="majorBidi"/>
                <w:color w:val="000000"/>
                <w:sz w:val="24"/>
                <w:szCs w:val="24"/>
                <w:lang w:val="en-US"/>
              </w:rPr>
              <w:t>som</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har</w:t>
            </w:r>
            <w:proofErr w:type="spellEnd"/>
            <w:r w:rsidRPr="004332C7">
              <w:rPr>
                <w:rFonts w:asciiTheme="majorBidi" w:hAnsiTheme="majorBidi" w:cstheme="majorBidi"/>
                <w:color w:val="000000"/>
                <w:sz w:val="24"/>
                <w:szCs w:val="24"/>
                <w:lang w:val="en-US"/>
              </w:rPr>
              <w:t xml:space="preserve"> </w:t>
            </w:r>
            <w:proofErr w:type="spellStart"/>
            <w:r w:rsidRPr="004332C7">
              <w:rPr>
                <w:rFonts w:asciiTheme="majorBidi" w:hAnsiTheme="majorBidi" w:cstheme="majorBidi"/>
                <w:color w:val="000000"/>
                <w:sz w:val="24"/>
                <w:szCs w:val="24"/>
                <w:lang w:val="en-US"/>
              </w:rPr>
              <w:t>bragt</w:t>
            </w:r>
            <w:proofErr w:type="spellEnd"/>
            <w:r w:rsidRPr="004332C7">
              <w:rPr>
                <w:rFonts w:asciiTheme="majorBidi" w:hAnsiTheme="majorBidi" w:cstheme="majorBidi"/>
                <w:color w:val="000000"/>
                <w:sz w:val="24"/>
                <w:szCs w:val="24"/>
                <w:lang w:val="en-US"/>
              </w:rPr>
              <w:t xml:space="preserve"> dem.</w:t>
            </w:r>
          </w:p>
        </w:tc>
        <w:tc>
          <w:tcPr>
            <w:tcW w:w="3969" w:type="dxa"/>
          </w:tcPr>
          <w:p w14:paraId="44AEB88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48FE4DC7" w14:textId="7DE9C504"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these holy and precious gifts, our sacrifices and those who have brought them.</w:t>
            </w:r>
          </w:p>
        </w:tc>
        <w:tc>
          <w:tcPr>
            <w:tcW w:w="2552" w:type="dxa"/>
          </w:tcPr>
          <w:p w14:paraId="778BCDD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5EFAB46A" w14:textId="03810385"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صلوا من أجل هذه القرابين</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المقدسة الكريمة، وضحايانا،</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والذين قدموها</w:t>
            </w:r>
          </w:p>
        </w:tc>
      </w:tr>
      <w:tr w:rsidR="00DF3525" w:rsidRPr="009B270D" w14:paraId="5A0E855D" w14:textId="77777777" w:rsidTr="009C52C7">
        <w:trPr>
          <w:jc w:val="center"/>
        </w:trPr>
        <w:tc>
          <w:tcPr>
            <w:tcW w:w="3969" w:type="dxa"/>
          </w:tcPr>
          <w:p w14:paraId="27A42559"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F398BF7"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DBB6B42"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1467F459" w14:textId="77777777" w:rsidTr="009C52C7">
        <w:trPr>
          <w:jc w:val="center"/>
        </w:trPr>
        <w:tc>
          <w:tcPr>
            <w:tcW w:w="3969" w:type="dxa"/>
          </w:tcPr>
          <w:p w14:paraId="79B4C438" w14:textId="2EDE5D11"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34C3777D" w14:textId="7F709BAD" w:rsidR="004366FC" w:rsidRPr="004332C7" w:rsidRDefault="001F0C62" w:rsidP="00C767E9">
            <w:pPr>
              <w:autoSpaceDE w:val="0"/>
              <w:autoSpaceDN w:val="0"/>
              <w:adjustRightInd w:val="0"/>
              <w:jc w:val="both"/>
              <w:rPr>
                <w:rFonts w:asciiTheme="majorBidi" w:hAnsiTheme="majorBidi" w:cstheme="majorBidi"/>
                <w:color w:val="C10000"/>
                <w:sz w:val="24"/>
                <w:szCs w:val="24"/>
                <w:lang w:val="en-US"/>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2E93D069"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9CBD4E5" w14:textId="77AF26E1"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0312F29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BB330E8" w14:textId="08F12E73"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5ADD1C9E" w14:textId="77777777" w:rsidTr="009C52C7">
        <w:trPr>
          <w:jc w:val="center"/>
        </w:trPr>
        <w:tc>
          <w:tcPr>
            <w:tcW w:w="3969" w:type="dxa"/>
          </w:tcPr>
          <w:p w14:paraId="075319D6"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A12D0C8"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5EE0384F"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CE2BFC6" w14:textId="77777777" w:rsidTr="009C52C7">
        <w:trPr>
          <w:jc w:val="center"/>
        </w:trPr>
        <w:tc>
          <w:tcPr>
            <w:tcW w:w="3969" w:type="dxa"/>
          </w:tcPr>
          <w:p w14:paraId="057617DF" w14:textId="5D112BF1"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612068" w:rsidRPr="004332C7">
              <w:rPr>
                <w:rFonts w:asciiTheme="majorBidi" w:hAnsiTheme="majorBidi" w:cstheme="majorBidi"/>
                <w:b/>
                <w:bCs/>
                <w:color w:val="C10000"/>
                <w:sz w:val="24"/>
                <w:szCs w:val="24"/>
              </w:rPr>
              <w:t>:</w:t>
            </w:r>
          </w:p>
          <w:p w14:paraId="129BBA41" w14:textId="6618B629"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Ihukom, Herre,</w:t>
            </w:r>
            <w:r w:rsidR="00612068" w:rsidRPr="004332C7">
              <w:rPr>
                <w:rFonts w:asciiTheme="majorBidi" w:hAnsiTheme="majorBidi" w:cstheme="majorBidi"/>
                <w:color w:val="000000"/>
                <w:sz w:val="24"/>
                <w:szCs w:val="24"/>
              </w:rPr>
              <w:t xml:space="preserve"> </w:t>
            </w:r>
            <w:r w:rsidRPr="004332C7">
              <w:rPr>
                <w:rFonts w:asciiTheme="majorBidi" w:hAnsiTheme="majorBidi" w:cstheme="majorBidi"/>
                <w:color w:val="000000"/>
                <w:sz w:val="24"/>
                <w:szCs w:val="24"/>
              </w:rPr>
              <w:t>dem, der er i bjergene og hulerne, og vore brødre, som er i krigsfangenskab.</w:t>
            </w:r>
          </w:p>
          <w:p w14:paraId="6F77797E" w14:textId="31E3FE33" w:rsidR="004366FC" w:rsidRPr="004332C7" w:rsidRDefault="004366FC" w:rsidP="00C767E9">
            <w:pPr>
              <w:autoSpaceDE w:val="0"/>
              <w:autoSpaceDN w:val="0"/>
              <w:adjustRightInd w:val="0"/>
              <w:jc w:val="both"/>
              <w:rPr>
                <w:rFonts w:asciiTheme="majorBidi" w:hAnsiTheme="majorBidi" w:cstheme="majorBidi"/>
                <w:color w:val="C10000"/>
                <w:sz w:val="24"/>
                <w:szCs w:val="24"/>
              </w:rPr>
            </w:pPr>
          </w:p>
        </w:tc>
        <w:tc>
          <w:tcPr>
            <w:tcW w:w="3969" w:type="dxa"/>
          </w:tcPr>
          <w:p w14:paraId="0C88460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57CC764" w14:textId="62F3045B"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those who dwell in the mountains and the caves, and our brethren who are in captivity.</w:t>
            </w:r>
          </w:p>
        </w:tc>
        <w:tc>
          <w:tcPr>
            <w:tcW w:w="2552" w:type="dxa"/>
          </w:tcPr>
          <w:p w14:paraId="6F3EB89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EFA2178" w14:textId="3707ADE3"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اذكر يا رب الساكنين في الجبال</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والمغاير، وإخوتنا الذين في</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السبي</w:t>
            </w:r>
            <w:r w:rsidRPr="004319C3">
              <w:rPr>
                <w:rFonts w:asciiTheme="majorBidi" w:hAnsiTheme="majorBidi" w:cstheme="majorBidi"/>
                <w:b/>
                <w:bCs/>
                <w:color w:val="000000"/>
                <w:sz w:val="24"/>
                <w:szCs w:val="24"/>
                <w:lang w:val="en-US"/>
              </w:rPr>
              <w:t>.</w:t>
            </w:r>
          </w:p>
        </w:tc>
      </w:tr>
      <w:tr w:rsidR="004366FC" w:rsidRPr="009B270D" w14:paraId="531E16E6" w14:textId="77777777" w:rsidTr="009C52C7">
        <w:trPr>
          <w:jc w:val="center"/>
        </w:trPr>
        <w:tc>
          <w:tcPr>
            <w:tcW w:w="3969" w:type="dxa"/>
          </w:tcPr>
          <w:p w14:paraId="1D9E23D2"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FB5A819" w14:textId="2010BBE4"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Bed for </w:t>
            </w:r>
            <w:proofErr w:type="spellStart"/>
            <w:r w:rsidRPr="004332C7">
              <w:rPr>
                <w:rFonts w:asciiTheme="majorBidi" w:hAnsiTheme="majorBidi" w:cstheme="majorBidi"/>
                <w:color w:val="000000"/>
                <w:sz w:val="24"/>
                <w:szCs w:val="24"/>
                <w:lang w:val="en-US"/>
              </w:rPr>
              <w:t>krigsfangerne</w:t>
            </w:r>
            <w:proofErr w:type="spellEnd"/>
            <w:r w:rsidRPr="004332C7">
              <w:rPr>
                <w:rFonts w:asciiTheme="majorBidi" w:hAnsiTheme="majorBidi" w:cstheme="majorBidi"/>
                <w:color w:val="000000"/>
                <w:sz w:val="24"/>
                <w:szCs w:val="24"/>
                <w:lang w:val="en-US"/>
              </w:rPr>
              <w:t>.</w:t>
            </w:r>
          </w:p>
        </w:tc>
        <w:tc>
          <w:tcPr>
            <w:tcW w:w="3969" w:type="dxa"/>
          </w:tcPr>
          <w:p w14:paraId="5C95EBA7"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26FEBBBF" w14:textId="7E7E40DA"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Pray for the captives.</w:t>
            </w:r>
          </w:p>
        </w:tc>
        <w:tc>
          <w:tcPr>
            <w:tcW w:w="2552" w:type="dxa"/>
          </w:tcPr>
          <w:p w14:paraId="726CECA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1575612F" w14:textId="57C05EB8"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صلوا من اجل المسبيين</w:t>
            </w:r>
            <w:r w:rsidRPr="004319C3">
              <w:rPr>
                <w:rFonts w:asciiTheme="majorBidi" w:hAnsiTheme="majorBidi" w:cstheme="majorBidi"/>
                <w:b/>
                <w:bCs/>
                <w:color w:val="000000"/>
                <w:sz w:val="24"/>
                <w:szCs w:val="24"/>
                <w:lang w:val="en-US"/>
              </w:rPr>
              <w:t>.</w:t>
            </w:r>
          </w:p>
        </w:tc>
      </w:tr>
      <w:tr w:rsidR="00DF3525" w:rsidRPr="009B270D" w14:paraId="7DC1355B" w14:textId="77777777" w:rsidTr="009C52C7">
        <w:trPr>
          <w:jc w:val="center"/>
        </w:trPr>
        <w:tc>
          <w:tcPr>
            <w:tcW w:w="3969" w:type="dxa"/>
          </w:tcPr>
          <w:p w14:paraId="73DC241F"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F62A994"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7107764"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CCB1500" w14:textId="77777777" w:rsidTr="009C52C7">
        <w:trPr>
          <w:jc w:val="center"/>
        </w:trPr>
        <w:tc>
          <w:tcPr>
            <w:tcW w:w="3969" w:type="dxa"/>
          </w:tcPr>
          <w:p w14:paraId="5F6F3873" w14:textId="0F496953"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proofErr w:type="spellStart"/>
            <w:r w:rsidRPr="004332C7">
              <w:rPr>
                <w:rFonts w:asciiTheme="majorBidi" w:hAnsiTheme="majorBidi" w:cstheme="majorBidi"/>
                <w:b/>
                <w:bCs/>
                <w:color w:val="C10000"/>
                <w:sz w:val="24"/>
                <w:szCs w:val="24"/>
                <w:lang w:val="en-US"/>
              </w:rPr>
              <w:t>Menigheden</w:t>
            </w:r>
            <w:proofErr w:type="spellEnd"/>
            <w:r w:rsidR="004366FC" w:rsidRPr="004332C7">
              <w:rPr>
                <w:rFonts w:asciiTheme="majorBidi" w:hAnsiTheme="majorBidi" w:cstheme="majorBidi"/>
                <w:b/>
                <w:bCs/>
                <w:color w:val="C10000"/>
                <w:sz w:val="24"/>
                <w:szCs w:val="24"/>
                <w:lang w:val="en-US"/>
              </w:rPr>
              <w:t>:</w:t>
            </w:r>
          </w:p>
          <w:p w14:paraId="07A97FCB" w14:textId="187596D0" w:rsidR="004366FC" w:rsidRPr="004332C7" w:rsidRDefault="001F0C62" w:rsidP="00C767E9">
            <w:pPr>
              <w:autoSpaceDE w:val="0"/>
              <w:autoSpaceDN w:val="0"/>
              <w:adjustRightInd w:val="0"/>
              <w:jc w:val="both"/>
              <w:rPr>
                <w:rFonts w:asciiTheme="majorBidi" w:hAnsiTheme="majorBidi" w:cstheme="majorBidi"/>
                <w:color w:val="C10000"/>
                <w:sz w:val="24"/>
                <w:szCs w:val="24"/>
                <w:lang w:val="en-US"/>
              </w:rPr>
            </w:pPr>
            <w:r>
              <w:rPr>
                <w:rFonts w:asciiTheme="majorBidi" w:hAnsiTheme="majorBidi" w:cstheme="majorBidi"/>
                <w:color w:val="000000"/>
                <w:sz w:val="24"/>
                <w:szCs w:val="24"/>
              </w:rPr>
              <w:t>Herre, forbarm dig</w:t>
            </w:r>
          </w:p>
        </w:tc>
        <w:tc>
          <w:tcPr>
            <w:tcW w:w="3969" w:type="dxa"/>
          </w:tcPr>
          <w:p w14:paraId="4DCD6A0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C983F3A" w14:textId="5C690E77"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rPr>
              <w:t>Lord have mercy.</w:t>
            </w:r>
          </w:p>
        </w:tc>
        <w:tc>
          <w:tcPr>
            <w:tcW w:w="2552" w:type="dxa"/>
          </w:tcPr>
          <w:p w14:paraId="02B6AB8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47BE5B8D" w14:textId="34DEC9A2"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252D3712" w14:textId="77777777" w:rsidTr="009C52C7">
        <w:trPr>
          <w:jc w:val="center"/>
        </w:trPr>
        <w:tc>
          <w:tcPr>
            <w:tcW w:w="3969" w:type="dxa"/>
          </w:tcPr>
          <w:p w14:paraId="2B7B40C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27163B8"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30B579F"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2818F6F" w14:textId="77777777" w:rsidTr="009C52C7">
        <w:trPr>
          <w:jc w:val="center"/>
        </w:trPr>
        <w:tc>
          <w:tcPr>
            <w:tcW w:w="3969" w:type="dxa"/>
          </w:tcPr>
          <w:p w14:paraId="1E7E85EE" w14:textId="76CFAFB6"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612068" w:rsidRPr="004332C7">
              <w:rPr>
                <w:rFonts w:asciiTheme="majorBidi" w:hAnsiTheme="majorBidi" w:cstheme="majorBidi"/>
                <w:b/>
                <w:bCs/>
                <w:color w:val="C10000"/>
                <w:sz w:val="24"/>
                <w:szCs w:val="24"/>
              </w:rPr>
              <w:t>:</w:t>
            </w:r>
          </w:p>
          <w:p w14:paraId="682F9C47" w14:textId="5808770E"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Skænk dem en fredelig tilbagekomst til deres hjem.</w:t>
            </w:r>
          </w:p>
        </w:tc>
        <w:tc>
          <w:tcPr>
            <w:tcW w:w="3969" w:type="dxa"/>
          </w:tcPr>
          <w:p w14:paraId="4EF47B6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58B3E18" w14:textId="142E8DDD"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Grant them a peaceful return unto their own.</w:t>
            </w:r>
          </w:p>
        </w:tc>
        <w:tc>
          <w:tcPr>
            <w:tcW w:w="2552" w:type="dxa"/>
          </w:tcPr>
          <w:p w14:paraId="38932078"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9D9C5AE" w14:textId="638814DC"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أنعم عليهم بعودةٍ سالمةٍ إلي</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منازلهم</w:t>
            </w:r>
            <w:r w:rsidRPr="0019613F">
              <w:rPr>
                <w:rFonts w:asciiTheme="majorBidi" w:hAnsiTheme="majorBidi" w:cstheme="majorBidi"/>
                <w:b/>
                <w:bCs/>
                <w:color w:val="000000"/>
                <w:sz w:val="24"/>
                <w:szCs w:val="24"/>
                <w:lang w:val="en-US"/>
              </w:rPr>
              <w:t>.</w:t>
            </w:r>
          </w:p>
        </w:tc>
      </w:tr>
      <w:tr w:rsidR="00DF3525" w:rsidRPr="009B270D" w14:paraId="2903E1CC" w14:textId="77777777" w:rsidTr="009C52C7">
        <w:trPr>
          <w:jc w:val="center"/>
        </w:trPr>
        <w:tc>
          <w:tcPr>
            <w:tcW w:w="3969" w:type="dxa"/>
          </w:tcPr>
          <w:p w14:paraId="73BDAE14"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ECC1B8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7497B17"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0B3C56F" w14:textId="77777777" w:rsidTr="009C52C7">
        <w:trPr>
          <w:jc w:val="center"/>
        </w:trPr>
        <w:tc>
          <w:tcPr>
            <w:tcW w:w="3969" w:type="dxa"/>
          </w:tcPr>
          <w:p w14:paraId="56D0E26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204F097" w14:textId="1894E04A"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Bøj jer for Gud med frygt</w:t>
            </w:r>
          </w:p>
          <w:p w14:paraId="2FC9FCE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Eller diakonen siger:</w:t>
            </w:r>
          </w:p>
          <w:p w14:paraId="4AC624D6" w14:textId="226D4470"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Tilbed Lammet, Guds Ord</w:t>
            </w:r>
            <w:r w:rsidR="00612068" w:rsidRPr="004332C7">
              <w:rPr>
                <w:rFonts w:asciiTheme="majorBidi" w:hAnsiTheme="majorBidi" w:cstheme="majorBidi"/>
                <w:color w:val="000000"/>
                <w:sz w:val="24"/>
                <w:szCs w:val="24"/>
              </w:rPr>
              <w:t>.</w:t>
            </w:r>
          </w:p>
        </w:tc>
        <w:tc>
          <w:tcPr>
            <w:tcW w:w="3969" w:type="dxa"/>
          </w:tcPr>
          <w:p w14:paraId="72C922F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1DA078E5" w14:textId="77777777" w:rsidR="004366FC" w:rsidRPr="004332C7"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Worship God in fear.</w:t>
            </w:r>
          </w:p>
          <w:p w14:paraId="1C6BEF9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Or he says:</w:t>
            </w:r>
          </w:p>
          <w:p w14:paraId="2E801310" w14:textId="220CDD5A"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Worship the Lamb, the Logos of God.</w:t>
            </w:r>
          </w:p>
        </w:tc>
        <w:tc>
          <w:tcPr>
            <w:tcW w:w="2552" w:type="dxa"/>
          </w:tcPr>
          <w:p w14:paraId="4AB043B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75791D38"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إسجدوا لله بخوف</w:t>
            </w:r>
            <w:r w:rsidRPr="004319C3">
              <w:rPr>
                <w:rFonts w:asciiTheme="majorBidi" w:hAnsiTheme="majorBidi" w:cstheme="majorBidi"/>
                <w:b/>
                <w:bCs/>
                <w:color w:val="000000"/>
                <w:sz w:val="24"/>
                <w:szCs w:val="24"/>
                <w:lang w:val="en-US"/>
              </w:rPr>
              <w:t>.</w:t>
            </w:r>
          </w:p>
          <w:p w14:paraId="4BAC245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أو يقول</w:t>
            </w:r>
            <w:r w:rsidRPr="004319C3">
              <w:rPr>
                <w:rFonts w:asciiTheme="majorBidi" w:hAnsiTheme="majorBidi" w:cstheme="majorBidi"/>
                <w:b/>
                <w:bCs/>
                <w:color w:val="C10000"/>
                <w:sz w:val="24"/>
                <w:szCs w:val="24"/>
                <w:lang w:val="en-US"/>
              </w:rPr>
              <w:t>:</w:t>
            </w:r>
          </w:p>
          <w:p w14:paraId="0268272E" w14:textId="28807BC0"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sz w:val="24"/>
                <w:szCs w:val="24"/>
                <w:rtl/>
              </w:rPr>
              <w:t>أسجدوا للحمل كلمة الله</w:t>
            </w:r>
            <w:r w:rsidRPr="004319C3">
              <w:rPr>
                <w:rFonts w:asciiTheme="majorBidi" w:hAnsiTheme="majorBidi" w:cstheme="majorBidi"/>
                <w:b/>
                <w:bCs/>
                <w:sz w:val="24"/>
                <w:szCs w:val="24"/>
              </w:rPr>
              <w:t>.</w:t>
            </w:r>
          </w:p>
        </w:tc>
      </w:tr>
      <w:tr w:rsidR="00DF3525" w:rsidRPr="004332C7" w14:paraId="27063994" w14:textId="77777777" w:rsidTr="009C52C7">
        <w:trPr>
          <w:jc w:val="center"/>
        </w:trPr>
        <w:tc>
          <w:tcPr>
            <w:tcW w:w="3969" w:type="dxa"/>
          </w:tcPr>
          <w:p w14:paraId="1EE84E6E"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115A102"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5CEBBC4"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9C52C7" w:rsidRPr="004332C7" w14:paraId="78CE20CA" w14:textId="77777777" w:rsidTr="009C52C7">
        <w:trPr>
          <w:jc w:val="center"/>
        </w:trPr>
        <w:tc>
          <w:tcPr>
            <w:tcW w:w="3969" w:type="dxa"/>
          </w:tcPr>
          <w:p w14:paraId="660CF338"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9DBA6C1"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A98F3D0"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55571C3" w14:textId="77777777" w:rsidTr="009C52C7">
        <w:trPr>
          <w:jc w:val="center"/>
        </w:trPr>
        <w:tc>
          <w:tcPr>
            <w:tcW w:w="3969" w:type="dxa"/>
          </w:tcPr>
          <w:p w14:paraId="44AD754B" w14:textId="23AD39DC" w:rsidR="004366FC" w:rsidRPr="004332C7" w:rsidRDefault="004366FC"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Hele folket bøjer sig for Herren, og præsten bøjer hovedet og siger stille denne forbøn:</w:t>
            </w:r>
          </w:p>
        </w:tc>
        <w:tc>
          <w:tcPr>
            <w:tcW w:w="3969" w:type="dxa"/>
          </w:tcPr>
          <w:p w14:paraId="4D79A8CB" w14:textId="40F49BB6" w:rsidR="004366FC" w:rsidRPr="004332C7" w:rsidRDefault="004366FC" w:rsidP="00C767E9">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people </w:t>
            </w:r>
            <w:proofErr w:type="gramStart"/>
            <w:r w:rsidRPr="00C06844">
              <w:rPr>
                <w:rFonts w:asciiTheme="majorBidi" w:hAnsiTheme="majorBidi" w:cstheme="majorBidi"/>
                <w:color w:val="1F497D" w:themeColor="text2"/>
                <w:sz w:val="24"/>
                <w:szCs w:val="24"/>
                <w:lang w:val="en-US"/>
              </w:rPr>
              <w:t>prostrates</w:t>
            </w:r>
            <w:proofErr w:type="gramEnd"/>
            <w:r w:rsidRPr="00C06844">
              <w:rPr>
                <w:rFonts w:asciiTheme="majorBidi" w:hAnsiTheme="majorBidi" w:cstheme="majorBidi"/>
                <w:color w:val="1F497D" w:themeColor="text2"/>
                <w:sz w:val="24"/>
                <w:szCs w:val="24"/>
                <w:lang w:val="en-US"/>
              </w:rPr>
              <w:t xml:space="preserve"> before the Lord, and the priest bows his head while saying:</w:t>
            </w:r>
          </w:p>
        </w:tc>
        <w:tc>
          <w:tcPr>
            <w:tcW w:w="2552" w:type="dxa"/>
          </w:tcPr>
          <w:p w14:paraId="4F4D58D3" w14:textId="67562729" w:rsidR="004366FC" w:rsidRPr="00C06844" w:rsidRDefault="004366FC" w:rsidP="00883FDC">
            <w:pPr>
              <w:autoSpaceDE w:val="0"/>
              <w:autoSpaceDN w:val="0"/>
              <w:bidi/>
              <w:adjustRightInd w:val="0"/>
              <w:jc w:val="both"/>
              <w:rPr>
                <w:rFonts w:asciiTheme="majorBidi" w:hAnsiTheme="majorBidi" w:cstheme="majorBidi"/>
                <w:b/>
                <w:bCs/>
                <w:color w:val="1F497D" w:themeColor="text2"/>
                <w:sz w:val="24"/>
                <w:szCs w:val="24"/>
                <w:rtl/>
                <w:lang w:val="en-US"/>
              </w:rPr>
            </w:pPr>
            <w:r w:rsidRPr="00C06844">
              <w:rPr>
                <w:rFonts w:asciiTheme="majorBidi" w:hAnsiTheme="majorBidi" w:cstheme="majorBidi"/>
                <w:b/>
                <w:bCs/>
                <w:color w:val="1F497D" w:themeColor="text2"/>
                <w:sz w:val="24"/>
                <w:szCs w:val="24"/>
                <w:rtl/>
              </w:rPr>
              <w:t>يخضع الشعب جميعه للرب ويخضع الكاهن</w:t>
            </w:r>
            <w:r w:rsidR="00883FD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برأسه ويقول هذه الأوشية سراً</w:t>
            </w:r>
            <w:r w:rsidRPr="00C06844">
              <w:rPr>
                <w:rFonts w:asciiTheme="majorBidi" w:hAnsiTheme="majorBidi" w:cstheme="majorBidi"/>
                <w:b/>
                <w:bCs/>
                <w:color w:val="1F497D" w:themeColor="text2"/>
                <w:sz w:val="24"/>
                <w:szCs w:val="24"/>
                <w:rtl/>
                <w:lang w:val="en-US"/>
              </w:rPr>
              <w:t>:</w:t>
            </w:r>
          </w:p>
        </w:tc>
      </w:tr>
      <w:tr w:rsidR="004366FC" w:rsidRPr="009B270D" w14:paraId="22DD1FCB" w14:textId="77777777" w:rsidTr="009C52C7">
        <w:trPr>
          <w:jc w:val="center"/>
        </w:trPr>
        <w:tc>
          <w:tcPr>
            <w:tcW w:w="3969" w:type="dxa"/>
          </w:tcPr>
          <w:p w14:paraId="6A735CF4" w14:textId="43A3AC38"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color w:val="C10000"/>
                <w:sz w:val="24"/>
                <w:szCs w:val="24"/>
              </w:rPr>
              <w:t>Præst</w:t>
            </w:r>
            <w:r w:rsidR="00612068" w:rsidRPr="004332C7">
              <w:rPr>
                <w:rFonts w:asciiTheme="majorBidi" w:hAnsiTheme="majorBidi" w:cstheme="majorBidi"/>
                <w:color w:val="C10000"/>
                <w:sz w:val="24"/>
                <w:szCs w:val="24"/>
              </w:rPr>
              <w:t>:</w:t>
            </w:r>
          </w:p>
          <w:p w14:paraId="6C180AFF" w14:textId="00F7F5F7"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b/>
                <w:bCs/>
                <w:color w:val="000000"/>
                <w:sz w:val="24"/>
                <w:szCs w:val="24"/>
              </w:rPr>
              <w:t>Ihukom</w:t>
            </w:r>
            <w:r w:rsidRPr="004332C7">
              <w:rPr>
                <w:rFonts w:asciiTheme="majorBidi" w:hAnsiTheme="majorBidi" w:cstheme="majorBidi"/>
                <w:color w:val="000000"/>
                <w:sz w:val="24"/>
                <w:szCs w:val="24"/>
              </w:rPr>
              <w:t>, Herre, min egen elendighed og tilgiv mig alle mine synder.</w:t>
            </w:r>
          </w:p>
        </w:tc>
        <w:tc>
          <w:tcPr>
            <w:tcW w:w="3969" w:type="dxa"/>
          </w:tcPr>
          <w:p w14:paraId="60384ED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 (Inaudibly):</w:t>
            </w:r>
          </w:p>
          <w:p w14:paraId="716AD278" w14:textId="6B36006C"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Remember, O Lord, my own weakness and forgive weakness and forgive all my sins,</w:t>
            </w:r>
          </w:p>
        </w:tc>
        <w:tc>
          <w:tcPr>
            <w:tcW w:w="2552" w:type="dxa"/>
          </w:tcPr>
          <w:p w14:paraId="7BD5BCE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يقول الكاهن سراً</w:t>
            </w:r>
            <w:r w:rsidRPr="004319C3">
              <w:rPr>
                <w:rFonts w:asciiTheme="majorBidi" w:hAnsiTheme="majorBidi" w:cstheme="majorBidi"/>
                <w:b/>
                <w:bCs/>
                <w:color w:val="C10000"/>
                <w:sz w:val="24"/>
                <w:szCs w:val="24"/>
                <w:lang w:val="en-US"/>
              </w:rPr>
              <w:t>:</w:t>
            </w:r>
          </w:p>
          <w:p w14:paraId="2A192CEC" w14:textId="51BD9901"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أذكر يا رب ضعفي أنا أيضا واغفر لي جميع خطاياي</w:t>
            </w:r>
            <w:r w:rsidRPr="004319C3">
              <w:rPr>
                <w:rFonts w:asciiTheme="majorBidi" w:hAnsiTheme="majorBidi" w:cstheme="majorBidi"/>
                <w:b/>
                <w:bCs/>
                <w:color w:val="000000"/>
                <w:sz w:val="24"/>
                <w:szCs w:val="24"/>
                <w:lang w:val="en-US"/>
              </w:rPr>
              <w:t>.</w:t>
            </w:r>
          </w:p>
        </w:tc>
      </w:tr>
      <w:tr w:rsidR="004366FC" w:rsidRPr="009B270D" w14:paraId="43A1F43E" w14:textId="77777777" w:rsidTr="009C52C7">
        <w:trPr>
          <w:jc w:val="center"/>
        </w:trPr>
        <w:tc>
          <w:tcPr>
            <w:tcW w:w="3969" w:type="dxa"/>
          </w:tcPr>
          <w:p w14:paraId="00F00302" w14:textId="5C5D2D9B" w:rsidR="004366FC" w:rsidRPr="004332C7" w:rsidRDefault="004366FC" w:rsidP="00C767E9">
            <w:pPr>
              <w:autoSpaceDE w:val="0"/>
              <w:autoSpaceDN w:val="0"/>
              <w:adjustRightInd w:val="0"/>
              <w:jc w:val="both"/>
              <w:rPr>
                <w:rFonts w:asciiTheme="majorBidi" w:hAnsiTheme="majorBidi" w:cstheme="majorBidi"/>
                <w:sz w:val="24"/>
                <w:szCs w:val="24"/>
              </w:rPr>
            </w:pPr>
            <w:r w:rsidRPr="004332C7">
              <w:rPr>
                <w:rFonts w:asciiTheme="majorBidi" w:hAnsiTheme="majorBidi" w:cstheme="majorBidi"/>
                <w:sz w:val="24"/>
                <w:szCs w:val="24"/>
              </w:rPr>
              <w:t>Hvor lovløsheden er overvældende, må din nåde også blive overvældende stor der.</w:t>
            </w:r>
          </w:p>
        </w:tc>
        <w:tc>
          <w:tcPr>
            <w:tcW w:w="3969" w:type="dxa"/>
          </w:tcPr>
          <w:p w14:paraId="12B00AD8" w14:textId="75BB6097"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and where transgression abounds, let Your grace be multiplied in abundance.</w:t>
            </w:r>
          </w:p>
        </w:tc>
        <w:tc>
          <w:tcPr>
            <w:tcW w:w="2552" w:type="dxa"/>
          </w:tcPr>
          <w:p w14:paraId="069CACE8" w14:textId="1CB3BA9F" w:rsidR="004366FC" w:rsidRPr="004319C3" w:rsidRDefault="004366FC" w:rsidP="00883FDC">
            <w:pPr>
              <w:autoSpaceDE w:val="0"/>
              <w:autoSpaceDN w:val="0"/>
              <w:bidi/>
              <w:adjustRightInd w:val="0"/>
              <w:jc w:val="both"/>
              <w:rPr>
                <w:rFonts w:asciiTheme="majorBidi" w:hAnsiTheme="majorBidi" w:cstheme="majorBidi"/>
                <w:b/>
                <w:bCs/>
                <w:sz w:val="24"/>
                <w:szCs w:val="24"/>
                <w:rtl/>
                <w:lang w:val="en-US"/>
              </w:rPr>
            </w:pPr>
            <w:r w:rsidRPr="004319C3">
              <w:rPr>
                <w:rFonts w:asciiTheme="majorBidi" w:hAnsiTheme="majorBidi" w:cstheme="majorBidi"/>
                <w:b/>
                <w:bCs/>
                <w:sz w:val="24"/>
                <w:szCs w:val="24"/>
                <w:rtl/>
              </w:rPr>
              <w:t>وحيث كثر الإثم فلتكثر هناك</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نعمتك</w:t>
            </w:r>
            <w:r w:rsidRPr="004319C3">
              <w:rPr>
                <w:rFonts w:asciiTheme="majorBidi" w:hAnsiTheme="majorBidi" w:cstheme="majorBidi"/>
                <w:b/>
                <w:bCs/>
                <w:sz w:val="24"/>
                <w:szCs w:val="24"/>
                <w:lang w:val="en-US"/>
              </w:rPr>
              <w:t>.</w:t>
            </w:r>
          </w:p>
        </w:tc>
      </w:tr>
      <w:tr w:rsidR="004366FC" w:rsidRPr="009B270D" w14:paraId="26CE521A" w14:textId="77777777" w:rsidTr="009C52C7">
        <w:trPr>
          <w:jc w:val="center"/>
        </w:trPr>
        <w:tc>
          <w:tcPr>
            <w:tcW w:w="3969" w:type="dxa"/>
          </w:tcPr>
          <w:p w14:paraId="54478374" w14:textId="79CF5A5D"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sz w:val="24"/>
                <w:szCs w:val="24"/>
              </w:rPr>
              <w:t>Og berøv ikke dit folk din Helligånds nåde på grund af mine synder og mit hjertes urenhed.</w:t>
            </w:r>
          </w:p>
        </w:tc>
        <w:tc>
          <w:tcPr>
            <w:tcW w:w="3969" w:type="dxa"/>
          </w:tcPr>
          <w:p w14:paraId="568ACB56" w14:textId="4CB423C9"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Because of my own sins and the abominations of my heart, deprive not Your people of the grace of Your Holy Spirit.</w:t>
            </w:r>
          </w:p>
        </w:tc>
        <w:tc>
          <w:tcPr>
            <w:tcW w:w="2552" w:type="dxa"/>
          </w:tcPr>
          <w:p w14:paraId="25A7860C" w14:textId="5E1FD344" w:rsidR="004366FC" w:rsidRPr="004319C3" w:rsidRDefault="004366FC" w:rsidP="00883FDC">
            <w:pPr>
              <w:autoSpaceDE w:val="0"/>
              <w:autoSpaceDN w:val="0"/>
              <w:bidi/>
              <w:adjustRightInd w:val="0"/>
              <w:jc w:val="both"/>
              <w:rPr>
                <w:rFonts w:asciiTheme="majorBidi" w:hAnsiTheme="majorBidi" w:cstheme="majorBidi"/>
                <w:b/>
                <w:bCs/>
                <w:sz w:val="24"/>
                <w:szCs w:val="24"/>
                <w:rtl/>
                <w:lang w:val="en-US"/>
              </w:rPr>
            </w:pPr>
            <w:r w:rsidRPr="004319C3">
              <w:rPr>
                <w:rFonts w:asciiTheme="majorBidi" w:hAnsiTheme="majorBidi" w:cstheme="majorBidi"/>
                <w:b/>
                <w:bCs/>
                <w:sz w:val="24"/>
                <w:szCs w:val="24"/>
                <w:rtl/>
              </w:rPr>
              <w:t>ومن أجل خطاياي خاصة</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ونجاسات قلبي لا تمنع شعبك</w:t>
            </w:r>
            <w:r w:rsidR="00883FDC"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نعمة روحك القدوس</w:t>
            </w:r>
            <w:r w:rsidRPr="0019613F">
              <w:rPr>
                <w:rFonts w:asciiTheme="majorBidi" w:hAnsiTheme="majorBidi" w:cstheme="majorBidi"/>
                <w:b/>
                <w:bCs/>
                <w:sz w:val="24"/>
                <w:szCs w:val="24"/>
                <w:lang w:val="en-US"/>
              </w:rPr>
              <w:t>.</w:t>
            </w:r>
          </w:p>
        </w:tc>
      </w:tr>
      <w:tr w:rsidR="00DF3525" w:rsidRPr="009B270D" w14:paraId="46E75534" w14:textId="77777777" w:rsidTr="009C52C7">
        <w:trPr>
          <w:jc w:val="center"/>
        </w:trPr>
        <w:tc>
          <w:tcPr>
            <w:tcW w:w="3969" w:type="dxa"/>
          </w:tcPr>
          <w:p w14:paraId="145C4907" w14:textId="77777777" w:rsidR="00DF3525" w:rsidRPr="0019613F" w:rsidRDefault="00DF3525" w:rsidP="00C767E9">
            <w:pPr>
              <w:autoSpaceDE w:val="0"/>
              <w:autoSpaceDN w:val="0"/>
              <w:adjustRightInd w:val="0"/>
              <w:jc w:val="both"/>
              <w:rPr>
                <w:rFonts w:asciiTheme="majorBidi" w:hAnsiTheme="majorBidi" w:cstheme="majorBidi"/>
                <w:sz w:val="24"/>
                <w:szCs w:val="24"/>
                <w:lang w:val="en-US"/>
              </w:rPr>
            </w:pPr>
          </w:p>
        </w:tc>
        <w:tc>
          <w:tcPr>
            <w:tcW w:w="3969" w:type="dxa"/>
          </w:tcPr>
          <w:p w14:paraId="336A435F" w14:textId="77777777" w:rsidR="00DF3525" w:rsidRPr="004332C7" w:rsidRDefault="00DF3525" w:rsidP="00C767E9">
            <w:pPr>
              <w:autoSpaceDE w:val="0"/>
              <w:autoSpaceDN w:val="0"/>
              <w:adjustRightInd w:val="0"/>
              <w:jc w:val="both"/>
              <w:rPr>
                <w:rFonts w:asciiTheme="majorBidi" w:hAnsiTheme="majorBidi" w:cstheme="majorBidi"/>
                <w:sz w:val="24"/>
                <w:szCs w:val="24"/>
                <w:lang w:val="en-US"/>
              </w:rPr>
            </w:pPr>
          </w:p>
        </w:tc>
        <w:tc>
          <w:tcPr>
            <w:tcW w:w="2552" w:type="dxa"/>
          </w:tcPr>
          <w:p w14:paraId="0EA76556" w14:textId="77777777" w:rsidR="00DF3525" w:rsidRPr="004319C3" w:rsidRDefault="00DF3525" w:rsidP="00883FDC">
            <w:pPr>
              <w:autoSpaceDE w:val="0"/>
              <w:autoSpaceDN w:val="0"/>
              <w:bidi/>
              <w:adjustRightInd w:val="0"/>
              <w:jc w:val="both"/>
              <w:rPr>
                <w:rFonts w:asciiTheme="majorBidi" w:hAnsiTheme="majorBidi" w:cstheme="majorBidi"/>
                <w:b/>
                <w:bCs/>
                <w:sz w:val="24"/>
                <w:szCs w:val="24"/>
                <w:rtl/>
              </w:rPr>
            </w:pPr>
          </w:p>
        </w:tc>
      </w:tr>
      <w:tr w:rsidR="004366FC" w:rsidRPr="004332C7" w14:paraId="10537595" w14:textId="77777777" w:rsidTr="009C52C7">
        <w:trPr>
          <w:jc w:val="center"/>
        </w:trPr>
        <w:tc>
          <w:tcPr>
            <w:tcW w:w="3969" w:type="dxa"/>
          </w:tcPr>
          <w:p w14:paraId="38E3F388" w14:textId="37DDA2F5"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4A7B6932" w14:textId="77777777"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o Gud, vor Frelser.</w:t>
            </w:r>
          </w:p>
          <w:p w14:paraId="54BAF0EE" w14:textId="77777777"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o Gud, vor Frelser.</w:t>
            </w:r>
          </w:p>
          <w:p w14:paraId="3DA36723" w14:textId="77777777"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o Gud, vor Frelser.</w:t>
            </w:r>
          </w:p>
          <w:p w14:paraId="3F9012C7" w14:textId="6B03BBFC" w:rsidR="004366FC" w:rsidRPr="004332C7" w:rsidRDefault="001F0C62" w:rsidP="00C767E9">
            <w:pPr>
              <w:autoSpaceDE w:val="0"/>
              <w:autoSpaceDN w:val="0"/>
              <w:adjustRightInd w:val="0"/>
              <w:jc w:val="both"/>
              <w:rPr>
                <w:rFonts w:asciiTheme="majorBidi" w:hAnsiTheme="majorBidi" w:cstheme="majorBidi"/>
                <w:color w:val="C10000"/>
                <w:sz w:val="24"/>
                <w:szCs w:val="24"/>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5BF95E2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99DFFB2" w14:textId="77777777" w:rsidR="004319C3"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Have mercy upon us O God, Our Savior. </w:t>
            </w:r>
          </w:p>
          <w:p w14:paraId="2DEE9AA7" w14:textId="77777777" w:rsidR="004319C3"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Have mercy upon us O God Our Savior. </w:t>
            </w:r>
          </w:p>
          <w:p w14:paraId="319F3FC4" w14:textId="77777777" w:rsidR="004319C3"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Have mercy upon us O God, Our Savior. </w:t>
            </w:r>
          </w:p>
          <w:p w14:paraId="152D286C" w14:textId="35AFBAD5"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4ED5503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68741E7B"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أرحمنا يا الله مخلصنا</w:t>
            </w:r>
            <w:r w:rsidRPr="004319C3">
              <w:rPr>
                <w:rFonts w:asciiTheme="majorBidi" w:hAnsiTheme="majorBidi" w:cstheme="majorBidi"/>
                <w:b/>
                <w:bCs/>
                <w:color w:val="000000"/>
                <w:sz w:val="24"/>
                <w:szCs w:val="24"/>
                <w:lang w:val="en-US"/>
              </w:rPr>
              <w:t>.</w:t>
            </w:r>
          </w:p>
          <w:p w14:paraId="49C24B38"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أرحمنا يا الله مخلصنا</w:t>
            </w:r>
            <w:r w:rsidRPr="004319C3">
              <w:rPr>
                <w:rFonts w:asciiTheme="majorBidi" w:hAnsiTheme="majorBidi" w:cstheme="majorBidi"/>
                <w:b/>
                <w:bCs/>
                <w:color w:val="000000"/>
                <w:sz w:val="24"/>
                <w:szCs w:val="24"/>
                <w:lang w:val="en-US"/>
              </w:rPr>
              <w:t>.</w:t>
            </w:r>
          </w:p>
          <w:p w14:paraId="3DCC8AD2"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أرحمنا يا الله مخلصنا</w:t>
            </w:r>
            <w:r w:rsidRPr="004319C3">
              <w:rPr>
                <w:rFonts w:asciiTheme="majorBidi" w:hAnsiTheme="majorBidi" w:cstheme="majorBidi"/>
                <w:b/>
                <w:bCs/>
                <w:color w:val="000000"/>
                <w:sz w:val="24"/>
                <w:szCs w:val="24"/>
                <w:lang w:val="en-US"/>
              </w:rPr>
              <w:t>.</w:t>
            </w:r>
          </w:p>
          <w:p w14:paraId="00747FB2" w14:textId="6AF66E35"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9C52C7" w:rsidRPr="004332C7" w14:paraId="794D199B" w14:textId="77777777" w:rsidTr="009C52C7">
        <w:trPr>
          <w:jc w:val="center"/>
        </w:trPr>
        <w:tc>
          <w:tcPr>
            <w:tcW w:w="3969" w:type="dxa"/>
          </w:tcPr>
          <w:p w14:paraId="18347F09"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0FA38D0"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A62546A"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E66B8F" w14:paraId="798DEE35" w14:textId="77777777" w:rsidTr="009C52C7">
        <w:trPr>
          <w:jc w:val="center"/>
        </w:trPr>
        <w:tc>
          <w:tcPr>
            <w:tcW w:w="3969" w:type="dxa"/>
          </w:tcPr>
          <w:p w14:paraId="41AA9D2F" w14:textId="66C3A1E8" w:rsidR="004366FC" w:rsidRPr="004332C7" w:rsidRDefault="004366FC"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indhyller sin højre hånd i en serviet, vender sig og gør tegn til folket uden korstegn og siger det følgende frem til , beder dig'; så vender han sig mod øst og fuldender ordene:</w:t>
            </w:r>
          </w:p>
        </w:tc>
        <w:tc>
          <w:tcPr>
            <w:tcW w:w="3969" w:type="dxa"/>
          </w:tcPr>
          <w:p w14:paraId="495CF03C" w14:textId="7FB5CFC0" w:rsidR="004366FC" w:rsidRPr="00F46D0F" w:rsidRDefault="004366FC" w:rsidP="00C767E9">
            <w:pPr>
              <w:autoSpaceDE w:val="0"/>
              <w:autoSpaceDN w:val="0"/>
              <w:adjustRightInd w:val="0"/>
              <w:jc w:val="both"/>
              <w:rPr>
                <w:rFonts w:asciiTheme="majorBidi" w:hAnsiTheme="majorBidi" w:cstheme="majorBidi"/>
                <w:color w:val="4F81BD" w:themeColor="accent1"/>
                <w:sz w:val="24"/>
                <w:szCs w:val="24"/>
              </w:rPr>
            </w:pPr>
          </w:p>
        </w:tc>
        <w:tc>
          <w:tcPr>
            <w:tcW w:w="2552" w:type="dxa"/>
          </w:tcPr>
          <w:p w14:paraId="0D7917AD"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rtl/>
              </w:rPr>
            </w:pPr>
          </w:p>
        </w:tc>
      </w:tr>
      <w:tr w:rsidR="004366FC" w:rsidRPr="009B270D" w14:paraId="537D4173" w14:textId="77777777" w:rsidTr="009C52C7">
        <w:trPr>
          <w:jc w:val="center"/>
        </w:trPr>
        <w:tc>
          <w:tcPr>
            <w:tcW w:w="3969" w:type="dxa"/>
          </w:tcPr>
          <w:p w14:paraId="0417F9D4" w14:textId="51FDE88E"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r w:rsidR="00612068" w:rsidRPr="004332C7">
              <w:rPr>
                <w:rFonts w:asciiTheme="majorBidi" w:hAnsiTheme="majorBidi" w:cstheme="majorBidi"/>
                <w:b/>
                <w:bCs/>
                <w:color w:val="C10000"/>
                <w:sz w:val="24"/>
                <w:szCs w:val="24"/>
              </w:rPr>
              <w:t>:</w:t>
            </w:r>
          </w:p>
          <w:p w14:paraId="3FCEFB86" w14:textId="60D1AC16"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For dit folk og din kirke  beder til dig og igennem dig til Faderen, som er   sammen med dig, idet de  siger:</w:t>
            </w:r>
          </w:p>
        </w:tc>
        <w:tc>
          <w:tcPr>
            <w:tcW w:w="3969" w:type="dxa"/>
          </w:tcPr>
          <w:p w14:paraId="59A796A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2941116" w14:textId="0D4A7BA1"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For Your people and Your Church ask You, and through You the Father </w:t>
            </w:r>
            <w:proofErr w:type="gramStart"/>
            <w:r w:rsidRPr="004332C7">
              <w:rPr>
                <w:rFonts w:asciiTheme="majorBidi" w:hAnsiTheme="majorBidi" w:cstheme="majorBidi"/>
                <w:color w:val="000000"/>
                <w:sz w:val="24"/>
                <w:szCs w:val="24"/>
                <w:lang w:val="en-US"/>
              </w:rPr>
              <w:t>With</w:t>
            </w:r>
            <w:proofErr w:type="gramEnd"/>
            <w:r w:rsidRPr="004332C7">
              <w:rPr>
                <w:rFonts w:asciiTheme="majorBidi" w:hAnsiTheme="majorBidi" w:cstheme="majorBidi"/>
                <w:color w:val="000000"/>
                <w:sz w:val="24"/>
                <w:szCs w:val="24"/>
                <w:lang w:val="en-US"/>
              </w:rPr>
              <w:t xml:space="preserve"> You saying:</w:t>
            </w:r>
          </w:p>
        </w:tc>
        <w:tc>
          <w:tcPr>
            <w:tcW w:w="2552" w:type="dxa"/>
          </w:tcPr>
          <w:p w14:paraId="185E5F73"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الكاهن</w:t>
            </w:r>
            <w:r w:rsidRPr="004319C3">
              <w:rPr>
                <w:rFonts w:asciiTheme="majorBidi" w:hAnsiTheme="majorBidi" w:cstheme="majorBidi"/>
                <w:b/>
                <w:bCs/>
                <w:color w:val="C00000"/>
                <w:sz w:val="24"/>
                <w:szCs w:val="24"/>
                <w:lang w:val="en-US"/>
              </w:rPr>
              <w:t>:</w:t>
            </w:r>
          </w:p>
          <w:p w14:paraId="05601E76" w14:textId="6E63C375"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شعُبك وكنيستك يطلبون إليك،</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وبك، إلي الآب قائلين</w:t>
            </w:r>
            <w:r w:rsidRPr="0019613F">
              <w:rPr>
                <w:rFonts w:asciiTheme="majorBidi" w:hAnsiTheme="majorBidi" w:cstheme="majorBidi"/>
                <w:b/>
                <w:bCs/>
                <w:color w:val="000000"/>
                <w:sz w:val="24"/>
                <w:szCs w:val="24"/>
                <w:lang w:val="en-US"/>
              </w:rPr>
              <w:t>:</w:t>
            </w:r>
          </w:p>
        </w:tc>
      </w:tr>
      <w:tr w:rsidR="004366FC" w:rsidRPr="009B270D" w14:paraId="3E2C76E6" w14:textId="77777777" w:rsidTr="009C52C7">
        <w:trPr>
          <w:jc w:val="center"/>
        </w:trPr>
        <w:tc>
          <w:tcPr>
            <w:tcW w:w="3969" w:type="dxa"/>
          </w:tcPr>
          <w:p w14:paraId="15EFAA5D" w14:textId="452349DF"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Gud, vor Frelser.</w:t>
            </w:r>
          </w:p>
          <w:p w14:paraId="266779DE" w14:textId="71C2CD44"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Gud, vor Frelser.</w:t>
            </w:r>
          </w:p>
          <w:p w14:paraId="6ABB0972" w14:textId="59499F7D"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Gud, vor Frelser.</w:t>
            </w:r>
          </w:p>
          <w:p w14:paraId="1A2FC1E1" w14:textId="4E02AA1B" w:rsidR="004366FC" w:rsidRPr="004332C7" w:rsidRDefault="001F0C62" w:rsidP="00C767E9">
            <w:pPr>
              <w:autoSpaceDE w:val="0"/>
              <w:autoSpaceDN w:val="0"/>
              <w:adjustRightInd w:val="0"/>
              <w:jc w:val="both"/>
              <w:rPr>
                <w:rFonts w:asciiTheme="majorBidi" w:hAnsiTheme="majorBidi" w:cstheme="majorBidi"/>
                <w:color w:val="C10000"/>
                <w:sz w:val="24"/>
                <w:szCs w:val="24"/>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352DA25D" w14:textId="42D1FF98"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sz w:val="24"/>
                <w:szCs w:val="24"/>
                <w:lang w:val="en-US"/>
              </w:rPr>
              <w:t xml:space="preserve">Have mercy upon us O God Our Savior. Have mercy upon us O God Our Savior. Have mercy upon us O God Our Savior.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w:t>
            </w:r>
          </w:p>
        </w:tc>
        <w:tc>
          <w:tcPr>
            <w:tcW w:w="2552" w:type="dxa"/>
          </w:tcPr>
          <w:p w14:paraId="06EBF7B2" w14:textId="77777777" w:rsidR="004366FC" w:rsidRPr="004319C3" w:rsidRDefault="004366FC" w:rsidP="00C767E9">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أرحمنا يا الله مخلصنا</w:t>
            </w:r>
            <w:r w:rsidRPr="004319C3">
              <w:rPr>
                <w:rFonts w:asciiTheme="majorBidi" w:hAnsiTheme="majorBidi" w:cstheme="majorBidi"/>
                <w:b/>
                <w:bCs/>
                <w:sz w:val="24"/>
                <w:szCs w:val="24"/>
                <w:lang w:val="en-US"/>
              </w:rPr>
              <w:t>.</w:t>
            </w:r>
          </w:p>
          <w:p w14:paraId="258A233C" w14:textId="77777777" w:rsidR="004366FC" w:rsidRPr="004319C3" w:rsidRDefault="004366FC" w:rsidP="00C767E9">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أرحمنا يا الله مخلصنا</w:t>
            </w:r>
            <w:r w:rsidRPr="004319C3">
              <w:rPr>
                <w:rFonts w:asciiTheme="majorBidi" w:hAnsiTheme="majorBidi" w:cstheme="majorBidi"/>
                <w:b/>
                <w:bCs/>
                <w:sz w:val="24"/>
                <w:szCs w:val="24"/>
                <w:lang w:val="en-US"/>
              </w:rPr>
              <w:t>.</w:t>
            </w:r>
          </w:p>
          <w:p w14:paraId="3F7677C8" w14:textId="77777777" w:rsidR="004366FC" w:rsidRPr="004319C3" w:rsidRDefault="004366FC" w:rsidP="00C767E9">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أرحمنا يا الله مخلصنا</w:t>
            </w:r>
            <w:r w:rsidRPr="004319C3">
              <w:rPr>
                <w:rFonts w:asciiTheme="majorBidi" w:hAnsiTheme="majorBidi" w:cstheme="majorBidi"/>
                <w:b/>
                <w:bCs/>
                <w:sz w:val="24"/>
                <w:szCs w:val="24"/>
                <w:lang w:val="en-US"/>
              </w:rPr>
              <w:t>.</w:t>
            </w:r>
          </w:p>
          <w:p w14:paraId="32BAAA85" w14:textId="3EDE1C55"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sz w:val="24"/>
                <w:szCs w:val="24"/>
                <w:rtl/>
              </w:rPr>
              <w:t>يا رب إرحم</w:t>
            </w:r>
            <w:r w:rsidRPr="004319C3">
              <w:rPr>
                <w:rFonts w:asciiTheme="majorBidi" w:hAnsiTheme="majorBidi" w:cstheme="majorBidi"/>
                <w:b/>
                <w:bCs/>
                <w:sz w:val="24"/>
                <w:szCs w:val="24"/>
                <w:lang w:val="en-US"/>
              </w:rPr>
              <w:t>.</w:t>
            </w:r>
          </w:p>
        </w:tc>
      </w:tr>
      <w:tr w:rsidR="00DF3525" w:rsidRPr="009B270D" w14:paraId="1356D78D" w14:textId="77777777" w:rsidTr="009C52C7">
        <w:trPr>
          <w:jc w:val="center"/>
        </w:trPr>
        <w:tc>
          <w:tcPr>
            <w:tcW w:w="3969" w:type="dxa"/>
          </w:tcPr>
          <w:p w14:paraId="4D185256" w14:textId="77777777" w:rsidR="00DF3525" w:rsidRPr="0019613F" w:rsidRDefault="00DF3525" w:rsidP="00C767E9">
            <w:pPr>
              <w:autoSpaceDE w:val="0"/>
              <w:autoSpaceDN w:val="0"/>
              <w:adjustRightInd w:val="0"/>
              <w:jc w:val="both"/>
              <w:rPr>
                <w:rFonts w:asciiTheme="majorBidi" w:hAnsiTheme="majorBidi" w:cstheme="majorBidi"/>
                <w:color w:val="000000"/>
                <w:sz w:val="24"/>
                <w:szCs w:val="24"/>
                <w:lang w:val="en-US"/>
              </w:rPr>
            </w:pPr>
          </w:p>
        </w:tc>
        <w:tc>
          <w:tcPr>
            <w:tcW w:w="3969" w:type="dxa"/>
          </w:tcPr>
          <w:p w14:paraId="391B8595" w14:textId="77777777" w:rsidR="00DF3525" w:rsidRPr="004332C7" w:rsidRDefault="00DF3525" w:rsidP="00C767E9">
            <w:pPr>
              <w:autoSpaceDE w:val="0"/>
              <w:autoSpaceDN w:val="0"/>
              <w:adjustRightInd w:val="0"/>
              <w:jc w:val="both"/>
              <w:rPr>
                <w:rFonts w:asciiTheme="majorBidi" w:hAnsiTheme="majorBidi" w:cstheme="majorBidi"/>
                <w:sz w:val="24"/>
                <w:szCs w:val="24"/>
                <w:lang w:val="en-US"/>
              </w:rPr>
            </w:pPr>
          </w:p>
        </w:tc>
        <w:tc>
          <w:tcPr>
            <w:tcW w:w="2552" w:type="dxa"/>
          </w:tcPr>
          <w:p w14:paraId="6FE084E2" w14:textId="77777777" w:rsidR="00DF3525" w:rsidRPr="004319C3" w:rsidRDefault="00DF3525" w:rsidP="00C767E9">
            <w:pPr>
              <w:autoSpaceDE w:val="0"/>
              <w:autoSpaceDN w:val="0"/>
              <w:bidi/>
              <w:adjustRightInd w:val="0"/>
              <w:jc w:val="both"/>
              <w:rPr>
                <w:rFonts w:asciiTheme="majorBidi" w:hAnsiTheme="majorBidi" w:cstheme="majorBidi"/>
                <w:b/>
                <w:bCs/>
                <w:sz w:val="24"/>
                <w:szCs w:val="24"/>
                <w:rtl/>
              </w:rPr>
            </w:pPr>
          </w:p>
        </w:tc>
      </w:tr>
      <w:tr w:rsidR="004366FC" w:rsidRPr="004332C7" w14:paraId="1D07BE4C" w14:textId="77777777" w:rsidTr="009C52C7">
        <w:trPr>
          <w:jc w:val="center"/>
        </w:trPr>
        <w:tc>
          <w:tcPr>
            <w:tcW w:w="3969" w:type="dxa"/>
          </w:tcPr>
          <w:p w14:paraId="50288B5D" w14:textId="2F1C20F5"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E775B65" w14:textId="3CAB8F28"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Gud, vor Frelser.</w:t>
            </w:r>
          </w:p>
          <w:p w14:paraId="03FA035E" w14:textId="02C0ECFF"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Gud, vor Frelser.</w:t>
            </w:r>
          </w:p>
          <w:p w14:paraId="295FE02D" w14:textId="3E50A66A" w:rsidR="004366FC" w:rsidRPr="004332C7" w:rsidRDefault="004366FC" w:rsidP="00C767E9">
            <w:pPr>
              <w:autoSpaceDE w:val="0"/>
              <w:autoSpaceDN w:val="0"/>
              <w:adjustRightInd w:val="0"/>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Forbarm dig over os, Gud, vor Frelser.</w:t>
            </w:r>
          </w:p>
          <w:p w14:paraId="738FCA7F" w14:textId="7F4DC392" w:rsidR="004366FC" w:rsidRPr="004332C7" w:rsidRDefault="001F0C62" w:rsidP="00C767E9">
            <w:pPr>
              <w:autoSpaceDE w:val="0"/>
              <w:autoSpaceDN w:val="0"/>
              <w:adjustRightInd w:val="0"/>
              <w:jc w:val="both"/>
              <w:rPr>
                <w:rFonts w:asciiTheme="majorBidi" w:hAnsiTheme="majorBidi" w:cstheme="majorBidi"/>
                <w:color w:val="C10000"/>
                <w:sz w:val="24"/>
                <w:szCs w:val="24"/>
                <w:lang w:val="en-US"/>
              </w:rPr>
            </w:pPr>
            <w:r>
              <w:rPr>
                <w:rFonts w:asciiTheme="majorBidi" w:hAnsiTheme="majorBidi" w:cstheme="majorBidi"/>
                <w:color w:val="000000"/>
                <w:sz w:val="24"/>
                <w:szCs w:val="24"/>
              </w:rPr>
              <w:t>Herre, forbarm dig</w:t>
            </w:r>
            <w:r w:rsidR="00612068" w:rsidRPr="004332C7">
              <w:rPr>
                <w:rFonts w:asciiTheme="majorBidi" w:hAnsiTheme="majorBidi" w:cstheme="majorBidi"/>
                <w:color w:val="000000"/>
                <w:sz w:val="24"/>
                <w:szCs w:val="24"/>
              </w:rPr>
              <w:t>.</w:t>
            </w:r>
          </w:p>
        </w:tc>
        <w:tc>
          <w:tcPr>
            <w:tcW w:w="3969" w:type="dxa"/>
          </w:tcPr>
          <w:p w14:paraId="00100D4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604E811" w14:textId="77777777" w:rsidR="004319C3"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Have mercy upon us O God, Our Savior. </w:t>
            </w:r>
          </w:p>
          <w:p w14:paraId="67DAB8EB" w14:textId="77777777" w:rsidR="004319C3"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Have mercy upon us O God Our Savior. </w:t>
            </w:r>
          </w:p>
          <w:p w14:paraId="6EF91C5E" w14:textId="77777777" w:rsidR="004319C3"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Have mercy upon us O God, Our Savior. </w:t>
            </w:r>
          </w:p>
          <w:p w14:paraId="6E5850D3" w14:textId="4CF50622"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610E12B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73F0ED9D"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أرحمنا يا الله مخلصنا</w:t>
            </w:r>
            <w:r w:rsidRPr="004319C3">
              <w:rPr>
                <w:rFonts w:asciiTheme="majorBidi" w:hAnsiTheme="majorBidi" w:cstheme="majorBidi"/>
                <w:b/>
                <w:bCs/>
                <w:color w:val="000000"/>
                <w:sz w:val="24"/>
                <w:szCs w:val="24"/>
                <w:lang w:val="en-US"/>
              </w:rPr>
              <w:t>.</w:t>
            </w:r>
          </w:p>
          <w:p w14:paraId="7CD898E4"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أرحمنا يا الله مخلصنا</w:t>
            </w:r>
            <w:r w:rsidRPr="004319C3">
              <w:rPr>
                <w:rFonts w:asciiTheme="majorBidi" w:hAnsiTheme="majorBidi" w:cstheme="majorBidi"/>
                <w:b/>
                <w:bCs/>
                <w:color w:val="000000"/>
                <w:sz w:val="24"/>
                <w:szCs w:val="24"/>
                <w:lang w:val="en-US"/>
              </w:rPr>
              <w:t>.</w:t>
            </w:r>
          </w:p>
          <w:p w14:paraId="1C6E6295"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أرحمنا يا الله مخلصنا</w:t>
            </w:r>
            <w:r w:rsidRPr="004319C3">
              <w:rPr>
                <w:rFonts w:asciiTheme="majorBidi" w:hAnsiTheme="majorBidi" w:cstheme="majorBidi"/>
                <w:b/>
                <w:bCs/>
                <w:color w:val="000000"/>
                <w:sz w:val="24"/>
                <w:szCs w:val="24"/>
                <w:lang w:val="en-US"/>
              </w:rPr>
              <w:t>.</w:t>
            </w:r>
          </w:p>
          <w:p w14:paraId="4D21996D" w14:textId="51C8BC6E" w:rsidR="004366FC" w:rsidRPr="004319C3" w:rsidRDefault="004366FC" w:rsidP="00C767E9">
            <w:pPr>
              <w:autoSpaceDE w:val="0"/>
              <w:autoSpaceDN w:val="0"/>
              <w:bidi/>
              <w:adjustRightInd w:val="0"/>
              <w:jc w:val="both"/>
              <w:rPr>
                <w:rFonts w:asciiTheme="majorBidi" w:hAnsiTheme="majorBidi" w:cstheme="majorBidi"/>
                <w:b/>
                <w:bCs/>
                <w:color w:val="C10000"/>
                <w:sz w:val="24"/>
                <w:szCs w:val="24"/>
                <w:rtl/>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61566872" w14:textId="77777777" w:rsidTr="009C52C7">
        <w:trPr>
          <w:jc w:val="center"/>
        </w:trPr>
        <w:tc>
          <w:tcPr>
            <w:tcW w:w="3969" w:type="dxa"/>
          </w:tcPr>
          <w:p w14:paraId="6CDA9668"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8C9120A"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4C5BFA7"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F7BF2D5" w14:textId="77777777" w:rsidTr="009C52C7">
        <w:trPr>
          <w:jc w:val="center"/>
        </w:trPr>
        <w:tc>
          <w:tcPr>
            <w:tcW w:w="3969" w:type="dxa"/>
          </w:tcPr>
          <w:p w14:paraId="6611DB46" w14:textId="26ECAEF8" w:rsidR="004366FC" w:rsidRPr="004332C7" w:rsidRDefault="004E453E" w:rsidP="00C767E9">
            <w:pPr>
              <w:autoSpaceDE w:val="0"/>
              <w:autoSpaceDN w:val="0"/>
              <w:adjustRightInd w:val="0"/>
              <w:jc w:val="both"/>
              <w:rPr>
                <w:rFonts w:asciiTheme="majorBidi" w:hAnsiTheme="majorBidi" w:cstheme="majorBidi"/>
                <w:b/>
                <w:bCs/>
                <w:color w:val="000000"/>
                <w:sz w:val="24"/>
                <w:szCs w:val="24"/>
              </w:rPr>
            </w:pPr>
            <w:r w:rsidRPr="004332C7">
              <w:rPr>
                <w:rFonts w:asciiTheme="majorBidi" w:hAnsiTheme="majorBidi" w:cstheme="majorBidi"/>
                <w:b/>
                <w:bCs/>
                <w:color w:val="C10000"/>
                <w:sz w:val="24"/>
                <w:szCs w:val="24"/>
              </w:rPr>
              <w:t>Præst</w:t>
            </w:r>
          </w:p>
          <w:p w14:paraId="7CDC0678" w14:textId="63C33F21" w:rsidR="004366FC" w:rsidRPr="004332C7" w:rsidRDefault="004366FC"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000000"/>
                <w:sz w:val="24"/>
                <w:szCs w:val="24"/>
              </w:rPr>
              <w:t>Skænk dit folk enighed. Giv verden stabilitet, luften en god sammensætning.</w:t>
            </w:r>
          </w:p>
        </w:tc>
        <w:tc>
          <w:tcPr>
            <w:tcW w:w="3969" w:type="dxa"/>
          </w:tcPr>
          <w:p w14:paraId="5C28B5B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FF1223B" w14:textId="20D14B9D" w:rsidR="004366FC" w:rsidRPr="004332C7" w:rsidRDefault="004366FC" w:rsidP="00C767E9">
            <w:pPr>
              <w:autoSpaceDE w:val="0"/>
              <w:autoSpaceDN w:val="0"/>
              <w:adjustRightInd w:val="0"/>
              <w:jc w:val="both"/>
              <w:rPr>
                <w:rFonts w:asciiTheme="majorBidi" w:hAnsiTheme="majorBidi" w:cstheme="majorBidi"/>
                <w:color w:val="C10000"/>
                <w:sz w:val="24"/>
                <w:szCs w:val="24"/>
                <w:lang w:val="en-US"/>
              </w:rPr>
            </w:pPr>
            <w:r w:rsidRPr="004332C7">
              <w:rPr>
                <w:rFonts w:asciiTheme="majorBidi" w:hAnsiTheme="majorBidi" w:cstheme="majorBidi"/>
                <w:color w:val="000000"/>
                <w:sz w:val="24"/>
                <w:szCs w:val="24"/>
                <w:lang w:val="en-US"/>
              </w:rPr>
              <w:t>Grant Your people oneness of heart. Give tranquility to the world, good temper to the air.</w:t>
            </w:r>
          </w:p>
        </w:tc>
        <w:tc>
          <w:tcPr>
            <w:tcW w:w="2552" w:type="dxa"/>
          </w:tcPr>
          <w:p w14:paraId="094C501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0BAF5FF" w14:textId="3B7ED07D" w:rsidR="004366FC" w:rsidRPr="004319C3" w:rsidRDefault="004366FC" w:rsidP="00883FDC">
            <w:pPr>
              <w:autoSpaceDE w:val="0"/>
              <w:autoSpaceDN w:val="0"/>
              <w:bidi/>
              <w:adjustRightInd w:val="0"/>
              <w:jc w:val="both"/>
              <w:rPr>
                <w:rFonts w:asciiTheme="majorBidi" w:hAnsiTheme="majorBidi" w:cstheme="majorBidi"/>
                <w:b/>
                <w:bCs/>
                <w:color w:val="000000"/>
                <w:sz w:val="24"/>
                <w:szCs w:val="24"/>
                <w:rtl/>
                <w:lang w:val="en-US"/>
              </w:rPr>
            </w:pPr>
            <w:r w:rsidRPr="004319C3">
              <w:rPr>
                <w:rFonts w:asciiTheme="majorBidi" w:hAnsiTheme="majorBidi" w:cstheme="majorBidi"/>
                <w:b/>
                <w:bCs/>
                <w:color w:val="000000"/>
                <w:sz w:val="24"/>
                <w:szCs w:val="24"/>
                <w:rtl/>
              </w:rPr>
              <w:t>أنعم علي شعبك بواحدانية القلب</w:t>
            </w:r>
            <w:r w:rsidRPr="004319C3">
              <w:rPr>
                <w:rFonts w:asciiTheme="majorBidi" w:hAnsiTheme="majorBidi" w:cstheme="majorBidi"/>
                <w:b/>
                <w:bCs/>
                <w:color w:val="000000"/>
                <w:sz w:val="24"/>
                <w:szCs w:val="24"/>
                <w:lang w:val="en-US"/>
              </w:rPr>
              <w:t>.</w:t>
            </w:r>
            <w:r w:rsidR="00883FDC"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color w:val="000000"/>
                <w:sz w:val="24"/>
                <w:szCs w:val="24"/>
                <w:rtl/>
              </w:rPr>
              <w:t>أعط طمأنينة للعالم، ومزاجاً</w:t>
            </w:r>
            <w:r w:rsidR="00883FDC"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حسنا للهواء</w:t>
            </w:r>
            <w:r w:rsidRPr="004319C3">
              <w:rPr>
                <w:rFonts w:asciiTheme="majorBidi" w:hAnsiTheme="majorBidi" w:cstheme="majorBidi"/>
                <w:b/>
                <w:bCs/>
                <w:color w:val="000000"/>
                <w:sz w:val="24"/>
                <w:szCs w:val="24"/>
                <w:lang w:val="en-US"/>
              </w:rPr>
              <w:t>.</w:t>
            </w:r>
          </w:p>
        </w:tc>
      </w:tr>
      <w:tr w:rsidR="009C52C7" w:rsidRPr="009B270D" w14:paraId="435FF55E" w14:textId="77777777" w:rsidTr="009C52C7">
        <w:trPr>
          <w:jc w:val="center"/>
        </w:trPr>
        <w:tc>
          <w:tcPr>
            <w:tcW w:w="3969" w:type="dxa"/>
          </w:tcPr>
          <w:p w14:paraId="585D1E7A"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76714FA"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89C6874"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D394392" w14:textId="77777777" w:rsidTr="009C52C7">
        <w:trPr>
          <w:jc w:val="center"/>
        </w:trPr>
        <w:tc>
          <w:tcPr>
            <w:tcW w:w="3969" w:type="dxa"/>
          </w:tcPr>
          <w:p w14:paraId="5E75F4FF" w14:textId="0E43F0B0" w:rsidR="004366FC" w:rsidRPr="004332C7" w:rsidRDefault="004366FC" w:rsidP="00B97217">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siger præsten forbønnen for vandet, sæden og frugten efter den</w:t>
            </w:r>
            <w:r w:rsidR="00B97217"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sæson, den passer til, som anført under røgelsesofferet.</w:t>
            </w:r>
            <w:r w:rsidR="00B97217"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Fra den 12. Paoni til den 9. Paopi</w:t>
            </w:r>
            <w:r w:rsidR="00A72CEE"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siger præsten forbønnen for vandet.</w:t>
            </w:r>
          </w:p>
        </w:tc>
        <w:tc>
          <w:tcPr>
            <w:tcW w:w="3969" w:type="dxa"/>
          </w:tcPr>
          <w:p w14:paraId="6E44C03D" w14:textId="32CA40FA" w:rsidR="004366FC" w:rsidRPr="004332C7" w:rsidRDefault="004366FC" w:rsidP="00B97217">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says the appropriate prayer according to the season, either the Litany of the Waters, the Litany of the Plants, or the Litany of the Fruits.</w:t>
            </w:r>
            <w:r w:rsidR="00B97217"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 xml:space="preserve">From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12 to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9 (June 19 to October 19/20, the Litany of the Waters is said:</w:t>
            </w:r>
          </w:p>
        </w:tc>
        <w:tc>
          <w:tcPr>
            <w:tcW w:w="2552" w:type="dxa"/>
          </w:tcPr>
          <w:p w14:paraId="6ABCD7D1" w14:textId="21154A7F" w:rsidR="004366FC" w:rsidRPr="00C06844" w:rsidRDefault="004366FC" w:rsidP="00883FDC">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يقول الكاهن ما يوافق الوقت من أوشية</w:t>
            </w:r>
            <w:r w:rsidR="00883FDC"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المياه أو أوشية الزروع أو أوشية الثمار</w:t>
            </w:r>
            <w:r w:rsidRPr="00C06844">
              <w:rPr>
                <w:rFonts w:asciiTheme="majorBidi" w:hAnsiTheme="majorBidi" w:cstheme="majorBidi"/>
                <w:b/>
                <w:bCs/>
                <w:color w:val="1F497D" w:themeColor="text2"/>
                <w:sz w:val="24"/>
                <w:szCs w:val="24"/>
                <w:rtl/>
                <w:lang w:val="en-US"/>
              </w:rPr>
              <w:t>.</w:t>
            </w:r>
          </w:p>
          <w:p w14:paraId="5E8FC9B0" w14:textId="6282167F" w:rsidR="004366FC" w:rsidRPr="00C06844" w:rsidRDefault="004366FC" w:rsidP="00D0135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من </w:t>
            </w:r>
            <w:r w:rsidRPr="00C06844">
              <w:rPr>
                <w:rFonts w:asciiTheme="majorBidi" w:hAnsiTheme="majorBidi" w:cstheme="majorBidi"/>
                <w:b/>
                <w:bCs/>
                <w:color w:val="1F497D" w:themeColor="text2"/>
                <w:sz w:val="24"/>
                <w:szCs w:val="24"/>
                <w:rtl/>
                <w:lang w:val="en-US"/>
              </w:rPr>
              <w:t>12</w:t>
            </w:r>
            <w:r w:rsidRPr="00C06844">
              <w:rPr>
                <w:rFonts w:asciiTheme="majorBidi" w:hAnsiTheme="majorBidi" w:cstheme="majorBidi"/>
                <w:b/>
                <w:bCs/>
                <w:color w:val="1F497D" w:themeColor="text2"/>
                <w:sz w:val="24"/>
                <w:szCs w:val="24"/>
                <w:rtl/>
              </w:rPr>
              <w:t xml:space="preserve"> بؤونة إلي </w:t>
            </w:r>
            <w:r w:rsidRPr="00C06844">
              <w:rPr>
                <w:rFonts w:asciiTheme="majorBidi" w:hAnsiTheme="majorBidi" w:cstheme="majorBidi"/>
                <w:b/>
                <w:bCs/>
                <w:color w:val="1F497D" w:themeColor="text2"/>
                <w:sz w:val="24"/>
                <w:szCs w:val="24"/>
                <w:rtl/>
                <w:lang w:val="en-US"/>
              </w:rPr>
              <w:t>9</w:t>
            </w:r>
            <w:r w:rsidRPr="00C06844">
              <w:rPr>
                <w:rFonts w:asciiTheme="majorBidi" w:hAnsiTheme="majorBidi" w:cstheme="majorBidi"/>
                <w:b/>
                <w:bCs/>
                <w:color w:val="1F497D" w:themeColor="text2"/>
                <w:sz w:val="24"/>
                <w:szCs w:val="24"/>
                <w:rtl/>
              </w:rPr>
              <w:t xml:space="preserve"> بابة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19</w:t>
            </w:r>
            <w:r w:rsidRPr="00C06844">
              <w:rPr>
                <w:rFonts w:asciiTheme="majorBidi" w:hAnsiTheme="majorBidi" w:cstheme="majorBidi"/>
                <w:b/>
                <w:bCs/>
                <w:color w:val="1F497D" w:themeColor="text2"/>
                <w:sz w:val="24"/>
                <w:szCs w:val="24"/>
                <w:rtl/>
              </w:rPr>
              <w:t xml:space="preserve"> يونية إلي</w:t>
            </w:r>
            <w:r w:rsidR="00D01358" w:rsidRPr="00C06844">
              <w:rPr>
                <w:rFonts w:asciiTheme="majorBidi" w:hAnsiTheme="majorBidi" w:cstheme="majorBidi" w:hint="cs"/>
                <w:b/>
                <w:bCs/>
                <w:color w:val="1F497D" w:themeColor="text2"/>
                <w:sz w:val="24"/>
                <w:szCs w:val="24"/>
                <w:rtl/>
              </w:rPr>
              <w:t xml:space="preserve"> 19 </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أكتوبر</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يقول أوشية المياه هذه</w:t>
            </w:r>
            <w:r w:rsidRPr="00C06844">
              <w:rPr>
                <w:rFonts w:asciiTheme="majorBidi" w:hAnsiTheme="majorBidi" w:cstheme="majorBidi"/>
                <w:b/>
                <w:bCs/>
                <w:color w:val="1F497D" w:themeColor="text2"/>
                <w:sz w:val="24"/>
                <w:szCs w:val="24"/>
                <w:rtl/>
                <w:lang w:val="en-US"/>
              </w:rPr>
              <w:t>.</w:t>
            </w:r>
          </w:p>
        </w:tc>
      </w:tr>
      <w:tr w:rsidR="004366FC" w:rsidRPr="009B270D" w14:paraId="40E877C7" w14:textId="77777777" w:rsidTr="009C52C7">
        <w:trPr>
          <w:jc w:val="center"/>
        </w:trPr>
        <w:tc>
          <w:tcPr>
            <w:tcW w:w="3969" w:type="dxa"/>
          </w:tcPr>
          <w:p w14:paraId="307666C4" w14:textId="04553750"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8E221B1" w14:textId="363F785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lad floden have vand i år. Velsign det!</w:t>
            </w:r>
          </w:p>
        </w:tc>
        <w:tc>
          <w:tcPr>
            <w:tcW w:w="3969" w:type="dxa"/>
          </w:tcPr>
          <w:p w14:paraId="4E0843B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6333B20" w14:textId="2E1A246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Graciously accord, O Lord to bless the waters of the river this year.</w:t>
            </w:r>
          </w:p>
        </w:tc>
        <w:tc>
          <w:tcPr>
            <w:tcW w:w="2552" w:type="dxa"/>
          </w:tcPr>
          <w:p w14:paraId="3BF2B53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66FFA76" w14:textId="012EC1B9"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تفضل يا رب مياه النهر في هذه</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السنة، باركها</w:t>
            </w:r>
            <w:r w:rsidRPr="0019613F">
              <w:rPr>
                <w:rFonts w:asciiTheme="majorBidi" w:hAnsiTheme="majorBidi" w:cstheme="majorBidi"/>
                <w:b/>
                <w:bCs/>
                <w:color w:val="000000"/>
                <w:sz w:val="24"/>
                <w:szCs w:val="24"/>
                <w:lang w:val="en-US"/>
              </w:rPr>
              <w:t>.</w:t>
            </w:r>
          </w:p>
        </w:tc>
      </w:tr>
      <w:tr w:rsidR="00DF3525" w:rsidRPr="009B270D" w14:paraId="150BB809" w14:textId="77777777" w:rsidTr="009C52C7">
        <w:trPr>
          <w:jc w:val="center"/>
        </w:trPr>
        <w:tc>
          <w:tcPr>
            <w:tcW w:w="3969" w:type="dxa"/>
          </w:tcPr>
          <w:p w14:paraId="71E97ABE"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516C53C"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75994C29"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2B7EAD7" w14:textId="77777777" w:rsidTr="009C52C7">
        <w:trPr>
          <w:jc w:val="center"/>
        </w:trPr>
        <w:tc>
          <w:tcPr>
            <w:tcW w:w="3969" w:type="dxa"/>
          </w:tcPr>
          <w:p w14:paraId="328CE71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3147F153" w14:textId="4D052D4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stigning af vandstrømmene i år, at Kristus, vor Gud, må velsigne dem, bringe dem op i mål, give glæde over jordens ansigt, ernære os menneskesønner, give redning for husdyrene - og forlade os vore synder.</w:t>
            </w:r>
          </w:p>
        </w:tc>
        <w:tc>
          <w:tcPr>
            <w:tcW w:w="3969" w:type="dxa"/>
          </w:tcPr>
          <w:p w14:paraId="63058BF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3001C370" w14:textId="66D7293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rising of the waters of the rivers this year, that Christ our God may bless them and raise them according to their measure, that He may give joy to the face of the earth, sustain us, the sons of men, save the cattle, and forgive us our sins.</w:t>
            </w:r>
          </w:p>
        </w:tc>
        <w:tc>
          <w:tcPr>
            <w:tcW w:w="2552" w:type="dxa"/>
          </w:tcPr>
          <w:p w14:paraId="6756174C"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4EB361B3" w14:textId="3595C0FB"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اطلبوا عن صعود مياه الأنهار في</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هذه السنة لكي يباركها المسيح</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إلهنا ويصعدها كمقدارها ويفرح</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وجه الأرض ويعولنا نحن البشر</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ويعطي النجاة للبهائم ويغفر لنا</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خطايانا</w:t>
            </w:r>
            <w:r w:rsidRPr="0019613F">
              <w:rPr>
                <w:rFonts w:asciiTheme="majorBidi" w:hAnsiTheme="majorBidi" w:cstheme="majorBidi"/>
                <w:b/>
                <w:bCs/>
                <w:color w:val="000000"/>
                <w:sz w:val="24"/>
                <w:szCs w:val="24"/>
                <w:lang w:val="en-US"/>
              </w:rPr>
              <w:t>.</w:t>
            </w:r>
          </w:p>
        </w:tc>
      </w:tr>
      <w:tr w:rsidR="00DF3525" w:rsidRPr="009B270D" w14:paraId="4E523EC0" w14:textId="77777777" w:rsidTr="009C52C7">
        <w:trPr>
          <w:jc w:val="center"/>
        </w:trPr>
        <w:tc>
          <w:tcPr>
            <w:tcW w:w="3969" w:type="dxa"/>
          </w:tcPr>
          <w:p w14:paraId="75D697AE"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485D7DC"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DB6F141"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8833E8D" w14:textId="77777777" w:rsidTr="009C52C7">
        <w:trPr>
          <w:jc w:val="center"/>
        </w:trPr>
        <w:tc>
          <w:tcPr>
            <w:tcW w:w="3969" w:type="dxa"/>
          </w:tcPr>
          <w:p w14:paraId="0469FFFA" w14:textId="778BA86A"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18DC31A" w14:textId="7B1C37A6" w:rsidR="004366F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p w14:paraId="6682BFDE" w14:textId="1C0A9164" w:rsidR="004366F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p w14:paraId="74B919A3" w14:textId="10FD3778" w:rsidR="004366F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tc>
        <w:tc>
          <w:tcPr>
            <w:tcW w:w="3969" w:type="dxa"/>
          </w:tcPr>
          <w:p w14:paraId="5B74C24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7EB70402" w14:textId="77777777" w:rsidR="00E844EB"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0123EE81" w14:textId="77777777" w:rsidR="00E844EB"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7C1972C1" w14:textId="4E21C8DF" w:rsidR="004366FC" w:rsidRPr="004332C7" w:rsidRDefault="004366FC" w:rsidP="00C767E9">
            <w:pPr>
              <w:jc w:val="both"/>
              <w:rPr>
                <w:rFonts w:asciiTheme="majorBidi" w:hAnsiTheme="majorBidi" w:cstheme="majorBidi"/>
                <w:sz w:val="24"/>
                <w:szCs w:val="24"/>
                <w:lang w:val="en-US"/>
              </w:rPr>
            </w:pPr>
            <w:r w:rsidRPr="00E844EB">
              <w:rPr>
                <w:rFonts w:asciiTheme="majorBidi" w:hAnsiTheme="majorBidi" w:cstheme="majorBidi"/>
                <w:color w:val="000000"/>
                <w:sz w:val="24"/>
                <w:szCs w:val="24"/>
                <w:lang w:val="en-US"/>
              </w:rPr>
              <w:t xml:space="preserve">Lord </w:t>
            </w:r>
            <w:proofErr w:type="gramStart"/>
            <w:r w:rsidRPr="00E844EB">
              <w:rPr>
                <w:rFonts w:asciiTheme="majorBidi" w:hAnsiTheme="majorBidi" w:cstheme="majorBidi"/>
                <w:color w:val="000000"/>
                <w:sz w:val="24"/>
                <w:szCs w:val="24"/>
                <w:lang w:val="en-US"/>
              </w:rPr>
              <w:t>have</w:t>
            </w:r>
            <w:proofErr w:type="gramEnd"/>
            <w:r w:rsidRPr="00E844EB">
              <w:rPr>
                <w:rFonts w:asciiTheme="majorBidi" w:hAnsiTheme="majorBidi" w:cstheme="majorBidi"/>
                <w:color w:val="000000"/>
                <w:sz w:val="24"/>
                <w:szCs w:val="24"/>
                <w:lang w:val="en-US"/>
              </w:rPr>
              <w:t xml:space="preserve"> mercy.</w:t>
            </w:r>
          </w:p>
        </w:tc>
        <w:tc>
          <w:tcPr>
            <w:tcW w:w="2552" w:type="dxa"/>
          </w:tcPr>
          <w:p w14:paraId="0653E97F"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33998FA2" w14:textId="77777777" w:rsidR="00E844EB" w:rsidRPr="0019613F"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0EBEB102" w14:textId="77777777" w:rsidR="00E844EB" w:rsidRPr="0019613F" w:rsidRDefault="004366FC" w:rsidP="00E844EB">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77544FB8" w14:textId="25281BC9" w:rsidR="004366FC" w:rsidRPr="004319C3" w:rsidRDefault="004366FC" w:rsidP="00E844EB">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يا رب</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إرحم</w:t>
            </w:r>
            <w:r w:rsidRPr="004319C3">
              <w:rPr>
                <w:rFonts w:asciiTheme="majorBidi" w:hAnsiTheme="majorBidi" w:cstheme="majorBidi"/>
                <w:b/>
                <w:bCs/>
                <w:color w:val="000000"/>
                <w:sz w:val="24"/>
                <w:szCs w:val="24"/>
              </w:rPr>
              <w:t>.</w:t>
            </w:r>
          </w:p>
        </w:tc>
      </w:tr>
      <w:tr w:rsidR="009C52C7" w:rsidRPr="004332C7" w14:paraId="08E68E32" w14:textId="77777777" w:rsidTr="009C52C7">
        <w:trPr>
          <w:jc w:val="center"/>
        </w:trPr>
        <w:tc>
          <w:tcPr>
            <w:tcW w:w="3969" w:type="dxa"/>
          </w:tcPr>
          <w:p w14:paraId="3BAD7EBD"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9E3E17E"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64E6788"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19613F" w14:paraId="16EDEBB1" w14:textId="77777777" w:rsidTr="009C52C7">
        <w:trPr>
          <w:jc w:val="center"/>
        </w:trPr>
        <w:tc>
          <w:tcPr>
            <w:tcW w:w="3969" w:type="dxa"/>
          </w:tcPr>
          <w:p w14:paraId="5E03990A" w14:textId="15AC6D07"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Fra den 10. Paopi til den 10. Tobi siger præsten forbønnen for sæden.</w:t>
            </w:r>
          </w:p>
        </w:tc>
        <w:tc>
          <w:tcPr>
            <w:tcW w:w="3969" w:type="dxa"/>
          </w:tcPr>
          <w:p w14:paraId="4B12EB2D" w14:textId="12DF6C0E"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From </w:t>
            </w:r>
            <w:proofErr w:type="spellStart"/>
            <w:r w:rsidRPr="00C06844">
              <w:rPr>
                <w:rFonts w:asciiTheme="majorBidi" w:hAnsiTheme="majorBidi" w:cstheme="majorBidi"/>
                <w:color w:val="1F497D" w:themeColor="text2"/>
                <w:sz w:val="24"/>
                <w:szCs w:val="24"/>
                <w:lang w:val="en-US"/>
              </w:rPr>
              <w:t>Paapi</w:t>
            </w:r>
            <w:proofErr w:type="spellEnd"/>
            <w:r w:rsidRPr="00C06844">
              <w:rPr>
                <w:rFonts w:asciiTheme="majorBidi" w:hAnsiTheme="majorBidi" w:cstheme="majorBidi"/>
                <w:color w:val="1F497D" w:themeColor="text2"/>
                <w:sz w:val="24"/>
                <w:szCs w:val="24"/>
                <w:lang w:val="en-US"/>
              </w:rPr>
              <w:t xml:space="preserve"> 10 to Tobi 10 (October 20/21 to January 18/19), the Litany of the Plants is said:</w:t>
            </w:r>
          </w:p>
        </w:tc>
        <w:tc>
          <w:tcPr>
            <w:tcW w:w="2552" w:type="dxa"/>
          </w:tcPr>
          <w:p w14:paraId="204105A4"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ومن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بابة إلي </w:t>
            </w:r>
            <w:r w:rsidRPr="00C06844">
              <w:rPr>
                <w:rFonts w:asciiTheme="majorBidi" w:hAnsiTheme="majorBidi" w:cstheme="majorBidi"/>
                <w:b/>
                <w:bCs/>
                <w:color w:val="1F497D" w:themeColor="text2"/>
                <w:sz w:val="24"/>
                <w:szCs w:val="24"/>
                <w:rtl/>
                <w:lang w:val="en-US"/>
              </w:rPr>
              <w:t>10</w:t>
            </w:r>
            <w:r w:rsidRPr="00C06844">
              <w:rPr>
                <w:rFonts w:asciiTheme="majorBidi" w:hAnsiTheme="majorBidi" w:cstheme="majorBidi"/>
                <w:b/>
                <w:bCs/>
                <w:color w:val="1F497D" w:themeColor="text2"/>
                <w:sz w:val="24"/>
                <w:szCs w:val="24"/>
                <w:rtl/>
              </w:rPr>
              <w:t xml:space="preserve"> طوبة</w:t>
            </w:r>
          </w:p>
          <w:p w14:paraId="79823306" w14:textId="03A18C28"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proofErr w:type="gramStart"/>
            <w:r w:rsidRPr="00C06844">
              <w:rPr>
                <w:rFonts w:asciiTheme="majorBidi" w:hAnsiTheme="majorBidi" w:cstheme="majorBidi"/>
                <w:b/>
                <w:bCs/>
                <w:color w:val="1F497D" w:themeColor="text2"/>
                <w:sz w:val="24"/>
                <w:szCs w:val="24"/>
                <w:lang w:val="en-US"/>
              </w:rPr>
              <w:t>20</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أكتوبر</w:t>
            </w:r>
            <w:proofErr w:type="gramEnd"/>
            <w:r w:rsidRPr="00C06844">
              <w:rPr>
                <w:rFonts w:asciiTheme="majorBidi" w:hAnsiTheme="majorBidi" w:cstheme="majorBidi"/>
                <w:b/>
                <w:bCs/>
                <w:color w:val="1F497D" w:themeColor="text2"/>
                <w:sz w:val="24"/>
                <w:szCs w:val="24"/>
                <w:rtl/>
              </w:rPr>
              <w:t xml:space="preserve"> إلي</w:t>
            </w:r>
            <w:r w:rsidRPr="00C06844">
              <w:rPr>
                <w:rFonts w:asciiTheme="majorBidi" w:hAnsiTheme="majorBidi" w:cstheme="majorBidi"/>
                <w:b/>
                <w:bCs/>
                <w:color w:val="1F497D" w:themeColor="text2"/>
                <w:sz w:val="24"/>
                <w:szCs w:val="24"/>
                <w:rtl/>
                <w:lang w:val="en-US"/>
              </w:rPr>
              <w:t xml:space="preserve"> 18 </w:t>
            </w:r>
            <w:r w:rsidRPr="00C06844">
              <w:rPr>
                <w:rFonts w:asciiTheme="majorBidi" w:hAnsiTheme="majorBidi" w:cstheme="majorBidi"/>
                <w:b/>
                <w:bCs/>
                <w:color w:val="1F497D" w:themeColor="text2"/>
                <w:sz w:val="24"/>
                <w:szCs w:val="24"/>
                <w:rtl/>
              </w:rPr>
              <w:t>يناير</w:t>
            </w:r>
            <w:r w:rsidRPr="00C06844">
              <w:rPr>
                <w:rFonts w:asciiTheme="majorBidi" w:hAnsiTheme="majorBidi" w:cstheme="majorBidi"/>
                <w:b/>
                <w:bCs/>
                <w:color w:val="1F497D" w:themeColor="text2"/>
                <w:sz w:val="24"/>
                <w:szCs w:val="24"/>
                <w:rtl/>
                <w:lang w:val="en-US"/>
              </w:rPr>
              <w:t xml:space="preserve"> (</w:t>
            </w:r>
          </w:p>
          <w:p w14:paraId="2FD4EF52" w14:textId="77777777" w:rsidR="004366FC" w:rsidRPr="00C06844" w:rsidRDefault="004366FC" w:rsidP="00C767E9">
            <w:pPr>
              <w:bidi/>
              <w:jc w:val="both"/>
              <w:rPr>
                <w:rFonts w:asciiTheme="majorBidi" w:hAnsiTheme="majorBidi" w:cstheme="majorBidi"/>
                <w:b/>
                <w:bCs/>
                <w:color w:val="1F497D" w:themeColor="text2"/>
                <w:sz w:val="24"/>
                <w:szCs w:val="24"/>
                <w:lang w:val="en-US"/>
              </w:rPr>
            </w:pPr>
          </w:p>
        </w:tc>
      </w:tr>
      <w:tr w:rsidR="004366FC" w:rsidRPr="009B270D" w14:paraId="0BBA9B45" w14:textId="77777777" w:rsidTr="009C52C7">
        <w:trPr>
          <w:jc w:val="center"/>
        </w:trPr>
        <w:tc>
          <w:tcPr>
            <w:tcW w:w="3969" w:type="dxa"/>
          </w:tcPr>
          <w:p w14:paraId="12EC7434" w14:textId="791E0362"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077A30B" w14:textId="1432AEA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Giv, Herre, sæd, græs og markens vækster i år.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det.</w:t>
            </w:r>
          </w:p>
        </w:tc>
        <w:tc>
          <w:tcPr>
            <w:tcW w:w="3969" w:type="dxa"/>
          </w:tcPr>
          <w:p w14:paraId="77632C9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8B6AA3F" w14:textId="32B344C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Graciously accord, O Lord to bless the seeds, the herbs, and the plants of the field this year.</w:t>
            </w:r>
          </w:p>
        </w:tc>
        <w:tc>
          <w:tcPr>
            <w:tcW w:w="2552" w:type="dxa"/>
          </w:tcPr>
          <w:p w14:paraId="226138C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2AE1725" w14:textId="7BF71A22"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تفضل يا رب الزروع والعشب</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ونبات الحقل في هذه السنة،</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باركها</w:t>
            </w:r>
            <w:r w:rsidRPr="0019613F">
              <w:rPr>
                <w:rFonts w:asciiTheme="majorBidi" w:hAnsiTheme="majorBidi" w:cstheme="majorBidi"/>
                <w:b/>
                <w:bCs/>
                <w:color w:val="000000"/>
                <w:sz w:val="24"/>
                <w:szCs w:val="24"/>
                <w:lang w:val="en-US"/>
              </w:rPr>
              <w:t>.</w:t>
            </w:r>
          </w:p>
        </w:tc>
      </w:tr>
      <w:tr w:rsidR="00DF3525" w:rsidRPr="009B270D" w14:paraId="586B0EEE" w14:textId="77777777" w:rsidTr="009C52C7">
        <w:trPr>
          <w:jc w:val="center"/>
        </w:trPr>
        <w:tc>
          <w:tcPr>
            <w:tcW w:w="3969" w:type="dxa"/>
          </w:tcPr>
          <w:p w14:paraId="5D1607EB"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13AA08F"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12E4DCA"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9C8A958" w14:textId="77777777" w:rsidTr="009C52C7">
        <w:trPr>
          <w:jc w:val="center"/>
        </w:trPr>
        <w:tc>
          <w:tcPr>
            <w:tcW w:w="3969" w:type="dxa"/>
          </w:tcPr>
          <w:p w14:paraId="7BDE1FD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0E35BB8" w14:textId="1379AB4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sæden, græsset og markens vækster i år, at Kristus, vor Gud, må velsigne det. Og at det vokser frem og bliver talrigt, indtil det frembringer megen frugt. Og at han viser barmhjertighed mod hele sin skabning, som hans hænder har gjort- og forlader os vore synder.</w:t>
            </w:r>
          </w:p>
        </w:tc>
        <w:tc>
          <w:tcPr>
            <w:tcW w:w="3969" w:type="dxa"/>
          </w:tcPr>
          <w:p w14:paraId="3DAD2AB2"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D42576A" w14:textId="374BCF5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seeds, the herbs, and the plants of the field this year, that Christ our God may bless them to grow and multiply to perfection with great fruit, have compassion on His creation which His Hands have made, and forgive us our sins.</w:t>
            </w:r>
          </w:p>
        </w:tc>
        <w:tc>
          <w:tcPr>
            <w:tcW w:w="2552" w:type="dxa"/>
          </w:tcPr>
          <w:p w14:paraId="725D62C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752078D6" w14:textId="64626BB2" w:rsidR="004366FC" w:rsidRPr="004319C3" w:rsidRDefault="004366FC" w:rsidP="00B97217">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اطلبوا عن الزروع والعشب</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ونبات الحقل في هذه السنة، لكي</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يباركها المسيح إلهنا، لتنمو</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وتكثر إلي أن تكمل بثمرة</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عظيمة، ويتحنن علي جبلته التي</w:t>
            </w:r>
            <w:r w:rsidR="00B97217" w:rsidRPr="0019613F">
              <w:rPr>
                <w:rFonts w:asciiTheme="majorBidi" w:hAnsiTheme="majorBidi" w:cstheme="majorBidi"/>
                <w:b/>
                <w:bCs/>
                <w:color w:val="000000"/>
                <w:sz w:val="24"/>
                <w:szCs w:val="24"/>
                <w:lang w:val="en-US"/>
              </w:rPr>
              <w:t xml:space="preserve"> </w:t>
            </w:r>
            <w:r w:rsidRPr="004319C3">
              <w:rPr>
                <w:rFonts w:asciiTheme="majorBidi" w:hAnsiTheme="majorBidi" w:cstheme="majorBidi"/>
                <w:b/>
                <w:bCs/>
                <w:color w:val="000000"/>
                <w:sz w:val="24"/>
                <w:szCs w:val="24"/>
                <w:rtl/>
              </w:rPr>
              <w:t>صنعتها يداه، ويغفر لنا خطايانا</w:t>
            </w:r>
            <w:r w:rsidRPr="004319C3">
              <w:rPr>
                <w:rFonts w:asciiTheme="majorBidi" w:hAnsiTheme="majorBidi" w:cstheme="majorBidi"/>
                <w:b/>
                <w:bCs/>
                <w:color w:val="000000"/>
                <w:sz w:val="24"/>
                <w:szCs w:val="24"/>
                <w:lang w:val="en-US"/>
              </w:rPr>
              <w:t>.</w:t>
            </w:r>
          </w:p>
        </w:tc>
      </w:tr>
      <w:tr w:rsidR="00DF3525" w:rsidRPr="009B270D" w14:paraId="091AFE9F" w14:textId="77777777" w:rsidTr="009C52C7">
        <w:trPr>
          <w:jc w:val="center"/>
        </w:trPr>
        <w:tc>
          <w:tcPr>
            <w:tcW w:w="3969" w:type="dxa"/>
          </w:tcPr>
          <w:p w14:paraId="2C39B27B"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C80D560"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586A2A9"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D536A68" w14:textId="77777777" w:rsidTr="009C52C7">
        <w:trPr>
          <w:jc w:val="center"/>
        </w:trPr>
        <w:tc>
          <w:tcPr>
            <w:tcW w:w="3969" w:type="dxa"/>
          </w:tcPr>
          <w:p w14:paraId="22BF6528" w14:textId="0D17E2EC"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87F2A5C" w14:textId="53723388" w:rsidR="004F684E" w:rsidRDefault="001F0C62" w:rsidP="004319C3">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r w:rsidR="004319C3">
              <w:rPr>
                <w:rFonts w:asciiTheme="majorBidi" w:hAnsiTheme="majorBidi" w:cstheme="majorBidi"/>
                <w:color w:val="000000"/>
                <w:sz w:val="24"/>
                <w:szCs w:val="24"/>
              </w:rPr>
              <w:t xml:space="preserve"> </w:t>
            </w:r>
          </w:p>
          <w:p w14:paraId="55BCF2FA" w14:textId="46895911" w:rsidR="004F684E" w:rsidRDefault="001F0C62" w:rsidP="004319C3">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r w:rsidR="004319C3">
              <w:rPr>
                <w:rFonts w:asciiTheme="majorBidi" w:hAnsiTheme="majorBidi" w:cstheme="majorBidi"/>
                <w:color w:val="000000"/>
                <w:sz w:val="24"/>
                <w:szCs w:val="24"/>
              </w:rPr>
              <w:t xml:space="preserve"> </w:t>
            </w:r>
          </w:p>
          <w:p w14:paraId="22157BB3" w14:textId="68D6B44E" w:rsidR="004366FC" w:rsidRPr="004F684E" w:rsidRDefault="001F0C62" w:rsidP="004319C3">
            <w:pPr>
              <w:jc w:val="both"/>
              <w:rPr>
                <w:rFonts w:asciiTheme="majorBidi" w:hAnsiTheme="majorBidi" w:cstheme="majorBidi"/>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tc>
        <w:tc>
          <w:tcPr>
            <w:tcW w:w="3969" w:type="dxa"/>
          </w:tcPr>
          <w:p w14:paraId="4524310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52E99036" w14:textId="77777777" w:rsidR="004F684E"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07E403A7" w14:textId="77777777" w:rsidR="004F684E"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2D3736B4" w14:textId="654E4CC5" w:rsidR="004366FC" w:rsidRPr="004332C7" w:rsidRDefault="004366FC" w:rsidP="00C767E9">
            <w:pPr>
              <w:jc w:val="both"/>
              <w:rPr>
                <w:rFonts w:asciiTheme="majorBidi" w:hAnsiTheme="majorBidi" w:cstheme="majorBidi"/>
                <w:sz w:val="24"/>
                <w:szCs w:val="24"/>
                <w:lang w:val="en-US"/>
              </w:rPr>
            </w:pPr>
            <w:r w:rsidRPr="004F684E">
              <w:rPr>
                <w:rFonts w:asciiTheme="majorBidi" w:hAnsiTheme="majorBidi" w:cstheme="majorBidi"/>
                <w:color w:val="000000"/>
                <w:sz w:val="24"/>
                <w:szCs w:val="24"/>
                <w:lang w:val="en-US"/>
              </w:rPr>
              <w:t xml:space="preserve">Lord </w:t>
            </w:r>
            <w:proofErr w:type="gramStart"/>
            <w:r w:rsidRPr="004F684E">
              <w:rPr>
                <w:rFonts w:asciiTheme="majorBidi" w:hAnsiTheme="majorBidi" w:cstheme="majorBidi"/>
                <w:color w:val="000000"/>
                <w:sz w:val="24"/>
                <w:szCs w:val="24"/>
                <w:lang w:val="en-US"/>
              </w:rPr>
              <w:t>have</w:t>
            </w:r>
            <w:proofErr w:type="gramEnd"/>
            <w:r w:rsidRPr="004F684E">
              <w:rPr>
                <w:rFonts w:asciiTheme="majorBidi" w:hAnsiTheme="majorBidi" w:cstheme="majorBidi"/>
                <w:color w:val="000000"/>
                <w:sz w:val="24"/>
                <w:szCs w:val="24"/>
                <w:lang w:val="en-US"/>
              </w:rPr>
              <w:t xml:space="preserve"> mercy.</w:t>
            </w:r>
          </w:p>
        </w:tc>
        <w:tc>
          <w:tcPr>
            <w:tcW w:w="2552" w:type="dxa"/>
          </w:tcPr>
          <w:p w14:paraId="01AC6C01"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الشعب</w:t>
            </w:r>
            <w:r w:rsidRPr="004319C3">
              <w:rPr>
                <w:rFonts w:asciiTheme="majorBidi" w:hAnsiTheme="majorBidi" w:cstheme="majorBidi"/>
                <w:b/>
                <w:bCs/>
                <w:color w:val="C00000"/>
                <w:sz w:val="24"/>
                <w:szCs w:val="24"/>
                <w:lang w:val="en-US"/>
              </w:rPr>
              <w:t>:</w:t>
            </w:r>
          </w:p>
          <w:p w14:paraId="554A3981" w14:textId="77777777" w:rsidR="004F684E" w:rsidRPr="0019613F"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05B7F133" w14:textId="77777777" w:rsidR="004F684E" w:rsidRPr="0019613F" w:rsidRDefault="004366FC" w:rsidP="004F684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3A3A6577" w14:textId="1B8CDAF0" w:rsidR="004366FC" w:rsidRPr="004319C3" w:rsidRDefault="004366FC" w:rsidP="004F684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يا رب</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إرحم</w:t>
            </w:r>
            <w:r w:rsidRPr="004319C3">
              <w:rPr>
                <w:rFonts w:asciiTheme="majorBidi" w:hAnsiTheme="majorBidi" w:cstheme="majorBidi"/>
                <w:b/>
                <w:bCs/>
                <w:color w:val="000000"/>
                <w:sz w:val="24"/>
                <w:szCs w:val="24"/>
              </w:rPr>
              <w:t>.</w:t>
            </w:r>
          </w:p>
        </w:tc>
      </w:tr>
      <w:tr w:rsidR="009C52C7" w:rsidRPr="004332C7" w14:paraId="5A016D42" w14:textId="77777777" w:rsidTr="009C52C7">
        <w:trPr>
          <w:jc w:val="center"/>
        </w:trPr>
        <w:tc>
          <w:tcPr>
            <w:tcW w:w="3969" w:type="dxa"/>
          </w:tcPr>
          <w:p w14:paraId="313753AF"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2923C5D"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F2282D2" w14:textId="77777777" w:rsidR="009C52C7" w:rsidRPr="004319C3" w:rsidRDefault="009C52C7" w:rsidP="00C767E9">
            <w:pPr>
              <w:autoSpaceDE w:val="0"/>
              <w:autoSpaceDN w:val="0"/>
              <w:bidi/>
              <w:adjustRightInd w:val="0"/>
              <w:jc w:val="both"/>
              <w:rPr>
                <w:rFonts w:asciiTheme="majorBidi" w:hAnsiTheme="majorBidi" w:cstheme="majorBidi"/>
                <w:b/>
                <w:bCs/>
                <w:color w:val="C00000"/>
                <w:sz w:val="24"/>
                <w:szCs w:val="24"/>
                <w:rtl/>
              </w:rPr>
            </w:pPr>
          </w:p>
        </w:tc>
      </w:tr>
      <w:tr w:rsidR="004366FC" w:rsidRPr="009B270D" w14:paraId="3B011451" w14:textId="77777777" w:rsidTr="009C52C7">
        <w:trPr>
          <w:jc w:val="center"/>
        </w:trPr>
        <w:tc>
          <w:tcPr>
            <w:tcW w:w="3969" w:type="dxa"/>
          </w:tcPr>
          <w:p w14:paraId="3426125D" w14:textId="58E873AA"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Fra d. </w:t>
            </w:r>
            <w:r w:rsidR="007F1377" w:rsidRPr="00C06844">
              <w:rPr>
                <w:rFonts w:asciiTheme="majorBidi" w:hAnsiTheme="majorBidi" w:cstheme="majorBidi"/>
                <w:color w:val="1F497D" w:themeColor="text2"/>
                <w:sz w:val="24"/>
                <w:szCs w:val="24"/>
              </w:rPr>
              <w:t>11</w:t>
            </w:r>
            <w:r w:rsidRPr="00C06844">
              <w:rPr>
                <w:rFonts w:asciiTheme="majorBidi" w:hAnsiTheme="majorBidi" w:cstheme="majorBidi"/>
                <w:color w:val="1F497D" w:themeColor="text2"/>
                <w:sz w:val="24"/>
                <w:szCs w:val="24"/>
              </w:rPr>
              <w:t>. Tobi til d. 11. Paoni</w:t>
            </w:r>
            <w:r w:rsidR="00DD5719"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siger præsten forbønnen for frugten.</w:t>
            </w:r>
          </w:p>
        </w:tc>
        <w:tc>
          <w:tcPr>
            <w:tcW w:w="3969" w:type="dxa"/>
          </w:tcPr>
          <w:p w14:paraId="339B59EB" w14:textId="2E1A977A"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From Tobi 11 to </w:t>
            </w:r>
            <w:proofErr w:type="spellStart"/>
            <w:r w:rsidRPr="00C06844">
              <w:rPr>
                <w:rFonts w:asciiTheme="majorBidi" w:hAnsiTheme="majorBidi" w:cstheme="majorBidi"/>
                <w:color w:val="1F497D" w:themeColor="text2"/>
                <w:sz w:val="24"/>
                <w:szCs w:val="24"/>
                <w:lang w:val="en-US"/>
              </w:rPr>
              <w:t>Paoni</w:t>
            </w:r>
            <w:proofErr w:type="spellEnd"/>
            <w:r w:rsidRPr="00C06844">
              <w:rPr>
                <w:rFonts w:asciiTheme="majorBidi" w:hAnsiTheme="majorBidi" w:cstheme="majorBidi"/>
                <w:color w:val="1F497D" w:themeColor="text2"/>
                <w:sz w:val="24"/>
                <w:szCs w:val="24"/>
                <w:lang w:val="en-US"/>
              </w:rPr>
              <w:t xml:space="preserve"> 11 (January 19/20 to June 18), the Litany of the Fruits is said:</w:t>
            </w:r>
          </w:p>
        </w:tc>
        <w:tc>
          <w:tcPr>
            <w:tcW w:w="2552" w:type="dxa"/>
          </w:tcPr>
          <w:p w14:paraId="4D31E5B5"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ومن 11 طوبة إلي 11 بؤونة</w:t>
            </w:r>
          </w:p>
          <w:p w14:paraId="69D567EE" w14:textId="7C07B1BE" w:rsidR="004366FC" w:rsidRPr="00C06844" w:rsidRDefault="00A417B8"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hint="cs"/>
                <w:b/>
                <w:bCs/>
                <w:color w:val="1F497D" w:themeColor="text2"/>
                <w:sz w:val="24"/>
                <w:szCs w:val="24"/>
                <w:u w:val="single"/>
                <w:rtl/>
                <w:lang w:val="en-US"/>
              </w:rPr>
              <w:t xml:space="preserve"> (</w:t>
            </w:r>
            <w:r w:rsidR="004366FC" w:rsidRPr="00C06844">
              <w:rPr>
                <w:rFonts w:asciiTheme="majorBidi" w:hAnsiTheme="majorBidi" w:cstheme="majorBidi"/>
                <w:b/>
                <w:bCs/>
                <w:color w:val="1F497D" w:themeColor="text2"/>
                <w:sz w:val="24"/>
                <w:szCs w:val="24"/>
                <w:rtl/>
                <w:lang w:val="en-US"/>
              </w:rPr>
              <w:t xml:space="preserve"> </w:t>
            </w:r>
            <w:r w:rsidR="004366FC" w:rsidRPr="00C06844">
              <w:rPr>
                <w:rFonts w:asciiTheme="majorBidi" w:hAnsiTheme="majorBidi" w:cstheme="majorBidi"/>
                <w:b/>
                <w:bCs/>
                <w:color w:val="1F497D" w:themeColor="text2"/>
                <w:sz w:val="24"/>
                <w:szCs w:val="24"/>
                <w:rtl/>
              </w:rPr>
              <w:t>20 يناير</w:t>
            </w:r>
            <w:r w:rsidR="004366FC" w:rsidRPr="00C06844">
              <w:rPr>
                <w:rFonts w:asciiTheme="majorBidi" w:hAnsiTheme="majorBidi" w:cstheme="majorBidi"/>
                <w:b/>
                <w:bCs/>
                <w:color w:val="1F497D" w:themeColor="text2"/>
                <w:sz w:val="24"/>
                <w:szCs w:val="24"/>
                <w:rtl/>
                <w:lang w:val="en-US"/>
              </w:rPr>
              <w:t xml:space="preserve"> </w:t>
            </w:r>
            <w:r w:rsidR="004366FC" w:rsidRPr="00C06844">
              <w:rPr>
                <w:rFonts w:asciiTheme="majorBidi" w:hAnsiTheme="majorBidi" w:cstheme="majorBidi"/>
                <w:b/>
                <w:bCs/>
                <w:color w:val="1F497D" w:themeColor="text2"/>
                <w:sz w:val="24"/>
                <w:szCs w:val="24"/>
                <w:rtl/>
              </w:rPr>
              <w:t>إلي</w:t>
            </w:r>
            <w:r w:rsidR="004366FC" w:rsidRPr="00C06844">
              <w:rPr>
                <w:rFonts w:asciiTheme="majorBidi" w:hAnsiTheme="majorBidi" w:cstheme="majorBidi"/>
                <w:b/>
                <w:bCs/>
                <w:color w:val="1F497D" w:themeColor="text2"/>
                <w:sz w:val="24"/>
                <w:szCs w:val="24"/>
                <w:rtl/>
                <w:lang w:val="en-US"/>
              </w:rPr>
              <w:t xml:space="preserve"> </w:t>
            </w:r>
            <w:r w:rsidR="004366FC" w:rsidRPr="00C06844">
              <w:rPr>
                <w:rFonts w:asciiTheme="majorBidi" w:hAnsiTheme="majorBidi" w:cstheme="majorBidi"/>
                <w:b/>
                <w:bCs/>
                <w:color w:val="1F497D" w:themeColor="text2"/>
                <w:sz w:val="24"/>
                <w:szCs w:val="24"/>
                <w:rtl/>
              </w:rPr>
              <w:t xml:space="preserve"> 18 يونية</w:t>
            </w:r>
            <w:r w:rsidR="004366FC" w:rsidRPr="00C06844">
              <w:rPr>
                <w:rFonts w:asciiTheme="majorBidi" w:hAnsiTheme="majorBidi" w:cstheme="majorBidi"/>
                <w:b/>
                <w:bCs/>
                <w:color w:val="1F497D" w:themeColor="text2"/>
                <w:sz w:val="24"/>
                <w:szCs w:val="24"/>
                <w:rtl/>
                <w:lang w:val="en-US"/>
              </w:rPr>
              <w:t>(.</w:t>
            </w:r>
          </w:p>
        </w:tc>
      </w:tr>
      <w:tr w:rsidR="004366FC" w:rsidRPr="009B270D" w14:paraId="3EDF3FD8" w14:textId="77777777" w:rsidTr="009C52C7">
        <w:trPr>
          <w:jc w:val="center"/>
        </w:trPr>
        <w:tc>
          <w:tcPr>
            <w:tcW w:w="3969" w:type="dxa"/>
          </w:tcPr>
          <w:p w14:paraId="347B1F4A" w14:textId="0F37D05C"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3752EC2" w14:textId="726C25E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Giv, Herre, himlens vinde og jordens frugt i år.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p>
        </w:tc>
        <w:tc>
          <w:tcPr>
            <w:tcW w:w="3969" w:type="dxa"/>
          </w:tcPr>
          <w:p w14:paraId="39F829A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18F9F52" w14:textId="0063A26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Graciously accord, O Lord to bless the air of heaven and the fruits of the earth this year.</w:t>
            </w:r>
          </w:p>
        </w:tc>
        <w:tc>
          <w:tcPr>
            <w:tcW w:w="2552" w:type="dxa"/>
          </w:tcPr>
          <w:p w14:paraId="0959E0A6"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الكاهن</w:t>
            </w:r>
            <w:r w:rsidRPr="004319C3">
              <w:rPr>
                <w:rFonts w:asciiTheme="majorBidi" w:hAnsiTheme="majorBidi" w:cstheme="majorBidi"/>
                <w:b/>
                <w:bCs/>
                <w:color w:val="C00000"/>
                <w:sz w:val="24"/>
                <w:szCs w:val="24"/>
                <w:lang w:val="en-US"/>
              </w:rPr>
              <w:t>:</w:t>
            </w:r>
          </w:p>
          <w:p w14:paraId="6DDFD445" w14:textId="35370FED"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تفضل يا رب أهوية السماء</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وثمرات الأرض في هذه السنة،</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باركها</w:t>
            </w:r>
            <w:r w:rsidRPr="0019613F">
              <w:rPr>
                <w:rFonts w:asciiTheme="majorBidi" w:hAnsiTheme="majorBidi" w:cstheme="majorBidi"/>
                <w:b/>
                <w:bCs/>
                <w:color w:val="000000"/>
                <w:sz w:val="24"/>
                <w:szCs w:val="24"/>
                <w:lang w:val="en-US"/>
              </w:rPr>
              <w:t>.</w:t>
            </w:r>
          </w:p>
        </w:tc>
      </w:tr>
      <w:tr w:rsidR="00DF3525" w:rsidRPr="009B270D" w14:paraId="540BDFE7" w14:textId="77777777" w:rsidTr="009C52C7">
        <w:trPr>
          <w:jc w:val="center"/>
        </w:trPr>
        <w:tc>
          <w:tcPr>
            <w:tcW w:w="3969" w:type="dxa"/>
          </w:tcPr>
          <w:p w14:paraId="5086845C"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3909B15"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D9A506A" w14:textId="77777777" w:rsidR="00DF3525" w:rsidRPr="004319C3" w:rsidRDefault="00DF3525" w:rsidP="00C767E9">
            <w:pPr>
              <w:autoSpaceDE w:val="0"/>
              <w:autoSpaceDN w:val="0"/>
              <w:bidi/>
              <w:adjustRightInd w:val="0"/>
              <w:jc w:val="both"/>
              <w:rPr>
                <w:rFonts w:asciiTheme="majorBidi" w:hAnsiTheme="majorBidi" w:cstheme="majorBidi"/>
                <w:b/>
                <w:bCs/>
                <w:color w:val="C00000"/>
                <w:sz w:val="24"/>
                <w:szCs w:val="24"/>
                <w:rtl/>
              </w:rPr>
            </w:pPr>
          </w:p>
        </w:tc>
      </w:tr>
      <w:tr w:rsidR="004366FC" w:rsidRPr="009B270D" w14:paraId="5EDEFC2E" w14:textId="77777777" w:rsidTr="009C52C7">
        <w:trPr>
          <w:jc w:val="center"/>
        </w:trPr>
        <w:tc>
          <w:tcPr>
            <w:tcW w:w="3969" w:type="dxa"/>
          </w:tcPr>
          <w:p w14:paraId="62D4485C"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5A12726" w14:textId="7173458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himlens vinde og jordens frugt, for lunde og vin­ gårde, for ethvert frugtbærende træ i hele verden, at Kristus, vor Gud, må velsigne dem og fuldende dem i fred og uden skade - og tilgive os vore synder.</w:t>
            </w:r>
          </w:p>
        </w:tc>
        <w:tc>
          <w:tcPr>
            <w:tcW w:w="3969" w:type="dxa"/>
          </w:tcPr>
          <w:p w14:paraId="77119E3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267A2F0" w14:textId="79F0041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air of heaven, the fruits of the earth, the trees, the vines, and for every fruit-bearing tree in all the world, that Christ our God may bless them, bring them to perfection in peace without harm, and forgive us our sins.</w:t>
            </w:r>
          </w:p>
        </w:tc>
        <w:tc>
          <w:tcPr>
            <w:tcW w:w="2552" w:type="dxa"/>
          </w:tcPr>
          <w:p w14:paraId="07D9CB4A"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الشماس</w:t>
            </w:r>
            <w:r w:rsidRPr="004319C3">
              <w:rPr>
                <w:rFonts w:asciiTheme="majorBidi" w:hAnsiTheme="majorBidi" w:cstheme="majorBidi"/>
                <w:b/>
                <w:bCs/>
                <w:color w:val="C00000"/>
                <w:sz w:val="24"/>
                <w:szCs w:val="24"/>
                <w:lang w:val="en-US"/>
              </w:rPr>
              <w:t>:</w:t>
            </w:r>
          </w:p>
          <w:p w14:paraId="3CE2ABA0" w14:textId="6CFD3C3F"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اطلبوا عن أهوية السماء وثمرات</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الأرض والشجر والكروم، وكل</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شجرة مثمرة في كل المسكونة،</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لكي يباركها المسيح إلهنا،</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ويكملها سالمة بغير آلم، ويغفر</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لنا خطايانا</w:t>
            </w:r>
            <w:r w:rsidRPr="0019613F">
              <w:rPr>
                <w:rFonts w:asciiTheme="majorBidi" w:hAnsiTheme="majorBidi" w:cstheme="majorBidi"/>
                <w:b/>
                <w:bCs/>
                <w:color w:val="000000"/>
                <w:sz w:val="24"/>
                <w:szCs w:val="24"/>
                <w:lang w:val="en-US"/>
              </w:rPr>
              <w:t>.</w:t>
            </w:r>
          </w:p>
        </w:tc>
      </w:tr>
      <w:tr w:rsidR="00DF3525" w:rsidRPr="009B270D" w14:paraId="712D0400" w14:textId="77777777" w:rsidTr="009C52C7">
        <w:trPr>
          <w:jc w:val="center"/>
        </w:trPr>
        <w:tc>
          <w:tcPr>
            <w:tcW w:w="3969" w:type="dxa"/>
          </w:tcPr>
          <w:p w14:paraId="1A935B11"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2195D0A"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2131582" w14:textId="77777777" w:rsidR="00DF3525" w:rsidRPr="004319C3" w:rsidRDefault="00DF3525" w:rsidP="00C767E9">
            <w:pPr>
              <w:autoSpaceDE w:val="0"/>
              <w:autoSpaceDN w:val="0"/>
              <w:bidi/>
              <w:adjustRightInd w:val="0"/>
              <w:jc w:val="both"/>
              <w:rPr>
                <w:rFonts w:asciiTheme="majorBidi" w:hAnsiTheme="majorBidi" w:cstheme="majorBidi"/>
                <w:b/>
                <w:bCs/>
                <w:color w:val="C00000"/>
                <w:sz w:val="24"/>
                <w:szCs w:val="24"/>
                <w:rtl/>
              </w:rPr>
            </w:pPr>
          </w:p>
        </w:tc>
      </w:tr>
      <w:tr w:rsidR="004366FC" w:rsidRPr="004332C7" w14:paraId="79C185BC" w14:textId="77777777" w:rsidTr="009C52C7">
        <w:trPr>
          <w:jc w:val="center"/>
        </w:trPr>
        <w:tc>
          <w:tcPr>
            <w:tcW w:w="3969" w:type="dxa"/>
          </w:tcPr>
          <w:p w14:paraId="2C411848" w14:textId="23E27CDB"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584D5AF2" w14:textId="37D41BCE" w:rsidR="004366F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p w14:paraId="2AA6D91F" w14:textId="06F3CA80" w:rsidR="004366F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p w14:paraId="2B7D4F7F" w14:textId="5AE92646" w:rsidR="004366F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tc>
        <w:tc>
          <w:tcPr>
            <w:tcW w:w="3969" w:type="dxa"/>
          </w:tcPr>
          <w:p w14:paraId="188FDCB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0D4DA665" w14:textId="77777777" w:rsidR="004F684E"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37A13E77" w14:textId="77777777" w:rsidR="004F684E"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015F8C5D" w14:textId="76F5328D" w:rsidR="004366FC" w:rsidRPr="004332C7" w:rsidRDefault="004366FC" w:rsidP="00C767E9">
            <w:pPr>
              <w:jc w:val="both"/>
              <w:rPr>
                <w:rFonts w:asciiTheme="majorBidi" w:hAnsiTheme="majorBidi" w:cstheme="majorBidi"/>
                <w:sz w:val="24"/>
                <w:szCs w:val="24"/>
                <w:lang w:val="en-US"/>
              </w:rPr>
            </w:pPr>
            <w:r w:rsidRPr="004F684E">
              <w:rPr>
                <w:rFonts w:asciiTheme="majorBidi" w:hAnsiTheme="majorBidi" w:cstheme="majorBidi"/>
                <w:color w:val="000000"/>
                <w:sz w:val="24"/>
                <w:szCs w:val="24"/>
                <w:lang w:val="en-US"/>
              </w:rPr>
              <w:t xml:space="preserve">Lord </w:t>
            </w:r>
            <w:proofErr w:type="gramStart"/>
            <w:r w:rsidRPr="004F684E">
              <w:rPr>
                <w:rFonts w:asciiTheme="majorBidi" w:hAnsiTheme="majorBidi" w:cstheme="majorBidi"/>
                <w:color w:val="000000"/>
                <w:sz w:val="24"/>
                <w:szCs w:val="24"/>
                <w:lang w:val="en-US"/>
              </w:rPr>
              <w:t>have</w:t>
            </w:r>
            <w:proofErr w:type="gramEnd"/>
            <w:r w:rsidRPr="004F684E">
              <w:rPr>
                <w:rFonts w:asciiTheme="majorBidi" w:hAnsiTheme="majorBidi" w:cstheme="majorBidi"/>
                <w:color w:val="000000"/>
                <w:sz w:val="24"/>
                <w:szCs w:val="24"/>
                <w:lang w:val="en-US"/>
              </w:rPr>
              <w:t xml:space="preserve"> mercy.</w:t>
            </w:r>
          </w:p>
        </w:tc>
        <w:tc>
          <w:tcPr>
            <w:tcW w:w="2552" w:type="dxa"/>
          </w:tcPr>
          <w:p w14:paraId="3D43BB64"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الشعب</w:t>
            </w:r>
            <w:r w:rsidRPr="004319C3">
              <w:rPr>
                <w:rFonts w:asciiTheme="majorBidi" w:hAnsiTheme="majorBidi" w:cstheme="majorBidi"/>
                <w:b/>
                <w:bCs/>
                <w:color w:val="C00000"/>
                <w:sz w:val="24"/>
                <w:szCs w:val="24"/>
                <w:lang w:val="en-US"/>
              </w:rPr>
              <w:t>:</w:t>
            </w:r>
          </w:p>
          <w:p w14:paraId="79EB6F1C" w14:textId="77777777" w:rsidR="004F684E" w:rsidRPr="0019613F"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13FD122B" w14:textId="77777777" w:rsidR="004F684E" w:rsidRPr="0019613F" w:rsidRDefault="004366FC" w:rsidP="004F684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49987B5D" w14:textId="1BCFF52A" w:rsidR="004366FC" w:rsidRPr="004319C3" w:rsidRDefault="004366FC" w:rsidP="004F684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يا رب</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إرحم</w:t>
            </w:r>
            <w:r w:rsidRPr="004319C3">
              <w:rPr>
                <w:rFonts w:asciiTheme="majorBidi" w:hAnsiTheme="majorBidi" w:cstheme="majorBidi"/>
                <w:b/>
                <w:bCs/>
                <w:color w:val="000000"/>
                <w:sz w:val="24"/>
                <w:szCs w:val="24"/>
              </w:rPr>
              <w:t>.</w:t>
            </w:r>
          </w:p>
        </w:tc>
      </w:tr>
      <w:tr w:rsidR="009C52C7" w:rsidRPr="004332C7" w14:paraId="42948EDF" w14:textId="77777777" w:rsidTr="009C52C7">
        <w:trPr>
          <w:jc w:val="center"/>
        </w:trPr>
        <w:tc>
          <w:tcPr>
            <w:tcW w:w="3969" w:type="dxa"/>
          </w:tcPr>
          <w:p w14:paraId="3CBE609D"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E8D3E19"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B9447D5" w14:textId="77777777" w:rsidR="009C52C7" w:rsidRPr="004319C3" w:rsidRDefault="009C52C7" w:rsidP="00C767E9">
            <w:pPr>
              <w:autoSpaceDE w:val="0"/>
              <w:autoSpaceDN w:val="0"/>
              <w:bidi/>
              <w:adjustRightInd w:val="0"/>
              <w:jc w:val="both"/>
              <w:rPr>
                <w:rFonts w:asciiTheme="majorBidi" w:hAnsiTheme="majorBidi" w:cstheme="majorBidi"/>
                <w:b/>
                <w:bCs/>
                <w:color w:val="C00000"/>
                <w:sz w:val="24"/>
                <w:szCs w:val="24"/>
                <w:rtl/>
              </w:rPr>
            </w:pPr>
          </w:p>
        </w:tc>
      </w:tr>
      <w:tr w:rsidR="004366FC" w:rsidRPr="009B270D" w14:paraId="1FEC25B4" w14:textId="77777777" w:rsidTr="009C52C7">
        <w:trPr>
          <w:jc w:val="center"/>
        </w:trPr>
        <w:tc>
          <w:tcPr>
            <w:tcW w:w="3969" w:type="dxa"/>
          </w:tcPr>
          <w:p w14:paraId="103478A2" w14:textId="39342114"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Kombineret </w:t>
            </w:r>
            <w:r w:rsidR="00BB23FC" w:rsidRPr="00C06844">
              <w:rPr>
                <w:rFonts w:asciiTheme="majorBidi" w:hAnsiTheme="majorBidi" w:cstheme="majorBidi"/>
                <w:color w:val="1F497D" w:themeColor="text2"/>
                <w:sz w:val="24"/>
                <w:szCs w:val="24"/>
              </w:rPr>
              <w:t>litani</w:t>
            </w:r>
            <w:r w:rsidRPr="00C06844">
              <w:rPr>
                <w:rFonts w:asciiTheme="majorBidi" w:hAnsiTheme="majorBidi" w:cstheme="majorBidi"/>
                <w:color w:val="1F497D" w:themeColor="text2"/>
                <w:sz w:val="24"/>
                <w:szCs w:val="24"/>
              </w:rPr>
              <w:t xml:space="preserve"> i de tre sæsoner</w:t>
            </w:r>
          </w:p>
        </w:tc>
        <w:tc>
          <w:tcPr>
            <w:tcW w:w="3969" w:type="dxa"/>
          </w:tcPr>
          <w:p w14:paraId="480491BA" w14:textId="7EB37987"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three litanies may be combined as follows:</w:t>
            </w:r>
          </w:p>
        </w:tc>
        <w:tc>
          <w:tcPr>
            <w:tcW w:w="2552" w:type="dxa"/>
          </w:tcPr>
          <w:p w14:paraId="72577338" w14:textId="464A3557"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ويمكن أن يقال الثلاثة أواشي معا</w:t>
            </w:r>
            <w:r w:rsidRPr="00C06844">
              <w:rPr>
                <w:rFonts w:asciiTheme="majorBidi" w:hAnsiTheme="majorBidi" w:cstheme="majorBidi"/>
                <w:b/>
                <w:bCs/>
                <w:color w:val="1F497D" w:themeColor="text2"/>
                <w:sz w:val="24"/>
                <w:szCs w:val="24"/>
                <w:rtl/>
                <w:lang w:val="en-US"/>
              </w:rPr>
              <w:t>.</w:t>
            </w:r>
          </w:p>
        </w:tc>
      </w:tr>
      <w:tr w:rsidR="004366FC" w:rsidRPr="009B270D" w14:paraId="0B73E16B" w14:textId="77777777" w:rsidTr="009C52C7">
        <w:trPr>
          <w:jc w:val="center"/>
        </w:trPr>
        <w:tc>
          <w:tcPr>
            <w:tcW w:w="3969" w:type="dxa"/>
          </w:tcPr>
          <w:p w14:paraId="27ED29D7" w14:textId="1FE5C6F9" w:rsidR="004366FC" w:rsidRPr="004332C7" w:rsidRDefault="004E453E" w:rsidP="00C767E9">
            <w:pPr>
              <w:autoSpaceDE w:val="0"/>
              <w:autoSpaceDN w:val="0"/>
              <w:adjustRightInd w:val="0"/>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Præst</w:t>
            </w:r>
            <w:r w:rsidR="00BB23FC" w:rsidRPr="004332C7">
              <w:rPr>
                <w:rFonts w:asciiTheme="majorBidi" w:hAnsiTheme="majorBidi" w:cstheme="majorBidi"/>
                <w:b/>
                <w:bCs/>
                <w:color w:val="A60021"/>
                <w:sz w:val="24"/>
                <w:szCs w:val="24"/>
              </w:rPr>
              <w:t>:</w:t>
            </w:r>
          </w:p>
          <w:p w14:paraId="416F35B2" w14:textId="30283255" w:rsidR="004366FC" w:rsidRPr="004332C7" w:rsidRDefault="004366FC" w:rsidP="004319C3">
            <w:pPr>
              <w:jc w:val="both"/>
              <w:rPr>
                <w:rFonts w:asciiTheme="majorBidi" w:hAnsiTheme="majorBidi" w:cstheme="majorBidi"/>
                <w:sz w:val="24"/>
                <w:szCs w:val="24"/>
                <w:lang w:val="en-US"/>
              </w:rPr>
            </w:pPr>
            <w:r w:rsidRPr="004332C7">
              <w:rPr>
                <w:rFonts w:asciiTheme="majorBidi" w:hAnsiTheme="majorBidi" w:cstheme="majorBidi"/>
                <w:sz w:val="24"/>
                <w:szCs w:val="24"/>
              </w:rPr>
              <w:t>Herre, lad floden have vand, sæd, græsset og markens vækster, himlens vinde og jordens frugt i år.</w:t>
            </w:r>
            <w:r w:rsidR="004319C3">
              <w:rPr>
                <w:rFonts w:asciiTheme="majorBidi" w:hAnsiTheme="majorBidi" w:cstheme="majorBidi"/>
                <w:sz w:val="24"/>
                <w:szCs w:val="24"/>
              </w:rPr>
              <w:t xml:space="preserve">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 alle.</w:t>
            </w:r>
          </w:p>
        </w:tc>
        <w:tc>
          <w:tcPr>
            <w:tcW w:w="3969" w:type="dxa"/>
          </w:tcPr>
          <w:p w14:paraId="31B4906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26BB631" w14:textId="7715805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Graciously accord, O Lord, to bless the air of heaven and the fruits of the earth, the waters of the rivers, the seeds, the herbs, and the plants of the field this year.</w:t>
            </w:r>
          </w:p>
        </w:tc>
        <w:tc>
          <w:tcPr>
            <w:tcW w:w="2552" w:type="dxa"/>
          </w:tcPr>
          <w:p w14:paraId="0EE93BD0"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الكاهن</w:t>
            </w:r>
            <w:r w:rsidRPr="004319C3">
              <w:rPr>
                <w:rFonts w:asciiTheme="majorBidi" w:hAnsiTheme="majorBidi" w:cstheme="majorBidi"/>
                <w:b/>
                <w:bCs/>
                <w:color w:val="C00000"/>
                <w:sz w:val="24"/>
                <w:szCs w:val="24"/>
                <w:lang w:val="en-US"/>
              </w:rPr>
              <w:t>:</w:t>
            </w:r>
          </w:p>
          <w:p w14:paraId="59396F68" w14:textId="1CF3BDD4"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تفضل يا رب أهوية السماء</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وثمرات الأرض ومياه النهر</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والزروع والعشب ونبات الحقل</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في هذه السنة، باركها</w:t>
            </w:r>
            <w:r w:rsidRPr="0019613F">
              <w:rPr>
                <w:rFonts w:asciiTheme="majorBidi" w:hAnsiTheme="majorBidi" w:cstheme="majorBidi"/>
                <w:b/>
                <w:bCs/>
                <w:color w:val="000000"/>
                <w:sz w:val="24"/>
                <w:szCs w:val="24"/>
                <w:lang w:val="en-US"/>
              </w:rPr>
              <w:t>.</w:t>
            </w:r>
          </w:p>
        </w:tc>
      </w:tr>
      <w:tr w:rsidR="00DF3525" w:rsidRPr="009B270D" w14:paraId="5772B4A3" w14:textId="77777777" w:rsidTr="009C52C7">
        <w:trPr>
          <w:jc w:val="center"/>
        </w:trPr>
        <w:tc>
          <w:tcPr>
            <w:tcW w:w="3969" w:type="dxa"/>
          </w:tcPr>
          <w:p w14:paraId="4EC985AA" w14:textId="77777777" w:rsidR="00DF3525" w:rsidRPr="0019613F" w:rsidRDefault="00DF3525" w:rsidP="00C767E9">
            <w:pPr>
              <w:autoSpaceDE w:val="0"/>
              <w:autoSpaceDN w:val="0"/>
              <w:adjustRightInd w:val="0"/>
              <w:jc w:val="both"/>
              <w:rPr>
                <w:rFonts w:asciiTheme="majorBidi" w:hAnsiTheme="majorBidi" w:cstheme="majorBidi"/>
                <w:b/>
                <w:bCs/>
                <w:color w:val="A60021"/>
                <w:sz w:val="24"/>
                <w:szCs w:val="24"/>
                <w:lang w:val="en-US"/>
              </w:rPr>
            </w:pPr>
          </w:p>
        </w:tc>
        <w:tc>
          <w:tcPr>
            <w:tcW w:w="3969" w:type="dxa"/>
          </w:tcPr>
          <w:p w14:paraId="2419B5F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9673541" w14:textId="77777777" w:rsidR="00DF3525" w:rsidRPr="004319C3" w:rsidRDefault="00DF3525" w:rsidP="00C767E9">
            <w:pPr>
              <w:autoSpaceDE w:val="0"/>
              <w:autoSpaceDN w:val="0"/>
              <w:bidi/>
              <w:adjustRightInd w:val="0"/>
              <w:jc w:val="both"/>
              <w:rPr>
                <w:rFonts w:asciiTheme="majorBidi" w:hAnsiTheme="majorBidi" w:cstheme="majorBidi"/>
                <w:b/>
                <w:bCs/>
                <w:color w:val="C00000"/>
                <w:sz w:val="24"/>
                <w:szCs w:val="24"/>
                <w:rtl/>
              </w:rPr>
            </w:pPr>
          </w:p>
        </w:tc>
      </w:tr>
      <w:tr w:rsidR="004366FC" w:rsidRPr="009B270D" w14:paraId="3CBDF02A" w14:textId="77777777" w:rsidTr="009C52C7">
        <w:trPr>
          <w:jc w:val="center"/>
        </w:trPr>
        <w:tc>
          <w:tcPr>
            <w:tcW w:w="3969" w:type="dxa"/>
          </w:tcPr>
          <w:p w14:paraId="0BE22AC7"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79B8A47" w14:textId="7E8FD27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stigning af vandstrømmene, sæden, græsset og markens vækster, himlens vinde og jordens frugt, for lunde og vingårde, for ethvert frugtbærende træ i hele verden, at Kristus, vor Gud, må velsigne dem og fuldende dem i fred og uden skade, og tilgive os vore synder.</w:t>
            </w:r>
          </w:p>
        </w:tc>
        <w:tc>
          <w:tcPr>
            <w:tcW w:w="3969" w:type="dxa"/>
          </w:tcPr>
          <w:p w14:paraId="6E8AAFBE"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2514BFC7" w14:textId="5984FDF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air of heaven, the fruits of the earth, the rising of the waters of the rivers, the seeds, the herbs, and the plants of the field, that Christ our God may bless them, have compassion on His creation which His hands have made, and forgive us our sins.</w:t>
            </w:r>
          </w:p>
        </w:tc>
        <w:tc>
          <w:tcPr>
            <w:tcW w:w="2552" w:type="dxa"/>
          </w:tcPr>
          <w:p w14:paraId="5E10B763"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الشماس</w:t>
            </w:r>
            <w:r w:rsidRPr="004319C3">
              <w:rPr>
                <w:rFonts w:asciiTheme="majorBidi" w:hAnsiTheme="majorBidi" w:cstheme="majorBidi"/>
                <w:b/>
                <w:bCs/>
                <w:color w:val="C00000"/>
                <w:sz w:val="24"/>
                <w:szCs w:val="24"/>
                <w:lang w:val="en-US"/>
              </w:rPr>
              <w:t>:</w:t>
            </w:r>
          </w:p>
          <w:p w14:paraId="280E040B" w14:textId="1C2580AD"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اطلبوا عن أهوية السماء وثمرات</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الأرض وصعود مياه الأنهار</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والزروع والعشب ونبات الحقل</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في هذه السنة لكي يباركها</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المسيح إلهنا ويتحنن على جبلته</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التي صنعتها يداه ويغفر لنا</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خطايانا</w:t>
            </w:r>
            <w:r w:rsidRPr="004319C3">
              <w:rPr>
                <w:rFonts w:asciiTheme="majorBidi" w:hAnsiTheme="majorBidi" w:cstheme="majorBidi"/>
                <w:b/>
                <w:bCs/>
                <w:color w:val="000000"/>
                <w:sz w:val="24"/>
                <w:szCs w:val="24"/>
                <w:lang w:val="en-US"/>
              </w:rPr>
              <w:t>.</w:t>
            </w:r>
          </w:p>
        </w:tc>
      </w:tr>
      <w:tr w:rsidR="00DF3525" w:rsidRPr="009B270D" w14:paraId="0C295A93" w14:textId="77777777" w:rsidTr="009C52C7">
        <w:trPr>
          <w:jc w:val="center"/>
        </w:trPr>
        <w:tc>
          <w:tcPr>
            <w:tcW w:w="3969" w:type="dxa"/>
          </w:tcPr>
          <w:p w14:paraId="025B8F06"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D8A9B32"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970819E" w14:textId="77777777" w:rsidR="00DF3525" w:rsidRPr="004319C3" w:rsidRDefault="00DF3525" w:rsidP="00C767E9">
            <w:pPr>
              <w:autoSpaceDE w:val="0"/>
              <w:autoSpaceDN w:val="0"/>
              <w:bidi/>
              <w:adjustRightInd w:val="0"/>
              <w:jc w:val="both"/>
              <w:rPr>
                <w:rFonts w:asciiTheme="majorBidi" w:hAnsiTheme="majorBidi" w:cstheme="majorBidi"/>
                <w:b/>
                <w:bCs/>
                <w:color w:val="C00000"/>
                <w:sz w:val="24"/>
                <w:szCs w:val="24"/>
                <w:rtl/>
              </w:rPr>
            </w:pPr>
          </w:p>
        </w:tc>
      </w:tr>
      <w:tr w:rsidR="004366FC" w:rsidRPr="004332C7" w14:paraId="557A4154" w14:textId="77777777" w:rsidTr="009C52C7">
        <w:trPr>
          <w:jc w:val="center"/>
        </w:trPr>
        <w:tc>
          <w:tcPr>
            <w:tcW w:w="3969" w:type="dxa"/>
          </w:tcPr>
          <w:p w14:paraId="7A90E09D" w14:textId="2319736B"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305D9C1" w14:textId="45D4F706" w:rsidR="004366F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p w14:paraId="327F7830" w14:textId="4F937235" w:rsidR="004366FC" w:rsidRPr="004332C7" w:rsidRDefault="001F0C62" w:rsidP="00C767E9">
            <w:pPr>
              <w:jc w:val="both"/>
              <w:rPr>
                <w:rFonts w:asciiTheme="majorBidi" w:hAnsiTheme="majorBidi" w:cstheme="majorBidi"/>
                <w:color w:val="000000"/>
                <w:sz w:val="24"/>
                <w:szCs w:val="24"/>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p w14:paraId="5DB350C0" w14:textId="69FC9EEB" w:rsidR="004366F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r w:rsidR="00BB23FC" w:rsidRPr="004332C7">
              <w:rPr>
                <w:rFonts w:asciiTheme="majorBidi" w:hAnsiTheme="majorBidi" w:cstheme="majorBidi"/>
                <w:color w:val="000000"/>
                <w:sz w:val="24"/>
                <w:szCs w:val="24"/>
              </w:rPr>
              <w:t>.</w:t>
            </w:r>
          </w:p>
        </w:tc>
        <w:tc>
          <w:tcPr>
            <w:tcW w:w="3969" w:type="dxa"/>
          </w:tcPr>
          <w:p w14:paraId="31D76D2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134E496" w14:textId="77777777" w:rsidR="004F684E"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10D78FD4" w14:textId="77777777" w:rsidR="004F684E"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p>
          <w:p w14:paraId="432DB941" w14:textId="25322C3B" w:rsidR="004366FC" w:rsidRPr="004332C7" w:rsidRDefault="004366FC" w:rsidP="00C767E9">
            <w:pPr>
              <w:jc w:val="both"/>
              <w:rPr>
                <w:rFonts w:asciiTheme="majorBidi" w:hAnsiTheme="majorBidi" w:cstheme="majorBidi"/>
                <w:sz w:val="24"/>
                <w:szCs w:val="24"/>
                <w:lang w:val="en-US"/>
              </w:rPr>
            </w:pPr>
            <w:r w:rsidRPr="004F684E">
              <w:rPr>
                <w:rFonts w:asciiTheme="majorBidi" w:hAnsiTheme="majorBidi" w:cstheme="majorBidi"/>
                <w:color w:val="000000"/>
                <w:sz w:val="24"/>
                <w:szCs w:val="24"/>
                <w:lang w:val="en-US"/>
              </w:rPr>
              <w:t xml:space="preserve">Lord </w:t>
            </w:r>
            <w:proofErr w:type="gramStart"/>
            <w:r w:rsidRPr="004F684E">
              <w:rPr>
                <w:rFonts w:asciiTheme="majorBidi" w:hAnsiTheme="majorBidi" w:cstheme="majorBidi"/>
                <w:color w:val="000000"/>
                <w:sz w:val="24"/>
                <w:szCs w:val="24"/>
                <w:lang w:val="en-US"/>
              </w:rPr>
              <w:t>have</w:t>
            </w:r>
            <w:proofErr w:type="gramEnd"/>
            <w:r w:rsidRPr="004F684E">
              <w:rPr>
                <w:rFonts w:asciiTheme="majorBidi" w:hAnsiTheme="majorBidi" w:cstheme="majorBidi"/>
                <w:color w:val="000000"/>
                <w:sz w:val="24"/>
                <w:szCs w:val="24"/>
                <w:lang w:val="en-US"/>
              </w:rPr>
              <w:t xml:space="preserve"> mercy.</w:t>
            </w:r>
          </w:p>
        </w:tc>
        <w:tc>
          <w:tcPr>
            <w:tcW w:w="2552" w:type="dxa"/>
          </w:tcPr>
          <w:p w14:paraId="66D3A0AF" w14:textId="77777777" w:rsidR="004366FC" w:rsidRPr="004319C3"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4319C3">
              <w:rPr>
                <w:rFonts w:asciiTheme="majorBidi" w:hAnsiTheme="majorBidi" w:cstheme="majorBidi"/>
                <w:b/>
                <w:bCs/>
                <w:color w:val="C00000"/>
                <w:sz w:val="24"/>
                <w:szCs w:val="24"/>
                <w:rtl/>
              </w:rPr>
              <w:t>الشعب</w:t>
            </w:r>
            <w:r w:rsidRPr="004319C3">
              <w:rPr>
                <w:rFonts w:asciiTheme="majorBidi" w:hAnsiTheme="majorBidi" w:cstheme="majorBidi"/>
                <w:b/>
                <w:bCs/>
                <w:color w:val="C00000"/>
                <w:sz w:val="24"/>
                <w:szCs w:val="24"/>
                <w:lang w:val="en-US"/>
              </w:rPr>
              <w:t>:</w:t>
            </w:r>
          </w:p>
          <w:p w14:paraId="2539B7CE" w14:textId="77777777" w:rsidR="004F684E" w:rsidRPr="0019613F"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55F54ED4" w14:textId="77777777" w:rsidR="004F684E" w:rsidRPr="0019613F" w:rsidRDefault="004366FC" w:rsidP="004F684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 xml:space="preserve">يا رب إرحم. </w:t>
            </w:r>
          </w:p>
          <w:p w14:paraId="4C28D4D8" w14:textId="324D2E48" w:rsidR="004366FC" w:rsidRPr="004319C3" w:rsidRDefault="004366FC" w:rsidP="004F684E">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يا رب</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إرحم</w:t>
            </w:r>
            <w:r w:rsidRPr="004319C3">
              <w:rPr>
                <w:rFonts w:asciiTheme="majorBidi" w:hAnsiTheme="majorBidi" w:cstheme="majorBidi"/>
                <w:b/>
                <w:bCs/>
                <w:color w:val="000000"/>
                <w:sz w:val="24"/>
                <w:szCs w:val="24"/>
              </w:rPr>
              <w:t>.</w:t>
            </w:r>
          </w:p>
        </w:tc>
      </w:tr>
      <w:tr w:rsidR="00DF3525" w:rsidRPr="004332C7" w14:paraId="2FDE1655" w14:textId="77777777" w:rsidTr="009C52C7">
        <w:trPr>
          <w:jc w:val="center"/>
        </w:trPr>
        <w:tc>
          <w:tcPr>
            <w:tcW w:w="3969" w:type="dxa"/>
          </w:tcPr>
          <w:p w14:paraId="3C8728E6"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838D68C"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78B8E48" w14:textId="77777777" w:rsidR="00DF3525" w:rsidRPr="004319C3" w:rsidRDefault="00DF3525" w:rsidP="00C767E9">
            <w:pPr>
              <w:autoSpaceDE w:val="0"/>
              <w:autoSpaceDN w:val="0"/>
              <w:bidi/>
              <w:adjustRightInd w:val="0"/>
              <w:jc w:val="both"/>
              <w:rPr>
                <w:rFonts w:asciiTheme="majorBidi" w:hAnsiTheme="majorBidi" w:cstheme="majorBidi"/>
                <w:b/>
                <w:bCs/>
                <w:color w:val="C00000"/>
                <w:sz w:val="24"/>
                <w:szCs w:val="24"/>
                <w:rtl/>
              </w:rPr>
            </w:pPr>
          </w:p>
        </w:tc>
      </w:tr>
      <w:tr w:rsidR="009C52C7" w:rsidRPr="004332C7" w14:paraId="63CD8B46" w14:textId="77777777" w:rsidTr="009C52C7">
        <w:trPr>
          <w:jc w:val="center"/>
        </w:trPr>
        <w:tc>
          <w:tcPr>
            <w:tcW w:w="3969" w:type="dxa"/>
          </w:tcPr>
          <w:p w14:paraId="2D556FC7"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1ADE49C"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727FACE" w14:textId="77777777" w:rsidR="009C52C7" w:rsidRPr="004319C3" w:rsidRDefault="009C52C7" w:rsidP="00C767E9">
            <w:pPr>
              <w:autoSpaceDE w:val="0"/>
              <w:autoSpaceDN w:val="0"/>
              <w:bidi/>
              <w:adjustRightInd w:val="0"/>
              <w:jc w:val="both"/>
              <w:rPr>
                <w:rFonts w:asciiTheme="majorBidi" w:hAnsiTheme="majorBidi" w:cstheme="majorBidi"/>
                <w:b/>
                <w:bCs/>
                <w:color w:val="C00000"/>
                <w:sz w:val="24"/>
                <w:szCs w:val="24"/>
                <w:rtl/>
              </w:rPr>
            </w:pPr>
          </w:p>
        </w:tc>
      </w:tr>
      <w:tr w:rsidR="004366FC" w:rsidRPr="009B270D" w14:paraId="6CDBB1EA" w14:textId="77777777" w:rsidTr="009C52C7">
        <w:trPr>
          <w:jc w:val="center"/>
        </w:trPr>
        <w:tc>
          <w:tcPr>
            <w:tcW w:w="3969" w:type="dxa"/>
          </w:tcPr>
          <w:p w14:paraId="4E290BB5" w14:textId="0AFEA03B"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Ved hver af de </w:t>
            </w:r>
            <w:r w:rsidR="00BB23FC" w:rsidRPr="00C06844">
              <w:rPr>
                <w:rFonts w:asciiTheme="majorBidi" w:hAnsiTheme="majorBidi" w:cstheme="majorBidi"/>
                <w:color w:val="1F497D" w:themeColor="text2"/>
                <w:sz w:val="24"/>
                <w:szCs w:val="24"/>
              </w:rPr>
              <w:t>tre</w:t>
            </w:r>
            <w:r w:rsidRPr="00C06844">
              <w:rPr>
                <w:rFonts w:asciiTheme="majorBidi" w:hAnsiTheme="majorBidi" w:cstheme="majorBidi"/>
                <w:color w:val="1F497D" w:themeColor="text2"/>
                <w:sz w:val="24"/>
                <w:szCs w:val="24"/>
              </w:rPr>
              <w:t xml:space="preserve"> forudgående forbønner afslutter præsten med at sige:</w:t>
            </w:r>
          </w:p>
        </w:tc>
        <w:tc>
          <w:tcPr>
            <w:tcW w:w="3969" w:type="dxa"/>
          </w:tcPr>
          <w:p w14:paraId="17B2F094" w14:textId="1D7C95B0"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any one of these three litanies, or the combined litany, the priest continues with the following:</w:t>
            </w:r>
          </w:p>
        </w:tc>
        <w:tc>
          <w:tcPr>
            <w:tcW w:w="2552" w:type="dxa"/>
          </w:tcPr>
          <w:p w14:paraId="46C41EBA" w14:textId="2972E67A" w:rsidR="004366FC" w:rsidRPr="00C06844" w:rsidRDefault="004366FC" w:rsidP="00D01358">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كل أوشية من هذه الثلاثة، أو الاوشية</w:t>
            </w:r>
            <w:r w:rsidR="00D0135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الموحدة، يكمل الكاهن قائلاً:</w:t>
            </w:r>
          </w:p>
        </w:tc>
      </w:tr>
      <w:tr w:rsidR="004366FC" w:rsidRPr="009B270D" w14:paraId="29DAE874" w14:textId="77777777" w:rsidTr="009C52C7">
        <w:trPr>
          <w:jc w:val="center"/>
        </w:trPr>
        <w:tc>
          <w:tcPr>
            <w:tcW w:w="3969" w:type="dxa"/>
          </w:tcPr>
          <w:p w14:paraId="6ECDB167" w14:textId="3BA0EDD2"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34550DF" w14:textId="641BA45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Lad dem vokse op efter deres mål, i overensstemmelse med din nåde. Giv glæde over jordens ansigt. Lad dens plovfurer blive oversvømmet. Lad dens frugter blive talrige.</w:t>
            </w:r>
          </w:p>
        </w:tc>
        <w:tc>
          <w:tcPr>
            <w:tcW w:w="3969" w:type="dxa"/>
          </w:tcPr>
          <w:p w14:paraId="137C9B6A" w14:textId="77777777"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53C6662" w14:textId="3C18126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Raise them to their measure according to Your grace. Give joy to the face of the earth. May its furrows be abundantly </w:t>
            </w:r>
            <w:proofErr w:type="gramStart"/>
            <w:r w:rsidRPr="004332C7">
              <w:rPr>
                <w:rFonts w:asciiTheme="majorBidi" w:hAnsiTheme="majorBidi" w:cstheme="majorBidi"/>
                <w:color w:val="000000"/>
                <w:sz w:val="24"/>
                <w:szCs w:val="24"/>
                <w:lang w:val="en-US"/>
              </w:rPr>
              <w:t>watered</w:t>
            </w:r>
            <w:proofErr w:type="gramEnd"/>
            <w:r w:rsidRPr="004332C7">
              <w:rPr>
                <w:rFonts w:asciiTheme="majorBidi" w:hAnsiTheme="majorBidi" w:cstheme="majorBidi"/>
                <w:color w:val="000000"/>
                <w:sz w:val="24"/>
                <w:szCs w:val="24"/>
                <w:lang w:val="en-US"/>
              </w:rPr>
              <w:t xml:space="preserve"> and its fruits be plentiful.</w:t>
            </w:r>
          </w:p>
        </w:tc>
        <w:tc>
          <w:tcPr>
            <w:tcW w:w="2552" w:type="dxa"/>
          </w:tcPr>
          <w:p w14:paraId="22D20AE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0930A29C" w14:textId="644E3A05" w:rsidR="004366FC" w:rsidRPr="004319C3" w:rsidRDefault="004366FC" w:rsidP="00D01358">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اصعدها كمقدارها كنعمتك، فرح</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وجه الأرض ليرو حرثها ولتكثر</w:t>
            </w:r>
            <w:r w:rsidR="00D01358"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أثمارها</w:t>
            </w:r>
            <w:r w:rsidRPr="0019613F">
              <w:rPr>
                <w:rFonts w:asciiTheme="majorBidi" w:hAnsiTheme="majorBidi" w:cstheme="majorBidi"/>
                <w:b/>
                <w:bCs/>
                <w:color w:val="000000"/>
                <w:sz w:val="24"/>
                <w:szCs w:val="24"/>
                <w:lang w:val="en-US"/>
              </w:rPr>
              <w:t>.</w:t>
            </w:r>
          </w:p>
        </w:tc>
      </w:tr>
      <w:tr w:rsidR="004366FC" w:rsidRPr="009B270D" w14:paraId="51E215AD" w14:textId="77777777" w:rsidTr="009C52C7">
        <w:trPr>
          <w:jc w:val="center"/>
        </w:trPr>
        <w:tc>
          <w:tcPr>
            <w:tcW w:w="3969" w:type="dxa"/>
          </w:tcPr>
          <w:p w14:paraId="4E14834E" w14:textId="612C7C6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Forbered den til såning og høst. Reguler vort liv efter hvad der er gavnligt.</w:t>
            </w:r>
          </w:p>
        </w:tc>
        <w:tc>
          <w:tcPr>
            <w:tcW w:w="3969" w:type="dxa"/>
          </w:tcPr>
          <w:p w14:paraId="03FE2706" w14:textId="02ACCCB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Prepare it for sowing and harvesting. Manage our lives as deemed fit.</w:t>
            </w:r>
          </w:p>
        </w:tc>
        <w:tc>
          <w:tcPr>
            <w:tcW w:w="2552" w:type="dxa"/>
          </w:tcPr>
          <w:p w14:paraId="482BC2EF" w14:textId="40BE8784" w:rsidR="004366FC" w:rsidRPr="004319C3" w:rsidRDefault="004366FC" w:rsidP="00D0135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أعدها للزرع والحصاد، ودبر</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حياتنا كما يليق</w:t>
            </w:r>
            <w:r w:rsidRPr="004319C3">
              <w:rPr>
                <w:rFonts w:asciiTheme="majorBidi" w:hAnsiTheme="majorBidi" w:cstheme="majorBidi"/>
                <w:b/>
                <w:bCs/>
                <w:sz w:val="24"/>
                <w:szCs w:val="24"/>
                <w:lang w:val="en-US"/>
              </w:rPr>
              <w:t>.</w:t>
            </w:r>
          </w:p>
        </w:tc>
      </w:tr>
      <w:tr w:rsidR="004366FC" w:rsidRPr="009B270D" w14:paraId="234C61B1" w14:textId="77777777" w:rsidTr="009C52C7">
        <w:trPr>
          <w:jc w:val="center"/>
        </w:trPr>
        <w:tc>
          <w:tcPr>
            <w:tcW w:w="3969" w:type="dxa"/>
          </w:tcPr>
          <w:p w14:paraId="6966794B" w14:textId="326EBB7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Velsign årets krone (høsten) med din godhed for de fattiges skyld i dit folk, for enken og den forældreløse, den fremmede og den besøgende, og for os alle, som håber på dig og påkalder dit hellige navn.</w:t>
            </w:r>
          </w:p>
        </w:tc>
        <w:tc>
          <w:tcPr>
            <w:tcW w:w="3969" w:type="dxa"/>
          </w:tcPr>
          <w:p w14:paraId="1B481E38" w14:textId="5D1A1DA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the crown of the year with Your goodness for the sake of the poor of Your people, the widow, the orphan, the traveler, the stranger, and for the sake of us all who entreat You and seek Your Holy Name.</w:t>
            </w:r>
          </w:p>
        </w:tc>
        <w:tc>
          <w:tcPr>
            <w:tcW w:w="2552" w:type="dxa"/>
          </w:tcPr>
          <w:p w14:paraId="38BC1A5E" w14:textId="51F25270" w:rsidR="004366FC" w:rsidRPr="004319C3" w:rsidRDefault="004366FC" w:rsidP="00D0135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بارك اكليل السنة بصلاحك من</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أجل فقراء شعبك، من أجل</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الارملة واليتيم، والغريب</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والضيف، ومن أجلنا كلنا نحن</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الذين نرجوك ونطلب اسمك</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القدوس</w:t>
            </w:r>
            <w:r w:rsidRPr="004319C3">
              <w:rPr>
                <w:rFonts w:asciiTheme="majorBidi" w:hAnsiTheme="majorBidi" w:cstheme="majorBidi"/>
                <w:b/>
                <w:bCs/>
                <w:sz w:val="24"/>
                <w:szCs w:val="24"/>
                <w:lang w:val="en-US"/>
              </w:rPr>
              <w:t>.</w:t>
            </w:r>
          </w:p>
        </w:tc>
      </w:tr>
      <w:tr w:rsidR="004366FC" w:rsidRPr="009B270D" w14:paraId="08B9BBC7" w14:textId="77777777" w:rsidTr="009C52C7">
        <w:trPr>
          <w:jc w:val="center"/>
        </w:trPr>
        <w:tc>
          <w:tcPr>
            <w:tcW w:w="3969" w:type="dxa"/>
          </w:tcPr>
          <w:p w14:paraId="444C7919" w14:textId="7E3C367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Thi "alles øjne er rettet mod dig, du giver dem deres   føde til rette tid".</w:t>
            </w:r>
          </w:p>
        </w:tc>
        <w:tc>
          <w:tcPr>
            <w:tcW w:w="3969" w:type="dxa"/>
          </w:tcPr>
          <w:p w14:paraId="44CE9DF5" w14:textId="6701865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the eyes of everyone wait upon You, for You give them their food in due season.</w:t>
            </w:r>
          </w:p>
        </w:tc>
        <w:tc>
          <w:tcPr>
            <w:tcW w:w="2552" w:type="dxa"/>
          </w:tcPr>
          <w:p w14:paraId="458E8CBB" w14:textId="614960D6" w:rsidR="004366FC" w:rsidRPr="004319C3" w:rsidRDefault="004366FC" w:rsidP="00D0135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لأن أعين الكل تترجاك، لأنك أنت</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 تعطيهم طعامهم في حين</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حسن</w:t>
            </w:r>
            <w:r w:rsidRPr="004319C3">
              <w:rPr>
                <w:rFonts w:asciiTheme="majorBidi" w:hAnsiTheme="majorBidi" w:cstheme="majorBidi"/>
                <w:b/>
                <w:bCs/>
                <w:sz w:val="24"/>
                <w:szCs w:val="24"/>
                <w:lang w:val="en-US"/>
              </w:rPr>
              <w:t>.</w:t>
            </w:r>
          </w:p>
        </w:tc>
      </w:tr>
      <w:tr w:rsidR="004366FC" w:rsidRPr="009B270D" w14:paraId="66434558" w14:textId="77777777" w:rsidTr="009C52C7">
        <w:trPr>
          <w:jc w:val="center"/>
        </w:trPr>
        <w:tc>
          <w:tcPr>
            <w:tcW w:w="3969" w:type="dxa"/>
          </w:tcPr>
          <w:p w14:paraId="58656C9A" w14:textId="5A8CB20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Gør med os efter din godhed. Du, som giver alle føde, fyld vore hjerter med glæde og fryd, så vi selv gør nok i hvert et arbejde til hver en tid, og vi vokser i al god gerning.</w:t>
            </w:r>
          </w:p>
        </w:tc>
        <w:tc>
          <w:tcPr>
            <w:tcW w:w="3969" w:type="dxa"/>
          </w:tcPr>
          <w:p w14:paraId="46042956" w14:textId="6296422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Deal with us according to Your goodness, O You who give food to all flesh. Fill our hearts with joy and gladness that we too, having sufficiency in </w:t>
            </w:r>
            <w:proofErr w:type="spellStart"/>
            <w:proofErr w:type="gramStart"/>
            <w:r w:rsidRPr="004332C7">
              <w:rPr>
                <w:rFonts w:asciiTheme="majorBidi" w:hAnsiTheme="majorBidi" w:cstheme="majorBidi"/>
                <w:sz w:val="24"/>
                <w:szCs w:val="24"/>
                <w:lang w:val="en-US"/>
              </w:rPr>
              <w:t>every thing</w:t>
            </w:r>
            <w:proofErr w:type="spellEnd"/>
            <w:proofErr w:type="gramEnd"/>
            <w:r w:rsidRPr="004332C7">
              <w:rPr>
                <w:rFonts w:asciiTheme="majorBidi" w:hAnsiTheme="majorBidi" w:cstheme="majorBidi"/>
                <w:sz w:val="24"/>
                <w:szCs w:val="24"/>
                <w:lang w:val="en-US"/>
              </w:rPr>
              <w:t xml:space="preserve"> always, may abound in every good deed.</w:t>
            </w:r>
          </w:p>
        </w:tc>
        <w:tc>
          <w:tcPr>
            <w:tcW w:w="2552" w:type="dxa"/>
          </w:tcPr>
          <w:p w14:paraId="28B29678" w14:textId="19DBCEB2" w:rsidR="004366FC" w:rsidRPr="004319C3" w:rsidRDefault="004366FC" w:rsidP="00D01358">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اصنع معنا حسب صلاحك، يا</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معطيا طعاما لكل جسد. املأ</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قلوبنا فرحا</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ونعيم، لكي نحن</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أيضا إذ يكون لنا الكفاية في كل</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شئ، كل حين نزداد في كل عمل</w:t>
            </w:r>
            <w:r w:rsidR="00D01358"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صالح</w:t>
            </w:r>
            <w:r w:rsidRPr="0019613F">
              <w:rPr>
                <w:rFonts w:asciiTheme="majorBidi" w:hAnsiTheme="majorBidi" w:cstheme="majorBidi"/>
                <w:b/>
                <w:bCs/>
                <w:sz w:val="24"/>
                <w:szCs w:val="24"/>
                <w:lang w:val="en-US"/>
              </w:rPr>
              <w:t>.</w:t>
            </w:r>
          </w:p>
        </w:tc>
      </w:tr>
      <w:tr w:rsidR="00DF3525" w:rsidRPr="009B270D" w14:paraId="2A7E6898" w14:textId="77777777" w:rsidTr="009C52C7">
        <w:trPr>
          <w:jc w:val="center"/>
        </w:trPr>
        <w:tc>
          <w:tcPr>
            <w:tcW w:w="3969" w:type="dxa"/>
          </w:tcPr>
          <w:p w14:paraId="7269AD1B"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5B22EC81"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65D7FFD5" w14:textId="77777777" w:rsidR="00DF3525" w:rsidRPr="004319C3" w:rsidRDefault="00DF3525" w:rsidP="00D01358">
            <w:pPr>
              <w:autoSpaceDE w:val="0"/>
              <w:autoSpaceDN w:val="0"/>
              <w:bidi/>
              <w:adjustRightInd w:val="0"/>
              <w:jc w:val="both"/>
              <w:rPr>
                <w:rFonts w:asciiTheme="majorBidi" w:hAnsiTheme="majorBidi" w:cstheme="majorBidi"/>
                <w:b/>
                <w:bCs/>
                <w:sz w:val="24"/>
                <w:szCs w:val="24"/>
                <w:rtl/>
              </w:rPr>
            </w:pPr>
          </w:p>
        </w:tc>
      </w:tr>
      <w:tr w:rsidR="004366FC" w:rsidRPr="004332C7" w14:paraId="631EEBF2" w14:textId="77777777" w:rsidTr="009C52C7">
        <w:trPr>
          <w:jc w:val="center"/>
        </w:trPr>
        <w:tc>
          <w:tcPr>
            <w:tcW w:w="3969" w:type="dxa"/>
          </w:tcPr>
          <w:p w14:paraId="2DEB0FCD" w14:textId="5FA50FDF"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DC8334F" w14:textId="3942B674" w:rsidR="004366FC" w:rsidRPr="004332C7" w:rsidRDefault="001F0C62" w:rsidP="00C767E9">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p>
        </w:tc>
        <w:tc>
          <w:tcPr>
            <w:tcW w:w="3969" w:type="dxa"/>
          </w:tcPr>
          <w:p w14:paraId="38FB8E17" w14:textId="0286BD75"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4653E95" w14:textId="2586DED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421F0FA8"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7B1EAEA5" w14:textId="3CA8730D"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9C52C7" w:rsidRPr="004332C7" w14:paraId="5B9557FB" w14:textId="77777777" w:rsidTr="009C52C7">
        <w:trPr>
          <w:jc w:val="center"/>
        </w:trPr>
        <w:tc>
          <w:tcPr>
            <w:tcW w:w="3969" w:type="dxa"/>
          </w:tcPr>
          <w:p w14:paraId="6714DBE3"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6447A6B" w14:textId="77777777" w:rsidR="009C52C7" w:rsidRPr="004332C7" w:rsidRDefault="009C52C7" w:rsidP="00C767E9">
            <w:pPr>
              <w:jc w:val="both"/>
              <w:rPr>
                <w:rFonts w:asciiTheme="majorBidi" w:hAnsiTheme="majorBidi" w:cstheme="majorBidi"/>
                <w:b/>
                <w:bCs/>
                <w:color w:val="C10000"/>
                <w:sz w:val="24"/>
                <w:szCs w:val="24"/>
              </w:rPr>
            </w:pPr>
          </w:p>
        </w:tc>
        <w:tc>
          <w:tcPr>
            <w:tcW w:w="2552" w:type="dxa"/>
          </w:tcPr>
          <w:p w14:paraId="2C192461"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E727372" w14:textId="77777777" w:rsidTr="009C52C7">
        <w:trPr>
          <w:jc w:val="center"/>
        </w:trPr>
        <w:tc>
          <w:tcPr>
            <w:tcW w:w="3969" w:type="dxa"/>
          </w:tcPr>
          <w:p w14:paraId="344E946E" w14:textId="077BAC80"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siger præsten følgende bøn, og folket svarer hver gang</w:t>
            </w:r>
            <w:r w:rsidR="00F45057"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"Herre, forbarm dig" (Kyrie Eleison).</w:t>
            </w:r>
          </w:p>
        </w:tc>
        <w:tc>
          <w:tcPr>
            <w:tcW w:w="3969" w:type="dxa"/>
          </w:tcPr>
          <w:p w14:paraId="45A120EB" w14:textId="14E526EF"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prays the following </w:t>
            </w:r>
            <w:proofErr w:type="gramStart"/>
            <w:r w:rsidRPr="00C06844">
              <w:rPr>
                <w:rFonts w:asciiTheme="majorBidi" w:hAnsiTheme="majorBidi" w:cstheme="majorBidi"/>
                <w:color w:val="1F497D" w:themeColor="text2"/>
                <w:sz w:val="24"/>
                <w:szCs w:val="24"/>
                <w:lang w:val="en-US"/>
              </w:rPr>
              <w:t>litanies</w:t>
            </w:r>
            <w:proofErr w:type="gramEnd"/>
            <w:r w:rsidRPr="00C06844">
              <w:rPr>
                <w:rFonts w:asciiTheme="majorBidi" w:hAnsiTheme="majorBidi" w:cstheme="majorBidi"/>
                <w:color w:val="1F497D" w:themeColor="text2"/>
                <w:sz w:val="24"/>
                <w:szCs w:val="24"/>
                <w:lang w:val="en-US"/>
              </w:rPr>
              <w:t xml:space="preserve"> and the people responds saying “</w:t>
            </w:r>
            <w:proofErr w:type="spellStart"/>
            <w:r w:rsidRPr="00C06844">
              <w:rPr>
                <w:rFonts w:asciiTheme="majorBidi" w:hAnsiTheme="majorBidi" w:cstheme="majorBidi"/>
                <w:color w:val="1F497D" w:themeColor="text2"/>
                <w:sz w:val="24"/>
                <w:szCs w:val="24"/>
                <w:lang w:val="en-US"/>
              </w:rPr>
              <w:t>Kuri`e</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ele`ycon</w:t>
            </w:r>
            <w:proofErr w:type="spellEnd"/>
            <w:r w:rsidRPr="00C06844">
              <w:rPr>
                <w:rFonts w:asciiTheme="majorBidi" w:hAnsiTheme="majorBidi" w:cstheme="majorBidi"/>
                <w:color w:val="1F497D" w:themeColor="text2"/>
                <w:sz w:val="24"/>
                <w:szCs w:val="24"/>
                <w:lang w:val="en-US"/>
              </w:rPr>
              <w:t>” after each verse</w:t>
            </w:r>
          </w:p>
        </w:tc>
        <w:tc>
          <w:tcPr>
            <w:tcW w:w="2552" w:type="dxa"/>
          </w:tcPr>
          <w:p w14:paraId="5178B2DC" w14:textId="38084FC5" w:rsidR="004366FC" w:rsidRPr="00C06844" w:rsidRDefault="004366FC" w:rsidP="00D01358">
            <w:pPr>
              <w:autoSpaceDE w:val="0"/>
              <w:autoSpaceDN w:val="0"/>
              <w:bidi/>
              <w:adjustRightInd w:val="0"/>
              <w:jc w:val="both"/>
              <w:rPr>
                <w:rFonts w:asciiTheme="majorBidi" w:hAnsiTheme="majorBidi" w:cstheme="majorBidi"/>
                <w:b/>
                <w:bCs/>
                <w:color w:val="1F497D" w:themeColor="text2"/>
                <w:sz w:val="24"/>
                <w:szCs w:val="24"/>
                <w:rtl/>
                <w:lang w:val="en-US" w:bidi="ar-EG"/>
              </w:rPr>
            </w:pPr>
            <w:r w:rsidRPr="00C06844">
              <w:rPr>
                <w:rFonts w:asciiTheme="majorBidi" w:hAnsiTheme="majorBidi" w:cstheme="majorBidi"/>
                <w:b/>
                <w:bCs/>
                <w:color w:val="1F497D" w:themeColor="text2"/>
                <w:sz w:val="24"/>
                <w:szCs w:val="24"/>
                <w:rtl/>
              </w:rPr>
              <w:t>يقول الكاهن هذه الطلبات ويجاوبه الشعب بعد</w:t>
            </w:r>
            <w:r w:rsidR="00D01358"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كل ربع قائلين</w:t>
            </w:r>
            <w:r w:rsidR="00BF273B" w:rsidRPr="00C06844">
              <w:rPr>
                <w:rFonts w:asciiTheme="majorBidi" w:hAnsiTheme="majorBidi" w:cstheme="majorBidi"/>
                <w:b/>
                <w:bCs/>
                <w:color w:val="1F497D" w:themeColor="text2"/>
                <w:sz w:val="24"/>
                <w:szCs w:val="24"/>
                <w:rtl/>
                <w:lang w:val="en-US"/>
              </w:rPr>
              <w:t xml:space="preserve"> </w:t>
            </w:r>
            <w:r w:rsidR="00BF273B" w:rsidRPr="00C06844">
              <w:rPr>
                <w:rFonts w:asciiTheme="majorBidi" w:hAnsiTheme="majorBidi" w:cstheme="majorBidi" w:hint="cs"/>
                <w:b/>
                <w:bCs/>
                <w:color w:val="1F497D" w:themeColor="text2"/>
                <w:sz w:val="24"/>
                <w:szCs w:val="24"/>
                <w:rtl/>
                <w:lang w:val="en-US"/>
              </w:rPr>
              <w:t xml:space="preserve"> </w:t>
            </w:r>
            <w:r w:rsidR="00BF273B" w:rsidRPr="00C06844">
              <w:rPr>
                <w:rFonts w:asciiTheme="majorBidi" w:hAnsiTheme="majorBidi" w:cstheme="majorBidi"/>
                <w:b/>
                <w:bCs/>
                <w:color w:val="1F497D" w:themeColor="text2"/>
                <w:sz w:val="24"/>
                <w:szCs w:val="24"/>
                <w:rtl/>
              </w:rPr>
              <w:t>يا ربُ إرحم</w:t>
            </w:r>
          </w:p>
        </w:tc>
      </w:tr>
    </w:tbl>
    <w:p w14:paraId="25B72AA5" w14:textId="26B7BA03" w:rsidR="00445B41" w:rsidRPr="0019613F" w:rsidRDefault="00445B41" w:rsidP="00C767E9">
      <w:pPr>
        <w:jc w:val="both"/>
        <w:rPr>
          <w:lang w:val="en-US"/>
        </w:rPr>
      </w:pPr>
    </w:p>
    <w:p w14:paraId="36DCFDB1" w14:textId="0EF16342" w:rsidR="00445B41" w:rsidRPr="004332C7" w:rsidRDefault="00445B41" w:rsidP="00D01358">
      <w:pPr>
        <w:pStyle w:val="Heading2"/>
        <w:jc w:val="center"/>
        <w:rPr>
          <w:b/>
          <w:bCs/>
          <w:sz w:val="28"/>
          <w:szCs w:val="28"/>
        </w:rPr>
      </w:pPr>
      <w:bookmarkStart w:id="22" w:name="_Toc97819959"/>
      <w:r w:rsidRPr="004332C7">
        <w:rPr>
          <w:b/>
          <w:bCs/>
          <w:sz w:val="28"/>
          <w:szCs w:val="28"/>
        </w:rPr>
        <w:t>The Litanies 2</w:t>
      </w:r>
      <w:bookmarkEnd w:id="22"/>
    </w:p>
    <w:p w14:paraId="1222C8A4" w14:textId="77777777" w:rsidR="00445B41" w:rsidRPr="004332C7" w:rsidRDefault="00445B41"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4366FC" w:rsidRPr="004332C7" w14:paraId="3FFA7E94" w14:textId="77777777" w:rsidTr="009C52C7">
        <w:trPr>
          <w:jc w:val="center"/>
        </w:trPr>
        <w:tc>
          <w:tcPr>
            <w:tcW w:w="3969" w:type="dxa"/>
            <w:shd w:val="clear" w:color="auto" w:fill="EAF1DD" w:themeFill="accent3" w:themeFillTint="33"/>
            <w:vAlign w:val="center"/>
          </w:tcPr>
          <w:p w14:paraId="5D6EB9EA" w14:textId="03671C59"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Forbønner</w:t>
            </w:r>
          </w:p>
        </w:tc>
        <w:tc>
          <w:tcPr>
            <w:tcW w:w="3969" w:type="dxa"/>
            <w:shd w:val="clear" w:color="auto" w:fill="EAF1DD" w:themeFill="accent3" w:themeFillTint="33"/>
            <w:vAlign w:val="center"/>
          </w:tcPr>
          <w:p w14:paraId="7BDF3D24" w14:textId="119E5D1F" w:rsidR="004366FC" w:rsidRPr="002D5B20" w:rsidRDefault="004366FC" w:rsidP="002D5B20">
            <w:pPr>
              <w:jc w:val="center"/>
              <w:rPr>
                <w:rFonts w:asciiTheme="majorBidi" w:hAnsiTheme="majorBidi" w:cstheme="majorBidi"/>
                <w:b/>
                <w:bCs/>
                <w:sz w:val="28"/>
                <w:szCs w:val="28"/>
              </w:rPr>
            </w:pPr>
            <w:r w:rsidRPr="002D5B20">
              <w:rPr>
                <w:rFonts w:asciiTheme="majorBidi" w:hAnsiTheme="majorBidi" w:cstheme="majorBidi"/>
                <w:b/>
                <w:bCs/>
                <w:color w:val="C10000"/>
                <w:sz w:val="28"/>
                <w:szCs w:val="28"/>
              </w:rPr>
              <w:t>The Litanies</w:t>
            </w:r>
            <w:r w:rsidR="00445B41" w:rsidRPr="002D5B20">
              <w:rPr>
                <w:rFonts w:asciiTheme="majorBidi" w:hAnsiTheme="majorBidi" w:cstheme="majorBidi"/>
                <w:b/>
                <w:bCs/>
                <w:color w:val="C10000"/>
                <w:sz w:val="28"/>
                <w:szCs w:val="28"/>
              </w:rPr>
              <w:t xml:space="preserve"> 2</w:t>
            </w:r>
          </w:p>
        </w:tc>
        <w:tc>
          <w:tcPr>
            <w:tcW w:w="2552" w:type="dxa"/>
            <w:shd w:val="clear" w:color="auto" w:fill="EAF1DD" w:themeFill="accent3" w:themeFillTint="33"/>
            <w:vAlign w:val="center"/>
          </w:tcPr>
          <w:p w14:paraId="3E3986F0" w14:textId="1A7546D1" w:rsidR="004366FC" w:rsidRPr="002D5B20" w:rsidRDefault="004366FC" w:rsidP="002D5B20">
            <w:pPr>
              <w:bidi/>
              <w:jc w:val="center"/>
              <w:rPr>
                <w:rFonts w:asciiTheme="majorBidi" w:hAnsiTheme="majorBidi" w:cstheme="majorBidi"/>
                <w:b/>
                <w:bCs/>
                <w:sz w:val="28"/>
                <w:szCs w:val="28"/>
              </w:rPr>
            </w:pPr>
            <w:r w:rsidRPr="002D5B20">
              <w:rPr>
                <w:rFonts w:asciiTheme="majorBidi" w:hAnsiTheme="majorBidi" w:cstheme="majorBidi"/>
                <w:b/>
                <w:bCs/>
                <w:color w:val="C10000"/>
                <w:sz w:val="28"/>
                <w:szCs w:val="28"/>
                <w:rtl/>
              </w:rPr>
              <w:t>الطلبات</w:t>
            </w:r>
          </w:p>
        </w:tc>
      </w:tr>
      <w:tr w:rsidR="004366FC" w:rsidRPr="009B270D" w14:paraId="098CC834" w14:textId="77777777" w:rsidTr="009C52C7">
        <w:trPr>
          <w:jc w:val="center"/>
        </w:trPr>
        <w:tc>
          <w:tcPr>
            <w:tcW w:w="3969" w:type="dxa"/>
          </w:tcPr>
          <w:p w14:paraId="6B816ECE" w14:textId="7F0FC0A9"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2954A07"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Helbredelse til de syge.</w:t>
            </w:r>
          </w:p>
          <w:p w14:paraId="07D6C1FF" w14:textId="6445DE2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Lindring til dem, der lider mangel.</w:t>
            </w:r>
          </w:p>
        </w:tc>
        <w:tc>
          <w:tcPr>
            <w:tcW w:w="3969" w:type="dxa"/>
          </w:tcPr>
          <w:p w14:paraId="55116330" w14:textId="77777777" w:rsidR="004B2E47"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54DCF906" w14:textId="1DCCCE4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Healing to the sick, rest to the needy.</w:t>
            </w:r>
          </w:p>
        </w:tc>
        <w:tc>
          <w:tcPr>
            <w:tcW w:w="2552" w:type="dxa"/>
          </w:tcPr>
          <w:p w14:paraId="27D0CA0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C4A4D85" w14:textId="0FE2DD8A"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شفاءً للمرضي، راحة للمعوزين</w:t>
            </w:r>
            <w:r w:rsidRPr="004319C3">
              <w:rPr>
                <w:rFonts w:asciiTheme="majorBidi" w:hAnsiTheme="majorBidi" w:cstheme="majorBidi"/>
                <w:b/>
                <w:bCs/>
                <w:color w:val="000000"/>
                <w:sz w:val="24"/>
                <w:szCs w:val="24"/>
                <w:lang w:val="en-US"/>
              </w:rPr>
              <w:t>.</w:t>
            </w:r>
          </w:p>
        </w:tc>
      </w:tr>
      <w:tr w:rsidR="004366FC" w:rsidRPr="004332C7" w14:paraId="76070CE8" w14:textId="77777777" w:rsidTr="009C52C7">
        <w:trPr>
          <w:jc w:val="center"/>
        </w:trPr>
        <w:tc>
          <w:tcPr>
            <w:tcW w:w="3969" w:type="dxa"/>
          </w:tcPr>
          <w:p w14:paraId="0FBE9C8C" w14:textId="0129FC11"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8E9210B" w14:textId="1E886BD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w:t>
            </w:r>
          </w:p>
        </w:tc>
        <w:tc>
          <w:tcPr>
            <w:tcW w:w="3969" w:type="dxa"/>
          </w:tcPr>
          <w:p w14:paraId="729F08A6"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2A59F01" w14:textId="5A1BC2D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760D7EC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46D1B484" w14:textId="12A3E328" w:rsidR="004366FC" w:rsidRPr="004319C3" w:rsidRDefault="004366FC" w:rsidP="004B2E47">
            <w:pPr>
              <w:autoSpaceDE w:val="0"/>
              <w:autoSpaceDN w:val="0"/>
              <w:bidi/>
              <w:adjustRightInd w:val="0"/>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p>
        </w:tc>
      </w:tr>
      <w:tr w:rsidR="00DF3525" w:rsidRPr="004332C7" w14:paraId="6738DAE9" w14:textId="77777777" w:rsidTr="009C52C7">
        <w:trPr>
          <w:jc w:val="center"/>
        </w:trPr>
        <w:tc>
          <w:tcPr>
            <w:tcW w:w="3969" w:type="dxa"/>
          </w:tcPr>
          <w:p w14:paraId="319A214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0FADF6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3588D7E"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A3B0C5F" w14:textId="77777777" w:rsidTr="009C52C7">
        <w:trPr>
          <w:jc w:val="center"/>
        </w:trPr>
        <w:tc>
          <w:tcPr>
            <w:tcW w:w="3969" w:type="dxa"/>
          </w:tcPr>
          <w:p w14:paraId="5F84BB7C" w14:textId="4BFB6C47"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E749678"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Udfrielse til de forviste.</w:t>
            </w:r>
          </w:p>
          <w:p w14:paraId="07872223" w14:textId="19BD46C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Modtagelse af de forældreløse.</w:t>
            </w:r>
          </w:p>
        </w:tc>
        <w:tc>
          <w:tcPr>
            <w:tcW w:w="3969" w:type="dxa"/>
          </w:tcPr>
          <w:p w14:paraId="530514D9" w14:textId="77777777" w:rsidR="004B2E47"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663543F2" w14:textId="7FCC131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Release to those in captivity, acceptance to the orphans.</w:t>
            </w:r>
          </w:p>
        </w:tc>
        <w:tc>
          <w:tcPr>
            <w:tcW w:w="2552" w:type="dxa"/>
          </w:tcPr>
          <w:p w14:paraId="1155A3C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47C93B3" w14:textId="682F75EE" w:rsidR="004366FC" w:rsidRPr="004319C3" w:rsidRDefault="004366FC" w:rsidP="004B2E47">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إطلاقا للذين في السبي، قبولاً</w:t>
            </w:r>
            <w:r w:rsidR="004B2E47"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للأيتام</w:t>
            </w:r>
            <w:r w:rsidRPr="0019613F">
              <w:rPr>
                <w:rFonts w:asciiTheme="majorBidi" w:hAnsiTheme="majorBidi" w:cstheme="majorBidi"/>
                <w:b/>
                <w:bCs/>
                <w:color w:val="000000"/>
                <w:sz w:val="24"/>
                <w:szCs w:val="24"/>
                <w:lang w:val="en-US"/>
              </w:rPr>
              <w:t>.</w:t>
            </w:r>
          </w:p>
        </w:tc>
      </w:tr>
      <w:tr w:rsidR="004366FC" w:rsidRPr="004332C7" w14:paraId="3379B80B" w14:textId="77777777" w:rsidTr="009C52C7">
        <w:trPr>
          <w:jc w:val="center"/>
        </w:trPr>
        <w:tc>
          <w:tcPr>
            <w:tcW w:w="3969" w:type="dxa"/>
          </w:tcPr>
          <w:p w14:paraId="5AD8C50E" w14:textId="1F6E7E75"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6568A41" w14:textId="490C951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w:t>
            </w:r>
          </w:p>
        </w:tc>
        <w:tc>
          <w:tcPr>
            <w:tcW w:w="3969" w:type="dxa"/>
          </w:tcPr>
          <w:p w14:paraId="02C02F28"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102AF1C" w14:textId="21DDD3E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5617B5A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F04BAA9" w14:textId="04FDAB5E" w:rsidR="004366FC" w:rsidRPr="004319C3" w:rsidRDefault="004366FC" w:rsidP="004B2E47">
            <w:pPr>
              <w:autoSpaceDE w:val="0"/>
              <w:autoSpaceDN w:val="0"/>
              <w:bidi/>
              <w:adjustRightInd w:val="0"/>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p>
        </w:tc>
      </w:tr>
      <w:tr w:rsidR="00DF3525" w:rsidRPr="004332C7" w14:paraId="37BF39B2" w14:textId="77777777" w:rsidTr="009C52C7">
        <w:trPr>
          <w:jc w:val="center"/>
        </w:trPr>
        <w:tc>
          <w:tcPr>
            <w:tcW w:w="3969" w:type="dxa"/>
          </w:tcPr>
          <w:p w14:paraId="7A43EA60"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A835CB0"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C87907F"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BD9CF42" w14:textId="77777777" w:rsidTr="009C52C7">
        <w:trPr>
          <w:jc w:val="center"/>
        </w:trPr>
        <w:tc>
          <w:tcPr>
            <w:tcW w:w="3969" w:type="dxa"/>
          </w:tcPr>
          <w:p w14:paraId="02197E8F" w14:textId="4B032627" w:rsidR="004366FC" w:rsidRPr="004332C7" w:rsidRDefault="004E453E"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Præst</w:t>
            </w:r>
            <w:r w:rsidR="004366FC" w:rsidRPr="004332C7">
              <w:rPr>
                <w:rFonts w:asciiTheme="majorBidi" w:hAnsiTheme="majorBidi" w:cstheme="majorBidi"/>
                <w:color w:val="C10000"/>
                <w:sz w:val="24"/>
                <w:szCs w:val="24"/>
              </w:rPr>
              <w:t>:</w:t>
            </w:r>
          </w:p>
          <w:p w14:paraId="2C09A096" w14:textId="6555C01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Hjælp til enkerne.</w:t>
            </w:r>
          </w:p>
          <w:p w14:paraId="5F963EE2" w14:textId="0862610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Forsyn de betrængte med goder.</w:t>
            </w:r>
          </w:p>
        </w:tc>
        <w:tc>
          <w:tcPr>
            <w:tcW w:w="3969" w:type="dxa"/>
          </w:tcPr>
          <w:p w14:paraId="21F7497B" w14:textId="62A71CD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Priest: </w:t>
            </w:r>
            <w:r w:rsidRPr="004332C7">
              <w:rPr>
                <w:rFonts w:asciiTheme="majorBidi" w:hAnsiTheme="majorBidi" w:cstheme="majorBidi"/>
                <w:color w:val="000000"/>
                <w:sz w:val="24"/>
                <w:szCs w:val="24"/>
                <w:lang w:val="en-US"/>
              </w:rPr>
              <w:t>Help to the widows, satisfy the distressed with good things.</w:t>
            </w:r>
          </w:p>
        </w:tc>
        <w:tc>
          <w:tcPr>
            <w:tcW w:w="2552" w:type="dxa"/>
          </w:tcPr>
          <w:p w14:paraId="1036117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6CAC44F" w14:textId="3890207B" w:rsidR="004366FC" w:rsidRPr="004319C3" w:rsidRDefault="004366FC" w:rsidP="004B2E47">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مساعدة للأرامل، المتضايقين</w:t>
            </w:r>
            <w:r w:rsidR="004B2E47"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اكفهم بالخيرات</w:t>
            </w:r>
            <w:r w:rsidRPr="004319C3">
              <w:rPr>
                <w:rFonts w:asciiTheme="majorBidi" w:hAnsiTheme="majorBidi" w:cstheme="majorBidi"/>
                <w:b/>
                <w:bCs/>
                <w:color w:val="000000"/>
                <w:sz w:val="24"/>
                <w:szCs w:val="24"/>
                <w:lang w:val="en-US"/>
              </w:rPr>
              <w:t>.</w:t>
            </w:r>
          </w:p>
        </w:tc>
      </w:tr>
      <w:tr w:rsidR="004366FC" w:rsidRPr="004332C7" w14:paraId="23FF5C71" w14:textId="77777777" w:rsidTr="009C52C7">
        <w:trPr>
          <w:jc w:val="center"/>
        </w:trPr>
        <w:tc>
          <w:tcPr>
            <w:tcW w:w="3969" w:type="dxa"/>
          </w:tcPr>
          <w:p w14:paraId="5D1DCF74" w14:textId="35D63EEC"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DF0F888" w14:textId="5BAC820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w:t>
            </w:r>
          </w:p>
        </w:tc>
        <w:tc>
          <w:tcPr>
            <w:tcW w:w="3969" w:type="dxa"/>
          </w:tcPr>
          <w:p w14:paraId="04048F7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07B6648" w14:textId="3E00DB6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41ED5B4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90F88C9" w14:textId="0C3AE7ED" w:rsidR="004366FC" w:rsidRPr="004319C3" w:rsidRDefault="004366FC" w:rsidP="004B2E47">
            <w:pPr>
              <w:autoSpaceDE w:val="0"/>
              <w:autoSpaceDN w:val="0"/>
              <w:bidi/>
              <w:adjustRightInd w:val="0"/>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p>
        </w:tc>
      </w:tr>
      <w:tr w:rsidR="00DF3525" w:rsidRPr="004332C7" w14:paraId="2759FFFF" w14:textId="77777777" w:rsidTr="009C52C7">
        <w:trPr>
          <w:jc w:val="center"/>
        </w:trPr>
        <w:tc>
          <w:tcPr>
            <w:tcW w:w="3969" w:type="dxa"/>
          </w:tcPr>
          <w:p w14:paraId="677E58CE"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521BCCF"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A555992"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6394389" w14:textId="77777777" w:rsidTr="009C52C7">
        <w:trPr>
          <w:jc w:val="center"/>
        </w:trPr>
        <w:tc>
          <w:tcPr>
            <w:tcW w:w="3969" w:type="dxa"/>
          </w:tcPr>
          <w:p w14:paraId="2718E6C1" w14:textId="49044752"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5B96C494"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Bring de faldne på fode.</w:t>
            </w:r>
          </w:p>
          <w:p w14:paraId="168A113A" w14:textId="4200413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Styrk de stående.</w:t>
            </w:r>
          </w:p>
        </w:tc>
        <w:tc>
          <w:tcPr>
            <w:tcW w:w="3969" w:type="dxa"/>
          </w:tcPr>
          <w:p w14:paraId="1586BCF6" w14:textId="77777777" w:rsidR="004B2E47"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49C39E0F" w14:textId="4AE02F6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Raise the fallen, confirm the upright.</w:t>
            </w:r>
          </w:p>
        </w:tc>
        <w:tc>
          <w:tcPr>
            <w:tcW w:w="2552" w:type="dxa"/>
          </w:tcPr>
          <w:p w14:paraId="7746309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09383EE" w14:textId="5AC2CD8C"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الساقطين اقمهم، القيام ثبتهم</w:t>
            </w:r>
            <w:r w:rsidRPr="004319C3">
              <w:rPr>
                <w:rFonts w:asciiTheme="majorBidi" w:hAnsiTheme="majorBidi" w:cstheme="majorBidi"/>
                <w:b/>
                <w:bCs/>
                <w:color w:val="000000"/>
                <w:sz w:val="24"/>
                <w:szCs w:val="24"/>
                <w:lang w:val="en-US"/>
              </w:rPr>
              <w:t>.</w:t>
            </w:r>
          </w:p>
        </w:tc>
      </w:tr>
      <w:tr w:rsidR="004366FC" w:rsidRPr="004332C7" w14:paraId="3E7358CA" w14:textId="77777777" w:rsidTr="009C52C7">
        <w:trPr>
          <w:jc w:val="center"/>
        </w:trPr>
        <w:tc>
          <w:tcPr>
            <w:tcW w:w="3969" w:type="dxa"/>
          </w:tcPr>
          <w:p w14:paraId="295AD1BF" w14:textId="583D7185"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DE0C532" w14:textId="1C2D5EB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w:t>
            </w:r>
          </w:p>
        </w:tc>
        <w:tc>
          <w:tcPr>
            <w:tcW w:w="3969" w:type="dxa"/>
          </w:tcPr>
          <w:p w14:paraId="13981DAE"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72F9F49D" w14:textId="4DB7455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0AEC367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7A2A28FD" w14:textId="57527CC6" w:rsidR="004366FC" w:rsidRPr="004319C3" w:rsidRDefault="004366FC" w:rsidP="0089777A">
            <w:pPr>
              <w:autoSpaceDE w:val="0"/>
              <w:autoSpaceDN w:val="0"/>
              <w:bidi/>
              <w:adjustRightInd w:val="0"/>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p>
        </w:tc>
      </w:tr>
      <w:tr w:rsidR="00DF3525" w:rsidRPr="004332C7" w14:paraId="2FBEB62B" w14:textId="77777777" w:rsidTr="009C52C7">
        <w:trPr>
          <w:jc w:val="center"/>
        </w:trPr>
        <w:tc>
          <w:tcPr>
            <w:tcW w:w="3969" w:type="dxa"/>
          </w:tcPr>
          <w:p w14:paraId="04AC722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6A47C2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F3B4479"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C8E18DB" w14:textId="77777777" w:rsidTr="009C52C7">
        <w:trPr>
          <w:jc w:val="center"/>
        </w:trPr>
        <w:tc>
          <w:tcPr>
            <w:tcW w:w="3969" w:type="dxa"/>
          </w:tcPr>
          <w:p w14:paraId="01593371" w14:textId="268CADA6"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9DA9885"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Ihukom de hensovede.</w:t>
            </w:r>
          </w:p>
          <w:p w14:paraId="6A21FFFE" w14:textId="6219FEA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Modtag bekendernes bønner.</w:t>
            </w:r>
          </w:p>
        </w:tc>
        <w:tc>
          <w:tcPr>
            <w:tcW w:w="3969" w:type="dxa"/>
          </w:tcPr>
          <w:p w14:paraId="4447F19E" w14:textId="77777777" w:rsidR="0089777A"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35669F79" w14:textId="12899C9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Remember those who have fallen asleep, accept to Yourself the confessions of the confessors.</w:t>
            </w:r>
          </w:p>
        </w:tc>
        <w:tc>
          <w:tcPr>
            <w:tcW w:w="2552" w:type="dxa"/>
          </w:tcPr>
          <w:p w14:paraId="067E0EA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D00A386" w14:textId="09B17E68" w:rsidR="004366FC" w:rsidRPr="004319C3" w:rsidRDefault="004366FC" w:rsidP="0089777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الراقدين اذكرهم، المعترفون إقبل</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إليك إعترافهم</w:t>
            </w:r>
            <w:r w:rsidRPr="004319C3">
              <w:rPr>
                <w:rFonts w:asciiTheme="majorBidi" w:hAnsiTheme="majorBidi" w:cstheme="majorBidi"/>
                <w:b/>
                <w:bCs/>
                <w:color w:val="000000"/>
                <w:sz w:val="24"/>
                <w:szCs w:val="24"/>
                <w:lang w:val="en-US"/>
              </w:rPr>
              <w:t>.</w:t>
            </w:r>
          </w:p>
        </w:tc>
      </w:tr>
      <w:tr w:rsidR="004366FC" w:rsidRPr="004332C7" w14:paraId="6C6B45EB" w14:textId="77777777" w:rsidTr="009C52C7">
        <w:trPr>
          <w:jc w:val="center"/>
        </w:trPr>
        <w:tc>
          <w:tcPr>
            <w:tcW w:w="3969" w:type="dxa"/>
          </w:tcPr>
          <w:p w14:paraId="16BE87B1" w14:textId="48BAA12B"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525C66D8" w14:textId="26683BF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w:t>
            </w:r>
          </w:p>
        </w:tc>
        <w:tc>
          <w:tcPr>
            <w:tcW w:w="3969" w:type="dxa"/>
          </w:tcPr>
          <w:p w14:paraId="07D0273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DE24BC7" w14:textId="577DA90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0ACA139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2D81ECEF" w14:textId="170D01CF" w:rsidR="004366FC" w:rsidRPr="004319C3" w:rsidRDefault="004366FC" w:rsidP="0089777A">
            <w:pPr>
              <w:autoSpaceDE w:val="0"/>
              <w:autoSpaceDN w:val="0"/>
              <w:bidi/>
              <w:adjustRightInd w:val="0"/>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p>
        </w:tc>
      </w:tr>
      <w:tr w:rsidR="00DF3525" w:rsidRPr="004332C7" w14:paraId="1B08F7C2" w14:textId="77777777" w:rsidTr="009C52C7">
        <w:trPr>
          <w:jc w:val="center"/>
        </w:trPr>
        <w:tc>
          <w:tcPr>
            <w:tcW w:w="3969" w:type="dxa"/>
          </w:tcPr>
          <w:p w14:paraId="06A46A9D"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C9ABBE9"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727C04D"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2484B21" w14:textId="77777777" w:rsidTr="009C52C7">
        <w:trPr>
          <w:jc w:val="center"/>
        </w:trPr>
        <w:tc>
          <w:tcPr>
            <w:tcW w:w="3969" w:type="dxa"/>
          </w:tcPr>
          <w:p w14:paraId="56171871" w14:textId="445EE650"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5BB48D5E"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Regn synderne, som har angret, med til dine troende.</w:t>
            </w:r>
          </w:p>
          <w:p w14:paraId="6A6631F1" w14:textId="38A03D1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Regn dine troende med til dine martyrer.</w:t>
            </w:r>
          </w:p>
        </w:tc>
        <w:tc>
          <w:tcPr>
            <w:tcW w:w="3969" w:type="dxa"/>
          </w:tcPr>
          <w:p w14:paraId="69E3B8AA" w14:textId="77777777" w:rsidR="0089777A"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6D96E834" w14:textId="690B19A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 sinners who have repented, count them with Your faithful; Your faithful, count with Your martyrs.</w:t>
            </w:r>
          </w:p>
        </w:tc>
        <w:tc>
          <w:tcPr>
            <w:tcW w:w="2552" w:type="dxa"/>
          </w:tcPr>
          <w:p w14:paraId="25DB1F1A"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5157042E" w14:textId="25BF8A5C" w:rsidR="004366FC" w:rsidRPr="004319C3" w:rsidRDefault="004366FC" w:rsidP="0089777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الخطاه الذين تابوا عدهم مع</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مؤمنيك، مؤمنوك أحصِّهم مع</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شهدائك</w:t>
            </w:r>
            <w:r w:rsidRPr="004319C3">
              <w:rPr>
                <w:rFonts w:asciiTheme="majorBidi" w:hAnsiTheme="majorBidi" w:cstheme="majorBidi"/>
                <w:b/>
                <w:bCs/>
                <w:color w:val="000000"/>
                <w:sz w:val="24"/>
                <w:szCs w:val="24"/>
                <w:lang w:val="en-US"/>
              </w:rPr>
              <w:t>.</w:t>
            </w:r>
          </w:p>
        </w:tc>
      </w:tr>
      <w:tr w:rsidR="004366FC" w:rsidRPr="004332C7" w14:paraId="67D31FB6" w14:textId="77777777" w:rsidTr="009C52C7">
        <w:trPr>
          <w:jc w:val="center"/>
        </w:trPr>
        <w:tc>
          <w:tcPr>
            <w:tcW w:w="3969" w:type="dxa"/>
          </w:tcPr>
          <w:p w14:paraId="608C7D94" w14:textId="4EBF7E86"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A76F279" w14:textId="464F8E1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w:t>
            </w:r>
          </w:p>
        </w:tc>
        <w:tc>
          <w:tcPr>
            <w:tcW w:w="3969" w:type="dxa"/>
          </w:tcPr>
          <w:p w14:paraId="789D810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404102B8" w14:textId="750AFB4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1D7A632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91222F0" w14:textId="603036E9" w:rsidR="004366FC" w:rsidRPr="004319C3" w:rsidRDefault="004366FC" w:rsidP="0089777A">
            <w:pPr>
              <w:autoSpaceDE w:val="0"/>
              <w:autoSpaceDN w:val="0"/>
              <w:bidi/>
              <w:adjustRightInd w:val="0"/>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p>
        </w:tc>
      </w:tr>
      <w:tr w:rsidR="00DF3525" w:rsidRPr="004332C7" w14:paraId="33BC1EC2" w14:textId="77777777" w:rsidTr="009C52C7">
        <w:trPr>
          <w:jc w:val="center"/>
        </w:trPr>
        <w:tc>
          <w:tcPr>
            <w:tcW w:w="3969" w:type="dxa"/>
          </w:tcPr>
          <w:p w14:paraId="08C48E8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79D2F94"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4372CBC"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D8B37C4" w14:textId="77777777" w:rsidTr="009C52C7">
        <w:trPr>
          <w:jc w:val="center"/>
        </w:trPr>
        <w:tc>
          <w:tcPr>
            <w:tcW w:w="3969" w:type="dxa"/>
          </w:tcPr>
          <w:p w14:paraId="4F118F34" w14:textId="7A3B8FBE"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97470BF" w14:textId="2C803394" w:rsidR="004366FC" w:rsidRPr="004332C7" w:rsidRDefault="004366FC" w:rsidP="004319C3">
            <w:pPr>
              <w:jc w:val="both"/>
              <w:rPr>
                <w:rFonts w:asciiTheme="majorBidi" w:hAnsiTheme="majorBidi" w:cstheme="majorBidi"/>
                <w:sz w:val="24"/>
                <w:szCs w:val="24"/>
              </w:rPr>
            </w:pPr>
            <w:r w:rsidRPr="004332C7">
              <w:rPr>
                <w:rFonts w:asciiTheme="majorBidi" w:hAnsiTheme="majorBidi" w:cstheme="majorBidi"/>
                <w:sz w:val="24"/>
                <w:szCs w:val="24"/>
              </w:rPr>
              <w:t>Lad dem, som er på dette sted, ligne dine engle.</w:t>
            </w:r>
            <w:r w:rsidR="004319C3">
              <w:rPr>
                <w:rFonts w:asciiTheme="majorBidi" w:hAnsiTheme="majorBidi" w:cstheme="majorBidi"/>
                <w:sz w:val="24"/>
                <w:szCs w:val="24"/>
              </w:rPr>
              <w:t xml:space="preserve"> </w:t>
            </w:r>
            <w:r w:rsidRPr="004332C7">
              <w:rPr>
                <w:rFonts w:asciiTheme="majorBidi" w:hAnsiTheme="majorBidi" w:cstheme="majorBidi"/>
                <w:sz w:val="24"/>
                <w:szCs w:val="24"/>
              </w:rPr>
              <w:t>Og modtag os, som ved din nåde er kaldet det til din tjeneste, skønt vi er uværdige.</w:t>
            </w:r>
          </w:p>
        </w:tc>
        <w:tc>
          <w:tcPr>
            <w:tcW w:w="3969" w:type="dxa"/>
          </w:tcPr>
          <w:p w14:paraId="7B86327D" w14:textId="77777777" w:rsidR="0089777A"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73160AE1" w14:textId="34B76AB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Those who are in this place, conform them to Your angels. And we also, who have been called be Your grace into Your service while unworthy, accept us to Yourself.</w:t>
            </w:r>
          </w:p>
        </w:tc>
        <w:tc>
          <w:tcPr>
            <w:tcW w:w="2552" w:type="dxa"/>
          </w:tcPr>
          <w:p w14:paraId="7E0F9FF0"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FAC3C1F" w14:textId="3FBAD3F7" w:rsidR="004366FC" w:rsidRPr="004319C3" w:rsidRDefault="004366FC" w:rsidP="0089777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الذين هَهنا اجعلهم متشبهين</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بملائكتك. ونحن أيضا المدعوين</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بنعمتك إلي خدمتك ونحن غير</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مستحقين، اقبلنا إليك</w:t>
            </w:r>
            <w:r w:rsidRPr="004319C3">
              <w:rPr>
                <w:rFonts w:asciiTheme="majorBidi" w:hAnsiTheme="majorBidi" w:cstheme="majorBidi"/>
                <w:b/>
                <w:bCs/>
                <w:color w:val="000000"/>
                <w:sz w:val="24"/>
                <w:szCs w:val="24"/>
                <w:lang w:val="en-US"/>
              </w:rPr>
              <w:t>.</w:t>
            </w:r>
          </w:p>
        </w:tc>
      </w:tr>
      <w:tr w:rsidR="00DF3525" w:rsidRPr="009B270D" w14:paraId="569B4522" w14:textId="77777777" w:rsidTr="009C52C7">
        <w:trPr>
          <w:jc w:val="center"/>
        </w:trPr>
        <w:tc>
          <w:tcPr>
            <w:tcW w:w="3969" w:type="dxa"/>
          </w:tcPr>
          <w:p w14:paraId="0962DDB4"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0DFFD6F"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1C0A6A43"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5C6B07B9" w14:textId="77777777" w:rsidTr="009C52C7">
        <w:trPr>
          <w:jc w:val="center"/>
        </w:trPr>
        <w:tc>
          <w:tcPr>
            <w:tcW w:w="3969" w:type="dxa"/>
          </w:tcPr>
          <w:p w14:paraId="3150263E" w14:textId="113B1370"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0E7577B" w14:textId="6AD7D6A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Kyrie Eleison, Kyrie Eleison, Kyrie Eleison</w:t>
            </w:r>
          </w:p>
        </w:tc>
        <w:tc>
          <w:tcPr>
            <w:tcW w:w="3969" w:type="dxa"/>
          </w:tcPr>
          <w:p w14:paraId="75521B4E"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2613FE80" w14:textId="69EE755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w:t>
            </w:r>
            <w:r w:rsidRPr="004332C7">
              <w:rPr>
                <w:rFonts w:asciiTheme="majorBidi" w:hAnsiTheme="majorBidi" w:cstheme="majorBidi"/>
                <w:color w:val="000000"/>
                <w:sz w:val="24"/>
                <w:szCs w:val="24"/>
              </w:rPr>
              <w:t>Lord have mercy.</w:t>
            </w:r>
          </w:p>
        </w:tc>
        <w:tc>
          <w:tcPr>
            <w:tcW w:w="2552" w:type="dxa"/>
          </w:tcPr>
          <w:p w14:paraId="7C18B47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AD030F7" w14:textId="77777777" w:rsidR="004366FC" w:rsidRPr="004319C3" w:rsidRDefault="004366FC" w:rsidP="00C767E9">
            <w:pPr>
              <w:autoSpaceDE w:val="0"/>
              <w:autoSpaceDN w:val="0"/>
              <w:bidi/>
              <w:adjustRightInd w:val="0"/>
              <w:jc w:val="both"/>
              <w:rPr>
                <w:rFonts w:asciiTheme="majorBidi" w:hAnsiTheme="majorBidi" w:cstheme="majorBidi"/>
                <w:b/>
                <w:bCs/>
                <w:color w:val="000000"/>
                <w:sz w:val="24"/>
                <w:szCs w:val="24"/>
              </w:rPr>
            </w:pPr>
            <w:r w:rsidRPr="004319C3">
              <w:rPr>
                <w:rFonts w:asciiTheme="majorBidi" w:hAnsiTheme="majorBidi" w:cstheme="majorBidi"/>
                <w:b/>
                <w:bCs/>
                <w:color w:val="000000"/>
                <w:sz w:val="24"/>
                <w:szCs w:val="24"/>
                <w:rtl/>
              </w:rPr>
              <w:t>يا ربُ إرحم. يا ربُ إرحم. يا ربُ</w:t>
            </w:r>
          </w:p>
          <w:p w14:paraId="68172ECB" w14:textId="7FF357C2" w:rsidR="004366FC" w:rsidRPr="004319C3" w:rsidRDefault="004366FC" w:rsidP="00C767E9">
            <w:pPr>
              <w:bidi/>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إرحم</w:t>
            </w:r>
            <w:r w:rsidRPr="004319C3">
              <w:rPr>
                <w:rFonts w:asciiTheme="majorBidi" w:hAnsiTheme="majorBidi" w:cstheme="majorBidi"/>
                <w:b/>
                <w:bCs/>
                <w:color w:val="000000"/>
                <w:sz w:val="24"/>
                <w:szCs w:val="24"/>
              </w:rPr>
              <w:t>.</w:t>
            </w:r>
          </w:p>
        </w:tc>
      </w:tr>
      <w:tr w:rsidR="00DF3525" w:rsidRPr="004332C7" w14:paraId="4AE92FE7" w14:textId="77777777" w:rsidTr="009C52C7">
        <w:trPr>
          <w:jc w:val="center"/>
        </w:trPr>
        <w:tc>
          <w:tcPr>
            <w:tcW w:w="3969" w:type="dxa"/>
          </w:tcPr>
          <w:p w14:paraId="038F813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335D79A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241168AB"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E6D57F0" w14:textId="77777777" w:rsidTr="009C52C7">
        <w:trPr>
          <w:jc w:val="center"/>
        </w:trPr>
        <w:tc>
          <w:tcPr>
            <w:tcW w:w="3969" w:type="dxa"/>
          </w:tcPr>
          <w:p w14:paraId="288122F2" w14:textId="43F13920"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1142637" w14:textId="7398413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Ihukom, Herre, dette dit hellige sted, og ethvert sted, og ethvert af vore ortodokse fædres klostre.</w:t>
            </w:r>
          </w:p>
        </w:tc>
        <w:tc>
          <w:tcPr>
            <w:tcW w:w="3969" w:type="dxa"/>
          </w:tcPr>
          <w:p w14:paraId="5DB6C37F"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4D0AD5EF" w14:textId="3DB4D75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Remember, O Lord, the salvation of this, Your holy place, and every place, every monastery of our orthodox fathers.</w:t>
            </w:r>
          </w:p>
        </w:tc>
        <w:tc>
          <w:tcPr>
            <w:tcW w:w="2552" w:type="dxa"/>
          </w:tcPr>
          <w:p w14:paraId="244EACB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33BE1661" w14:textId="1A430DB3" w:rsidR="004366FC" w:rsidRPr="004319C3" w:rsidRDefault="004366FC" w:rsidP="0089777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اذكر يا رب خلاص هذا الموضع</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المقدس الذي لك، وكل المواضع،</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وكل أديرة آبائنا الأرثوذكسيين</w:t>
            </w:r>
            <w:r w:rsidRPr="0019613F">
              <w:rPr>
                <w:rFonts w:asciiTheme="majorBidi" w:hAnsiTheme="majorBidi" w:cstheme="majorBidi"/>
                <w:b/>
                <w:bCs/>
                <w:color w:val="000000"/>
                <w:sz w:val="24"/>
                <w:szCs w:val="24"/>
                <w:lang w:val="en-US"/>
              </w:rPr>
              <w:t>.</w:t>
            </w:r>
          </w:p>
        </w:tc>
      </w:tr>
      <w:tr w:rsidR="00DF3525" w:rsidRPr="009B270D" w14:paraId="1B99395B" w14:textId="77777777" w:rsidTr="009C52C7">
        <w:trPr>
          <w:jc w:val="center"/>
        </w:trPr>
        <w:tc>
          <w:tcPr>
            <w:tcW w:w="3969" w:type="dxa"/>
          </w:tcPr>
          <w:p w14:paraId="06B9C0A6"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F2066AA"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390F50BD"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D88F902" w14:textId="77777777" w:rsidTr="009C52C7">
        <w:trPr>
          <w:jc w:val="center"/>
        </w:trPr>
        <w:tc>
          <w:tcPr>
            <w:tcW w:w="3969" w:type="dxa"/>
          </w:tcPr>
          <w:p w14:paraId="71FFEE2F" w14:textId="6B5F8C39"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3D35DB7" w14:textId="00DB6A6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sikkerheden i verden og i denne vor by - og i alle byer, landdistrikter, øer og klostre.</w:t>
            </w:r>
          </w:p>
        </w:tc>
        <w:tc>
          <w:tcPr>
            <w:tcW w:w="3969" w:type="dxa"/>
          </w:tcPr>
          <w:p w14:paraId="313B79A4"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3EBF12EB" w14:textId="682ED76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the salvation of the world and of this city of ours</w:t>
            </w: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and of all cities,</w:t>
            </w:r>
            <w:r w:rsidRPr="004332C7">
              <w:rPr>
                <w:rFonts w:asciiTheme="majorBidi" w:hAnsiTheme="majorBidi" w:cstheme="majorBidi"/>
                <w:sz w:val="24"/>
                <w:szCs w:val="24"/>
                <w:lang w:val="en-US"/>
              </w:rPr>
              <w:t xml:space="preserve"> districts, islands, and monasteries.</w:t>
            </w:r>
          </w:p>
        </w:tc>
        <w:tc>
          <w:tcPr>
            <w:tcW w:w="2552" w:type="dxa"/>
          </w:tcPr>
          <w:p w14:paraId="263B03E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43458841" w14:textId="3EDE1094" w:rsidR="004366FC" w:rsidRPr="004319C3" w:rsidRDefault="004366FC" w:rsidP="0089777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صلوا من أجل خلاص العالم،</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ومدينتنا هذه ، وسائر المدن</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والأقاليم والجزائر والأديرة</w:t>
            </w:r>
            <w:r w:rsidRPr="004319C3">
              <w:rPr>
                <w:rFonts w:asciiTheme="majorBidi" w:hAnsiTheme="majorBidi" w:cstheme="majorBidi"/>
                <w:b/>
                <w:bCs/>
                <w:color w:val="000000"/>
                <w:sz w:val="24"/>
                <w:szCs w:val="24"/>
                <w:lang w:val="en-US"/>
              </w:rPr>
              <w:t>.</w:t>
            </w:r>
          </w:p>
        </w:tc>
      </w:tr>
      <w:tr w:rsidR="00DF3525" w:rsidRPr="009B270D" w14:paraId="31ABB61E" w14:textId="77777777" w:rsidTr="009C52C7">
        <w:trPr>
          <w:jc w:val="center"/>
        </w:trPr>
        <w:tc>
          <w:tcPr>
            <w:tcW w:w="3969" w:type="dxa"/>
          </w:tcPr>
          <w:p w14:paraId="2EA2629B"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6ADB14C"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7077740B"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A6F0E89" w14:textId="77777777" w:rsidTr="009C52C7">
        <w:trPr>
          <w:jc w:val="center"/>
        </w:trPr>
        <w:tc>
          <w:tcPr>
            <w:tcW w:w="3969" w:type="dxa"/>
          </w:tcPr>
          <w:p w14:paraId="4B936243" w14:textId="27F8C427"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AC5A1EF" w14:textId="4C7BF81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forbarm dig.</w:t>
            </w:r>
          </w:p>
        </w:tc>
        <w:tc>
          <w:tcPr>
            <w:tcW w:w="3969" w:type="dxa"/>
          </w:tcPr>
          <w:p w14:paraId="58DCC33A" w14:textId="77777777" w:rsidR="005A4F2F"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3AE2305B" w14:textId="51B6475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197A389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265E782" w14:textId="00DA9F41" w:rsidR="004366FC" w:rsidRPr="004319C3" w:rsidRDefault="004366FC" w:rsidP="00C767E9">
            <w:pPr>
              <w:bidi/>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1036DE18" w14:textId="77777777" w:rsidTr="009C52C7">
        <w:trPr>
          <w:jc w:val="center"/>
        </w:trPr>
        <w:tc>
          <w:tcPr>
            <w:tcW w:w="3969" w:type="dxa"/>
          </w:tcPr>
          <w:p w14:paraId="1CFC3A87"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35E13DA"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1B2C5EA0"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D425CBF" w14:textId="77777777" w:rsidTr="009C52C7">
        <w:trPr>
          <w:jc w:val="center"/>
        </w:trPr>
        <w:tc>
          <w:tcPr>
            <w:tcW w:w="3969" w:type="dxa"/>
          </w:tcPr>
          <w:p w14:paraId="36D5E5A4" w14:textId="080CDB8D"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18D9355" w14:textId="69DBC78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for enhver by, ethvert landdistrikt, landsbyerne og al deres udsmykning.</w:t>
            </w:r>
          </w:p>
        </w:tc>
        <w:tc>
          <w:tcPr>
            <w:tcW w:w="3969" w:type="dxa"/>
          </w:tcPr>
          <w:p w14:paraId="26568079" w14:textId="77777777" w:rsidR="004366FC" w:rsidRPr="004332C7" w:rsidRDefault="004366FC" w:rsidP="00C767E9">
            <w:pPr>
              <w:autoSpaceDE w:val="0"/>
              <w:autoSpaceDN w:val="0"/>
              <w:adjustRightInd w:val="0"/>
              <w:jc w:val="both"/>
              <w:rPr>
                <w:rFonts w:asciiTheme="majorBidi" w:hAnsiTheme="majorBidi" w:cstheme="majorBidi"/>
                <w:b/>
                <w:bCs/>
                <w:color w:val="A60021"/>
                <w:sz w:val="24"/>
                <w:szCs w:val="24"/>
                <w:lang w:val="en-US"/>
              </w:rPr>
            </w:pPr>
            <w:r w:rsidRPr="004332C7">
              <w:rPr>
                <w:rFonts w:asciiTheme="majorBidi" w:hAnsiTheme="majorBidi" w:cstheme="majorBidi"/>
                <w:b/>
                <w:bCs/>
                <w:color w:val="A60021"/>
                <w:sz w:val="24"/>
                <w:szCs w:val="24"/>
                <w:lang w:val="en-US"/>
              </w:rPr>
              <w:t>Priest:</w:t>
            </w:r>
          </w:p>
          <w:p w14:paraId="6F59FD7E" w14:textId="5F8B716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every city and every region, and the villages and all their adornments.</w:t>
            </w:r>
          </w:p>
        </w:tc>
        <w:tc>
          <w:tcPr>
            <w:tcW w:w="2552" w:type="dxa"/>
          </w:tcPr>
          <w:p w14:paraId="234589F7" w14:textId="77777777" w:rsidR="004366FC" w:rsidRPr="004319C3" w:rsidRDefault="004366FC" w:rsidP="00C767E9">
            <w:pPr>
              <w:autoSpaceDE w:val="0"/>
              <w:autoSpaceDN w:val="0"/>
              <w:bidi/>
              <w:adjustRightInd w:val="0"/>
              <w:jc w:val="both"/>
              <w:rPr>
                <w:rFonts w:asciiTheme="majorBidi" w:hAnsiTheme="majorBidi" w:cstheme="majorBidi"/>
                <w:b/>
                <w:bCs/>
                <w:color w:val="9A3300"/>
                <w:sz w:val="24"/>
                <w:szCs w:val="24"/>
                <w:lang w:val="en-US"/>
              </w:rPr>
            </w:pPr>
            <w:r w:rsidRPr="004319C3">
              <w:rPr>
                <w:rFonts w:asciiTheme="majorBidi" w:hAnsiTheme="majorBidi" w:cstheme="majorBidi"/>
                <w:b/>
                <w:bCs/>
                <w:color w:val="9A3300"/>
                <w:sz w:val="24"/>
                <w:szCs w:val="24"/>
                <w:rtl/>
              </w:rPr>
              <w:t>الكاهن</w:t>
            </w:r>
            <w:r w:rsidRPr="004319C3">
              <w:rPr>
                <w:rFonts w:asciiTheme="majorBidi" w:hAnsiTheme="majorBidi" w:cstheme="majorBidi"/>
                <w:b/>
                <w:bCs/>
                <w:color w:val="9A3300"/>
                <w:sz w:val="24"/>
                <w:szCs w:val="24"/>
                <w:lang w:val="en-US"/>
              </w:rPr>
              <w:t>:</w:t>
            </w:r>
          </w:p>
          <w:p w14:paraId="6A5EADE7" w14:textId="1B4B012D" w:rsidR="004366FC" w:rsidRPr="004319C3" w:rsidRDefault="004366FC" w:rsidP="0089777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وكل مدينة، وكل كورة، والقرى</w:t>
            </w:r>
            <w:r w:rsidR="0089777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وكل زينتها</w:t>
            </w:r>
            <w:r w:rsidRPr="0019613F">
              <w:rPr>
                <w:rFonts w:asciiTheme="majorBidi" w:hAnsiTheme="majorBidi" w:cstheme="majorBidi"/>
                <w:b/>
                <w:bCs/>
                <w:color w:val="000000"/>
                <w:sz w:val="24"/>
                <w:szCs w:val="24"/>
                <w:lang w:val="en-US"/>
              </w:rPr>
              <w:t>.</w:t>
            </w:r>
          </w:p>
        </w:tc>
      </w:tr>
      <w:tr w:rsidR="004366FC" w:rsidRPr="009B270D" w14:paraId="2FBCE61F" w14:textId="77777777" w:rsidTr="009C52C7">
        <w:trPr>
          <w:jc w:val="center"/>
        </w:trPr>
        <w:tc>
          <w:tcPr>
            <w:tcW w:w="3969" w:type="dxa"/>
          </w:tcPr>
          <w:p w14:paraId="05ECDF76" w14:textId="4602871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red os alle fra dyrtid, pest, jord­ skælv, drukning, ildebrand, tilfangetagelse af barbarer, fra den fremmedes sværd og fra opkomsten af kættere.</w:t>
            </w:r>
          </w:p>
        </w:tc>
        <w:tc>
          <w:tcPr>
            <w:tcW w:w="3969" w:type="dxa"/>
          </w:tcPr>
          <w:p w14:paraId="6B455DB3" w14:textId="262E83F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save us all from famine, plagues, earthquakes, drowning, fire, captivity by barbarians, the sword of the stranger, and the </w:t>
            </w:r>
            <w:proofErr w:type="gramStart"/>
            <w:r w:rsidRPr="004332C7">
              <w:rPr>
                <w:rFonts w:asciiTheme="majorBidi" w:hAnsiTheme="majorBidi" w:cstheme="majorBidi"/>
                <w:sz w:val="24"/>
                <w:szCs w:val="24"/>
                <w:lang w:val="en-US"/>
              </w:rPr>
              <w:t>rising up</w:t>
            </w:r>
            <w:proofErr w:type="gramEnd"/>
            <w:r w:rsidRPr="004332C7">
              <w:rPr>
                <w:rFonts w:asciiTheme="majorBidi" w:hAnsiTheme="majorBidi" w:cstheme="majorBidi"/>
                <w:sz w:val="24"/>
                <w:szCs w:val="24"/>
                <w:lang w:val="en-US"/>
              </w:rPr>
              <w:t xml:space="preserve"> of heretics.</w:t>
            </w:r>
          </w:p>
        </w:tc>
        <w:tc>
          <w:tcPr>
            <w:tcW w:w="2552" w:type="dxa"/>
          </w:tcPr>
          <w:p w14:paraId="5F287FD5" w14:textId="2343339C" w:rsidR="004366FC" w:rsidRPr="004319C3" w:rsidRDefault="004366FC" w:rsidP="0089777A">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ونجنا كلنا من الغلاء، والفناء</w:t>
            </w:r>
            <w:r w:rsidR="0089777A"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والزلازل، والغرق، والحريق،</w:t>
            </w:r>
            <w:r w:rsidR="0089777A"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وسبي البربر، ومن سيف</w:t>
            </w:r>
            <w:r w:rsidR="0089777A"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الغريب، ومن قيام الهراطقة</w:t>
            </w:r>
            <w:r w:rsidRPr="004319C3">
              <w:rPr>
                <w:rFonts w:asciiTheme="majorBidi" w:hAnsiTheme="majorBidi" w:cstheme="majorBidi"/>
                <w:b/>
                <w:bCs/>
                <w:sz w:val="24"/>
                <w:szCs w:val="24"/>
                <w:lang w:val="en-US"/>
              </w:rPr>
              <w:t>.</w:t>
            </w:r>
          </w:p>
        </w:tc>
      </w:tr>
      <w:tr w:rsidR="00DF3525" w:rsidRPr="009B270D" w14:paraId="1D4EA047" w14:textId="77777777" w:rsidTr="009C52C7">
        <w:trPr>
          <w:jc w:val="center"/>
        </w:trPr>
        <w:tc>
          <w:tcPr>
            <w:tcW w:w="3969" w:type="dxa"/>
          </w:tcPr>
          <w:p w14:paraId="3C6FCD16"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281B897A"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4375E7E9" w14:textId="77777777" w:rsidR="00DF3525" w:rsidRPr="004319C3" w:rsidRDefault="00DF3525" w:rsidP="0089777A">
            <w:pPr>
              <w:autoSpaceDE w:val="0"/>
              <w:autoSpaceDN w:val="0"/>
              <w:bidi/>
              <w:adjustRightInd w:val="0"/>
              <w:jc w:val="both"/>
              <w:rPr>
                <w:rFonts w:asciiTheme="majorBidi" w:hAnsiTheme="majorBidi" w:cstheme="majorBidi"/>
                <w:b/>
                <w:bCs/>
                <w:sz w:val="24"/>
                <w:szCs w:val="24"/>
                <w:rtl/>
              </w:rPr>
            </w:pPr>
          </w:p>
        </w:tc>
      </w:tr>
      <w:tr w:rsidR="004366FC" w:rsidRPr="004332C7" w14:paraId="4467BDF5" w14:textId="77777777" w:rsidTr="009C52C7">
        <w:trPr>
          <w:jc w:val="center"/>
        </w:trPr>
        <w:tc>
          <w:tcPr>
            <w:tcW w:w="3969" w:type="dxa"/>
          </w:tcPr>
          <w:p w14:paraId="46D794E7" w14:textId="2E6915F4"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CD501A2" w14:textId="65BA6655"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7AF60CCA" w14:textId="77777777" w:rsidR="004366FC" w:rsidRPr="004332C7" w:rsidRDefault="004366FC" w:rsidP="00C767E9">
            <w:pPr>
              <w:autoSpaceDE w:val="0"/>
              <w:autoSpaceDN w:val="0"/>
              <w:adjustRightInd w:val="0"/>
              <w:jc w:val="both"/>
              <w:rPr>
                <w:rFonts w:asciiTheme="majorBidi" w:hAnsiTheme="majorBidi" w:cstheme="majorBidi"/>
                <w:b/>
                <w:bCs/>
                <w:color w:val="A60021"/>
                <w:sz w:val="24"/>
                <w:szCs w:val="24"/>
              </w:rPr>
            </w:pPr>
            <w:r w:rsidRPr="004332C7">
              <w:rPr>
                <w:rFonts w:asciiTheme="majorBidi" w:hAnsiTheme="majorBidi" w:cstheme="majorBidi"/>
                <w:b/>
                <w:bCs/>
                <w:color w:val="A60021"/>
                <w:sz w:val="24"/>
                <w:szCs w:val="24"/>
              </w:rPr>
              <w:t>People:</w:t>
            </w:r>
          </w:p>
          <w:p w14:paraId="12ACA3E8" w14:textId="4C558B1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7A0F0E22" w14:textId="77777777" w:rsidR="004366FC" w:rsidRPr="004319C3" w:rsidRDefault="004366FC" w:rsidP="00C767E9">
            <w:pPr>
              <w:autoSpaceDE w:val="0"/>
              <w:autoSpaceDN w:val="0"/>
              <w:bidi/>
              <w:adjustRightInd w:val="0"/>
              <w:jc w:val="both"/>
              <w:rPr>
                <w:rFonts w:asciiTheme="majorBidi" w:hAnsiTheme="majorBidi" w:cstheme="majorBidi"/>
                <w:b/>
                <w:bCs/>
                <w:color w:val="9A3300"/>
                <w:sz w:val="24"/>
                <w:szCs w:val="24"/>
              </w:rPr>
            </w:pPr>
            <w:r w:rsidRPr="004319C3">
              <w:rPr>
                <w:rFonts w:asciiTheme="majorBidi" w:hAnsiTheme="majorBidi" w:cstheme="majorBidi"/>
                <w:b/>
                <w:bCs/>
                <w:color w:val="9A3300"/>
                <w:sz w:val="24"/>
                <w:szCs w:val="24"/>
                <w:rtl/>
              </w:rPr>
              <w:t>الشعب</w:t>
            </w:r>
            <w:r w:rsidRPr="004319C3">
              <w:rPr>
                <w:rFonts w:asciiTheme="majorBidi" w:hAnsiTheme="majorBidi" w:cstheme="majorBidi"/>
                <w:b/>
                <w:bCs/>
                <w:color w:val="9A3300"/>
                <w:sz w:val="24"/>
                <w:szCs w:val="24"/>
              </w:rPr>
              <w:t>:</w:t>
            </w:r>
          </w:p>
          <w:p w14:paraId="0418BF18" w14:textId="2E9E1980"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bl>
    <w:p w14:paraId="23BBB685" w14:textId="08C7F478" w:rsidR="00445B41" w:rsidRPr="004319C3" w:rsidRDefault="00445B41" w:rsidP="00C767E9">
      <w:pPr>
        <w:jc w:val="both"/>
        <w:rPr>
          <w:lang w:val="en-US"/>
        </w:rPr>
      </w:pPr>
    </w:p>
    <w:p w14:paraId="3B83623B" w14:textId="54C08928" w:rsidR="00445B41" w:rsidRPr="004319C3" w:rsidRDefault="00445B41" w:rsidP="0089777A">
      <w:pPr>
        <w:pStyle w:val="Heading2"/>
        <w:jc w:val="center"/>
        <w:rPr>
          <w:b/>
          <w:bCs/>
          <w:sz w:val="28"/>
          <w:szCs w:val="28"/>
          <w:lang w:val="en-US"/>
        </w:rPr>
      </w:pPr>
      <w:bookmarkStart w:id="23" w:name="_Toc97819960"/>
      <w:r w:rsidRPr="004319C3">
        <w:rPr>
          <w:b/>
          <w:bCs/>
          <w:sz w:val="28"/>
          <w:szCs w:val="28"/>
          <w:lang w:val="en-US"/>
        </w:rPr>
        <w:t>The Commemoration of the Saints</w:t>
      </w:r>
      <w:bookmarkEnd w:id="23"/>
    </w:p>
    <w:p w14:paraId="7A390406" w14:textId="77777777" w:rsidR="00445B41" w:rsidRPr="004319C3" w:rsidRDefault="00445B41" w:rsidP="00C767E9">
      <w:pPr>
        <w:jc w:val="both"/>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5A73EF" w:rsidRPr="004332C7" w14:paraId="133762F0" w14:textId="77777777" w:rsidTr="009C52C7">
        <w:trPr>
          <w:jc w:val="center"/>
        </w:trPr>
        <w:tc>
          <w:tcPr>
            <w:tcW w:w="3969" w:type="dxa"/>
            <w:shd w:val="clear" w:color="auto" w:fill="EAF1DD" w:themeFill="accent3" w:themeFillTint="33"/>
            <w:vAlign w:val="center"/>
          </w:tcPr>
          <w:p w14:paraId="52AF5ADD" w14:textId="5B77F340" w:rsidR="004366FC" w:rsidRPr="002D5B20" w:rsidRDefault="004366FC" w:rsidP="002D5B20">
            <w:pPr>
              <w:jc w:val="center"/>
              <w:rPr>
                <w:rFonts w:asciiTheme="majorBidi" w:hAnsiTheme="majorBidi" w:cstheme="majorBidi"/>
                <w:b/>
                <w:bCs/>
                <w:color w:val="C10000"/>
                <w:sz w:val="28"/>
                <w:szCs w:val="28"/>
                <w:lang w:val="en-US"/>
              </w:rPr>
            </w:pPr>
            <w:r w:rsidRPr="002D5B20">
              <w:rPr>
                <w:rFonts w:asciiTheme="majorBidi" w:hAnsiTheme="majorBidi" w:cstheme="majorBidi"/>
                <w:b/>
                <w:bCs/>
                <w:color w:val="C10000"/>
                <w:sz w:val="28"/>
                <w:szCs w:val="28"/>
                <w:lang w:val="en-US"/>
              </w:rPr>
              <w:t xml:space="preserve">De </w:t>
            </w:r>
            <w:proofErr w:type="spellStart"/>
            <w:r w:rsidRPr="002D5B20">
              <w:rPr>
                <w:rFonts w:asciiTheme="majorBidi" w:hAnsiTheme="majorBidi" w:cstheme="majorBidi"/>
                <w:b/>
                <w:bCs/>
                <w:color w:val="C10000"/>
                <w:sz w:val="28"/>
                <w:szCs w:val="28"/>
                <w:lang w:val="en-US"/>
              </w:rPr>
              <w:t>helliges</w:t>
            </w:r>
            <w:proofErr w:type="spellEnd"/>
            <w:r w:rsidRPr="002D5B20">
              <w:rPr>
                <w:rFonts w:asciiTheme="majorBidi" w:hAnsiTheme="majorBidi" w:cstheme="majorBidi"/>
                <w:b/>
                <w:bCs/>
                <w:color w:val="C10000"/>
                <w:sz w:val="28"/>
                <w:szCs w:val="28"/>
                <w:lang w:val="en-US"/>
              </w:rPr>
              <w:t xml:space="preserve"> </w:t>
            </w:r>
            <w:proofErr w:type="spellStart"/>
            <w:r w:rsidRPr="002D5B20">
              <w:rPr>
                <w:rFonts w:asciiTheme="majorBidi" w:hAnsiTheme="majorBidi" w:cstheme="majorBidi"/>
                <w:b/>
                <w:bCs/>
                <w:color w:val="C10000"/>
                <w:sz w:val="28"/>
                <w:szCs w:val="28"/>
                <w:lang w:val="en-US"/>
              </w:rPr>
              <w:t>samfund</w:t>
            </w:r>
            <w:proofErr w:type="spellEnd"/>
          </w:p>
        </w:tc>
        <w:tc>
          <w:tcPr>
            <w:tcW w:w="3969" w:type="dxa"/>
            <w:shd w:val="clear" w:color="auto" w:fill="EAF1DD" w:themeFill="accent3" w:themeFillTint="33"/>
            <w:vAlign w:val="center"/>
          </w:tcPr>
          <w:p w14:paraId="2C3DA2A2" w14:textId="32D081AA"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The Commemoration of the Saints</w:t>
            </w:r>
          </w:p>
        </w:tc>
        <w:tc>
          <w:tcPr>
            <w:tcW w:w="2552" w:type="dxa"/>
            <w:shd w:val="clear" w:color="auto" w:fill="EAF1DD" w:themeFill="accent3" w:themeFillTint="33"/>
            <w:vAlign w:val="center"/>
          </w:tcPr>
          <w:p w14:paraId="5394EC3B" w14:textId="64CCD396"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مجمع القديسين</w:t>
            </w:r>
          </w:p>
        </w:tc>
      </w:tr>
      <w:tr w:rsidR="005A73EF" w:rsidRPr="009B270D" w14:paraId="669795EC" w14:textId="77777777" w:rsidTr="009C52C7">
        <w:trPr>
          <w:jc w:val="center"/>
        </w:trPr>
        <w:tc>
          <w:tcPr>
            <w:tcW w:w="3969" w:type="dxa"/>
          </w:tcPr>
          <w:p w14:paraId="7E39FAC4" w14:textId="00A64CCF"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EDB39F3" w14:textId="598942C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Ihukom venligst, Herre, alle de hellige, som har behaget dig fra evighed:</w:t>
            </w:r>
          </w:p>
        </w:tc>
        <w:tc>
          <w:tcPr>
            <w:tcW w:w="3969" w:type="dxa"/>
          </w:tcPr>
          <w:p w14:paraId="5DADDC6F" w14:textId="77777777" w:rsidR="00471FAF"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4B4AF1EC" w14:textId="461639A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Graciously accord, O Lord, to remember all the saints who have pleased You since the beginning.</w:t>
            </w:r>
          </w:p>
        </w:tc>
        <w:tc>
          <w:tcPr>
            <w:tcW w:w="2552" w:type="dxa"/>
          </w:tcPr>
          <w:p w14:paraId="68BE1C8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52FD1FD" w14:textId="07689249" w:rsidR="004366FC" w:rsidRPr="004319C3" w:rsidRDefault="004366FC" w:rsidP="00471FA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تفضل يا رب، أن تذكر جميع</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القديسين الذين أرضوك منذ</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البدء</w:t>
            </w:r>
            <w:r w:rsidRPr="004319C3">
              <w:rPr>
                <w:rFonts w:asciiTheme="majorBidi" w:hAnsiTheme="majorBidi" w:cstheme="majorBidi"/>
                <w:b/>
                <w:bCs/>
                <w:color w:val="000000"/>
                <w:sz w:val="24"/>
                <w:szCs w:val="24"/>
                <w:lang w:val="en-US"/>
              </w:rPr>
              <w:t>.</w:t>
            </w:r>
          </w:p>
        </w:tc>
      </w:tr>
      <w:tr w:rsidR="005A73EF" w:rsidRPr="009B270D" w14:paraId="1D5BAD5A" w14:textId="77777777" w:rsidTr="009C52C7">
        <w:trPr>
          <w:jc w:val="center"/>
        </w:trPr>
        <w:tc>
          <w:tcPr>
            <w:tcW w:w="3969" w:type="dxa"/>
          </w:tcPr>
          <w:p w14:paraId="605F75B8" w14:textId="42F05E2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Vore hellige fædre, patriarkerne, profeterne, apostlene, prædikanterne, evangelisterne, martyrerne, bekenderne og enhver sand ånd, som er blevet fuldkommen i tro.</w:t>
            </w:r>
          </w:p>
        </w:tc>
        <w:tc>
          <w:tcPr>
            <w:tcW w:w="3969" w:type="dxa"/>
          </w:tcPr>
          <w:p w14:paraId="4933FEC4" w14:textId="23E9199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Our holy fathers the patriarchs, the prophets, the apostles, the preachers, the evangelists, the martyrs, the confessors, and all the spirits of the righteous perfected in the faith.</w:t>
            </w:r>
          </w:p>
        </w:tc>
        <w:tc>
          <w:tcPr>
            <w:tcW w:w="2552" w:type="dxa"/>
          </w:tcPr>
          <w:p w14:paraId="6AC186C2" w14:textId="7AE1B884"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آباءنا القديسين رؤساء الآباء</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والأنبياء، والرسل والمبشرين</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والإنجيليين، والشهداء</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والمعترفين، وكل أرواح</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الصديقين، الذين كملوا في</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الايمان</w:t>
            </w:r>
            <w:r w:rsidRPr="0019613F">
              <w:rPr>
                <w:rFonts w:asciiTheme="majorBidi" w:hAnsiTheme="majorBidi" w:cstheme="majorBidi"/>
                <w:b/>
                <w:bCs/>
                <w:sz w:val="24"/>
                <w:szCs w:val="24"/>
                <w:lang w:val="en-US"/>
              </w:rPr>
              <w:t>.</w:t>
            </w:r>
          </w:p>
        </w:tc>
      </w:tr>
      <w:tr w:rsidR="005A73EF" w:rsidRPr="009B270D" w14:paraId="1169918E" w14:textId="77777777" w:rsidTr="009C52C7">
        <w:trPr>
          <w:jc w:val="center"/>
        </w:trPr>
        <w:tc>
          <w:tcPr>
            <w:tcW w:w="3969" w:type="dxa"/>
          </w:tcPr>
          <w:p w14:paraId="6116063F" w14:textId="4DAEBEA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Men især den hellige, ærefulde Jomfru for altid, den hellige gudsføderske Sct. </w:t>
            </w:r>
            <w:r w:rsidRPr="004332C7">
              <w:rPr>
                <w:rFonts w:asciiTheme="majorBidi" w:hAnsiTheme="majorBidi" w:cstheme="majorBidi"/>
                <w:sz w:val="24"/>
                <w:szCs w:val="24"/>
                <w:lang w:val="en-US"/>
              </w:rPr>
              <w:t>Maria.</w:t>
            </w:r>
          </w:p>
        </w:tc>
        <w:tc>
          <w:tcPr>
            <w:tcW w:w="3969" w:type="dxa"/>
          </w:tcPr>
          <w:p w14:paraId="24FA93B4" w14:textId="0A3B7BB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Most of all, the pure, full-of- glory, ever-virgin,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Saint Mary.</w:t>
            </w:r>
          </w:p>
        </w:tc>
        <w:tc>
          <w:tcPr>
            <w:tcW w:w="2552" w:type="dxa"/>
          </w:tcPr>
          <w:p w14:paraId="3C011AAF" w14:textId="2573DA83"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وبالأكثر القديسة المملوءة مجداً،</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العذراء كل حين والدة الإله</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القديسة الطاهرة مريم</w:t>
            </w:r>
            <w:r w:rsidRPr="0019613F">
              <w:rPr>
                <w:rFonts w:asciiTheme="majorBidi" w:hAnsiTheme="majorBidi" w:cstheme="majorBidi"/>
                <w:b/>
                <w:bCs/>
                <w:sz w:val="24"/>
                <w:szCs w:val="24"/>
                <w:lang w:val="en-US"/>
              </w:rPr>
              <w:t>.</w:t>
            </w:r>
          </w:p>
        </w:tc>
      </w:tr>
      <w:tr w:rsidR="005A73EF" w:rsidRPr="009B270D" w14:paraId="50302A03" w14:textId="77777777" w:rsidTr="009C52C7">
        <w:trPr>
          <w:jc w:val="center"/>
        </w:trPr>
        <w:tc>
          <w:tcPr>
            <w:tcW w:w="3969" w:type="dxa"/>
          </w:tcPr>
          <w:p w14:paraId="1A01B03B" w14:textId="2F81D7E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Og forløberen Sct. Johannes, døber og martyr, samt Sct. Stefanus, protodiakon og protomartyr;</w:t>
            </w:r>
          </w:p>
        </w:tc>
        <w:tc>
          <w:tcPr>
            <w:tcW w:w="3969" w:type="dxa"/>
          </w:tcPr>
          <w:p w14:paraId="4DD29163" w14:textId="58BA570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Saint John the forerunner, Baptist, and martyr. Saint Stephen the archdeacon and protomartyr.</w:t>
            </w:r>
          </w:p>
        </w:tc>
        <w:tc>
          <w:tcPr>
            <w:tcW w:w="2552" w:type="dxa"/>
          </w:tcPr>
          <w:p w14:paraId="22206785" w14:textId="5A213B4D"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والقديس يوحنا السابق الصابغ</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والشهيد، والقديس استفانوس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رئيس الشمامسة وأول الشهداء</w:t>
            </w:r>
            <w:r w:rsidRPr="0019613F">
              <w:rPr>
                <w:rFonts w:asciiTheme="majorBidi" w:hAnsiTheme="majorBidi" w:cstheme="majorBidi"/>
                <w:b/>
                <w:bCs/>
                <w:sz w:val="24"/>
                <w:szCs w:val="24"/>
                <w:lang w:val="en-US"/>
              </w:rPr>
              <w:t>.</w:t>
            </w:r>
          </w:p>
        </w:tc>
      </w:tr>
      <w:tr w:rsidR="005A73EF" w:rsidRPr="009B270D" w14:paraId="0C9C8757" w14:textId="77777777" w:rsidTr="009C52C7">
        <w:trPr>
          <w:jc w:val="center"/>
        </w:trPr>
        <w:tc>
          <w:tcPr>
            <w:tcW w:w="3969" w:type="dxa"/>
          </w:tcPr>
          <w:p w14:paraId="62C8A6FB" w14:textId="359D590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tillige med Sct. Markus, den hellige apostel, evangelist og martyr.</w:t>
            </w:r>
          </w:p>
        </w:tc>
        <w:tc>
          <w:tcPr>
            <w:tcW w:w="3969" w:type="dxa"/>
          </w:tcPr>
          <w:p w14:paraId="46BAC89E" w14:textId="57F09E3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beholder-of-God Saint Mark the evangelist, the apostle and martyr.</w:t>
            </w:r>
          </w:p>
        </w:tc>
        <w:tc>
          <w:tcPr>
            <w:tcW w:w="2552" w:type="dxa"/>
          </w:tcPr>
          <w:p w14:paraId="06AF42A6" w14:textId="647FBA4D"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وناظر الإله الإنجيلى مرقس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الرسول الطاهر والشهيد</w:t>
            </w:r>
            <w:r w:rsidRPr="004319C3">
              <w:rPr>
                <w:rFonts w:asciiTheme="majorBidi" w:hAnsiTheme="majorBidi" w:cstheme="majorBidi"/>
                <w:b/>
                <w:bCs/>
                <w:sz w:val="24"/>
                <w:szCs w:val="24"/>
                <w:lang w:val="en-US"/>
              </w:rPr>
              <w:t>.</w:t>
            </w:r>
          </w:p>
        </w:tc>
      </w:tr>
      <w:tr w:rsidR="005A73EF" w:rsidRPr="009B270D" w14:paraId="0C2A0D32" w14:textId="77777777" w:rsidTr="009C52C7">
        <w:trPr>
          <w:jc w:val="center"/>
        </w:trPr>
        <w:tc>
          <w:tcPr>
            <w:tcW w:w="3969" w:type="dxa"/>
          </w:tcPr>
          <w:p w14:paraId="6C00CE73" w14:textId="01D2E1C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den hellige patriark Serverus samt Sct. Kyril, Sct. Basilius og Sct. Gregorius.</w:t>
            </w:r>
          </w:p>
        </w:tc>
        <w:tc>
          <w:tcPr>
            <w:tcW w:w="3969" w:type="dxa"/>
          </w:tcPr>
          <w:p w14:paraId="75FCF44E" w14:textId="4032655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patriarch Saint Severus; Saint Cyril; Saint Basil; Saint Gregory;</w:t>
            </w:r>
          </w:p>
        </w:tc>
        <w:tc>
          <w:tcPr>
            <w:tcW w:w="2552" w:type="dxa"/>
          </w:tcPr>
          <w:p w14:paraId="04354F26" w14:textId="5F90F485"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والبطريرك القديس ساويرس،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والقديس كيرلس، والقديس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باسيليوس، والقديس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اغريغوريوس</w:t>
            </w:r>
          </w:p>
        </w:tc>
      </w:tr>
      <w:tr w:rsidR="005A73EF" w:rsidRPr="009B270D" w14:paraId="167A96DF" w14:textId="77777777" w:rsidTr="009C52C7">
        <w:trPr>
          <w:jc w:val="center"/>
        </w:trPr>
        <w:tc>
          <w:tcPr>
            <w:tcW w:w="3969" w:type="dxa"/>
          </w:tcPr>
          <w:p w14:paraId="4448E6F8" w14:textId="122B2AF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vor retfærdige fader, den store Abba Antonius og den retfærdige Abba Paul og de 3 hellige Abba Maearii.</w:t>
            </w:r>
          </w:p>
        </w:tc>
        <w:tc>
          <w:tcPr>
            <w:tcW w:w="3969" w:type="dxa"/>
          </w:tcPr>
          <w:p w14:paraId="3BD18D96" w14:textId="14690CC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our righteous father, the great Abba Anthony; the righteous Abba Paul; the three saints Abba </w:t>
            </w:r>
            <w:proofErr w:type="spellStart"/>
            <w:r w:rsidRPr="004332C7">
              <w:rPr>
                <w:rFonts w:asciiTheme="majorBidi" w:hAnsiTheme="majorBidi" w:cstheme="majorBidi"/>
                <w:sz w:val="24"/>
                <w:szCs w:val="24"/>
                <w:lang w:val="en-US"/>
              </w:rPr>
              <w:t>Macarii</w:t>
            </w:r>
            <w:proofErr w:type="spellEnd"/>
          </w:p>
        </w:tc>
        <w:tc>
          <w:tcPr>
            <w:tcW w:w="2552" w:type="dxa"/>
          </w:tcPr>
          <w:p w14:paraId="713196FF" w14:textId="7DBFA56E"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وأبانا الصديق العظيم أنبا</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أنطونيوس، والبار أنبا بولا،</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والثلاثة أنبا مقارات القديسين</w:t>
            </w:r>
            <w:r w:rsidRPr="0019613F">
              <w:rPr>
                <w:rFonts w:asciiTheme="majorBidi" w:hAnsiTheme="majorBidi" w:cstheme="majorBidi"/>
                <w:b/>
                <w:bCs/>
                <w:sz w:val="24"/>
                <w:szCs w:val="24"/>
                <w:lang w:val="en-US"/>
              </w:rPr>
              <w:t>.</w:t>
            </w:r>
          </w:p>
        </w:tc>
      </w:tr>
      <w:tr w:rsidR="005A73EF" w:rsidRPr="009B270D" w14:paraId="2FA5FF93" w14:textId="77777777" w:rsidTr="009C52C7">
        <w:trPr>
          <w:jc w:val="center"/>
        </w:trPr>
        <w:tc>
          <w:tcPr>
            <w:tcW w:w="3969" w:type="dxa"/>
          </w:tcPr>
          <w:p w14:paraId="77FAA194" w14:textId="2A2B436B" w:rsidR="004366FC" w:rsidRPr="00B9721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Samt vor fader Abba Johannes og vor fader Abba</w:t>
            </w:r>
            <w:r w:rsidR="00B97217">
              <w:rPr>
                <w:rFonts w:asciiTheme="majorBidi" w:hAnsiTheme="majorBidi" w:cstheme="majorBidi"/>
                <w:sz w:val="24"/>
                <w:szCs w:val="24"/>
              </w:rPr>
              <w:t xml:space="preserve"> </w:t>
            </w:r>
            <w:r w:rsidRPr="004332C7">
              <w:rPr>
                <w:rFonts w:asciiTheme="majorBidi" w:hAnsiTheme="majorBidi" w:cstheme="majorBidi"/>
                <w:sz w:val="24"/>
                <w:szCs w:val="24"/>
              </w:rPr>
              <w:t xml:space="preserve">Pishoi, vore hellige romerske fædre Maximus og Domitius, de 49 martyrer, den hellige stærke Abba Moses og  Sct. </w:t>
            </w:r>
            <w:r w:rsidRPr="00B97217">
              <w:rPr>
                <w:rFonts w:asciiTheme="majorBidi" w:hAnsiTheme="majorBidi" w:cstheme="majorBidi"/>
                <w:sz w:val="24"/>
                <w:szCs w:val="24"/>
              </w:rPr>
              <w:t>Isodorus.</w:t>
            </w:r>
          </w:p>
        </w:tc>
        <w:tc>
          <w:tcPr>
            <w:tcW w:w="3969" w:type="dxa"/>
          </w:tcPr>
          <w:p w14:paraId="6515B049" w14:textId="2D73F59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Our father Abba John; our father Abba </w:t>
            </w:r>
            <w:proofErr w:type="spellStart"/>
            <w:r w:rsidRPr="004332C7">
              <w:rPr>
                <w:rFonts w:asciiTheme="majorBidi" w:hAnsiTheme="majorBidi" w:cstheme="majorBidi"/>
                <w:sz w:val="24"/>
                <w:szCs w:val="24"/>
                <w:lang w:val="en-US"/>
              </w:rPr>
              <w:t>Pishoy</w:t>
            </w:r>
            <w:proofErr w:type="spellEnd"/>
            <w:r w:rsidRPr="004332C7">
              <w:rPr>
                <w:rFonts w:asciiTheme="majorBidi" w:hAnsiTheme="majorBidi" w:cstheme="majorBidi"/>
                <w:sz w:val="24"/>
                <w:szCs w:val="24"/>
                <w:lang w:val="en-US"/>
              </w:rPr>
              <w:t xml:space="preserve">, our Roman fathers Saints Maximus and </w:t>
            </w:r>
            <w:proofErr w:type="spellStart"/>
            <w:r w:rsidRPr="004332C7">
              <w:rPr>
                <w:rFonts w:asciiTheme="majorBidi" w:hAnsiTheme="majorBidi" w:cstheme="majorBidi"/>
                <w:sz w:val="24"/>
                <w:szCs w:val="24"/>
                <w:lang w:val="en-US"/>
              </w:rPr>
              <w:t>Dometius</w:t>
            </w:r>
            <w:proofErr w:type="spellEnd"/>
            <w:r w:rsidRPr="004332C7">
              <w:rPr>
                <w:rFonts w:asciiTheme="majorBidi" w:hAnsiTheme="majorBidi" w:cstheme="majorBidi"/>
                <w:sz w:val="24"/>
                <w:szCs w:val="24"/>
                <w:lang w:val="en-US"/>
              </w:rPr>
              <w:t>; the Forty-nine Martyrs; the strong saint Abba Moses.</w:t>
            </w:r>
          </w:p>
        </w:tc>
        <w:tc>
          <w:tcPr>
            <w:tcW w:w="2552" w:type="dxa"/>
          </w:tcPr>
          <w:p w14:paraId="0C18D4BD" w14:textId="5E9A3330"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وأبانا أنبا يؤأنس، وأبانا أنبا</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بيشوي، وأبوينا القديسين</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الروميين مكسيموس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ودوماديوس، والتسعة والأربعين</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شهيداً، والقوي أنبا موسى</w:t>
            </w:r>
            <w:r w:rsidRPr="004319C3">
              <w:rPr>
                <w:rFonts w:asciiTheme="majorBidi" w:hAnsiTheme="majorBidi" w:cstheme="majorBidi"/>
                <w:b/>
                <w:bCs/>
                <w:sz w:val="24"/>
                <w:szCs w:val="24"/>
                <w:lang w:val="en-US"/>
              </w:rPr>
              <w:t>.</w:t>
            </w:r>
          </w:p>
        </w:tc>
      </w:tr>
      <w:tr w:rsidR="005A73EF" w:rsidRPr="009B270D" w14:paraId="4C400B3E" w14:textId="77777777" w:rsidTr="009C52C7">
        <w:trPr>
          <w:jc w:val="center"/>
        </w:trPr>
        <w:tc>
          <w:tcPr>
            <w:tcW w:w="3969" w:type="dxa"/>
          </w:tcPr>
          <w:p w14:paraId="0E4A64A0" w14:textId="26833180" w:rsidR="004366FC" w:rsidRPr="004332C7" w:rsidRDefault="004366FC" w:rsidP="004319C3">
            <w:pPr>
              <w:jc w:val="both"/>
              <w:rPr>
                <w:rFonts w:asciiTheme="majorBidi" w:hAnsiTheme="majorBidi" w:cstheme="majorBidi"/>
                <w:sz w:val="24"/>
                <w:szCs w:val="24"/>
              </w:rPr>
            </w:pPr>
            <w:r w:rsidRPr="004332C7">
              <w:rPr>
                <w:rFonts w:asciiTheme="majorBidi" w:hAnsiTheme="majorBidi" w:cstheme="majorBidi"/>
                <w:sz w:val="24"/>
                <w:szCs w:val="24"/>
              </w:rPr>
              <w:t>Samt vor fader Abba Paehom, fælleslivets fader, og vor fader Abba Shenute, arkemandriten, og vor fader Abba Nufer, anakoreten, og vor fader Abba Samuel,  bekenderen, -</w:t>
            </w:r>
          </w:p>
        </w:tc>
        <w:tc>
          <w:tcPr>
            <w:tcW w:w="3969" w:type="dxa"/>
          </w:tcPr>
          <w:p w14:paraId="570306C5" w14:textId="527BC57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Our father Abba </w:t>
            </w:r>
            <w:proofErr w:type="spellStart"/>
            <w:r w:rsidRPr="004332C7">
              <w:rPr>
                <w:rFonts w:asciiTheme="majorBidi" w:hAnsiTheme="majorBidi" w:cstheme="majorBidi"/>
                <w:sz w:val="24"/>
                <w:szCs w:val="24"/>
                <w:lang w:val="en-US"/>
              </w:rPr>
              <w:t>Pachom</w:t>
            </w:r>
            <w:proofErr w:type="spellEnd"/>
            <w:r w:rsidRPr="004332C7">
              <w:rPr>
                <w:rFonts w:asciiTheme="majorBidi" w:hAnsiTheme="majorBidi" w:cstheme="majorBidi"/>
                <w:sz w:val="24"/>
                <w:szCs w:val="24"/>
                <w:lang w:val="en-US"/>
              </w:rPr>
              <w:t xml:space="preserve">, the father of the Koinonia, our father Abba </w:t>
            </w:r>
            <w:proofErr w:type="spellStart"/>
            <w:r w:rsidRPr="004332C7">
              <w:rPr>
                <w:rFonts w:asciiTheme="majorBidi" w:hAnsiTheme="majorBidi" w:cstheme="majorBidi"/>
                <w:sz w:val="24"/>
                <w:szCs w:val="24"/>
                <w:lang w:val="en-US"/>
              </w:rPr>
              <w:t>Shenoute</w:t>
            </w:r>
            <w:proofErr w:type="spellEnd"/>
            <w:r w:rsidRPr="004332C7">
              <w:rPr>
                <w:rFonts w:asciiTheme="majorBidi" w:hAnsiTheme="majorBidi" w:cstheme="majorBidi"/>
                <w:sz w:val="24"/>
                <w:szCs w:val="24"/>
                <w:lang w:val="en-US"/>
              </w:rPr>
              <w:t xml:space="preserve"> the archimandrite, our father Abba </w:t>
            </w:r>
            <w:proofErr w:type="spellStart"/>
            <w:r w:rsidRPr="004332C7">
              <w:rPr>
                <w:rFonts w:asciiTheme="majorBidi" w:hAnsiTheme="majorBidi" w:cstheme="majorBidi"/>
                <w:sz w:val="24"/>
                <w:szCs w:val="24"/>
                <w:lang w:val="en-US"/>
              </w:rPr>
              <w:t>Nopher</w:t>
            </w:r>
            <w:proofErr w:type="spellEnd"/>
            <w:r w:rsidRPr="004332C7">
              <w:rPr>
                <w:rFonts w:asciiTheme="majorBidi" w:hAnsiTheme="majorBidi" w:cstheme="majorBidi"/>
                <w:sz w:val="24"/>
                <w:szCs w:val="24"/>
                <w:lang w:val="en-US"/>
              </w:rPr>
              <w:t xml:space="preserve"> the anchorite, and our father Abba Samuel the confessor.</w:t>
            </w:r>
          </w:p>
        </w:tc>
        <w:tc>
          <w:tcPr>
            <w:tcW w:w="2552" w:type="dxa"/>
          </w:tcPr>
          <w:p w14:paraId="2F46820D" w14:textId="28A51F4E"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وأبانا أنبا باخوم أب الشركة،</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وأبانا أنبا شنودة رئيس</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المتوحدين، وابانا أنبا نفر</w:t>
            </w:r>
          </w:p>
          <w:p w14:paraId="2A2799B2" w14:textId="093E91D1"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السائح، وأبانا أنبا صموئيل</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المعترف</w:t>
            </w:r>
            <w:r w:rsidRPr="004319C3">
              <w:rPr>
                <w:rFonts w:asciiTheme="majorBidi" w:hAnsiTheme="majorBidi" w:cstheme="majorBidi"/>
                <w:b/>
                <w:bCs/>
                <w:sz w:val="24"/>
                <w:szCs w:val="24"/>
                <w:lang w:val="en-US"/>
              </w:rPr>
              <w:t>.</w:t>
            </w:r>
          </w:p>
        </w:tc>
      </w:tr>
      <w:tr w:rsidR="005A73EF" w:rsidRPr="009B270D" w14:paraId="56051AF1" w14:textId="77777777" w:rsidTr="009C52C7">
        <w:trPr>
          <w:jc w:val="center"/>
        </w:trPr>
        <w:tc>
          <w:tcPr>
            <w:tcW w:w="3969" w:type="dxa"/>
          </w:tcPr>
          <w:p w14:paraId="4FFC3199" w14:textId="321BEF3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tillige med hele koret af dine  helgener. Forbarm dig over os alle ved deres bønner og forbøn. Og frels os for dit hellige navns skyld, som er udråbt over os.</w:t>
            </w:r>
          </w:p>
        </w:tc>
        <w:tc>
          <w:tcPr>
            <w:tcW w:w="3969" w:type="dxa"/>
          </w:tcPr>
          <w:p w14:paraId="19079FE3" w14:textId="3C9289E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all the choir of Your saints, through whose prayers and supplications have mercy on us all and save us, for the sake of Your holy name, which is called upon us.</w:t>
            </w:r>
          </w:p>
        </w:tc>
        <w:tc>
          <w:tcPr>
            <w:tcW w:w="2552" w:type="dxa"/>
          </w:tcPr>
          <w:p w14:paraId="548D911E" w14:textId="29EDF654" w:rsidR="004366FC" w:rsidRPr="004319C3" w:rsidRDefault="004366FC" w:rsidP="00471FA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وكل مصاف قديسيك، هؤلاء</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الذين بسؤالاتهم وطلباتهم،</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ارحمنا كلنا معا. وانقذنا من أجل</w:t>
            </w:r>
            <w:r w:rsidR="00471FA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اسمك القدوس الذي دعي علينا</w:t>
            </w:r>
            <w:r w:rsidRPr="004319C3">
              <w:rPr>
                <w:rFonts w:asciiTheme="majorBidi" w:hAnsiTheme="majorBidi" w:cstheme="majorBidi"/>
                <w:b/>
                <w:bCs/>
                <w:sz w:val="24"/>
                <w:szCs w:val="24"/>
                <w:lang w:val="en-US"/>
              </w:rPr>
              <w:t>.</w:t>
            </w:r>
          </w:p>
        </w:tc>
      </w:tr>
      <w:tr w:rsidR="00DF3525" w:rsidRPr="009B270D" w14:paraId="2B5F65ED" w14:textId="77777777" w:rsidTr="009C52C7">
        <w:trPr>
          <w:jc w:val="center"/>
        </w:trPr>
        <w:tc>
          <w:tcPr>
            <w:tcW w:w="3969" w:type="dxa"/>
          </w:tcPr>
          <w:p w14:paraId="42276EC5"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7DD14092"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5FA72C67" w14:textId="77777777" w:rsidR="00DF3525" w:rsidRPr="004319C3" w:rsidRDefault="00DF3525" w:rsidP="00471FAF">
            <w:pPr>
              <w:autoSpaceDE w:val="0"/>
              <w:autoSpaceDN w:val="0"/>
              <w:bidi/>
              <w:adjustRightInd w:val="0"/>
              <w:jc w:val="both"/>
              <w:rPr>
                <w:rFonts w:asciiTheme="majorBidi" w:hAnsiTheme="majorBidi" w:cstheme="majorBidi"/>
                <w:b/>
                <w:bCs/>
                <w:sz w:val="24"/>
                <w:szCs w:val="24"/>
                <w:rtl/>
              </w:rPr>
            </w:pPr>
          </w:p>
        </w:tc>
      </w:tr>
      <w:tr w:rsidR="005A73EF" w:rsidRPr="009B270D" w14:paraId="01AB1E81" w14:textId="77777777" w:rsidTr="009C52C7">
        <w:trPr>
          <w:jc w:val="center"/>
        </w:trPr>
        <w:tc>
          <w:tcPr>
            <w:tcW w:w="3969" w:type="dxa"/>
          </w:tcPr>
          <w:p w14:paraId="4B6F8312" w14:textId="3758BBFE"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1CE770BC" w14:textId="7323C1A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oplæserne recitere navnene på vore hellige fædre patriarkerne, som er sovet hen. Herren give alle deres sjæle hvile og forlade os vore synder.</w:t>
            </w:r>
          </w:p>
        </w:tc>
        <w:tc>
          <w:tcPr>
            <w:tcW w:w="3969" w:type="dxa"/>
          </w:tcPr>
          <w:p w14:paraId="6734A67D"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Deacon: </w:t>
            </w:r>
          </w:p>
          <w:p w14:paraId="75DCA653" w14:textId="283A7F5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Let those who read, recite the names of our holy fathers, the patriarchs who have fallen asleep: O Lord, repose their souls and forgive us our sins.</w:t>
            </w:r>
          </w:p>
        </w:tc>
        <w:tc>
          <w:tcPr>
            <w:tcW w:w="2552" w:type="dxa"/>
          </w:tcPr>
          <w:p w14:paraId="53EEF35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2CE5A9AD" w14:textId="14B8F6D5" w:rsidR="004366FC" w:rsidRPr="004319C3" w:rsidRDefault="004366FC" w:rsidP="00471FA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القارئون فليقولوا أسماء آبائنا</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البطاركة القديسين الذين رقدوا</w:t>
            </w:r>
            <w:r w:rsidRPr="004319C3">
              <w:rPr>
                <w:rFonts w:asciiTheme="majorBidi" w:hAnsiTheme="majorBidi" w:cstheme="majorBidi"/>
                <w:b/>
                <w:bCs/>
                <w:color w:val="000000"/>
                <w:sz w:val="24"/>
                <w:szCs w:val="24"/>
                <w:lang w:val="en-US"/>
              </w:rPr>
              <w:t>.</w:t>
            </w:r>
            <w:r w:rsidR="00471FAF"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color w:val="000000"/>
                <w:sz w:val="24"/>
                <w:szCs w:val="24"/>
                <w:rtl/>
              </w:rPr>
              <w:t>الرب ينيح نفوسهم أجمعين،</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ويغفر لنا خطايانا</w:t>
            </w:r>
            <w:r w:rsidRPr="004319C3">
              <w:rPr>
                <w:rFonts w:asciiTheme="majorBidi" w:hAnsiTheme="majorBidi" w:cstheme="majorBidi"/>
                <w:b/>
                <w:bCs/>
                <w:color w:val="000000"/>
                <w:sz w:val="24"/>
                <w:szCs w:val="24"/>
                <w:lang w:val="en-US"/>
              </w:rPr>
              <w:t>.</w:t>
            </w:r>
          </w:p>
        </w:tc>
      </w:tr>
      <w:tr w:rsidR="009C52C7" w:rsidRPr="009B270D" w14:paraId="0C88CAF6" w14:textId="77777777" w:rsidTr="009C52C7">
        <w:trPr>
          <w:jc w:val="center"/>
        </w:trPr>
        <w:tc>
          <w:tcPr>
            <w:tcW w:w="3969" w:type="dxa"/>
          </w:tcPr>
          <w:p w14:paraId="16066FE5"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FFF6C5A"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54EC6919"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1E8530BE" w14:textId="77777777" w:rsidTr="009C52C7">
        <w:trPr>
          <w:jc w:val="center"/>
        </w:trPr>
        <w:tc>
          <w:tcPr>
            <w:tcW w:w="3969" w:type="dxa"/>
          </w:tcPr>
          <w:p w14:paraId="1CBDE760" w14:textId="232077C5" w:rsidR="004366FC" w:rsidRPr="004332C7" w:rsidRDefault="004366FC"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Præsten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siger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stille</w:t>
            </w:r>
            <w:proofErr w:type="spellEnd"/>
            <w:r w:rsidRPr="00C06844">
              <w:rPr>
                <w:rFonts w:asciiTheme="majorBidi" w:hAnsiTheme="majorBidi" w:cstheme="majorBidi"/>
                <w:color w:val="1F497D" w:themeColor="text2"/>
                <w:sz w:val="24"/>
                <w:szCs w:val="24"/>
                <w:lang w:val="en-US"/>
              </w:rPr>
              <w:t>:</w:t>
            </w:r>
          </w:p>
        </w:tc>
        <w:tc>
          <w:tcPr>
            <w:tcW w:w="3969" w:type="dxa"/>
          </w:tcPr>
          <w:p w14:paraId="3C61FD4F" w14:textId="47F8D082"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w:t>
            </w:r>
            <w:proofErr w:type="gramStart"/>
            <w:r w:rsidRPr="00C06844">
              <w:rPr>
                <w:rFonts w:asciiTheme="majorBidi" w:hAnsiTheme="majorBidi" w:cstheme="majorBidi"/>
                <w:color w:val="1F497D" w:themeColor="text2"/>
                <w:sz w:val="24"/>
                <w:szCs w:val="24"/>
                <w:lang w:val="en-US"/>
              </w:rPr>
              <w:t>say</w:t>
            </w:r>
            <w:proofErr w:type="gramEnd"/>
            <w:r w:rsidRPr="00C06844">
              <w:rPr>
                <w:rFonts w:asciiTheme="majorBidi" w:hAnsiTheme="majorBidi" w:cstheme="majorBidi"/>
                <w:color w:val="1F497D" w:themeColor="text2"/>
                <w:sz w:val="24"/>
                <w:szCs w:val="24"/>
                <w:lang w:val="en-US"/>
              </w:rPr>
              <w:t xml:space="preserve"> the following commemoration of the departed inaudibly.</w:t>
            </w:r>
          </w:p>
        </w:tc>
        <w:tc>
          <w:tcPr>
            <w:tcW w:w="2552" w:type="dxa"/>
          </w:tcPr>
          <w:p w14:paraId="163F895B" w14:textId="2181E9DE"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هذا الترحيم سرا</w:t>
            </w:r>
            <w:r w:rsidRPr="00C06844">
              <w:rPr>
                <w:rFonts w:asciiTheme="majorBidi" w:hAnsiTheme="majorBidi" w:cstheme="majorBidi"/>
                <w:b/>
                <w:bCs/>
                <w:color w:val="1F497D" w:themeColor="text2"/>
                <w:sz w:val="24"/>
                <w:szCs w:val="24"/>
                <w:rtl/>
                <w:lang w:val="en-US"/>
              </w:rPr>
              <w:t>.</w:t>
            </w:r>
          </w:p>
        </w:tc>
      </w:tr>
      <w:tr w:rsidR="005A73EF" w:rsidRPr="009B270D" w14:paraId="7A81FDF8" w14:textId="77777777" w:rsidTr="009C52C7">
        <w:trPr>
          <w:jc w:val="center"/>
        </w:trPr>
        <w:tc>
          <w:tcPr>
            <w:tcW w:w="3969" w:type="dxa"/>
          </w:tcPr>
          <w:p w14:paraId="44640062" w14:textId="74F1F7EA"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6ABA3D7" w14:textId="665C5FF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Ihukom endvidere, Herre, vore fædre og brødre, som fordum er sovet hen i den ortodokse tro. Giv dem alle hvile sammen med dine hellige og dem, hvis navne vi reciterer.</w:t>
            </w:r>
          </w:p>
        </w:tc>
        <w:tc>
          <w:tcPr>
            <w:tcW w:w="3969" w:type="dxa"/>
          </w:tcPr>
          <w:p w14:paraId="5D5438F8"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1B95F80" w14:textId="031A644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Remember also, O Lord, our fathers and brethren who have fallen asleep in the Orthodox faith. Repose them all with Your saints, together with those whose names we mention.</w:t>
            </w:r>
          </w:p>
        </w:tc>
        <w:tc>
          <w:tcPr>
            <w:tcW w:w="2552" w:type="dxa"/>
          </w:tcPr>
          <w:p w14:paraId="04475488"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F9176A9" w14:textId="66F5D080" w:rsidR="004366FC" w:rsidRPr="004319C3" w:rsidRDefault="004366FC" w:rsidP="00471FA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اذكر أيضاً يا رب آبائنا وإخوتنا</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الذين سبق رقادهم في الإيمان</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الأرثوذكسي، نيحهم جميعهم مع</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قديسيك، مع هؤلاء الذين نذكر</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أسماءهم</w:t>
            </w:r>
            <w:r w:rsidRPr="004319C3">
              <w:rPr>
                <w:rFonts w:asciiTheme="majorBidi" w:hAnsiTheme="majorBidi" w:cstheme="majorBidi"/>
                <w:b/>
                <w:bCs/>
                <w:color w:val="000000"/>
                <w:sz w:val="24"/>
                <w:szCs w:val="24"/>
                <w:lang w:val="en-US"/>
              </w:rPr>
              <w:t>.</w:t>
            </w:r>
          </w:p>
        </w:tc>
      </w:tr>
      <w:tr w:rsidR="009C52C7" w:rsidRPr="009B270D" w14:paraId="610BF5C1" w14:textId="77777777" w:rsidTr="009C52C7">
        <w:trPr>
          <w:jc w:val="center"/>
        </w:trPr>
        <w:tc>
          <w:tcPr>
            <w:tcW w:w="3969" w:type="dxa"/>
          </w:tcPr>
          <w:p w14:paraId="35369272"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99CFC1B"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6803F5E"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5E9126E1" w14:textId="77777777" w:rsidTr="009C52C7">
        <w:trPr>
          <w:jc w:val="center"/>
        </w:trPr>
        <w:tc>
          <w:tcPr>
            <w:tcW w:w="3969" w:type="dxa"/>
          </w:tcPr>
          <w:p w14:paraId="1B607951" w14:textId="582AC092"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lægger han en skefuld røgelse i karret, mens han nævner de døde. Og hvis der p.t. er specielt dødsfald: en patriark, en metro­ polit, en biskop, nævnes dette i forbønnen i stedet for bønnen for fædrene (som kommer nedenfor).</w:t>
            </w:r>
          </w:p>
        </w:tc>
        <w:tc>
          <w:tcPr>
            <w:tcW w:w="3969" w:type="dxa"/>
          </w:tcPr>
          <w:p w14:paraId="5F1ADD49" w14:textId="7BDD299F" w:rsidR="004366FC" w:rsidRPr="004332C7" w:rsidRDefault="004366FC" w:rsidP="000022D0">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it is the time when a patriarch, a metropolitan or a bishop has fallen asleep, the following prayer is said.</w:t>
            </w:r>
            <w:r w:rsidR="000022D0" w:rsidRPr="00C06844">
              <w:rPr>
                <w:rFonts w:asciiTheme="majorBidi" w:hAnsiTheme="majorBidi" w:cstheme="majorBidi"/>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 xml:space="preserve">This prayer also replaces the Litany for the </w:t>
            </w:r>
            <w:proofErr w:type="gramStart"/>
            <w:r w:rsidRPr="00C06844">
              <w:rPr>
                <w:rFonts w:asciiTheme="majorBidi" w:hAnsiTheme="majorBidi" w:cstheme="majorBidi"/>
                <w:color w:val="1F497D" w:themeColor="text2"/>
                <w:sz w:val="24"/>
                <w:szCs w:val="24"/>
                <w:lang w:val="en-US"/>
              </w:rPr>
              <w:t>Fathers</w:t>
            </w:r>
            <w:proofErr w:type="gramEnd"/>
            <w:r w:rsidRPr="00C06844">
              <w:rPr>
                <w:rFonts w:asciiTheme="majorBidi" w:hAnsiTheme="majorBidi" w:cstheme="majorBidi"/>
                <w:color w:val="1F497D" w:themeColor="text2"/>
                <w:sz w:val="24"/>
                <w:szCs w:val="24"/>
                <w:lang w:val="en-US"/>
              </w:rPr>
              <w:t>.</w:t>
            </w:r>
          </w:p>
        </w:tc>
        <w:tc>
          <w:tcPr>
            <w:tcW w:w="2552" w:type="dxa"/>
          </w:tcPr>
          <w:p w14:paraId="24A81097" w14:textId="7A2AF372" w:rsidR="004366FC" w:rsidRPr="00C06844" w:rsidRDefault="004366FC" w:rsidP="00471FA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وفي زمان نياحة البطريرك أو المطران أو</w:t>
            </w:r>
            <w:r w:rsidR="00471FA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الأسقف، تقال هذه في الترحيم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كما تقال</w:t>
            </w:r>
            <w:r w:rsidR="00471FA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أيضا عوض أوشية الآباء</w:t>
            </w:r>
            <w:r w:rsidR="00471FAF" w:rsidRPr="00C06844">
              <w:rPr>
                <w:rFonts w:asciiTheme="majorBidi" w:hAnsiTheme="majorBidi" w:cstheme="majorBidi" w:hint="cs"/>
                <w:b/>
                <w:bCs/>
                <w:color w:val="1F497D" w:themeColor="text2"/>
                <w:sz w:val="24"/>
                <w:szCs w:val="24"/>
                <w:rtl/>
              </w:rPr>
              <w:t>):</w:t>
            </w:r>
          </w:p>
        </w:tc>
      </w:tr>
      <w:tr w:rsidR="005A73EF" w:rsidRPr="009B270D" w14:paraId="48EDD124" w14:textId="77777777" w:rsidTr="009C52C7">
        <w:trPr>
          <w:jc w:val="center"/>
        </w:trPr>
        <w:tc>
          <w:tcPr>
            <w:tcW w:w="3969" w:type="dxa"/>
          </w:tcPr>
          <w:p w14:paraId="657743C9" w14:textId="5968F7DE"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B705F85"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Ihukom, Herre, vor fader patriark Abba NN's sjæl.</w:t>
            </w:r>
          </w:p>
          <w:p w14:paraId="018D5E28" w14:textId="77777777" w:rsidR="004366FC" w:rsidRPr="004332C7" w:rsidRDefault="004366FC" w:rsidP="00C767E9">
            <w:pPr>
              <w:jc w:val="both"/>
              <w:rPr>
                <w:rFonts w:asciiTheme="majorBidi" w:hAnsiTheme="majorBidi" w:cstheme="majorBidi"/>
                <w:sz w:val="24"/>
                <w:szCs w:val="24"/>
              </w:rPr>
            </w:pPr>
          </w:p>
        </w:tc>
        <w:tc>
          <w:tcPr>
            <w:tcW w:w="3969" w:type="dxa"/>
          </w:tcPr>
          <w:p w14:paraId="110D419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761E4E5" w14:textId="44991FC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Remember, O Lord, the soul of our father the patriarch (metropolitan/ bishop) Abba (...)</w:t>
            </w:r>
          </w:p>
        </w:tc>
        <w:tc>
          <w:tcPr>
            <w:tcW w:w="2552" w:type="dxa"/>
          </w:tcPr>
          <w:p w14:paraId="4164254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71970027" w14:textId="5FF324AE" w:rsidR="004366FC" w:rsidRPr="004319C3" w:rsidRDefault="004366FC" w:rsidP="00471FA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اذكر يا رب نفس أبينا البطريرك</w:t>
            </w:r>
            <w:r w:rsidR="00471FA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المطران / الأسقف</w:t>
            </w:r>
            <w:r w:rsidRPr="0019613F">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 xml:space="preserve"> أنب</w:t>
            </w:r>
            <w:r w:rsidR="005A73EF" w:rsidRPr="004319C3">
              <w:rPr>
                <w:rFonts w:asciiTheme="majorBidi" w:hAnsiTheme="majorBidi" w:cstheme="majorBidi" w:hint="cs"/>
                <w:b/>
                <w:bCs/>
                <w:color w:val="000000"/>
                <w:sz w:val="24"/>
                <w:szCs w:val="24"/>
                <w:rtl/>
              </w:rPr>
              <w:t>ا</w:t>
            </w:r>
            <w:r w:rsidR="00471FAF" w:rsidRPr="004319C3">
              <w:rPr>
                <w:rFonts w:asciiTheme="majorBidi" w:hAnsiTheme="majorBidi" w:cstheme="majorBidi" w:hint="cs"/>
                <w:b/>
                <w:bCs/>
                <w:color w:val="000000"/>
                <w:sz w:val="24"/>
                <w:szCs w:val="24"/>
                <w:rtl/>
              </w:rPr>
              <w:t xml:space="preserve"> </w:t>
            </w:r>
            <w:r w:rsidRPr="0019613F">
              <w:rPr>
                <w:rFonts w:asciiTheme="majorBidi" w:hAnsiTheme="majorBidi" w:cstheme="majorBidi"/>
                <w:b/>
                <w:bCs/>
                <w:color w:val="000000"/>
                <w:sz w:val="24"/>
                <w:szCs w:val="24"/>
                <w:lang w:val="en-US"/>
              </w:rPr>
              <w:t>(...)</w:t>
            </w:r>
          </w:p>
        </w:tc>
      </w:tr>
      <w:tr w:rsidR="00DF3525" w:rsidRPr="009B270D" w14:paraId="58D2BC4B" w14:textId="77777777" w:rsidTr="009C52C7">
        <w:trPr>
          <w:jc w:val="center"/>
        </w:trPr>
        <w:tc>
          <w:tcPr>
            <w:tcW w:w="3969" w:type="dxa"/>
          </w:tcPr>
          <w:p w14:paraId="21283477"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1E717E51"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0307AF0A"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45417674" w14:textId="77777777" w:rsidTr="009C52C7">
        <w:trPr>
          <w:jc w:val="center"/>
        </w:trPr>
        <w:tc>
          <w:tcPr>
            <w:tcW w:w="3969" w:type="dxa"/>
          </w:tcPr>
          <w:p w14:paraId="73EA7502"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667D22C6" w14:textId="0497CB6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vor salige, ærværdige fader Abba NN's sjæl, at Gud Herren må give den hvile ved vore hellige fædre Abraham, Isak og Jakobs bryst i glædens Paradis og forlade os vore synder.</w:t>
            </w:r>
          </w:p>
        </w:tc>
        <w:tc>
          <w:tcPr>
            <w:tcW w:w="3969" w:type="dxa"/>
          </w:tcPr>
          <w:p w14:paraId="4E62399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9ABF7D2" w14:textId="2948C25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Pray for the soul of our blessed father Abba (…) that the Lord God may repose his it in the bosom of our holy fathers, Abraham, </w:t>
            </w:r>
            <w:proofErr w:type="gramStart"/>
            <w:r w:rsidRPr="004332C7">
              <w:rPr>
                <w:rFonts w:asciiTheme="majorBidi" w:hAnsiTheme="majorBidi" w:cstheme="majorBidi"/>
                <w:color w:val="000000"/>
                <w:sz w:val="24"/>
                <w:szCs w:val="24"/>
                <w:lang w:val="en-US"/>
              </w:rPr>
              <w:t>Isaac</w:t>
            </w:r>
            <w:proofErr w:type="gramEnd"/>
            <w:r w:rsidRPr="004332C7">
              <w:rPr>
                <w:rFonts w:asciiTheme="majorBidi" w:hAnsiTheme="majorBidi" w:cstheme="majorBidi"/>
                <w:color w:val="000000"/>
                <w:sz w:val="24"/>
                <w:szCs w:val="24"/>
                <w:lang w:val="en-US"/>
              </w:rPr>
              <w:t xml:space="preserve"> and Jacob in the paradise of joy, and forgive us our sins.</w:t>
            </w:r>
          </w:p>
        </w:tc>
        <w:tc>
          <w:tcPr>
            <w:tcW w:w="2552" w:type="dxa"/>
          </w:tcPr>
          <w:p w14:paraId="6753F43E"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الشماس</w:t>
            </w:r>
            <w:r w:rsidRPr="004319C3">
              <w:rPr>
                <w:rFonts w:asciiTheme="majorBidi" w:hAnsiTheme="majorBidi" w:cstheme="majorBidi"/>
                <w:b/>
                <w:bCs/>
                <w:color w:val="C10000"/>
                <w:sz w:val="24"/>
                <w:szCs w:val="24"/>
                <w:lang w:val="en-US"/>
              </w:rPr>
              <w:t>:</w:t>
            </w:r>
          </w:p>
          <w:p w14:paraId="054F10BB" w14:textId="09E13B92" w:rsidR="004366FC" w:rsidRPr="004319C3" w:rsidRDefault="004366FC" w:rsidP="003D1A4A">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اطلبوا عن نفس أبينا الطوباوى</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 xml:space="preserve">المكرم أنبا </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w:t>
            </w:r>
            <w:r w:rsidRPr="004319C3">
              <w:rPr>
                <w:rFonts w:asciiTheme="majorBidi" w:hAnsiTheme="majorBidi" w:cstheme="majorBidi"/>
                <w:b/>
                <w:bCs/>
                <w:color w:val="000000"/>
                <w:sz w:val="24"/>
                <w:szCs w:val="24"/>
                <w:lang w:val="en-US"/>
              </w:rPr>
              <w:t>(</w:t>
            </w:r>
            <w:r w:rsidRPr="004319C3">
              <w:rPr>
                <w:rFonts w:asciiTheme="majorBidi" w:hAnsiTheme="majorBidi" w:cstheme="majorBidi"/>
                <w:b/>
                <w:bCs/>
                <w:color w:val="000000"/>
                <w:sz w:val="24"/>
                <w:szCs w:val="24"/>
                <w:rtl/>
              </w:rPr>
              <w:t>، لكى ينيحها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الرب الإله في حضن أبائنا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القديسين إبراهيم واسحق</w:t>
            </w:r>
            <w:r w:rsidR="003D1A4A"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ويعقوب في فردوس النعيم،</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ويغفر لنا خطايانا</w:t>
            </w:r>
            <w:r w:rsidRPr="0019613F">
              <w:rPr>
                <w:rFonts w:asciiTheme="majorBidi" w:hAnsiTheme="majorBidi" w:cstheme="majorBidi"/>
                <w:b/>
                <w:bCs/>
                <w:color w:val="000000"/>
                <w:sz w:val="24"/>
                <w:szCs w:val="24"/>
                <w:lang w:val="en-US"/>
              </w:rPr>
              <w:t>.</w:t>
            </w:r>
          </w:p>
        </w:tc>
      </w:tr>
      <w:tr w:rsidR="00DF3525" w:rsidRPr="009B270D" w14:paraId="21F9D10E" w14:textId="77777777" w:rsidTr="009C52C7">
        <w:trPr>
          <w:jc w:val="center"/>
        </w:trPr>
        <w:tc>
          <w:tcPr>
            <w:tcW w:w="3969" w:type="dxa"/>
          </w:tcPr>
          <w:p w14:paraId="3DC016A7"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D31DE6F"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D2F1307"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4332C7" w14:paraId="35C9E411" w14:textId="77777777" w:rsidTr="009C52C7">
        <w:trPr>
          <w:jc w:val="center"/>
        </w:trPr>
        <w:tc>
          <w:tcPr>
            <w:tcW w:w="3969" w:type="dxa"/>
          </w:tcPr>
          <w:p w14:paraId="2DB9A5B9" w14:textId="7D9D3428"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B6A1388" w14:textId="6EC64559" w:rsidR="004366FC" w:rsidRPr="004332C7" w:rsidRDefault="001F0C62" w:rsidP="005A73EF">
            <w:pPr>
              <w:jc w:val="both"/>
              <w:rPr>
                <w:rFonts w:asciiTheme="majorBidi" w:hAnsiTheme="majorBidi" w:cstheme="majorBidi"/>
                <w:sz w:val="24"/>
                <w:szCs w:val="24"/>
                <w:lang w:val="en-US"/>
              </w:rPr>
            </w:pPr>
            <w:r>
              <w:rPr>
                <w:rFonts w:asciiTheme="majorBidi" w:hAnsiTheme="majorBidi" w:cstheme="majorBidi"/>
                <w:color w:val="000000"/>
                <w:sz w:val="24"/>
                <w:szCs w:val="24"/>
              </w:rPr>
              <w:t>Herre, forbarm dig</w:t>
            </w:r>
          </w:p>
        </w:tc>
        <w:tc>
          <w:tcPr>
            <w:tcW w:w="3969" w:type="dxa"/>
          </w:tcPr>
          <w:p w14:paraId="4F04AFF9" w14:textId="74970E93"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F7C4EFB" w14:textId="01DFB16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7DA4D2D7"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4EEEAF5A" w14:textId="373984EF" w:rsidR="004366FC" w:rsidRPr="004319C3" w:rsidRDefault="004366FC" w:rsidP="00C767E9">
            <w:pPr>
              <w:bidi/>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7ACF5DAC" w14:textId="77777777" w:rsidTr="009C52C7">
        <w:trPr>
          <w:jc w:val="center"/>
        </w:trPr>
        <w:tc>
          <w:tcPr>
            <w:tcW w:w="3969" w:type="dxa"/>
          </w:tcPr>
          <w:p w14:paraId="30F0A2CA"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AA1DF26"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4EFA7E62"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30E4AC9C" w14:textId="77777777" w:rsidTr="009C52C7">
        <w:trPr>
          <w:jc w:val="center"/>
        </w:trPr>
        <w:tc>
          <w:tcPr>
            <w:tcW w:w="3969" w:type="dxa"/>
          </w:tcPr>
          <w:p w14:paraId="34AD94EC" w14:textId="4D75A075"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D3F27E2" w14:textId="7FB38F08" w:rsidR="004366FC" w:rsidRPr="004332C7" w:rsidRDefault="004366FC" w:rsidP="004319C3">
            <w:pPr>
              <w:jc w:val="both"/>
              <w:rPr>
                <w:rFonts w:asciiTheme="majorBidi" w:hAnsiTheme="majorBidi" w:cstheme="majorBidi"/>
                <w:sz w:val="24"/>
                <w:szCs w:val="24"/>
              </w:rPr>
            </w:pPr>
            <w:r w:rsidRPr="004332C7">
              <w:rPr>
                <w:rFonts w:asciiTheme="majorBidi" w:hAnsiTheme="majorBidi" w:cstheme="majorBidi"/>
                <w:sz w:val="24"/>
                <w:szCs w:val="24"/>
              </w:rPr>
              <w:t>Skænk den hvile sammen med dine helgener.</w:t>
            </w:r>
          </w:p>
        </w:tc>
        <w:tc>
          <w:tcPr>
            <w:tcW w:w="3969" w:type="dxa"/>
          </w:tcPr>
          <w:p w14:paraId="135DDC9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AE9DC6D" w14:textId="12E36A9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Graciously accord O Lord, repose it with your saints.</w:t>
            </w:r>
          </w:p>
        </w:tc>
        <w:tc>
          <w:tcPr>
            <w:tcW w:w="2552" w:type="dxa"/>
          </w:tcPr>
          <w:p w14:paraId="397BF685"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8B9F47A" w14:textId="63AD2ED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تفضل يا رب نيحها مع قديسيك</w:t>
            </w:r>
            <w:r w:rsidRPr="004319C3">
              <w:rPr>
                <w:rFonts w:asciiTheme="majorBidi" w:hAnsiTheme="majorBidi" w:cstheme="majorBidi"/>
                <w:b/>
                <w:bCs/>
                <w:color w:val="000000"/>
                <w:sz w:val="24"/>
                <w:szCs w:val="24"/>
                <w:lang w:val="en-US"/>
              </w:rPr>
              <w:t>.</w:t>
            </w:r>
          </w:p>
        </w:tc>
      </w:tr>
      <w:tr w:rsidR="005A73EF" w:rsidRPr="009B270D" w14:paraId="7435B457" w14:textId="77777777" w:rsidTr="009C52C7">
        <w:trPr>
          <w:jc w:val="center"/>
        </w:trPr>
        <w:tc>
          <w:tcPr>
            <w:tcW w:w="3969" w:type="dxa"/>
          </w:tcPr>
          <w:p w14:paraId="4FBEB0AA" w14:textId="6B824590" w:rsidR="004366FC" w:rsidRPr="004332C7" w:rsidRDefault="004366FC" w:rsidP="004319C3">
            <w:pPr>
              <w:jc w:val="both"/>
              <w:rPr>
                <w:rFonts w:asciiTheme="majorBidi" w:hAnsiTheme="majorBidi" w:cstheme="majorBidi"/>
                <w:sz w:val="24"/>
                <w:szCs w:val="24"/>
              </w:rPr>
            </w:pPr>
            <w:r w:rsidRPr="004332C7">
              <w:rPr>
                <w:rFonts w:asciiTheme="majorBidi" w:hAnsiTheme="majorBidi" w:cstheme="majorBidi"/>
                <w:sz w:val="24"/>
                <w:szCs w:val="24"/>
              </w:rPr>
              <w:t>Og lad nådigt en god hyrde fremstå for os til at vogte dit folk i renhed og sandhed.</w:t>
            </w:r>
          </w:p>
        </w:tc>
        <w:tc>
          <w:tcPr>
            <w:tcW w:w="3969" w:type="dxa"/>
          </w:tcPr>
          <w:p w14:paraId="618C5B59" w14:textId="5FEA91E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Grant to appoint for us a good shepherd to shepherd Your people in purity and righteousness.</w:t>
            </w:r>
          </w:p>
        </w:tc>
        <w:tc>
          <w:tcPr>
            <w:tcW w:w="2552" w:type="dxa"/>
          </w:tcPr>
          <w:p w14:paraId="60994D42" w14:textId="44EC2428"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أنعم بأن تقيم لنا راعيا صالحا ليرعي شعبك بالطهارة والعدل</w:t>
            </w:r>
            <w:r w:rsidRPr="004319C3">
              <w:rPr>
                <w:rFonts w:asciiTheme="majorBidi" w:hAnsiTheme="majorBidi" w:cstheme="majorBidi"/>
                <w:b/>
                <w:bCs/>
                <w:sz w:val="24"/>
                <w:szCs w:val="24"/>
                <w:lang w:val="en-US"/>
              </w:rPr>
              <w:t>.</w:t>
            </w:r>
          </w:p>
        </w:tc>
      </w:tr>
      <w:tr w:rsidR="009C52C7" w:rsidRPr="009B270D" w14:paraId="05EDFB7C" w14:textId="77777777" w:rsidTr="009C52C7">
        <w:trPr>
          <w:jc w:val="center"/>
        </w:trPr>
        <w:tc>
          <w:tcPr>
            <w:tcW w:w="3969" w:type="dxa"/>
          </w:tcPr>
          <w:p w14:paraId="3685B577" w14:textId="77777777" w:rsidR="009C52C7" w:rsidRPr="0019613F" w:rsidRDefault="009C52C7" w:rsidP="004319C3">
            <w:pPr>
              <w:jc w:val="both"/>
              <w:rPr>
                <w:rFonts w:asciiTheme="majorBidi" w:hAnsiTheme="majorBidi" w:cstheme="majorBidi"/>
                <w:sz w:val="24"/>
                <w:szCs w:val="24"/>
                <w:lang w:val="en-US"/>
              </w:rPr>
            </w:pPr>
          </w:p>
        </w:tc>
        <w:tc>
          <w:tcPr>
            <w:tcW w:w="3969" w:type="dxa"/>
          </w:tcPr>
          <w:p w14:paraId="428F59D1"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10757AA0" w14:textId="77777777" w:rsidR="009C52C7" w:rsidRPr="004319C3" w:rsidRDefault="009C52C7" w:rsidP="00C767E9">
            <w:pPr>
              <w:bidi/>
              <w:jc w:val="both"/>
              <w:rPr>
                <w:rFonts w:asciiTheme="majorBidi" w:hAnsiTheme="majorBidi" w:cstheme="majorBidi"/>
                <w:b/>
                <w:bCs/>
                <w:sz w:val="24"/>
                <w:szCs w:val="24"/>
                <w:rtl/>
              </w:rPr>
            </w:pPr>
          </w:p>
        </w:tc>
      </w:tr>
      <w:tr w:rsidR="005A73EF" w:rsidRPr="009B270D" w14:paraId="0AE74D0B" w14:textId="77777777" w:rsidTr="009C52C7">
        <w:trPr>
          <w:jc w:val="center"/>
        </w:trPr>
        <w:tc>
          <w:tcPr>
            <w:tcW w:w="3969" w:type="dxa"/>
          </w:tcPr>
          <w:p w14:paraId="4B5465DD" w14:textId="3233F92F"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Og i stedet for patriark kan der siges metropolit eller biskop. Og når det siges i stedet for bønnen for fædrene i begyndelsen af liturgien, slutter han således: Og alle biskopperne etc.</w:t>
            </w:r>
          </w:p>
        </w:tc>
        <w:tc>
          <w:tcPr>
            <w:tcW w:w="3969" w:type="dxa"/>
          </w:tcPr>
          <w:p w14:paraId="7FD4BDA7" w14:textId="0EEB5412"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If this prayer is said instead of the Litany for the Fathers, the priest continues with “and all the orthodox bishops, hegumens, priests…”</w:t>
            </w:r>
          </w:p>
        </w:tc>
        <w:tc>
          <w:tcPr>
            <w:tcW w:w="2552" w:type="dxa"/>
          </w:tcPr>
          <w:p w14:paraId="1F7C9EDD" w14:textId="51F4C448" w:rsidR="004366FC" w:rsidRPr="00C06844" w:rsidRDefault="004366FC" w:rsidP="005A73E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وإذا قيلت عوض أوشية الآباء، يكمل الكاهن</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الصلاة من هذه الأوشية كما يلي: "وجميع</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الاساقفة الارثوذكسيين، والقمامصة</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والقسوس..."</w:t>
            </w:r>
          </w:p>
        </w:tc>
      </w:tr>
      <w:tr w:rsidR="005A73EF" w:rsidRPr="009B270D" w14:paraId="0AD736B2" w14:textId="77777777" w:rsidTr="009C52C7">
        <w:trPr>
          <w:jc w:val="center"/>
        </w:trPr>
        <w:tc>
          <w:tcPr>
            <w:tcW w:w="3969" w:type="dxa"/>
          </w:tcPr>
          <w:p w14:paraId="697011D3" w14:textId="7ACEFDD0" w:rsidR="004366FC" w:rsidRPr="00C06844" w:rsidRDefault="004366FC"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Præsten siger følgende Tarh</w:t>
            </w:r>
            <w:r w:rsidR="00F45057" w:rsidRPr="00C06844">
              <w:rPr>
                <w:rFonts w:asciiTheme="majorBidi" w:hAnsiTheme="majorBidi" w:cstheme="majorBidi"/>
                <w:color w:val="1F497D" w:themeColor="text2"/>
                <w:sz w:val="24"/>
                <w:szCs w:val="24"/>
              </w:rPr>
              <w:t>i</w:t>
            </w:r>
            <w:r w:rsidRPr="00C06844">
              <w:rPr>
                <w:rFonts w:asciiTheme="majorBidi" w:hAnsiTheme="majorBidi" w:cstheme="majorBidi"/>
                <w:color w:val="1F497D" w:themeColor="text2"/>
                <w:sz w:val="24"/>
                <w:szCs w:val="24"/>
              </w:rPr>
              <w:t>m fra Sct. Kyrils liturgi på melodien fra Tarhim-dagen eller messen for de døde</w:t>
            </w:r>
            <w:r w:rsidR="00BB23FC" w:rsidRPr="00C06844">
              <w:rPr>
                <w:rFonts w:asciiTheme="majorBidi" w:hAnsiTheme="majorBidi" w:cstheme="majorBidi"/>
                <w:color w:val="1F497D" w:themeColor="text2"/>
                <w:sz w:val="24"/>
                <w:szCs w:val="24"/>
              </w:rPr>
              <w:t>.</w:t>
            </w:r>
          </w:p>
          <w:p w14:paraId="668360C8" w14:textId="77777777" w:rsidR="004366FC" w:rsidRPr="004332C7" w:rsidRDefault="004366FC" w:rsidP="00C767E9">
            <w:pPr>
              <w:jc w:val="both"/>
              <w:rPr>
                <w:rFonts w:asciiTheme="majorBidi" w:hAnsiTheme="majorBidi" w:cstheme="majorBidi"/>
                <w:color w:val="4F81BD" w:themeColor="accent1"/>
                <w:sz w:val="24"/>
                <w:szCs w:val="24"/>
              </w:rPr>
            </w:pPr>
          </w:p>
        </w:tc>
        <w:tc>
          <w:tcPr>
            <w:tcW w:w="3969" w:type="dxa"/>
          </w:tcPr>
          <w:p w14:paraId="5924C4ED" w14:textId="0B68B44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may say the following commemoration of the departed from the Liturgy of St. Cyril in its known tune in the liturgy for the departed.</w:t>
            </w:r>
          </w:p>
        </w:tc>
        <w:tc>
          <w:tcPr>
            <w:tcW w:w="2552" w:type="dxa"/>
          </w:tcPr>
          <w:p w14:paraId="72A3A3FE" w14:textId="5412EB90" w:rsidR="004366FC" w:rsidRPr="00C06844" w:rsidRDefault="004366FC" w:rsidP="005A73E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هذا الترحيم من قداس القديس</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كيرلس باللحن في يوم الترحيم والقداس</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للراقدين.</w:t>
            </w:r>
          </w:p>
        </w:tc>
      </w:tr>
      <w:tr w:rsidR="005A73EF" w:rsidRPr="009B270D" w14:paraId="6AAD5C96" w14:textId="77777777" w:rsidTr="009C52C7">
        <w:trPr>
          <w:jc w:val="center"/>
        </w:trPr>
        <w:tc>
          <w:tcPr>
            <w:tcW w:w="3969" w:type="dxa"/>
          </w:tcPr>
          <w:p w14:paraId="63DED841" w14:textId="7F7243EA"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7D5A0208" w14:textId="771B2F3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disse, Herre, og alle dem, hvis navne vi har nævnt, samt dem, vi ikke har nævnt.</w:t>
            </w:r>
          </w:p>
        </w:tc>
        <w:tc>
          <w:tcPr>
            <w:tcW w:w="3969" w:type="dxa"/>
          </w:tcPr>
          <w:p w14:paraId="68EF6FFA" w14:textId="62171942"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10CF607" w14:textId="44A7B4B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Those, O Lord, and everyone whose names we have mentioned; and those we have not mentioned.</w:t>
            </w:r>
          </w:p>
        </w:tc>
        <w:tc>
          <w:tcPr>
            <w:tcW w:w="2552" w:type="dxa"/>
          </w:tcPr>
          <w:p w14:paraId="70CDBE94"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9472D9A" w14:textId="3F781945"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وهؤلاء وكل أحد، يا رب، الذين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ذكرنا أسماءهم، والذين لم</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نذكرهم</w:t>
            </w:r>
          </w:p>
        </w:tc>
      </w:tr>
      <w:tr w:rsidR="005A73EF" w:rsidRPr="009B270D" w14:paraId="0656B733" w14:textId="77777777" w:rsidTr="009C52C7">
        <w:trPr>
          <w:jc w:val="center"/>
        </w:trPr>
        <w:tc>
          <w:tcPr>
            <w:tcW w:w="3969" w:type="dxa"/>
          </w:tcPr>
          <w:p w14:paraId="17C5E486" w14:textId="17F6950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Dem, som vi hver især har i tankerne, og dem, vi ikke er opmærksomme på.</w:t>
            </w:r>
          </w:p>
        </w:tc>
        <w:tc>
          <w:tcPr>
            <w:tcW w:w="3969" w:type="dxa"/>
          </w:tcPr>
          <w:p w14:paraId="1DDCB017" w14:textId="69BFC72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Those whom each one of us has in mind and those who are not in mind.</w:t>
            </w:r>
          </w:p>
        </w:tc>
        <w:tc>
          <w:tcPr>
            <w:tcW w:w="2552" w:type="dxa"/>
          </w:tcPr>
          <w:p w14:paraId="365C19CE" w14:textId="0A266AD6"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الذين في فكر كل واحد منا،</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والذين ليسوا فينا</w:t>
            </w:r>
            <w:r w:rsidRPr="0019613F">
              <w:rPr>
                <w:rFonts w:asciiTheme="majorBidi" w:hAnsiTheme="majorBidi" w:cstheme="majorBidi"/>
                <w:b/>
                <w:bCs/>
                <w:sz w:val="24"/>
                <w:szCs w:val="24"/>
                <w:lang w:val="en-US"/>
              </w:rPr>
              <w:t>.</w:t>
            </w:r>
          </w:p>
        </w:tc>
      </w:tr>
      <w:tr w:rsidR="005A73EF" w:rsidRPr="009B270D" w14:paraId="3996713D" w14:textId="77777777" w:rsidTr="009C52C7">
        <w:trPr>
          <w:jc w:val="center"/>
        </w:trPr>
        <w:tc>
          <w:tcPr>
            <w:tcW w:w="3969" w:type="dxa"/>
          </w:tcPr>
          <w:p w14:paraId="47BEDE51" w14:textId="0FFF72B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Dem, som er sovet hen og har lagt sig til hvile i tro på Kristus.</w:t>
            </w:r>
          </w:p>
        </w:tc>
        <w:tc>
          <w:tcPr>
            <w:tcW w:w="3969" w:type="dxa"/>
          </w:tcPr>
          <w:p w14:paraId="0063AB83" w14:textId="55E1C87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Those who have fallen asleep and reposed in the faith of Christ.</w:t>
            </w:r>
          </w:p>
        </w:tc>
        <w:tc>
          <w:tcPr>
            <w:tcW w:w="2552" w:type="dxa"/>
          </w:tcPr>
          <w:p w14:paraId="0AB76B27" w14:textId="0B38730D"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الذين رقدوا وتنيحوا في الايمان</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بالمسيح</w:t>
            </w:r>
            <w:r w:rsidRPr="004319C3">
              <w:rPr>
                <w:rFonts w:asciiTheme="majorBidi" w:hAnsiTheme="majorBidi" w:cstheme="majorBidi"/>
                <w:b/>
                <w:bCs/>
                <w:sz w:val="24"/>
                <w:szCs w:val="24"/>
                <w:lang w:val="en-US"/>
              </w:rPr>
              <w:t>.</w:t>
            </w:r>
          </w:p>
        </w:tc>
      </w:tr>
      <w:tr w:rsidR="009C52C7" w:rsidRPr="009B270D" w14:paraId="1EFB6424" w14:textId="77777777" w:rsidTr="009C52C7">
        <w:trPr>
          <w:jc w:val="center"/>
        </w:trPr>
        <w:tc>
          <w:tcPr>
            <w:tcW w:w="3969" w:type="dxa"/>
          </w:tcPr>
          <w:p w14:paraId="7D2AAC20"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691A4EB8"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314AD5DE" w14:textId="77777777" w:rsidR="009C52C7" w:rsidRPr="004319C3" w:rsidRDefault="009C52C7" w:rsidP="005A73EF">
            <w:pPr>
              <w:autoSpaceDE w:val="0"/>
              <w:autoSpaceDN w:val="0"/>
              <w:bidi/>
              <w:adjustRightInd w:val="0"/>
              <w:jc w:val="both"/>
              <w:rPr>
                <w:rFonts w:asciiTheme="majorBidi" w:hAnsiTheme="majorBidi" w:cstheme="majorBidi"/>
                <w:b/>
                <w:bCs/>
                <w:sz w:val="24"/>
                <w:szCs w:val="24"/>
                <w:rtl/>
              </w:rPr>
            </w:pPr>
          </w:p>
        </w:tc>
      </w:tr>
      <w:tr w:rsidR="005A73EF" w:rsidRPr="009B270D" w14:paraId="0EEC0014" w14:textId="77777777" w:rsidTr="009C52C7">
        <w:trPr>
          <w:jc w:val="center"/>
        </w:trPr>
        <w:tc>
          <w:tcPr>
            <w:tcW w:w="3969" w:type="dxa"/>
          </w:tcPr>
          <w:p w14:paraId="5B83109C" w14:textId="647E2358"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Her nævner præsten afdødes navn og lægger en skefuld røgelse i karret med hånden dækket af servietten. Og diakonen siger:</w:t>
            </w:r>
          </w:p>
        </w:tc>
        <w:tc>
          <w:tcPr>
            <w:tcW w:w="3969" w:type="dxa"/>
          </w:tcPr>
          <w:p w14:paraId="4E210AF6" w14:textId="561ED064"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mentions the name(s) of the departed and, with his hand covered with a veil, puts a spoonful of incense in the censer.</w:t>
            </w:r>
          </w:p>
        </w:tc>
        <w:tc>
          <w:tcPr>
            <w:tcW w:w="2552" w:type="dxa"/>
          </w:tcPr>
          <w:p w14:paraId="64AE547C" w14:textId="10D43B5D" w:rsidR="004366FC" w:rsidRPr="00C06844" w:rsidRDefault="004366FC" w:rsidP="005A73E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يذكر الكاهن اسم المتنيح ويضع يد بخور</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في المجمرة ويده مستورة بلفافة</w:t>
            </w:r>
            <w:r w:rsidRPr="00C06844">
              <w:rPr>
                <w:rFonts w:asciiTheme="majorBidi" w:hAnsiTheme="majorBidi" w:cstheme="majorBidi"/>
                <w:b/>
                <w:bCs/>
                <w:color w:val="1F497D" w:themeColor="text2"/>
                <w:sz w:val="24"/>
                <w:szCs w:val="24"/>
                <w:rtl/>
                <w:lang w:val="en-US"/>
              </w:rPr>
              <w:t>.</w:t>
            </w:r>
          </w:p>
        </w:tc>
      </w:tr>
      <w:tr w:rsidR="005A73EF" w:rsidRPr="009B270D" w14:paraId="6222FFF7" w14:textId="77777777" w:rsidTr="009C52C7">
        <w:trPr>
          <w:jc w:val="center"/>
        </w:trPr>
        <w:tc>
          <w:tcPr>
            <w:tcW w:w="3969" w:type="dxa"/>
          </w:tcPr>
          <w:p w14:paraId="5806E1E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0ECBA961" w14:textId="1B14DD5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vore fædre og brødre, som er hensovede og fra fordum har lagt sig til hvile i troen på Kristus:</w:t>
            </w:r>
          </w:p>
        </w:tc>
        <w:tc>
          <w:tcPr>
            <w:tcW w:w="3969" w:type="dxa"/>
          </w:tcPr>
          <w:p w14:paraId="0A7B3F13" w14:textId="2B30DC8F"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Then the deacon says:</w:t>
            </w:r>
          </w:p>
          <w:p w14:paraId="362DA4DD" w14:textId="352F7CC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Pray for our fathers and brethren who have fallen asleep and reposed in the faith of Christ since the beginning.</w:t>
            </w:r>
          </w:p>
        </w:tc>
        <w:tc>
          <w:tcPr>
            <w:tcW w:w="2552" w:type="dxa"/>
          </w:tcPr>
          <w:p w14:paraId="79D336C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ثم يقول الشماس</w:t>
            </w:r>
            <w:r w:rsidRPr="004319C3">
              <w:rPr>
                <w:rFonts w:asciiTheme="majorBidi" w:hAnsiTheme="majorBidi" w:cstheme="majorBidi"/>
                <w:b/>
                <w:bCs/>
                <w:color w:val="C10000"/>
                <w:sz w:val="24"/>
                <w:szCs w:val="24"/>
                <w:lang w:val="en-US"/>
              </w:rPr>
              <w:t>:</w:t>
            </w:r>
          </w:p>
          <w:p w14:paraId="101A75B9" w14:textId="13516A0C"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اطلبوا عن آبائنا وإخوتنا الذين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رقدوا، وتنيحوا في الإيمان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بالمسيح منذ البدء</w:t>
            </w:r>
            <w:r w:rsidRPr="004319C3">
              <w:rPr>
                <w:rFonts w:asciiTheme="majorBidi" w:hAnsiTheme="majorBidi" w:cstheme="majorBidi"/>
                <w:b/>
                <w:bCs/>
                <w:color w:val="000000"/>
                <w:sz w:val="24"/>
                <w:szCs w:val="24"/>
                <w:lang w:val="en-US"/>
              </w:rPr>
              <w:t>.</w:t>
            </w:r>
          </w:p>
        </w:tc>
      </w:tr>
      <w:tr w:rsidR="005A73EF" w:rsidRPr="009B270D" w14:paraId="1329E97A" w14:textId="77777777" w:rsidTr="009C52C7">
        <w:trPr>
          <w:jc w:val="center"/>
        </w:trPr>
        <w:tc>
          <w:tcPr>
            <w:tcW w:w="3969" w:type="dxa"/>
          </w:tcPr>
          <w:p w14:paraId="73C284B0" w14:textId="71EC149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Vore hellige fædre ærkebiskopperne og vore fædre biskopperne; vore fædre provsterne og vore fædre præsterne tillige med vore brødre diakonerne; vore fædre munkene og vore fædre lægmændene; og for alle kristnes hvile</w:t>
            </w:r>
            <w:r w:rsidR="00BB23FC" w:rsidRPr="004332C7">
              <w:rPr>
                <w:rFonts w:asciiTheme="majorBidi" w:hAnsiTheme="majorBidi" w:cstheme="majorBidi"/>
                <w:sz w:val="24"/>
                <w:szCs w:val="24"/>
              </w:rPr>
              <w:t>.</w:t>
            </w:r>
          </w:p>
        </w:tc>
        <w:tc>
          <w:tcPr>
            <w:tcW w:w="3969" w:type="dxa"/>
          </w:tcPr>
          <w:p w14:paraId="08694B9A" w14:textId="20DB147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Our holy fathers, the archbishops, our fathers the bishops, our fathers the hegumens, our fathers the priests, our brothers the deacons, our fathers the monks, and our fathers the laymen, and for the full repose of all Christians.</w:t>
            </w:r>
          </w:p>
        </w:tc>
        <w:tc>
          <w:tcPr>
            <w:tcW w:w="2552" w:type="dxa"/>
          </w:tcPr>
          <w:p w14:paraId="4A860991" w14:textId="55E4A9D8"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آبائنا القديسين رؤساء الأساقفة،</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وآبائنا الأساقفة، وآبائنا</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القمامصة، وآبائنا القسوس</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وإخوتنا الشمامسة، وآبائنا</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الرهبان، وآبائنا العلمانيين، وعن</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نياح كل المسيحيين</w:t>
            </w:r>
            <w:r w:rsidRPr="004319C3">
              <w:rPr>
                <w:rFonts w:asciiTheme="majorBidi" w:hAnsiTheme="majorBidi" w:cstheme="majorBidi"/>
                <w:b/>
                <w:bCs/>
                <w:sz w:val="24"/>
                <w:szCs w:val="24"/>
                <w:lang w:val="en-US"/>
              </w:rPr>
              <w:t>.</w:t>
            </w:r>
          </w:p>
        </w:tc>
      </w:tr>
      <w:tr w:rsidR="005A73EF" w:rsidRPr="009B270D" w14:paraId="7256310F" w14:textId="77777777" w:rsidTr="009C52C7">
        <w:trPr>
          <w:jc w:val="center"/>
        </w:trPr>
        <w:tc>
          <w:tcPr>
            <w:tcW w:w="3969" w:type="dxa"/>
          </w:tcPr>
          <w:p w14:paraId="49EEB314" w14:textId="02C5416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at Kristus, vor Gud, vil give alle deres sjæle hvile i glædens Paradis. Og hvad os selv angår, at han må vise os nåde og tilgive os vore synder.</w:t>
            </w:r>
          </w:p>
        </w:tc>
        <w:tc>
          <w:tcPr>
            <w:tcW w:w="3969" w:type="dxa"/>
          </w:tcPr>
          <w:p w14:paraId="6558E439" w14:textId="646ABDA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Christ our God may repose all their souls in the paradise of joy, and we too, accord mercy unto us, and forgive us our sins.</w:t>
            </w:r>
          </w:p>
        </w:tc>
        <w:tc>
          <w:tcPr>
            <w:tcW w:w="2552" w:type="dxa"/>
          </w:tcPr>
          <w:p w14:paraId="1E38565F" w14:textId="66AC6C7A"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لكي المسيح إلهنا ينيح نفوسهم</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أجمعين في فردوس النعيم، ونحن</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أيضا يصنع معنا رحمة ، ويغفر</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لنا خطايانا</w:t>
            </w:r>
            <w:r w:rsidRPr="004319C3">
              <w:rPr>
                <w:rFonts w:asciiTheme="majorBidi" w:hAnsiTheme="majorBidi" w:cstheme="majorBidi"/>
                <w:b/>
                <w:bCs/>
                <w:sz w:val="24"/>
                <w:szCs w:val="24"/>
                <w:lang w:val="en-US"/>
              </w:rPr>
              <w:t>.</w:t>
            </w:r>
          </w:p>
        </w:tc>
      </w:tr>
      <w:tr w:rsidR="00DF3525" w:rsidRPr="009B270D" w14:paraId="551D58C2" w14:textId="77777777" w:rsidTr="009C52C7">
        <w:trPr>
          <w:jc w:val="center"/>
        </w:trPr>
        <w:tc>
          <w:tcPr>
            <w:tcW w:w="3969" w:type="dxa"/>
          </w:tcPr>
          <w:p w14:paraId="768A8772"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3B7B0C16"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7A8B8294" w14:textId="77777777" w:rsidR="00DF3525" w:rsidRPr="004319C3" w:rsidRDefault="00DF3525" w:rsidP="005A73EF">
            <w:pPr>
              <w:autoSpaceDE w:val="0"/>
              <w:autoSpaceDN w:val="0"/>
              <w:bidi/>
              <w:adjustRightInd w:val="0"/>
              <w:jc w:val="both"/>
              <w:rPr>
                <w:rFonts w:asciiTheme="majorBidi" w:hAnsiTheme="majorBidi" w:cstheme="majorBidi"/>
                <w:b/>
                <w:bCs/>
                <w:sz w:val="24"/>
                <w:szCs w:val="24"/>
                <w:rtl/>
              </w:rPr>
            </w:pPr>
          </w:p>
        </w:tc>
      </w:tr>
      <w:tr w:rsidR="005A73EF" w:rsidRPr="004332C7" w14:paraId="195C6D24" w14:textId="77777777" w:rsidTr="009C52C7">
        <w:trPr>
          <w:jc w:val="center"/>
        </w:trPr>
        <w:tc>
          <w:tcPr>
            <w:tcW w:w="3969" w:type="dxa"/>
          </w:tcPr>
          <w:p w14:paraId="20D6F2D9" w14:textId="3B537D8C"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6FA4EF47" w14:textId="30FCF123" w:rsidR="004366FC" w:rsidRPr="004332C7" w:rsidRDefault="001F0C62" w:rsidP="00C767E9">
            <w:pPr>
              <w:jc w:val="both"/>
              <w:rPr>
                <w:rFonts w:asciiTheme="majorBidi" w:hAnsiTheme="majorBidi" w:cstheme="majorBidi"/>
                <w:sz w:val="24"/>
                <w:szCs w:val="24"/>
              </w:rPr>
            </w:pPr>
            <w:r>
              <w:rPr>
                <w:rFonts w:asciiTheme="majorBidi" w:hAnsiTheme="majorBidi" w:cstheme="majorBidi"/>
                <w:color w:val="000000"/>
                <w:sz w:val="24"/>
                <w:szCs w:val="24"/>
              </w:rPr>
              <w:t>Herre, forbarm dig</w:t>
            </w:r>
          </w:p>
        </w:tc>
        <w:tc>
          <w:tcPr>
            <w:tcW w:w="3969" w:type="dxa"/>
          </w:tcPr>
          <w:p w14:paraId="3B7A1D62" w14:textId="0C8A1CCA" w:rsidR="004366FC"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57C671D" w14:textId="56C61CA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rPr>
              <w:t>Lord have mercy.</w:t>
            </w:r>
          </w:p>
        </w:tc>
        <w:tc>
          <w:tcPr>
            <w:tcW w:w="2552" w:type="dxa"/>
          </w:tcPr>
          <w:p w14:paraId="0945392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308C81CD" w14:textId="3FADB5BA" w:rsidR="004366FC" w:rsidRPr="004319C3" w:rsidRDefault="004366FC" w:rsidP="00C767E9">
            <w:pPr>
              <w:bidi/>
              <w:jc w:val="both"/>
              <w:rPr>
                <w:rFonts w:asciiTheme="majorBidi" w:hAnsiTheme="majorBidi" w:cstheme="majorBidi"/>
                <w:b/>
                <w:bCs/>
                <w:sz w:val="24"/>
                <w:szCs w:val="24"/>
              </w:rPr>
            </w:pPr>
            <w:r w:rsidRPr="004319C3">
              <w:rPr>
                <w:rFonts w:asciiTheme="majorBidi" w:hAnsiTheme="majorBidi" w:cstheme="majorBidi"/>
                <w:b/>
                <w:bCs/>
                <w:color w:val="000000"/>
                <w:sz w:val="24"/>
                <w:szCs w:val="24"/>
                <w:rtl/>
              </w:rPr>
              <w:t>يا ربُ إرحم</w:t>
            </w:r>
            <w:r w:rsidRPr="004319C3">
              <w:rPr>
                <w:rFonts w:asciiTheme="majorBidi" w:hAnsiTheme="majorBidi" w:cstheme="majorBidi"/>
                <w:b/>
                <w:bCs/>
                <w:color w:val="000000"/>
                <w:sz w:val="24"/>
                <w:szCs w:val="24"/>
              </w:rPr>
              <w:t>.</w:t>
            </w:r>
          </w:p>
        </w:tc>
      </w:tr>
      <w:tr w:rsidR="00DF3525" w:rsidRPr="004332C7" w14:paraId="1703FD4F" w14:textId="77777777" w:rsidTr="009C52C7">
        <w:trPr>
          <w:jc w:val="center"/>
        </w:trPr>
        <w:tc>
          <w:tcPr>
            <w:tcW w:w="3969" w:type="dxa"/>
          </w:tcPr>
          <w:p w14:paraId="6BA03042"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B684796"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6A8F502F"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575BF94F" w14:textId="77777777" w:rsidTr="009C52C7">
        <w:trPr>
          <w:jc w:val="center"/>
        </w:trPr>
        <w:tc>
          <w:tcPr>
            <w:tcW w:w="3969" w:type="dxa"/>
          </w:tcPr>
          <w:p w14:paraId="06217B63" w14:textId="08DFB536" w:rsidR="004366FC" w:rsidRPr="004332C7" w:rsidRDefault="004E453E" w:rsidP="00C767E9">
            <w:pPr>
              <w:jc w:val="both"/>
              <w:rPr>
                <w:rFonts w:asciiTheme="majorBidi" w:hAnsiTheme="majorBidi" w:cstheme="majorBidi"/>
                <w:sz w:val="24"/>
                <w:szCs w:val="24"/>
              </w:rPr>
            </w:pPr>
            <w:r w:rsidRPr="004332C7">
              <w:rPr>
                <w:rFonts w:asciiTheme="majorBidi" w:hAnsiTheme="majorBidi" w:cstheme="majorBidi"/>
                <w:b/>
                <w:bCs/>
                <w:color w:val="C10000"/>
                <w:sz w:val="24"/>
                <w:szCs w:val="24"/>
              </w:rPr>
              <w:t>Præst</w:t>
            </w:r>
            <w:r w:rsidR="00BB23FC" w:rsidRPr="004332C7">
              <w:rPr>
                <w:rFonts w:asciiTheme="majorBidi" w:hAnsiTheme="majorBidi" w:cstheme="majorBidi"/>
                <w:color w:val="C10000"/>
                <w:sz w:val="24"/>
                <w:szCs w:val="24"/>
              </w:rPr>
              <w:t>:</w:t>
            </w:r>
          </w:p>
          <w:p w14:paraId="09D3C57D" w14:textId="4D873E2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skænk alle deres sjæle et hvilested i vore hellige fædre Abrahams og Isaks og Jakobs skød.</w:t>
            </w:r>
          </w:p>
        </w:tc>
        <w:tc>
          <w:tcPr>
            <w:tcW w:w="3969" w:type="dxa"/>
          </w:tcPr>
          <w:p w14:paraId="58678EE5"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1C4C03DC" w14:textId="17E1BA4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Graciously accord, O Lord, repose all their souls in the bosom of our Holy fathers, Abraham, </w:t>
            </w:r>
            <w:proofErr w:type="gramStart"/>
            <w:r w:rsidRPr="004332C7">
              <w:rPr>
                <w:rFonts w:asciiTheme="majorBidi" w:hAnsiTheme="majorBidi" w:cstheme="majorBidi"/>
                <w:color w:val="000000"/>
                <w:sz w:val="24"/>
                <w:szCs w:val="24"/>
                <w:lang w:val="en-US"/>
              </w:rPr>
              <w:t>Isaac</w:t>
            </w:r>
            <w:proofErr w:type="gramEnd"/>
            <w:r w:rsidRPr="004332C7">
              <w:rPr>
                <w:rFonts w:asciiTheme="majorBidi" w:hAnsiTheme="majorBidi" w:cstheme="majorBidi"/>
                <w:color w:val="000000"/>
                <w:sz w:val="24"/>
                <w:szCs w:val="24"/>
                <w:lang w:val="en-US"/>
              </w:rPr>
              <w:t xml:space="preserve"> and Jacob.</w:t>
            </w:r>
          </w:p>
        </w:tc>
        <w:tc>
          <w:tcPr>
            <w:tcW w:w="2552" w:type="dxa"/>
          </w:tcPr>
          <w:p w14:paraId="49B46D38"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2B3CD249" w14:textId="45F045B8"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تفضل يا رب نيح نفوسهم جميعا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في حضن آبائنا القديسين،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ابراهيم وإسحق ويعقوب</w:t>
            </w:r>
            <w:r w:rsidRPr="004319C3">
              <w:rPr>
                <w:rFonts w:asciiTheme="majorBidi" w:hAnsiTheme="majorBidi" w:cstheme="majorBidi"/>
                <w:b/>
                <w:bCs/>
                <w:color w:val="000000"/>
                <w:sz w:val="24"/>
                <w:szCs w:val="24"/>
                <w:lang w:val="en-US"/>
              </w:rPr>
              <w:t>.</w:t>
            </w:r>
          </w:p>
        </w:tc>
      </w:tr>
      <w:tr w:rsidR="005A73EF" w:rsidRPr="009B270D" w14:paraId="7F623D99" w14:textId="77777777" w:rsidTr="009C52C7">
        <w:trPr>
          <w:jc w:val="center"/>
        </w:trPr>
        <w:tc>
          <w:tcPr>
            <w:tcW w:w="3969" w:type="dxa"/>
          </w:tcPr>
          <w:p w14:paraId="7E782DC7" w14:textId="0A9A03E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Giv dem næring på et grønt sted, ved hvilens vande, i glædens Paradis -</w:t>
            </w:r>
          </w:p>
        </w:tc>
        <w:tc>
          <w:tcPr>
            <w:tcW w:w="3969" w:type="dxa"/>
          </w:tcPr>
          <w:p w14:paraId="63812294" w14:textId="5194B3F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Sustain them in a green pasture, by the water of rest in the paradise of joy.</w:t>
            </w:r>
          </w:p>
        </w:tc>
        <w:tc>
          <w:tcPr>
            <w:tcW w:w="2552" w:type="dxa"/>
          </w:tcPr>
          <w:p w14:paraId="6C186832" w14:textId="412D6BF8"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عُلهُم في موضعِ خضرة، علي</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ماءِ الراحةِ في فردوسِ النعيمِ</w:t>
            </w:r>
            <w:r w:rsidRPr="004319C3">
              <w:rPr>
                <w:rFonts w:asciiTheme="majorBidi" w:hAnsiTheme="majorBidi" w:cstheme="majorBidi"/>
                <w:b/>
                <w:bCs/>
                <w:sz w:val="24"/>
                <w:szCs w:val="24"/>
                <w:lang w:val="en-US"/>
              </w:rPr>
              <w:t xml:space="preserve"> .</w:t>
            </w:r>
          </w:p>
        </w:tc>
      </w:tr>
      <w:tr w:rsidR="005A73EF" w:rsidRPr="009B270D" w14:paraId="61FF0F6F" w14:textId="77777777" w:rsidTr="009C52C7">
        <w:trPr>
          <w:jc w:val="center"/>
        </w:trPr>
        <w:tc>
          <w:tcPr>
            <w:tcW w:w="3969" w:type="dxa"/>
          </w:tcPr>
          <w:p w14:paraId="76E20519" w14:textId="26A94A2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stedet, hvorfra hjertesorg, bedrøvelse og suk er flygtet - i lyset af dine hellige.</w:t>
            </w:r>
          </w:p>
        </w:tc>
        <w:tc>
          <w:tcPr>
            <w:tcW w:w="3969" w:type="dxa"/>
          </w:tcPr>
          <w:p w14:paraId="57EA8D49" w14:textId="478F078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place out of which grief, sorrow and groaning have fled away, in the light of Your saints.</w:t>
            </w:r>
          </w:p>
        </w:tc>
        <w:tc>
          <w:tcPr>
            <w:tcW w:w="2552" w:type="dxa"/>
          </w:tcPr>
          <w:p w14:paraId="5C3B1770" w14:textId="731C74FE"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الموضع الذي هرب منه الحزنُ</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والكآبةُ والتنهدُ في نوِر قديسيك</w:t>
            </w:r>
            <w:r w:rsidRPr="004319C3">
              <w:rPr>
                <w:rFonts w:asciiTheme="majorBidi" w:hAnsiTheme="majorBidi" w:cstheme="majorBidi"/>
                <w:b/>
                <w:bCs/>
                <w:sz w:val="24"/>
                <w:szCs w:val="24"/>
                <w:lang w:val="en-US"/>
              </w:rPr>
              <w:t>.</w:t>
            </w:r>
          </w:p>
        </w:tc>
      </w:tr>
      <w:tr w:rsidR="00DF3525" w:rsidRPr="009B270D" w14:paraId="3BB321FD" w14:textId="77777777" w:rsidTr="009C52C7">
        <w:trPr>
          <w:jc w:val="center"/>
        </w:trPr>
        <w:tc>
          <w:tcPr>
            <w:tcW w:w="3969" w:type="dxa"/>
          </w:tcPr>
          <w:p w14:paraId="6AB7A110"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21AACF29"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30DA2466" w14:textId="77777777" w:rsidR="00DF3525" w:rsidRPr="004319C3" w:rsidRDefault="00DF3525" w:rsidP="005A73EF">
            <w:pPr>
              <w:autoSpaceDE w:val="0"/>
              <w:autoSpaceDN w:val="0"/>
              <w:bidi/>
              <w:adjustRightInd w:val="0"/>
              <w:jc w:val="both"/>
              <w:rPr>
                <w:rFonts w:asciiTheme="majorBidi" w:hAnsiTheme="majorBidi" w:cstheme="majorBidi"/>
                <w:b/>
                <w:bCs/>
                <w:sz w:val="24"/>
                <w:szCs w:val="24"/>
                <w:rtl/>
              </w:rPr>
            </w:pPr>
          </w:p>
        </w:tc>
      </w:tr>
      <w:tr w:rsidR="005A73EF" w:rsidRPr="004332C7" w14:paraId="060BAC1B" w14:textId="77777777" w:rsidTr="009C52C7">
        <w:trPr>
          <w:jc w:val="center"/>
        </w:trPr>
        <w:tc>
          <w:tcPr>
            <w:tcW w:w="3969" w:type="dxa"/>
          </w:tcPr>
          <w:p w14:paraId="12E8C84F" w14:textId="77777777" w:rsidR="004366FC" w:rsidRPr="00CD1A44" w:rsidRDefault="004366FC" w:rsidP="00C767E9">
            <w:pPr>
              <w:autoSpaceDE w:val="0"/>
              <w:autoSpaceDN w:val="0"/>
              <w:adjustRightInd w:val="0"/>
              <w:jc w:val="both"/>
              <w:rPr>
                <w:rFonts w:asciiTheme="majorBidi" w:hAnsiTheme="majorBidi" w:cstheme="majorBidi"/>
                <w:b/>
                <w:bCs/>
                <w:color w:val="C10000"/>
                <w:sz w:val="24"/>
                <w:szCs w:val="24"/>
              </w:rPr>
            </w:pPr>
            <w:r w:rsidRPr="00CD1A44">
              <w:rPr>
                <w:rFonts w:asciiTheme="majorBidi" w:hAnsiTheme="majorBidi" w:cstheme="majorBidi"/>
                <w:b/>
                <w:bCs/>
                <w:color w:val="C10000"/>
                <w:sz w:val="24"/>
                <w:szCs w:val="24"/>
              </w:rPr>
              <w:t>Diakon:</w:t>
            </w:r>
          </w:p>
          <w:p w14:paraId="10FFF6CF" w14:textId="023E55B1" w:rsidR="004366FC" w:rsidRPr="004332C7" w:rsidRDefault="004366FC" w:rsidP="000022D0">
            <w:pPr>
              <w:jc w:val="both"/>
              <w:rPr>
                <w:rFonts w:asciiTheme="majorBidi" w:hAnsiTheme="majorBidi" w:cstheme="majorBidi"/>
                <w:sz w:val="24"/>
                <w:szCs w:val="24"/>
              </w:rPr>
            </w:pPr>
            <w:r w:rsidRPr="00CD1A44">
              <w:rPr>
                <w:rFonts w:asciiTheme="majorBidi" w:hAnsiTheme="majorBidi" w:cstheme="majorBidi"/>
                <w:sz w:val="24"/>
                <w:szCs w:val="24"/>
              </w:rPr>
              <w:t>Den store Abba Antonius, den oprigtige Abba Paul, de</w:t>
            </w:r>
            <w:r w:rsidR="000022D0" w:rsidRPr="00CD1A44">
              <w:rPr>
                <w:rFonts w:asciiTheme="majorBidi" w:hAnsiTheme="majorBidi" w:cstheme="majorBidi"/>
                <w:sz w:val="24"/>
                <w:szCs w:val="24"/>
              </w:rPr>
              <w:t xml:space="preserve"> </w:t>
            </w:r>
            <w:r w:rsidRPr="00CD1A44">
              <w:rPr>
                <w:rFonts w:asciiTheme="majorBidi" w:hAnsiTheme="majorBidi" w:cstheme="majorBidi"/>
                <w:sz w:val="24"/>
                <w:szCs w:val="24"/>
              </w:rPr>
              <w:t>3 hellige Macarii, Abba Johannes den korte, Abba Pishoi, Abba Paul, vore hellige romerske fædre Maximus og Do­ mitius, Abba Moses, Abba Johannes Kame, Abba Daniel,</w:t>
            </w:r>
            <w:r w:rsidR="000022D0" w:rsidRPr="00CD1A44">
              <w:rPr>
                <w:rFonts w:asciiTheme="majorBidi" w:hAnsiTheme="majorBidi" w:cstheme="majorBidi"/>
                <w:sz w:val="24"/>
                <w:szCs w:val="24"/>
              </w:rPr>
              <w:t xml:space="preserve"> </w:t>
            </w:r>
            <w:r w:rsidRPr="00CD1A44">
              <w:rPr>
                <w:rFonts w:asciiTheme="majorBidi" w:hAnsiTheme="majorBidi" w:cstheme="majorBidi"/>
                <w:sz w:val="24"/>
                <w:szCs w:val="24"/>
              </w:rPr>
              <w:t xml:space="preserve">Abba Isidorus, Abba Pachom, Abba Shenute, Abba Pafnu­ te, Abba Parsoma og Abba Tedji. </w:t>
            </w:r>
            <w:r w:rsidRPr="004332C7">
              <w:rPr>
                <w:rFonts w:asciiTheme="majorBidi" w:hAnsiTheme="majorBidi" w:cstheme="majorBidi"/>
                <w:sz w:val="24"/>
                <w:szCs w:val="24"/>
              </w:rPr>
              <w:t>Og alle, som har givet ortodoks undervisning i sandhedens ord, ortodokse biskopper, præster, diakoner, præsteskab og lægfolk og alle ortodokse.</w:t>
            </w:r>
          </w:p>
        </w:tc>
        <w:tc>
          <w:tcPr>
            <w:tcW w:w="3969" w:type="dxa"/>
          </w:tcPr>
          <w:p w14:paraId="32532767"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46AC22BD" w14:textId="3B1B64A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000000"/>
                <w:sz w:val="24"/>
                <w:szCs w:val="24"/>
                <w:lang w:val="en-US"/>
              </w:rPr>
              <w:t xml:space="preserve">The great Abba Anthony, and the righteous Abba Paul, the three saints Abba </w:t>
            </w:r>
            <w:proofErr w:type="spellStart"/>
            <w:r w:rsidRPr="004332C7">
              <w:rPr>
                <w:rFonts w:asciiTheme="majorBidi" w:hAnsiTheme="majorBidi" w:cstheme="majorBidi"/>
                <w:color w:val="000000"/>
                <w:sz w:val="24"/>
                <w:szCs w:val="24"/>
                <w:lang w:val="en-US"/>
              </w:rPr>
              <w:t>Macarii</w:t>
            </w:r>
            <w:proofErr w:type="spellEnd"/>
            <w:r w:rsidRPr="004332C7">
              <w:rPr>
                <w:rFonts w:asciiTheme="majorBidi" w:hAnsiTheme="majorBidi" w:cstheme="majorBidi"/>
                <w:color w:val="000000"/>
                <w:sz w:val="24"/>
                <w:szCs w:val="24"/>
                <w:lang w:val="en-US"/>
              </w:rPr>
              <w:t xml:space="preserve">, Abba John the short, Abba </w:t>
            </w:r>
            <w:proofErr w:type="spellStart"/>
            <w:r w:rsidRPr="004332C7">
              <w:rPr>
                <w:rFonts w:asciiTheme="majorBidi" w:hAnsiTheme="majorBidi" w:cstheme="majorBidi"/>
                <w:color w:val="000000"/>
                <w:sz w:val="24"/>
                <w:szCs w:val="24"/>
                <w:lang w:val="en-US"/>
              </w:rPr>
              <w:t>Pishoy</w:t>
            </w:r>
            <w:proofErr w:type="spellEnd"/>
            <w:r w:rsidRPr="004332C7">
              <w:rPr>
                <w:rFonts w:asciiTheme="majorBidi" w:hAnsiTheme="majorBidi" w:cstheme="majorBidi"/>
                <w:color w:val="000000"/>
                <w:sz w:val="24"/>
                <w:szCs w:val="24"/>
                <w:lang w:val="en-US"/>
              </w:rPr>
              <w:t xml:space="preserve">, Abba Paul, our holy Roman fathers Maximus and </w:t>
            </w:r>
            <w:proofErr w:type="spellStart"/>
            <w:r w:rsidRPr="004332C7">
              <w:rPr>
                <w:rFonts w:asciiTheme="majorBidi" w:hAnsiTheme="majorBidi" w:cstheme="majorBidi"/>
                <w:color w:val="000000"/>
                <w:sz w:val="24"/>
                <w:szCs w:val="24"/>
                <w:lang w:val="en-US"/>
              </w:rPr>
              <w:t>Dometius</w:t>
            </w:r>
            <w:proofErr w:type="spellEnd"/>
            <w:r w:rsidRPr="004332C7">
              <w:rPr>
                <w:rFonts w:asciiTheme="majorBidi" w:hAnsiTheme="majorBidi" w:cstheme="majorBidi"/>
                <w:color w:val="000000"/>
                <w:sz w:val="24"/>
                <w:szCs w:val="24"/>
                <w:lang w:val="en-US"/>
              </w:rPr>
              <w:t xml:space="preserve">, Abba Moses, Abba John Kame, Abba Daniel, Abba Isidore, Abba </w:t>
            </w:r>
            <w:proofErr w:type="spellStart"/>
            <w:r w:rsidRPr="004332C7">
              <w:rPr>
                <w:rFonts w:asciiTheme="majorBidi" w:hAnsiTheme="majorBidi" w:cstheme="majorBidi"/>
                <w:color w:val="000000"/>
                <w:sz w:val="24"/>
                <w:szCs w:val="24"/>
                <w:lang w:val="en-US"/>
              </w:rPr>
              <w:t>Pachom</w:t>
            </w:r>
            <w:proofErr w:type="spellEnd"/>
            <w:r w:rsidRPr="004332C7">
              <w:rPr>
                <w:rFonts w:asciiTheme="majorBidi" w:hAnsiTheme="majorBidi" w:cstheme="majorBidi"/>
                <w:color w:val="000000"/>
                <w:sz w:val="24"/>
                <w:szCs w:val="24"/>
                <w:lang w:val="en-US"/>
              </w:rPr>
              <w:t xml:space="preserve">, Abba </w:t>
            </w:r>
            <w:proofErr w:type="spellStart"/>
            <w:r w:rsidRPr="004332C7">
              <w:rPr>
                <w:rFonts w:asciiTheme="majorBidi" w:hAnsiTheme="majorBidi" w:cstheme="majorBidi"/>
                <w:color w:val="000000"/>
                <w:sz w:val="24"/>
                <w:szCs w:val="24"/>
                <w:lang w:val="en-US"/>
              </w:rPr>
              <w:t>Shenoute</w:t>
            </w:r>
            <w:proofErr w:type="spellEnd"/>
            <w:r w:rsidRPr="004332C7">
              <w:rPr>
                <w:rFonts w:asciiTheme="majorBidi" w:hAnsiTheme="majorBidi" w:cstheme="majorBidi"/>
                <w:color w:val="000000"/>
                <w:sz w:val="24"/>
                <w:szCs w:val="24"/>
                <w:lang w:val="en-US"/>
              </w:rPr>
              <w:t xml:space="preserve"> and Abba </w:t>
            </w:r>
            <w:proofErr w:type="spellStart"/>
            <w:r w:rsidRPr="004332C7">
              <w:rPr>
                <w:rFonts w:asciiTheme="majorBidi" w:hAnsiTheme="majorBidi" w:cstheme="majorBidi"/>
                <w:color w:val="000000"/>
                <w:sz w:val="24"/>
                <w:szCs w:val="24"/>
                <w:lang w:val="en-US"/>
              </w:rPr>
              <w:t>Paphnoute</w:t>
            </w:r>
            <w:proofErr w:type="spellEnd"/>
            <w:r w:rsidRPr="004332C7">
              <w:rPr>
                <w:rFonts w:asciiTheme="majorBidi" w:hAnsiTheme="majorBidi" w:cstheme="majorBidi"/>
                <w:color w:val="000000"/>
                <w:sz w:val="24"/>
                <w:szCs w:val="24"/>
                <w:lang w:val="en-US"/>
              </w:rPr>
              <w:t xml:space="preserve">, Abba </w:t>
            </w:r>
            <w:proofErr w:type="spellStart"/>
            <w:r w:rsidRPr="004332C7">
              <w:rPr>
                <w:rFonts w:asciiTheme="majorBidi" w:hAnsiTheme="majorBidi" w:cstheme="majorBidi"/>
                <w:color w:val="000000"/>
                <w:sz w:val="24"/>
                <w:szCs w:val="24"/>
                <w:lang w:val="en-US"/>
              </w:rPr>
              <w:t>Parsoma</w:t>
            </w:r>
            <w:proofErr w:type="spellEnd"/>
            <w:r w:rsidRPr="004332C7">
              <w:rPr>
                <w:rFonts w:asciiTheme="majorBidi" w:hAnsiTheme="majorBidi" w:cstheme="majorBidi"/>
                <w:color w:val="000000"/>
                <w:sz w:val="24"/>
                <w:szCs w:val="24"/>
                <w:lang w:val="en-US"/>
              </w:rPr>
              <w:t xml:space="preserve">, Abba </w:t>
            </w:r>
            <w:proofErr w:type="spellStart"/>
            <w:r w:rsidRPr="004332C7">
              <w:rPr>
                <w:rFonts w:asciiTheme="majorBidi" w:hAnsiTheme="majorBidi" w:cstheme="majorBidi"/>
                <w:color w:val="000000"/>
                <w:sz w:val="24"/>
                <w:szCs w:val="24"/>
                <w:lang w:val="en-US"/>
              </w:rPr>
              <w:t>Teji</w:t>
            </w:r>
            <w:proofErr w:type="spellEnd"/>
            <w:r w:rsidRPr="004332C7">
              <w:rPr>
                <w:rFonts w:asciiTheme="majorBidi" w:hAnsiTheme="majorBidi" w:cstheme="majorBidi"/>
                <w:color w:val="000000"/>
                <w:sz w:val="24"/>
                <w:szCs w:val="24"/>
                <w:lang w:val="en-US"/>
              </w:rPr>
              <w:t>. And all those who have rightly taught the word of truth: the Orthodox bishops, priests, deacons, clergy, laity, and all the Orthodox people. Amen.</w:t>
            </w:r>
          </w:p>
        </w:tc>
        <w:tc>
          <w:tcPr>
            <w:tcW w:w="2552" w:type="dxa"/>
          </w:tcPr>
          <w:p w14:paraId="24F1F48D"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DF3525">
              <w:rPr>
                <w:rFonts w:asciiTheme="majorBidi" w:hAnsiTheme="majorBidi" w:cstheme="majorBidi"/>
                <w:b/>
                <w:bCs/>
                <w:color w:val="C10000"/>
                <w:sz w:val="24"/>
                <w:szCs w:val="24"/>
                <w:rtl/>
              </w:rPr>
              <w:t>ا</w:t>
            </w:r>
            <w:r w:rsidRPr="004319C3">
              <w:rPr>
                <w:rFonts w:asciiTheme="majorBidi" w:hAnsiTheme="majorBidi" w:cstheme="majorBidi"/>
                <w:b/>
                <w:bCs/>
                <w:color w:val="C10000"/>
                <w:sz w:val="24"/>
                <w:szCs w:val="24"/>
                <w:rtl/>
              </w:rPr>
              <w:t>لشماس</w:t>
            </w:r>
            <w:r w:rsidRPr="004319C3">
              <w:rPr>
                <w:rFonts w:asciiTheme="majorBidi" w:hAnsiTheme="majorBidi" w:cstheme="majorBidi"/>
                <w:b/>
                <w:bCs/>
                <w:color w:val="C10000"/>
                <w:sz w:val="24"/>
                <w:szCs w:val="24"/>
              </w:rPr>
              <w:t>:</w:t>
            </w:r>
          </w:p>
          <w:p w14:paraId="54BD87B2" w14:textId="4605905F" w:rsidR="004366FC" w:rsidRPr="004319C3" w:rsidRDefault="004366FC" w:rsidP="005A73EF">
            <w:pPr>
              <w:autoSpaceDE w:val="0"/>
              <w:autoSpaceDN w:val="0"/>
              <w:bidi/>
              <w:adjustRightInd w:val="0"/>
              <w:jc w:val="both"/>
              <w:rPr>
                <w:rFonts w:asciiTheme="majorBidi" w:hAnsiTheme="majorBidi" w:cstheme="majorBidi"/>
                <w:b/>
                <w:bCs/>
                <w:color w:val="000000"/>
                <w:sz w:val="24"/>
                <w:szCs w:val="24"/>
              </w:rPr>
            </w:pPr>
            <w:r w:rsidRPr="004319C3">
              <w:rPr>
                <w:rFonts w:asciiTheme="majorBidi" w:hAnsiTheme="majorBidi" w:cstheme="majorBidi"/>
                <w:b/>
                <w:bCs/>
                <w:color w:val="000000"/>
                <w:sz w:val="24"/>
                <w:szCs w:val="24"/>
                <w:rtl/>
              </w:rPr>
              <w:t>العظيم أنبا أنطونيوس، والبار</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أنبا بولا، والقديسون الثلاثة</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مقارات، أنبا يؤنس القصير، أنبا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بيشوي، أنبا بولا، أبوانا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القديسان الروميان مكسيموس</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ودوماديوس، أنبا موسى، أنبا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يؤانس كاما، أنبا دانيال، أنبا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ايسيذوروس، أنبا باخوم، أنبا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شنودة، وأنبا بفنوتى، أنبا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برسوم، أنبا رويس</w:t>
            </w:r>
            <w:r w:rsidRPr="004319C3">
              <w:rPr>
                <w:rFonts w:asciiTheme="majorBidi" w:hAnsiTheme="majorBidi" w:cstheme="majorBidi"/>
                <w:b/>
                <w:bCs/>
                <w:color w:val="000000"/>
                <w:sz w:val="24"/>
                <w:szCs w:val="24"/>
              </w:rPr>
              <w:t xml:space="preserve">. </w:t>
            </w:r>
            <w:r w:rsidRPr="004319C3">
              <w:rPr>
                <w:rFonts w:asciiTheme="majorBidi" w:hAnsiTheme="majorBidi" w:cstheme="majorBidi"/>
                <w:b/>
                <w:bCs/>
                <w:color w:val="000000"/>
                <w:sz w:val="24"/>
                <w:szCs w:val="24"/>
                <w:rtl/>
              </w:rPr>
              <w:t>وجميع الذين علموا كلمة الحق</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باستقامة، الأساقفة الارثوذكسيين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والقسوس والإكليروس</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والعلمانيون. هؤلاء وجميع</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الارثوذكسيين. آمين</w:t>
            </w:r>
            <w:r w:rsidRPr="004319C3">
              <w:rPr>
                <w:rFonts w:asciiTheme="majorBidi" w:hAnsiTheme="majorBidi" w:cstheme="majorBidi"/>
                <w:b/>
                <w:bCs/>
                <w:color w:val="000000"/>
                <w:sz w:val="24"/>
                <w:szCs w:val="24"/>
              </w:rPr>
              <w:t>.</w:t>
            </w:r>
          </w:p>
        </w:tc>
      </w:tr>
      <w:tr w:rsidR="00DF3525" w:rsidRPr="004332C7" w14:paraId="2D4621BA" w14:textId="77777777" w:rsidTr="009C52C7">
        <w:trPr>
          <w:jc w:val="center"/>
        </w:trPr>
        <w:tc>
          <w:tcPr>
            <w:tcW w:w="3969" w:type="dxa"/>
          </w:tcPr>
          <w:p w14:paraId="7A49098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EFEE3A5"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737010EC" w14:textId="77777777" w:rsidR="00DF3525" w:rsidRPr="00DF3525"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4332C7" w14:paraId="70FBA801" w14:textId="77777777" w:rsidTr="009C52C7">
        <w:trPr>
          <w:jc w:val="center"/>
        </w:trPr>
        <w:tc>
          <w:tcPr>
            <w:tcW w:w="3969" w:type="dxa"/>
          </w:tcPr>
          <w:p w14:paraId="3442F410" w14:textId="789A185B"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799E9E0"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Deres hellige velsignelse være med os. Amen.</w:t>
            </w:r>
          </w:p>
          <w:p w14:paraId="08D645A1" w14:textId="36ADE49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Ære være dig, Herre! Herre, forbarm dig. Herre, for­ barm dig. Herre, velsign os. Herre, giv hvile. </w:t>
            </w:r>
            <w:r w:rsidRPr="004332C7">
              <w:rPr>
                <w:rFonts w:asciiTheme="majorBidi" w:hAnsiTheme="majorBidi" w:cstheme="majorBidi"/>
                <w:sz w:val="24"/>
                <w:szCs w:val="24"/>
                <w:lang w:val="en-US"/>
              </w:rPr>
              <w:t>Amen.</w:t>
            </w:r>
          </w:p>
        </w:tc>
        <w:tc>
          <w:tcPr>
            <w:tcW w:w="3969" w:type="dxa"/>
          </w:tcPr>
          <w:p w14:paraId="4827EAEB" w14:textId="297F25C2"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E6C26B1" w14:textId="77777777" w:rsidR="004366FC" w:rsidRPr="004332C7"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May their Holy blessings be with us. Amen.</w:t>
            </w:r>
          </w:p>
          <w:p w14:paraId="1F39DF59" w14:textId="56152EA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lang w:val="en-US"/>
              </w:rPr>
              <w:t xml:space="preserve">Glory to You, O Lord.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w:t>
            </w:r>
            <w:proofErr w:type="gramStart"/>
            <w:r w:rsidRPr="004332C7">
              <w:rPr>
                <w:rFonts w:asciiTheme="majorBidi" w:hAnsiTheme="majorBidi" w:cstheme="majorBidi"/>
                <w:sz w:val="24"/>
                <w:szCs w:val="24"/>
                <w:lang w:val="en-US"/>
              </w:rPr>
              <w:t>have</w:t>
            </w:r>
            <w:proofErr w:type="gramEnd"/>
            <w:r w:rsidRPr="004332C7">
              <w:rPr>
                <w:rFonts w:asciiTheme="majorBidi" w:hAnsiTheme="majorBidi" w:cstheme="majorBidi"/>
                <w:sz w:val="24"/>
                <w:szCs w:val="24"/>
                <w:lang w:val="en-US"/>
              </w:rPr>
              <w:t xml:space="preserve"> mercy. Lord, bless us. Lord, repose them. </w:t>
            </w:r>
            <w:r w:rsidRPr="004332C7">
              <w:rPr>
                <w:rFonts w:asciiTheme="majorBidi" w:hAnsiTheme="majorBidi" w:cstheme="majorBidi"/>
                <w:sz w:val="24"/>
                <w:szCs w:val="24"/>
              </w:rPr>
              <w:t>Amen.</w:t>
            </w:r>
          </w:p>
        </w:tc>
        <w:tc>
          <w:tcPr>
            <w:tcW w:w="2552" w:type="dxa"/>
          </w:tcPr>
          <w:p w14:paraId="05AC0BD9"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5F6573B9" w14:textId="7DC6C92B" w:rsidR="004366FC" w:rsidRPr="004319C3" w:rsidRDefault="004366FC" w:rsidP="005A73EF">
            <w:pPr>
              <w:autoSpaceDE w:val="0"/>
              <w:autoSpaceDN w:val="0"/>
              <w:bidi/>
              <w:adjustRightInd w:val="0"/>
              <w:jc w:val="both"/>
              <w:rPr>
                <w:rFonts w:asciiTheme="majorBidi" w:hAnsiTheme="majorBidi" w:cstheme="majorBidi"/>
                <w:b/>
                <w:bCs/>
                <w:color w:val="000000"/>
                <w:sz w:val="24"/>
                <w:szCs w:val="24"/>
              </w:rPr>
            </w:pPr>
            <w:r w:rsidRPr="004319C3">
              <w:rPr>
                <w:rFonts w:asciiTheme="majorBidi" w:hAnsiTheme="majorBidi" w:cstheme="majorBidi"/>
                <w:b/>
                <w:bCs/>
                <w:color w:val="000000"/>
                <w:sz w:val="24"/>
                <w:szCs w:val="24"/>
                <w:rtl/>
              </w:rPr>
              <w:t>بركتهم المقدسة تكون معنا</w:t>
            </w:r>
            <w:r w:rsidRPr="004319C3">
              <w:rPr>
                <w:rFonts w:asciiTheme="majorBidi" w:hAnsiTheme="majorBidi" w:cstheme="majorBidi"/>
                <w:b/>
                <w:bCs/>
                <w:color w:val="000000"/>
                <w:sz w:val="24"/>
                <w:szCs w:val="24"/>
              </w:rPr>
              <w:t>.</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آمين</w:t>
            </w:r>
            <w:r w:rsidRPr="004319C3">
              <w:rPr>
                <w:rFonts w:asciiTheme="majorBidi" w:hAnsiTheme="majorBidi" w:cstheme="majorBidi"/>
                <w:b/>
                <w:bCs/>
                <w:color w:val="000000"/>
                <w:sz w:val="24"/>
                <w:szCs w:val="24"/>
              </w:rPr>
              <w:t>.</w:t>
            </w:r>
          </w:p>
          <w:p w14:paraId="4C50876F" w14:textId="77777777" w:rsidR="005A73EF" w:rsidRPr="004319C3" w:rsidRDefault="005A73EF" w:rsidP="00C767E9">
            <w:pPr>
              <w:autoSpaceDE w:val="0"/>
              <w:autoSpaceDN w:val="0"/>
              <w:bidi/>
              <w:adjustRightInd w:val="0"/>
              <w:jc w:val="both"/>
              <w:rPr>
                <w:rFonts w:asciiTheme="majorBidi" w:hAnsiTheme="majorBidi" w:cstheme="majorBidi"/>
                <w:b/>
                <w:bCs/>
                <w:color w:val="000000"/>
                <w:sz w:val="24"/>
                <w:szCs w:val="24"/>
                <w:rtl/>
              </w:rPr>
            </w:pPr>
          </w:p>
          <w:p w14:paraId="0A3A131B" w14:textId="57402823" w:rsidR="004366FC" w:rsidRPr="004319C3" w:rsidRDefault="004366FC" w:rsidP="005A73EF">
            <w:pPr>
              <w:autoSpaceDE w:val="0"/>
              <w:autoSpaceDN w:val="0"/>
              <w:bidi/>
              <w:adjustRightInd w:val="0"/>
              <w:jc w:val="both"/>
              <w:rPr>
                <w:rFonts w:asciiTheme="majorBidi" w:hAnsiTheme="majorBidi" w:cstheme="majorBidi"/>
                <w:b/>
                <w:bCs/>
                <w:color w:val="000000"/>
                <w:sz w:val="24"/>
                <w:szCs w:val="24"/>
              </w:rPr>
            </w:pPr>
            <w:r w:rsidRPr="004319C3">
              <w:rPr>
                <w:rFonts w:asciiTheme="majorBidi" w:hAnsiTheme="majorBidi" w:cstheme="majorBidi"/>
                <w:b/>
                <w:bCs/>
                <w:color w:val="000000"/>
                <w:sz w:val="24"/>
                <w:szCs w:val="24"/>
                <w:rtl/>
              </w:rPr>
              <w:t>المجد لك يا رب، يا رب لك المجد</w:t>
            </w:r>
            <w:r w:rsidRPr="004319C3">
              <w:rPr>
                <w:rFonts w:asciiTheme="majorBidi" w:hAnsiTheme="majorBidi" w:cstheme="majorBidi"/>
                <w:b/>
                <w:bCs/>
                <w:color w:val="000000"/>
                <w:sz w:val="24"/>
                <w:szCs w:val="24"/>
              </w:rPr>
              <w:t>.</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يا رب ارحم. يا رب ارحم. يا رب</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باركنا. يا رب نيحهم. آمين</w:t>
            </w:r>
            <w:r w:rsidRPr="004319C3">
              <w:rPr>
                <w:rFonts w:asciiTheme="majorBidi" w:hAnsiTheme="majorBidi" w:cstheme="majorBidi"/>
                <w:b/>
                <w:bCs/>
                <w:color w:val="C10000"/>
                <w:sz w:val="24"/>
                <w:szCs w:val="24"/>
              </w:rPr>
              <w:t>.</w:t>
            </w:r>
          </w:p>
        </w:tc>
      </w:tr>
      <w:tr w:rsidR="009C52C7" w:rsidRPr="004332C7" w14:paraId="3F0FA8BA" w14:textId="77777777" w:rsidTr="009C52C7">
        <w:trPr>
          <w:jc w:val="center"/>
        </w:trPr>
        <w:tc>
          <w:tcPr>
            <w:tcW w:w="3969" w:type="dxa"/>
          </w:tcPr>
          <w:p w14:paraId="0EBF9D12"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7F962E0"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65531313" w14:textId="77777777" w:rsidR="009C52C7" w:rsidRPr="004319C3"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6A083E23" w14:textId="77777777" w:rsidTr="009C52C7">
        <w:trPr>
          <w:jc w:val="center"/>
        </w:trPr>
        <w:tc>
          <w:tcPr>
            <w:tcW w:w="3969" w:type="dxa"/>
          </w:tcPr>
          <w:p w14:paraId="01692D39" w14:textId="69FD858D"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Efter Tarhim siger præsten højt følgende bøn med hænderne løftet:</w:t>
            </w:r>
          </w:p>
        </w:tc>
        <w:tc>
          <w:tcPr>
            <w:tcW w:w="3969" w:type="dxa"/>
          </w:tcPr>
          <w:p w14:paraId="3AF884C0" w14:textId="6DFB2BD8"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After the </w:t>
            </w:r>
            <w:proofErr w:type="spellStart"/>
            <w:r w:rsidRPr="00C06844">
              <w:rPr>
                <w:rFonts w:asciiTheme="majorBidi" w:hAnsiTheme="majorBidi" w:cstheme="majorBidi"/>
                <w:color w:val="1F497D" w:themeColor="text2"/>
                <w:sz w:val="24"/>
                <w:szCs w:val="24"/>
                <w:lang w:val="en-US"/>
              </w:rPr>
              <w:t>commomeration</w:t>
            </w:r>
            <w:proofErr w:type="spellEnd"/>
            <w:r w:rsidRPr="00C06844">
              <w:rPr>
                <w:rFonts w:asciiTheme="majorBidi" w:hAnsiTheme="majorBidi" w:cstheme="majorBidi"/>
                <w:color w:val="1F497D" w:themeColor="text2"/>
                <w:sz w:val="24"/>
                <w:szCs w:val="24"/>
                <w:lang w:val="en-US"/>
              </w:rPr>
              <w:t xml:space="preserve"> of the departed, the priest, with his hands extended on high, continues saying:</w:t>
            </w:r>
          </w:p>
        </w:tc>
        <w:tc>
          <w:tcPr>
            <w:tcW w:w="2552" w:type="dxa"/>
          </w:tcPr>
          <w:p w14:paraId="6B09978F" w14:textId="5B1D2BDD" w:rsidR="004366FC" w:rsidRPr="00C06844" w:rsidRDefault="004366FC" w:rsidP="005A73EF">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الترحيم، يقول الكاهن ما يلي، ويداه</w:t>
            </w:r>
            <w:r w:rsidR="005A73EF"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مبسوطتان إلي العلو:</w:t>
            </w:r>
          </w:p>
        </w:tc>
      </w:tr>
      <w:tr w:rsidR="005A73EF" w:rsidRPr="009B270D" w14:paraId="188B0D4C" w14:textId="77777777" w:rsidTr="009C52C7">
        <w:trPr>
          <w:jc w:val="center"/>
        </w:trPr>
        <w:tc>
          <w:tcPr>
            <w:tcW w:w="3969" w:type="dxa"/>
          </w:tcPr>
          <w:p w14:paraId="0539F59C" w14:textId="09379AEF"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BB23FC" w:rsidRPr="004332C7">
              <w:rPr>
                <w:rFonts w:asciiTheme="majorBidi" w:hAnsiTheme="majorBidi" w:cstheme="majorBidi"/>
                <w:b/>
                <w:bCs/>
                <w:color w:val="C10000"/>
                <w:sz w:val="24"/>
                <w:szCs w:val="24"/>
              </w:rPr>
              <w:t>:</w:t>
            </w:r>
          </w:p>
          <w:p w14:paraId="5944A1D9" w14:textId="2685E6C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som en god og menneskekærlig Gud, ihukom os alle, både de troende, som vi har nævnt, og de ortodokse, som vi ikke har nævnt.</w:t>
            </w:r>
          </w:p>
        </w:tc>
        <w:tc>
          <w:tcPr>
            <w:tcW w:w="3969" w:type="dxa"/>
          </w:tcPr>
          <w:p w14:paraId="6F41039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901F991" w14:textId="26B3BB9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Remember, O Lord, the others; those of the faithful whom we have remembered and those of the orthodox whom we have not remembered; </w:t>
            </w:r>
            <w:r w:rsidRPr="004332C7">
              <w:rPr>
                <w:rFonts w:asciiTheme="majorBidi" w:hAnsiTheme="majorBidi" w:cstheme="majorBidi"/>
                <w:sz w:val="24"/>
                <w:szCs w:val="24"/>
                <w:lang w:val="en-US"/>
              </w:rPr>
              <w:t>All of them and us O Lord; as a Good One and Lover of Mankind.</w:t>
            </w:r>
          </w:p>
        </w:tc>
        <w:tc>
          <w:tcPr>
            <w:tcW w:w="2552" w:type="dxa"/>
          </w:tcPr>
          <w:p w14:paraId="17B43613"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1BD0138F" w14:textId="7CB3708A"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أذكر يا رب الآخرين الذين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ذكرناهم المؤمنين، وأيضاً الذين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لم نذكرهم</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الأرثوذوكسيين</w:t>
            </w:r>
            <w:r w:rsidRPr="004319C3">
              <w:rPr>
                <w:rFonts w:asciiTheme="majorBidi" w:hAnsiTheme="majorBidi" w:cstheme="majorBidi"/>
                <w:b/>
                <w:bCs/>
                <w:color w:val="000000"/>
                <w:sz w:val="24"/>
                <w:szCs w:val="24"/>
                <w:lang w:val="en-US"/>
              </w:rPr>
              <w:t>.</w:t>
            </w:r>
            <w:r w:rsidR="005A73EF"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sz w:val="24"/>
                <w:szCs w:val="24"/>
                <w:rtl/>
              </w:rPr>
              <w:t>هؤلاء ونحن معهم، يا الله كصالح</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ومحب للبشر</w:t>
            </w:r>
            <w:r w:rsidRPr="0019613F">
              <w:rPr>
                <w:rFonts w:asciiTheme="majorBidi" w:hAnsiTheme="majorBidi" w:cstheme="majorBidi"/>
                <w:b/>
                <w:bCs/>
                <w:sz w:val="24"/>
                <w:szCs w:val="24"/>
                <w:lang w:val="en-US"/>
              </w:rPr>
              <w:t>.</w:t>
            </w:r>
          </w:p>
        </w:tc>
      </w:tr>
      <w:tr w:rsidR="00DF3525" w:rsidRPr="009B270D" w14:paraId="6671E691" w14:textId="77777777" w:rsidTr="009C52C7">
        <w:trPr>
          <w:jc w:val="center"/>
        </w:trPr>
        <w:tc>
          <w:tcPr>
            <w:tcW w:w="3969" w:type="dxa"/>
          </w:tcPr>
          <w:p w14:paraId="50B7FE4E" w14:textId="77777777" w:rsidR="00DF3525" w:rsidRPr="0019613F" w:rsidRDefault="00DF3525" w:rsidP="00C767E9">
            <w:pPr>
              <w:jc w:val="both"/>
              <w:rPr>
                <w:rFonts w:asciiTheme="majorBidi" w:hAnsiTheme="majorBidi" w:cstheme="majorBidi"/>
                <w:b/>
                <w:bCs/>
                <w:color w:val="C10000"/>
                <w:sz w:val="24"/>
                <w:szCs w:val="24"/>
                <w:lang w:val="en-US"/>
              </w:rPr>
            </w:pPr>
          </w:p>
        </w:tc>
        <w:tc>
          <w:tcPr>
            <w:tcW w:w="3969" w:type="dxa"/>
          </w:tcPr>
          <w:p w14:paraId="3DA3D618"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15935CD"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7D182192" w14:textId="77777777" w:rsidTr="009C52C7">
        <w:trPr>
          <w:jc w:val="center"/>
        </w:trPr>
        <w:tc>
          <w:tcPr>
            <w:tcW w:w="3969" w:type="dxa"/>
          </w:tcPr>
          <w:p w14:paraId="35457786" w14:textId="462EF9B4"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794FCAD5" w14:textId="0DD85C0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Forlad, tilgiv, eftergiv os, Gud, vore overtrædelser, som vi har gjort med vilje eller ufrivilligt,</w:t>
            </w:r>
          </w:p>
        </w:tc>
        <w:tc>
          <w:tcPr>
            <w:tcW w:w="3969" w:type="dxa"/>
          </w:tcPr>
          <w:p w14:paraId="2B95AB49"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052534EF" w14:textId="27D8CC9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Loose, remit, and forgive us, O God, our iniquities which we have committed willingly and which we have committed unwillingly,</w:t>
            </w:r>
          </w:p>
        </w:tc>
        <w:tc>
          <w:tcPr>
            <w:tcW w:w="2552" w:type="dxa"/>
          </w:tcPr>
          <w:p w14:paraId="45330228"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7F6C697F" w14:textId="07A8F4BD"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حل و أغفر وإصفح لنا يا الله عن</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ذلاتنا، التي صنعناها بإرادتنا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والتي صنعناها بغير إرادتنا</w:t>
            </w:r>
            <w:r w:rsidRPr="004319C3">
              <w:rPr>
                <w:rFonts w:asciiTheme="majorBidi" w:hAnsiTheme="majorBidi" w:cstheme="majorBidi"/>
                <w:b/>
                <w:bCs/>
                <w:color w:val="000000"/>
                <w:sz w:val="24"/>
                <w:szCs w:val="24"/>
                <w:lang w:val="en-US"/>
              </w:rPr>
              <w:t>.</w:t>
            </w:r>
          </w:p>
        </w:tc>
      </w:tr>
      <w:tr w:rsidR="005A73EF" w:rsidRPr="009B270D" w14:paraId="5DEA4916" w14:textId="77777777" w:rsidTr="009C52C7">
        <w:trPr>
          <w:jc w:val="center"/>
        </w:trPr>
        <w:tc>
          <w:tcPr>
            <w:tcW w:w="3969" w:type="dxa"/>
          </w:tcPr>
          <w:p w14:paraId="21CCE8BC" w14:textId="404FE04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dem vi har øvet bevidst eller ubevidst,</w:t>
            </w:r>
          </w:p>
        </w:tc>
        <w:tc>
          <w:tcPr>
            <w:tcW w:w="3969" w:type="dxa"/>
          </w:tcPr>
          <w:p w14:paraId="4D09302A" w14:textId="768BC91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which we have committed knowingly, and which we have committed unknowingly;</w:t>
            </w:r>
          </w:p>
        </w:tc>
        <w:tc>
          <w:tcPr>
            <w:tcW w:w="2552" w:type="dxa"/>
          </w:tcPr>
          <w:p w14:paraId="74899A1D" w14:textId="5E74922F"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والتي فعلناها بمعرفة والتي</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فعلناها بغير بمعرفة</w:t>
            </w:r>
            <w:r w:rsidRPr="004319C3">
              <w:rPr>
                <w:rFonts w:asciiTheme="majorBidi" w:hAnsiTheme="majorBidi" w:cstheme="majorBidi"/>
                <w:b/>
                <w:bCs/>
                <w:sz w:val="24"/>
                <w:szCs w:val="24"/>
                <w:lang w:val="en-US"/>
              </w:rPr>
              <w:t>.</w:t>
            </w:r>
          </w:p>
        </w:tc>
      </w:tr>
      <w:tr w:rsidR="005A73EF" w:rsidRPr="009B270D" w14:paraId="704739EA" w14:textId="77777777" w:rsidTr="009C52C7">
        <w:trPr>
          <w:jc w:val="center"/>
        </w:trPr>
        <w:tc>
          <w:tcPr>
            <w:tcW w:w="3969" w:type="dxa"/>
          </w:tcPr>
          <w:p w14:paraId="0002C942" w14:textId="5D3D2A1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skjult eller åbenlyst. Herre, tilgiv os dem.</w:t>
            </w:r>
          </w:p>
        </w:tc>
        <w:tc>
          <w:tcPr>
            <w:tcW w:w="3969" w:type="dxa"/>
          </w:tcPr>
          <w:p w14:paraId="05EF8A8C" w14:textId="4D0796E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hidden and the manifest, O Lord, remit for us.</w:t>
            </w:r>
          </w:p>
        </w:tc>
        <w:tc>
          <w:tcPr>
            <w:tcW w:w="2552" w:type="dxa"/>
          </w:tcPr>
          <w:p w14:paraId="51A2DEB9" w14:textId="0DF6C8A6" w:rsidR="004366FC" w:rsidRPr="004319C3" w:rsidRDefault="004366FC" w:rsidP="005A73EF">
            <w:pPr>
              <w:autoSpaceDE w:val="0"/>
              <w:autoSpaceDN w:val="0"/>
              <w:bidi/>
              <w:adjustRightInd w:val="0"/>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الخفيات والظاهرات، يا رب</w:t>
            </w:r>
            <w:r w:rsidR="005A73EF" w:rsidRPr="004319C3">
              <w:rPr>
                <w:rFonts w:asciiTheme="majorBidi" w:hAnsiTheme="majorBidi" w:cstheme="majorBidi" w:hint="cs"/>
                <w:b/>
                <w:bCs/>
                <w:sz w:val="24"/>
                <w:szCs w:val="24"/>
                <w:rtl/>
              </w:rPr>
              <w:t xml:space="preserve"> </w:t>
            </w:r>
            <w:r w:rsidRPr="004319C3">
              <w:rPr>
                <w:rFonts w:asciiTheme="majorBidi" w:hAnsiTheme="majorBidi" w:cstheme="majorBidi"/>
                <w:b/>
                <w:bCs/>
                <w:sz w:val="24"/>
                <w:szCs w:val="24"/>
                <w:rtl/>
              </w:rPr>
              <w:t>اغفرها لنا</w:t>
            </w:r>
            <w:r w:rsidRPr="004319C3">
              <w:rPr>
                <w:rFonts w:asciiTheme="majorBidi" w:hAnsiTheme="majorBidi" w:cstheme="majorBidi"/>
                <w:b/>
                <w:bCs/>
                <w:sz w:val="24"/>
                <w:szCs w:val="24"/>
                <w:lang w:val="en-US"/>
              </w:rPr>
              <w:t>.</w:t>
            </w:r>
          </w:p>
        </w:tc>
      </w:tr>
      <w:tr w:rsidR="00DF3525" w:rsidRPr="009B270D" w14:paraId="3438CC5B" w14:textId="77777777" w:rsidTr="009C52C7">
        <w:trPr>
          <w:jc w:val="center"/>
        </w:trPr>
        <w:tc>
          <w:tcPr>
            <w:tcW w:w="3969" w:type="dxa"/>
          </w:tcPr>
          <w:p w14:paraId="48BF38D8"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6AF48105"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410692C1" w14:textId="77777777" w:rsidR="00DF3525" w:rsidRPr="004319C3" w:rsidRDefault="00DF3525" w:rsidP="005A73EF">
            <w:pPr>
              <w:autoSpaceDE w:val="0"/>
              <w:autoSpaceDN w:val="0"/>
              <w:bidi/>
              <w:adjustRightInd w:val="0"/>
              <w:jc w:val="both"/>
              <w:rPr>
                <w:rFonts w:asciiTheme="majorBidi" w:hAnsiTheme="majorBidi" w:cstheme="majorBidi"/>
                <w:b/>
                <w:bCs/>
                <w:sz w:val="24"/>
                <w:szCs w:val="24"/>
                <w:rtl/>
              </w:rPr>
            </w:pPr>
          </w:p>
        </w:tc>
      </w:tr>
      <w:tr w:rsidR="005A73EF" w:rsidRPr="009B270D" w14:paraId="04DB3CE6" w14:textId="77777777" w:rsidTr="009C52C7">
        <w:trPr>
          <w:jc w:val="center"/>
        </w:trPr>
        <w:tc>
          <w:tcPr>
            <w:tcW w:w="3969" w:type="dxa"/>
          </w:tcPr>
          <w:p w14:paraId="1B9009D6" w14:textId="567F4AFD"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BB23FC" w:rsidRPr="004332C7">
              <w:rPr>
                <w:rFonts w:asciiTheme="majorBidi" w:hAnsiTheme="majorBidi" w:cstheme="majorBidi"/>
                <w:b/>
                <w:bCs/>
                <w:color w:val="C10000"/>
                <w:sz w:val="24"/>
                <w:szCs w:val="24"/>
              </w:rPr>
              <w:t>:</w:t>
            </w:r>
          </w:p>
          <w:p w14:paraId="5D2EDC57" w14:textId="001206B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du er en barmhjertig Gud, som ikke ønsker synderens</w:t>
            </w:r>
          </w:p>
          <w:p w14:paraId="7785BD84" w14:textId="535C965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død i samme grad som hans omvendelse og liv.</w:t>
            </w:r>
          </w:p>
        </w:tc>
        <w:tc>
          <w:tcPr>
            <w:tcW w:w="3969" w:type="dxa"/>
          </w:tcPr>
          <w:p w14:paraId="0DE6ACA9"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60C4665D" w14:textId="657A95E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For You are God the Merciful, who desire not the death of a sinner, but rather that he returns and lives.</w:t>
            </w:r>
          </w:p>
        </w:tc>
        <w:tc>
          <w:tcPr>
            <w:tcW w:w="2552" w:type="dxa"/>
          </w:tcPr>
          <w:p w14:paraId="1B6D4D2B"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6997EFE6" w14:textId="67796409"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لأنك أنت هو الله الرحوم الذي لا</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يشاء موت الخاطئ مثل ما يرجع</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ويحيا</w:t>
            </w:r>
            <w:r w:rsidRPr="0019613F">
              <w:rPr>
                <w:rFonts w:asciiTheme="majorBidi" w:hAnsiTheme="majorBidi" w:cstheme="majorBidi"/>
                <w:b/>
                <w:bCs/>
                <w:color w:val="000000"/>
                <w:sz w:val="24"/>
                <w:szCs w:val="24"/>
                <w:lang w:val="en-US"/>
              </w:rPr>
              <w:t>.</w:t>
            </w:r>
          </w:p>
        </w:tc>
      </w:tr>
      <w:tr w:rsidR="005A73EF" w:rsidRPr="009B270D" w14:paraId="7174C1E3" w14:textId="77777777" w:rsidTr="009C52C7">
        <w:trPr>
          <w:jc w:val="center"/>
        </w:trPr>
        <w:tc>
          <w:tcPr>
            <w:tcW w:w="3969" w:type="dxa"/>
          </w:tcPr>
          <w:p w14:paraId="69BBFE12" w14:textId="0C5FE92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bring os tilbage til din frelse, gør med os efter din godhed - du, som gør mere end det, vi beder om eller forstår.</w:t>
            </w:r>
          </w:p>
        </w:tc>
        <w:tc>
          <w:tcPr>
            <w:tcW w:w="3969" w:type="dxa"/>
          </w:tcPr>
          <w:p w14:paraId="6C0EF36B" w14:textId="561D47D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Restore us, O God, to Your salvation. Deal with us according to Your goodness, O You who do more than we ask or understand.</w:t>
            </w:r>
          </w:p>
        </w:tc>
        <w:tc>
          <w:tcPr>
            <w:tcW w:w="2552" w:type="dxa"/>
          </w:tcPr>
          <w:p w14:paraId="149D4BE1" w14:textId="10748394" w:rsidR="004366FC" w:rsidRPr="0019613F" w:rsidRDefault="003664E9"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ردنــا يــا االله إلى</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خلاصك. وإصنع معنـاكصلاحك. يا من يصنع</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أثكر مما نسأل أونفهم.</w:t>
            </w:r>
          </w:p>
        </w:tc>
      </w:tr>
      <w:tr w:rsidR="00DF3525" w:rsidRPr="009B270D" w14:paraId="7D222C68" w14:textId="77777777" w:rsidTr="009C52C7">
        <w:trPr>
          <w:jc w:val="center"/>
        </w:trPr>
        <w:tc>
          <w:tcPr>
            <w:tcW w:w="3969" w:type="dxa"/>
          </w:tcPr>
          <w:p w14:paraId="38B8F62F"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2AC93AD3"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04E26AA7" w14:textId="77777777" w:rsidR="00DF3525" w:rsidRPr="004319C3" w:rsidRDefault="00DF3525" w:rsidP="005A73EF">
            <w:pPr>
              <w:autoSpaceDE w:val="0"/>
              <w:autoSpaceDN w:val="0"/>
              <w:bidi/>
              <w:adjustRightInd w:val="0"/>
              <w:jc w:val="both"/>
              <w:rPr>
                <w:rFonts w:asciiTheme="majorBidi" w:hAnsiTheme="majorBidi" w:cstheme="majorBidi"/>
                <w:b/>
                <w:bCs/>
                <w:color w:val="000000"/>
                <w:sz w:val="24"/>
                <w:szCs w:val="24"/>
                <w:rtl/>
              </w:rPr>
            </w:pPr>
          </w:p>
        </w:tc>
      </w:tr>
      <w:tr w:rsidR="005A73EF" w:rsidRPr="009B270D" w14:paraId="468612FC" w14:textId="77777777" w:rsidTr="009C52C7">
        <w:trPr>
          <w:jc w:val="center"/>
        </w:trPr>
        <w:tc>
          <w:tcPr>
            <w:tcW w:w="3969" w:type="dxa"/>
          </w:tcPr>
          <w:p w14:paraId="45071A3C" w14:textId="70B87B10"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73F28CA" w14:textId="6C6CA7F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det var, er og vil være, fra slægt til slægt, og i alle evighedernes evighed. Amen.</w:t>
            </w:r>
          </w:p>
        </w:tc>
        <w:tc>
          <w:tcPr>
            <w:tcW w:w="3969" w:type="dxa"/>
          </w:tcPr>
          <w:p w14:paraId="176307F7"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D0C82A8" w14:textId="4D35477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As it was and is, it shall also be unto generations and unto all the ages of the ages. </w:t>
            </w:r>
            <w:r w:rsidRPr="004332C7">
              <w:rPr>
                <w:rFonts w:asciiTheme="majorBidi" w:hAnsiTheme="majorBidi" w:cstheme="majorBidi"/>
                <w:color w:val="000000"/>
                <w:sz w:val="24"/>
                <w:szCs w:val="24"/>
              </w:rPr>
              <w:t>Amen.</w:t>
            </w:r>
          </w:p>
        </w:tc>
        <w:tc>
          <w:tcPr>
            <w:tcW w:w="2552" w:type="dxa"/>
          </w:tcPr>
          <w:p w14:paraId="63363BC6"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lang w:val="en-US"/>
              </w:rPr>
              <w:t>:</w:t>
            </w:r>
          </w:p>
          <w:p w14:paraId="23FD467E" w14:textId="63C9B411"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كما كان وهكذا يكون، من جيل</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إلي جيل، وإلي دهر الدهور</w:t>
            </w:r>
            <w:r w:rsidRPr="004319C3">
              <w:rPr>
                <w:rFonts w:asciiTheme="majorBidi" w:hAnsiTheme="majorBidi" w:cstheme="majorBidi"/>
                <w:b/>
                <w:bCs/>
                <w:color w:val="000000"/>
                <w:sz w:val="24"/>
                <w:szCs w:val="24"/>
                <w:lang w:val="en-US"/>
              </w:rPr>
              <w:t>.</w:t>
            </w:r>
            <w:r w:rsidR="005A73EF" w:rsidRPr="004319C3">
              <w:rPr>
                <w:rFonts w:asciiTheme="majorBidi" w:hAnsiTheme="majorBidi" w:cstheme="majorBidi" w:hint="cs"/>
                <w:b/>
                <w:bCs/>
                <w:color w:val="000000"/>
                <w:sz w:val="24"/>
                <w:szCs w:val="24"/>
                <w:rtl/>
                <w:lang w:val="en-US"/>
              </w:rPr>
              <w:t xml:space="preserve"> </w:t>
            </w:r>
            <w:r w:rsidRPr="004319C3">
              <w:rPr>
                <w:rFonts w:asciiTheme="majorBidi" w:hAnsiTheme="majorBidi" w:cstheme="majorBidi"/>
                <w:b/>
                <w:bCs/>
                <w:color w:val="000000"/>
                <w:sz w:val="24"/>
                <w:szCs w:val="24"/>
                <w:rtl/>
              </w:rPr>
              <w:t>آمين</w:t>
            </w:r>
            <w:r w:rsidRPr="0019613F">
              <w:rPr>
                <w:rFonts w:asciiTheme="majorBidi" w:hAnsiTheme="majorBidi" w:cstheme="majorBidi"/>
                <w:b/>
                <w:bCs/>
                <w:color w:val="000000"/>
                <w:sz w:val="24"/>
                <w:szCs w:val="24"/>
                <w:lang w:val="en-US"/>
              </w:rPr>
              <w:t>.</w:t>
            </w:r>
          </w:p>
        </w:tc>
      </w:tr>
      <w:tr w:rsidR="00DF3525" w:rsidRPr="009B270D" w14:paraId="218B4DFF" w14:textId="77777777" w:rsidTr="009C52C7">
        <w:trPr>
          <w:jc w:val="center"/>
        </w:trPr>
        <w:tc>
          <w:tcPr>
            <w:tcW w:w="3969" w:type="dxa"/>
          </w:tcPr>
          <w:p w14:paraId="2EA9A091"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C81ACA6"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5C92B34" w14:textId="77777777" w:rsidR="00DF3525" w:rsidRPr="004319C3"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5A73EF" w:rsidRPr="009B270D" w14:paraId="16FC6171" w14:textId="77777777" w:rsidTr="009C52C7">
        <w:trPr>
          <w:jc w:val="center"/>
        </w:trPr>
        <w:tc>
          <w:tcPr>
            <w:tcW w:w="3969" w:type="dxa"/>
          </w:tcPr>
          <w:p w14:paraId="24739896" w14:textId="1F75C48B"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BB23FC" w:rsidRPr="004332C7">
              <w:rPr>
                <w:rFonts w:asciiTheme="majorBidi" w:hAnsiTheme="majorBidi" w:cstheme="majorBidi"/>
                <w:b/>
                <w:bCs/>
                <w:color w:val="C10000"/>
                <w:sz w:val="24"/>
                <w:szCs w:val="24"/>
              </w:rPr>
              <w:t>:</w:t>
            </w:r>
          </w:p>
          <w:p w14:paraId="209324C4" w14:textId="55FBDE6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at der i denne som i enhver sag må gives ære, pris og ophøjelse til dit store, hellige navn, som i enhver henseen­ de er ærefuldt og velsignet sammen med din gode Fader og Helligånden.</w:t>
            </w:r>
          </w:p>
        </w:tc>
        <w:tc>
          <w:tcPr>
            <w:tcW w:w="3969" w:type="dxa"/>
          </w:tcPr>
          <w:p w14:paraId="51FD8CD3" w14:textId="77777777" w:rsidR="005A73EF"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 xml:space="preserve">Priest: </w:t>
            </w:r>
          </w:p>
          <w:p w14:paraId="47F6372A" w14:textId="60E87C8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That as in this, so also in all things, Your Great and holy name be glorified, </w:t>
            </w:r>
            <w:proofErr w:type="gramStart"/>
            <w:r w:rsidRPr="004332C7">
              <w:rPr>
                <w:rFonts w:asciiTheme="majorBidi" w:hAnsiTheme="majorBidi" w:cstheme="majorBidi"/>
                <w:color w:val="000000"/>
                <w:sz w:val="24"/>
                <w:szCs w:val="24"/>
                <w:lang w:val="en-US"/>
              </w:rPr>
              <w:t>blessed</w:t>
            </w:r>
            <w:proofErr w:type="gramEnd"/>
            <w:r w:rsidRPr="004332C7">
              <w:rPr>
                <w:rFonts w:asciiTheme="majorBidi" w:hAnsiTheme="majorBidi" w:cstheme="majorBidi"/>
                <w:color w:val="000000"/>
                <w:sz w:val="24"/>
                <w:szCs w:val="24"/>
                <w:lang w:val="en-US"/>
              </w:rPr>
              <w:t xml:space="preserve"> and exalted in everything, honored and blessed with Jesus Christ, Your beloved Son, and the Holy Spirit.</w:t>
            </w:r>
          </w:p>
        </w:tc>
        <w:tc>
          <w:tcPr>
            <w:tcW w:w="2552" w:type="dxa"/>
          </w:tcPr>
          <w:p w14:paraId="65046091"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4319C3">
              <w:rPr>
                <w:rFonts w:asciiTheme="majorBidi" w:hAnsiTheme="majorBidi" w:cstheme="majorBidi"/>
                <w:b/>
                <w:bCs/>
                <w:color w:val="C10000"/>
                <w:sz w:val="24"/>
                <w:szCs w:val="24"/>
                <w:rtl/>
              </w:rPr>
              <w:t>الكاهن</w:t>
            </w:r>
            <w:r w:rsidRPr="004319C3">
              <w:rPr>
                <w:rFonts w:asciiTheme="majorBidi" w:hAnsiTheme="majorBidi" w:cstheme="majorBidi"/>
                <w:b/>
                <w:bCs/>
                <w:color w:val="C10000"/>
                <w:sz w:val="24"/>
                <w:szCs w:val="24"/>
                <w:lang w:val="en-US"/>
              </w:rPr>
              <w:t>:</w:t>
            </w:r>
          </w:p>
          <w:p w14:paraId="4BAF166E" w14:textId="21B858AC" w:rsidR="004366FC" w:rsidRPr="004319C3" w:rsidRDefault="004366FC" w:rsidP="005A73EF">
            <w:pPr>
              <w:autoSpaceDE w:val="0"/>
              <w:autoSpaceDN w:val="0"/>
              <w:bidi/>
              <w:adjustRightInd w:val="0"/>
              <w:jc w:val="both"/>
              <w:rPr>
                <w:rFonts w:asciiTheme="majorBidi" w:hAnsiTheme="majorBidi" w:cstheme="majorBidi"/>
                <w:b/>
                <w:bCs/>
                <w:color w:val="000000"/>
                <w:sz w:val="24"/>
                <w:szCs w:val="24"/>
                <w:lang w:val="en-US"/>
              </w:rPr>
            </w:pPr>
            <w:r w:rsidRPr="004319C3">
              <w:rPr>
                <w:rFonts w:asciiTheme="majorBidi" w:hAnsiTheme="majorBidi" w:cstheme="majorBidi"/>
                <w:b/>
                <w:bCs/>
                <w:color w:val="000000"/>
                <w:sz w:val="24"/>
                <w:szCs w:val="24"/>
                <w:rtl/>
              </w:rPr>
              <w:t>كي وبهذا، كما أيضا في كل شئ،</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يتمجد ويتبارك، ويرتفع اسمك</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العظيم القدوس، في كل شئ،</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كريم ومبارك، مع يسوع المسيح</w:t>
            </w:r>
            <w:r w:rsidR="005A73EF" w:rsidRPr="004319C3">
              <w:rPr>
                <w:rFonts w:asciiTheme="majorBidi" w:hAnsiTheme="majorBidi" w:cstheme="majorBidi" w:hint="cs"/>
                <w:b/>
                <w:bCs/>
                <w:color w:val="000000"/>
                <w:sz w:val="24"/>
                <w:szCs w:val="24"/>
                <w:rtl/>
              </w:rPr>
              <w:t xml:space="preserve"> </w:t>
            </w:r>
            <w:r w:rsidRPr="004319C3">
              <w:rPr>
                <w:rFonts w:asciiTheme="majorBidi" w:hAnsiTheme="majorBidi" w:cstheme="majorBidi"/>
                <w:b/>
                <w:bCs/>
                <w:color w:val="000000"/>
                <w:sz w:val="24"/>
                <w:szCs w:val="24"/>
                <w:rtl/>
              </w:rPr>
              <w:t>ابنك الحبيب والروح القدس</w:t>
            </w:r>
            <w:r w:rsidRPr="004319C3">
              <w:rPr>
                <w:rFonts w:asciiTheme="majorBidi" w:hAnsiTheme="majorBidi" w:cstheme="majorBidi"/>
                <w:b/>
                <w:bCs/>
                <w:color w:val="000000"/>
                <w:sz w:val="24"/>
                <w:szCs w:val="24"/>
                <w:lang w:val="en-US"/>
              </w:rPr>
              <w:t>.</w:t>
            </w:r>
          </w:p>
        </w:tc>
      </w:tr>
      <w:tr w:rsidR="005A73EF" w:rsidRPr="004332C7" w14:paraId="38883117" w14:textId="77777777" w:rsidTr="009C52C7">
        <w:trPr>
          <w:jc w:val="center"/>
        </w:trPr>
        <w:tc>
          <w:tcPr>
            <w:tcW w:w="3969" w:type="dxa"/>
          </w:tcPr>
          <w:p w14:paraId="6B32D99B" w14:textId="76FBE3E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Fred være med jer alle.</w:t>
            </w:r>
          </w:p>
        </w:tc>
        <w:tc>
          <w:tcPr>
            <w:tcW w:w="3969" w:type="dxa"/>
          </w:tcPr>
          <w:p w14:paraId="18D2F9EF" w14:textId="5341CA8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Peace be with You all.</w:t>
            </w:r>
          </w:p>
        </w:tc>
        <w:tc>
          <w:tcPr>
            <w:tcW w:w="2552" w:type="dxa"/>
          </w:tcPr>
          <w:p w14:paraId="70CB0B94" w14:textId="2D293373" w:rsidR="004366FC" w:rsidRPr="004319C3" w:rsidRDefault="00B83FF4" w:rsidP="00C767E9">
            <w:pPr>
              <w:bidi/>
              <w:jc w:val="both"/>
              <w:rPr>
                <w:rFonts w:asciiTheme="majorBidi" w:hAnsiTheme="majorBidi" w:cstheme="majorBidi"/>
                <w:b/>
                <w:bCs/>
                <w:sz w:val="24"/>
                <w:szCs w:val="24"/>
                <w:lang w:val="en-US"/>
              </w:rPr>
            </w:pPr>
            <w:r w:rsidRPr="004319C3">
              <w:rPr>
                <w:rFonts w:asciiTheme="majorBidi" w:hAnsiTheme="majorBidi" w:cstheme="majorBidi"/>
                <w:b/>
                <w:bCs/>
                <w:sz w:val="24"/>
                <w:szCs w:val="24"/>
                <w:rtl/>
              </w:rPr>
              <w:t>السلام لجميعكم</w:t>
            </w:r>
            <w:r w:rsidR="004366FC" w:rsidRPr="004319C3">
              <w:rPr>
                <w:rFonts w:asciiTheme="majorBidi" w:hAnsiTheme="majorBidi" w:cstheme="majorBidi"/>
                <w:b/>
                <w:bCs/>
                <w:sz w:val="24"/>
                <w:szCs w:val="24"/>
              </w:rPr>
              <w:t>.</w:t>
            </w:r>
          </w:p>
        </w:tc>
      </w:tr>
      <w:tr w:rsidR="00DF3525" w:rsidRPr="004332C7" w14:paraId="1D6B89D2" w14:textId="77777777" w:rsidTr="009C52C7">
        <w:trPr>
          <w:jc w:val="center"/>
        </w:trPr>
        <w:tc>
          <w:tcPr>
            <w:tcW w:w="3969" w:type="dxa"/>
          </w:tcPr>
          <w:p w14:paraId="743FD8A8" w14:textId="77777777" w:rsidR="00DF3525" w:rsidRPr="004332C7" w:rsidRDefault="00DF3525" w:rsidP="00C767E9">
            <w:pPr>
              <w:jc w:val="both"/>
              <w:rPr>
                <w:rFonts w:asciiTheme="majorBidi" w:hAnsiTheme="majorBidi" w:cstheme="majorBidi"/>
                <w:sz w:val="24"/>
                <w:szCs w:val="24"/>
              </w:rPr>
            </w:pPr>
          </w:p>
        </w:tc>
        <w:tc>
          <w:tcPr>
            <w:tcW w:w="3969" w:type="dxa"/>
          </w:tcPr>
          <w:p w14:paraId="50679F17"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324F0B26" w14:textId="77777777" w:rsidR="00DF3525" w:rsidRPr="004319C3" w:rsidRDefault="00DF3525" w:rsidP="00C767E9">
            <w:pPr>
              <w:bidi/>
              <w:jc w:val="both"/>
              <w:rPr>
                <w:rFonts w:asciiTheme="majorBidi" w:hAnsiTheme="majorBidi" w:cstheme="majorBidi"/>
                <w:b/>
                <w:bCs/>
                <w:sz w:val="24"/>
                <w:szCs w:val="24"/>
                <w:rtl/>
              </w:rPr>
            </w:pPr>
          </w:p>
        </w:tc>
      </w:tr>
      <w:tr w:rsidR="005A73EF" w:rsidRPr="004332C7" w14:paraId="5FBFB2DE" w14:textId="77777777" w:rsidTr="009C52C7">
        <w:trPr>
          <w:jc w:val="center"/>
        </w:trPr>
        <w:tc>
          <w:tcPr>
            <w:tcW w:w="3969" w:type="dxa"/>
          </w:tcPr>
          <w:p w14:paraId="2EE5694B" w14:textId="2D2F9D24"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5BD010CD" w14:textId="7AC8DAB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med din ånd.</w:t>
            </w:r>
          </w:p>
        </w:tc>
        <w:tc>
          <w:tcPr>
            <w:tcW w:w="3969" w:type="dxa"/>
          </w:tcPr>
          <w:p w14:paraId="7A2EFDD5" w14:textId="77777777" w:rsidR="003664E9"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58217352" w14:textId="1C761C7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320A2182" w14:textId="77777777" w:rsidR="004366FC" w:rsidRPr="004319C3" w:rsidRDefault="004366FC" w:rsidP="00C767E9">
            <w:pPr>
              <w:autoSpaceDE w:val="0"/>
              <w:autoSpaceDN w:val="0"/>
              <w:bidi/>
              <w:adjustRightInd w:val="0"/>
              <w:jc w:val="both"/>
              <w:rPr>
                <w:rFonts w:asciiTheme="majorBidi" w:hAnsiTheme="majorBidi" w:cstheme="majorBidi"/>
                <w:b/>
                <w:bCs/>
                <w:color w:val="C10000"/>
                <w:sz w:val="24"/>
                <w:szCs w:val="24"/>
              </w:rPr>
            </w:pPr>
            <w:r w:rsidRPr="004319C3">
              <w:rPr>
                <w:rFonts w:asciiTheme="majorBidi" w:hAnsiTheme="majorBidi" w:cstheme="majorBidi"/>
                <w:b/>
                <w:bCs/>
                <w:color w:val="C10000"/>
                <w:sz w:val="24"/>
                <w:szCs w:val="24"/>
                <w:rtl/>
              </w:rPr>
              <w:t>الشعب</w:t>
            </w:r>
            <w:r w:rsidRPr="004319C3">
              <w:rPr>
                <w:rFonts w:asciiTheme="majorBidi" w:hAnsiTheme="majorBidi" w:cstheme="majorBidi"/>
                <w:b/>
                <w:bCs/>
                <w:color w:val="C10000"/>
                <w:sz w:val="24"/>
                <w:szCs w:val="24"/>
              </w:rPr>
              <w:t>:</w:t>
            </w:r>
          </w:p>
          <w:p w14:paraId="1651EB61" w14:textId="49B434B2" w:rsidR="004366FC" w:rsidRPr="004319C3" w:rsidRDefault="004366FC" w:rsidP="00C767E9">
            <w:pPr>
              <w:bidi/>
              <w:jc w:val="both"/>
              <w:rPr>
                <w:rFonts w:asciiTheme="majorBidi" w:hAnsiTheme="majorBidi" w:cstheme="majorBidi"/>
                <w:b/>
                <w:bCs/>
                <w:sz w:val="24"/>
                <w:szCs w:val="24"/>
                <w:lang w:val="en-US"/>
              </w:rPr>
            </w:pPr>
            <w:r w:rsidRPr="004319C3">
              <w:rPr>
                <w:rFonts w:asciiTheme="majorBidi" w:hAnsiTheme="majorBidi" w:cstheme="majorBidi"/>
                <w:b/>
                <w:bCs/>
                <w:color w:val="000000"/>
                <w:sz w:val="24"/>
                <w:szCs w:val="24"/>
                <w:rtl/>
              </w:rPr>
              <w:t>ولروحك أيضًا</w:t>
            </w:r>
            <w:r w:rsidRPr="004319C3">
              <w:rPr>
                <w:rFonts w:asciiTheme="majorBidi" w:hAnsiTheme="majorBidi" w:cstheme="majorBidi"/>
                <w:b/>
                <w:bCs/>
                <w:color w:val="000000"/>
                <w:sz w:val="24"/>
                <w:szCs w:val="24"/>
              </w:rPr>
              <w:t>.</w:t>
            </w:r>
          </w:p>
        </w:tc>
      </w:tr>
    </w:tbl>
    <w:p w14:paraId="06DF5790" w14:textId="7167C7A0" w:rsidR="00445B41" w:rsidRPr="004332C7" w:rsidRDefault="00445B41" w:rsidP="00C767E9">
      <w:pPr>
        <w:jc w:val="both"/>
      </w:pPr>
    </w:p>
    <w:p w14:paraId="402F2080" w14:textId="1F4F75B8" w:rsidR="00445B41" w:rsidRPr="004332C7" w:rsidRDefault="00445B41" w:rsidP="005A73EF">
      <w:pPr>
        <w:pStyle w:val="Heading2"/>
        <w:jc w:val="center"/>
        <w:rPr>
          <w:b/>
          <w:bCs/>
          <w:sz w:val="28"/>
          <w:szCs w:val="28"/>
        </w:rPr>
      </w:pPr>
      <w:bookmarkStart w:id="24" w:name="_Toc97819961"/>
      <w:r w:rsidRPr="004332C7">
        <w:rPr>
          <w:b/>
          <w:bCs/>
          <w:sz w:val="28"/>
          <w:szCs w:val="28"/>
        </w:rPr>
        <w:t>Introduction to the Fraction</w:t>
      </w:r>
      <w:bookmarkEnd w:id="24"/>
    </w:p>
    <w:p w14:paraId="74449534" w14:textId="77777777" w:rsidR="00445B41" w:rsidRPr="004332C7" w:rsidRDefault="00445B41" w:rsidP="00C767E9">
      <w:pPr>
        <w:jc w:val="both"/>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4366FC" w:rsidRPr="004332C7" w14:paraId="04AE7A1F" w14:textId="77777777" w:rsidTr="00DF3525">
        <w:trPr>
          <w:jc w:val="center"/>
        </w:trPr>
        <w:tc>
          <w:tcPr>
            <w:tcW w:w="3969" w:type="dxa"/>
            <w:shd w:val="clear" w:color="auto" w:fill="EAF1DD" w:themeFill="accent3" w:themeFillTint="33"/>
            <w:vAlign w:val="center"/>
          </w:tcPr>
          <w:p w14:paraId="68EA4383" w14:textId="785C4566" w:rsidR="004366FC" w:rsidRPr="002D5B20" w:rsidRDefault="009F4835" w:rsidP="002D5B20">
            <w:pPr>
              <w:jc w:val="center"/>
              <w:rPr>
                <w:rFonts w:asciiTheme="majorBidi" w:hAnsiTheme="majorBidi" w:cstheme="majorBidi"/>
                <w:b/>
                <w:bCs/>
                <w:color w:val="C10000"/>
                <w:sz w:val="28"/>
                <w:szCs w:val="28"/>
                <w:lang w:val="en-US"/>
              </w:rPr>
            </w:pPr>
            <w:r w:rsidRPr="002D5B20">
              <w:rPr>
                <w:rFonts w:asciiTheme="majorBidi" w:hAnsiTheme="majorBidi" w:cstheme="majorBidi"/>
                <w:b/>
                <w:bCs/>
                <w:color w:val="C10000"/>
                <w:sz w:val="28"/>
                <w:szCs w:val="28"/>
                <w:lang w:val="en-US"/>
              </w:rPr>
              <w:t>Consignation-</w:t>
            </w:r>
            <w:proofErr w:type="spellStart"/>
            <w:r w:rsidRPr="002D5B20">
              <w:rPr>
                <w:rFonts w:asciiTheme="majorBidi" w:hAnsiTheme="majorBidi" w:cstheme="majorBidi"/>
                <w:b/>
                <w:bCs/>
                <w:color w:val="C10000"/>
                <w:sz w:val="28"/>
                <w:szCs w:val="28"/>
                <w:lang w:val="en-US"/>
              </w:rPr>
              <w:t>introduktion</w:t>
            </w:r>
            <w:proofErr w:type="spellEnd"/>
          </w:p>
        </w:tc>
        <w:tc>
          <w:tcPr>
            <w:tcW w:w="3969" w:type="dxa"/>
            <w:shd w:val="clear" w:color="auto" w:fill="EAF1DD" w:themeFill="accent3" w:themeFillTint="33"/>
            <w:vAlign w:val="center"/>
          </w:tcPr>
          <w:p w14:paraId="7E2CDCD7" w14:textId="3659D85E"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Pr>
              <w:t>Introduction to the Fraction</w:t>
            </w:r>
          </w:p>
        </w:tc>
        <w:tc>
          <w:tcPr>
            <w:tcW w:w="2552" w:type="dxa"/>
            <w:shd w:val="clear" w:color="auto" w:fill="EAF1DD" w:themeFill="accent3" w:themeFillTint="33"/>
            <w:vAlign w:val="center"/>
          </w:tcPr>
          <w:p w14:paraId="1A2125A9" w14:textId="038FD26C"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مقدمة القسمة</w:t>
            </w:r>
          </w:p>
        </w:tc>
      </w:tr>
      <w:tr w:rsidR="004366FC" w:rsidRPr="009B270D" w14:paraId="3F3821D4" w14:textId="77777777" w:rsidTr="00DF3525">
        <w:trPr>
          <w:jc w:val="center"/>
        </w:trPr>
        <w:tc>
          <w:tcPr>
            <w:tcW w:w="3969" w:type="dxa"/>
          </w:tcPr>
          <w:p w14:paraId="50010D4B" w14:textId="3A911D85"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BB23FC" w:rsidRPr="004332C7">
              <w:rPr>
                <w:rFonts w:asciiTheme="majorBidi" w:hAnsiTheme="majorBidi" w:cstheme="majorBidi"/>
                <w:b/>
                <w:bCs/>
                <w:color w:val="C10000"/>
                <w:sz w:val="24"/>
                <w:szCs w:val="24"/>
              </w:rPr>
              <w:t>:</w:t>
            </w:r>
          </w:p>
          <w:p w14:paraId="348FB3CE" w14:textId="220002B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Herre og Frelser, menneskekærlig og god, vore sjæles levendegører.</w:t>
            </w:r>
          </w:p>
        </w:tc>
        <w:tc>
          <w:tcPr>
            <w:tcW w:w="3969" w:type="dxa"/>
          </w:tcPr>
          <w:p w14:paraId="1820592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7F1B6B0" w14:textId="2C097FC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our Master and our Savior, the Good One and Lover of Mankind, Life-giver to our souls,</w:t>
            </w:r>
          </w:p>
        </w:tc>
        <w:tc>
          <w:tcPr>
            <w:tcW w:w="2552" w:type="dxa"/>
          </w:tcPr>
          <w:p w14:paraId="10A161D2"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5EFA3109" w14:textId="41800EC6" w:rsidR="004366FC" w:rsidRPr="000D20A4" w:rsidRDefault="004366FC" w:rsidP="000B154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يا سيدنا ومخلصنا محب البشر</w:t>
            </w:r>
            <w:r w:rsidR="000B154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الصالح محيي أنفسنا</w:t>
            </w:r>
            <w:r w:rsidRPr="0019613F">
              <w:rPr>
                <w:rFonts w:asciiTheme="majorBidi" w:hAnsiTheme="majorBidi" w:cstheme="majorBidi"/>
                <w:b/>
                <w:bCs/>
                <w:color w:val="000000"/>
                <w:sz w:val="24"/>
                <w:szCs w:val="24"/>
                <w:lang w:val="en-US"/>
              </w:rPr>
              <w:t>.</w:t>
            </w:r>
          </w:p>
        </w:tc>
      </w:tr>
      <w:tr w:rsidR="004366FC" w:rsidRPr="009B270D" w14:paraId="1D523D9C" w14:textId="77777777" w:rsidTr="00DF3525">
        <w:trPr>
          <w:jc w:val="center"/>
        </w:trPr>
        <w:tc>
          <w:tcPr>
            <w:tcW w:w="3969" w:type="dxa"/>
          </w:tcPr>
          <w:p w14:paraId="677689A5" w14:textId="7575C78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som gav sig selv til frelse for os på grund af vore synder.</w:t>
            </w:r>
          </w:p>
        </w:tc>
        <w:tc>
          <w:tcPr>
            <w:tcW w:w="3969" w:type="dxa"/>
          </w:tcPr>
          <w:p w14:paraId="498B71A8" w14:textId="51E2B4A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God who gave Himself up for our salvation from sin,</w:t>
            </w:r>
          </w:p>
        </w:tc>
        <w:tc>
          <w:tcPr>
            <w:tcW w:w="2552" w:type="dxa"/>
          </w:tcPr>
          <w:p w14:paraId="05941765" w14:textId="28EE868E"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يا الله الذي سّلم ذاته عنا خلاصا من أجل خطايانا</w:t>
            </w:r>
            <w:r w:rsidRPr="000D20A4">
              <w:rPr>
                <w:rFonts w:asciiTheme="majorBidi" w:hAnsiTheme="majorBidi" w:cstheme="majorBidi"/>
                <w:b/>
                <w:bCs/>
                <w:sz w:val="24"/>
                <w:szCs w:val="24"/>
                <w:lang w:val="en-US"/>
              </w:rPr>
              <w:t>.</w:t>
            </w:r>
          </w:p>
        </w:tc>
      </w:tr>
      <w:tr w:rsidR="004366FC" w:rsidRPr="009B270D" w14:paraId="316546EE" w14:textId="77777777" w:rsidTr="00DF3525">
        <w:trPr>
          <w:jc w:val="center"/>
        </w:trPr>
        <w:tc>
          <w:tcPr>
            <w:tcW w:w="3969" w:type="dxa"/>
          </w:tcPr>
          <w:p w14:paraId="77123AD2" w14:textId="6C263EF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ud af sin store nåde har   ophævet fjendskabet med menneskene.</w:t>
            </w:r>
          </w:p>
        </w:tc>
        <w:tc>
          <w:tcPr>
            <w:tcW w:w="3969" w:type="dxa"/>
          </w:tcPr>
          <w:p w14:paraId="1167907D" w14:textId="2D60275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through the multitude of His mercies have loosed the enmity of mankind,</w:t>
            </w:r>
          </w:p>
        </w:tc>
        <w:tc>
          <w:tcPr>
            <w:tcW w:w="2552" w:type="dxa"/>
          </w:tcPr>
          <w:p w14:paraId="4D1ECB2C" w14:textId="3404DD30" w:rsidR="004366FC" w:rsidRPr="000D20A4" w:rsidRDefault="004366FC" w:rsidP="000B154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بكثرة رحمتهِ حلَّ عداوة</w:t>
            </w:r>
            <w:r w:rsidR="000B154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البشر</w:t>
            </w:r>
            <w:r w:rsidRPr="000D20A4">
              <w:rPr>
                <w:rFonts w:asciiTheme="majorBidi" w:hAnsiTheme="majorBidi" w:cstheme="majorBidi"/>
                <w:b/>
                <w:bCs/>
                <w:sz w:val="24"/>
                <w:szCs w:val="24"/>
                <w:lang w:val="en-US"/>
              </w:rPr>
              <w:t>.</w:t>
            </w:r>
          </w:p>
        </w:tc>
      </w:tr>
      <w:tr w:rsidR="004366FC" w:rsidRPr="009B270D" w14:paraId="19CE3DE4" w14:textId="77777777" w:rsidTr="00DF3525">
        <w:trPr>
          <w:jc w:val="center"/>
        </w:trPr>
        <w:tc>
          <w:tcPr>
            <w:tcW w:w="3969" w:type="dxa"/>
          </w:tcPr>
          <w:p w14:paraId="155EDA2D" w14:textId="2C7A329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Den enbårne Gud, som er i sin Faders favn.</w:t>
            </w:r>
          </w:p>
        </w:tc>
        <w:tc>
          <w:tcPr>
            <w:tcW w:w="3969" w:type="dxa"/>
          </w:tcPr>
          <w:p w14:paraId="72E4AF49" w14:textId="508CE1F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the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God who is in the bosom of His Father,</w:t>
            </w:r>
          </w:p>
        </w:tc>
        <w:tc>
          <w:tcPr>
            <w:tcW w:w="2552" w:type="dxa"/>
          </w:tcPr>
          <w:p w14:paraId="4A257389" w14:textId="39EE1CA4" w:rsidR="004366FC" w:rsidRPr="000D20A4" w:rsidRDefault="004366FC" w:rsidP="000B154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الإله الوحيد الذي في حضن</w:t>
            </w:r>
            <w:r w:rsidR="000B154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أبيه</w:t>
            </w:r>
            <w:r w:rsidRPr="0019613F">
              <w:rPr>
                <w:rFonts w:asciiTheme="majorBidi" w:hAnsiTheme="majorBidi" w:cstheme="majorBidi"/>
                <w:b/>
                <w:bCs/>
                <w:sz w:val="24"/>
                <w:szCs w:val="24"/>
                <w:lang w:val="en-US"/>
              </w:rPr>
              <w:t>.</w:t>
            </w:r>
          </w:p>
        </w:tc>
      </w:tr>
      <w:tr w:rsidR="004366FC" w:rsidRPr="004332C7" w14:paraId="7FE926D9" w14:textId="77777777" w:rsidTr="00DF3525">
        <w:trPr>
          <w:jc w:val="center"/>
        </w:trPr>
        <w:tc>
          <w:tcPr>
            <w:tcW w:w="3969" w:type="dxa"/>
          </w:tcPr>
          <w:p w14:paraId="1829159E" w14:textId="6F52E2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Herre, velsign os.</w:t>
            </w:r>
          </w:p>
        </w:tc>
        <w:tc>
          <w:tcPr>
            <w:tcW w:w="3969" w:type="dxa"/>
          </w:tcPr>
          <w:p w14:paraId="7B2F144E" w14:textId="2CA060B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O Lord, bless.</w:t>
            </w:r>
          </w:p>
        </w:tc>
        <w:tc>
          <w:tcPr>
            <w:tcW w:w="2552" w:type="dxa"/>
          </w:tcPr>
          <w:p w14:paraId="582AE03B" w14:textId="59DB4F05"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يا رب بارك</w:t>
            </w:r>
            <w:r w:rsidRPr="000D20A4">
              <w:rPr>
                <w:rFonts w:asciiTheme="majorBidi" w:hAnsiTheme="majorBidi" w:cstheme="majorBidi"/>
                <w:b/>
                <w:bCs/>
                <w:sz w:val="24"/>
                <w:szCs w:val="24"/>
              </w:rPr>
              <w:t>.</w:t>
            </w:r>
          </w:p>
        </w:tc>
      </w:tr>
      <w:tr w:rsidR="00DF3525" w:rsidRPr="004332C7" w14:paraId="795F09C9" w14:textId="77777777" w:rsidTr="00DF3525">
        <w:trPr>
          <w:jc w:val="center"/>
        </w:trPr>
        <w:tc>
          <w:tcPr>
            <w:tcW w:w="3969" w:type="dxa"/>
          </w:tcPr>
          <w:p w14:paraId="401FA159" w14:textId="77777777" w:rsidR="00DF3525" w:rsidRPr="004332C7" w:rsidRDefault="00DF3525" w:rsidP="00C767E9">
            <w:pPr>
              <w:jc w:val="both"/>
              <w:rPr>
                <w:rFonts w:asciiTheme="majorBidi" w:hAnsiTheme="majorBidi" w:cstheme="majorBidi"/>
                <w:sz w:val="24"/>
                <w:szCs w:val="24"/>
              </w:rPr>
            </w:pPr>
          </w:p>
        </w:tc>
        <w:tc>
          <w:tcPr>
            <w:tcW w:w="3969" w:type="dxa"/>
          </w:tcPr>
          <w:p w14:paraId="187D9BCA" w14:textId="77777777" w:rsidR="00DF3525" w:rsidRPr="004332C7" w:rsidRDefault="00DF3525" w:rsidP="00C767E9">
            <w:pPr>
              <w:jc w:val="both"/>
              <w:rPr>
                <w:rFonts w:asciiTheme="majorBidi" w:hAnsiTheme="majorBidi" w:cstheme="majorBidi"/>
                <w:sz w:val="24"/>
                <w:szCs w:val="24"/>
              </w:rPr>
            </w:pPr>
          </w:p>
        </w:tc>
        <w:tc>
          <w:tcPr>
            <w:tcW w:w="2552" w:type="dxa"/>
          </w:tcPr>
          <w:p w14:paraId="25CE60A9" w14:textId="77777777" w:rsidR="00DF3525" w:rsidRPr="000D20A4" w:rsidRDefault="00DF3525" w:rsidP="00C767E9">
            <w:pPr>
              <w:bidi/>
              <w:jc w:val="both"/>
              <w:rPr>
                <w:rFonts w:asciiTheme="majorBidi" w:hAnsiTheme="majorBidi" w:cstheme="majorBidi"/>
                <w:b/>
                <w:bCs/>
                <w:sz w:val="24"/>
                <w:szCs w:val="24"/>
                <w:rtl/>
              </w:rPr>
            </w:pPr>
          </w:p>
        </w:tc>
      </w:tr>
      <w:tr w:rsidR="004366FC" w:rsidRPr="004332C7" w14:paraId="00CDB0E7" w14:textId="77777777" w:rsidTr="00DF3525">
        <w:trPr>
          <w:jc w:val="center"/>
        </w:trPr>
        <w:tc>
          <w:tcPr>
            <w:tcW w:w="3969" w:type="dxa"/>
          </w:tcPr>
          <w:p w14:paraId="48FD575F" w14:textId="689AE7B3"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E8456DB" w14:textId="59C88F9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2741C2" w:rsidRPr="004332C7">
              <w:rPr>
                <w:rFonts w:asciiTheme="majorBidi" w:hAnsiTheme="majorBidi" w:cstheme="majorBidi"/>
                <w:sz w:val="24"/>
                <w:szCs w:val="24"/>
                <w:lang w:val="en-US"/>
              </w:rPr>
              <w:t>.</w:t>
            </w:r>
          </w:p>
        </w:tc>
        <w:tc>
          <w:tcPr>
            <w:tcW w:w="3969" w:type="dxa"/>
          </w:tcPr>
          <w:p w14:paraId="65BF21D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2604EB7F" w14:textId="70829E0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1805C1A5"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25CB3C1B" w14:textId="2FE29A9A"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w:t>
            </w:r>
            <w:r w:rsidRPr="000D20A4">
              <w:rPr>
                <w:rFonts w:asciiTheme="majorBidi" w:hAnsiTheme="majorBidi" w:cstheme="majorBidi"/>
                <w:b/>
                <w:bCs/>
                <w:color w:val="000000"/>
                <w:sz w:val="24"/>
                <w:szCs w:val="24"/>
              </w:rPr>
              <w:t>.</w:t>
            </w:r>
          </w:p>
        </w:tc>
      </w:tr>
      <w:tr w:rsidR="009C52C7" w:rsidRPr="004332C7" w14:paraId="3631CE60" w14:textId="77777777" w:rsidTr="00DF3525">
        <w:trPr>
          <w:jc w:val="center"/>
        </w:trPr>
        <w:tc>
          <w:tcPr>
            <w:tcW w:w="3969" w:type="dxa"/>
          </w:tcPr>
          <w:p w14:paraId="7754869C"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00BD1745"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71326AA2"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61F1437C" w14:textId="77777777" w:rsidTr="00DF3525">
        <w:trPr>
          <w:jc w:val="center"/>
        </w:trPr>
        <w:tc>
          <w:tcPr>
            <w:tcW w:w="3969" w:type="dxa"/>
          </w:tcPr>
          <w:p w14:paraId="6E084044" w14:textId="08EFFCBB" w:rsidR="004366FC" w:rsidRPr="004332C7" w:rsidRDefault="004366FC" w:rsidP="00B97217">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det rene legeme med højre hånd og lægger det på venstre håndflade og lægger sin højre pegefinger på Spadikon.</w:t>
            </w:r>
            <w:r w:rsidR="00B97217"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Så dypper han fingerspidsen i det dyrebare blod og løfter sin finger fra blodet og korstegner blodet med den, mens han siger:</w:t>
            </w:r>
          </w:p>
        </w:tc>
        <w:tc>
          <w:tcPr>
            <w:tcW w:w="3969" w:type="dxa"/>
          </w:tcPr>
          <w:p w14:paraId="4D96734E" w14:textId="66C5D3F4"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takes the pure Body with his right hand and places It in his </w:t>
            </w:r>
            <w:proofErr w:type="spellStart"/>
            <w:r w:rsidRPr="00C06844">
              <w:rPr>
                <w:rFonts w:asciiTheme="majorBidi" w:hAnsiTheme="majorBidi" w:cstheme="majorBidi"/>
                <w:color w:val="1F497D" w:themeColor="text2"/>
                <w:sz w:val="24"/>
                <w:szCs w:val="24"/>
                <w:lang w:val="en-US"/>
              </w:rPr>
              <w:t>teft</w:t>
            </w:r>
            <w:proofErr w:type="spellEnd"/>
            <w:r w:rsidRPr="00C06844">
              <w:rPr>
                <w:rFonts w:asciiTheme="majorBidi" w:hAnsiTheme="majorBidi" w:cstheme="majorBidi"/>
                <w:color w:val="1F497D" w:themeColor="text2"/>
                <w:sz w:val="24"/>
                <w:szCs w:val="24"/>
                <w:lang w:val="en-US"/>
              </w:rPr>
              <w:t xml:space="preserve"> </w:t>
            </w:r>
            <w:proofErr w:type="gramStart"/>
            <w:r w:rsidRPr="00C06844">
              <w:rPr>
                <w:rFonts w:asciiTheme="majorBidi" w:hAnsiTheme="majorBidi" w:cstheme="majorBidi"/>
                <w:color w:val="1F497D" w:themeColor="text2"/>
                <w:sz w:val="24"/>
                <w:szCs w:val="24"/>
                <w:lang w:val="en-US"/>
              </w:rPr>
              <w:t>hand, and</w:t>
            </w:r>
            <w:proofErr w:type="gramEnd"/>
            <w:r w:rsidRPr="00C06844">
              <w:rPr>
                <w:rFonts w:asciiTheme="majorBidi" w:hAnsiTheme="majorBidi" w:cstheme="majorBidi"/>
                <w:color w:val="1F497D" w:themeColor="text2"/>
                <w:sz w:val="24"/>
                <w:szCs w:val="24"/>
                <w:lang w:val="en-US"/>
              </w:rPr>
              <w:t xml:space="preserve"> places the index finger of his right hand upon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He then dips the tip of his finger into the precious Blood and raises his finger from the Blood and signs with It in the form of the cross over the Blood, while saying:</w:t>
            </w:r>
          </w:p>
        </w:tc>
        <w:tc>
          <w:tcPr>
            <w:tcW w:w="2552" w:type="dxa"/>
          </w:tcPr>
          <w:p w14:paraId="1FD24D6E" w14:textId="45E340D6" w:rsidR="004366FC" w:rsidRPr="00C06844" w:rsidRDefault="004366FC" w:rsidP="00B97217">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يأخذ الكاهن الجسد الطاهر بيده اليمني</w:t>
            </w:r>
            <w:r w:rsidR="00B97217"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ويضعه علي يده اليسري، ويضع إصبعه</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السبابة اليمني علي الاسباديقون، ثم يغمس</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طرف إصبعه في الدم الكريم ويرفع إصبعه</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من الدم ويرشم به علي الدم مثال الصليب</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يقول:</w:t>
            </w:r>
          </w:p>
        </w:tc>
      </w:tr>
      <w:tr w:rsidR="004366FC" w:rsidRPr="009B270D" w14:paraId="3C50D616" w14:textId="77777777" w:rsidTr="00DF3525">
        <w:trPr>
          <w:jc w:val="center"/>
        </w:trPr>
        <w:tc>
          <w:tcPr>
            <w:tcW w:w="3969" w:type="dxa"/>
          </w:tcPr>
          <w:p w14:paraId="342FCA78" w14:textId="7E3938CB"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2741C2" w:rsidRPr="004332C7">
              <w:rPr>
                <w:rFonts w:asciiTheme="majorBidi" w:hAnsiTheme="majorBidi" w:cstheme="majorBidi"/>
                <w:b/>
                <w:bCs/>
                <w:color w:val="C10000"/>
                <w:sz w:val="24"/>
                <w:szCs w:val="24"/>
              </w:rPr>
              <w:t>:</w:t>
            </w:r>
          </w:p>
          <w:p w14:paraId="7FB6D3AB" w14:textId="7444B2A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Han, som velsignede dengang.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også</w:t>
            </w:r>
            <w:proofErr w:type="spellEnd"/>
            <w:r w:rsidRPr="004332C7">
              <w:rPr>
                <w:rFonts w:asciiTheme="majorBidi" w:hAnsiTheme="majorBidi" w:cstheme="majorBidi"/>
                <w:sz w:val="24"/>
                <w:szCs w:val="24"/>
                <w:lang w:val="en-US"/>
              </w:rPr>
              <w:t xml:space="preserve"> nu.</w:t>
            </w:r>
          </w:p>
        </w:tc>
        <w:tc>
          <w:tcPr>
            <w:tcW w:w="3969" w:type="dxa"/>
          </w:tcPr>
          <w:p w14:paraId="5ABE78E3"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3E34F58" w14:textId="5830907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who did bless at that time, now also bless.</w:t>
            </w:r>
          </w:p>
        </w:tc>
        <w:tc>
          <w:tcPr>
            <w:tcW w:w="2552" w:type="dxa"/>
          </w:tcPr>
          <w:p w14:paraId="434FE79D"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62679F22" w14:textId="519F7875" w:rsidR="004366FC" w:rsidRPr="000D20A4" w:rsidRDefault="004366FC" w:rsidP="000B154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يا الذي بارك في ذلك الزمان،</w:t>
            </w:r>
            <w:r w:rsidR="000B154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الآن أيضا بارك</w:t>
            </w:r>
            <w:r w:rsidRPr="0019613F">
              <w:rPr>
                <w:rFonts w:asciiTheme="majorBidi" w:hAnsiTheme="majorBidi" w:cstheme="majorBidi"/>
                <w:b/>
                <w:bCs/>
                <w:color w:val="000000"/>
                <w:sz w:val="24"/>
                <w:szCs w:val="24"/>
                <w:lang w:val="en-US"/>
              </w:rPr>
              <w:t>.</w:t>
            </w:r>
          </w:p>
        </w:tc>
      </w:tr>
      <w:tr w:rsidR="00DF3525" w:rsidRPr="009B270D" w14:paraId="6100B4DD" w14:textId="77777777" w:rsidTr="00DF3525">
        <w:trPr>
          <w:jc w:val="center"/>
        </w:trPr>
        <w:tc>
          <w:tcPr>
            <w:tcW w:w="3969" w:type="dxa"/>
          </w:tcPr>
          <w:p w14:paraId="29DA8DB6" w14:textId="77777777" w:rsidR="00DF3525" w:rsidRPr="0019613F" w:rsidRDefault="00DF3525" w:rsidP="00C767E9">
            <w:pPr>
              <w:jc w:val="both"/>
              <w:rPr>
                <w:rFonts w:asciiTheme="majorBidi" w:hAnsiTheme="majorBidi" w:cstheme="majorBidi"/>
                <w:b/>
                <w:bCs/>
                <w:color w:val="C10000"/>
                <w:sz w:val="24"/>
                <w:szCs w:val="24"/>
                <w:lang w:val="en-US"/>
              </w:rPr>
            </w:pPr>
          </w:p>
        </w:tc>
        <w:tc>
          <w:tcPr>
            <w:tcW w:w="3969" w:type="dxa"/>
          </w:tcPr>
          <w:p w14:paraId="407B3FD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534D8C00"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0B9045B2" w14:textId="77777777" w:rsidTr="00DF3525">
        <w:trPr>
          <w:jc w:val="center"/>
        </w:trPr>
        <w:tc>
          <w:tcPr>
            <w:tcW w:w="3969" w:type="dxa"/>
          </w:tcPr>
          <w:p w14:paraId="11C3D896" w14:textId="351B9C5F"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431D1B4" w14:textId="0A8610D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r w:rsidR="002741C2" w:rsidRPr="004332C7">
              <w:rPr>
                <w:rFonts w:asciiTheme="majorBidi" w:hAnsiTheme="majorBidi" w:cstheme="majorBidi"/>
                <w:sz w:val="24"/>
                <w:szCs w:val="24"/>
                <w:lang w:val="en-US"/>
              </w:rPr>
              <w:t>.</w:t>
            </w:r>
          </w:p>
        </w:tc>
        <w:tc>
          <w:tcPr>
            <w:tcW w:w="3969" w:type="dxa"/>
          </w:tcPr>
          <w:p w14:paraId="2A721D88"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0646935A" w14:textId="76E3A5A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038AD970"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5C8F9692" w14:textId="00C455AA"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w:t>
            </w:r>
            <w:r w:rsidRPr="000D20A4">
              <w:rPr>
                <w:rFonts w:asciiTheme="majorBidi" w:hAnsiTheme="majorBidi" w:cstheme="majorBidi"/>
                <w:b/>
                <w:bCs/>
                <w:color w:val="000000"/>
                <w:sz w:val="24"/>
                <w:szCs w:val="24"/>
              </w:rPr>
              <w:t>.</w:t>
            </w:r>
          </w:p>
        </w:tc>
      </w:tr>
      <w:tr w:rsidR="009C52C7" w:rsidRPr="004332C7" w14:paraId="08568751" w14:textId="77777777" w:rsidTr="00DF3525">
        <w:trPr>
          <w:jc w:val="center"/>
        </w:trPr>
        <w:tc>
          <w:tcPr>
            <w:tcW w:w="3969" w:type="dxa"/>
          </w:tcPr>
          <w:p w14:paraId="32220F8E"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5FBB9326"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3A090D78"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A05217D" w14:textId="77777777" w:rsidTr="00DF3525">
        <w:trPr>
          <w:jc w:val="center"/>
        </w:trPr>
        <w:tc>
          <w:tcPr>
            <w:tcW w:w="3969" w:type="dxa"/>
          </w:tcPr>
          <w:p w14:paraId="38CE6B4C" w14:textId="15B7711E"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løfter sin finger fra kalken og korser legemets overside og underside med blodet, mens han siger:</w:t>
            </w:r>
          </w:p>
        </w:tc>
        <w:tc>
          <w:tcPr>
            <w:tcW w:w="3969" w:type="dxa"/>
          </w:tcPr>
          <w:p w14:paraId="61F70DD6" w14:textId="2FD2745D"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raises his finger from the chalice and with the Blood makes the sign of the cross on the Body, above and below, while saying:</w:t>
            </w:r>
          </w:p>
        </w:tc>
        <w:tc>
          <w:tcPr>
            <w:tcW w:w="2552" w:type="dxa"/>
          </w:tcPr>
          <w:p w14:paraId="5DDAB2AB" w14:textId="52C484E6" w:rsidR="004366FC" w:rsidRPr="00C06844" w:rsidRDefault="004366FC" w:rsidP="000B1540">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يرفع إصبعه من الكأس ويرشم وجه الجسد</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وأسفله بالدم وهو يقول:</w:t>
            </w:r>
          </w:p>
        </w:tc>
      </w:tr>
      <w:tr w:rsidR="004366FC" w:rsidRPr="009B270D" w14:paraId="2F02E15C" w14:textId="77777777" w:rsidTr="00DF3525">
        <w:trPr>
          <w:jc w:val="center"/>
        </w:trPr>
        <w:tc>
          <w:tcPr>
            <w:tcW w:w="3969" w:type="dxa"/>
          </w:tcPr>
          <w:p w14:paraId="28771AA9" w14:textId="544040FF"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2741C2" w:rsidRPr="004332C7">
              <w:rPr>
                <w:rFonts w:asciiTheme="majorBidi" w:hAnsiTheme="majorBidi" w:cstheme="majorBidi"/>
                <w:b/>
                <w:bCs/>
                <w:color w:val="C10000"/>
                <w:sz w:val="24"/>
                <w:szCs w:val="24"/>
              </w:rPr>
              <w:t>:</w:t>
            </w:r>
          </w:p>
          <w:p w14:paraId="21E28A4F" w14:textId="3004E72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Han, som helliggjorde dengang. </w:t>
            </w:r>
            <w:proofErr w:type="spellStart"/>
            <w:r w:rsidRPr="004332C7">
              <w:rPr>
                <w:rFonts w:asciiTheme="majorBidi" w:hAnsiTheme="majorBidi" w:cstheme="majorBidi"/>
                <w:sz w:val="24"/>
                <w:szCs w:val="24"/>
                <w:lang w:val="en-US"/>
              </w:rPr>
              <w:t>Helliggør</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også</w:t>
            </w:r>
            <w:proofErr w:type="spellEnd"/>
            <w:r w:rsidRPr="004332C7">
              <w:rPr>
                <w:rFonts w:asciiTheme="majorBidi" w:hAnsiTheme="majorBidi" w:cstheme="majorBidi"/>
                <w:sz w:val="24"/>
                <w:szCs w:val="24"/>
                <w:lang w:val="en-US"/>
              </w:rPr>
              <w:t xml:space="preserve"> nu.</w:t>
            </w:r>
          </w:p>
        </w:tc>
        <w:tc>
          <w:tcPr>
            <w:tcW w:w="3969" w:type="dxa"/>
          </w:tcPr>
          <w:p w14:paraId="57395C11"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0AE0C0A2" w14:textId="4E8DD5C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who did sanctify at that time, now also sanctify.</w:t>
            </w:r>
          </w:p>
        </w:tc>
        <w:tc>
          <w:tcPr>
            <w:tcW w:w="2552" w:type="dxa"/>
          </w:tcPr>
          <w:p w14:paraId="001E93CD"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6B4AC8B6" w14:textId="0D969670" w:rsidR="004366FC" w:rsidRPr="000D20A4" w:rsidRDefault="004366FC" w:rsidP="000B154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يا الذي قدَّس في ذلك الزمان،</w:t>
            </w:r>
            <w:r w:rsidR="000B154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الآن أيضا قدَّس</w:t>
            </w:r>
            <w:r w:rsidRPr="0019613F">
              <w:rPr>
                <w:rFonts w:asciiTheme="majorBidi" w:hAnsiTheme="majorBidi" w:cstheme="majorBidi"/>
                <w:b/>
                <w:bCs/>
                <w:color w:val="000000"/>
                <w:sz w:val="24"/>
                <w:szCs w:val="24"/>
                <w:lang w:val="en-US"/>
              </w:rPr>
              <w:t>.</w:t>
            </w:r>
          </w:p>
        </w:tc>
      </w:tr>
      <w:tr w:rsidR="00DF3525" w:rsidRPr="009B270D" w14:paraId="11D0A90C" w14:textId="77777777" w:rsidTr="00DF3525">
        <w:trPr>
          <w:jc w:val="center"/>
        </w:trPr>
        <w:tc>
          <w:tcPr>
            <w:tcW w:w="3969" w:type="dxa"/>
          </w:tcPr>
          <w:p w14:paraId="1347546E" w14:textId="77777777" w:rsidR="00DF3525" w:rsidRPr="0019613F" w:rsidRDefault="00DF3525" w:rsidP="00C767E9">
            <w:pPr>
              <w:jc w:val="both"/>
              <w:rPr>
                <w:rFonts w:asciiTheme="majorBidi" w:hAnsiTheme="majorBidi" w:cstheme="majorBidi"/>
                <w:b/>
                <w:bCs/>
                <w:color w:val="C10000"/>
                <w:sz w:val="24"/>
                <w:szCs w:val="24"/>
                <w:lang w:val="en-US"/>
              </w:rPr>
            </w:pPr>
          </w:p>
        </w:tc>
        <w:tc>
          <w:tcPr>
            <w:tcW w:w="3969" w:type="dxa"/>
          </w:tcPr>
          <w:p w14:paraId="327ECB44"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548B83C"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5EC2F336" w14:textId="77777777" w:rsidTr="00DF3525">
        <w:trPr>
          <w:jc w:val="center"/>
        </w:trPr>
        <w:tc>
          <w:tcPr>
            <w:tcW w:w="3969" w:type="dxa"/>
          </w:tcPr>
          <w:p w14:paraId="2158B6FB" w14:textId="6FAD63C8"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C8C47FD" w14:textId="2C978DC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p>
        </w:tc>
        <w:tc>
          <w:tcPr>
            <w:tcW w:w="3969" w:type="dxa"/>
          </w:tcPr>
          <w:p w14:paraId="23936408"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4CB265EA" w14:textId="6871525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457E9BCB"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72FC93E7" w14:textId="252B8D3E"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w:t>
            </w:r>
            <w:r w:rsidRPr="000D20A4">
              <w:rPr>
                <w:rFonts w:asciiTheme="majorBidi" w:hAnsiTheme="majorBidi" w:cstheme="majorBidi"/>
                <w:b/>
                <w:bCs/>
                <w:color w:val="000000"/>
                <w:sz w:val="24"/>
                <w:szCs w:val="24"/>
              </w:rPr>
              <w:t>.</w:t>
            </w:r>
          </w:p>
        </w:tc>
      </w:tr>
      <w:tr w:rsidR="009C52C7" w:rsidRPr="004332C7" w14:paraId="4C7B7456" w14:textId="77777777" w:rsidTr="00DF3525">
        <w:trPr>
          <w:jc w:val="center"/>
        </w:trPr>
        <w:tc>
          <w:tcPr>
            <w:tcW w:w="3969" w:type="dxa"/>
          </w:tcPr>
          <w:p w14:paraId="3A031402"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3235596"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1D973290"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5FD7A48E" w14:textId="77777777" w:rsidTr="00DF3525">
        <w:trPr>
          <w:jc w:val="center"/>
        </w:trPr>
        <w:tc>
          <w:tcPr>
            <w:tcW w:w="3969" w:type="dxa"/>
          </w:tcPr>
          <w:p w14:paraId="77F946D7" w14:textId="4CE15FF6"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Han bryder legemet i 2/3 og 1/ 3 uden at adskille det, mens han siger:</w:t>
            </w:r>
          </w:p>
        </w:tc>
        <w:tc>
          <w:tcPr>
            <w:tcW w:w="3969" w:type="dxa"/>
          </w:tcPr>
          <w:p w14:paraId="311F9959" w14:textId="6AF86BA0"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breaks the Body into a two-thirds and a one-third part without separating Them, while saying:</w:t>
            </w:r>
          </w:p>
        </w:tc>
        <w:tc>
          <w:tcPr>
            <w:tcW w:w="2552" w:type="dxa"/>
          </w:tcPr>
          <w:p w14:paraId="244AACE5" w14:textId="182223CF" w:rsidR="004366FC" w:rsidRPr="00C06844" w:rsidRDefault="004366FC" w:rsidP="000B1540">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يقسم الجسد ثلثين وثلثا من غير أن يفصله</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وهو يقول:</w:t>
            </w:r>
          </w:p>
        </w:tc>
      </w:tr>
      <w:tr w:rsidR="004366FC" w:rsidRPr="009B270D" w14:paraId="6DDC210D" w14:textId="77777777" w:rsidTr="00DF3525">
        <w:trPr>
          <w:jc w:val="center"/>
        </w:trPr>
        <w:tc>
          <w:tcPr>
            <w:tcW w:w="3969" w:type="dxa"/>
          </w:tcPr>
          <w:p w14:paraId="7C46A0A7" w14:textId="400A6861"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2741C2" w:rsidRPr="004332C7">
              <w:rPr>
                <w:rFonts w:asciiTheme="majorBidi" w:hAnsiTheme="majorBidi" w:cstheme="majorBidi"/>
                <w:b/>
                <w:bCs/>
                <w:color w:val="C10000"/>
                <w:sz w:val="24"/>
                <w:szCs w:val="24"/>
              </w:rPr>
              <w:t>:</w:t>
            </w:r>
          </w:p>
          <w:p w14:paraId="6ED0D3D8" w14:textId="3F02A87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Han, som brød (brødet) dengang. </w:t>
            </w:r>
            <w:proofErr w:type="spellStart"/>
            <w:r w:rsidRPr="004332C7">
              <w:rPr>
                <w:rFonts w:asciiTheme="majorBidi" w:hAnsiTheme="majorBidi" w:cstheme="majorBidi"/>
                <w:sz w:val="24"/>
                <w:szCs w:val="24"/>
                <w:lang w:val="en-US"/>
              </w:rPr>
              <w:t>Bryd</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også</w:t>
            </w:r>
            <w:proofErr w:type="spellEnd"/>
            <w:r w:rsidRPr="004332C7">
              <w:rPr>
                <w:rFonts w:asciiTheme="majorBidi" w:hAnsiTheme="majorBidi" w:cstheme="majorBidi"/>
                <w:sz w:val="24"/>
                <w:szCs w:val="24"/>
                <w:lang w:val="en-US"/>
              </w:rPr>
              <w:t xml:space="preserve"> nu</w:t>
            </w:r>
          </w:p>
        </w:tc>
        <w:tc>
          <w:tcPr>
            <w:tcW w:w="3969" w:type="dxa"/>
          </w:tcPr>
          <w:p w14:paraId="2E07051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C5BF3C3" w14:textId="5E5B750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who did break at that time, now also break.</w:t>
            </w:r>
          </w:p>
        </w:tc>
        <w:tc>
          <w:tcPr>
            <w:tcW w:w="2552" w:type="dxa"/>
          </w:tcPr>
          <w:p w14:paraId="6BB7875A"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4EA36811" w14:textId="3F4CDFDC" w:rsidR="004366FC" w:rsidRPr="000D20A4" w:rsidRDefault="004366FC" w:rsidP="000B154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يا الذي قسَّم في ذلك الزمان، الآن</w:t>
            </w:r>
            <w:r w:rsidR="000B154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أيضا قسَّم</w:t>
            </w:r>
            <w:r w:rsidRPr="0019613F">
              <w:rPr>
                <w:rFonts w:asciiTheme="majorBidi" w:hAnsiTheme="majorBidi" w:cstheme="majorBidi"/>
                <w:b/>
                <w:bCs/>
                <w:color w:val="000000"/>
                <w:sz w:val="24"/>
                <w:szCs w:val="24"/>
                <w:lang w:val="en-US"/>
              </w:rPr>
              <w:t>.</w:t>
            </w:r>
          </w:p>
        </w:tc>
      </w:tr>
      <w:tr w:rsidR="00DF3525" w:rsidRPr="009B270D" w14:paraId="43A4DB96" w14:textId="77777777" w:rsidTr="00DF3525">
        <w:trPr>
          <w:jc w:val="center"/>
        </w:trPr>
        <w:tc>
          <w:tcPr>
            <w:tcW w:w="3969" w:type="dxa"/>
          </w:tcPr>
          <w:p w14:paraId="68F43F4C" w14:textId="77777777" w:rsidR="00DF3525" w:rsidRPr="0019613F" w:rsidRDefault="00DF3525" w:rsidP="00C767E9">
            <w:pPr>
              <w:jc w:val="both"/>
              <w:rPr>
                <w:rFonts w:asciiTheme="majorBidi" w:hAnsiTheme="majorBidi" w:cstheme="majorBidi"/>
                <w:b/>
                <w:bCs/>
                <w:color w:val="C10000"/>
                <w:sz w:val="24"/>
                <w:szCs w:val="24"/>
                <w:lang w:val="en-US"/>
              </w:rPr>
            </w:pPr>
          </w:p>
        </w:tc>
        <w:tc>
          <w:tcPr>
            <w:tcW w:w="3969" w:type="dxa"/>
          </w:tcPr>
          <w:p w14:paraId="7D2D4336"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4C787171"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DAE5B04" w14:textId="77777777" w:rsidTr="00DF3525">
        <w:trPr>
          <w:jc w:val="center"/>
        </w:trPr>
        <w:tc>
          <w:tcPr>
            <w:tcW w:w="3969" w:type="dxa"/>
          </w:tcPr>
          <w:p w14:paraId="63706F68" w14:textId="677AAC30"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0ECD780" w14:textId="041A291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p>
        </w:tc>
        <w:tc>
          <w:tcPr>
            <w:tcW w:w="3969" w:type="dxa"/>
          </w:tcPr>
          <w:p w14:paraId="1F9FEE7E"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6A2D4094" w14:textId="77777777" w:rsidR="004366FC" w:rsidRDefault="004366FC" w:rsidP="00C767E9">
            <w:pPr>
              <w:jc w:val="both"/>
              <w:rPr>
                <w:rFonts w:asciiTheme="majorBidi" w:hAnsiTheme="majorBidi" w:cstheme="majorBidi"/>
                <w:color w:val="000000"/>
                <w:sz w:val="24"/>
                <w:szCs w:val="24"/>
              </w:rPr>
            </w:pPr>
            <w:r w:rsidRPr="004332C7">
              <w:rPr>
                <w:rFonts w:asciiTheme="majorBidi" w:hAnsiTheme="majorBidi" w:cstheme="majorBidi"/>
                <w:color w:val="000000"/>
                <w:sz w:val="24"/>
                <w:szCs w:val="24"/>
              </w:rPr>
              <w:t>Amen.</w:t>
            </w:r>
          </w:p>
          <w:p w14:paraId="09141302" w14:textId="2688D3AC" w:rsidR="00DF3525" w:rsidRPr="004332C7" w:rsidRDefault="00DF3525" w:rsidP="00C767E9">
            <w:pPr>
              <w:jc w:val="both"/>
              <w:rPr>
                <w:rFonts w:asciiTheme="majorBidi" w:hAnsiTheme="majorBidi" w:cstheme="majorBidi"/>
                <w:sz w:val="24"/>
                <w:szCs w:val="24"/>
                <w:lang w:val="en-US"/>
              </w:rPr>
            </w:pPr>
          </w:p>
        </w:tc>
        <w:tc>
          <w:tcPr>
            <w:tcW w:w="2552" w:type="dxa"/>
          </w:tcPr>
          <w:p w14:paraId="5D7ABB51"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6229EE78" w14:textId="4870ECA4"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w:t>
            </w:r>
            <w:r w:rsidRPr="000D20A4">
              <w:rPr>
                <w:rFonts w:asciiTheme="majorBidi" w:hAnsiTheme="majorBidi" w:cstheme="majorBidi"/>
                <w:b/>
                <w:bCs/>
                <w:color w:val="000000"/>
                <w:sz w:val="24"/>
                <w:szCs w:val="24"/>
              </w:rPr>
              <w:t>.</w:t>
            </w:r>
          </w:p>
        </w:tc>
      </w:tr>
      <w:tr w:rsidR="004366FC" w:rsidRPr="009B270D" w14:paraId="28955DDA" w14:textId="77777777" w:rsidTr="00DF3525">
        <w:trPr>
          <w:jc w:val="center"/>
        </w:trPr>
        <w:tc>
          <w:tcPr>
            <w:tcW w:w="3969" w:type="dxa"/>
          </w:tcPr>
          <w:p w14:paraId="516EBCDF" w14:textId="77777777" w:rsidR="004366FC" w:rsidRPr="00C06844" w:rsidRDefault="004366FC" w:rsidP="00C767E9">
            <w:pPr>
              <w:jc w:val="both"/>
              <w:rPr>
                <w:rFonts w:asciiTheme="majorBidi" w:hAnsiTheme="majorBidi" w:cstheme="majorBidi"/>
                <w:color w:val="1F497D" w:themeColor="text2"/>
                <w:sz w:val="24"/>
                <w:szCs w:val="24"/>
              </w:rPr>
            </w:pPr>
            <w:r w:rsidRPr="00C06844">
              <w:rPr>
                <w:rFonts w:asciiTheme="majorBidi" w:hAnsiTheme="majorBidi" w:cstheme="majorBidi"/>
                <w:color w:val="1F497D" w:themeColor="text2"/>
                <w:sz w:val="24"/>
                <w:szCs w:val="24"/>
              </w:rPr>
              <w:t>Han adskiller legemet og lægger trediedelen ovenpå totrediedelen i</w:t>
            </w:r>
          </w:p>
          <w:p w14:paraId="24E69819" w14:textId="20508E28" w:rsidR="004366FC" w:rsidRPr="004332C7" w:rsidRDefault="004366FC"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korsform</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mens</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han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siger</w:t>
            </w:r>
            <w:proofErr w:type="spellEnd"/>
            <w:r w:rsidRPr="00C06844">
              <w:rPr>
                <w:rFonts w:asciiTheme="majorBidi" w:hAnsiTheme="majorBidi" w:cstheme="majorBidi"/>
                <w:color w:val="1F497D" w:themeColor="text2"/>
                <w:sz w:val="24"/>
                <w:szCs w:val="24"/>
                <w:lang w:val="en-US"/>
              </w:rPr>
              <w:t>:</w:t>
            </w:r>
          </w:p>
        </w:tc>
        <w:tc>
          <w:tcPr>
            <w:tcW w:w="3969" w:type="dxa"/>
          </w:tcPr>
          <w:p w14:paraId="3D65C36F" w14:textId="6B997BC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separates the two parts, placing the one-third part upon the two-thirds part in the shape of the cross, and says:</w:t>
            </w:r>
          </w:p>
        </w:tc>
        <w:tc>
          <w:tcPr>
            <w:tcW w:w="2552" w:type="dxa"/>
          </w:tcPr>
          <w:p w14:paraId="040756B0" w14:textId="1B579F96" w:rsidR="004366FC" w:rsidRPr="00C06844" w:rsidRDefault="004366FC" w:rsidP="000B1540">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هنا يفصل الجسد ويضع الثلث علي الثلثين</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علي مثال الصليب ويقول:</w:t>
            </w:r>
          </w:p>
        </w:tc>
      </w:tr>
      <w:tr w:rsidR="004366FC" w:rsidRPr="009B270D" w14:paraId="7489137D" w14:textId="77777777" w:rsidTr="00DF3525">
        <w:trPr>
          <w:jc w:val="center"/>
        </w:trPr>
        <w:tc>
          <w:tcPr>
            <w:tcW w:w="3969" w:type="dxa"/>
          </w:tcPr>
          <w:p w14:paraId="3C8E3003" w14:textId="6A5320BC"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2741C2" w:rsidRPr="004332C7">
              <w:rPr>
                <w:rFonts w:asciiTheme="majorBidi" w:hAnsiTheme="majorBidi" w:cstheme="majorBidi"/>
                <w:b/>
                <w:bCs/>
                <w:color w:val="C10000"/>
                <w:sz w:val="24"/>
                <w:szCs w:val="24"/>
              </w:rPr>
              <w:t>:</w:t>
            </w:r>
          </w:p>
          <w:p w14:paraId="053E4BB7" w14:textId="66F4383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betroede (nadveren) til sine hellige disciple og hellige apostle dengang.</w:t>
            </w:r>
          </w:p>
        </w:tc>
        <w:tc>
          <w:tcPr>
            <w:tcW w:w="3969" w:type="dxa"/>
          </w:tcPr>
          <w:p w14:paraId="13FAEE1A"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41EB64F3" w14:textId="1C8D164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who gave to His holy disciples and saintly apostles at that time,</w:t>
            </w:r>
          </w:p>
        </w:tc>
        <w:tc>
          <w:tcPr>
            <w:tcW w:w="2552" w:type="dxa"/>
          </w:tcPr>
          <w:p w14:paraId="7E434C41"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7E8CA454" w14:textId="79CD77A5" w:rsidR="004366FC" w:rsidRPr="000D20A4" w:rsidRDefault="004366FC" w:rsidP="000B154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يا الذي أعطي تلاميذه القديسين،</w:t>
            </w:r>
            <w:r w:rsidR="000B154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ورسله الأطهار في ذلك الزمان</w:t>
            </w:r>
            <w:r w:rsidRPr="000D20A4">
              <w:rPr>
                <w:rFonts w:asciiTheme="majorBidi" w:hAnsiTheme="majorBidi" w:cstheme="majorBidi"/>
                <w:b/>
                <w:bCs/>
                <w:color w:val="000000"/>
                <w:sz w:val="24"/>
                <w:szCs w:val="24"/>
                <w:lang w:val="en-US"/>
              </w:rPr>
              <w:t>.</w:t>
            </w:r>
          </w:p>
        </w:tc>
      </w:tr>
      <w:tr w:rsidR="004366FC" w:rsidRPr="009B270D" w14:paraId="524E249F" w14:textId="77777777" w:rsidTr="00DF3525">
        <w:trPr>
          <w:jc w:val="center"/>
        </w:trPr>
        <w:tc>
          <w:tcPr>
            <w:tcW w:w="3969" w:type="dxa"/>
          </w:tcPr>
          <w:p w14:paraId="49BD8EAE" w14:textId="4DE60EA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Giv den også nu,</w:t>
            </w:r>
            <w:r w:rsidR="002741C2" w:rsidRPr="004332C7">
              <w:rPr>
                <w:rFonts w:asciiTheme="majorBidi" w:hAnsiTheme="majorBidi" w:cstheme="majorBidi"/>
                <w:sz w:val="24"/>
                <w:szCs w:val="24"/>
              </w:rPr>
              <w:t xml:space="preserve"> </w:t>
            </w:r>
            <w:r w:rsidRPr="004332C7">
              <w:rPr>
                <w:rFonts w:asciiTheme="majorBidi" w:hAnsiTheme="majorBidi" w:cstheme="majorBidi"/>
                <w:sz w:val="24"/>
                <w:szCs w:val="24"/>
              </w:rPr>
              <w:t>vor Herre, til os og hele dit folk, Almægtige, Herre, vor  Gud.</w:t>
            </w:r>
          </w:p>
        </w:tc>
        <w:tc>
          <w:tcPr>
            <w:tcW w:w="3969" w:type="dxa"/>
          </w:tcPr>
          <w:p w14:paraId="08179530" w14:textId="2D93C36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also give to us and to all Your people, O our Master,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the Lord our God.</w:t>
            </w:r>
          </w:p>
        </w:tc>
        <w:tc>
          <w:tcPr>
            <w:tcW w:w="2552" w:type="dxa"/>
          </w:tcPr>
          <w:p w14:paraId="0BC2FC1A" w14:textId="22C7BE9E" w:rsidR="004366FC" w:rsidRPr="000D20A4" w:rsidRDefault="004366FC" w:rsidP="000B154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الآن أيضا يا سيدنا أعطنا وكل</w:t>
            </w:r>
            <w:r w:rsidR="000B154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شعبك، يا ضابط الكل أيها الرب</w:t>
            </w:r>
            <w:r w:rsidR="000B154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إلهنا</w:t>
            </w:r>
            <w:r w:rsidRPr="0019613F">
              <w:rPr>
                <w:rFonts w:asciiTheme="majorBidi" w:hAnsiTheme="majorBidi" w:cstheme="majorBidi"/>
                <w:b/>
                <w:bCs/>
                <w:sz w:val="24"/>
                <w:szCs w:val="24"/>
                <w:lang w:val="en-US"/>
              </w:rPr>
              <w:t>.</w:t>
            </w:r>
          </w:p>
        </w:tc>
      </w:tr>
      <w:tr w:rsidR="00DF3525" w:rsidRPr="009B270D" w14:paraId="19A6D924" w14:textId="77777777" w:rsidTr="00DF3525">
        <w:trPr>
          <w:jc w:val="center"/>
        </w:trPr>
        <w:tc>
          <w:tcPr>
            <w:tcW w:w="3969" w:type="dxa"/>
          </w:tcPr>
          <w:p w14:paraId="0E523741"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031E6B45"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4105E173" w14:textId="77777777" w:rsidR="00DF3525" w:rsidRPr="000D20A4" w:rsidRDefault="00DF3525" w:rsidP="000B1540">
            <w:pPr>
              <w:autoSpaceDE w:val="0"/>
              <w:autoSpaceDN w:val="0"/>
              <w:bidi/>
              <w:adjustRightInd w:val="0"/>
              <w:jc w:val="both"/>
              <w:rPr>
                <w:rFonts w:asciiTheme="majorBidi" w:hAnsiTheme="majorBidi" w:cstheme="majorBidi"/>
                <w:b/>
                <w:bCs/>
                <w:sz w:val="24"/>
                <w:szCs w:val="24"/>
                <w:rtl/>
              </w:rPr>
            </w:pPr>
          </w:p>
        </w:tc>
      </w:tr>
      <w:tr w:rsidR="004366FC" w:rsidRPr="009B270D" w14:paraId="5BF809E4" w14:textId="77777777" w:rsidTr="00DF3525">
        <w:trPr>
          <w:jc w:val="center"/>
        </w:trPr>
        <w:tc>
          <w:tcPr>
            <w:tcW w:w="3969" w:type="dxa"/>
          </w:tcPr>
          <w:p w14:paraId="6B6ED9C5" w14:textId="0FA79C75"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D203CD8"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tilbeder dit hellige legeme</w:t>
            </w:r>
          </w:p>
          <w:p w14:paraId="1ADFC3ED" w14:textId="18CB11F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dit dyrebare blod.</w:t>
            </w:r>
          </w:p>
        </w:tc>
        <w:tc>
          <w:tcPr>
            <w:tcW w:w="3969" w:type="dxa"/>
          </w:tcPr>
          <w:p w14:paraId="6B014CD6" w14:textId="77777777" w:rsidR="005A4F2F"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3755FD54" w14:textId="69E400D8" w:rsidR="004366FC" w:rsidRPr="004332C7"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We worship Your holy body.</w:t>
            </w:r>
          </w:p>
          <w:p w14:paraId="156C1E9C" w14:textId="78E4480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and Your precious blood.</w:t>
            </w:r>
          </w:p>
        </w:tc>
        <w:tc>
          <w:tcPr>
            <w:tcW w:w="2552" w:type="dxa"/>
          </w:tcPr>
          <w:p w14:paraId="527AADAB"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lang w:val="en-US"/>
              </w:rPr>
              <w:t>:</w:t>
            </w:r>
          </w:p>
          <w:p w14:paraId="6FDF1365" w14:textId="68ADAF4A" w:rsidR="004366FC" w:rsidRPr="000D20A4" w:rsidRDefault="004366FC" w:rsidP="000B154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نسجد لجسدك المقدس</w:t>
            </w:r>
            <w:r w:rsidRPr="000D20A4">
              <w:rPr>
                <w:rFonts w:asciiTheme="majorBidi" w:hAnsiTheme="majorBidi" w:cstheme="majorBidi"/>
                <w:b/>
                <w:bCs/>
                <w:color w:val="000000"/>
                <w:sz w:val="24"/>
                <w:szCs w:val="24"/>
                <w:lang w:val="en-US"/>
              </w:rPr>
              <w:t>.</w:t>
            </w:r>
            <w:r w:rsidR="000B1540" w:rsidRPr="000D20A4">
              <w:rPr>
                <w:rFonts w:asciiTheme="majorBidi" w:hAnsiTheme="majorBidi" w:cstheme="majorBidi" w:hint="cs"/>
                <w:b/>
                <w:bCs/>
                <w:color w:val="000000"/>
                <w:sz w:val="24"/>
                <w:szCs w:val="24"/>
                <w:rtl/>
                <w:lang w:val="en-US"/>
              </w:rPr>
              <w:t xml:space="preserve"> </w:t>
            </w:r>
            <w:r w:rsidRPr="000D20A4">
              <w:rPr>
                <w:rFonts w:asciiTheme="majorBidi" w:hAnsiTheme="majorBidi" w:cstheme="majorBidi"/>
                <w:b/>
                <w:bCs/>
                <w:color w:val="000000"/>
                <w:sz w:val="24"/>
                <w:szCs w:val="24"/>
                <w:rtl/>
              </w:rPr>
              <w:t>ولدمك الكريم</w:t>
            </w:r>
            <w:r w:rsidRPr="000D20A4">
              <w:rPr>
                <w:rFonts w:asciiTheme="majorBidi" w:hAnsiTheme="majorBidi" w:cstheme="majorBidi"/>
                <w:b/>
                <w:bCs/>
                <w:color w:val="000000"/>
                <w:sz w:val="24"/>
                <w:szCs w:val="24"/>
                <w:lang w:val="en-US"/>
              </w:rPr>
              <w:t>.</w:t>
            </w:r>
          </w:p>
        </w:tc>
      </w:tr>
      <w:tr w:rsidR="00DF3525" w:rsidRPr="009B270D" w14:paraId="28D46A2C" w14:textId="77777777" w:rsidTr="00DF3525">
        <w:trPr>
          <w:jc w:val="center"/>
        </w:trPr>
        <w:tc>
          <w:tcPr>
            <w:tcW w:w="3969" w:type="dxa"/>
          </w:tcPr>
          <w:p w14:paraId="5831330A"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27FFC6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33038364"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2C3BD5DC" w14:textId="77777777" w:rsidTr="00DF3525">
        <w:trPr>
          <w:jc w:val="center"/>
        </w:trPr>
        <w:tc>
          <w:tcPr>
            <w:tcW w:w="3969" w:type="dxa"/>
          </w:tcPr>
          <w:p w14:paraId="16A5577A" w14:textId="4066721B" w:rsidR="004366FC" w:rsidRPr="004332C7" w:rsidRDefault="004366FC"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Diakon:</w:t>
            </w:r>
          </w:p>
          <w:p w14:paraId="55A067F0" w14:textId="53B6B5C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 Amen. Bed!</w:t>
            </w:r>
          </w:p>
        </w:tc>
        <w:tc>
          <w:tcPr>
            <w:tcW w:w="3969" w:type="dxa"/>
          </w:tcPr>
          <w:p w14:paraId="59F7A19F"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Deacon:</w:t>
            </w:r>
          </w:p>
          <w:p w14:paraId="05C0428D" w14:textId="0C0025A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 Amen. Pray.</w:t>
            </w:r>
          </w:p>
        </w:tc>
        <w:tc>
          <w:tcPr>
            <w:tcW w:w="2552" w:type="dxa"/>
          </w:tcPr>
          <w:p w14:paraId="00417312"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الشماس</w:t>
            </w:r>
            <w:r w:rsidRPr="000D20A4">
              <w:rPr>
                <w:rFonts w:asciiTheme="majorBidi" w:hAnsiTheme="majorBidi" w:cstheme="majorBidi"/>
                <w:b/>
                <w:bCs/>
                <w:color w:val="C10000"/>
                <w:sz w:val="24"/>
                <w:szCs w:val="24"/>
              </w:rPr>
              <w:t>:</w:t>
            </w:r>
          </w:p>
          <w:p w14:paraId="3BC5BEF7" w14:textId="69E825D2"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 آمين. صلوا</w:t>
            </w:r>
            <w:r w:rsidRPr="000D20A4">
              <w:rPr>
                <w:rFonts w:asciiTheme="majorBidi" w:hAnsiTheme="majorBidi" w:cstheme="majorBidi"/>
                <w:b/>
                <w:bCs/>
                <w:color w:val="000000"/>
                <w:sz w:val="24"/>
                <w:szCs w:val="24"/>
              </w:rPr>
              <w:t>.</w:t>
            </w:r>
          </w:p>
        </w:tc>
      </w:tr>
      <w:tr w:rsidR="00DF3525" w:rsidRPr="004332C7" w14:paraId="05BB3962" w14:textId="77777777" w:rsidTr="00DF3525">
        <w:trPr>
          <w:jc w:val="center"/>
        </w:trPr>
        <w:tc>
          <w:tcPr>
            <w:tcW w:w="3969" w:type="dxa"/>
          </w:tcPr>
          <w:p w14:paraId="276EF4EA"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6B68F72"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04A9EB79"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040EE25F" w14:textId="77777777" w:rsidTr="00DF3525">
        <w:trPr>
          <w:jc w:val="center"/>
        </w:trPr>
        <w:tc>
          <w:tcPr>
            <w:tcW w:w="3969" w:type="dxa"/>
          </w:tcPr>
          <w:p w14:paraId="35344024" w14:textId="627E0E45"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E882162" w14:textId="27BF1905"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p>
        </w:tc>
        <w:tc>
          <w:tcPr>
            <w:tcW w:w="3969" w:type="dxa"/>
          </w:tcPr>
          <w:p w14:paraId="5E523877"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People:</w:t>
            </w:r>
          </w:p>
          <w:p w14:paraId="17755285" w14:textId="134D186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Lord have mercy.</w:t>
            </w:r>
          </w:p>
        </w:tc>
        <w:tc>
          <w:tcPr>
            <w:tcW w:w="2552" w:type="dxa"/>
          </w:tcPr>
          <w:p w14:paraId="6B61A7A3"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0AEB6859" w14:textId="1C69174C"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يا ربُ إرحم</w:t>
            </w:r>
            <w:r w:rsidRPr="000D20A4">
              <w:rPr>
                <w:rFonts w:asciiTheme="majorBidi" w:hAnsiTheme="majorBidi" w:cstheme="majorBidi"/>
                <w:b/>
                <w:bCs/>
                <w:color w:val="000000"/>
                <w:sz w:val="24"/>
                <w:szCs w:val="24"/>
              </w:rPr>
              <w:t>.</w:t>
            </w:r>
          </w:p>
        </w:tc>
      </w:tr>
      <w:tr w:rsidR="00DF3525" w:rsidRPr="004332C7" w14:paraId="53321297" w14:textId="77777777" w:rsidTr="00DF3525">
        <w:trPr>
          <w:jc w:val="center"/>
        </w:trPr>
        <w:tc>
          <w:tcPr>
            <w:tcW w:w="3969" w:type="dxa"/>
          </w:tcPr>
          <w:p w14:paraId="031D2C8C"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142ADA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2552" w:type="dxa"/>
          </w:tcPr>
          <w:p w14:paraId="460BF13A"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2911CE3E" w14:textId="77777777" w:rsidTr="00DF3525">
        <w:trPr>
          <w:jc w:val="center"/>
        </w:trPr>
        <w:tc>
          <w:tcPr>
            <w:tcW w:w="3969" w:type="dxa"/>
          </w:tcPr>
          <w:p w14:paraId="35D4BAFB" w14:textId="0DCD7703" w:rsidR="004366FC" w:rsidRPr="004332C7" w:rsidRDefault="004E453E" w:rsidP="00C767E9">
            <w:pPr>
              <w:jc w:val="both"/>
              <w:rPr>
                <w:rFonts w:asciiTheme="majorBidi" w:hAnsiTheme="majorBidi" w:cstheme="majorBidi"/>
                <w:b/>
                <w:bCs/>
                <w:sz w:val="24"/>
                <w:szCs w:val="24"/>
              </w:rPr>
            </w:pPr>
            <w:r w:rsidRPr="004332C7">
              <w:rPr>
                <w:rFonts w:asciiTheme="majorBidi" w:hAnsiTheme="majorBidi" w:cstheme="majorBidi"/>
                <w:b/>
                <w:bCs/>
                <w:color w:val="C10000"/>
                <w:sz w:val="24"/>
                <w:szCs w:val="24"/>
              </w:rPr>
              <w:t>Præst</w:t>
            </w:r>
            <w:r w:rsidR="002741C2" w:rsidRPr="004332C7">
              <w:rPr>
                <w:rFonts w:asciiTheme="majorBidi" w:hAnsiTheme="majorBidi" w:cstheme="majorBidi"/>
                <w:b/>
                <w:bCs/>
                <w:color w:val="C10000"/>
                <w:sz w:val="24"/>
                <w:szCs w:val="24"/>
              </w:rPr>
              <w:t>:</w:t>
            </w:r>
          </w:p>
          <w:p w14:paraId="4A0F074A" w14:textId="1317526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Fred være med jer alle.</w:t>
            </w:r>
          </w:p>
        </w:tc>
        <w:tc>
          <w:tcPr>
            <w:tcW w:w="3969" w:type="dxa"/>
          </w:tcPr>
          <w:p w14:paraId="744169CD"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3D97853D" w14:textId="0C84C54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Peace be with all.</w:t>
            </w:r>
          </w:p>
        </w:tc>
        <w:tc>
          <w:tcPr>
            <w:tcW w:w="2552" w:type="dxa"/>
          </w:tcPr>
          <w:p w14:paraId="7425DE2E"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rPr>
              <w:t>:</w:t>
            </w:r>
          </w:p>
          <w:p w14:paraId="78DF4974" w14:textId="54E61C79" w:rsidR="004366FC" w:rsidRPr="000D20A4" w:rsidRDefault="00B83FF4"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السلام لجميعكم</w:t>
            </w:r>
            <w:r w:rsidR="004366FC" w:rsidRPr="000D20A4">
              <w:rPr>
                <w:rFonts w:asciiTheme="majorBidi" w:hAnsiTheme="majorBidi" w:cstheme="majorBidi"/>
                <w:b/>
                <w:bCs/>
                <w:color w:val="000000"/>
                <w:sz w:val="24"/>
                <w:szCs w:val="24"/>
              </w:rPr>
              <w:t>.</w:t>
            </w:r>
          </w:p>
        </w:tc>
      </w:tr>
      <w:tr w:rsidR="00DF3525" w:rsidRPr="004332C7" w14:paraId="19E0652F" w14:textId="77777777" w:rsidTr="00DF3525">
        <w:trPr>
          <w:jc w:val="center"/>
        </w:trPr>
        <w:tc>
          <w:tcPr>
            <w:tcW w:w="3969" w:type="dxa"/>
          </w:tcPr>
          <w:p w14:paraId="26DCD7CC" w14:textId="77777777" w:rsidR="00DF3525" w:rsidRPr="004332C7" w:rsidRDefault="00DF3525" w:rsidP="00C767E9">
            <w:pPr>
              <w:jc w:val="both"/>
              <w:rPr>
                <w:rFonts w:asciiTheme="majorBidi" w:hAnsiTheme="majorBidi" w:cstheme="majorBidi"/>
                <w:b/>
                <w:bCs/>
                <w:color w:val="C10000"/>
                <w:sz w:val="24"/>
                <w:szCs w:val="24"/>
              </w:rPr>
            </w:pPr>
          </w:p>
        </w:tc>
        <w:tc>
          <w:tcPr>
            <w:tcW w:w="3969" w:type="dxa"/>
          </w:tcPr>
          <w:p w14:paraId="014F853B"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62B6CCEC"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068CC0EF" w14:textId="77777777" w:rsidTr="00DF3525">
        <w:trPr>
          <w:jc w:val="center"/>
        </w:trPr>
        <w:tc>
          <w:tcPr>
            <w:tcW w:w="3969" w:type="dxa"/>
          </w:tcPr>
          <w:p w14:paraId="308D6B36" w14:textId="3F916FD6" w:rsidR="004366FC" w:rsidRPr="004332C7" w:rsidRDefault="000064F6" w:rsidP="00C767E9">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B21F7F7" w14:textId="4762DF6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med din ånd.</w:t>
            </w:r>
          </w:p>
        </w:tc>
        <w:tc>
          <w:tcPr>
            <w:tcW w:w="3969" w:type="dxa"/>
          </w:tcPr>
          <w:p w14:paraId="41E0D192"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51329798" w14:textId="68D4A7B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5955AF2E"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1CEE8C65" w14:textId="472E5D8A"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ولروحك أيضًا</w:t>
            </w:r>
            <w:r w:rsidRPr="000D20A4">
              <w:rPr>
                <w:rFonts w:asciiTheme="majorBidi" w:hAnsiTheme="majorBidi" w:cstheme="majorBidi"/>
                <w:b/>
                <w:bCs/>
                <w:color w:val="000000"/>
                <w:sz w:val="24"/>
                <w:szCs w:val="24"/>
              </w:rPr>
              <w:t>.</w:t>
            </w:r>
          </w:p>
        </w:tc>
      </w:tr>
      <w:tr w:rsidR="004366FC" w:rsidRPr="004332C7" w14:paraId="1186CC93" w14:textId="77777777" w:rsidTr="00DF3525">
        <w:trPr>
          <w:jc w:val="center"/>
        </w:trPr>
        <w:tc>
          <w:tcPr>
            <w:tcW w:w="3969" w:type="dxa"/>
          </w:tcPr>
          <w:p w14:paraId="60D233D0" w14:textId="6D9D7FC1" w:rsidR="004366FC" w:rsidRPr="004332C7" w:rsidRDefault="004366FC" w:rsidP="00C767E9">
            <w:pPr>
              <w:jc w:val="both"/>
              <w:rPr>
                <w:rFonts w:asciiTheme="majorBidi" w:hAnsiTheme="majorBidi" w:cstheme="majorBidi"/>
                <w:sz w:val="24"/>
                <w:szCs w:val="24"/>
                <w:lang w:val="en-US"/>
              </w:rPr>
            </w:pPr>
          </w:p>
        </w:tc>
        <w:tc>
          <w:tcPr>
            <w:tcW w:w="3969" w:type="dxa"/>
          </w:tcPr>
          <w:p w14:paraId="7B1AAC18" w14:textId="6C46A7BA" w:rsidR="004366FC" w:rsidRPr="004332C7" w:rsidRDefault="004366FC" w:rsidP="00C767E9">
            <w:pPr>
              <w:jc w:val="both"/>
              <w:rPr>
                <w:rFonts w:asciiTheme="majorBidi" w:hAnsiTheme="majorBidi" w:cstheme="majorBidi"/>
                <w:sz w:val="24"/>
                <w:szCs w:val="24"/>
                <w:lang w:val="en-US"/>
              </w:rPr>
            </w:pPr>
          </w:p>
        </w:tc>
        <w:tc>
          <w:tcPr>
            <w:tcW w:w="2552" w:type="dxa"/>
          </w:tcPr>
          <w:p w14:paraId="49490662" w14:textId="4C3A1BBB" w:rsidR="004366FC" w:rsidRPr="000D20A4" w:rsidRDefault="004366FC" w:rsidP="00C767E9">
            <w:pPr>
              <w:bidi/>
              <w:jc w:val="both"/>
              <w:rPr>
                <w:rFonts w:asciiTheme="majorBidi" w:hAnsiTheme="majorBidi" w:cstheme="majorBidi"/>
                <w:b/>
                <w:bCs/>
                <w:sz w:val="24"/>
                <w:szCs w:val="24"/>
                <w:lang w:val="en-US"/>
              </w:rPr>
            </w:pPr>
          </w:p>
        </w:tc>
      </w:tr>
      <w:tr w:rsidR="004366FC" w:rsidRPr="004332C7" w14:paraId="2EEEA6E1" w14:textId="77777777" w:rsidTr="00DF3525">
        <w:trPr>
          <w:jc w:val="center"/>
        </w:trPr>
        <w:tc>
          <w:tcPr>
            <w:tcW w:w="3969" w:type="dxa"/>
            <w:shd w:val="clear" w:color="auto" w:fill="EAF1DD" w:themeFill="accent3" w:themeFillTint="33"/>
          </w:tcPr>
          <w:p w14:paraId="7B62D740" w14:textId="66069D3F" w:rsidR="004366FC" w:rsidRPr="004332C7" w:rsidRDefault="004366FC" w:rsidP="000B1540">
            <w:pPr>
              <w:jc w:val="center"/>
              <w:rPr>
                <w:rFonts w:asciiTheme="majorBidi" w:hAnsiTheme="majorBidi" w:cstheme="majorBidi"/>
                <w:color w:val="C10000"/>
                <w:sz w:val="28"/>
                <w:szCs w:val="28"/>
                <w:lang w:val="en-US"/>
              </w:rPr>
            </w:pPr>
            <w:proofErr w:type="spellStart"/>
            <w:r w:rsidRPr="004332C7">
              <w:rPr>
                <w:rFonts w:asciiTheme="majorBidi" w:hAnsiTheme="majorBidi" w:cstheme="majorBidi"/>
                <w:color w:val="C10000"/>
                <w:sz w:val="28"/>
                <w:szCs w:val="28"/>
                <w:lang w:val="en-US"/>
              </w:rPr>
              <w:t>Brødsbrydelse</w:t>
            </w:r>
            <w:r w:rsidR="00F45057" w:rsidRPr="004332C7">
              <w:rPr>
                <w:rFonts w:asciiTheme="majorBidi" w:hAnsiTheme="majorBidi" w:cstheme="majorBidi"/>
                <w:color w:val="C10000"/>
                <w:sz w:val="28"/>
                <w:szCs w:val="28"/>
                <w:lang w:val="en-US"/>
              </w:rPr>
              <w:t>n</w:t>
            </w:r>
            <w:proofErr w:type="spellEnd"/>
          </w:p>
        </w:tc>
        <w:tc>
          <w:tcPr>
            <w:tcW w:w="3969" w:type="dxa"/>
            <w:shd w:val="clear" w:color="auto" w:fill="EAF1DD" w:themeFill="accent3" w:themeFillTint="33"/>
          </w:tcPr>
          <w:p w14:paraId="19E8A6C4" w14:textId="3CDB35CD" w:rsidR="004366FC" w:rsidRPr="004332C7" w:rsidRDefault="004366FC" w:rsidP="000B1540">
            <w:pPr>
              <w:jc w:val="center"/>
              <w:rPr>
                <w:rFonts w:asciiTheme="majorBidi" w:hAnsiTheme="majorBidi" w:cstheme="majorBidi"/>
                <w:sz w:val="28"/>
                <w:szCs w:val="28"/>
                <w:lang w:val="en-US"/>
              </w:rPr>
            </w:pPr>
            <w:r w:rsidRPr="004332C7">
              <w:rPr>
                <w:rFonts w:asciiTheme="majorBidi" w:hAnsiTheme="majorBidi" w:cstheme="majorBidi"/>
                <w:color w:val="C10000"/>
                <w:sz w:val="28"/>
                <w:szCs w:val="28"/>
                <w:lang w:val="en-US"/>
              </w:rPr>
              <w:t>The Prayer of the Fraction</w:t>
            </w:r>
          </w:p>
        </w:tc>
        <w:tc>
          <w:tcPr>
            <w:tcW w:w="2552" w:type="dxa"/>
            <w:shd w:val="clear" w:color="auto" w:fill="EAF1DD" w:themeFill="accent3" w:themeFillTint="33"/>
          </w:tcPr>
          <w:p w14:paraId="0D527211" w14:textId="422F1412" w:rsidR="004366FC" w:rsidRPr="000D20A4" w:rsidRDefault="004366FC" w:rsidP="000B1540">
            <w:pPr>
              <w:bidi/>
              <w:jc w:val="center"/>
              <w:rPr>
                <w:rFonts w:asciiTheme="majorBidi" w:hAnsiTheme="majorBidi" w:cstheme="majorBidi"/>
                <w:b/>
                <w:bCs/>
                <w:sz w:val="28"/>
                <w:szCs w:val="28"/>
                <w:lang w:val="en-US"/>
              </w:rPr>
            </w:pPr>
            <w:r w:rsidRPr="000D20A4">
              <w:rPr>
                <w:rFonts w:asciiTheme="majorBidi" w:hAnsiTheme="majorBidi" w:cstheme="majorBidi"/>
                <w:b/>
                <w:bCs/>
                <w:color w:val="C10000"/>
                <w:sz w:val="28"/>
                <w:szCs w:val="28"/>
                <w:rtl/>
              </w:rPr>
              <w:t>صلاة القسمة</w:t>
            </w:r>
          </w:p>
        </w:tc>
      </w:tr>
      <w:tr w:rsidR="004366FC" w:rsidRPr="009B270D" w14:paraId="328FE063" w14:textId="77777777" w:rsidTr="00DF3525">
        <w:trPr>
          <w:jc w:val="center"/>
        </w:trPr>
        <w:tc>
          <w:tcPr>
            <w:tcW w:w="3969" w:type="dxa"/>
          </w:tcPr>
          <w:p w14:paraId="1484E221" w14:textId="21FF8ABA"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bryder det hellige legeme, mens han siger brødsbrydelses­ bønnen til Sønnen:</w:t>
            </w:r>
          </w:p>
        </w:tc>
        <w:tc>
          <w:tcPr>
            <w:tcW w:w="3969" w:type="dxa"/>
          </w:tcPr>
          <w:p w14:paraId="48E3BE0A" w14:textId="3B497F11"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While breaking the holy Body, the priest says the following Prayer of the Fraction to the Son (or one of the other appointed fraction prayers).</w:t>
            </w:r>
          </w:p>
        </w:tc>
        <w:tc>
          <w:tcPr>
            <w:tcW w:w="2552" w:type="dxa"/>
          </w:tcPr>
          <w:p w14:paraId="63FE6C5C" w14:textId="196E5D23" w:rsidR="004366FC" w:rsidRPr="00C06844" w:rsidRDefault="004366FC" w:rsidP="000D20A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وهو يقسم الجسد المقدس،</w:t>
            </w:r>
            <w:r w:rsidR="000D20A4"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صلاة القسمة الآتية للابن </w:t>
            </w:r>
            <w:r w:rsidR="003A5EDE"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أو غيرها من</w:t>
            </w:r>
            <w:r w:rsidR="000B154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القسم المذكورة فيما بعد(.</w:t>
            </w:r>
          </w:p>
        </w:tc>
      </w:tr>
      <w:tr w:rsidR="004366FC" w:rsidRPr="009B270D" w14:paraId="7FEA27EE" w14:textId="77777777" w:rsidTr="00DF3525">
        <w:trPr>
          <w:jc w:val="center"/>
        </w:trPr>
        <w:tc>
          <w:tcPr>
            <w:tcW w:w="3969" w:type="dxa"/>
          </w:tcPr>
          <w:p w14:paraId="021FAFCF" w14:textId="180CF648" w:rsidR="00166408" w:rsidRPr="004332C7" w:rsidRDefault="00166408" w:rsidP="00166408">
            <w:pPr>
              <w:jc w:val="both"/>
              <w:rPr>
                <w:rFonts w:asciiTheme="majorBidi" w:hAnsiTheme="majorBidi" w:cstheme="majorBidi"/>
                <w:b/>
                <w:bCs/>
                <w:sz w:val="24"/>
                <w:szCs w:val="24"/>
                <w:rtl/>
              </w:rPr>
            </w:pPr>
            <w:r w:rsidRPr="004332C7">
              <w:rPr>
                <w:rFonts w:asciiTheme="majorBidi" w:hAnsiTheme="majorBidi" w:cstheme="majorBidi"/>
                <w:b/>
                <w:bCs/>
                <w:color w:val="C10000"/>
                <w:sz w:val="24"/>
                <w:szCs w:val="24"/>
              </w:rPr>
              <w:t>Præst:</w:t>
            </w:r>
          </w:p>
          <w:p w14:paraId="549FFD12" w14:textId="6E88688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du, Kristus, vor Gud, Almægtige, Frelser for den kirke, som tilhører dig.</w:t>
            </w:r>
            <w:r w:rsidR="002741C2" w:rsidRPr="004332C7">
              <w:rPr>
                <w:rFonts w:asciiTheme="majorBidi" w:hAnsiTheme="majorBidi" w:cstheme="majorBidi"/>
                <w:sz w:val="24"/>
                <w:szCs w:val="24"/>
              </w:rPr>
              <w:t xml:space="preserve"> O</w:t>
            </w:r>
            <w:r w:rsidRPr="004332C7">
              <w:rPr>
                <w:rFonts w:asciiTheme="majorBidi" w:hAnsiTheme="majorBidi" w:cstheme="majorBidi"/>
                <w:sz w:val="24"/>
                <w:szCs w:val="24"/>
              </w:rPr>
              <w:t xml:space="preserve"> Logos, som man kan erkende, og menneske, som man kan se!</w:t>
            </w:r>
          </w:p>
        </w:tc>
        <w:tc>
          <w:tcPr>
            <w:tcW w:w="3969" w:type="dxa"/>
          </w:tcPr>
          <w:p w14:paraId="7524A386" w14:textId="6B4402B9" w:rsidR="00166408" w:rsidRPr="004332C7" w:rsidRDefault="00166408" w:rsidP="00166408">
            <w:pPr>
              <w:autoSpaceDE w:val="0"/>
              <w:autoSpaceDN w:val="0"/>
              <w:adjustRightInd w:val="0"/>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18BC83D8" w14:textId="3719D59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Blessed are You, O Christ our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Savior of Your Church. O Logos who can be perceived and Man that can be seen.</w:t>
            </w:r>
          </w:p>
        </w:tc>
        <w:tc>
          <w:tcPr>
            <w:tcW w:w="2552" w:type="dxa"/>
          </w:tcPr>
          <w:p w14:paraId="744FD2C0" w14:textId="604E4E2C" w:rsidR="00166408" w:rsidRPr="000D20A4" w:rsidRDefault="00166408" w:rsidP="00166408">
            <w:pPr>
              <w:autoSpaceDE w:val="0"/>
              <w:autoSpaceDN w:val="0"/>
              <w:bidi/>
              <w:adjustRightInd w:val="0"/>
              <w:jc w:val="both"/>
              <w:rPr>
                <w:rFonts w:asciiTheme="majorBidi" w:hAnsiTheme="majorBidi" w:cstheme="majorBidi"/>
                <w:b/>
                <w:bCs/>
                <w:color w:val="C10000"/>
                <w:sz w:val="24"/>
                <w:szCs w:val="24"/>
                <w:rtl/>
              </w:rPr>
            </w:pPr>
            <w:r w:rsidRPr="000D20A4">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131AA2F4" w14:textId="428B47D7" w:rsidR="004366FC" w:rsidRPr="000D20A4" w:rsidRDefault="004366FC" w:rsidP="00166408">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مبارك أيها المسيح إلهنا، ضابط</w:t>
            </w:r>
            <w:r w:rsidR="000B154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الكل، مخلص كنيستك، أيها الكلمة</w:t>
            </w:r>
            <w:r w:rsidR="000B154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المعقول والإنسان المنظور</w:t>
            </w:r>
            <w:r w:rsidRPr="0019613F">
              <w:rPr>
                <w:rFonts w:asciiTheme="majorBidi" w:hAnsiTheme="majorBidi" w:cstheme="majorBidi"/>
                <w:b/>
                <w:bCs/>
                <w:sz w:val="24"/>
                <w:szCs w:val="24"/>
                <w:lang w:val="en-US"/>
              </w:rPr>
              <w:t>.</w:t>
            </w:r>
          </w:p>
        </w:tc>
      </w:tr>
      <w:tr w:rsidR="004366FC" w:rsidRPr="009B270D" w14:paraId="35E9966C" w14:textId="77777777" w:rsidTr="00DF3525">
        <w:trPr>
          <w:jc w:val="center"/>
        </w:trPr>
        <w:tc>
          <w:tcPr>
            <w:tcW w:w="3969" w:type="dxa"/>
          </w:tcPr>
          <w:p w14:paraId="550AC5A1" w14:textId="3158E65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som ved din ubegribelige inkarnation har beredt os et brød fra himlen, dette dit hellige legeme, mystisk og helligt i enhver henseende.</w:t>
            </w:r>
          </w:p>
        </w:tc>
        <w:tc>
          <w:tcPr>
            <w:tcW w:w="3969" w:type="dxa"/>
          </w:tcPr>
          <w:p w14:paraId="194C882F" w14:textId="4627C03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 through Your incomprehensible incarnation have prepared for us the Bread of heaven, this, </w:t>
            </w:r>
            <w:proofErr w:type="gramStart"/>
            <w:r w:rsidRPr="004332C7">
              <w:rPr>
                <w:rFonts w:asciiTheme="majorBidi" w:hAnsiTheme="majorBidi" w:cstheme="majorBidi"/>
                <w:sz w:val="24"/>
                <w:szCs w:val="24"/>
                <w:lang w:val="en-US"/>
              </w:rPr>
              <w:t>Your</w:t>
            </w:r>
            <w:proofErr w:type="gramEnd"/>
            <w:r w:rsidRPr="004332C7">
              <w:rPr>
                <w:rFonts w:asciiTheme="majorBidi" w:hAnsiTheme="majorBidi" w:cstheme="majorBidi"/>
                <w:sz w:val="24"/>
                <w:szCs w:val="24"/>
                <w:lang w:val="en-US"/>
              </w:rPr>
              <w:t xml:space="preserve"> holy Body which is mystical and holy in every way.</w:t>
            </w:r>
          </w:p>
        </w:tc>
        <w:tc>
          <w:tcPr>
            <w:tcW w:w="2552" w:type="dxa"/>
          </w:tcPr>
          <w:p w14:paraId="28112C9F" w14:textId="644A6ABD"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من قِبَل تجسُّدك غير</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المدرك، أعددت لنا خبزاً سمائيا جسدك المقدس، هذا السري</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والمقدس في كل شئٍ</w:t>
            </w:r>
            <w:r w:rsidRPr="0019613F">
              <w:rPr>
                <w:rFonts w:asciiTheme="majorBidi" w:hAnsiTheme="majorBidi" w:cstheme="majorBidi"/>
                <w:b/>
                <w:bCs/>
                <w:sz w:val="24"/>
                <w:szCs w:val="24"/>
                <w:lang w:val="en-US"/>
              </w:rPr>
              <w:t>.</w:t>
            </w:r>
          </w:p>
        </w:tc>
      </w:tr>
      <w:tr w:rsidR="004366FC" w:rsidRPr="009B270D" w14:paraId="76BD5CF5" w14:textId="77777777" w:rsidTr="00DF3525">
        <w:trPr>
          <w:jc w:val="center"/>
        </w:trPr>
        <w:tc>
          <w:tcPr>
            <w:tcW w:w="3969" w:type="dxa"/>
          </w:tcPr>
          <w:p w14:paraId="5D3C6BB9" w14:textId="7BDF11B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blandet os en kalk fra et sandt vintræ, som er din guddommelige og</w:t>
            </w:r>
            <w:r w:rsidR="002741C2" w:rsidRPr="004332C7">
              <w:rPr>
                <w:rFonts w:asciiTheme="majorBidi" w:hAnsiTheme="majorBidi" w:cstheme="majorBidi"/>
                <w:sz w:val="24"/>
                <w:szCs w:val="24"/>
              </w:rPr>
              <w:t xml:space="preserve"> </w:t>
            </w:r>
            <w:r w:rsidRPr="004332C7">
              <w:rPr>
                <w:rFonts w:asciiTheme="majorBidi" w:hAnsiTheme="majorBidi" w:cstheme="majorBidi"/>
                <w:sz w:val="24"/>
                <w:szCs w:val="24"/>
              </w:rPr>
              <w:t>uplettede side,</w:t>
            </w:r>
          </w:p>
        </w:tc>
        <w:tc>
          <w:tcPr>
            <w:tcW w:w="3969" w:type="dxa"/>
          </w:tcPr>
          <w:p w14:paraId="71FD84C7" w14:textId="5BCB2F9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mixed for us a cup from a true vine, your unblemished divine side.</w:t>
            </w:r>
          </w:p>
        </w:tc>
        <w:tc>
          <w:tcPr>
            <w:tcW w:w="2552" w:type="dxa"/>
          </w:tcPr>
          <w:p w14:paraId="25DBA7B4" w14:textId="72CF7D51"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ومزجت لنا كأسا من كرمة</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حقيقية، التي هي جنبك الإلهي</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غير الدنس</w:t>
            </w:r>
            <w:r w:rsidRPr="0019613F">
              <w:rPr>
                <w:rFonts w:asciiTheme="majorBidi" w:hAnsiTheme="majorBidi" w:cstheme="majorBidi"/>
                <w:b/>
                <w:bCs/>
                <w:sz w:val="24"/>
                <w:szCs w:val="24"/>
                <w:lang w:val="en-US"/>
              </w:rPr>
              <w:t>.</w:t>
            </w:r>
          </w:p>
        </w:tc>
      </w:tr>
      <w:tr w:rsidR="004366FC" w:rsidRPr="009B270D" w14:paraId="194965D1" w14:textId="77777777" w:rsidTr="00DF3525">
        <w:trPr>
          <w:jc w:val="center"/>
        </w:trPr>
        <w:tc>
          <w:tcPr>
            <w:tcW w:w="3969" w:type="dxa"/>
          </w:tcPr>
          <w:p w14:paraId="59A42886" w14:textId="7A7B53B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hvorfra der flød vand og blod for os, efter at du havde opgivet ånden, til renselse for hele verden.</w:t>
            </w:r>
          </w:p>
        </w:tc>
        <w:tc>
          <w:tcPr>
            <w:tcW w:w="3969" w:type="dxa"/>
          </w:tcPr>
          <w:p w14:paraId="09B390E6" w14:textId="642B6B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Which after You had given up the spirit, flowed for us the spirit, flowed for us blood and water, and became purification for the whole world.</w:t>
            </w:r>
          </w:p>
        </w:tc>
        <w:tc>
          <w:tcPr>
            <w:tcW w:w="2552" w:type="dxa"/>
          </w:tcPr>
          <w:p w14:paraId="48CA7077" w14:textId="30809DF7"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هذا الذي من بعد أن سّلمت</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الروح، فاض لنا منه ماء ودم،</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هذان الصائران طهراً لكل العالم</w:t>
            </w:r>
            <w:r w:rsidRPr="000D20A4">
              <w:rPr>
                <w:rFonts w:asciiTheme="majorBidi" w:hAnsiTheme="majorBidi" w:cstheme="majorBidi"/>
                <w:b/>
                <w:bCs/>
                <w:sz w:val="24"/>
                <w:szCs w:val="24"/>
                <w:lang w:val="en-US"/>
              </w:rPr>
              <w:t>.</w:t>
            </w:r>
          </w:p>
        </w:tc>
      </w:tr>
      <w:tr w:rsidR="004366FC" w:rsidRPr="009B270D" w14:paraId="3A46E19A" w14:textId="77777777" w:rsidTr="00DF3525">
        <w:trPr>
          <w:jc w:val="center"/>
        </w:trPr>
        <w:tc>
          <w:tcPr>
            <w:tcW w:w="3969" w:type="dxa"/>
          </w:tcPr>
          <w:p w14:paraId="2FD3BB93" w14:textId="121AB95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os tilhøre dig, som er god imod dine uværdige tjenere.</w:t>
            </w:r>
          </w:p>
        </w:tc>
        <w:tc>
          <w:tcPr>
            <w:tcW w:w="3969" w:type="dxa"/>
          </w:tcPr>
          <w:p w14:paraId="68CFB62A" w14:textId="28E3722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Acquire us to Yourself, O Good One, we Your undeserving servants.</w:t>
            </w:r>
          </w:p>
        </w:tc>
        <w:tc>
          <w:tcPr>
            <w:tcW w:w="2552" w:type="dxa"/>
          </w:tcPr>
          <w:p w14:paraId="038C5934" w14:textId="0AB0D1BB"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اقتننا لك أيها الصالح، نحن</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عبيدك غير المستحقين</w:t>
            </w:r>
            <w:r w:rsidRPr="000D20A4">
              <w:rPr>
                <w:rFonts w:asciiTheme="majorBidi" w:hAnsiTheme="majorBidi" w:cstheme="majorBidi"/>
                <w:b/>
                <w:bCs/>
                <w:sz w:val="24"/>
                <w:szCs w:val="24"/>
                <w:lang w:val="en-US"/>
              </w:rPr>
              <w:t>.</w:t>
            </w:r>
          </w:p>
        </w:tc>
      </w:tr>
      <w:tr w:rsidR="004366FC" w:rsidRPr="009B270D" w14:paraId="0951888E" w14:textId="77777777" w:rsidTr="00DF3525">
        <w:trPr>
          <w:jc w:val="center"/>
        </w:trPr>
        <w:tc>
          <w:tcPr>
            <w:tcW w:w="3969" w:type="dxa"/>
          </w:tcPr>
          <w:p w14:paraId="4C49B63F" w14:textId="28F76CD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Gør os til en forsamling, et kongedømme, et præsteskab, et helligt folk, som tilhører dig.</w:t>
            </w:r>
          </w:p>
        </w:tc>
        <w:tc>
          <w:tcPr>
            <w:tcW w:w="3969" w:type="dxa"/>
          </w:tcPr>
          <w:p w14:paraId="42E17EE8" w14:textId="4FD8D97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Make us for Yourself an assembled people, a kingdom, a priesthood, and a holy nation.</w:t>
            </w:r>
          </w:p>
        </w:tc>
        <w:tc>
          <w:tcPr>
            <w:tcW w:w="2552" w:type="dxa"/>
          </w:tcPr>
          <w:p w14:paraId="5FCE52F6" w14:textId="60C70F9A"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واصنعنا لك شعباً مجتمعا،ً مملكة</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وكهنوتا وأمة مقدسة</w:t>
            </w:r>
            <w:r w:rsidRPr="0019613F">
              <w:rPr>
                <w:rFonts w:asciiTheme="majorBidi" w:hAnsiTheme="majorBidi" w:cstheme="majorBidi"/>
                <w:b/>
                <w:bCs/>
                <w:sz w:val="24"/>
                <w:szCs w:val="24"/>
                <w:lang w:val="en-US"/>
              </w:rPr>
              <w:t>.</w:t>
            </w:r>
          </w:p>
        </w:tc>
      </w:tr>
      <w:tr w:rsidR="004366FC" w:rsidRPr="009B270D" w14:paraId="498D9047" w14:textId="77777777" w:rsidTr="00DF3525">
        <w:trPr>
          <w:jc w:val="center"/>
        </w:trPr>
        <w:tc>
          <w:tcPr>
            <w:tcW w:w="3969" w:type="dxa"/>
          </w:tcPr>
          <w:p w14:paraId="17F05341" w14:textId="2645625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Rens os, vor Herre, ligesom du har helliget disse frem­ lagte gaver og gjort de synlige (gaver) til usynlige myste­ rier, som kun du kan erkende, vor Herre-Gud-og Frelser Jesus Kristus.</w:t>
            </w:r>
          </w:p>
        </w:tc>
        <w:tc>
          <w:tcPr>
            <w:tcW w:w="3969" w:type="dxa"/>
          </w:tcPr>
          <w:p w14:paraId="79B6A9C5" w14:textId="0C18EB0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Purify us also O our Master, as You have sanctified these gifts set forth, which You have made unseen out of those which are seen and (have made them) Your rational Mysteries, o our Lord, God, and Savior Jesus Christ.</w:t>
            </w:r>
          </w:p>
        </w:tc>
        <w:tc>
          <w:tcPr>
            <w:tcW w:w="2552" w:type="dxa"/>
          </w:tcPr>
          <w:p w14:paraId="6F9BDD81" w14:textId="762767F1"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طهِّرنا نحن أيضا يا سيدنا كما</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قدَّست هذه القرابين الموضوعة،</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وجعلتها غير مرئية من المرئيين،</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وأسراراً معقولة لك، يا ربنا</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وإلهنا ومخلصنا يسوع المسيح</w:t>
            </w:r>
            <w:r w:rsidRPr="000D20A4">
              <w:rPr>
                <w:rFonts w:asciiTheme="majorBidi" w:hAnsiTheme="majorBidi" w:cstheme="majorBidi"/>
                <w:b/>
                <w:bCs/>
                <w:sz w:val="24"/>
                <w:szCs w:val="24"/>
                <w:lang w:val="en-US"/>
              </w:rPr>
              <w:t>.</w:t>
            </w:r>
          </w:p>
        </w:tc>
      </w:tr>
      <w:tr w:rsidR="004366FC" w:rsidRPr="009B270D" w14:paraId="49DCB5E2" w14:textId="77777777" w:rsidTr="00DF3525">
        <w:trPr>
          <w:jc w:val="center"/>
        </w:trPr>
        <w:tc>
          <w:tcPr>
            <w:tcW w:w="3969" w:type="dxa"/>
          </w:tcPr>
          <w:p w14:paraId="56E4DBB8" w14:textId="21EA73F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Thi på grund af din store medfølelse har du gjort os alle værdige til bamekår ved den hellige dåb.</w:t>
            </w:r>
          </w:p>
        </w:tc>
        <w:tc>
          <w:tcPr>
            <w:tcW w:w="3969" w:type="dxa"/>
          </w:tcPr>
          <w:p w14:paraId="24CDF936" w14:textId="66E2B85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because of the multitude of Your compassions, have made us all worthy of sonship through holy Baptism.</w:t>
            </w:r>
          </w:p>
        </w:tc>
        <w:tc>
          <w:tcPr>
            <w:tcW w:w="2552" w:type="dxa"/>
          </w:tcPr>
          <w:p w14:paraId="0CDE5E84" w14:textId="4AAFDF16"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أنت من أجل تحنُنك الجزيل،</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جعلتنا أهلاً كلنا للبنوة،</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بالمعمودية المقدسة</w:t>
            </w:r>
            <w:r w:rsidRPr="000D20A4">
              <w:rPr>
                <w:rFonts w:asciiTheme="majorBidi" w:hAnsiTheme="majorBidi" w:cstheme="majorBidi"/>
                <w:b/>
                <w:bCs/>
                <w:sz w:val="24"/>
                <w:szCs w:val="24"/>
                <w:lang w:val="en-US"/>
              </w:rPr>
              <w:t>.</w:t>
            </w:r>
          </w:p>
        </w:tc>
      </w:tr>
      <w:tr w:rsidR="004366FC" w:rsidRPr="009B270D" w14:paraId="78AD073C" w14:textId="77777777" w:rsidTr="00DF3525">
        <w:trPr>
          <w:jc w:val="center"/>
        </w:trPr>
        <w:tc>
          <w:tcPr>
            <w:tcW w:w="3969" w:type="dxa"/>
          </w:tcPr>
          <w:p w14:paraId="333A8754" w14:textId="737BB7C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lært os en form for bøn, som er mysteriefyldt, for at vi med den skal bede til din Fader.</w:t>
            </w:r>
          </w:p>
        </w:tc>
        <w:tc>
          <w:tcPr>
            <w:tcW w:w="3969" w:type="dxa"/>
          </w:tcPr>
          <w:p w14:paraId="67666E64" w14:textId="724492D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taught us types of mystical prayer, so that we may entreat Your Father thereby.</w:t>
            </w:r>
          </w:p>
        </w:tc>
        <w:tc>
          <w:tcPr>
            <w:tcW w:w="2552" w:type="dxa"/>
          </w:tcPr>
          <w:p w14:paraId="5FA5DA1A" w14:textId="34C52815"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وعلمتنا أمثلة الصلاة السرية</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لندعو أباك بها</w:t>
            </w:r>
            <w:r w:rsidRPr="000D20A4">
              <w:rPr>
                <w:rFonts w:asciiTheme="majorBidi" w:hAnsiTheme="majorBidi" w:cstheme="majorBidi"/>
                <w:b/>
                <w:bCs/>
                <w:sz w:val="24"/>
                <w:szCs w:val="24"/>
                <w:lang w:val="en-US"/>
              </w:rPr>
              <w:t>.</w:t>
            </w:r>
          </w:p>
        </w:tc>
      </w:tr>
      <w:tr w:rsidR="004366FC" w:rsidRPr="009B270D" w14:paraId="64969373" w14:textId="77777777" w:rsidTr="00DF3525">
        <w:trPr>
          <w:jc w:val="center"/>
        </w:trPr>
        <w:tc>
          <w:tcPr>
            <w:tcW w:w="3969" w:type="dxa"/>
          </w:tcPr>
          <w:p w14:paraId="20FB894D" w14:textId="4ED9DF9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Gør du os nu værdige, vor Herre, så vi med en ren samvittighed og en rigtig tankegang, som sømmer sig for sønner, samt med længsel og frimodighed vover</w:t>
            </w:r>
          </w:p>
        </w:tc>
        <w:tc>
          <w:tcPr>
            <w:tcW w:w="3969" w:type="dxa"/>
          </w:tcPr>
          <w:p w14:paraId="6CCF163A" w14:textId="547359F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also now, O our Master, make us worthy, that with a pure conscience and good thoughts that befit sons, and with yearnings and boldness.</w:t>
            </w:r>
          </w:p>
        </w:tc>
        <w:tc>
          <w:tcPr>
            <w:tcW w:w="2552" w:type="dxa"/>
          </w:tcPr>
          <w:p w14:paraId="5F94A54E" w14:textId="26EA9F1E"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انت أيضا الآن يا سيدنا اجعلنا</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مستحقين بنية طاهرة، وفكر</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صالح يليق بالبنين، واشتياق</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ودالة</w:t>
            </w:r>
            <w:r w:rsidRPr="0019613F">
              <w:rPr>
                <w:rFonts w:asciiTheme="majorBidi" w:hAnsiTheme="majorBidi" w:cstheme="majorBidi"/>
                <w:b/>
                <w:bCs/>
                <w:sz w:val="24"/>
                <w:szCs w:val="24"/>
                <w:lang w:val="en-US"/>
              </w:rPr>
              <w:t>.</w:t>
            </w:r>
          </w:p>
        </w:tc>
      </w:tr>
      <w:tr w:rsidR="004366FC" w:rsidRPr="009B270D" w14:paraId="62716CDC" w14:textId="77777777" w:rsidTr="00DF3525">
        <w:trPr>
          <w:jc w:val="center"/>
        </w:trPr>
        <w:tc>
          <w:tcPr>
            <w:tcW w:w="3969" w:type="dxa"/>
          </w:tcPr>
          <w:p w14:paraId="7FA3951D" w14:textId="48AF33B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at påkalde Gud, din hellige Fader, som er i himlene, og sige:</w:t>
            </w:r>
            <w:r w:rsidR="004F684E">
              <w:rPr>
                <w:rFonts w:asciiTheme="majorBidi" w:hAnsiTheme="majorBidi" w:cstheme="majorBidi"/>
                <w:sz w:val="24"/>
                <w:szCs w:val="24"/>
              </w:rPr>
              <w:t xml:space="preserve"> </w:t>
            </w:r>
            <w:r w:rsidR="004F684E" w:rsidRPr="004F684E">
              <w:rPr>
                <w:rFonts w:asciiTheme="majorBidi" w:hAnsiTheme="majorBidi" w:cstheme="majorBidi"/>
                <w:sz w:val="24"/>
                <w:szCs w:val="24"/>
                <w:shd w:val="clear" w:color="auto" w:fill="FFFFFF" w:themeFill="background1"/>
              </w:rPr>
              <w:t>Fadervor</w:t>
            </w:r>
          </w:p>
        </w:tc>
        <w:tc>
          <w:tcPr>
            <w:tcW w:w="3969" w:type="dxa"/>
          </w:tcPr>
          <w:p w14:paraId="419C80C8" w14:textId="3249113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may dare to cry to God, your holy Father who is in the heavens, and say: Our Father ...</w:t>
            </w:r>
          </w:p>
        </w:tc>
        <w:tc>
          <w:tcPr>
            <w:tcW w:w="2552" w:type="dxa"/>
          </w:tcPr>
          <w:p w14:paraId="2C054D40" w14:textId="6A890E9F" w:rsidR="004366FC" w:rsidRPr="000D20A4" w:rsidRDefault="004366FC" w:rsidP="00EE385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 نجرأ ونصرخ نحو الله أبيك</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القدوس الذي في السموات</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ونقول: يا أبانا</w:t>
            </w:r>
            <w:r w:rsidRPr="000D20A4">
              <w:rPr>
                <w:rFonts w:asciiTheme="majorBidi" w:hAnsiTheme="majorBidi" w:cstheme="majorBidi"/>
                <w:b/>
                <w:bCs/>
                <w:sz w:val="24"/>
                <w:szCs w:val="24"/>
                <w:lang w:val="en-US"/>
              </w:rPr>
              <w:t xml:space="preserve"> ...</w:t>
            </w:r>
          </w:p>
        </w:tc>
      </w:tr>
      <w:tr w:rsidR="00DF3525" w:rsidRPr="009B270D" w14:paraId="7E6BFA06" w14:textId="77777777" w:rsidTr="004F684E">
        <w:trPr>
          <w:jc w:val="center"/>
        </w:trPr>
        <w:tc>
          <w:tcPr>
            <w:tcW w:w="3969" w:type="dxa"/>
            <w:shd w:val="clear" w:color="auto" w:fill="FFFFFF" w:themeFill="background1"/>
          </w:tcPr>
          <w:p w14:paraId="143A5173"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1C536A91"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472C0295" w14:textId="77777777" w:rsidR="00DF3525" w:rsidRPr="000D20A4" w:rsidRDefault="00DF3525" w:rsidP="00EE3854">
            <w:pPr>
              <w:autoSpaceDE w:val="0"/>
              <w:autoSpaceDN w:val="0"/>
              <w:bidi/>
              <w:adjustRightInd w:val="0"/>
              <w:jc w:val="both"/>
              <w:rPr>
                <w:rFonts w:asciiTheme="majorBidi" w:hAnsiTheme="majorBidi" w:cstheme="majorBidi"/>
                <w:b/>
                <w:bCs/>
                <w:sz w:val="24"/>
                <w:szCs w:val="24"/>
                <w:rtl/>
              </w:rPr>
            </w:pPr>
          </w:p>
        </w:tc>
      </w:tr>
      <w:tr w:rsidR="004366FC" w:rsidRPr="009B270D" w14:paraId="0C3A4D22" w14:textId="77777777" w:rsidTr="00DF3525">
        <w:trPr>
          <w:jc w:val="center"/>
        </w:trPr>
        <w:tc>
          <w:tcPr>
            <w:tcW w:w="3969" w:type="dxa"/>
          </w:tcPr>
          <w:p w14:paraId="333F2250" w14:textId="6EF00B3D"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2741C2" w:rsidRPr="004332C7">
              <w:rPr>
                <w:rFonts w:asciiTheme="majorBidi" w:hAnsiTheme="majorBidi" w:cstheme="majorBidi"/>
                <w:b/>
                <w:bCs/>
                <w:color w:val="C10000"/>
                <w:sz w:val="24"/>
                <w:szCs w:val="24"/>
              </w:rPr>
              <w:t>:</w:t>
            </w:r>
          </w:p>
          <w:p w14:paraId="346A213E" w14:textId="39F7C3F5"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Vor Fader, du som er i himlene! Helliget blive dit navn, komme dit rige, ske din vilje som i himlen således også på jorden; giv os i dag vort daglige brød,</w:t>
            </w:r>
          </w:p>
        </w:tc>
        <w:tc>
          <w:tcPr>
            <w:tcW w:w="3969" w:type="dxa"/>
          </w:tcPr>
          <w:p w14:paraId="2E3D60BD" w14:textId="1762C094"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668A21E3" w14:textId="03B50A6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Our Father who art in heaven; hallowed be Thy name. Thy kingdom </w:t>
            </w:r>
            <w:proofErr w:type="gramStart"/>
            <w:r w:rsidRPr="004332C7">
              <w:rPr>
                <w:rFonts w:asciiTheme="majorBidi" w:hAnsiTheme="majorBidi" w:cstheme="majorBidi"/>
                <w:color w:val="000000"/>
                <w:sz w:val="24"/>
                <w:szCs w:val="24"/>
                <w:lang w:val="en-US"/>
              </w:rPr>
              <w:t>come</w:t>
            </w:r>
            <w:proofErr w:type="gramEnd"/>
            <w:r w:rsidRPr="004332C7">
              <w:rPr>
                <w:rFonts w:asciiTheme="majorBidi" w:hAnsiTheme="majorBidi" w:cstheme="majorBidi"/>
                <w:color w:val="000000"/>
                <w:sz w:val="24"/>
                <w:szCs w:val="24"/>
                <w:lang w:val="en-US"/>
              </w:rPr>
              <w:t xml:space="preserve">. Thy will be done on earth as it is in heaven. </w:t>
            </w:r>
            <w:r w:rsidRPr="004332C7">
              <w:rPr>
                <w:rFonts w:asciiTheme="majorBidi" w:hAnsiTheme="majorBidi" w:cstheme="majorBidi"/>
                <w:color w:val="000000"/>
                <w:sz w:val="24"/>
                <w:szCs w:val="24"/>
              </w:rPr>
              <w:t>Give us this day our daily bread.</w:t>
            </w:r>
          </w:p>
        </w:tc>
        <w:tc>
          <w:tcPr>
            <w:tcW w:w="2552" w:type="dxa"/>
          </w:tcPr>
          <w:p w14:paraId="2D024870"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lang w:val="en-US"/>
              </w:rPr>
              <w:t>:</w:t>
            </w:r>
          </w:p>
          <w:p w14:paraId="5C42DD8D" w14:textId="7ADACF0B" w:rsidR="004366FC" w:rsidRPr="000D20A4" w:rsidRDefault="004366FC" w:rsidP="00EE3854">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أبانا الذي في السموات. ليتقدس</w:t>
            </w:r>
            <w:r w:rsidR="00EE385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اسمك. ليأت ملكوتك. لتكن</w:t>
            </w:r>
            <w:r w:rsidR="00EE385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مشيئتك. كما في السماء كذلك</w:t>
            </w:r>
            <w:r w:rsidR="00EE385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على الأرض. خبزنا كفافنا أعطنا</w:t>
            </w:r>
            <w:r w:rsidR="00EE385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اليوم</w:t>
            </w:r>
            <w:r w:rsidRPr="000D20A4">
              <w:rPr>
                <w:rFonts w:asciiTheme="majorBidi" w:hAnsiTheme="majorBidi" w:cstheme="majorBidi"/>
                <w:b/>
                <w:bCs/>
                <w:color w:val="000000"/>
                <w:sz w:val="24"/>
                <w:szCs w:val="24"/>
                <w:lang w:val="en-US"/>
              </w:rPr>
              <w:t>.</w:t>
            </w:r>
          </w:p>
        </w:tc>
      </w:tr>
      <w:tr w:rsidR="004366FC" w:rsidRPr="009B270D" w14:paraId="394E1B69" w14:textId="77777777" w:rsidTr="00DF3525">
        <w:trPr>
          <w:jc w:val="center"/>
        </w:trPr>
        <w:tc>
          <w:tcPr>
            <w:tcW w:w="3969" w:type="dxa"/>
          </w:tcPr>
          <w:p w14:paraId="33CA7E96" w14:textId="09EC213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forlad os vor skyld, som også vi forlader vore skyldnere, og led os ikke ind i fristelse, men fri os fra det onde.</w:t>
            </w:r>
          </w:p>
          <w:p w14:paraId="33ADBBD6" w14:textId="77777777" w:rsidR="004366FC" w:rsidRPr="004332C7" w:rsidRDefault="004366FC" w:rsidP="00C767E9">
            <w:pPr>
              <w:jc w:val="both"/>
              <w:rPr>
                <w:rFonts w:asciiTheme="majorBidi" w:hAnsiTheme="majorBidi" w:cstheme="majorBidi"/>
                <w:sz w:val="24"/>
                <w:szCs w:val="24"/>
              </w:rPr>
            </w:pPr>
          </w:p>
        </w:tc>
        <w:tc>
          <w:tcPr>
            <w:tcW w:w="3969" w:type="dxa"/>
          </w:tcPr>
          <w:p w14:paraId="2B0BDA35" w14:textId="5F252F2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forgive us our trespasses, as we forgive those who trespass against us. And lead us not into </w:t>
            </w:r>
            <w:proofErr w:type="gramStart"/>
            <w:r w:rsidRPr="004332C7">
              <w:rPr>
                <w:rFonts w:asciiTheme="majorBidi" w:hAnsiTheme="majorBidi" w:cstheme="majorBidi"/>
                <w:sz w:val="24"/>
                <w:szCs w:val="24"/>
                <w:lang w:val="en-US"/>
              </w:rPr>
              <w:t>temptation, but</w:t>
            </w:r>
            <w:proofErr w:type="gramEnd"/>
            <w:r w:rsidRPr="004332C7">
              <w:rPr>
                <w:rFonts w:asciiTheme="majorBidi" w:hAnsiTheme="majorBidi" w:cstheme="majorBidi"/>
                <w:sz w:val="24"/>
                <w:szCs w:val="24"/>
                <w:lang w:val="en-US"/>
              </w:rPr>
              <w:t xml:space="preserve"> deliver us from the evil one.</w:t>
            </w:r>
          </w:p>
        </w:tc>
        <w:tc>
          <w:tcPr>
            <w:tcW w:w="2552" w:type="dxa"/>
          </w:tcPr>
          <w:p w14:paraId="00BEF874" w14:textId="251C0F8B" w:rsidR="004366FC" w:rsidRPr="000D20A4" w:rsidRDefault="004366FC" w:rsidP="00B36EB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وأغفر لنا ذنوبنا كما نغفر نحن</w:t>
            </w:r>
            <w:r w:rsidR="00EE385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أيضا</w:t>
            </w:r>
            <w:r w:rsidR="00327AA7"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للمذنبين إلينا. ولا تدخلنا في</w:t>
            </w:r>
            <w:r w:rsidR="00B36EB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تجربة. لكن نجنا من الشرير</w:t>
            </w:r>
            <w:r w:rsidRPr="000D20A4">
              <w:rPr>
                <w:rFonts w:asciiTheme="majorBidi" w:hAnsiTheme="majorBidi" w:cstheme="majorBidi"/>
                <w:b/>
                <w:bCs/>
                <w:sz w:val="24"/>
                <w:szCs w:val="24"/>
                <w:lang w:val="en-US"/>
              </w:rPr>
              <w:t>.</w:t>
            </w:r>
          </w:p>
        </w:tc>
      </w:tr>
      <w:tr w:rsidR="004366FC" w:rsidRPr="009B270D" w14:paraId="4DAAF972" w14:textId="77777777" w:rsidTr="00DF3525">
        <w:trPr>
          <w:jc w:val="center"/>
        </w:trPr>
        <w:tc>
          <w:tcPr>
            <w:tcW w:w="3969" w:type="dxa"/>
          </w:tcPr>
          <w:p w14:paraId="047E5780" w14:textId="390A8800" w:rsidR="004366FC" w:rsidRPr="00B9721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Ved Kristus, Jesus, Vor Herre</w:t>
            </w:r>
            <w:r w:rsidR="00B97217">
              <w:rPr>
                <w:rFonts w:asciiTheme="majorBidi" w:hAnsiTheme="majorBidi" w:cstheme="majorBidi"/>
                <w:sz w:val="24"/>
                <w:szCs w:val="24"/>
              </w:rPr>
              <w:t xml:space="preserve"> </w:t>
            </w:r>
            <w:r w:rsidRPr="004332C7">
              <w:rPr>
                <w:rFonts w:asciiTheme="majorBidi" w:hAnsiTheme="majorBidi" w:cstheme="majorBidi"/>
                <w:sz w:val="24"/>
                <w:szCs w:val="24"/>
              </w:rPr>
              <w:t>For dit er Riget og magten og æren i evighed!  Amen.</w:t>
            </w:r>
          </w:p>
        </w:tc>
        <w:tc>
          <w:tcPr>
            <w:tcW w:w="3969" w:type="dxa"/>
          </w:tcPr>
          <w:p w14:paraId="7DEF8BF5" w14:textId="4074A31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In Christ Jesus our Lord, for Thine is the Kingdom and the power and the glory forever. </w:t>
            </w:r>
            <w:r w:rsidRPr="004332C7">
              <w:rPr>
                <w:rFonts w:asciiTheme="majorBidi" w:hAnsiTheme="majorBidi" w:cstheme="majorBidi"/>
                <w:sz w:val="24"/>
                <w:szCs w:val="24"/>
              </w:rPr>
              <w:t>Amen.</w:t>
            </w:r>
          </w:p>
        </w:tc>
        <w:tc>
          <w:tcPr>
            <w:tcW w:w="2552" w:type="dxa"/>
          </w:tcPr>
          <w:p w14:paraId="69D93AA0" w14:textId="30E6C87E" w:rsidR="004366FC" w:rsidRPr="000D20A4" w:rsidRDefault="004366FC" w:rsidP="00B36EB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بالمسيح يسوع ربنا، لأن لك</w:t>
            </w:r>
            <w:r w:rsidR="00B36EB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الملك والقوة والمجد إلي الأبد</w:t>
            </w:r>
            <w:r w:rsidRPr="000D20A4">
              <w:rPr>
                <w:rFonts w:asciiTheme="majorBidi" w:hAnsiTheme="majorBidi" w:cstheme="majorBidi"/>
                <w:b/>
                <w:bCs/>
                <w:sz w:val="24"/>
                <w:szCs w:val="24"/>
                <w:lang w:val="en-US"/>
              </w:rPr>
              <w:t>.</w:t>
            </w:r>
            <w:r w:rsidR="00B36EBD"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آمين</w:t>
            </w:r>
            <w:r w:rsidRPr="0019613F">
              <w:rPr>
                <w:rFonts w:asciiTheme="majorBidi" w:hAnsiTheme="majorBidi" w:cstheme="majorBidi"/>
                <w:b/>
                <w:bCs/>
                <w:sz w:val="24"/>
                <w:szCs w:val="24"/>
                <w:lang w:val="en-US"/>
              </w:rPr>
              <w:t>.</w:t>
            </w:r>
          </w:p>
        </w:tc>
      </w:tr>
      <w:tr w:rsidR="009C52C7" w:rsidRPr="009B270D" w14:paraId="314B5DD8" w14:textId="77777777" w:rsidTr="00DF3525">
        <w:trPr>
          <w:jc w:val="center"/>
        </w:trPr>
        <w:tc>
          <w:tcPr>
            <w:tcW w:w="3969" w:type="dxa"/>
          </w:tcPr>
          <w:p w14:paraId="096B5FC1"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774530BF"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346C1416" w14:textId="77777777" w:rsidR="009C52C7" w:rsidRPr="000D20A4" w:rsidRDefault="009C52C7" w:rsidP="00B36EBD">
            <w:pPr>
              <w:autoSpaceDE w:val="0"/>
              <w:autoSpaceDN w:val="0"/>
              <w:bidi/>
              <w:adjustRightInd w:val="0"/>
              <w:jc w:val="both"/>
              <w:rPr>
                <w:rFonts w:asciiTheme="majorBidi" w:hAnsiTheme="majorBidi" w:cstheme="majorBidi"/>
                <w:b/>
                <w:bCs/>
                <w:sz w:val="24"/>
                <w:szCs w:val="24"/>
                <w:rtl/>
              </w:rPr>
            </w:pPr>
          </w:p>
        </w:tc>
      </w:tr>
      <w:tr w:rsidR="004366FC" w:rsidRPr="009B270D" w14:paraId="691B2A49" w14:textId="77777777" w:rsidTr="00DF3525">
        <w:trPr>
          <w:jc w:val="center"/>
        </w:trPr>
        <w:tc>
          <w:tcPr>
            <w:tcW w:w="3969" w:type="dxa"/>
          </w:tcPr>
          <w:p w14:paraId="333064C7" w14:textId="1B61E4AB" w:rsidR="004366FC" w:rsidRPr="004332C7" w:rsidRDefault="005A789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Diakonen </w:t>
            </w:r>
            <w:r w:rsidR="002741C2" w:rsidRPr="00C06844">
              <w:rPr>
                <w:rFonts w:asciiTheme="majorBidi" w:hAnsiTheme="majorBidi" w:cstheme="majorBidi"/>
                <w:color w:val="1F497D" w:themeColor="text2"/>
                <w:sz w:val="24"/>
                <w:szCs w:val="24"/>
              </w:rPr>
              <w:t>i h</w:t>
            </w:r>
            <w:r w:rsidRPr="00C06844">
              <w:rPr>
                <w:rFonts w:asciiTheme="majorBidi" w:hAnsiTheme="majorBidi" w:cstheme="majorBidi"/>
                <w:color w:val="1F497D" w:themeColor="text2"/>
                <w:sz w:val="24"/>
                <w:szCs w:val="24"/>
              </w:rPr>
              <w:t>aikal og menigheden udenfor udveksler følgende respons.</w:t>
            </w:r>
          </w:p>
        </w:tc>
        <w:tc>
          <w:tcPr>
            <w:tcW w:w="3969" w:type="dxa"/>
          </w:tcPr>
          <w:p w14:paraId="62970261" w14:textId="54979B39"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deacon inside the altar and the people outside </w:t>
            </w:r>
            <w:proofErr w:type="gramStart"/>
            <w:r w:rsidRPr="00C06844">
              <w:rPr>
                <w:rFonts w:asciiTheme="majorBidi" w:hAnsiTheme="majorBidi" w:cstheme="majorBidi"/>
                <w:color w:val="1F497D" w:themeColor="text2"/>
                <w:sz w:val="24"/>
                <w:szCs w:val="24"/>
                <w:lang w:val="en-US"/>
              </w:rPr>
              <w:t>exchange</w:t>
            </w:r>
            <w:proofErr w:type="gramEnd"/>
            <w:r w:rsidRPr="00C06844">
              <w:rPr>
                <w:rFonts w:asciiTheme="majorBidi" w:hAnsiTheme="majorBidi" w:cstheme="majorBidi"/>
                <w:color w:val="1F497D" w:themeColor="text2"/>
                <w:sz w:val="24"/>
                <w:szCs w:val="24"/>
                <w:lang w:val="en-US"/>
              </w:rPr>
              <w:t xml:space="preserve"> the following responses.</w:t>
            </w:r>
          </w:p>
        </w:tc>
        <w:tc>
          <w:tcPr>
            <w:tcW w:w="2552" w:type="dxa"/>
          </w:tcPr>
          <w:p w14:paraId="56432625" w14:textId="5575A349" w:rsidR="004366FC"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يتبادل الشماس داخل الهيكل والشعب خارجه</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هذه المردات.</w:t>
            </w:r>
          </w:p>
        </w:tc>
      </w:tr>
      <w:tr w:rsidR="004366FC" w:rsidRPr="009B270D" w14:paraId="12C63034" w14:textId="77777777" w:rsidTr="00DF3525">
        <w:trPr>
          <w:jc w:val="center"/>
        </w:trPr>
        <w:tc>
          <w:tcPr>
            <w:tcW w:w="3969" w:type="dxa"/>
          </w:tcPr>
          <w:p w14:paraId="1B80D04A" w14:textId="7EC80B08" w:rsidR="004366FC" w:rsidRPr="004332C7" w:rsidRDefault="000064F6"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2741C2" w:rsidRPr="004332C7">
              <w:rPr>
                <w:rFonts w:asciiTheme="majorBidi" w:hAnsiTheme="majorBidi" w:cstheme="majorBidi"/>
                <w:b/>
                <w:bCs/>
                <w:color w:val="C10000"/>
                <w:sz w:val="24"/>
                <w:szCs w:val="24"/>
              </w:rPr>
              <w:t>:</w:t>
            </w:r>
          </w:p>
          <w:p w14:paraId="10FA4E0D" w14:textId="77777777" w:rsidR="004366FC"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Ved Kristus, Jesus, Vor Herre</w:t>
            </w:r>
          </w:p>
          <w:p w14:paraId="52323259" w14:textId="6D90F035" w:rsidR="009F685A" w:rsidRPr="00C41C50" w:rsidRDefault="009F685A"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pi </w:t>
            </w:r>
            <w:proofErr w:type="spellStart"/>
            <w:r w:rsidRPr="00C41C50">
              <w:rPr>
                <w:rFonts w:asciiTheme="majorBidi" w:hAnsiTheme="majorBidi" w:cstheme="majorBidi"/>
                <w:b/>
                <w:bCs/>
                <w:color w:val="00B050"/>
                <w:sz w:val="24"/>
                <w:szCs w:val="24"/>
                <w:lang w:val="en-US"/>
              </w:rPr>
              <w:t>Ekhrestos</w:t>
            </w:r>
            <w:proofErr w:type="spellEnd"/>
            <w:r w:rsidRPr="00C41C50">
              <w:rPr>
                <w:rFonts w:asciiTheme="majorBidi" w:hAnsiTheme="majorBidi" w:cstheme="majorBidi"/>
                <w:b/>
                <w:bCs/>
                <w:color w:val="00B050"/>
                <w:sz w:val="24"/>
                <w:szCs w:val="24"/>
                <w:lang w:val="en-US"/>
              </w:rPr>
              <w:t xml:space="preserve"> Isos Pin choice)</w:t>
            </w:r>
          </w:p>
        </w:tc>
        <w:tc>
          <w:tcPr>
            <w:tcW w:w="3969" w:type="dxa"/>
          </w:tcPr>
          <w:p w14:paraId="61031854"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0554A60E" w14:textId="77777777" w:rsidR="004366FC"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In Christ Jesus our Lord.</w:t>
            </w:r>
          </w:p>
          <w:p w14:paraId="6AC25586" w14:textId="1B731A7D" w:rsidR="009F685A" w:rsidRPr="004332C7" w:rsidRDefault="009F685A"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Khen</w:t>
            </w:r>
            <w:proofErr w:type="spellEnd"/>
            <w:r w:rsidRPr="00C41C50">
              <w:rPr>
                <w:rFonts w:asciiTheme="majorBidi" w:hAnsiTheme="majorBidi" w:cstheme="majorBidi"/>
                <w:b/>
                <w:bCs/>
                <w:color w:val="00B050"/>
                <w:sz w:val="24"/>
                <w:szCs w:val="24"/>
                <w:lang w:val="en-US"/>
              </w:rPr>
              <w:t xml:space="preserve"> pi </w:t>
            </w:r>
            <w:proofErr w:type="spellStart"/>
            <w:r w:rsidRPr="00C41C50">
              <w:rPr>
                <w:rFonts w:asciiTheme="majorBidi" w:hAnsiTheme="majorBidi" w:cstheme="majorBidi"/>
                <w:b/>
                <w:bCs/>
                <w:color w:val="00B050"/>
                <w:sz w:val="24"/>
                <w:szCs w:val="24"/>
                <w:lang w:val="en-US"/>
              </w:rPr>
              <w:t>Ekhrestos</w:t>
            </w:r>
            <w:proofErr w:type="spellEnd"/>
            <w:r w:rsidRPr="00C41C50">
              <w:rPr>
                <w:rFonts w:asciiTheme="majorBidi" w:hAnsiTheme="majorBidi" w:cstheme="majorBidi"/>
                <w:b/>
                <w:bCs/>
                <w:color w:val="00B050"/>
                <w:sz w:val="24"/>
                <w:szCs w:val="24"/>
                <w:lang w:val="en-US"/>
              </w:rPr>
              <w:t xml:space="preserve"> Isos Pin choice)</w:t>
            </w:r>
          </w:p>
        </w:tc>
        <w:tc>
          <w:tcPr>
            <w:tcW w:w="2552" w:type="dxa"/>
          </w:tcPr>
          <w:p w14:paraId="1709B221" w14:textId="77777777" w:rsidR="004366FC" w:rsidRPr="0019613F"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3C57E3AD" w14:textId="79FFBF31"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بالمسيح يسوع ربنا،</w:t>
            </w:r>
            <w:r w:rsidR="009F685A" w:rsidRPr="0019613F">
              <w:rPr>
                <w:rFonts w:asciiTheme="majorBidi" w:hAnsiTheme="majorBidi" w:cstheme="majorBidi"/>
                <w:b/>
                <w:bCs/>
                <w:color w:val="000000"/>
                <w:sz w:val="24"/>
                <w:szCs w:val="24"/>
                <w:lang w:val="en-US"/>
              </w:rPr>
              <w:t xml:space="preserve"> </w:t>
            </w:r>
            <w:r w:rsidR="009F685A" w:rsidRPr="00D75B94">
              <w:rPr>
                <w:rFonts w:asciiTheme="majorBidi" w:hAnsiTheme="majorBidi" w:cstheme="majorBidi" w:hint="cs"/>
                <w:b/>
                <w:bCs/>
                <w:color w:val="00B050"/>
                <w:sz w:val="24"/>
                <w:szCs w:val="24"/>
                <w:rtl/>
              </w:rPr>
              <w:t>(</w:t>
            </w:r>
            <w:r w:rsidR="009F685A" w:rsidRPr="00D75B94">
              <w:rPr>
                <w:rFonts w:asciiTheme="majorBidi" w:hAnsiTheme="majorBidi" w:cs="Times New Roman"/>
                <w:b/>
                <w:bCs/>
                <w:color w:val="00B050"/>
                <w:sz w:val="24"/>
                <w:szCs w:val="24"/>
                <w:rtl/>
              </w:rPr>
              <w:t>خين بى اخرستوس ايسوس بينشويس</w:t>
            </w:r>
            <w:r w:rsidR="009F685A" w:rsidRPr="00D75B94">
              <w:rPr>
                <w:rFonts w:asciiTheme="majorBidi" w:hAnsiTheme="majorBidi" w:cs="Times New Roman" w:hint="cs"/>
                <w:b/>
                <w:bCs/>
                <w:color w:val="00B050"/>
                <w:sz w:val="24"/>
                <w:szCs w:val="24"/>
                <w:rtl/>
              </w:rPr>
              <w:t>)</w:t>
            </w:r>
          </w:p>
        </w:tc>
      </w:tr>
      <w:tr w:rsidR="00DF3525" w:rsidRPr="009B270D" w14:paraId="32206A9B" w14:textId="77777777" w:rsidTr="00DF3525">
        <w:trPr>
          <w:jc w:val="center"/>
        </w:trPr>
        <w:tc>
          <w:tcPr>
            <w:tcW w:w="3969" w:type="dxa"/>
          </w:tcPr>
          <w:p w14:paraId="2772A223"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3C2E1FE"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2552" w:type="dxa"/>
          </w:tcPr>
          <w:p w14:paraId="1664BFD7"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1BE70CF8" w14:textId="77777777" w:rsidTr="00DF3525">
        <w:trPr>
          <w:jc w:val="center"/>
        </w:trPr>
        <w:tc>
          <w:tcPr>
            <w:tcW w:w="3969" w:type="dxa"/>
          </w:tcPr>
          <w:p w14:paraId="1D14CE02" w14:textId="5B5C2D3D"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2741C2" w:rsidRPr="004332C7">
              <w:rPr>
                <w:rFonts w:asciiTheme="majorBidi" w:hAnsiTheme="majorBidi" w:cstheme="majorBidi"/>
                <w:b/>
                <w:bCs/>
                <w:color w:val="C10000"/>
                <w:sz w:val="24"/>
                <w:szCs w:val="24"/>
              </w:rPr>
              <w:t>:</w:t>
            </w:r>
          </w:p>
          <w:p w14:paraId="0D101E1D" w14:textId="77777777" w:rsidR="004366FC"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Bøj jeres hoveder for Herren.</w:t>
            </w:r>
          </w:p>
          <w:p w14:paraId="5833F1E3" w14:textId="3E5FED11" w:rsidR="009F685A" w:rsidRPr="00C41C50" w:rsidRDefault="009F685A"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 xml:space="preserve">(Tas </w:t>
            </w:r>
            <w:proofErr w:type="spellStart"/>
            <w:r w:rsidRPr="00C41C50">
              <w:rPr>
                <w:rFonts w:asciiTheme="majorBidi" w:hAnsiTheme="majorBidi" w:cstheme="majorBidi"/>
                <w:b/>
                <w:bCs/>
                <w:color w:val="00B050"/>
                <w:sz w:val="24"/>
                <w:szCs w:val="24"/>
                <w:lang w:val="en-US"/>
              </w:rPr>
              <w:t>Kivalas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tokirio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eklninati</w:t>
            </w:r>
            <w:proofErr w:type="spellEnd"/>
            <w:r w:rsidRPr="00C41C50">
              <w:rPr>
                <w:rFonts w:asciiTheme="majorBidi" w:hAnsiTheme="majorBidi" w:cstheme="majorBidi"/>
                <w:b/>
                <w:bCs/>
                <w:color w:val="00B050"/>
                <w:sz w:val="24"/>
                <w:szCs w:val="24"/>
                <w:lang w:val="en-US"/>
              </w:rPr>
              <w:t>)</w:t>
            </w:r>
          </w:p>
        </w:tc>
        <w:tc>
          <w:tcPr>
            <w:tcW w:w="3969" w:type="dxa"/>
          </w:tcPr>
          <w:p w14:paraId="40D49394" w14:textId="4282ADC1"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79895FE" w14:textId="77777777" w:rsidR="004366FC"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Bow your heads to the Lord.</w:t>
            </w:r>
          </w:p>
          <w:p w14:paraId="5BD377BE" w14:textId="63BF2376" w:rsidR="009F685A" w:rsidRPr="004332C7" w:rsidRDefault="009F685A"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 xml:space="preserve">(Tas </w:t>
            </w:r>
            <w:proofErr w:type="spellStart"/>
            <w:r w:rsidRPr="00C41C50">
              <w:rPr>
                <w:rFonts w:asciiTheme="majorBidi" w:hAnsiTheme="majorBidi" w:cstheme="majorBidi"/>
                <w:b/>
                <w:bCs/>
                <w:color w:val="00B050"/>
                <w:sz w:val="24"/>
                <w:szCs w:val="24"/>
                <w:lang w:val="en-US"/>
              </w:rPr>
              <w:t>Kivalas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Imon</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tokirio</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eklninati</w:t>
            </w:r>
            <w:proofErr w:type="spellEnd"/>
            <w:r w:rsidRPr="00C41C50">
              <w:rPr>
                <w:rFonts w:asciiTheme="majorBidi" w:hAnsiTheme="majorBidi" w:cstheme="majorBidi"/>
                <w:b/>
                <w:bCs/>
                <w:color w:val="00B050"/>
                <w:sz w:val="24"/>
                <w:szCs w:val="24"/>
                <w:lang w:val="en-US"/>
              </w:rPr>
              <w:t>)</w:t>
            </w:r>
          </w:p>
        </w:tc>
        <w:tc>
          <w:tcPr>
            <w:tcW w:w="2552" w:type="dxa"/>
          </w:tcPr>
          <w:p w14:paraId="2F69F591" w14:textId="77777777" w:rsidR="004366FC" w:rsidRPr="0019613F"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الشماس</w:t>
            </w:r>
            <w:r w:rsidRPr="0019613F">
              <w:rPr>
                <w:rFonts w:asciiTheme="majorBidi" w:hAnsiTheme="majorBidi" w:cstheme="majorBidi"/>
                <w:b/>
                <w:bCs/>
                <w:color w:val="C10000"/>
                <w:sz w:val="24"/>
                <w:szCs w:val="24"/>
                <w:lang w:val="en-US"/>
              </w:rPr>
              <w:t>:</w:t>
            </w:r>
          </w:p>
          <w:p w14:paraId="2E922E9F" w14:textId="77777777" w:rsidR="004366FC" w:rsidRPr="0019613F" w:rsidRDefault="004366FC" w:rsidP="00C767E9">
            <w:pPr>
              <w:bidi/>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إحنوا رؤوسكم للربِ</w:t>
            </w:r>
            <w:r w:rsidRPr="0019613F">
              <w:rPr>
                <w:rFonts w:asciiTheme="majorBidi" w:hAnsiTheme="majorBidi" w:cstheme="majorBidi"/>
                <w:b/>
                <w:bCs/>
                <w:color w:val="000000"/>
                <w:sz w:val="24"/>
                <w:szCs w:val="24"/>
                <w:lang w:val="en-US"/>
              </w:rPr>
              <w:t>.</w:t>
            </w:r>
          </w:p>
          <w:p w14:paraId="5AA58B8A" w14:textId="39136301" w:rsidR="009F685A" w:rsidRPr="000D20A4" w:rsidRDefault="009F685A" w:rsidP="009F685A">
            <w:pPr>
              <w:bidi/>
              <w:jc w:val="both"/>
              <w:rPr>
                <w:rFonts w:asciiTheme="majorBidi" w:hAnsiTheme="majorBidi" w:cstheme="majorBidi"/>
                <w:b/>
                <w:bCs/>
                <w:sz w:val="24"/>
                <w:szCs w:val="24"/>
                <w:lang w:val="en-US"/>
              </w:rPr>
            </w:pPr>
            <w:r w:rsidRPr="00D75B94">
              <w:rPr>
                <w:rFonts w:asciiTheme="majorBidi" w:hAnsiTheme="majorBidi" w:cstheme="majorBidi" w:hint="cs"/>
                <w:b/>
                <w:bCs/>
                <w:color w:val="00B050"/>
                <w:sz w:val="24"/>
                <w:szCs w:val="24"/>
                <w:rtl/>
              </w:rPr>
              <w:t>(</w:t>
            </w:r>
            <w:r w:rsidRPr="00D75B94">
              <w:rPr>
                <w:rFonts w:asciiTheme="majorBidi" w:hAnsiTheme="majorBidi" w:cstheme="majorBidi"/>
                <w:b/>
                <w:bCs/>
                <w:color w:val="00B050"/>
                <w:sz w:val="24"/>
                <w:szCs w:val="24"/>
                <w:rtl/>
              </w:rPr>
              <w:t>طاس كيفالاس إيمون طوكيريو إكليناتي</w:t>
            </w:r>
            <w:r w:rsidRPr="00D75B94">
              <w:rPr>
                <w:rFonts w:asciiTheme="majorBidi" w:hAnsiTheme="majorBidi" w:cstheme="majorBidi" w:hint="cs"/>
                <w:b/>
                <w:bCs/>
                <w:color w:val="00B050"/>
                <w:sz w:val="24"/>
                <w:szCs w:val="24"/>
                <w:rtl/>
              </w:rPr>
              <w:t>)</w:t>
            </w:r>
          </w:p>
        </w:tc>
      </w:tr>
      <w:tr w:rsidR="00DF3525" w:rsidRPr="009B270D" w14:paraId="3F3D3BDF" w14:textId="77777777" w:rsidTr="00DF3525">
        <w:trPr>
          <w:jc w:val="center"/>
        </w:trPr>
        <w:tc>
          <w:tcPr>
            <w:tcW w:w="3969" w:type="dxa"/>
          </w:tcPr>
          <w:p w14:paraId="506D0D59"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02A5DFF5"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308D7E91"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1A27C81" w14:textId="77777777" w:rsidTr="00DF3525">
        <w:trPr>
          <w:jc w:val="center"/>
        </w:trPr>
        <w:tc>
          <w:tcPr>
            <w:tcW w:w="3969" w:type="dxa"/>
          </w:tcPr>
          <w:p w14:paraId="55DD9018" w14:textId="7A405666" w:rsidR="004366FC" w:rsidRPr="004332C7" w:rsidRDefault="00B309D3" w:rsidP="00C767E9">
            <w:pPr>
              <w:autoSpaceDE w:val="0"/>
              <w:autoSpaceDN w:val="0"/>
              <w:adjustRightInd w:val="0"/>
              <w:jc w:val="both"/>
              <w:rPr>
                <w:rFonts w:asciiTheme="majorBidi" w:hAnsiTheme="majorBidi" w:cstheme="majorBidi"/>
                <w:color w:val="C10000"/>
                <w:sz w:val="24"/>
                <w:szCs w:val="24"/>
              </w:rPr>
            </w:pPr>
            <w:r w:rsidRPr="004332C7">
              <w:rPr>
                <w:rFonts w:asciiTheme="majorBidi" w:hAnsiTheme="majorBidi" w:cstheme="majorBidi"/>
                <w:color w:val="C10000"/>
                <w:sz w:val="24"/>
                <w:szCs w:val="24"/>
              </w:rPr>
              <w:t>Menigheden</w:t>
            </w:r>
            <w:r w:rsidR="002741C2" w:rsidRPr="004332C7">
              <w:rPr>
                <w:rFonts w:asciiTheme="majorBidi" w:hAnsiTheme="majorBidi" w:cstheme="majorBidi"/>
                <w:color w:val="C10000"/>
                <w:sz w:val="24"/>
                <w:szCs w:val="24"/>
              </w:rPr>
              <w:t>:</w:t>
            </w:r>
          </w:p>
          <w:p w14:paraId="2C2C1A62" w14:textId="77777777" w:rsidR="004366FC"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dit ansigt, Herre, (bøjer vi os).</w:t>
            </w:r>
          </w:p>
          <w:p w14:paraId="09E945C9" w14:textId="32FCE244" w:rsidR="009F685A" w:rsidRPr="00C41C50" w:rsidRDefault="009F685A" w:rsidP="00C767E9">
            <w:pPr>
              <w:jc w:val="both"/>
              <w:rPr>
                <w:rFonts w:asciiTheme="majorBidi" w:hAnsiTheme="majorBidi" w:cstheme="majorBidi"/>
                <w:b/>
                <w:bCs/>
                <w:sz w:val="24"/>
                <w:szCs w:val="24"/>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Inopion</w:t>
            </w:r>
            <w:proofErr w:type="spellEnd"/>
            <w:r w:rsidRPr="00C41C50">
              <w:rPr>
                <w:rFonts w:asciiTheme="majorBidi" w:hAnsiTheme="majorBidi" w:cstheme="majorBidi"/>
                <w:b/>
                <w:bCs/>
                <w:color w:val="00B050"/>
                <w:sz w:val="24"/>
                <w:szCs w:val="24"/>
                <w:lang w:val="en-US"/>
              </w:rPr>
              <w:t xml:space="preserve"> so </w:t>
            </w:r>
            <w:proofErr w:type="spellStart"/>
            <w:r w:rsidRPr="00C41C50">
              <w:rPr>
                <w:rFonts w:asciiTheme="majorBidi" w:hAnsiTheme="majorBidi" w:cstheme="majorBidi"/>
                <w:b/>
                <w:bCs/>
                <w:color w:val="00B050"/>
                <w:sz w:val="24"/>
                <w:szCs w:val="24"/>
                <w:lang w:val="en-US"/>
              </w:rPr>
              <w:t>Kirea</w:t>
            </w:r>
            <w:proofErr w:type="spellEnd"/>
            <w:r w:rsidRPr="00C41C50">
              <w:rPr>
                <w:rFonts w:asciiTheme="majorBidi" w:hAnsiTheme="majorBidi" w:cstheme="majorBidi"/>
                <w:b/>
                <w:bCs/>
                <w:color w:val="00B050"/>
                <w:sz w:val="24"/>
                <w:szCs w:val="24"/>
                <w:lang w:val="en-US"/>
              </w:rPr>
              <w:t>)</w:t>
            </w:r>
          </w:p>
        </w:tc>
        <w:tc>
          <w:tcPr>
            <w:tcW w:w="3969" w:type="dxa"/>
          </w:tcPr>
          <w:p w14:paraId="4E454585" w14:textId="2A50A399" w:rsidR="004366FC" w:rsidRPr="004332C7" w:rsidRDefault="004366FC" w:rsidP="00C767E9">
            <w:pPr>
              <w:jc w:val="both"/>
              <w:rPr>
                <w:rFonts w:asciiTheme="majorBidi" w:hAnsiTheme="majorBidi" w:cstheme="majorBidi"/>
                <w:color w:val="C10000"/>
                <w:sz w:val="24"/>
                <w:szCs w:val="24"/>
                <w:lang w:val="en-US"/>
              </w:rPr>
            </w:pPr>
            <w:r w:rsidRPr="004332C7">
              <w:rPr>
                <w:rFonts w:asciiTheme="majorBidi" w:hAnsiTheme="majorBidi" w:cstheme="majorBidi"/>
                <w:color w:val="C10000"/>
                <w:sz w:val="24"/>
                <w:szCs w:val="24"/>
                <w:lang w:val="en-US"/>
              </w:rPr>
              <w:t>People:</w:t>
            </w:r>
          </w:p>
          <w:p w14:paraId="35FC6A56" w14:textId="77777777" w:rsidR="004366FC"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Before You, O Lord</w:t>
            </w:r>
          </w:p>
          <w:p w14:paraId="5526F2A1" w14:textId="2F8828AE" w:rsidR="009F685A" w:rsidRPr="004332C7" w:rsidRDefault="009F685A" w:rsidP="00C767E9">
            <w:pPr>
              <w:jc w:val="both"/>
              <w:rPr>
                <w:rFonts w:asciiTheme="majorBidi" w:hAnsiTheme="majorBidi" w:cstheme="majorBidi"/>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Inopion</w:t>
            </w:r>
            <w:proofErr w:type="spellEnd"/>
            <w:r w:rsidRPr="00C41C50">
              <w:rPr>
                <w:rFonts w:asciiTheme="majorBidi" w:hAnsiTheme="majorBidi" w:cstheme="majorBidi"/>
                <w:b/>
                <w:bCs/>
                <w:color w:val="00B050"/>
                <w:sz w:val="24"/>
                <w:szCs w:val="24"/>
                <w:lang w:val="en-US"/>
              </w:rPr>
              <w:t xml:space="preserve"> so </w:t>
            </w:r>
            <w:proofErr w:type="spellStart"/>
            <w:r w:rsidRPr="00C41C50">
              <w:rPr>
                <w:rFonts w:asciiTheme="majorBidi" w:hAnsiTheme="majorBidi" w:cstheme="majorBidi"/>
                <w:b/>
                <w:bCs/>
                <w:color w:val="00B050"/>
                <w:sz w:val="24"/>
                <w:szCs w:val="24"/>
                <w:lang w:val="en-US"/>
              </w:rPr>
              <w:t>Kirea</w:t>
            </w:r>
            <w:proofErr w:type="spellEnd"/>
            <w:r w:rsidRPr="00C41C50">
              <w:rPr>
                <w:rFonts w:asciiTheme="majorBidi" w:hAnsiTheme="majorBidi" w:cstheme="majorBidi"/>
                <w:b/>
                <w:bCs/>
                <w:color w:val="00B050"/>
                <w:sz w:val="24"/>
                <w:szCs w:val="24"/>
                <w:lang w:val="en-US"/>
              </w:rPr>
              <w:t>)</w:t>
            </w:r>
          </w:p>
        </w:tc>
        <w:tc>
          <w:tcPr>
            <w:tcW w:w="2552" w:type="dxa"/>
          </w:tcPr>
          <w:p w14:paraId="6641EDBD" w14:textId="77777777" w:rsidR="004366FC" w:rsidRPr="0019613F"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الشعب</w:t>
            </w:r>
            <w:r w:rsidRPr="0019613F">
              <w:rPr>
                <w:rFonts w:asciiTheme="majorBidi" w:hAnsiTheme="majorBidi" w:cstheme="majorBidi"/>
                <w:b/>
                <w:bCs/>
                <w:color w:val="C10000"/>
                <w:sz w:val="24"/>
                <w:szCs w:val="24"/>
                <w:lang w:val="en-US"/>
              </w:rPr>
              <w:t>:</w:t>
            </w:r>
          </w:p>
          <w:p w14:paraId="0B122D54" w14:textId="77777777" w:rsidR="004366FC" w:rsidRPr="0019613F" w:rsidRDefault="004366FC" w:rsidP="00C767E9">
            <w:pPr>
              <w:bidi/>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أمامك يا ربُ</w:t>
            </w:r>
            <w:r w:rsidRPr="0019613F">
              <w:rPr>
                <w:rFonts w:asciiTheme="majorBidi" w:hAnsiTheme="majorBidi" w:cstheme="majorBidi"/>
                <w:b/>
                <w:bCs/>
                <w:color w:val="000000"/>
                <w:sz w:val="24"/>
                <w:szCs w:val="24"/>
                <w:lang w:val="en-US"/>
              </w:rPr>
              <w:t>.</w:t>
            </w:r>
          </w:p>
          <w:p w14:paraId="5236F6AF" w14:textId="53619A73" w:rsidR="009F685A" w:rsidRPr="000D20A4" w:rsidRDefault="009F685A" w:rsidP="009F685A">
            <w:pPr>
              <w:bidi/>
              <w:jc w:val="both"/>
              <w:rPr>
                <w:rFonts w:asciiTheme="majorBidi" w:hAnsiTheme="majorBidi" w:cstheme="majorBidi"/>
                <w:b/>
                <w:bCs/>
                <w:sz w:val="24"/>
                <w:szCs w:val="24"/>
                <w:lang w:val="en-US"/>
              </w:rPr>
            </w:pPr>
            <w:r w:rsidRPr="00D75B94">
              <w:rPr>
                <w:rFonts w:asciiTheme="majorBidi" w:hAnsiTheme="majorBidi" w:cstheme="majorBidi" w:hint="cs"/>
                <w:b/>
                <w:bCs/>
                <w:color w:val="00B050"/>
                <w:sz w:val="24"/>
                <w:szCs w:val="24"/>
                <w:rtl/>
              </w:rPr>
              <w:t>(</w:t>
            </w:r>
            <w:r w:rsidRPr="00D75B94">
              <w:rPr>
                <w:rFonts w:asciiTheme="majorBidi" w:hAnsiTheme="majorBidi" w:cs="Times New Roman"/>
                <w:b/>
                <w:bCs/>
                <w:color w:val="00B050"/>
                <w:sz w:val="24"/>
                <w:szCs w:val="24"/>
                <w:rtl/>
              </w:rPr>
              <w:t>إينوبيون سو كيريي</w:t>
            </w:r>
            <w:r w:rsidRPr="00D75B94">
              <w:rPr>
                <w:rFonts w:asciiTheme="majorBidi" w:hAnsiTheme="majorBidi" w:cstheme="majorBidi" w:hint="cs"/>
                <w:b/>
                <w:bCs/>
                <w:color w:val="00B050"/>
                <w:sz w:val="24"/>
                <w:szCs w:val="24"/>
                <w:rtl/>
              </w:rPr>
              <w:t>)</w:t>
            </w:r>
          </w:p>
        </w:tc>
      </w:tr>
      <w:tr w:rsidR="00DF3525" w:rsidRPr="009B270D" w14:paraId="0CBE801B" w14:textId="77777777" w:rsidTr="00DF3525">
        <w:trPr>
          <w:jc w:val="center"/>
        </w:trPr>
        <w:tc>
          <w:tcPr>
            <w:tcW w:w="3969" w:type="dxa"/>
          </w:tcPr>
          <w:p w14:paraId="40E268CB" w14:textId="77777777" w:rsidR="00DF3525" w:rsidRPr="0019613F" w:rsidRDefault="00DF3525" w:rsidP="00C767E9">
            <w:pPr>
              <w:autoSpaceDE w:val="0"/>
              <w:autoSpaceDN w:val="0"/>
              <w:adjustRightInd w:val="0"/>
              <w:jc w:val="both"/>
              <w:rPr>
                <w:rFonts w:asciiTheme="majorBidi" w:hAnsiTheme="majorBidi" w:cstheme="majorBidi"/>
                <w:color w:val="C10000"/>
                <w:sz w:val="24"/>
                <w:szCs w:val="24"/>
                <w:lang w:val="en-US"/>
              </w:rPr>
            </w:pPr>
          </w:p>
        </w:tc>
        <w:tc>
          <w:tcPr>
            <w:tcW w:w="3969" w:type="dxa"/>
          </w:tcPr>
          <w:p w14:paraId="48DB12C1" w14:textId="77777777" w:rsidR="00DF3525" w:rsidRPr="004332C7" w:rsidRDefault="00DF3525" w:rsidP="00C767E9">
            <w:pPr>
              <w:jc w:val="both"/>
              <w:rPr>
                <w:rFonts w:asciiTheme="majorBidi" w:hAnsiTheme="majorBidi" w:cstheme="majorBidi"/>
                <w:color w:val="C10000"/>
                <w:sz w:val="24"/>
                <w:szCs w:val="24"/>
                <w:lang w:val="en-US"/>
              </w:rPr>
            </w:pPr>
          </w:p>
        </w:tc>
        <w:tc>
          <w:tcPr>
            <w:tcW w:w="2552" w:type="dxa"/>
          </w:tcPr>
          <w:p w14:paraId="176B5C3E"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18D3EEB9" w14:textId="77777777" w:rsidTr="00DF3525">
        <w:trPr>
          <w:jc w:val="center"/>
        </w:trPr>
        <w:tc>
          <w:tcPr>
            <w:tcW w:w="3969" w:type="dxa"/>
          </w:tcPr>
          <w:p w14:paraId="5ECC0BFF" w14:textId="180A2CB9"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r w:rsidR="002741C2" w:rsidRPr="004332C7">
              <w:rPr>
                <w:rFonts w:asciiTheme="majorBidi" w:hAnsiTheme="majorBidi" w:cstheme="majorBidi"/>
                <w:b/>
                <w:bCs/>
                <w:color w:val="C10000"/>
                <w:sz w:val="24"/>
                <w:szCs w:val="24"/>
              </w:rPr>
              <w:t>:</w:t>
            </w:r>
          </w:p>
          <w:p w14:paraId="7DE57018" w14:textId="77777777" w:rsidR="004366FC"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os lytte i gudsfrygt</w:t>
            </w:r>
          </w:p>
          <w:p w14:paraId="718F2E09" w14:textId="660A464C" w:rsidR="009F685A" w:rsidRPr="00C41C50" w:rsidRDefault="009F685A"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Khomin</w:t>
            </w:r>
            <w:proofErr w:type="spellEnd"/>
            <w:r w:rsidRPr="00C41C50">
              <w:rPr>
                <w:rFonts w:asciiTheme="majorBidi" w:hAnsiTheme="majorBidi" w:cstheme="majorBidi"/>
                <w:b/>
                <w:bCs/>
                <w:color w:val="00B050"/>
                <w:sz w:val="24"/>
                <w:szCs w:val="24"/>
                <w:lang w:val="en-US"/>
              </w:rPr>
              <w:t xml:space="preserve"> Theo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Amen)</w:t>
            </w:r>
          </w:p>
        </w:tc>
        <w:tc>
          <w:tcPr>
            <w:tcW w:w="3969" w:type="dxa"/>
          </w:tcPr>
          <w:p w14:paraId="5C591F36" w14:textId="72A1004B"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7C318FFF" w14:textId="77777777" w:rsidR="004366FC" w:rsidRDefault="004366FC" w:rsidP="00C767E9">
            <w:pPr>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Let us attend in the fear of God. Amen.</w:t>
            </w:r>
          </w:p>
          <w:p w14:paraId="1CE612EC" w14:textId="146E111E" w:rsidR="009F685A" w:rsidRPr="00C41C50" w:rsidRDefault="009F685A" w:rsidP="00C767E9">
            <w:pPr>
              <w:jc w:val="both"/>
              <w:rPr>
                <w:rFonts w:asciiTheme="majorBidi" w:hAnsiTheme="majorBidi" w:cstheme="majorBidi"/>
                <w:b/>
                <w:bCs/>
                <w:sz w:val="24"/>
                <w:szCs w:val="24"/>
                <w:lang w:val="en-US"/>
              </w:rPr>
            </w:pPr>
            <w:r w:rsidRPr="00C41C50">
              <w:rPr>
                <w:rFonts w:asciiTheme="majorBidi" w:hAnsiTheme="majorBidi" w:cstheme="majorBidi"/>
                <w:b/>
                <w:bCs/>
                <w:color w:val="00B050"/>
                <w:sz w:val="24"/>
                <w:szCs w:val="24"/>
                <w:lang w:val="en-US"/>
              </w:rPr>
              <w:t>(</w:t>
            </w:r>
            <w:proofErr w:type="spellStart"/>
            <w:r w:rsidRPr="00C41C50">
              <w:rPr>
                <w:rFonts w:asciiTheme="majorBidi" w:hAnsiTheme="majorBidi" w:cstheme="majorBidi"/>
                <w:b/>
                <w:bCs/>
                <w:color w:val="00B050"/>
                <w:sz w:val="24"/>
                <w:szCs w:val="24"/>
                <w:lang w:val="en-US"/>
              </w:rPr>
              <w:t>Ipros</w:t>
            </w:r>
            <w:proofErr w:type="spellEnd"/>
            <w:r w:rsidRPr="00C41C50">
              <w:rPr>
                <w:rFonts w:asciiTheme="majorBidi" w:hAnsiTheme="majorBidi" w:cstheme="majorBidi"/>
                <w:b/>
                <w:bCs/>
                <w:color w:val="00B050"/>
                <w:sz w:val="24"/>
                <w:szCs w:val="24"/>
                <w:lang w:val="en-US"/>
              </w:rPr>
              <w:t xml:space="preserve"> </w:t>
            </w:r>
            <w:proofErr w:type="spellStart"/>
            <w:r w:rsidRPr="00C41C50">
              <w:rPr>
                <w:rFonts w:asciiTheme="majorBidi" w:hAnsiTheme="majorBidi" w:cstheme="majorBidi"/>
                <w:b/>
                <w:bCs/>
                <w:color w:val="00B050"/>
                <w:sz w:val="24"/>
                <w:szCs w:val="24"/>
                <w:lang w:val="en-US"/>
              </w:rPr>
              <w:t>Khomin</w:t>
            </w:r>
            <w:proofErr w:type="spellEnd"/>
            <w:r w:rsidRPr="00C41C50">
              <w:rPr>
                <w:rFonts w:asciiTheme="majorBidi" w:hAnsiTheme="majorBidi" w:cstheme="majorBidi"/>
                <w:b/>
                <w:bCs/>
                <w:color w:val="00B050"/>
                <w:sz w:val="24"/>
                <w:szCs w:val="24"/>
                <w:lang w:val="en-US"/>
              </w:rPr>
              <w:t xml:space="preserve"> Theo </w:t>
            </w:r>
            <w:proofErr w:type="spellStart"/>
            <w:r w:rsidRPr="00C41C50">
              <w:rPr>
                <w:rFonts w:asciiTheme="majorBidi" w:hAnsiTheme="majorBidi" w:cstheme="majorBidi"/>
                <w:b/>
                <w:bCs/>
                <w:color w:val="00B050"/>
                <w:sz w:val="24"/>
                <w:szCs w:val="24"/>
                <w:lang w:val="en-US"/>
              </w:rPr>
              <w:t>metavovo</w:t>
            </w:r>
            <w:proofErr w:type="spellEnd"/>
            <w:r w:rsidRPr="00C41C50">
              <w:rPr>
                <w:rFonts w:asciiTheme="majorBidi" w:hAnsiTheme="majorBidi" w:cstheme="majorBidi"/>
                <w:b/>
                <w:bCs/>
                <w:color w:val="00B050"/>
                <w:sz w:val="24"/>
                <w:szCs w:val="24"/>
                <w:lang w:val="en-US"/>
              </w:rPr>
              <w:t xml:space="preserve"> Amen)</w:t>
            </w:r>
          </w:p>
        </w:tc>
        <w:tc>
          <w:tcPr>
            <w:tcW w:w="2552" w:type="dxa"/>
          </w:tcPr>
          <w:p w14:paraId="7C22C0C2"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الشماس</w:t>
            </w:r>
            <w:r w:rsidRPr="000D20A4">
              <w:rPr>
                <w:rFonts w:asciiTheme="majorBidi" w:hAnsiTheme="majorBidi" w:cstheme="majorBidi"/>
                <w:b/>
                <w:bCs/>
                <w:color w:val="C10000"/>
                <w:sz w:val="24"/>
                <w:szCs w:val="24"/>
                <w:lang w:val="en-US"/>
              </w:rPr>
              <w:t>:</w:t>
            </w:r>
          </w:p>
          <w:p w14:paraId="1C8F1CC7" w14:textId="77777777" w:rsidR="004366FC" w:rsidRDefault="004366FC" w:rsidP="00C767E9">
            <w:pPr>
              <w:bidi/>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أنصتوا بخوف الله.آمين</w:t>
            </w:r>
            <w:r w:rsidRPr="000D20A4">
              <w:rPr>
                <w:rFonts w:asciiTheme="majorBidi" w:hAnsiTheme="majorBidi" w:cstheme="majorBidi"/>
                <w:b/>
                <w:bCs/>
                <w:color w:val="000000"/>
                <w:sz w:val="24"/>
                <w:szCs w:val="24"/>
                <w:lang w:val="en-US"/>
              </w:rPr>
              <w:t>.</w:t>
            </w:r>
          </w:p>
          <w:p w14:paraId="4170A0C1" w14:textId="394FC7A6" w:rsidR="009F685A" w:rsidRPr="000D20A4" w:rsidRDefault="009F685A" w:rsidP="009F685A">
            <w:pPr>
              <w:bidi/>
              <w:jc w:val="both"/>
              <w:rPr>
                <w:rFonts w:asciiTheme="majorBidi" w:hAnsiTheme="majorBidi" w:cstheme="majorBidi"/>
                <w:b/>
                <w:bCs/>
                <w:sz w:val="24"/>
                <w:szCs w:val="24"/>
                <w:lang w:val="en-US"/>
              </w:rPr>
            </w:pPr>
            <w:r w:rsidRPr="00D75B94">
              <w:rPr>
                <w:rFonts w:asciiTheme="majorBidi" w:hAnsiTheme="majorBidi" w:cstheme="majorBidi" w:hint="cs"/>
                <w:b/>
                <w:bCs/>
                <w:color w:val="00B050"/>
                <w:sz w:val="24"/>
                <w:szCs w:val="24"/>
                <w:rtl/>
                <w:lang w:val="en-US"/>
              </w:rPr>
              <w:t>(</w:t>
            </w:r>
            <w:r w:rsidRPr="00D75B94">
              <w:rPr>
                <w:rFonts w:asciiTheme="majorBidi" w:hAnsiTheme="majorBidi" w:cs="Times New Roman"/>
                <w:b/>
                <w:bCs/>
                <w:color w:val="00B050"/>
                <w:sz w:val="24"/>
                <w:szCs w:val="24"/>
                <w:rtl/>
                <w:lang w:val="en-US"/>
              </w:rPr>
              <w:t>إبروس خومين ثيئوميطافوقو آمين</w:t>
            </w:r>
            <w:r w:rsidRPr="00D75B94">
              <w:rPr>
                <w:rFonts w:asciiTheme="majorBidi" w:hAnsiTheme="majorBidi" w:cstheme="majorBidi" w:hint="cs"/>
                <w:b/>
                <w:bCs/>
                <w:color w:val="00B050"/>
                <w:sz w:val="24"/>
                <w:szCs w:val="24"/>
                <w:rtl/>
                <w:lang w:val="en-US"/>
              </w:rPr>
              <w:t>)</w:t>
            </w:r>
          </w:p>
        </w:tc>
      </w:tr>
      <w:tr w:rsidR="009C52C7" w:rsidRPr="004332C7" w14:paraId="487C832F" w14:textId="77777777" w:rsidTr="00DF3525">
        <w:trPr>
          <w:jc w:val="center"/>
        </w:trPr>
        <w:tc>
          <w:tcPr>
            <w:tcW w:w="3969" w:type="dxa"/>
          </w:tcPr>
          <w:p w14:paraId="2F13CD8E" w14:textId="77777777" w:rsidR="009C52C7" w:rsidRPr="004332C7" w:rsidRDefault="009C52C7"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25C18A2B"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0CDE5556"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6DAA513" w14:textId="77777777" w:rsidTr="00DF3525">
        <w:trPr>
          <w:jc w:val="center"/>
        </w:trPr>
        <w:tc>
          <w:tcPr>
            <w:tcW w:w="3969" w:type="dxa"/>
          </w:tcPr>
          <w:p w14:paraId="1579E42F" w14:textId="72C4A115"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Bønnen efter Fadervor er rettet til Faderen, og præsten siger stille:</w:t>
            </w:r>
          </w:p>
        </w:tc>
        <w:tc>
          <w:tcPr>
            <w:tcW w:w="3969" w:type="dxa"/>
          </w:tcPr>
          <w:p w14:paraId="0033A2AA" w14:textId="7C6484C8"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While the deacon and the people exchange the above responses, the pries </w:t>
            </w:r>
            <w:proofErr w:type="gramStart"/>
            <w:r w:rsidRPr="00C06844">
              <w:rPr>
                <w:rFonts w:asciiTheme="majorBidi" w:hAnsiTheme="majorBidi" w:cstheme="majorBidi"/>
                <w:color w:val="1F497D" w:themeColor="text2"/>
                <w:sz w:val="24"/>
                <w:szCs w:val="24"/>
                <w:lang w:val="en-US"/>
              </w:rPr>
              <w:t>prays</w:t>
            </w:r>
            <w:proofErr w:type="gramEnd"/>
            <w:r w:rsidRPr="00C06844">
              <w:rPr>
                <w:rFonts w:asciiTheme="majorBidi" w:hAnsiTheme="majorBidi" w:cstheme="majorBidi"/>
                <w:color w:val="1F497D" w:themeColor="text2"/>
                <w:sz w:val="24"/>
                <w:szCs w:val="24"/>
                <w:lang w:val="en-US"/>
              </w:rPr>
              <w:t xml:space="preserve"> the </w:t>
            </w:r>
            <w:proofErr w:type="spellStart"/>
            <w:r w:rsidRPr="00C06844">
              <w:rPr>
                <w:rFonts w:asciiTheme="majorBidi" w:hAnsiTheme="majorBidi" w:cstheme="majorBidi"/>
                <w:color w:val="1F497D" w:themeColor="text2"/>
                <w:sz w:val="24"/>
                <w:szCs w:val="24"/>
                <w:lang w:val="en-US"/>
              </w:rPr>
              <w:t>folloing</w:t>
            </w:r>
            <w:proofErr w:type="spellEnd"/>
            <w:r w:rsidRPr="00C06844">
              <w:rPr>
                <w:rFonts w:asciiTheme="majorBidi" w:hAnsiTheme="majorBidi" w:cstheme="majorBidi"/>
                <w:color w:val="1F497D" w:themeColor="text2"/>
                <w:sz w:val="24"/>
                <w:szCs w:val="24"/>
                <w:lang w:val="en-US"/>
              </w:rPr>
              <w:t xml:space="preserve"> inaudibly.</w:t>
            </w:r>
          </w:p>
        </w:tc>
        <w:tc>
          <w:tcPr>
            <w:tcW w:w="2552" w:type="dxa"/>
          </w:tcPr>
          <w:p w14:paraId="57F40117" w14:textId="6BC16BBA" w:rsidR="004366FC"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بينما يرتل الشماس والشعب المردات أعلاه،</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يقول الكاهن سراً هذه</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الصلوات</w:t>
            </w:r>
            <w:r w:rsidRPr="00C06844">
              <w:rPr>
                <w:rFonts w:asciiTheme="majorBidi" w:hAnsiTheme="majorBidi" w:cstheme="majorBidi"/>
                <w:b/>
                <w:bCs/>
                <w:color w:val="1F497D" w:themeColor="text2"/>
                <w:sz w:val="24"/>
                <w:szCs w:val="24"/>
                <w:rtl/>
                <w:lang w:val="en-US"/>
              </w:rPr>
              <w:t>.</w:t>
            </w:r>
            <w:r w:rsidR="009C52C7" w:rsidRPr="00C06844">
              <w:rPr>
                <w:rFonts w:asciiTheme="majorBidi" w:hAnsiTheme="majorBidi" w:cstheme="majorBidi"/>
                <w:b/>
                <w:bCs/>
                <w:color w:val="1F497D" w:themeColor="text2"/>
                <w:sz w:val="24"/>
                <w:szCs w:val="24"/>
                <w:rtl/>
                <w:lang w:val="en-US"/>
              </w:rPr>
              <w:t xml:space="preserve"> </w:t>
            </w:r>
          </w:p>
        </w:tc>
      </w:tr>
      <w:tr w:rsidR="004366FC" w:rsidRPr="009B270D" w14:paraId="6ED9703A" w14:textId="77777777" w:rsidTr="00DF3525">
        <w:trPr>
          <w:jc w:val="center"/>
        </w:trPr>
        <w:tc>
          <w:tcPr>
            <w:tcW w:w="3969" w:type="dxa"/>
          </w:tcPr>
          <w:p w14:paraId="4CFBAA56" w14:textId="259523AD" w:rsidR="004366FC" w:rsidRPr="004332C7" w:rsidRDefault="004366FC"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Bønnen</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efter</w:t>
            </w:r>
            <w:proofErr w:type="spellEnd"/>
            <w:r w:rsidRPr="00C06844">
              <w:rPr>
                <w:rFonts w:asciiTheme="majorBidi" w:hAnsiTheme="majorBidi" w:cstheme="majorBidi"/>
                <w:color w:val="1F497D" w:themeColor="text2"/>
                <w:sz w:val="24"/>
                <w:szCs w:val="24"/>
                <w:lang w:val="en-US"/>
              </w:rPr>
              <w:t xml:space="preserve"> </w:t>
            </w:r>
            <w:proofErr w:type="spellStart"/>
            <w:r w:rsidRPr="00C06844">
              <w:rPr>
                <w:rFonts w:asciiTheme="majorBidi" w:hAnsiTheme="majorBidi" w:cstheme="majorBidi"/>
                <w:color w:val="1F497D" w:themeColor="text2"/>
                <w:sz w:val="24"/>
                <w:szCs w:val="24"/>
                <w:lang w:val="en-US"/>
              </w:rPr>
              <w:t>Fadervor</w:t>
            </w:r>
            <w:proofErr w:type="spellEnd"/>
            <w:r w:rsidRPr="00C06844">
              <w:rPr>
                <w:rFonts w:asciiTheme="majorBidi" w:hAnsiTheme="majorBidi" w:cstheme="majorBidi"/>
                <w:color w:val="1F497D" w:themeColor="text2"/>
                <w:sz w:val="24"/>
                <w:szCs w:val="24"/>
                <w:lang w:val="en-US"/>
              </w:rPr>
              <w:t>.</w:t>
            </w:r>
          </w:p>
        </w:tc>
        <w:tc>
          <w:tcPr>
            <w:tcW w:w="3969" w:type="dxa"/>
          </w:tcPr>
          <w:p w14:paraId="6DC27650" w14:textId="6A414189"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Prayer after “Our Father” addressed to the </w:t>
            </w:r>
            <w:proofErr w:type="gramStart"/>
            <w:r w:rsidRPr="00C06844">
              <w:rPr>
                <w:rFonts w:asciiTheme="majorBidi" w:hAnsiTheme="majorBidi" w:cstheme="majorBidi"/>
                <w:color w:val="1F497D" w:themeColor="text2"/>
                <w:sz w:val="24"/>
                <w:szCs w:val="24"/>
                <w:lang w:val="en-US"/>
              </w:rPr>
              <w:t>Father</w:t>
            </w:r>
            <w:proofErr w:type="gramEnd"/>
          </w:p>
        </w:tc>
        <w:tc>
          <w:tcPr>
            <w:tcW w:w="2552" w:type="dxa"/>
          </w:tcPr>
          <w:p w14:paraId="5841C96E" w14:textId="764EAD9C"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صلاة من بعد "أبانا الذي في السموات" للآب</w:t>
            </w:r>
            <w:r w:rsidR="009C52C7" w:rsidRPr="00C06844">
              <w:rPr>
                <w:rFonts w:asciiTheme="majorBidi" w:hAnsiTheme="majorBidi" w:cstheme="majorBidi"/>
                <w:b/>
                <w:bCs/>
                <w:color w:val="1F497D" w:themeColor="text2"/>
                <w:sz w:val="24"/>
                <w:szCs w:val="24"/>
                <w:rtl/>
              </w:rPr>
              <w:t xml:space="preserve"> </w:t>
            </w:r>
          </w:p>
        </w:tc>
      </w:tr>
      <w:tr w:rsidR="004366FC" w:rsidRPr="009B270D" w14:paraId="73208697" w14:textId="77777777" w:rsidTr="00DF3525">
        <w:trPr>
          <w:jc w:val="center"/>
        </w:trPr>
        <w:tc>
          <w:tcPr>
            <w:tcW w:w="3969" w:type="dxa"/>
          </w:tcPr>
          <w:p w14:paraId="26B35729" w14:textId="672035A3"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 xml:space="preserve">Så siger præsten sagte de 2 små forbønner for fred og for fædrene. </w:t>
            </w:r>
            <w:r w:rsidR="00F45057" w:rsidRPr="00C06844">
              <w:rPr>
                <w:rFonts w:asciiTheme="majorBidi" w:hAnsiTheme="majorBidi" w:cstheme="majorBidi"/>
                <w:color w:val="1F497D" w:themeColor="text2"/>
                <w:sz w:val="24"/>
                <w:szCs w:val="24"/>
              </w:rPr>
              <w:t>D</w:t>
            </w:r>
            <w:r w:rsidRPr="00C06844">
              <w:rPr>
                <w:rFonts w:asciiTheme="majorBidi" w:hAnsiTheme="majorBidi" w:cstheme="majorBidi"/>
                <w:color w:val="1F497D" w:themeColor="text2"/>
                <w:sz w:val="24"/>
                <w:szCs w:val="24"/>
              </w:rPr>
              <w:t>erpå siger han højt:</w:t>
            </w:r>
          </w:p>
        </w:tc>
        <w:tc>
          <w:tcPr>
            <w:tcW w:w="3969" w:type="dxa"/>
          </w:tcPr>
          <w:p w14:paraId="49237D8F" w14:textId="61724CA8"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says inaudibly the short litanies for the peace of the church and for the fathers. </w:t>
            </w:r>
            <w:r w:rsidRPr="00C06844">
              <w:rPr>
                <w:rFonts w:asciiTheme="majorBidi" w:hAnsiTheme="majorBidi" w:cstheme="majorBidi"/>
                <w:color w:val="1F497D" w:themeColor="text2"/>
                <w:sz w:val="24"/>
                <w:szCs w:val="24"/>
              </w:rPr>
              <w:t>Then he exclaims aloud:</w:t>
            </w:r>
          </w:p>
        </w:tc>
        <w:tc>
          <w:tcPr>
            <w:tcW w:w="2552" w:type="dxa"/>
          </w:tcPr>
          <w:p w14:paraId="7194C398" w14:textId="5B763E84" w:rsidR="004366FC"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يقول الكاهن أوشيتي السلام والآباء</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الصغيرتين سراً. ثم يقول جهر اً</w:t>
            </w:r>
            <w:r w:rsidRPr="00C06844">
              <w:rPr>
                <w:rFonts w:asciiTheme="majorBidi" w:hAnsiTheme="majorBidi" w:cstheme="majorBidi"/>
                <w:b/>
                <w:bCs/>
                <w:color w:val="1F497D" w:themeColor="text2"/>
                <w:sz w:val="24"/>
                <w:szCs w:val="24"/>
                <w:rtl/>
                <w:lang w:val="en-US"/>
              </w:rPr>
              <w:t>:</w:t>
            </w:r>
          </w:p>
        </w:tc>
      </w:tr>
      <w:tr w:rsidR="004366FC" w:rsidRPr="009B270D" w14:paraId="16FA4BA0" w14:textId="77777777" w:rsidTr="00DF3525">
        <w:trPr>
          <w:jc w:val="center"/>
        </w:trPr>
        <w:tc>
          <w:tcPr>
            <w:tcW w:w="3969" w:type="dxa"/>
          </w:tcPr>
          <w:p w14:paraId="08760E88" w14:textId="6A6EB699"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1D8501B" w14:textId="341828A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Ihukom, Herre, vore menigheder. </w:t>
            </w:r>
            <w:proofErr w:type="spellStart"/>
            <w:r w:rsidRPr="004332C7">
              <w:rPr>
                <w:rFonts w:asciiTheme="majorBidi" w:hAnsiTheme="majorBidi" w:cstheme="majorBidi"/>
                <w:sz w:val="24"/>
                <w:szCs w:val="24"/>
                <w:lang w:val="en-US"/>
              </w:rPr>
              <w:t>Velsign</w:t>
            </w:r>
            <w:proofErr w:type="spellEnd"/>
            <w:r w:rsidRPr="004332C7">
              <w:rPr>
                <w:rFonts w:asciiTheme="majorBidi" w:hAnsiTheme="majorBidi" w:cstheme="majorBidi"/>
                <w:sz w:val="24"/>
                <w:szCs w:val="24"/>
                <w:lang w:val="en-US"/>
              </w:rPr>
              <w:t xml:space="preserve"> dem.</w:t>
            </w:r>
          </w:p>
        </w:tc>
        <w:tc>
          <w:tcPr>
            <w:tcW w:w="3969" w:type="dxa"/>
          </w:tcPr>
          <w:p w14:paraId="55AA6BF1"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22860263" w14:textId="2BED9CF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Remember, O Lord, our assemblies; bless them.</w:t>
            </w:r>
          </w:p>
        </w:tc>
        <w:tc>
          <w:tcPr>
            <w:tcW w:w="2552" w:type="dxa"/>
          </w:tcPr>
          <w:p w14:paraId="10D4A99A"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0A165CFF" w14:textId="497B3BEE"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أذكر يا رب اجتماعاتنا، باركها</w:t>
            </w:r>
            <w:r w:rsidRPr="000D20A4">
              <w:rPr>
                <w:rFonts w:asciiTheme="majorBidi" w:hAnsiTheme="majorBidi" w:cstheme="majorBidi"/>
                <w:b/>
                <w:bCs/>
                <w:color w:val="000000"/>
                <w:sz w:val="24"/>
                <w:szCs w:val="24"/>
                <w:lang w:val="en-US"/>
              </w:rPr>
              <w:t>.</w:t>
            </w:r>
          </w:p>
        </w:tc>
      </w:tr>
      <w:tr w:rsidR="00DF3525" w:rsidRPr="009B270D" w14:paraId="1BD9520C" w14:textId="77777777" w:rsidTr="00DF3525">
        <w:trPr>
          <w:jc w:val="center"/>
        </w:trPr>
        <w:tc>
          <w:tcPr>
            <w:tcW w:w="3969" w:type="dxa"/>
          </w:tcPr>
          <w:p w14:paraId="07C71D8F"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CC5A8B3"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45E5CC3E"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05847FB8" w14:textId="77777777" w:rsidTr="00DF3525">
        <w:trPr>
          <w:jc w:val="center"/>
        </w:trPr>
        <w:tc>
          <w:tcPr>
            <w:tcW w:w="3969" w:type="dxa"/>
          </w:tcPr>
          <w:p w14:paraId="1B33FA51" w14:textId="17B70223"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Diakonen holder korset op og siger:</w:t>
            </w:r>
          </w:p>
        </w:tc>
        <w:tc>
          <w:tcPr>
            <w:tcW w:w="3969" w:type="dxa"/>
          </w:tcPr>
          <w:p w14:paraId="3416A9F4" w14:textId="62D9C909"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deacon raises the cross, and says:</w:t>
            </w:r>
          </w:p>
        </w:tc>
        <w:tc>
          <w:tcPr>
            <w:tcW w:w="2552" w:type="dxa"/>
          </w:tcPr>
          <w:p w14:paraId="6482B5C7" w14:textId="580253AE"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يرفع الشماس الصليب ويقول:</w:t>
            </w:r>
          </w:p>
        </w:tc>
      </w:tr>
      <w:tr w:rsidR="004366FC" w:rsidRPr="009B270D" w14:paraId="3A6AB8F8" w14:textId="77777777" w:rsidTr="00DF3525">
        <w:trPr>
          <w:jc w:val="center"/>
        </w:trPr>
        <w:tc>
          <w:tcPr>
            <w:tcW w:w="3969" w:type="dxa"/>
          </w:tcPr>
          <w:p w14:paraId="6C512C40"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472462F3" w14:textId="3037092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Sandelig frelst, og ved din Ånd. Lad os være opmærksomme, i gudsfrygt.</w:t>
            </w:r>
          </w:p>
        </w:tc>
        <w:tc>
          <w:tcPr>
            <w:tcW w:w="3969" w:type="dxa"/>
          </w:tcPr>
          <w:p w14:paraId="16D57ED8" w14:textId="6586630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59F4EB74" w14:textId="176FD93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Saved. Amen. And with your spirit. In the fear of God, let us attend.</w:t>
            </w:r>
          </w:p>
        </w:tc>
        <w:tc>
          <w:tcPr>
            <w:tcW w:w="2552" w:type="dxa"/>
          </w:tcPr>
          <w:p w14:paraId="38ED19E4"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الشماس</w:t>
            </w:r>
            <w:r w:rsidRPr="000D20A4">
              <w:rPr>
                <w:rFonts w:asciiTheme="majorBidi" w:hAnsiTheme="majorBidi" w:cstheme="majorBidi"/>
                <w:b/>
                <w:bCs/>
                <w:color w:val="C10000"/>
                <w:sz w:val="24"/>
                <w:szCs w:val="24"/>
                <w:lang w:val="en-US"/>
              </w:rPr>
              <w:t>:</w:t>
            </w:r>
          </w:p>
          <w:p w14:paraId="23F99F8D" w14:textId="2B51CAE0" w:rsidR="004366FC" w:rsidRPr="000D20A4" w:rsidRDefault="004366FC" w:rsidP="00B36EB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خلصت حقا،ً ومع روحك، ننصت</w:t>
            </w:r>
            <w:r w:rsidR="00B36EB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بخوف الله</w:t>
            </w:r>
            <w:r w:rsidRPr="0019613F">
              <w:rPr>
                <w:rFonts w:asciiTheme="majorBidi" w:hAnsiTheme="majorBidi" w:cstheme="majorBidi"/>
                <w:b/>
                <w:bCs/>
                <w:color w:val="000000"/>
                <w:sz w:val="24"/>
                <w:szCs w:val="24"/>
                <w:lang w:val="en-US"/>
              </w:rPr>
              <w:t>.</w:t>
            </w:r>
          </w:p>
        </w:tc>
      </w:tr>
      <w:tr w:rsidR="00DF3525" w:rsidRPr="009B270D" w14:paraId="7A336941" w14:textId="77777777" w:rsidTr="00DF3525">
        <w:trPr>
          <w:jc w:val="center"/>
        </w:trPr>
        <w:tc>
          <w:tcPr>
            <w:tcW w:w="3969" w:type="dxa"/>
          </w:tcPr>
          <w:p w14:paraId="5400B094"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982EEEA"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6F1455FB"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B38B4AB" w14:textId="77777777" w:rsidTr="00DF3525">
        <w:trPr>
          <w:jc w:val="center"/>
        </w:trPr>
        <w:tc>
          <w:tcPr>
            <w:tcW w:w="3969" w:type="dxa"/>
          </w:tcPr>
          <w:p w14:paraId="14B4EDE2" w14:textId="102EB833"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B46C648" w14:textId="4A6734B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Herre, forbarm dig. Herre, forbarm dig. </w:t>
            </w: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r w:rsidR="002741C2" w:rsidRPr="004332C7">
              <w:rPr>
                <w:rFonts w:asciiTheme="majorBidi" w:hAnsiTheme="majorBidi" w:cstheme="majorBidi"/>
                <w:sz w:val="24"/>
                <w:szCs w:val="24"/>
                <w:lang w:val="en-US"/>
              </w:rPr>
              <w:t>.</w:t>
            </w:r>
          </w:p>
        </w:tc>
        <w:tc>
          <w:tcPr>
            <w:tcW w:w="3969" w:type="dxa"/>
          </w:tcPr>
          <w:p w14:paraId="0E864B53" w14:textId="6F9148A6"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553176DF" w14:textId="51047A7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Amen Lord have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 Lord </w:t>
            </w:r>
            <w:proofErr w:type="gramStart"/>
            <w:r w:rsidRPr="004332C7">
              <w:rPr>
                <w:rFonts w:asciiTheme="majorBidi" w:hAnsiTheme="majorBidi" w:cstheme="majorBidi"/>
                <w:color w:val="000000"/>
                <w:sz w:val="24"/>
                <w:szCs w:val="24"/>
                <w:lang w:val="en-US"/>
              </w:rPr>
              <w:t>have</w:t>
            </w:r>
            <w:proofErr w:type="gramEnd"/>
            <w:r w:rsidRPr="004332C7">
              <w:rPr>
                <w:rFonts w:asciiTheme="majorBidi" w:hAnsiTheme="majorBidi" w:cstheme="majorBidi"/>
                <w:color w:val="000000"/>
                <w:sz w:val="24"/>
                <w:szCs w:val="24"/>
                <w:lang w:val="en-US"/>
              </w:rPr>
              <w:t xml:space="preserve"> mercy.</w:t>
            </w:r>
          </w:p>
        </w:tc>
        <w:tc>
          <w:tcPr>
            <w:tcW w:w="2552" w:type="dxa"/>
          </w:tcPr>
          <w:p w14:paraId="33DAA309"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lang w:val="en-US"/>
              </w:rPr>
              <w:t>:</w:t>
            </w:r>
          </w:p>
          <w:p w14:paraId="65AA241F" w14:textId="7A58A6B6" w:rsidR="004366FC" w:rsidRPr="000D20A4" w:rsidRDefault="004366FC" w:rsidP="00B36EB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آمين. يا ربُ إرحم، يا ربُ إرحم،</w:t>
            </w:r>
            <w:r w:rsidR="00B36EB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يا ربُ إرحم</w:t>
            </w:r>
            <w:r w:rsidRPr="0019613F">
              <w:rPr>
                <w:rFonts w:asciiTheme="majorBidi" w:hAnsiTheme="majorBidi" w:cstheme="majorBidi"/>
                <w:b/>
                <w:bCs/>
                <w:color w:val="000000"/>
                <w:sz w:val="24"/>
                <w:szCs w:val="24"/>
                <w:lang w:val="en-US"/>
              </w:rPr>
              <w:t>.</w:t>
            </w:r>
          </w:p>
        </w:tc>
      </w:tr>
      <w:tr w:rsidR="009C52C7" w:rsidRPr="009B270D" w14:paraId="1467A1F5" w14:textId="77777777" w:rsidTr="00DF3525">
        <w:trPr>
          <w:jc w:val="center"/>
        </w:trPr>
        <w:tc>
          <w:tcPr>
            <w:tcW w:w="3969" w:type="dxa"/>
          </w:tcPr>
          <w:p w14:paraId="381E1B4B"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7609DF6A"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73CCD72C"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466CC23C" w14:textId="77777777" w:rsidTr="00DF3525">
        <w:trPr>
          <w:jc w:val="center"/>
        </w:trPr>
        <w:tc>
          <w:tcPr>
            <w:tcW w:w="3969" w:type="dxa"/>
          </w:tcPr>
          <w:p w14:paraId="5977E42E" w14:textId="09A72C67"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tager Spadikon og løfter den op, imens han bøjer hovedet og siger højlydt:</w:t>
            </w:r>
          </w:p>
        </w:tc>
        <w:tc>
          <w:tcPr>
            <w:tcW w:w="3969" w:type="dxa"/>
          </w:tcPr>
          <w:p w14:paraId="67798D4E" w14:textId="44556FB6"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The priest takes in his hands the </w:t>
            </w:r>
            <w:proofErr w:type="spellStart"/>
            <w:r w:rsidRPr="00C06844">
              <w:rPr>
                <w:rFonts w:asciiTheme="majorBidi" w:hAnsiTheme="majorBidi" w:cstheme="majorBidi"/>
                <w:color w:val="1F497D" w:themeColor="text2"/>
                <w:sz w:val="24"/>
                <w:szCs w:val="24"/>
                <w:lang w:val="en-US"/>
              </w:rPr>
              <w:t>Despotikon</w:t>
            </w:r>
            <w:proofErr w:type="spellEnd"/>
            <w:r w:rsidRPr="00C06844">
              <w:rPr>
                <w:rFonts w:asciiTheme="majorBidi" w:hAnsiTheme="majorBidi" w:cstheme="majorBidi"/>
                <w:color w:val="1F497D" w:themeColor="text2"/>
                <w:sz w:val="24"/>
                <w:szCs w:val="24"/>
                <w:lang w:val="en-US"/>
              </w:rPr>
              <w:t xml:space="preserve"> and raises It up and with bowed head, he exclaims aloud:</w:t>
            </w:r>
          </w:p>
        </w:tc>
        <w:tc>
          <w:tcPr>
            <w:tcW w:w="2552" w:type="dxa"/>
          </w:tcPr>
          <w:p w14:paraId="3D2EC5F3" w14:textId="4BB4C8A9" w:rsidR="004366FC"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يأخذ الكاهن الأسباديقون بيديه ويرفعه إلي</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فوق وهو مطامن الرأس صارخا قائلاً</w:t>
            </w:r>
            <w:r w:rsidRPr="00C06844">
              <w:rPr>
                <w:rFonts w:asciiTheme="majorBidi" w:hAnsiTheme="majorBidi" w:cstheme="majorBidi"/>
                <w:b/>
                <w:bCs/>
                <w:color w:val="1F497D" w:themeColor="text2"/>
                <w:sz w:val="24"/>
                <w:szCs w:val="24"/>
                <w:rtl/>
                <w:lang w:val="en-US"/>
              </w:rPr>
              <w:t>:</w:t>
            </w:r>
          </w:p>
        </w:tc>
      </w:tr>
      <w:tr w:rsidR="004366FC" w:rsidRPr="009B270D" w14:paraId="65595D33" w14:textId="77777777" w:rsidTr="00DF3525">
        <w:trPr>
          <w:jc w:val="center"/>
        </w:trPr>
        <w:tc>
          <w:tcPr>
            <w:tcW w:w="3969" w:type="dxa"/>
          </w:tcPr>
          <w:p w14:paraId="5B92FB06" w14:textId="62B3FB12"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EED3C0C" w14:textId="328AE44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hellige til de hellige!</w:t>
            </w:r>
            <w:r w:rsidR="003664E9" w:rsidRPr="004332C7">
              <w:rPr>
                <w:rFonts w:asciiTheme="majorBidi" w:hAnsiTheme="majorBidi" w:cstheme="majorBidi"/>
                <w:color w:val="C10000"/>
                <w:sz w:val="24"/>
                <w:szCs w:val="24"/>
              </w:rPr>
              <w:t xml:space="preserve"> *</w:t>
            </w:r>
          </w:p>
          <w:p w14:paraId="55645229" w14:textId="0771C5C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Herren Jesus Kristus, Guds Søn, Helligåndens Indvielse (consecration). Amen.</w:t>
            </w:r>
          </w:p>
        </w:tc>
        <w:tc>
          <w:tcPr>
            <w:tcW w:w="3969" w:type="dxa"/>
          </w:tcPr>
          <w:p w14:paraId="2B81934D"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4B0CAFC" w14:textId="05FBE4B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The holies for the </w:t>
            </w:r>
            <w:proofErr w:type="gramStart"/>
            <w:r w:rsidRPr="004332C7">
              <w:rPr>
                <w:rFonts w:asciiTheme="majorBidi" w:hAnsiTheme="majorBidi" w:cstheme="majorBidi"/>
                <w:color w:val="000000"/>
                <w:sz w:val="24"/>
                <w:szCs w:val="24"/>
                <w:lang w:val="en-US"/>
              </w:rPr>
              <w:t>holy.</w:t>
            </w:r>
            <w:r w:rsidRPr="004332C7">
              <w:rPr>
                <w:rFonts w:asciiTheme="majorBidi" w:hAnsiTheme="majorBidi" w:cstheme="majorBidi"/>
                <w:color w:val="C10000"/>
                <w:sz w:val="24"/>
                <w:szCs w:val="24"/>
                <w:lang w:val="en-US"/>
              </w:rPr>
              <w:t>*</w:t>
            </w:r>
            <w:proofErr w:type="gramEnd"/>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Blessed be the Lord Jesus Christ, the Son of God; the sanctification is by the Holy Spirit. Amen.</w:t>
            </w:r>
          </w:p>
        </w:tc>
        <w:tc>
          <w:tcPr>
            <w:tcW w:w="2552" w:type="dxa"/>
          </w:tcPr>
          <w:p w14:paraId="6D5A4D97" w14:textId="77777777" w:rsidR="004366FC" w:rsidRPr="0019613F"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19613F">
              <w:rPr>
                <w:rFonts w:asciiTheme="majorBidi" w:hAnsiTheme="majorBidi" w:cstheme="majorBidi"/>
                <w:b/>
                <w:bCs/>
                <w:color w:val="C10000"/>
                <w:sz w:val="24"/>
                <w:szCs w:val="24"/>
                <w:lang w:val="en-US"/>
              </w:rPr>
              <w:t>:</w:t>
            </w:r>
          </w:p>
          <w:p w14:paraId="0D67E218" w14:textId="022A17EA" w:rsidR="004366FC" w:rsidRPr="0019613F" w:rsidRDefault="004366FC" w:rsidP="00B36EB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 xml:space="preserve">القدسات للقديسين. </w:t>
            </w:r>
            <w:r w:rsidRPr="000D20A4">
              <w:rPr>
                <w:rFonts w:asciiTheme="majorBidi" w:hAnsiTheme="majorBidi" w:cstheme="majorBidi"/>
                <w:b/>
                <w:bCs/>
                <w:color w:val="C10000"/>
                <w:sz w:val="24"/>
                <w:szCs w:val="24"/>
                <w:rtl/>
              </w:rPr>
              <w:t xml:space="preserve">* </w:t>
            </w:r>
            <w:r w:rsidRPr="000D20A4">
              <w:rPr>
                <w:rFonts w:asciiTheme="majorBidi" w:hAnsiTheme="majorBidi" w:cstheme="majorBidi"/>
                <w:b/>
                <w:bCs/>
                <w:color w:val="000000"/>
                <w:sz w:val="24"/>
                <w:szCs w:val="24"/>
                <w:rtl/>
              </w:rPr>
              <w:t>مبارك</w:t>
            </w:r>
            <w:r w:rsidR="00B36EB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الرب يسوع المسيح ابن الله،</w:t>
            </w:r>
            <w:r w:rsidR="00B36EB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وقدوس الروح القدس. آمين</w:t>
            </w:r>
            <w:r w:rsidRPr="0019613F">
              <w:rPr>
                <w:rFonts w:asciiTheme="majorBidi" w:hAnsiTheme="majorBidi" w:cstheme="majorBidi"/>
                <w:b/>
                <w:bCs/>
                <w:color w:val="000000"/>
                <w:sz w:val="24"/>
                <w:szCs w:val="24"/>
                <w:lang w:val="en-US"/>
              </w:rPr>
              <w:t>.</w:t>
            </w:r>
          </w:p>
        </w:tc>
      </w:tr>
      <w:tr w:rsidR="009C52C7" w:rsidRPr="009B270D" w14:paraId="5D096463" w14:textId="77777777" w:rsidTr="00DF3525">
        <w:trPr>
          <w:jc w:val="center"/>
        </w:trPr>
        <w:tc>
          <w:tcPr>
            <w:tcW w:w="3969" w:type="dxa"/>
          </w:tcPr>
          <w:p w14:paraId="0EE0BA4C"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5E57B333"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65829134"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4A49E73D" w14:textId="77777777" w:rsidTr="00DF3525">
        <w:trPr>
          <w:jc w:val="center"/>
        </w:trPr>
        <w:tc>
          <w:tcPr>
            <w:tcW w:w="3969" w:type="dxa"/>
          </w:tcPr>
          <w:p w14:paraId="30596D5B" w14:textId="6A377395" w:rsidR="004366FC" w:rsidRPr="00C06844" w:rsidRDefault="004F684E" w:rsidP="00B97217">
            <w:pPr>
              <w:autoSpaceDE w:val="0"/>
              <w:autoSpaceDN w:val="0"/>
              <w:adjustRightInd w:val="0"/>
              <w:jc w:val="both"/>
              <w:rPr>
                <w:rFonts w:asciiTheme="majorBidi" w:hAnsiTheme="majorBidi" w:cstheme="majorBidi"/>
                <w:color w:val="1F497D" w:themeColor="text2"/>
                <w:sz w:val="24"/>
                <w:szCs w:val="24"/>
              </w:rPr>
            </w:pPr>
            <w:r w:rsidRPr="004605D5">
              <w:rPr>
                <w:rFonts w:asciiTheme="majorBidi" w:hAnsiTheme="majorBidi" w:cstheme="majorBidi"/>
                <w:b/>
                <w:bCs/>
                <w:color w:val="FF0000"/>
                <w:sz w:val="24"/>
                <w:szCs w:val="24"/>
              </w:rPr>
              <w:t>*</w:t>
            </w:r>
            <w:r w:rsidR="004366FC" w:rsidRPr="00C06844">
              <w:rPr>
                <w:rFonts w:asciiTheme="majorBidi" w:hAnsiTheme="majorBidi" w:cstheme="majorBidi"/>
                <w:color w:val="1F497D" w:themeColor="text2"/>
                <w:sz w:val="24"/>
                <w:szCs w:val="24"/>
              </w:rPr>
              <w:t>Hele folket bøjer sig knælende til jorden for Herren i frygt og bæven og beder om forladelse for deres synder med tårer og tryglen.</w:t>
            </w:r>
            <w:r w:rsidR="00B97217" w:rsidRPr="00C06844">
              <w:rPr>
                <w:rFonts w:asciiTheme="majorBidi" w:hAnsiTheme="majorBidi" w:cstheme="majorBidi"/>
                <w:color w:val="1F497D" w:themeColor="text2"/>
                <w:sz w:val="24"/>
                <w:szCs w:val="24"/>
              </w:rPr>
              <w:t xml:space="preserve"> </w:t>
            </w:r>
            <w:r w:rsidR="004366FC" w:rsidRPr="00C06844">
              <w:rPr>
                <w:rFonts w:asciiTheme="majorBidi" w:hAnsiTheme="majorBidi" w:cstheme="majorBidi"/>
                <w:color w:val="1F497D" w:themeColor="text2"/>
                <w:sz w:val="24"/>
                <w:szCs w:val="24"/>
              </w:rPr>
              <w:t>Derpå tager præsten Spadikon med højre hånd, med 2 finger­ spidser, og gør korsets tegn med det over det dyrebare blod i kal­ ken.</w:t>
            </w:r>
            <w:r w:rsidR="00B97217" w:rsidRPr="00C06844">
              <w:rPr>
                <w:rFonts w:asciiTheme="majorBidi" w:hAnsiTheme="majorBidi" w:cstheme="majorBidi"/>
                <w:color w:val="1F497D" w:themeColor="text2"/>
                <w:sz w:val="24"/>
                <w:szCs w:val="24"/>
              </w:rPr>
              <w:t xml:space="preserve"> </w:t>
            </w:r>
            <w:r w:rsidR="004366FC" w:rsidRPr="00C06844">
              <w:rPr>
                <w:rFonts w:asciiTheme="majorBidi" w:hAnsiTheme="majorBidi" w:cstheme="majorBidi"/>
                <w:color w:val="1F497D" w:themeColor="text2"/>
                <w:sz w:val="24"/>
                <w:szCs w:val="24"/>
              </w:rPr>
              <w:t>Derpå dypper han det yderste af det ned i kalken, løfter det, dyppet i blodet, forsigtigt og gør korsets tegn med det over det rene legeme, som er på patenen.</w:t>
            </w:r>
            <w:r w:rsidR="00B97217" w:rsidRPr="00C06844">
              <w:rPr>
                <w:rFonts w:asciiTheme="majorBidi" w:hAnsiTheme="majorBidi" w:cstheme="majorBidi"/>
                <w:color w:val="1F497D" w:themeColor="text2"/>
                <w:sz w:val="24"/>
                <w:szCs w:val="24"/>
              </w:rPr>
              <w:t xml:space="preserve"> </w:t>
            </w:r>
            <w:r w:rsidR="004366FC" w:rsidRPr="00C06844">
              <w:rPr>
                <w:rFonts w:asciiTheme="majorBidi" w:hAnsiTheme="majorBidi" w:cstheme="majorBidi"/>
                <w:color w:val="1F497D" w:themeColor="text2"/>
                <w:sz w:val="24"/>
                <w:szCs w:val="24"/>
              </w:rPr>
              <w:t>Så fører han det (Spadikon) tilbage til blodet igen og gør korsets tegn med det hen over blodet inde i kalken.</w:t>
            </w:r>
            <w:r w:rsidR="00B97217" w:rsidRPr="00C06844">
              <w:rPr>
                <w:rFonts w:asciiTheme="majorBidi" w:hAnsiTheme="majorBidi" w:cstheme="majorBidi"/>
                <w:color w:val="1F497D" w:themeColor="text2"/>
                <w:sz w:val="24"/>
                <w:szCs w:val="24"/>
              </w:rPr>
              <w:t xml:space="preserve"> </w:t>
            </w:r>
            <w:r w:rsidR="004366FC" w:rsidRPr="00C06844">
              <w:rPr>
                <w:rFonts w:asciiTheme="majorBidi" w:hAnsiTheme="majorBidi" w:cstheme="majorBidi"/>
                <w:color w:val="1F497D" w:themeColor="text2"/>
                <w:sz w:val="24"/>
                <w:szCs w:val="24"/>
              </w:rPr>
              <w:t>Derpå lægger han Spadikon omvendt ned i blodet i kalken. Men alt dette gør han blidt og forsigtigt, imens hans venstre hånd er udstrakt under Spadikon, for at der ikke skal falde noget af dets indhold ned, eller det skal dryppe fra det, alt imens han siger:</w:t>
            </w:r>
          </w:p>
        </w:tc>
        <w:tc>
          <w:tcPr>
            <w:tcW w:w="3969" w:type="dxa"/>
          </w:tcPr>
          <w:p w14:paraId="71C51140" w14:textId="19A1AB5B" w:rsidR="004366FC" w:rsidRPr="00C06844" w:rsidRDefault="004F684E" w:rsidP="00B97217">
            <w:pPr>
              <w:autoSpaceDE w:val="0"/>
              <w:autoSpaceDN w:val="0"/>
              <w:adjustRightInd w:val="0"/>
              <w:jc w:val="both"/>
              <w:rPr>
                <w:rFonts w:asciiTheme="majorBidi" w:hAnsiTheme="majorBidi" w:cstheme="majorBidi"/>
                <w:color w:val="1F497D" w:themeColor="text2"/>
                <w:sz w:val="24"/>
                <w:szCs w:val="24"/>
                <w:lang w:val="en-US"/>
              </w:rPr>
            </w:pPr>
            <w:r w:rsidRPr="004605D5">
              <w:rPr>
                <w:rFonts w:asciiTheme="majorBidi" w:hAnsiTheme="majorBidi" w:cstheme="majorBidi"/>
                <w:b/>
                <w:bCs/>
                <w:color w:val="FF0000"/>
                <w:sz w:val="24"/>
                <w:szCs w:val="24"/>
                <w:lang w:val="en-US"/>
              </w:rPr>
              <w:t>*</w:t>
            </w:r>
            <w:r w:rsidR="004366FC" w:rsidRPr="00C06844">
              <w:rPr>
                <w:rFonts w:asciiTheme="majorBidi" w:hAnsiTheme="majorBidi" w:cstheme="majorBidi"/>
                <w:color w:val="1F497D" w:themeColor="text2"/>
                <w:sz w:val="24"/>
                <w:szCs w:val="24"/>
                <w:lang w:val="en-US"/>
              </w:rPr>
              <w:t>The people worship before the Lord with fear and trembling, praying for the forgiveness of their sins with tears and supplications.</w:t>
            </w:r>
            <w:r w:rsidR="00B97217" w:rsidRPr="00C06844">
              <w:rPr>
                <w:rFonts w:asciiTheme="majorBidi" w:hAnsiTheme="majorBidi" w:cstheme="majorBidi"/>
                <w:color w:val="1F497D" w:themeColor="text2"/>
                <w:sz w:val="24"/>
                <w:szCs w:val="24"/>
                <w:lang w:val="en-US"/>
              </w:rPr>
              <w:t xml:space="preserve"> </w:t>
            </w:r>
            <w:r w:rsidR="004366FC" w:rsidRPr="00C06844">
              <w:rPr>
                <w:rFonts w:asciiTheme="majorBidi" w:hAnsiTheme="majorBidi" w:cstheme="majorBidi"/>
                <w:color w:val="1F497D" w:themeColor="text2"/>
                <w:sz w:val="24"/>
                <w:szCs w:val="24"/>
                <w:lang w:val="en-US"/>
              </w:rPr>
              <w:t xml:space="preserve">Then the priest takes the </w:t>
            </w:r>
            <w:proofErr w:type="spellStart"/>
            <w:r w:rsidR="004366FC" w:rsidRPr="00C06844">
              <w:rPr>
                <w:rFonts w:asciiTheme="majorBidi" w:hAnsiTheme="majorBidi" w:cstheme="majorBidi"/>
                <w:color w:val="1F497D" w:themeColor="text2"/>
                <w:sz w:val="24"/>
                <w:szCs w:val="24"/>
                <w:lang w:val="en-US"/>
              </w:rPr>
              <w:t>Despotikon</w:t>
            </w:r>
            <w:proofErr w:type="spellEnd"/>
            <w:r w:rsidR="004366FC" w:rsidRPr="00C06844">
              <w:rPr>
                <w:rFonts w:asciiTheme="majorBidi" w:hAnsiTheme="majorBidi" w:cstheme="majorBidi"/>
                <w:color w:val="1F497D" w:themeColor="text2"/>
                <w:sz w:val="24"/>
                <w:szCs w:val="24"/>
                <w:lang w:val="en-US"/>
              </w:rPr>
              <w:t xml:space="preserve"> between the tips of two fingers of his right hand, and with It he signs the precious Blood inside the chalice in the form of the cross. Then he dips the extremity of It inside the chalice and carefully raises It soaked in the Blood, and </w:t>
            </w:r>
            <w:proofErr w:type="gramStart"/>
            <w:r w:rsidR="004366FC" w:rsidRPr="00C06844">
              <w:rPr>
                <w:rFonts w:asciiTheme="majorBidi" w:hAnsiTheme="majorBidi" w:cstheme="majorBidi"/>
                <w:color w:val="1F497D" w:themeColor="text2"/>
                <w:sz w:val="24"/>
                <w:szCs w:val="24"/>
                <w:lang w:val="en-US"/>
              </w:rPr>
              <w:t>with It</w:t>
            </w:r>
            <w:proofErr w:type="gramEnd"/>
            <w:r w:rsidR="004366FC" w:rsidRPr="00C06844">
              <w:rPr>
                <w:rFonts w:asciiTheme="majorBidi" w:hAnsiTheme="majorBidi" w:cstheme="majorBidi"/>
                <w:color w:val="1F497D" w:themeColor="text2"/>
                <w:sz w:val="24"/>
                <w:szCs w:val="24"/>
                <w:lang w:val="en-US"/>
              </w:rPr>
              <w:t xml:space="preserve"> signs, in the form of the cross, the pure Body which is all on the paten. Then he takes the </w:t>
            </w:r>
            <w:proofErr w:type="spellStart"/>
            <w:r w:rsidR="004366FC" w:rsidRPr="00C06844">
              <w:rPr>
                <w:rFonts w:asciiTheme="majorBidi" w:hAnsiTheme="majorBidi" w:cstheme="majorBidi"/>
                <w:color w:val="1F497D" w:themeColor="text2"/>
                <w:sz w:val="24"/>
                <w:szCs w:val="24"/>
                <w:lang w:val="en-US"/>
              </w:rPr>
              <w:t>Despotikon</w:t>
            </w:r>
            <w:proofErr w:type="spellEnd"/>
            <w:r w:rsidR="004366FC" w:rsidRPr="00C06844">
              <w:rPr>
                <w:rFonts w:asciiTheme="majorBidi" w:hAnsiTheme="majorBidi" w:cstheme="majorBidi"/>
                <w:color w:val="1F497D" w:themeColor="text2"/>
                <w:sz w:val="24"/>
                <w:szCs w:val="24"/>
                <w:lang w:val="en-US"/>
              </w:rPr>
              <w:t xml:space="preserve"> and signs with It the Blood inside the chalice in the form of the cross. He then carefully places the </w:t>
            </w:r>
            <w:proofErr w:type="spellStart"/>
            <w:r w:rsidR="004366FC" w:rsidRPr="00C06844">
              <w:rPr>
                <w:rFonts w:asciiTheme="majorBidi" w:hAnsiTheme="majorBidi" w:cstheme="majorBidi"/>
                <w:color w:val="1F497D" w:themeColor="text2"/>
                <w:sz w:val="24"/>
                <w:szCs w:val="24"/>
                <w:lang w:val="en-US"/>
              </w:rPr>
              <w:t>Despotikon</w:t>
            </w:r>
            <w:proofErr w:type="spellEnd"/>
            <w:r w:rsidR="004366FC" w:rsidRPr="00C06844">
              <w:rPr>
                <w:rFonts w:asciiTheme="majorBidi" w:hAnsiTheme="majorBidi" w:cstheme="majorBidi"/>
                <w:color w:val="1F497D" w:themeColor="text2"/>
                <w:sz w:val="24"/>
                <w:szCs w:val="24"/>
                <w:lang w:val="en-US"/>
              </w:rPr>
              <w:t xml:space="preserve"> upside down in the Blood inside the chalice, all the while with his left hand cupped under the </w:t>
            </w:r>
            <w:proofErr w:type="spellStart"/>
            <w:r w:rsidR="004366FC" w:rsidRPr="00C06844">
              <w:rPr>
                <w:rFonts w:asciiTheme="majorBidi" w:hAnsiTheme="majorBidi" w:cstheme="majorBidi"/>
                <w:color w:val="1F497D" w:themeColor="text2"/>
                <w:sz w:val="24"/>
                <w:szCs w:val="24"/>
                <w:lang w:val="en-US"/>
              </w:rPr>
              <w:t>Despotikon</w:t>
            </w:r>
            <w:proofErr w:type="spellEnd"/>
            <w:r w:rsidR="004366FC" w:rsidRPr="00C06844">
              <w:rPr>
                <w:rFonts w:asciiTheme="majorBidi" w:hAnsiTheme="majorBidi" w:cstheme="majorBidi"/>
                <w:color w:val="1F497D" w:themeColor="text2"/>
                <w:sz w:val="24"/>
                <w:szCs w:val="24"/>
                <w:lang w:val="en-US"/>
              </w:rPr>
              <w:t xml:space="preserve"> lest any of the pearls should fall or drip, while saying:</w:t>
            </w:r>
          </w:p>
        </w:tc>
        <w:tc>
          <w:tcPr>
            <w:tcW w:w="2552" w:type="dxa"/>
          </w:tcPr>
          <w:p w14:paraId="6029C002" w14:textId="77777777" w:rsidR="00B36EBD"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rtl/>
                <w:lang w:val="en-US"/>
              </w:rPr>
            </w:pPr>
            <w:r w:rsidRPr="004605D5">
              <w:rPr>
                <w:rFonts w:asciiTheme="majorBidi" w:hAnsiTheme="majorBidi" w:cstheme="majorBidi"/>
                <w:b/>
                <w:bCs/>
                <w:color w:val="FF0000"/>
                <w:sz w:val="24"/>
                <w:szCs w:val="24"/>
                <w:lang w:val="en-US"/>
              </w:rPr>
              <w:t>*</w:t>
            </w:r>
            <w:r w:rsidRPr="00C06844">
              <w:rPr>
                <w:rFonts w:asciiTheme="majorBidi" w:hAnsiTheme="majorBidi" w:cstheme="majorBidi"/>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يسجد الشعب أمام الرب بخوف ورعدة</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طالبين غفران خطاياهم بدموع وابتهال</w:t>
            </w:r>
            <w:r w:rsidRPr="00C06844">
              <w:rPr>
                <w:rFonts w:asciiTheme="majorBidi" w:hAnsiTheme="majorBidi" w:cstheme="majorBidi"/>
                <w:b/>
                <w:bCs/>
                <w:color w:val="1F497D" w:themeColor="text2"/>
                <w:sz w:val="24"/>
                <w:szCs w:val="24"/>
                <w:rtl/>
                <w:lang w:val="en-US"/>
              </w:rPr>
              <w:t>.</w:t>
            </w:r>
            <w:r w:rsidR="00B36EBD" w:rsidRPr="00C06844">
              <w:rPr>
                <w:rFonts w:asciiTheme="majorBidi" w:hAnsiTheme="majorBidi" w:cstheme="majorBidi" w:hint="cs"/>
                <w:b/>
                <w:bCs/>
                <w:color w:val="1F497D" w:themeColor="text2"/>
                <w:sz w:val="24"/>
                <w:szCs w:val="24"/>
                <w:rtl/>
                <w:lang w:val="en-US"/>
              </w:rPr>
              <w:t xml:space="preserve"> </w:t>
            </w:r>
          </w:p>
          <w:p w14:paraId="75A7DF42" w14:textId="77777777" w:rsidR="00B36EBD" w:rsidRPr="00C06844" w:rsidRDefault="00B36EBD" w:rsidP="00B36EBD">
            <w:pPr>
              <w:autoSpaceDE w:val="0"/>
              <w:autoSpaceDN w:val="0"/>
              <w:bidi/>
              <w:adjustRightInd w:val="0"/>
              <w:jc w:val="both"/>
              <w:rPr>
                <w:rFonts w:asciiTheme="majorBidi" w:hAnsiTheme="majorBidi" w:cstheme="majorBidi"/>
                <w:b/>
                <w:bCs/>
                <w:color w:val="1F497D" w:themeColor="text2"/>
                <w:sz w:val="24"/>
                <w:szCs w:val="24"/>
                <w:rtl/>
              </w:rPr>
            </w:pPr>
          </w:p>
          <w:p w14:paraId="3033B23F" w14:textId="3CB7E3B8" w:rsidR="004366FC"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يأخذ الكاهن الأسباديقون بيده اليمني</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بطرف أصبعين، ويرشم به الدم الكريم في</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الكأس بمثال الصليب. ثم يغمس طرفه داخل</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الكأس، ويرفعه مغموسا بالدم باحتراس،</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ويرشم به الجسد الطاهر الذي في الصينية</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جميعه بمثال الصليب. ثم يعود به أيضا إلي</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الدم، ويرشم به علي وجه الدم داخل الكأس</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بمثال الصليب. ثم يضع الأسباديقون في الدم</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داخل الكأس مقلوباً وتكون يده اليسري</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مبسوطة تحت الأسباديقون، لئلا تقع منه جوهرة أو ينقط منه شيئ. كل ذلك وهو</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يقول:</w:t>
            </w:r>
          </w:p>
        </w:tc>
      </w:tr>
      <w:tr w:rsidR="004366FC" w:rsidRPr="009B270D" w14:paraId="43548221" w14:textId="77777777" w:rsidTr="00DF3525">
        <w:trPr>
          <w:jc w:val="center"/>
        </w:trPr>
        <w:tc>
          <w:tcPr>
            <w:tcW w:w="3969" w:type="dxa"/>
          </w:tcPr>
          <w:p w14:paraId="708933C7" w14:textId="65B1ECAE"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1038EC86" w14:textId="71009D7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Velsignet være Herren Jesus Kristus, Guds Søn, Helligånd­ ens Indvielse. Amen</w:t>
            </w:r>
          </w:p>
        </w:tc>
        <w:tc>
          <w:tcPr>
            <w:tcW w:w="3969" w:type="dxa"/>
          </w:tcPr>
          <w:p w14:paraId="0DF26249"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2D69097" w14:textId="24FCB6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Blessed be the Lord Jesus Christ, the Son of God; the sanctification is by the Holy Spirit. Amen.</w:t>
            </w:r>
          </w:p>
        </w:tc>
        <w:tc>
          <w:tcPr>
            <w:tcW w:w="2552" w:type="dxa"/>
          </w:tcPr>
          <w:p w14:paraId="43C0D05B"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2C75EEBD" w14:textId="0A151CCE" w:rsidR="004366FC" w:rsidRPr="000D20A4" w:rsidRDefault="004366FC" w:rsidP="00B36EB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مبارك الرب يسوع المسيح ابن</w:t>
            </w:r>
            <w:r w:rsidR="00B36EB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الله، وقدوس الروح القدس. آمين</w:t>
            </w:r>
            <w:r w:rsidRPr="000D20A4">
              <w:rPr>
                <w:rFonts w:asciiTheme="majorBidi" w:hAnsiTheme="majorBidi" w:cstheme="majorBidi"/>
                <w:b/>
                <w:bCs/>
                <w:color w:val="000000"/>
                <w:sz w:val="24"/>
                <w:szCs w:val="24"/>
                <w:lang w:val="en-US"/>
              </w:rPr>
              <w:t>.</w:t>
            </w:r>
          </w:p>
        </w:tc>
      </w:tr>
      <w:tr w:rsidR="009C52C7" w:rsidRPr="009B270D" w14:paraId="2EABC89A" w14:textId="77777777" w:rsidTr="00DF3525">
        <w:trPr>
          <w:jc w:val="center"/>
        </w:trPr>
        <w:tc>
          <w:tcPr>
            <w:tcW w:w="3969" w:type="dxa"/>
          </w:tcPr>
          <w:p w14:paraId="6423C03E" w14:textId="77777777" w:rsidR="009C52C7" w:rsidRPr="0019613F" w:rsidRDefault="009C52C7"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4A9306D4" w14:textId="77777777" w:rsidR="009C52C7" w:rsidRPr="004332C7" w:rsidRDefault="009C52C7" w:rsidP="00C767E9">
            <w:pPr>
              <w:jc w:val="both"/>
              <w:rPr>
                <w:rFonts w:asciiTheme="majorBidi" w:hAnsiTheme="majorBidi" w:cstheme="majorBidi"/>
                <w:b/>
                <w:bCs/>
                <w:color w:val="C10000"/>
                <w:sz w:val="24"/>
                <w:szCs w:val="24"/>
                <w:lang w:val="en-US"/>
              </w:rPr>
            </w:pPr>
          </w:p>
        </w:tc>
        <w:tc>
          <w:tcPr>
            <w:tcW w:w="2552" w:type="dxa"/>
          </w:tcPr>
          <w:p w14:paraId="0579D9F9" w14:textId="77777777" w:rsidR="009C52C7" w:rsidRPr="000D20A4" w:rsidRDefault="009C52C7"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066309CC" w14:textId="77777777" w:rsidTr="00DF3525">
        <w:trPr>
          <w:jc w:val="center"/>
        </w:trPr>
        <w:tc>
          <w:tcPr>
            <w:tcW w:w="3969" w:type="dxa"/>
          </w:tcPr>
          <w:p w14:paraId="1C11120B" w14:textId="22DBA385"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rejser folket sig fra den bøjede stilling og svarer ham med høje stemmer:</w:t>
            </w:r>
          </w:p>
        </w:tc>
        <w:tc>
          <w:tcPr>
            <w:tcW w:w="3969" w:type="dxa"/>
          </w:tcPr>
          <w:p w14:paraId="55EDF29B" w14:textId="278E4D45"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people raise their heads, and respond in a loud voice saying:</w:t>
            </w:r>
          </w:p>
        </w:tc>
        <w:tc>
          <w:tcPr>
            <w:tcW w:w="2552" w:type="dxa"/>
          </w:tcPr>
          <w:p w14:paraId="24811082" w14:textId="579560B0" w:rsidR="004366FC" w:rsidRPr="00C06844" w:rsidRDefault="004366FC" w:rsidP="00B36EBD">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ينهض الشعب من سجودهم، ويجاوبونه</w:t>
            </w:r>
            <w:r w:rsidR="00B36EBD"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بأعلي أصواتهم قائلين:</w:t>
            </w:r>
          </w:p>
        </w:tc>
      </w:tr>
      <w:tr w:rsidR="004366FC" w:rsidRPr="009B270D" w14:paraId="111D2E44" w14:textId="77777777" w:rsidTr="00DF3525">
        <w:trPr>
          <w:jc w:val="center"/>
        </w:trPr>
        <w:tc>
          <w:tcPr>
            <w:tcW w:w="3969" w:type="dxa"/>
          </w:tcPr>
          <w:p w14:paraId="5E653A85" w14:textId="72AB1527"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07B7DED" w14:textId="32BDDD4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En hellig Fader, en hellig Søn, en Helligånd. Amen.</w:t>
            </w:r>
          </w:p>
        </w:tc>
        <w:tc>
          <w:tcPr>
            <w:tcW w:w="3969" w:type="dxa"/>
          </w:tcPr>
          <w:p w14:paraId="36DBA27A" w14:textId="339CEAFD"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People:</w:t>
            </w:r>
          </w:p>
          <w:p w14:paraId="3C9AA405" w14:textId="739F06F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One is the Holy Father, one is the Holy </w:t>
            </w:r>
            <w:proofErr w:type="spellStart"/>
            <w:proofErr w:type="gramStart"/>
            <w:r w:rsidRPr="004332C7">
              <w:rPr>
                <w:rFonts w:asciiTheme="majorBidi" w:hAnsiTheme="majorBidi" w:cstheme="majorBidi"/>
                <w:sz w:val="24"/>
                <w:szCs w:val="24"/>
                <w:lang w:val="en-US"/>
              </w:rPr>
              <w:t>Son,one</w:t>
            </w:r>
            <w:proofErr w:type="spellEnd"/>
            <w:proofErr w:type="gramEnd"/>
            <w:r w:rsidRPr="004332C7">
              <w:rPr>
                <w:rFonts w:asciiTheme="majorBidi" w:hAnsiTheme="majorBidi" w:cstheme="majorBidi"/>
                <w:sz w:val="24"/>
                <w:szCs w:val="24"/>
                <w:lang w:val="en-US"/>
              </w:rPr>
              <w:t xml:space="preserve"> is the Holy </w:t>
            </w:r>
            <w:proofErr w:type="spellStart"/>
            <w:r w:rsidRPr="004332C7">
              <w:rPr>
                <w:rFonts w:asciiTheme="majorBidi" w:hAnsiTheme="majorBidi" w:cstheme="majorBidi"/>
                <w:sz w:val="24"/>
                <w:szCs w:val="24"/>
                <w:lang w:val="en-US"/>
              </w:rPr>
              <w:t>Spirit.Amen</w:t>
            </w:r>
            <w:proofErr w:type="spellEnd"/>
          </w:p>
        </w:tc>
        <w:tc>
          <w:tcPr>
            <w:tcW w:w="2552" w:type="dxa"/>
          </w:tcPr>
          <w:p w14:paraId="12F15008"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lang w:val="en-US"/>
              </w:rPr>
              <w:t>:</w:t>
            </w:r>
          </w:p>
          <w:p w14:paraId="13933321" w14:textId="457BB7CE" w:rsidR="004366FC" w:rsidRPr="000D20A4" w:rsidRDefault="004366FC" w:rsidP="00B36EB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واحد هو الآب القدوس، واحد هو</w:t>
            </w:r>
            <w:r w:rsidR="00B36EB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الابن القدوس، واحد هو الروح</w:t>
            </w:r>
            <w:r w:rsidR="00B36EB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القدوس.</w:t>
            </w:r>
            <w:r w:rsidR="00B36EB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امين</w:t>
            </w:r>
            <w:r w:rsidRPr="000D20A4">
              <w:rPr>
                <w:rFonts w:asciiTheme="majorBidi" w:hAnsiTheme="majorBidi" w:cstheme="majorBidi"/>
                <w:b/>
                <w:bCs/>
                <w:sz w:val="24"/>
                <w:szCs w:val="24"/>
                <w:lang w:val="en-US"/>
              </w:rPr>
              <w:t>.</w:t>
            </w:r>
          </w:p>
        </w:tc>
      </w:tr>
      <w:tr w:rsidR="00DF3525" w:rsidRPr="009B270D" w14:paraId="64E09F45" w14:textId="77777777" w:rsidTr="00DF3525">
        <w:trPr>
          <w:jc w:val="center"/>
        </w:trPr>
        <w:tc>
          <w:tcPr>
            <w:tcW w:w="3969" w:type="dxa"/>
          </w:tcPr>
          <w:p w14:paraId="067DCE90"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236A1E9D"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39253EA2"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77DADB4" w14:textId="77777777" w:rsidTr="00DF3525">
        <w:trPr>
          <w:jc w:val="center"/>
        </w:trPr>
        <w:tc>
          <w:tcPr>
            <w:tcW w:w="3969" w:type="dxa"/>
          </w:tcPr>
          <w:p w14:paraId="363E6600" w14:textId="0B657A53"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27849FCD" w14:textId="31AC49C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Fred være med jer alle.</w:t>
            </w:r>
          </w:p>
        </w:tc>
        <w:tc>
          <w:tcPr>
            <w:tcW w:w="3969" w:type="dxa"/>
          </w:tcPr>
          <w:p w14:paraId="7936CAB6"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25F33EAF" w14:textId="26B141D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Peace be with all.</w:t>
            </w:r>
          </w:p>
        </w:tc>
        <w:tc>
          <w:tcPr>
            <w:tcW w:w="2552" w:type="dxa"/>
          </w:tcPr>
          <w:p w14:paraId="2663546C"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rPr>
              <w:t>:</w:t>
            </w:r>
          </w:p>
          <w:p w14:paraId="7FB896CA" w14:textId="7E290D3A" w:rsidR="004366FC" w:rsidRPr="000D20A4" w:rsidRDefault="00B83FF4"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السلام لجميعكم</w:t>
            </w:r>
            <w:r w:rsidR="004366FC" w:rsidRPr="000D20A4">
              <w:rPr>
                <w:rFonts w:asciiTheme="majorBidi" w:hAnsiTheme="majorBidi" w:cstheme="majorBidi"/>
                <w:b/>
                <w:bCs/>
                <w:color w:val="000000"/>
                <w:sz w:val="24"/>
                <w:szCs w:val="24"/>
              </w:rPr>
              <w:t>.</w:t>
            </w:r>
          </w:p>
        </w:tc>
      </w:tr>
      <w:tr w:rsidR="00DF3525" w:rsidRPr="004332C7" w14:paraId="1E3E99B1" w14:textId="77777777" w:rsidTr="00DF3525">
        <w:trPr>
          <w:jc w:val="center"/>
        </w:trPr>
        <w:tc>
          <w:tcPr>
            <w:tcW w:w="3969" w:type="dxa"/>
          </w:tcPr>
          <w:p w14:paraId="153A52AD"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79826321"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1A21D03E"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7948FE9D" w14:textId="77777777" w:rsidTr="00DF3525">
        <w:trPr>
          <w:jc w:val="center"/>
        </w:trPr>
        <w:tc>
          <w:tcPr>
            <w:tcW w:w="3969" w:type="dxa"/>
          </w:tcPr>
          <w:p w14:paraId="22771105" w14:textId="3AD8B14D"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5B7DC900" w14:textId="7EA724D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med din ånd.</w:t>
            </w:r>
          </w:p>
        </w:tc>
        <w:tc>
          <w:tcPr>
            <w:tcW w:w="3969" w:type="dxa"/>
          </w:tcPr>
          <w:p w14:paraId="4573A3EC"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People: </w:t>
            </w:r>
          </w:p>
          <w:p w14:paraId="0394F373" w14:textId="460B958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with your spirit.</w:t>
            </w:r>
          </w:p>
        </w:tc>
        <w:tc>
          <w:tcPr>
            <w:tcW w:w="2552" w:type="dxa"/>
          </w:tcPr>
          <w:p w14:paraId="267E75A6"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044C2C37" w14:textId="5C74257D"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ولروحك أيضًا</w:t>
            </w:r>
            <w:r w:rsidRPr="000D20A4">
              <w:rPr>
                <w:rFonts w:asciiTheme="majorBidi" w:hAnsiTheme="majorBidi" w:cstheme="majorBidi"/>
                <w:b/>
                <w:bCs/>
                <w:color w:val="000000"/>
                <w:sz w:val="24"/>
                <w:szCs w:val="24"/>
              </w:rPr>
              <w:t>.</w:t>
            </w:r>
          </w:p>
        </w:tc>
      </w:tr>
      <w:tr w:rsidR="00DF3525" w:rsidRPr="004332C7" w14:paraId="6071337C" w14:textId="77777777" w:rsidTr="00DF3525">
        <w:trPr>
          <w:jc w:val="center"/>
        </w:trPr>
        <w:tc>
          <w:tcPr>
            <w:tcW w:w="3969" w:type="dxa"/>
          </w:tcPr>
          <w:p w14:paraId="468B7A4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6FDE3068"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39F3FE57"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39AF5DFF" w14:textId="77777777" w:rsidTr="00DF3525">
        <w:trPr>
          <w:jc w:val="center"/>
        </w:trPr>
        <w:tc>
          <w:tcPr>
            <w:tcW w:w="3969" w:type="dxa"/>
          </w:tcPr>
          <w:p w14:paraId="14BBAD31" w14:textId="11967A68"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05CB590" w14:textId="7C4AC52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Jesu Kristi, vor Guds Søns hellige legeme og dyrebare, sande blod. Amen.</w:t>
            </w:r>
          </w:p>
        </w:tc>
        <w:tc>
          <w:tcPr>
            <w:tcW w:w="3969" w:type="dxa"/>
          </w:tcPr>
          <w:p w14:paraId="27AAF24F"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7FAE17C5" w14:textId="00646CB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 holy Body and the precious, true Blood of Jesus Christ, the Son of our God. Amen.</w:t>
            </w:r>
          </w:p>
        </w:tc>
        <w:tc>
          <w:tcPr>
            <w:tcW w:w="2552" w:type="dxa"/>
          </w:tcPr>
          <w:p w14:paraId="6C74313C"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54D2E531" w14:textId="7C414777" w:rsidR="004366FC" w:rsidRPr="000D20A4" w:rsidRDefault="004366FC" w:rsidP="007479BB">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جسد مقدس، ودم كريم حقيقي،</w:t>
            </w:r>
            <w:r w:rsidR="007479BB"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ليسوع المسيح ابن إلهنا. آمين</w:t>
            </w:r>
            <w:r w:rsidRPr="000D20A4">
              <w:rPr>
                <w:rFonts w:asciiTheme="majorBidi" w:hAnsiTheme="majorBidi" w:cstheme="majorBidi"/>
                <w:b/>
                <w:bCs/>
                <w:color w:val="000000"/>
                <w:sz w:val="24"/>
                <w:szCs w:val="24"/>
                <w:lang w:val="en-US"/>
              </w:rPr>
              <w:t>.</w:t>
            </w:r>
          </w:p>
        </w:tc>
      </w:tr>
      <w:tr w:rsidR="00DF3525" w:rsidRPr="009B270D" w14:paraId="7E2A2CC3" w14:textId="77777777" w:rsidTr="00DF3525">
        <w:trPr>
          <w:jc w:val="center"/>
        </w:trPr>
        <w:tc>
          <w:tcPr>
            <w:tcW w:w="3969" w:type="dxa"/>
          </w:tcPr>
          <w:p w14:paraId="73D79E28"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31DB5AC5"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47360352"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34BFA9B6" w14:textId="77777777" w:rsidTr="00DF3525">
        <w:trPr>
          <w:jc w:val="center"/>
        </w:trPr>
        <w:tc>
          <w:tcPr>
            <w:tcW w:w="3969" w:type="dxa"/>
          </w:tcPr>
          <w:p w14:paraId="0C97A377" w14:textId="4C28B429"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17B5C745" w14:textId="1305EEF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p>
        </w:tc>
        <w:tc>
          <w:tcPr>
            <w:tcW w:w="3969" w:type="dxa"/>
          </w:tcPr>
          <w:p w14:paraId="033B75CB" w14:textId="77777777" w:rsidR="005A4F2F"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33AA6E6B" w14:textId="641E8E0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04B9E5F3"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2C5ADC3C" w14:textId="6AB749F5"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w:t>
            </w:r>
            <w:r w:rsidRPr="000D20A4">
              <w:rPr>
                <w:rFonts w:asciiTheme="majorBidi" w:hAnsiTheme="majorBidi" w:cstheme="majorBidi"/>
                <w:b/>
                <w:bCs/>
                <w:color w:val="000000"/>
                <w:sz w:val="24"/>
                <w:szCs w:val="24"/>
              </w:rPr>
              <w:t>.</w:t>
            </w:r>
          </w:p>
        </w:tc>
      </w:tr>
      <w:tr w:rsidR="00DF3525" w:rsidRPr="004332C7" w14:paraId="5F16B77C" w14:textId="77777777" w:rsidTr="00DF3525">
        <w:trPr>
          <w:jc w:val="center"/>
        </w:trPr>
        <w:tc>
          <w:tcPr>
            <w:tcW w:w="3969" w:type="dxa"/>
          </w:tcPr>
          <w:p w14:paraId="7F0FB9C3"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19566E92"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23DC8CEA"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7116863F" w14:textId="77777777" w:rsidTr="00DF3525">
        <w:trPr>
          <w:jc w:val="center"/>
        </w:trPr>
        <w:tc>
          <w:tcPr>
            <w:tcW w:w="3969" w:type="dxa"/>
          </w:tcPr>
          <w:p w14:paraId="7EEFE9F8" w14:textId="1470C465"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7DE82A2" w14:textId="4CFCF70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Jesu Kristi, vor Guds Søns hellige, dyrebare legeme og sande  blod. </w:t>
            </w:r>
            <w:r w:rsidRPr="004332C7">
              <w:rPr>
                <w:rFonts w:asciiTheme="majorBidi" w:hAnsiTheme="majorBidi" w:cstheme="majorBidi"/>
                <w:sz w:val="24"/>
                <w:szCs w:val="24"/>
                <w:lang w:val="en-US"/>
              </w:rPr>
              <w:t>Amen.</w:t>
            </w:r>
          </w:p>
        </w:tc>
        <w:tc>
          <w:tcPr>
            <w:tcW w:w="3969" w:type="dxa"/>
          </w:tcPr>
          <w:p w14:paraId="19472972"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6E4660AF" w14:textId="1B2298A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 holy, precious Body and the true Blood of Jesus Christ, the Son of our God. Amen.</w:t>
            </w:r>
          </w:p>
        </w:tc>
        <w:tc>
          <w:tcPr>
            <w:tcW w:w="2552" w:type="dxa"/>
          </w:tcPr>
          <w:p w14:paraId="43478065"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1CF7FFA1" w14:textId="44132334" w:rsidR="004366FC" w:rsidRPr="000D20A4" w:rsidRDefault="004366FC" w:rsidP="007479BB">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مقدس وكريم، جسد ودم حقيقي،</w:t>
            </w:r>
            <w:r w:rsidR="007479BB"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ليسوع المسيح ابن إلهنا. آمين</w:t>
            </w:r>
          </w:p>
        </w:tc>
      </w:tr>
      <w:tr w:rsidR="00DF3525" w:rsidRPr="009B270D" w14:paraId="401DFAF9" w14:textId="77777777" w:rsidTr="00DF3525">
        <w:trPr>
          <w:jc w:val="center"/>
        </w:trPr>
        <w:tc>
          <w:tcPr>
            <w:tcW w:w="3969" w:type="dxa"/>
          </w:tcPr>
          <w:p w14:paraId="3CC17E37"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613D414"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21BBE3C7"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24A14269" w14:textId="77777777" w:rsidTr="00DF3525">
        <w:trPr>
          <w:jc w:val="center"/>
        </w:trPr>
        <w:tc>
          <w:tcPr>
            <w:tcW w:w="3969" w:type="dxa"/>
          </w:tcPr>
          <w:p w14:paraId="3066B824" w14:textId="6976E2A1"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08291906" w14:textId="4560860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Amen</w:t>
            </w:r>
          </w:p>
        </w:tc>
        <w:tc>
          <w:tcPr>
            <w:tcW w:w="3969" w:type="dxa"/>
          </w:tcPr>
          <w:p w14:paraId="5C58B888" w14:textId="77777777" w:rsidR="005A4F2F"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2BB1B1A7" w14:textId="5A0DBEA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w:t>
            </w:r>
          </w:p>
        </w:tc>
        <w:tc>
          <w:tcPr>
            <w:tcW w:w="2552" w:type="dxa"/>
          </w:tcPr>
          <w:p w14:paraId="156986FE"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5AF92F87" w14:textId="0C6C7CEB"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آمين</w:t>
            </w:r>
            <w:r w:rsidRPr="000D20A4">
              <w:rPr>
                <w:rFonts w:asciiTheme="majorBidi" w:hAnsiTheme="majorBidi" w:cstheme="majorBidi"/>
                <w:b/>
                <w:bCs/>
                <w:color w:val="000000"/>
                <w:sz w:val="24"/>
                <w:szCs w:val="24"/>
              </w:rPr>
              <w:t>.</w:t>
            </w:r>
          </w:p>
        </w:tc>
      </w:tr>
      <w:tr w:rsidR="00DF3525" w:rsidRPr="004332C7" w14:paraId="436E7E69" w14:textId="77777777" w:rsidTr="00DF3525">
        <w:trPr>
          <w:jc w:val="center"/>
        </w:trPr>
        <w:tc>
          <w:tcPr>
            <w:tcW w:w="3969" w:type="dxa"/>
          </w:tcPr>
          <w:p w14:paraId="5D8EBDAC" w14:textId="77777777" w:rsidR="00DF3525" w:rsidRPr="004332C7" w:rsidRDefault="00DF3525" w:rsidP="00C767E9">
            <w:pPr>
              <w:autoSpaceDE w:val="0"/>
              <w:autoSpaceDN w:val="0"/>
              <w:adjustRightInd w:val="0"/>
              <w:jc w:val="both"/>
              <w:rPr>
                <w:rFonts w:asciiTheme="majorBidi" w:hAnsiTheme="majorBidi" w:cstheme="majorBidi"/>
                <w:b/>
                <w:bCs/>
                <w:color w:val="C10000"/>
                <w:sz w:val="24"/>
                <w:szCs w:val="24"/>
              </w:rPr>
            </w:pPr>
          </w:p>
        </w:tc>
        <w:tc>
          <w:tcPr>
            <w:tcW w:w="3969" w:type="dxa"/>
          </w:tcPr>
          <w:p w14:paraId="480F5DA1" w14:textId="77777777" w:rsidR="00DF3525" w:rsidRPr="004332C7" w:rsidRDefault="00DF3525" w:rsidP="00C767E9">
            <w:pPr>
              <w:jc w:val="both"/>
              <w:rPr>
                <w:rFonts w:asciiTheme="majorBidi" w:hAnsiTheme="majorBidi" w:cstheme="majorBidi"/>
                <w:b/>
                <w:bCs/>
                <w:color w:val="C10000"/>
                <w:sz w:val="24"/>
                <w:szCs w:val="24"/>
              </w:rPr>
            </w:pPr>
          </w:p>
        </w:tc>
        <w:tc>
          <w:tcPr>
            <w:tcW w:w="2552" w:type="dxa"/>
          </w:tcPr>
          <w:p w14:paraId="1087C3C8"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9B270D" w14:paraId="269B9CD5" w14:textId="77777777" w:rsidTr="00DF3525">
        <w:trPr>
          <w:jc w:val="center"/>
        </w:trPr>
        <w:tc>
          <w:tcPr>
            <w:tcW w:w="3969" w:type="dxa"/>
          </w:tcPr>
          <w:p w14:paraId="5F2A73EB" w14:textId="1DE4744C"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597D6CFE" w14:textId="32B396E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Guds, Immanuels legeme og blod- det er det i sandhed. Amen.</w:t>
            </w:r>
          </w:p>
        </w:tc>
        <w:tc>
          <w:tcPr>
            <w:tcW w:w="3969" w:type="dxa"/>
          </w:tcPr>
          <w:p w14:paraId="2DFDEE79"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3BCB249D" w14:textId="52AC106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 Body and the Blood of Immanuel our God; this is true. Amen.</w:t>
            </w:r>
          </w:p>
        </w:tc>
        <w:tc>
          <w:tcPr>
            <w:tcW w:w="2552" w:type="dxa"/>
          </w:tcPr>
          <w:p w14:paraId="74303E54"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7B487ACA" w14:textId="347BD3FC" w:rsidR="004366FC" w:rsidRPr="000D20A4" w:rsidRDefault="004366FC" w:rsidP="007479BB">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جسد ودم عمانوئيل إلهنا، هذا</w:t>
            </w:r>
            <w:r w:rsidR="007479BB"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هو بالحقيقة. آمين</w:t>
            </w:r>
            <w:r w:rsidRPr="0019613F">
              <w:rPr>
                <w:rFonts w:asciiTheme="majorBidi" w:hAnsiTheme="majorBidi" w:cstheme="majorBidi"/>
                <w:b/>
                <w:bCs/>
                <w:color w:val="000000"/>
                <w:sz w:val="24"/>
                <w:szCs w:val="24"/>
                <w:lang w:val="en-US"/>
              </w:rPr>
              <w:t>.</w:t>
            </w:r>
          </w:p>
        </w:tc>
      </w:tr>
      <w:tr w:rsidR="00DF3525" w:rsidRPr="009B270D" w14:paraId="7F38CE0F" w14:textId="77777777" w:rsidTr="00DF3525">
        <w:trPr>
          <w:jc w:val="center"/>
        </w:trPr>
        <w:tc>
          <w:tcPr>
            <w:tcW w:w="3969" w:type="dxa"/>
          </w:tcPr>
          <w:p w14:paraId="27FB16AD" w14:textId="77777777" w:rsidR="00DF3525" w:rsidRPr="0019613F" w:rsidRDefault="00DF3525" w:rsidP="00C767E9">
            <w:pPr>
              <w:autoSpaceDE w:val="0"/>
              <w:autoSpaceDN w:val="0"/>
              <w:adjustRightInd w:val="0"/>
              <w:jc w:val="both"/>
              <w:rPr>
                <w:rFonts w:asciiTheme="majorBidi" w:hAnsiTheme="majorBidi" w:cstheme="majorBidi"/>
                <w:b/>
                <w:bCs/>
                <w:color w:val="C10000"/>
                <w:sz w:val="24"/>
                <w:szCs w:val="24"/>
                <w:lang w:val="en-US"/>
              </w:rPr>
            </w:pPr>
          </w:p>
        </w:tc>
        <w:tc>
          <w:tcPr>
            <w:tcW w:w="3969" w:type="dxa"/>
          </w:tcPr>
          <w:p w14:paraId="66A1A896" w14:textId="77777777" w:rsidR="00DF3525" w:rsidRPr="004332C7" w:rsidRDefault="00DF3525" w:rsidP="00C767E9">
            <w:pPr>
              <w:jc w:val="both"/>
              <w:rPr>
                <w:rFonts w:asciiTheme="majorBidi" w:hAnsiTheme="majorBidi" w:cstheme="majorBidi"/>
                <w:b/>
                <w:bCs/>
                <w:color w:val="C10000"/>
                <w:sz w:val="24"/>
                <w:szCs w:val="24"/>
                <w:lang w:val="en-US"/>
              </w:rPr>
            </w:pPr>
          </w:p>
        </w:tc>
        <w:tc>
          <w:tcPr>
            <w:tcW w:w="2552" w:type="dxa"/>
          </w:tcPr>
          <w:p w14:paraId="62CD761B" w14:textId="77777777" w:rsidR="00DF3525" w:rsidRPr="000D20A4" w:rsidRDefault="00DF3525" w:rsidP="00C767E9">
            <w:pPr>
              <w:autoSpaceDE w:val="0"/>
              <w:autoSpaceDN w:val="0"/>
              <w:bidi/>
              <w:adjustRightInd w:val="0"/>
              <w:jc w:val="both"/>
              <w:rPr>
                <w:rFonts w:asciiTheme="majorBidi" w:hAnsiTheme="majorBidi" w:cstheme="majorBidi"/>
                <w:b/>
                <w:bCs/>
                <w:color w:val="C10000"/>
                <w:sz w:val="24"/>
                <w:szCs w:val="24"/>
                <w:rtl/>
              </w:rPr>
            </w:pPr>
          </w:p>
        </w:tc>
      </w:tr>
      <w:tr w:rsidR="004366FC" w:rsidRPr="004332C7" w14:paraId="605F9E31" w14:textId="77777777" w:rsidTr="00DF3525">
        <w:trPr>
          <w:jc w:val="center"/>
        </w:trPr>
        <w:tc>
          <w:tcPr>
            <w:tcW w:w="3969" w:type="dxa"/>
          </w:tcPr>
          <w:p w14:paraId="7CE1838A" w14:textId="2759BABB"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3ADC5E30" w14:textId="4127AF7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Amen. Vi </w:t>
            </w:r>
            <w:proofErr w:type="spellStart"/>
            <w:r w:rsidRPr="004332C7">
              <w:rPr>
                <w:rFonts w:asciiTheme="majorBidi" w:hAnsiTheme="majorBidi" w:cstheme="majorBidi"/>
                <w:sz w:val="24"/>
                <w:szCs w:val="24"/>
                <w:lang w:val="en-US"/>
              </w:rPr>
              <w:t>tror</w:t>
            </w:r>
            <w:proofErr w:type="spellEnd"/>
            <w:r w:rsidRPr="004332C7">
              <w:rPr>
                <w:rFonts w:asciiTheme="majorBidi" w:hAnsiTheme="majorBidi" w:cstheme="majorBidi"/>
                <w:sz w:val="24"/>
                <w:szCs w:val="24"/>
                <w:lang w:val="en-US"/>
              </w:rPr>
              <w:t>.</w:t>
            </w:r>
          </w:p>
        </w:tc>
        <w:tc>
          <w:tcPr>
            <w:tcW w:w="3969" w:type="dxa"/>
          </w:tcPr>
          <w:p w14:paraId="362BEC20" w14:textId="77777777" w:rsidR="005A4F2F" w:rsidRPr="004332C7" w:rsidRDefault="004366FC" w:rsidP="00C767E9">
            <w:pPr>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 xml:space="preserve">People: </w:t>
            </w:r>
          </w:p>
          <w:p w14:paraId="331623DE" w14:textId="01B2747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rPr>
              <w:t>Amen. I believe.</w:t>
            </w:r>
          </w:p>
        </w:tc>
        <w:tc>
          <w:tcPr>
            <w:tcW w:w="2552" w:type="dxa"/>
          </w:tcPr>
          <w:p w14:paraId="5314B596"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rPr>
            </w:pPr>
            <w:r w:rsidRPr="000D20A4">
              <w:rPr>
                <w:rFonts w:asciiTheme="majorBidi" w:hAnsiTheme="majorBidi" w:cstheme="majorBidi"/>
                <w:b/>
                <w:bCs/>
                <w:color w:val="C10000"/>
                <w:sz w:val="24"/>
                <w:szCs w:val="24"/>
                <w:rtl/>
              </w:rPr>
              <w:t>الشعب</w:t>
            </w:r>
            <w:r w:rsidRPr="000D20A4">
              <w:rPr>
                <w:rFonts w:asciiTheme="majorBidi" w:hAnsiTheme="majorBidi" w:cstheme="majorBidi"/>
                <w:b/>
                <w:bCs/>
                <w:color w:val="C10000"/>
                <w:sz w:val="24"/>
                <w:szCs w:val="24"/>
              </w:rPr>
              <w:t>:</w:t>
            </w:r>
          </w:p>
          <w:p w14:paraId="736AB99C" w14:textId="5C871554"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حقا أؤمن</w:t>
            </w:r>
            <w:r w:rsidRPr="000D20A4">
              <w:rPr>
                <w:rFonts w:asciiTheme="majorBidi" w:hAnsiTheme="majorBidi" w:cstheme="majorBidi"/>
                <w:b/>
                <w:bCs/>
                <w:color w:val="000000"/>
                <w:sz w:val="24"/>
                <w:szCs w:val="24"/>
              </w:rPr>
              <w:t>.</w:t>
            </w:r>
          </w:p>
        </w:tc>
      </w:tr>
    </w:tbl>
    <w:p w14:paraId="1BAF6694" w14:textId="193F43BF" w:rsidR="00445B41" w:rsidRPr="004332C7" w:rsidRDefault="00445B41" w:rsidP="00C259ED">
      <w:pPr>
        <w:pStyle w:val="Heading2"/>
        <w:jc w:val="center"/>
        <w:rPr>
          <w:b/>
          <w:bCs/>
          <w:sz w:val="28"/>
          <w:szCs w:val="28"/>
        </w:rPr>
      </w:pPr>
      <w:bookmarkStart w:id="25" w:name="_Toc97819962"/>
      <w:r w:rsidRPr="004332C7">
        <w:rPr>
          <w:b/>
          <w:bCs/>
          <w:sz w:val="28"/>
          <w:szCs w:val="28"/>
        </w:rPr>
        <w:t>The Confession</w:t>
      </w:r>
      <w:bookmarkEnd w:id="25"/>
    </w:p>
    <w:p w14:paraId="23CFF47C" w14:textId="77777777" w:rsidR="00445B41" w:rsidRPr="004332C7" w:rsidRDefault="00445B41"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4366FC" w:rsidRPr="004332C7" w14:paraId="11E9C373" w14:textId="77777777" w:rsidTr="009C52C7">
        <w:trPr>
          <w:jc w:val="center"/>
        </w:trPr>
        <w:tc>
          <w:tcPr>
            <w:tcW w:w="3509" w:type="dxa"/>
            <w:shd w:val="clear" w:color="auto" w:fill="EAF1DD" w:themeFill="accent3" w:themeFillTint="33"/>
            <w:vAlign w:val="center"/>
          </w:tcPr>
          <w:p w14:paraId="77C2E6BB" w14:textId="061CD3E5"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Bekendelse</w:t>
            </w:r>
          </w:p>
        </w:tc>
        <w:tc>
          <w:tcPr>
            <w:tcW w:w="3969" w:type="dxa"/>
            <w:shd w:val="clear" w:color="auto" w:fill="EAF1DD" w:themeFill="accent3" w:themeFillTint="33"/>
            <w:vAlign w:val="center"/>
          </w:tcPr>
          <w:p w14:paraId="0B1A8215" w14:textId="2B57348D"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Pr>
              <w:t>The Confession</w:t>
            </w:r>
          </w:p>
        </w:tc>
        <w:tc>
          <w:tcPr>
            <w:tcW w:w="2552" w:type="dxa"/>
            <w:shd w:val="clear" w:color="auto" w:fill="EAF1DD" w:themeFill="accent3" w:themeFillTint="33"/>
            <w:vAlign w:val="center"/>
          </w:tcPr>
          <w:p w14:paraId="12FD13B5" w14:textId="30CF39B2"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الاعتراف</w:t>
            </w:r>
          </w:p>
        </w:tc>
      </w:tr>
      <w:tr w:rsidR="004366FC" w:rsidRPr="009B270D" w14:paraId="663A9040" w14:textId="77777777" w:rsidTr="009C52C7">
        <w:trPr>
          <w:jc w:val="center"/>
        </w:trPr>
        <w:tc>
          <w:tcPr>
            <w:tcW w:w="3969" w:type="dxa"/>
          </w:tcPr>
          <w:p w14:paraId="60D07D53" w14:textId="36D2AEEC"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4FFBCB33" w14:textId="25EFA7E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Amen, amen, amen. Jeg tror, jeg tror, jeg tror og jeg bekender indtil sidste åndedræt,</w:t>
            </w:r>
          </w:p>
        </w:tc>
        <w:tc>
          <w:tcPr>
            <w:tcW w:w="3969" w:type="dxa"/>
          </w:tcPr>
          <w:p w14:paraId="197032E4"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09AF34C1" w14:textId="4E0E661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Amen. Amen. Amen. I believe, I believe, I believe and confess to the last breath</w:t>
            </w:r>
          </w:p>
        </w:tc>
        <w:tc>
          <w:tcPr>
            <w:tcW w:w="2552" w:type="dxa"/>
          </w:tcPr>
          <w:p w14:paraId="5A845B94"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21877FB2" w14:textId="02409501" w:rsidR="004366FC" w:rsidRPr="000D20A4" w:rsidRDefault="004366FC" w:rsidP="00C259E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آمين. آمين. آمين. أؤمن. أؤمن</w:t>
            </w:r>
            <w:r w:rsidRPr="000D20A4">
              <w:rPr>
                <w:rFonts w:asciiTheme="majorBidi" w:hAnsiTheme="majorBidi" w:cstheme="majorBidi"/>
                <w:b/>
                <w:bCs/>
                <w:color w:val="000000"/>
                <w:sz w:val="24"/>
                <w:szCs w:val="24"/>
                <w:lang w:val="en-US"/>
              </w:rPr>
              <w:t>.</w:t>
            </w:r>
            <w:r w:rsidR="00C259ED" w:rsidRPr="000D20A4">
              <w:rPr>
                <w:rFonts w:asciiTheme="majorBidi" w:hAnsiTheme="majorBidi" w:cstheme="majorBidi" w:hint="cs"/>
                <w:b/>
                <w:bCs/>
                <w:color w:val="000000"/>
                <w:sz w:val="24"/>
                <w:szCs w:val="24"/>
                <w:rtl/>
                <w:lang w:val="en-US"/>
              </w:rPr>
              <w:t xml:space="preserve"> </w:t>
            </w:r>
            <w:r w:rsidRPr="000D20A4">
              <w:rPr>
                <w:rFonts w:asciiTheme="majorBidi" w:hAnsiTheme="majorBidi" w:cstheme="majorBidi"/>
                <w:b/>
                <w:bCs/>
                <w:color w:val="000000"/>
                <w:sz w:val="24"/>
                <w:szCs w:val="24"/>
                <w:rtl/>
              </w:rPr>
              <w:t>أؤمن. واعترف إلي النفس</w:t>
            </w:r>
            <w:r w:rsidR="00C259E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الاخير</w:t>
            </w:r>
            <w:r w:rsidRPr="000D20A4">
              <w:rPr>
                <w:rFonts w:asciiTheme="majorBidi" w:hAnsiTheme="majorBidi" w:cstheme="majorBidi"/>
                <w:b/>
                <w:bCs/>
                <w:color w:val="000000"/>
                <w:sz w:val="24"/>
                <w:szCs w:val="24"/>
                <w:lang w:val="en-US"/>
              </w:rPr>
              <w:t>.</w:t>
            </w:r>
          </w:p>
        </w:tc>
      </w:tr>
      <w:tr w:rsidR="004366FC" w:rsidRPr="009B270D" w14:paraId="7F5014A9" w14:textId="77777777" w:rsidTr="009C52C7">
        <w:trPr>
          <w:jc w:val="center"/>
        </w:trPr>
        <w:tc>
          <w:tcPr>
            <w:tcW w:w="3969" w:type="dxa"/>
          </w:tcPr>
          <w:p w14:paraId="6FBCD71E" w14:textId="4518598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at dette er det livgivende legeme, som du, o Kristus, min Gud, modtog ved vor Frue, den hellige gudsføderske Sct. </w:t>
            </w:r>
            <w:r w:rsidRPr="004332C7">
              <w:rPr>
                <w:rFonts w:asciiTheme="majorBidi" w:hAnsiTheme="majorBidi" w:cstheme="majorBidi"/>
                <w:sz w:val="24"/>
                <w:szCs w:val="24"/>
                <w:lang w:val="en-US"/>
              </w:rPr>
              <w:t>Maria.</w:t>
            </w:r>
          </w:p>
        </w:tc>
        <w:tc>
          <w:tcPr>
            <w:tcW w:w="3969" w:type="dxa"/>
          </w:tcPr>
          <w:p w14:paraId="3A957B02" w14:textId="7EB102E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that this is the life-giving Flesh that You took, O Christ my God, from the Lady of us all, the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Saint Mary.</w:t>
            </w:r>
          </w:p>
        </w:tc>
        <w:tc>
          <w:tcPr>
            <w:tcW w:w="2552" w:type="dxa"/>
          </w:tcPr>
          <w:p w14:paraId="139CBECA" w14:textId="44761BE9"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 هذا هو الجسد المحيي، الذي</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أخذته أيها المسيح إلهي، من</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سيدتنا كلنا والدة الاله القديسة</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الطاهرة مريم</w:t>
            </w:r>
            <w:r w:rsidRPr="0019613F">
              <w:rPr>
                <w:rFonts w:asciiTheme="majorBidi" w:hAnsiTheme="majorBidi" w:cstheme="majorBidi"/>
                <w:b/>
                <w:bCs/>
                <w:sz w:val="24"/>
                <w:szCs w:val="24"/>
                <w:lang w:val="en-US"/>
              </w:rPr>
              <w:t>.</w:t>
            </w:r>
          </w:p>
        </w:tc>
      </w:tr>
      <w:tr w:rsidR="004366FC" w:rsidRPr="009B270D" w14:paraId="20C91E94" w14:textId="77777777" w:rsidTr="009C52C7">
        <w:trPr>
          <w:jc w:val="center"/>
        </w:trPr>
        <w:tc>
          <w:tcPr>
            <w:tcW w:w="3969" w:type="dxa"/>
          </w:tcPr>
          <w:p w14:paraId="3E3589F6" w14:textId="760A1BE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gjorde det til et med din guddommelighed, uden sammenblanding, uden sammenfletning og uden foran­ dring,</w:t>
            </w:r>
          </w:p>
        </w:tc>
        <w:tc>
          <w:tcPr>
            <w:tcW w:w="3969" w:type="dxa"/>
          </w:tcPr>
          <w:p w14:paraId="26FA71DE" w14:textId="153575C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made It One with Your divinity without mingling, without confusion, and without alteration.</w:t>
            </w:r>
          </w:p>
        </w:tc>
        <w:tc>
          <w:tcPr>
            <w:tcW w:w="2552" w:type="dxa"/>
          </w:tcPr>
          <w:p w14:paraId="70EF20C5" w14:textId="2B0224CC"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وجعلته واحدا مع لاهوتك بغير</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اختلاط ولا امتزاج ولا تغيير</w:t>
            </w:r>
            <w:r w:rsidRPr="000D20A4">
              <w:rPr>
                <w:rFonts w:asciiTheme="majorBidi" w:hAnsiTheme="majorBidi" w:cstheme="majorBidi"/>
                <w:b/>
                <w:bCs/>
                <w:sz w:val="24"/>
                <w:szCs w:val="24"/>
                <w:lang w:val="en-US"/>
              </w:rPr>
              <w:t>.</w:t>
            </w:r>
          </w:p>
        </w:tc>
      </w:tr>
      <w:tr w:rsidR="004366FC" w:rsidRPr="009B270D" w14:paraId="6CD9F44E" w14:textId="77777777" w:rsidTr="009C52C7">
        <w:trPr>
          <w:jc w:val="center"/>
        </w:trPr>
        <w:tc>
          <w:tcPr>
            <w:tcW w:w="3969" w:type="dxa"/>
          </w:tcPr>
          <w:p w14:paraId="5EA6D4BA" w14:textId="7506FB9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da du aflagde den gode bekendelse over for Pontius Pilatus.</w:t>
            </w:r>
          </w:p>
        </w:tc>
        <w:tc>
          <w:tcPr>
            <w:tcW w:w="3969" w:type="dxa"/>
          </w:tcPr>
          <w:p w14:paraId="413BCFEB" w14:textId="1CB7806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confessed the good confession before Pontius Pilate.</w:t>
            </w:r>
          </w:p>
        </w:tc>
        <w:tc>
          <w:tcPr>
            <w:tcW w:w="2552" w:type="dxa"/>
          </w:tcPr>
          <w:p w14:paraId="2EA436E0" w14:textId="1B281BB1"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واعترفت الاعتراف الحسن أمام</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بيلاطس البنطي</w:t>
            </w:r>
            <w:r w:rsidRPr="000D20A4">
              <w:rPr>
                <w:rFonts w:asciiTheme="majorBidi" w:hAnsiTheme="majorBidi" w:cstheme="majorBidi"/>
                <w:b/>
                <w:bCs/>
                <w:sz w:val="24"/>
                <w:szCs w:val="24"/>
                <w:lang w:val="en-US"/>
              </w:rPr>
              <w:t>.</w:t>
            </w:r>
            <w:r w:rsidR="00B97217">
              <w:rPr>
                <w:rFonts w:asciiTheme="majorBidi" w:hAnsiTheme="majorBidi" w:cstheme="majorBidi"/>
                <w:b/>
                <w:bCs/>
                <w:sz w:val="24"/>
                <w:szCs w:val="24"/>
                <w:lang w:val="en-US"/>
              </w:rPr>
              <w:t xml:space="preserve"> </w:t>
            </w:r>
          </w:p>
        </w:tc>
      </w:tr>
      <w:tr w:rsidR="004366FC" w:rsidRPr="009B270D" w14:paraId="5766B30B" w14:textId="77777777" w:rsidTr="009C52C7">
        <w:trPr>
          <w:jc w:val="center"/>
        </w:trPr>
        <w:tc>
          <w:tcPr>
            <w:tcW w:w="3969" w:type="dxa"/>
          </w:tcPr>
          <w:p w14:paraId="007E58BD" w14:textId="3F52E87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hengav det for os på korsets hellige træ efter din egen vilje til fordel for os alle.</w:t>
            </w:r>
          </w:p>
        </w:tc>
        <w:tc>
          <w:tcPr>
            <w:tcW w:w="3969" w:type="dxa"/>
          </w:tcPr>
          <w:p w14:paraId="0A1EFCA4" w14:textId="48E62C4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gave It up for us upon the holy wood of the Cross, of Your own will, for us all.</w:t>
            </w:r>
          </w:p>
        </w:tc>
        <w:tc>
          <w:tcPr>
            <w:tcW w:w="2552" w:type="dxa"/>
          </w:tcPr>
          <w:p w14:paraId="61CED8F9" w14:textId="6CBB0421"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وسلمته عنا علي خشبة الصليب</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المقدسة، بإرادتك وحدك، عنا</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كلنا</w:t>
            </w:r>
            <w:r w:rsidRPr="0019613F">
              <w:rPr>
                <w:rFonts w:asciiTheme="majorBidi" w:hAnsiTheme="majorBidi" w:cstheme="majorBidi"/>
                <w:b/>
                <w:bCs/>
                <w:sz w:val="24"/>
                <w:szCs w:val="24"/>
                <w:lang w:val="en-US"/>
              </w:rPr>
              <w:t>.</w:t>
            </w:r>
            <w:r w:rsidR="00B97217" w:rsidRPr="0019613F">
              <w:rPr>
                <w:rFonts w:asciiTheme="majorBidi" w:hAnsiTheme="majorBidi" w:cstheme="majorBidi"/>
                <w:b/>
                <w:bCs/>
                <w:sz w:val="24"/>
                <w:szCs w:val="24"/>
                <w:lang w:val="en-US"/>
              </w:rPr>
              <w:t xml:space="preserve"> </w:t>
            </w:r>
          </w:p>
        </w:tc>
      </w:tr>
      <w:tr w:rsidR="004366FC" w:rsidRPr="009B270D" w14:paraId="60FD91D1" w14:textId="77777777" w:rsidTr="009C52C7">
        <w:trPr>
          <w:jc w:val="center"/>
        </w:trPr>
        <w:tc>
          <w:tcPr>
            <w:tcW w:w="3969" w:type="dxa"/>
          </w:tcPr>
          <w:p w14:paraId="19EF826B" w14:textId="66D6910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Jeg tror, at din guddommelighed ikke var skilt fra din menneskelighed i et eneste moment eller øjeblik.</w:t>
            </w:r>
          </w:p>
        </w:tc>
        <w:tc>
          <w:tcPr>
            <w:tcW w:w="3969" w:type="dxa"/>
          </w:tcPr>
          <w:p w14:paraId="146AF90C" w14:textId="479B212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Truly I believe that Your divinity parted not from Your humanity for a single moment, nor a twinkling of an eye;</w:t>
            </w:r>
          </w:p>
        </w:tc>
        <w:tc>
          <w:tcPr>
            <w:tcW w:w="2552" w:type="dxa"/>
          </w:tcPr>
          <w:p w14:paraId="66E10159" w14:textId="4D3F6E1A"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بالحقيقة أؤمن، أن لاهوتك لم</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يفارق ناسوتك لحظة واحدة ولا</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طرفة عين</w:t>
            </w:r>
            <w:r w:rsidRPr="0019613F">
              <w:rPr>
                <w:rFonts w:asciiTheme="majorBidi" w:hAnsiTheme="majorBidi" w:cstheme="majorBidi"/>
                <w:b/>
                <w:bCs/>
                <w:sz w:val="24"/>
                <w:szCs w:val="24"/>
                <w:lang w:val="en-US"/>
              </w:rPr>
              <w:t>.</w:t>
            </w:r>
          </w:p>
        </w:tc>
      </w:tr>
      <w:tr w:rsidR="004366FC" w:rsidRPr="009B270D" w14:paraId="49984C5E" w14:textId="77777777" w:rsidTr="009C52C7">
        <w:trPr>
          <w:jc w:val="center"/>
        </w:trPr>
        <w:tc>
          <w:tcPr>
            <w:tcW w:w="3969" w:type="dxa"/>
          </w:tcPr>
          <w:p w14:paraId="7ACFDAA2" w14:textId="6A51B8F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gives os til frelse, syndernes forladelse og evigt liv for dem, som vil tage imod det.</w:t>
            </w:r>
          </w:p>
        </w:tc>
        <w:tc>
          <w:tcPr>
            <w:tcW w:w="3969" w:type="dxa"/>
          </w:tcPr>
          <w:p w14:paraId="130385A5" w14:textId="7EE8FEB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given for us for salvation, remission of sins, and eternal life to those who partake of It.</w:t>
            </w:r>
          </w:p>
        </w:tc>
        <w:tc>
          <w:tcPr>
            <w:tcW w:w="2552" w:type="dxa"/>
          </w:tcPr>
          <w:p w14:paraId="092ACA1C" w14:textId="3071E49B"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يعطى عنا خلاصا وغفرانا للخطايا</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وحياة أبدية لمن يتناول</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منه</w:t>
            </w:r>
            <w:r w:rsidRPr="0019613F">
              <w:rPr>
                <w:rFonts w:asciiTheme="majorBidi" w:hAnsiTheme="majorBidi" w:cstheme="majorBidi"/>
                <w:b/>
                <w:bCs/>
                <w:sz w:val="24"/>
                <w:szCs w:val="24"/>
                <w:lang w:val="en-US"/>
              </w:rPr>
              <w:t>.</w:t>
            </w:r>
          </w:p>
        </w:tc>
      </w:tr>
      <w:tr w:rsidR="004366FC" w:rsidRPr="009B270D" w14:paraId="73CF9777" w14:textId="77777777" w:rsidTr="009C52C7">
        <w:trPr>
          <w:jc w:val="center"/>
        </w:trPr>
        <w:tc>
          <w:tcPr>
            <w:tcW w:w="3969" w:type="dxa"/>
          </w:tcPr>
          <w:p w14:paraId="72B694D4" w14:textId="02C1DDC5" w:rsidR="004366FC" w:rsidRPr="00DF3525"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Jeg tror, at dette er sandt. </w:t>
            </w:r>
            <w:r w:rsidRPr="00DF3525">
              <w:rPr>
                <w:rFonts w:asciiTheme="majorBidi" w:hAnsiTheme="majorBidi" w:cstheme="majorBidi"/>
                <w:sz w:val="24"/>
                <w:szCs w:val="24"/>
              </w:rPr>
              <w:t>Amen.</w:t>
            </w:r>
          </w:p>
        </w:tc>
        <w:tc>
          <w:tcPr>
            <w:tcW w:w="3969" w:type="dxa"/>
          </w:tcPr>
          <w:p w14:paraId="61786B52" w14:textId="645B78D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I believe, I believe, I believe that this is true. </w:t>
            </w:r>
            <w:r w:rsidRPr="004332C7">
              <w:rPr>
                <w:rFonts w:asciiTheme="majorBidi" w:hAnsiTheme="majorBidi" w:cstheme="majorBidi"/>
                <w:sz w:val="24"/>
                <w:szCs w:val="24"/>
              </w:rPr>
              <w:t>Amen.</w:t>
            </w:r>
          </w:p>
        </w:tc>
        <w:tc>
          <w:tcPr>
            <w:tcW w:w="2552" w:type="dxa"/>
          </w:tcPr>
          <w:p w14:paraId="63BA0E9D" w14:textId="2857194A" w:rsidR="004366FC" w:rsidRPr="000D20A4" w:rsidRDefault="004366FC" w:rsidP="00C259E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أؤمن. أؤمن. أؤمن. أن هذا هو</w:t>
            </w:r>
            <w:r w:rsidR="005A6EC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بالحقيقة. آمين</w:t>
            </w:r>
            <w:r w:rsidRPr="0019613F">
              <w:rPr>
                <w:rFonts w:asciiTheme="majorBidi" w:hAnsiTheme="majorBidi" w:cstheme="majorBidi"/>
                <w:b/>
                <w:bCs/>
                <w:sz w:val="24"/>
                <w:szCs w:val="24"/>
                <w:lang w:val="en-US"/>
              </w:rPr>
              <w:t>.</w:t>
            </w:r>
          </w:p>
        </w:tc>
      </w:tr>
      <w:tr w:rsidR="00DF3525" w:rsidRPr="009B270D" w14:paraId="6C14AD6B" w14:textId="77777777" w:rsidTr="009C52C7">
        <w:trPr>
          <w:jc w:val="center"/>
        </w:trPr>
        <w:tc>
          <w:tcPr>
            <w:tcW w:w="3969" w:type="dxa"/>
          </w:tcPr>
          <w:p w14:paraId="2B9A2BA6"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54894D27"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3261C6CE" w14:textId="77777777" w:rsidR="00DF3525" w:rsidRPr="000D20A4" w:rsidRDefault="00DF3525" w:rsidP="00C259ED">
            <w:pPr>
              <w:autoSpaceDE w:val="0"/>
              <w:autoSpaceDN w:val="0"/>
              <w:bidi/>
              <w:adjustRightInd w:val="0"/>
              <w:jc w:val="both"/>
              <w:rPr>
                <w:rFonts w:asciiTheme="majorBidi" w:hAnsiTheme="majorBidi" w:cstheme="majorBidi"/>
                <w:b/>
                <w:bCs/>
                <w:sz w:val="24"/>
                <w:szCs w:val="24"/>
                <w:rtl/>
              </w:rPr>
            </w:pPr>
          </w:p>
        </w:tc>
      </w:tr>
      <w:tr w:rsidR="004366FC" w:rsidRPr="009B270D" w14:paraId="231FBAD9" w14:textId="77777777" w:rsidTr="009C52C7">
        <w:trPr>
          <w:jc w:val="center"/>
        </w:trPr>
        <w:tc>
          <w:tcPr>
            <w:tcW w:w="3969" w:type="dxa"/>
          </w:tcPr>
          <w:p w14:paraId="06E8390B" w14:textId="77777777" w:rsidR="004366FC" w:rsidRPr="004332C7" w:rsidRDefault="004366FC"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Diakon:</w:t>
            </w:r>
          </w:p>
          <w:p w14:paraId="7DF2A8C9" w14:textId="2CDBAAA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Amen, amen, amen. Jeg tror, jeg tror, jeg tror, at dette er sandt. Amen.</w:t>
            </w:r>
          </w:p>
        </w:tc>
        <w:tc>
          <w:tcPr>
            <w:tcW w:w="3969" w:type="dxa"/>
          </w:tcPr>
          <w:p w14:paraId="68DF3117" w14:textId="7CDCF023"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Deacon:</w:t>
            </w:r>
          </w:p>
          <w:p w14:paraId="61423143" w14:textId="0C6DBC5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Amen. Amen. Amen. I believe, I believe, I believe that this is so in truth. </w:t>
            </w:r>
            <w:r w:rsidRPr="004332C7">
              <w:rPr>
                <w:rFonts w:asciiTheme="majorBidi" w:hAnsiTheme="majorBidi" w:cstheme="majorBidi"/>
                <w:color w:val="000000"/>
                <w:sz w:val="24"/>
                <w:szCs w:val="24"/>
              </w:rPr>
              <w:t>Amen.</w:t>
            </w:r>
          </w:p>
        </w:tc>
        <w:tc>
          <w:tcPr>
            <w:tcW w:w="2552" w:type="dxa"/>
          </w:tcPr>
          <w:p w14:paraId="4140451B"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الشماس</w:t>
            </w:r>
            <w:r w:rsidRPr="000D20A4">
              <w:rPr>
                <w:rFonts w:asciiTheme="majorBidi" w:hAnsiTheme="majorBidi" w:cstheme="majorBidi"/>
                <w:b/>
                <w:bCs/>
                <w:color w:val="C10000"/>
                <w:sz w:val="24"/>
                <w:szCs w:val="24"/>
                <w:lang w:val="en-US"/>
              </w:rPr>
              <w:t>:</w:t>
            </w:r>
          </w:p>
          <w:p w14:paraId="4368B620" w14:textId="433A5545" w:rsidR="004366FC" w:rsidRPr="000D20A4" w:rsidRDefault="004366FC" w:rsidP="00C259E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آمين. آمين. آمين. أؤمن. آؤمن</w:t>
            </w:r>
            <w:r w:rsidRPr="000D20A4">
              <w:rPr>
                <w:rFonts w:asciiTheme="majorBidi" w:hAnsiTheme="majorBidi" w:cstheme="majorBidi"/>
                <w:b/>
                <w:bCs/>
                <w:color w:val="000000"/>
                <w:sz w:val="24"/>
                <w:szCs w:val="24"/>
                <w:lang w:val="en-US"/>
              </w:rPr>
              <w:t>.</w:t>
            </w:r>
            <w:r w:rsidR="00C259ED" w:rsidRPr="000D20A4">
              <w:rPr>
                <w:rFonts w:asciiTheme="majorBidi" w:hAnsiTheme="majorBidi" w:cstheme="majorBidi" w:hint="cs"/>
                <w:b/>
                <w:bCs/>
                <w:color w:val="000000"/>
                <w:sz w:val="24"/>
                <w:szCs w:val="24"/>
                <w:rtl/>
                <w:lang w:val="en-US"/>
              </w:rPr>
              <w:t xml:space="preserve"> </w:t>
            </w:r>
            <w:r w:rsidRPr="000D20A4">
              <w:rPr>
                <w:rFonts w:asciiTheme="majorBidi" w:hAnsiTheme="majorBidi" w:cstheme="majorBidi"/>
                <w:b/>
                <w:bCs/>
                <w:color w:val="000000"/>
                <w:sz w:val="24"/>
                <w:szCs w:val="24"/>
                <w:rtl/>
              </w:rPr>
              <w:t>آؤمن. أن هذا هو بالحقيقة. آمين</w:t>
            </w:r>
            <w:r w:rsidRPr="000D20A4">
              <w:rPr>
                <w:rFonts w:asciiTheme="majorBidi" w:hAnsiTheme="majorBidi" w:cstheme="majorBidi"/>
                <w:b/>
                <w:bCs/>
                <w:color w:val="000000"/>
                <w:sz w:val="24"/>
                <w:szCs w:val="24"/>
                <w:lang w:val="en-US"/>
              </w:rPr>
              <w:t>.</w:t>
            </w:r>
          </w:p>
        </w:tc>
      </w:tr>
      <w:tr w:rsidR="004366FC" w:rsidRPr="009B270D" w14:paraId="6D07047D" w14:textId="77777777" w:rsidTr="009C52C7">
        <w:trPr>
          <w:jc w:val="center"/>
        </w:trPr>
        <w:tc>
          <w:tcPr>
            <w:tcW w:w="3969" w:type="dxa"/>
          </w:tcPr>
          <w:p w14:paraId="78538E57"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os og for alle kristne, som vi er blevet bedt om at ihukomme i Herrens hus.</w:t>
            </w:r>
          </w:p>
          <w:p w14:paraId="134FECC7" w14:textId="77777777" w:rsidR="004366FC" w:rsidRPr="004332C7" w:rsidRDefault="004366FC" w:rsidP="00C767E9">
            <w:pPr>
              <w:jc w:val="both"/>
              <w:rPr>
                <w:rFonts w:asciiTheme="majorBidi" w:hAnsiTheme="majorBidi" w:cstheme="majorBidi"/>
                <w:sz w:val="24"/>
                <w:szCs w:val="24"/>
              </w:rPr>
            </w:pPr>
          </w:p>
        </w:tc>
        <w:tc>
          <w:tcPr>
            <w:tcW w:w="3969" w:type="dxa"/>
          </w:tcPr>
          <w:p w14:paraId="7C3B4EE1" w14:textId="4A1C8A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us and for all Christians who said to us concerning them, “Remember us in the house of the Lord.”</w:t>
            </w:r>
          </w:p>
        </w:tc>
        <w:tc>
          <w:tcPr>
            <w:tcW w:w="2552" w:type="dxa"/>
          </w:tcPr>
          <w:p w14:paraId="0A4DFD9C" w14:textId="3C85A923" w:rsidR="004366FC" w:rsidRPr="000D20A4" w:rsidRDefault="004366FC" w:rsidP="006305A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اطلبوا عنا وعن كل المسيحيين</w:t>
            </w:r>
            <w:r w:rsidR="00C259E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الذين قالوا لنا من أجلهم، أذكرونا</w:t>
            </w:r>
            <w:r w:rsidR="006305A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في بيت الرب</w:t>
            </w:r>
            <w:r w:rsidRPr="0019613F">
              <w:rPr>
                <w:rFonts w:asciiTheme="majorBidi" w:hAnsiTheme="majorBidi" w:cstheme="majorBidi"/>
                <w:b/>
                <w:bCs/>
                <w:sz w:val="24"/>
                <w:szCs w:val="24"/>
                <w:lang w:val="en-US"/>
              </w:rPr>
              <w:t>.</w:t>
            </w:r>
          </w:p>
        </w:tc>
      </w:tr>
      <w:tr w:rsidR="004366FC" w:rsidRPr="009B270D" w14:paraId="4435B708" w14:textId="77777777" w:rsidTr="009C52C7">
        <w:trPr>
          <w:jc w:val="center"/>
        </w:trPr>
        <w:tc>
          <w:tcPr>
            <w:tcW w:w="3969" w:type="dxa"/>
          </w:tcPr>
          <w:p w14:paraId="41441FCE" w14:textId="45B2C789" w:rsidR="004366FC" w:rsidRPr="004332C7" w:rsidRDefault="004366FC" w:rsidP="000D20A4">
            <w:pPr>
              <w:jc w:val="both"/>
              <w:rPr>
                <w:rFonts w:asciiTheme="majorBidi" w:hAnsiTheme="majorBidi" w:cstheme="majorBidi"/>
                <w:sz w:val="24"/>
                <w:szCs w:val="24"/>
                <w:lang w:val="en-US"/>
              </w:rPr>
            </w:pPr>
            <w:r w:rsidRPr="004332C7">
              <w:rPr>
                <w:rFonts w:asciiTheme="majorBidi" w:hAnsiTheme="majorBidi" w:cstheme="majorBidi"/>
                <w:sz w:val="24"/>
                <w:szCs w:val="24"/>
              </w:rPr>
              <w:t>Jesu Kristi fred og kærlighed være med jer. Lovpris og syng: Halleluja.</w:t>
            </w:r>
          </w:p>
        </w:tc>
        <w:tc>
          <w:tcPr>
            <w:tcW w:w="3969" w:type="dxa"/>
          </w:tcPr>
          <w:p w14:paraId="6D84E6FE" w14:textId="5BC088A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The Peace and Love of Jesus Christ be with you. </w:t>
            </w:r>
            <w:r w:rsidRPr="000D20A4">
              <w:rPr>
                <w:rFonts w:asciiTheme="majorBidi" w:hAnsiTheme="majorBidi" w:cstheme="majorBidi"/>
                <w:sz w:val="24"/>
                <w:szCs w:val="24"/>
                <w:lang w:val="en-US"/>
              </w:rPr>
              <w:t>Sing. Alleluia.</w:t>
            </w:r>
          </w:p>
        </w:tc>
        <w:tc>
          <w:tcPr>
            <w:tcW w:w="2552" w:type="dxa"/>
          </w:tcPr>
          <w:p w14:paraId="1E9E9137" w14:textId="66EAC590" w:rsidR="004366FC" w:rsidRPr="000D20A4" w:rsidRDefault="004366FC" w:rsidP="006305A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سلام ومحبة يسوع المسيح تكون</w:t>
            </w:r>
            <w:r w:rsidR="006305A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معكم، رتلوا بنشيد. هلليلويا</w:t>
            </w:r>
            <w:r w:rsidRPr="000D20A4">
              <w:rPr>
                <w:rFonts w:asciiTheme="majorBidi" w:hAnsiTheme="majorBidi" w:cstheme="majorBidi"/>
                <w:b/>
                <w:bCs/>
                <w:sz w:val="24"/>
                <w:szCs w:val="24"/>
                <w:lang w:val="en-US"/>
              </w:rPr>
              <w:t>.</w:t>
            </w:r>
          </w:p>
        </w:tc>
      </w:tr>
      <w:tr w:rsidR="004366FC" w:rsidRPr="009B270D" w14:paraId="620FB03F" w14:textId="77777777" w:rsidTr="009C52C7">
        <w:trPr>
          <w:jc w:val="center"/>
        </w:trPr>
        <w:tc>
          <w:tcPr>
            <w:tcW w:w="3969" w:type="dxa"/>
          </w:tcPr>
          <w:p w14:paraId="5BBB95C1" w14:textId="5D9A53F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Bed for en værdig modtagelse af dette hellige, uplettede og himmelske mysterium.</w:t>
            </w:r>
            <w:r w:rsidR="00B97217">
              <w:rPr>
                <w:rFonts w:asciiTheme="majorBidi" w:hAnsiTheme="majorBidi" w:cstheme="majorBidi"/>
                <w:sz w:val="24"/>
                <w:szCs w:val="24"/>
              </w:rPr>
              <w:t xml:space="preserve"> </w:t>
            </w:r>
          </w:p>
        </w:tc>
        <w:tc>
          <w:tcPr>
            <w:tcW w:w="3969" w:type="dxa"/>
          </w:tcPr>
          <w:p w14:paraId="466D03E0" w14:textId="039F4D3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Pray for the worthy communion of the immaculate, heavenly, and holy mysteries.</w:t>
            </w:r>
          </w:p>
        </w:tc>
        <w:tc>
          <w:tcPr>
            <w:tcW w:w="2552" w:type="dxa"/>
          </w:tcPr>
          <w:p w14:paraId="5F3A7E64" w14:textId="13457037" w:rsidR="004366FC" w:rsidRPr="000D20A4" w:rsidRDefault="004366FC" w:rsidP="006305A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صلوا من أجل التناول باستحقاق</w:t>
            </w:r>
            <w:r w:rsidR="006305A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من هذه الاسرار المقدسة الطاهرة</w:t>
            </w:r>
            <w:r w:rsidR="006305A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السمائية</w:t>
            </w:r>
            <w:r w:rsidRPr="0019613F">
              <w:rPr>
                <w:rFonts w:asciiTheme="majorBidi" w:hAnsiTheme="majorBidi" w:cstheme="majorBidi"/>
                <w:b/>
                <w:bCs/>
                <w:sz w:val="24"/>
                <w:szCs w:val="24"/>
                <w:lang w:val="en-US"/>
              </w:rPr>
              <w:t>.</w:t>
            </w:r>
          </w:p>
        </w:tc>
      </w:tr>
      <w:tr w:rsidR="004366FC" w:rsidRPr="004332C7" w14:paraId="0A2991B3" w14:textId="77777777" w:rsidTr="009C52C7">
        <w:trPr>
          <w:jc w:val="center"/>
        </w:trPr>
        <w:tc>
          <w:tcPr>
            <w:tcW w:w="3969" w:type="dxa"/>
          </w:tcPr>
          <w:p w14:paraId="0EE94CA3" w14:textId="022E2FDF" w:rsidR="004366FC" w:rsidRPr="004332C7" w:rsidRDefault="004366FC" w:rsidP="00C767E9">
            <w:pPr>
              <w:jc w:val="both"/>
              <w:rPr>
                <w:rFonts w:asciiTheme="majorBidi" w:hAnsiTheme="majorBidi" w:cstheme="majorBidi"/>
                <w:sz w:val="24"/>
                <w:szCs w:val="24"/>
                <w:lang w:val="en-US"/>
              </w:rPr>
            </w:pPr>
            <w:proofErr w:type="spellStart"/>
            <w:r w:rsidRPr="004332C7">
              <w:rPr>
                <w:rFonts w:asciiTheme="majorBidi" w:hAnsiTheme="majorBidi" w:cstheme="majorBidi"/>
                <w:sz w:val="24"/>
                <w:szCs w:val="24"/>
                <w:lang w:val="en-US"/>
              </w:rPr>
              <w:t>Herre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forbarm</w:t>
            </w:r>
            <w:proofErr w:type="spellEnd"/>
            <w:r w:rsidRPr="004332C7">
              <w:rPr>
                <w:rFonts w:asciiTheme="majorBidi" w:hAnsiTheme="majorBidi" w:cstheme="majorBidi"/>
                <w:sz w:val="24"/>
                <w:szCs w:val="24"/>
                <w:lang w:val="en-US"/>
              </w:rPr>
              <w:t xml:space="preserve"> dig</w:t>
            </w:r>
            <w:r w:rsidR="002741C2" w:rsidRPr="004332C7">
              <w:rPr>
                <w:rFonts w:asciiTheme="majorBidi" w:hAnsiTheme="majorBidi" w:cstheme="majorBidi"/>
                <w:sz w:val="24"/>
                <w:szCs w:val="24"/>
                <w:lang w:val="en-US"/>
              </w:rPr>
              <w:t>.</w:t>
            </w:r>
          </w:p>
        </w:tc>
        <w:tc>
          <w:tcPr>
            <w:tcW w:w="3969" w:type="dxa"/>
          </w:tcPr>
          <w:p w14:paraId="272DC456" w14:textId="7C72BA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Lord have mercy.</w:t>
            </w:r>
          </w:p>
        </w:tc>
        <w:tc>
          <w:tcPr>
            <w:tcW w:w="2552" w:type="dxa"/>
          </w:tcPr>
          <w:p w14:paraId="21D1D6C9" w14:textId="44528014"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يا رب ارحم</w:t>
            </w:r>
            <w:r w:rsidRPr="000D20A4">
              <w:rPr>
                <w:rFonts w:asciiTheme="majorBidi" w:hAnsiTheme="majorBidi" w:cstheme="majorBidi"/>
                <w:b/>
                <w:bCs/>
                <w:sz w:val="24"/>
                <w:szCs w:val="24"/>
              </w:rPr>
              <w:t>.</w:t>
            </w:r>
          </w:p>
        </w:tc>
      </w:tr>
      <w:tr w:rsidR="009C52C7" w:rsidRPr="004332C7" w14:paraId="0FBA192F" w14:textId="77777777" w:rsidTr="009C52C7">
        <w:trPr>
          <w:jc w:val="center"/>
        </w:trPr>
        <w:tc>
          <w:tcPr>
            <w:tcW w:w="3969" w:type="dxa"/>
          </w:tcPr>
          <w:p w14:paraId="37512C87" w14:textId="77777777" w:rsidR="009C52C7" w:rsidRPr="004332C7" w:rsidRDefault="009C52C7" w:rsidP="00C767E9">
            <w:pPr>
              <w:jc w:val="both"/>
              <w:rPr>
                <w:rFonts w:asciiTheme="majorBidi" w:hAnsiTheme="majorBidi" w:cstheme="majorBidi"/>
                <w:sz w:val="24"/>
                <w:szCs w:val="24"/>
                <w:lang w:val="en-US"/>
              </w:rPr>
            </w:pPr>
          </w:p>
        </w:tc>
        <w:tc>
          <w:tcPr>
            <w:tcW w:w="3969" w:type="dxa"/>
          </w:tcPr>
          <w:p w14:paraId="40261467" w14:textId="77777777" w:rsidR="009C52C7" w:rsidRPr="004332C7" w:rsidRDefault="009C52C7" w:rsidP="00C767E9">
            <w:pPr>
              <w:jc w:val="both"/>
              <w:rPr>
                <w:rFonts w:asciiTheme="majorBidi" w:hAnsiTheme="majorBidi" w:cstheme="majorBidi"/>
                <w:sz w:val="24"/>
                <w:szCs w:val="24"/>
              </w:rPr>
            </w:pPr>
          </w:p>
        </w:tc>
        <w:tc>
          <w:tcPr>
            <w:tcW w:w="2552" w:type="dxa"/>
          </w:tcPr>
          <w:p w14:paraId="0FE999B3" w14:textId="77777777" w:rsidR="009C52C7" w:rsidRPr="000D20A4" w:rsidRDefault="009C52C7" w:rsidP="00C767E9">
            <w:pPr>
              <w:bidi/>
              <w:jc w:val="both"/>
              <w:rPr>
                <w:rFonts w:asciiTheme="majorBidi" w:hAnsiTheme="majorBidi" w:cstheme="majorBidi"/>
                <w:b/>
                <w:bCs/>
                <w:sz w:val="24"/>
                <w:szCs w:val="24"/>
                <w:rtl/>
              </w:rPr>
            </w:pPr>
          </w:p>
        </w:tc>
      </w:tr>
      <w:tr w:rsidR="004366FC" w:rsidRPr="004332C7" w14:paraId="46D6B528" w14:textId="77777777" w:rsidTr="009C52C7">
        <w:trPr>
          <w:jc w:val="center"/>
        </w:trPr>
        <w:tc>
          <w:tcPr>
            <w:tcW w:w="3969" w:type="dxa"/>
          </w:tcPr>
          <w:p w14:paraId="77C727BC" w14:textId="75ACAE9B"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mens han bøjer hovedet:</w:t>
            </w:r>
          </w:p>
        </w:tc>
        <w:tc>
          <w:tcPr>
            <w:tcW w:w="3969" w:type="dxa"/>
          </w:tcPr>
          <w:p w14:paraId="2E4C61D7" w14:textId="0793324E"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bows his and says:</w:t>
            </w:r>
          </w:p>
        </w:tc>
        <w:tc>
          <w:tcPr>
            <w:tcW w:w="2552" w:type="dxa"/>
          </w:tcPr>
          <w:p w14:paraId="43524966" w14:textId="3DD1E93C" w:rsidR="004366FC" w:rsidRPr="00C06844" w:rsidRDefault="00B83FF4" w:rsidP="00C767E9">
            <w:pPr>
              <w:bidi/>
              <w:jc w:val="both"/>
              <w:rPr>
                <w:rFonts w:asciiTheme="majorBidi" w:hAnsiTheme="majorBidi" w:cstheme="majorBidi"/>
                <w:b/>
                <w:bCs/>
                <w:color w:val="1F497D" w:themeColor="text2"/>
                <w:sz w:val="24"/>
                <w:szCs w:val="24"/>
              </w:rPr>
            </w:pPr>
            <w:r w:rsidRPr="00C06844">
              <w:rPr>
                <w:rFonts w:asciiTheme="majorBidi" w:hAnsiTheme="majorBidi" w:cstheme="majorBidi"/>
                <w:b/>
                <w:bCs/>
                <w:color w:val="1F497D" w:themeColor="text2"/>
                <w:sz w:val="24"/>
                <w:szCs w:val="24"/>
                <w:rtl/>
              </w:rPr>
              <w:t>يحنى</w:t>
            </w:r>
            <w:r w:rsidR="004366FC" w:rsidRPr="00C06844">
              <w:rPr>
                <w:rFonts w:asciiTheme="majorBidi" w:hAnsiTheme="majorBidi" w:cstheme="majorBidi"/>
                <w:b/>
                <w:bCs/>
                <w:color w:val="1F497D" w:themeColor="text2"/>
                <w:sz w:val="24"/>
                <w:szCs w:val="24"/>
                <w:rtl/>
              </w:rPr>
              <w:t xml:space="preserve"> الكاهن رأسه، قائلاً:</w:t>
            </w:r>
          </w:p>
        </w:tc>
      </w:tr>
      <w:tr w:rsidR="004366FC" w:rsidRPr="009B270D" w14:paraId="4F756BF7" w14:textId="77777777" w:rsidTr="009C52C7">
        <w:trPr>
          <w:jc w:val="center"/>
        </w:trPr>
        <w:tc>
          <w:tcPr>
            <w:tcW w:w="3969" w:type="dxa"/>
          </w:tcPr>
          <w:p w14:paraId="126E24F1" w14:textId="078FA1AB"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5F096F9" w14:textId="3295423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Dig tilkommer alles enstemmige lovprisning, ære, pris, ophøjelse og tilbedelse, tillige med din gode Fader og Helligånden, Levendegøreren, af samme væsen som dig</w:t>
            </w:r>
            <w:r w:rsidR="002741C2" w:rsidRPr="004332C7">
              <w:rPr>
                <w:rFonts w:asciiTheme="majorBidi" w:hAnsiTheme="majorBidi" w:cstheme="majorBidi"/>
                <w:sz w:val="24"/>
                <w:szCs w:val="24"/>
              </w:rPr>
              <w:t>.</w:t>
            </w:r>
          </w:p>
        </w:tc>
        <w:tc>
          <w:tcPr>
            <w:tcW w:w="3969" w:type="dxa"/>
          </w:tcPr>
          <w:p w14:paraId="0C9B83EF" w14:textId="77777777" w:rsidR="005A4F2F"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 xml:space="preserve">Priest: </w:t>
            </w:r>
          </w:p>
          <w:p w14:paraId="69DCA752" w14:textId="005D0BD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unto You is due the glorification with one voice from everyone: glory, honor, might and worship with Your good Father and the Holy Spirit, the Giver of Life, who is of one essence with You.</w:t>
            </w:r>
          </w:p>
        </w:tc>
        <w:tc>
          <w:tcPr>
            <w:tcW w:w="2552" w:type="dxa"/>
          </w:tcPr>
          <w:p w14:paraId="77B4AF72"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510BDEF6" w14:textId="0340BE8C" w:rsidR="004366FC" w:rsidRPr="000D20A4" w:rsidRDefault="004366FC" w:rsidP="005F557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وأنت الذي ينبغي لك التمجيد</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بصوت واحد من كل أحد، والمجد</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والاكرام والعظمة والسجود، مع</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أبيك الصالح والروح القدس،</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المحيي المساوي لك</w:t>
            </w:r>
            <w:r w:rsidRPr="0019613F">
              <w:rPr>
                <w:rFonts w:asciiTheme="majorBidi" w:hAnsiTheme="majorBidi" w:cstheme="majorBidi"/>
                <w:b/>
                <w:bCs/>
                <w:color w:val="000000"/>
                <w:sz w:val="24"/>
                <w:szCs w:val="24"/>
                <w:lang w:val="en-US"/>
              </w:rPr>
              <w:t>.</w:t>
            </w:r>
          </w:p>
        </w:tc>
      </w:tr>
      <w:tr w:rsidR="004366FC" w:rsidRPr="009B270D" w14:paraId="0A8B75AA" w14:textId="77777777" w:rsidTr="009C52C7">
        <w:trPr>
          <w:jc w:val="center"/>
        </w:trPr>
        <w:tc>
          <w:tcPr>
            <w:tcW w:w="3969" w:type="dxa"/>
          </w:tcPr>
          <w:p w14:paraId="66BBD272" w14:textId="53349690" w:rsidR="004366FC" w:rsidRPr="004332C7" w:rsidRDefault="002741C2" w:rsidP="00C767E9">
            <w:pPr>
              <w:jc w:val="both"/>
              <w:rPr>
                <w:rFonts w:asciiTheme="majorBidi" w:hAnsiTheme="majorBidi" w:cstheme="majorBidi"/>
                <w:sz w:val="24"/>
                <w:szCs w:val="24"/>
              </w:rPr>
            </w:pPr>
            <w:r w:rsidRPr="004332C7">
              <w:rPr>
                <w:rFonts w:asciiTheme="majorBidi" w:hAnsiTheme="majorBidi" w:cstheme="majorBidi"/>
                <w:sz w:val="24"/>
                <w:szCs w:val="24"/>
              </w:rPr>
              <w:t>N</w:t>
            </w:r>
            <w:r w:rsidR="004366FC" w:rsidRPr="004332C7">
              <w:rPr>
                <w:rFonts w:asciiTheme="majorBidi" w:hAnsiTheme="majorBidi" w:cstheme="majorBidi"/>
                <w:sz w:val="24"/>
                <w:szCs w:val="24"/>
              </w:rPr>
              <w:t>u og altid og i alle evigheders evighed. Amen.</w:t>
            </w:r>
          </w:p>
        </w:tc>
        <w:tc>
          <w:tcPr>
            <w:tcW w:w="3969" w:type="dxa"/>
          </w:tcPr>
          <w:p w14:paraId="4E8558F2" w14:textId="35B9280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Amen.</w:t>
            </w:r>
          </w:p>
        </w:tc>
        <w:tc>
          <w:tcPr>
            <w:tcW w:w="2552" w:type="dxa"/>
          </w:tcPr>
          <w:p w14:paraId="6CB22D94" w14:textId="1202FBE5"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الآن وكل أوان وإلى دهر الدهور</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DF3525" w:rsidRPr="009B270D" w14:paraId="10012F40" w14:textId="77777777" w:rsidTr="009C52C7">
        <w:trPr>
          <w:jc w:val="center"/>
        </w:trPr>
        <w:tc>
          <w:tcPr>
            <w:tcW w:w="3969" w:type="dxa"/>
          </w:tcPr>
          <w:p w14:paraId="64EE9417" w14:textId="77777777" w:rsidR="00DF3525" w:rsidRPr="0019613F" w:rsidRDefault="00DF3525" w:rsidP="00C767E9">
            <w:pPr>
              <w:jc w:val="both"/>
              <w:rPr>
                <w:rFonts w:asciiTheme="majorBidi" w:hAnsiTheme="majorBidi" w:cstheme="majorBidi"/>
                <w:sz w:val="24"/>
                <w:szCs w:val="24"/>
                <w:lang w:val="en-US"/>
              </w:rPr>
            </w:pPr>
          </w:p>
        </w:tc>
        <w:tc>
          <w:tcPr>
            <w:tcW w:w="3969" w:type="dxa"/>
          </w:tcPr>
          <w:p w14:paraId="2FB41E82" w14:textId="77777777" w:rsidR="00DF3525" w:rsidRPr="004332C7" w:rsidRDefault="00DF3525" w:rsidP="00C767E9">
            <w:pPr>
              <w:jc w:val="both"/>
              <w:rPr>
                <w:rFonts w:asciiTheme="majorBidi" w:hAnsiTheme="majorBidi" w:cstheme="majorBidi"/>
                <w:sz w:val="24"/>
                <w:szCs w:val="24"/>
                <w:lang w:val="en-US"/>
              </w:rPr>
            </w:pPr>
          </w:p>
        </w:tc>
        <w:tc>
          <w:tcPr>
            <w:tcW w:w="2552" w:type="dxa"/>
          </w:tcPr>
          <w:p w14:paraId="2C032723" w14:textId="77777777" w:rsidR="00DF3525" w:rsidRPr="000D20A4" w:rsidRDefault="00DF3525" w:rsidP="005F5570">
            <w:pPr>
              <w:autoSpaceDE w:val="0"/>
              <w:autoSpaceDN w:val="0"/>
              <w:bidi/>
              <w:adjustRightInd w:val="0"/>
              <w:jc w:val="both"/>
              <w:rPr>
                <w:rFonts w:asciiTheme="majorBidi" w:hAnsiTheme="majorBidi" w:cstheme="majorBidi"/>
                <w:b/>
                <w:bCs/>
                <w:sz w:val="24"/>
                <w:szCs w:val="24"/>
                <w:rtl/>
              </w:rPr>
            </w:pPr>
          </w:p>
        </w:tc>
      </w:tr>
      <w:tr w:rsidR="004366FC" w:rsidRPr="009B270D" w14:paraId="7F68F0ED" w14:textId="77777777" w:rsidTr="009C52C7">
        <w:trPr>
          <w:jc w:val="center"/>
        </w:trPr>
        <w:tc>
          <w:tcPr>
            <w:tcW w:w="3969" w:type="dxa"/>
          </w:tcPr>
          <w:p w14:paraId="7F7CA32B" w14:textId="70EE8C9D" w:rsidR="004366FC" w:rsidRPr="004332C7" w:rsidRDefault="00B309D3"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Menigheden</w:t>
            </w:r>
            <w:r w:rsidR="004366FC" w:rsidRPr="004332C7">
              <w:rPr>
                <w:rFonts w:asciiTheme="majorBidi" w:hAnsiTheme="majorBidi" w:cstheme="majorBidi"/>
                <w:b/>
                <w:bCs/>
                <w:color w:val="C10000"/>
                <w:sz w:val="24"/>
                <w:szCs w:val="24"/>
              </w:rPr>
              <w:t>:</w:t>
            </w:r>
          </w:p>
          <w:p w14:paraId="232DA7A4" w14:textId="71C044C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Ære være dig, Herre. Ære være dig.</w:t>
            </w:r>
          </w:p>
        </w:tc>
        <w:tc>
          <w:tcPr>
            <w:tcW w:w="3969" w:type="dxa"/>
          </w:tcPr>
          <w:p w14:paraId="76B2F302" w14:textId="77777777" w:rsidR="004366FC" w:rsidRPr="004332C7" w:rsidRDefault="004366FC" w:rsidP="00C767E9">
            <w:pPr>
              <w:autoSpaceDE w:val="0"/>
              <w:autoSpaceDN w:val="0"/>
              <w:adjustRightInd w:val="0"/>
              <w:jc w:val="both"/>
              <w:rPr>
                <w:rFonts w:asciiTheme="majorBidi" w:hAnsiTheme="majorBidi" w:cstheme="majorBidi"/>
                <w:b/>
                <w:bCs/>
                <w:color w:val="C00000"/>
                <w:sz w:val="24"/>
                <w:szCs w:val="24"/>
                <w:lang w:val="en-US"/>
              </w:rPr>
            </w:pPr>
            <w:r w:rsidRPr="004332C7">
              <w:rPr>
                <w:rFonts w:asciiTheme="majorBidi" w:hAnsiTheme="majorBidi" w:cstheme="majorBidi"/>
                <w:b/>
                <w:bCs/>
                <w:color w:val="C00000"/>
                <w:sz w:val="24"/>
                <w:szCs w:val="24"/>
                <w:lang w:val="en-US"/>
              </w:rPr>
              <w:t>People:</w:t>
            </w:r>
          </w:p>
          <w:p w14:paraId="298510DA" w14:textId="4A217B5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Glory to You, O Lord. </w:t>
            </w:r>
            <w:r w:rsidRPr="004332C7">
              <w:rPr>
                <w:rFonts w:asciiTheme="majorBidi" w:hAnsiTheme="majorBidi" w:cstheme="majorBidi"/>
                <w:color w:val="000000"/>
                <w:sz w:val="24"/>
                <w:szCs w:val="24"/>
              </w:rPr>
              <w:t>Glory to You.</w:t>
            </w:r>
          </w:p>
        </w:tc>
        <w:tc>
          <w:tcPr>
            <w:tcW w:w="2552" w:type="dxa"/>
          </w:tcPr>
          <w:p w14:paraId="662D0A82" w14:textId="77777777" w:rsidR="004366FC" w:rsidRPr="000D20A4" w:rsidRDefault="004366FC" w:rsidP="00C767E9">
            <w:pPr>
              <w:autoSpaceDE w:val="0"/>
              <w:autoSpaceDN w:val="0"/>
              <w:bidi/>
              <w:adjustRightInd w:val="0"/>
              <w:jc w:val="both"/>
              <w:rPr>
                <w:rFonts w:asciiTheme="majorBidi" w:hAnsiTheme="majorBidi" w:cstheme="majorBidi"/>
                <w:b/>
                <w:bCs/>
                <w:color w:val="C00000"/>
                <w:sz w:val="24"/>
                <w:szCs w:val="24"/>
                <w:lang w:val="en-US"/>
              </w:rPr>
            </w:pPr>
            <w:r w:rsidRPr="000D20A4">
              <w:rPr>
                <w:rFonts w:asciiTheme="majorBidi" w:hAnsiTheme="majorBidi" w:cstheme="majorBidi"/>
                <w:b/>
                <w:bCs/>
                <w:color w:val="C00000"/>
                <w:sz w:val="24"/>
                <w:szCs w:val="24"/>
                <w:rtl/>
              </w:rPr>
              <w:t>الشعب</w:t>
            </w:r>
            <w:r w:rsidRPr="000D20A4">
              <w:rPr>
                <w:rFonts w:asciiTheme="majorBidi" w:hAnsiTheme="majorBidi" w:cstheme="majorBidi"/>
                <w:b/>
                <w:bCs/>
                <w:color w:val="C00000"/>
                <w:sz w:val="24"/>
                <w:szCs w:val="24"/>
                <w:lang w:val="en-US"/>
              </w:rPr>
              <w:t>:</w:t>
            </w:r>
          </w:p>
          <w:p w14:paraId="70E43F9A" w14:textId="68F8F929"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المجد لك يا رب، المجد لك</w:t>
            </w:r>
            <w:r w:rsidRPr="000D20A4">
              <w:rPr>
                <w:rFonts w:asciiTheme="majorBidi" w:hAnsiTheme="majorBidi" w:cstheme="majorBidi"/>
                <w:b/>
                <w:bCs/>
                <w:color w:val="000000"/>
                <w:sz w:val="24"/>
                <w:szCs w:val="24"/>
                <w:lang w:val="en-US"/>
              </w:rPr>
              <w:t>.</w:t>
            </w:r>
          </w:p>
        </w:tc>
      </w:tr>
    </w:tbl>
    <w:p w14:paraId="454E6955" w14:textId="02B719A5" w:rsidR="00445B41" w:rsidRPr="0019613F" w:rsidRDefault="00445B41" w:rsidP="00C767E9">
      <w:pPr>
        <w:jc w:val="both"/>
        <w:rPr>
          <w:lang w:val="en-US"/>
        </w:rPr>
      </w:pPr>
    </w:p>
    <w:p w14:paraId="65968A76" w14:textId="3D1E3893" w:rsidR="00445B41" w:rsidRPr="004332C7" w:rsidRDefault="00445B41" w:rsidP="005F5570">
      <w:pPr>
        <w:pStyle w:val="Heading2"/>
        <w:jc w:val="center"/>
        <w:rPr>
          <w:b/>
          <w:bCs/>
          <w:sz w:val="28"/>
          <w:szCs w:val="28"/>
          <w:lang w:val="en-US"/>
        </w:rPr>
      </w:pPr>
      <w:bookmarkStart w:id="26" w:name="_Toc97819963"/>
      <w:r w:rsidRPr="004332C7">
        <w:rPr>
          <w:b/>
          <w:bCs/>
          <w:sz w:val="28"/>
          <w:szCs w:val="28"/>
          <w:lang w:val="en-US"/>
        </w:rPr>
        <w:t>The Distribution of the Holy Mysteries</w:t>
      </w:r>
      <w:bookmarkEnd w:id="26"/>
    </w:p>
    <w:p w14:paraId="56FDAF29" w14:textId="77777777" w:rsidR="00445B41" w:rsidRPr="004332C7" w:rsidRDefault="00445B41" w:rsidP="00C767E9">
      <w:pPr>
        <w:jc w:val="both"/>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5F5570" w:rsidRPr="004332C7" w14:paraId="0328D0A2" w14:textId="77777777" w:rsidTr="009C52C7">
        <w:trPr>
          <w:jc w:val="center"/>
        </w:trPr>
        <w:tc>
          <w:tcPr>
            <w:tcW w:w="3518" w:type="dxa"/>
            <w:shd w:val="clear" w:color="auto" w:fill="EAF1DD" w:themeFill="accent3" w:themeFillTint="33"/>
            <w:vAlign w:val="center"/>
          </w:tcPr>
          <w:p w14:paraId="0147B40C" w14:textId="17AF90B0" w:rsidR="004366FC" w:rsidRPr="002D5B20" w:rsidRDefault="004366FC" w:rsidP="002D5B20">
            <w:pPr>
              <w:jc w:val="center"/>
              <w:rPr>
                <w:rFonts w:asciiTheme="majorBidi" w:hAnsiTheme="majorBidi" w:cstheme="majorBidi"/>
                <w:b/>
                <w:bCs/>
                <w:sz w:val="28"/>
                <w:szCs w:val="28"/>
                <w:lang w:val="en-US"/>
              </w:rPr>
            </w:pPr>
            <w:proofErr w:type="spellStart"/>
            <w:r w:rsidRPr="002D5B20">
              <w:rPr>
                <w:rFonts w:asciiTheme="majorBidi" w:hAnsiTheme="majorBidi" w:cstheme="majorBidi"/>
                <w:b/>
                <w:bCs/>
                <w:color w:val="C10000"/>
                <w:sz w:val="28"/>
                <w:szCs w:val="28"/>
                <w:lang w:val="en-US"/>
              </w:rPr>
              <w:t>Fordelingen</w:t>
            </w:r>
            <w:proofErr w:type="spellEnd"/>
            <w:r w:rsidRPr="002D5B20">
              <w:rPr>
                <w:rFonts w:asciiTheme="majorBidi" w:hAnsiTheme="majorBidi" w:cstheme="majorBidi"/>
                <w:b/>
                <w:bCs/>
                <w:color w:val="C10000"/>
                <w:sz w:val="28"/>
                <w:szCs w:val="28"/>
                <w:lang w:val="en-US"/>
              </w:rPr>
              <w:t xml:space="preserve"> </w:t>
            </w:r>
            <w:proofErr w:type="spellStart"/>
            <w:r w:rsidRPr="002D5B20">
              <w:rPr>
                <w:rFonts w:asciiTheme="majorBidi" w:hAnsiTheme="majorBidi" w:cstheme="majorBidi"/>
                <w:b/>
                <w:bCs/>
                <w:color w:val="C10000"/>
                <w:sz w:val="28"/>
                <w:szCs w:val="28"/>
                <w:lang w:val="en-US"/>
              </w:rPr>
              <w:t>af</w:t>
            </w:r>
            <w:proofErr w:type="spellEnd"/>
            <w:r w:rsidRPr="002D5B20">
              <w:rPr>
                <w:rFonts w:asciiTheme="majorBidi" w:hAnsiTheme="majorBidi" w:cstheme="majorBidi"/>
                <w:b/>
                <w:bCs/>
                <w:color w:val="C10000"/>
                <w:sz w:val="28"/>
                <w:szCs w:val="28"/>
                <w:lang w:val="en-US"/>
              </w:rPr>
              <w:t xml:space="preserve"> </w:t>
            </w:r>
            <w:proofErr w:type="spellStart"/>
            <w:r w:rsidR="002741C2" w:rsidRPr="002D5B20">
              <w:rPr>
                <w:rFonts w:asciiTheme="majorBidi" w:hAnsiTheme="majorBidi" w:cstheme="majorBidi"/>
                <w:b/>
                <w:bCs/>
                <w:color w:val="C10000"/>
                <w:sz w:val="28"/>
                <w:szCs w:val="28"/>
                <w:lang w:val="en-US"/>
              </w:rPr>
              <w:t>c</w:t>
            </w:r>
            <w:r w:rsidRPr="002D5B20">
              <w:rPr>
                <w:rFonts w:asciiTheme="majorBidi" w:hAnsiTheme="majorBidi" w:cstheme="majorBidi"/>
                <w:b/>
                <w:bCs/>
                <w:color w:val="C10000"/>
                <w:sz w:val="28"/>
                <w:szCs w:val="28"/>
                <w:lang w:val="en-US"/>
              </w:rPr>
              <w:t>ommunion</w:t>
            </w:r>
            <w:r w:rsidR="002741C2" w:rsidRPr="002D5B20">
              <w:rPr>
                <w:rFonts w:asciiTheme="majorBidi" w:hAnsiTheme="majorBidi" w:cstheme="majorBidi"/>
                <w:b/>
                <w:bCs/>
                <w:color w:val="C10000"/>
                <w:sz w:val="28"/>
                <w:szCs w:val="28"/>
                <w:lang w:val="en-US"/>
              </w:rPr>
              <w:t>en</w:t>
            </w:r>
            <w:proofErr w:type="spellEnd"/>
          </w:p>
        </w:tc>
        <w:tc>
          <w:tcPr>
            <w:tcW w:w="3969" w:type="dxa"/>
            <w:shd w:val="clear" w:color="auto" w:fill="EAF1DD" w:themeFill="accent3" w:themeFillTint="33"/>
            <w:vAlign w:val="center"/>
          </w:tcPr>
          <w:p w14:paraId="36D2E5B6" w14:textId="0F167E84" w:rsidR="004366FC" w:rsidRPr="002D5B20" w:rsidRDefault="004366FC" w:rsidP="002D5B20">
            <w:pPr>
              <w:jc w:val="center"/>
              <w:rPr>
                <w:rFonts w:asciiTheme="majorBidi" w:hAnsiTheme="majorBidi" w:cstheme="majorBidi"/>
                <w:b/>
                <w:bCs/>
                <w:sz w:val="28"/>
                <w:szCs w:val="28"/>
                <w:lang w:val="en-US"/>
              </w:rPr>
            </w:pPr>
            <w:bookmarkStart w:id="27" w:name="_Hlk95847721"/>
            <w:r w:rsidRPr="002D5B20">
              <w:rPr>
                <w:rFonts w:asciiTheme="majorBidi" w:hAnsiTheme="majorBidi" w:cstheme="majorBidi"/>
                <w:b/>
                <w:bCs/>
                <w:color w:val="C10000"/>
                <w:sz w:val="28"/>
                <w:szCs w:val="28"/>
                <w:lang w:val="en-US"/>
              </w:rPr>
              <w:t>The Distribution of the Holy Mysteries</w:t>
            </w:r>
            <w:bookmarkEnd w:id="27"/>
          </w:p>
        </w:tc>
        <w:tc>
          <w:tcPr>
            <w:tcW w:w="2552" w:type="dxa"/>
            <w:shd w:val="clear" w:color="auto" w:fill="EAF1DD" w:themeFill="accent3" w:themeFillTint="33"/>
            <w:vAlign w:val="center"/>
          </w:tcPr>
          <w:p w14:paraId="53C3372E" w14:textId="17E26619"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توزيع الأسرار</w:t>
            </w:r>
          </w:p>
        </w:tc>
      </w:tr>
      <w:tr w:rsidR="005F5570" w:rsidRPr="009B270D" w14:paraId="44511BC2" w14:textId="77777777" w:rsidTr="009C52C7">
        <w:trPr>
          <w:trHeight w:val="2293"/>
          <w:jc w:val="center"/>
        </w:trPr>
        <w:tc>
          <w:tcPr>
            <w:tcW w:w="3969" w:type="dxa"/>
          </w:tcPr>
          <w:p w14:paraId="4FD88010" w14:textId="753D66BD" w:rsidR="004366FC" w:rsidRPr="004332C7" w:rsidRDefault="004366FC"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Så synger folket Salme 150:</w:t>
            </w:r>
            <w:r w:rsidR="00D45BC8" w:rsidRPr="00C06844">
              <w:rPr>
                <w:rFonts w:asciiTheme="majorBidi" w:hAnsiTheme="majorBidi" w:cstheme="majorBidi"/>
                <w:color w:val="1F497D" w:themeColor="text2"/>
                <w:sz w:val="24"/>
                <w:szCs w:val="24"/>
              </w:rPr>
              <w:t xml:space="preserve"> "</w:t>
            </w:r>
            <w:r w:rsidRPr="00C06844">
              <w:rPr>
                <w:rFonts w:asciiTheme="majorBidi" w:hAnsiTheme="majorBidi" w:cstheme="majorBidi"/>
                <w:color w:val="1F497D" w:themeColor="text2"/>
                <w:sz w:val="24"/>
                <w:szCs w:val="24"/>
              </w:rPr>
              <w:t>Halleluja. Pris Gud", og hvad der ellers passer (en salme). Og imens spiser præsten og alle nadvergæsterne af det rene legeme og drikker det dyrebare blod. Man følger nadverritualet, som er beskrevet i Sct. Basilios-liturgien.</w:t>
            </w:r>
          </w:p>
        </w:tc>
        <w:tc>
          <w:tcPr>
            <w:tcW w:w="3969" w:type="dxa"/>
          </w:tcPr>
          <w:p w14:paraId="3FB5BBE8" w14:textId="0DFD3778" w:rsidR="004366FC" w:rsidRPr="004332C7" w:rsidRDefault="004366FC" w:rsidP="000D20A4">
            <w:pPr>
              <w:autoSpaceDE w:val="0"/>
              <w:autoSpaceDN w:val="0"/>
              <w:adjustRightInd w:val="0"/>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During the distribution of the Holy Mysteries, the people chant Psalm 150</w:t>
            </w:r>
            <w:r w:rsidRPr="00C06844">
              <w:rPr>
                <w:rFonts w:asciiTheme="majorBidi" w:hAnsiTheme="majorBidi" w:cstheme="majorBidi"/>
                <w:i/>
                <w:iCs/>
                <w:color w:val="1F497D" w:themeColor="text2"/>
                <w:sz w:val="24"/>
                <w:szCs w:val="24"/>
                <w:lang w:val="en-US"/>
              </w:rPr>
              <w:t xml:space="preserve">, </w:t>
            </w:r>
            <w:r w:rsidRPr="00C06844">
              <w:rPr>
                <w:rFonts w:asciiTheme="majorBidi" w:hAnsiTheme="majorBidi" w:cstheme="majorBidi"/>
                <w:color w:val="1F497D" w:themeColor="text2"/>
                <w:sz w:val="24"/>
                <w:szCs w:val="24"/>
                <w:lang w:val="en-US"/>
              </w:rPr>
              <w:t>“Alleluia. Praise God…” Then the people chant what is appropriate for the day. As in St Basil liturgy</w:t>
            </w:r>
          </w:p>
        </w:tc>
        <w:tc>
          <w:tcPr>
            <w:tcW w:w="2552" w:type="dxa"/>
          </w:tcPr>
          <w:p w14:paraId="39F698CF" w14:textId="2170F2F2" w:rsidR="004366FC" w:rsidRPr="00C06844" w:rsidRDefault="004366FC" w:rsidP="00D864F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 xml:space="preserve">ثم يرتل الشعب المزمور </w:t>
            </w:r>
            <w:r w:rsidRPr="00C06844">
              <w:rPr>
                <w:rFonts w:asciiTheme="majorBidi" w:hAnsiTheme="majorBidi" w:cstheme="majorBidi"/>
                <w:b/>
                <w:bCs/>
                <w:color w:val="1F497D" w:themeColor="text2"/>
                <w:sz w:val="24"/>
                <w:szCs w:val="24"/>
                <w:rtl/>
                <w:lang w:val="en-US"/>
              </w:rPr>
              <w:t>150</w:t>
            </w:r>
            <w:r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هلليلويا</w:t>
            </w:r>
            <w:r w:rsidRPr="00C06844">
              <w:rPr>
                <w:rFonts w:asciiTheme="majorBidi" w:hAnsiTheme="majorBidi" w:cstheme="majorBidi"/>
                <w:b/>
                <w:bCs/>
                <w:color w:val="1F497D" w:themeColor="text2"/>
                <w:sz w:val="24"/>
                <w:szCs w:val="24"/>
                <w:rtl/>
                <w:lang w:val="en-US"/>
              </w:rPr>
              <w:t>.</w:t>
            </w:r>
            <w:r w:rsidR="005F5570"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سبحوا الله...</w:t>
            </w:r>
            <w:r w:rsidRPr="00C06844">
              <w:rPr>
                <w:rFonts w:asciiTheme="majorBidi" w:hAnsiTheme="majorBidi" w:cstheme="majorBidi"/>
                <w:b/>
                <w:bCs/>
                <w:color w:val="1F497D" w:themeColor="text2"/>
                <w:sz w:val="24"/>
                <w:szCs w:val="24"/>
                <w:rtl/>
                <w:lang w:val="en-US"/>
              </w:rPr>
              <w:t>(</w:t>
            </w:r>
            <w:r w:rsidRPr="00C06844">
              <w:rPr>
                <w:rFonts w:asciiTheme="majorBidi" w:hAnsiTheme="majorBidi" w:cstheme="majorBidi"/>
                <w:b/>
                <w:bCs/>
                <w:color w:val="1F497D" w:themeColor="text2"/>
                <w:sz w:val="24"/>
                <w:szCs w:val="24"/>
                <w:rtl/>
              </w:rPr>
              <w:t xml:space="preserve"> ثم يرتلون ما يناسب اليوم</w:t>
            </w:r>
            <w:r w:rsidRPr="00C06844">
              <w:rPr>
                <w:rFonts w:asciiTheme="majorBidi" w:hAnsiTheme="majorBidi" w:cstheme="majorBidi"/>
                <w:b/>
                <w:bCs/>
                <w:color w:val="1F497D" w:themeColor="text2"/>
                <w:sz w:val="24"/>
                <w:szCs w:val="24"/>
                <w:rtl/>
                <w:lang w:val="en-US"/>
              </w:rPr>
              <w:t>.</w:t>
            </w:r>
            <w:r w:rsidR="00D864F4"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يقبل الكاهن الجسد المقدس ويتناول منه. ثم</w:t>
            </w:r>
            <w:r w:rsidR="005F557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يناول الكهنة الشركاء، إن وجدوا، ثمالشمامسة وبقية المتناولين</w:t>
            </w:r>
            <w:r w:rsidRPr="00C06844">
              <w:rPr>
                <w:rFonts w:asciiTheme="majorBidi" w:hAnsiTheme="majorBidi" w:cstheme="majorBidi"/>
                <w:b/>
                <w:bCs/>
                <w:color w:val="1F497D" w:themeColor="text2"/>
                <w:sz w:val="24"/>
                <w:szCs w:val="24"/>
                <w:rtl/>
                <w:lang w:val="en-US"/>
              </w:rPr>
              <w:t>.</w:t>
            </w:r>
            <w:r w:rsidR="005F5570" w:rsidRPr="00C06844">
              <w:rPr>
                <w:rFonts w:asciiTheme="majorBidi" w:hAnsiTheme="majorBidi" w:cstheme="majorBidi" w:hint="cs"/>
                <w:b/>
                <w:bCs/>
                <w:color w:val="1F497D" w:themeColor="text2"/>
                <w:sz w:val="24"/>
                <w:szCs w:val="24"/>
                <w:rtl/>
                <w:lang w:val="en-US"/>
              </w:rPr>
              <w:t xml:space="preserve"> </w:t>
            </w:r>
            <w:r w:rsidRPr="00C06844">
              <w:rPr>
                <w:rFonts w:asciiTheme="majorBidi" w:hAnsiTheme="majorBidi" w:cstheme="majorBidi"/>
                <w:b/>
                <w:bCs/>
                <w:color w:val="1F497D" w:themeColor="text2"/>
                <w:sz w:val="24"/>
                <w:szCs w:val="24"/>
                <w:rtl/>
              </w:rPr>
              <w:t>كما بالقداس الباسيلى</w:t>
            </w:r>
          </w:p>
        </w:tc>
      </w:tr>
      <w:tr w:rsidR="005F5570" w:rsidRPr="004332C7" w14:paraId="7EA2241B" w14:textId="77777777" w:rsidTr="009C52C7">
        <w:trPr>
          <w:jc w:val="center"/>
        </w:trPr>
        <w:tc>
          <w:tcPr>
            <w:tcW w:w="3969" w:type="dxa"/>
            <w:shd w:val="clear" w:color="auto" w:fill="EAF1DD" w:themeFill="accent3" w:themeFillTint="33"/>
            <w:vAlign w:val="center"/>
          </w:tcPr>
          <w:p w14:paraId="76A2C427" w14:textId="467B5D61" w:rsidR="004366FC" w:rsidRPr="002D5B20" w:rsidRDefault="004366FC" w:rsidP="002D5B20">
            <w:pPr>
              <w:jc w:val="center"/>
              <w:rPr>
                <w:rFonts w:asciiTheme="majorBidi" w:hAnsiTheme="majorBidi" w:cstheme="majorBidi"/>
                <w:b/>
                <w:bCs/>
                <w:color w:val="C10000"/>
                <w:sz w:val="28"/>
                <w:szCs w:val="28"/>
                <w:lang w:val="en-US"/>
              </w:rPr>
            </w:pPr>
            <w:proofErr w:type="spellStart"/>
            <w:r w:rsidRPr="002D5B20">
              <w:rPr>
                <w:rFonts w:asciiTheme="majorBidi" w:hAnsiTheme="majorBidi" w:cstheme="majorBidi"/>
                <w:b/>
                <w:bCs/>
                <w:color w:val="C10000"/>
                <w:sz w:val="28"/>
                <w:szCs w:val="28"/>
                <w:lang w:val="en-US"/>
              </w:rPr>
              <w:t>Takkebøn</w:t>
            </w:r>
            <w:proofErr w:type="spellEnd"/>
          </w:p>
        </w:tc>
        <w:tc>
          <w:tcPr>
            <w:tcW w:w="3969" w:type="dxa"/>
            <w:shd w:val="clear" w:color="auto" w:fill="EAF1DD" w:themeFill="accent3" w:themeFillTint="33"/>
            <w:vAlign w:val="center"/>
          </w:tcPr>
          <w:p w14:paraId="5D4C14D6" w14:textId="0453E745"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A Prayer of Thanksgiving After Communion</w:t>
            </w:r>
          </w:p>
        </w:tc>
        <w:tc>
          <w:tcPr>
            <w:tcW w:w="2552" w:type="dxa"/>
            <w:shd w:val="clear" w:color="auto" w:fill="EAF1DD" w:themeFill="accent3" w:themeFillTint="33"/>
            <w:vAlign w:val="center"/>
          </w:tcPr>
          <w:p w14:paraId="4AC83B92" w14:textId="220FE478"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صلاة شكر بعد التناول</w:t>
            </w:r>
          </w:p>
        </w:tc>
      </w:tr>
      <w:tr w:rsidR="005F5570" w:rsidRPr="0025690B" w14:paraId="7617A8DD" w14:textId="77777777" w:rsidTr="009C52C7">
        <w:trPr>
          <w:jc w:val="center"/>
        </w:trPr>
        <w:tc>
          <w:tcPr>
            <w:tcW w:w="3969" w:type="dxa"/>
          </w:tcPr>
          <w:p w14:paraId="2D50185F" w14:textId="29064AAB" w:rsidR="004366FC" w:rsidRPr="004332C7" w:rsidRDefault="004366FC" w:rsidP="00C767E9">
            <w:pPr>
              <w:autoSpaceDE w:val="0"/>
              <w:autoSpaceDN w:val="0"/>
              <w:adjustRightInd w:val="0"/>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Efter modtagelsen af de hellige sakramenter siger præsten denne takkebøn, henvendt til Sønnen:</w:t>
            </w:r>
          </w:p>
        </w:tc>
        <w:tc>
          <w:tcPr>
            <w:tcW w:w="3969" w:type="dxa"/>
          </w:tcPr>
          <w:p w14:paraId="74C3B206" w14:textId="7F18539F"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After distributing the Holy Mysteries, the priest says this prayer of thanksgiving.</w:t>
            </w:r>
          </w:p>
        </w:tc>
        <w:tc>
          <w:tcPr>
            <w:tcW w:w="2552" w:type="dxa"/>
          </w:tcPr>
          <w:p w14:paraId="12919541" w14:textId="7F0C48DE" w:rsidR="004366FC" w:rsidRPr="00C06844" w:rsidRDefault="004366FC" w:rsidP="000D20A4">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يقول الكاهن هذه الأوشية شكراً لله بعد</w:t>
            </w:r>
            <w:r w:rsidR="000D20A4" w:rsidRPr="00C06844">
              <w:rPr>
                <w:rFonts w:asciiTheme="majorBidi" w:hAnsiTheme="majorBidi" w:cstheme="majorBidi"/>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التناول من الأسرار المقدسة:</w:t>
            </w:r>
          </w:p>
        </w:tc>
      </w:tr>
      <w:tr w:rsidR="005F5570" w:rsidRPr="0025690B" w14:paraId="3746686F" w14:textId="77777777" w:rsidTr="009C52C7">
        <w:trPr>
          <w:jc w:val="center"/>
        </w:trPr>
        <w:tc>
          <w:tcPr>
            <w:tcW w:w="3969" w:type="dxa"/>
          </w:tcPr>
          <w:p w14:paraId="54BF66ED" w14:textId="4400ECDA"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04B626B7" w14:textId="5B990B8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takker dig, Herre, Kristus, vor Gud, det sande Ord, af den hellige Faders uplettede væsen,</w:t>
            </w:r>
          </w:p>
        </w:tc>
        <w:tc>
          <w:tcPr>
            <w:tcW w:w="3969" w:type="dxa"/>
          </w:tcPr>
          <w:p w14:paraId="727E6213" w14:textId="77777777" w:rsidR="005F5570" w:rsidRPr="004332C7" w:rsidRDefault="004366FC" w:rsidP="00C767E9">
            <w:pPr>
              <w:jc w:val="both"/>
              <w:rPr>
                <w:rFonts w:asciiTheme="majorBidi" w:hAnsiTheme="majorBidi" w:cstheme="majorBidi"/>
                <w:b/>
                <w:bCs/>
                <w:color w:val="C10000"/>
                <w:sz w:val="24"/>
                <w:szCs w:val="24"/>
                <w:rtl/>
                <w:lang w:val="en-US"/>
              </w:rPr>
            </w:pPr>
            <w:r w:rsidRPr="004332C7">
              <w:rPr>
                <w:rFonts w:asciiTheme="majorBidi" w:hAnsiTheme="majorBidi" w:cstheme="majorBidi"/>
                <w:b/>
                <w:bCs/>
                <w:color w:val="C10000"/>
                <w:sz w:val="24"/>
                <w:szCs w:val="24"/>
                <w:lang w:val="en-US"/>
              </w:rPr>
              <w:t>Priest:</w:t>
            </w:r>
          </w:p>
          <w:p w14:paraId="5AF7FAD8" w14:textId="2FD3FC2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lang w:val="en-US"/>
              </w:rPr>
              <w:t xml:space="preserve"> </w:t>
            </w:r>
            <w:r w:rsidRPr="004332C7">
              <w:rPr>
                <w:rFonts w:asciiTheme="majorBidi" w:hAnsiTheme="majorBidi" w:cstheme="majorBidi"/>
                <w:color w:val="000000"/>
                <w:sz w:val="24"/>
                <w:szCs w:val="24"/>
                <w:lang w:val="en-US"/>
              </w:rPr>
              <w:t>We give thanks to You, O Lord Christ our God, the true Logos who is of the essence of the holy and spotless Father.</w:t>
            </w:r>
          </w:p>
        </w:tc>
        <w:tc>
          <w:tcPr>
            <w:tcW w:w="2552" w:type="dxa"/>
          </w:tcPr>
          <w:p w14:paraId="50F1C78E"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765F0B6E" w14:textId="5AD8F08C" w:rsidR="004366FC" w:rsidRPr="000D20A4" w:rsidRDefault="004366FC" w:rsidP="005F557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نشكرك أيها السيد المسيح إلهنا</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الكلمة الحقيقي الذي هو من</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جوهر الآب غير الدنس القدوس</w:t>
            </w:r>
            <w:r w:rsidRPr="000D20A4">
              <w:rPr>
                <w:rFonts w:asciiTheme="majorBidi" w:hAnsiTheme="majorBidi" w:cstheme="majorBidi"/>
                <w:b/>
                <w:bCs/>
                <w:color w:val="000000"/>
                <w:sz w:val="24"/>
                <w:szCs w:val="24"/>
                <w:lang w:val="en-US"/>
              </w:rPr>
              <w:t>.</w:t>
            </w:r>
          </w:p>
        </w:tc>
      </w:tr>
      <w:tr w:rsidR="005F5570" w:rsidRPr="0025690B" w14:paraId="10E6BFF2" w14:textId="77777777" w:rsidTr="009C52C7">
        <w:trPr>
          <w:jc w:val="center"/>
        </w:trPr>
        <w:tc>
          <w:tcPr>
            <w:tcW w:w="3969" w:type="dxa"/>
          </w:tcPr>
          <w:p w14:paraId="23212C57" w14:textId="4507F62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fordi du har elsket os på denne måde og har givet dig selv som slagtoffer for vore synder.</w:t>
            </w:r>
          </w:p>
        </w:tc>
        <w:tc>
          <w:tcPr>
            <w:tcW w:w="3969" w:type="dxa"/>
          </w:tcPr>
          <w:p w14:paraId="4AAEBA0E" w14:textId="4E84433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 have loved us and have given Yourself unto slaughter for our sins.</w:t>
            </w:r>
          </w:p>
        </w:tc>
        <w:tc>
          <w:tcPr>
            <w:tcW w:w="2552" w:type="dxa"/>
          </w:tcPr>
          <w:p w14:paraId="2C248A9F" w14:textId="08BBE0B9"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لأنك أحببتنا هكذا، وبذلت ذاتك</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للذبح من أجل خطايانا</w:t>
            </w:r>
            <w:r w:rsidRPr="000D20A4">
              <w:rPr>
                <w:rFonts w:asciiTheme="majorBidi" w:hAnsiTheme="majorBidi" w:cstheme="majorBidi"/>
                <w:b/>
                <w:bCs/>
                <w:sz w:val="24"/>
                <w:szCs w:val="24"/>
                <w:lang w:val="en-US"/>
              </w:rPr>
              <w:t>.</w:t>
            </w:r>
          </w:p>
        </w:tc>
      </w:tr>
      <w:tr w:rsidR="005F5570" w:rsidRPr="004332C7" w14:paraId="113AED4F" w14:textId="77777777" w:rsidTr="009C52C7">
        <w:trPr>
          <w:jc w:val="center"/>
        </w:trPr>
        <w:tc>
          <w:tcPr>
            <w:tcW w:w="3969" w:type="dxa"/>
          </w:tcPr>
          <w:p w14:paraId="56937080" w14:textId="195C4CC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helbredt os ved dine sår, og vi er blevet raske ved dine slag,</w:t>
            </w:r>
          </w:p>
          <w:p w14:paraId="7F5E53A5" w14:textId="787C25F6" w:rsidR="004366FC" w:rsidRPr="004332C7" w:rsidRDefault="004366FC" w:rsidP="00C767E9">
            <w:pPr>
              <w:jc w:val="both"/>
              <w:rPr>
                <w:rFonts w:asciiTheme="majorBidi" w:hAnsiTheme="majorBidi" w:cstheme="majorBidi"/>
                <w:sz w:val="24"/>
                <w:szCs w:val="24"/>
              </w:rPr>
            </w:pPr>
          </w:p>
        </w:tc>
        <w:tc>
          <w:tcPr>
            <w:tcW w:w="3969" w:type="dxa"/>
          </w:tcPr>
          <w:p w14:paraId="60BBCBA3" w14:textId="5481E2B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By Your stripes You have healed us and through Your bruises we became whole.</w:t>
            </w:r>
          </w:p>
        </w:tc>
        <w:tc>
          <w:tcPr>
            <w:tcW w:w="2552" w:type="dxa"/>
          </w:tcPr>
          <w:p w14:paraId="1F801F3B" w14:textId="26BBBE87" w:rsidR="004366FC" w:rsidRPr="000D20A4" w:rsidRDefault="004366FC" w:rsidP="005F5570">
            <w:pPr>
              <w:autoSpaceDE w:val="0"/>
              <w:autoSpaceDN w:val="0"/>
              <w:bidi/>
              <w:adjustRightInd w:val="0"/>
              <w:jc w:val="both"/>
              <w:rPr>
                <w:rFonts w:asciiTheme="majorBidi" w:hAnsiTheme="majorBidi" w:cstheme="majorBidi"/>
                <w:b/>
                <w:bCs/>
                <w:sz w:val="24"/>
                <w:szCs w:val="24"/>
              </w:rPr>
            </w:pPr>
            <w:r w:rsidRPr="000D20A4">
              <w:rPr>
                <w:rFonts w:asciiTheme="majorBidi" w:hAnsiTheme="majorBidi" w:cstheme="majorBidi"/>
                <w:b/>
                <w:bCs/>
                <w:sz w:val="24"/>
                <w:szCs w:val="24"/>
                <w:rtl/>
              </w:rPr>
              <w:t>شفيتنا بضرباتك وأبرأتنا</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بجراحاتك</w:t>
            </w:r>
            <w:r w:rsidRPr="000D20A4">
              <w:rPr>
                <w:rFonts w:asciiTheme="majorBidi" w:hAnsiTheme="majorBidi" w:cstheme="majorBidi"/>
                <w:b/>
                <w:bCs/>
                <w:sz w:val="24"/>
                <w:szCs w:val="24"/>
              </w:rPr>
              <w:t>.</w:t>
            </w:r>
          </w:p>
        </w:tc>
      </w:tr>
      <w:tr w:rsidR="005F5570" w:rsidRPr="0025690B" w14:paraId="3D0FA89B" w14:textId="77777777" w:rsidTr="009C52C7">
        <w:trPr>
          <w:jc w:val="center"/>
        </w:trPr>
        <w:tc>
          <w:tcPr>
            <w:tcW w:w="3969" w:type="dxa"/>
          </w:tcPr>
          <w:p w14:paraId="1CAE9F22" w14:textId="04F9549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idet du har skænket os livet ved dit hellige legeme og dyrebare blod, som du nu igen har gjort os værdige   til at modtage.</w:t>
            </w:r>
          </w:p>
        </w:tc>
        <w:tc>
          <w:tcPr>
            <w:tcW w:w="3969" w:type="dxa"/>
          </w:tcPr>
          <w:p w14:paraId="721B8E00" w14:textId="3C3BECD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granted us life through Your holy Body and Your precious Blood, of which You have now made us worthy to partake.</w:t>
            </w:r>
          </w:p>
        </w:tc>
        <w:tc>
          <w:tcPr>
            <w:tcW w:w="2552" w:type="dxa"/>
          </w:tcPr>
          <w:p w14:paraId="26238E1D" w14:textId="676F72BE"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وأنعمت علينا بالحياة من قبل</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جسدك المقدس، ودمك الكريم،</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هذين اللذين جعلتنا مستحقين</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أيضا الآن أن نتناول منهما</w:t>
            </w:r>
            <w:r w:rsidRPr="000D20A4">
              <w:rPr>
                <w:rFonts w:asciiTheme="majorBidi" w:hAnsiTheme="majorBidi" w:cstheme="majorBidi"/>
                <w:b/>
                <w:bCs/>
                <w:sz w:val="24"/>
                <w:szCs w:val="24"/>
                <w:lang w:val="en-US"/>
              </w:rPr>
              <w:t>.</w:t>
            </w:r>
          </w:p>
        </w:tc>
      </w:tr>
      <w:tr w:rsidR="005F5570" w:rsidRPr="0025690B" w14:paraId="1570D09F" w14:textId="77777777" w:rsidTr="009C52C7">
        <w:trPr>
          <w:jc w:val="center"/>
        </w:trPr>
        <w:tc>
          <w:tcPr>
            <w:tcW w:w="3969" w:type="dxa"/>
          </w:tcPr>
          <w:p w14:paraId="1CC41362" w14:textId="0494B6E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Derfor takker vi dig, Gud, som elsker din skabning.</w:t>
            </w:r>
            <w:r w:rsidR="00B97217">
              <w:rPr>
                <w:rFonts w:asciiTheme="majorBidi" w:hAnsiTheme="majorBidi" w:cstheme="majorBidi"/>
                <w:sz w:val="24"/>
                <w:szCs w:val="24"/>
              </w:rPr>
              <w:t xml:space="preserve"> </w:t>
            </w:r>
          </w:p>
        </w:tc>
        <w:tc>
          <w:tcPr>
            <w:tcW w:w="3969" w:type="dxa"/>
          </w:tcPr>
          <w:p w14:paraId="29285E9C" w14:textId="22268EF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Therefore, we give thanks to You, O God, the lover of Your creation.</w:t>
            </w:r>
          </w:p>
        </w:tc>
        <w:tc>
          <w:tcPr>
            <w:tcW w:w="2552" w:type="dxa"/>
          </w:tcPr>
          <w:p w14:paraId="0CC24F81" w14:textId="2A4316B6"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من أجل هذا نشكرك يا الله محب</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جبلته</w:t>
            </w:r>
            <w:r w:rsidRPr="0019613F">
              <w:rPr>
                <w:rFonts w:asciiTheme="majorBidi" w:hAnsiTheme="majorBidi" w:cstheme="majorBidi"/>
                <w:b/>
                <w:bCs/>
                <w:sz w:val="24"/>
                <w:szCs w:val="24"/>
                <w:lang w:val="en-US"/>
              </w:rPr>
              <w:t>.</w:t>
            </w:r>
          </w:p>
        </w:tc>
      </w:tr>
      <w:tr w:rsidR="005F5570" w:rsidRPr="0025690B" w14:paraId="158C2E86" w14:textId="77777777" w:rsidTr="009C52C7">
        <w:trPr>
          <w:jc w:val="center"/>
        </w:trPr>
        <w:tc>
          <w:tcPr>
            <w:tcW w:w="3969" w:type="dxa"/>
          </w:tcPr>
          <w:p w14:paraId="2400258D" w14:textId="17C005F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vi opsender lovprisning og ære og tilbedelse til dig tillige med din gode Fader og Helligånden, Levendegøreren, af samme væsen som dig,</w:t>
            </w:r>
          </w:p>
        </w:tc>
        <w:tc>
          <w:tcPr>
            <w:tcW w:w="3969" w:type="dxa"/>
          </w:tcPr>
          <w:p w14:paraId="34AD5822" w14:textId="31CEA98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unto You we send up glory, honor, and worship with Your good Father and the Holy Spirit, the Giver of Life, who is of one essence with You.</w:t>
            </w:r>
          </w:p>
        </w:tc>
        <w:tc>
          <w:tcPr>
            <w:tcW w:w="2552" w:type="dxa"/>
          </w:tcPr>
          <w:p w14:paraId="791AD5E2" w14:textId="51552821"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ونرسل لك إلى فوق المجد</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والاكرام والسجود، مع أبيك</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الصالح والروح القدس، المحيي</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المساوي لك</w:t>
            </w:r>
            <w:r w:rsidRPr="000D20A4">
              <w:rPr>
                <w:rFonts w:asciiTheme="majorBidi" w:hAnsiTheme="majorBidi" w:cstheme="majorBidi"/>
                <w:b/>
                <w:bCs/>
                <w:sz w:val="24"/>
                <w:szCs w:val="24"/>
                <w:lang w:val="en-US"/>
              </w:rPr>
              <w:t>.</w:t>
            </w:r>
          </w:p>
        </w:tc>
      </w:tr>
      <w:tr w:rsidR="005F5570" w:rsidRPr="0025690B" w14:paraId="3C9C3CED" w14:textId="77777777" w:rsidTr="009C52C7">
        <w:trPr>
          <w:jc w:val="center"/>
        </w:trPr>
        <w:tc>
          <w:tcPr>
            <w:tcW w:w="3969" w:type="dxa"/>
          </w:tcPr>
          <w:p w14:paraId="3DE1820D" w14:textId="6CF325D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0F470F7B" w14:textId="6926054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3429A498" w14:textId="28886DE9"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الآن وكل أوان وإلي دهر الدهور</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9C52C7" w:rsidRPr="0025690B" w14:paraId="728CFC1B" w14:textId="77777777" w:rsidTr="009C52C7">
        <w:trPr>
          <w:jc w:val="center"/>
        </w:trPr>
        <w:tc>
          <w:tcPr>
            <w:tcW w:w="3969" w:type="dxa"/>
          </w:tcPr>
          <w:p w14:paraId="53815551"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23B2E11D"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2072E376" w14:textId="77777777" w:rsidR="009C52C7" w:rsidRPr="000D20A4" w:rsidRDefault="009C52C7" w:rsidP="005F5570">
            <w:pPr>
              <w:autoSpaceDE w:val="0"/>
              <w:autoSpaceDN w:val="0"/>
              <w:bidi/>
              <w:adjustRightInd w:val="0"/>
              <w:jc w:val="both"/>
              <w:rPr>
                <w:rFonts w:asciiTheme="majorBidi" w:hAnsiTheme="majorBidi" w:cstheme="majorBidi"/>
                <w:b/>
                <w:bCs/>
                <w:sz w:val="24"/>
                <w:szCs w:val="24"/>
                <w:rtl/>
              </w:rPr>
            </w:pPr>
          </w:p>
        </w:tc>
      </w:tr>
      <w:tr w:rsidR="005F5570" w:rsidRPr="0025690B" w14:paraId="1A5E0BA3" w14:textId="77777777" w:rsidTr="009C52C7">
        <w:trPr>
          <w:jc w:val="center"/>
        </w:trPr>
        <w:tc>
          <w:tcPr>
            <w:tcW w:w="3969" w:type="dxa"/>
          </w:tcPr>
          <w:p w14:paraId="42138911" w14:textId="3CB0E6BC" w:rsidR="004366FC" w:rsidRPr="004332C7" w:rsidRDefault="0008041B" w:rsidP="00C767E9">
            <w:pPr>
              <w:jc w:val="both"/>
              <w:rPr>
                <w:rFonts w:asciiTheme="majorBidi" w:hAnsiTheme="majorBidi" w:cstheme="majorBidi"/>
                <w:color w:val="4F81BD" w:themeColor="accent1"/>
                <w:sz w:val="24"/>
                <w:szCs w:val="24"/>
                <w:lang w:val="en-US"/>
              </w:rPr>
            </w:pPr>
            <w:proofErr w:type="spellStart"/>
            <w:r w:rsidRPr="00C06844">
              <w:rPr>
                <w:rFonts w:asciiTheme="majorBidi" w:hAnsiTheme="majorBidi" w:cstheme="majorBidi"/>
                <w:color w:val="1F497D" w:themeColor="text2"/>
                <w:sz w:val="24"/>
                <w:szCs w:val="24"/>
                <w:lang w:val="en-US"/>
              </w:rPr>
              <w:t>H</w:t>
            </w:r>
            <w:r w:rsidR="004366FC" w:rsidRPr="00C06844">
              <w:rPr>
                <w:rFonts w:asciiTheme="majorBidi" w:hAnsiTheme="majorBidi" w:cstheme="majorBidi"/>
                <w:color w:val="1F497D" w:themeColor="text2"/>
                <w:sz w:val="24"/>
                <w:szCs w:val="24"/>
                <w:lang w:val="en-US"/>
              </w:rPr>
              <w:t>åndspålæggelsesbøn</w:t>
            </w:r>
            <w:proofErr w:type="spellEnd"/>
            <w:r w:rsidR="004366FC" w:rsidRPr="00C06844">
              <w:rPr>
                <w:rFonts w:asciiTheme="majorBidi" w:hAnsiTheme="majorBidi" w:cstheme="majorBidi"/>
                <w:color w:val="1F497D" w:themeColor="text2"/>
                <w:sz w:val="24"/>
                <w:szCs w:val="24"/>
                <w:lang w:val="en-US"/>
              </w:rPr>
              <w:t xml:space="preserve"> </w:t>
            </w:r>
            <w:proofErr w:type="spellStart"/>
            <w:r w:rsidR="004366FC" w:rsidRPr="00C06844">
              <w:rPr>
                <w:rFonts w:asciiTheme="majorBidi" w:hAnsiTheme="majorBidi" w:cstheme="majorBidi"/>
                <w:color w:val="1F497D" w:themeColor="text2"/>
                <w:sz w:val="24"/>
                <w:szCs w:val="24"/>
                <w:lang w:val="en-US"/>
              </w:rPr>
              <w:t>efter</w:t>
            </w:r>
            <w:proofErr w:type="spellEnd"/>
            <w:r w:rsidR="004366FC" w:rsidRPr="00C06844">
              <w:rPr>
                <w:rFonts w:asciiTheme="majorBidi" w:hAnsiTheme="majorBidi" w:cstheme="majorBidi"/>
                <w:color w:val="1F497D" w:themeColor="text2"/>
                <w:sz w:val="24"/>
                <w:szCs w:val="24"/>
                <w:lang w:val="en-US"/>
              </w:rPr>
              <w:t xml:space="preserve"> </w:t>
            </w:r>
            <w:proofErr w:type="spellStart"/>
            <w:r w:rsidR="004366FC" w:rsidRPr="00C06844">
              <w:rPr>
                <w:rFonts w:asciiTheme="majorBidi" w:hAnsiTheme="majorBidi" w:cstheme="majorBidi"/>
                <w:color w:val="1F497D" w:themeColor="text2"/>
                <w:sz w:val="24"/>
                <w:szCs w:val="24"/>
                <w:lang w:val="en-US"/>
              </w:rPr>
              <w:t>nadveren</w:t>
            </w:r>
            <w:proofErr w:type="spellEnd"/>
            <w:r w:rsidR="00D45BC8" w:rsidRPr="00C06844">
              <w:rPr>
                <w:rFonts w:asciiTheme="majorBidi" w:hAnsiTheme="majorBidi" w:cstheme="majorBidi"/>
                <w:color w:val="1F497D" w:themeColor="text2"/>
                <w:sz w:val="24"/>
                <w:szCs w:val="24"/>
                <w:lang w:val="en-US"/>
              </w:rPr>
              <w:t>.</w:t>
            </w:r>
          </w:p>
        </w:tc>
        <w:tc>
          <w:tcPr>
            <w:tcW w:w="3969" w:type="dxa"/>
          </w:tcPr>
          <w:p w14:paraId="027E36EF" w14:textId="187E734F"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Prayer of the Laying-on of Hands after the Distribution of the Holy Mysteries</w:t>
            </w:r>
            <w:r w:rsidR="00DF3525" w:rsidRPr="00C06844">
              <w:rPr>
                <w:rFonts w:asciiTheme="majorBidi" w:hAnsiTheme="majorBidi" w:cstheme="majorBidi"/>
                <w:color w:val="1F497D" w:themeColor="text2"/>
                <w:sz w:val="24"/>
                <w:szCs w:val="24"/>
                <w:lang w:val="en-US"/>
              </w:rPr>
              <w:t xml:space="preserve"> </w:t>
            </w:r>
          </w:p>
        </w:tc>
        <w:tc>
          <w:tcPr>
            <w:tcW w:w="2552" w:type="dxa"/>
          </w:tcPr>
          <w:p w14:paraId="3F0E1590" w14:textId="338C1301"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صلاة وضع يد بعد التناول من الأسرار المقدسة</w:t>
            </w:r>
          </w:p>
        </w:tc>
      </w:tr>
      <w:tr w:rsidR="005F5570" w:rsidRPr="0025690B" w14:paraId="5C940271" w14:textId="77777777" w:rsidTr="009C52C7">
        <w:trPr>
          <w:jc w:val="center"/>
        </w:trPr>
        <w:tc>
          <w:tcPr>
            <w:tcW w:w="3969" w:type="dxa"/>
          </w:tcPr>
          <w:p w14:paraId="24F119EC" w14:textId="1C621E9D" w:rsidR="004366FC" w:rsidRPr="004332C7" w:rsidRDefault="004366FC"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siger patriark Serverus' håndspålæggelsesbøn efter nadveren, henvendt til Sønnen i underkastelse:</w:t>
            </w:r>
          </w:p>
        </w:tc>
        <w:tc>
          <w:tcPr>
            <w:tcW w:w="3969" w:type="dxa"/>
          </w:tcPr>
          <w:p w14:paraId="507C44EE" w14:textId="2FA7CFF9"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A prayer of submission by Saint Severus, Patriarch of Antioch, addressed to the Son, is said before the laying-on of hands, after partaking of the Holy Mysteries.</w:t>
            </w:r>
          </w:p>
        </w:tc>
        <w:tc>
          <w:tcPr>
            <w:tcW w:w="2552" w:type="dxa"/>
          </w:tcPr>
          <w:p w14:paraId="04D1B133" w14:textId="77777777" w:rsidR="004366FC" w:rsidRPr="00C06844" w:rsidRDefault="004366FC" w:rsidP="00C767E9">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وهي صلاة خضوع، للقديس ساويرس</w:t>
            </w:r>
          </w:p>
          <w:p w14:paraId="4A6D4244" w14:textId="707BB77A" w:rsidR="004366FC" w:rsidRPr="00C06844" w:rsidRDefault="004366FC" w:rsidP="005F5570">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بطريرك أنطاكية موجهة للابن، تقال قبل</w:t>
            </w:r>
            <w:r w:rsidR="005F557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وضع اليد بعد التناول من الأسرار المقدسة</w:t>
            </w:r>
            <w:r w:rsidRPr="00C06844">
              <w:rPr>
                <w:rFonts w:asciiTheme="majorBidi" w:hAnsiTheme="majorBidi" w:cstheme="majorBidi"/>
                <w:b/>
                <w:bCs/>
                <w:color w:val="1F497D" w:themeColor="text2"/>
                <w:sz w:val="24"/>
                <w:szCs w:val="24"/>
                <w:rtl/>
                <w:lang w:val="en-US"/>
              </w:rPr>
              <w:t>.</w:t>
            </w:r>
          </w:p>
        </w:tc>
      </w:tr>
      <w:tr w:rsidR="005F5570" w:rsidRPr="0025690B" w14:paraId="684862D8" w14:textId="77777777" w:rsidTr="009C52C7">
        <w:trPr>
          <w:jc w:val="center"/>
        </w:trPr>
        <w:tc>
          <w:tcPr>
            <w:tcW w:w="3969" w:type="dxa"/>
          </w:tcPr>
          <w:p w14:paraId="7E102241" w14:textId="65AC2C86" w:rsidR="004366FC" w:rsidRPr="004332C7" w:rsidRDefault="004E453E" w:rsidP="00C767E9">
            <w:pPr>
              <w:autoSpaceDE w:val="0"/>
              <w:autoSpaceDN w:val="0"/>
              <w:adjustRightInd w:val="0"/>
              <w:jc w:val="both"/>
              <w:rPr>
                <w:rFonts w:asciiTheme="majorBidi" w:hAnsiTheme="majorBidi" w:cstheme="majorBidi"/>
                <w:b/>
                <w:bCs/>
                <w:color w:val="C10000"/>
                <w:sz w:val="24"/>
                <w:szCs w:val="24"/>
              </w:rPr>
            </w:pPr>
            <w:r w:rsidRPr="004332C7">
              <w:rPr>
                <w:rFonts w:asciiTheme="majorBidi" w:hAnsiTheme="majorBidi" w:cstheme="majorBidi"/>
                <w:b/>
                <w:bCs/>
                <w:color w:val="C10000"/>
                <w:sz w:val="24"/>
                <w:szCs w:val="24"/>
              </w:rPr>
              <w:t>Præst</w:t>
            </w:r>
            <w:r w:rsidR="004366FC" w:rsidRPr="004332C7">
              <w:rPr>
                <w:rFonts w:asciiTheme="majorBidi" w:hAnsiTheme="majorBidi" w:cstheme="majorBidi"/>
                <w:b/>
                <w:bCs/>
                <w:color w:val="C10000"/>
                <w:sz w:val="24"/>
                <w:szCs w:val="24"/>
              </w:rPr>
              <w:t>:</w:t>
            </w:r>
          </w:p>
          <w:p w14:paraId="352E9DCA" w14:textId="0709F8E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er, som var, som er kommet og kommer igen,</w:t>
            </w:r>
          </w:p>
        </w:tc>
        <w:tc>
          <w:tcPr>
            <w:tcW w:w="3969" w:type="dxa"/>
          </w:tcPr>
          <w:p w14:paraId="12BA9044" w14:textId="249F015A" w:rsidR="004366FC" w:rsidRPr="004332C7" w:rsidRDefault="004366FC" w:rsidP="00C767E9">
            <w:pPr>
              <w:jc w:val="both"/>
              <w:rPr>
                <w:rFonts w:asciiTheme="majorBidi" w:hAnsiTheme="majorBidi" w:cstheme="majorBidi"/>
                <w:b/>
                <w:bCs/>
                <w:color w:val="C10000"/>
                <w:sz w:val="24"/>
                <w:szCs w:val="24"/>
                <w:lang w:val="en-US"/>
              </w:rPr>
            </w:pPr>
            <w:r w:rsidRPr="004332C7">
              <w:rPr>
                <w:rFonts w:asciiTheme="majorBidi" w:hAnsiTheme="majorBidi" w:cstheme="majorBidi"/>
                <w:b/>
                <w:bCs/>
                <w:color w:val="C10000"/>
                <w:sz w:val="24"/>
                <w:szCs w:val="24"/>
                <w:lang w:val="en-US"/>
              </w:rPr>
              <w:t>Priest:</w:t>
            </w:r>
          </w:p>
          <w:p w14:paraId="58682812" w14:textId="4BFF0DA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O You, THE BEING, who was, who came and who is coming again;</w:t>
            </w:r>
          </w:p>
        </w:tc>
        <w:tc>
          <w:tcPr>
            <w:tcW w:w="2552" w:type="dxa"/>
          </w:tcPr>
          <w:p w14:paraId="71E32B4F" w14:textId="77777777" w:rsidR="004366FC" w:rsidRPr="000D20A4" w:rsidRDefault="004366FC" w:rsidP="00C767E9">
            <w:pPr>
              <w:autoSpaceDE w:val="0"/>
              <w:autoSpaceDN w:val="0"/>
              <w:bidi/>
              <w:adjustRightInd w:val="0"/>
              <w:jc w:val="both"/>
              <w:rPr>
                <w:rFonts w:asciiTheme="majorBidi" w:hAnsiTheme="majorBidi" w:cstheme="majorBidi"/>
                <w:b/>
                <w:bCs/>
                <w:color w:val="C10000"/>
                <w:sz w:val="24"/>
                <w:szCs w:val="24"/>
                <w:lang w:val="en-US"/>
              </w:rPr>
            </w:pPr>
            <w:r w:rsidRPr="000D20A4">
              <w:rPr>
                <w:rFonts w:asciiTheme="majorBidi" w:hAnsiTheme="majorBidi" w:cstheme="majorBidi"/>
                <w:b/>
                <w:bCs/>
                <w:color w:val="C10000"/>
                <w:sz w:val="24"/>
                <w:szCs w:val="24"/>
                <w:rtl/>
              </w:rPr>
              <w:t>الكاهن</w:t>
            </w:r>
            <w:r w:rsidRPr="000D20A4">
              <w:rPr>
                <w:rFonts w:asciiTheme="majorBidi" w:hAnsiTheme="majorBidi" w:cstheme="majorBidi"/>
                <w:b/>
                <w:bCs/>
                <w:color w:val="C10000"/>
                <w:sz w:val="24"/>
                <w:szCs w:val="24"/>
                <w:lang w:val="en-US"/>
              </w:rPr>
              <w:t>:</w:t>
            </w:r>
          </w:p>
          <w:p w14:paraId="2ED624A4" w14:textId="472A22EE" w:rsidR="004366FC" w:rsidRPr="000D20A4" w:rsidRDefault="004366FC" w:rsidP="005F5570">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أيها الكائن الذي كان، الذي آتي</w:t>
            </w:r>
            <w:r w:rsidR="005F5570"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وأيضا يأتي</w:t>
            </w:r>
            <w:r w:rsidRPr="0019613F">
              <w:rPr>
                <w:rFonts w:asciiTheme="majorBidi" w:hAnsiTheme="majorBidi" w:cstheme="majorBidi"/>
                <w:b/>
                <w:bCs/>
                <w:color w:val="000000"/>
                <w:sz w:val="24"/>
                <w:szCs w:val="24"/>
                <w:lang w:val="en-US"/>
              </w:rPr>
              <w:t>.</w:t>
            </w:r>
          </w:p>
        </w:tc>
      </w:tr>
      <w:tr w:rsidR="005F5570" w:rsidRPr="0025690B" w14:paraId="4A20C581" w14:textId="77777777" w:rsidTr="009C52C7">
        <w:trPr>
          <w:jc w:val="center"/>
        </w:trPr>
        <w:tc>
          <w:tcPr>
            <w:tcW w:w="3969" w:type="dxa"/>
          </w:tcPr>
          <w:p w14:paraId="3C04EC4F" w14:textId="0303931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tog kød og blev menneske og blev hængt på korset for vores skyld;</w:t>
            </w:r>
          </w:p>
        </w:tc>
        <w:tc>
          <w:tcPr>
            <w:tcW w:w="3969" w:type="dxa"/>
          </w:tcPr>
          <w:p w14:paraId="23EA657F" w14:textId="48A0597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was incarnate and became man, and was crucified for us on the Cross;</w:t>
            </w:r>
          </w:p>
        </w:tc>
        <w:tc>
          <w:tcPr>
            <w:tcW w:w="2552" w:type="dxa"/>
          </w:tcPr>
          <w:p w14:paraId="724487F5" w14:textId="0A594C4F"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تجسد وتأنس وصلب على</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الصليب من أجلنا</w:t>
            </w:r>
            <w:r w:rsidRPr="000D20A4">
              <w:rPr>
                <w:rFonts w:asciiTheme="majorBidi" w:hAnsiTheme="majorBidi" w:cstheme="majorBidi"/>
                <w:b/>
                <w:bCs/>
                <w:sz w:val="24"/>
                <w:szCs w:val="24"/>
                <w:lang w:val="en-US"/>
              </w:rPr>
              <w:t>.</w:t>
            </w:r>
          </w:p>
        </w:tc>
      </w:tr>
      <w:tr w:rsidR="005F5570" w:rsidRPr="0025690B" w14:paraId="53478368" w14:textId="77777777" w:rsidTr="009C52C7">
        <w:trPr>
          <w:jc w:val="center"/>
        </w:trPr>
        <w:tc>
          <w:tcPr>
            <w:tcW w:w="3969" w:type="dxa"/>
          </w:tcPr>
          <w:p w14:paraId="6645B74F" w14:textId="078BF63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led frivilligt som menneske, skønt han var uden lidelse som Gud.</w:t>
            </w:r>
          </w:p>
        </w:tc>
        <w:tc>
          <w:tcPr>
            <w:tcW w:w="3969" w:type="dxa"/>
          </w:tcPr>
          <w:p w14:paraId="1B963C8D" w14:textId="489A073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suffered by His will in the flesh but suffered not in His divinity;</w:t>
            </w:r>
          </w:p>
        </w:tc>
        <w:tc>
          <w:tcPr>
            <w:tcW w:w="2552" w:type="dxa"/>
          </w:tcPr>
          <w:p w14:paraId="6D9DA172" w14:textId="5A366C8F"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تألم بإرادته بالجسد وكان غير</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متألم كإله</w:t>
            </w:r>
            <w:r w:rsidRPr="000D20A4">
              <w:rPr>
                <w:rFonts w:asciiTheme="majorBidi" w:hAnsiTheme="majorBidi" w:cstheme="majorBidi"/>
                <w:b/>
                <w:bCs/>
                <w:sz w:val="24"/>
                <w:szCs w:val="24"/>
                <w:lang w:val="en-US"/>
              </w:rPr>
              <w:t>.</w:t>
            </w:r>
          </w:p>
        </w:tc>
      </w:tr>
      <w:tr w:rsidR="005F5570" w:rsidRPr="0025690B" w14:paraId="1AFB8B87" w14:textId="77777777" w:rsidTr="009C52C7">
        <w:trPr>
          <w:jc w:val="center"/>
        </w:trPr>
        <w:tc>
          <w:tcPr>
            <w:tcW w:w="3969" w:type="dxa"/>
          </w:tcPr>
          <w:p w14:paraId="79890352" w14:textId="41BA1C9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blev iklædt og lagt i graven; han stod op fra de døde på den 3. dag.</w:t>
            </w:r>
          </w:p>
        </w:tc>
        <w:tc>
          <w:tcPr>
            <w:tcW w:w="3969" w:type="dxa"/>
          </w:tcPr>
          <w:p w14:paraId="18515920" w14:textId="1F9EA22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was buried and put in the tomb, and on the third day He rose from the dead;</w:t>
            </w:r>
          </w:p>
        </w:tc>
        <w:tc>
          <w:tcPr>
            <w:tcW w:w="2552" w:type="dxa"/>
          </w:tcPr>
          <w:p w14:paraId="03D4EFAE" w14:textId="266B6DDB"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ودفن ووضع في القبر، وقام من</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الأموات في اليوم الثالث</w:t>
            </w:r>
            <w:r w:rsidRPr="0019613F">
              <w:rPr>
                <w:rFonts w:asciiTheme="majorBidi" w:hAnsiTheme="majorBidi" w:cstheme="majorBidi"/>
                <w:b/>
                <w:bCs/>
                <w:sz w:val="24"/>
                <w:szCs w:val="24"/>
                <w:lang w:val="en-US"/>
              </w:rPr>
              <w:t>.</w:t>
            </w:r>
          </w:p>
        </w:tc>
      </w:tr>
      <w:tr w:rsidR="005F5570" w:rsidRPr="0025690B" w14:paraId="0BD396B9" w14:textId="77777777" w:rsidTr="009C52C7">
        <w:trPr>
          <w:jc w:val="center"/>
        </w:trPr>
        <w:tc>
          <w:tcPr>
            <w:tcW w:w="3969" w:type="dxa"/>
          </w:tcPr>
          <w:p w14:paraId="3F247F0D" w14:textId="185A6BC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steg op til himlene og satte sig ved Storhedens, Faderens højre side.</w:t>
            </w:r>
          </w:p>
        </w:tc>
        <w:tc>
          <w:tcPr>
            <w:tcW w:w="3969" w:type="dxa"/>
          </w:tcPr>
          <w:p w14:paraId="762AFAB9" w14:textId="3CBB1E9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ascended into the heavens and sat at the right hand of the majesty of the Father;</w:t>
            </w:r>
          </w:p>
        </w:tc>
        <w:tc>
          <w:tcPr>
            <w:tcW w:w="2552" w:type="dxa"/>
          </w:tcPr>
          <w:p w14:paraId="69E185B6" w14:textId="0A8B80E9"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وصعد إلى السموات، وجلس عن</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يمين عظمة الآب</w:t>
            </w:r>
            <w:r w:rsidRPr="000D20A4">
              <w:rPr>
                <w:rFonts w:asciiTheme="majorBidi" w:hAnsiTheme="majorBidi" w:cstheme="majorBidi"/>
                <w:b/>
                <w:bCs/>
                <w:sz w:val="24"/>
                <w:szCs w:val="24"/>
                <w:lang w:val="en-US"/>
              </w:rPr>
              <w:t>.</w:t>
            </w:r>
          </w:p>
        </w:tc>
      </w:tr>
      <w:tr w:rsidR="005F5570" w:rsidRPr="004332C7" w14:paraId="782E1BB0" w14:textId="77777777" w:rsidTr="009C52C7">
        <w:trPr>
          <w:jc w:val="center"/>
        </w:trPr>
        <w:tc>
          <w:tcPr>
            <w:tcW w:w="3969" w:type="dxa"/>
          </w:tcPr>
          <w:p w14:paraId="4F49F77F" w14:textId="59D08B3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han kommer for at dømme levende og døde.</w:t>
            </w:r>
          </w:p>
        </w:tc>
        <w:tc>
          <w:tcPr>
            <w:tcW w:w="3969" w:type="dxa"/>
          </w:tcPr>
          <w:p w14:paraId="63A89721" w14:textId="467AC57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who shall come to judge the living and the dead;</w:t>
            </w:r>
          </w:p>
        </w:tc>
        <w:tc>
          <w:tcPr>
            <w:tcW w:w="2552" w:type="dxa"/>
          </w:tcPr>
          <w:p w14:paraId="55BABE94" w14:textId="279C0899"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وسيأتي ليدين الأحياء والأموات</w:t>
            </w:r>
            <w:r w:rsidRPr="000D20A4">
              <w:rPr>
                <w:rFonts w:asciiTheme="majorBidi" w:hAnsiTheme="majorBidi" w:cstheme="majorBidi"/>
                <w:b/>
                <w:bCs/>
                <w:sz w:val="24"/>
                <w:szCs w:val="24"/>
              </w:rPr>
              <w:t>.</w:t>
            </w:r>
          </w:p>
        </w:tc>
      </w:tr>
      <w:tr w:rsidR="005F5570" w:rsidRPr="0025690B" w14:paraId="08F1C466" w14:textId="77777777" w:rsidTr="009C52C7">
        <w:trPr>
          <w:jc w:val="center"/>
        </w:trPr>
        <w:tc>
          <w:tcPr>
            <w:tcW w:w="3969" w:type="dxa"/>
          </w:tcPr>
          <w:p w14:paraId="1BE92CAB" w14:textId="1F0785C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Ham, som englene velsigner, mens ærkeenglene priser ham.</w:t>
            </w:r>
          </w:p>
        </w:tc>
        <w:tc>
          <w:tcPr>
            <w:tcW w:w="3969" w:type="dxa"/>
          </w:tcPr>
          <w:p w14:paraId="5B636E2B" w14:textId="5082706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whom the angels bless and the </w:t>
            </w:r>
            <w:proofErr w:type="gramStart"/>
            <w:r w:rsidRPr="004332C7">
              <w:rPr>
                <w:rFonts w:asciiTheme="majorBidi" w:hAnsiTheme="majorBidi" w:cstheme="majorBidi"/>
                <w:sz w:val="24"/>
                <w:szCs w:val="24"/>
                <w:lang w:val="en-US"/>
              </w:rPr>
              <w:t>archangels</w:t>
            </w:r>
            <w:proofErr w:type="gramEnd"/>
            <w:r w:rsidRPr="004332C7">
              <w:rPr>
                <w:rFonts w:asciiTheme="majorBidi" w:hAnsiTheme="majorBidi" w:cstheme="majorBidi"/>
                <w:sz w:val="24"/>
                <w:szCs w:val="24"/>
                <w:lang w:val="en-US"/>
              </w:rPr>
              <w:t xml:space="preserve"> praise;</w:t>
            </w:r>
          </w:p>
        </w:tc>
        <w:tc>
          <w:tcPr>
            <w:tcW w:w="2552" w:type="dxa"/>
          </w:tcPr>
          <w:p w14:paraId="10863D7E" w14:textId="4FF0C9E9"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تباركه الملائكة، وتسبحه</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رؤساء الملائكة</w:t>
            </w:r>
            <w:r w:rsidRPr="000D20A4">
              <w:rPr>
                <w:rFonts w:asciiTheme="majorBidi" w:hAnsiTheme="majorBidi" w:cstheme="majorBidi"/>
                <w:b/>
                <w:bCs/>
                <w:sz w:val="24"/>
                <w:szCs w:val="24"/>
                <w:lang w:val="en-US"/>
              </w:rPr>
              <w:t>.</w:t>
            </w:r>
          </w:p>
        </w:tc>
      </w:tr>
      <w:tr w:rsidR="005F5570" w:rsidRPr="0025690B" w14:paraId="38C15D35" w14:textId="77777777" w:rsidTr="009C52C7">
        <w:trPr>
          <w:jc w:val="center"/>
        </w:trPr>
        <w:tc>
          <w:tcPr>
            <w:tcW w:w="3969" w:type="dxa"/>
          </w:tcPr>
          <w:p w14:paraId="3E082451" w14:textId="5CDAFA2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Ham, hvis ære seraferne kundgør, mens keruberne til­ beder ham.</w:t>
            </w:r>
          </w:p>
        </w:tc>
        <w:tc>
          <w:tcPr>
            <w:tcW w:w="3969" w:type="dxa"/>
          </w:tcPr>
          <w:p w14:paraId="59661828" w14:textId="13C3549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whose glory the seraphim declare, and who are worshiped by the cherubim;</w:t>
            </w:r>
          </w:p>
        </w:tc>
        <w:tc>
          <w:tcPr>
            <w:tcW w:w="2552" w:type="dxa"/>
          </w:tcPr>
          <w:p w14:paraId="3CB9A37A" w14:textId="158F52F5"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تنطق بمجده السارافيم،</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وتسجد له الشاروبيم</w:t>
            </w:r>
            <w:r w:rsidRPr="000D20A4">
              <w:rPr>
                <w:rFonts w:asciiTheme="majorBidi" w:hAnsiTheme="majorBidi" w:cstheme="majorBidi"/>
                <w:b/>
                <w:bCs/>
                <w:sz w:val="24"/>
                <w:szCs w:val="24"/>
                <w:lang w:val="en-US"/>
              </w:rPr>
              <w:t>.</w:t>
            </w:r>
          </w:p>
        </w:tc>
      </w:tr>
      <w:tr w:rsidR="005F5570" w:rsidRPr="0025690B" w14:paraId="389DE5F8" w14:textId="77777777" w:rsidTr="009C52C7">
        <w:trPr>
          <w:jc w:val="center"/>
        </w:trPr>
        <w:tc>
          <w:tcPr>
            <w:tcW w:w="3969" w:type="dxa"/>
          </w:tcPr>
          <w:p w14:paraId="6D218495" w14:textId="04F680D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Ham, som hele naturen ryster og skælver for, Gud Faders Søn og Ord, Jesus Kristus, vor Herre.</w:t>
            </w:r>
          </w:p>
        </w:tc>
        <w:tc>
          <w:tcPr>
            <w:tcW w:w="3969" w:type="dxa"/>
          </w:tcPr>
          <w:p w14:paraId="39E82929" w14:textId="0F2C1B4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before whom the nature of everything fears and trembles -- the Son and Logos of God the Father, Jesus Christ our Lord.</w:t>
            </w:r>
          </w:p>
        </w:tc>
        <w:tc>
          <w:tcPr>
            <w:tcW w:w="2552" w:type="dxa"/>
          </w:tcPr>
          <w:p w14:paraId="1A7FEC6E" w14:textId="41536D78"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تخاف وترتعد منه جميع</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الطبائع، الابن كلمة الله الآب</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يسوع المسيح ربنا</w:t>
            </w:r>
            <w:r w:rsidRPr="0019613F">
              <w:rPr>
                <w:rFonts w:asciiTheme="majorBidi" w:hAnsiTheme="majorBidi" w:cstheme="majorBidi"/>
                <w:b/>
                <w:bCs/>
                <w:sz w:val="24"/>
                <w:szCs w:val="24"/>
                <w:lang w:val="en-US"/>
              </w:rPr>
              <w:t>.</w:t>
            </w:r>
          </w:p>
        </w:tc>
      </w:tr>
      <w:tr w:rsidR="005F5570" w:rsidRPr="0025690B" w14:paraId="251E2B33" w14:textId="77777777" w:rsidTr="009C52C7">
        <w:trPr>
          <w:jc w:val="center"/>
        </w:trPr>
        <w:tc>
          <w:tcPr>
            <w:tcW w:w="3969" w:type="dxa"/>
          </w:tcPr>
          <w:p w14:paraId="1C8C22CD" w14:textId="27E0806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dit folk og din arvelod bøjer hovedet for, dem, som du har erhvervet dig ved dit dyrebare blod.</w:t>
            </w:r>
          </w:p>
        </w:tc>
        <w:tc>
          <w:tcPr>
            <w:tcW w:w="3969" w:type="dxa"/>
          </w:tcPr>
          <w:p w14:paraId="471FE5CB" w14:textId="4FD0B73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before whom Your people and Your inheritance submit themselves, those whom You have acquired to Yourself by Your precious Blood.</w:t>
            </w:r>
          </w:p>
        </w:tc>
        <w:tc>
          <w:tcPr>
            <w:tcW w:w="2552" w:type="dxa"/>
          </w:tcPr>
          <w:p w14:paraId="2DBF75FD" w14:textId="698D491D"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انت الذي يخضع لك شعبك</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وميراثك، هؤلاء الذين إقتنيتهم</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لك بدمك الكريم</w:t>
            </w:r>
            <w:r w:rsidRPr="0019613F">
              <w:rPr>
                <w:rFonts w:asciiTheme="majorBidi" w:hAnsiTheme="majorBidi" w:cstheme="majorBidi"/>
                <w:b/>
                <w:bCs/>
                <w:sz w:val="24"/>
                <w:szCs w:val="24"/>
                <w:lang w:val="en-US"/>
              </w:rPr>
              <w:t>.</w:t>
            </w:r>
          </w:p>
        </w:tc>
      </w:tr>
      <w:tr w:rsidR="005F5570" w:rsidRPr="0025690B" w14:paraId="3F74CEB2" w14:textId="77777777" w:rsidTr="009C52C7">
        <w:trPr>
          <w:jc w:val="center"/>
        </w:trPr>
        <w:tc>
          <w:tcPr>
            <w:tcW w:w="3969" w:type="dxa"/>
          </w:tcPr>
          <w:p w14:paraId="116C1786" w14:textId="586494E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Se ned til os alle, Herre, fra din hellige himmel og fra dine beredte boliger.</w:t>
            </w:r>
          </w:p>
        </w:tc>
        <w:tc>
          <w:tcPr>
            <w:tcW w:w="3969" w:type="dxa"/>
          </w:tcPr>
          <w:p w14:paraId="7ACF3AE8" w14:textId="1005CFE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Look upon us all, O Lord, from Your holy heaven and from Your prepared mansion.</w:t>
            </w:r>
          </w:p>
        </w:tc>
        <w:tc>
          <w:tcPr>
            <w:tcW w:w="2552" w:type="dxa"/>
          </w:tcPr>
          <w:p w14:paraId="7B13BE34" w14:textId="240CAA60"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اطلع إلينا كلنا يا رب من سمائك</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المقدسة، ومن مسكنك المستعد</w:t>
            </w:r>
            <w:r w:rsidRPr="0019613F">
              <w:rPr>
                <w:rFonts w:asciiTheme="majorBidi" w:hAnsiTheme="majorBidi" w:cstheme="majorBidi"/>
                <w:b/>
                <w:bCs/>
                <w:sz w:val="24"/>
                <w:szCs w:val="24"/>
                <w:lang w:val="en-US"/>
              </w:rPr>
              <w:t>.</w:t>
            </w:r>
          </w:p>
        </w:tc>
      </w:tr>
      <w:tr w:rsidR="005F5570" w:rsidRPr="0025690B" w14:paraId="0D0ACF6E" w14:textId="77777777" w:rsidTr="009C52C7">
        <w:trPr>
          <w:jc w:val="center"/>
        </w:trPr>
        <w:tc>
          <w:tcPr>
            <w:tcW w:w="3969" w:type="dxa"/>
          </w:tcPr>
          <w:p w14:paraId="7F2A5B9A" w14:textId="3CE2EB4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Velsign dine tjenere med al åndelig velsignelse; bevar dem i din stærke hånd; styrk dem i troen på dig.</w:t>
            </w:r>
          </w:p>
        </w:tc>
        <w:tc>
          <w:tcPr>
            <w:tcW w:w="3969" w:type="dxa"/>
          </w:tcPr>
          <w:p w14:paraId="17091417" w14:textId="7D4B70F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Bless Your servants with every spiritual blessing, keep them by Your mighty hand, and confirm them in Your faith.</w:t>
            </w:r>
          </w:p>
        </w:tc>
        <w:tc>
          <w:tcPr>
            <w:tcW w:w="2552" w:type="dxa"/>
          </w:tcPr>
          <w:p w14:paraId="5254749F" w14:textId="08354D9F"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بارك عبيدك بكل بركة روحية،</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وإحفظهم بيدك العزيزة، وثبتهم</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في إيمانك</w:t>
            </w:r>
            <w:r w:rsidRPr="000D20A4">
              <w:rPr>
                <w:rFonts w:asciiTheme="majorBidi" w:hAnsiTheme="majorBidi" w:cstheme="majorBidi"/>
                <w:b/>
                <w:bCs/>
                <w:sz w:val="24"/>
                <w:szCs w:val="24"/>
                <w:lang w:val="en-US"/>
              </w:rPr>
              <w:t>.</w:t>
            </w:r>
          </w:p>
        </w:tc>
      </w:tr>
      <w:tr w:rsidR="005F5570" w:rsidRPr="0025690B" w14:paraId="5085FDCC" w14:textId="77777777" w:rsidTr="009C52C7">
        <w:trPr>
          <w:jc w:val="center"/>
        </w:trPr>
        <w:tc>
          <w:tcPr>
            <w:tcW w:w="3969" w:type="dxa"/>
          </w:tcPr>
          <w:p w14:paraId="72C4765D" w14:textId="3B2EB87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Skænk dem og os vore sjæles, legemers og ånds renhed.</w:t>
            </w:r>
          </w:p>
        </w:tc>
        <w:tc>
          <w:tcPr>
            <w:tcW w:w="3969" w:type="dxa"/>
          </w:tcPr>
          <w:p w14:paraId="75FDD1F5" w14:textId="1AB361F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Grant them and us the purity of our souls, bodies, and spirits,</w:t>
            </w:r>
          </w:p>
        </w:tc>
        <w:tc>
          <w:tcPr>
            <w:tcW w:w="2552" w:type="dxa"/>
          </w:tcPr>
          <w:p w14:paraId="256C8DBB" w14:textId="22DDCCE9"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أنعم عليهم وعلينا أيضا بطهارة</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أنفسنا، وأجسادنا، وأرواحنا</w:t>
            </w:r>
            <w:r w:rsidRPr="000D20A4">
              <w:rPr>
                <w:rFonts w:asciiTheme="majorBidi" w:hAnsiTheme="majorBidi" w:cstheme="majorBidi"/>
                <w:b/>
                <w:bCs/>
                <w:sz w:val="24"/>
                <w:szCs w:val="24"/>
                <w:lang w:val="en-US"/>
              </w:rPr>
              <w:t>.</w:t>
            </w:r>
          </w:p>
        </w:tc>
      </w:tr>
      <w:tr w:rsidR="005F5570" w:rsidRPr="0025690B" w14:paraId="0B575583" w14:textId="77777777" w:rsidTr="009C52C7">
        <w:trPr>
          <w:jc w:val="center"/>
        </w:trPr>
        <w:tc>
          <w:tcPr>
            <w:tcW w:w="3969" w:type="dxa"/>
          </w:tcPr>
          <w:p w14:paraId="3F666429" w14:textId="0A668DC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giv os vor kristne fuldkommenhed, som er velbehagelig for dig.</w:t>
            </w:r>
          </w:p>
        </w:tc>
        <w:tc>
          <w:tcPr>
            <w:tcW w:w="3969" w:type="dxa"/>
          </w:tcPr>
          <w:p w14:paraId="561D45B2" w14:textId="3293866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give us our Christian perfection that would be pleasing to You.</w:t>
            </w:r>
          </w:p>
        </w:tc>
        <w:tc>
          <w:tcPr>
            <w:tcW w:w="2552" w:type="dxa"/>
          </w:tcPr>
          <w:p w14:paraId="3C079E79" w14:textId="63E5E2A7"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وأعطنا الكمال المسيحي الذي</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يرضيك أمامك</w:t>
            </w:r>
            <w:r w:rsidRPr="000D20A4">
              <w:rPr>
                <w:rFonts w:asciiTheme="majorBidi" w:hAnsiTheme="majorBidi" w:cstheme="majorBidi"/>
                <w:b/>
                <w:bCs/>
                <w:sz w:val="24"/>
                <w:szCs w:val="24"/>
                <w:lang w:val="en-US"/>
              </w:rPr>
              <w:t>.</w:t>
            </w:r>
          </w:p>
        </w:tc>
      </w:tr>
      <w:tr w:rsidR="005F5570" w:rsidRPr="0025690B" w14:paraId="0B7A41BC" w14:textId="77777777" w:rsidTr="009C52C7">
        <w:trPr>
          <w:jc w:val="center"/>
        </w:trPr>
        <w:tc>
          <w:tcPr>
            <w:tcW w:w="3969" w:type="dxa"/>
          </w:tcPr>
          <w:p w14:paraId="307835FE" w14:textId="583972E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dit kongerige er helligt og fuld af ære, Kristus, vor Gud, og det håber vi alle at nå til.</w:t>
            </w:r>
            <w:r w:rsidR="00B97217">
              <w:rPr>
                <w:rFonts w:asciiTheme="majorBidi" w:hAnsiTheme="majorBidi" w:cstheme="majorBidi"/>
                <w:sz w:val="24"/>
                <w:szCs w:val="24"/>
              </w:rPr>
              <w:t xml:space="preserve"> </w:t>
            </w:r>
          </w:p>
        </w:tc>
        <w:tc>
          <w:tcPr>
            <w:tcW w:w="3969" w:type="dxa"/>
          </w:tcPr>
          <w:p w14:paraId="0EBC1BFB" w14:textId="78F36C7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Your kingdom, which we all hope to attain, is pure and full of glory, O Christ our God.</w:t>
            </w:r>
          </w:p>
        </w:tc>
        <w:tc>
          <w:tcPr>
            <w:tcW w:w="2552" w:type="dxa"/>
          </w:tcPr>
          <w:p w14:paraId="618A2354" w14:textId="28486403"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لأن ملكوتك نقي ومملوء مجداً،</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أيها المسيح إلهنا هذا الذي نرجو</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أن نناله كلنا</w:t>
            </w:r>
            <w:r w:rsidRPr="0019613F">
              <w:rPr>
                <w:rFonts w:asciiTheme="majorBidi" w:hAnsiTheme="majorBidi" w:cstheme="majorBidi"/>
                <w:b/>
                <w:bCs/>
                <w:sz w:val="24"/>
                <w:szCs w:val="24"/>
                <w:lang w:val="en-US"/>
              </w:rPr>
              <w:t>.</w:t>
            </w:r>
          </w:p>
        </w:tc>
      </w:tr>
      <w:tr w:rsidR="005F5570" w:rsidRPr="0025690B" w14:paraId="62EF0EBF" w14:textId="77777777" w:rsidTr="009C52C7">
        <w:trPr>
          <w:jc w:val="center"/>
        </w:trPr>
        <w:tc>
          <w:tcPr>
            <w:tcW w:w="3969" w:type="dxa"/>
          </w:tcPr>
          <w:p w14:paraId="6C387235" w14:textId="2EFA614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Til dig opsender vi lovprisning og ære og tilbedelse, til­ lige med din gode Fader og Helligånden, Levendegøreren, af samme væsen som dig</w:t>
            </w:r>
            <w:r w:rsidR="00B97217">
              <w:rPr>
                <w:rFonts w:asciiTheme="majorBidi" w:hAnsiTheme="majorBidi" w:cstheme="majorBidi"/>
                <w:sz w:val="24"/>
                <w:szCs w:val="24"/>
              </w:rPr>
              <w:t xml:space="preserve"> </w:t>
            </w:r>
          </w:p>
        </w:tc>
        <w:tc>
          <w:tcPr>
            <w:tcW w:w="3969" w:type="dxa"/>
          </w:tcPr>
          <w:p w14:paraId="4C823BD6" w14:textId="30626A4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unto You we send up glory, honor, and worship with Your good Father and the Holy Spirit, the Giver of Life, who is of one essence with You.</w:t>
            </w:r>
          </w:p>
        </w:tc>
        <w:tc>
          <w:tcPr>
            <w:tcW w:w="2552" w:type="dxa"/>
          </w:tcPr>
          <w:p w14:paraId="3B3E5FD4" w14:textId="7EF41CD0"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وأنت الذي نرسل لك إلى فوق</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المجد والاكرام والسجود، مع</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أبيك الصالح والروح القدس،</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المحيي المساوي لك</w:t>
            </w:r>
            <w:r w:rsidRPr="0019613F">
              <w:rPr>
                <w:rFonts w:asciiTheme="majorBidi" w:hAnsiTheme="majorBidi" w:cstheme="majorBidi"/>
                <w:b/>
                <w:bCs/>
                <w:sz w:val="24"/>
                <w:szCs w:val="24"/>
                <w:lang w:val="en-US"/>
              </w:rPr>
              <w:t>.</w:t>
            </w:r>
          </w:p>
        </w:tc>
      </w:tr>
      <w:tr w:rsidR="005F5570" w:rsidRPr="0025690B" w14:paraId="32D78866" w14:textId="77777777" w:rsidTr="009C52C7">
        <w:trPr>
          <w:jc w:val="center"/>
        </w:trPr>
        <w:tc>
          <w:tcPr>
            <w:tcW w:w="3969" w:type="dxa"/>
          </w:tcPr>
          <w:p w14:paraId="0815A136" w14:textId="1A1B4FE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nu og altid og i alle evigheders evighed. </w:t>
            </w:r>
            <w:r w:rsidRPr="004332C7">
              <w:rPr>
                <w:rFonts w:asciiTheme="majorBidi" w:hAnsiTheme="majorBidi" w:cstheme="majorBidi"/>
                <w:sz w:val="24"/>
                <w:szCs w:val="24"/>
                <w:lang w:val="en-US"/>
              </w:rPr>
              <w:t>Amen.</w:t>
            </w:r>
          </w:p>
        </w:tc>
        <w:tc>
          <w:tcPr>
            <w:tcW w:w="3969" w:type="dxa"/>
          </w:tcPr>
          <w:p w14:paraId="40D656B4" w14:textId="0CF4B31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Now and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and unto the age of all ages. </w:t>
            </w:r>
            <w:r w:rsidRPr="004332C7">
              <w:rPr>
                <w:rFonts w:asciiTheme="majorBidi" w:hAnsiTheme="majorBidi" w:cstheme="majorBidi"/>
                <w:sz w:val="24"/>
                <w:szCs w:val="24"/>
              </w:rPr>
              <w:t>Amen.</w:t>
            </w:r>
          </w:p>
        </w:tc>
        <w:tc>
          <w:tcPr>
            <w:tcW w:w="2552" w:type="dxa"/>
          </w:tcPr>
          <w:p w14:paraId="79C9192B" w14:textId="548E991F" w:rsidR="004366FC" w:rsidRPr="000D20A4" w:rsidRDefault="004366FC" w:rsidP="005F5570">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الآن وكل أوان وإلى دهر الدهور</w:t>
            </w:r>
            <w:r w:rsidR="005F5570"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كلها. آمين</w:t>
            </w:r>
            <w:r w:rsidRPr="0019613F">
              <w:rPr>
                <w:rFonts w:asciiTheme="majorBidi" w:hAnsiTheme="majorBidi" w:cstheme="majorBidi"/>
                <w:b/>
                <w:bCs/>
                <w:sz w:val="24"/>
                <w:szCs w:val="24"/>
                <w:lang w:val="en-US"/>
              </w:rPr>
              <w:t>.</w:t>
            </w:r>
          </w:p>
        </w:tc>
      </w:tr>
      <w:tr w:rsidR="009C52C7" w:rsidRPr="0025690B" w14:paraId="56371831" w14:textId="77777777" w:rsidTr="009C52C7">
        <w:trPr>
          <w:jc w:val="center"/>
        </w:trPr>
        <w:tc>
          <w:tcPr>
            <w:tcW w:w="3969" w:type="dxa"/>
          </w:tcPr>
          <w:p w14:paraId="47D7568A" w14:textId="77777777" w:rsidR="009C52C7" w:rsidRPr="0019613F" w:rsidRDefault="009C52C7" w:rsidP="00C767E9">
            <w:pPr>
              <w:jc w:val="both"/>
              <w:rPr>
                <w:rFonts w:asciiTheme="majorBidi" w:hAnsiTheme="majorBidi" w:cstheme="majorBidi"/>
                <w:sz w:val="24"/>
                <w:szCs w:val="24"/>
                <w:lang w:val="en-US"/>
              </w:rPr>
            </w:pPr>
          </w:p>
        </w:tc>
        <w:tc>
          <w:tcPr>
            <w:tcW w:w="3969" w:type="dxa"/>
          </w:tcPr>
          <w:p w14:paraId="2B1FC779" w14:textId="77777777" w:rsidR="009C52C7" w:rsidRPr="004332C7" w:rsidRDefault="009C52C7" w:rsidP="00C767E9">
            <w:pPr>
              <w:jc w:val="both"/>
              <w:rPr>
                <w:rFonts w:asciiTheme="majorBidi" w:hAnsiTheme="majorBidi" w:cstheme="majorBidi"/>
                <w:sz w:val="24"/>
                <w:szCs w:val="24"/>
                <w:lang w:val="en-US"/>
              </w:rPr>
            </w:pPr>
          </w:p>
        </w:tc>
        <w:tc>
          <w:tcPr>
            <w:tcW w:w="2552" w:type="dxa"/>
          </w:tcPr>
          <w:p w14:paraId="7D34308A" w14:textId="77777777" w:rsidR="009C52C7" w:rsidRPr="000D20A4" w:rsidRDefault="009C52C7" w:rsidP="005F5570">
            <w:pPr>
              <w:autoSpaceDE w:val="0"/>
              <w:autoSpaceDN w:val="0"/>
              <w:bidi/>
              <w:adjustRightInd w:val="0"/>
              <w:jc w:val="both"/>
              <w:rPr>
                <w:rFonts w:asciiTheme="majorBidi" w:hAnsiTheme="majorBidi" w:cstheme="majorBidi"/>
                <w:b/>
                <w:bCs/>
                <w:sz w:val="24"/>
                <w:szCs w:val="24"/>
                <w:rtl/>
              </w:rPr>
            </w:pPr>
          </w:p>
        </w:tc>
      </w:tr>
      <w:tr w:rsidR="005F5570" w:rsidRPr="004332C7" w14:paraId="7099F0B5" w14:textId="77777777" w:rsidTr="009C52C7">
        <w:trPr>
          <w:jc w:val="center"/>
        </w:trPr>
        <w:tc>
          <w:tcPr>
            <w:tcW w:w="3969" w:type="dxa"/>
          </w:tcPr>
          <w:p w14:paraId="11987B9D" w14:textId="15546476" w:rsidR="0007148B" w:rsidRPr="004332C7" w:rsidRDefault="0007148B" w:rsidP="000D20A4">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Præsten afslutte</w:t>
            </w:r>
            <w:r w:rsidR="00A16314" w:rsidRPr="00C06844">
              <w:rPr>
                <w:rFonts w:asciiTheme="majorBidi" w:hAnsiTheme="majorBidi" w:cstheme="majorBidi"/>
                <w:color w:val="1F497D" w:themeColor="text2"/>
                <w:sz w:val="24"/>
                <w:szCs w:val="24"/>
              </w:rPr>
              <w:t xml:space="preserve">r </w:t>
            </w:r>
            <w:r w:rsidRPr="00C06844">
              <w:rPr>
                <w:rFonts w:asciiTheme="majorBidi" w:hAnsiTheme="majorBidi" w:cstheme="majorBidi"/>
                <w:color w:val="1F497D" w:themeColor="text2"/>
                <w:sz w:val="24"/>
                <w:szCs w:val="24"/>
              </w:rPr>
              <w:t xml:space="preserve">gudstjenesten som i St. </w:t>
            </w:r>
            <w:r w:rsidR="00244B4F" w:rsidRPr="00C06844">
              <w:rPr>
                <w:rFonts w:asciiTheme="majorBidi" w:hAnsiTheme="majorBidi" w:cstheme="majorBidi"/>
                <w:color w:val="1F497D" w:themeColor="text2"/>
                <w:sz w:val="24"/>
                <w:szCs w:val="24"/>
              </w:rPr>
              <w:t>Basili</w:t>
            </w:r>
            <w:r w:rsidR="00DF1EC6" w:rsidRPr="00C06844">
              <w:rPr>
                <w:rFonts w:asciiTheme="majorBidi" w:hAnsiTheme="majorBidi" w:cstheme="majorBidi"/>
                <w:color w:val="1F497D" w:themeColor="text2"/>
                <w:sz w:val="24"/>
                <w:szCs w:val="24"/>
              </w:rPr>
              <w:t>u</w:t>
            </w:r>
            <w:r w:rsidR="00244B4F" w:rsidRPr="00C06844">
              <w:rPr>
                <w:rFonts w:asciiTheme="majorBidi" w:hAnsiTheme="majorBidi" w:cstheme="majorBidi"/>
                <w:color w:val="1F497D" w:themeColor="text2"/>
                <w:sz w:val="24"/>
                <w:szCs w:val="24"/>
              </w:rPr>
              <w:t>sliturgien</w:t>
            </w:r>
            <w:r w:rsidR="00800EC2" w:rsidRPr="00C06844">
              <w:rPr>
                <w:rFonts w:asciiTheme="majorBidi" w:hAnsiTheme="majorBidi" w:cstheme="majorBidi"/>
                <w:color w:val="1F497D" w:themeColor="text2"/>
                <w:sz w:val="24"/>
                <w:szCs w:val="24"/>
              </w:rPr>
              <w:t>.</w:t>
            </w:r>
            <w:r w:rsidR="00A16314" w:rsidRPr="00C06844">
              <w:rPr>
                <w:rFonts w:asciiTheme="majorBidi" w:hAnsiTheme="majorBidi" w:cstheme="majorBidi"/>
                <w:color w:val="1F497D" w:themeColor="text2"/>
                <w:sz w:val="24"/>
                <w:szCs w:val="24"/>
              </w:rPr>
              <w:t xml:space="preserve"> Ha</w:t>
            </w:r>
            <w:r w:rsidRPr="00C06844">
              <w:rPr>
                <w:rFonts w:asciiTheme="majorBidi" w:hAnsiTheme="majorBidi" w:cstheme="majorBidi"/>
                <w:color w:val="1F497D" w:themeColor="text2"/>
                <w:sz w:val="24"/>
                <w:szCs w:val="24"/>
              </w:rPr>
              <w:t xml:space="preserve">n </w:t>
            </w:r>
            <w:r w:rsidR="00A16314" w:rsidRPr="00C06844">
              <w:rPr>
                <w:rFonts w:asciiTheme="majorBidi" w:hAnsiTheme="majorBidi" w:cstheme="majorBidi"/>
                <w:color w:val="1F497D" w:themeColor="text2"/>
                <w:sz w:val="24"/>
                <w:szCs w:val="24"/>
              </w:rPr>
              <w:t>siger</w:t>
            </w:r>
            <w:r w:rsidRPr="00C06844">
              <w:rPr>
                <w:rFonts w:asciiTheme="majorBidi" w:hAnsiTheme="majorBidi" w:cstheme="majorBidi"/>
                <w:color w:val="1F497D" w:themeColor="text2"/>
                <w:sz w:val="24"/>
                <w:szCs w:val="24"/>
              </w:rPr>
              <w:t xml:space="preserve"> bortsendelsesbønnen</w:t>
            </w:r>
            <w:r w:rsidR="00A16314" w:rsidRPr="00C06844">
              <w:rPr>
                <w:rFonts w:asciiTheme="majorBidi" w:hAnsiTheme="majorBidi" w:cstheme="majorBidi"/>
                <w:color w:val="1F497D" w:themeColor="text2"/>
                <w:sz w:val="24"/>
                <w:szCs w:val="24"/>
              </w:rPr>
              <w:t xml:space="preserve"> og velsignelsen samt</w:t>
            </w:r>
            <w:r w:rsidR="004366FC" w:rsidRPr="00C06844">
              <w:rPr>
                <w:rFonts w:asciiTheme="majorBidi" w:hAnsiTheme="majorBidi" w:cstheme="majorBidi"/>
                <w:color w:val="1F497D" w:themeColor="text2"/>
                <w:sz w:val="24"/>
                <w:szCs w:val="24"/>
              </w:rPr>
              <w:t xml:space="preserve"> uddeler Eulogia </w:t>
            </w:r>
            <w:r w:rsidR="00A16314" w:rsidRPr="00C06844">
              <w:rPr>
                <w:rFonts w:asciiTheme="majorBidi" w:hAnsiTheme="majorBidi" w:cstheme="majorBidi"/>
                <w:color w:val="1F497D" w:themeColor="text2"/>
                <w:sz w:val="24"/>
                <w:szCs w:val="24"/>
              </w:rPr>
              <w:t xml:space="preserve">(det velsignede brød) </w:t>
            </w:r>
            <w:r w:rsidR="004366FC" w:rsidRPr="00C06844">
              <w:rPr>
                <w:rFonts w:asciiTheme="majorBidi" w:hAnsiTheme="majorBidi" w:cstheme="majorBidi"/>
                <w:color w:val="1F497D" w:themeColor="text2"/>
                <w:sz w:val="24"/>
                <w:szCs w:val="24"/>
              </w:rPr>
              <w:t>og sender folket bort med fred.</w:t>
            </w:r>
          </w:p>
        </w:tc>
        <w:tc>
          <w:tcPr>
            <w:tcW w:w="3969" w:type="dxa"/>
          </w:tcPr>
          <w:p w14:paraId="21CADF3F" w14:textId="75B0161B"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The priest ends the service as in the Liturgy of St. basil, saying the dismissal prayer, the blessing and distributing the eulogia (the blessed bread) then dismisses the people in peace.</w:t>
            </w:r>
          </w:p>
        </w:tc>
        <w:tc>
          <w:tcPr>
            <w:tcW w:w="2552" w:type="dxa"/>
          </w:tcPr>
          <w:p w14:paraId="46711AD6" w14:textId="77777777" w:rsidR="005F5570" w:rsidRPr="00C06844" w:rsidRDefault="004366FC" w:rsidP="005F5570">
            <w:pPr>
              <w:autoSpaceDE w:val="0"/>
              <w:autoSpaceDN w:val="0"/>
              <w:bidi/>
              <w:adjustRightInd w:val="0"/>
              <w:jc w:val="both"/>
              <w:rPr>
                <w:rFonts w:asciiTheme="majorBidi" w:hAnsiTheme="majorBidi" w:cstheme="majorBidi"/>
                <w:b/>
                <w:bCs/>
                <w:color w:val="1F497D" w:themeColor="text2"/>
                <w:sz w:val="24"/>
                <w:szCs w:val="24"/>
                <w:rtl/>
              </w:rPr>
            </w:pPr>
            <w:r w:rsidRPr="00C06844">
              <w:rPr>
                <w:rFonts w:asciiTheme="majorBidi" w:hAnsiTheme="majorBidi" w:cstheme="majorBidi"/>
                <w:b/>
                <w:bCs/>
                <w:color w:val="1F497D" w:themeColor="text2"/>
                <w:sz w:val="24"/>
                <w:szCs w:val="24"/>
                <w:rtl/>
              </w:rPr>
              <w:t>ثم يختم الكاهن الصلاة كما جاء في القداس</w:t>
            </w:r>
            <w:r w:rsidR="005F557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 xml:space="preserve">الباسيلي. </w:t>
            </w:r>
          </w:p>
          <w:p w14:paraId="5A16B1A5" w14:textId="77777777" w:rsidR="005F5570" w:rsidRPr="00C06844" w:rsidRDefault="005F5570" w:rsidP="005F5570">
            <w:pPr>
              <w:autoSpaceDE w:val="0"/>
              <w:autoSpaceDN w:val="0"/>
              <w:bidi/>
              <w:adjustRightInd w:val="0"/>
              <w:jc w:val="both"/>
              <w:rPr>
                <w:rFonts w:asciiTheme="majorBidi" w:hAnsiTheme="majorBidi" w:cstheme="majorBidi"/>
                <w:b/>
                <w:bCs/>
                <w:color w:val="1F497D" w:themeColor="text2"/>
                <w:sz w:val="24"/>
                <w:szCs w:val="24"/>
                <w:rtl/>
              </w:rPr>
            </w:pPr>
          </w:p>
          <w:p w14:paraId="7EE349FA" w14:textId="1926930D" w:rsidR="004366FC" w:rsidRPr="00C06844" w:rsidRDefault="004366FC" w:rsidP="005F5570">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ثم يعطي التسريح ويقول البركة</w:t>
            </w:r>
            <w:r w:rsidR="005F5570"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ويفرق لقمة البركة ويصرف الشعب بسلام</w:t>
            </w:r>
            <w:r w:rsidRPr="00C06844">
              <w:rPr>
                <w:rFonts w:asciiTheme="majorBidi" w:hAnsiTheme="majorBidi" w:cstheme="majorBidi"/>
                <w:b/>
                <w:bCs/>
                <w:color w:val="1F497D" w:themeColor="text2"/>
                <w:sz w:val="24"/>
                <w:szCs w:val="24"/>
                <w:rtl/>
                <w:lang w:val="en-US"/>
              </w:rPr>
              <w:t>.</w:t>
            </w:r>
          </w:p>
        </w:tc>
      </w:tr>
    </w:tbl>
    <w:p w14:paraId="6E3E0746" w14:textId="03830901" w:rsidR="00445B41" w:rsidRPr="004332C7" w:rsidRDefault="00445B41" w:rsidP="00C767E9">
      <w:pPr>
        <w:jc w:val="both"/>
      </w:pPr>
      <w:r w:rsidRPr="004332C7">
        <w:br w:type="page"/>
      </w:r>
    </w:p>
    <w:p w14:paraId="7E4E6C4F" w14:textId="5DA82471" w:rsidR="00445B41" w:rsidRPr="004332C7" w:rsidRDefault="00445B41" w:rsidP="0092761A">
      <w:pPr>
        <w:pStyle w:val="Heading1"/>
        <w:jc w:val="center"/>
        <w:rPr>
          <w:b/>
          <w:bCs/>
          <w:sz w:val="28"/>
          <w:szCs w:val="28"/>
        </w:rPr>
      </w:pPr>
      <w:bookmarkStart w:id="28" w:name="_Toc97819964"/>
      <w:r w:rsidRPr="004332C7">
        <w:rPr>
          <w:b/>
          <w:bCs/>
          <w:sz w:val="28"/>
          <w:szCs w:val="28"/>
        </w:rPr>
        <w:t>The Prayers of the Fractions</w:t>
      </w:r>
      <w:bookmarkEnd w:id="28"/>
    </w:p>
    <w:p w14:paraId="064F2701" w14:textId="77777777" w:rsidR="00445B41" w:rsidRPr="004332C7" w:rsidRDefault="00445B41" w:rsidP="00C767E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969"/>
        <w:gridCol w:w="3969"/>
        <w:gridCol w:w="2552"/>
      </w:tblGrid>
      <w:tr w:rsidR="00DC2162" w:rsidRPr="004332C7" w14:paraId="71671870" w14:textId="77777777" w:rsidTr="009C52C7">
        <w:trPr>
          <w:jc w:val="center"/>
        </w:trPr>
        <w:tc>
          <w:tcPr>
            <w:tcW w:w="3536" w:type="dxa"/>
            <w:shd w:val="clear" w:color="auto" w:fill="EAF1DD" w:themeFill="accent3" w:themeFillTint="33"/>
            <w:vAlign w:val="center"/>
          </w:tcPr>
          <w:p w14:paraId="6A23C47B" w14:textId="5D35A66A" w:rsidR="004366FC" w:rsidRPr="002D5B20" w:rsidRDefault="004366FC" w:rsidP="002D5B20">
            <w:pPr>
              <w:jc w:val="center"/>
              <w:rPr>
                <w:rFonts w:asciiTheme="majorBidi" w:hAnsiTheme="majorBidi" w:cstheme="majorBidi"/>
                <w:b/>
                <w:bCs/>
                <w:color w:val="C00000"/>
                <w:sz w:val="28"/>
                <w:szCs w:val="28"/>
              </w:rPr>
            </w:pPr>
            <w:r w:rsidRPr="002D5B20">
              <w:rPr>
                <w:rFonts w:asciiTheme="majorBidi" w:hAnsiTheme="majorBidi" w:cstheme="majorBidi"/>
                <w:b/>
                <w:bCs/>
                <w:color w:val="C00000"/>
                <w:sz w:val="28"/>
                <w:szCs w:val="28"/>
                <w:lang w:val="en-US"/>
              </w:rPr>
              <w:t>BRØDSBRYDELSES</w:t>
            </w:r>
            <w:r w:rsidR="005A4F2F" w:rsidRPr="002D5B20">
              <w:rPr>
                <w:rFonts w:asciiTheme="majorBidi" w:hAnsiTheme="majorBidi" w:cstheme="majorBidi"/>
                <w:b/>
                <w:bCs/>
                <w:color w:val="C00000"/>
                <w:sz w:val="28"/>
                <w:szCs w:val="28"/>
                <w:lang w:val="en-US"/>
              </w:rPr>
              <w:t>-</w:t>
            </w:r>
            <w:r w:rsidRPr="002D5B20">
              <w:rPr>
                <w:rFonts w:asciiTheme="majorBidi" w:hAnsiTheme="majorBidi" w:cstheme="majorBidi"/>
                <w:b/>
                <w:bCs/>
                <w:color w:val="C00000"/>
                <w:sz w:val="28"/>
                <w:szCs w:val="28"/>
                <w:lang w:val="en-US"/>
              </w:rPr>
              <w:t>BØNNER</w:t>
            </w:r>
          </w:p>
        </w:tc>
        <w:tc>
          <w:tcPr>
            <w:tcW w:w="3969" w:type="dxa"/>
            <w:shd w:val="clear" w:color="auto" w:fill="EAF1DD" w:themeFill="accent3" w:themeFillTint="33"/>
            <w:vAlign w:val="center"/>
          </w:tcPr>
          <w:p w14:paraId="793594F2" w14:textId="0F43D91B" w:rsidR="004366FC" w:rsidRPr="002D5B20" w:rsidRDefault="004366FC" w:rsidP="002D5B20">
            <w:pPr>
              <w:jc w:val="center"/>
              <w:rPr>
                <w:rFonts w:asciiTheme="majorBidi" w:hAnsiTheme="majorBidi" w:cstheme="majorBidi"/>
                <w:b/>
                <w:bCs/>
                <w:color w:val="C00000"/>
                <w:sz w:val="28"/>
                <w:szCs w:val="28"/>
                <w:lang w:val="en-US"/>
              </w:rPr>
            </w:pPr>
            <w:r w:rsidRPr="002D5B20">
              <w:rPr>
                <w:rFonts w:asciiTheme="majorBidi" w:hAnsiTheme="majorBidi" w:cstheme="majorBidi"/>
                <w:b/>
                <w:bCs/>
                <w:color w:val="C00000"/>
                <w:sz w:val="28"/>
                <w:szCs w:val="28"/>
                <w:lang w:val="en-US"/>
              </w:rPr>
              <w:t>The Prayers of the Fractions</w:t>
            </w:r>
          </w:p>
        </w:tc>
        <w:tc>
          <w:tcPr>
            <w:tcW w:w="2552" w:type="dxa"/>
            <w:shd w:val="clear" w:color="auto" w:fill="EAF1DD" w:themeFill="accent3" w:themeFillTint="33"/>
            <w:vAlign w:val="center"/>
          </w:tcPr>
          <w:p w14:paraId="17A00832" w14:textId="6758A028" w:rsidR="004366FC" w:rsidRPr="002D5B20" w:rsidRDefault="004366FC" w:rsidP="002D5B20">
            <w:pPr>
              <w:bidi/>
              <w:jc w:val="center"/>
              <w:rPr>
                <w:rFonts w:asciiTheme="majorBidi" w:hAnsiTheme="majorBidi" w:cstheme="majorBidi"/>
                <w:b/>
                <w:bCs/>
                <w:color w:val="C00000"/>
                <w:sz w:val="28"/>
                <w:szCs w:val="28"/>
                <w:lang w:val="en-US"/>
              </w:rPr>
            </w:pPr>
            <w:r w:rsidRPr="002D5B20">
              <w:rPr>
                <w:rFonts w:asciiTheme="majorBidi" w:hAnsiTheme="majorBidi" w:cstheme="majorBidi"/>
                <w:b/>
                <w:bCs/>
                <w:color w:val="C00000"/>
                <w:sz w:val="28"/>
                <w:szCs w:val="28"/>
                <w:rtl/>
              </w:rPr>
              <w:t>صلوات القسمة</w:t>
            </w:r>
          </w:p>
        </w:tc>
      </w:tr>
      <w:tr w:rsidR="00DC2162" w:rsidRPr="004332C7" w14:paraId="09D0979F" w14:textId="77777777" w:rsidTr="009C52C7">
        <w:trPr>
          <w:jc w:val="center"/>
        </w:trPr>
        <w:tc>
          <w:tcPr>
            <w:tcW w:w="3969" w:type="dxa"/>
          </w:tcPr>
          <w:p w14:paraId="3761F724"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Denne afdeling er samlet her, for at præsten kan sige den brødsbrydelsesbøn, han ønsker på en bestemt tid ved en bestemt gudstjeneste i stedet for den oprindelige bøn, som står i liturgien.</w:t>
            </w:r>
          </w:p>
          <w:p w14:paraId="1B217C52" w14:textId="4452E40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For det meste siger han den oprindelige bøn, men specielt brødsbrydelsesbønner til fest- og fastesøndage anvendes for det meste på deres tid.</w:t>
            </w:r>
          </w:p>
        </w:tc>
        <w:tc>
          <w:tcPr>
            <w:tcW w:w="3969" w:type="dxa"/>
          </w:tcPr>
          <w:p w14:paraId="6EAB2489" w14:textId="77777777" w:rsidR="004366FC" w:rsidRPr="004332C7" w:rsidRDefault="004366FC" w:rsidP="00C767E9">
            <w:pPr>
              <w:jc w:val="both"/>
              <w:rPr>
                <w:rFonts w:asciiTheme="majorBidi" w:hAnsiTheme="majorBidi" w:cstheme="majorBidi"/>
                <w:sz w:val="24"/>
                <w:szCs w:val="24"/>
              </w:rPr>
            </w:pPr>
          </w:p>
        </w:tc>
        <w:tc>
          <w:tcPr>
            <w:tcW w:w="2552" w:type="dxa"/>
          </w:tcPr>
          <w:p w14:paraId="36A5984D" w14:textId="77777777" w:rsidR="004366FC" w:rsidRPr="000D20A4" w:rsidRDefault="004366FC" w:rsidP="00C767E9">
            <w:pPr>
              <w:bidi/>
              <w:jc w:val="both"/>
              <w:rPr>
                <w:rFonts w:asciiTheme="majorBidi" w:hAnsiTheme="majorBidi" w:cstheme="majorBidi"/>
                <w:b/>
                <w:bCs/>
                <w:sz w:val="24"/>
                <w:szCs w:val="24"/>
              </w:rPr>
            </w:pPr>
          </w:p>
        </w:tc>
      </w:tr>
      <w:tr w:rsidR="00DC2162" w:rsidRPr="0025690B" w14:paraId="012516DA" w14:textId="77777777" w:rsidTr="009C52C7">
        <w:trPr>
          <w:jc w:val="center"/>
        </w:trPr>
        <w:tc>
          <w:tcPr>
            <w:tcW w:w="3969" w:type="dxa"/>
            <w:shd w:val="clear" w:color="auto" w:fill="EAF1DD" w:themeFill="accent3" w:themeFillTint="33"/>
          </w:tcPr>
          <w:p w14:paraId="2255537B" w14:textId="794AC53F" w:rsidR="004366FC" w:rsidRPr="004332C7" w:rsidRDefault="004366FC" w:rsidP="0092761A">
            <w:pPr>
              <w:pStyle w:val="ListParagraph"/>
              <w:numPr>
                <w:ilvl w:val="0"/>
                <w:numId w:val="12"/>
              </w:numPr>
              <w:jc w:val="center"/>
              <w:rPr>
                <w:rFonts w:asciiTheme="majorBidi" w:hAnsiTheme="majorBidi" w:cstheme="majorBidi"/>
                <w:color w:val="C10000"/>
                <w:sz w:val="28"/>
                <w:szCs w:val="28"/>
              </w:rPr>
            </w:pPr>
            <w:r w:rsidRPr="004332C7">
              <w:rPr>
                <w:rFonts w:asciiTheme="majorBidi" w:hAnsiTheme="majorBidi" w:cstheme="majorBidi"/>
                <w:color w:val="C10000"/>
                <w:sz w:val="28"/>
                <w:szCs w:val="28"/>
              </w:rPr>
              <w:t>Kort brødsbrydelsesbøn henvendt til Faderen. Kan siges hele året.</w:t>
            </w:r>
          </w:p>
        </w:tc>
        <w:tc>
          <w:tcPr>
            <w:tcW w:w="3969" w:type="dxa"/>
            <w:shd w:val="clear" w:color="auto" w:fill="EAF1DD" w:themeFill="accent3" w:themeFillTint="33"/>
          </w:tcPr>
          <w:p w14:paraId="3E70494F" w14:textId="196EDEE0" w:rsidR="004366FC" w:rsidRPr="004332C7" w:rsidRDefault="004366FC" w:rsidP="0092761A">
            <w:pPr>
              <w:jc w:val="center"/>
              <w:rPr>
                <w:rFonts w:asciiTheme="majorBidi" w:hAnsiTheme="majorBidi" w:cstheme="majorBidi"/>
                <w:sz w:val="28"/>
                <w:szCs w:val="28"/>
                <w:lang w:val="en-US"/>
              </w:rPr>
            </w:pPr>
            <w:r w:rsidRPr="004332C7">
              <w:rPr>
                <w:rFonts w:asciiTheme="majorBidi" w:hAnsiTheme="majorBidi" w:cstheme="majorBidi"/>
                <w:color w:val="C10000"/>
                <w:sz w:val="28"/>
                <w:szCs w:val="28"/>
                <w:lang w:val="en-US"/>
              </w:rPr>
              <w:t xml:space="preserve">An Annual Short Fraction to the </w:t>
            </w:r>
            <w:proofErr w:type="gramStart"/>
            <w:r w:rsidRPr="004332C7">
              <w:rPr>
                <w:rFonts w:asciiTheme="majorBidi" w:hAnsiTheme="majorBidi" w:cstheme="majorBidi"/>
                <w:color w:val="C10000"/>
                <w:sz w:val="28"/>
                <w:szCs w:val="28"/>
                <w:lang w:val="en-US"/>
              </w:rPr>
              <w:t>Father</w:t>
            </w:r>
            <w:proofErr w:type="gramEnd"/>
          </w:p>
        </w:tc>
        <w:tc>
          <w:tcPr>
            <w:tcW w:w="2552" w:type="dxa"/>
            <w:shd w:val="clear" w:color="auto" w:fill="EAF1DD" w:themeFill="accent3" w:themeFillTint="33"/>
          </w:tcPr>
          <w:p w14:paraId="74B93B4E" w14:textId="3002CFBC" w:rsidR="004366FC" w:rsidRPr="000D20A4" w:rsidRDefault="004366FC" w:rsidP="0092761A">
            <w:pPr>
              <w:bidi/>
              <w:jc w:val="center"/>
              <w:rPr>
                <w:rFonts w:asciiTheme="majorBidi" w:hAnsiTheme="majorBidi" w:cstheme="majorBidi"/>
                <w:b/>
                <w:bCs/>
                <w:sz w:val="28"/>
                <w:szCs w:val="28"/>
                <w:lang w:val="en-US"/>
              </w:rPr>
            </w:pPr>
            <w:r w:rsidRPr="000D20A4">
              <w:rPr>
                <w:rFonts w:asciiTheme="majorBidi" w:hAnsiTheme="majorBidi" w:cstheme="majorBidi"/>
                <w:b/>
                <w:bCs/>
                <w:color w:val="C10000"/>
                <w:sz w:val="28"/>
                <w:szCs w:val="28"/>
                <w:rtl/>
              </w:rPr>
              <w:t>قسمة وجيزة للآب تقال سنويا</w:t>
            </w:r>
          </w:p>
        </w:tc>
      </w:tr>
      <w:tr w:rsidR="00DC2162" w:rsidRPr="0025690B" w14:paraId="29B789F3" w14:textId="77777777" w:rsidTr="009C52C7">
        <w:trPr>
          <w:jc w:val="center"/>
        </w:trPr>
        <w:tc>
          <w:tcPr>
            <w:tcW w:w="3969" w:type="dxa"/>
          </w:tcPr>
          <w:p w14:paraId="06EA51E3" w14:textId="1B5A347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du har forbarmet dig over os syndere på en fastsat frelsestid og ved et åndeligt og himmelsk offer,</w:t>
            </w:r>
          </w:p>
        </w:tc>
        <w:tc>
          <w:tcPr>
            <w:tcW w:w="3969" w:type="dxa"/>
          </w:tcPr>
          <w:p w14:paraId="665416C7" w14:textId="48B9887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God, who granted us, who are sinners, the foreordained </w:t>
            </w:r>
            <w:proofErr w:type="gramStart"/>
            <w:r w:rsidRPr="004332C7">
              <w:rPr>
                <w:rFonts w:asciiTheme="majorBidi" w:hAnsiTheme="majorBidi" w:cstheme="majorBidi"/>
                <w:sz w:val="24"/>
                <w:szCs w:val="24"/>
                <w:lang w:val="en-US"/>
              </w:rPr>
              <w:t>salvation</w:t>
            </w:r>
            <w:proofErr w:type="gramEnd"/>
            <w:r w:rsidRPr="004332C7">
              <w:rPr>
                <w:rFonts w:asciiTheme="majorBidi" w:hAnsiTheme="majorBidi" w:cstheme="majorBidi"/>
                <w:sz w:val="24"/>
                <w:szCs w:val="24"/>
                <w:lang w:val="en-US"/>
              </w:rPr>
              <w:t xml:space="preserve"> and the rational, heavenly sacrifice,</w:t>
            </w:r>
          </w:p>
        </w:tc>
        <w:tc>
          <w:tcPr>
            <w:tcW w:w="2552" w:type="dxa"/>
          </w:tcPr>
          <w:p w14:paraId="42FAC72B" w14:textId="3BD1CF82" w:rsidR="004366FC" w:rsidRPr="000D20A4" w:rsidRDefault="004366FC" w:rsidP="0092761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يا الله الذي أنعم لنا نحن الخطاة</w:t>
            </w:r>
            <w:r w:rsidR="0092761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بميجال الخلاص، وذبيحة ناطقة</w:t>
            </w:r>
            <w:r w:rsidR="0092761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سمائية</w:t>
            </w:r>
            <w:r w:rsidRPr="000D20A4">
              <w:rPr>
                <w:rFonts w:asciiTheme="majorBidi" w:hAnsiTheme="majorBidi" w:cstheme="majorBidi"/>
                <w:b/>
                <w:bCs/>
                <w:sz w:val="24"/>
                <w:szCs w:val="24"/>
                <w:lang w:val="en-US"/>
              </w:rPr>
              <w:t>.</w:t>
            </w:r>
          </w:p>
        </w:tc>
      </w:tr>
      <w:tr w:rsidR="00DC2162" w:rsidRPr="0025690B" w14:paraId="53932BE0" w14:textId="77777777" w:rsidTr="009C52C7">
        <w:trPr>
          <w:jc w:val="center"/>
        </w:trPr>
        <w:tc>
          <w:tcPr>
            <w:tcW w:w="3969" w:type="dxa"/>
          </w:tcPr>
          <w:p w14:paraId="0133F424" w14:textId="144595D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er din Salvedes guddommelige legeme og dyrebare blod.</w:t>
            </w:r>
          </w:p>
        </w:tc>
        <w:tc>
          <w:tcPr>
            <w:tcW w:w="3969" w:type="dxa"/>
          </w:tcPr>
          <w:p w14:paraId="4129B9C8" w14:textId="5063082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Which is the divine Body and the precious Blood of Your Christ.</w:t>
            </w:r>
          </w:p>
        </w:tc>
        <w:tc>
          <w:tcPr>
            <w:tcW w:w="2552" w:type="dxa"/>
          </w:tcPr>
          <w:p w14:paraId="78C90A0A" w14:textId="12EEEF59" w:rsidR="004366FC" w:rsidRPr="000D20A4" w:rsidRDefault="004366FC" w:rsidP="0092761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التي هي الجسد الإلهي والدم</w:t>
            </w:r>
            <w:r w:rsidR="0092761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الكريم اللذان لمسيحك</w:t>
            </w:r>
            <w:r w:rsidRPr="000D20A4">
              <w:rPr>
                <w:rFonts w:asciiTheme="majorBidi" w:hAnsiTheme="majorBidi" w:cstheme="majorBidi"/>
                <w:b/>
                <w:bCs/>
                <w:sz w:val="24"/>
                <w:szCs w:val="24"/>
                <w:lang w:val="en-US"/>
              </w:rPr>
              <w:t xml:space="preserve"> .</w:t>
            </w:r>
          </w:p>
        </w:tc>
      </w:tr>
      <w:tr w:rsidR="00DC2162" w:rsidRPr="0025690B" w14:paraId="3F4D140F" w14:textId="77777777" w:rsidTr="009C52C7">
        <w:trPr>
          <w:jc w:val="center"/>
        </w:trPr>
        <w:tc>
          <w:tcPr>
            <w:tcW w:w="3969" w:type="dxa"/>
          </w:tcPr>
          <w:p w14:paraId="17850BF6" w14:textId="01F1A29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blev os til renselse, frelse, nådegave og syndsforladelse,</w:t>
            </w:r>
          </w:p>
          <w:p w14:paraId="50070F29" w14:textId="3C00E39F" w:rsidR="004366FC" w:rsidRPr="004332C7" w:rsidRDefault="004366FC" w:rsidP="00C767E9">
            <w:pPr>
              <w:jc w:val="both"/>
              <w:rPr>
                <w:rFonts w:asciiTheme="majorBidi" w:hAnsiTheme="majorBidi" w:cstheme="majorBidi"/>
                <w:sz w:val="24"/>
                <w:szCs w:val="24"/>
              </w:rPr>
            </w:pPr>
          </w:p>
        </w:tc>
        <w:tc>
          <w:tcPr>
            <w:tcW w:w="3969" w:type="dxa"/>
          </w:tcPr>
          <w:p w14:paraId="39DD691E" w14:textId="6AB6E99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This is He who have become for us purification, salvation, </w:t>
            </w:r>
            <w:proofErr w:type="gramStart"/>
            <w:r w:rsidRPr="004332C7">
              <w:rPr>
                <w:rFonts w:asciiTheme="majorBidi" w:hAnsiTheme="majorBidi" w:cstheme="majorBidi"/>
                <w:sz w:val="24"/>
                <w:szCs w:val="24"/>
                <w:lang w:val="en-US"/>
              </w:rPr>
              <w:t>free gift</w:t>
            </w:r>
            <w:proofErr w:type="gramEnd"/>
            <w:r w:rsidRPr="004332C7">
              <w:rPr>
                <w:rFonts w:asciiTheme="majorBidi" w:hAnsiTheme="majorBidi" w:cstheme="majorBidi"/>
                <w:sz w:val="24"/>
                <w:szCs w:val="24"/>
                <w:lang w:val="en-US"/>
              </w:rPr>
              <w:t>, and forgiveness of sins.</w:t>
            </w:r>
          </w:p>
        </w:tc>
        <w:tc>
          <w:tcPr>
            <w:tcW w:w="2552" w:type="dxa"/>
          </w:tcPr>
          <w:p w14:paraId="7E1679D6" w14:textId="67B8AF36"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هذا الذي صار لنا طهراً وخلاصا وهبة</w:t>
            </w:r>
            <w:r w:rsidR="0092761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وغفراناً للخطايا</w:t>
            </w:r>
            <w:r w:rsidRPr="000D20A4">
              <w:rPr>
                <w:rFonts w:asciiTheme="majorBidi" w:hAnsiTheme="majorBidi" w:cstheme="majorBidi"/>
                <w:b/>
                <w:bCs/>
                <w:sz w:val="24"/>
                <w:szCs w:val="24"/>
                <w:lang w:val="en-US"/>
              </w:rPr>
              <w:t>.</w:t>
            </w:r>
          </w:p>
        </w:tc>
      </w:tr>
      <w:tr w:rsidR="00DC2162" w:rsidRPr="0025690B" w14:paraId="61CE323F" w14:textId="77777777" w:rsidTr="009C52C7">
        <w:trPr>
          <w:jc w:val="center"/>
        </w:trPr>
        <w:tc>
          <w:tcPr>
            <w:tcW w:w="3969" w:type="dxa"/>
          </w:tcPr>
          <w:p w14:paraId="0B074D1B" w14:textId="46FB9BFB" w:rsidR="004366FC" w:rsidRPr="000D20A4"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så vi med taknemlighed kan råbe til dig, hellige Fader som er i himlene, og sige:</w:t>
            </w:r>
            <w:r w:rsidR="000D20A4">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r w:rsidR="00584693" w:rsidRPr="000D20A4">
              <w:rPr>
                <w:rFonts w:asciiTheme="majorBidi" w:hAnsiTheme="majorBidi" w:cstheme="majorBidi"/>
                <w:sz w:val="24"/>
                <w:szCs w:val="24"/>
              </w:rPr>
              <w:t>.</w:t>
            </w:r>
          </w:p>
        </w:tc>
        <w:tc>
          <w:tcPr>
            <w:tcW w:w="3969" w:type="dxa"/>
          </w:tcPr>
          <w:p w14:paraId="3225CD7D" w14:textId="3D8DE273" w:rsidR="004366FC" w:rsidRPr="004332C7" w:rsidRDefault="004366FC" w:rsidP="000D20A4">
            <w:pPr>
              <w:autoSpaceDE w:val="0"/>
              <w:autoSpaceDN w:val="0"/>
              <w:adjustRightInd w:val="0"/>
              <w:jc w:val="both"/>
              <w:rPr>
                <w:rFonts w:asciiTheme="majorBidi" w:hAnsiTheme="majorBidi" w:cstheme="majorBidi"/>
                <w:sz w:val="24"/>
                <w:szCs w:val="24"/>
                <w:lang w:val="en-US"/>
              </w:rPr>
            </w:pPr>
            <w:proofErr w:type="gramStart"/>
            <w:r w:rsidRPr="004332C7">
              <w:rPr>
                <w:rFonts w:asciiTheme="majorBidi" w:hAnsiTheme="majorBidi" w:cstheme="majorBidi"/>
                <w:color w:val="000000"/>
                <w:sz w:val="24"/>
                <w:szCs w:val="24"/>
                <w:lang w:val="en-US"/>
              </w:rPr>
              <w:t>So</w:t>
            </w:r>
            <w:proofErr w:type="gramEnd"/>
            <w:r w:rsidRPr="004332C7">
              <w:rPr>
                <w:rFonts w:asciiTheme="majorBidi" w:hAnsiTheme="majorBidi" w:cstheme="majorBidi"/>
                <w:color w:val="000000"/>
                <w:sz w:val="24"/>
                <w:szCs w:val="24"/>
                <w:lang w:val="en-US"/>
              </w:rPr>
              <w:t xml:space="preserve"> with thankfulness we cry to You, O holy Father who are in the heavens, saying:</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6F491597" w14:textId="1D905C29" w:rsidR="004366FC" w:rsidRPr="000D20A4" w:rsidRDefault="004366FC" w:rsidP="000D20A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لكي بشكر نصرخ نحوك أيها الآب</w:t>
            </w:r>
            <w:r w:rsidR="0092761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القدوس الذي في السموات،</w:t>
            </w:r>
            <w:r w:rsidR="0092761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ونقول</w:t>
            </w:r>
            <w:r w:rsidRPr="000D20A4">
              <w:rPr>
                <w:rFonts w:asciiTheme="majorBidi" w:hAnsiTheme="majorBidi" w:cstheme="majorBidi"/>
                <w:b/>
                <w:bCs/>
                <w:color w:val="000000"/>
                <w:sz w:val="24"/>
                <w:szCs w:val="24"/>
                <w:lang w:val="en-US"/>
              </w:rPr>
              <w:t>:</w:t>
            </w:r>
            <w:r w:rsidR="000D20A4">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 xml:space="preserve"> .</w:t>
            </w:r>
          </w:p>
        </w:tc>
      </w:tr>
      <w:tr w:rsidR="00DC2162" w:rsidRPr="0025690B" w14:paraId="311AC316" w14:textId="77777777" w:rsidTr="009C52C7">
        <w:trPr>
          <w:jc w:val="center"/>
        </w:trPr>
        <w:tc>
          <w:tcPr>
            <w:tcW w:w="3969" w:type="dxa"/>
          </w:tcPr>
          <w:p w14:paraId="3E6A8669"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17B336B9"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5147231C"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25690B" w14:paraId="2C249084" w14:textId="77777777" w:rsidTr="009C52C7">
        <w:trPr>
          <w:jc w:val="center"/>
        </w:trPr>
        <w:tc>
          <w:tcPr>
            <w:tcW w:w="3969" w:type="dxa"/>
            <w:shd w:val="clear" w:color="auto" w:fill="EAF1DD" w:themeFill="accent3" w:themeFillTint="33"/>
            <w:vAlign w:val="center"/>
          </w:tcPr>
          <w:p w14:paraId="4E6B40D7" w14:textId="3B72B43F"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2. Brødsbrydelsesbøn henvendt til Faderen.</w:t>
            </w:r>
          </w:p>
          <w:p w14:paraId="6ABAFBA1" w14:textId="03A35CAA"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Den siges i fasten før jul og ved julefesten, samt når præsten ønsker det.</w:t>
            </w:r>
          </w:p>
        </w:tc>
        <w:tc>
          <w:tcPr>
            <w:tcW w:w="3969" w:type="dxa"/>
            <w:shd w:val="clear" w:color="auto" w:fill="EAF1DD" w:themeFill="accent3" w:themeFillTint="33"/>
            <w:vAlign w:val="center"/>
          </w:tcPr>
          <w:p w14:paraId="22544B1F" w14:textId="1A41D636"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Fraction to the </w:t>
            </w:r>
            <w:proofErr w:type="gramStart"/>
            <w:r w:rsidRPr="002D5B20">
              <w:rPr>
                <w:rFonts w:asciiTheme="majorBidi" w:hAnsiTheme="majorBidi" w:cstheme="majorBidi"/>
                <w:b/>
                <w:bCs/>
                <w:color w:val="C10000"/>
                <w:sz w:val="28"/>
                <w:szCs w:val="28"/>
                <w:lang w:val="en-US"/>
              </w:rPr>
              <w:t>Father</w:t>
            </w:r>
            <w:proofErr w:type="gramEnd"/>
            <w:r w:rsidRPr="002D5B20">
              <w:rPr>
                <w:rFonts w:asciiTheme="majorBidi" w:hAnsiTheme="majorBidi" w:cstheme="majorBidi"/>
                <w:b/>
                <w:bCs/>
                <w:color w:val="C10000"/>
                <w:sz w:val="28"/>
                <w:szCs w:val="28"/>
                <w:lang w:val="en-US"/>
              </w:rPr>
              <w:t xml:space="preserve"> for Advent and the Nativity</w:t>
            </w:r>
          </w:p>
        </w:tc>
        <w:tc>
          <w:tcPr>
            <w:tcW w:w="2552" w:type="dxa"/>
            <w:shd w:val="clear" w:color="auto" w:fill="EAF1DD" w:themeFill="accent3" w:themeFillTint="33"/>
            <w:vAlign w:val="center"/>
          </w:tcPr>
          <w:p w14:paraId="16D2B2DD" w14:textId="5D1ECA44"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للآب في صوم الميلاد وعيد الميلاد</w:t>
            </w:r>
          </w:p>
        </w:tc>
      </w:tr>
      <w:tr w:rsidR="00DC2162" w:rsidRPr="0025690B" w14:paraId="25D1D71C" w14:textId="77777777" w:rsidTr="009C52C7">
        <w:trPr>
          <w:jc w:val="center"/>
        </w:trPr>
        <w:tc>
          <w:tcPr>
            <w:tcW w:w="3969" w:type="dxa"/>
          </w:tcPr>
          <w:p w14:paraId="11C8F5B1" w14:textId="35E9781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Mester, vor usynlige, ubegrænsede, uforanderlige og umålelige Gud og Skaber!</w:t>
            </w:r>
          </w:p>
        </w:tc>
        <w:tc>
          <w:tcPr>
            <w:tcW w:w="3969" w:type="dxa"/>
          </w:tcPr>
          <w:p w14:paraId="658643B1" w14:textId="7FE2728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Master, Lord our God, the Creator, invisible, uncontainable, immutable, and immeasurable.</w:t>
            </w:r>
          </w:p>
        </w:tc>
        <w:tc>
          <w:tcPr>
            <w:tcW w:w="2552" w:type="dxa"/>
          </w:tcPr>
          <w:p w14:paraId="6ADFC693" w14:textId="242181A5"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السيد الرب إلهنا الخالق،</w:t>
            </w:r>
            <w:r w:rsidR="007B0834"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غير المرئي، غير المحوي، غير</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المستحيل، غير المفحوص</w:t>
            </w:r>
            <w:r w:rsidRPr="000D20A4">
              <w:rPr>
                <w:rFonts w:asciiTheme="majorBidi" w:hAnsiTheme="majorBidi" w:cstheme="majorBidi"/>
                <w:b/>
                <w:bCs/>
                <w:sz w:val="24"/>
                <w:szCs w:val="24"/>
                <w:lang w:val="en-US"/>
              </w:rPr>
              <w:t>.</w:t>
            </w:r>
          </w:p>
        </w:tc>
      </w:tr>
      <w:tr w:rsidR="00DC2162" w:rsidRPr="0025690B" w14:paraId="79BE87DF" w14:textId="77777777" w:rsidTr="009C52C7">
        <w:trPr>
          <w:jc w:val="center"/>
        </w:trPr>
        <w:tc>
          <w:tcPr>
            <w:tcW w:w="3969" w:type="dxa"/>
          </w:tcPr>
          <w:p w14:paraId="7E36219D" w14:textId="51BB7D7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sendt dit sande lys, din enbårne Søn Jesus Kristus, det evige Ord.</w:t>
            </w:r>
          </w:p>
        </w:tc>
        <w:tc>
          <w:tcPr>
            <w:tcW w:w="3969" w:type="dxa"/>
          </w:tcPr>
          <w:p w14:paraId="7DB47912" w14:textId="4927601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 has sent His true Light, His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Jesus Christ the eternal Logos.</w:t>
            </w:r>
          </w:p>
        </w:tc>
        <w:tc>
          <w:tcPr>
            <w:tcW w:w="2552" w:type="dxa"/>
          </w:tcPr>
          <w:p w14:paraId="0F959D41" w14:textId="2EB913DB"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أرسل نوره الحقيقي، ابنه</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الوحيد يسوع المسيح الكلمة،</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الذاتي</w:t>
            </w:r>
            <w:r w:rsidRPr="0019613F">
              <w:rPr>
                <w:rFonts w:asciiTheme="majorBidi" w:hAnsiTheme="majorBidi" w:cstheme="majorBidi"/>
                <w:b/>
                <w:bCs/>
                <w:sz w:val="24"/>
                <w:szCs w:val="24"/>
                <w:lang w:val="en-US"/>
              </w:rPr>
              <w:t>.</w:t>
            </w:r>
          </w:p>
        </w:tc>
      </w:tr>
      <w:tr w:rsidR="00DC2162" w:rsidRPr="0025690B" w14:paraId="3E7CDC27" w14:textId="77777777" w:rsidTr="009C52C7">
        <w:trPr>
          <w:jc w:val="center"/>
        </w:trPr>
        <w:tc>
          <w:tcPr>
            <w:tcW w:w="3969" w:type="dxa"/>
          </w:tcPr>
          <w:p w14:paraId="1D6F7E3C" w14:textId="27EC59B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hele tiden var i sin Faders favn, han kom og blev til i den jomfruelige, ubesmittede livmoder: Hun fød­ te ham, mens hun var jomfru, og hendes jomfruelighed var forseglet.</w:t>
            </w:r>
          </w:p>
        </w:tc>
        <w:tc>
          <w:tcPr>
            <w:tcW w:w="3969" w:type="dxa"/>
          </w:tcPr>
          <w:p w14:paraId="594A7FF7" w14:textId="5673050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He who is in the Fatherly bosom </w:t>
            </w:r>
            <w:proofErr w:type="gramStart"/>
            <w:r w:rsidRPr="004332C7">
              <w:rPr>
                <w:rFonts w:asciiTheme="majorBidi" w:hAnsiTheme="majorBidi" w:cstheme="majorBidi"/>
                <w:sz w:val="24"/>
                <w:szCs w:val="24"/>
                <w:lang w:val="en-US"/>
              </w:rPr>
              <w:t>at all times</w:t>
            </w:r>
            <w:proofErr w:type="gramEnd"/>
            <w:r w:rsidRPr="004332C7">
              <w:rPr>
                <w:rFonts w:asciiTheme="majorBidi" w:hAnsiTheme="majorBidi" w:cstheme="majorBidi"/>
                <w:sz w:val="24"/>
                <w:szCs w:val="24"/>
                <w:lang w:val="en-US"/>
              </w:rPr>
              <w:t xml:space="preserve"> has come down and dwelt in the undefiled virginal womb. She, being virgin, gave birth to Him, and her virginity is sealed.</w:t>
            </w:r>
            <w:r w:rsidR="000D20A4">
              <w:rPr>
                <w:rFonts w:asciiTheme="majorBidi" w:hAnsiTheme="majorBidi" w:cstheme="majorBidi"/>
                <w:sz w:val="24"/>
                <w:szCs w:val="24"/>
                <w:lang w:val="en-US"/>
              </w:rPr>
              <w:t xml:space="preserve"> </w:t>
            </w:r>
            <w:r w:rsidR="00B97217">
              <w:rPr>
                <w:rFonts w:asciiTheme="majorBidi" w:hAnsiTheme="majorBidi" w:cstheme="majorBidi"/>
                <w:sz w:val="24"/>
                <w:szCs w:val="24"/>
                <w:lang w:val="en-US"/>
              </w:rPr>
              <w:t xml:space="preserve"> </w:t>
            </w:r>
          </w:p>
        </w:tc>
        <w:tc>
          <w:tcPr>
            <w:tcW w:w="2552" w:type="dxa"/>
          </w:tcPr>
          <w:p w14:paraId="1A1BFB1A" w14:textId="5DEA1F72"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الكائن في حضنه الأبوي كل حين،</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أتي وحل في الحشاء البتولي غير</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الدنس، ولدته وهي عذراء،</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وبتوليتها مختومة</w:t>
            </w:r>
            <w:r w:rsidRPr="000D20A4">
              <w:rPr>
                <w:rFonts w:asciiTheme="majorBidi" w:hAnsiTheme="majorBidi" w:cstheme="majorBidi"/>
                <w:b/>
                <w:bCs/>
                <w:sz w:val="24"/>
                <w:szCs w:val="24"/>
                <w:lang w:val="en-US"/>
              </w:rPr>
              <w:t>.</w:t>
            </w:r>
          </w:p>
        </w:tc>
      </w:tr>
      <w:tr w:rsidR="00DC2162" w:rsidRPr="0025690B" w14:paraId="69C69FFF" w14:textId="77777777" w:rsidTr="009C52C7">
        <w:trPr>
          <w:jc w:val="center"/>
        </w:trPr>
        <w:tc>
          <w:tcPr>
            <w:tcW w:w="3969" w:type="dxa"/>
          </w:tcPr>
          <w:p w14:paraId="5716977D" w14:textId="3B6767A8"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Englene synger for ham, og de himmelske hærskarer syn­ ger hymner for ham, idet de råber og siger:</w:t>
            </w:r>
            <w:r w:rsidR="000D20A4">
              <w:rPr>
                <w:rFonts w:asciiTheme="majorBidi" w:hAnsiTheme="majorBidi" w:cstheme="majorBidi"/>
                <w:sz w:val="24"/>
                <w:szCs w:val="24"/>
              </w:rPr>
              <w:t xml:space="preserve"> </w:t>
            </w:r>
            <w:r w:rsidRPr="004332C7">
              <w:rPr>
                <w:rFonts w:asciiTheme="majorBidi" w:hAnsiTheme="majorBidi" w:cstheme="majorBidi"/>
                <w:sz w:val="24"/>
                <w:szCs w:val="24"/>
              </w:rPr>
              <w:t>"Hellig, hellig, hellig er Herren Sebaoth.</w:t>
            </w:r>
            <w:r w:rsidR="003F0A81">
              <w:rPr>
                <w:rFonts w:asciiTheme="majorBidi" w:hAnsiTheme="majorBidi" w:cstheme="majorBidi" w:hint="cs"/>
                <w:sz w:val="24"/>
                <w:szCs w:val="24"/>
                <w:rtl/>
              </w:rPr>
              <w:t xml:space="preserve"> </w:t>
            </w:r>
            <w:r w:rsidRPr="004332C7">
              <w:rPr>
                <w:rFonts w:asciiTheme="majorBidi" w:hAnsiTheme="majorBidi" w:cstheme="majorBidi"/>
                <w:sz w:val="24"/>
                <w:szCs w:val="24"/>
              </w:rPr>
              <w:t>Himlen og jorden er fuld af din hellige herlighed"</w:t>
            </w:r>
          </w:p>
        </w:tc>
        <w:tc>
          <w:tcPr>
            <w:tcW w:w="3969" w:type="dxa"/>
          </w:tcPr>
          <w:p w14:paraId="18BE6FA7" w14:textId="6B456DF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Lo, the angels praise Him and the heavenly hosts chant to Him, proclaiming and saying, “Holy, holy, holy is the Lord of hosts. </w:t>
            </w:r>
            <w:r w:rsidRPr="003F0A81">
              <w:rPr>
                <w:rFonts w:asciiTheme="majorBidi" w:hAnsiTheme="majorBidi" w:cstheme="majorBidi"/>
                <w:sz w:val="24"/>
                <w:szCs w:val="24"/>
                <w:lang w:val="en-US"/>
              </w:rPr>
              <w:t>Heaven and earth are full of Your holy glory.”</w:t>
            </w:r>
          </w:p>
        </w:tc>
        <w:tc>
          <w:tcPr>
            <w:tcW w:w="2552" w:type="dxa"/>
          </w:tcPr>
          <w:p w14:paraId="5CCE19F4" w14:textId="0ECC1597"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إذ الملائكة تسبحه، وأجناد</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السموات ترتل له، صارخين</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قائلين: قدوس. قدوس. قدوس</w:t>
            </w:r>
            <w:r w:rsidRPr="000D20A4">
              <w:rPr>
                <w:rFonts w:asciiTheme="majorBidi" w:hAnsiTheme="majorBidi" w:cstheme="majorBidi"/>
                <w:b/>
                <w:bCs/>
                <w:sz w:val="24"/>
                <w:szCs w:val="24"/>
                <w:lang w:val="en-US"/>
              </w:rPr>
              <w:t>.</w:t>
            </w:r>
            <w:r w:rsidR="007B0834"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رب الجنود. السماء والأرض</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مملوءتان من مجدك الأقدس</w:t>
            </w:r>
            <w:r w:rsidRPr="0019613F">
              <w:rPr>
                <w:rFonts w:asciiTheme="majorBidi" w:hAnsiTheme="majorBidi" w:cstheme="majorBidi"/>
                <w:b/>
                <w:bCs/>
                <w:sz w:val="24"/>
                <w:szCs w:val="24"/>
                <w:lang w:val="en-US"/>
              </w:rPr>
              <w:t>.</w:t>
            </w:r>
          </w:p>
        </w:tc>
      </w:tr>
      <w:tr w:rsidR="00DC2162" w:rsidRPr="0025690B" w14:paraId="4A39FD42" w14:textId="77777777" w:rsidTr="009C52C7">
        <w:trPr>
          <w:jc w:val="center"/>
        </w:trPr>
        <w:tc>
          <w:tcPr>
            <w:tcW w:w="3969" w:type="dxa"/>
          </w:tcPr>
          <w:p w14:paraId="03F4EB3B" w14:textId="744864C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gode og menneskekærlige Herre! Gør også os svage og syndige mennesker</w:t>
            </w:r>
          </w:p>
        </w:tc>
        <w:tc>
          <w:tcPr>
            <w:tcW w:w="3969" w:type="dxa"/>
          </w:tcPr>
          <w:p w14:paraId="65F0F7FE" w14:textId="7BCCAD4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Likewise, we too, the weak and sinful, make us worthy with them, O our Master, the Good One and Lover of Mankind.</w:t>
            </w:r>
          </w:p>
        </w:tc>
        <w:tc>
          <w:tcPr>
            <w:tcW w:w="2552" w:type="dxa"/>
          </w:tcPr>
          <w:p w14:paraId="6866C900" w14:textId="108389E0"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هكذا أيضا نحن الضعفاء، الخطاة</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إجعلنا مستحقين معهم يا سيدنا</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الصالح محب البشر</w:t>
            </w:r>
            <w:r w:rsidRPr="0019613F">
              <w:rPr>
                <w:rFonts w:asciiTheme="majorBidi" w:hAnsiTheme="majorBidi" w:cstheme="majorBidi"/>
                <w:b/>
                <w:bCs/>
                <w:sz w:val="24"/>
                <w:szCs w:val="24"/>
                <w:lang w:val="en-US"/>
              </w:rPr>
              <w:t>.</w:t>
            </w:r>
          </w:p>
        </w:tc>
      </w:tr>
      <w:tr w:rsidR="00DC2162" w:rsidRPr="0025690B" w14:paraId="73B14D09" w14:textId="77777777" w:rsidTr="009C52C7">
        <w:trPr>
          <w:jc w:val="center"/>
        </w:trPr>
        <w:tc>
          <w:tcPr>
            <w:tcW w:w="3969" w:type="dxa"/>
          </w:tcPr>
          <w:p w14:paraId="2DB5BB46" w14:textId="255FBB78" w:rsidR="004366FC" w:rsidRPr="00B9721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værdige sammen englene til med et rent hjerte at lovsynge dig tillige med Ham (Sønnen) og Helligånden, den hellige Treenighed af samme væsen, og løfte vore øjne til dig, hellig Fader som er i himlene, og sige:</w:t>
            </w:r>
            <w:r w:rsidR="00B97217">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r w:rsidR="00584693" w:rsidRPr="00B97217">
              <w:rPr>
                <w:rFonts w:asciiTheme="majorBidi" w:hAnsiTheme="majorBidi" w:cstheme="majorBidi"/>
                <w:sz w:val="24"/>
                <w:szCs w:val="24"/>
              </w:rPr>
              <w:t>.</w:t>
            </w:r>
          </w:p>
        </w:tc>
        <w:tc>
          <w:tcPr>
            <w:tcW w:w="3969" w:type="dxa"/>
          </w:tcPr>
          <w:p w14:paraId="2FDE2E4B" w14:textId="6839405E" w:rsidR="004366FC" w:rsidRPr="004332C7" w:rsidRDefault="004366FC" w:rsidP="00B97217">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that with a pure heart we may praise You, with Him and the Holy Spirit; the Co-essential Trinity, and raise our eyes toward You, O holy Father who are in the heavens, and say:</w:t>
            </w:r>
            <w:r w:rsidR="00B97217">
              <w:rPr>
                <w:rFonts w:asciiTheme="majorBidi" w:hAnsiTheme="majorBidi" w:cstheme="majorBidi"/>
                <w:sz w:val="24"/>
                <w:szCs w:val="24"/>
                <w:lang w:val="en-US"/>
              </w:rPr>
              <w:t xml:space="preserve"> </w:t>
            </w:r>
            <w:r w:rsidRPr="004332C7">
              <w:rPr>
                <w:rFonts w:asciiTheme="majorBidi" w:hAnsiTheme="majorBidi" w:cstheme="majorBidi"/>
                <w:color w:val="C10000"/>
                <w:sz w:val="24"/>
                <w:szCs w:val="24"/>
                <w:lang w:val="en-US"/>
              </w:rPr>
              <w:t>Our Father…</w:t>
            </w:r>
          </w:p>
        </w:tc>
        <w:tc>
          <w:tcPr>
            <w:tcW w:w="2552" w:type="dxa"/>
          </w:tcPr>
          <w:p w14:paraId="79A2C01F" w14:textId="11B16D80" w:rsidR="004366FC" w:rsidRPr="000D20A4" w:rsidRDefault="004366FC" w:rsidP="00B97217">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لكي بقلب طاهر، نسبحك معه مع</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الروح القدس، الثالوث القدوس</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المساوى، ونرفع أعيننا إلى</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فوق، إليك أيها الآب القدوس</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الذي في السموات ونقول</w:t>
            </w:r>
            <w:r w:rsidRPr="000D20A4">
              <w:rPr>
                <w:rFonts w:asciiTheme="majorBidi" w:hAnsiTheme="majorBidi" w:cstheme="majorBidi"/>
                <w:b/>
                <w:bCs/>
                <w:color w:val="000000"/>
                <w:sz w:val="24"/>
                <w:szCs w:val="24"/>
                <w:lang w:val="en-US"/>
              </w:rPr>
              <w:t>:</w:t>
            </w:r>
            <w:r w:rsidR="007B0834" w:rsidRPr="000D20A4">
              <w:rPr>
                <w:rFonts w:asciiTheme="majorBidi" w:hAnsiTheme="majorBidi" w:cstheme="majorBidi" w:hint="cs"/>
                <w:b/>
                <w:bCs/>
                <w:color w:val="000000"/>
                <w:sz w:val="24"/>
                <w:szCs w:val="24"/>
                <w:rtl/>
                <w:lang w:val="en-US"/>
              </w:rPr>
              <w:t xml:space="preserve"> </w:t>
            </w:r>
            <w:r w:rsidR="00B97217">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w:t>
            </w:r>
          </w:p>
        </w:tc>
      </w:tr>
      <w:tr w:rsidR="00DC2162" w:rsidRPr="0025690B" w14:paraId="071E5D87" w14:textId="77777777" w:rsidTr="009C52C7">
        <w:trPr>
          <w:jc w:val="center"/>
        </w:trPr>
        <w:tc>
          <w:tcPr>
            <w:tcW w:w="3969" w:type="dxa"/>
          </w:tcPr>
          <w:p w14:paraId="73E54222"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3D2719E6"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201956A9"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25690B" w14:paraId="15D50A29" w14:textId="77777777" w:rsidTr="009C52C7">
        <w:trPr>
          <w:jc w:val="center"/>
        </w:trPr>
        <w:tc>
          <w:tcPr>
            <w:tcW w:w="3969" w:type="dxa"/>
            <w:shd w:val="clear" w:color="auto" w:fill="EAF1DD" w:themeFill="accent3" w:themeFillTint="33"/>
            <w:vAlign w:val="center"/>
          </w:tcPr>
          <w:p w14:paraId="32F6A623" w14:textId="5A6559E7"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3. Brødsbrydelsesbøn henvendt til Faderen. Den siges ved Epifanifesten og på andre tider</w:t>
            </w:r>
          </w:p>
        </w:tc>
        <w:tc>
          <w:tcPr>
            <w:tcW w:w="3969" w:type="dxa"/>
            <w:shd w:val="clear" w:color="auto" w:fill="EAF1DD" w:themeFill="accent3" w:themeFillTint="33"/>
            <w:vAlign w:val="center"/>
          </w:tcPr>
          <w:p w14:paraId="3B5058FE" w14:textId="7DB18861" w:rsidR="004366FC" w:rsidRPr="009626FD" w:rsidRDefault="004366FC" w:rsidP="002D5B20">
            <w:pPr>
              <w:jc w:val="center"/>
              <w:rPr>
                <w:rFonts w:asciiTheme="majorBidi" w:hAnsiTheme="majorBidi" w:cstheme="majorBidi"/>
                <w:b/>
                <w:bCs/>
                <w:color w:val="C10000"/>
                <w:sz w:val="28"/>
                <w:szCs w:val="28"/>
                <w:lang w:val="en-US"/>
              </w:rPr>
            </w:pPr>
            <w:r w:rsidRPr="009626FD">
              <w:rPr>
                <w:rFonts w:asciiTheme="majorBidi" w:hAnsiTheme="majorBidi" w:cstheme="majorBidi"/>
                <w:b/>
                <w:bCs/>
                <w:color w:val="C10000"/>
                <w:sz w:val="28"/>
                <w:szCs w:val="28"/>
                <w:lang w:val="en-US"/>
              </w:rPr>
              <w:t xml:space="preserve">A Fraction to the </w:t>
            </w:r>
            <w:proofErr w:type="gramStart"/>
            <w:r w:rsidRPr="009626FD">
              <w:rPr>
                <w:rFonts w:asciiTheme="majorBidi" w:hAnsiTheme="majorBidi" w:cstheme="majorBidi"/>
                <w:b/>
                <w:bCs/>
                <w:color w:val="C10000"/>
                <w:sz w:val="28"/>
                <w:szCs w:val="28"/>
                <w:lang w:val="en-US"/>
              </w:rPr>
              <w:t>Father</w:t>
            </w:r>
            <w:proofErr w:type="gramEnd"/>
            <w:r w:rsidRPr="009626FD">
              <w:rPr>
                <w:rFonts w:asciiTheme="majorBidi" w:hAnsiTheme="majorBidi" w:cstheme="majorBidi"/>
                <w:b/>
                <w:bCs/>
                <w:color w:val="C10000"/>
                <w:sz w:val="28"/>
                <w:szCs w:val="28"/>
                <w:lang w:val="en-US"/>
              </w:rPr>
              <w:t xml:space="preserve"> for Theophany</w:t>
            </w:r>
          </w:p>
        </w:tc>
        <w:tc>
          <w:tcPr>
            <w:tcW w:w="2552" w:type="dxa"/>
            <w:shd w:val="clear" w:color="auto" w:fill="EAF1DD" w:themeFill="accent3" w:themeFillTint="33"/>
            <w:vAlign w:val="center"/>
          </w:tcPr>
          <w:p w14:paraId="1472DEAB" w14:textId="7758263E" w:rsidR="004366FC" w:rsidRPr="0019613F" w:rsidRDefault="004366FC" w:rsidP="002D5B20">
            <w:pPr>
              <w:jc w:val="center"/>
              <w:rPr>
                <w:rFonts w:asciiTheme="majorBidi" w:hAnsiTheme="majorBidi" w:cstheme="majorBidi"/>
                <w:b/>
                <w:bCs/>
                <w:color w:val="C10000"/>
                <w:sz w:val="28"/>
                <w:szCs w:val="28"/>
                <w:lang w:val="en-US"/>
              </w:rPr>
            </w:pPr>
            <w:r w:rsidRPr="000D20A4">
              <w:rPr>
                <w:rFonts w:asciiTheme="majorBidi" w:hAnsiTheme="majorBidi" w:cstheme="majorBidi"/>
                <w:b/>
                <w:bCs/>
                <w:color w:val="C10000"/>
                <w:sz w:val="28"/>
                <w:szCs w:val="28"/>
                <w:rtl/>
              </w:rPr>
              <w:t>قسمة للآب تقال في عيد الغطاس</w:t>
            </w:r>
          </w:p>
        </w:tc>
      </w:tr>
      <w:tr w:rsidR="00DC2162" w:rsidRPr="0025690B" w14:paraId="341A9028" w14:textId="77777777" w:rsidTr="009C52C7">
        <w:trPr>
          <w:jc w:val="center"/>
        </w:trPr>
        <w:tc>
          <w:tcPr>
            <w:tcW w:w="3969" w:type="dxa"/>
          </w:tcPr>
          <w:p w14:paraId="28F377AD" w14:textId="31A70BF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du gav os nåde til at være sønner ved genfødelsens bad og Helligåndens fornyelse,</w:t>
            </w:r>
          </w:p>
        </w:tc>
        <w:tc>
          <w:tcPr>
            <w:tcW w:w="3969" w:type="dxa"/>
          </w:tcPr>
          <w:p w14:paraId="1F42E4D7" w14:textId="71B4D88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You have bestowed upon us the grace of sonship through the washing of regeneration and renewing of the Holy Spirit.</w:t>
            </w:r>
          </w:p>
        </w:tc>
        <w:tc>
          <w:tcPr>
            <w:tcW w:w="2552" w:type="dxa"/>
          </w:tcPr>
          <w:p w14:paraId="6451E066" w14:textId="1A776FEA"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إذ أعطيتنا نعمة البنوة بحميم</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الميلاد الجديد، وتجديد الروح</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القدس</w:t>
            </w:r>
            <w:r w:rsidRPr="0019613F">
              <w:rPr>
                <w:rFonts w:asciiTheme="majorBidi" w:hAnsiTheme="majorBidi" w:cstheme="majorBidi"/>
                <w:b/>
                <w:bCs/>
                <w:sz w:val="24"/>
                <w:szCs w:val="24"/>
                <w:lang w:val="en-US"/>
              </w:rPr>
              <w:t>.</w:t>
            </w:r>
          </w:p>
        </w:tc>
      </w:tr>
      <w:tr w:rsidR="00DC2162" w:rsidRPr="0025690B" w14:paraId="30FDF6B6" w14:textId="77777777" w:rsidTr="009C52C7">
        <w:trPr>
          <w:jc w:val="center"/>
        </w:trPr>
        <w:tc>
          <w:tcPr>
            <w:tcW w:w="3969" w:type="dxa"/>
          </w:tcPr>
          <w:p w14:paraId="7A1925F8" w14:textId="053E913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gør os nu også værdige til uden hykleri, med et rent hjerte, en samvittighed fuld af frimodighed og uspolerede læber at bede til dig, Abba Fader.</w:t>
            </w:r>
          </w:p>
        </w:tc>
        <w:tc>
          <w:tcPr>
            <w:tcW w:w="3969" w:type="dxa"/>
          </w:tcPr>
          <w:p w14:paraId="31D29A53" w14:textId="18F234B0" w:rsidR="004366FC" w:rsidRPr="004332C7" w:rsidRDefault="004366FC" w:rsidP="00C767E9">
            <w:pPr>
              <w:jc w:val="both"/>
              <w:rPr>
                <w:rFonts w:asciiTheme="majorBidi" w:hAnsiTheme="majorBidi" w:cstheme="majorBidi"/>
                <w:sz w:val="24"/>
                <w:szCs w:val="24"/>
                <w:lang w:val="en-US"/>
              </w:rPr>
            </w:pPr>
            <w:proofErr w:type="gramStart"/>
            <w:r w:rsidRPr="004332C7">
              <w:rPr>
                <w:rFonts w:asciiTheme="majorBidi" w:hAnsiTheme="majorBidi" w:cstheme="majorBidi"/>
                <w:sz w:val="24"/>
                <w:szCs w:val="24"/>
                <w:lang w:val="en-US"/>
              </w:rPr>
              <w:t>So</w:t>
            </w:r>
            <w:proofErr w:type="gramEnd"/>
            <w:r w:rsidRPr="004332C7">
              <w:rPr>
                <w:rFonts w:asciiTheme="majorBidi" w:hAnsiTheme="majorBidi" w:cstheme="majorBidi"/>
                <w:sz w:val="24"/>
                <w:szCs w:val="24"/>
                <w:lang w:val="en-US"/>
              </w:rPr>
              <w:t xml:space="preserve"> make us worthy now, that, without hypocrisy, with a pure heart, a conscience full of boldness, and unerring lips, we may entreat You, O Abba Father.</w:t>
            </w:r>
          </w:p>
        </w:tc>
        <w:tc>
          <w:tcPr>
            <w:tcW w:w="2552" w:type="dxa"/>
          </w:tcPr>
          <w:p w14:paraId="7777261C" w14:textId="7899990F"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الآن أيضا إجعلنا مستحقين، بغير</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رياء، وبقلب طاهر، ونية مملوءة</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دالة، وشفتين غير ساقطتين، أن</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نطلب إليك يا أبا الآب</w:t>
            </w:r>
            <w:r w:rsidRPr="000D20A4">
              <w:rPr>
                <w:rFonts w:asciiTheme="majorBidi" w:hAnsiTheme="majorBidi" w:cstheme="majorBidi"/>
                <w:b/>
                <w:bCs/>
                <w:sz w:val="24"/>
                <w:szCs w:val="24"/>
                <w:lang w:val="en-US"/>
              </w:rPr>
              <w:t>.</w:t>
            </w:r>
          </w:p>
        </w:tc>
      </w:tr>
      <w:tr w:rsidR="00DC2162" w:rsidRPr="0025690B" w14:paraId="3D6556E1" w14:textId="77777777" w:rsidTr="009C52C7">
        <w:trPr>
          <w:jc w:val="center"/>
        </w:trPr>
        <w:tc>
          <w:tcPr>
            <w:tcW w:w="3969" w:type="dxa"/>
          </w:tcPr>
          <w:p w14:paraId="19EE6562" w14:textId="43BF3B7D" w:rsidR="004366FC" w:rsidRPr="004332C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Giv os at aflægge tomheden i hedningernes spottende ord og jødernes arrogance,</w:t>
            </w:r>
          </w:p>
        </w:tc>
        <w:tc>
          <w:tcPr>
            <w:tcW w:w="3969" w:type="dxa"/>
          </w:tcPr>
          <w:p w14:paraId="69B41C18" w14:textId="0D6A29B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So that having abandoned the excessive </w:t>
            </w:r>
            <w:proofErr w:type="gramStart"/>
            <w:r w:rsidRPr="004332C7">
              <w:rPr>
                <w:rFonts w:asciiTheme="majorBidi" w:hAnsiTheme="majorBidi" w:cstheme="majorBidi"/>
                <w:sz w:val="24"/>
                <w:szCs w:val="24"/>
                <w:lang w:val="en-US"/>
              </w:rPr>
              <w:t>vain</w:t>
            </w:r>
            <w:proofErr w:type="gramEnd"/>
            <w:r w:rsidRPr="004332C7">
              <w:rPr>
                <w:rFonts w:asciiTheme="majorBidi" w:hAnsiTheme="majorBidi" w:cstheme="majorBidi"/>
                <w:sz w:val="24"/>
                <w:szCs w:val="24"/>
                <w:lang w:val="en-US"/>
              </w:rPr>
              <w:t xml:space="preserve"> words of the heathen and the vanity of the Jews.</w:t>
            </w:r>
          </w:p>
        </w:tc>
        <w:tc>
          <w:tcPr>
            <w:tcW w:w="2552" w:type="dxa"/>
          </w:tcPr>
          <w:p w14:paraId="3DA6A71A" w14:textId="6FA66747"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لكي إذ تركنا كثرة كلام الأمم</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الباطل وإستكبار اليهود</w:t>
            </w:r>
            <w:r w:rsidRPr="0019613F">
              <w:rPr>
                <w:rFonts w:asciiTheme="majorBidi" w:hAnsiTheme="majorBidi" w:cstheme="majorBidi"/>
                <w:b/>
                <w:bCs/>
                <w:sz w:val="24"/>
                <w:szCs w:val="24"/>
                <w:lang w:val="en-US"/>
              </w:rPr>
              <w:t>.</w:t>
            </w:r>
          </w:p>
        </w:tc>
      </w:tr>
      <w:tr w:rsidR="00DC2162" w:rsidRPr="0025690B" w14:paraId="1ECF4E78" w14:textId="77777777" w:rsidTr="009C52C7">
        <w:trPr>
          <w:jc w:val="center"/>
        </w:trPr>
        <w:tc>
          <w:tcPr>
            <w:tcW w:w="3969" w:type="dxa"/>
          </w:tcPr>
          <w:p w14:paraId="26B5347B" w14:textId="11FFB34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så vi kan komme til dig i bøn efter din enbårne Søns nådefulde forordning,</w:t>
            </w:r>
          </w:p>
          <w:p w14:paraId="73C2C5AF" w14:textId="0BDB4BD1" w:rsidR="004366FC" w:rsidRPr="004332C7" w:rsidRDefault="004366FC" w:rsidP="00C767E9">
            <w:pPr>
              <w:jc w:val="both"/>
              <w:rPr>
                <w:rFonts w:asciiTheme="majorBidi" w:hAnsiTheme="majorBidi" w:cstheme="majorBidi"/>
                <w:sz w:val="24"/>
                <w:szCs w:val="24"/>
              </w:rPr>
            </w:pPr>
          </w:p>
        </w:tc>
        <w:tc>
          <w:tcPr>
            <w:tcW w:w="3969" w:type="dxa"/>
          </w:tcPr>
          <w:p w14:paraId="1226C383" w14:textId="16DF8C9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may be able to offer unto You the supplication of prayer according to the statute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which is full of salvation.</w:t>
            </w:r>
          </w:p>
        </w:tc>
        <w:tc>
          <w:tcPr>
            <w:tcW w:w="2552" w:type="dxa"/>
          </w:tcPr>
          <w:p w14:paraId="742732A8" w14:textId="79AA2E9E"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نستطيع ان نقدم لك توسل الصلاة</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كشريعة ابنك الوحيد المملوءة</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خلاصا</w:t>
            </w:r>
            <w:r w:rsidRPr="000D20A4">
              <w:rPr>
                <w:rFonts w:asciiTheme="majorBidi" w:hAnsiTheme="majorBidi" w:cstheme="majorBidi"/>
                <w:b/>
                <w:bCs/>
                <w:sz w:val="24"/>
                <w:szCs w:val="24"/>
                <w:lang w:val="en-US"/>
              </w:rPr>
              <w:t>.</w:t>
            </w:r>
          </w:p>
        </w:tc>
      </w:tr>
      <w:tr w:rsidR="00DC2162" w:rsidRPr="0025690B" w14:paraId="5849DCFD" w14:textId="77777777" w:rsidTr="009C52C7">
        <w:trPr>
          <w:jc w:val="center"/>
        </w:trPr>
        <w:tc>
          <w:tcPr>
            <w:tcW w:w="3969" w:type="dxa"/>
          </w:tcPr>
          <w:p w14:paraId="120219C1" w14:textId="24BB3938"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med en ydmyg stemme, som passer sig for kristne, og med sjælens, legemets og åndens renhed,</w:t>
            </w:r>
          </w:p>
        </w:tc>
        <w:tc>
          <w:tcPr>
            <w:tcW w:w="3969" w:type="dxa"/>
          </w:tcPr>
          <w:p w14:paraId="75A2B184" w14:textId="1AAA2EAA" w:rsidR="004366FC" w:rsidRPr="004332C7" w:rsidRDefault="004366FC" w:rsidP="00C767E9">
            <w:pPr>
              <w:jc w:val="both"/>
              <w:rPr>
                <w:rFonts w:asciiTheme="majorBidi" w:hAnsiTheme="majorBidi" w:cstheme="majorBidi"/>
                <w:sz w:val="24"/>
                <w:szCs w:val="24"/>
                <w:lang w:val="en-US"/>
              </w:rPr>
            </w:pPr>
            <w:proofErr w:type="gramStart"/>
            <w:r w:rsidRPr="004332C7">
              <w:rPr>
                <w:rFonts w:asciiTheme="majorBidi" w:hAnsiTheme="majorBidi" w:cstheme="majorBidi"/>
                <w:sz w:val="24"/>
                <w:szCs w:val="24"/>
                <w:lang w:val="en-US"/>
              </w:rPr>
              <w:t>So</w:t>
            </w:r>
            <w:proofErr w:type="gramEnd"/>
            <w:r w:rsidRPr="004332C7">
              <w:rPr>
                <w:rFonts w:asciiTheme="majorBidi" w:hAnsiTheme="majorBidi" w:cstheme="majorBidi"/>
                <w:sz w:val="24"/>
                <w:szCs w:val="24"/>
                <w:lang w:val="en-US"/>
              </w:rPr>
              <w:t xml:space="preserve"> with a humble voice befitting Christians, and with purity of soul, body, and spirit,</w:t>
            </w:r>
          </w:p>
        </w:tc>
        <w:tc>
          <w:tcPr>
            <w:tcW w:w="2552" w:type="dxa"/>
          </w:tcPr>
          <w:p w14:paraId="7D80FBD4" w14:textId="006AA065"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فبصوت متواضع يليق</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بالمسيحيين، وبطهارة النفس</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والجسد والروح</w:t>
            </w:r>
            <w:r w:rsidRPr="0019613F">
              <w:rPr>
                <w:rFonts w:asciiTheme="majorBidi" w:hAnsiTheme="majorBidi" w:cstheme="majorBidi"/>
                <w:b/>
                <w:bCs/>
                <w:sz w:val="24"/>
                <w:szCs w:val="24"/>
                <w:lang w:val="en-US"/>
              </w:rPr>
              <w:t>.</w:t>
            </w:r>
          </w:p>
        </w:tc>
      </w:tr>
      <w:tr w:rsidR="00DC2162" w:rsidRPr="0025690B" w14:paraId="557EBC3B" w14:textId="77777777" w:rsidTr="009C52C7">
        <w:trPr>
          <w:jc w:val="center"/>
        </w:trPr>
        <w:tc>
          <w:tcPr>
            <w:tcW w:w="3969" w:type="dxa"/>
          </w:tcPr>
          <w:p w14:paraId="24AFC22F" w14:textId="11DD16DF" w:rsidR="004366FC" w:rsidRPr="00B9721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så vi uden frygt vover at råbe til dig, som er uskabt, uden begyndelse og ufødt, alles Herre, hellige Gud Fader, som er i himlene, og sige:</w:t>
            </w:r>
            <w:r w:rsidR="00B97217">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r w:rsidR="00584693" w:rsidRPr="00B97217">
              <w:rPr>
                <w:rFonts w:asciiTheme="majorBidi" w:hAnsiTheme="majorBidi" w:cstheme="majorBidi"/>
                <w:sz w:val="24"/>
                <w:szCs w:val="24"/>
              </w:rPr>
              <w:t>.</w:t>
            </w:r>
          </w:p>
        </w:tc>
        <w:tc>
          <w:tcPr>
            <w:tcW w:w="3969" w:type="dxa"/>
          </w:tcPr>
          <w:p w14:paraId="05B94A9D" w14:textId="4EAED8AD"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dare without fear to cry to You who are uncreated, without beginning, and unbegotten, the Master of everyone, God the holy Father who </w:t>
            </w:r>
            <w:r w:rsidRPr="004332C7">
              <w:rPr>
                <w:rFonts w:asciiTheme="majorBidi" w:hAnsiTheme="majorBidi" w:cstheme="majorBidi"/>
                <w:color w:val="000000"/>
                <w:sz w:val="24"/>
                <w:szCs w:val="24"/>
                <w:lang w:val="en-US"/>
              </w:rPr>
              <w:t>are in the heavens,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30700BBA" w14:textId="1A59F14C" w:rsidR="004366FC" w:rsidRPr="000D20A4" w:rsidRDefault="004366FC" w:rsidP="00B97217">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نجسر بغير خوف أن نصرخ إليك</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أنت غير المخلوق ولا مبتدئ ولا</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مولود، سيد كل احد، الله الآب</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القدوس الذي في السموات</w:t>
            </w:r>
            <w:r w:rsidR="007B0834"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ونقول</w:t>
            </w:r>
            <w:r w:rsidRPr="000D20A4">
              <w:rPr>
                <w:rFonts w:asciiTheme="majorBidi" w:hAnsiTheme="majorBidi" w:cstheme="majorBidi"/>
                <w:b/>
                <w:bCs/>
                <w:color w:val="000000"/>
                <w:sz w:val="24"/>
                <w:szCs w:val="24"/>
                <w:lang w:val="en-US"/>
              </w:rPr>
              <w:t>:</w:t>
            </w:r>
            <w:r w:rsidR="007B0834" w:rsidRPr="000D20A4">
              <w:rPr>
                <w:rFonts w:asciiTheme="majorBidi" w:hAnsiTheme="majorBidi" w:cstheme="majorBidi" w:hint="cs"/>
                <w:b/>
                <w:bCs/>
                <w:color w:val="000000"/>
                <w:sz w:val="24"/>
                <w:szCs w:val="24"/>
                <w:rtl/>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w:t>
            </w:r>
          </w:p>
        </w:tc>
      </w:tr>
      <w:tr w:rsidR="00DC2162" w:rsidRPr="0025690B" w14:paraId="54A6033D" w14:textId="77777777" w:rsidTr="009C52C7">
        <w:trPr>
          <w:jc w:val="center"/>
        </w:trPr>
        <w:tc>
          <w:tcPr>
            <w:tcW w:w="3969" w:type="dxa"/>
          </w:tcPr>
          <w:p w14:paraId="7A07FF38"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1FD6F4BE"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1477D7FF"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25690B" w14:paraId="4C581E39" w14:textId="77777777" w:rsidTr="009C52C7">
        <w:trPr>
          <w:jc w:val="center"/>
        </w:trPr>
        <w:tc>
          <w:tcPr>
            <w:tcW w:w="3969" w:type="dxa"/>
            <w:shd w:val="clear" w:color="auto" w:fill="EAF1DD" w:themeFill="accent3" w:themeFillTint="33"/>
            <w:vAlign w:val="center"/>
          </w:tcPr>
          <w:p w14:paraId="7FD71E70" w14:textId="21AFC819"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4. Brødsbrydelsesbøn henvendt til Sønnen. Den siges i den hellige 40 dages faste.</w:t>
            </w:r>
          </w:p>
        </w:tc>
        <w:tc>
          <w:tcPr>
            <w:tcW w:w="3969" w:type="dxa"/>
            <w:shd w:val="clear" w:color="auto" w:fill="EAF1DD" w:themeFill="accent3" w:themeFillTint="33"/>
            <w:vAlign w:val="center"/>
          </w:tcPr>
          <w:p w14:paraId="7AB7A260" w14:textId="2D38CCD7"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w:t>
            </w:r>
            <w:proofErr w:type="spellStart"/>
            <w:r w:rsidRPr="002D5B20">
              <w:rPr>
                <w:rFonts w:asciiTheme="majorBidi" w:hAnsiTheme="majorBidi" w:cstheme="majorBidi"/>
                <w:b/>
                <w:bCs/>
                <w:color w:val="C10000"/>
                <w:sz w:val="28"/>
                <w:szCs w:val="28"/>
                <w:lang w:val="en-US"/>
              </w:rPr>
              <w:t>Fractionton</w:t>
            </w:r>
            <w:proofErr w:type="spellEnd"/>
            <w:r w:rsidRPr="002D5B20">
              <w:rPr>
                <w:rFonts w:asciiTheme="majorBidi" w:hAnsiTheme="majorBidi" w:cstheme="majorBidi"/>
                <w:b/>
                <w:bCs/>
                <w:color w:val="C10000"/>
                <w:sz w:val="28"/>
                <w:szCs w:val="28"/>
                <w:lang w:val="en-US"/>
              </w:rPr>
              <w:t xml:space="preserve"> to the Son for the Holy Fast of the Forty Days</w:t>
            </w:r>
          </w:p>
        </w:tc>
        <w:tc>
          <w:tcPr>
            <w:tcW w:w="2552" w:type="dxa"/>
            <w:shd w:val="clear" w:color="auto" w:fill="EAF1DD" w:themeFill="accent3" w:themeFillTint="33"/>
            <w:vAlign w:val="center"/>
          </w:tcPr>
          <w:p w14:paraId="71DD2818" w14:textId="1617CC3E"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للابن تقال في صوم الأربعين المقدسين</w:t>
            </w:r>
          </w:p>
        </w:tc>
      </w:tr>
      <w:tr w:rsidR="00DC2162" w:rsidRPr="0025690B" w14:paraId="31B9EA08" w14:textId="77777777" w:rsidTr="009C52C7">
        <w:trPr>
          <w:jc w:val="center"/>
        </w:trPr>
        <w:tc>
          <w:tcPr>
            <w:tcW w:w="3969" w:type="dxa"/>
          </w:tcPr>
          <w:p w14:paraId="6B8C5422" w14:textId="5E2FDCB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en nådig Gud, alles Frelser, som inkarnerede sig for vor frelses skyld,</w:t>
            </w:r>
          </w:p>
        </w:tc>
        <w:tc>
          <w:tcPr>
            <w:tcW w:w="3969" w:type="dxa"/>
          </w:tcPr>
          <w:p w14:paraId="01849DFB" w14:textId="1E43AC2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the merciful God, the Redeemer of everyone.</w:t>
            </w:r>
          </w:p>
        </w:tc>
        <w:tc>
          <w:tcPr>
            <w:tcW w:w="2552" w:type="dxa"/>
          </w:tcPr>
          <w:p w14:paraId="57AD62F3" w14:textId="729EF6A0"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أنت هو الله الرحوم مخلص كل</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أحد</w:t>
            </w:r>
            <w:r w:rsidRPr="0019613F">
              <w:rPr>
                <w:rFonts w:asciiTheme="majorBidi" w:hAnsiTheme="majorBidi" w:cstheme="majorBidi"/>
                <w:b/>
                <w:bCs/>
                <w:sz w:val="24"/>
                <w:szCs w:val="24"/>
                <w:lang w:val="en-US"/>
              </w:rPr>
              <w:t>.</w:t>
            </w:r>
          </w:p>
        </w:tc>
      </w:tr>
      <w:tr w:rsidR="00DC2162" w:rsidRPr="0025690B" w14:paraId="3AB269E2" w14:textId="77777777" w:rsidTr="009C52C7">
        <w:trPr>
          <w:jc w:val="center"/>
        </w:trPr>
        <w:tc>
          <w:tcPr>
            <w:tcW w:w="3969" w:type="dxa"/>
          </w:tcPr>
          <w:p w14:paraId="44540D79" w14:textId="5020305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som skinnede for os, mens vi var syndere.</w:t>
            </w:r>
          </w:p>
        </w:tc>
        <w:tc>
          <w:tcPr>
            <w:tcW w:w="3969" w:type="dxa"/>
          </w:tcPr>
          <w:p w14:paraId="6795A941" w14:textId="26045B8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was incarnate for our salvation, who have enlightened us, sinners.</w:t>
            </w:r>
          </w:p>
        </w:tc>
        <w:tc>
          <w:tcPr>
            <w:tcW w:w="2552" w:type="dxa"/>
          </w:tcPr>
          <w:p w14:paraId="738B1BB2" w14:textId="560C2320"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تجسد لأجل خلاصنا، الذي</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أضاء لنا نحن الخطاة</w:t>
            </w:r>
            <w:r w:rsidRPr="000D20A4">
              <w:rPr>
                <w:rFonts w:asciiTheme="majorBidi" w:hAnsiTheme="majorBidi" w:cstheme="majorBidi"/>
                <w:b/>
                <w:bCs/>
                <w:sz w:val="24"/>
                <w:szCs w:val="24"/>
                <w:lang w:val="en-US"/>
              </w:rPr>
              <w:t>.</w:t>
            </w:r>
          </w:p>
        </w:tc>
      </w:tr>
      <w:tr w:rsidR="00DC2162" w:rsidRPr="0025690B" w14:paraId="63242895" w14:textId="77777777" w:rsidTr="009C52C7">
        <w:trPr>
          <w:jc w:val="center"/>
        </w:trPr>
        <w:tc>
          <w:tcPr>
            <w:tcW w:w="3969" w:type="dxa"/>
          </w:tcPr>
          <w:p w14:paraId="6994E46E" w14:textId="5E22836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fastede for os i 40 dage og 40 nætter ved et usigeligt mysterium.</w:t>
            </w:r>
          </w:p>
        </w:tc>
        <w:tc>
          <w:tcPr>
            <w:tcW w:w="3969" w:type="dxa"/>
          </w:tcPr>
          <w:p w14:paraId="100C4E4B" w14:textId="1A12CB2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fasted for us forty days and forty nights in a mystery ineffable.</w:t>
            </w:r>
          </w:p>
        </w:tc>
        <w:tc>
          <w:tcPr>
            <w:tcW w:w="2552" w:type="dxa"/>
          </w:tcPr>
          <w:p w14:paraId="4324502A" w14:textId="32D1227B"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صام عنا أربعين يوما وأربعين</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ليلة بسر لا ينطق به</w:t>
            </w:r>
            <w:r w:rsidRPr="000D20A4">
              <w:rPr>
                <w:rFonts w:asciiTheme="majorBidi" w:hAnsiTheme="majorBidi" w:cstheme="majorBidi"/>
                <w:b/>
                <w:bCs/>
                <w:sz w:val="24"/>
                <w:szCs w:val="24"/>
                <w:lang w:val="en-US"/>
              </w:rPr>
              <w:t>.</w:t>
            </w:r>
          </w:p>
        </w:tc>
      </w:tr>
      <w:tr w:rsidR="00DC2162" w:rsidRPr="0025690B" w14:paraId="56F9F83A" w14:textId="77777777" w:rsidTr="009C52C7">
        <w:trPr>
          <w:jc w:val="center"/>
        </w:trPr>
        <w:tc>
          <w:tcPr>
            <w:tcW w:w="3969" w:type="dxa"/>
          </w:tcPr>
          <w:p w14:paraId="7D35C759" w14:textId="2D57903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frelste os fra døden og gav os sit hellige legeme og dyrebare blod til vore synders forladelse.</w:t>
            </w:r>
          </w:p>
        </w:tc>
        <w:tc>
          <w:tcPr>
            <w:tcW w:w="3969" w:type="dxa"/>
          </w:tcPr>
          <w:p w14:paraId="132D9EC4" w14:textId="27D9C1B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saved us from death and gave us His holy Body and His precious Blood for the forgiveness of our sins.</w:t>
            </w:r>
          </w:p>
        </w:tc>
        <w:tc>
          <w:tcPr>
            <w:tcW w:w="2552" w:type="dxa"/>
          </w:tcPr>
          <w:p w14:paraId="58307B60" w14:textId="6D72244A"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أنقذنا من الموت وأعطانا</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جسده المقدس ودمه الكريم</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لغفران خطايانا</w:t>
            </w:r>
            <w:r w:rsidRPr="0019613F">
              <w:rPr>
                <w:rFonts w:asciiTheme="majorBidi" w:hAnsiTheme="majorBidi" w:cstheme="majorBidi"/>
                <w:b/>
                <w:bCs/>
                <w:sz w:val="24"/>
                <w:szCs w:val="24"/>
                <w:lang w:val="en-US"/>
              </w:rPr>
              <w:t>.</w:t>
            </w:r>
          </w:p>
        </w:tc>
      </w:tr>
      <w:tr w:rsidR="00DC2162" w:rsidRPr="0025690B" w14:paraId="7D80DEB8" w14:textId="77777777" w:rsidTr="009C52C7">
        <w:trPr>
          <w:jc w:val="center"/>
        </w:trPr>
        <w:tc>
          <w:tcPr>
            <w:tcW w:w="3969" w:type="dxa"/>
          </w:tcPr>
          <w:p w14:paraId="4EB4A78E" w14:textId="7692AEAA" w:rsidR="004366FC" w:rsidRPr="004332C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Som talte både til mængden og til sine egne hellige disciple og hellige apostle og sagde:</w:t>
            </w:r>
            <w:r w:rsidR="00B97217">
              <w:rPr>
                <w:rFonts w:asciiTheme="majorBidi" w:hAnsiTheme="majorBidi" w:cstheme="majorBidi"/>
                <w:sz w:val="24"/>
                <w:szCs w:val="24"/>
              </w:rPr>
              <w:t xml:space="preserve"> </w:t>
            </w:r>
            <w:r w:rsidRPr="004332C7">
              <w:rPr>
                <w:rFonts w:asciiTheme="majorBidi" w:hAnsiTheme="majorBidi" w:cstheme="majorBidi"/>
                <w:sz w:val="24"/>
                <w:szCs w:val="24"/>
              </w:rPr>
              <w:t>Dette er livets brød, som er kommet ned fra himlen - ikke ligesom med jeres fædre, som spiste manna i ørkenen og døde.</w:t>
            </w:r>
          </w:p>
        </w:tc>
        <w:tc>
          <w:tcPr>
            <w:tcW w:w="3969" w:type="dxa"/>
          </w:tcPr>
          <w:p w14:paraId="038CCE4D" w14:textId="7443A4D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spoke to the multitudes and to His saintly disciples and holy apostles, saying, “This is the Bread of life which came down from heaven; not as your fathers ate the manna in the wilderness, and died.</w:t>
            </w:r>
            <w:r w:rsidR="00B97217">
              <w:rPr>
                <w:rFonts w:asciiTheme="majorBidi" w:hAnsiTheme="majorBidi" w:cstheme="majorBidi"/>
                <w:sz w:val="24"/>
                <w:szCs w:val="24"/>
                <w:lang w:val="en-US"/>
              </w:rPr>
              <w:t xml:space="preserve"> </w:t>
            </w:r>
          </w:p>
        </w:tc>
        <w:tc>
          <w:tcPr>
            <w:tcW w:w="2552" w:type="dxa"/>
          </w:tcPr>
          <w:p w14:paraId="4BD32009" w14:textId="5DE8B995" w:rsidR="004366FC" w:rsidRPr="000D20A4" w:rsidRDefault="004366FC" w:rsidP="007B0834">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كلم الجمع وتلاميذه</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القديسيين ورسله الأطهار قائلا</w:t>
            </w:r>
            <w:r w:rsidRPr="000D20A4">
              <w:rPr>
                <w:rFonts w:asciiTheme="majorBidi" w:hAnsiTheme="majorBidi" w:cstheme="majorBidi"/>
                <w:b/>
                <w:bCs/>
                <w:sz w:val="24"/>
                <w:szCs w:val="24"/>
                <w:lang w:val="en-US"/>
              </w:rPr>
              <w:t xml:space="preserve"> :</w:t>
            </w:r>
            <w:r w:rsidRPr="000D20A4">
              <w:rPr>
                <w:rFonts w:asciiTheme="majorBidi" w:hAnsiTheme="majorBidi" w:cstheme="majorBidi"/>
                <w:b/>
                <w:bCs/>
                <w:sz w:val="24"/>
                <w:szCs w:val="24"/>
                <w:rtl/>
              </w:rPr>
              <w:t>هذا هو خبز الحياة الذي نزل</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من السماء، ليس كما أكل آباؤكم</w:t>
            </w:r>
            <w:r w:rsidR="007B0834"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المن في البرية وماتوا</w:t>
            </w:r>
            <w:r w:rsidRPr="0019613F">
              <w:rPr>
                <w:rFonts w:asciiTheme="majorBidi" w:hAnsiTheme="majorBidi" w:cstheme="majorBidi"/>
                <w:b/>
                <w:bCs/>
                <w:sz w:val="24"/>
                <w:szCs w:val="24"/>
                <w:lang w:val="en-US"/>
              </w:rPr>
              <w:t>.</w:t>
            </w:r>
          </w:p>
        </w:tc>
      </w:tr>
      <w:tr w:rsidR="00DC2162" w:rsidRPr="0025690B" w14:paraId="6E99BCA4" w14:textId="77777777" w:rsidTr="009C52C7">
        <w:trPr>
          <w:jc w:val="center"/>
        </w:trPr>
        <w:tc>
          <w:tcPr>
            <w:tcW w:w="3969" w:type="dxa"/>
          </w:tcPr>
          <w:p w14:paraId="53ED36CC" w14:textId="417D8CA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Den, som spiser mit kød og drikker mit blod, skal leve evigt, og jeg vil oprejse ham på den yderste dag.</w:t>
            </w:r>
          </w:p>
        </w:tc>
        <w:tc>
          <w:tcPr>
            <w:tcW w:w="3969" w:type="dxa"/>
          </w:tcPr>
          <w:p w14:paraId="4E5C16FC" w14:textId="0C0F8A8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who eats my Flesh and drinks my Blood shall live forever and I will raise him up at the last day.”</w:t>
            </w:r>
          </w:p>
        </w:tc>
        <w:tc>
          <w:tcPr>
            <w:tcW w:w="2552" w:type="dxa"/>
          </w:tcPr>
          <w:p w14:paraId="3DEAAA72" w14:textId="6218D541" w:rsidR="004366FC" w:rsidRPr="000D20A4" w:rsidRDefault="004366FC" w:rsidP="00D9505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من يأكل جسدي ويشرب دمي</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يحيا إلى الأبد، وأنا أقيمه في</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اليوم الأخير</w:t>
            </w:r>
            <w:r w:rsidRPr="0019613F">
              <w:rPr>
                <w:rFonts w:asciiTheme="majorBidi" w:hAnsiTheme="majorBidi" w:cstheme="majorBidi"/>
                <w:b/>
                <w:bCs/>
                <w:sz w:val="24"/>
                <w:szCs w:val="24"/>
                <w:lang w:val="en-US"/>
              </w:rPr>
              <w:t>."</w:t>
            </w:r>
            <w:r w:rsidR="00B97217" w:rsidRPr="0019613F">
              <w:rPr>
                <w:rFonts w:asciiTheme="majorBidi" w:hAnsiTheme="majorBidi" w:cstheme="majorBidi"/>
                <w:b/>
                <w:bCs/>
                <w:sz w:val="24"/>
                <w:szCs w:val="24"/>
                <w:lang w:val="en-US"/>
              </w:rPr>
              <w:t xml:space="preserve"> </w:t>
            </w:r>
          </w:p>
        </w:tc>
      </w:tr>
      <w:tr w:rsidR="00DC2162" w:rsidRPr="0025690B" w14:paraId="6ECBDFA1" w14:textId="77777777" w:rsidTr="009C52C7">
        <w:trPr>
          <w:jc w:val="center"/>
        </w:trPr>
        <w:tc>
          <w:tcPr>
            <w:tcW w:w="3969" w:type="dxa"/>
          </w:tcPr>
          <w:p w14:paraId="1AE6C8A1" w14:textId="3DBC400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Derfor beder og bønfalder vi din godhed, du menneskekærlige: Rens vor sjæl, legeme og ånd,</w:t>
            </w:r>
          </w:p>
        </w:tc>
        <w:tc>
          <w:tcPr>
            <w:tcW w:w="3969" w:type="dxa"/>
          </w:tcPr>
          <w:p w14:paraId="22AB9571" w14:textId="5B664F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Therefore, we ask and entreat Your goodness, O Lover of mankind, purify our souls, our bodies, and our spirits.</w:t>
            </w:r>
          </w:p>
        </w:tc>
        <w:tc>
          <w:tcPr>
            <w:tcW w:w="2552" w:type="dxa"/>
          </w:tcPr>
          <w:p w14:paraId="2B90D86F" w14:textId="4336F3EF" w:rsidR="004366FC" w:rsidRPr="000D20A4" w:rsidRDefault="004366FC" w:rsidP="00D9505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فلهذا نسأل ونطلب من صلاحك يا</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محب البشر طهر نفوسنا</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وأجسادنا وأرواحنا</w:t>
            </w:r>
            <w:r w:rsidRPr="000D20A4">
              <w:rPr>
                <w:rFonts w:asciiTheme="majorBidi" w:hAnsiTheme="majorBidi" w:cstheme="majorBidi"/>
                <w:b/>
                <w:bCs/>
                <w:sz w:val="24"/>
                <w:szCs w:val="24"/>
                <w:lang w:val="en-US"/>
              </w:rPr>
              <w:t>.</w:t>
            </w:r>
          </w:p>
        </w:tc>
      </w:tr>
      <w:tr w:rsidR="00DC2162" w:rsidRPr="0025690B" w14:paraId="162D07E3" w14:textId="77777777" w:rsidTr="009C52C7">
        <w:trPr>
          <w:jc w:val="center"/>
        </w:trPr>
        <w:tc>
          <w:tcPr>
            <w:tcW w:w="3969" w:type="dxa"/>
          </w:tcPr>
          <w:p w14:paraId="1E4F245E" w14:textId="7F1FC272" w:rsidR="004366FC" w:rsidRPr="00B9721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så vi med et rent hjerte og en frygtløs frimodighed vover at råbe til din hellige Fader, som er i himlene, og sige:</w:t>
            </w:r>
            <w:r w:rsidR="00B97217">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r w:rsidR="00584693" w:rsidRPr="00B97217">
              <w:rPr>
                <w:rFonts w:asciiTheme="majorBidi" w:hAnsiTheme="majorBidi" w:cstheme="majorBidi"/>
                <w:sz w:val="24"/>
                <w:szCs w:val="24"/>
              </w:rPr>
              <w:t>.</w:t>
            </w:r>
          </w:p>
        </w:tc>
        <w:tc>
          <w:tcPr>
            <w:tcW w:w="3969" w:type="dxa"/>
          </w:tcPr>
          <w:p w14:paraId="5D32EDCF" w14:textId="03D919EC"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So that, with a pure heart, we may dare with boldness, without fear, to pray to You, O God, the holy Father who are in the heavens,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05D9F8DE" w14:textId="12E4C729" w:rsidR="004366FC" w:rsidRPr="000D20A4" w:rsidRDefault="004366FC" w:rsidP="00B97217">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لكي بقلب طاهر نجسر بدالة،</w:t>
            </w:r>
            <w:r w:rsidR="00D9505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بغير خوف، أن نطلب إليك، يا الله</w:t>
            </w:r>
            <w:r w:rsidR="00D9505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الآب القدوس الذى في السموات،</w:t>
            </w:r>
            <w:r w:rsidR="00D9505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ونقول</w:t>
            </w:r>
            <w:r w:rsidRPr="0019613F">
              <w:rPr>
                <w:rFonts w:asciiTheme="majorBidi" w:hAnsiTheme="majorBidi" w:cstheme="majorBidi"/>
                <w:b/>
                <w:bCs/>
                <w:color w:val="000000"/>
                <w:sz w:val="24"/>
                <w:szCs w:val="24"/>
                <w:lang w:val="en-US"/>
              </w:rPr>
              <w:t>:</w:t>
            </w:r>
            <w:r w:rsidR="00B97217" w:rsidRPr="0019613F">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 xml:space="preserve"> ...</w:t>
            </w:r>
          </w:p>
        </w:tc>
      </w:tr>
      <w:tr w:rsidR="00DC2162" w:rsidRPr="0025690B" w14:paraId="177ECE3C" w14:textId="77777777" w:rsidTr="009C52C7">
        <w:trPr>
          <w:jc w:val="center"/>
        </w:trPr>
        <w:tc>
          <w:tcPr>
            <w:tcW w:w="3969" w:type="dxa"/>
          </w:tcPr>
          <w:p w14:paraId="58943B86"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49BC5607"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593D15EB"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25690B" w14:paraId="69350ABB" w14:textId="77777777" w:rsidTr="009C52C7">
        <w:trPr>
          <w:jc w:val="center"/>
        </w:trPr>
        <w:tc>
          <w:tcPr>
            <w:tcW w:w="3969" w:type="dxa"/>
            <w:shd w:val="clear" w:color="auto" w:fill="EAF1DD" w:themeFill="accent3" w:themeFillTint="33"/>
            <w:vAlign w:val="center"/>
          </w:tcPr>
          <w:p w14:paraId="76BAA2EB" w14:textId="4D9B1B25"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5. Brødsbrydelsesbøn henvendt til Faderen. Den siges i den hellige faste.</w:t>
            </w:r>
          </w:p>
        </w:tc>
        <w:tc>
          <w:tcPr>
            <w:tcW w:w="3969" w:type="dxa"/>
            <w:shd w:val="clear" w:color="auto" w:fill="EAF1DD" w:themeFill="accent3" w:themeFillTint="33"/>
            <w:vAlign w:val="center"/>
          </w:tcPr>
          <w:p w14:paraId="71090A61" w14:textId="19202EE6"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w:t>
            </w:r>
            <w:proofErr w:type="spellStart"/>
            <w:r w:rsidRPr="002D5B20">
              <w:rPr>
                <w:rFonts w:asciiTheme="majorBidi" w:hAnsiTheme="majorBidi" w:cstheme="majorBidi"/>
                <w:b/>
                <w:bCs/>
                <w:color w:val="C10000"/>
                <w:sz w:val="28"/>
                <w:szCs w:val="28"/>
                <w:lang w:val="en-US"/>
              </w:rPr>
              <w:t>Fractionton</w:t>
            </w:r>
            <w:proofErr w:type="spellEnd"/>
            <w:r w:rsidRPr="002D5B20">
              <w:rPr>
                <w:rFonts w:asciiTheme="majorBidi" w:hAnsiTheme="majorBidi" w:cstheme="majorBidi"/>
                <w:b/>
                <w:bCs/>
                <w:color w:val="C10000"/>
                <w:sz w:val="28"/>
                <w:szCs w:val="28"/>
                <w:lang w:val="en-US"/>
              </w:rPr>
              <w:t xml:space="preserve"> to the Father for the Holy Fast of the Forty Days</w:t>
            </w:r>
          </w:p>
        </w:tc>
        <w:tc>
          <w:tcPr>
            <w:tcW w:w="2552" w:type="dxa"/>
            <w:shd w:val="clear" w:color="auto" w:fill="EAF1DD" w:themeFill="accent3" w:themeFillTint="33"/>
            <w:vAlign w:val="center"/>
          </w:tcPr>
          <w:p w14:paraId="02E01292" w14:textId="7704AA0B"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للآب تقال في صوم الأربعين المقدسين</w:t>
            </w:r>
          </w:p>
        </w:tc>
      </w:tr>
      <w:tr w:rsidR="00DC2162" w:rsidRPr="0025690B" w14:paraId="3F0C377C" w14:textId="77777777" w:rsidTr="009C52C7">
        <w:trPr>
          <w:jc w:val="center"/>
        </w:trPr>
        <w:tc>
          <w:tcPr>
            <w:tcW w:w="3969" w:type="dxa"/>
          </w:tcPr>
          <w:p w14:paraId="32E9A1C5" w14:textId="7EAD271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Mester, Almægtige Gud, du som har sendt din enbårne Søn til verden.</w:t>
            </w:r>
          </w:p>
        </w:tc>
        <w:tc>
          <w:tcPr>
            <w:tcW w:w="3969" w:type="dxa"/>
          </w:tcPr>
          <w:p w14:paraId="47EFDA62" w14:textId="28A8C4D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Master Lord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xml:space="preserve">, who sent His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into the world; He taught us the Law and the commandments written in the Holy Gospel.</w:t>
            </w:r>
          </w:p>
        </w:tc>
        <w:tc>
          <w:tcPr>
            <w:tcW w:w="2552" w:type="dxa"/>
          </w:tcPr>
          <w:p w14:paraId="5799B6F2" w14:textId="11E01B83" w:rsidR="004366FC" w:rsidRPr="000D20A4" w:rsidRDefault="004366FC" w:rsidP="00D9505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السيد الرب الإله ضابط الكل</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الذي أرسل ابنه الوحيد إلى</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العالم، علمنا الناموس والوصايا</w:t>
            </w:r>
            <w:r w:rsidR="00D9505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المكتوبة في الإنجيل المقدس</w:t>
            </w:r>
            <w:r w:rsidRPr="0019613F">
              <w:rPr>
                <w:rFonts w:asciiTheme="majorBidi" w:hAnsiTheme="majorBidi" w:cstheme="majorBidi"/>
                <w:b/>
                <w:bCs/>
                <w:sz w:val="24"/>
                <w:szCs w:val="24"/>
                <w:lang w:val="en-US"/>
              </w:rPr>
              <w:t>.</w:t>
            </w:r>
          </w:p>
        </w:tc>
      </w:tr>
      <w:tr w:rsidR="00DC2162" w:rsidRPr="0025690B" w14:paraId="7C2BCA3A" w14:textId="77777777" w:rsidTr="009C52C7">
        <w:trPr>
          <w:jc w:val="center"/>
        </w:trPr>
        <w:tc>
          <w:tcPr>
            <w:tcW w:w="3969" w:type="dxa"/>
          </w:tcPr>
          <w:p w14:paraId="52B95428" w14:textId="7BC9EE9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lærte os loven og budene, som står skrevet i det hellige evangelium. Og han lærte os, at faste og bøn driver dæmonerne ud, da han sagde: "Den slags farer kun ud ved bøn og faste".</w:t>
            </w:r>
            <w:r w:rsidR="00B97217">
              <w:rPr>
                <w:rFonts w:asciiTheme="majorBidi" w:hAnsiTheme="majorBidi" w:cstheme="majorBidi"/>
                <w:sz w:val="24"/>
                <w:szCs w:val="24"/>
              </w:rPr>
              <w:t xml:space="preserve"> </w:t>
            </w:r>
          </w:p>
        </w:tc>
        <w:tc>
          <w:tcPr>
            <w:tcW w:w="3969" w:type="dxa"/>
          </w:tcPr>
          <w:p w14:paraId="2ADE60A5" w14:textId="2210D42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He taught us that </w:t>
            </w:r>
            <w:proofErr w:type="gramStart"/>
            <w:r w:rsidRPr="004332C7">
              <w:rPr>
                <w:rFonts w:asciiTheme="majorBidi" w:hAnsiTheme="majorBidi" w:cstheme="majorBidi"/>
                <w:sz w:val="24"/>
                <w:szCs w:val="24"/>
                <w:lang w:val="en-US"/>
              </w:rPr>
              <w:t>fasting</w:t>
            </w:r>
            <w:proofErr w:type="gramEnd"/>
            <w:r w:rsidRPr="004332C7">
              <w:rPr>
                <w:rFonts w:asciiTheme="majorBidi" w:hAnsiTheme="majorBidi" w:cstheme="majorBidi"/>
                <w:sz w:val="24"/>
                <w:szCs w:val="24"/>
                <w:lang w:val="en-US"/>
              </w:rPr>
              <w:t xml:space="preserve"> and prayer cast out demons when He said, “This kind cannot come out by anything, but by prayer and fasting.”</w:t>
            </w:r>
          </w:p>
        </w:tc>
        <w:tc>
          <w:tcPr>
            <w:tcW w:w="2552" w:type="dxa"/>
          </w:tcPr>
          <w:p w14:paraId="302E52D0" w14:textId="4E090BDF" w:rsidR="004366FC" w:rsidRPr="000D20A4" w:rsidRDefault="004366FC" w:rsidP="003B3E71">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وعلمنا أن الصوم والصلاة هما</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اللذان يخرجان الشياطين إذ قال</w:t>
            </w:r>
            <w:r w:rsidRPr="000D20A4">
              <w:rPr>
                <w:rFonts w:asciiTheme="majorBidi" w:hAnsiTheme="majorBidi" w:cstheme="majorBidi"/>
                <w:b/>
                <w:bCs/>
                <w:sz w:val="24"/>
                <w:szCs w:val="24"/>
                <w:lang w:val="en-US"/>
              </w:rPr>
              <w:t>:</w:t>
            </w:r>
            <w:r w:rsidR="003B3E71"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إن هذا الجنس لا يخرج بشيء</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إلا بالصلاة والصوم</w:t>
            </w:r>
            <w:r w:rsidRPr="0019613F">
              <w:rPr>
                <w:rFonts w:asciiTheme="majorBidi" w:hAnsiTheme="majorBidi" w:cstheme="majorBidi"/>
                <w:b/>
                <w:bCs/>
                <w:sz w:val="24"/>
                <w:szCs w:val="24"/>
                <w:lang w:val="en-US"/>
              </w:rPr>
              <w:t>."</w:t>
            </w:r>
          </w:p>
        </w:tc>
      </w:tr>
      <w:tr w:rsidR="00DC2162" w:rsidRPr="0025690B" w14:paraId="0DD77039" w14:textId="77777777" w:rsidTr="009C52C7">
        <w:trPr>
          <w:jc w:val="center"/>
        </w:trPr>
        <w:tc>
          <w:tcPr>
            <w:tcW w:w="3969" w:type="dxa"/>
          </w:tcPr>
          <w:p w14:paraId="36FA1D04" w14:textId="057399D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Faste og bøn var det, som løftede Elias op til himlen og reddede Daniel ud af løvekulen.</w:t>
            </w:r>
          </w:p>
        </w:tc>
        <w:tc>
          <w:tcPr>
            <w:tcW w:w="3969" w:type="dxa"/>
          </w:tcPr>
          <w:p w14:paraId="3437E55D" w14:textId="1E5FEE5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Fasting and prayer are those which raised Elijah to heaven and saved Daniel from the lions’ den.</w:t>
            </w:r>
          </w:p>
        </w:tc>
        <w:tc>
          <w:tcPr>
            <w:tcW w:w="2552" w:type="dxa"/>
          </w:tcPr>
          <w:p w14:paraId="5F67027D" w14:textId="74E67A6F" w:rsidR="004366FC" w:rsidRPr="000D20A4" w:rsidRDefault="004366FC" w:rsidP="003B3E71">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رفعا</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إيليا إلى السماء وخلصا دانيال</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من جب الأسود</w:t>
            </w:r>
            <w:r w:rsidRPr="0019613F">
              <w:rPr>
                <w:rFonts w:asciiTheme="majorBidi" w:hAnsiTheme="majorBidi" w:cstheme="majorBidi"/>
                <w:b/>
                <w:bCs/>
                <w:sz w:val="24"/>
                <w:szCs w:val="24"/>
                <w:lang w:val="en-US"/>
              </w:rPr>
              <w:t>.</w:t>
            </w:r>
          </w:p>
        </w:tc>
      </w:tr>
      <w:tr w:rsidR="00DC2162" w:rsidRPr="0025690B" w14:paraId="7A70EC4D" w14:textId="77777777" w:rsidTr="009C52C7">
        <w:trPr>
          <w:jc w:val="center"/>
        </w:trPr>
        <w:tc>
          <w:tcPr>
            <w:tcW w:w="3969" w:type="dxa"/>
          </w:tcPr>
          <w:p w14:paraId="1CF8E305" w14:textId="36156E1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Faste og bøn var det, som Moses praktiserede, til han modtog loven og budene, skrevet med Guds finger.</w:t>
            </w:r>
          </w:p>
        </w:tc>
        <w:tc>
          <w:tcPr>
            <w:tcW w:w="3969" w:type="dxa"/>
          </w:tcPr>
          <w:p w14:paraId="132A0605" w14:textId="27E3819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Fasting and prayer are those which Moses pursued until he received the Law and the Commandments written with the finger of God.</w:t>
            </w:r>
          </w:p>
        </w:tc>
        <w:tc>
          <w:tcPr>
            <w:tcW w:w="2552" w:type="dxa"/>
          </w:tcPr>
          <w:p w14:paraId="4E35A111" w14:textId="6C57E3DC" w:rsidR="004366FC" w:rsidRPr="000D20A4" w:rsidRDefault="004366FC" w:rsidP="003B3E71">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عمل</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بهما موسي حتى أخذ الناموس</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والوصايا المكتوبة بإصبع الله</w:t>
            </w:r>
            <w:r w:rsidRPr="0019613F">
              <w:rPr>
                <w:rFonts w:asciiTheme="majorBidi" w:hAnsiTheme="majorBidi" w:cstheme="majorBidi"/>
                <w:b/>
                <w:bCs/>
                <w:sz w:val="24"/>
                <w:szCs w:val="24"/>
                <w:lang w:val="en-US"/>
              </w:rPr>
              <w:t>.</w:t>
            </w:r>
          </w:p>
        </w:tc>
      </w:tr>
      <w:tr w:rsidR="00DC2162" w:rsidRPr="0025690B" w14:paraId="56C96680" w14:textId="77777777" w:rsidTr="009C52C7">
        <w:trPr>
          <w:jc w:val="center"/>
        </w:trPr>
        <w:tc>
          <w:tcPr>
            <w:tcW w:w="3969" w:type="dxa"/>
          </w:tcPr>
          <w:p w14:paraId="59265216" w14:textId="39DAF39A" w:rsidR="004366FC" w:rsidRPr="004332C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Faste og bøn var det, som Nineve-folkene anvendte.</w:t>
            </w:r>
            <w:r w:rsidR="00B97217">
              <w:rPr>
                <w:rFonts w:asciiTheme="majorBidi" w:hAnsiTheme="majorBidi" w:cstheme="majorBidi"/>
                <w:sz w:val="24"/>
                <w:szCs w:val="24"/>
              </w:rPr>
              <w:t xml:space="preserve"> </w:t>
            </w:r>
            <w:r w:rsidRPr="004332C7">
              <w:rPr>
                <w:rFonts w:asciiTheme="majorBidi" w:hAnsiTheme="majorBidi" w:cstheme="majorBidi"/>
                <w:sz w:val="24"/>
                <w:szCs w:val="24"/>
              </w:rPr>
              <w:t>Gud forbarmede sig over dem og tilgav dem deres synder. Han løftede sin vrede fra dem.</w:t>
            </w:r>
          </w:p>
        </w:tc>
        <w:tc>
          <w:tcPr>
            <w:tcW w:w="3969" w:type="dxa"/>
          </w:tcPr>
          <w:p w14:paraId="2E28099C" w14:textId="7F5A6B8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Fasting and prayer are those which the people of Nineveh pursued until God had mercy on them and forgave them their </w:t>
            </w:r>
            <w:proofErr w:type="gramStart"/>
            <w:r w:rsidRPr="004332C7">
              <w:rPr>
                <w:rFonts w:asciiTheme="majorBidi" w:hAnsiTheme="majorBidi" w:cstheme="majorBidi"/>
                <w:sz w:val="24"/>
                <w:szCs w:val="24"/>
                <w:lang w:val="en-US"/>
              </w:rPr>
              <w:t>sins, and</w:t>
            </w:r>
            <w:proofErr w:type="gramEnd"/>
            <w:r w:rsidRPr="004332C7">
              <w:rPr>
                <w:rFonts w:asciiTheme="majorBidi" w:hAnsiTheme="majorBidi" w:cstheme="majorBidi"/>
                <w:sz w:val="24"/>
                <w:szCs w:val="24"/>
                <w:lang w:val="en-US"/>
              </w:rPr>
              <w:t xml:space="preserve"> lifted His wrath away from them.</w:t>
            </w:r>
          </w:p>
        </w:tc>
        <w:tc>
          <w:tcPr>
            <w:tcW w:w="2552" w:type="dxa"/>
          </w:tcPr>
          <w:p w14:paraId="51056390" w14:textId="79E2A14B" w:rsidR="004366FC" w:rsidRPr="000D20A4" w:rsidRDefault="004366FC" w:rsidP="003B3E71">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عمل</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بهما أهل نينوي فرحمهم الله</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وغفر لهم خطاياهم ورفع غضبه</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عنهم</w:t>
            </w:r>
            <w:r w:rsidRPr="000D20A4">
              <w:rPr>
                <w:rFonts w:asciiTheme="majorBidi" w:hAnsiTheme="majorBidi" w:cstheme="majorBidi"/>
                <w:b/>
                <w:bCs/>
                <w:sz w:val="24"/>
                <w:szCs w:val="24"/>
                <w:lang w:val="en-US"/>
              </w:rPr>
              <w:t>.</w:t>
            </w:r>
          </w:p>
        </w:tc>
      </w:tr>
      <w:tr w:rsidR="00DC2162" w:rsidRPr="0025690B" w14:paraId="5A21B92E" w14:textId="77777777" w:rsidTr="009C52C7">
        <w:trPr>
          <w:jc w:val="center"/>
        </w:trPr>
        <w:tc>
          <w:tcPr>
            <w:tcW w:w="3969" w:type="dxa"/>
          </w:tcPr>
          <w:p w14:paraId="076E1884" w14:textId="1FC01C2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Faste og bøn var det, som profeterne brugte. De profetere­ de om Kristi komme mange generationer førend han kom.</w:t>
            </w:r>
            <w:r w:rsidR="00B97217">
              <w:rPr>
                <w:rFonts w:asciiTheme="majorBidi" w:hAnsiTheme="majorBidi" w:cstheme="majorBidi"/>
                <w:sz w:val="24"/>
                <w:szCs w:val="24"/>
              </w:rPr>
              <w:t xml:space="preserve"> </w:t>
            </w:r>
          </w:p>
        </w:tc>
        <w:tc>
          <w:tcPr>
            <w:tcW w:w="3969" w:type="dxa"/>
          </w:tcPr>
          <w:p w14:paraId="25AF3587" w14:textId="69ED154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Fasting and prayer are those which the prophets pursued until they prophesied concerning the Advent of Christ many generations before His Coming.</w:t>
            </w:r>
          </w:p>
        </w:tc>
        <w:tc>
          <w:tcPr>
            <w:tcW w:w="2552" w:type="dxa"/>
          </w:tcPr>
          <w:p w14:paraId="126BB819" w14:textId="2C1B7E4E" w:rsidR="004366FC" w:rsidRPr="000D20A4" w:rsidRDefault="004366FC" w:rsidP="003B3E71">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عمل</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بهما الأنبياء وتنبأوا من أجل</w:t>
            </w:r>
          </w:p>
          <w:p w14:paraId="4DA55103" w14:textId="0591917B" w:rsidR="004366FC" w:rsidRPr="000D20A4" w:rsidRDefault="004366FC" w:rsidP="003B3E71">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مجيء المسيح قبل مجيئه بأجيال</w:t>
            </w:r>
            <w:r w:rsidR="003B3E71"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كثيرة</w:t>
            </w:r>
            <w:r w:rsidRPr="000D20A4">
              <w:rPr>
                <w:rFonts w:asciiTheme="majorBidi" w:hAnsiTheme="majorBidi" w:cstheme="majorBidi"/>
                <w:b/>
                <w:bCs/>
                <w:sz w:val="24"/>
                <w:szCs w:val="24"/>
                <w:lang w:val="en-US"/>
              </w:rPr>
              <w:t>.</w:t>
            </w:r>
          </w:p>
        </w:tc>
      </w:tr>
      <w:tr w:rsidR="00DC2162" w:rsidRPr="0025690B" w14:paraId="0A237251" w14:textId="77777777" w:rsidTr="009C52C7">
        <w:trPr>
          <w:jc w:val="center"/>
        </w:trPr>
        <w:tc>
          <w:tcPr>
            <w:tcW w:w="3969" w:type="dxa"/>
          </w:tcPr>
          <w:p w14:paraId="5AC9F26D" w14:textId="6DFCAEC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Faste og bøn var det, som apostlene anvendte. De forkynd­ te blandt alle folk og gjorde dem kristne. De døbte dem i Faderens og Sønnens og Helligåndens navn.</w:t>
            </w:r>
          </w:p>
        </w:tc>
        <w:tc>
          <w:tcPr>
            <w:tcW w:w="3969" w:type="dxa"/>
          </w:tcPr>
          <w:p w14:paraId="10661BD6" w14:textId="3176CE8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Fasting and prayer are those which the apostles pursued; and they preached to all nations and made them Christians, baptizing them in the name of the Father and the Son and the Holy Spirit.</w:t>
            </w:r>
          </w:p>
        </w:tc>
        <w:tc>
          <w:tcPr>
            <w:tcW w:w="2552" w:type="dxa"/>
          </w:tcPr>
          <w:p w14:paraId="3846AB39" w14:textId="2B8E4EA3"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عمل</w:t>
            </w:r>
            <w:r w:rsidR="00B5399F"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بهما الرسل وبشروا في جميع</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الأمم</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وصيروهم مسيحيين،</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وعمدوهم باسم الآب والابن</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والروح القدس</w:t>
            </w:r>
            <w:r w:rsidRPr="0019613F">
              <w:rPr>
                <w:rFonts w:asciiTheme="majorBidi" w:hAnsiTheme="majorBidi" w:cstheme="majorBidi"/>
                <w:b/>
                <w:bCs/>
                <w:sz w:val="24"/>
                <w:szCs w:val="24"/>
                <w:lang w:val="en-US"/>
              </w:rPr>
              <w:t>.</w:t>
            </w:r>
          </w:p>
        </w:tc>
      </w:tr>
      <w:tr w:rsidR="00DC2162" w:rsidRPr="0025690B" w14:paraId="143E8921" w14:textId="77777777" w:rsidTr="009C52C7">
        <w:trPr>
          <w:jc w:val="center"/>
        </w:trPr>
        <w:tc>
          <w:tcPr>
            <w:tcW w:w="3969" w:type="dxa"/>
          </w:tcPr>
          <w:p w14:paraId="0CE54148" w14:textId="28041F3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Faste og bøn var det, som martyrerne praktiserede, til de udgød deres blod for Kristi navns skyld, han som aflagde den gode bekendelse over for Pontius Pilatus.</w:t>
            </w:r>
            <w:r w:rsidR="00B97217">
              <w:rPr>
                <w:rFonts w:asciiTheme="majorBidi" w:hAnsiTheme="majorBidi" w:cstheme="majorBidi"/>
                <w:sz w:val="24"/>
                <w:szCs w:val="24"/>
              </w:rPr>
              <w:t xml:space="preserve"> </w:t>
            </w:r>
          </w:p>
        </w:tc>
        <w:tc>
          <w:tcPr>
            <w:tcW w:w="3969" w:type="dxa"/>
          </w:tcPr>
          <w:p w14:paraId="52060EF1" w14:textId="412F4DA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Fasting and prayer are those which the martyrs pursued; until they shed their blood for the name of Christ, who confessed the good confession before Pontius Pilate.</w:t>
            </w:r>
            <w:r w:rsidR="00B97217">
              <w:rPr>
                <w:rFonts w:asciiTheme="majorBidi" w:hAnsiTheme="majorBidi" w:cstheme="majorBidi"/>
                <w:sz w:val="24"/>
                <w:szCs w:val="24"/>
                <w:lang w:val="en-US"/>
              </w:rPr>
              <w:t xml:space="preserve"> </w:t>
            </w:r>
          </w:p>
        </w:tc>
        <w:tc>
          <w:tcPr>
            <w:tcW w:w="2552" w:type="dxa"/>
          </w:tcPr>
          <w:p w14:paraId="4D781EB3" w14:textId="41C0D287"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عمل</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بهما الشهداء، حتى سفكوا</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دماءهم من أجل إسم المسيح،</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الذي اعترف الإعتراف الحسن</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أمام بيلاطس البنطي</w:t>
            </w:r>
            <w:r w:rsidRPr="000D20A4">
              <w:rPr>
                <w:rFonts w:asciiTheme="majorBidi" w:hAnsiTheme="majorBidi" w:cstheme="majorBidi"/>
                <w:b/>
                <w:bCs/>
                <w:sz w:val="24"/>
                <w:szCs w:val="24"/>
                <w:lang w:val="en-US"/>
              </w:rPr>
              <w:t>.</w:t>
            </w:r>
          </w:p>
        </w:tc>
      </w:tr>
      <w:tr w:rsidR="00DC2162" w:rsidRPr="0025690B" w14:paraId="119429F9" w14:textId="77777777" w:rsidTr="009C52C7">
        <w:trPr>
          <w:jc w:val="center"/>
        </w:trPr>
        <w:tc>
          <w:tcPr>
            <w:tcW w:w="3969" w:type="dxa"/>
          </w:tcPr>
          <w:p w14:paraId="3E1F7122" w14:textId="3DE0238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Faste og bøn var det, som de sandfærdige og de ret­ færdige og korsbærerne brugte. De boede i bjergene og ørkenerne og jordens huler pga. deres store kærlighed til kongen, Kristus.</w:t>
            </w:r>
          </w:p>
        </w:tc>
        <w:tc>
          <w:tcPr>
            <w:tcW w:w="3969" w:type="dxa"/>
          </w:tcPr>
          <w:p w14:paraId="5743FD64" w14:textId="331500B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Fasting and prayer are those which the righteous and the just and the cross-bearers pursued; and they dwelt in the mountains and deserts and holes of the earth because of their great love for Christ the King.</w:t>
            </w:r>
          </w:p>
        </w:tc>
        <w:tc>
          <w:tcPr>
            <w:tcW w:w="2552" w:type="dxa"/>
          </w:tcPr>
          <w:p w14:paraId="665CCF93" w14:textId="18C9FF92"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الصوم والصلاة هما اللذان عمل</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بهما الأبرار والصديقون ولباس</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الصليب وسكنوا في الجبال</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والبراري وشقوق الأرض من</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أجل عظم محبتهم في الملك</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المسيح</w:t>
            </w:r>
          </w:p>
        </w:tc>
      </w:tr>
      <w:tr w:rsidR="00DC2162" w:rsidRPr="0025690B" w14:paraId="0754A033" w14:textId="77777777" w:rsidTr="009C52C7">
        <w:trPr>
          <w:jc w:val="center"/>
        </w:trPr>
        <w:tc>
          <w:tcPr>
            <w:tcW w:w="3969" w:type="dxa"/>
          </w:tcPr>
          <w:p w14:paraId="7C1AFAB0" w14:textId="4EC338D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Lad også os faste fra alt ondt, i renhed og sandhed, og gå frem til dette hellige offer (nadveren) og modtage det med tak.</w:t>
            </w:r>
            <w:r w:rsidR="00B97217">
              <w:rPr>
                <w:rFonts w:asciiTheme="majorBidi" w:hAnsiTheme="majorBidi" w:cstheme="majorBidi"/>
                <w:sz w:val="24"/>
                <w:szCs w:val="24"/>
              </w:rPr>
              <w:t xml:space="preserve"> </w:t>
            </w:r>
          </w:p>
        </w:tc>
        <w:tc>
          <w:tcPr>
            <w:tcW w:w="3969" w:type="dxa"/>
          </w:tcPr>
          <w:p w14:paraId="32102BD9" w14:textId="1FE823B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we too, let us fast from all evil, in purity and righteousness, and let us proceed forth to this holy sacrifice and partake of it with thanksgiving</w:t>
            </w:r>
          </w:p>
        </w:tc>
        <w:tc>
          <w:tcPr>
            <w:tcW w:w="2552" w:type="dxa"/>
          </w:tcPr>
          <w:p w14:paraId="316EEBB1" w14:textId="684848F1"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ونحن أيضا فلنصم عن كل شر</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بطهارة وبر، ونتقدم إلى هذه</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الذبيحة المقدسة ونتناول منها</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بشكر</w:t>
            </w:r>
          </w:p>
        </w:tc>
      </w:tr>
      <w:tr w:rsidR="00DC2162" w:rsidRPr="0025690B" w14:paraId="5A7063B1" w14:textId="77777777" w:rsidTr="009C52C7">
        <w:trPr>
          <w:jc w:val="center"/>
        </w:trPr>
        <w:tc>
          <w:tcPr>
            <w:tcW w:w="3969" w:type="dxa"/>
          </w:tcPr>
          <w:p w14:paraId="54926F29" w14:textId="32677D66" w:rsidR="004366FC" w:rsidRPr="004332C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For at vi med et rent hjerte, en oplyst sjæl, et ansigt uden skam, en tro uden hykleri, en fuldkommen kærlighed og et fast håb</w:t>
            </w:r>
          </w:p>
        </w:tc>
        <w:tc>
          <w:tcPr>
            <w:tcW w:w="3969" w:type="dxa"/>
          </w:tcPr>
          <w:p w14:paraId="10BF5F4C" w14:textId="7447F9D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that, with a pure heart, an enlightened soul, an unashamed face, a faith unfeigned, a perfect love, and a firm hope.</w:t>
            </w:r>
          </w:p>
        </w:tc>
        <w:tc>
          <w:tcPr>
            <w:tcW w:w="2552" w:type="dxa"/>
          </w:tcPr>
          <w:p w14:paraId="18B7B390" w14:textId="3CB01390"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لكي بقلب طاهر، ونفس مستنيرة،</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ووجه غير مخزى، وإيمان بلا</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رياء، ومحبة كاملة، ورجاء</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ثابت</w:t>
            </w:r>
            <w:r w:rsidRPr="0019613F">
              <w:rPr>
                <w:rFonts w:asciiTheme="majorBidi" w:hAnsiTheme="majorBidi" w:cstheme="majorBidi"/>
                <w:b/>
                <w:bCs/>
                <w:sz w:val="24"/>
                <w:szCs w:val="24"/>
                <w:lang w:val="en-US"/>
              </w:rPr>
              <w:t>.</w:t>
            </w:r>
          </w:p>
        </w:tc>
      </w:tr>
      <w:tr w:rsidR="00DC2162" w:rsidRPr="004332C7" w14:paraId="0D429F91" w14:textId="77777777" w:rsidTr="009C52C7">
        <w:trPr>
          <w:jc w:val="center"/>
        </w:trPr>
        <w:tc>
          <w:tcPr>
            <w:tcW w:w="3969" w:type="dxa"/>
          </w:tcPr>
          <w:p w14:paraId="24AD68FA" w14:textId="7208FF13" w:rsidR="004366FC" w:rsidRPr="004332C7" w:rsidRDefault="004366FC" w:rsidP="003F0A81">
            <w:pPr>
              <w:jc w:val="both"/>
              <w:rPr>
                <w:rFonts w:asciiTheme="majorBidi" w:hAnsiTheme="majorBidi" w:cstheme="majorBidi"/>
                <w:sz w:val="24"/>
                <w:szCs w:val="24"/>
              </w:rPr>
            </w:pPr>
            <w:r w:rsidRPr="004332C7">
              <w:rPr>
                <w:rFonts w:asciiTheme="majorBidi" w:hAnsiTheme="majorBidi" w:cstheme="majorBidi"/>
                <w:sz w:val="24"/>
                <w:szCs w:val="24"/>
              </w:rPr>
              <w:t>vover frimodigt og uden frygt at bede til dig, hellige Gud Fader, som er i himlene, og sige:</w:t>
            </w:r>
            <w:r w:rsidR="003F0A81">
              <w:rPr>
                <w:rFonts w:asciiTheme="majorBidi" w:hAnsiTheme="majorBidi" w:cstheme="majorBidi" w:hint="cs"/>
                <w:sz w:val="24"/>
                <w:szCs w:val="24"/>
                <w:rtl/>
              </w:rPr>
              <w:t xml:space="preserve"> </w:t>
            </w:r>
            <w:r w:rsidR="00B60D92" w:rsidRPr="00B60D92">
              <w:rPr>
                <w:rFonts w:asciiTheme="majorBidi" w:hAnsiTheme="majorBidi" w:cstheme="majorBidi"/>
                <w:color w:val="FF0000"/>
                <w:sz w:val="24"/>
                <w:szCs w:val="24"/>
              </w:rPr>
              <w:t>Fadervor</w:t>
            </w:r>
            <w:r w:rsidR="00584693" w:rsidRPr="004332C7">
              <w:rPr>
                <w:rFonts w:asciiTheme="majorBidi" w:hAnsiTheme="majorBidi" w:cstheme="majorBidi"/>
                <w:sz w:val="24"/>
                <w:szCs w:val="24"/>
              </w:rPr>
              <w:t>.</w:t>
            </w:r>
          </w:p>
        </w:tc>
        <w:tc>
          <w:tcPr>
            <w:tcW w:w="3969" w:type="dxa"/>
          </w:tcPr>
          <w:p w14:paraId="67D7FF6E" w14:textId="77777777" w:rsidR="004366FC" w:rsidRPr="004332C7"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We may dare with boldness, without fear, to pray to You, O God, the holy Father who are in the heavens, and say:</w:t>
            </w:r>
          </w:p>
          <w:p w14:paraId="2BA0F2F9" w14:textId="646F1AB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color w:val="C10000"/>
                <w:sz w:val="24"/>
                <w:szCs w:val="24"/>
              </w:rPr>
              <w:t>Our Father...</w:t>
            </w:r>
          </w:p>
        </w:tc>
        <w:tc>
          <w:tcPr>
            <w:tcW w:w="2552" w:type="dxa"/>
          </w:tcPr>
          <w:p w14:paraId="09F631FA" w14:textId="5E2E82FF" w:rsidR="004366FC" w:rsidRPr="000D20A4" w:rsidRDefault="004366FC" w:rsidP="00B5399F">
            <w:pPr>
              <w:autoSpaceDE w:val="0"/>
              <w:autoSpaceDN w:val="0"/>
              <w:bidi/>
              <w:adjustRightInd w:val="0"/>
              <w:jc w:val="both"/>
              <w:rPr>
                <w:rFonts w:asciiTheme="majorBidi" w:hAnsiTheme="majorBidi" w:cstheme="majorBidi"/>
                <w:b/>
                <w:bCs/>
                <w:color w:val="000000"/>
                <w:sz w:val="24"/>
                <w:szCs w:val="24"/>
              </w:rPr>
            </w:pPr>
            <w:r w:rsidRPr="000D20A4">
              <w:rPr>
                <w:rFonts w:asciiTheme="majorBidi" w:hAnsiTheme="majorBidi" w:cstheme="majorBidi"/>
                <w:b/>
                <w:bCs/>
                <w:color w:val="000000"/>
                <w:sz w:val="24"/>
                <w:szCs w:val="24"/>
                <w:rtl/>
              </w:rPr>
              <w:t>نجسر بدالة، بغير خوف، أن</w:t>
            </w:r>
            <w:r w:rsidR="00B5399F"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نطلب</w:t>
            </w:r>
            <w:r w:rsidR="00B5399F"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إليك، يا الله الآب القدوس</w:t>
            </w:r>
            <w:r w:rsidR="00B5399F"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الذى في السموات، ونقول</w:t>
            </w:r>
            <w:r w:rsidRPr="000D20A4">
              <w:rPr>
                <w:rFonts w:asciiTheme="majorBidi" w:hAnsiTheme="majorBidi" w:cstheme="majorBidi"/>
                <w:b/>
                <w:bCs/>
                <w:color w:val="000000"/>
                <w:sz w:val="24"/>
                <w:szCs w:val="24"/>
              </w:rPr>
              <w:t>:</w:t>
            </w:r>
            <w:r w:rsidR="003F0A81">
              <w:rPr>
                <w:rFonts w:asciiTheme="majorBidi" w:hAnsiTheme="majorBidi" w:cstheme="majorBidi" w:hint="cs"/>
                <w:b/>
                <w:bCs/>
                <w:color w:val="000000"/>
                <w:sz w:val="24"/>
                <w:szCs w:val="24"/>
                <w:rtl/>
              </w:rPr>
              <w:t xml:space="preserve"> </w:t>
            </w:r>
          </w:p>
          <w:p w14:paraId="5895FE1E" w14:textId="44E7EDA1" w:rsidR="004366FC" w:rsidRPr="000D20A4" w:rsidRDefault="004366FC" w:rsidP="00C767E9">
            <w:pPr>
              <w:bidi/>
              <w:jc w:val="both"/>
              <w:rPr>
                <w:rFonts w:asciiTheme="majorBidi" w:hAnsiTheme="majorBidi" w:cstheme="majorBidi"/>
                <w:b/>
                <w:bCs/>
                <w:sz w:val="24"/>
                <w:szCs w:val="24"/>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rPr>
              <w:t xml:space="preserve"> ...</w:t>
            </w:r>
          </w:p>
        </w:tc>
      </w:tr>
      <w:tr w:rsidR="00DC2162" w:rsidRPr="004332C7" w14:paraId="789F330E" w14:textId="77777777" w:rsidTr="009C52C7">
        <w:trPr>
          <w:jc w:val="center"/>
        </w:trPr>
        <w:tc>
          <w:tcPr>
            <w:tcW w:w="3969" w:type="dxa"/>
          </w:tcPr>
          <w:p w14:paraId="4FF028E9" w14:textId="77777777" w:rsidR="004366FC" w:rsidRPr="004332C7" w:rsidRDefault="004366FC" w:rsidP="00C767E9">
            <w:pPr>
              <w:jc w:val="both"/>
              <w:rPr>
                <w:rFonts w:asciiTheme="majorBidi" w:hAnsiTheme="majorBidi" w:cstheme="majorBidi"/>
                <w:sz w:val="24"/>
                <w:szCs w:val="24"/>
              </w:rPr>
            </w:pPr>
          </w:p>
        </w:tc>
        <w:tc>
          <w:tcPr>
            <w:tcW w:w="3969" w:type="dxa"/>
          </w:tcPr>
          <w:p w14:paraId="4B5E4511" w14:textId="77777777" w:rsidR="004366FC" w:rsidRPr="004332C7" w:rsidRDefault="004366FC" w:rsidP="00C767E9">
            <w:pPr>
              <w:jc w:val="both"/>
              <w:rPr>
                <w:rFonts w:asciiTheme="majorBidi" w:hAnsiTheme="majorBidi" w:cstheme="majorBidi"/>
                <w:sz w:val="24"/>
                <w:szCs w:val="24"/>
              </w:rPr>
            </w:pPr>
          </w:p>
        </w:tc>
        <w:tc>
          <w:tcPr>
            <w:tcW w:w="2552" w:type="dxa"/>
          </w:tcPr>
          <w:p w14:paraId="7A8C6F85" w14:textId="77777777" w:rsidR="004366FC" w:rsidRPr="000D20A4" w:rsidRDefault="004366FC" w:rsidP="00C767E9">
            <w:pPr>
              <w:bidi/>
              <w:jc w:val="both"/>
              <w:rPr>
                <w:rFonts w:asciiTheme="majorBidi" w:hAnsiTheme="majorBidi" w:cstheme="majorBidi"/>
                <w:b/>
                <w:bCs/>
                <w:sz w:val="24"/>
                <w:szCs w:val="24"/>
              </w:rPr>
            </w:pPr>
          </w:p>
        </w:tc>
      </w:tr>
      <w:tr w:rsidR="00DC2162" w:rsidRPr="0025690B" w14:paraId="0E71FB83" w14:textId="77777777" w:rsidTr="009C52C7">
        <w:trPr>
          <w:jc w:val="center"/>
        </w:trPr>
        <w:tc>
          <w:tcPr>
            <w:tcW w:w="3969" w:type="dxa"/>
            <w:shd w:val="clear" w:color="auto" w:fill="EAF1DD" w:themeFill="accent3" w:themeFillTint="33"/>
            <w:vAlign w:val="center"/>
          </w:tcPr>
          <w:p w14:paraId="0E76961A" w14:textId="7F3B8BF7"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6. Brødsbrydelsesbøn henvendt til Faderen. Den siges Palmesøndag og til enhver tid.</w:t>
            </w:r>
          </w:p>
        </w:tc>
        <w:tc>
          <w:tcPr>
            <w:tcW w:w="3969" w:type="dxa"/>
            <w:shd w:val="clear" w:color="auto" w:fill="EAF1DD" w:themeFill="accent3" w:themeFillTint="33"/>
            <w:vAlign w:val="center"/>
          </w:tcPr>
          <w:p w14:paraId="76691A37" w14:textId="063224D3"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w:t>
            </w:r>
            <w:proofErr w:type="spellStart"/>
            <w:r w:rsidRPr="002D5B20">
              <w:rPr>
                <w:rFonts w:asciiTheme="majorBidi" w:hAnsiTheme="majorBidi" w:cstheme="majorBidi"/>
                <w:b/>
                <w:bCs/>
                <w:color w:val="C10000"/>
                <w:sz w:val="28"/>
                <w:szCs w:val="28"/>
                <w:lang w:val="en-US"/>
              </w:rPr>
              <w:t>Fractionton</w:t>
            </w:r>
            <w:proofErr w:type="spellEnd"/>
            <w:r w:rsidRPr="002D5B20">
              <w:rPr>
                <w:rFonts w:asciiTheme="majorBidi" w:hAnsiTheme="majorBidi" w:cstheme="majorBidi"/>
                <w:b/>
                <w:bCs/>
                <w:color w:val="C10000"/>
                <w:sz w:val="28"/>
                <w:szCs w:val="28"/>
                <w:lang w:val="en-US"/>
              </w:rPr>
              <w:t xml:space="preserve"> to the </w:t>
            </w:r>
            <w:proofErr w:type="gramStart"/>
            <w:r w:rsidRPr="002D5B20">
              <w:rPr>
                <w:rFonts w:asciiTheme="majorBidi" w:hAnsiTheme="majorBidi" w:cstheme="majorBidi"/>
                <w:b/>
                <w:bCs/>
                <w:color w:val="C10000"/>
                <w:sz w:val="28"/>
                <w:szCs w:val="28"/>
                <w:lang w:val="en-US"/>
              </w:rPr>
              <w:t>Father</w:t>
            </w:r>
            <w:proofErr w:type="gramEnd"/>
            <w:r w:rsidRPr="002D5B20">
              <w:rPr>
                <w:rFonts w:asciiTheme="majorBidi" w:hAnsiTheme="majorBidi" w:cstheme="majorBidi"/>
                <w:b/>
                <w:bCs/>
                <w:color w:val="C10000"/>
                <w:sz w:val="28"/>
                <w:szCs w:val="28"/>
                <w:lang w:val="en-US"/>
              </w:rPr>
              <w:t xml:space="preserve"> for Palm Sunday</w:t>
            </w:r>
          </w:p>
        </w:tc>
        <w:tc>
          <w:tcPr>
            <w:tcW w:w="2552" w:type="dxa"/>
            <w:shd w:val="clear" w:color="auto" w:fill="EAF1DD" w:themeFill="accent3" w:themeFillTint="33"/>
            <w:vAlign w:val="center"/>
          </w:tcPr>
          <w:p w14:paraId="391FA7B7" w14:textId="70AF6115"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للآب تقال في أحد الشعانين</w:t>
            </w:r>
          </w:p>
        </w:tc>
      </w:tr>
      <w:tr w:rsidR="00DC2162" w:rsidRPr="0025690B" w14:paraId="4C24BAD3" w14:textId="77777777" w:rsidTr="009C52C7">
        <w:trPr>
          <w:jc w:val="center"/>
        </w:trPr>
        <w:tc>
          <w:tcPr>
            <w:tcW w:w="3969" w:type="dxa"/>
          </w:tcPr>
          <w:p w14:paraId="45CA96DF" w14:textId="474272D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vor Herre, hvor er dit navn forunderligt over hele jorden,</w:t>
            </w:r>
            <w:r w:rsidR="00B97217">
              <w:rPr>
                <w:rFonts w:asciiTheme="majorBidi" w:hAnsiTheme="majorBidi" w:cstheme="majorBidi"/>
                <w:sz w:val="24"/>
                <w:szCs w:val="24"/>
              </w:rPr>
              <w:t xml:space="preserve"> </w:t>
            </w:r>
          </w:p>
        </w:tc>
        <w:tc>
          <w:tcPr>
            <w:tcW w:w="3969" w:type="dxa"/>
          </w:tcPr>
          <w:p w14:paraId="080AD164" w14:textId="5788D2F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Lord, our Lord, how wonderous has become Your name in all the earth.</w:t>
            </w:r>
          </w:p>
        </w:tc>
        <w:tc>
          <w:tcPr>
            <w:tcW w:w="2552" w:type="dxa"/>
          </w:tcPr>
          <w:p w14:paraId="220F9DC8" w14:textId="1F270EAA"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الرب ربنا، مثل عجب صار</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إسمك على الأرض كلها</w:t>
            </w:r>
            <w:r w:rsidRPr="0019613F">
              <w:rPr>
                <w:rFonts w:asciiTheme="majorBidi" w:hAnsiTheme="majorBidi" w:cstheme="majorBidi"/>
                <w:b/>
                <w:bCs/>
                <w:sz w:val="24"/>
                <w:szCs w:val="24"/>
                <w:lang w:val="en-US"/>
              </w:rPr>
              <w:t>.</w:t>
            </w:r>
          </w:p>
        </w:tc>
      </w:tr>
      <w:tr w:rsidR="00DC2162" w:rsidRPr="0025690B" w14:paraId="6C2CCD7F" w14:textId="77777777" w:rsidTr="009C52C7">
        <w:trPr>
          <w:jc w:val="center"/>
        </w:trPr>
        <w:tc>
          <w:tcPr>
            <w:tcW w:w="3969" w:type="dxa"/>
          </w:tcPr>
          <w:p w14:paraId="38202132" w14:textId="5B3D8D0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thi din store skønhed har hævet sig op over himlene.</w:t>
            </w:r>
            <w:r w:rsidR="00B97217">
              <w:rPr>
                <w:rFonts w:asciiTheme="majorBidi" w:hAnsiTheme="majorBidi" w:cstheme="majorBidi"/>
                <w:sz w:val="24"/>
                <w:szCs w:val="24"/>
              </w:rPr>
              <w:t xml:space="preserve"> </w:t>
            </w:r>
          </w:p>
        </w:tc>
        <w:tc>
          <w:tcPr>
            <w:tcW w:w="3969" w:type="dxa"/>
          </w:tcPr>
          <w:p w14:paraId="43A64E42" w14:textId="4EAE56C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For the greatness of Your beauty is exalted above the heavens,</w:t>
            </w:r>
          </w:p>
        </w:tc>
        <w:tc>
          <w:tcPr>
            <w:tcW w:w="2552" w:type="dxa"/>
          </w:tcPr>
          <w:p w14:paraId="5E1524AC" w14:textId="632B9DBB"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لأنه قد أرتفع عظم بهائك فوق</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السموات</w:t>
            </w:r>
            <w:r w:rsidRPr="0019613F">
              <w:rPr>
                <w:rFonts w:asciiTheme="majorBidi" w:hAnsiTheme="majorBidi" w:cstheme="majorBidi"/>
                <w:b/>
                <w:bCs/>
                <w:sz w:val="24"/>
                <w:szCs w:val="24"/>
                <w:lang w:val="en-US"/>
              </w:rPr>
              <w:t>.</w:t>
            </w:r>
          </w:p>
        </w:tc>
      </w:tr>
      <w:tr w:rsidR="00DC2162" w:rsidRPr="0025690B" w14:paraId="78E86B38" w14:textId="77777777" w:rsidTr="009C52C7">
        <w:trPr>
          <w:jc w:val="center"/>
        </w:trPr>
        <w:tc>
          <w:tcPr>
            <w:tcW w:w="3969" w:type="dxa"/>
          </w:tcPr>
          <w:p w14:paraId="0DD47A60" w14:textId="63594D3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Af småbørn og diendes mund har du beredt dig pris.</w:t>
            </w:r>
            <w:r w:rsidR="00B97217">
              <w:rPr>
                <w:rFonts w:asciiTheme="majorBidi" w:hAnsiTheme="majorBidi" w:cstheme="majorBidi"/>
                <w:sz w:val="24"/>
                <w:szCs w:val="24"/>
              </w:rPr>
              <w:t xml:space="preserve"> </w:t>
            </w:r>
          </w:p>
        </w:tc>
        <w:tc>
          <w:tcPr>
            <w:tcW w:w="3969" w:type="dxa"/>
          </w:tcPr>
          <w:p w14:paraId="2B676475" w14:textId="17AF3D7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out of the mouth of little children and babies,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have prepared praise.</w:t>
            </w:r>
          </w:p>
        </w:tc>
        <w:tc>
          <w:tcPr>
            <w:tcW w:w="2552" w:type="dxa"/>
          </w:tcPr>
          <w:p w14:paraId="38859D18" w14:textId="3E221BA5"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من أفواه الأطفال والرضعان</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هيأت سبحا</w:t>
            </w:r>
            <w:r w:rsidRPr="000D20A4">
              <w:rPr>
                <w:rFonts w:asciiTheme="majorBidi" w:hAnsiTheme="majorBidi" w:cstheme="majorBidi"/>
                <w:b/>
                <w:bCs/>
                <w:sz w:val="24"/>
                <w:szCs w:val="24"/>
                <w:lang w:val="en-US"/>
              </w:rPr>
              <w:t>.</w:t>
            </w:r>
          </w:p>
        </w:tc>
      </w:tr>
      <w:tr w:rsidR="00DC2162" w:rsidRPr="0025690B" w14:paraId="5C405127" w14:textId="77777777" w:rsidTr="009C52C7">
        <w:trPr>
          <w:jc w:val="center"/>
        </w:trPr>
        <w:tc>
          <w:tcPr>
            <w:tcW w:w="3969" w:type="dxa"/>
          </w:tcPr>
          <w:p w14:paraId="07664AD1" w14:textId="78E067F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bered også vore sind, Herre, til at synge for dig, til at lovsynge dig, prise dig, tjene dig, tilbede dig, ære dig og takke dig hver dag og hver time</w:t>
            </w:r>
            <w:r w:rsidR="00D45BC8" w:rsidRPr="004332C7">
              <w:rPr>
                <w:rFonts w:asciiTheme="majorBidi" w:hAnsiTheme="majorBidi" w:cstheme="majorBidi"/>
                <w:sz w:val="24"/>
                <w:szCs w:val="24"/>
              </w:rPr>
              <w:t>.</w:t>
            </w:r>
          </w:p>
        </w:tc>
        <w:tc>
          <w:tcPr>
            <w:tcW w:w="3969" w:type="dxa"/>
          </w:tcPr>
          <w:p w14:paraId="7A50F6FC" w14:textId="3454962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Prepare also, O Lord, our souls for praising You, chanting to You, blessing You, serving You, worshiping You, glorifying You, giving thanks to You, every </w:t>
            </w:r>
            <w:proofErr w:type="gramStart"/>
            <w:r w:rsidRPr="004332C7">
              <w:rPr>
                <w:rFonts w:asciiTheme="majorBidi" w:hAnsiTheme="majorBidi" w:cstheme="majorBidi"/>
                <w:sz w:val="24"/>
                <w:szCs w:val="24"/>
                <w:lang w:val="en-US"/>
              </w:rPr>
              <w:t>day</w:t>
            </w:r>
            <w:proofErr w:type="gramEnd"/>
            <w:r w:rsidRPr="004332C7">
              <w:rPr>
                <w:rFonts w:asciiTheme="majorBidi" w:hAnsiTheme="majorBidi" w:cstheme="majorBidi"/>
                <w:sz w:val="24"/>
                <w:szCs w:val="24"/>
                <w:lang w:val="en-US"/>
              </w:rPr>
              <w:t xml:space="preserve"> and every hour,</w:t>
            </w:r>
          </w:p>
        </w:tc>
        <w:tc>
          <w:tcPr>
            <w:tcW w:w="2552" w:type="dxa"/>
          </w:tcPr>
          <w:p w14:paraId="0F201131" w14:textId="1DF562BB"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فهيئ أيضا يا رب نفوسنا</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لنسبحك ونرتل لك ونباركك</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ونخدمك ونسجد لك ونمجدك</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ونشكرك كل يوم وكل ساعة</w:t>
            </w:r>
            <w:r w:rsidRPr="000D20A4">
              <w:rPr>
                <w:rFonts w:asciiTheme="majorBidi" w:hAnsiTheme="majorBidi" w:cstheme="majorBidi"/>
                <w:b/>
                <w:bCs/>
                <w:sz w:val="24"/>
                <w:szCs w:val="24"/>
                <w:lang w:val="en-US"/>
              </w:rPr>
              <w:t>.</w:t>
            </w:r>
          </w:p>
        </w:tc>
      </w:tr>
      <w:tr w:rsidR="00DC2162" w:rsidRPr="0025690B" w14:paraId="345E202C" w14:textId="77777777" w:rsidTr="009C52C7">
        <w:trPr>
          <w:jc w:val="center"/>
        </w:trPr>
        <w:tc>
          <w:tcPr>
            <w:tcW w:w="3969" w:type="dxa"/>
          </w:tcPr>
          <w:p w14:paraId="2A762288" w14:textId="724390C2" w:rsidR="004366FC" w:rsidRPr="00F526F5"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Så vi bekender dig og råber til dig, hellige Fader, som er i himlene, og siger:</w:t>
            </w:r>
            <w:r w:rsidR="00B97217">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p>
        </w:tc>
        <w:tc>
          <w:tcPr>
            <w:tcW w:w="3969" w:type="dxa"/>
          </w:tcPr>
          <w:p w14:paraId="11177B53" w14:textId="5538AA69" w:rsidR="004366FC" w:rsidRPr="004332C7" w:rsidRDefault="004366FC" w:rsidP="00B97217">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that we may confess to You and cry out to You, O holy Father who are in the heavens, and say:</w:t>
            </w:r>
            <w:r w:rsidR="00B97217">
              <w:rPr>
                <w:rFonts w:asciiTheme="majorBidi" w:hAnsiTheme="majorBidi" w:cstheme="majorBidi"/>
                <w:color w:val="000000"/>
                <w:sz w:val="24"/>
                <w:szCs w:val="24"/>
                <w:lang w:val="en-US"/>
              </w:rPr>
              <w:t xml:space="preserve"> </w:t>
            </w:r>
            <w:r w:rsidRPr="00B97217">
              <w:rPr>
                <w:rFonts w:asciiTheme="majorBidi" w:hAnsiTheme="majorBidi" w:cstheme="majorBidi"/>
                <w:color w:val="C10000"/>
                <w:sz w:val="24"/>
                <w:szCs w:val="24"/>
                <w:lang w:val="en-US"/>
              </w:rPr>
              <w:t>Our Father…</w:t>
            </w:r>
          </w:p>
        </w:tc>
        <w:tc>
          <w:tcPr>
            <w:tcW w:w="2552" w:type="dxa"/>
          </w:tcPr>
          <w:p w14:paraId="4CE2D04E" w14:textId="47E5EDE4" w:rsidR="004366FC" w:rsidRPr="000D20A4" w:rsidRDefault="004366FC" w:rsidP="00B97217">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لكي نعترف لك ونصرخ نحوك</w:t>
            </w:r>
            <w:r w:rsidR="00B5399F"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أيها الآب القدوس الذي في</w:t>
            </w:r>
            <w:r w:rsidR="00B5399F"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السموات ونقول</w:t>
            </w:r>
            <w:r w:rsidRPr="0019613F">
              <w:rPr>
                <w:rFonts w:asciiTheme="majorBidi" w:hAnsiTheme="majorBidi" w:cstheme="majorBidi"/>
                <w:b/>
                <w:bCs/>
                <w:color w:val="000000"/>
                <w:sz w:val="24"/>
                <w:szCs w:val="24"/>
                <w:lang w:val="en-US"/>
              </w:rPr>
              <w:t>:</w:t>
            </w:r>
            <w:r w:rsidR="00B97217" w:rsidRPr="0019613F">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 xml:space="preserve"> ...</w:t>
            </w:r>
          </w:p>
        </w:tc>
      </w:tr>
      <w:tr w:rsidR="00DC2162" w:rsidRPr="0025690B" w14:paraId="641315F4" w14:textId="77777777" w:rsidTr="009C52C7">
        <w:trPr>
          <w:jc w:val="center"/>
        </w:trPr>
        <w:tc>
          <w:tcPr>
            <w:tcW w:w="3969" w:type="dxa"/>
          </w:tcPr>
          <w:p w14:paraId="1A04F7AD"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4B9E6A75"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1766F6B4"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D65A10" w14:paraId="6CFC028D" w14:textId="77777777" w:rsidTr="009C52C7">
        <w:trPr>
          <w:jc w:val="center"/>
        </w:trPr>
        <w:tc>
          <w:tcPr>
            <w:tcW w:w="3969" w:type="dxa"/>
            <w:shd w:val="clear" w:color="auto" w:fill="EAF1DD" w:themeFill="accent3" w:themeFillTint="33"/>
            <w:vAlign w:val="center"/>
          </w:tcPr>
          <w:p w14:paraId="4B3E252E" w14:textId="6387969B"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7. Brødsbrydelsesbøn, henvendt til Sønnen. Den siges påskelørdag o.a.</w:t>
            </w:r>
          </w:p>
        </w:tc>
        <w:tc>
          <w:tcPr>
            <w:tcW w:w="3969" w:type="dxa"/>
            <w:shd w:val="clear" w:color="auto" w:fill="EAF1DD" w:themeFill="accent3" w:themeFillTint="33"/>
            <w:vAlign w:val="center"/>
          </w:tcPr>
          <w:p w14:paraId="2A253300" w14:textId="48607237"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Fraction to the </w:t>
            </w:r>
            <w:proofErr w:type="gramStart"/>
            <w:r w:rsidRPr="002D5B20">
              <w:rPr>
                <w:rFonts w:asciiTheme="majorBidi" w:hAnsiTheme="majorBidi" w:cstheme="majorBidi"/>
                <w:b/>
                <w:bCs/>
                <w:color w:val="C10000"/>
                <w:sz w:val="28"/>
                <w:szCs w:val="28"/>
                <w:lang w:val="en-US"/>
              </w:rPr>
              <w:t>Son</w:t>
            </w:r>
            <w:proofErr w:type="gramEnd"/>
            <w:r w:rsidRPr="002D5B20">
              <w:rPr>
                <w:rFonts w:asciiTheme="majorBidi" w:hAnsiTheme="majorBidi" w:cstheme="majorBidi"/>
                <w:b/>
                <w:bCs/>
                <w:color w:val="C10000"/>
                <w:sz w:val="28"/>
                <w:szCs w:val="28"/>
                <w:lang w:val="en-US"/>
              </w:rPr>
              <w:t xml:space="preserve"> for Bright Saturday</w:t>
            </w:r>
          </w:p>
        </w:tc>
        <w:tc>
          <w:tcPr>
            <w:tcW w:w="2552" w:type="dxa"/>
            <w:shd w:val="clear" w:color="auto" w:fill="EAF1DD" w:themeFill="accent3" w:themeFillTint="33"/>
            <w:vAlign w:val="center"/>
          </w:tcPr>
          <w:p w14:paraId="70223FF1" w14:textId="5FCDA348"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للابن تقال في سبت الفرح</w:t>
            </w:r>
          </w:p>
        </w:tc>
      </w:tr>
      <w:tr w:rsidR="00DC2162" w:rsidRPr="00D65A10" w14:paraId="1FA57E37" w14:textId="77777777" w:rsidTr="009C52C7">
        <w:trPr>
          <w:jc w:val="center"/>
        </w:trPr>
        <w:tc>
          <w:tcPr>
            <w:tcW w:w="3969" w:type="dxa"/>
          </w:tcPr>
          <w:p w14:paraId="1AFABAC2" w14:textId="75FC333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Jesus Kristus, som ejer frelsernavnet! I din store barmhjer­ tighed steg du ned i dødsriget og tilintetgjorde dødens magt.</w:t>
            </w:r>
          </w:p>
        </w:tc>
        <w:tc>
          <w:tcPr>
            <w:tcW w:w="3969" w:type="dxa"/>
          </w:tcPr>
          <w:p w14:paraId="1FDB6EBC" w14:textId="48F9A40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Jesus Christ, to whom belongs the name of salvation, who according to the multitude of His mercy descended into Hades and destroyed the power of death.</w:t>
            </w:r>
          </w:p>
        </w:tc>
        <w:tc>
          <w:tcPr>
            <w:tcW w:w="2552" w:type="dxa"/>
          </w:tcPr>
          <w:p w14:paraId="4033D5FF" w14:textId="71300158"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يا يسوع المسيح ذا الاسم</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المخلص، الذي بكثرة رحمته نزل</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إلى الجحيم وأبطل عز الموت</w:t>
            </w:r>
            <w:r w:rsidRPr="000D20A4">
              <w:rPr>
                <w:rFonts w:asciiTheme="majorBidi" w:hAnsiTheme="majorBidi" w:cstheme="majorBidi"/>
                <w:b/>
                <w:bCs/>
                <w:sz w:val="24"/>
                <w:szCs w:val="24"/>
                <w:lang w:val="en-US"/>
              </w:rPr>
              <w:t>.</w:t>
            </w:r>
          </w:p>
        </w:tc>
      </w:tr>
      <w:tr w:rsidR="00DC2162" w:rsidRPr="00D65A10" w14:paraId="4A1D0E07" w14:textId="77777777" w:rsidTr="009C52C7">
        <w:trPr>
          <w:jc w:val="center"/>
        </w:trPr>
        <w:tc>
          <w:tcPr>
            <w:tcW w:w="3969" w:type="dxa"/>
          </w:tcPr>
          <w:p w14:paraId="2AE7D102" w14:textId="6B1E107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konge over tiderne, udødelig, evig, Guds Ord som er overalt, hyrde for den åndelige flok.</w:t>
            </w:r>
          </w:p>
        </w:tc>
        <w:tc>
          <w:tcPr>
            <w:tcW w:w="3969" w:type="dxa"/>
          </w:tcPr>
          <w:p w14:paraId="1A4A0914" w14:textId="5C0D965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the King of the ages, the Immortal, the Everlasting, the Logos of God who are above all, the Shepherd of the rational sheep,</w:t>
            </w:r>
          </w:p>
        </w:tc>
        <w:tc>
          <w:tcPr>
            <w:tcW w:w="2552" w:type="dxa"/>
          </w:tcPr>
          <w:p w14:paraId="254B0575" w14:textId="08E44577"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انت هو ملك الدهور، غير</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المائت، الأبدي، كلمة الله الذي</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على الكل. راعي الخراف الناطقة</w:t>
            </w:r>
            <w:r w:rsidRPr="000D20A4">
              <w:rPr>
                <w:rFonts w:asciiTheme="majorBidi" w:hAnsiTheme="majorBidi" w:cstheme="majorBidi"/>
                <w:b/>
                <w:bCs/>
                <w:sz w:val="24"/>
                <w:szCs w:val="24"/>
                <w:lang w:val="en-US"/>
              </w:rPr>
              <w:t>.</w:t>
            </w:r>
          </w:p>
        </w:tc>
      </w:tr>
      <w:tr w:rsidR="00DC2162" w:rsidRPr="00D65A10" w14:paraId="53F0ABC8" w14:textId="77777777" w:rsidTr="009C52C7">
        <w:trPr>
          <w:jc w:val="center"/>
        </w:trPr>
        <w:tc>
          <w:tcPr>
            <w:tcW w:w="3969" w:type="dxa"/>
          </w:tcPr>
          <w:p w14:paraId="57B0090B" w14:textId="35473AE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Ypperstepræst for de kommende goder. Du, som er ste­ get op til himlene, er over himlene.</w:t>
            </w:r>
          </w:p>
        </w:tc>
        <w:tc>
          <w:tcPr>
            <w:tcW w:w="3969" w:type="dxa"/>
          </w:tcPr>
          <w:p w14:paraId="1757D76C" w14:textId="651FEF11"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the High Priest of the</w:t>
            </w:r>
            <w:r w:rsidR="000D20A4">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good things to come, who ascended into the heavens and has become higher than the heavens.</w:t>
            </w:r>
          </w:p>
        </w:tc>
        <w:tc>
          <w:tcPr>
            <w:tcW w:w="2552" w:type="dxa"/>
          </w:tcPr>
          <w:p w14:paraId="1FEFF758" w14:textId="1DC24C03"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رئيس كهنة الخيرات العتيدة،</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الذي صعد إلى السموات وصار</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فوق السموات</w:t>
            </w:r>
            <w:r w:rsidRPr="0019613F">
              <w:rPr>
                <w:rFonts w:asciiTheme="majorBidi" w:hAnsiTheme="majorBidi" w:cstheme="majorBidi"/>
                <w:b/>
                <w:bCs/>
                <w:sz w:val="24"/>
                <w:szCs w:val="24"/>
                <w:lang w:val="en-US"/>
              </w:rPr>
              <w:t>.</w:t>
            </w:r>
          </w:p>
        </w:tc>
      </w:tr>
      <w:tr w:rsidR="00DC2162" w:rsidRPr="00D65A10" w14:paraId="4A9B4773" w14:textId="77777777" w:rsidTr="009C52C7">
        <w:trPr>
          <w:jc w:val="center"/>
        </w:trPr>
        <w:tc>
          <w:tcPr>
            <w:tcW w:w="3969" w:type="dxa"/>
          </w:tcPr>
          <w:p w14:paraId="52FAF611" w14:textId="242B099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gik inden for forhænget, det allerhelligste, stedet hvor intet menneske plejer at gå ind.</w:t>
            </w:r>
          </w:p>
        </w:tc>
        <w:tc>
          <w:tcPr>
            <w:tcW w:w="3969" w:type="dxa"/>
          </w:tcPr>
          <w:p w14:paraId="00BEBEED" w14:textId="15460AE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went within the veil to the place of the Holy of Holies, the place into which anyone of human nature cannot enter.</w:t>
            </w:r>
          </w:p>
        </w:tc>
        <w:tc>
          <w:tcPr>
            <w:tcW w:w="2552" w:type="dxa"/>
          </w:tcPr>
          <w:p w14:paraId="30AF27EC" w14:textId="64A0AB32"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ودخل داخل الحجاب موضع قدس</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الأقداس الموضع الذي لا يدخل</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إليه ذو طبيعة بشرية</w:t>
            </w:r>
            <w:r w:rsidRPr="0019613F">
              <w:rPr>
                <w:rFonts w:asciiTheme="majorBidi" w:hAnsiTheme="majorBidi" w:cstheme="majorBidi"/>
                <w:b/>
                <w:bCs/>
                <w:sz w:val="24"/>
                <w:szCs w:val="24"/>
                <w:lang w:val="en-US"/>
              </w:rPr>
              <w:t>.</w:t>
            </w:r>
          </w:p>
        </w:tc>
      </w:tr>
      <w:tr w:rsidR="00DC2162" w:rsidRPr="00D65A10" w14:paraId="15674451" w14:textId="77777777" w:rsidTr="009C52C7">
        <w:trPr>
          <w:jc w:val="center"/>
        </w:trPr>
        <w:tc>
          <w:tcPr>
            <w:tcW w:w="3969" w:type="dxa"/>
          </w:tcPr>
          <w:p w14:paraId="4210ED64" w14:textId="37A5F4F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blev forløber for os, idet du blev ypperstepræst evindelig på Melkisedeks vis.</w:t>
            </w:r>
          </w:p>
        </w:tc>
        <w:tc>
          <w:tcPr>
            <w:tcW w:w="3969" w:type="dxa"/>
          </w:tcPr>
          <w:p w14:paraId="1E6FF8FC" w14:textId="459465D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became a forerunner on our behalf, having become a high priest forever after the order of Melchizedek.</w:t>
            </w:r>
          </w:p>
        </w:tc>
        <w:tc>
          <w:tcPr>
            <w:tcW w:w="2552" w:type="dxa"/>
          </w:tcPr>
          <w:p w14:paraId="48AFA55A" w14:textId="69D22327"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وصار سابقا عنا، صائراً رئيس</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كهنة إلى الأبد على رتبة ملكي</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صادق</w:t>
            </w:r>
            <w:r w:rsidRPr="0019613F">
              <w:rPr>
                <w:rFonts w:asciiTheme="majorBidi" w:hAnsiTheme="majorBidi" w:cstheme="majorBidi"/>
                <w:b/>
                <w:bCs/>
                <w:sz w:val="24"/>
                <w:szCs w:val="24"/>
                <w:lang w:val="en-US"/>
              </w:rPr>
              <w:t>.</w:t>
            </w:r>
          </w:p>
        </w:tc>
      </w:tr>
      <w:tr w:rsidR="00DC2162" w:rsidRPr="00D65A10" w14:paraId="1809A7AE" w14:textId="77777777" w:rsidTr="009C52C7">
        <w:trPr>
          <w:jc w:val="center"/>
        </w:trPr>
        <w:tc>
          <w:tcPr>
            <w:tcW w:w="3969" w:type="dxa"/>
          </w:tcPr>
          <w:p w14:paraId="17528ABE" w14:textId="4CA086E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profeten Esajas profeterede om, da han sagde:</w:t>
            </w:r>
          </w:p>
          <w:p w14:paraId="35B48A01" w14:textId="6D0CEF1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et får der føres til slagtning, som et lam der er stumt overfor den som klipper det, sådan åbner han ikke sin mund. I hans ydmyghed blev hans dom taget væk. Hvem vil kunne fortælle om hans slægt?</w:t>
            </w:r>
          </w:p>
        </w:tc>
        <w:tc>
          <w:tcPr>
            <w:tcW w:w="3969" w:type="dxa"/>
          </w:tcPr>
          <w:p w14:paraId="6A1F1324" w14:textId="36C7AEB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He concerning whom the prophet Isaiah prophesied, saying, “As a sheep He was led to the slaughter. And as a lamb silent before his shearer, so He opened not His mouth. In the humiliation, His judgment was taken away; and who shall declare His generation?”</w:t>
            </w:r>
          </w:p>
        </w:tc>
        <w:tc>
          <w:tcPr>
            <w:tcW w:w="2552" w:type="dxa"/>
          </w:tcPr>
          <w:p w14:paraId="452E308F" w14:textId="7A3D8492"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انت هو الذي تنبأ من أجلك</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أشعياء النبي قائلاً: "مثل خروف</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سيق إلى الذبح، ومثل حمل بلا</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صوت أمام الذي يجزه، هكذا لا</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يفتح فاه. رفع حكمه في تواضعه،</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وجيله من يقدر أن يقصه؟</w:t>
            </w:r>
            <w:r w:rsidRPr="000D20A4">
              <w:rPr>
                <w:rFonts w:asciiTheme="majorBidi" w:hAnsiTheme="majorBidi" w:cstheme="majorBidi"/>
                <w:b/>
                <w:bCs/>
                <w:sz w:val="24"/>
                <w:szCs w:val="24"/>
                <w:lang w:val="en-US"/>
              </w:rPr>
              <w:t>"</w:t>
            </w:r>
          </w:p>
        </w:tc>
      </w:tr>
      <w:tr w:rsidR="00DC2162" w:rsidRPr="00D65A10" w14:paraId="6660C047" w14:textId="77777777" w:rsidTr="009C52C7">
        <w:trPr>
          <w:jc w:val="center"/>
        </w:trPr>
        <w:tc>
          <w:tcPr>
            <w:tcW w:w="3969" w:type="dxa"/>
          </w:tcPr>
          <w:p w14:paraId="45728DDC" w14:textId="4503AC5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blev såret for vore synder og led for vore overtrædelser; os til fred kom straf over dig; ved dine sår blev vi raske. Vi var alle vildfarne som får.</w:t>
            </w:r>
          </w:p>
        </w:tc>
        <w:tc>
          <w:tcPr>
            <w:tcW w:w="3969" w:type="dxa"/>
          </w:tcPr>
          <w:p w14:paraId="56B90DFB" w14:textId="2011C1EB"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You were wounded on account of our sins and were weakened for our</w:t>
            </w:r>
            <w:r w:rsidR="000D20A4">
              <w:rPr>
                <w:rFonts w:asciiTheme="majorBidi" w:hAnsiTheme="majorBidi" w:cstheme="majorBidi"/>
                <w:sz w:val="24"/>
                <w:szCs w:val="24"/>
                <w:lang w:val="en-US"/>
              </w:rPr>
              <w:t xml:space="preserve"> </w:t>
            </w:r>
            <w:r w:rsidRPr="004332C7">
              <w:rPr>
                <w:rFonts w:asciiTheme="majorBidi" w:hAnsiTheme="majorBidi" w:cstheme="majorBidi"/>
                <w:sz w:val="24"/>
                <w:szCs w:val="24"/>
                <w:lang w:val="en-US"/>
              </w:rPr>
              <w:t xml:space="preserve">iniquities. The chastisement of our peace was upon You, and with Your bruises we were healed. </w:t>
            </w:r>
            <w:r w:rsidRPr="004332C7">
              <w:rPr>
                <w:rFonts w:asciiTheme="majorBidi" w:hAnsiTheme="majorBidi" w:cstheme="majorBidi"/>
                <w:sz w:val="24"/>
                <w:szCs w:val="24"/>
              </w:rPr>
              <w:t>We were all going astray like sheep.</w:t>
            </w:r>
          </w:p>
        </w:tc>
        <w:tc>
          <w:tcPr>
            <w:tcW w:w="2552" w:type="dxa"/>
          </w:tcPr>
          <w:p w14:paraId="145A46F4" w14:textId="3DA38ED9" w:rsidR="004366FC" w:rsidRPr="000D20A4" w:rsidRDefault="004366FC" w:rsidP="00B5399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جرحت لأجل خطايانا، وتوجعت</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لأجل آثامنا، تأديب سلامنا عليك،</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وبجراحاتك شفينا، كنا كلنا ضالين</w:t>
            </w:r>
            <w:r w:rsidR="00B5399F"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مثل خراف،</w:t>
            </w:r>
          </w:p>
        </w:tc>
      </w:tr>
      <w:tr w:rsidR="00DC2162" w:rsidRPr="00D65A10" w14:paraId="246ECC02" w14:textId="77777777" w:rsidTr="009C52C7">
        <w:trPr>
          <w:jc w:val="center"/>
        </w:trPr>
        <w:tc>
          <w:tcPr>
            <w:tcW w:w="3969" w:type="dxa"/>
          </w:tcPr>
          <w:p w14:paraId="28BD4221" w14:textId="6C058AB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kom, Herre, og frelste os ved den sande viden om dit kors. Du viste os nåde ved livets træ, som er dit guddommelige legeme og dit sande blod.</w:t>
            </w:r>
          </w:p>
        </w:tc>
        <w:tc>
          <w:tcPr>
            <w:tcW w:w="3969" w:type="dxa"/>
          </w:tcPr>
          <w:p w14:paraId="7F9EB9C3" w14:textId="328BAC9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come, O our Master, and saved us through the true knowledge of Your Cross, and granted us the tree of life, which is Your divine Body and true Blood.</w:t>
            </w:r>
          </w:p>
        </w:tc>
        <w:tc>
          <w:tcPr>
            <w:tcW w:w="2552" w:type="dxa"/>
          </w:tcPr>
          <w:p w14:paraId="07495C83" w14:textId="6165F2E1"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أتيت يا سيدنا وأنقذتنا بمعرفة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صليبك الحقيقية. وأنعمت لنا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بشجرة الحياة التي هي جسدك</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الإلهي ودمك الحقيقي</w:t>
            </w:r>
            <w:r w:rsidRPr="000D20A4">
              <w:rPr>
                <w:rFonts w:asciiTheme="majorBidi" w:hAnsiTheme="majorBidi" w:cstheme="majorBidi"/>
                <w:b/>
                <w:bCs/>
                <w:sz w:val="24"/>
                <w:szCs w:val="24"/>
                <w:lang w:val="en-US"/>
              </w:rPr>
              <w:t>.</w:t>
            </w:r>
          </w:p>
        </w:tc>
      </w:tr>
      <w:tr w:rsidR="00DC2162" w:rsidRPr="00D65A10" w14:paraId="78C89899" w14:textId="77777777" w:rsidTr="009C52C7">
        <w:trPr>
          <w:jc w:val="center"/>
        </w:trPr>
        <w:tc>
          <w:tcPr>
            <w:tcW w:w="3969" w:type="dxa"/>
          </w:tcPr>
          <w:p w14:paraId="499527F7" w14:textId="6D9F58A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Derfor lovsynger vi dig, velsigner dig, tjener dig, tilbeder dig, priser og takker dig til enhver tid.</w:t>
            </w:r>
          </w:p>
        </w:tc>
        <w:tc>
          <w:tcPr>
            <w:tcW w:w="3969" w:type="dxa"/>
          </w:tcPr>
          <w:p w14:paraId="7A2B1441" w14:textId="19F4C3D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Therefore, we praise You, we bless You, we serve You, we worship You, we glorify You, and we </w:t>
            </w:r>
            <w:proofErr w:type="gramStart"/>
            <w:r w:rsidRPr="004332C7">
              <w:rPr>
                <w:rFonts w:asciiTheme="majorBidi" w:hAnsiTheme="majorBidi" w:cstheme="majorBidi"/>
                <w:sz w:val="24"/>
                <w:szCs w:val="24"/>
                <w:lang w:val="en-US"/>
              </w:rPr>
              <w:t>give thanks to You at all times</w:t>
            </w:r>
            <w:proofErr w:type="gramEnd"/>
            <w:r w:rsidRPr="004332C7">
              <w:rPr>
                <w:rFonts w:asciiTheme="majorBidi" w:hAnsiTheme="majorBidi" w:cstheme="majorBidi"/>
                <w:sz w:val="24"/>
                <w:szCs w:val="24"/>
                <w:lang w:val="en-US"/>
              </w:rPr>
              <w:t>.</w:t>
            </w:r>
          </w:p>
        </w:tc>
        <w:tc>
          <w:tcPr>
            <w:tcW w:w="2552" w:type="dxa"/>
          </w:tcPr>
          <w:p w14:paraId="61B50689" w14:textId="7C9F1DCD"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من أجل هذا نسبحك، ونباركك،</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ونخدمك، ونسجد لك، ونمجدك،</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ونشكرك كل حين</w:t>
            </w:r>
            <w:r w:rsidRPr="000D20A4">
              <w:rPr>
                <w:rFonts w:asciiTheme="majorBidi" w:hAnsiTheme="majorBidi" w:cstheme="majorBidi"/>
                <w:b/>
                <w:bCs/>
                <w:sz w:val="24"/>
                <w:szCs w:val="24"/>
                <w:lang w:val="en-US"/>
              </w:rPr>
              <w:t>.</w:t>
            </w:r>
          </w:p>
        </w:tc>
      </w:tr>
      <w:tr w:rsidR="00DC2162" w:rsidRPr="00D65A10" w14:paraId="474B191E" w14:textId="77777777" w:rsidTr="009C52C7">
        <w:trPr>
          <w:jc w:val="center"/>
        </w:trPr>
        <w:tc>
          <w:tcPr>
            <w:tcW w:w="3969" w:type="dxa"/>
          </w:tcPr>
          <w:p w14:paraId="429315D3" w14:textId="18C77271"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Vi beder og bønfalder dig, du menneskekærlige Gud:</w:t>
            </w:r>
            <w:r w:rsidR="000D20A4">
              <w:rPr>
                <w:rFonts w:asciiTheme="majorBidi" w:hAnsiTheme="majorBidi" w:cstheme="majorBidi"/>
                <w:sz w:val="24"/>
                <w:szCs w:val="24"/>
              </w:rPr>
              <w:t xml:space="preserve"> </w:t>
            </w:r>
            <w:r w:rsidRPr="004332C7">
              <w:rPr>
                <w:rFonts w:asciiTheme="majorBidi" w:hAnsiTheme="majorBidi" w:cstheme="majorBidi"/>
                <w:sz w:val="24"/>
                <w:szCs w:val="24"/>
              </w:rPr>
              <w:t>Tag imod vort offer, Herre, ligesom du tog imod gaver, røgelse og bønner fra patriarkerne, profeterne, apostlene og alle dine hellige.</w:t>
            </w:r>
          </w:p>
        </w:tc>
        <w:tc>
          <w:tcPr>
            <w:tcW w:w="3969" w:type="dxa"/>
          </w:tcPr>
          <w:p w14:paraId="1FB91D64" w14:textId="1F29501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ask and entreat You, O God, the Lover of Mankind, receive our sacrifice from our hands, O our Master, as You have received the gifts, the incense, and the supplications of the patriarchs, the prophets, the apostles, and all Your saints.</w:t>
            </w:r>
          </w:p>
        </w:tc>
        <w:tc>
          <w:tcPr>
            <w:tcW w:w="2552" w:type="dxa"/>
          </w:tcPr>
          <w:p w14:paraId="1BA941B9" w14:textId="7D79CC05"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نسأل ونطلب إليك يا محب البشر،</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اللهم إقبل ذبيحتنا منا يا سيدنا،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كما قبلت قرابين وبخور وسؤالات</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رؤساء الآباء والأنبياء والرسل</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وجميع قديسيك</w:t>
            </w:r>
            <w:r w:rsidRPr="0019613F">
              <w:rPr>
                <w:rFonts w:asciiTheme="majorBidi" w:hAnsiTheme="majorBidi" w:cstheme="majorBidi"/>
                <w:b/>
                <w:bCs/>
                <w:sz w:val="24"/>
                <w:szCs w:val="24"/>
                <w:lang w:val="en-US"/>
              </w:rPr>
              <w:t>.</w:t>
            </w:r>
          </w:p>
        </w:tc>
      </w:tr>
      <w:tr w:rsidR="00DC2162" w:rsidRPr="00D65A10" w14:paraId="5049ED95" w14:textId="77777777" w:rsidTr="009C52C7">
        <w:trPr>
          <w:jc w:val="center"/>
        </w:trPr>
        <w:tc>
          <w:tcPr>
            <w:tcW w:w="3969" w:type="dxa"/>
          </w:tcPr>
          <w:p w14:paraId="270F759B" w14:textId="10513C7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Rens vor sjæl, legeme, ånd og samvittighed,</w:t>
            </w:r>
          </w:p>
        </w:tc>
        <w:tc>
          <w:tcPr>
            <w:tcW w:w="3969" w:type="dxa"/>
          </w:tcPr>
          <w:p w14:paraId="171F8FC1" w14:textId="2C9230F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Purify our souls, our bodies, our spirits, and our consciences,</w:t>
            </w:r>
          </w:p>
        </w:tc>
        <w:tc>
          <w:tcPr>
            <w:tcW w:w="2552" w:type="dxa"/>
          </w:tcPr>
          <w:p w14:paraId="30DAADCA" w14:textId="1FB50787"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طهر نفوسنا وأجسادنا وأرواحنا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ونياتنا</w:t>
            </w:r>
            <w:r w:rsidRPr="000D20A4">
              <w:rPr>
                <w:rFonts w:asciiTheme="majorBidi" w:hAnsiTheme="majorBidi" w:cstheme="majorBidi"/>
                <w:b/>
                <w:bCs/>
                <w:sz w:val="24"/>
                <w:szCs w:val="24"/>
                <w:lang w:val="en-US"/>
              </w:rPr>
              <w:t>.</w:t>
            </w:r>
          </w:p>
        </w:tc>
      </w:tr>
      <w:tr w:rsidR="00DC2162" w:rsidRPr="00D65A10" w14:paraId="3DFF6DD6" w14:textId="77777777" w:rsidTr="009C52C7">
        <w:trPr>
          <w:jc w:val="center"/>
        </w:trPr>
        <w:tc>
          <w:tcPr>
            <w:tcW w:w="3969" w:type="dxa"/>
          </w:tcPr>
          <w:p w14:paraId="3F2C46BE" w14:textId="4990B0E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at vi med et rent hjerte, en oplyst sjæl, et ansigt uden skam, en tro uden hykleri, en fuldkommen kærlighed og et fast håb</w:t>
            </w:r>
          </w:p>
        </w:tc>
        <w:tc>
          <w:tcPr>
            <w:tcW w:w="3969" w:type="dxa"/>
          </w:tcPr>
          <w:p w14:paraId="20A2CA28" w14:textId="615767C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that, with a pure heart, an enlightened soul, an unashamed face, a faith unfeigned, a perfect love, and a firm hope,</w:t>
            </w:r>
          </w:p>
        </w:tc>
        <w:tc>
          <w:tcPr>
            <w:tcW w:w="2552" w:type="dxa"/>
          </w:tcPr>
          <w:p w14:paraId="20321FEC" w14:textId="66B8913E"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لكي بقلب طاهر ونفس مستنيرة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ووجه غير مخزي وإيمان بلا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رياء ومحبة كاملة ورجاء ثابت</w:t>
            </w:r>
            <w:r w:rsidRPr="000D20A4">
              <w:rPr>
                <w:rFonts w:asciiTheme="majorBidi" w:hAnsiTheme="majorBidi" w:cstheme="majorBidi"/>
                <w:b/>
                <w:bCs/>
                <w:sz w:val="24"/>
                <w:szCs w:val="24"/>
                <w:lang w:val="en-US"/>
              </w:rPr>
              <w:t>.</w:t>
            </w:r>
          </w:p>
        </w:tc>
      </w:tr>
      <w:tr w:rsidR="00DC2162" w:rsidRPr="004332C7" w14:paraId="054980FC" w14:textId="77777777" w:rsidTr="009C52C7">
        <w:trPr>
          <w:jc w:val="center"/>
        </w:trPr>
        <w:tc>
          <w:tcPr>
            <w:tcW w:w="3969" w:type="dxa"/>
          </w:tcPr>
          <w:p w14:paraId="0B258110" w14:textId="176ECBBC" w:rsidR="004366FC" w:rsidRPr="00B60D92" w:rsidRDefault="004366FC" w:rsidP="00B60D92">
            <w:pPr>
              <w:jc w:val="both"/>
              <w:rPr>
                <w:rFonts w:asciiTheme="majorBidi" w:hAnsiTheme="majorBidi" w:cstheme="majorBidi"/>
                <w:sz w:val="24"/>
                <w:szCs w:val="24"/>
              </w:rPr>
            </w:pPr>
            <w:r w:rsidRPr="004332C7">
              <w:rPr>
                <w:rFonts w:asciiTheme="majorBidi" w:hAnsiTheme="majorBidi" w:cstheme="majorBidi"/>
                <w:sz w:val="24"/>
                <w:szCs w:val="24"/>
              </w:rPr>
              <w:t>må vove i frygtløs frimodighed at sige den hellige bøn, som du betroede dine hellige disciple og hellige apostle, idet du sagde til dem:</w:t>
            </w:r>
            <w:r w:rsidR="000D20A4">
              <w:rPr>
                <w:rFonts w:asciiTheme="majorBidi" w:hAnsiTheme="majorBidi" w:cstheme="majorBidi"/>
                <w:sz w:val="24"/>
                <w:szCs w:val="24"/>
              </w:rPr>
              <w:t xml:space="preserve"> </w:t>
            </w:r>
            <w:r w:rsidRPr="004332C7">
              <w:rPr>
                <w:rFonts w:asciiTheme="majorBidi" w:hAnsiTheme="majorBidi" w:cstheme="majorBidi"/>
                <w:sz w:val="24"/>
                <w:szCs w:val="24"/>
              </w:rPr>
              <w:t>Når I tilbeder, skal I bede således og sige:</w:t>
            </w:r>
            <w:r w:rsidR="00B60D92">
              <w:rPr>
                <w:rFonts w:asciiTheme="majorBidi" w:hAnsiTheme="majorBidi" w:cstheme="majorBidi" w:hint="cs"/>
                <w:sz w:val="24"/>
                <w:szCs w:val="24"/>
                <w:rtl/>
              </w:rPr>
              <w:t xml:space="preserve"> </w:t>
            </w:r>
            <w:r w:rsidR="00B60D92" w:rsidRPr="00B60D92">
              <w:rPr>
                <w:rFonts w:asciiTheme="majorBidi" w:hAnsiTheme="majorBidi" w:cstheme="majorBidi"/>
                <w:color w:val="FF0000"/>
                <w:sz w:val="24"/>
                <w:szCs w:val="24"/>
              </w:rPr>
              <w:t>Fadervor</w:t>
            </w:r>
            <w:r w:rsidR="00584693" w:rsidRPr="00B60D92">
              <w:rPr>
                <w:rFonts w:asciiTheme="majorBidi" w:hAnsiTheme="majorBidi" w:cstheme="majorBidi"/>
                <w:sz w:val="24"/>
                <w:szCs w:val="24"/>
              </w:rPr>
              <w:t>.</w:t>
            </w:r>
          </w:p>
        </w:tc>
        <w:tc>
          <w:tcPr>
            <w:tcW w:w="3969" w:type="dxa"/>
          </w:tcPr>
          <w:p w14:paraId="38D4FFE1" w14:textId="29FFAE36"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we may dare with boldness, without fear, to say the holy prayer which You have given to Your holy disciples and saintly apostles, saying to them, “Whenever you pray, entreat in this </w:t>
            </w:r>
            <w:proofErr w:type="gramStart"/>
            <w:r w:rsidRPr="004332C7">
              <w:rPr>
                <w:rFonts w:asciiTheme="majorBidi" w:hAnsiTheme="majorBidi" w:cstheme="majorBidi"/>
                <w:color w:val="000000"/>
                <w:sz w:val="24"/>
                <w:szCs w:val="24"/>
                <w:lang w:val="en-US"/>
              </w:rPr>
              <w:t>manner</w:t>
            </w:r>
            <w:proofErr w:type="gramEnd"/>
            <w:r w:rsidRPr="004332C7">
              <w:rPr>
                <w:rFonts w:asciiTheme="majorBidi" w:hAnsiTheme="majorBidi" w:cstheme="majorBidi"/>
                <w:color w:val="000000"/>
                <w:sz w:val="24"/>
                <w:szCs w:val="24"/>
                <w:lang w:val="en-US"/>
              </w:rPr>
              <w:t xml:space="preserve">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336EE574" w14:textId="7FF062EE" w:rsidR="004366FC" w:rsidRPr="000D20A4" w:rsidRDefault="004366FC" w:rsidP="004F0AFE">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نجسر بدالة بغير خوف أن نقول</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الصلاة المقدسة التي سلمتها</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لتلاميذك القديسين، ورسلك</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الأطهار قائلاً لهم: "إذا صليتم</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فأطلبوا هكذا وقولوا</w:t>
            </w:r>
            <w:r w:rsidRPr="000D20A4">
              <w:rPr>
                <w:rFonts w:asciiTheme="majorBidi" w:hAnsiTheme="majorBidi" w:cstheme="majorBidi"/>
                <w:b/>
                <w:bCs/>
                <w:color w:val="000000"/>
                <w:sz w:val="24"/>
                <w:szCs w:val="24"/>
                <w:lang w:val="en-US"/>
              </w:rPr>
              <w:t>:</w:t>
            </w:r>
          </w:p>
          <w:p w14:paraId="5E693600" w14:textId="40657380"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rPr>
              <w:t>...</w:t>
            </w:r>
          </w:p>
        </w:tc>
      </w:tr>
      <w:tr w:rsidR="00DC2162" w:rsidRPr="004332C7" w14:paraId="3790291D" w14:textId="77777777" w:rsidTr="009C52C7">
        <w:trPr>
          <w:jc w:val="center"/>
        </w:trPr>
        <w:tc>
          <w:tcPr>
            <w:tcW w:w="3969" w:type="dxa"/>
          </w:tcPr>
          <w:p w14:paraId="6FE5F4FF"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63F4D657"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42CFC39D"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D65A10" w14:paraId="55C750E1" w14:textId="77777777" w:rsidTr="009C52C7">
        <w:trPr>
          <w:jc w:val="center"/>
        </w:trPr>
        <w:tc>
          <w:tcPr>
            <w:tcW w:w="3969" w:type="dxa"/>
            <w:shd w:val="clear" w:color="auto" w:fill="EAF1DD" w:themeFill="accent3" w:themeFillTint="33"/>
            <w:vAlign w:val="center"/>
          </w:tcPr>
          <w:p w14:paraId="30861786" w14:textId="652CCC0A"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8. Brødsbrydelsesbøn henvendt til Sønnen. Den sige</w:t>
            </w:r>
            <w:r w:rsidR="00A73FC4" w:rsidRPr="002D5B20">
              <w:rPr>
                <w:rFonts w:asciiTheme="majorBidi" w:hAnsiTheme="majorBidi" w:cstheme="majorBidi"/>
                <w:b/>
                <w:bCs/>
                <w:color w:val="C10000"/>
                <w:sz w:val="28"/>
                <w:szCs w:val="28"/>
              </w:rPr>
              <w:t>s</w:t>
            </w:r>
            <w:r w:rsidRPr="002D5B20">
              <w:rPr>
                <w:rFonts w:asciiTheme="majorBidi" w:hAnsiTheme="majorBidi" w:cstheme="majorBidi"/>
                <w:b/>
                <w:bCs/>
                <w:color w:val="C10000"/>
                <w:sz w:val="28"/>
                <w:szCs w:val="28"/>
              </w:rPr>
              <w:t xml:space="preserve"> til påske.</w:t>
            </w:r>
          </w:p>
        </w:tc>
        <w:tc>
          <w:tcPr>
            <w:tcW w:w="3969" w:type="dxa"/>
            <w:shd w:val="clear" w:color="auto" w:fill="EAF1DD" w:themeFill="accent3" w:themeFillTint="33"/>
            <w:vAlign w:val="center"/>
          </w:tcPr>
          <w:p w14:paraId="23414F4A" w14:textId="0BD22BC0"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Fraction to the </w:t>
            </w:r>
            <w:proofErr w:type="gramStart"/>
            <w:r w:rsidRPr="002D5B20">
              <w:rPr>
                <w:rFonts w:asciiTheme="majorBidi" w:hAnsiTheme="majorBidi" w:cstheme="majorBidi"/>
                <w:b/>
                <w:bCs/>
                <w:color w:val="C10000"/>
                <w:sz w:val="28"/>
                <w:szCs w:val="28"/>
                <w:lang w:val="en-US"/>
              </w:rPr>
              <w:t>Son</w:t>
            </w:r>
            <w:proofErr w:type="gramEnd"/>
            <w:r w:rsidRPr="002D5B20">
              <w:rPr>
                <w:rFonts w:asciiTheme="majorBidi" w:hAnsiTheme="majorBidi" w:cstheme="majorBidi"/>
                <w:b/>
                <w:bCs/>
                <w:color w:val="C10000"/>
                <w:sz w:val="28"/>
                <w:szCs w:val="28"/>
                <w:lang w:val="en-US"/>
              </w:rPr>
              <w:t xml:space="preserve"> for the Resurrection</w:t>
            </w:r>
          </w:p>
        </w:tc>
        <w:tc>
          <w:tcPr>
            <w:tcW w:w="2552" w:type="dxa"/>
            <w:shd w:val="clear" w:color="auto" w:fill="EAF1DD" w:themeFill="accent3" w:themeFillTint="33"/>
            <w:vAlign w:val="center"/>
          </w:tcPr>
          <w:p w14:paraId="1B8B9B08" w14:textId="407BC4C2"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للابن تقال في عيد القيامة</w:t>
            </w:r>
          </w:p>
        </w:tc>
      </w:tr>
      <w:tr w:rsidR="00DC2162" w:rsidRPr="00D65A10" w14:paraId="5C461220" w14:textId="77777777" w:rsidTr="009C52C7">
        <w:trPr>
          <w:jc w:val="center"/>
        </w:trPr>
        <w:tc>
          <w:tcPr>
            <w:tcW w:w="3969" w:type="dxa"/>
          </w:tcPr>
          <w:p w14:paraId="5A76B2CF" w14:textId="772DE45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Kristus, vor Gud. Ypperstepræst for de kommende goder, tidernes konge, udødelig og evig, Guds Ord, som er overalt.</w:t>
            </w:r>
          </w:p>
        </w:tc>
        <w:tc>
          <w:tcPr>
            <w:tcW w:w="3969" w:type="dxa"/>
          </w:tcPr>
          <w:p w14:paraId="16B69EB2" w14:textId="7A278E6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Christ our God, the High Priest of the good things to come, King of the ages, the Immortal, the Everlasting, the Logos of the God who are above all.</w:t>
            </w:r>
          </w:p>
        </w:tc>
        <w:tc>
          <w:tcPr>
            <w:tcW w:w="2552" w:type="dxa"/>
          </w:tcPr>
          <w:p w14:paraId="76F2D0ED" w14:textId="1702683C"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المسيح إلهنا رئيس كهنة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الخيرات العتيدة، ملك الدهور،</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غير المائت الأبدي، كلمة الله الذي</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على الكل</w:t>
            </w:r>
            <w:r w:rsidRPr="0019613F">
              <w:rPr>
                <w:rFonts w:asciiTheme="majorBidi" w:hAnsiTheme="majorBidi" w:cstheme="majorBidi"/>
                <w:b/>
                <w:bCs/>
                <w:sz w:val="24"/>
                <w:szCs w:val="24"/>
                <w:lang w:val="en-US"/>
              </w:rPr>
              <w:t>.</w:t>
            </w:r>
          </w:p>
        </w:tc>
      </w:tr>
      <w:tr w:rsidR="00DC2162" w:rsidRPr="00D65A10" w14:paraId="56361744" w14:textId="77777777" w:rsidTr="009C52C7">
        <w:trPr>
          <w:jc w:val="center"/>
        </w:trPr>
        <w:tc>
          <w:tcPr>
            <w:tcW w:w="3969" w:type="dxa"/>
          </w:tcPr>
          <w:p w14:paraId="0732438C" w14:textId="62FC4EE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har vist nåde imod os ved dette store sakramente (mysterium), som er dit hellige legeme og dyrebare blod til forladelse af vore synder.</w:t>
            </w:r>
          </w:p>
        </w:tc>
        <w:tc>
          <w:tcPr>
            <w:tcW w:w="3969" w:type="dxa"/>
          </w:tcPr>
          <w:p w14:paraId="2E56173F" w14:textId="3742CF3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granted us this great Mystery which is His holy Body and His precious Blood for the forgiveness of our sins.</w:t>
            </w:r>
          </w:p>
        </w:tc>
        <w:tc>
          <w:tcPr>
            <w:tcW w:w="2552" w:type="dxa"/>
          </w:tcPr>
          <w:p w14:paraId="37C68702" w14:textId="7221C119"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أنعم علينا بهذا السر العظيم،</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الذي هو جسده المقدس ودمه</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الكريم لغفران خطايانا</w:t>
            </w:r>
            <w:r w:rsidRPr="000D20A4">
              <w:rPr>
                <w:rFonts w:asciiTheme="majorBidi" w:hAnsiTheme="majorBidi" w:cstheme="majorBidi"/>
                <w:b/>
                <w:bCs/>
                <w:sz w:val="24"/>
                <w:szCs w:val="24"/>
                <w:lang w:val="en-US"/>
              </w:rPr>
              <w:t>.</w:t>
            </w:r>
          </w:p>
        </w:tc>
      </w:tr>
      <w:tr w:rsidR="00DC2162" w:rsidRPr="00D65A10" w14:paraId="4CA2924D" w14:textId="77777777" w:rsidTr="009C52C7">
        <w:trPr>
          <w:jc w:val="center"/>
        </w:trPr>
        <w:tc>
          <w:tcPr>
            <w:tcW w:w="3969" w:type="dxa"/>
          </w:tcPr>
          <w:p w14:paraId="742766BD" w14:textId="3AD2489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er det legeme, som du tog fra vor frue og dronning, St. Maria, og gjorde til et med din guddommelighed.</w:t>
            </w:r>
          </w:p>
        </w:tc>
        <w:tc>
          <w:tcPr>
            <w:tcW w:w="3969" w:type="dxa"/>
          </w:tcPr>
          <w:p w14:paraId="269D551A" w14:textId="10BC9F2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This is the Body which He took from our Lady, the Lady of us all, Saint Mary, and made It one with His divinity.</w:t>
            </w:r>
          </w:p>
        </w:tc>
        <w:tc>
          <w:tcPr>
            <w:tcW w:w="2552" w:type="dxa"/>
          </w:tcPr>
          <w:p w14:paraId="7CD68468" w14:textId="4E13D266"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هذا هو الجسد الذي أخذه من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سيدتنا وملكتنا كلنا، القديسة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مريم وجعله واحداً مع لاهوته</w:t>
            </w:r>
            <w:r w:rsidRPr="000D20A4">
              <w:rPr>
                <w:rFonts w:asciiTheme="majorBidi" w:hAnsiTheme="majorBidi" w:cstheme="majorBidi"/>
                <w:b/>
                <w:bCs/>
                <w:sz w:val="24"/>
                <w:szCs w:val="24"/>
                <w:lang w:val="en-US"/>
              </w:rPr>
              <w:t>.</w:t>
            </w:r>
          </w:p>
        </w:tc>
      </w:tr>
      <w:tr w:rsidR="00DC2162" w:rsidRPr="00D65A10" w14:paraId="5A615BCC" w14:textId="77777777" w:rsidTr="009C52C7">
        <w:trPr>
          <w:jc w:val="center"/>
        </w:trPr>
        <w:tc>
          <w:tcPr>
            <w:tcW w:w="3969" w:type="dxa"/>
          </w:tcPr>
          <w:p w14:paraId="13D36C04" w14:textId="03AF00D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den, som steg ned i dødsriget, tilintetgjorde dødens magt, bortførte fanger og gav menneskene gaver.</w:t>
            </w:r>
          </w:p>
        </w:tc>
        <w:tc>
          <w:tcPr>
            <w:tcW w:w="3969" w:type="dxa"/>
          </w:tcPr>
          <w:p w14:paraId="30E39957" w14:textId="687D641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This is He who descended into Hades, abolished the power of death, led captivity captive, and gave gifts to men.</w:t>
            </w:r>
          </w:p>
        </w:tc>
        <w:tc>
          <w:tcPr>
            <w:tcW w:w="2552" w:type="dxa"/>
          </w:tcPr>
          <w:p w14:paraId="267E67D0" w14:textId="186C27C8"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هذا هو الذي نزل إلى الجحيم،</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وأبطل عز الموت، وسبى سبيا،ً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وأعطي الناس كرامات</w:t>
            </w:r>
            <w:r w:rsidRPr="0019613F">
              <w:rPr>
                <w:rFonts w:asciiTheme="majorBidi" w:hAnsiTheme="majorBidi" w:cstheme="majorBidi"/>
                <w:b/>
                <w:bCs/>
                <w:sz w:val="24"/>
                <w:szCs w:val="24"/>
                <w:lang w:val="en-US"/>
              </w:rPr>
              <w:t>.</w:t>
            </w:r>
          </w:p>
        </w:tc>
      </w:tr>
      <w:tr w:rsidR="00DC2162" w:rsidRPr="00D65A10" w14:paraId="67B32950" w14:textId="77777777" w:rsidTr="009C52C7">
        <w:trPr>
          <w:jc w:val="center"/>
        </w:trPr>
        <w:tc>
          <w:tcPr>
            <w:tcW w:w="3969" w:type="dxa"/>
          </w:tcPr>
          <w:p w14:paraId="640B74A7" w14:textId="04FF8A4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Dine hellige har du ophøjet sammen med dig. Du gav dem som gave til din Fader, da du smagte døden for os. Du har reddet de levende og givet de døde hvile.</w:t>
            </w:r>
          </w:p>
        </w:tc>
        <w:tc>
          <w:tcPr>
            <w:tcW w:w="3969" w:type="dxa"/>
          </w:tcPr>
          <w:p w14:paraId="268718D0" w14:textId="68CAAC0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lifted His saints up on high with Him and gave them as gifts to His Father. Through His tasting of death for us, He saved those who are alive and reposed those who have died.</w:t>
            </w:r>
          </w:p>
        </w:tc>
        <w:tc>
          <w:tcPr>
            <w:tcW w:w="2552" w:type="dxa"/>
          </w:tcPr>
          <w:p w14:paraId="27CFBDDA" w14:textId="069225E0"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رفع قديسيه إلى العلا معه،</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وأعطاهم قربانا لأبيه، بذوقه</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الموت عنا خلص الأحياء وأعطي</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النياح للذين ماتوا</w:t>
            </w:r>
            <w:r w:rsidRPr="0019613F">
              <w:rPr>
                <w:rFonts w:asciiTheme="majorBidi" w:hAnsiTheme="majorBidi" w:cstheme="majorBidi"/>
                <w:b/>
                <w:bCs/>
                <w:sz w:val="24"/>
                <w:szCs w:val="24"/>
                <w:lang w:val="en-US"/>
              </w:rPr>
              <w:t>.</w:t>
            </w:r>
          </w:p>
        </w:tc>
      </w:tr>
      <w:tr w:rsidR="00DC2162" w:rsidRPr="00D65A10" w14:paraId="5D2D82DF" w14:textId="77777777" w:rsidTr="009C52C7">
        <w:trPr>
          <w:jc w:val="center"/>
        </w:trPr>
        <w:tc>
          <w:tcPr>
            <w:tcW w:w="3969" w:type="dxa"/>
          </w:tcPr>
          <w:p w14:paraId="5F44C916" w14:textId="68570C2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også os, som engang sad i mørke, har du skænket din opstandelse lys ud fra din hellige inkarnation.</w:t>
            </w:r>
          </w:p>
        </w:tc>
        <w:tc>
          <w:tcPr>
            <w:tcW w:w="3969" w:type="dxa"/>
          </w:tcPr>
          <w:p w14:paraId="6CE347D3" w14:textId="22357A4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we too, who were sitting in darkness for a season, He granted us the light of His Resurrection through His holy Incarnation.</w:t>
            </w:r>
          </w:p>
        </w:tc>
        <w:tc>
          <w:tcPr>
            <w:tcW w:w="2552" w:type="dxa"/>
          </w:tcPr>
          <w:p w14:paraId="66476D00" w14:textId="577E19B0"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ونحن أيضا الجلوس في الظلمة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زمانا،ً أنعم علينا بنور قيامته من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قبل تجسده الطاهر</w:t>
            </w:r>
            <w:r w:rsidRPr="0019613F">
              <w:rPr>
                <w:rFonts w:asciiTheme="majorBidi" w:hAnsiTheme="majorBidi" w:cstheme="majorBidi"/>
                <w:b/>
                <w:bCs/>
                <w:sz w:val="24"/>
                <w:szCs w:val="24"/>
                <w:lang w:val="en-US"/>
              </w:rPr>
              <w:t>.</w:t>
            </w:r>
          </w:p>
        </w:tc>
      </w:tr>
      <w:tr w:rsidR="00DC2162" w:rsidRPr="00D65A10" w14:paraId="74779A30" w14:textId="77777777" w:rsidTr="009C52C7">
        <w:trPr>
          <w:jc w:val="center"/>
        </w:trPr>
        <w:tc>
          <w:tcPr>
            <w:tcW w:w="3969" w:type="dxa"/>
          </w:tcPr>
          <w:p w14:paraId="3602981A" w14:textId="6DA45AC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Må din sande videns lys oplyse os, så vi stråler i levende lighed med dig</w:t>
            </w:r>
          </w:p>
        </w:tc>
        <w:tc>
          <w:tcPr>
            <w:tcW w:w="3969" w:type="dxa"/>
          </w:tcPr>
          <w:p w14:paraId="1C91F749" w14:textId="75F7343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May the light of Your true knowledge shine upon us, that we may shine with Your living image,</w:t>
            </w:r>
          </w:p>
        </w:tc>
        <w:tc>
          <w:tcPr>
            <w:tcW w:w="2552" w:type="dxa"/>
          </w:tcPr>
          <w:p w14:paraId="26C87D31" w14:textId="3FDD3558"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فليضئ علينا نور معرفتك</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الحقيقية لنضيء بشكلك المحيي</w:t>
            </w:r>
            <w:r w:rsidRPr="000D20A4">
              <w:rPr>
                <w:rFonts w:asciiTheme="majorBidi" w:hAnsiTheme="majorBidi" w:cstheme="majorBidi"/>
                <w:b/>
                <w:bCs/>
                <w:sz w:val="24"/>
                <w:szCs w:val="24"/>
                <w:lang w:val="en-US"/>
              </w:rPr>
              <w:t>.</w:t>
            </w:r>
          </w:p>
        </w:tc>
      </w:tr>
      <w:tr w:rsidR="00DC2162" w:rsidRPr="00D65A10" w14:paraId="33EC7E60" w14:textId="77777777" w:rsidTr="009C52C7">
        <w:trPr>
          <w:jc w:val="center"/>
        </w:trPr>
        <w:tc>
          <w:tcPr>
            <w:tcW w:w="3969" w:type="dxa"/>
          </w:tcPr>
          <w:p w14:paraId="2B631807" w14:textId="34DF56BA" w:rsidR="004366FC" w:rsidRPr="00B9721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og vover med frygtløs frimodighed at påkalde din Fader, som er i himlene, og sige:</w:t>
            </w:r>
            <w:r w:rsidR="00B97217">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r w:rsidR="00584693" w:rsidRPr="00B97217">
              <w:rPr>
                <w:rFonts w:asciiTheme="majorBidi" w:hAnsiTheme="majorBidi" w:cstheme="majorBidi"/>
                <w:sz w:val="24"/>
                <w:szCs w:val="24"/>
              </w:rPr>
              <w:t>.</w:t>
            </w:r>
          </w:p>
        </w:tc>
        <w:tc>
          <w:tcPr>
            <w:tcW w:w="3969" w:type="dxa"/>
          </w:tcPr>
          <w:p w14:paraId="139D904C" w14:textId="1ED63296" w:rsidR="004366FC" w:rsidRPr="004332C7" w:rsidRDefault="004366FC" w:rsidP="007634EA">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and may dare with boldness, without fear, to cry out to Your Father who are in the heavens, and say:</w:t>
            </w:r>
            <w:r w:rsidR="007634EA">
              <w:rPr>
                <w:rFonts w:asciiTheme="majorBidi" w:hAnsiTheme="majorBidi" w:cstheme="majorBidi"/>
                <w:color w:val="000000"/>
                <w:sz w:val="24"/>
                <w:szCs w:val="24"/>
                <w:lang w:val="en-US"/>
              </w:rPr>
              <w:t xml:space="preserve"> </w:t>
            </w:r>
            <w:r w:rsidRPr="007634EA">
              <w:rPr>
                <w:rFonts w:asciiTheme="majorBidi" w:hAnsiTheme="majorBidi" w:cstheme="majorBidi"/>
                <w:color w:val="C10000"/>
                <w:sz w:val="24"/>
                <w:szCs w:val="24"/>
                <w:lang w:val="en-US"/>
              </w:rPr>
              <w:t>Our Father …</w:t>
            </w:r>
          </w:p>
        </w:tc>
        <w:tc>
          <w:tcPr>
            <w:tcW w:w="2552" w:type="dxa"/>
          </w:tcPr>
          <w:p w14:paraId="1EB57F97" w14:textId="7704BB95" w:rsidR="004366FC" w:rsidRPr="000D20A4" w:rsidRDefault="004366FC" w:rsidP="00B97217">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ونجسر بدالة بغير خوف أن</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نصرخ نحو أبيك الذي في</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السموات، ونقول</w:t>
            </w:r>
            <w:r w:rsidRPr="0019613F">
              <w:rPr>
                <w:rFonts w:asciiTheme="majorBidi" w:hAnsiTheme="majorBidi" w:cstheme="majorBidi"/>
                <w:b/>
                <w:bCs/>
                <w:color w:val="000000"/>
                <w:sz w:val="24"/>
                <w:szCs w:val="24"/>
                <w:lang w:val="en-US"/>
              </w:rPr>
              <w:t>:</w:t>
            </w:r>
            <w:r w:rsidR="00B97217" w:rsidRPr="0019613F">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ابانا</w:t>
            </w:r>
            <w:r w:rsidRPr="0019613F">
              <w:rPr>
                <w:rFonts w:asciiTheme="majorBidi" w:hAnsiTheme="majorBidi" w:cstheme="majorBidi"/>
                <w:b/>
                <w:bCs/>
                <w:color w:val="C10000"/>
                <w:sz w:val="24"/>
                <w:szCs w:val="24"/>
                <w:lang w:val="en-US"/>
              </w:rPr>
              <w:t>...</w:t>
            </w:r>
          </w:p>
        </w:tc>
      </w:tr>
      <w:tr w:rsidR="00DC2162" w:rsidRPr="00D65A10" w14:paraId="249402C8" w14:textId="77777777" w:rsidTr="009C52C7">
        <w:trPr>
          <w:jc w:val="center"/>
        </w:trPr>
        <w:tc>
          <w:tcPr>
            <w:tcW w:w="3969" w:type="dxa"/>
          </w:tcPr>
          <w:p w14:paraId="12B8FD66"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5DDDE155"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241A6B53"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D65A10" w14:paraId="541AE9E0" w14:textId="77777777" w:rsidTr="009C52C7">
        <w:trPr>
          <w:jc w:val="center"/>
        </w:trPr>
        <w:tc>
          <w:tcPr>
            <w:tcW w:w="3969" w:type="dxa"/>
            <w:shd w:val="clear" w:color="auto" w:fill="EAF1DD" w:themeFill="accent3" w:themeFillTint="33"/>
            <w:vAlign w:val="center"/>
          </w:tcPr>
          <w:p w14:paraId="5D3B6BE6" w14:textId="2F9DD813"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9. Brødsbrydelsesbøn henvendt til Faderen. Den siges ved påske- og pinsefesten.</w:t>
            </w:r>
          </w:p>
        </w:tc>
        <w:tc>
          <w:tcPr>
            <w:tcW w:w="3969" w:type="dxa"/>
            <w:shd w:val="clear" w:color="auto" w:fill="EAF1DD" w:themeFill="accent3" w:themeFillTint="33"/>
            <w:vAlign w:val="center"/>
          </w:tcPr>
          <w:p w14:paraId="4BA74E11" w14:textId="482FE27E"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A Fraction to the Father for the Resurrection and Holy Fifty Days</w:t>
            </w:r>
          </w:p>
        </w:tc>
        <w:tc>
          <w:tcPr>
            <w:tcW w:w="2552" w:type="dxa"/>
            <w:shd w:val="clear" w:color="auto" w:fill="EAF1DD" w:themeFill="accent3" w:themeFillTint="33"/>
            <w:vAlign w:val="center"/>
          </w:tcPr>
          <w:p w14:paraId="6C6AB126" w14:textId="5E9E646B"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للآب تقال في عيد القيامة والخمسين</w:t>
            </w:r>
          </w:p>
        </w:tc>
      </w:tr>
      <w:tr w:rsidR="00DC2162" w:rsidRPr="00D65A10" w14:paraId="6E575F79" w14:textId="77777777" w:rsidTr="009C52C7">
        <w:trPr>
          <w:jc w:val="center"/>
        </w:trPr>
        <w:tc>
          <w:tcPr>
            <w:tcW w:w="3969" w:type="dxa"/>
          </w:tcPr>
          <w:p w14:paraId="278B25F2" w14:textId="20602E7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Mester, Almægtige Gud, Fader til vor Herre-Gud­ og Frelser Jesus Kristus -</w:t>
            </w:r>
          </w:p>
        </w:tc>
        <w:tc>
          <w:tcPr>
            <w:tcW w:w="3969" w:type="dxa"/>
          </w:tcPr>
          <w:p w14:paraId="203B7A26" w14:textId="0669BDD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Master, Lord God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the Father of our Lord, God, and Savior Jesus Christ.</w:t>
            </w:r>
          </w:p>
        </w:tc>
        <w:tc>
          <w:tcPr>
            <w:tcW w:w="2552" w:type="dxa"/>
          </w:tcPr>
          <w:p w14:paraId="24C9D75A" w14:textId="0AE16C4D"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السيد الرب الإله ضابط الكل،</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أبو ربنا وإلهنا ومخلصنا يسوع</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المسيح</w:t>
            </w:r>
            <w:r w:rsidRPr="000D20A4">
              <w:rPr>
                <w:rFonts w:asciiTheme="majorBidi" w:hAnsiTheme="majorBidi" w:cstheme="majorBidi"/>
                <w:b/>
                <w:bCs/>
                <w:sz w:val="24"/>
                <w:szCs w:val="24"/>
                <w:lang w:val="en-US"/>
              </w:rPr>
              <w:t>.</w:t>
            </w:r>
          </w:p>
        </w:tc>
      </w:tr>
      <w:tr w:rsidR="00DC2162" w:rsidRPr="00D65A10" w14:paraId="62E1C882" w14:textId="77777777" w:rsidTr="009C52C7">
        <w:trPr>
          <w:jc w:val="center"/>
        </w:trPr>
        <w:tc>
          <w:tcPr>
            <w:tcW w:w="3969" w:type="dxa"/>
          </w:tcPr>
          <w:p w14:paraId="28F6A59C" w14:textId="47AF9A61" w:rsidR="004366FC" w:rsidRPr="004332C7" w:rsidRDefault="00D45BC8" w:rsidP="00C767E9">
            <w:pPr>
              <w:jc w:val="both"/>
              <w:rPr>
                <w:rFonts w:asciiTheme="majorBidi" w:hAnsiTheme="majorBidi" w:cstheme="majorBidi"/>
                <w:sz w:val="24"/>
                <w:szCs w:val="24"/>
              </w:rPr>
            </w:pPr>
            <w:r w:rsidRPr="004332C7">
              <w:rPr>
                <w:rFonts w:asciiTheme="majorBidi" w:hAnsiTheme="majorBidi" w:cstheme="majorBidi"/>
                <w:sz w:val="24"/>
                <w:szCs w:val="24"/>
              </w:rPr>
              <w:t>H</w:t>
            </w:r>
            <w:r w:rsidR="004366FC" w:rsidRPr="004332C7">
              <w:rPr>
                <w:rFonts w:asciiTheme="majorBidi" w:hAnsiTheme="majorBidi" w:cstheme="majorBidi"/>
                <w:sz w:val="24"/>
                <w:szCs w:val="24"/>
              </w:rPr>
              <w:t>an som ved sit kors steg ned i dødsriget og bragte vor fader Adam og hans sønner tilbage til Paradis.</w:t>
            </w:r>
          </w:p>
        </w:tc>
        <w:tc>
          <w:tcPr>
            <w:tcW w:w="3969" w:type="dxa"/>
          </w:tcPr>
          <w:p w14:paraId="193C26DE" w14:textId="69417D0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through His Cross descended to Hades and restored our father Adam and his children to Paradise.</w:t>
            </w:r>
          </w:p>
        </w:tc>
        <w:tc>
          <w:tcPr>
            <w:tcW w:w="2552" w:type="dxa"/>
          </w:tcPr>
          <w:p w14:paraId="33ABDA48" w14:textId="162E4D94"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من قبل صليبه نزل إلى</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الجحيم، ورد أبانا آدم وبنيه إلى</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الفردوس</w:t>
            </w:r>
            <w:r w:rsidRPr="0019613F">
              <w:rPr>
                <w:rFonts w:asciiTheme="majorBidi" w:hAnsiTheme="majorBidi" w:cstheme="majorBidi"/>
                <w:b/>
                <w:bCs/>
                <w:sz w:val="24"/>
                <w:szCs w:val="24"/>
                <w:lang w:val="en-US"/>
              </w:rPr>
              <w:t>.</w:t>
            </w:r>
          </w:p>
        </w:tc>
      </w:tr>
      <w:tr w:rsidR="00DC2162" w:rsidRPr="00D65A10" w14:paraId="36162E77" w14:textId="77777777" w:rsidTr="009C52C7">
        <w:trPr>
          <w:jc w:val="center"/>
        </w:trPr>
        <w:tc>
          <w:tcPr>
            <w:tcW w:w="3969" w:type="dxa"/>
          </w:tcPr>
          <w:p w14:paraId="0AD60097" w14:textId="6D80315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begravede os med sig. Ved sin død tilintetgjorde han dødens magt, og på tredje dagen stod han op fra de døde.</w:t>
            </w:r>
          </w:p>
        </w:tc>
        <w:tc>
          <w:tcPr>
            <w:tcW w:w="3969" w:type="dxa"/>
          </w:tcPr>
          <w:p w14:paraId="4EE160C5" w14:textId="403314E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buried us with Himself, and through His death He abolished the power of death, and on the third day He rose from the dead.</w:t>
            </w:r>
          </w:p>
        </w:tc>
        <w:tc>
          <w:tcPr>
            <w:tcW w:w="2552" w:type="dxa"/>
          </w:tcPr>
          <w:p w14:paraId="374A3D15" w14:textId="29B110D7"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ودفننا معه، بموته أبطل عز</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الموت، وفي ثالث يوم قام من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الأموات</w:t>
            </w:r>
            <w:r w:rsidRPr="0019613F">
              <w:rPr>
                <w:rFonts w:asciiTheme="majorBidi" w:hAnsiTheme="majorBidi" w:cstheme="majorBidi"/>
                <w:b/>
                <w:bCs/>
                <w:sz w:val="24"/>
                <w:szCs w:val="24"/>
                <w:lang w:val="en-US"/>
              </w:rPr>
              <w:t>.</w:t>
            </w:r>
          </w:p>
        </w:tc>
      </w:tr>
      <w:tr w:rsidR="00DC2162" w:rsidRPr="00D65A10" w14:paraId="4FF6EE30" w14:textId="77777777" w:rsidTr="009C52C7">
        <w:trPr>
          <w:jc w:val="center"/>
        </w:trPr>
        <w:tc>
          <w:tcPr>
            <w:tcW w:w="3969" w:type="dxa"/>
          </w:tcPr>
          <w:p w14:paraId="0C014AEC" w14:textId="3E980E9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viste sig for Maria Magdalene. Han talte med hende og sagde:</w:t>
            </w:r>
            <w:r w:rsidR="00D45BC8" w:rsidRPr="004332C7">
              <w:rPr>
                <w:rFonts w:asciiTheme="majorBidi" w:hAnsiTheme="majorBidi" w:cstheme="majorBidi"/>
                <w:sz w:val="24"/>
                <w:szCs w:val="24"/>
              </w:rPr>
              <w:t xml:space="preserve"> "</w:t>
            </w:r>
            <w:r w:rsidRPr="004332C7">
              <w:rPr>
                <w:rFonts w:asciiTheme="majorBidi" w:hAnsiTheme="majorBidi" w:cstheme="majorBidi"/>
                <w:sz w:val="24"/>
                <w:szCs w:val="24"/>
              </w:rPr>
              <w:t>Fortæl mine brødre, at de skal gå til Galilæa, der skal de se mig".</w:t>
            </w:r>
          </w:p>
        </w:tc>
        <w:tc>
          <w:tcPr>
            <w:tcW w:w="3969" w:type="dxa"/>
          </w:tcPr>
          <w:p w14:paraId="28A40259" w14:textId="3972782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appeared to Mary Magdalene and spoke with her in this manner, saying, “Tell My brethren to go to Galilee, and there they will see Me.”</w:t>
            </w:r>
          </w:p>
        </w:tc>
        <w:tc>
          <w:tcPr>
            <w:tcW w:w="2552" w:type="dxa"/>
          </w:tcPr>
          <w:p w14:paraId="36FAD62B" w14:textId="1C01F7BA"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وظهر لمريم المجدلية وكلمها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هكذا قائلا : إعلمي إخوتي أن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يذهبوا إلى الجليل، هناك يرونني</w:t>
            </w:r>
            <w:r w:rsidRPr="000D20A4">
              <w:rPr>
                <w:rFonts w:asciiTheme="majorBidi" w:hAnsiTheme="majorBidi" w:cstheme="majorBidi"/>
                <w:b/>
                <w:bCs/>
                <w:sz w:val="24"/>
                <w:szCs w:val="24"/>
                <w:lang w:val="en-US"/>
              </w:rPr>
              <w:t>.</w:t>
            </w:r>
          </w:p>
        </w:tc>
      </w:tr>
      <w:tr w:rsidR="00DC2162" w:rsidRPr="00D65A10" w14:paraId="5ADF47B8" w14:textId="77777777" w:rsidTr="009C52C7">
        <w:trPr>
          <w:jc w:val="center"/>
        </w:trPr>
        <w:tc>
          <w:tcPr>
            <w:tcW w:w="3969" w:type="dxa"/>
          </w:tcPr>
          <w:p w14:paraId="4F1C749D" w14:textId="1D31CE8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Ærkeenglen Mikael steg ned fra himlen. Han rullede stene fra gravens åbning. Han fortalte den gode nyhed til kvinderne, der bragte myrra, og sagde:</w:t>
            </w:r>
          </w:p>
        </w:tc>
        <w:tc>
          <w:tcPr>
            <w:tcW w:w="3969" w:type="dxa"/>
          </w:tcPr>
          <w:p w14:paraId="11B28853" w14:textId="262A341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archangel descended from heaven and rolled back the stone from the door of the tomb, and proclaimed the good news to the women carrying the spices, saying:</w:t>
            </w:r>
          </w:p>
        </w:tc>
        <w:tc>
          <w:tcPr>
            <w:tcW w:w="2552" w:type="dxa"/>
          </w:tcPr>
          <w:p w14:paraId="0924911A" w14:textId="3BB71284"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رئيس الملائكة نزل من السماء،</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ودحرج الحجر عن باب القبر</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وبشر النسوة حاملات الطيب</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قائلا</w:t>
            </w:r>
            <w:r w:rsidRPr="0019613F">
              <w:rPr>
                <w:rFonts w:asciiTheme="majorBidi" w:hAnsiTheme="majorBidi" w:cstheme="majorBidi"/>
                <w:b/>
                <w:bCs/>
                <w:sz w:val="24"/>
                <w:szCs w:val="24"/>
                <w:lang w:val="en-US"/>
              </w:rPr>
              <w:t xml:space="preserve"> :</w:t>
            </w:r>
          </w:p>
        </w:tc>
      </w:tr>
      <w:tr w:rsidR="00DC2162" w:rsidRPr="00D65A10" w14:paraId="1852893A" w14:textId="77777777" w:rsidTr="009C52C7">
        <w:trPr>
          <w:jc w:val="center"/>
        </w:trPr>
        <w:tc>
          <w:tcPr>
            <w:tcW w:w="3969" w:type="dxa"/>
          </w:tcPr>
          <w:p w14:paraId="42CF3D4D" w14:textId="1C57805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w:t>
            </w:r>
            <w:r w:rsidR="001B151F" w:rsidRPr="004332C7">
              <w:rPr>
                <w:rFonts w:asciiTheme="majorBidi" w:hAnsiTheme="majorBidi" w:cstheme="majorBidi"/>
                <w:sz w:val="24"/>
                <w:szCs w:val="24"/>
              </w:rPr>
              <w:t xml:space="preserve"> "</w:t>
            </w:r>
            <w:r w:rsidRPr="004332C7">
              <w:rPr>
                <w:rFonts w:asciiTheme="majorBidi" w:hAnsiTheme="majorBidi" w:cstheme="majorBidi"/>
                <w:sz w:val="24"/>
                <w:szCs w:val="24"/>
              </w:rPr>
              <w:t>Kristus er opstået fra   de døde. Ved døden har han trådt døden under fode og skænket dem i graven evigt liv".</w:t>
            </w:r>
          </w:p>
        </w:tc>
        <w:tc>
          <w:tcPr>
            <w:tcW w:w="3969" w:type="dxa"/>
          </w:tcPr>
          <w:p w14:paraId="236F9C8C" w14:textId="6B2874A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“Christ is risen from the dead, trampling down death by death, and upon those in the tombs bestowing life.”</w:t>
            </w:r>
          </w:p>
        </w:tc>
        <w:tc>
          <w:tcPr>
            <w:tcW w:w="2552" w:type="dxa"/>
          </w:tcPr>
          <w:p w14:paraId="0BD57E14" w14:textId="6AA1C823"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lang w:val="en-US"/>
              </w:rPr>
              <w:t>"</w:t>
            </w:r>
            <w:r w:rsidRPr="000D20A4">
              <w:rPr>
                <w:rFonts w:asciiTheme="majorBidi" w:hAnsiTheme="majorBidi" w:cstheme="majorBidi"/>
                <w:b/>
                <w:bCs/>
                <w:sz w:val="24"/>
                <w:szCs w:val="24"/>
                <w:rtl/>
              </w:rPr>
              <w:t>المسيح قام من الأموات،</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بالموت داس الموت، والذين في</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القبور أنعم عليهم بالحياة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الأبدية</w:t>
            </w:r>
            <w:r w:rsidRPr="000D20A4">
              <w:rPr>
                <w:rFonts w:asciiTheme="majorBidi" w:hAnsiTheme="majorBidi" w:cstheme="majorBidi"/>
                <w:b/>
                <w:bCs/>
                <w:sz w:val="24"/>
                <w:szCs w:val="24"/>
                <w:lang w:val="en-US"/>
              </w:rPr>
              <w:t>."</w:t>
            </w:r>
          </w:p>
        </w:tc>
      </w:tr>
      <w:tr w:rsidR="00DC2162" w:rsidRPr="00D65A10" w14:paraId="233668FF" w14:textId="77777777" w:rsidTr="009C52C7">
        <w:trPr>
          <w:jc w:val="center"/>
        </w:trPr>
        <w:tc>
          <w:tcPr>
            <w:tcW w:w="3969" w:type="dxa"/>
          </w:tcPr>
          <w:p w14:paraId="3167463F" w14:textId="0B9D327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åndede ind i ansigtet på sine hellige disciple og hellige apostle og sagde:</w:t>
            </w:r>
            <w:r w:rsidR="00B97217">
              <w:rPr>
                <w:rFonts w:asciiTheme="majorBidi" w:hAnsiTheme="majorBidi" w:cstheme="majorBidi"/>
                <w:sz w:val="24"/>
                <w:szCs w:val="24"/>
              </w:rPr>
              <w:t xml:space="preserve"> </w:t>
            </w:r>
          </w:p>
        </w:tc>
        <w:tc>
          <w:tcPr>
            <w:tcW w:w="3969" w:type="dxa"/>
          </w:tcPr>
          <w:p w14:paraId="61FE9FFF" w14:textId="2D35FD2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breathed into the face of His holy disciples and saintly apostles, saying:</w:t>
            </w:r>
          </w:p>
        </w:tc>
        <w:tc>
          <w:tcPr>
            <w:tcW w:w="2552" w:type="dxa"/>
          </w:tcPr>
          <w:p w14:paraId="004CF3ED" w14:textId="03294B4B"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ونفخ في وجه تلاميذه القديسين،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ورسله الأطهار قائلاً</w:t>
            </w:r>
            <w:r w:rsidRPr="0019613F">
              <w:rPr>
                <w:rFonts w:asciiTheme="majorBidi" w:hAnsiTheme="majorBidi" w:cstheme="majorBidi"/>
                <w:b/>
                <w:bCs/>
                <w:sz w:val="24"/>
                <w:szCs w:val="24"/>
                <w:lang w:val="en-US"/>
              </w:rPr>
              <w:t xml:space="preserve"> :</w:t>
            </w:r>
          </w:p>
        </w:tc>
      </w:tr>
      <w:tr w:rsidR="00DC2162" w:rsidRPr="00D65A10" w14:paraId="707ECA64" w14:textId="77777777" w:rsidTr="009C52C7">
        <w:trPr>
          <w:jc w:val="center"/>
        </w:trPr>
        <w:tc>
          <w:tcPr>
            <w:tcW w:w="3969" w:type="dxa"/>
          </w:tcPr>
          <w:p w14:paraId="7966C451" w14:textId="17DACE9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w:t>
            </w:r>
            <w:r w:rsidR="001B151F" w:rsidRPr="004332C7">
              <w:rPr>
                <w:rFonts w:asciiTheme="majorBidi" w:hAnsiTheme="majorBidi" w:cstheme="majorBidi"/>
                <w:sz w:val="24"/>
                <w:szCs w:val="24"/>
              </w:rPr>
              <w:t xml:space="preserve"> "</w:t>
            </w:r>
            <w:r w:rsidRPr="004332C7">
              <w:rPr>
                <w:rFonts w:asciiTheme="majorBidi" w:hAnsiTheme="majorBidi" w:cstheme="majorBidi"/>
                <w:sz w:val="24"/>
                <w:szCs w:val="24"/>
              </w:rPr>
              <w:t>Modtag Helligånden. Dem som I forla­ der deres synder, dem er de forladt, og dem som I nægter forladelse, dem er den nægtet".</w:t>
            </w:r>
          </w:p>
        </w:tc>
        <w:tc>
          <w:tcPr>
            <w:tcW w:w="3969" w:type="dxa"/>
          </w:tcPr>
          <w:p w14:paraId="7686632A" w14:textId="2CC5C8F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“Receive the Holy Spirit. If you forgive the sins of any, they are forgiven; if you retain the sins of any, they are retained.”</w:t>
            </w:r>
          </w:p>
        </w:tc>
        <w:tc>
          <w:tcPr>
            <w:tcW w:w="2552" w:type="dxa"/>
          </w:tcPr>
          <w:p w14:paraId="1C973952" w14:textId="488C32CF"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lang w:val="en-US"/>
              </w:rPr>
              <w:t>"</w:t>
            </w:r>
            <w:r w:rsidRPr="000D20A4">
              <w:rPr>
                <w:rFonts w:asciiTheme="majorBidi" w:hAnsiTheme="majorBidi" w:cstheme="majorBidi"/>
                <w:b/>
                <w:bCs/>
                <w:sz w:val="24"/>
                <w:szCs w:val="24"/>
                <w:rtl/>
              </w:rPr>
              <w:t>إقبلوا الروح القدس، من غفرتم</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لهم خطاياهم غفرت لهم، ومن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امسكتموها عليهم أمسكت</w:t>
            </w:r>
            <w:r w:rsidRPr="0019613F">
              <w:rPr>
                <w:rFonts w:asciiTheme="majorBidi" w:hAnsiTheme="majorBidi" w:cstheme="majorBidi"/>
                <w:b/>
                <w:bCs/>
                <w:sz w:val="24"/>
                <w:szCs w:val="24"/>
                <w:lang w:val="en-US"/>
              </w:rPr>
              <w:t>."</w:t>
            </w:r>
          </w:p>
        </w:tc>
      </w:tr>
      <w:tr w:rsidR="00B97217" w:rsidRPr="00D65A10" w14:paraId="1A8072FE" w14:textId="77777777" w:rsidTr="009C52C7">
        <w:trPr>
          <w:jc w:val="center"/>
        </w:trPr>
        <w:tc>
          <w:tcPr>
            <w:tcW w:w="3969" w:type="dxa"/>
          </w:tcPr>
          <w:p w14:paraId="222AD07A" w14:textId="77777777" w:rsidR="00B97217" w:rsidRPr="0019613F" w:rsidRDefault="00B97217" w:rsidP="00C767E9">
            <w:pPr>
              <w:jc w:val="both"/>
              <w:rPr>
                <w:rFonts w:asciiTheme="majorBidi" w:hAnsiTheme="majorBidi" w:cstheme="majorBidi"/>
                <w:sz w:val="24"/>
                <w:szCs w:val="24"/>
                <w:lang w:val="en-US"/>
              </w:rPr>
            </w:pPr>
          </w:p>
        </w:tc>
        <w:tc>
          <w:tcPr>
            <w:tcW w:w="3969" w:type="dxa"/>
          </w:tcPr>
          <w:p w14:paraId="5F8C977C" w14:textId="77777777" w:rsidR="00B97217" w:rsidRPr="004332C7" w:rsidRDefault="00B97217" w:rsidP="00C767E9">
            <w:pPr>
              <w:jc w:val="both"/>
              <w:rPr>
                <w:rFonts w:asciiTheme="majorBidi" w:hAnsiTheme="majorBidi" w:cstheme="majorBidi"/>
                <w:sz w:val="24"/>
                <w:szCs w:val="24"/>
                <w:lang w:val="en-US"/>
              </w:rPr>
            </w:pPr>
          </w:p>
        </w:tc>
        <w:tc>
          <w:tcPr>
            <w:tcW w:w="2552" w:type="dxa"/>
          </w:tcPr>
          <w:p w14:paraId="2F9C4E9C" w14:textId="77777777" w:rsidR="00B97217" w:rsidRPr="000D20A4" w:rsidRDefault="00B97217" w:rsidP="004F0AFE">
            <w:pPr>
              <w:autoSpaceDE w:val="0"/>
              <w:autoSpaceDN w:val="0"/>
              <w:bidi/>
              <w:adjustRightInd w:val="0"/>
              <w:jc w:val="both"/>
              <w:rPr>
                <w:rFonts w:asciiTheme="majorBidi" w:hAnsiTheme="majorBidi" w:cstheme="majorBidi"/>
                <w:b/>
                <w:bCs/>
                <w:sz w:val="24"/>
                <w:szCs w:val="24"/>
                <w:lang w:val="en-US"/>
              </w:rPr>
            </w:pPr>
          </w:p>
        </w:tc>
      </w:tr>
      <w:tr w:rsidR="00DC2162" w:rsidRPr="00D65A10" w14:paraId="124C1908" w14:textId="77777777" w:rsidTr="009C52C7">
        <w:trPr>
          <w:jc w:val="center"/>
        </w:trPr>
        <w:tc>
          <w:tcPr>
            <w:tcW w:w="3969" w:type="dxa"/>
          </w:tcPr>
          <w:p w14:paraId="4B2742BB" w14:textId="5B6F3C68" w:rsidR="004366FC" w:rsidRPr="004332C7" w:rsidRDefault="007E5FE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F</w:t>
            </w:r>
            <w:r w:rsidR="004366FC" w:rsidRPr="00C06844">
              <w:rPr>
                <w:rFonts w:asciiTheme="majorBidi" w:hAnsiTheme="majorBidi" w:cstheme="majorBidi"/>
                <w:color w:val="1F497D" w:themeColor="text2"/>
                <w:sz w:val="24"/>
                <w:szCs w:val="24"/>
              </w:rPr>
              <w:t xml:space="preserve">ølgende stykke siges fra Kristi Himmelfartsdag og frem til </w:t>
            </w:r>
            <w:r w:rsidRPr="00C06844">
              <w:rPr>
                <w:rFonts w:asciiTheme="majorBidi" w:hAnsiTheme="majorBidi" w:cstheme="majorBidi"/>
                <w:color w:val="1F497D" w:themeColor="text2"/>
                <w:sz w:val="24"/>
                <w:szCs w:val="24"/>
              </w:rPr>
              <w:t>P</w:t>
            </w:r>
            <w:r w:rsidR="004366FC" w:rsidRPr="00C06844">
              <w:rPr>
                <w:rFonts w:asciiTheme="majorBidi" w:hAnsiTheme="majorBidi" w:cstheme="majorBidi"/>
                <w:color w:val="1F497D" w:themeColor="text2"/>
                <w:sz w:val="24"/>
                <w:szCs w:val="24"/>
              </w:rPr>
              <w:t>inse:</w:t>
            </w:r>
          </w:p>
        </w:tc>
        <w:tc>
          <w:tcPr>
            <w:tcW w:w="3969" w:type="dxa"/>
          </w:tcPr>
          <w:p w14:paraId="3C37E90F" w14:textId="1E727C9B"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lang w:val="en-US"/>
              </w:rPr>
              <w:t xml:space="preserve">From the Ascension to the Feast of Pentecost, the </w:t>
            </w:r>
            <w:proofErr w:type="spellStart"/>
            <w:r w:rsidRPr="00C06844">
              <w:rPr>
                <w:rFonts w:asciiTheme="majorBidi" w:hAnsiTheme="majorBidi" w:cstheme="majorBidi"/>
                <w:color w:val="1F497D" w:themeColor="text2"/>
                <w:sz w:val="24"/>
                <w:szCs w:val="24"/>
                <w:lang w:val="en-US"/>
              </w:rPr>
              <w:t>the</w:t>
            </w:r>
            <w:proofErr w:type="spellEnd"/>
            <w:r w:rsidRPr="00C06844">
              <w:rPr>
                <w:rFonts w:asciiTheme="majorBidi" w:hAnsiTheme="majorBidi" w:cstheme="majorBidi"/>
                <w:color w:val="1F497D" w:themeColor="text2"/>
                <w:sz w:val="24"/>
                <w:szCs w:val="24"/>
                <w:lang w:val="en-US"/>
              </w:rPr>
              <w:t xml:space="preserve"> following </w:t>
            </w:r>
            <w:proofErr w:type="spellStart"/>
            <w:r w:rsidRPr="00C06844">
              <w:rPr>
                <w:rFonts w:asciiTheme="majorBidi" w:hAnsiTheme="majorBidi" w:cstheme="majorBidi"/>
                <w:color w:val="1F497D" w:themeColor="text2"/>
                <w:sz w:val="24"/>
                <w:szCs w:val="24"/>
                <w:lang w:val="en-US"/>
              </w:rPr>
              <w:t>pararagraph</w:t>
            </w:r>
            <w:proofErr w:type="spellEnd"/>
            <w:r w:rsidRPr="00C06844">
              <w:rPr>
                <w:rFonts w:asciiTheme="majorBidi" w:hAnsiTheme="majorBidi" w:cstheme="majorBidi"/>
                <w:color w:val="1F497D" w:themeColor="text2"/>
                <w:sz w:val="24"/>
                <w:szCs w:val="24"/>
                <w:lang w:val="en-US"/>
              </w:rPr>
              <w:t xml:space="preserve"> is added:</w:t>
            </w:r>
          </w:p>
        </w:tc>
        <w:tc>
          <w:tcPr>
            <w:tcW w:w="2552" w:type="dxa"/>
          </w:tcPr>
          <w:p w14:paraId="47F4B838" w14:textId="14D2F761" w:rsidR="004366FC" w:rsidRPr="00C06844" w:rsidRDefault="004366FC" w:rsidP="004F0AFE">
            <w:pPr>
              <w:autoSpaceDE w:val="0"/>
              <w:autoSpaceDN w:val="0"/>
              <w:bidi/>
              <w:adjustRightInd w:val="0"/>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ويقال الجزء التالي من عيد الصعود إلى</w:t>
            </w:r>
            <w:r w:rsidR="004F0AFE" w:rsidRPr="00C06844">
              <w:rPr>
                <w:rFonts w:asciiTheme="majorBidi" w:hAnsiTheme="majorBidi" w:cstheme="majorBidi" w:hint="cs"/>
                <w:b/>
                <w:bCs/>
                <w:color w:val="1F497D" w:themeColor="text2"/>
                <w:sz w:val="24"/>
                <w:szCs w:val="24"/>
                <w:rtl/>
              </w:rPr>
              <w:t xml:space="preserve"> </w:t>
            </w:r>
            <w:r w:rsidRPr="00C06844">
              <w:rPr>
                <w:rFonts w:asciiTheme="majorBidi" w:hAnsiTheme="majorBidi" w:cstheme="majorBidi"/>
                <w:b/>
                <w:bCs/>
                <w:color w:val="1F497D" w:themeColor="text2"/>
                <w:sz w:val="24"/>
                <w:szCs w:val="24"/>
                <w:rtl/>
              </w:rPr>
              <w:t>العنصرة.</w:t>
            </w:r>
          </w:p>
        </w:tc>
      </w:tr>
      <w:tr w:rsidR="00DC2162" w:rsidRPr="00D65A10" w14:paraId="6E9F4C17" w14:textId="77777777" w:rsidTr="009C52C7">
        <w:trPr>
          <w:jc w:val="center"/>
        </w:trPr>
        <w:tc>
          <w:tcPr>
            <w:tcW w:w="3969" w:type="dxa"/>
          </w:tcPr>
          <w:p w14:paraId="0C6915D6" w14:textId="40767D3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40 dage efter steg han op til himlene. Han satte sig ved sin gode Faders højre side. </w:t>
            </w: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sendte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Talsmanden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Sandhedens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Ånd</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ligesom</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ildtunger</w:t>
            </w:r>
            <w:proofErr w:type="spellEnd"/>
            <w:r w:rsidRPr="004332C7">
              <w:rPr>
                <w:rFonts w:asciiTheme="majorBidi" w:hAnsiTheme="majorBidi" w:cstheme="majorBidi"/>
                <w:sz w:val="24"/>
                <w:szCs w:val="24"/>
                <w:lang w:val="en-US"/>
              </w:rPr>
              <w:t>.</w:t>
            </w:r>
          </w:p>
        </w:tc>
        <w:tc>
          <w:tcPr>
            <w:tcW w:w="3969" w:type="dxa"/>
          </w:tcPr>
          <w:p w14:paraId="3677629F" w14:textId="5A7EF27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after forty days, He ascended into the heavens and sat at the right hand of His Good Father, and sent us the Paraclete, the Spirit of truth, in the likeness of tongues of fire.</w:t>
            </w:r>
          </w:p>
        </w:tc>
        <w:tc>
          <w:tcPr>
            <w:tcW w:w="2552" w:type="dxa"/>
          </w:tcPr>
          <w:p w14:paraId="1D0F4A3A" w14:textId="52A092A6"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وبعد أربعين يوماً صعد إلى</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السموات، وجلس عن يمينه أبيه</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الصالح، وأرسل لنا المعزي روح</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الحق مثل ألسنة نار</w:t>
            </w:r>
            <w:r w:rsidRPr="000D20A4">
              <w:rPr>
                <w:rFonts w:asciiTheme="majorBidi" w:hAnsiTheme="majorBidi" w:cstheme="majorBidi"/>
                <w:b/>
                <w:bCs/>
                <w:sz w:val="24"/>
                <w:szCs w:val="24"/>
                <w:lang w:val="en-US"/>
              </w:rPr>
              <w:t>.</w:t>
            </w:r>
          </w:p>
        </w:tc>
      </w:tr>
      <w:tr w:rsidR="00DC2162" w:rsidRPr="004332C7" w14:paraId="27C05C2C" w14:textId="77777777" w:rsidTr="009C52C7">
        <w:trPr>
          <w:jc w:val="center"/>
        </w:trPr>
        <w:tc>
          <w:tcPr>
            <w:tcW w:w="3969" w:type="dxa"/>
          </w:tcPr>
          <w:p w14:paraId="7036F0F5" w14:textId="5EFBF8BD" w:rsidR="004366FC" w:rsidRPr="004332C7" w:rsidRDefault="007E5FE1" w:rsidP="00C767E9">
            <w:pPr>
              <w:jc w:val="both"/>
              <w:rPr>
                <w:rFonts w:asciiTheme="majorBidi" w:hAnsiTheme="majorBidi" w:cstheme="majorBidi"/>
                <w:color w:val="4F81BD" w:themeColor="accent1"/>
                <w:sz w:val="24"/>
                <w:szCs w:val="24"/>
              </w:rPr>
            </w:pPr>
            <w:r w:rsidRPr="00C06844">
              <w:rPr>
                <w:rFonts w:asciiTheme="majorBidi" w:hAnsiTheme="majorBidi" w:cstheme="majorBidi"/>
                <w:color w:val="1F497D" w:themeColor="text2"/>
                <w:sz w:val="24"/>
                <w:szCs w:val="24"/>
              </w:rPr>
              <w:t>A</w:t>
            </w:r>
            <w:r w:rsidR="004366FC" w:rsidRPr="00C06844">
              <w:rPr>
                <w:rFonts w:asciiTheme="majorBidi" w:hAnsiTheme="majorBidi" w:cstheme="majorBidi"/>
                <w:color w:val="1F497D" w:themeColor="text2"/>
                <w:sz w:val="24"/>
                <w:szCs w:val="24"/>
              </w:rPr>
              <w:t>fslutning:</w:t>
            </w:r>
          </w:p>
        </w:tc>
        <w:tc>
          <w:tcPr>
            <w:tcW w:w="3969" w:type="dxa"/>
          </w:tcPr>
          <w:p w14:paraId="06C6E8B5" w14:textId="5C5591EC" w:rsidR="004366FC" w:rsidRPr="004332C7" w:rsidRDefault="004366FC" w:rsidP="00C767E9">
            <w:pPr>
              <w:jc w:val="both"/>
              <w:rPr>
                <w:rFonts w:asciiTheme="majorBidi" w:hAnsiTheme="majorBidi" w:cstheme="majorBidi"/>
                <w:color w:val="4F81BD" w:themeColor="accent1"/>
                <w:sz w:val="24"/>
                <w:szCs w:val="24"/>
                <w:lang w:val="en-US"/>
              </w:rPr>
            </w:pPr>
            <w:r w:rsidRPr="00C06844">
              <w:rPr>
                <w:rFonts w:asciiTheme="majorBidi" w:hAnsiTheme="majorBidi" w:cstheme="majorBidi"/>
                <w:color w:val="1F497D" w:themeColor="text2"/>
                <w:sz w:val="24"/>
                <w:szCs w:val="24"/>
              </w:rPr>
              <w:t>Then he concludes:</w:t>
            </w:r>
          </w:p>
        </w:tc>
        <w:tc>
          <w:tcPr>
            <w:tcW w:w="2552" w:type="dxa"/>
          </w:tcPr>
          <w:p w14:paraId="17DA2B6B" w14:textId="0646A6EC" w:rsidR="004366FC" w:rsidRPr="00C06844" w:rsidRDefault="004366FC" w:rsidP="00C767E9">
            <w:pPr>
              <w:bidi/>
              <w:jc w:val="both"/>
              <w:rPr>
                <w:rFonts w:asciiTheme="majorBidi" w:hAnsiTheme="majorBidi" w:cstheme="majorBidi"/>
                <w:b/>
                <w:bCs/>
                <w:color w:val="1F497D" w:themeColor="text2"/>
                <w:sz w:val="24"/>
                <w:szCs w:val="24"/>
                <w:lang w:val="en-US"/>
              </w:rPr>
            </w:pPr>
            <w:r w:rsidRPr="00C06844">
              <w:rPr>
                <w:rFonts w:asciiTheme="majorBidi" w:hAnsiTheme="majorBidi" w:cstheme="majorBidi"/>
                <w:b/>
                <w:bCs/>
                <w:color w:val="1F497D" w:themeColor="text2"/>
                <w:sz w:val="24"/>
                <w:szCs w:val="24"/>
                <w:rtl/>
              </w:rPr>
              <w:t>وبعد هذا يكمل:</w:t>
            </w:r>
          </w:p>
        </w:tc>
      </w:tr>
      <w:tr w:rsidR="00DC2162" w:rsidRPr="004332C7" w14:paraId="31A8F26B" w14:textId="77777777" w:rsidTr="009C52C7">
        <w:trPr>
          <w:jc w:val="center"/>
        </w:trPr>
        <w:tc>
          <w:tcPr>
            <w:tcW w:w="3969" w:type="dxa"/>
          </w:tcPr>
          <w:p w14:paraId="199CD595" w14:textId="58D89B78" w:rsidR="004366FC" w:rsidRPr="003F0A81" w:rsidRDefault="004366FC" w:rsidP="003F0A81">
            <w:pPr>
              <w:jc w:val="both"/>
              <w:rPr>
                <w:rFonts w:asciiTheme="majorBidi" w:hAnsiTheme="majorBidi" w:cstheme="majorBidi"/>
                <w:sz w:val="24"/>
                <w:szCs w:val="24"/>
              </w:rPr>
            </w:pPr>
            <w:r w:rsidRPr="004332C7">
              <w:rPr>
                <w:rFonts w:asciiTheme="majorBidi" w:hAnsiTheme="majorBidi" w:cstheme="majorBidi"/>
                <w:sz w:val="24"/>
                <w:szCs w:val="24"/>
              </w:rPr>
              <w:t>Derfor beder vi dig, Herre, rens os fra al hykleri, så vi med et rent hjerte og en frygtløs frimodighed vover at bede til dig, Gud Fader, som er i himlene, og sige:</w:t>
            </w:r>
            <w:r w:rsidR="003F0A81">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p>
        </w:tc>
        <w:tc>
          <w:tcPr>
            <w:tcW w:w="3969" w:type="dxa"/>
          </w:tcPr>
          <w:p w14:paraId="30BA878D" w14:textId="45BB2968"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Therefore, we ask You, O our Master, purify us from all hypocrisy that with a pure heart we may dare with boldness, without fear, to entreat You, O God, the Father who are in the heavens,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3167D6C4" w14:textId="2DA2E467" w:rsidR="004366FC" w:rsidRPr="000D20A4" w:rsidRDefault="004366FC" w:rsidP="004F0AFE">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من أجل هذا نسألك يا سيدنا</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طهرنا من كل رياء، لكي بقلب</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طاهر نجسر بدالة بغير خوف، أن</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نطلب إليك يا الله الآب الذي في</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السموات ونقول</w:t>
            </w:r>
            <w:r w:rsidRPr="0019613F">
              <w:rPr>
                <w:rFonts w:asciiTheme="majorBidi" w:hAnsiTheme="majorBidi" w:cstheme="majorBidi"/>
                <w:b/>
                <w:bCs/>
                <w:color w:val="000000"/>
                <w:sz w:val="24"/>
                <w:szCs w:val="24"/>
                <w:lang w:val="en-US"/>
              </w:rPr>
              <w:t>:</w:t>
            </w:r>
          </w:p>
          <w:p w14:paraId="7EEEFE91" w14:textId="77A6E5E1"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rPr>
              <w:t xml:space="preserve"> ...</w:t>
            </w:r>
          </w:p>
        </w:tc>
      </w:tr>
      <w:tr w:rsidR="00DC2162" w:rsidRPr="004332C7" w14:paraId="569ECF94" w14:textId="77777777" w:rsidTr="009C52C7">
        <w:trPr>
          <w:jc w:val="center"/>
        </w:trPr>
        <w:tc>
          <w:tcPr>
            <w:tcW w:w="3969" w:type="dxa"/>
          </w:tcPr>
          <w:p w14:paraId="3968C285"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02FB4562"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7CA164A4"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D65A10" w14:paraId="7F31C33E" w14:textId="77777777" w:rsidTr="009C52C7">
        <w:trPr>
          <w:jc w:val="center"/>
        </w:trPr>
        <w:tc>
          <w:tcPr>
            <w:tcW w:w="3969" w:type="dxa"/>
            <w:shd w:val="clear" w:color="auto" w:fill="EAF1DD" w:themeFill="accent3" w:themeFillTint="33"/>
            <w:vAlign w:val="center"/>
          </w:tcPr>
          <w:p w14:paraId="66B8CB97" w14:textId="0A414277"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10. Brødsbrydelsesbøn henvendt til Sønnen.</w:t>
            </w:r>
          </w:p>
          <w:p w14:paraId="258E562E" w14:textId="5A673BDE"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Den siges i fasten for vore herrer og fædre apostlene.</w:t>
            </w:r>
          </w:p>
        </w:tc>
        <w:tc>
          <w:tcPr>
            <w:tcW w:w="3969" w:type="dxa"/>
            <w:shd w:val="clear" w:color="auto" w:fill="EAF1DD" w:themeFill="accent3" w:themeFillTint="33"/>
            <w:vAlign w:val="center"/>
          </w:tcPr>
          <w:p w14:paraId="608CEE63" w14:textId="76496CB7"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A Fraction to the Son for the Fast of the Apostles</w:t>
            </w:r>
          </w:p>
        </w:tc>
        <w:tc>
          <w:tcPr>
            <w:tcW w:w="2552" w:type="dxa"/>
            <w:shd w:val="clear" w:color="auto" w:fill="EAF1DD" w:themeFill="accent3" w:themeFillTint="33"/>
            <w:vAlign w:val="center"/>
          </w:tcPr>
          <w:p w14:paraId="19A23757" w14:textId="2F558F45"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للابن تقال في صوم الرسل</w:t>
            </w:r>
          </w:p>
        </w:tc>
      </w:tr>
      <w:tr w:rsidR="00DC2162" w:rsidRPr="00D65A10" w14:paraId="47FFCEB7" w14:textId="77777777" w:rsidTr="009C52C7">
        <w:trPr>
          <w:jc w:val="center"/>
        </w:trPr>
        <w:tc>
          <w:tcPr>
            <w:tcW w:w="3969" w:type="dxa"/>
          </w:tcPr>
          <w:p w14:paraId="331C1C08" w14:textId="1789001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er Faderens Ord, Gud før alle tider, den store ypperste­ præst,</w:t>
            </w:r>
          </w:p>
        </w:tc>
        <w:tc>
          <w:tcPr>
            <w:tcW w:w="3969" w:type="dxa"/>
          </w:tcPr>
          <w:p w14:paraId="586C3825" w14:textId="326563A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the Logos of the Father, God before the ages, the great High Priest.</w:t>
            </w:r>
          </w:p>
        </w:tc>
        <w:tc>
          <w:tcPr>
            <w:tcW w:w="2552" w:type="dxa"/>
          </w:tcPr>
          <w:p w14:paraId="4AB2CA18" w14:textId="799BAC1B"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أنت هو كلمة الآب، الإله الذي</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قبل الدهور، رئيس الكهنة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الأعظم</w:t>
            </w:r>
            <w:r w:rsidRPr="000D20A4">
              <w:rPr>
                <w:rFonts w:asciiTheme="majorBidi" w:hAnsiTheme="majorBidi" w:cstheme="majorBidi"/>
                <w:b/>
                <w:bCs/>
                <w:sz w:val="24"/>
                <w:szCs w:val="24"/>
                <w:lang w:val="en-US"/>
              </w:rPr>
              <w:t>.</w:t>
            </w:r>
          </w:p>
        </w:tc>
      </w:tr>
      <w:tr w:rsidR="00DC2162" w:rsidRPr="00D65A10" w14:paraId="1314C1AA" w14:textId="77777777" w:rsidTr="009C52C7">
        <w:trPr>
          <w:jc w:val="center"/>
        </w:trPr>
        <w:tc>
          <w:tcPr>
            <w:tcW w:w="3969" w:type="dxa"/>
          </w:tcPr>
          <w:p w14:paraId="3BAA0DB6" w14:textId="033FF83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tog kød og blev menneske for at frelse menneskeslægten.</w:t>
            </w:r>
          </w:p>
        </w:tc>
        <w:tc>
          <w:tcPr>
            <w:tcW w:w="3969" w:type="dxa"/>
          </w:tcPr>
          <w:p w14:paraId="05DCC0AF" w14:textId="334EE57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were incarnate and became man for the salvation of mankind.</w:t>
            </w:r>
          </w:p>
        </w:tc>
        <w:tc>
          <w:tcPr>
            <w:tcW w:w="2552" w:type="dxa"/>
          </w:tcPr>
          <w:p w14:paraId="00D8AA95" w14:textId="36B81BC4"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تجسد وتأنس من أجل</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خلاص جنس البشر</w:t>
            </w:r>
            <w:r w:rsidRPr="000D20A4">
              <w:rPr>
                <w:rFonts w:asciiTheme="majorBidi" w:hAnsiTheme="majorBidi" w:cstheme="majorBidi"/>
                <w:b/>
                <w:bCs/>
                <w:sz w:val="24"/>
                <w:szCs w:val="24"/>
                <w:lang w:val="en-US"/>
              </w:rPr>
              <w:t>.</w:t>
            </w:r>
          </w:p>
        </w:tc>
      </w:tr>
      <w:tr w:rsidR="00DC2162" w:rsidRPr="00D65A10" w14:paraId="7AE99461" w14:textId="77777777" w:rsidTr="009C52C7">
        <w:trPr>
          <w:jc w:val="center"/>
        </w:trPr>
        <w:tc>
          <w:tcPr>
            <w:tcW w:w="3969" w:type="dxa"/>
          </w:tcPr>
          <w:p w14:paraId="1E565EB1" w14:textId="7DD6276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Ud af alle folk kaldte du "en udvalgt slægt, et kongeligt præsteskab, et helligt folk, et ejendomsfolk" ,</w:t>
            </w:r>
          </w:p>
        </w:tc>
        <w:tc>
          <w:tcPr>
            <w:tcW w:w="3969" w:type="dxa"/>
          </w:tcPr>
          <w:p w14:paraId="727B79A9" w14:textId="23AA753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out of all the nations, He called to Himself a chosen generation, a kingdom, a priesthood, a holy nation, and a justified people.</w:t>
            </w:r>
          </w:p>
        </w:tc>
        <w:tc>
          <w:tcPr>
            <w:tcW w:w="2552" w:type="dxa"/>
          </w:tcPr>
          <w:p w14:paraId="05F74A49" w14:textId="45490051"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ودعا له من جميع الأمم جنسا مختاراً، مملكة وكهنوتا وامة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مقدسة وشعبا مبرراً</w:t>
            </w:r>
            <w:r w:rsidRPr="0019613F">
              <w:rPr>
                <w:rFonts w:asciiTheme="majorBidi" w:hAnsiTheme="majorBidi" w:cstheme="majorBidi"/>
                <w:b/>
                <w:bCs/>
                <w:sz w:val="24"/>
                <w:szCs w:val="24"/>
                <w:lang w:val="en-US"/>
              </w:rPr>
              <w:t>.</w:t>
            </w:r>
          </w:p>
        </w:tc>
      </w:tr>
      <w:tr w:rsidR="00DC2162" w:rsidRPr="00D65A10" w14:paraId="6A758761" w14:textId="77777777" w:rsidTr="009C52C7">
        <w:trPr>
          <w:jc w:val="center"/>
        </w:trPr>
        <w:tc>
          <w:tcPr>
            <w:tcW w:w="3969" w:type="dxa"/>
          </w:tcPr>
          <w:p w14:paraId="6DEE407A" w14:textId="46AC72F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da du sendte Helligånden over apostlene på pinsedagen.</w:t>
            </w:r>
          </w:p>
        </w:tc>
        <w:tc>
          <w:tcPr>
            <w:tcW w:w="3969" w:type="dxa"/>
          </w:tcPr>
          <w:p w14:paraId="682C703E" w14:textId="0DB62C6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have sent the Holy Spirit upon the apostles on the day of Pentecost.</w:t>
            </w:r>
          </w:p>
        </w:tc>
        <w:tc>
          <w:tcPr>
            <w:tcW w:w="2552" w:type="dxa"/>
          </w:tcPr>
          <w:p w14:paraId="0BDAF855" w14:textId="714F6ACC"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إذ أرسلت الروح القدس على</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الرسل في يوم الخمسين</w:t>
            </w:r>
            <w:r w:rsidRPr="000D20A4">
              <w:rPr>
                <w:rFonts w:asciiTheme="majorBidi" w:hAnsiTheme="majorBidi" w:cstheme="majorBidi"/>
                <w:b/>
                <w:bCs/>
                <w:sz w:val="24"/>
                <w:szCs w:val="24"/>
                <w:lang w:val="en-US"/>
              </w:rPr>
              <w:t>.</w:t>
            </w:r>
          </w:p>
        </w:tc>
      </w:tr>
      <w:tr w:rsidR="00DC2162" w:rsidRPr="00D65A10" w14:paraId="3EDA4E32" w14:textId="77777777" w:rsidTr="009C52C7">
        <w:trPr>
          <w:jc w:val="center"/>
        </w:trPr>
        <w:tc>
          <w:tcPr>
            <w:tcW w:w="3969" w:type="dxa"/>
          </w:tcPr>
          <w:p w14:paraId="39D77E6A" w14:textId="1A5F6349" w:rsidR="004366FC" w:rsidRPr="004332C7" w:rsidRDefault="004366FC" w:rsidP="007634EA">
            <w:pPr>
              <w:jc w:val="both"/>
              <w:rPr>
                <w:rFonts w:asciiTheme="majorBidi" w:hAnsiTheme="majorBidi" w:cstheme="majorBidi"/>
                <w:sz w:val="24"/>
                <w:szCs w:val="24"/>
              </w:rPr>
            </w:pPr>
            <w:r w:rsidRPr="004332C7">
              <w:rPr>
                <w:rFonts w:asciiTheme="majorBidi" w:hAnsiTheme="majorBidi" w:cstheme="majorBidi"/>
                <w:sz w:val="24"/>
                <w:szCs w:val="24"/>
              </w:rPr>
              <w:t>Han kom over dem ligesom ildtunger, der fordelte sig på hver enkelt af dem.</w:t>
            </w:r>
          </w:p>
        </w:tc>
        <w:tc>
          <w:tcPr>
            <w:tcW w:w="3969" w:type="dxa"/>
          </w:tcPr>
          <w:p w14:paraId="1B196ABF" w14:textId="651422A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came upon each one of them like divided tongues of fire.</w:t>
            </w:r>
          </w:p>
        </w:tc>
        <w:tc>
          <w:tcPr>
            <w:tcW w:w="2552" w:type="dxa"/>
          </w:tcPr>
          <w:p w14:paraId="3920EABE" w14:textId="20BC2CCF"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وحل عليهم مثل ألسنة نار</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منقسمة على كل واحد منهم</w:t>
            </w:r>
            <w:r w:rsidRPr="000D20A4">
              <w:rPr>
                <w:rFonts w:asciiTheme="majorBidi" w:hAnsiTheme="majorBidi" w:cstheme="majorBidi"/>
                <w:b/>
                <w:bCs/>
                <w:sz w:val="24"/>
                <w:szCs w:val="24"/>
                <w:lang w:val="en-US"/>
              </w:rPr>
              <w:t>.</w:t>
            </w:r>
          </w:p>
        </w:tc>
      </w:tr>
      <w:tr w:rsidR="00DC2162" w:rsidRPr="00D65A10" w14:paraId="3CEDA249" w14:textId="77777777" w:rsidTr="009C52C7">
        <w:trPr>
          <w:jc w:val="center"/>
        </w:trPr>
        <w:tc>
          <w:tcPr>
            <w:tcW w:w="3969" w:type="dxa"/>
          </w:tcPr>
          <w:p w14:paraId="126376DA"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Han fyldte dem med al viden og forståelse og al åndelig visdom efter dit troværdige løfte.</w:t>
            </w:r>
          </w:p>
          <w:p w14:paraId="57F69F77" w14:textId="5B984D69" w:rsidR="004366FC" w:rsidRPr="004332C7" w:rsidRDefault="004366FC" w:rsidP="00C767E9">
            <w:pPr>
              <w:jc w:val="both"/>
              <w:rPr>
                <w:rFonts w:asciiTheme="majorBidi" w:hAnsiTheme="majorBidi" w:cstheme="majorBidi"/>
                <w:sz w:val="24"/>
                <w:szCs w:val="24"/>
              </w:rPr>
            </w:pPr>
          </w:p>
        </w:tc>
        <w:tc>
          <w:tcPr>
            <w:tcW w:w="3969" w:type="dxa"/>
          </w:tcPr>
          <w:p w14:paraId="2B508720" w14:textId="6488D4B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filled them with all knowledge, all understanding, and all spiritual wisdom, according to Your faithful promise.</w:t>
            </w:r>
          </w:p>
        </w:tc>
        <w:tc>
          <w:tcPr>
            <w:tcW w:w="2552" w:type="dxa"/>
          </w:tcPr>
          <w:p w14:paraId="4B5CA9DF" w14:textId="47715A5A"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وملأهم من كل معرفة وكل فهم</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وكل حكمة روحية كوعدك</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الصادق</w:t>
            </w:r>
            <w:r w:rsidRPr="000D20A4">
              <w:rPr>
                <w:rFonts w:asciiTheme="majorBidi" w:hAnsiTheme="majorBidi" w:cstheme="majorBidi"/>
                <w:b/>
                <w:bCs/>
                <w:sz w:val="24"/>
                <w:szCs w:val="24"/>
                <w:lang w:val="en-US"/>
              </w:rPr>
              <w:t>.</w:t>
            </w:r>
          </w:p>
        </w:tc>
      </w:tr>
      <w:tr w:rsidR="00DC2162" w:rsidRPr="00D65A10" w14:paraId="787DB767" w14:textId="77777777" w:rsidTr="009C52C7">
        <w:trPr>
          <w:jc w:val="center"/>
        </w:trPr>
        <w:tc>
          <w:tcPr>
            <w:tcW w:w="3969" w:type="dxa"/>
          </w:tcPr>
          <w:p w14:paraId="03778EEF" w14:textId="7CDE99B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de talte på alle sprog og forkyndte dit hellige navn blandt alle folk.</w:t>
            </w:r>
          </w:p>
        </w:tc>
        <w:tc>
          <w:tcPr>
            <w:tcW w:w="3969" w:type="dxa"/>
          </w:tcPr>
          <w:p w14:paraId="1CB31415" w14:textId="69B30DF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they spoke in every </w:t>
            </w:r>
            <w:proofErr w:type="gramStart"/>
            <w:r w:rsidRPr="004332C7">
              <w:rPr>
                <w:rFonts w:asciiTheme="majorBidi" w:hAnsiTheme="majorBidi" w:cstheme="majorBidi"/>
                <w:sz w:val="24"/>
                <w:szCs w:val="24"/>
                <w:lang w:val="en-US"/>
              </w:rPr>
              <w:t>language</w:t>
            </w:r>
            <w:proofErr w:type="gramEnd"/>
            <w:r w:rsidRPr="004332C7">
              <w:rPr>
                <w:rFonts w:asciiTheme="majorBidi" w:hAnsiTheme="majorBidi" w:cstheme="majorBidi"/>
                <w:sz w:val="24"/>
                <w:szCs w:val="24"/>
                <w:lang w:val="en-US"/>
              </w:rPr>
              <w:t xml:space="preserve"> and they preached Your holy name to all the nations.</w:t>
            </w:r>
          </w:p>
        </w:tc>
        <w:tc>
          <w:tcPr>
            <w:tcW w:w="2552" w:type="dxa"/>
          </w:tcPr>
          <w:p w14:paraId="1D163862" w14:textId="4CA881C2"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وتكلموا بكل اللغات، وبشروا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باسمك القدوس في جميع الأمم</w:t>
            </w:r>
            <w:r w:rsidRPr="000D20A4">
              <w:rPr>
                <w:rFonts w:asciiTheme="majorBidi" w:hAnsiTheme="majorBidi" w:cstheme="majorBidi"/>
                <w:b/>
                <w:bCs/>
                <w:sz w:val="24"/>
                <w:szCs w:val="24"/>
                <w:lang w:val="en-US"/>
              </w:rPr>
              <w:t>.</w:t>
            </w:r>
          </w:p>
        </w:tc>
      </w:tr>
      <w:tr w:rsidR="00DC2162" w:rsidRPr="00D65A10" w14:paraId="0B3C46D7" w14:textId="77777777" w:rsidTr="009C52C7">
        <w:trPr>
          <w:jc w:val="center"/>
        </w:trPr>
        <w:tc>
          <w:tcPr>
            <w:tcW w:w="3969" w:type="dxa"/>
          </w:tcPr>
          <w:p w14:paraId="09F1E647" w14:textId="6EFCE6E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Peter og Paulus var apostlenes 2 hovedmænd. Den enes skygge plejede at helbrede de syge, og den andens tørklæde og bælte plejede at få syge til at gå og onde ånder til at fare ud</w:t>
            </w:r>
          </w:p>
        </w:tc>
        <w:tc>
          <w:tcPr>
            <w:tcW w:w="3969" w:type="dxa"/>
          </w:tcPr>
          <w:p w14:paraId="201BEF03" w14:textId="1235DB3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As for Peter and Paul, the apostles, the shadow of the one was healing the sick, whereas the handkerchiefs and aprons of the other were causing diseases to leave and evil spirits to come out</w:t>
            </w:r>
          </w:p>
        </w:tc>
        <w:tc>
          <w:tcPr>
            <w:tcW w:w="2552" w:type="dxa"/>
          </w:tcPr>
          <w:p w14:paraId="6AAD08EC" w14:textId="1CABCAF4"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أما بطرس وبولس الرسولان،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فكان ظل أحدهما يشفي</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الأمراض، وكانت مناديل</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وعصائب الآخر تذهب الأمراض،</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وتخرج الأرواح الشريرة</w:t>
            </w:r>
            <w:r w:rsidRPr="0019613F">
              <w:rPr>
                <w:rFonts w:asciiTheme="majorBidi" w:hAnsiTheme="majorBidi" w:cstheme="majorBidi"/>
                <w:b/>
                <w:bCs/>
                <w:sz w:val="24"/>
                <w:szCs w:val="24"/>
                <w:lang w:val="en-US"/>
              </w:rPr>
              <w:t>.</w:t>
            </w:r>
          </w:p>
        </w:tc>
      </w:tr>
      <w:tr w:rsidR="00DC2162" w:rsidRPr="00D65A10" w14:paraId="12371011" w14:textId="77777777" w:rsidTr="009C52C7">
        <w:trPr>
          <w:jc w:val="center"/>
        </w:trPr>
        <w:tc>
          <w:tcPr>
            <w:tcW w:w="3969" w:type="dxa"/>
          </w:tcPr>
          <w:p w14:paraId="2276584F" w14:textId="4EF2615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efter at de havde forkyndt evangeliet om Riget og givet folkeslagene belæring, udgød de deres blod for dit navns skyld og opnåede apostel- og martyrkronen.</w:t>
            </w:r>
          </w:p>
        </w:tc>
        <w:tc>
          <w:tcPr>
            <w:tcW w:w="3969" w:type="dxa"/>
          </w:tcPr>
          <w:p w14:paraId="31269D00" w14:textId="5B82B00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after they preached the gospel of the kingdom and taught the nations, they shed their blood for Your name’s sake and received the crown of apostleship and of martyrdom.</w:t>
            </w:r>
          </w:p>
        </w:tc>
        <w:tc>
          <w:tcPr>
            <w:tcW w:w="2552" w:type="dxa"/>
          </w:tcPr>
          <w:p w14:paraId="3161DBB9" w14:textId="584368AE"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وبعدما كرزا بإنجيل الملكوت</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وعلما الأمم، سفكا دمهما من أجل</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اسمك، ونالا إكليل الرسولية</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وإكليل الشهادة</w:t>
            </w:r>
            <w:r w:rsidRPr="000D20A4">
              <w:rPr>
                <w:rFonts w:asciiTheme="majorBidi" w:hAnsiTheme="majorBidi" w:cstheme="majorBidi"/>
                <w:b/>
                <w:bCs/>
                <w:sz w:val="24"/>
                <w:szCs w:val="24"/>
                <w:lang w:val="en-US"/>
              </w:rPr>
              <w:t>.</w:t>
            </w:r>
          </w:p>
        </w:tc>
      </w:tr>
      <w:tr w:rsidR="00DC2162" w:rsidRPr="00D65A10" w14:paraId="5EC005EF" w14:textId="77777777" w:rsidTr="009C52C7">
        <w:trPr>
          <w:jc w:val="center"/>
        </w:trPr>
        <w:tc>
          <w:tcPr>
            <w:tcW w:w="3969" w:type="dxa"/>
          </w:tcPr>
          <w:p w14:paraId="65701711" w14:textId="5888D1A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 du som viste nåde imod dine hellige disciple og ærede apostle ved Helligåndens, Parakletens, komme over dem. Du gav dem fuldmagt til at gøre helbredelser, tegn og undere.</w:t>
            </w:r>
          </w:p>
        </w:tc>
        <w:tc>
          <w:tcPr>
            <w:tcW w:w="3969" w:type="dxa"/>
          </w:tcPr>
          <w:p w14:paraId="1831DE8A" w14:textId="53EE047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You who granted His holy disciples and honored apostles the descent of the Spirit, the Paraclete, upon them and gave them authority to work healings, signs, and wonders.</w:t>
            </w:r>
          </w:p>
        </w:tc>
        <w:tc>
          <w:tcPr>
            <w:tcW w:w="2552" w:type="dxa"/>
          </w:tcPr>
          <w:p w14:paraId="4C33152C" w14:textId="5A39A65F"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فيا من أنعم على تلاميذه</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القديسين ورسله المكرمين</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بحلول الروح المعزي عليهم،</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وأعطاهم السلطان أن يصنعوا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الأشفية والآيات والعجائب</w:t>
            </w:r>
            <w:r w:rsidRPr="0019613F">
              <w:rPr>
                <w:rFonts w:asciiTheme="majorBidi" w:hAnsiTheme="majorBidi" w:cstheme="majorBidi"/>
                <w:b/>
                <w:bCs/>
                <w:sz w:val="24"/>
                <w:szCs w:val="24"/>
                <w:lang w:val="en-US"/>
              </w:rPr>
              <w:t>.</w:t>
            </w:r>
          </w:p>
        </w:tc>
      </w:tr>
      <w:tr w:rsidR="00DC2162" w:rsidRPr="0019613F" w14:paraId="5A85DE7E" w14:textId="77777777" w:rsidTr="009C52C7">
        <w:trPr>
          <w:jc w:val="center"/>
        </w:trPr>
        <w:tc>
          <w:tcPr>
            <w:tcW w:w="3969" w:type="dxa"/>
          </w:tcPr>
          <w:p w14:paraId="07B09092" w14:textId="4C9DE9B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 fortalte os gode nyheder i dit hellige navn og bragte os til den sande tro på den hellige Treenighed.</w:t>
            </w:r>
          </w:p>
        </w:tc>
        <w:tc>
          <w:tcPr>
            <w:tcW w:w="3969" w:type="dxa"/>
          </w:tcPr>
          <w:p w14:paraId="1BA6F65A" w14:textId="04E28E2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They proclaimed to us the good news of His holy name and restored us to the true faith of the Holy Trinity.</w:t>
            </w:r>
          </w:p>
        </w:tc>
        <w:tc>
          <w:tcPr>
            <w:tcW w:w="2552" w:type="dxa"/>
          </w:tcPr>
          <w:p w14:paraId="6F458ED8" w14:textId="67092A76"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وبشرونا باسمه القدوس، وردونا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إلي الإيمان الحقيقي بالثالوث</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القدوس</w:t>
            </w:r>
            <w:r w:rsidRPr="0019613F">
              <w:rPr>
                <w:rFonts w:asciiTheme="majorBidi" w:hAnsiTheme="majorBidi" w:cstheme="majorBidi"/>
                <w:b/>
                <w:bCs/>
                <w:sz w:val="24"/>
                <w:szCs w:val="24"/>
                <w:lang w:val="en-US"/>
              </w:rPr>
              <w:t>.</w:t>
            </w:r>
          </w:p>
        </w:tc>
      </w:tr>
      <w:tr w:rsidR="00DC2162" w:rsidRPr="0019613F" w14:paraId="51F58E19" w14:textId="77777777" w:rsidTr="009C52C7">
        <w:trPr>
          <w:jc w:val="center"/>
        </w:trPr>
        <w:tc>
          <w:tcPr>
            <w:tcW w:w="3969" w:type="dxa"/>
          </w:tcPr>
          <w:p w14:paraId="5CB56283" w14:textId="4CC83637" w:rsidR="004366FC" w:rsidRPr="004332C7" w:rsidRDefault="004366FC" w:rsidP="00B97217">
            <w:pPr>
              <w:jc w:val="both"/>
              <w:rPr>
                <w:rFonts w:asciiTheme="majorBidi" w:hAnsiTheme="majorBidi" w:cstheme="majorBidi"/>
                <w:sz w:val="24"/>
                <w:szCs w:val="24"/>
              </w:rPr>
            </w:pPr>
            <w:r w:rsidRPr="004332C7">
              <w:rPr>
                <w:rFonts w:asciiTheme="majorBidi" w:hAnsiTheme="majorBidi" w:cstheme="majorBidi"/>
                <w:sz w:val="24"/>
                <w:szCs w:val="24"/>
              </w:rPr>
              <w:t>Vi lovsynger dig, vi velsigner, vi ærer dig, vi kundgør dig for denne din store barmhjertigheds skyld.</w:t>
            </w:r>
          </w:p>
        </w:tc>
        <w:tc>
          <w:tcPr>
            <w:tcW w:w="3969" w:type="dxa"/>
          </w:tcPr>
          <w:p w14:paraId="35911428" w14:textId="2713FD3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We praise </w:t>
            </w:r>
            <w:proofErr w:type="gramStart"/>
            <w:r w:rsidRPr="004332C7">
              <w:rPr>
                <w:rFonts w:asciiTheme="majorBidi" w:hAnsiTheme="majorBidi" w:cstheme="majorBidi"/>
                <w:sz w:val="24"/>
                <w:szCs w:val="24"/>
                <w:lang w:val="en-US"/>
              </w:rPr>
              <w:t>You,</w:t>
            </w:r>
            <w:proofErr w:type="gramEnd"/>
            <w:r w:rsidRPr="004332C7">
              <w:rPr>
                <w:rFonts w:asciiTheme="majorBidi" w:hAnsiTheme="majorBidi" w:cstheme="majorBidi"/>
                <w:sz w:val="24"/>
                <w:szCs w:val="24"/>
                <w:lang w:val="en-US"/>
              </w:rPr>
              <w:t xml:space="preserve"> we bless You, we glorify You, and we give thanks to You on account of these great gifts.</w:t>
            </w:r>
          </w:p>
        </w:tc>
        <w:tc>
          <w:tcPr>
            <w:tcW w:w="2552" w:type="dxa"/>
          </w:tcPr>
          <w:p w14:paraId="19BF10D5" w14:textId="019CE5A6"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نسبحك ونباركك ونمجدك</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ونشكرك لأجل هذه النعم العظيمة</w:t>
            </w:r>
            <w:r w:rsidRPr="000D20A4">
              <w:rPr>
                <w:rFonts w:asciiTheme="majorBidi" w:hAnsiTheme="majorBidi" w:cstheme="majorBidi"/>
                <w:b/>
                <w:bCs/>
                <w:sz w:val="24"/>
                <w:szCs w:val="24"/>
                <w:lang w:val="en-US"/>
              </w:rPr>
              <w:t>.</w:t>
            </w:r>
          </w:p>
        </w:tc>
      </w:tr>
      <w:tr w:rsidR="00DC2162" w:rsidRPr="0019613F" w14:paraId="662CBD6F" w14:textId="77777777" w:rsidTr="009C52C7">
        <w:trPr>
          <w:jc w:val="center"/>
        </w:trPr>
        <w:tc>
          <w:tcPr>
            <w:tcW w:w="3969" w:type="dxa"/>
          </w:tcPr>
          <w:p w14:paraId="208139DB" w14:textId="7D8E993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vi beder dig, vor Herre, om på ny at skænke os vore synders forladelse og rense vort hjerte, sjæl, legeme og ånd,</w:t>
            </w:r>
          </w:p>
          <w:p w14:paraId="5459434D" w14:textId="4663BDF5" w:rsidR="004366FC" w:rsidRPr="004332C7" w:rsidRDefault="004366FC" w:rsidP="00C767E9">
            <w:pPr>
              <w:jc w:val="both"/>
              <w:rPr>
                <w:rFonts w:asciiTheme="majorBidi" w:hAnsiTheme="majorBidi" w:cstheme="majorBidi"/>
                <w:sz w:val="24"/>
                <w:szCs w:val="24"/>
              </w:rPr>
            </w:pPr>
          </w:p>
        </w:tc>
        <w:tc>
          <w:tcPr>
            <w:tcW w:w="3969" w:type="dxa"/>
          </w:tcPr>
          <w:p w14:paraId="7F77C23A" w14:textId="3B3A67D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we ask You, O our Master, to also grant us the forgiveness of our sins, and to purify our hearts, our souls, our bodies, and our spirits.</w:t>
            </w:r>
          </w:p>
        </w:tc>
        <w:tc>
          <w:tcPr>
            <w:tcW w:w="2552" w:type="dxa"/>
          </w:tcPr>
          <w:p w14:paraId="3063226F" w14:textId="3833BB9C" w:rsidR="004366FC" w:rsidRPr="000D20A4" w:rsidRDefault="004366FC" w:rsidP="004F0AFE">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ونسألك يا سيدنا أن تنعم علينا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بغفران خطايانا. وتطهر قلوبنا</w:t>
            </w:r>
            <w:r w:rsidR="004F0AFE"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وأنفسنا وأجسادنا وأرواحنا</w:t>
            </w:r>
            <w:r w:rsidRPr="000D20A4">
              <w:rPr>
                <w:rFonts w:asciiTheme="majorBidi" w:hAnsiTheme="majorBidi" w:cstheme="majorBidi"/>
                <w:b/>
                <w:bCs/>
                <w:sz w:val="24"/>
                <w:szCs w:val="24"/>
                <w:lang w:val="en-US"/>
              </w:rPr>
              <w:t>.</w:t>
            </w:r>
          </w:p>
        </w:tc>
      </w:tr>
      <w:tr w:rsidR="00DC2162" w:rsidRPr="0019613F" w14:paraId="54046D38" w14:textId="77777777" w:rsidTr="009C52C7">
        <w:trPr>
          <w:jc w:val="center"/>
        </w:trPr>
        <w:tc>
          <w:tcPr>
            <w:tcW w:w="3969" w:type="dxa"/>
          </w:tcPr>
          <w:p w14:paraId="5D6C459B" w14:textId="48825530" w:rsidR="004366FC" w:rsidRPr="003F0A81" w:rsidRDefault="004366FC" w:rsidP="003F0A81">
            <w:pPr>
              <w:jc w:val="both"/>
              <w:rPr>
                <w:rFonts w:asciiTheme="majorBidi" w:hAnsiTheme="majorBidi" w:cstheme="majorBidi"/>
                <w:sz w:val="24"/>
                <w:szCs w:val="24"/>
              </w:rPr>
            </w:pPr>
            <w:r w:rsidRPr="004332C7">
              <w:rPr>
                <w:rFonts w:asciiTheme="majorBidi" w:hAnsiTheme="majorBidi" w:cstheme="majorBidi"/>
                <w:sz w:val="24"/>
                <w:szCs w:val="24"/>
              </w:rPr>
              <w:t>så vi med et rent hjerte og en frygtløs frimodighed vover at råbe til din hellige Fader, som er i himlene, og sige:</w:t>
            </w:r>
            <w:r w:rsidR="003F0A81">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p>
        </w:tc>
        <w:tc>
          <w:tcPr>
            <w:tcW w:w="3969" w:type="dxa"/>
          </w:tcPr>
          <w:p w14:paraId="1DB735EF" w14:textId="781BF644" w:rsidR="004366FC" w:rsidRPr="004332C7" w:rsidRDefault="004366FC" w:rsidP="00B97217">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So that with a pure heart, we may dare with boldness, without fear, to cry out to Your holy Father who are in the heavens, and say:</w:t>
            </w:r>
            <w:r w:rsidR="00B97217">
              <w:rPr>
                <w:rFonts w:asciiTheme="majorBidi" w:hAnsiTheme="majorBidi" w:cstheme="majorBidi"/>
                <w:color w:val="000000"/>
                <w:sz w:val="24"/>
                <w:szCs w:val="24"/>
                <w:lang w:val="en-US"/>
              </w:rPr>
              <w:t xml:space="preserve"> </w:t>
            </w:r>
            <w:r w:rsidRPr="00B97217">
              <w:rPr>
                <w:rFonts w:asciiTheme="majorBidi" w:hAnsiTheme="majorBidi" w:cstheme="majorBidi"/>
                <w:color w:val="C10000"/>
                <w:sz w:val="24"/>
                <w:szCs w:val="24"/>
                <w:lang w:val="en-US"/>
              </w:rPr>
              <w:t>Our Father…</w:t>
            </w:r>
          </w:p>
        </w:tc>
        <w:tc>
          <w:tcPr>
            <w:tcW w:w="2552" w:type="dxa"/>
          </w:tcPr>
          <w:p w14:paraId="189CD783" w14:textId="5F28F938" w:rsidR="004366FC" w:rsidRPr="000D20A4" w:rsidRDefault="004366FC" w:rsidP="00B97217">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لكي بقلب طاهر نجسر بدالة بغير</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خوف، أن نصرخ نحو أبيك</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القدوس الذي في السموات</w:t>
            </w:r>
            <w:r w:rsidR="004F0AFE"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ونقول</w:t>
            </w:r>
            <w:r w:rsidRPr="0019613F">
              <w:rPr>
                <w:rFonts w:asciiTheme="majorBidi" w:hAnsiTheme="majorBidi" w:cstheme="majorBidi"/>
                <w:b/>
                <w:bCs/>
                <w:color w:val="000000"/>
                <w:sz w:val="24"/>
                <w:szCs w:val="24"/>
                <w:lang w:val="en-US"/>
              </w:rPr>
              <w:t xml:space="preserve"> :</w:t>
            </w:r>
            <w:r w:rsidR="00B97217" w:rsidRPr="0019613F">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 xml:space="preserve"> ...</w:t>
            </w:r>
          </w:p>
        </w:tc>
      </w:tr>
      <w:tr w:rsidR="00DC2162" w:rsidRPr="0019613F" w14:paraId="27CAAB8F" w14:textId="77777777" w:rsidTr="009C52C7">
        <w:trPr>
          <w:jc w:val="center"/>
        </w:trPr>
        <w:tc>
          <w:tcPr>
            <w:tcW w:w="3969" w:type="dxa"/>
          </w:tcPr>
          <w:p w14:paraId="48DED2C3"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27485F61"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1E7FCC3B"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19613F" w14:paraId="6A827AF2" w14:textId="77777777" w:rsidTr="009C52C7">
        <w:trPr>
          <w:jc w:val="center"/>
        </w:trPr>
        <w:tc>
          <w:tcPr>
            <w:tcW w:w="3969" w:type="dxa"/>
            <w:shd w:val="clear" w:color="auto" w:fill="EAF1DD" w:themeFill="accent3" w:themeFillTint="33"/>
            <w:vAlign w:val="center"/>
          </w:tcPr>
          <w:p w14:paraId="07259206" w14:textId="561E2C34"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11. Brødsbrydelsesbøn henvendt til Sønnen.</w:t>
            </w:r>
          </w:p>
          <w:p w14:paraId="2524424D" w14:textId="475FA77A"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Den siges for det meste på Herrens fester, samt på andre tider.</w:t>
            </w:r>
          </w:p>
        </w:tc>
        <w:tc>
          <w:tcPr>
            <w:tcW w:w="3969" w:type="dxa"/>
            <w:shd w:val="clear" w:color="auto" w:fill="EAF1DD" w:themeFill="accent3" w:themeFillTint="33"/>
            <w:vAlign w:val="center"/>
          </w:tcPr>
          <w:p w14:paraId="7B104408" w14:textId="54218AC6"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A Fraction to the Son for the Feasts of Our Lord</w:t>
            </w:r>
          </w:p>
        </w:tc>
        <w:tc>
          <w:tcPr>
            <w:tcW w:w="2552" w:type="dxa"/>
            <w:shd w:val="clear" w:color="auto" w:fill="EAF1DD" w:themeFill="accent3" w:themeFillTint="33"/>
            <w:vAlign w:val="center"/>
          </w:tcPr>
          <w:p w14:paraId="3A0EF2B9" w14:textId="6BC9702E"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للابن تقال في الأعياد السيدية</w:t>
            </w:r>
          </w:p>
        </w:tc>
      </w:tr>
      <w:tr w:rsidR="00DC2162" w:rsidRPr="0019613F" w14:paraId="2314AB2A" w14:textId="77777777" w:rsidTr="009C52C7">
        <w:trPr>
          <w:jc w:val="center"/>
        </w:trPr>
        <w:tc>
          <w:tcPr>
            <w:tcW w:w="3969" w:type="dxa"/>
          </w:tcPr>
          <w:p w14:paraId="2AB38AA7" w14:textId="0B42B37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lovsynger og priser gudernes Gud og herrernes Herre, som blev menneske ved den hellige Maria, der fødte ham i Betlehem.</w:t>
            </w:r>
          </w:p>
        </w:tc>
        <w:tc>
          <w:tcPr>
            <w:tcW w:w="3969" w:type="dxa"/>
          </w:tcPr>
          <w:p w14:paraId="44DB025B" w14:textId="568022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praise and glorify the God of gods and the Lord of lords, who was incarnate of Saint Mary who gave birth to Him in Bethlehem.</w:t>
            </w:r>
          </w:p>
        </w:tc>
        <w:tc>
          <w:tcPr>
            <w:tcW w:w="2552" w:type="dxa"/>
          </w:tcPr>
          <w:p w14:paraId="20F64729" w14:textId="0AD29519"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نسبح ونمجد إله الآلهة ورب</w:t>
            </w:r>
            <w:r w:rsidR="003D6B5D"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الأرباب، الذي تجسد من القديسة</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مريم العذراء، ولدته في بيت لحم</w:t>
            </w:r>
            <w:r w:rsidRPr="000D20A4">
              <w:rPr>
                <w:rFonts w:asciiTheme="majorBidi" w:hAnsiTheme="majorBidi" w:cstheme="majorBidi"/>
                <w:b/>
                <w:bCs/>
                <w:sz w:val="24"/>
                <w:szCs w:val="24"/>
                <w:lang w:val="en-US"/>
              </w:rPr>
              <w:t>.</w:t>
            </w:r>
          </w:p>
        </w:tc>
      </w:tr>
      <w:tr w:rsidR="00DC2162" w:rsidRPr="0019613F" w14:paraId="46A34681" w14:textId="77777777" w:rsidTr="009C52C7">
        <w:trPr>
          <w:jc w:val="center"/>
        </w:trPr>
        <w:tc>
          <w:tcPr>
            <w:tcW w:w="3969" w:type="dxa"/>
          </w:tcPr>
          <w:p w14:paraId="6AF737BB" w14:textId="23F7D38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se, Herrens engel viste sig for hyrderne. Han fortalte dem den gode nyhed om hans forunderlige fødsel. </w:t>
            </w:r>
            <w:r w:rsidRPr="004332C7">
              <w:rPr>
                <w:rFonts w:asciiTheme="majorBidi" w:hAnsiTheme="majorBidi" w:cstheme="majorBidi"/>
                <w:sz w:val="24"/>
                <w:szCs w:val="24"/>
                <w:lang w:val="en-US"/>
              </w:rPr>
              <w:t xml:space="preserve">Og de </w:t>
            </w:r>
            <w:proofErr w:type="spellStart"/>
            <w:r w:rsidRPr="004332C7">
              <w:rPr>
                <w:rFonts w:asciiTheme="majorBidi" w:hAnsiTheme="majorBidi" w:cstheme="majorBidi"/>
                <w:sz w:val="24"/>
                <w:szCs w:val="24"/>
                <w:lang w:val="en-US"/>
              </w:rPr>
              <w:t>kom</w:t>
            </w:r>
            <w:proofErr w:type="spellEnd"/>
            <w:r w:rsidRPr="004332C7">
              <w:rPr>
                <w:rFonts w:asciiTheme="majorBidi" w:hAnsiTheme="majorBidi" w:cstheme="majorBidi"/>
                <w:sz w:val="24"/>
                <w:szCs w:val="24"/>
                <w:lang w:val="en-US"/>
              </w:rPr>
              <w:t xml:space="preserve"> og </w:t>
            </w:r>
            <w:proofErr w:type="spellStart"/>
            <w:r w:rsidRPr="004332C7">
              <w:rPr>
                <w:rFonts w:asciiTheme="majorBidi" w:hAnsiTheme="majorBidi" w:cstheme="majorBidi"/>
                <w:sz w:val="24"/>
                <w:szCs w:val="24"/>
                <w:lang w:val="en-US"/>
              </w:rPr>
              <w:t>så</w:t>
            </w:r>
            <w:proofErr w:type="spellEnd"/>
            <w:r w:rsidRPr="004332C7">
              <w:rPr>
                <w:rFonts w:asciiTheme="majorBidi" w:hAnsiTheme="majorBidi" w:cstheme="majorBidi"/>
                <w:sz w:val="24"/>
                <w:szCs w:val="24"/>
                <w:lang w:val="en-US"/>
              </w:rPr>
              <w:t xml:space="preserve"> ham.</w:t>
            </w:r>
          </w:p>
        </w:tc>
        <w:tc>
          <w:tcPr>
            <w:tcW w:w="3969" w:type="dxa"/>
          </w:tcPr>
          <w:p w14:paraId="2921FA18" w14:textId="183488F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lo, the angel of the Lord appeared to the shepherds and proclaimed the good news of His wonderful Nativity to them, and they came and beheld Him.</w:t>
            </w:r>
          </w:p>
        </w:tc>
        <w:tc>
          <w:tcPr>
            <w:tcW w:w="2552" w:type="dxa"/>
          </w:tcPr>
          <w:p w14:paraId="1784399F" w14:textId="0F341D87"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وإذا ملاك الرب قد ظهر للرعاة،</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وبشرهم بميلاده العجيب، فأتوا</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ونظروه</w:t>
            </w:r>
            <w:r w:rsidRPr="000D20A4">
              <w:rPr>
                <w:rFonts w:asciiTheme="majorBidi" w:hAnsiTheme="majorBidi" w:cstheme="majorBidi"/>
                <w:b/>
                <w:bCs/>
                <w:sz w:val="24"/>
                <w:szCs w:val="24"/>
                <w:lang w:val="en-US"/>
              </w:rPr>
              <w:t>.</w:t>
            </w:r>
          </w:p>
        </w:tc>
      </w:tr>
      <w:tr w:rsidR="00DC2162" w:rsidRPr="0019613F" w14:paraId="630854AA" w14:textId="77777777" w:rsidTr="009C52C7">
        <w:trPr>
          <w:jc w:val="center"/>
        </w:trPr>
        <w:tc>
          <w:tcPr>
            <w:tcW w:w="3969" w:type="dxa"/>
          </w:tcPr>
          <w:p w14:paraId="00D4901E" w14:textId="5A861E8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Ham, hvis stjernemagerne havde set, så de kom og tilbad ham og bragte ham gaver.</w:t>
            </w:r>
          </w:p>
        </w:tc>
        <w:tc>
          <w:tcPr>
            <w:tcW w:w="3969" w:type="dxa"/>
          </w:tcPr>
          <w:p w14:paraId="75A98CC9" w14:textId="165D7A9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Whose star the Magi saw. They came and worshiped </w:t>
            </w:r>
            <w:proofErr w:type="gramStart"/>
            <w:r w:rsidRPr="004332C7">
              <w:rPr>
                <w:rFonts w:asciiTheme="majorBidi" w:hAnsiTheme="majorBidi" w:cstheme="majorBidi"/>
                <w:sz w:val="24"/>
                <w:szCs w:val="24"/>
                <w:lang w:val="en-US"/>
              </w:rPr>
              <w:t>Him, and</w:t>
            </w:r>
            <w:proofErr w:type="gramEnd"/>
            <w:r w:rsidRPr="004332C7">
              <w:rPr>
                <w:rFonts w:asciiTheme="majorBidi" w:hAnsiTheme="majorBidi" w:cstheme="majorBidi"/>
                <w:sz w:val="24"/>
                <w:szCs w:val="24"/>
                <w:lang w:val="en-US"/>
              </w:rPr>
              <w:t xml:space="preserve"> presented gifts to Him.</w:t>
            </w:r>
          </w:p>
        </w:tc>
        <w:tc>
          <w:tcPr>
            <w:tcW w:w="2552" w:type="dxa"/>
          </w:tcPr>
          <w:p w14:paraId="048AFC93" w14:textId="6412AE42"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رأي المجوس نجمه، فأتوا</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وسجدوا له وقدموا له هدايا</w:t>
            </w:r>
            <w:r w:rsidRPr="000D20A4">
              <w:rPr>
                <w:rFonts w:asciiTheme="majorBidi" w:hAnsiTheme="majorBidi" w:cstheme="majorBidi"/>
                <w:b/>
                <w:bCs/>
                <w:sz w:val="24"/>
                <w:szCs w:val="24"/>
                <w:lang w:val="en-US"/>
              </w:rPr>
              <w:t>.</w:t>
            </w:r>
          </w:p>
        </w:tc>
      </w:tr>
      <w:tr w:rsidR="00DC2162" w:rsidRPr="0019613F" w14:paraId="76D57F48" w14:textId="77777777" w:rsidTr="009C52C7">
        <w:trPr>
          <w:jc w:val="center"/>
        </w:trPr>
        <w:tc>
          <w:tcPr>
            <w:tcW w:w="3969" w:type="dxa"/>
          </w:tcPr>
          <w:p w14:paraId="51A4DF9D" w14:textId="2537D5E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kom til Ægyptens land og vendte tilbage og bosatte sig i Nazaret i Galilæa.</w:t>
            </w:r>
          </w:p>
        </w:tc>
        <w:tc>
          <w:tcPr>
            <w:tcW w:w="3969" w:type="dxa"/>
          </w:tcPr>
          <w:p w14:paraId="3D236C6B" w14:textId="3E55FAD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came to the land of Egypt, and then returned and dwelt in Nazareth of Galilee.</w:t>
            </w:r>
          </w:p>
        </w:tc>
        <w:tc>
          <w:tcPr>
            <w:tcW w:w="2552" w:type="dxa"/>
          </w:tcPr>
          <w:p w14:paraId="13030B4F" w14:textId="0194CAFD"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أتي إلى أرض مصر ثم عاد</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وسكن في ناصرة الجليل</w:t>
            </w:r>
            <w:r w:rsidRPr="0019613F">
              <w:rPr>
                <w:rFonts w:asciiTheme="majorBidi" w:hAnsiTheme="majorBidi" w:cstheme="majorBidi"/>
                <w:b/>
                <w:bCs/>
                <w:sz w:val="24"/>
                <w:szCs w:val="24"/>
                <w:lang w:val="en-US"/>
              </w:rPr>
              <w:t>.</w:t>
            </w:r>
          </w:p>
        </w:tc>
      </w:tr>
      <w:tr w:rsidR="00DC2162" w:rsidRPr="0019613F" w14:paraId="749B0E61" w14:textId="77777777" w:rsidTr="009C52C7">
        <w:trPr>
          <w:jc w:val="center"/>
        </w:trPr>
        <w:tc>
          <w:tcPr>
            <w:tcW w:w="3969" w:type="dxa"/>
          </w:tcPr>
          <w:p w14:paraId="7780E616" w14:textId="112A5E2F" w:rsidR="004366FC" w:rsidRPr="000D20A4"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Han, som lidt efter lidt voksede op på menneskelig   vis,</w:t>
            </w:r>
            <w:r w:rsidR="000D20A4">
              <w:rPr>
                <w:rFonts w:asciiTheme="majorBidi" w:hAnsiTheme="majorBidi" w:cstheme="majorBidi"/>
                <w:sz w:val="24"/>
                <w:szCs w:val="24"/>
              </w:rPr>
              <w:t xml:space="preserve"> </w:t>
            </w:r>
            <w:r w:rsidRPr="000D20A4">
              <w:rPr>
                <w:rFonts w:asciiTheme="majorBidi" w:hAnsiTheme="majorBidi" w:cstheme="majorBidi"/>
                <w:sz w:val="24"/>
                <w:szCs w:val="24"/>
              </w:rPr>
              <w:t>men uden synd.</w:t>
            </w:r>
          </w:p>
        </w:tc>
        <w:tc>
          <w:tcPr>
            <w:tcW w:w="3969" w:type="dxa"/>
          </w:tcPr>
          <w:p w14:paraId="2707E0CA" w14:textId="2AB34BC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grew little by little, according to the form of men, yet He alone was without sin.</w:t>
            </w:r>
          </w:p>
        </w:tc>
        <w:tc>
          <w:tcPr>
            <w:tcW w:w="2552" w:type="dxa"/>
          </w:tcPr>
          <w:p w14:paraId="74477687" w14:textId="4E8A5613"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نما قليلاً قليلاً بشبه البشر</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بغير خطية وحده</w:t>
            </w:r>
            <w:r w:rsidRPr="0019613F">
              <w:rPr>
                <w:rFonts w:asciiTheme="majorBidi" w:hAnsiTheme="majorBidi" w:cstheme="majorBidi"/>
                <w:b/>
                <w:bCs/>
                <w:sz w:val="24"/>
                <w:szCs w:val="24"/>
                <w:lang w:val="en-US"/>
              </w:rPr>
              <w:t>.</w:t>
            </w:r>
          </w:p>
        </w:tc>
      </w:tr>
      <w:tr w:rsidR="00DC2162" w:rsidRPr="0019613F" w14:paraId="1D4431CC" w14:textId="77777777" w:rsidTr="009C52C7">
        <w:trPr>
          <w:jc w:val="center"/>
        </w:trPr>
        <w:tc>
          <w:tcPr>
            <w:tcW w:w="3969" w:type="dxa"/>
          </w:tcPr>
          <w:p w14:paraId="7B838A75" w14:textId="03A84D9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kom til Jordan og blev døbt af forløberen Johannes.</w:t>
            </w:r>
          </w:p>
        </w:tc>
        <w:tc>
          <w:tcPr>
            <w:tcW w:w="3969" w:type="dxa"/>
          </w:tcPr>
          <w:p w14:paraId="0063A803" w14:textId="0279B9D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came to the Jordan and was baptized by John the Forerunner.</w:t>
            </w:r>
          </w:p>
        </w:tc>
        <w:tc>
          <w:tcPr>
            <w:tcW w:w="2552" w:type="dxa"/>
          </w:tcPr>
          <w:p w14:paraId="0A313829" w14:textId="3B952CFD"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أتي إلى الأردن وإعتمد من</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يوحنا السابق</w:t>
            </w:r>
            <w:r w:rsidRPr="0019613F">
              <w:rPr>
                <w:rFonts w:asciiTheme="majorBidi" w:hAnsiTheme="majorBidi" w:cstheme="majorBidi"/>
                <w:b/>
                <w:bCs/>
                <w:sz w:val="24"/>
                <w:szCs w:val="24"/>
                <w:lang w:val="en-US"/>
              </w:rPr>
              <w:t>.</w:t>
            </w:r>
          </w:p>
        </w:tc>
      </w:tr>
      <w:tr w:rsidR="00DC2162" w:rsidRPr="0019613F" w14:paraId="4C62DB58" w14:textId="77777777" w:rsidTr="009C52C7">
        <w:trPr>
          <w:jc w:val="center"/>
        </w:trPr>
        <w:tc>
          <w:tcPr>
            <w:tcW w:w="3969" w:type="dxa"/>
          </w:tcPr>
          <w:p w14:paraId="5C372A1A" w14:textId="2D8824A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fastede for os i 40 dage og 40 nætter, ved et usigeligt mysterium.</w:t>
            </w:r>
          </w:p>
        </w:tc>
        <w:tc>
          <w:tcPr>
            <w:tcW w:w="3969" w:type="dxa"/>
          </w:tcPr>
          <w:p w14:paraId="4B571195" w14:textId="463C7CC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fasted on our behalf forty days and forty nights in a mystery ineffable.</w:t>
            </w:r>
          </w:p>
        </w:tc>
        <w:tc>
          <w:tcPr>
            <w:tcW w:w="2552" w:type="dxa"/>
          </w:tcPr>
          <w:p w14:paraId="664A5319" w14:textId="40DD94CE"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صام عنا أربعين يوما</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وأربعين ليلة بسر لا ينطق به</w:t>
            </w:r>
            <w:r w:rsidRPr="000D20A4">
              <w:rPr>
                <w:rFonts w:asciiTheme="majorBidi" w:hAnsiTheme="majorBidi" w:cstheme="majorBidi"/>
                <w:b/>
                <w:bCs/>
                <w:sz w:val="24"/>
                <w:szCs w:val="24"/>
                <w:lang w:val="en-US"/>
              </w:rPr>
              <w:t>.</w:t>
            </w:r>
          </w:p>
        </w:tc>
      </w:tr>
      <w:tr w:rsidR="00DC2162" w:rsidRPr="0019613F" w14:paraId="459EDB6C" w14:textId="77777777" w:rsidTr="009C52C7">
        <w:trPr>
          <w:jc w:val="center"/>
        </w:trPr>
        <w:tc>
          <w:tcPr>
            <w:tcW w:w="3969" w:type="dxa"/>
          </w:tcPr>
          <w:p w14:paraId="0785A314" w14:textId="1237BE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ved sin guddomskraft lod vand blive til vin ved brylluppet i Kana i Galilæa.</w:t>
            </w:r>
          </w:p>
        </w:tc>
        <w:tc>
          <w:tcPr>
            <w:tcW w:w="3969" w:type="dxa"/>
          </w:tcPr>
          <w:p w14:paraId="2CCDDD28" w14:textId="34D1284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made the water wine by the power of His divinity at the wedding of Cana of Galilee.</w:t>
            </w:r>
          </w:p>
        </w:tc>
        <w:tc>
          <w:tcPr>
            <w:tcW w:w="2552" w:type="dxa"/>
          </w:tcPr>
          <w:p w14:paraId="70AA056B" w14:textId="670610FC"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صير الماء خمراً بقوة</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لاهوته في عرس قانا الجليل</w:t>
            </w:r>
          </w:p>
        </w:tc>
      </w:tr>
      <w:tr w:rsidR="00DC2162" w:rsidRPr="0019613F" w14:paraId="6F3D720D" w14:textId="77777777" w:rsidTr="009C52C7">
        <w:trPr>
          <w:jc w:val="center"/>
        </w:trPr>
        <w:tc>
          <w:tcPr>
            <w:tcW w:w="3969" w:type="dxa"/>
          </w:tcPr>
          <w:p w14:paraId="7A549A51" w14:textId="35C46D2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gav de blinde synet og fik de lamme til at gå, de vanføre til at blive raske, de spedalske til at blive rene, de døve til at høre, de stumme til at tale og dæmonerne til at fare ud.</w:t>
            </w:r>
          </w:p>
        </w:tc>
        <w:tc>
          <w:tcPr>
            <w:tcW w:w="3969" w:type="dxa"/>
          </w:tcPr>
          <w:p w14:paraId="1AB11EB2" w14:textId="31B1D2A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gave sight to the blind, made the lame to walk, the maimed whole, the lepers pure, the deaf to hear, the mute to speak, and the demons to depart.</w:t>
            </w:r>
            <w:r w:rsidR="00B97217">
              <w:rPr>
                <w:rFonts w:asciiTheme="majorBidi" w:hAnsiTheme="majorBidi" w:cstheme="majorBidi"/>
                <w:sz w:val="24"/>
                <w:szCs w:val="24"/>
                <w:lang w:val="en-US"/>
              </w:rPr>
              <w:t xml:space="preserve"> </w:t>
            </w:r>
          </w:p>
        </w:tc>
        <w:tc>
          <w:tcPr>
            <w:tcW w:w="2552" w:type="dxa"/>
          </w:tcPr>
          <w:p w14:paraId="17F36384" w14:textId="57BABB57" w:rsidR="004366FC" w:rsidRPr="000D20A4" w:rsidRDefault="004366FC" w:rsidP="00B97217">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أعطي النظر للعميان وجعل</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العرج يمشون والشل يصحون</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والبرص يطهرون والصم</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يسمعون والخرس يتكلمون</w:t>
            </w:r>
            <w:r w:rsidR="00B97217" w:rsidRPr="0019613F">
              <w:rPr>
                <w:rFonts w:asciiTheme="majorBidi" w:hAnsiTheme="majorBidi" w:cstheme="majorBidi"/>
                <w:b/>
                <w:bCs/>
                <w:sz w:val="24"/>
                <w:szCs w:val="24"/>
                <w:lang w:val="en-US"/>
              </w:rPr>
              <w:t xml:space="preserve"> </w:t>
            </w:r>
            <w:r w:rsidRPr="000D20A4">
              <w:rPr>
                <w:rFonts w:asciiTheme="majorBidi" w:hAnsiTheme="majorBidi" w:cstheme="majorBidi"/>
                <w:b/>
                <w:bCs/>
                <w:sz w:val="24"/>
                <w:szCs w:val="24"/>
                <w:rtl/>
              </w:rPr>
              <w:t>والشياطين يخرجون</w:t>
            </w:r>
            <w:r w:rsidRPr="0019613F">
              <w:rPr>
                <w:rFonts w:asciiTheme="majorBidi" w:hAnsiTheme="majorBidi" w:cstheme="majorBidi"/>
                <w:b/>
                <w:bCs/>
                <w:sz w:val="24"/>
                <w:szCs w:val="24"/>
                <w:lang w:val="en-US"/>
              </w:rPr>
              <w:t>.</w:t>
            </w:r>
          </w:p>
        </w:tc>
      </w:tr>
      <w:tr w:rsidR="00DC2162" w:rsidRPr="0019613F" w14:paraId="4C6B318C" w14:textId="77777777" w:rsidTr="009C52C7">
        <w:trPr>
          <w:jc w:val="center"/>
        </w:trPr>
        <w:tc>
          <w:tcPr>
            <w:tcW w:w="3969" w:type="dxa"/>
          </w:tcPr>
          <w:p w14:paraId="234D5848" w14:textId="649B575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opvakte enkens søn fra Nain og Jairus' datter.</w:t>
            </w:r>
          </w:p>
        </w:tc>
        <w:tc>
          <w:tcPr>
            <w:tcW w:w="3969" w:type="dxa"/>
          </w:tcPr>
          <w:p w14:paraId="5B24571B" w14:textId="77777777" w:rsidR="004366FC" w:rsidRPr="004332C7" w:rsidRDefault="004366FC" w:rsidP="00C767E9">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sz w:val="24"/>
                <w:szCs w:val="24"/>
                <w:lang w:val="en-US"/>
              </w:rPr>
              <w:t>Who raised the son of</w:t>
            </w:r>
          </w:p>
          <w:p w14:paraId="694089DC" w14:textId="1C2E7F7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widow of Nain and the daughter of Jairus.</w:t>
            </w:r>
          </w:p>
        </w:tc>
        <w:tc>
          <w:tcPr>
            <w:tcW w:w="2552" w:type="dxa"/>
          </w:tcPr>
          <w:p w14:paraId="6BF5B69A" w14:textId="3C898331"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أقام ابن الأرملة بنايين</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وإبنة يايروس</w:t>
            </w:r>
            <w:r w:rsidRPr="000D20A4">
              <w:rPr>
                <w:rFonts w:asciiTheme="majorBidi" w:hAnsiTheme="majorBidi" w:cstheme="majorBidi"/>
                <w:b/>
                <w:bCs/>
                <w:sz w:val="24"/>
                <w:szCs w:val="24"/>
                <w:lang w:val="en-US"/>
              </w:rPr>
              <w:t>.</w:t>
            </w:r>
          </w:p>
        </w:tc>
      </w:tr>
      <w:tr w:rsidR="00DC2162" w:rsidRPr="0019613F" w14:paraId="5B0B1EF9" w14:textId="77777777" w:rsidTr="009C52C7">
        <w:trPr>
          <w:jc w:val="center"/>
        </w:trPr>
        <w:tc>
          <w:tcPr>
            <w:tcW w:w="3969" w:type="dxa"/>
          </w:tcPr>
          <w:p w14:paraId="4758AE96" w14:textId="08A10E8A"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Han, som forvandlede sig for sine hellige disciple   på</w:t>
            </w:r>
            <w:r w:rsidR="000D20A4">
              <w:rPr>
                <w:rFonts w:asciiTheme="majorBidi" w:hAnsiTheme="majorBidi" w:cstheme="majorBidi"/>
                <w:sz w:val="24"/>
                <w:szCs w:val="24"/>
              </w:rPr>
              <w:t xml:space="preserve"> </w:t>
            </w:r>
            <w:r w:rsidRPr="004332C7">
              <w:rPr>
                <w:rFonts w:asciiTheme="majorBidi" w:hAnsiTheme="majorBidi" w:cstheme="majorBidi"/>
                <w:sz w:val="24"/>
                <w:szCs w:val="24"/>
              </w:rPr>
              <w:t>Tabor bjerg, så hans ansigt strålede som solen.</w:t>
            </w:r>
          </w:p>
        </w:tc>
        <w:tc>
          <w:tcPr>
            <w:tcW w:w="3969" w:type="dxa"/>
          </w:tcPr>
          <w:p w14:paraId="302E8B75" w14:textId="65C0AA5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was transfigured on Mount Tabor before His holy disciples, and His face shone like the sun.</w:t>
            </w:r>
          </w:p>
        </w:tc>
        <w:tc>
          <w:tcPr>
            <w:tcW w:w="2552" w:type="dxa"/>
          </w:tcPr>
          <w:p w14:paraId="04A8CE9D" w14:textId="63D78E65"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تجلي على جبل طابور قدام</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تلاميذه القديسين وأضاء وجهه</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كالشمس</w:t>
            </w:r>
            <w:r w:rsidRPr="000D20A4">
              <w:rPr>
                <w:rFonts w:asciiTheme="majorBidi" w:hAnsiTheme="majorBidi" w:cstheme="majorBidi"/>
                <w:b/>
                <w:bCs/>
                <w:sz w:val="24"/>
                <w:szCs w:val="24"/>
                <w:lang w:val="en-US"/>
              </w:rPr>
              <w:t>.</w:t>
            </w:r>
          </w:p>
        </w:tc>
      </w:tr>
      <w:tr w:rsidR="00DC2162" w:rsidRPr="0019613F" w14:paraId="0123DCDE" w14:textId="77777777" w:rsidTr="009C52C7">
        <w:trPr>
          <w:jc w:val="center"/>
        </w:trPr>
        <w:tc>
          <w:tcPr>
            <w:tcW w:w="3969" w:type="dxa"/>
          </w:tcPr>
          <w:p w14:paraId="54B00A4D" w14:textId="36225F8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opvakte Lazarus af graven efter 4 dage.</w:t>
            </w:r>
          </w:p>
        </w:tc>
        <w:tc>
          <w:tcPr>
            <w:tcW w:w="3969" w:type="dxa"/>
          </w:tcPr>
          <w:p w14:paraId="00880FA2" w14:textId="7AF4D0E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raised Lazarus from the tomb after four days.</w:t>
            </w:r>
          </w:p>
        </w:tc>
        <w:tc>
          <w:tcPr>
            <w:tcW w:w="2552" w:type="dxa"/>
          </w:tcPr>
          <w:p w14:paraId="7ECC5D4A" w14:textId="17ED4461"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أقام لعازر من القبر بعد</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أربعة أيام</w:t>
            </w:r>
            <w:r w:rsidRPr="0019613F">
              <w:rPr>
                <w:rFonts w:asciiTheme="majorBidi" w:hAnsiTheme="majorBidi" w:cstheme="majorBidi"/>
                <w:b/>
                <w:bCs/>
                <w:sz w:val="24"/>
                <w:szCs w:val="24"/>
                <w:lang w:val="en-US"/>
              </w:rPr>
              <w:t>.</w:t>
            </w:r>
          </w:p>
        </w:tc>
      </w:tr>
      <w:tr w:rsidR="00DC2162" w:rsidRPr="0019613F" w14:paraId="7C22F93A" w14:textId="77777777" w:rsidTr="009C52C7">
        <w:trPr>
          <w:jc w:val="center"/>
        </w:trPr>
        <w:tc>
          <w:tcPr>
            <w:tcW w:w="3969" w:type="dxa"/>
          </w:tcPr>
          <w:p w14:paraId="57DCEEC3" w14:textId="2903621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drog ind i Jerusalem, ridende på et æsel, et æselføl, ligesom en konge.</w:t>
            </w:r>
          </w:p>
        </w:tc>
        <w:tc>
          <w:tcPr>
            <w:tcW w:w="3969" w:type="dxa"/>
          </w:tcPr>
          <w:p w14:paraId="51C09EEF" w14:textId="2DA81ED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 </w:t>
            </w:r>
            <w:proofErr w:type="gramStart"/>
            <w:r w:rsidRPr="004332C7">
              <w:rPr>
                <w:rFonts w:asciiTheme="majorBidi" w:hAnsiTheme="majorBidi" w:cstheme="majorBidi"/>
                <w:sz w:val="24"/>
                <w:szCs w:val="24"/>
                <w:lang w:val="en-US"/>
              </w:rPr>
              <w:t>entered into</w:t>
            </w:r>
            <w:proofErr w:type="gramEnd"/>
            <w:r w:rsidRPr="004332C7">
              <w:rPr>
                <w:rFonts w:asciiTheme="majorBidi" w:hAnsiTheme="majorBidi" w:cstheme="majorBidi"/>
                <w:sz w:val="24"/>
                <w:szCs w:val="24"/>
                <w:lang w:val="en-US"/>
              </w:rPr>
              <w:t xml:space="preserve"> Jerusalem, riding on a donkey and a colt of a donkey, as a king</w:t>
            </w:r>
          </w:p>
        </w:tc>
        <w:tc>
          <w:tcPr>
            <w:tcW w:w="2552" w:type="dxa"/>
          </w:tcPr>
          <w:p w14:paraId="659E11EF" w14:textId="32282EFC"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دخل أورشليم راكبا على</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أتان وجحش إبن أتان مثل ملك</w:t>
            </w:r>
            <w:r w:rsidRPr="000D20A4">
              <w:rPr>
                <w:rFonts w:asciiTheme="majorBidi" w:hAnsiTheme="majorBidi" w:cstheme="majorBidi"/>
                <w:b/>
                <w:bCs/>
                <w:sz w:val="24"/>
                <w:szCs w:val="24"/>
                <w:lang w:val="en-US"/>
              </w:rPr>
              <w:t>.</w:t>
            </w:r>
          </w:p>
        </w:tc>
      </w:tr>
      <w:tr w:rsidR="00DC2162" w:rsidRPr="0019613F" w14:paraId="2DD17F94" w14:textId="77777777" w:rsidTr="009C52C7">
        <w:trPr>
          <w:jc w:val="center"/>
        </w:trPr>
        <w:tc>
          <w:tcPr>
            <w:tcW w:w="3969" w:type="dxa"/>
          </w:tcPr>
          <w:p w14:paraId="64C02C7D" w14:textId="00A45E0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oprettede en pagt med sine hellige disciple og gav dem sit hellige legeme og sit dyrebare blod til forladelse af vore synder.</w:t>
            </w:r>
          </w:p>
        </w:tc>
        <w:tc>
          <w:tcPr>
            <w:tcW w:w="3969" w:type="dxa"/>
          </w:tcPr>
          <w:p w14:paraId="3B77B285" w14:textId="7F348EB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established a covenant with His holy disciples and gave them His holy Body and His precious Blood for the forgiveness of our sins</w:t>
            </w:r>
          </w:p>
        </w:tc>
        <w:tc>
          <w:tcPr>
            <w:tcW w:w="2552" w:type="dxa"/>
          </w:tcPr>
          <w:p w14:paraId="7A085C7F" w14:textId="4B3C2EE0"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عاهد تلاميذه القديسين</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وأعطاهم جسده المقدس ودمه</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الكريم لغفران خطايانا</w:t>
            </w:r>
            <w:r w:rsidRPr="0019613F">
              <w:rPr>
                <w:rFonts w:asciiTheme="majorBidi" w:hAnsiTheme="majorBidi" w:cstheme="majorBidi"/>
                <w:b/>
                <w:bCs/>
                <w:sz w:val="24"/>
                <w:szCs w:val="24"/>
                <w:lang w:val="en-US"/>
              </w:rPr>
              <w:t>.</w:t>
            </w:r>
          </w:p>
        </w:tc>
      </w:tr>
      <w:tr w:rsidR="00DC2162" w:rsidRPr="0019613F" w14:paraId="120DCC48" w14:textId="77777777" w:rsidTr="009C52C7">
        <w:trPr>
          <w:jc w:val="center"/>
        </w:trPr>
        <w:tc>
          <w:tcPr>
            <w:tcW w:w="3969" w:type="dxa"/>
          </w:tcPr>
          <w:p w14:paraId="59182BF4" w14:textId="65A9154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blev hængt på korset, trådte Satan under fode. Han blev lagt i graven, men 3 dage efter stod han op fra de døde.</w:t>
            </w:r>
          </w:p>
        </w:tc>
        <w:tc>
          <w:tcPr>
            <w:tcW w:w="3969" w:type="dxa"/>
          </w:tcPr>
          <w:p w14:paraId="0F5B0BA8" w14:textId="7BE2870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was crucified on the Cross and trampled down Satan, and was placed in the tomb, and after three days He rose from the dead.</w:t>
            </w:r>
          </w:p>
        </w:tc>
        <w:tc>
          <w:tcPr>
            <w:tcW w:w="2552" w:type="dxa"/>
          </w:tcPr>
          <w:p w14:paraId="32DAE19B" w14:textId="245D049B"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صلب على الصليب وسحق</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الشيطان ووضع في القبر وبعد</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ثلاثة أيام قام من الأموات</w:t>
            </w:r>
            <w:r w:rsidRPr="000D20A4">
              <w:rPr>
                <w:rFonts w:asciiTheme="majorBidi" w:hAnsiTheme="majorBidi" w:cstheme="majorBidi"/>
                <w:b/>
                <w:bCs/>
                <w:sz w:val="24"/>
                <w:szCs w:val="24"/>
                <w:lang w:val="en-US"/>
              </w:rPr>
              <w:t>.</w:t>
            </w:r>
          </w:p>
        </w:tc>
      </w:tr>
      <w:tr w:rsidR="00DC2162" w:rsidRPr="0019613F" w14:paraId="05ABA9D1" w14:textId="77777777" w:rsidTr="009C52C7">
        <w:trPr>
          <w:jc w:val="center"/>
        </w:trPr>
        <w:tc>
          <w:tcPr>
            <w:tcW w:w="3969" w:type="dxa"/>
          </w:tcPr>
          <w:p w14:paraId="366298E2" w14:textId="5D93FB1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blev set af sine udvalgte disciple ved Tiberias sø efter sin hellige opstandelse.</w:t>
            </w:r>
          </w:p>
        </w:tc>
        <w:tc>
          <w:tcPr>
            <w:tcW w:w="3969" w:type="dxa"/>
          </w:tcPr>
          <w:p w14:paraId="7F8FEED0" w14:textId="6DF12D0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Whom His chosen disciples saw on the Sea of Tiberias after His holy Resurrection.</w:t>
            </w:r>
          </w:p>
        </w:tc>
        <w:tc>
          <w:tcPr>
            <w:tcW w:w="2552" w:type="dxa"/>
          </w:tcPr>
          <w:p w14:paraId="4FC9A429" w14:textId="06B79044"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رآه تلاميذه المختارون على</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بحر طبرية بعد قيامته المقدسة</w:t>
            </w:r>
            <w:r w:rsidRPr="000D20A4">
              <w:rPr>
                <w:rFonts w:asciiTheme="majorBidi" w:hAnsiTheme="majorBidi" w:cstheme="majorBidi"/>
                <w:b/>
                <w:bCs/>
                <w:sz w:val="24"/>
                <w:szCs w:val="24"/>
                <w:lang w:val="en-US"/>
              </w:rPr>
              <w:t>.</w:t>
            </w:r>
          </w:p>
        </w:tc>
      </w:tr>
      <w:tr w:rsidR="00DC2162" w:rsidRPr="0019613F" w14:paraId="1873DBD6" w14:textId="77777777" w:rsidTr="009C52C7">
        <w:trPr>
          <w:jc w:val="center"/>
        </w:trPr>
        <w:tc>
          <w:tcPr>
            <w:tcW w:w="3969" w:type="dxa"/>
          </w:tcPr>
          <w:p w14:paraId="259E6023" w14:textId="2B67B265"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40 dage derefter steg han op til himlene og satte sig ved sin gode Faders højre hånd. </w:t>
            </w:r>
            <w:r w:rsidRPr="004332C7">
              <w:rPr>
                <w:rFonts w:asciiTheme="majorBidi" w:hAnsiTheme="majorBidi" w:cstheme="majorBidi"/>
                <w:sz w:val="24"/>
                <w:szCs w:val="24"/>
                <w:lang w:val="en-US"/>
              </w:rPr>
              <w:t xml:space="preserve">Han </w:t>
            </w:r>
            <w:proofErr w:type="spellStart"/>
            <w:r w:rsidRPr="004332C7">
              <w:rPr>
                <w:rFonts w:asciiTheme="majorBidi" w:hAnsiTheme="majorBidi" w:cstheme="majorBidi"/>
                <w:sz w:val="24"/>
                <w:szCs w:val="24"/>
                <w:lang w:val="en-US"/>
              </w:rPr>
              <w:t>sendte</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os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Talsman</w:t>
            </w:r>
            <w:proofErr w:type="spellEnd"/>
            <w:r w:rsidRPr="004332C7">
              <w:rPr>
                <w:rFonts w:asciiTheme="majorBidi" w:hAnsiTheme="majorBidi" w:cstheme="majorBidi"/>
                <w:sz w:val="24"/>
                <w:szCs w:val="24"/>
                <w:lang w:val="en-US"/>
              </w:rPr>
              <w:t xml:space="preserve">­ den </w:t>
            </w:r>
            <w:proofErr w:type="spellStart"/>
            <w:r w:rsidRPr="004332C7">
              <w:rPr>
                <w:rFonts w:asciiTheme="majorBidi" w:hAnsiTheme="majorBidi" w:cstheme="majorBidi"/>
                <w:sz w:val="24"/>
                <w:szCs w:val="24"/>
                <w:lang w:val="en-US"/>
              </w:rPr>
              <w:t>i</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ildtungers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skikkelse</w:t>
            </w:r>
            <w:proofErr w:type="spellEnd"/>
            <w:r w:rsidRPr="004332C7">
              <w:rPr>
                <w:rFonts w:asciiTheme="majorBidi" w:hAnsiTheme="majorBidi" w:cstheme="majorBidi"/>
                <w:sz w:val="24"/>
                <w:szCs w:val="24"/>
                <w:lang w:val="en-US"/>
              </w:rPr>
              <w:t>.</w:t>
            </w:r>
          </w:p>
        </w:tc>
        <w:tc>
          <w:tcPr>
            <w:tcW w:w="3969" w:type="dxa"/>
          </w:tcPr>
          <w:p w14:paraId="47DAF4CF" w14:textId="73BE789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after forty days, He ascended into the heavens, and sat at the right hand of His good Father, and sent us the </w:t>
            </w:r>
            <w:proofErr w:type="spellStart"/>
            <w:r w:rsidRPr="004332C7">
              <w:rPr>
                <w:rFonts w:asciiTheme="majorBidi" w:hAnsiTheme="majorBidi" w:cstheme="majorBidi"/>
                <w:sz w:val="24"/>
                <w:szCs w:val="24"/>
                <w:lang w:val="en-US"/>
              </w:rPr>
              <w:t>Parsclete</w:t>
            </w:r>
            <w:proofErr w:type="spellEnd"/>
            <w:r w:rsidRPr="004332C7">
              <w:rPr>
                <w:rFonts w:asciiTheme="majorBidi" w:hAnsiTheme="majorBidi" w:cstheme="majorBidi"/>
                <w:sz w:val="24"/>
                <w:szCs w:val="24"/>
                <w:lang w:val="en-US"/>
              </w:rPr>
              <w:t xml:space="preserve"> in the likeness of tongues of fire</w:t>
            </w:r>
          </w:p>
        </w:tc>
        <w:tc>
          <w:tcPr>
            <w:tcW w:w="2552" w:type="dxa"/>
          </w:tcPr>
          <w:p w14:paraId="35EE77BA" w14:textId="43B9145E" w:rsidR="004366FC" w:rsidRPr="000D20A4" w:rsidRDefault="004366FC" w:rsidP="003D6B5D">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وبعد أربعين يوماً صعد إلى</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السموات وجلس عن يمين أبيه</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الصالح وأرسل لنا الباراقليط مثل</w:t>
            </w:r>
            <w:r w:rsidR="003D6B5D"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ألسنة نار</w:t>
            </w:r>
            <w:r w:rsidRPr="000D20A4">
              <w:rPr>
                <w:rFonts w:asciiTheme="majorBidi" w:hAnsiTheme="majorBidi" w:cstheme="majorBidi"/>
                <w:b/>
                <w:bCs/>
                <w:sz w:val="24"/>
                <w:szCs w:val="24"/>
                <w:lang w:val="en-US"/>
              </w:rPr>
              <w:t>.</w:t>
            </w:r>
          </w:p>
        </w:tc>
      </w:tr>
      <w:tr w:rsidR="00DC2162" w:rsidRPr="004332C7" w14:paraId="59E12663" w14:textId="77777777" w:rsidTr="009C52C7">
        <w:trPr>
          <w:jc w:val="center"/>
        </w:trPr>
        <w:tc>
          <w:tcPr>
            <w:tcW w:w="3969" w:type="dxa"/>
          </w:tcPr>
          <w:p w14:paraId="2FC55C3D" w14:textId="4B0ADC0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Han, som underviste sine udvalgte disciple og hellige apostle, sagde: Når I beder, skal I bede således: </w:t>
            </w:r>
            <w:r w:rsidR="00B60D92" w:rsidRPr="00B60D92">
              <w:rPr>
                <w:rFonts w:asciiTheme="majorBidi" w:hAnsiTheme="majorBidi" w:cstheme="majorBidi"/>
                <w:color w:val="FF0000"/>
                <w:sz w:val="24"/>
                <w:szCs w:val="24"/>
              </w:rPr>
              <w:t>Fadervor</w:t>
            </w:r>
          </w:p>
        </w:tc>
        <w:tc>
          <w:tcPr>
            <w:tcW w:w="3969" w:type="dxa"/>
          </w:tcPr>
          <w:p w14:paraId="41704C2E" w14:textId="798C7270" w:rsidR="004366FC" w:rsidRPr="007634EA" w:rsidRDefault="004366FC" w:rsidP="007634EA">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Who taught His chosen disciples and holy apostles, saying, “Whenever you pray, entreat in this </w:t>
            </w:r>
            <w:proofErr w:type="gramStart"/>
            <w:r w:rsidRPr="004332C7">
              <w:rPr>
                <w:rFonts w:asciiTheme="majorBidi" w:hAnsiTheme="majorBidi" w:cstheme="majorBidi"/>
                <w:color w:val="000000"/>
                <w:sz w:val="24"/>
                <w:szCs w:val="24"/>
                <w:lang w:val="en-US"/>
              </w:rPr>
              <w:t>manner</w:t>
            </w:r>
            <w:proofErr w:type="gramEnd"/>
            <w:r w:rsidRPr="004332C7">
              <w:rPr>
                <w:rFonts w:asciiTheme="majorBidi" w:hAnsiTheme="majorBidi" w:cstheme="majorBidi"/>
                <w:color w:val="000000"/>
                <w:sz w:val="24"/>
                <w:szCs w:val="24"/>
                <w:lang w:val="en-US"/>
              </w:rPr>
              <w:t xml:space="preserve"> and say:</w:t>
            </w:r>
            <w:r w:rsidR="007634EA">
              <w:rPr>
                <w:rFonts w:asciiTheme="majorBidi" w:hAnsiTheme="majorBidi" w:cstheme="majorBidi"/>
                <w:color w:val="000000"/>
                <w:sz w:val="24"/>
                <w:szCs w:val="24"/>
                <w:lang w:val="en-US"/>
              </w:rPr>
              <w:t xml:space="preserve"> </w:t>
            </w:r>
            <w:r w:rsidRPr="007634EA">
              <w:rPr>
                <w:rFonts w:asciiTheme="majorBidi" w:hAnsiTheme="majorBidi" w:cstheme="majorBidi"/>
                <w:color w:val="C10000"/>
                <w:sz w:val="24"/>
                <w:szCs w:val="24"/>
                <w:lang w:val="en-US"/>
              </w:rPr>
              <w:t>Our Father</w:t>
            </w:r>
            <w:r w:rsidR="00801FDC">
              <w:rPr>
                <w:rFonts w:asciiTheme="majorBidi" w:hAnsiTheme="majorBidi" w:cstheme="majorBidi"/>
                <w:color w:val="C10000"/>
                <w:sz w:val="24"/>
                <w:szCs w:val="24"/>
                <w:lang w:val="en-US"/>
              </w:rPr>
              <w:t>s</w:t>
            </w:r>
          </w:p>
        </w:tc>
        <w:tc>
          <w:tcPr>
            <w:tcW w:w="2552" w:type="dxa"/>
          </w:tcPr>
          <w:p w14:paraId="4B427ABF" w14:textId="03EAF21C" w:rsidR="004366FC" w:rsidRPr="000D20A4" w:rsidRDefault="004366FC" w:rsidP="003D6B5D">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الذي علم خواصه التلاميذ ورسله</w:t>
            </w:r>
            <w:r w:rsidR="003D6B5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القديسين قائلاً: متي صليتم</w:t>
            </w:r>
            <w:r w:rsidR="003D6B5D"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فأطلبوا هكذا وقولوا</w:t>
            </w:r>
            <w:r w:rsidRPr="000D20A4">
              <w:rPr>
                <w:rFonts w:asciiTheme="majorBidi" w:hAnsiTheme="majorBidi" w:cstheme="majorBidi"/>
                <w:b/>
                <w:bCs/>
                <w:color w:val="000000"/>
                <w:sz w:val="24"/>
                <w:szCs w:val="24"/>
                <w:lang w:val="en-US"/>
              </w:rPr>
              <w:t>:</w:t>
            </w:r>
          </w:p>
          <w:p w14:paraId="0C274726" w14:textId="506BD1E5"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lang w:val="en-US"/>
              </w:rPr>
              <w:t xml:space="preserve"> ...</w:t>
            </w:r>
          </w:p>
        </w:tc>
      </w:tr>
      <w:tr w:rsidR="00DC2162" w:rsidRPr="004332C7" w14:paraId="1DAAA4C6" w14:textId="77777777" w:rsidTr="009C52C7">
        <w:trPr>
          <w:jc w:val="center"/>
        </w:trPr>
        <w:tc>
          <w:tcPr>
            <w:tcW w:w="3969" w:type="dxa"/>
          </w:tcPr>
          <w:p w14:paraId="2D8A9CE7"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39B203D7"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7D4A123D"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19613F" w14:paraId="69D4B498" w14:textId="77777777" w:rsidTr="009C52C7">
        <w:trPr>
          <w:jc w:val="center"/>
        </w:trPr>
        <w:tc>
          <w:tcPr>
            <w:tcW w:w="3969" w:type="dxa"/>
            <w:shd w:val="clear" w:color="auto" w:fill="EAF1DD" w:themeFill="accent3" w:themeFillTint="33"/>
            <w:vAlign w:val="center"/>
          </w:tcPr>
          <w:p w14:paraId="53F304A2" w14:textId="0761AAD7"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12. Brødsbrydelsesbøn henvendt til Faderen.</w:t>
            </w:r>
          </w:p>
          <w:p w14:paraId="36800816" w14:textId="2D05A267"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Den siges på festerne for englene, de himmelske skarer og jomfru Maria, samt til enhver tid.</w:t>
            </w:r>
          </w:p>
        </w:tc>
        <w:tc>
          <w:tcPr>
            <w:tcW w:w="3969" w:type="dxa"/>
            <w:shd w:val="clear" w:color="auto" w:fill="EAF1DD" w:themeFill="accent3" w:themeFillTint="33"/>
            <w:vAlign w:val="center"/>
          </w:tcPr>
          <w:p w14:paraId="68C30AC2" w14:textId="644FDEBA"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A Fraction to the Father for Feasts of the Virgin and the Angels</w:t>
            </w:r>
          </w:p>
        </w:tc>
        <w:tc>
          <w:tcPr>
            <w:tcW w:w="2552" w:type="dxa"/>
            <w:shd w:val="clear" w:color="auto" w:fill="EAF1DD" w:themeFill="accent3" w:themeFillTint="33"/>
            <w:vAlign w:val="center"/>
          </w:tcPr>
          <w:p w14:paraId="1D809B5B" w14:textId="7EF3E4BD"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للآب تقال في أعياد العذراء والملائكة والسمائيين</w:t>
            </w:r>
          </w:p>
        </w:tc>
      </w:tr>
      <w:tr w:rsidR="00DC2162" w:rsidRPr="0019613F" w14:paraId="1772ABB7" w14:textId="77777777" w:rsidTr="009C52C7">
        <w:trPr>
          <w:jc w:val="center"/>
        </w:trPr>
        <w:tc>
          <w:tcPr>
            <w:tcW w:w="3969" w:type="dxa"/>
          </w:tcPr>
          <w:p w14:paraId="20211073" w14:textId="6CC4389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Se, Immanuel vor Gud befinder sig hos os på dette bord idag, Guds lam som borttager al verdens synd.</w:t>
            </w:r>
          </w:p>
        </w:tc>
        <w:tc>
          <w:tcPr>
            <w:tcW w:w="3969" w:type="dxa"/>
          </w:tcPr>
          <w:p w14:paraId="2F80CE77" w14:textId="0945392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Behold Immanuel our God, the Lamb of God who takes away the sin of the whole world, is with us today on this table.</w:t>
            </w:r>
          </w:p>
        </w:tc>
        <w:tc>
          <w:tcPr>
            <w:tcW w:w="2552" w:type="dxa"/>
          </w:tcPr>
          <w:p w14:paraId="7B7D7807" w14:textId="1D4B434E"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هوذا كائن معنا على هذه المائدة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اليوم عمانوئيل إلهنا، حمل الله</w:t>
            </w:r>
            <w:r w:rsidR="009551CA"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الذي يحمل خطية العالم كله</w:t>
            </w:r>
            <w:r w:rsidRPr="000D20A4">
              <w:rPr>
                <w:rFonts w:asciiTheme="majorBidi" w:hAnsiTheme="majorBidi" w:cstheme="majorBidi"/>
                <w:b/>
                <w:bCs/>
                <w:sz w:val="24"/>
                <w:szCs w:val="24"/>
                <w:lang w:val="en-US"/>
              </w:rPr>
              <w:t>.</w:t>
            </w:r>
          </w:p>
        </w:tc>
      </w:tr>
      <w:tr w:rsidR="00DC2162" w:rsidRPr="004332C7" w14:paraId="2D03E4F3" w14:textId="77777777" w:rsidTr="009C52C7">
        <w:trPr>
          <w:jc w:val="center"/>
        </w:trPr>
        <w:tc>
          <w:tcPr>
            <w:tcW w:w="3969" w:type="dxa"/>
          </w:tcPr>
          <w:p w14:paraId="25325909" w14:textId="337DA3B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Han, som sidder på sin herligheds trone,</w:t>
            </w:r>
          </w:p>
        </w:tc>
        <w:tc>
          <w:tcPr>
            <w:tcW w:w="3969" w:type="dxa"/>
          </w:tcPr>
          <w:p w14:paraId="178E61AC" w14:textId="1249693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sits on the throne of His glory.</w:t>
            </w:r>
          </w:p>
        </w:tc>
        <w:tc>
          <w:tcPr>
            <w:tcW w:w="2552" w:type="dxa"/>
          </w:tcPr>
          <w:p w14:paraId="4C45CE30" w14:textId="2911D7D7"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الجالس على كرسي مجده</w:t>
            </w:r>
            <w:r w:rsidRPr="000D20A4">
              <w:rPr>
                <w:rFonts w:asciiTheme="majorBidi" w:hAnsiTheme="majorBidi" w:cstheme="majorBidi"/>
                <w:b/>
                <w:bCs/>
                <w:sz w:val="24"/>
                <w:szCs w:val="24"/>
              </w:rPr>
              <w:t>.</w:t>
            </w:r>
          </w:p>
        </w:tc>
      </w:tr>
      <w:tr w:rsidR="00DC2162" w:rsidRPr="0019613F" w14:paraId="294C03BF" w14:textId="77777777" w:rsidTr="009C52C7">
        <w:trPr>
          <w:jc w:val="center"/>
        </w:trPr>
        <w:tc>
          <w:tcPr>
            <w:tcW w:w="3969" w:type="dxa"/>
          </w:tcPr>
          <w:p w14:paraId="09730C22" w14:textId="096079C3"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og som alle himmelske divisioner står opstillet foran.</w:t>
            </w:r>
            <w:r w:rsidR="000D20A4">
              <w:rPr>
                <w:rFonts w:asciiTheme="majorBidi" w:hAnsiTheme="majorBidi" w:cstheme="majorBidi"/>
                <w:sz w:val="24"/>
                <w:szCs w:val="24"/>
              </w:rPr>
              <w:t xml:space="preserve"> </w:t>
            </w:r>
            <w:r w:rsidRPr="004332C7">
              <w:rPr>
                <w:rFonts w:asciiTheme="majorBidi" w:hAnsiTheme="majorBidi" w:cstheme="majorBidi"/>
                <w:sz w:val="24"/>
                <w:szCs w:val="24"/>
              </w:rPr>
              <w:t>Han, som englene priser med lovsyngende stemmer, og som ærkeenglene kaster sig ned for og tilbeder.</w:t>
            </w:r>
          </w:p>
        </w:tc>
        <w:tc>
          <w:tcPr>
            <w:tcW w:w="3969" w:type="dxa"/>
          </w:tcPr>
          <w:p w14:paraId="1DA51D44" w14:textId="2DF575A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before whom stand all the heavenly orders; whom the angels praise with voices of blessing and before whom the archangels </w:t>
            </w:r>
            <w:proofErr w:type="gramStart"/>
            <w:r w:rsidRPr="004332C7">
              <w:rPr>
                <w:rFonts w:asciiTheme="majorBidi" w:hAnsiTheme="majorBidi" w:cstheme="majorBidi"/>
                <w:sz w:val="24"/>
                <w:szCs w:val="24"/>
                <w:lang w:val="en-US"/>
              </w:rPr>
              <w:t>fall down</w:t>
            </w:r>
            <w:proofErr w:type="gramEnd"/>
            <w:r w:rsidRPr="004332C7">
              <w:rPr>
                <w:rFonts w:asciiTheme="majorBidi" w:hAnsiTheme="majorBidi" w:cstheme="majorBidi"/>
                <w:sz w:val="24"/>
                <w:szCs w:val="24"/>
                <w:lang w:val="en-US"/>
              </w:rPr>
              <w:t xml:space="preserve"> and worship.</w:t>
            </w:r>
          </w:p>
        </w:tc>
        <w:tc>
          <w:tcPr>
            <w:tcW w:w="2552" w:type="dxa"/>
          </w:tcPr>
          <w:p w14:paraId="626073EC" w14:textId="6A832291"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تقف امامه جميع الطغمات</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السمائية، الذي تسبحه الملائكة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بأصوات البركة ويخر ويسجد له</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رؤساء الملائكة</w:t>
            </w:r>
            <w:r w:rsidRPr="000D20A4">
              <w:rPr>
                <w:rFonts w:asciiTheme="majorBidi" w:hAnsiTheme="majorBidi" w:cstheme="majorBidi"/>
                <w:b/>
                <w:bCs/>
                <w:sz w:val="24"/>
                <w:szCs w:val="24"/>
                <w:lang w:val="en-US"/>
              </w:rPr>
              <w:t>.</w:t>
            </w:r>
          </w:p>
        </w:tc>
      </w:tr>
      <w:tr w:rsidR="00DC2162" w:rsidRPr="0019613F" w14:paraId="1806562C" w14:textId="77777777" w:rsidTr="009C52C7">
        <w:trPr>
          <w:jc w:val="center"/>
        </w:trPr>
        <w:tc>
          <w:tcPr>
            <w:tcW w:w="3969" w:type="dxa"/>
          </w:tcPr>
          <w:p w14:paraId="64387626" w14:textId="3EBD3B3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 4 ulegemlige livsvæsner synger Trishagios-hymnen.</w:t>
            </w:r>
          </w:p>
        </w:tc>
        <w:tc>
          <w:tcPr>
            <w:tcW w:w="3969" w:type="dxa"/>
          </w:tcPr>
          <w:p w14:paraId="65197FBF" w14:textId="1778E3C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 four incorporeal living creatures sing the hymn of the Trisagion.</w:t>
            </w:r>
          </w:p>
        </w:tc>
        <w:tc>
          <w:tcPr>
            <w:tcW w:w="2552" w:type="dxa"/>
          </w:tcPr>
          <w:p w14:paraId="1E46AA77" w14:textId="3B99208C"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الأربعة الحيوانات غير</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المتجسدين يقولون تسبحه الثلاثة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التقديسات</w:t>
            </w:r>
            <w:r w:rsidRPr="0019613F">
              <w:rPr>
                <w:rFonts w:asciiTheme="majorBidi" w:hAnsiTheme="majorBidi" w:cstheme="majorBidi"/>
                <w:b/>
                <w:bCs/>
                <w:sz w:val="24"/>
                <w:szCs w:val="24"/>
                <w:lang w:val="en-US"/>
              </w:rPr>
              <w:t>.</w:t>
            </w:r>
          </w:p>
        </w:tc>
      </w:tr>
      <w:tr w:rsidR="00DC2162" w:rsidRPr="0019613F" w14:paraId="64C6D6EC" w14:textId="77777777" w:rsidTr="009C52C7">
        <w:trPr>
          <w:jc w:val="center"/>
        </w:trPr>
        <w:tc>
          <w:tcPr>
            <w:tcW w:w="3969" w:type="dxa"/>
          </w:tcPr>
          <w:p w14:paraId="46249FA4" w14:textId="1EFAFF9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de 24 ældste sidder på deres troner med 24 guldkroner på deres hoveder og 24 guldskåle i deres hænder, fulde af røgelse, som er de helliges bønner. </w:t>
            </w:r>
            <w:r w:rsidRPr="004332C7">
              <w:rPr>
                <w:rFonts w:asciiTheme="majorBidi" w:hAnsiTheme="majorBidi" w:cstheme="majorBidi"/>
                <w:sz w:val="24"/>
                <w:szCs w:val="24"/>
                <w:lang w:val="en-US"/>
              </w:rPr>
              <w:t xml:space="preserve">Og de </w:t>
            </w:r>
            <w:proofErr w:type="spellStart"/>
            <w:r w:rsidRPr="004332C7">
              <w:rPr>
                <w:rFonts w:asciiTheme="majorBidi" w:hAnsiTheme="majorBidi" w:cstheme="majorBidi"/>
                <w:sz w:val="24"/>
                <w:szCs w:val="24"/>
                <w:lang w:val="en-US"/>
              </w:rPr>
              <w:t>tilbeder</w:t>
            </w:r>
            <w:proofErr w:type="spellEnd"/>
            <w:r w:rsidRPr="004332C7">
              <w:rPr>
                <w:rFonts w:asciiTheme="majorBidi" w:hAnsiTheme="majorBidi" w:cstheme="majorBidi"/>
                <w:sz w:val="24"/>
                <w:szCs w:val="24"/>
                <w:lang w:val="en-US"/>
              </w:rPr>
              <w:t xml:space="preserve"> ham, </w:t>
            </w:r>
            <w:proofErr w:type="spellStart"/>
            <w:r w:rsidRPr="004332C7">
              <w:rPr>
                <w:rFonts w:asciiTheme="majorBidi" w:hAnsiTheme="majorBidi" w:cstheme="majorBidi"/>
                <w:sz w:val="24"/>
                <w:szCs w:val="24"/>
                <w:lang w:val="en-US"/>
              </w:rPr>
              <w:t>som</w:t>
            </w:r>
            <w:proofErr w:type="spellEnd"/>
            <w:r w:rsidRPr="004332C7">
              <w:rPr>
                <w:rFonts w:asciiTheme="majorBidi" w:hAnsiTheme="majorBidi" w:cstheme="majorBidi"/>
                <w:sz w:val="24"/>
                <w:szCs w:val="24"/>
                <w:lang w:val="en-US"/>
              </w:rPr>
              <w:t xml:space="preserve"> lever </w:t>
            </w:r>
            <w:proofErr w:type="spellStart"/>
            <w:r w:rsidRPr="004332C7">
              <w:rPr>
                <w:rFonts w:asciiTheme="majorBidi" w:hAnsiTheme="majorBidi" w:cstheme="majorBidi"/>
                <w:sz w:val="24"/>
                <w:szCs w:val="24"/>
                <w:lang w:val="en-US"/>
              </w:rPr>
              <w:t>i</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evighedernes</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evighed</w:t>
            </w:r>
            <w:proofErr w:type="spellEnd"/>
            <w:r w:rsidRPr="004332C7">
              <w:rPr>
                <w:rFonts w:asciiTheme="majorBidi" w:hAnsiTheme="majorBidi" w:cstheme="majorBidi"/>
                <w:sz w:val="24"/>
                <w:szCs w:val="24"/>
                <w:lang w:val="en-US"/>
              </w:rPr>
              <w:t>.</w:t>
            </w:r>
          </w:p>
        </w:tc>
        <w:tc>
          <w:tcPr>
            <w:tcW w:w="3969" w:type="dxa"/>
          </w:tcPr>
          <w:p w14:paraId="060D1F43" w14:textId="3BBC79A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the twenty-four priests are seated on their thrones, with twenty-four golden crowns upon their heads and in their hands twenty-four golden bowls full of incense, which are the prayers of the saints. They </w:t>
            </w:r>
            <w:proofErr w:type="gramStart"/>
            <w:r w:rsidRPr="004332C7">
              <w:rPr>
                <w:rFonts w:asciiTheme="majorBidi" w:hAnsiTheme="majorBidi" w:cstheme="majorBidi"/>
                <w:sz w:val="24"/>
                <w:szCs w:val="24"/>
                <w:lang w:val="en-US"/>
              </w:rPr>
              <w:t>fall down</w:t>
            </w:r>
            <w:proofErr w:type="gramEnd"/>
            <w:r w:rsidRPr="004332C7">
              <w:rPr>
                <w:rFonts w:asciiTheme="majorBidi" w:hAnsiTheme="majorBidi" w:cstheme="majorBidi"/>
                <w:sz w:val="24"/>
                <w:szCs w:val="24"/>
                <w:lang w:val="en-US"/>
              </w:rPr>
              <w:t xml:space="preserve"> before Him who lives forever and ever.</w:t>
            </w:r>
          </w:p>
        </w:tc>
        <w:tc>
          <w:tcPr>
            <w:tcW w:w="2552" w:type="dxa"/>
          </w:tcPr>
          <w:p w14:paraId="40750829" w14:textId="241B80BF"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والأربعة والعشرون قسيسا على</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كراسيهم وأربعة وعشرون إكليل</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ذهب على رؤوسهم وأربعة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وعشرون جاماً من ذهب في</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أيديهم، مملوءة بخوراً الذي هو</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صلوات القديسيين،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ويسجدون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أمام الحي إلى أبد الآبدين</w:t>
            </w:r>
            <w:r w:rsidRPr="000D20A4">
              <w:rPr>
                <w:rFonts w:asciiTheme="majorBidi" w:hAnsiTheme="majorBidi" w:cstheme="majorBidi"/>
                <w:b/>
                <w:bCs/>
                <w:sz w:val="24"/>
                <w:szCs w:val="24"/>
                <w:lang w:val="en-US"/>
              </w:rPr>
              <w:t>.</w:t>
            </w:r>
          </w:p>
        </w:tc>
      </w:tr>
      <w:tr w:rsidR="00DC2162" w:rsidRPr="0019613F" w14:paraId="4C7ACF53" w14:textId="77777777" w:rsidTr="009C52C7">
        <w:trPr>
          <w:jc w:val="center"/>
        </w:trPr>
        <w:tc>
          <w:tcPr>
            <w:tcW w:w="3969" w:type="dxa"/>
          </w:tcPr>
          <w:p w14:paraId="3B300742" w14:textId="334CAF21"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Og de 144.000 ubesmittede cølibattære lovsynger Herren og siger:</w:t>
            </w:r>
            <w:r w:rsidR="000D20A4">
              <w:rPr>
                <w:rFonts w:asciiTheme="majorBidi" w:hAnsiTheme="majorBidi" w:cstheme="majorBidi"/>
                <w:sz w:val="24"/>
                <w:szCs w:val="24"/>
              </w:rPr>
              <w:t xml:space="preserve"> </w:t>
            </w:r>
            <w:r w:rsidRPr="004332C7">
              <w:rPr>
                <w:rFonts w:asciiTheme="majorBidi" w:hAnsiTheme="majorBidi" w:cstheme="majorBidi"/>
                <w:sz w:val="24"/>
                <w:szCs w:val="24"/>
              </w:rPr>
              <w:t>Hellig, hellig, hellig. Amen. Halleluja.</w:t>
            </w:r>
          </w:p>
        </w:tc>
        <w:tc>
          <w:tcPr>
            <w:tcW w:w="3969" w:type="dxa"/>
          </w:tcPr>
          <w:p w14:paraId="3C933B8E" w14:textId="1910178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the hundred and forty-four thousand undefiled virgins praise the Lord, saying, “Holy, holy, holy. </w:t>
            </w:r>
            <w:r w:rsidRPr="004332C7">
              <w:rPr>
                <w:rFonts w:asciiTheme="majorBidi" w:hAnsiTheme="majorBidi" w:cstheme="majorBidi"/>
                <w:sz w:val="24"/>
                <w:szCs w:val="24"/>
              </w:rPr>
              <w:t>Amen. Alleluia.”</w:t>
            </w:r>
          </w:p>
        </w:tc>
        <w:tc>
          <w:tcPr>
            <w:tcW w:w="2552" w:type="dxa"/>
          </w:tcPr>
          <w:p w14:paraId="7760827C" w14:textId="7F1B9C4F"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والمائة وأربعة وأربعون ألفا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البتوليون غير الدنسين يسبحون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الرب قائلين: "قدوس. قدوس</w:t>
            </w:r>
            <w:r w:rsidRPr="000D20A4">
              <w:rPr>
                <w:rFonts w:asciiTheme="majorBidi" w:hAnsiTheme="majorBidi" w:cstheme="majorBidi"/>
                <w:b/>
                <w:bCs/>
                <w:sz w:val="24"/>
                <w:szCs w:val="24"/>
                <w:lang w:val="en-US"/>
              </w:rPr>
              <w:t>.</w:t>
            </w:r>
            <w:r w:rsidR="009551CA"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قدوس. آمين. الليلويا</w:t>
            </w:r>
            <w:r w:rsidRPr="000D20A4">
              <w:rPr>
                <w:rFonts w:asciiTheme="majorBidi" w:hAnsiTheme="majorBidi" w:cstheme="majorBidi"/>
                <w:b/>
                <w:bCs/>
                <w:sz w:val="24"/>
                <w:szCs w:val="24"/>
                <w:lang w:val="en-US"/>
              </w:rPr>
              <w:t>."</w:t>
            </w:r>
          </w:p>
        </w:tc>
      </w:tr>
      <w:tr w:rsidR="00DC2162" w:rsidRPr="0019613F" w14:paraId="089B1952" w14:textId="77777777" w:rsidTr="009C52C7">
        <w:trPr>
          <w:jc w:val="center"/>
        </w:trPr>
        <w:tc>
          <w:tcPr>
            <w:tcW w:w="3969" w:type="dxa"/>
          </w:tcPr>
          <w:p w14:paraId="1E707BCB" w14:textId="2B0140F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også vi tilbeder den hellige Treenighed og lovpriser ham med ordene:</w:t>
            </w:r>
          </w:p>
        </w:tc>
        <w:tc>
          <w:tcPr>
            <w:tcW w:w="3969" w:type="dxa"/>
          </w:tcPr>
          <w:p w14:paraId="5C49F003" w14:textId="4A59B00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we also worship the Holy Trinity, praising Him, saying,</w:t>
            </w:r>
          </w:p>
        </w:tc>
        <w:tc>
          <w:tcPr>
            <w:tcW w:w="2552" w:type="dxa"/>
          </w:tcPr>
          <w:p w14:paraId="1B89980E" w14:textId="34545AF1"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ونحن أيضا نسجد للثالوث</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القدوس، ونسبحه قائلين</w:t>
            </w:r>
            <w:r w:rsidRPr="000D20A4">
              <w:rPr>
                <w:rFonts w:asciiTheme="majorBidi" w:hAnsiTheme="majorBidi" w:cstheme="majorBidi"/>
                <w:b/>
                <w:bCs/>
                <w:sz w:val="24"/>
                <w:szCs w:val="24"/>
                <w:lang w:val="en-US"/>
              </w:rPr>
              <w:t>:</w:t>
            </w:r>
          </w:p>
        </w:tc>
      </w:tr>
      <w:tr w:rsidR="00DC2162" w:rsidRPr="0019613F" w14:paraId="0BC2017A" w14:textId="77777777" w:rsidTr="009C52C7">
        <w:trPr>
          <w:jc w:val="center"/>
        </w:trPr>
        <w:tc>
          <w:tcPr>
            <w:tcW w:w="3969" w:type="dxa"/>
          </w:tcPr>
          <w:p w14:paraId="41271629" w14:textId="7449E03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Hellig er Gud Fader, den Almægtige. </w:t>
            </w:r>
            <w:r w:rsidRPr="004332C7">
              <w:rPr>
                <w:rFonts w:asciiTheme="majorBidi" w:hAnsiTheme="majorBidi" w:cstheme="majorBidi"/>
                <w:sz w:val="24"/>
                <w:szCs w:val="24"/>
                <w:lang w:val="en-US"/>
              </w:rPr>
              <w:t xml:space="preserve">Amen.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138A05A7" w14:textId="3B6104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“Holy is God the Father, the </w:t>
            </w:r>
            <w:proofErr w:type="spellStart"/>
            <w:r w:rsidRPr="004332C7">
              <w:rPr>
                <w:rFonts w:asciiTheme="majorBidi" w:hAnsiTheme="majorBidi" w:cstheme="majorBidi"/>
                <w:sz w:val="24"/>
                <w:szCs w:val="24"/>
                <w:lang w:val="en-US"/>
              </w:rPr>
              <w:t>Pantocrator</w:t>
            </w:r>
            <w:proofErr w:type="spellEnd"/>
            <w:r w:rsidRPr="004332C7">
              <w:rPr>
                <w:rFonts w:asciiTheme="majorBidi" w:hAnsiTheme="majorBidi" w:cstheme="majorBidi"/>
                <w:sz w:val="24"/>
                <w:szCs w:val="24"/>
                <w:lang w:val="en-US"/>
              </w:rPr>
              <w:t xml:space="preserve">. </w:t>
            </w:r>
            <w:r w:rsidRPr="004332C7">
              <w:rPr>
                <w:rFonts w:asciiTheme="majorBidi" w:hAnsiTheme="majorBidi" w:cstheme="majorBidi"/>
                <w:sz w:val="24"/>
                <w:szCs w:val="24"/>
              </w:rPr>
              <w:t>Amen. Allelula.</w:t>
            </w:r>
          </w:p>
        </w:tc>
        <w:tc>
          <w:tcPr>
            <w:tcW w:w="2552" w:type="dxa"/>
          </w:tcPr>
          <w:p w14:paraId="31079A95" w14:textId="41286AED"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lang w:val="en-US"/>
              </w:rPr>
              <w:t>"</w:t>
            </w:r>
            <w:r w:rsidRPr="000D20A4">
              <w:rPr>
                <w:rFonts w:asciiTheme="majorBidi" w:hAnsiTheme="majorBidi" w:cstheme="majorBidi"/>
                <w:b/>
                <w:bCs/>
                <w:sz w:val="24"/>
                <w:szCs w:val="24"/>
                <w:rtl/>
              </w:rPr>
              <w:t>قدوس الله الآب ضابط الكل</w:t>
            </w:r>
            <w:r w:rsidRPr="000D20A4">
              <w:rPr>
                <w:rFonts w:asciiTheme="majorBidi" w:hAnsiTheme="majorBidi" w:cstheme="majorBidi"/>
                <w:b/>
                <w:bCs/>
                <w:sz w:val="24"/>
                <w:szCs w:val="24"/>
                <w:lang w:val="en-US"/>
              </w:rPr>
              <w:t>.</w:t>
            </w:r>
            <w:r w:rsidR="009551CA"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آمين. الليلويا</w:t>
            </w:r>
            <w:r w:rsidRPr="0019613F">
              <w:rPr>
                <w:rFonts w:asciiTheme="majorBidi" w:hAnsiTheme="majorBidi" w:cstheme="majorBidi"/>
                <w:b/>
                <w:bCs/>
                <w:sz w:val="24"/>
                <w:szCs w:val="24"/>
                <w:lang w:val="en-US"/>
              </w:rPr>
              <w:t>.</w:t>
            </w:r>
          </w:p>
        </w:tc>
      </w:tr>
      <w:tr w:rsidR="00DC2162" w:rsidRPr="0019613F" w14:paraId="05F6C8FD" w14:textId="77777777" w:rsidTr="009C52C7">
        <w:trPr>
          <w:jc w:val="center"/>
        </w:trPr>
        <w:tc>
          <w:tcPr>
            <w:tcW w:w="3969" w:type="dxa"/>
          </w:tcPr>
          <w:p w14:paraId="41106C50"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Hellig er hans enbårne Søn, Jesus Kristus, vor   Herre.</w:t>
            </w:r>
          </w:p>
          <w:p w14:paraId="2CBF5367" w14:textId="2E17FD7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Amen.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42EF6518" w14:textId="075F784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Holy is His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 Jesus Christ our Lord. </w:t>
            </w:r>
            <w:r w:rsidRPr="004332C7">
              <w:rPr>
                <w:rFonts w:asciiTheme="majorBidi" w:hAnsiTheme="majorBidi" w:cstheme="majorBidi"/>
                <w:sz w:val="24"/>
                <w:szCs w:val="24"/>
              </w:rPr>
              <w:t>Amen. Alleluia.</w:t>
            </w:r>
          </w:p>
        </w:tc>
        <w:tc>
          <w:tcPr>
            <w:tcW w:w="2552" w:type="dxa"/>
          </w:tcPr>
          <w:p w14:paraId="750618EA" w14:textId="3DC1B50B"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قدوس إبنة الوحيد يسوع المسيح</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ربنا. آمين. الليلويا</w:t>
            </w:r>
            <w:r w:rsidRPr="000D20A4">
              <w:rPr>
                <w:rFonts w:asciiTheme="majorBidi" w:hAnsiTheme="majorBidi" w:cstheme="majorBidi"/>
                <w:b/>
                <w:bCs/>
                <w:sz w:val="24"/>
                <w:szCs w:val="24"/>
                <w:lang w:val="en-US"/>
              </w:rPr>
              <w:t>.</w:t>
            </w:r>
          </w:p>
        </w:tc>
      </w:tr>
      <w:tr w:rsidR="00DC2162" w:rsidRPr="0019613F" w14:paraId="07A0C7AE" w14:textId="77777777" w:rsidTr="009C52C7">
        <w:trPr>
          <w:jc w:val="center"/>
        </w:trPr>
        <w:tc>
          <w:tcPr>
            <w:tcW w:w="3969" w:type="dxa"/>
          </w:tcPr>
          <w:p w14:paraId="67894EAD" w14:textId="121A4DD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Hellig er Helligånden, Talsmanden. Amen.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199C289A" w14:textId="2E12405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Holy is the Holy Spirit, the Paraclete. </w:t>
            </w:r>
            <w:r w:rsidRPr="004332C7">
              <w:rPr>
                <w:rFonts w:asciiTheme="majorBidi" w:hAnsiTheme="majorBidi" w:cstheme="majorBidi"/>
                <w:sz w:val="24"/>
                <w:szCs w:val="24"/>
              </w:rPr>
              <w:t>Amen. Alleluia.”</w:t>
            </w:r>
          </w:p>
        </w:tc>
        <w:tc>
          <w:tcPr>
            <w:tcW w:w="2552" w:type="dxa"/>
          </w:tcPr>
          <w:p w14:paraId="16CE690D" w14:textId="1ECCDCE5"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قدوس الروح القدس الباراقليط</w:t>
            </w:r>
            <w:r w:rsidRPr="000D20A4">
              <w:rPr>
                <w:rFonts w:asciiTheme="majorBidi" w:hAnsiTheme="majorBidi" w:cstheme="majorBidi"/>
                <w:b/>
                <w:bCs/>
                <w:sz w:val="24"/>
                <w:szCs w:val="24"/>
                <w:lang w:val="en-US"/>
              </w:rPr>
              <w:t>.</w:t>
            </w:r>
            <w:r w:rsidR="009551CA"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آمين. الليلويا</w:t>
            </w:r>
            <w:r w:rsidRPr="000D20A4">
              <w:rPr>
                <w:rFonts w:asciiTheme="majorBidi" w:hAnsiTheme="majorBidi" w:cstheme="majorBidi"/>
                <w:b/>
                <w:bCs/>
                <w:sz w:val="24"/>
                <w:szCs w:val="24"/>
                <w:lang w:val="en-US"/>
              </w:rPr>
              <w:t>."</w:t>
            </w:r>
          </w:p>
        </w:tc>
      </w:tr>
      <w:tr w:rsidR="00DC2162" w:rsidRPr="0019613F" w14:paraId="1CB42DFF" w14:textId="77777777" w:rsidTr="009C52C7">
        <w:trPr>
          <w:jc w:val="center"/>
        </w:trPr>
        <w:tc>
          <w:tcPr>
            <w:tcW w:w="3969" w:type="dxa"/>
          </w:tcPr>
          <w:p w14:paraId="3E191B47" w14:textId="34DF2BC4" w:rsidR="004366FC" w:rsidRPr="004332C7" w:rsidRDefault="004366FC" w:rsidP="00EA094F">
            <w:pPr>
              <w:jc w:val="both"/>
              <w:rPr>
                <w:rFonts w:asciiTheme="majorBidi" w:hAnsiTheme="majorBidi" w:cstheme="majorBidi"/>
                <w:sz w:val="24"/>
                <w:szCs w:val="24"/>
              </w:rPr>
            </w:pPr>
            <w:r w:rsidRPr="004332C7">
              <w:rPr>
                <w:rFonts w:asciiTheme="majorBidi" w:hAnsiTheme="majorBidi" w:cstheme="majorBidi"/>
                <w:sz w:val="24"/>
                <w:szCs w:val="24"/>
              </w:rPr>
              <w:t>Hellig og ærefuld er den hellige gudsføderske, den hellige jomfru Maria. Amen. Halleluja.</w:t>
            </w:r>
            <w:r w:rsidR="00EA094F">
              <w:rPr>
                <w:rFonts w:asciiTheme="majorBidi" w:hAnsiTheme="majorBidi" w:cstheme="majorBidi"/>
                <w:sz w:val="24"/>
                <w:szCs w:val="24"/>
              </w:rPr>
              <w:t xml:space="preserve"> </w:t>
            </w:r>
          </w:p>
        </w:tc>
        <w:tc>
          <w:tcPr>
            <w:tcW w:w="3969" w:type="dxa"/>
          </w:tcPr>
          <w:p w14:paraId="64384E0E" w14:textId="6B78BC0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Holy and full of glory is the holy </w:t>
            </w:r>
            <w:proofErr w:type="spellStart"/>
            <w:r w:rsidRPr="004332C7">
              <w:rPr>
                <w:rFonts w:asciiTheme="majorBidi" w:hAnsiTheme="majorBidi" w:cstheme="majorBidi"/>
                <w:sz w:val="24"/>
                <w:szCs w:val="24"/>
                <w:lang w:val="en-US"/>
              </w:rPr>
              <w:t>Theotokos</w:t>
            </w:r>
            <w:proofErr w:type="spellEnd"/>
            <w:r w:rsidRPr="004332C7">
              <w:rPr>
                <w:rFonts w:asciiTheme="majorBidi" w:hAnsiTheme="majorBidi" w:cstheme="majorBidi"/>
                <w:sz w:val="24"/>
                <w:szCs w:val="24"/>
                <w:lang w:val="en-US"/>
              </w:rPr>
              <w:t xml:space="preserve">, Saint Mary, the Virgin. </w:t>
            </w:r>
            <w:r w:rsidRPr="004332C7">
              <w:rPr>
                <w:rFonts w:asciiTheme="majorBidi" w:hAnsiTheme="majorBidi" w:cstheme="majorBidi"/>
                <w:sz w:val="24"/>
                <w:szCs w:val="24"/>
              </w:rPr>
              <w:t>Amen. Alleluia.</w:t>
            </w:r>
          </w:p>
        </w:tc>
        <w:tc>
          <w:tcPr>
            <w:tcW w:w="2552" w:type="dxa"/>
          </w:tcPr>
          <w:p w14:paraId="5F175211" w14:textId="0666A68F"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مقدسة ومملوءة مجداً والدة الإله</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الطاهرة القديسة مريم العذراء</w:t>
            </w:r>
            <w:r w:rsidRPr="000D20A4">
              <w:rPr>
                <w:rFonts w:asciiTheme="majorBidi" w:hAnsiTheme="majorBidi" w:cstheme="majorBidi"/>
                <w:b/>
                <w:bCs/>
                <w:sz w:val="24"/>
                <w:szCs w:val="24"/>
                <w:lang w:val="en-US"/>
              </w:rPr>
              <w:t>.</w:t>
            </w:r>
            <w:r w:rsidR="009551CA"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آمين. الليلويا</w:t>
            </w:r>
            <w:r w:rsidRPr="0019613F">
              <w:rPr>
                <w:rFonts w:asciiTheme="majorBidi" w:hAnsiTheme="majorBidi" w:cstheme="majorBidi"/>
                <w:b/>
                <w:bCs/>
                <w:sz w:val="24"/>
                <w:szCs w:val="24"/>
                <w:lang w:val="en-US"/>
              </w:rPr>
              <w:t>.</w:t>
            </w:r>
          </w:p>
        </w:tc>
      </w:tr>
      <w:tr w:rsidR="00DC2162" w:rsidRPr="0019613F" w14:paraId="3E4A6700" w14:textId="77777777" w:rsidTr="009C52C7">
        <w:trPr>
          <w:jc w:val="center"/>
        </w:trPr>
        <w:tc>
          <w:tcPr>
            <w:tcW w:w="3969" w:type="dxa"/>
          </w:tcPr>
          <w:p w14:paraId="47553E9E" w14:textId="3CB8171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Helligt og ærefuldt er dette offer, som blev slagtet til liv for hele verden. </w:t>
            </w:r>
            <w:r w:rsidRPr="004332C7">
              <w:rPr>
                <w:rFonts w:asciiTheme="majorBidi" w:hAnsiTheme="majorBidi" w:cstheme="majorBidi"/>
                <w:sz w:val="24"/>
                <w:szCs w:val="24"/>
                <w:lang w:val="en-US"/>
              </w:rPr>
              <w:t xml:space="preserve">Amen. </w:t>
            </w:r>
            <w:proofErr w:type="spellStart"/>
            <w:r w:rsidRPr="004332C7">
              <w:rPr>
                <w:rFonts w:asciiTheme="majorBidi" w:hAnsiTheme="majorBidi" w:cstheme="majorBidi"/>
                <w:sz w:val="24"/>
                <w:szCs w:val="24"/>
                <w:lang w:val="en-US"/>
              </w:rPr>
              <w:t>Halleluja</w:t>
            </w:r>
            <w:proofErr w:type="spellEnd"/>
            <w:r w:rsidRPr="004332C7">
              <w:rPr>
                <w:rFonts w:asciiTheme="majorBidi" w:hAnsiTheme="majorBidi" w:cstheme="majorBidi"/>
                <w:sz w:val="24"/>
                <w:szCs w:val="24"/>
                <w:lang w:val="en-US"/>
              </w:rPr>
              <w:t>.</w:t>
            </w:r>
          </w:p>
        </w:tc>
        <w:tc>
          <w:tcPr>
            <w:tcW w:w="3969" w:type="dxa"/>
          </w:tcPr>
          <w:p w14:paraId="2C5008F8" w14:textId="31D13B3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Holy and full of glory is this sacrifice, which has been slain for the life of the whole world. </w:t>
            </w:r>
            <w:r w:rsidRPr="004332C7">
              <w:rPr>
                <w:rFonts w:asciiTheme="majorBidi" w:hAnsiTheme="majorBidi" w:cstheme="majorBidi"/>
                <w:sz w:val="24"/>
                <w:szCs w:val="24"/>
              </w:rPr>
              <w:t>Amen. Alleluia.</w:t>
            </w:r>
          </w:p>
        </w:tc>
        <w:tc>
          <w:tcPr>
            <w:tcW w:w="2552" w:type="dxa"/>
          </w:tcPr>
          <w:p w14:paraId="1574D635" w14:textId="17E9B384"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مقدسة ومملوءة مجداً هذه</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الذبيحة التي ذبحت عن حياة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العالم كله. آمين. الليلويا</w:t>
            </w:r>
            <w:r w:rsidRPr="0019613F">
              <w:rPr>
                <w:rFonts w:asciiTheme="majorBidi" w:hAnsiTheme="majorBidi" w:cstheme="majorBidi"/>
                <w:b/>
                <w:bCs/>
                <w:sz w:val="24"/>
                <w:szCs w:val="24"/>
                <w:lang w:val="en-US"/>
              </w:rPr>
              <w:t>.</w:t>
            </w:r>
          </w:p>
        </w:tc>
      </w:tr>
      <w:tr w:rsidR="00DC2162" w:rsidRPr="0019613F" w14:paraId="1F781A67" w14:textId="77777777" w:rsidTr="009C52C7">
        <w:trPr>
          <w:jc w:val="center"/>
        </w:trPr>
        <w:tc>
          <w:tcPr>
            <w:tcW w:w="3969" w:type="dxa"/>
          </w:tcPr>
          <w:p w14:paraId="475E4A3C" w14:textId="244EF1BC" w:rsidR="004366FC" w:rsidRPr="004332C7" w:rsidRDefault="004366FC" w:rsidP="00EA094F">
            <w:pPr>
              <w:jc w:val="both"/>
              <w:rPr>
                <w:rFonts w:asciiTheme="majorBidi" w:hAnsiTheme="majorBidi" w:cstheme="majorBidi"/>
                <w:sz w:val="24"/>
                <w:szCs w:val="24"/>
              </w:rPr>
            </w:pPr>
            <w:r w:rsidRPr="004332C7">
              <w:rPr>
                <w:rFonts w:asciiTheme="majorBidi" w:hAnsiTheme="majorBidi" w:cstheme="majorBidi"/>
                <w:sz w:val="24"/>
                <w:szCs w:val="24"/>
              </w:rPr>
              <w:t>Derfor forkyndte vor gode Frelser og sagde:Mit legeme er sand mad, og mit blod er sand drik.</w:t>
            </w:r>
          </w:p>
        </w:tc>
        <w:tc>
          <w:tcPr>
            <w:tcW w:w="3969" w:type="dxa"/>
          </w:tcPr>
          <w:p w14:paraId="0752B478" w14:textId="3244209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Therefore, our good Savior proclaimed, saying, “My Body is food indeed and My Blood is drink indeed.</w:t>
            </w:r>
          </w:p>
        </w:tc>
        <w:tc>
          <w:tcPr>
            <w:tcW w:w="2552" w:type="dxa"/>
          </w:tcPr>
          <w:p w14:paraId="0AE21CD0" w14:textId="40D0A2B3"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من أجل هذا صرخ مخلصنا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الصالح قائلاً: "إن جسدي هو</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مأكل حق، ودمي هو مشرب حق</w:t>
            </w:r>
            <w:r w:rsidRPr="000D20A4">
              <w:rPr>
                <w:rFonts w:asciiTheme="majorBidi" w:hAnsiTheme="majorBidi" w:cstheme="majorBidi"/>
                <w:b/>
                <w:bCs/>
                <w:sz w:val="24"/>
                <w:szCs w:val="24"/>
                <w:lang w:val="en-US"/>
              </w:rPr>
              <w:t>.</w:t>
            </w:r>
          </w:p>
        </w:tc>
      </w:tr>
      <w:tr w:rsidR="00DC2162" w:rsidRPr="0019613F" w14:paraId="42D2CE82" w14:textId="77777777" w:rsidTr="009C52C7">
        <w:trPr>
          <w:jc w:val="center"/>
        </w:trPr>
        <w:tc>
          <w:tcPr>
            <w:tcW w:w="3969" w:type="dxa"/>
          </w:tcPr>
          <w:p w14:paraId="5D9995CB" w14:textId="7994421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Den, der spiser mit legeme og drikker mit blod, bliver i mig, og jeg bliver også i ham.</w:t>
            </w:r>
          </w:p>
        </w:tc>
        <w:tc>
          <w:tcPr>
            <w:tcW w:w="3969" w:type="dxa"/>
          </w:tcPr>
          <w:p w14:paraId="6814654F" w14:textId="59CA7B71"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He who eats My Body and drinks My Blood abides in Me, and I in him.”</w:t>
            </w:r>
          </w:p>
        </w:tc>
        <w:tc>
          <w:tcPr>
            <w:tcW w:w="2552" w:type="dxa"/>
          </w:tcPr>
          <w:p w14:paraId="717F7C5C" w14:textId="23AB99CA"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من يأكل جسدي ويشرب دمي</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يكون فيّ وأنا أيضا أكون فيه</w:t>
            </w:r>
            <w:r w:rsidRPr="000D20A4">
              <w:rPr>
                <w:rFonts w:asciiTheme="majorBidi" w:hAnsiTheme="majorBidi" w:cstheme="majorBidi"/>
                <w:b/>
                <w:bCs/>
                <w:sz w:val="24"/>
                <w:szCs w:val="24"/>
                <w:lang w:val="en-US"/>
              </w:rPr>
              <w:t>."</w:t>
            </w:r>
          </w:p>
        </w:tc>
      </w:tr>
      <w:tr w:rsidR="00DC2162" w:rsidRPr="0019613F" w14:paraId="10B82A45" w14:textId="77777777" w:rsidTr="009C52C7">
        <w:trPr>
          <w:jc w:val="center"/>
        </w:trPr>
        <w:tc>
          <w:tcPr>
            <w:tcW w:w="3969" w:type="dxa"/>
          </w:tcPr>
          <w:p w14:paraId="2C491916" w14:textId="62DCC15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Vi beder dig, vor Herre, rens vor sjæl, legeme og ånd,</w:t>
            </w:r>
          </w:p>
        </w:tc>
        <w:tc>
          <w:tcPr>
            <w:tcW w:w="3969" w:type="dxa"/>
          </w:tcPr>
          <w:p w14:paraId="0B541BE4" w14:textId="16E0C28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We ask You, O our Master, purify our souls, our bodies, and our spirits,</w:t>
            </w:r>
          </w:p>
        </w:tc>
        <w:tc>
          <w:tcPr>
            <w:tcW w:w="2552" w:type="dxa"/>
          </w:tcPr>
          <w:p w14:paraId="34BEA477" w14:textId="38014C47"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نسألك يا سيدنا طهر نفوسنا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وأجسادنا وأرواحنا</w:t>
            </w:r>
            <w:r w:rsidRPr="000D20A4">
              <w:rPr>
                <w:rFonts w:asciiTheme="majorBidi" w:hAnsiTheme="majorBidi" w:cstheme="majorBidi"/>
                <w:b/>
                <w:bCs/>
                <w:sz w:val="24"/>
                <w:szCs w:val="24"/>
                <w:lang w:val="en-US"/>
              </w:rPr>
              <w:t>.</w:t>
            </w:r>
          </w:p>
        </w:tc>
      </w:tr>
      <w:tr w:rsidR="00DC2162" w:rsidRPr="0019613F" w14:paraId="7308D741" w14:textId="77777777" w:rsidTr="009C52C7">
        <w:trPr>
          <w:jc w:val="center"/>
        </w:trPr>
        <w:tc>
          <w:tcPr>
            <w:tcW w:w="3969" w:type="dxa"/>
          </w:tcPr>
          <w:p w14:paraId="043A6606" w14:textId="7761929C"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så vi med et rent hjerte, rene læber, en oplyst sjæl, et ansigt uden skam, en tro uden hykleri, en ren samvittighed, en fuldkommen tålmodighed og et fast håb</w:t>
            </w:r>
          </w:p>
        </w:tc>
        <w:tc>
          <w:tcPr>
            <w:tcW w:w="3969" w:type="dxa"/>
          </w:tcPr>
          <w:p w14:paraId="4F689632" w14:textId="51C1013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that, with a pure heart, cleansed lips, an enlightened soul, an unashamed face, a faith unfeigned, a pure conscience, a perfect patience, and a firm hope.</w:t>
            </w:r>
          </w:p>
        </w:tc>
        <w:tc>
          <w:tcPr>
            <w:tcW w:w="2552" w:type="dxa"/>
          </w:tcPr>
          <w:p w14:paraId="7A56E7D5" w14:textId="475AA59F"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لكي بقلب طاهر وشفتين نقيتين،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ونفس مستنيرة ووجه غير</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مخزي وإيمان بلا رياء ونية نقية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وصبر كامل ورجاء ثابت</w:t>
            </w:r>
            <w:r w:rsidRPr="0019613F">
              <w:rPr>
                <w:rFonts w:asciiTheme="majorBidi" w:hAnsiTheme="majorBidi" w:cstheme="majorBidi"/>
                <w:b/>
                <w:bCs/>
                <w:sz w:val="24"/>
                <w:szCs w:val="24"/>
                <w:lang w:val="en-US"/>
              </w:rPr>
              <w:t>.</w:t>
            </w:r>
          </w:p>
        </w:tc>
      </w:tr>
      <w:tr w:rsidR="00DC2162" w:rsidRPr="004332C7" w14:paraId="57EF6D8E" w14:textId="77777777" w:rsidTr="009C52C7">
        <w:trPr>
          <w:jc w:val="center"/>
        </w:trPr>
        <w:tc>
          <w:tcPr>
            <w:tcW w:w="3969" w:type="dxa"/>
          </w:tcPr>
          <w:p w14:paraId="3536C2A3" w14:textId="1CD054FD" w:rsidR="004366FC" w:rsidRPr="003F0A81" w:rsidRDefault="004366FC" w:rsidP="003F0A81">
            <w:pPr>
              <w:jc w:val="both"/>
              <w:rPr>
                <w:rFonts w:asciiTheme="majorBidi" w:hAnsiTheme="majorBidi" w:cstheme="majorBidi"/>
                <w:sz w:val="24"/>
                <w:szCs w:val="24"/>
              </w:rPr>
            </w:pPr>
            <w:r w:rsidRPr="004332C7">
              <w:rPr>
                <w:rFonts w:asciiTheme="majorBidi" w:hAnsiTheme="majorBidi" w:cstheme="majorBidi"/>
                <w:sz w:val="24"/>
                <w:szCs w:val="24"/>
              </w:rPr>
              <w:t>vover frimodigt og uden frygt at bede til dig hellig Gud Fader, som er i himlene, og sige:</w:t>
            </w:r>
            <w:r w:rsidR="003F0A81">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p>
        </w:tc>
        <w:tc>
          <w:tcPr>
            <w:tcW w:w="3969" w:type="dxa"/>
          </w:tcPr>
          <w:p w14:paraId="10D5C1F5" w14:textId="596E4BDF"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We may dare with boldness, without fear, to pray to You, O God, the holy Father who are in the heavens,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7380DA00" w14:textId="5C493714" w:rsidR="004366FC" w:rsidRPr="000D20A4" w:rsidRDefault="004366FC" w:rsidP="009551CA">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نجسر بدالة، بغير خوف، أن</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نطلب إليك، يا الله الآب القدوس</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الذى في السموات، ونقول</w:t>
            </w:r>
            <w:r w:rsidRPr="000D20A4">
              <w:rPr>
                <w:rFonts w:asciiTheme="majorBidi" w:hAnsiTheme="majorBidi" w:cstheme="majorBidi"/>
                <w:b/>
                <w:bCs/>
                <w:color w:val="000000"/>
                <w:sz w:val="24"/>
                <w:szCs w:val="24"/>
                <w:lang w:val="en-US"/>
              </w:rPr>
              <w:t>:</w:t>
            </w:r>
          </w:p>
          <w:p w14:paraId="737E8634" w14:textId="31382085"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lang w:val="en-US"/>
              </w:rPr>
              <w:t xml:space="preserve"> ...</w:t>
            </w:r>
          </w:p>
        </w:tc>
      </w:tr>
      <w:tr w:rsidR="00DC2162" w:rsidRPr="004332C7" w14:paraId="3A1994AB" w14:textId="77777777" w:rsidTr="009C52C7">
        <w:trPr>
          <w:jc w:val="center"/>
        </w:trPr>
        <w:tc>
          <w:tcPr>
            <w:tcW w:w="3969" w:type="dxa"/>
          </w:tcPr>
          <w:p w14:paraId="174AB362"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27D0856E"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059B83BD"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4332C7" w14:paraId="6E57B393" w14:textId="77777777" w:rsidTr="009C52C7">
        <w:trPr>
          <w:jc w:val="center"/>
        </w:trPr>
        <w:tc>
          <w:tcPr>
            <w:tcW w:w="3969" w:type="dxa"/>
            <w:shd w:val="clear" w:color="auto" w:fill="EAF1DD" w:themeFill="accent3" w:themeFillTint="33"/>
            <w:vAlign w:val="center"/>
          </w:tcPr>
          <w:p w14:paraId="02694801" w14:textId="10951C3F" w:rsidR="004366FC" w:rsidRPr="002D5B20" w:rsidRDefault="004366FC" w:rsidP="002D5B20">
            <w:pPr>
              <w:jc w:val="center"/>
              <w:rPr>
                <w:rFonts w:asciiTheme="majorBidi" w:hAnsiTheme="majorBidi" w:cstheme="majorBidi"/>
                <w:b/>
                <w:bCs/>
                <w:color w:val="C10000"/>
                <w:sz w:val="28"/>
                <w:szCs w:val="28"/>
                <w:lang w:val="en-US"/>
              </w:rPr>
            </w:pPr>
            <w:r w:rsidRPr="002D5B20">
              <w:rPr>
                <w:rFonts w:asciiTheme="majorBidi" w:hAnsiTheme="majorBidi" w:cstheme="majorBidi"/>
                <w:b/>
                <w:bCs/>
                <w:color w:val="C10000"/>
                <w:sz w:val="28"/>
                <w:szCs w:val="28"/>
                <w:lang w:val="en-US"/>
              </w:rPr>
              <w:t xml:space="preserve">13. </w:t>
            </w:r>
            <w:proofErr w:type="spellStart"/>
            <w:r w:rsidRPr="002D5B20">
              <w:rPr>
                <w:rFonts w:asciiTheme="majorBidi" w:hAnsiTheme="majorBidi" w:cstheme="majorBidi"/>
                <w:b/>
                <w:bCs/>
                <w:color w:val="C10000"/>
                <w:sz w:val="28"/>
                <w:szCs w:val="28"/>
                <w:lang w:val="en-US"/>
              </w:rPr>
              <w:t>Brødsbrydelsesbøn</w:t>
            </w:r>
            <w:proofErr w:type="spellEnd"/>
            <w:r w:rsidRPr="002D5B20">
              <w:rPr>
                <w:rFonts w:asciiTheme="majorBidi" w:hAnsiTheme="majorBidi" w:cstheme="majorBidi"/>
                <w:b/>
                <w:bCs/>
                <w:color w:val="C10000"/>
                <w:sz w:val="28"/>
                <w:szCs w:val="28"/>
                <w:lang w:val="en-US"/>
              </w:rPr>
              <w:t xml:space="preserve"> </w:t>
            </w:r>
            <w:proofErr w:type="spellStart"/>
            <w:r w:rsidRPr="002D5B20">
              <w:rPr>
                <w:rFonts w:asciiTheme="majorBidi" w:hAnsiTheme="majorBidi" w:cstheme="majorBidi"/>
                <w:b/>
                <w:bCs/>
                <w:color w:val="C10000"/>
                <w:sz w:val="28"/>
                <w:szCs w:val="28"/>
                <w:lang w:val="en-US"/>
              </w:rPr>
              <w:t>henvendt</w:t>
            </w:r>
            <w:proofErr w:type="spellEnd"/>
            <w:r w:rsidRPr="002D5B20">
              <w:rPr>
                <w:rFonts w:asciiTheme="majorBidi" w:hAnsiTheme="majorBidi" w:cstheme="majorBidi"/>
                <w:b/>
                <w:bCs/>
                <w:color w:val="C10000"/>
                <w:sz w:val="28"/>
                <w:szCs w:val="28"/>
                <w:lang w:val="en-US"/>
              </w:rPr>
              <w:t xml:space="preserve"> </w:t>
            </w:r>
            <w:proofErr w:type="spellStart"/>
            <w:r w:rsidRPr="002D5B20">
              <w:rPr>
                <w:rFonts w:asciiTheme="majorBidi" w:hAnsiTheme="majorBidi" w:cstheme="majorBidi"/>
                <w:b/>
                <w:bCs/>
                <w:color w:val="C10000"/>
                <w:sz w:val="28"/>
                <w:szCs w:val="28"/>
                <w:lang w:val="en-US"/>
              </w:rPr>
              <w:t>til</w:t>
            </w:r>
            <w:proofErr w:type="spellEnd"/>
            <w:r w:rsidRPr="002D5B20">
              <w:rPr>
                <w:rFonts w:asciiTheme="majorBidi" w:hAnsiTheme="majorBidi" w:cstheme="majorBidi"/>
                <w:b/>
                <w:bCs/>
                <w:color w:val="C10000"/>
                <w:sz w:val="28"/>
                <w:szCs w:val="28"/>
                <w:lang w:val="en-US"/>
              </w:rPr>
              <w:t xml:space="preserve"> </w:t>
            </w:r>
            <w:proofErr w:type="spellStart"/>
            <w:r w:rsidRPr="002D5B20">
              <w:rPr>
                <w:rFonts w:asciiTheme="majorBidi" w:hAnsiTheme="majorBidi" w:cstheme="majorBidi"/>
                <w:b/>
                <w:bCs/>
                <w:color w:val="C10000"/>
                <w:sz w:val="28"/>
                <w:szCs w:val="28"/>
                <w:lang w:val="en-US"/>
              </w:rPr>
              <w:t>Faderen</w:t>
            </w:r>
            <w:proofErr w:type="spellEnd"/>
          </w:p>
        </w:tc>
        <w:tc>
          <w:tcPr>
            <w:tcW w:w="3969" w:type="dxa"/>
            <w:shd w:val="clear" w:color="auto" w:fill="EAF1DD" w:themeFill="accent3" w:themeFillTint="33"/>
            <w:vAlign w:val="center"/>
          </w:tcPr>
          <w:p w14:paraId="1BFC06B6" w14:textId="43696737"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An annual Fraction to the </w:t>
            </w:r>
            <w:proofErr w:type="gramStart"/>
            <w:r w:rsidRPr="002D5B20">
              <w:rPr>
                <w:rFonts w:asciiTheme="majorBidi" w:hAnsiTheme="majorBidi" w:cstheme="majorBidi"/>
                <w:b/>
                <w:bCs/>
                <w:color w:val="C10000"/>
                <w:sz w:val="28"/>
                <w:szCs w:val="28"/>
                <w:lang w:val="en-US"/>
              </w:rPr>
              <w:t>Father</w:t>
            </w:r>
            <w:proofErr w:type="gramEnd"/>
          </w:p>
        </w:tc>
        <w:tc>
          <w:tcPr>
            <w:tcW w:w="2552" w:type="dxa"/>
            <w:shd w:val="clear" w:color="auto" w:fill="EAF1DD" w:themeFill="accent3" w:themeFillTint="33"/>
            <w:vAlign w:val="center"/>
          </w:tcPr>
          <w:p w14:paraId="2E9A3E60" w14:textId="6064ED2A"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صلاة قسمة للآب سنوى</w:t>
            </w:r>
          </w:p>
        </w:tc>
      </w:tr>
      <w:tr w:rsidR="00DC2162" w:rsidRPr="0019613F" w14:paraId="24C7F691" w14:textId="77777777" w:rsidTr="009C52C7">
        <w:trPr>
          <w:jc w:val="center"/>
        </w:trPr>
        <w:tc>
          <w:tcPr>
            <w:tcW w:w="3969" w:type="dxa"/>
          </w:tcPr>
          <w:p w14:paraId="35911247" w14:textId="071D509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lysets frembringer, livets ophav, erkendelsens giver,</w:t>
            </w:r>
          </w:p>
        </w:tc>
        <w:tc>
          <w:tcPr>
            <w:tcW w:w="3969" w:type="dxa"/>
          </w:tcPr>
          <w:p w14:paraId="1976FBA5" w14:textId="241F40F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God, begetter of the Light, Author of life, granter of knowledge,</w:t>
            </w:r>
          </w:p>
        </w:tc>
        <w:tc>
          <w:tcPr>
            <w:tcW w:w="2552" w:type="dxa"/>
          </w:tcPr>
          <w:p w14:paraId="04A0B838" w14:textId="67831BCF"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اللهم والد النور، ورئيس الحياة،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واهب المعرفة</w:t>
            </w:r>
            <w:r w:rsidRPr="0019613F">
              <w:rPr>
                <w:rFonts w:asciiTheme="majorBidi" w:hAnsiTheme="majorBidi" w:cstheme="majorBidi"/>
                <w:b/>
                <w:bCs/>
                <w:sz w:val="24"/>
                <w:szCs w:val="24"/>
                <w:lang w:val="en-US"/>
              </w:rPr>
              <w:t>.</w:t>
            </w:r>
          </w:p>
        </w:tc>
      </w:tr>
      <w:tr w:rsidR="00DC2162" w:rsidRPr="0019613F" w14:paraId="00D84E5B" w14:textId="77777777" w:rsidTr="009C52C7">
        <w:trPr>
          <w:jc w:val="center"/>
        </w:trPr>
        <w:tc>
          <w:tcPr>
            <w:tcW w:w="3969" w:type="dxa"/>
          </w:tcPr>
          <w:p w14:paraId="264AD153" w14:textId="0AA9444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nådens bereder, vore sjæles forbedrer, visdommens skat,</w:t>
            </w:r>
          </w:p>
        </w:tc>
        <w:tc>
          <w:tcPr>
            <w:tcW w:w="3969" w:type="dxa"/>
          </w:tcPr>
          <w:p w14:paraId="1F4D1CEB" w14:textId="1795E9C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creator of grace, benefactor to our souls, treasury of wisdom,</w:t>
            </w:r>
          </w:p>
        </w:tc>
        <w:tc>
          <w:tcPr>
            <w:tcW w:w="2552" w:type="dxa"/>
          </w:tcPr>
          <w:p w14:paraId="6C5B2CF3" w14:textId="386C8874"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صانع النعمة، المحسن لنفوسنا،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كنز الحكمة</w:t>
            </w:r>
            <w:r w:rsidRPr="000D20A4">
              <w:rPr>
                <w:rFonts w:asciiTheme="majorBidi" w:hAnsiTheme="majorBidi" w:cstheme="majorBidi"/>
                <w:b/>
                <w:bCs/>
                <w:sz w:val="24"/>
                <w:szCs w:val="24"/>
                <w:lang w:val="en-US"/>
              </w:rPr>
              <w:t>.</w:t>
            </w:r>
          </w:p>
        </w:tc>
      </w:tr>
      <w:tr w:rsidR="00DC2162" w:rsidRPr="0019613F" w14:paraId="25D1EFC2" w14:textId="77777777" w:rsidTr="009C52C7">
        <w:trPr>
          <w:jc w:val="center"/>
        </w:trPr>
        <w:tc>
          <w:tcPr>
            <w:tcW w:w="3969" w:type="dxa"/>
          </w:tcPr>
          <w:p w14:paraId="0542B814" w14:textId="3A394C7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det renes lærer, evighedernes grundlægger, de oprigtige bønners modtager!</w:t>
            </w:r>
          </w:p>
        </w:tc>
        <w:tc>
          <w:tcPr>
            <w:tcW w:w="3969" w:type="dxa"/>
          </w:tcPr>
          <w:p w14:paraId="6B9C8186" w14:textId="22E94C8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teacher of purity, founder of the ages, who receives to Himself pure prayers,</w:t>
            </w:r>
          </w:p>
        </w:tc>
        <w:tc>
          <w:tcPr>
            <w:tcW w:w="2552" w:type="dxa"/>
          </w:tcPr>
          <w:p w14:paraId="6E21E819" w14:textId="564CB457"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معلم الطهارة، مؤسس الدهور،</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قابل الصلوات النقية</w:t>
            </w:r>
            <w:r w:rsidRPr="000D20A4">
              <w:rPr>
                <w:rFonts w:asciiTheme="majorBidi" w:hAnsiTheme="majorBidi" w:cstheme="majorBidi"/>
                <w:b/>
                <w:bCs/>
                <w:sz w:val="24"/>
                <w:szCs w:val="24"/>
                <w:lang w:val="en-US"/>
              </w:rPr>
              <w:t>.</w:t>
            </w:r>
          </w:p>
        </w:tc>
      </w:tr>
      <w:tr w:rsidR="00DC2162" w:rsidRPr="0019613F" w14:paraId="495EDDA3" w14:textId="77777777" w:rsidTr="009C52C7">
        <w:trPr>
          <w:jc w:val="center"/>
        </w:trPr>
        <w:tc>
          <w:tcPr>
            <w:tcW w:w="3969" w:type="dxa"/>
          </w:tcPr>
          <w:p w14:paraId="01E7B5E1" w14:textId="039C786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Du, som giver dem, der stoler på dig af hele deres hjerte, det som englene længes efter at se</w:t>
            </w:r>
            <w:r w:rsidR="00EA094F">
              <w:rPr>
                <w:rFonts w:asciiTheme="majorBidi" w:hAnsiTheme="majorBidi" w:cstheme="majorBidi"/>
                <w:sz w:val="24"/>
                <w:szCs w:val="24"/>
              </w:rPr>
              <w:t xml:space="preserve"> </w:t>
            </w:r>
          </w:p>
        </w:tc>
        <w:tc>
          <w:tcPr>
            <w:tcW w:w="3969" w:type="dxa"/>
          </w:tcPr>
          <w:p w14:paraId="31392865" w14:textId="169BF9E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gives to those who trust in Him with all their hearts the things which the angels desire to behold,</w:t>
            </w:r>
          </w:p>
        </w:tc>
        <w:tc>
          <w:tcPr>
            <w:tcW w:w="2552" w:type="dxa"/>
          </w:tcPr>
          <w:p w14:paraId="78CF723F" w14:textId="585BD2EE"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معطي المتوكلين عليه من كل</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قلبهم الأشياء التي تشتهي</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الملائكة أن تراها</w:t>
            </w:r>
            <w:r w:rsidRPr="0019613F">
              <w:rPr>
                <w:rFonts w:asciiTheme="majorBidi" w:hAnsiTheme="majorBidi" w:cstheme="majorBidi"/>
                <w:b/>
                <w:bCs/>
                <w:sz w:val="24"/>
                <w:szCs w:val="24"/>
                <w:lang w:val="en-US"/>
              </w:rPr>
              <w:t>.</w:t>
            </w:r>
          </w:p>
        </w:tc>
      </w:tr>
      <w:tr w:rsidR="00DC2162" w:rsidRPr="0019613F" w14:paraId="2BF4583A" w14:textId="77777777" w:rsidTr="009C52C7">
        <w:trPr>
          <w:jc w:val="center"/>
        </w:trPr>
        <w:tc>
          <w:tcPr>
            <w:tcW w:w="3969" w:type="dxa"/>
          </w:tcPr>
          <w:p w14:paraId="57698EB4" w14:textId="1AAC99E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bragte os fra dybet op til lyset</w:t>
            </w:r>
          </w:p>
        </w:tc>
        <w:tc>
          <w:tcPr>
            <w:tcW w:w="3969" w:type="dxa"/>
          </w:tcPr>
          <w:p w14:paraId="07947D17" w14:textId="72503F6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have brought us out of the depths into the light,</w:t>
            </w:r>
            <w:r w:rsidR="00EA094F">
              <w:rPr>
                <w:rFonts w:asciiTheme="majorBidi" w:hAnsiTheme="majorBidi" w:cstheme="majorBidi"/>
                <w:sz w:val="24"/>
                <w:szCs w:val="24"/>
                <w:lang w:val="en-US"/>
              </w:rPr>
              <w:t xml:space="preserve"> </w:t>
            </w:r>
          </w:p>
        </w:tc>
        <w:tc>
          <w:tcPr>
            <w:tcW w:w="2552" w:type="dxa"/>
          </w:tcPr>
          <w:p w14:paraId="668F8BD5" w14:textId="06DCB860"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أصعدنا من العمق إلى</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النور</w:t>
            </w:r>
            <w:r w:rsidRPr="000D20A4">
              <w:rPr>
                <w:rFonts w:asciiTheme="majorBidi" w:hAnsiTheme="majorBidi" w:cstheme="majorBidi"/>
                <w:b/>
                <w:bCs/>
                <w:sz w:val="24"/>
                <w:szCs w:val="24"/>
                <w:lang w:val="en-US"/>
              </w:rPr>
              <w:t>.</w:t>
            </w:r>
          </w:p>
        </w:tc>
      </w:tr>
      <w:tr w:rsidR="00DC2162" w:rsidRPr="0019613F" w14:paraId="16F327F1" w14:textId="77777777" w:rsidTr="009C52C7">
        <w:trPr>
          <w:jc w:val="center"/>
        </w:trPr>
        <w:tc>
          <w:tcPr>
            <w:tcW w:w="3969" w:type="dxa"/>
          </w:tcPr>
          <w:p w14:paraId="57E9677C" w14:textId="0DECA2AE"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gav os livet ud af døden</w:t>
            </w:r>
          </w:p>
        </w:tc>
        <w:tc>
          <w:tcPr>
            <w:tcW w:w="3969" w:type="dxa"/>
          </w:tcPr>
          <w:p w14:paraId="3033E5A7" w14:textId="24C3458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gave us life from death,</w:t>
            </w:r>
            <w:r w:rsidR="00EA094F">
              <w:rPr>
                <w:rFonts w:asciiTheme="majorBidi" w:hAnsiTheme="majorBidi" w:cstheme="majorBidi"/>
                <w:sz w:val="24"/>
                <w:szCs w:val="24"/>
                <w:lang w:val="en-US"/>
              </w:rPr>
              <w:t xml:space="preserve"> </w:t>
            </w:r>
          </w:p>
        </w:tc>
        <w:tc>
          <w:tcPr>
            <w:tcW w:w="2552" w:type="dxa"/>
          </w:tcPr>
          <w:p w14:paraId="51FDF6D5" w14:textId="18CC4131"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اعطانا الحياة من الموت</w:t>
            </w:r>
            <w:r w:rsidRPr="000D20A4">
              <w:rPr>
                <w:rFonts w:asciiTheme="majorBidi" w:hAnsiTheme="majorBidi" w:cstheme="majorBidi"/>
                <w:b/>
                <w:bCs/>
                <w:sz w:val="24"/>
                <w:szCs w:val="24"/>
                <w:lang w:val="en-US"/>
              </w:rPr>
              <w:t>.</w:t>
            </w:r>
          </w:p>
        </w:tc>
      </w:tr>
      <w:tr w:rsidR="00DC2162" w:rsidRPr="0019613F" w14:paraId="149497AB" w14:textId="77777777" w:rsidTr="009C52C7">
        <w:trPr>
          <w:jc w:val="center"/>
        </w:trPr>
        <w:tc>
          <w:tcPr>
            <w:tcW w:w="3969" w:type="dxa"/>
          </w:tcPr>
          <w:p w14:paraId="095004DF" w14:textId="5047CCF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skænkede os frihed fra trældom</w:t>
            </w:r>
          </w:p>
        </w:tc>
        <w:tc>
          <w:tcPr>
            <w:tcW w:w="3969" w:type="dxa"/>
          </w:tcPr>
          <w:p w14:paraId="5DD79AF4" w14:textId="2EC2DB2E"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granted us freedom from bondage,</w:t>
            </w:r>
          </w:p>
        </w:tc>
        <w:tc>
          <w:tcPr>
            <w:tcW w:w="2552" w:type="dxa"/>
          </w:tcPr>
          <w:p w14:paraId="33606878" w14:textId="15E72090"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أنعم علينا بالعتق من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العبودية</w:t>
            </w:r>
            <w:r w:rsidRPr="000D20A4">
              <w:rPr>
                <w:rFonts w:asciiTheme="majorBidi" w:hAnsiTheme="majorBidi" w:cstheme="majorBidi"/>
                <w:b/>
                <w:bCs/>
                <w:sz w:val="24"/>
                <w:szCs w:val="24"/>
                <w:lang w:val="en-US"/>
              </w:rPr>
              <w:t>.</w:t>
            </w:r>
          </w:p>
        </w:tc>
      </w:tr>
      <w:tr w:rsidR="00DC2162" w:rsidRPr="0019613F" w14:paraId="07FFB7E9" w14:textId="77777777" w:rsidTr="009C52C7">
        <w:trPr>
          <w:jc w:val="center"/>
        </w:trPr>
        <w:tc>
          <w:tcPr>
            <w:tcW w:w="3969" w:type="dxa"/>
          </w:tcPr>
          <w:p w14:paraId="238B26F5" w14:textId="318B070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oplyste vildfarelsens mørke i vort indre ved din enbårne Søns inkarnation.</w:t>
            </w:r>
          </w:p>
        </w:tc>
        <w:tc>
          <w:tcPr>
            <w:tcW w:w="3969" w:type="dxa"/>
          </w:tcPr>
          <w:p w14:paraId="2C624272" w14:textId="1491E0C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who made the darkness of error in us to become light through the coming in the flesh of Your </w:t>
            </w:r>
            <w:proofErr w:type="gramStart"/>
            <w:r w:rsidRPr="004332C7">
              <w:rPr>
                <w:rFonts w:asciiTheme="majorBidi" w:hAnsiTheme="majorBidi" w:cstheme="majorBidi"/>
                <w:sz w:val="24"/>
                <w:szCs w:val="24"/>
                <w:lang w:val="en-US"/>
              </w:rPr>
              <w:t>only-begotten</w:t>
            </w:r>
            <w:proofErr w:type="gramEnd"/>
            <w:r w:rsidRPr="004332C7">
              <w:rPr>
                <w:rFonts w:asciiTheme="majorBidi" w:hAnsiTheme="majorBidi" w:cstheme="majorBidi"/>
                <w:sz w:val="24"/>
                <w:szCs w:val="24"/>
                <w:lang w:val="en-US"/>
              </w:rPr>
              <w:t xml:space="preserve"> Son.</w:t>
            </w:r>
          </w:p>
        </w:tc>
        <w:tc>
          <w:tcPr>
            <w:tcW w:w="2552" w:type="dxa"/>
          </w:tcPr>
          <w:p w14:paraId="509BE728" w14:textId="56FEBCB8"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جعل ظلمة الضلال التي فينا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تضيء من قبل إتيان ابنك الوحيد</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بالجسد</w:t>
            </w:r>
            <w:r w:rsidRPr="0019613F">
              <w:rPr>
                <w:rFonts w:asciiTheme="majorBidi" w:hAnsiTheme="majorBidi" w:cstheme="majorBidi"/>
                <w:b/>
                <w:bCs/>
                <w:sz w:val="24"/>
                <w:szCs w:val="24"/>
                <w:lang w:val="en-US"/>
              </w:rPr>
              <w:t>.</w:t>
            </w:r>
          </w:p>
        </w:tc>
      </w:tr>
      <w:tr w:rsidR="00DC2162" w:rsidRPr="0019613F" w14:paraId="1CFD50CD" w14:textId="77777777" w:rsidTr="009C52C7">
        <w:trPr>
          <w:jc w:val="center"/>
        </w:trPr>
        <w:tc>
          <w:tcPr>
            <w:tcW w:w="3969" w:type="dxa"/>
          </w:tcPr>
          <w:p w14:paraId="1DC320EB" w14:textId="6A990B6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Herre, oplys også vort hjertes øjne og gør os fuldkom­ men rene på sjæl, legeme og ånd,</w:t>
            </w:r>
          </w:p>
          <w:p w14:paraId="783F18F8" w14:textId="108494A0" w:rsidR="004366FC" w:rsidRPr="004332C7" w:rsidRDefault="004366FC" w:rsidP="00C767E9">
            <w:pPr>
              <w:jc w:val="both"/>
              <w:rPr>
                <w:rFonts w:asciiTheme="majorBidi" w:hAnsiTheme="majorBidi" w:cstheme="majorBidi"/>
                <w:sz w:val="24"/>
                <w:szCs w:val="24"/>
              </w:rPr>
            </w:pPr>
          </w:p>
        </w:tc>
        <w:tc>
          <w:tcPr>
            <w:tcW w:w="3969" w:type="dxa"/>
          </w:tcPr>
          <w:p w14:paraId="27ADCC32" w14:textId="63F7137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Now also, O our Master, enlighten the eyes of our hearts and wholly purify us in soul, body, and spirit,</w:t>
            </w:r>
          </w:p>
        </w:tc>
        <w:tc>
          <w:tcPr>
            <w:tcW w:w="2552" w:type="dxa"/>
          </w:tcPr>
          <w:p w14:paraId="517F556E" w14:textId="4CFF06FB"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أنت الآن أيضا يا سيدنا أنر عيون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قلوبنا وطهرنا كاملين في النفس</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والجسد والروح</w:t>
            </w:r>
            <w:r w:rsidRPr="000D20A4">
              <w:rPr>
                <w:rFonts w:asciiTheme="majorBidi" w:hAnsiTheme="majorBidi" w:cstheme="majorBidi"/>
                <w:b/>
                <w:bCs/>
                <w:sz w:val="24"/>
                <w:szCs w:val="24"/>
                <w:lang w:val="en-US"/>
              </w:rPr>
              <w:t>.</w:t>
            </w:r>
          </w:p>
        </w:tc>
      </w:tr>
      <w:tr w:rsidR="00DC2162" w:rsidRPr="0019613F" w14:paraId="203E741B" w14:textId="77777777" w:rsidTr="009C52C7">
        <w:trPr>
          <w:jc w:val="center"/>
        </w:trPr>
        <w:tc>
          <w:tcPr>
            <w:tcW w:w="3969" w:type="dxa"/>
          </w:tcPr>
          <w:p w14:paraId="3D119B45" w14:textId="6029E9BC" w:rsidR="004366FC" w:rsidRPr="003F0A81" w:rsidRDefault="004366FC" w:rsidP="003F0A81">
            <w:pPr>
              <w:jc w:val="both"/>
              <w:rPr>
                <w:rFonts w:asciiTheme="majorBidi" w:hAnsiTheme="majorBidi" w:cstheme="majorBidi"/>
                <w:sz w:val="24"/>
                <w:szCs w:val="24"/>
              </w:rPr>
            </w:pPr>
            <w:r w:rsidRPr="004332C7">
              <w:rPr>
                <w:rFonts w:asciiTheme="majorBidi" w:hAnsiTheme="majorBidi" w:cstheme="majorBidi"/>
                <w:sz w:val="24"/>
                <w:szCs w:val="24"/>
              </w:rPr>
              <w:t>så vi med et rent hjerte og rene læber vover at bede til dig hellige Gud Fader, som er i himlene, og sige:</w:t>
            </w:r>
            <w:r w:rsidR="003F0A81">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p>
        </w:tc>
        <w:tc>
          <w:tcPr>
            <w:tcW w:w="3969" w:type="dxa"/>
          </w:tcPr>
          <w:p w14:paraId="677E74E4" w14:textId="0D928194"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so that with a pure heart and cleansed lips, we may dare to entreat You, O God the holy Father who are in the heavens,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79572BF6" w14:textId="11EF2C9E" w:rsidR="004366FC" w:rsidRPr="000D20A4" w:rsidRDefault="004366FC" w:rsidP="00EA094F">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color w:val="000000"/>
                <w:sz w:val="24"/>
                <w:szCs w:val="24"/>
                <w:rtl/>
              </w:rPr>
              <w:t>لكي بقلب طاهر وشفتين نفيتين</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نجسر بدالة أن ندعوك يا الله الآب</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القدوس الذي في السموات</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ونقول</w:t>
            </w:r>
            <w:r w:rsidRPr="000D20A4">
              <w:rPr>
                <w:rFonts w:asciiTheme="majorBidi" w:hAnsiTheme="majorBidi" w:cstheme="majorBidi"/>
                <w:b/>
                <w:bCs/>
                <w:color w:val="000000"/>
                <w:sz w:val="24"/>
                <w:szCs w:val="24"/>
                <w:lang w:val="en-US"/>
              </w:rPr>
              <w:t xml:space="preserve"> :</w:t>
            </w:r>
            <w:r w:rsidR="00EA094F">
              <w:rPr>
                <w:rFonts w:asciiTheme="majorBidi" w:hAnsiTheme="majorBidi" w:cstheme="majorBidi"/>
                <w:b/>
                <w:bCs/>
                <w:color w:val="000000"/>
                <w:sz w:val="24"/>
                <w:szCs w:val="24"/>
                <w:lang w:val="en-US"/>
              </w:rPr>
              <w:t xml:space="preserve"> </w:t>
            </w:r>
            <w:r w:rsidRPr="000D20A4">
              <w:rPr>
                <w:rFonts w:asciiTheme="majorBidi" w:hAnsiTheme="majorBidi" w:cstheme="majorBidi"/>
                <w:b/>
                <w:bCs/>
                <w:color w:val="C10000"/>
                <w:sz w:val="24"/>
                <w:szCs w:val="24"/>
                <w:rtl/>
              </w:rPr>
              <w:t>يا أبانا</w:t>
            </w:r>
            <w:r w:rsidRPr="0019613F">
              <w:rPr>
                <w:rFonts w:asciiTheme="majorBidi" w:hAnsiTheme="majorBidi" w:cstheme="majorBidi"/>
                <w:b/>
                <w:bCs/>
                <w:color w:val="C10000"/>
                <w:sz w:val="24"/>
                <w:szCs w:val="24"/>
                <w:lang w:val="en-US"/>
              </w:rPr>
              <w:t xml:space="preserve"> ...</w:t>
            </w:r>
          </w:p>
        </w:tc>
      </w:tr>
      <w:tr w:rsidR="00DC2162" w:rsidRPr="0019613F" w14:paraId="3C504F9A" w14:textId="77777777" w:rsidTr="009C52C7">
        <w:trPr>
          <w:jc w:val="center"/>
        </w:trPr>
        <w:tc>
          <w:tcPr>
            <w:tcW w:w="3969" w:type="dxa"/>
          </w:tcPr>
          <w:p w14:paraId="16F8ED7A"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66BB279A"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34EB2752"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4332C7" w14:paraId="4057F6AE" w14:textId="77777777" w:rsidTr="009C52C7">
        <w:trPr>
          <w:jc w:val="center"/>
        </w:trPr>
        <w:tc>
          <w:tcPr>
            <w:tcW w:w="3969" w:type="dxa"/>
            <w:shd w:val="clear" w:color="auto" w:fill="EAF1DD" w:themeFill="accent3" w:themeFillTint="33"/>
            <w:vAlign w:val="center"/>
          </w:tcPr>
          <w:p w14:paraId="700AA67A" w14:textId="6CFB6F92"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14. En anden brødsbrydelsesbøn henvendt til Sønnen</w:t>
            </w:r>
          </w:p>
        </w:tc>
        <w:tc>
          <w:tcPr>
            <w:tcW w:w="3969" w:type="dxa"/>
            <w:shd w:val="clear" w:color="auto" w:fill="EAF1DD" w:themeFill="accent3" w:themeFillTint="33"/>
            <w:vAlign w:val="center"/>
          </w:tcPr>
          <w:p w14:paraId="63A186DC" w14:textId="04F41BE5"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An annual Fraction to the </w:t>
            </w:r>
            <w:proofErr w:type="gramStart"/>
            <w:r w:rsidRPr="002D5B20">
              <w:rPr>
                <w:rFonts w:asciiTheme="majorBidi" w:hAnsiTheme="majorBidi" w:cstheme="majorBidi"/>
                <w:b/>
                <w:bCs/>
                <w:color w:val="C10000"/>
                <w:sz w:val="28"/>
                <w:szCs w:val="28"/>
                <w:lang w:val="en-US"/>
              </w:rPr>
              <w:t>Son</w:t>
            </w:r>
            <w:proofErr w:type="gramEnd"/>
          </w:p>
        </w:tc>
        <w:tc>
          <w:tcPr>
            <w:tcW w:w="2552" w:type="dxa"/>
            <w:shd w:val="clear" w:color="auto" w:fill="EAF1DD" w:themeFill="accent3" w:themeFillTint="33"/>
            <w:vAlign w:val="center"/>
          </w:tcPr>
          <w:p w14:paraId="46BF9F88" w14:textId="7FDF1CCB"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صلاة قسمة للإبن سنوى</w:t>
            </w:r>
          </w:p>
        </w:tc>
      </w:tr>
      <w:tr w:rsidR="00DC2162" w:rsidRPr="0019613F" w14:paraId="416140DD" w14:textId="77777777" w:rsidTr="009C52C7">
        <w:trPr>
          <w:jc w:val="center"/>
        </w:trPr>
        <w:tc>
          <w:tcPr>
            <w:tcW w:w="3969" w:type="dxa"/>
          </w:tcPr>
          <w:p w14:paraId="099F35A0" w14:textId="0C57827B"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Faderens Ord, Gud som er før alle tider, den store ypperstepræst,</w:t>
            </w:r>
          </w:p>
        </w:tc>
        <w:tc>
          <w:tcPr>
            <w:tcW w:w="3969" w:type="dxa"/>
          </w:tcPr>
          <w:p w14:paraId="3BD8E862" w14:textId="27282E59"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are the Logos of the Father, God before the ages, the great High Priest.</w:t>
            </w:r>
          </w:p>
        </w:tc>
        <w:tc>
          <w:tcPr>
            <w:tcW w:w="2552" w:type="dxa"/>
          </w:tcPr>
          <w:p w14:paraId="0B57C65B" w14:textId="2F43EA28"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أنت هو كلمة الآب، الإله الذي</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قبل الدهور، رئيس الكهنة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الأعظم</w:t>
            </w:r>
            <w:r w:rsidRPr="000D20A4">
              <w:rPr>
                <w:rFonts w:asciiTheme="majorBidi" w:hAnsiTheme="majorBidi" w:cstheme="majorBidi"/>
                <w:b/>
                <w:bCs/>
                <w:sz w:val="24"/>
                <w:szCs w:val="24"/>
                <w:lang w:val="en-US"/>
              </w:rPr>
              <w:t>.</w:t>
            </w:r>
          </w:p>
        </w:tc>
      </w:tr>
      <w:tr w:rsidR="00DC2162" w:rsidRPr="0019613F" w14:paraId="0C272878" w14:textId="77777777" w:rsidTr="009C52C7">
        <w:trPr>
          <w:jc w:val="center"/>
        </w:trPr>
        <w:tc>
          <w:tcPr>
            <w:tcW w:w="3969" w:type="dxa"/>
          </w:tcPr>
          <w:p w14:paraId="4B0233C7" w14:textId="1435592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tog kød og blev menneske for menneskeslægtens frelses skyld!</w:t>
            </w:r>
          </w:p>
        </w:tc>
        <w:tc>
          <w:tcPr>
            <w:tcW w:w="3969" w:type="dxa"/>
          </w:tcPr>
          <w:p w14:paraId="2E893CCD" w14:textId="2557280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were incarnate and became man for the salvation of mankind.</w:t>
            </w:r>
          </w:p>
        </w:tc>
        <w:tc>
          <w:tcPr>
            <w:tcW w:w="2552" w:type="dxa"/>
          </w:tcPr>
          <w:p w14:paraId="61EE4057" w14:textId="10FBD880"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تجسد وتأنس من أجل</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خلاص جنس البشر</w:t>
            </w:r>
            <w:r w:rsidRPr="000D20A4">
              <w:rPr>
                <w:rFonts w:asciiTheme="majorBidi" w:hAnsiTheme="majorBidi" w:cstheme="majorBidi"/>
                <w:b/>
                <w:bCs/>
                <w:sz w:val="24"/>
                <w:szCs w:val="24"/>
                <w:lang w:val="en-US"/>
              </w:rPr>
              <w:t>.</w:t>
            </w:r>
          </w:p>
        </w:tc>
      </w:tr>
      <w:tr w:rsidR="00DC2162" w:rsidRPr="0019613F" w14:paraId="5EE37A7D" w14:textId="77777777" w:rsidTr="009C52C7">
        <w:trPr>
          <w:jc w:val="center"/>
        </w:trPr>
        <w:tc>
          <w:tcPr>
            <w:tcW w:w="3969" w:type="dxa"/>
          </w:tcPr>
          <w:p w14:paraId="5548356C" w14:textId="3713A0D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Ud af alle folkeslag kaldte du dig en udvalgt slægt, et kongeligt præsteskab, et helligt folk, et folk som priser dig.</w:t>
            </w:r>
          </w:p>
        </w:tc>
        <w:tc>
          <w:tcPr>
            <w:tcW w:w="3969" w:type="dxa"/>
          </w:tcPr>
          <w:p w14:paraId="4E36420E" w14:textId="4825F21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out of all the nations, He called to Himself a chosen generation, a kingdom, a priesthood, a holy nation, and a justified people.</w:t>
            </w:r>
          </w:p>
        </w:tc>
        <w:tc>
          <w:tcPr>
            <w:tcW w:w="2552" w:type="dxa"/>
          </w:tcPr>
          <w:p w14:paraId="1290FA6A" w14:textId="305D6E7C"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ودعا له من جميع الأمم جنسا مختاراً،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مملكة وكهنوتا وامة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مقدسة وشعبا مبرراً</w:t>
            </w:r>
            <w:r w:rsidRPr="0019613F">
              <w:rPr>
                <w:rFonts w:asciiTheme="majorBidi" w:hAnsiTheme="majorBidi" w:cstheme="majorBidi"/>
                <w:b/>
                <w:bCs/>
                <w:sz w:val="24"/>
                <w:szCs w:val="24"/>
                <w:lang w:val="en-US"/>
              </w:rPr>
              <w:t>.</w:t>
            </w:r>
          </w:p>
        </w:tc>
      </w:tr>
      <w:tr w:rsidR="00DC2162" w:rsidRPr="0019613F" w14:paraId="19826394" w14:textId="77777777" w:rsidTr="009C52C7">
        <w:trPr>
          <w:jc w:val="center"/>
        </w:trPr>
        <w:tc>
          <w:tcPr>
            <w:tcW w:w="3969" w:type="dxa"/>
          </w:tcPr>
          <w:p w14:paraId="57DF0046" w14:textId="5DAA67B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Derfor beder og bønfalder vi din godhed, du menneskekærlige,</w:t>
            </w:r>
          </w:p>
        </w:tc>
        <w:tc>
          <w:tcPr>
            <w:tcW w:w="3969" w:type="dxa"/>
          </w:tcPr>
          <w:p w14:paraId="211A68BB" w14:textId="35B5ECA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Therefore, we ask and entreat Your goodness, O Lover of Mankind.</w:t>
            </w:r>
          </w:p>
        </w:tc>
        <w:tc>
          <w:tcPr>
            <w:tcW w:w="2552" w:type="dxa"/>
          </w:tcPr>
          <w:p w14:paraId="0D30859C" w14:textId="265C802E"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فلهذا نسأل ونطلب من صلاحك يا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محب البشر</w:t>
            </w:r>
            <w:r w:rsidRPr="0019613F">
              <w:rPr>
                <w:rFonts w:asciiTheme="majorBidi" w:hAnsiTheme="majorBidi" w:cstheme="majorBidi"/>
                <w:b/>
                <w:bCs/>
                <w:sz w:val="24"/>
                <w:szCs w:val="24"/>
                <w:lang w:val="en-US"/>
              </w:rPr>
              <w:t>.</w:t>
            </w:r>
          </w:p>
        </w:tc>
      </w:tr>
      <w:tr w:rsidR="00DC2162" w:rsidRPr="0019613F" w14:paraId="270981F9" w14:textId="77777777" w:rsidTr="009C52C7">
        <w:trPr>
          <w:jc w:val="center"/>
        </w:trPr>
        <w:tc>
          <w:tcPr>
            <w:tcW w:w="3969" w:type="dxa"/>
          </w:tcPr>
          <w:p w14:paraId="3A32D731" w14:textId="415D56B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at dette offer ikke må blive os til bebrejdelse af vore synder og til skam for vore overtrædelser, for vi brag­ te dig det for vor svagheds skyld.</w:t>
            </w:r>
          </w:p>
        </w:tc>
        <w:tc>
          <w:tcPr>
            <w:tcW w:w="3969" w:type="dxa"/>
          </w:tcPr>
          <w:p w14:paraId="4B765601" w14:textId="78A01D7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this sacrifice may not be a rebuke of our sins nor a shame for our iniquities, for we have brought it to You on account of our weakness.</w:t>
            </w:r>
          </w:p>
        </w:tc>
        <w:tc>
          <w:tcPr>
            <w:tcW w:w="2552" w:type="dxa"/>
          </w:tcPr>
          <w:p w14:paraId="15CE5116" w14:textId="1F702EF5"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 لا تكون هذه الذبيحة تبكيتا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لخطايانا وعاراً لآثامنا لأننا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قدمناها لك عن ضعفنا</w:t>
            </w:r>
          </w:p>
        </w:tc>
      </w:tr>
      <w:tr w:rsidR="00DC2162" w:rsidRPr="0019613F" w14:paraId="42FB9792" w14:textId="77777777" w:rsidTr="009C52C7">
        <w:trPr>
          <w:jc w:val="center"/>
        </w:trPr>
        <w:tc>
          <w:tcPr>
            <w:tcW w:w="3969" w:type="dxa"/>
          </w:tcPr>
          <w:p w14:paraId="32CC0426" w14:textId="6D5AA27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ligesom disse gaver er rene i enhver henseende,</w:t>
            </w:r>
          </w:p>
        </w:tc>
        <w:tc>
          <w:tcPr>
            <w:tcW w:w="3969" w:type="dxa"/>
          </w:tcPr>
          <w:p w14:paraId="57C805B6" w14:textId="6A59347F"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Rather, even as these gifts are pure in everything,</w:t>
            </w:r>
          </w:p>
        </w:tc>
        <w:tc>
          <w:tcPr>
            <w:tcW w:w="2552" w:type="dxa"/>
          </w:tcPr>
          <w:p w14:paraId="2F900424" w14:textId="2485841C"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بل كما أن هذه القرابين طاهرة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في كل شيء</w:t>
            </w:r>
            <w:r w:rsidRPr="0019613F">
              <w:rPr>
                <w:rFonts w:asciiTheme="majorBidi" w:hAnsiTheme="majorBidi" w:cstheme="majorBidi"/>
                <w:b/>
                <w:bCs/>
                <w:sz w:val="24"/>
                <w:szCs w:val="24"/>
                <w:lang w:val="en-US"/>
              </w:rPr>
              <w:t>.</w:t>
            </w:r>
          </w:p>
        </w:tc>
      </w:tr>
      <w:tr w:rsidR="00DC2162" w:rsidRPr="0019613F" w14:paraId="7C5ADBDE" w14:textId="77777777" w:rsidTr="009C52C7">
        <w:trPr>
          <w:jc w:val="center"/>
        </w:trPr>
        <w:tc>
          <w:tcPr>
            <w:tcW w:w="3969" w:type="dxa"/>
          </w:tcPr>
          <w:p w14:paraId="48F2823F" w14:textId="4916884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når du nådigt har ladet din Helligånd komme over dem og fyldt dem med alt rent,</w:t>
            </w:r>
          </w:p>
        </w:tc>
        <w:tc>
          <w:tcPr>
            <w:tcW w:w="3969" w:type="dxa"/>
          </w:tcPr>
          <w:p w14:paraId="1A7B8C4C" w14:textId="6A62025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You </w:t>
            </w:r>
            <w:proofErr w:type="gramStart"/>
            <w:r w:rsidRPr="004332C7">
              <w:rPr>
                <w:rFonts w:asciiTheme="majorBidi" w:hAnsiTheme="majorBidi" w:cstheme="majorBidi"/>
                <w:sz w:val="24"/>
                <w:szCs w:val="24"/>
                <w:lang w:val="en-US"/>
              </w:rPr>
              <w:t>having</w:t>
            </w:r>
            <w:proofErr w:type="gramEnd"/>
            <w:r w:rsidRPr="004332C7">
              <w:rPr>
                <w:rFonts w:asciiTheme="majorBidi" w:hAnsiTheme="majorBidi" w:cstheme="majorBidi"/>
                <w:sz w:val="24"/>
                <w:szCs w:val="24"/>
                <w:lang w:val="en-US"/>
              </w:rPr>
              <w:t xml:space="preserve"> graciously filled them with every holy thing through the coming down upon them of Your Holy Spirit.</w:t>
            </w:r>
          </w:p>
        </w:tc>
        <w:tc>
          <w:tcPr>
            <w:tcW w:w="2552" w:type="dxa"/>
          </w:tcPr>
          <w:p w14:paraId="10C1F82F" w14:textId="58A6C696"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إذ قد تفضلت وأفعمتها من كل</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شيء طاهر بحلول روحك</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القدوس عليها</w:t>
            </w:r>
            <w:r w:rsidRPr="000D20A4">
              <w:rPr>
                <w:rFonts w:asciiTheme="majorBidi" w:hAnsiTheme="majorBidi" w:cstheme="majorBidi"/>
                <w:b/>
                <w:bCs/>
                <w:sz w:val="24"/>
                <w:szCs w:val="24"/>
                <w:lang w:val="en-US"/>
              </w:rPr>
              <w:t>.</w:t>
            </w:r>
          </w:p>
        </w:tc>
      </w:tr>
      <w:tr w:rsidR="00DC2162" w:rsidRPr="0019613F" w14:paraId="47D257E6" w14:textId="77777777" w:rsidTr="009C52C7">
        <w:trPr>
          <w:jc w:val="center"/>
        </w:trPr>
        <w:tc>
          <w:tcPr>
            <w:tcW w:w="3969" w:type="dxa"/>
          </w:tcPr>
          <w:p w14:paraId="44B1C7B6" w14:textId="37A85BF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således også med os syndere: Rens nådigt vor sjæl, legeme, ånd og samvittighed,</w:t>
            </w:r>
          </w:p>
        </w:tc>
        <w:tc>
          <w:tcPr>
            <w:tcW w:w="3969" w:type="dxa"/>
          </w:tcPr>
          <w:p w14:paraId="734778E4" w14:textId="0F33058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Likewise, we sinners also, graciously accord to purify our souls, our bodies, our spirits, and our consciences.</w:t>
            </w:r>
          </w:p>
        </w:tc>
        <w:tc>
          <w:tcPr>
            <w:tcW w:w="2552" w:type="dxa"/>
          </w:tcPr>
          <w:p w14:paraId="17F5B2A0" w14:textId="3FC80EF3"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وهكذا نحن أيضا الخطاة تفضل</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قدس أنفسنا، وأجسادنا،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وأرواحنا، ونياتنا</w:t>
            </w:r>
            <w:r w:rsidRPr="0019613F">
              <w:rPr>
                <w:rFonts w:asciiTheme="majorBidi" w:hAnsiTheme="majorBidi" w:cstheme="majorBidi"/>
                <w:b/>
                <w:bCs/>
                <w:sz w:val="24"/>
                <w:szCs w:val="24"/>
                <w:lang w:val="en-US"/>
              </w:rPr>
              <w:t>.</w:t>
            </w:r>
          </w:p>
        </w:tc>
      </w:tr>
      <w:tr w:rsidR="00DC2162" w:rsidRPr="0019613F" w14:paraId="2F1306C6" w14:textId="77777777" w:rsidTr="009C52C7">
        <w:trPr>
          <w:jc w:val="center"/>
        </w:trPr>
        <w:tc>
          <w:tcPr>
            <w:tcW w:w="3969" w:type="dxa"/>
          </w:tcPr>
          <w:p w14:paraId="6B830019" w14:textId="3B496F3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så vi med en oplyst sjæl, et ansigt uden skam, et rent hjerte, en tro uden hykleri, en fuldkommen kærlighed og et fast håb</w:t>
            </w:r>
          </w:p>
        </w:tc>
        <w:tc>
          <w:tcPr>
            <w:tcW w:w="3969" w:type="dxa"/>
          </w:tcPr>
          <w:p w14:paraId="1BA7AE5A" w14:textId="362B148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that with an enlightened soul, an unashamed face, a pure heart, a faith unfeigned, a perfect love, and a firm hope.</w:t>
            </w:r>
          </w:p>
        </w:tc>
        <w:tc>
          <w:tcPr>
            <w:tcW w:w="2552" w:type="dxa"/>
          </w:tcPr>
          <w:p w14:paraId="0AD8827F" w14:textId="4B623008"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لكي بنفس مستنيرة ووجه غير</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مخزي، بقلب طاهر وإيمان بلا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رياء، بمحبة كاملة ورجاء ثابت</w:t>
            </w:r>
            <w:r w:rsidRPr="000D20A4">
              <w:rPr>
                <w:rFonts w:asciiTheme="majorBidi" w:hAnsiTheme="majorBidi" w:cstheme="majorBidi"/>
                <w:b/>
                <w:bCs/>
                <w:sz w:val="24"/>
                <w:szCs w:val="24"/>
                <w:lang w:val="en-US"/>
              </w:rPr>
              <w:t>.</w:t>
            </w:r>
          </w:p>
        </w:tc>
      </w:tr>
      <w:tr w:rsidR="00DC2162" w:rsidRPr="004332C7" w14:paraId="57A1A65F" w14:textId="77777777" w:rsidTr="009C52C7">
        <w:trPr>
          <w:jc w:val="center"/>
        </w:trPr>
        <w:tc>
          <w:tcPr>
            <w:tcW w:w="3969" w:type="dxa"/>
          </w:tcPr>
          <w:p w14:paraId="07F79C18" w14:textId="5C7BE4D6" w:rsidR="004366FC" w:rsidRPr="0046345F" w:rsidRDefault="004366FC" w:rsidP="003F0A81">
            <w:pPr>
              <w:jc w:val="both"/>
              <w:rPr>
                <w:rFonts w:asciiTheme="majorBidi" w:hAnsiTheme="majorBidi" w:cstheme="majorBidi"/>
                <w:sz w:val="24"/>
                <w:szCs w:val="24"/>
              </w:rPr>
            </w:pPr>
            <w:r w:rsidRPr="004332C7">
              <w:rPr>
                <w:rFonts w:asciiTheme="majorBidi" w:hAnsiTheme="majorBidi" w:cstheme="majorBidi"/>
                <w:sz w:val="24"/>
                <w:szCs w:val="24"/>
              </w:rPr>
              <w:t>må vove i frygtløs frimodighed at sige den hellige bøn, som du betroede dine hellige disciple og apostle, da du sagde: Når I beder, skal I bede således:</w:t>
            </w:r>
            <w:r w:rsidR="003F0A81">
              <w:rPr>
                <w:rFonts w:asciiTheme="majorBidi" w:hAnsiTheme="majorBidi" w:cstheme="majorBidi"/>
                <w:sz w:val="24"/>
                <w:szCs w:val="24"/>
              </w:rPr>
              <w:t xml:space="preserve"> </w:t>
            </w:r>
            <w:r w:rsidR="00B60D92" w:rsidRPr="00B60D92">
              <w:rPr>
                <w:rFonts w:asciiTheme="majorBidi" w:hAnsiTheme="majorBidi" w:cstheme="majorBidi"/>
                <w:color w:val="FF0000"/>
                <w:sz w:val="24"/>
                <w:szCs w:val="24"/>
              </w:rPr>
              <w:t>Fadervor</w:t>
            </w:r>
            <w:r w:rsidR="00584693" w:rsidRPr="0046345F">
              <w:rPr>
                <w:rFonts w:asciiTheme="majorBidi" w:hAnsiTheme="majorBidi" w:cstheme="majorBidi"/>
                <w:sz w:val="24"/>
                <w:szCs w:val="24"/>
              </w:rPr>
              <w:t>.</w:t>
            </w:r>
          </w:p>
        </w:tc>
        <w:tc>
          <w:tcPr>
            <w:tcW w:w="3969" w:type="dxa"/>
          </w:tcPr>
          <w:p w14:paraId="412C071B" w14:textId="745CEC2A"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 xml:space="preserve">We may dare with boldness, without fear, to say the holy prayer which You have given to Your holy disciples and saintly apostles, saying: Whenever you pray, entreat in this </w:t>
            </w:r>
            <w:proofErr w:type="gramStart"/>
            <w:r w:rsidRPr="004332C7">
              <w:rPr>
                <w:rFonts w:asciiTheme="majorBidi" w:hAnsiTheme="majorBidi" w:cstheme="majorBidi"/>
                <w:color w:val="000000"/>
                <w:sz w:val="24"/>
                <w:szCs w:val="24"/>
                <w:lang w:val="en-US"/>
              </w:rPr>
              <w:t>manner</w:t>
            </w:r>
            <w:proofErr w:type="gramEnd"/>
            <w:r w:rsidRPr="004332C7">
              <w:rPr>
                <w:rFonts w:asciiTheme="majorBidi" w:hAnsiTheme="majorBidi" w:cstheme="majorBidi"/>
                <w:color w:val="000000"/>
                <w:sz w:val="24"/>
                <w:szCs w:val="24"/>
                <w:lang w:val="en-US"/>
              </w:rPr>
              <w:t xml:space="preserve">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79007471" w14:textId="3220B2C9" w:rsidR="004366FC" w:rsidRPr="000D20A4" w:rsidRDefault="004366FC" w:rsidP="009551CA">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نجسر بدالة بغير خوف أن نقول</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الصلاة المقدسة التي أعطيتها</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لتلاميذك القديسين والرسل</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الأطهار قائلا : متى صليتم فقولوا</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هكذا</w:t>
            </w:r>
            <w:r w:rsidRPr="000D20A4">
              <w:rPr>
                <w:rFonts w:asciiTheme="majorBidi" w:hAnsiTheme="majorBidi" w:cstheme="majorBidi"/>
                <w:b/>
                <w:bCs/>
                <w:color w:val="000000"/>
                <w:sz w:val="24"/>
                <w:szCs w:val="24"/>
                <w:lang w:val="en-US"/>
              </w:rPr>
              <w:t>:</w:t>
            </w:r>
          </w:p>
          <w:p w14:paraId="51196E19" w14:textId="21800A90"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rPr>
              <w:t xml:space="preserve"> ...</w:t>
            </w:r>
          </w:p>
        </w:tc>
      </w:tr>
      <w:tr w:rsidR="00DC2162" w:rsidRPr="004332C7" w14:paraId="39E803AF" w14:textId="77777777" w:rsidTr="009C52C7">
        <w:trPr>
          <w:jc w:val="center"/>
        </w:trPr>
        <w:tc>
          <w:tcPr>
            <w:tcW w:w="3969" w:type="dxa"/>
          </w:tcPr>
          <w:p w14:paraId="6F787CED"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7C5D77F2"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28CF75D4"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4332C7" w14:paraId="004B1AC1" w14:textId="77777777" w:rsidTr="009C52C7">
        <w:trPr>
          <w:jc w:val="center"/>
        </w:trPr>
        <w:tc>
          <w:tcPr>
            <w:tcW w:w="3969" w:type="dxa"/>
            <w:shd w:val="clear" w:color="auto" w:fill="EAF1DD" w:themeFill="accent3" w:themeFillTint="33"/>
            <w:vAlign w:val="center"/>
          </w:tcPr>
          <w:p w14:paraId="14E216DC" w14:textId="0666E0DD"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15. En anden brødsbrydelsesbøn henvendt til Faderen</w:t>
            </w:r>
          </w:p>
        </w:tc>
        <w:tc>
          <w:tcPr>
            <w:tcW w:w="3969" w:type="dxa"/>
            <w:shd w:val="clear" w:color="auto" w:fill="EAF1DD" w:themeFill="accent3" w:themeFillTint="33"/>
            <w:vAlign w:val="center"/>
          </w:tcPr>
          <w:p w14:paraId="4093B7EF" w14:textId="33CD34AF"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An annual Fraction to the </w:t>
            </w:r>
            <w:proofErr w:type="gramStart"/>
            <w:r w:rsidRPr="002D5B20">
              <w:rPr>
                <w:rFonts w:asciiTheme="majorBidi" w:hAnsiTheme="majorBidi" w:cstheme="majorBidi"/>
                <w:b/>
                <w:bCs/>
                <w:color w:val="C10000"/>
                <w:sz w:val="28"/>
                <w:szCs w:val="28"/>
                <w:lang w:val="en-US"/>
              </w:rPr>
              <w:t>Father</w:t>
            </w:r>
            <w:proofErr w:type="gramEnd"/>
          </w:p>
        </w:tc>
        <w:tc>
          <w:tcPr>
            <w:tcW w:w="2552" w:type="dxa"/>
            <w:shd w:val="clear" w:color="auto" w:fill="EAF1DD" w:themeFill="accent3" w:themeFillTint="33"/>
            <w:vAlign w:val="center"/>
          </w:tcPr>
          <w:p w14:paraId="7E0426A2" w14:textId="5E403349"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صلاة قسمة للآب سنوى</w:t>
            </w:r>
          </w:p>
        </w:tc>
      </w:tr>
      <w:tr w:rsidR="00DC2162" w:rsidRPr="0019613F" w14:paraId="090D488C" w14:textId="77777777" w:rsidTr="009C52C7">
        <w:trPr>
          <w:jc w:val="center"/>
        </w:trPr>
        <w:tc>
          <w:tcPr>
            <w:tcW w:w="3969" w:type="dxa"/>
          </w:tcPr>
          <w:p w14:paraId="5C4E0201" w14:textId="0077646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 vor store Gud, hvis navn er stort, barmhjertigheds Fader og al styrkes Gud,</w:t>
            </w:r>
          </w:p>
        </w:tc>
        <w:tc>
          <w:tcPr>
            <w:tcW w:w="3969" w:type="dxa"/>
          </w:tcPr>
          <w:p w14:paraId="37AFBA6E" w14:textId="27BF5CE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O Lord our God, the Great, whose name is Great, the Father of compassion and God of all comfort.</w:t>
            </w:r>
          </w:p>
        </w:tc>
        <w:tc>
          <w:tcPr>
            <w:tcW w:w="2552" w:type="dxa"/>
          </w:tcPr>
          <w:p w14:paraId="6B8FDC8F" w14:textId="5E1F8C58"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أيها الرب إلهنا العظيم، والذي</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أسمه عظيم، أبو الرأفات وإله كل</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عزاء</w:t>
            </w:r>
            <w:r w:rsidRPr="0019613F">
              <w:rPr>
                <w:rFonts w:asciiTheme="majorBidi" w:hAnsiTheme="majorBidi" w:cstheme="majorBidi"/>
                <w:b/>
                <w:bCs/>
                <w:sz w:val="24"/>
                <w:szCs w:val="24"/>
                <w:lang w:val="en-US"/>
              </w:rPr>
              <w:t>.</w:t>
            </w:r>
          </w:p>
        </w:tc>
      </w:tr>
      <w:tr w:rsidR="00DC2162" w:rsidRPr="0019613F" w14:paraId="4E3AE5D3" w14:textId="77777777" w:rsidTr="009C52C7">
        <w:trPr>
          <w:jc w:val="center"/>
        </w:trPr>
        <w:tc>
          <w:tcPr>
            <w:tcW w:w="3969" w:type="dxa"/>
          </w:tcPr>
          <w:p w14:paraId="5DA4DA3B" w14:textId="064E0BB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som har modtaget dette åndelige, sande og ublodige offer fra vore hænder, fra os som er svage og syndere!</w:t>
            </w:r>
          </w:p>
        </w:tc>
        <w:tc>
          <w:tcPr>
            <w:tcW w:w="3969" w:type="dxa"/>
          </w:tcPr>
          <w:p w14:paraId="1854EC31" w14:textId="3B71688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Who received from our hands, we frail sinners, this rational, true, and bloodless sacrifice.</w:t>
            </w:r>
          </w:p>
        </w:tc>
        <w:tc>
          <w:tcPr>
            <w:tcW w:w="2552" w:type="dxa"/>
          </w:tcPr>
          <w:p w14:paraId="0CF5D6B7" w14:textId="57D60D5D"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الذي قبل إليه من أيدينا نحن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الضعفاء الخطاة هذه الذبيحة</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العقلية والحقيقية غير الدموية</w:t>
            </w:r>
            <w:r w:rsidRPr="000D20A4">
              <w:rPr>
                <w:rFonts w:asciiTheme="majorBidi" w:hAnsiTheme="majorBidi" w:cstheme="majorBidi"/>
                <w:b/>
                <w:bCs/>
                <w:sz w:val="24"/>
                <w:szCs w:val="24"/>
                <w:lang w:val="en-US"/>
              </w:rPr>
              <w:t>.</w:t>
            </w:r>
          </w:p>
        </w:tc>
      </w:tr>
      <w:tr w:rsidR="00DC2162" w:rsidRPr="0019613F" w14:paraId="16C96C77" w14:textId="77777777" w:rsidTr="009C52C7">
        <w:trPr>
          <w:jc w:val="center"/>
        </w:trPr>
        <w:tc>
          <w:tcPr>
            <w:tcW w:w="3969" w:type="dxa"/>
          </w:tcPr>
          <w:p w14:paraId="448FA419" w14:textId="7F53EEB3"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Vor gode og menneskekærlige Herre, rens os fra al kødelig og åndelig besmittelse.</w:t>
            </w:r>
          </w:p>
        </w:tc>
        <w:tc>
          <w:tcPr>
            <w:tcW w:w="3969" w:type="dxa"/>
          </w:tcPr>
          <w:p w14:paraId="559721C1" w14:textId="623C572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You also, O our Master, the Good One and Lover of Mankind, purify us from every stain of flesh and spirit.</w:t>
            </w:r>
          </w:p>
        </w:tc>
        <w:tc>
          <w:tcPr>
            <w:tcW w:w="2552" w:type="dxa"/>
          </w:tcPr>
          <w:p w14:paraId="21F6DEAE" w14:textId="6E7390D1"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أنت أيضا يا سيدنا الصالح محب</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البشر، طهرنا من كل دنس الجسد</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والروح</w:t>
            </w:r>
            <w:r w:rsidRPr="0019613F">
              <w:rPr>
                <w:rFonts w:asciiTheme="majorBidi" w:hAnsiTheme="majorBidi" w:cstheme="majorBidi"/>
                <w:b/>
                <w:bCs/>
                <w:sz w:val="24"/>
                <w:szCs w:val="24"/>
                <w:lang w:val="en-US"/>
              </w:rPr>
              <w:t>.</w:t>
            </w:r>
          </w:p>
        </w:tc>
      </w:tr>
      <w:tr w:rsidR="00DC2162" w:rsidRPr="0019613F" w14:paraId="1F9E5448" w14:textId="77777777" w:rsidTr="009C52C7">
        <w:trPr>
          <w:jc w:val="center"/>
        </w:trPr>
        <w:tc>
          <w:tcPr>
            <w:tcW w:w="3969" w:type="dxa"/>
          </w:tcPr>
          <w:p w14:paraId="4852CDFF" w14:textId="48C24F9D"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gør os værdige til at modtage dine usigelige goder (nadveren) til frelse for vor sjæl, legeme og ånd, og til forsvar foran din frygtindgydende domstol.</w:t>
            </w:r>
          </w:p>
        </w:tc>
        <w:tc>
          <w:tcPr>
            <w:tcW w:w="3969" w:type="dxa"/>
          </w:tcPr>
          <w:p w14:paraId="2BB59564" w14:textId="49867052"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make us worthy to partake of Your ineffable good things for the salvation of our souls, our bodies, and our spirits, and for a defense before Your fearful judgment seat.</w:t>
            </w:r>
          </w:p>
        </w:tc>
        <w:tc>
          <w:tcPr>
            <w:tcW w:w="2552" w:type="dxa"/>
          </w:tcPr>
          <w:p w14:paraId="7030EA6D" w14:textId="4A6FF642" w:rsidR="004366FC" w:rsidRPr="000D20A4" w:rsidRDefault="004366FC" w:rsidP="009551CA">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واجعلنا مستحقين أن ننال من</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خيراتك غير الموصوفة، خلاصا لأنفسنا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وأجسادنا وأرواحنا،</w:t>
            </w:r>
            <w:r w:rsidR="009551CA"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وجوابا أمام منبرك المخوف</w:t>
            </w:r>
            <w:r w:rsidRPr="0019613F">
              <w:rPr>
                <w:rFonts w:asciiTheme="majorBidi" w:hAnsiTheme="majorBidi" w:cstheme="majorBidi"/>
                <w:b/>
                <w:bCs/>
                <w:sz w:val="24"/>
                <w:szCs w:val="24"/>
                <w:lang w:val="en-US"/>
              </w:rPr>
              <w:t>.</w:t>
            </w:r>
          </w:p>
        </w:tc>
      </w:tr>
      <w:tr w:rsidR="00DC2162" w:rsidRPr="004332C7" w14:paraId="0685EDB9" w14:textId="77777777" w:rsidTr="009C52C7">
        <w:trPr>
          <w:jc w:val="center"/>
        </w:trPr>
        <w:tc>
          <w:tcPr>
            <w:tcW w:w="3969" w:type="dxa"/>
          </w:tcPr>
          <w:p w14:paraId="18140B3A" w14:textId="0A8C08CA"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 xml:space="preserve">Må vi blive værdige til med frimodighed at vove at råbe til dig hellige Fader, som er i himlene, og sige: </w:t>
            </w:r>
            <w:r w:rsidR="00B60D92" w:rsidRPr="00B60D92">
              <w:rPr>
                <w:rFonts w:asciiTheme="majorBidi" w:hAnsiTheme="majorBidi" w:cstheme="majorBidi"/>
                <w:color w:val="FF0000"/>
                <w:sz w:val="24"/>
                <w:szCs w:val="24"/>
              </w:rPr>
              <w:t>Fadervor</w:t>
            </w:r>
            <w:r w:rsidR="00584693" w:rsidRPr="004332C7">
              <w:rPr>
                <w:rFonts w:asciiTheme="majorBidi" w:hAnsiTheme="majorBidi" w:cstheme="majorBidi"/>
                <w:sz w:val="24"/>
                <w:szCs w:val="24"/>
              </w:rPr>
              <w:t>.</w:t>
            </w:r>
          </w:p>
        </w:tc>
        <w:tc>
          <w:tcPr>
            <w:tcW w:w="3969" w:type="dxa"/>
          </w:tcPr>
          <w:p w14:paraId="53FF64F8" w14:textId="346BBA1D" w:rsidR="004366FC" w:rsidRPr="004332C7" w:rsidRDefault="004366FC" w:rsidP="000D20A4">
            <w:pPr>
              <w:autoSpaceDE w:val="0"/>
              <w:autoSpaceDN w:val="0"/>
              <w:adjustRightInd w:val="0"/>
              <w:jc w:val="both"/>
              <w:rPr>
                <w:rFonts w:asciiTheme="majorBidi" w:hAnsiTheme="majorBidi" w:cstheme="majorBidi"/>
                <w:sz w:val="24"/>
                <w:szCs w:val="24"/>
                <w:lang w:val="en-US"/>
              </w:rPr>
            </w:pPr>
            <w:r w:rsidRPr="004332C7">
              <w:rPr>
                <w:rFonts w:asciiTheme="majorBidi" w:hAnsiTheme="majorBidi" w:cstheme="majorBidi"/>
                <w:color w:val="000000"/>
                <w:sz w:val="24"/>
                <w:szCs w:val="24"/>
                <w:lang w:val="en-US"/>
              </w:rPr>
              <w:t>May we be worthy, to dare with boldness, to cry out to You, O holy Father who are in the heavens, and say:</w:t>
            </w:r>
            <w:r w:rsidR="000D20A4">
              <w:rPr>
                <w:rFonts w:asciiTheme="majorBidi" w:hAnsiTheme="majorBidi" w:cstheme="majorBidi"/>
                <w:color w:val="000000"/>
                <w:sz w:val="24"/>
                <w:szCs w:val="24"/>
                <w:lang w:val="en-US"/>
              </w:rPr>
              <w:t xml:space="preserve"> </w:t>
            </w:r>
            <w:r w:rsidRPr="000D20A4">
              <w:rPr>
                <w:rFonts w:asciiTheme="majorBidi" w:hAnsiTheme="majorBidi" w:cstheme="majorBidi"/>
                <w:color w:val="C10000"/>
                <w:sz w:val="24"/>
                <w:szCs w:val="24"/>
                <w:lang w:val="en-US"/>
              </w:rPr>
              <w:t>Our Father…</w:t>
            </w:r>
          </w:p>
        </w:tc>
        <w:tc>
          <w:tcPr>
            <w:tcW w:w="2552" w:type="dxa"/>
          </w:tcPr>
          <w:p w14:paraId="081972BA" w14:textId="48C43333" w:rsidR="004366FC" w:rsidRPr="000D20A4" w:rsidRDefault="004366FC" w:rsidP="009551CA">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ولنستحق أن نجسر بدالة ان</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نصرخ نحوك أيها الآب القدوس</w:t>
            </w:r>
            <w:r w:rsidR="009551CA"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الذي في السموات ونقول</w:t>
            </w:r>
            <w:r w:rsidRPr="000D20A4">
              <w:rPr>
                <w:rFonts w:asciiTheme="majorBidi" w:hAnsiTheme="majorBidi" w:cstheme="majorBidi"/>
                <w:b/>
                <w:bCs/>
                <w:color w:val="000000"/>
                <w:sz w:val="24"/>
                <w:szCs w:val="24"/>
                <w:lang w:val="en-US"/>
              </w:rPr>
              <w:t>:</w:t>
            </w:r>
          </w:p>
          <w:p w14:paraId="07D16114" w14:textId="53530EBA"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lang w:val="en-US"/>
              </w:rPr>
              <w:t xml:space="preserve"> ...</w:t>
            </w:r>
          </w:p>
        </w:tc>
      </w:tr>
      <w:tr w:rsidR="00DC2162" w:rsidRPr="004332C7" w14:paraId="4AEBC3DA" w14:textId="77777777" w:rsidTr="009C52C7">
        <w:trPr>
          <w:jc w:val="center"/>
        </w:trPr>
        <w:tc>
          <w:tcPr>
            <w:tcW w:w="3969" w:type="dxa"/>
          </w:tcPr>
          <w:p w14:paraId="5AFD8130" w14:textId="77777777" w:rsidR="004366FC" w:rsidRPr="004332C7" w:rsidRDefault="004366FC" w:rsidP="00C767E9">
            <w:pPr>
              <w:jc w:val="both"/>
              <w:rPr>
                <w:rFonts w:asciiTheme="majorBidi" w:hAnsiTheme="majorBidi" w:cstheme="majorBidi"/>
                <w:sz w:val="24"/>
                <w:szCs w:val="24"/>
                <w:lang w:val="en-US"/>
              </w:rPr>
            </w:pPr>
          </w:p>
        </w:tc>
        <w:tc>
          <w:tcPr>
            <w:tcW w:w="3969" w:type="dxa"/>
          </w:tcPr>
          <w:p w14:paraId="4A51E401" w14:textId="77777777" w:rsidR="004366FC" w:rsidRPr="004332C7" w:rsidRDefault="004366FC" w:rsidP="00C767E9">
            <w:pPr>
              <w:jc w:val="both"/>
              <w:rPr>
                <w:rFonts w:asciiTheme="majorBidi" w:hAnsiTheme="majorBidi" w:cstheme="majorBidi"/>
                <w:sz w:val="24"/>
                <w:szCs w:val="24"/>
                <w:lang w:val="en-US"/>
              </w:rPr>
            </w:pPr>
          </w:p>
        </w:tc>
        <w:tc>
          <w:tcPr>
            <w:tcW w:w="2552" w:type="dxa"/>
          </w:tcPr>
          <w:p w14:paraId="42A4E4D6" w14:textId="77777777" w:rsidR="004366FC" w:rsidRPr="000D20A4" w:rsidRDefault="004366FC" w:rsidP="00C767E9">
            <w:pPr>
              <w:bidi/>
              <w:jc w:val="both"/>
              <w:rPr>
                <w:rFonts w:asciiTheme="majorBidi" w:hAnsiTheme="majorBidi" w:cstheme="majorBidi"/>
                <w:b/>
                <w:bCs/>
                <w:sz w:val="24"/>
                <w:szCs w:val="24"/>
                <w:lang w:val="en-US"/>
              </w:rPr>
            </w:pPr>
          </w:p>
        </w:tc>
      </w:tr>
      <w:tr w:rsidR="00DC2162" w:rsidRPr="0019613F" w14:paraId="53D09E60" w14:textId="77777777" w:rsidTr="009C52C7">
        <w:trPr>
          <w:jc w:val="center"/>
        </w:trPr>
        <w:tc>
          <w:tcPr>
            <w:tcW w:w="3969" w:type="dxa"/>
            <w:shd w:val="clear" w:color="auto" w:fill="EAF1DD" w:themeFill="accent3" w:themeFillTint="33"/>
            <w:vAlign w:val="center"/>
          </w:tcPr>
          <w:p w14:paraId="51C5616E" w14:textId="1C75E0DC" w:rsidR="004366FC" w:rsidRPr="002D5B20" w:rsidRDefault="004366FC" w:rsidP="002D5B20">
            <w:pPr>
              <w:jc w:val="center"/>
              <w:rPr>
                <w:rFonts w:asciiTheme="majorBidi" w:hAnsiTheme="majorBidi" w:cstheme="majorBidi"/>
                <w:b/>
                <w:bCs/>
                <w:color w:val="C10000"/>
                <w:sz w:val="28"/>
                <w:szCs w:val="28"/>
              </w:rPr>
            </w:pPr>
            <w:r w:rsidRPr="002D5B20">
              <w:rPr>
                <w:rFonts w:asciiTheme="majorBidi" w:hAnsiTheme="majorBidi" w:cstheme="majorBidi"/>
                <w:b/>
                <w:bCs/>
                <w:color w:val="C10000"/>
                <w:sz w:val="28"/>
                <w:szCs w:val="28"/>
              </w:rPr>
              <w:t>16. Brødsbrydelsesbøn henvendt til Faderen.</w:t>
            </w:r>
            <w:r w:rsidR="009551CA" w:rsidRPr="002D5B20">
              <w:rPr>
                <w:rFonts w:asciiTheme="majorBidi" w:hAnsiTheme="majorBidi" w:cstheme="majorBidi" w:hint="cs"/>
                <w:b/>
                <w:bCs/>
                <w:color w:val="C10000"/>
                <w:sz w:val="28"/>
                <w:szCs w:val="28"/>
                <w:rtl/>
              </w:rPr>
              <w:t xml:space="preserve"> </w:t>
            </w:r>
            <w:r w:rsidRPr="002D5B20">
              <w:rPr>
                <w:rFonts w:asciiTheme="majorBidi" w:hAnsiTheme="majorBidi" w:cstheme="majorBidi"/>
                <w:b/>
                <w:bCs/>
                <w:color w:val="C10000"/>
                <w:sz w:val="28"/>
                <w:szCs w:val="28"/>
              </w:rPr>
              <w:t>Den er formet over Isaks ofring og siges   Skærtorsdag.</w:t>
            </w:r>
          </w:p>
        </w:tc>
        <w:tc>
          <w:tcPr>
            <w:tcW w:w="3969" w:type="dxa"/>
            <w:shd w:val="clear" w:color="auto" w:fill="EAF1DD" w:themeFill="accent3" w:themeFillTint="33"/>
            <w:vAlign w:val="center"/>
          </w:tcPr>
          <w:p w14:paraId="1C378DA2" w14:textId="712F54C6" w:rsidR="004366FC" w:rsidRPr="002D5B20" w:rsidRDefault="004366FC" w:rsidP="002D5B20">
            <w:pPr>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lang w:val="en-US"/>
              </w:rPr>
              <w:t xml:space="preserve">A </w:t>
            </w:r>
            <w:proofErr w:type="spellStart"/>
            <w:r w:rsidRPr="002D5B20">
              <w:rPr>
                <w:rFonts w:asciiTheme="majorBidi" w:hAnsiTheme="majorBidi" w:cstheme="majorBidi"/>
                <w:b/>
                <w:bCs/>
                <w:color w:val="C10000"/>
                <w:sz w:val="28"/>
                <w:szCs w:val="28"/>
                <w:lang w:val="en-US"/>
              </w:rPr>
              <w:t>Fractionton</w:t>
            </w:r>
            <w:proofErr w:type="spellEnd"/>
            <w:r w:rsidRPr="002D5B20">
              <w:rPr>
                <w:rFonts w:asciiTheme="majorBidi" w:hAnsiTheme="majorBidi" w:cstheme="majorBidi"/>
                <w:b/>
                <w:bCs/>
                <w:color w:val="C10000"/>
                <w:sz w:val="28"/>
                <w:szCs w:val="28"/>
                <w:lang w:val="en-US"/>
              </w:rPr>
              <w:t xml:space="preserve"> to the Father for Covenant Thursday on the Slaughter of Isaac</w:t>
            </w:r>
          </w:p>
        </w:tc>
        <w:tc>
          <w:tcPr>
            <w:tcW w:w="2552" w:type="dxa"/>
            <w:shd w:val="clear" w:color="auto" w:fill="EAF1DD" w:themeFill="accent3" w:themeFillTint="33"/>
            <w:vAlign w:val="center"/>
          </w:tcPr>
          <w:p w14:paraId="1A413D12" w14:textId="59E4361C" w:rsidR="004366FC" w:rsidRPr="002D5B20" w:rsidRDefault="004366FC" w:rsidP="002D5B20">
            <w:pPr>
              <w:bidi/>
              <w:jc w:val="center"/>
              <w:rPr>
                <w:rFonts w:asciiTheme="majorBidi" w:hAnsiTheme="majorBidi" w:cstheme="majorBidi"/>
                <w:b/>
                <w:bCs/>
                <w:sz w:val="28"/>
                <w:szCs w:val="28"/>
                <w:lang w:val="en-US"/>
              </w:rPr>
            </w:pPr>
            <w:r w:rsidRPr="002D5B20">
              <w:rPr>
                <w:rFonts w:asciiTheme="majorBidi" w:hAnsiTheme="majorBidi" w:cstheme="majorBidi"/>
                <w:b/>
                <w:bCs/>
                <w:color w:val="C10000"/>
                <w:sz w:val="28"/>
                <w:szCs w:val="28"/>
                <w:rtl/>
              </w:rPr>
              <w:t>قسمة للآب تقال في خميس العهد علي ذبح اسحق</w:t>
            </w:r>
          </w:p>
        </w:tc>
      </w:tr>
      <w:tr w:rsidR="00DC2162" w:rsidRPr="0019613F" w14:paraId="0870239C" w14:textId="77777777" w:rsidTr="009C52C7">
        <w:trPr>
          <w:jc w:val="center"/>
        </w:trPr>
        <w:tc>
          <w:tcPr>
            <w:tcW w:w="3969" w:type="dxa"/>
          </w:tcPr>
          <w:p w14:paraId="0558A39E" w14:textId="51F95212"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det skete i de dage, da Gud ønskede at sætte Abraham på prøve for at kende hans hjerte og hans kærlighed til ham.</w:t>
            </w:r>
          </w:p>
        </w:tc>
        <w:tc>
          <w:tcPr>
            <w:tcW w:w="3969" w:type="dxa"/>
          </w:tcPr>
          <w:p w14:paraId="3489969A" w14:textId="5AB8243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it came to pass in the days when God wanted to test Abraham and know his heart and his love for Him,</w:t>
            </w:r>
          </w:p>
        </w:tc>
        <w:tc>
          <w:tcPr>
            <w:tcW w:w="2552" w:type="dxa"/>
          </w:tcPr>
          <w:p w14:paraId="1D63603F" w14:textId="69C484F9"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وحدث في الأيام التي أراد الله فيها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أن يجرب إبراهيم ويعلم قلبه</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ومحبته فيه</w:t>
            </w:r>
            <w:r w:rsidRPr="000D20A4">
              <w:rPr>
                <w:rFonts w:asciiTheme="majorBidi" w:hAnsiTheme="majorBidi" w:cstheme="majorBidi"/>
                <w:b/>
                <w:bCs/>
                <w:sz w:val="24"/>
                <w:szCs w:val="24"/>
                <w:lang w:val="en-US"/>
              </w:rPr>
              <w:t>.</w:t>
            </w:r>
          </w:p>
        </w:tc>
      </w:tr>
      <w:tr w:rsidR="00DC2162" w:rsidRPr="0019613F" w14:paraId="53A81A7E" w14:textId="77777777" w:rsidTr="009C52C7">
        <w:trPr>
          <w:jc w:val="center"/>
        </w:trPr>
        <w:tc>
          <w:tcPr>
            <w:tcW w:w="3969" w:type="dxa"/>
          </w:tcPr>
          <w:p w14:paraId="5112DF87" w14:textId="0800B5B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han sagde til ham:</w:t>
            </w:r>
            <w:r w:rsidR="001B151F" w:rsidRPr="004332C7">
              <w:rPr>
                <w:rFonts w:asciiTheme="majorBidi" w:hAnsiTheme="majorBidi" w:cstheme="majorBidi"/>
                <w:sz w:val="24"/>
                <w:szCs w:val="24"/>
              </w:rPr>
              <w:t xml:space="preserve"> "</w:t>
            </w:r>
            <w:r w:rsidRPr="004332C7">
              <w:rPr>
                <w:rFonts w:asciiTheme="majorBidi" w:hAnsiTheme="majorBidi" w:cstheme="majorBidi"/>
                <w:sz w:val="24"/>
                <w:szCs w:val="24"/>
              </w:rPr>
              <w:t>Abraham, Abraham, tag din elskede søn Isak og bring mig ham som et brændoffer på det bjerg, som jeg vil vise dig".</w:t>
            </w:r>
          </w:p>
        </w:tc>
        <w:tc>
          <w:tcPr>
            <w:tcW w:w="3969" w:type="dxa"/>
          </w:tcPr>
          <w:p w14:paraId="5C161F4C" w14:textId="488291A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that He said to him, “Abraham, Abraham, take your beloved son Isaac and offer him to Me as a burnt offering, upon the mountain of which I will tell you.”</w:t>
            </w:r>
          </w:p>
        </w:tc>
        <w:tc>
          <w:tcPr>
            <w:tcW w:w="2552" w:type="dxa"/>
          </w:tcPr>
          <w:p w14:paraId="57BB9DF8" w14:textId="0BA5EB00"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أنه قال له: "إبراهيم، إبراهيم،</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خذ إبنك الحبيب إسحق وقدمه لي</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محرقة على الجبل الذي أعلمك</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به</w:t>
            </w:r>
            <w:r w:rsidRPr="000D20A4">
              <w:rPr>
                <w:rFonts w:asciiTheme="majorBidi" w:hAnsiTheme="majorBidi" w:cstheme="majorBidi"/>
                <w:b/>
                <w:bCs/>
                <w:sz w:val="24"/>
                <w:szCs w:val="24"/>
                <w:lang w:val="en-US"/>
              </w:rPr>
              <w:t>."</w:t>
            </w:r>
          </w:p>
        </w:tc>
      </w:tr>
      <w:tr w:rsidR="00DC2162" w:rsidRPr="00D65A10" w14:paraId="36D90C59" w14:textId="77777777" w:rsidTr="009C52C7">
        <w:trPr>
          <w:jc w:val="center"/>
        </w:trPr>
        <w:tc>
          <w:tcPr>
            <w:tcW w:w="3969" w:type="dxa"/>
          </w:tcPr>
          <w:p w14:paraId="730D4716" w14:textId="64CE6A75"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Så stod Abraham op om morgenen og sadlede sit æsel. Og han tog 2 drenge og sin søn Isak med. Han tog en kniv og noget ild. Han gik ud i landskabet og så på afstand det sted, som Gud havde meddelt ham.</w:t>
            </w:r>
          </w:p>
        </w:tc>
        <w:tc>
          <w:tcPr>
            <w:tcW w:w="3969" w:type="dxa"/>
          </w:tcPr>
          <w:p w14:paraId="5F6D05BC" w14:textId="6D0629FC"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Abraham rose up in the morning and saddled his </w:t>
            </w:r>
            <w:proofErr w:type="gramStart"/>
            <w:r w:rsidRPr="004332C7">
              <w:rPr>
                <w:rFonts w:asciiTheme="majorBidi" w:hAnsiTheme="majorBidi" w:cstheme="majorBidi"/>
                <w:sz w:val="24"/>
                <w:szCs w:val="24"/>
                <w:lang w:val="en-US"/>
              </w:rPr>
              <w:t>donkey, and</w:t>
            </w:r>
            <w:proofErr w:type="gramEnd"/>
            <w:r w:rsidRPr="004332C7">
              <w:rPr>
                <w:rFonts w:asciiTheme="majorBidi" w:hAnsiTheme="majorBidi" w:cstheme="majorBidi"/>
                <w:sz w:val="24"/>
                <w:szCs w:val="24"/>
                <w:lang w:val="en-US"/>
              </w:rPr>
              <w:t xml:space="preserve"> took two servants and Isaac his son. And he took a knife and fire, and walked on the earth, and saw from afar the place of which the Lord had told him.</w:t>
            </w:r>
          </w:p>
        </w:tc>
        <w:tc>
          <w:tcPr>
            <w:tcW w:w="2552" w:type="dxa"/>
          </w:tcPr>
          <w:p w14:paraId="7481E91E" w14:textId="36634A29"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فقام إبراهيم باكراً وأسرج دابته،</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وأخذ غلامين وإسحق ابنه، وأخذ</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سكينا وناراً. ومشي على الأرض،</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فرأي الموضع من بعيد الذي</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أعلمه به الرب</w:t>
            </w:r>
            <w:r w:rsidRPr="000D20A4">
              <w:rPr>
                <w:rFonts w:asciiTheme="majorBidi" w:hAnsiTheme="majorBidi" w:cstheme="majorBidi"/>
                <w:b/>
                <w:bCs/>
                <w:sz w:val="24"/>
                <w:szCs w:val="24"/>
                <w:lang w:val="en-US"/>
              </w:rPr>
              <w:t>.</w:t>
            </w:r>
          </w:p>
        </w:tc>
      </w:tr>
      <w:tr w:rsidR="00DC2162" w:rsidRPr="00D65A10" w14:paraId="16CF2E5C" w14:textId="77777777" w:rsidTr="009C52C7">
        <w:trPr>
          <w:jc w:val="center"/>
        </w:trPr>
        <w:tc>
          <w:tcPr>
            <w:tcW w:w="3969" w:type="dxa"/>
          </w:tcPr>
          <w:p w14:paraId="3FBB9443" w14:textId="2088962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han sagde til sine drenge:</w:t>
            </w:r>
            <w:r w:rsidR="001B151F" w:rsidRPr="004332C7">
              <w:rPr>
                <w:rFonts w:asciiTheme="majorBidi" w:hAnsiTheme="majorBidi" w:cstheme="majorBidi"/>
                <w:sz w:val="24"/>
                <w:szCs w:val="24"/>
              </w:rPr>
              <w:t xml:space="preserve"> "</w:t>
            </w:r>
            <w:r w:rsidRPr="004332C7">
              <w:rPr>
                <w:rFonts w:asciiTheme="majorBidi" w:hAnsiTheme="majorBidi" w:cstheme="majorBidi"/>
                <w:sz w:val="24"/>
                <w:szCs w:val="24"/>
              </w:rPr>
              <w:t>Sæt jer på dette sted sammen med æslet. Jeg og min søn Isak vil gå hen og tilbede og vende tilbage til jer."</w:t>
            </w:r>
          </w:p>
        </w:tc>
        <w:tc>
          <w:tcPr>
            <w:tcW w:w="3969" w:type="dxa"/>
          </w:tcPr>
          <w:p w14:paraId="1A33B7B1" w14:textId="4A69086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he said to his servants, “You remain in this place with the donkey. I and Isaac my son shall go to </w:t>
            </w:r>
            <w:proofErr w:type="gramStart"/>
            <w:r w:rsidRPr="004332C7">
              <w:rPr>
                <w:rFonts w:asciiTheme="majorBidi" w:hAnsiTheme="majorBidi" w:cstheme="majorBidi"/>
                <w:sz w:val="24"/>
                <w:szCs w:val="24"/>
                <w:lang w:val="en-US"/>
              </w:rPr>
              <w:t>worship, and</w:t>
            </w:r>
            <w:proofErr w:type="gramEnd"/>
            <w:r w:rsidRPr="004332C7">
              <w:rPr>
                <w:rFonts w:asciiTheme="majorBidi" w:hAnsiTheme="majorBidi" w:cstheme="majorBidi"/>
                <w:sz w:val="24"/>
                <w:szCs w:val="24"/>
                <w:lang w:val="en-US"/>
              </w:rPr>
              <w:t xml:space="preserve"> return to you.”</w:t>
            </w:r>
          </w:p>
        </w:tc>
        <w:tc>
          <w:tcPr>
            <w:tcW w:w="2552" w:type="dxa"/>
          </w:tcPr>
          <w:p w14:paraId="4D1AC39D" w14:textId="103767E3"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فقال لغلاميه: "أجلسا أنتما ههنا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مع الدابة، وأما أنا وإسحق إبني</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فنذهب ونسجد ثم نرجع إليكما</w:t>
            </w:r>
            <w:r w:rsidRPr="000D20A4">
              <w:rPr>
                <w:rFonts w:asciiTheme="majorBidi" w:hAnsiTheme="majorBidi" w:cstheme="majorBidi"/>
                <w:b/>
                <w:bCs/>
                <w:sz w:val="24"/>
                <w:szCs w:val="24"/>
                <w:lang w:val="en-US"/>
              </w:rPr>
              <w:t>."</w:t>
            </w:r>
          </w:p>
        </w:tc>
      </w:tr>
      <w:tr w:rsidR="00DC2162" w:rsidRPr="00D65A10" w14:paraId="413134B6" w14:textId="77777777" w:rsidTr="009C52C7">
        <w:trPr>
          <w:jc w:val="center"/>
        </w:trPr>
        <w:tc>
          <w:tcPr>
            <w:tcW w:w="3969" w:type="dxa"/>
          </w:tcPr>
          <w:p w14:paraId="25324E79" w14:textId="5DD6F64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Men Abraham tog træet til brændoffer og læssede det på sin søn Isak. </w:t>
            </w:r>
            <w:r w:rsidRPr="004332C7">
              <w:rPr>
                <w:rFonts w:asciiTheme="majorBidi" w:hAnsiTheme="majorBidi" w:cstheme="majorBidi"/>
                <w:sz w:val="24"/>
                <w:szCs w:val="24"/>
                <w:lang w:val="en-US"/>
              </w:rPr>
              <w:t xml:space="preserve">Og </w:t>
            </w:r>
            <w:proofErr w:type="spellStart"/>
            <w:r w:rsidRPr="004332C7">
              <w:rPr>
                <w:rFonts w:asciiTheme="majorBidi" w:hAnsiTheme="majorBidi" w:cstheme="majorBidi"/>
                <w:sz w:val="24"/>
                <w:szCs w:val="24"/>
                <w:lang w:val="en-US"/>
              </w:rPr>
              <w:t>han</w:t>
            </w:r>
            <w:proofErr w:type="spellEnd"/>
            <w:r w:rsidRPr="004332C7">
              <w:rPr>
                <w:rFonts w:asciiTheme="majorBidi" w:hAnsiTheme="majorBidi" w:cstheme="majorBidi"/>
                <w:sz w:val="24"/>
                <w:szCs w:val="24"/>
                <w:lang w:val="en-US"/>
              </w:rPr>
              <w:t xml:space="preserve"> tog </w:t>
            </w:r>
            <w:proofErr w:type="spellStart"/>
            <w:r w:rsidRPr="004332C7">
              <w:rPr>
                <w:rFonts w:asciiTheme="majorBidi" w:hAnsiTheme="majorBidi" w:cstheme="majorBidi"/>
                <w:sz w:val="24"/>
                <w:szCs w:val="24"/>
                <w:lang w:val="en-US"/>
              </w:rPr>
              <w:t>ilden</w:t>
            </w:r>
            <w:proofErr w:type="spellEnd"/>
            <w:r w:rsidRPr="004332C7">
              <w:rPr>
                <w:rFonts w:asciiTheme="majorBidi" w:hAnsiTheme="majorBidi" w:cstheme="majorBidi"/>
                <w:sz w:val="24"/>
                <w:szCs w:val="24"/>
                <w:lang w:val="en-US"/>
              </w:rPr>
              <w:t xml:space="preserve"> og </w:t>
            </w:r>
            <w:proofErr w:type="spellStart"/>
            <w:r w:rsidRPr="004332C7">
              <w:rPr>
                <w:rFonts w:asciiTheme="majorBidi" w:hAnsiTheme="majorBidi" w:cstheme="majorBidi"/>
                <w:sz w:val="24"/>
                <w:szCs w:val="24"/>
                <w:lang w:val="en-US"/>
              </w:rPr>
              <w:t>kniven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i</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hånden</w:t>
            </w:r>
            <w:proofErr w:type="spellEnd"/>
            <w:r w:rsidRPr="004332C7">
              <w:rPr>
                <w:rFonts w:asciiTheme="majorBidi" w:hAnsiTheme="majorBidi" w:cstheme="majorBidi"/>
                <w:sz w:val="24"/>
                <w:szCs w:val="24"/>
                <w:lang w:val="en-US"/>
              </w:rPr>
              <w:t>.</w:t>
            </w:r>
          </w:p>
        </w:tc>
        <w:tc>
          <w:tcPr>
            <w:tcW w:w="3969" w:type="dxa"/>
          </w:tcPr>
          <w:p w14:paraId="15F943A3" w14:textId="1844B6A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Abraham took the firewood for the burnt offering and laid it upon Isaac his son, and took fire in his hand, and the knife.</w:t>
            </w:r>
          </w:p>
        </w:tc>
        <w:tc>
          <w:tcPr>
            <w:tcW w:w="2552" w:type="dxa"/>
          </w:tcPr>
          <w:p w14:paraId="16A4893A" w14:textId="0199E7C4"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وأخذ إبراهيم حطب المحرقة</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ووضعه على إسحق إبنه، وأخذ</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بيده النار والسكين</w:t>
            </w:r>
            <w:r w:rsidRPr="0019613F">
              <w:rPr>
                <w:rFonts w:asciiTheme="majorBidi" w:hAnsiTheme="majorBidi" w:cstheme="majorBidi"/>
                <w:b/>
                <w:bCs/>
                <w:sz w:val="24"/>
                <w:szCs w:val="24"/>
                <w:lang w:val="en-US"/>
              </w:rPr>
              <w:t>.</w:t>
            </w:r>
          </w:p>
        </w:tc>
      </w:tr>
      <w:tr w:rsidR="00DC2162" w:rsidRPr="00D65A10" w14:paraId="144BE7FA" w14:textId="77777777" w:rsidTr="009C52C7">
        <w:trPr>
          <w:jc w:val="center"/>
        </w:trPr>
        <w:tc>
          <w:tcPr>
            <w:tcW w:w="3969" w:type="dxa"/>
          </w:tcPr>
          <w:p w14:paraId="17BFFE44" w14:textId="5DEA8D99"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Isak sagde til sin fader:</w:t>
            </w:r>
            <w:r w:rsidR="001B151F" w:rsidRPr="004332C7">
              <w:rPr>
                <w:rFonts w:asciiTheme="majorBidi" w:hAnsiTheme="majorBidi" w:cstheme="majorBidi"/>
                <w:sz w:val="24"/>
                <w:szCs w:val="24"/>
              </w:rPr>
              <w:t xml:space="preserve"> "</w:t>
            </w:r>
            <w:r w:rsidRPr="004332C7">
              <w:rPr>
                <w:rFonts w:asciiTheme="majorBidi" w:hAnsiTheme="majorBidi" w:cstheme="majorBidi"/>
                <w:sz w:val="24"/>
                <w:szCs w:val="24"/>
              </w:rPr>
              <w:t>Far! Se her er ild og brænde. Hvor er fåret, som vi skal bringe som brændoffer?"</w:t>
            </w:r>
          </w:p>
        </w:tc>
        <w:tc>
          <w:tcPr>
            <w:tcW w:w="3969" w:type="dxa"/>
          </w:tcPr>
          <w:p w14:paraId="3B8A2981" w14:textId="3688F3B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Isaac spoke to his father, saying, “My father, behold the fire and the wood, but where is the lamb which we shall offer as a burnt offering?”</w:t>
            </w:r>
          </w:p>
        </w:tc>
        <w:tc>
          <w:tcPr>
            <w:tcW w:w="2552" w:type="dxa"/>
          </w:tcPr>
          <w:p w14:paraId="3E67198C" w14:textId="14528670"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فقال إسحق لأبيه: "يا أبتاه، هوذا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النار والحطب، وأين الخروف</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الذي نقدمه للمحرقة؟</w:t>
            </w:r>
            <w:r w:rsidRPr="000D20A4">
              <w:rPr>
                <w:rFonts w:asciiTheme="majorBidi" w:hAnsiTheme="majorBidi" w:cstheme="majorBidi"/>
                <w:b/>
                <w:bCs/>
                <w:sz w:val="24"/>
                <w:szCs w:val="24"/>
                <w:lang w:val="en-US"/>
              </w:rPr>
              <w:t>"</w:t>
            </w:r>
          </w:p>
        </w:tc>
      </w:tr>
      <w:tr w:rsidR="00DC2162" w:rsidRPr="00D65A10" w14:paraId="7CC1C558" w14:textId="77777777" w:rsidTr="009C52C7">
        <w:trPr>
          <w:jc w:val="center"/>
        </w:trPr>
        <w:tc>
          <w:tcPr>
            <w:tcW w:w="3969" w:type="dxa"/>
          </w:tcPr>
          <w:p w14:paraId="3F0F2CAD" w14:textId="0FCB3BC6"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Abraham sagde til ham:</w:t>
            </w:r>
            <w:r w:rsidR="001B151F" w:rsidRPr="004332C7">
              <w:rPr>
                <w:rFonts w:asciiTheme="majorBidi" w:hAnsiTheme="majorBidi" w:cstheme="majorBidi"/>
                <w:sz w:val="24"/>
                <w:szCs w:val="24"/>
              </w:rPr>
              <w:t xml:space="preserve"> "</w:t>
            </w:r>
            <w:r w:rsidRPr="004332C7">
              <w:rPr>
                <w:rFonts w:asciiTheme="majorBidi" w:hAnsiTheme="majorBidi" w:cstheme="majorBidi"/>
                <w:sz w:val="24"/>
                <w:szCs w:val="24"/>
              </w:rPr>
              <w:t>Det er Gud, som har befalet os at bringe ham et offer. Han vil selv udse sig et får til brændoffer, min søn".</w:t>
            </w:r>
          </w:p>
        </w:tc>
        <w:tc>
          <w:tcPr>
            <w:tcW w:w="3969" w:type="dxa"/>
          </w:tcPr>
          <w:p w14:paraId="4431ADEE" w14:textId="44E465A3"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Abraham said to him, “God, who commanded us to offer Him a sacrifice, will provide for Himself the lamb for a burnt offering, my son.”</w:t>
            </w:r>
          </w:p>
        </w:tc>
        <w:tc>
          <w:tcPr>
            <w:tcW w:w="2552" w:type="dxa"/>
          </w:tcPr>
          <w:p w14:paraId="40EA6F6F" w14:textId="60D88FE0"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فقال له إبراهيم: "إن الله الذي</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أمرنا أن نقدم له ذبيحة هو يري</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حملاً له للمحرقة يا إبني</w:t>
            </w:r>
            <w:r w:rsidRPr="000D20A4">
              <w:rPr>
                <w:rFonts w:asciiTheme="majorBidi" w:hAnsiTheme="majorBidi" w:cstheme="majorBidi"/>
                <w:b/>
                <w:bCs/>
                <w:sz w:val="24"/>
                <w:szCs w:val="24"/>
                <w:lang w:val="en-US"/>
              </w:rPr>
              <w:t>."</w:t>
            </w:r>
          </w:p>
        </w:tc>
      </w:tr>
      <w:tr w:rsidR="00DC2162" w:rsidRPr="00D65A10" w14:paraId="69208A89" w14:textId="77777777" w:rsidTr="009C52C7">
        <w:trPr>
          <w:jc w:val="center"/>
        </w:trPr>
        <w:tc>
          <w:tcPr>
            <w:tcW w:w="3969" w:type="dxa"/>
          </w:tcPr>
          <w:p w14:paraId="30BCC0DF" w14:textId="04AFD348"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rPr>
              <w:t xml:space="preserve">Og Abraham tog nogle sten og byggede et alter. Han tog brændet og lagde det på alteret, greb sin søn Isak og bandt ham og lagde ham oven på alteret. </w:t>
            </w:r>
            <w:proofErr w:type="spellStart"/>
            <w:r w:rsidRPr="004332C7">
              <w:rPr>
                <w:rFonts w:asciiTheme="majorBidi" w:hAnsiTheme="majorBidi" w:cstheme="majorBidi"/>
                <w:sz w:val="24"/>
                <w:szCs w:val="24"/>
                <w:lang w:val="en-US"/>
              </w:rPr>
              <w:t>Så</w:t>
            </w:r>
            <w:proofErr w:type="spellEnd"/>
            <w:r w:rsidRPr="004332C7">
              <w:rPr>
                <w:rFonts w:asciiTheme="majorBidi" w:hAnsiTheme="majorBidi" w:cstheme="majorBidi"/>
                <w:sz w:val="24"/>
                <w:szCs w:val="24"/>
                <w:lang w:val="en-US"/>
              </w:rPr>
              <w:t xml:space="preserve"> tog </w:t>
            </w:r>
            <w:proofErr w:type="spellStart"/>
            <w:r w:rsidRPr="004332C7">
              <w:rPr>
                <w:rFonts w:asciiTheme="majorBidi" w:hAnsiTheme="majorBidi" w:cstheme="majorBidi"/>
                <w:sz w:val="24"/>
                <w:szCs w:val="24"/>
                <w:lang w:val="en-US"/>
              </w:rPr>
              <w:t>han</w:t>
            </w:r>
            <w:proofErr w:type="spellEnd"/>
            <w:r w:rsidRPr="004332C7">
              <w:rPr>
                <w:rFonts w:asciiTheme="majorBidi" w:hAnsiTheme="majorBidi" w:cstheme="majorBidi"/>
                <w:sz w:val="24"/>
                <w:szCs w:val="24"/>
                <w:lang w:val="en-US"/>
              </w:rPr>
              <w:t xml:space="preserve"> </w:t>
            </w:r>
            <w:proofErr w:type="spellStart"/>
            <w:r w:rsidRPr="004332C7">
              <w:rPr>
                <w:rFonts w:asciiTheme="majorBidi" w:hAnsiTheme="majorBidi" w:cstheme="majorBidi"/>
                <w:sz w:val="24"/>
                <w:szCs w:val="24"/>
                <w:lang w:val="en-US"/>
              </w:rPr>
              <w:t>kniven</w:t>
            </w:r>
            <w:proofErr w:type="spellEnd"/>
            <w:r w:rsidRPr="004332C7">
              <w:rPr>
                <w:rFonts w:asciiTheme="majorBidi" w:hAnsiTheme="majorBidi" w:cstheme="majorBidi"/>
                <w:sz w:val="24"/>
                <w:szCs w:val="24"/>
                <w:lang w:val="en-US"/>
              </w:rPr>
              <w:t xml:space="preserve"> for at </w:t>
            </w:r>
            <w:proofErr w:type="spellStart"/>
            <w:r w:rsidRPr="004332C7">
              <w:rPr>
                <w:rFonts w:asciiTheme="majorBidi" w:hAnsiTheme="majorBidi" w:cstheme="majorBidi"/>
                <w:sz w:val="24"/>
                <w:szCs w:val="24"/>
                <w:lang w:val="en-US"/>
              </w:rPr>
              <w:t>slagte</w:t>
            </w:r>
            <w:proofErr w:type="spellEnd"/>
            <w:r w:rsidRPr="004332C7">
              <w:rPr>
                <w:rFonts w:asciiTheme="majorBidi" w:hAnsiTheme="majorBidi" w:cstheme="majorBidi"/>
                <w:sz w:val="24"/>
                <w:szCs w:val="24"/>
                <w:lang w:val="en-US"/>
              </w:rPr>
              <w:t xml:space="preserve"> ham.</w:t>
            </w:r>
          </w:p>
        </w:tc>
        <w:tc>
          <w:tcPr>
            <w:tcW w:w="3969" w:type="dxa"/>
          </w:tcPr>
          <w:p w14:paraId="5440073F" w14:textId="6927627D"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Abraham took stones and built an </w:t>
            </w:r>
            <w:proofErr w:type="gramStart"/>
            <w:r w:rsidRPr="004332C7">
              <w:rPr>
                <w:rFonts w:asciiTheme="majorBidi" w:hAnsiTheme="majorBidi" w:cstheme="majorBidi"/>
                <w:sz w:val="24"/>
                <w:szCs w:val="24"/>
                <w:lang w:val="en-US"/>
              </w:rPr>
              <w:t>altar, and</w:t>
            </w:r>
            <w:proofErr w:type="gramEnd"/>
            <w:r w:rsidRPr="004332C7">
              <w:rPr>
                <w:rFonts w:asciiTheme="majorBidi" w:hAnsiTheme="majorBidi" w:cstheme="majorBidi"/>
                <w:sz w:val="24"/>
                <w:szCs w:val="24"/>
                <w:lang w:val="en-US"/>
              </w:rPr>
              <w:t xml:space="preserve"> took the firewood and laid it upon the altar, and took Isaac his son and bound him and laid him upon the altar, and took the knife to slay him.</w:t>
            </w:r>
          </w:p>
        </w:tc>
        <w:tc>
          <w:tcPr>
            <w:tcW w:w="2552" w:type="dxa"/>
          </w:tcPr>
          <w:p w14:paraId="3762ECBB" w14:textId="7B780CEA"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وأخذ إبراهيم حجارة وبني مذبحا</w:t>
            </w:r>
            <w:r w:rsidRPr="000D20A4">
              <w:rPr>
                <w:rFonts w:asciiTheme="majorBidi" w:hAnsiTheme="majorBidi" w:cstheme="majorBidi"/>
                <w:b/>
                <w:bCs/>
                <w:sz w:val="24"/>
                <w:szCs w:val="24"/>
                <w:lang w:val="en-US"/>
              </w:rPr>
              <w:t>.</w:t>
            </w:r>
            <w:r w:rsidR="00DC2162"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وأخذ الحطب ورفعه على المذبح</w:t>
            </w:r>
            <w:r w:rsidRPr="000D20A4">
              <w:rPr>
                <w:rFonts w:asciiTheme="majorBidi" w:hAnsiTheme="majorBidi" w:cstheme="majorBidi"/>
                <w:b/>
                <w:bCs/>
                <w:sz w:val="24"/>
                <w:szCs w:val="24"/>
                <w:lang w:val="en-US"/>
              </w:rPr>
              <w:t>.</w:t>
            </w:r>
            <w:r w:rsidR="00DC2162"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وأخذ إسحق إبنه وربطة ووضعه</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على المذبح، وأخذ السكين</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ليذبحه</w:t>
            </w:r>
            <w:r w:rsidRPr="0019613F">
              <w:rPr>
                <w:rFonts w:asciiTheme="majorBidi" w:hAnsiTheme="majorBidi" w:cstheme="majorBidi"/>
                <w:b/>
                <w:bCs/>
                <w:sz w:val="24"/>
                <w:szCs w:val="24"/>
                <w:lang w:val="en-US"/>
              </w:rPr>
              <w:t>.</w:t>
            </w:r>
          </w:p>
        </w:tc>
      </w:tr>
      <w:tr w:rsidR="00DC2162" w:rsidRPr="00D65A10" w14:paraId="09DEA6A1" w14:textId="77777777" w:rsidTr="009C52C7">
        <w:trPr>
          <w:jc w:val="center"/>
        </w:trPr>
        <w:tc>
          <w:tcPr>
            <w:tcW w:w="3969" w:type="dxa"/>
          </w:tcPr>
          <w:p w14:paraId="206FAA59" w14:textId="74304D17"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Men Herrens engel råbte til Abraham og sagde til ham: "Abraham, Abraham, se op! Rør ikke din dreng og gør ham ikke noget ondt.</w:t>
            </w:r>
          </w:p>
        </w:tc>
        <w:tc>
          <w:tcPr>
            <w:tcW w:w="3969" w:type="dxa"/>
          </w:tcPr>
          <w:p w14:paraId="76E6E67B" w14:textId="11BD813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the Angel of the Lord called to Abraham, saying to him, “Abraham, Abraham. Behold, do not lay your hand on your lad, or do him any harm.</w:t>
            </w:r>
          </w:p>
        </w:tc>
        <w:tc>
          <w:tcPr>
            <w:tcW w:w="2552" w:type="dxa"/>
          </w:tcPr>
          <w:p w14:paraId="1324E7D6" w14:textId="7D2CCD5E"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وإن ملاك الرب نادي إبراهيم قائلاً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له: "إبراهيم، إبراهيم، أنظر لا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تلمس فتاك ولا تصنع به شراً</w:t>
            </w:r>
            <w:r w:rsidRPr="000D20A4">
              <w:rPr>
                <w:rFonts w:asciiTheme="majorBidi" w:hAnsiTheme="majorBidi" w:cstheme="majorBidi"/>
                <w:b/>
                <w:bCs/>
                <w:sz w:val="24"/>
                <w:szCs w:val="24"/>
                <w:lang w:val="en-US"/>
              </w:rPr>
              <w:t>.</w:t>
            </w:r>
          </w:p>
        </w:tc>
      </w:tr>
      <w:tr w:rsidR="00DC2162" w:rsidRPr="00D65A10" w14:paraId="5A9D052F" w14:textId="77777777" w:rsidTr="009C52C7">
        <w:trPr>
          <w:jc w:val="center"/>
        </w:trPr>
        <w:tc>
          <w:tcPr>
            <w:tcW w:w="3969" w:type="dxa"/>
          </w:tcPr>
          <w:p w14:paraId="7052B38C"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Herren har set din kærlighed til ham og har sagt: Jeg er Herren din Gud. Jeg har svoret ved mig</w:t>
            </w:r>
          </w:p>
          <w:p w14:paraId="3DAB3692" w14:textId="2FBEE464"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selv, at jeg vil velsigne dig og gøre dit afkom talrigt."</w:t>
            </w:r>
          </w:p>
        </w:tc>
        <w:tc>
          <w:tcPr>
            <w:tcW w:w="3969" w:type="dxa"/>
          </w:tcPr>
          <w:p w14:paraId="6C594ED6" w14:textId="6345B7D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When the Lord saw your love for Him, He said, ‘I am the Lord your God. By Myself I have sworn that in blessing I will bless you, and in multiplying I will multiply your seed.”’</w:t>
            </w:r>
          </w:p>
        </w:tc>
        <w:tc>
          <w:tcPr>
            <w:tcW w:w="2552" w:type="dxa"/>
          </w:tcPr>
          <w:p w14:paraId="393252BE" w14:textId="58087AF4"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فلما نظر الرب محبتك فيه قال</w:t>
            </w:r>
            <w:r w:rsidRPr="000D20A4">
              <w:rPr>
                <w:rFonts w:asciiTheme="majorBidi" w:hAnsiTheme="majorBidi" w:cstheme="majorBidi"/>
                <w:b/>
                <w:bCs/>
                <w:sz w:val="24"/>
                <w:szCs w:val="24"/>
                <w:lang w:val="en-US"/>
              </w:rPr>
              <w:t>:</w:t>
            </w:r>
            <w:r w:rsidR="00DC2162" w:rsidRPr="000D20A4">
              <w:rPr>
                <w:rFonts w:asciiTheme="majorBidi" w:hAnsiTheme="majorBidi" w:cstheme="majorBidi" w:hint="cs"/>
                <w:b/>
                <w:bCs/>
                <w:sz w:val="24"/>
                <w:szCs w:val="24"/>
                <w:rtl/>
                <w:lang w:val="en-US"/>
              </w:rPr>
              <w:t xml:space="preserve"> </w:t>
            </w:r>
            <w:r w:rsidRPr="000D20A4">
              <w:rPr>
                <w:rFonts w:asciiTheme="majorBidi" w:hAnsiTheme="majorBidi" w:cstheme="majorBidi"/>
                <w:b/>
                <w:bCs/>
                <w:sz w:val="24"/>
                <w:szCs w:val="24"/>
                <w:rtl/>
              </w:rPr>
              <w:t>إني أنا هو الرب إلهك، أقسمت</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بذاتي إني بالبركة أباركك وبالكثرة</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أكثر نسلك</w:t>
            </w:r>
            <w:r w:rsidRPr="000D20A4">
              <w:rPr>
                <w:rFonts w:asciiTheme="majorBidi" w:hAnsiTheme="majorBidi" w:cstheme="majorBidi"/>
                <w:b/>
                <w:bCs/>
                <w:sz w:val="24"/>
                <w:szCs w:val="24"/>
                <w:lang w:val="en-US"/>
              </w:rPr>
              <w:t>."</w:t>
            </w:r>
          </w:p>
        </w:tc>
      </w:tr>
      <w:tr w:rsidR="00DC2162" w:rsidRPr="0019613F" w14:paraId="64CBF185" w14:textId="77777777" w:rsidTr="009C52C7">
        <w:trPr>
          <w:jc w:val="center"/>
        </w:trPr>
        <w:tc>
          <w:tcPr>
            <w:tcW w:w="3969" w:type="dxa"/>
          </w:tcPr>
          <w:p w14:paraId="54DCC4D3" w14:textId="22BDB94C"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Abraham løftede sine øjne og så et får, som stod med begge horn viltret ind i et træ. Han slap sin søn Isak og tog fåret og bragte det som brændoffer i stedet for.</w:t>
            </w:r>
          </w:p>
        </w:tc>
        <w:tc>
          <w:tcPr>
            <w:tcW w:w="3969" w:type="dxa"/>
          </w:tcPr>
          <w:p w14:paraId="3477A9F2" w14:textId="5BACD85A"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And Abraham </w:t>
            </w:r>
            <w:proofErr w:type="gramStart"/>
            <w:r w:rsidRPr="004332C7">
              <w:rPr>
                <w:rFonts w:asciiTheme="majorBidi" w:hAnsiTheme="majorBidi" w:cstheme="majorBidi"/>
                <w:sz w:val="24"/>
                <w:szCs w:val="24"/>
                <w:lang w:val="en-US"/>
              </w:rPr>
              <w:t>lifted up</w:t>
            </w:r>
            <w:proofErr w:type="gramEnd"/>
            <w:r w:rsidRPr="004332C7">
              <w:rPr>
                <w:rFonts w:asciiTheme="majorBidi" w:hAnsiTheme="majorBidi" w:cstheme="majorBidi"/>
                <w:sz w:val="24"/>
                <w:szCs w:val="24"/>
                <w:lang w:val="en-US"/>
              </w:rPr>
              <w:t xml:space="preserve"> his eyes and saw a lamb laid upon the tree, caught by its horns. </w:t>
            </w:r>
            <w:proofErr w:type="gramStart"/>
            <w:r w:rsidRPr="004332C7">
              <w:rPr>
                <w:rFonts w:asciiTheme="majorBidi" w:hAnsiTheme="majorBidi" w:cstheme="majorBidi"/>
                <w:sz w:val="24"/>
                <w:szCs w:val="24"/>
                <w:lang w:val="en-US"/>
              </w:rPr>
              <w:t>So</w:t>
            </w:r>
            <w:proofErr w:type="gramEnd"/>
            <w:r w:rsidRPr="004332C7">
              <w:rPr>
                <w:rFonts w:asciiTheme="majorBidi" w:hAnsiTheme="majorBidi" w:cstheme="majorBidi"/>
                <w:sz w:val="24"/>
                <w:szCs w:val="24"/>
                <w:lang w:val="en-US"/>
              </w:rPr>
              <w:t xml:space="preserve"> he left Isaac his son and took the lamp, and offered it up as a burnt offering instead of him.</w:t>
            </w:r>
          </w:p>
        </w:tc>
        <w:tc>
          <w:tcPr>
            <w:tcW w:w="2552" w:type="dxa"/>
          </w:tcPr>
          <w:p w14:paraId="6DBF73D7" w14:textId="7DE7D778"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فرفع إبراهيم عينية فنظر خروفا عند</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الشجرة موثقا بقرنيه، فترك</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إسحق إبنه وأخذ الخروف</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وأصعده محرقة عوضا عنه</w:t>
            </w:r>
            <w:r w:rsidRPr="000D20A4">
              <w:rPr>
                <w:rFonts w:asciiTheme="majorBidi" w:hAnsiTheme="majorBidi" w:cstheme="majorBidi"/>
                <w:b/>
                <w:bCs/>
                <w:sz w:val="24"/>
                <w:szCs w:val="24"/>
                <w:lang w:val="en-US"/>
              </w:rPr>
              <w:t>.</w:t>
            </w:r>
          </w:p>
        </w:tc>
      </w:tr>
      <w:tr w:rsidR="00DC2162" w:rsidRPr="0019613F" w14:paraId="37AFCB3E" w14:textId="77777777" w:rsidTr="009C52C7">
        <w:trPr>
          <w:jc w:val="center"/>
        </w:trPr>
        <w:tc>
          <w:tcPr>
            <w:tcW w:w="3969" w:type="dxa"/>
          </w:tcPr>
          <w:p w14:paraId="7EFD633D" w14:textId="121AF05F"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Men Isaks ofring var et billede på udgydelsen af Guds Søns blod, Kristi blod, på korset til frelse for   verden.</w:t>
            </w:r>
          </w:p>
        </w:tc>
        <w:tc>
          <w:tcPr>
            <w:tcW w:w="3969" w:type="dxa"/>
          </w:tcPr>
          <w:p w14:paraId="59D518E3" w14:textId="22BCEC19" w:rsidR="004366FC" w:rsidRPr="004332C7" w:rsidRDefault="004366FC" w:rsidP="00C767E9">
            <w:pPr>
              <w:jc w:val="both"/>
              <w:rPr>
                <w:rFonts w:asciiTheme="majorBidi" w:hAnsiTheme="majorBidi" w:cstheme="majorBidi"/>
                <w:sz w:val="24"/>
                <w:szCs w:val="24"/>
                <w:lang w:val="en-US"/>
              </w:rPr>
            </w:pPr>
            <w:proofErr w:type="gramStart"/>
            <w:r w:rsidRPr="004332C7">
              <w:rPr>
                <w:rFonts w:asciiTheme="majorBidi" w:hAnsiTheme="majorBidi" w:cstheme="majorBidi"/>
                <w:sz w:val="24"/>
                <w:szCs w:val="24"/>
                <w:lang w:val="en-US"/>
              </w:rPr>
              <w:t>Thus</w:t>
            </w:r>
            <w:proofErr w:type="gramEnd"/>
            <w:r w:rsidRPr="004332C7">
              <w:rPr>
                <w:rFonts w:asciiTheme="majorBidi" w:hAnsiTheme="majorBidi" w:cstheme="majorBidi"/>
                <w:sz w:val="24"/>
                <w:szCs w:val="24"/>
                <w:lang w:val="en-US"/>
              </w:rPr>
              <w:t xml:space="preserve"> the slaying of Isaac was a type of the shedding of the Blood of Christ, the Son of God, on the Cross for the salvation of the world.</w:t>
            </w:r>
          </w:p>
        </w:tc>
        <w:tc>
          <w:tcPr>
            <w:tcW w:w="2552" w:type="dxa"/>
          </w:tcPr>
          <w:p w14:paraId="5F28B4DF" w14:textId="530456FD"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فذبح إسحق كان إشارة إلى هرق</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دم المسيح ابن الله على الصليب</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عن خلاص العالم</w:t>
            </w:r>
            <w:r w:rsidRPr="0019613F">
              <w:rPr>
                <w:rFonts w:asciiTheme="majorBidi" w:hAnsiTheme="majorBidi" w:cstheme="majorBidi"/>
                <w:b/>
                <w:bCs/>
                <w:sz w:val="24"/>
                <w:szCs w:val="24"/>
                <w:lang w:val="en-US"/>
              </w:rPr>
              <w:t>.</w:t>
            </w:r>
          </w:p>
        </w:tc>
      </w:tr>
      <w:tr w:rsidR="00DC2162" w:rsidRPr="0019613F" w14:paraId="1E4F050C" w14:textId="77777777" w:rsidTr="009C52C7">
        <w:trPr>
          <w:jc w:val="center"/>
        </w:trPr>
        <w:tc>
          <w:tcPr>
            <w:tcW w:w="3969" w:type="dxa"/>
          </w:tcPr>
          <w:p w14:paraId="6E14E981" w14:textId="28489851"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Ligesom Isak bar offerbrændet, sådan bar Kristus korsets træ.</w:t>
            </w:r>
          </w:p>
        </w:tc>
        <w:tc>
          <w:tcPr>
            <w:tcW w:w="3969" w:type="dxa"/>
          </w:tcPr>
          <w:p w14:paraId="334EEDDA" w14:textId="28BA9927"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as Isaac carried the firewood for the burnt offering, likewise Christ carried the wood of the Cross.</w:t>
            </w:r>
          </w:p>
        </w:tc>
        <w:tc>
          <w:tcPr>
            <w:tcW w:w="2552" w:type="dxa"/>
          </w:tcPr>
          <w:p w14:paraId="7607A4ED" w14:textId="148870DC"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وكما حمل إسحق حطب المحرقة</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كذلك حمل المسيح خشبة الصليب</w:t>
            </w:r>
            <w:r w:rsidRPr="000D20A4">
              <w:rPr>
                <w:rFonts w:asciiTheme="majorBidi" w:hAnsiTheme="majorBidi" w:cstheme="majorBidi"/>
                <w:b/>
                <w:bCs/>
                <w:sz w:val="24"/>
                <w:szCs w:val="24"/>
                <w:lang w:val="en-US"/>
              </w:rPr>
              <w:t>.</w:t>
            </w:r>
          </w:p>
        </w:tc>
      </w:tr>
      <w:tr w:rsidR="00DC2162" w:rsidRPr="0019613F" w14:paraId="78EE8B35" w14:textId="77777777" w:rsidTr="009C52C7">
        <w:trPr>
          <w:jc w:val="center"/>
        </w:trPr>
        <w:tc>
          <w:tcPr>
            <w:tcW w:w="3969" w:type="dxa"/>
          </w:tcPr>
          <w:p w14:paraId="58815508" w14:textId="0C04D6E0"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Og ligesom Isak vendte levende tilbage, sådan stod også Kristus levende op fra de døde og åbenbarede sig for sine hellige disciple.</w:t>
            </w:r>
          </w:p>
        </w:tc>
        <w:tc>
          <w:tcPr>
            <w:tcW w:w="3969" w:type="dxa"/>
          </w:tcPr>
          <w:p w14:paraId="74A7EC2B" w14:textId="620B5ACB"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And as Isaac returned alive, likewise Christ rose alive from the dead and appeared to His holy disciples.</w:t>
            </w:r>
          </w:p>
        </w:tc>
        <w:tc>
          <w:tcPr>
            <w:tcW w:w="2552" w:type="dxa"/>
          </w:tcPr>
          <w:p w14:paraId="691C2CC6" w14:textId="34C27307"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وكما رجع إسحق حيا،ً هكذا أيضاً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قام المسيح حيا من الأموات،</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وظهر لتلاميذه القديسين</w:t>
            </w:r>
            <w:r w:rsidRPr="0019613F">
              <w:rPr>
                <w:rFonts w:asciiTheme="majorBidi" w:hAnsiTheme="majorBidi" w:cstheme="majorBidi"/>
                <w:b/>
                <w:bCs/>
                <w:sz w:val="24"/>
                <w:szCs w:val="24"/>
                <w:lang w:val="en-US"/>
              </w:rPr>
              <w:t>.</w:t>
            </w:r>
          </w:p>
        </w:tc>
      </w:tr>
      <w:tr w:rsidR="00DC2162" w:rsidRPr="0019613F" w14:paraId="278F63E5" w14:textId="77777777" w:rsidTr="009C52C7">
        <w:trPr>
          <w:jc w:val="center"/>
        </w:trPr>
        <w:tc>
          <w:tcPr>
            <w:tcW w:w="3969" w:type="dxa"/>
          </w:tcPr>
          <w:p w14:paraId="725F63F1" w14:textId="538830E8"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Gud, du som modtog vor fader Abrahams offer, tag imod dette offer fra os i denne time. Velsign disse gaver. Velsign dem, som de bringes for. Giv de dødes sjæle hvile. Må Kristus velsigne os alle, vore hjerter og vor ånd,</w:t>
            </w:r>
          </w:p>
        </w:tc>
        <w:tc>
          <w:tcPr>
            <w:tcW w:w="3969" w:type="dxa"/>
          </w:tcPr>
          <w:p w14:paraId="5089FFC6" w14:textId="12330796"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 xml:space="preserve">O God, who received the sacrifice of our father Abraham, receive this sacrifice from our hands in this hour. Bless these gifts. Bless those on whose behalf they have been </w:t>
            </w:r>
            <w:proofErr w:type="gramStart"/>
            <w:r w:rsidRPr="004332C7">
              <w:rPr>
                <w:rFonts w:asciiTheme="majorBidi" w:hAnsiTheme="majorBidi" w:cstheme="majorBidi"/>
                <w:sz w:val="24"/>
                <w:szCs w:val="24"/>
                <w:lang w:val="en-US"/>
              </w:rPr>
              <w:t>offered, and</w:t>
            </w:r>
            <w:proofErr w:type="gramEnd"/>
            <w:r w:rsidRPr="004332C7">
              <w:rPr>
                <w:rFonts w:asciiTheme="majorBidi" w:hAnsiTheme="majorBidi" w:cstheme="majorBidi"/>
                <w:sz w:val="24"/>
                <w:szCs w:val="24"/>
                <w:lang w:val="en-US"/>
              </w:rPr>
              <w:t xml:space="preserve"> repose the souls of those who have died. May Christ bless the hearts and spirits of us all,</w:t>
            </w:r>
          </w:p>
        </w:tc>
        <w:tc>
          <w:tcPr>
            <w:tcW w:w="2552" w:type="dxa"/>
          </w:tcPr>
          <w:p w14:paraId="59262612" w14:textId="45763AEC"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اللهم الذي قبل ذبيحة أبينا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إبراهيم، إقبل هذه الذبيحة منا في</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هذه الساعة. بارك هذه القرابين،</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بارك الذين قدمت عنهم، نيح</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نفوس الراقدين. فليبارك المسيح</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على قلوبنا وأرواحنا</w:t>
            </w:r>
            <w:r w:rsidRPr="0019613F">
              <w:rPr>
                <w:rFonts w:asciiTheme="majorBidi" w:hAnsiTheme="majorBidi" w:cstheme="majorBidi"/>
                <w:b/>
                <w:bCs/>
                <w:sz w:val="24"/>
                <w:szCs w:val="24"/>
                <w:lang w:val="en-US"/>
              </w:rPr>
              <w:t>.</w:t>
            </w:r>
          </w:p>
        </w:tc>
      </w:tr>
      <w:tr w:rsidR="00DC2162" w:rsidRPr="0019613F" w14:paraId="7824F6C0" w14:textId="77777777" w:rsidTr="009C52C7">
        <w:trPr>
          <w:jc w:val="center"/>
        </w:trPr>
        <w:tc>
          <w:tcPr>
            <w:tcW w:w="3969" w:type="dxa"/>
          </w:tcPr>
          <w:p w14:paraId="42F81C7C" w14:textId="22AD7A0F" w:rsidR="004366FC" w:rsidRPr="004332C7" w:rsidRDefault="004366FC" w:rsidP="000D20A4">
            <w:pPr>
              <w:jc w:val="both"/>
              <w:rPr>
                <w:rFonts w:asciiTheme="majorBidi" w:hAnsiTheme="majorBidi" w:cstheme="majorBidi"/>
                <w:sz w:val="24"/>
                <w:szCs w:val="24"/>
              </w:rPr>
            </w:pPr>
            <w:r w:rsidRPr="004332C7">
              <w:rPr>
                <w:rFonts w:asciiTheme="majorBidi" w:hAnsiTheme="majorBidi" w:cstheme="majorBidi"/>
                <w:sz w:val="24"/>
                <w:szCs w:val="24"/>
              </w:rPr>
              <w:t>så at vi med et rent hjerte, en oplyst sjæl, et ansigt uden skam, en tro uden hykleri, en fuldkommen kærlighed og et fast håb</w:t>
            </w:r>
          </w:p>
        </w:tc>
        <w:tc>
          <w:tcPr>
            <w:tcW w:w="3969" w:type="dxa"/>
          </w:tcPr>
          <w:p w14:paraId="4369A826" w14:textId="56F5EA10"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sz w:val="24"/>
                <w:szCs w:val="24"/>
                <w:lang w:val="en-US"/>
              </w:rPr>
              <w:t>so that, with a pure heart, an enlightened soul, an unashamed face, a faith unfeigned, a perfect love, and a firm hope.</w:t>
            </w:r>
          </w:p>
        </w:tc>
        <w:tc>
          <w:tcPr>
            <w:tcW w:w="2552" w:type="dxa"/>
          </w:tcPr>
          <w:p w14:paraId="4764913F" w14:textId="3CC053A3" w:rsidR="004366FC" w:rsidRPr="000D20A4" w:rsidRDefault="004366FC" w:rsidP="00DC2162">
            <w:pPr>
              <w:autoSpaceDE w:val="0"/>
              <w:autoSpaceDN w:val="0"/>
              <w:bidi/>
              <w:adjustRightInd w:val="0"/>
              <w:jc w:val="both"/>
              <w:rPr>
                <w:rFonts w:asciiTheme="majorBidi" w:hAnsiTheme="majorBidi" w:cstheme="majorBidi"/>
                <w:b/>
                <w:bCs/>
                <w:sz w:val="24"/>
                <w:szCs w:val="24"/>
                <w:lang w:val="en-US"/>
              </w:rPr>
            </w:pPr>
            <w:r w:rsidRPr="000D20A4">
              <w:rPr>
                <w:rFonts w:asciiTheme="majorBidi" w:hAnsiTheme="majorBidi" w:cstheme="majorBidi"/>
                <w:b/>
                <w:bCs/>
                <w:sz w:val="24"/>
                <w:szCs w:val="24"/>
                <w:rtl/>
              </w:rPr>
              <w:t>لكي بقلب طاهر، ونفس مستنيرة،</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ووجه غير مخزى، وإيمان بلا</w:t>
            </w:r>
            <w:r w:rsidR="00DC2162" w:rsidRPr="000D20A4">
              <w:rPr>
                <w:rFonts w:asciiTheme="majorBidi" w:hAnsiTheme="majorBidi" w:cstheme="majorBidi" w:hint="cs"/>
                <w:b/>
                <w:bCs/>
                <w:sz w:val="24"/>
                <w:szCs w:val="24"/>
                <w:rtl/>
              </w:rPr>
              <w:t xml:space="preserve"> </w:t>
            </w:r>
            <w:r w:rsidRPr="000D20A4">
              <w:rPr>
                <w:rFonts w:asciiTheme="majorBidi" w:hAnsiTheme="majorBidi" w:cstheme="majorBidi"/>
                <w:b/>
                <w:bCs/>
                <w:sz w:val="24"/>
                <w:szCs w:val="24"/>
                <w:rtl/>
              </w:rPr>
              <w:t>رياء، ومحبة كاملة، ورجاء ثابت</w:t>
            </w:r>
            <w:r w:rsidRPr="000D20A4">
              <w:rPr>
                <w:rFonts w:asciiTheme="majorBidi" w:hAnsiTheme="majorBidi" w:cstheme="majorBidi"/>
                <w:b/>
                <w:bCs/>
                <w:sz w:val="24"/>
                <w:szCs w:val="24"/>
                <w:lang w:val="en-US"/>
              </w:rPr>
              <w:t>.</w:t>
            </w:r>
          </w:p>
        </w:tc>
      </w:tr>
      <w:tr w:rsidR="00DC2162" w:rsidRPr="004332C7" w14:paraId="7289DDA4" w14:textId="77777777" w:rsidTr="009C52C7">
        <w:trPr>
          <w:jc w:val="center"/>
        </w:trPr>
        <w:tc>
          <w:tcPr>
            <w:tcW w:w="3969" w:type="dxa"/>
          </w:tcPr>
          <w:p w14:paraId="5B1A53EC" w14:textId="77777777" w:rsidR="004366FC" w:rsidRPr="004332C7" w:rsidRDefault="004366FC" w:rsidP="00C767E9">
            <w:pPr>
              <w:jc w:val="both"/>
              <w:rPr>
                <w:rFonts w:asciiTheme="majorBidi" w:hAnsiTheme="majorBidi" w:cstheme="majorBidi"/>
                <w:sz w:val="24"/>
                <w:szCs w:val="24"/>
              </w:rPr>
            </w:pPr>
            <w:r w:rsidRPr="004332C7">
              <w:rPr>
                <w:rFonts w:asciiTheme="majorBidi" w:hAnsiTheme="majorBidi" w:cstheme="majorBidi"/>
                <w:sz w:val="24"/>
                <w:szCs w:val="24"/>
              </w:rPr>
              <w:t>vover at bede i frygtløs frimodighed til dig hellige Gud og Fader, som er i himlene, og sige:</w:t>
            </w:r>
          </w:p>
          <w:p w14:paraId="3D1B0DED" w14:textId="7A1E447E" w:rsidR="004366FC" w:rsidRPr="004332C7" w:rsidRDefault="00B60D92" w:rsidP="00C767E9">
            <w:pPr>
              <w:jc w:val="both"/>
              <w:rPr>
                <w:rFonts w:asciiTheme="majorBidi" w:hAnsiTheme="majorBidi" w:cstheme="majorBidi"/>
                <w:sz w:val="24"/>
                <w:szCs w:val="24"/>
                <w:lang w:val="en-US"/>
              </w:rPr>
            </w:pPr>
            <w:r w:rsidRPr="00B60D92">
              <w:rPr>
                <w:rFonts w:asciiTheme="majorBidi" w:hAnsiTheme="majorBidi" w:cstheme="majorBidi"/>
                <w:color w:val="FF0000"/>
                <w:sz w:val="24"/>
                <w:szCs w:val="24"/>
              </w:rPr>
              <w:t>Fadervor</w:t>
            </w:r>
            <w:r w:rsidR="00056C7C">
              <w:rPr>
                <w:rFonts w:asciiTheme="majorBidi" w:hAnsiTheme="majorBidi" w:cstheme="majorBidi"/>
                <w:color w:val="FF0000"/>
                <w:sz w:val="24"/>
                <w:szCs w:val="24"/>
                <w:lang w:val="en-US"/>
              </w:rPr>
              <w:t>..</w:t>
            </w:r>
            <w:r w:rsidR="00584693" w:rsidRPr="004332C7">
              <w:rPr>
                <w:rFonts w:asciiTheme="majorBidi" w:hAnsiTheme="majorBidi" w:cstheme="majorBidi"/>
                <w:color w:val="FF0000"/>
                <w:sz w:val="24"/>
                <w:szCs w:val="24"/>
                <w:lang w:val="en-US"/>
              </w:rPr>
              <w:t>.</w:t>
            </w:r>
          </w:p>
        </w:tc>
        <w:tc>
          <w:tcPr>
            <w:tcW w:w="3969" w:type="dxa"/>
          </w:tcPr>
          <w:p w14:paraId="7970B053" w14:textId="77777777" w:rsidR="004366FC" w:rsidRPr="004332C7" w:rsidRDefault="004366FC" w:rsidP="00C767E9">
            <w:pPr>
              <w:autoSpaceDE w:val="0"/>
              <w:autoSpaceDN w:val="0"/>
              <w:adjustRightInd w:val="0"/>
              <w:jc w:val="both"/>
              <w:rPr>
                <w:rFonts w:asciiTheme="majorBidi" w:hAnsiTheme="majorBidi" w:cstheme="majorBidi"/>
                <w:color w:val="000000"/>
                <w:sz w:val="24"/>
                <w:szCs w:val="24"/>
                <w:lang w:val="en-US"/>
              </w:rPr>
            </w:pPr>
            <w:r w:rsidRPr="004332C7">
              <w:rPr>
                <w:rFonts w:asciiTheme="majorBidi" w:hAnsiTheme="majorBidi" w:cstheme="majorBidi"/>
                <w:color w:val="000000"/>
                <w:sz w:val="24"/>
                <w:szCs w:val="24"/>
                <w:lang w:val="en-US"/>
              </w:rPr>
              <w:t>We may dare with boldness, without fear, to pray to You, O God, the holy Father who are in the heavens, and say:</w:t>
            </w:r>
          </w:p>
          <w:p w14:paraId="51F1FF69" w14:textId="73296B24" w:rsidR="004366FC" w:rsidRPr="004332C7" w:rsidRDefault="004366FC" w:rsidP="00C767E9">
            <w:pPr>
              <w:jc w:val="both"/>
              <w:rPr>
                <w:rFonts w:asciiTheme="majorBidi" w:hAnsiTheme="majorBidi" w:cstheme="majorBidi"/>
                <w:sz w:val="24"/>
                <w:szCs w:val="24"/>
                <w:lang w:val="en-US"/>
              </w:rPr>
            </w:pPr>
            <w:r w:rsidRPr="004332C7">
              <w:rPr>
                <w:rFonts w:asciiTheme="majorBidi" w:hAnsiTheme="majorBidi" w:cstheme="majorBidi"/>
                <w:color w:val="C10000"/>
                <w:sz w:val="24"/>
                <w:szCs w:val="24"/>
              </w:rPr>
              <w:t>Our Father...</w:t>
            </w:r>
          </w:p>
        </w:tc>
        <w:tc>
          <w:tcPr>
            <w:tcW w:w="2552" w:type="dxa"/>
          </w:tcPr>
          <w:p w14:paraId="6E20A1D2" w14:textId="1AA982F9" w:rsidR="004366FC" w:rsidRPr="000D20A4" w:rsidRDefault="004366FC" w:rsidP="00DC2162">
            <w:pPr>
              <w:autoSpaceDE w:val="0"/>
              <w:autoSpaceDN w:val="0"/>
              <w:bidi/>
              <w:adjustRightInd w:val="0"/>
              <w:jc w:val="both"/>
              <w:rPr>
                <w:rFonts w:asciiTheme="majorBidi" w:hAnsiTheme="majorBidi" w:cstheme="majorBidi"/>
                <w:b/>
                <w:bCs/>
                <w:color w:val="000000"/>
                <w:sz w:val="24"/>
                <w:szCs w:val="24"/>
                <w:lang w:val="en-US"/>
              </w:rPr>
            </w:pPr>
            <w:r w:rsidRPr="000D20A4">
              <w:rPr>
                <w:rFonts w:asciiTheme="majorBidi" w:hAnsiTheme="majorBidi" w:cstheme="majorBidi"/>
                <w:b/>
                <w:bCs/>
                <w:color w:val="000000"/>
                <w:sz w:val="24"/>
                <w:szCs w:val="24"/>
                <w:rtl/>
              </w:rPr>
              <w:t>نجسر بدالة، بغير خوف، أن</w:t>
            </w:r>
            <w:r w:rsidR="00DC2162"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نطلب إليك، يا الله الآب القدوس</w:t>
            </w:r>
            <w:r w:rsidR="00DC2162" w:rsidRPr="000D20A4">
              <w:rPr>
                <w:rFonts w:asciiTheme="majorBidi" w:hAnsiTheme="majorBidi" w:cstheme="majorBidi" w:hint="cs"/>
                <w:b/>
                <w:bCs/>
                <w:color w:val="000000"/>
                <w:sz w:val="24"/>
                <w:szCs w:val="24"/>
                <w:rtl/>
              </w:rPr>
              <w:t xml:space="preserve"> </w:t>
            </w:r>
            <w:r w:rsidRPr="000D20A4">
              <w:rPr>
                <w:rFonts w:asciiTheme="majorBidi" w:hAnsiTheme="majorBidi" w:cstheme="majorBidi"/>
                <w:b/>
                <w:bCs/>
                <w:color w:val="000000"/>
                <w:sz w:val="24"/>
                <w:szCs w:val="24"/>
                <w:rtl/>
              </w:rPr>
              <w:t>الذى في السموات، ونقول</w:t>
            </w:r>
            <w:r w:rsidRPr="000D20A4">
              <w:rPr>
                <w:rFonts w:asciiTheme="majorBidi" w:hAnsiTheme="majorBidi" w:cstheme="majorBidi"/>
                <w:b/>
                <w:bCs/>
                <w:color w:val="000000"/>
                <w:sz w:val="24"/>
                <w:szCs w:val="24"/>
                <w:lang w:val="en-US"/>
              </w:rPr>
              <w:t>:</w:t>
            </w:r>
          </w:p>
          <w:p w14:paraId="4BE02F78" w14:textId="74ECED65" w:rsidR="004366FC" w:rsidRPr="000D20A4" w:rsidRDefault="004366FC" w:rsidP="00C767E9">
            <w:pPr>
              <w:bidi/>
              <w:jc w:val="both"/>
              <w:rPr>
                <w:rFonts w:asciiTheme="majorBidi" w:hAnsiTheme="majorBidi" w:cstheme="majorBidi"/>
                <w:b/>
                <w:bCs/>
                <w:sz w:val="24"/>
                <w:szCs w:val="24"/>
                <w:lang w:val="en-US"/>
              </w:rPr>
            </w:pPr>
            <w:r w:rsidRPr="000D20A4">
              <w:rPr>
                <w:rFonts w:asciiTheme="majorBidi" w:hAnsiTheme="majorBidi" w:cstheme="majorBidi"/>
                <w:b/>
                <w:bCs/>
                <w:color w:val="C10000"/>
                <w:sz w:val="24"/>
                <w:szCs w:val="24"/>
                <w:rtl/>
              </w:rPr>
              <w:t>يا أبانا</w:t>
            </w:r>
            <w:r w:rsidRPr="000D20A4">
              <w:rPr>
                <w:rFonts w:asciiTheme="majorBidi" w:hAnsiTheme="majorBidi" w:cstheme="majorBidi"/>
                <w:b/>
                <w:bCs/>
                <w:color w:val="C10000"/>
                <w:sz w:val="24"/>
                <w:szCs w:val="24"/>
                <w:lang w:val="en-US"/>
              </w:rPr>
              <w:t xml:space="preserve"> ...</w:t>
            </w:r>
          </w:p>
        </w:tc>
      </w:tr>
    </w:tbl>
    <w:p w14:paraId="55989E3C" w14:textId="77777777" w:rsidR="00A76205" w:rsidRPr="004332C7" w:rsidRDefault="00A76205" w:rsidP="00C767E9">
      <w:pPr>
        <w:jc w:val="both"/>
        <w:rPr>
          <w:rFonts w:asciiTheme="majorBidi" w:hAnsiTheme="majorBidi" w:cstheme="majorBidi"/>
          <w:sz w:val="24"/>
          <w:szCs w:val="24"/>
          <w:lang w:val="en-US"/>
        </w:rPr>
      </w:pPr>
    </w:p>
    <w:sectPr w:rsidR="00A76205" w:rsidRPr="004332C7" w:rsidSect="009626FD">
      <w:footerReference w:type="default" r:id="rId10"/>
      <w:pgSz w:w="11906" w:h="16838"/>
      <w:pgMar w:top="720" w:right="720" w:bottom="720" w:left="720" w:header="708"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483B9" w14:textId="77777777" w:rsidR="00A440E2" w:rsidRDefault="00A440E2" w:rsidP="00FE2302">
      <w:pPr>
        <w:spacing w:after="0" w:line="240" w:lineRule="auto"/>
      </w:pPr>
      <w:r>
        <w:separator/>
      </w:r>
    </w:p>
  </w:endnote>
  <w:endnote w:type="continuationSeparator" w:id="0">
    <w:p w14:paraId="33F04DC2" w14:textId="77777777" w:rsidR="00A440E2" w:rsidRDefault="00A440E2" w:rsidP="00FE2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986064"/>
      <w:docPartObj>
        <w:docPartGallery w:val="Page Numbers (Bottom of Page)"/>
        <w:docPartUnique/>
      </w:docPartObj>
    </w:sdtPr>
    <w:sdtEndPr>
      <w:rPr>
        <w:noProof/>
      </w:rPr>
    </w:sdtEndPr>
    <w:sdtContent>
      <w:p w14:paraId="7EB28493" w14:textId="6D3D0731" w:rsidR="0058760A" w:rsidRDefault="0058760A" w:rsidP="00624D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DA1132" w14:textId="4B900010" w:rsidR="00967E1B" w:rsidRDefault="00967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05A2E" w14:textId="77777777" w:rsidR="00A440E2" w:rsidRDefault="00A440E2" w:rsidP="00FE2302">
      <w:pPr>
        <w:spacing w:after="0" w:line="240" w:lineRule="auto"/>
      </w:pPr>
      <w:r>
        <w:separator/>
      </w:r>
    </w:p>
  </w:footnote>
  <w:footnote w:type="continuationSeparator" w:id="0">
    <w:p w14:paraId="29A54494" w14:textId="77777777" w:rsidR="00A440E2" w:rsidRDefault="00A440E2" w:rsidP="00FE23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27D1"/>
    <w:multiLevelType w:val="hybridMultilevel"/>
    <w:tmpl w:val="EDA682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13E1C8D"/>
    <w:multiLevelType w:val="hybridMultilevel"/>
    <w:tmpl w:val="2CFE9C70"/>
    <w:lvl w:ilvl="0" w:tplc="A0B6120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74A2D26"/>
    <w:multiLevelType w:val="hybridMultilevel"/>
    <w:tmpl w:val="132A857E"/>
    <w:lvl w:ilvl="0" w:tplc="8EFCF0CA">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1A765734"/>
    <w:multiLevelType w:val="hybridMultilevel"/>
    <w:tmpl w:val="027E038C"/>
    <w:lvl w:ilvl="0" w:tplc="AB98663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660665"/>
    <w:multiLevelType w:val="hybridMultilevel"/>
    <w:tmpl w:val="ECBECF1E"/>
    <w:lvl w:ilvl="0" w:tplc="8EFCF0CA">
      <w:start w:val="1"/>
      <w:numFmt w:val="decimal"/>
      <w:lvlText w:val="%1."/>
      <w:lvlJc w:val="left"/>
      <w:pPr>
        <w:ind w:left="180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15:restartNumberingAfterBreak="0">
    <w:nsid w:val="2C834C14"/>
    <w:multiLevelType w:val="hybridMultilevel"/>
    <w:tmpl w:val="AC129A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D442D78"/>
    <w:multiLevelType w:val="hybridMultilevel"/>
    <w:tmpl w:val="2B46A6EE"/>
    <w:lvl w:ilvl="0" w:tplc="C7B4DA3E">
      <w:start w:val="73"/>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47D2F03"/>
    <w:multiLevelType w:val="hybridMultilevel"/>
    <w:tmpl w:val="AC8857E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511D0427"/>
    <w:multiLevelType w:val="hybridMultilevel"/>
    <w:tmpl w:val="7BF6FB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9D5112E"/>
    <w:multiLevelType w:val="hybridMultilevel"/>
    <w:tmpl w:val="C1042EE6"/>
    <w:lvl w:ilvl="0" w:tplc="9F80967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EE951A5"/>
    <w:multiLevelType w:val="hybridMultilevel"/>
    <w:tmpl w:val="EB2A610E"/>
    <w:lvl w:ilvl="0" w:tplc="9EA0CDC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EAC6063"/>
    <w:multiLevelType w:val="hybridMultilevel"/>
    <w:tmpl w:val="E1BEE506"/>
    <w:lvl w:ilvl="0" w:tplc="4D342A22">
      <w:start w:val="73"/>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67758007">
    <w:abstractNumId w:val="0"/>
  </w:num>
  <w:num w:numId="2" w16cid:durableId="1435055035">
    <w:abstractNumId w:val="9"/>
  </w:num>
  <w:num w:numId="3" w16cid:durableId="813059687">
    <w:abstractNumId w:val="11"/>
  </w:num>
  <w:num w:numId="4" w16cid:durableId="476457609">
    <w:abstractNumId w:val="6"/>
  </w:num>
  <w:num w:numId="5" w16cid:durableId="1297754893">
    <w:abstractNumId w:val="8"/>
  </w:num>
  <w:num w:numId="6" w16cid:durableId="1739087714">
    <w:abstractNumId w:val="10"/>
  </w:num>
  <w:num w:numId="7" w16cid:durableId="138426313">
    <w:abstractNumId w:val="5"/>
  </w:num>
  <w:num w:numId="8" w16cid:durableId="276253134">
    <w:abstractNumId w:val="1"/>
  </w:num>
  <w:num w:numId="9" w16cid:durableId="332882029">
    <w:abstractNumId w:val="3"/>
  </w:num>
  <w:num w:numId="10" w16cid:durableId="1627619153">
    <w:abstractNumId w:val="2"/>
  </w:num>
  <w:num w:numId="11" w16cid:durableId="750927502">
    <w:abstractNumId w:val="4"/>
  </w:num>
  <w:num w:numId="12" w16cid:durableId="7022915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538"/>
    <w:rsid w:val="000018D6"/>
    <w:rsid w:val="000022D0"/>
    <w:rsid w:val="000064F6"/>
    <w:rsid w:val="00006AE0"/>
    <w:rsid w:val="00007FC9"/>
    <w:rsid w:val="0001031F"/>
    <w:rsid w:val="00011F4D"/>
    <w:rsid w:val="00013D41"/>
    <w:rsid w:val="000171E3"/>
    <w:rsid w:val="00022339"/>
    <w:rsid w:val="00032ED4"/>
    <w:rsid w:val="00033587"/>
    <w:rsid w:val="000340F2"/>
    <w:rsid w:val="000372D0"/>
    <w:rsid w:val="00041F7C"/>
    <w:rsid w:val="0004299D"/>
    <w:rsid w:val="0004401C"/>
    <w:rsid w:val="00046E73"/>
    <w:rsid w:val="000479CF"/>
    <w:rsid w:val="00047EF1"/>
    <w:rsid w:val="00051DCA"/>
    <w:rsid w:val="000523C1"/>
    <w:rsid w:val="00052E17"/>
    <w:rsid w:val="00054225"/>
    <w:rsid w:val="00054C32"/>
    <w:rsid w:val="000550B8"/>
    <w:rsid w:val="000551D0"/>
    <w:rsid w:val="00056C7C"/>
    <w:rsid w:val="000575AB"/>
    <w:rsid w:val="00057996"/>
    <w:rsid w:val="00061179"/>
    <w:rsid w:val="00065A6D"/>
    <w:rsid w:val="0006613A"/>
    <w:rsid w:val="00071178"/>
    <w:rsid w:val="0007148B"/>
    <w:rsid w:val="00072FC8"/>
    <w:rsid w:val="00077019"/>
    <w:rsid w:val="0008041B"/>
    <w:rsid w:val="00081B9D"/>
    <w:rsid w:val="00086417"/>
    <w:rsid w:val="00087FAF"/>
    <w:rsid w:val="00097FE3"/>
    <w:rsid w:val="000A1BB1"/>
    <w:rsid w:val="000A6EC3"/>
    <w:rsid w:val="000B1540"/>
    <w:rsid w:val="000B3941"/>
    <w:rsid w:val="000C3EBD"/>
    <w:rsid w:val="000C4D93"/>
    <w:rsid w:val="000C4FA7"/>
    <w:rsid w:val="000D0C0A"/>
    <w:rsid w:val="000D1F48"/>
    <w:rsid w:val="000D20A4"/>
    <w:rsid w:val="000D557E"/>
    <w:rsid w:val="000E1537"/>
    <w:rsid w:val="000E1B80"/>
    <w:rsid w:val="000E1EA1"/>
    <w:rsid w:val="000E1F16"/>
    <w:rsid w:val="000E504D"/>
    <w:rsid w:val="00104884"/>
    <w:rsid w:val="00104B57"/>
    <w:rsid w:val="00120BE1"/>
    <w:rsid w:val="00136919"/>
    <w:rsid w:val="00144B84"/>
    <w:rsid w:val="00146A43"/>
    <w:rsid w:val="00147D1E"/>
    <w:rsid w:val="001513FB"/>
    <w:rsid w:val="00153F79"/>
    <w:rsid w:val="001662EA"/>
    <w:rsid w:val="00166408"/>
    <w:rsid w:val="0017255D"/>
    <w:rsid w:val="00172708"/>
    <w:rsid w:val="00173989"/>
    <w:rsid w:val="00175118"/>
    <w:rsid w:val="0017601B"/>
    <w:rsid w:val="001770A1"/>
    <w:rsid w:val="0018283B"/>
    <w:rsid w:val="0018359F"/>
    <w:rsid w:val="00186B3D"/>
    <w:rsid w:val="001907D0"/>
    <w:rsid w:val="0019613F"/>
    <w:rsid w:val="001962D2"/>
    <w:rsid w:val="001A112D"/>
    <w:rsid w:val="001A5074"/>
    <w:rsid w:val="001B151F"/>
    <w:rsid w:val="001B36BA"/>
    <w:rsid w:val="001B480C"/>
    <w:rsid w:val="001C7932"/>
    <w:rsid w:val="001D1C17"/>
    <w:rsid w:val="001D2C7D"/>
    <w:rsid w:val="001D7000"/>
    <w:rsid w:val="001E4C43"/>
    <w:rsid w:val="001F0AD1"/>
    <w:rsid w:val="001F0C62"/>
    <w:rsid w:val="001F53DE"/>
    <w:rsid w:val="001F5942"/>
    <w:rsid w:val="001F7814"/>
    <w:rsid w:val="00201206"/>
    <w:rsid w:val="0020472F"/>
    <w:rsid w:val="00204BB1"/>
    <w:rsid w:val="00206EFD"/>
    <w:rsid w:val="002127B0"/>
    <w:rsid w:val="002147B3"/>
    <w:rsid w:val="002173E6"/>
    <w:rsid w:val="0022069C"/>
    <w:rsid w:val="00227E19"/>
    <w:rsid w:val="0023416A"/>
    <w:rsid w:val="00235BDF"/>
    <w:rsid w:val="0023645E"/>
    <w:rsid w:val="002411EB"/>
    <w:rsid w:val="00244835"/>
    <w:rsid w:val="00244B4F"/>
    <w:rsid w:val="002534CA"/>
    <w:rsid w:val="0025690B"/>
    <w:rsid w:val="002573EA"/>
    <w:rsid w:val="0026294F"/>
    <w:rsid w:val="002741C2"/>
    <w:rsid w:val="002747F7"/>
    <w:rsid w:val="00276422"/>
    <w:rsid w:val="00283440"/>
    <w:rsid w:val="00285D3A"/>
    <w:rsid w:val="002860C8"/>
    <w:rsid w:val="00292420"/>
    <w:rsid w:val="0029587F"/>
    <w:rsid w:val="002959ED"/>
    <w:rsid w:val="00295C95"/>
    <w:rsid w:val="002A55F1"/>
    <w:rsid w:val="002B1D02"/>
    <w:rsid w:val="002B304E"/>
    <w:rsid w:val="002B569A"/>
    <w:rsid w:val="002B590E"/>
    <w:rsid w:val="002B6980"/>
    <w:rsid w:val="002C0799"/>
    <w:rsid w:val="002C21AE"/>
    <w:rsid w:val="002C2C91"/>
    <w:rsid w:val="002C460F"/>
    <w:rsid w:val="002C4BC0"/>
    <w:rsid w:val="002C6524"/>
    <w:rsid w:val="002C7AC0"/>
    <w:rsid w:val="002C7E7D"/>
    <w:rsid w:val="002D00DA"/>
    <w:rsid w:val="002D5B20"/>
    <w:rsid w:val="002D6D9A"/>
    <w:rsid w:val="002D7511"/>
    <w:rsid w:val="002D7764"/>
    <w:rsid w:val="002D7F70"/>
    <w:rsid w:val="002E52C3"/>
    <w:rsid w:val="002E55E6"/>
    <w:rsid w:val="002E6AC7"/>
    <w:rsid w:val="002E7AED"/>
    <w:rsid w:val="002F0CD8"/>
    <w:rsid w:val="002F0EA5"/>
    <w:rsid w:val="002F1A2D"/>
    <w:rsid w:val="002F2333"/>
    <w:rsid w:val="00300160"/>
    <w:rsid w:val="003048A5"/>
    <w:rsid w:val="00306CB9"/>
    <w:rsid w:val="00310FA4"/>
    <w:rsid w:val="00311086"/>
    <w:rsid w:val="00321C3A"/>
    <w:rsid w:val="00327AA7"/>
    <w:rsid w:val="00331149"/>
    <w:rsid w:val="00333B1E"/>
    <w:rsid w:val="003342E3"/>
    <w:rsid w:val="00334377"/>
    <w:rsid w:val="00334FFF"/>
    <w:rsid w:val="00342159"/>
    <w:rsid w:val="003452D7"/>
    <w:rsid w:val="00345DC7"/>
    <w:rsid w:val="00350023"/>
    <w:rsid w:val="003535D8"/>
    <w:rsid w:val="0035392F"/>
    <w:rsid w:val="00354E64"/>
    <w:rsid w:val="00355B7E"/>
    <w:rsid w:val="00356BA6"/>
    <w:rsid w:val="003664E9"/>
    <w:rsid w:val="003670D9"/>
    <w:rsid w:val="00371C3B"/>
    <w:rsid w:val="00372841"/>
    <w:rsid w:val="00375B18"/>
    <w:rsid w:val="0037645D"/>
    <w:rsid w:val="00377B2C"/>
    <w:rsid w:val="00382C4C"/>
    <w:rsid w:val="00386488"/>
    <w:rsid w:val="003902E0"/>
    <w:rsid w:val="0039245E"/>
    <w:rsid w:val="00392F20"/>
    <w:rsid w:val="0039779F"/>
    <w:rsid w:val="003A3606"/>
    <w:rsid w:val="003A4E77"/>
    <w:rsid w:val="003A549C"/>
    <w:rsid w:val="003A5EDE"/>
    <w:rsid w:val="003A7372"/>
    <w:rsid w:val="003B2A22"/>
    <w:rsid w:val="003B3E71"/>
    <w:rsid w:val="003B41F6"/>
    <w:rsid w:val="003B6394"/>
    <w:rsid w:val="003B6932"/>
    <w:rsid w:val="003C0392"/>
    <w:rsid w:val="003C2F07"/>
    <w:rsid w:val="003C46E0"/>
    <w:rsid w:val="003C5449"/>
    <w:rsid w:val="003D0A17"/>
    <w:rsid w:val="003D0D7C"/>
    <w:rsid w:val="003D1A4A"/>
    <w:rsid w:val="003D20CD"/>
    <w:rsid w:val="003D39FF"/>
    <w:rsid w:val="003D44CC"/>
    <w:rsid w:val="003D6B5D"/>
    <w:rsid w:val="003E3D44"/>
    <w:rsid w:val="003E47B1"/>
    <w:rsid w:val="003E7D0B"/>
    <w:rsid w:val="003F0A81"/>
    <w:rsid w:val="003F306F"/>
    <w:rsid w:val="003F5CAF"/>
    <w:rsid w:val="004053C4"/>
    <w:rsid w:val="00406DA5"/>
    <w:rsid w:val="00406F48"/>
    <w:rsid w:val="004134C6"/>
    <w:rsid w:val="00416906"/>
    <w:rsid w:val="004259AC"/>
    <w:rsid w:val="004319C3"/>
    <w:rsid w:val="004332C7"/>
    <w:rsid w:val="00434B7F"/>
    <w:rsid w:val="004366FC"/>
    <w:rsid w:val="004427B7"/>
    <w:rsid w:val="00444E1F"/>
    <w:rsid w:val="00445B41"/>
    <w:rsid w:val="00453999"/>
    <w:rsid w:val="00455C13"/>
    <w:rsid w:val="0045686D"/>
    <w:rsid w:val="004605D5"/>
    <w:rsid w:val="00462E12"/>
    <w:rsid w:val="0046345F"/>
    <w:rsid w:val="00465883"/>
    <w:rsid w:val="004662F5"/>
    <w:rsid w:val="00467C89"/>
    <w:rsid w:val="00467E9C"/>
    <w:rsid w:val="00471FAF"/>
    <w:rsid w:val="00480FF8"/>
    <w:rsid w:val="00484065"/>
    <w:rsid w:val="00484F1D"/>
    <w:rsid w:val="0048535F"/>
    <w:rsid w:val="0048538E"/>
    <w:rsid w:val="00485595"/>
    <w:rsid w:val="00485BC9"/>
    <w:rsid w:val="00490A01"/>
    <w:rsid w:val="0049130D"/>
    <w:rsid w:val="00492D1A"/>
    <w:rsid w:val="004942D2"/>
    <w:rsid w:val="004A05F0"/>
    <w:rsid w:val="004A0AAC"/>
    <w:rsid w:val="004A4F2B"/>
    <w:rsid w:val="004B106B"/>
    <w:rsid w:val="004B2E47"/>
    <w:rsid w:val="004C168B"/>
    <w:rsid w:val="004C6721"/>
    <w:rsid w:val="004C7FAD"/>
    <w:rsid w:val="004D00FA"/>
    <w:rsid w:val="004E00A1"/>
    <w:rsid w:val="004E1D47"/>
    <w:rsid w:val="004E453E"/>
    <w:rsid w:val="004E64BA"/>
    <w:rsid w:val="004F0AFE"/>
    <w:rsid w:val="004F1132"/>
    <w:rsid w:val="004F2B70"/>
    <w:rsid w:val="004F684E"/>
    <w:rsid w:val="005073EA"/>
    <w:rsid w:val="005142FD"/>
    <w:rsid w:val="005152FB"/>
    <w:rsid w:val="005155E4"/>
    <w:rsid w:val="00523267"/>
    <w:rsid w:val="005245D7"/>
    <w:rsid w:val="00526413"/>
    <w:rsid w:val="0053417C"/>
    <w:rsid w:val="00534761"/>
    <w:rsid w:val="005502F0"/>
    <w:rsid w:val="00552413"/>
    <w:rsid w:val="00554B6A"/>
    <w:rsid w:val="0055659F"/>
    <w:rsid w:val="00565E98"/>
    <w:rsid w:val="00566237"/>
    <w:rsid w:val="0057116B"/>
    <w:rsid w:val="00572480"/>
    <w:rsid w:val="00575979"/>
    <w:rsid w:val="0057670E"/>
    <w:rsid w:val="00576C8B"/>
    <w:rsid w:val="00582D4D"/>
    <w:rsid w:val="00584284"/>
    <w:rsid w:val="00584693"/>
    <w:rsid w:val="0058760A"/>
    <w:rsid w:val="00592CB9"/>
    <w:rsid w:val="00596690"/>
    <w:rsid w:val="005A0BA1"/>
    <w:rsid w:val="005A1B9A"/>
    <w:rsid w:val="005A4F2F"/>
    <w:rsid w:val="005A60E2"/>
    <w:rsid w:val="005A6DE5"/>
    <w:rsid w:val="005A6EC0"/>
    <w:rsid w:val="005A73EF"/>
    <w:rsid w:val="005A789C"/>
    <w:rsid w:val="005B1CC2"/>
    <w:rsid w:val="005B30E0"/>
    <w:rsid w:val="005B68E0"/>
    <w:rsid w:val="005C0DDD"/>
    <w:rsid w:val="005C1EB6"/>
    <w:rsid w:val="005C39C7"/>
    <w:rsid w:val="005D0B28"/>
    <w:rsid w:val="005D14EC"/>
    <w:rsid w:val="005D4232"/>
    <w:rsid w:val="005D6C9F"/>
    <w:rsid w:val="005E0C19"/>
    <w:rsid w:val="005E37FE"/>
    <w:rsid w:val="005E7407"/>
    <w:rsid w:val="005E7FEB"/>
    <w:rsid w:val="005F134B"/>
    <w:rsid w:val="005F33DD"/>
    <w:rsid w:val="005F5570"/>
    <w:rsid w:val="005F61CA"/>
    <w:rsid w:val="005F7AC3"/>
    <w:rsid w:val="006014C5"/>
    <w:rsid w:val="00602EC7"/>
    <w:rsid w:val="00605C41"/>
    <w:rsid w:val="006102A7"/>
    <w:rsid w:val="00612068"/>
    <w:rsid w:val="00612D0F"/>
    <w:rsid w:val="006220A6"/>
    <w:rsid w:val="00624D26"/>
    <w:rsid w:val="00625675"/>
    <w:rsid w:val="00627E81"/>
    <w:rsid w:val="006305AE"/>
    <w:rsid w:val="00636A69"/>
    <w:rsid w:val="00637B48"/>
    <w:rsid w:val="00642811"/>
    <w:rsid w:val="006477E6"/>
    <w:rsid w:val="00656CA2"/>
    <w:rsid w:val="0065705C"/>
    <w:rsid w:val="00660D02"/>
    <w:rsid w:val="0066159B"/>
    <w:rsid w:val="00664CD2"/>
    <w:rsid w:val="00665BF6"/>
    <w:rsid w:val="0066690E"/>
    <w:rsid w:val="00666EF6"/>
    <w:rsid w:val="0067183E"/>
    <w:rsid w:val="00673544"/>
    <w:rsid w:val="00674567"/>
    <w:rsid w:val="00675327"/>
    <w:rsid w:val="00681C48"/>
    <w:rsid w:val="00683AB3"/>
    <w:rsid w:val="00683CEF"/>
    <w:rsid w:val="00683FA7"/>
    <w:rsid w:val="00696AF4"/>
    <w:rsid w:val="0069763E"/>
    <w:rsid w:val="006A0A10"/>
    <w:rsid w:val="006A4900"/>
    <w:rsid w:val="006A50F7"/>
    <w:rsid w:val="006A5285"/>
    <w:rsid w:val="006A59E1"/>
    <w:rsid w:val="006B29F6"/>
    <w:rsid w:val="006B3126"/>
    <w:rsid w:val="006B407E"/>
    <w:rsid w:val="006C089C"/>
    <w:rsid w:val="006D1E9F"/>
    <w:rsid w:val="006D6CA9"/>
    <w:rsid w:val="006E31BE"/>
    <w:rsid w:val="006E4293"/>
    <w:rsid w:val="006F344E"/>
    <w:rsid w:val="007004A8"/>
    <w:rsid w:val="00702D2A"/>
    <w:rsid w:val="00702D97"/>
    <w:rsid w:val="00703951"/>
    <w:rsid w:val="00704211"/>
    <w:rsid w:val="00704BD9"/>
    <w:rsid w:val="00723229"/>
    <w:rsid w:val="00726A70"/>
    <w:rsid w:val="00731257"/>
    <w:rsid w:val="007343E8"/>
    <w:rsid w:val="00741D0D"/>
    <w:rsid w:val="007443E0"/>
    <w:rsid w:val="0074591A"/>
    <w:rsid w:val="0074609C"/>
    <w:rsid w:val="007479BB"/>
    <w:rsid w:val="007500A7"/>
    <w:rsid w:val="00757BC1"/>
    <w:rsid w:val="007606A2"/>
    <w:rsid w:val="00761924"/>
    <w:rsid w:val="00761B45"/>
    <w:rsid w:val="00762A45"/>
    <w:rsid w:val="007634EA"/>
    <w:rsid w:val="0076399E"/>
    <w:rsid w:val="00767E82"/>
    <w:rsid w:val="007700A6"/>
    <w:rsid w:val="00770A8D"/>
    <w:rsid w:val="00775C80"/>
    <w:rsid w:val="00776DA3"/>
    <w:rsid w:val="007806FD"/>
    <w:rsid w:val="007825A5"/>
    <w:rsid w:val="00786A5C"/>
    <w:rsid w:val="00791737"/>
    <w:rsid w:val="00791C07"/>
    <w:rsid w:val="007A3E53"/>
    <w:rsid w:val="007A7F52"/>
    <w:rsid w:val="007B0834"/>
    <w:rsid w:val="007B097E"/>
    <w:rsid w:val="007B0C4B"/>
    <w:rsid w:val="007B4CF8"/>
    <w:rsid w:val="007B63FA"/>
    <w:rsid w:val="007C30A2"/>
    <w:rsid w:val="007C3BE1"/>
    <w:rsid w:val="007C4260"/>
    <w:rsid w:val="007C4A51"/>
    <w:rsid w:val="007C6E07"/>
    <w:rsid w:val="007D06A7"/>
    <w:rsid w:val="007D0ABB"/>
    <w:rsid w:val="007E562C"/>
    <w:rsid w:val="007E5FE1"/>
    <w:rsid w:val="007E7A59"/>
    <w:rsid w:val="007F1377"/>
    <w:rsid w:val="007F4269"/>
    <w:rsid w:val="007F607F"/>
    <w:rsid w:val="00800EC2"/>
    <w:rsid w:val="00801FDC"/>
    <w:rsid w:val="00805C40"/>
    <w:rsid w:val="0080659D"/>
    <w:rsid w:val="008078FE"/>
    <w:rsid w:val="00812B92"/>
    <w:rsid w:val="0081666B"/>
    <w:rsid w:val="00821061"/>
    <w:rsid w:val="00825E9F"/>
    <w:rsid w:val="00830433"/>
    <w:rsid w:val="0083334B"/>
    <w:rsid w:val="008351F7"/>
    <w:rsid w:val="0084038C"/>
    <w:rsid w:val="00841970"/>
    <w:rsid w:val="00845627"/>
    <w:rsid w:val="00847A04"/>
    <w:rsid w:val="00862648"/>
    <w:rsid w:val="00862BD3"/>
    <w:rsid w:val="008714B1"/>
    <w:rsid w:val="00872600"/>
    <w:rsid w:val="008744E1"/>
    <w:rsid w:val="0087674F"/>
    <w:rsid w:val="008772D6"/>
    <w:rsid w:val="00880712"/>
    <w:rsid w:val="00882869"/>
    <w:rsid w:val="00882B63"/>
    <w:rsid w:val="00883FDC"/>
    <w:rsid w:val="00886CFD"/>
    <w:rsid w:val="008873B7"/>
    <w:rsid w:val="00887A67"/>
    <w:rsid w:val="008916AB"/>
    <w:rsid w:val="0089777A"/>
    <w:rsid w:val="008A3CDC"/>
    <w:rsid w:val="008B1B8D"/>
    <w:rsid w:val="008B5481"/>
    <w:rsid w:val="008B6C38"/>
    <w:rsid w:val="008C0316"/>
    <w:rsid w:val="008C08FF"/>
    <w:rsid w:val="008C15EA"/>
    <w:rsid w:val="008C5DB7"/>
    <w:rsid w:val="008C6971"/>
    <w:rsid w:val="008E0BEA"/>
    <w:rsid w:val="008E112F"/>
    <w:rsid w:val="008E208F"/>
    <w:rsid w:val="008E3555"/>
    <w:rsid w:val="008F1728"/>
    <w:rsid w:val="008F1E70"/>
    <w:rsid w:val="008F3955"/>
    <w:rsid w:val="008F453E"/>
    <w:rsid w:val="008F5764"/>
    <w:rsid w:val="008F65AF"/>
    <w:rsid w:val="008F7C78"/>
    <w:rsid w:val="00900436"/>
    <w:rsid w:val="00900A67"/>
    <w:rsid w:val="00900FA6"/>
    <w:rsid w:val="00903D6A"/>
    <w:rsid w:val="009066A0"/>
    <w:rsid w:val="00906FE5"/>
    <w:rsid w:val="009105B7"/>
    <w:rsid w:val="00910EF1"/>
    <w:rsid w:val="00914CD8"/>
    <w:rsid w:val="00922047"/>
    <w:rsid w:val="009223AA"/>
    <w:rsid w:val="0092751E"/>
    <w:rsid w:val="0092761A"/>
    <w:rsid w:val="00930811"/>
    <w:rsid w:val="00930EAE"/>
    <w:rsid w:val="00937839"/>
    <w:rsid w:val="00945066"/>
    <w:rsid w:val="00947CC5"/>
    <w:rsid w:val="009515E4"/>
    <w:rsid w:val="0095228D"/>
    <w:rsid w:val="00954F33"/>
    <w:rsid w:val="009551CA"/>
    <w:rsid w:val="009626FD"/>
    <w:rsid w:val="00963C2F"/>
    <w:rsid w:val="009643C9"/>
    <w:rsid w:val="00967E1B"/>
    <w:rsid w:val="0098222B"/>
    <w:rsid w:val="00986AAB"/>
    <w:rsid w:val="00993EA3"/>
    <w:rsid w:val="00994419"/>
    <w:rsid w:val="0099446D"/>
    <w:rsid w:val="009953CA"/>
    <w:rsid w:val="00995D14"/>
    <w:rsid w:val="0099624E"/>
    <w:rsid w:val="00997051"/>
    <w:rsid w:val="009A2EC8"/>
    <w:rsid w:val="009A7AB0"/>
    <w:rsid w:val="009B0553"/>
    <w:rsid w:val="009B270D"/>
    <w:rsid w:val="009B51D5"/>
    <w:rsid w:val="009B611B"/>
    <w:rsid w:val="009C08E7"/>
    <w:rsid w:val="009C1079"/>
    <w:rsid w:val="009C15EB"/>
    <w:rsid w:val="009C4C4A"/>
    <w:rsid w:val="009C52C7"/>
    <w:rsid w:val="009C5B3E"/>
    <w:rsid w:val="009C5E88"/>
    <w:rsid w:val="009C78E9"/>
    <w:rsid w:val="009D1B64"/>
    <w:rsid w:val="009D62D4"/>
    <w:rsid w:val="009D631B"/>
    <w:rsid w:val="009D7612"/>
    <w:rsid w:val="009D777E"/>
    <w:rsid w:val="009E1151"/>
    <w:rsid w:val="009E1CD8"/>
    <w:rsid w:val="009E47A2"/>
    <w:rsid w:val="009F1307"/>
    <w:rsid w:val="009F285B"/>
    <w:rsid w:val="009F4835"/>
    <w:rsid w:val="009F685A"/>
    <w:rsid w:val="00A01F34"/>
    <w:rsid w:val="00A058A1"/>
    <w:rsid w:val="00A11697"/>
    <w:rsid w:val="00A16314"/>
    <w:rsid w:val="00A23A8A"/>
    <w:rsid w:val="00A24AC2"/>
    <w:rsid w:val="00A25089"/>
    <w:rsid w:val="00A264E1"/>
    <w:rsid w:val="00A27736"/>
    <w:rsid w:val="00A306B5"/>
    <w:rsid w:val="00A321F4"/>
    <w:rsid w:val="00A344C9"/>
    <w:rsid w:val="00A361EE"/>
    <w:rsid w:val="00A404AE"/>
    <w:rsid w:val="00A417B8"/>
    <w:rsid w:val="00A440E2"/>
    <w:rsid w:val="00A53B66"/>
    <w:rsid w:val="00A55A30"/>
    <w:rsid w:val="00A55E5B"/>
    <w:rsid w:val="00A57D52"/>
    <w:rsid w:val="00A6386A"/>
    <w:rsid w:val="00A72C6E"/>
    <w:rsid w:val="00A72CEE"/>
    <w:rsid w:val="00A73FC4"/>
    <w:rsid w:val="00A759E0"/>
    <w:rsid w:val="00A76205"/>
    <w:rsid w:val="00A764A6"/>
    <w:rsid w:val="00A82128"/>
    <w:rsid w:val="00A835E4"/>
    <w:rsid w:val="00A90CF0"/>
    <w:rsid w:val="00A92C49"/>
    <w:rsid w:val="00A9686A"/>
    <w:rsid w:val="00AA0A89"/>
    <w:rsid w:val="00AA2A08"/>
    <w:rsid w:val="00AA2D1C"/>
    <w:rsid w:val="00AA6D99"/>
    <w:rsid w:val="00AB08C5"/>
    <w:rsid w:val="00AB4538"/>
    <w:rsid w:val="00AC16E9"/>
    <w:rsid w:val="00AC1E04"/>
    <w:rsid w:val="00AC6E7F"/>
    <w:rsid w:val="00AC70BE"/>
    <w:rsid w:val="00AD1DA6"/>
    <w:rsid w:val="00AD37CF"/>
    <w:rsid w:val="00AD65B9"/>
    <w:rsid w:val="00AF07DE"/>
    <w:rsid w:val="00AF129D"/>
    <w:rsid w:val="00AF4981"/>
    <w:rsid w:val="00AF4BD0"/>
    <w:rsid w:val="00AF56F5"/>
    <w:rsid w:val="00AF68A4"/>
    <w:rsid w:val="00AF739E"/>
    <w:rsid w:val="00B01565"/>
    <w:rsid w:val="00B05B61"/>
    <w:rsid w:val="00B07212"/>
    <w:rsid w:val="00B0774C"/>
    <w:rsid w:val="00B14DA8"/>
    <w:rsid w:val="00B17812"/>
    <w:rsid w:val="00B218BA"/>
    <w:rsid w:val="00B23B26"/>
    <w:rsid w:val="00B23C39"/>
    <w:rsid w:val="00B309D3"/>
    <w:rsid w:val="00B36EBD"/>
    <w:rsid w:val="00B402F4"/>
    <w:rsid w:val="00B45425"/>
    <w:rsid w:val="00B5399F"/>
    <w:rsid w:val="00B55DA2"/>
    <w:rsid w:val="00B56430"/>
    <w:rsid w:val="00B60D92"/>
    <w:rsid w:val="00B610F9"/>
    <w:rsid w:val="00B64089"/>
    <w:rsid w:val="00B65D2E"/>
    <w:rsid w:val="00B67442"/>
    <w:rsid w:val="00B71D02"/>
    <w:rsid w:val="00B72080"/>
    <w:rsid w:val="00B7309E"/>
    <w:rsid w:val="00B83FF4"/>
    <w:rsid w:val="00B91EE4"/>
    <w:rsid w:val="00B953CB"/>
    <w:rsid w:val="00B97217"/>
    <w:rsid w:val="00B97675"/>
    <w:rsid w:val="00BA3B5B"/>
    <w:rsid w:val="00BB2126"/>
    <w:rsid w:val="00BB23FC"/>
    <w:rsid w:val="00BB4B7A"/>
    <w:rsid w:val="00BB7C6B"/>
    <w:rsid w:val="00BC1280"/>
    <w:rsid w:val="00BC1C51"/>
    <w:rsid w:val="00BC3A96"/>
    <w:rsid w:val="00BD6C0F"/>
    <w:rsid w:val="00BE1217"/>
    <w:rsid w:val="00BE6EBD"/>
    <w:rsid w:val="00BF0D8E"/>
    <w:rsid w:val="00BF0F48"/>
    <w:rsid w:val="00BF1FC9"/>
    <w:rsid w:val="00BF256A"/>
    <w:rsid w:val="00BF26AB"/>
    <w:rsid w:val="00BF273B"/>
    <w:rsid w:val="00BF4280"/>
    <w:rsid w:val="00C03469"/>
    <w:rsid w:val="00C03AA9"/>
    <w:rsid w:val="00C0434A"/>
    <w:rsid w:val="00C06844"/>
    <w:rsid w:val="00C07B54"/>
    <w:rsid w:val="00C1104B"/>
    <w:rsid w:val="00C126F8"/>
    <w:rsid w:val="00C14BB1"/>
    <w:rsid w:val="00C16B9F"/>
    <w:rsid w:val="00C17E45"/>
    <w:rsid w:val="00C2147F"/>
    <w:rsid w:val="00C22FF4"/>
    <w:rsid w:val="00C230A0"/>
    <w:rsid w:val="00C23A1E"/>
    <w:rsid w:val="00C23A59"/>
    <w:rsid w:val="00C23ADF"/>
    <w:rsid w:val="00C259ED"/>
    <w:rsid w:val="00C25AFD"/>
    <w:rsid w:val="00C25C10"/>
    <w:rsid w:val="00C30DBC"/>
    <w:rsid w:val="00C3472A"/>
    <w:rsid w:val="00C379EA"/>
    <w:rsid w:val="00C40A61"/>
    <w:rsid w:val="00C41C50"/>
    <w:rsid w:val="00C4314C"/>
    <w:rsid w:val="00C431F7"/>
    <w:rsid w:val="00C44865"/>
    <w:rsid w:val="00C46202"/>
    <w:rsid w:val="00C47FA5"/>
    <w:rsid w:val="00C53629"/>
    <w:rsid w:val="00C55771"/>
    <w:rsid w:val="00C6075C"/>
    <w:rsid w:val="00C6202D"/>
    <w:rsid w:val="00C63699"/>
    <w:rsid w:val="00C65A24"/>
    <w:rsid w:val="00C70AEF"/>
    <w:rsid w:val="00C74BDA"/>
    <w:rsid w:val="00C767E9"/>
    <w:rsid w:val="00C76FA3"/>
    <w:rsid w:val="00C775DB"/>
    <w:rsid w:val="00C77858"/>
    <w:rsid w:val="00C81748"/>
    <w:rsid w:val="00C8342B"/>
    <w:rsid w:val="00C85042"/>
    <w:rsid w:val="00C876AB"/>
    <w:rsid w:val="00C90E78"/>
    <w:rsid w:val="00CA20FA"/>
    <w:rsid w:val="00CA7AEF"/>
    <w:rsid w:val="00CB1939"/>
    <w:rsid w:val="00CB1D8C"/>
    <w:rsid w:val="00CB239D"/>
    <w:rsid w:val="00CB7FDC"/>
    <w:rsid w:val="00CC0D5F"/>
    <w:rsid w:val="00CC369A"/>
    <w:rsid w:val="00CD1A44"/>
    <w:rsid w:val="00CD7132"/>
    <w:rsid w:val="00CE34E8"/>
    <w:rsid w:val="00CE36F8"/>
    <w:rsid w:val="00CE4104"/>
    <w:rsid w:val="00CE7B2E"/>
    <w:rsid w:val="00CF2D87"/>
    <w:rsid w:val="00CF3105"/>
    <w:rsid w:val="00D01316"/>
    <w:rsid w:val="00D01358"/>
    <w:rsid w:val="00D016A6"/>
    <w:rsid w:val="00D01AB2"/>
    <w:rsid w:val="00D048FE"/>
    <w:rsid w:val="00D10004"/>
    <w:rsid w:val="00D1205E"/>
    <w:rsid w:val="00D12A91"/>
    <w:rsid w:val="00D23A33"/>
    <w:rsid w:val="00D23E0C"/>
    <w:rsid w:val="00D2473B"/>
    <w:rsid w:val="00D256D7"/>
    <w:rsid w:val="00D31AF0"/>
    <w:rsid w:val="00D32375"/>
    <w:rsid w:val="00D3632C"/>
    <w:rsid w:val="00D3642F"/>
    <w:rsid w:val="00D364AE"/>
    <w:rsid w:val="00D41EB8"/>
    <w:rsid w:val="00D441CC"/>
    <w:rsid w:val="00D45BC8"/>
    <w:rsid w:val="00D511E5"/>
    <w:rsid w:val="00D51661"/>
    <w:rsid w:val="00D555EC"/>
    <w:rsid w:val="00D6115A"/>
    <w:rsid w:val="00D639A8"/>
    <w:rsid w:val="00D65A10"/>
    <w:rsid w:val="00D723D8"/>
    <w:rsid w:val="00D742C9"/>
    <w:rsid w:val="00D75B94"/>
    <w:rsid w:val="00D771C6"/>
    <w:rsid w:val="00D8079F"/>
    <w:rsid w:val="00D864F4"/>
    <w:rsid w:val="00D8717C"/>
    <w:rsid w:val="00D87AC4"/>
    <w:rsid w:val="00D9199B"/>
    <w:rsid w:val="00D92EFC"/>
    <w:rsid w:val="00D9505E"/>
    <w:rsid w:val="00DA255F"/>
    <w:rsid w:val="00DA33F6"/>
    <w:rsid w:val="00DA492F"/>
    <w:rsid w:val="00DB0F0C"/>
    <w:rsid w:val="00DB20FE"/>
    <w:rsid w:val="00DB2B75"/>
    <w:rsid w:val="00DB44C8"/>
    <w:rsid w:val="00DC048B"/>
    <w:rsid w:val="00DC2162"/>
    <w:rsid w:val="00DC2444"/>
    <w:rsid w:val="00DC314A"/>
    <w:rsid w:val="00DC38D3"/>
    <w:rsid w:val="00DC7397"/>
    <w:rsid w:val="00DD3BB2"/>
    <w:rsid w:val="00DD5719"/>
    <w:rsid w:val="00DD5D12"/>
    <w:rsid w:val="00DD74E2"/>
    <w:rsid w:val="00DF09E5"/>
    <w:rsid w:val="00DF12F0"/>
    <w:rsid w:val="00DF1EC6"/>
    <w:rsid w:val="00DF3525"/>
    <w:rsid w:val="00DF3A37"/>
    <w:rsid w:val="00DF5857"/>
    <w:rsid w:val="00E0046F"/>
    <w:rsid w:val="00E00AEB"/>
    <w:rsid w:val="00E01BC5"/>
    <w:rsid w:val="00E02539"/>
    <w:rsid w:val="00E06629"/>
    <w:rsid w:val="00E06A5C"/>
    <w:rsid w:val="00E07897"/>
    <w:rsid w:val="00E11876"/>
    <w:rsid w:val="00E11C01"/>
    <w:rsid w:val="00E1443D"/>
    <w:rsid w:val="00E2655A"/>
    <w:rsid w:val="00E26B4B"/>
    <w:rsid w:val="00E27D73"/>
    <w:rsid w:val="00E31144"/>
    <w:rsid w:val="00E314DB"/>
    <w:rsid w:val="00E31B0F"/>
    <w:rsid w:val="00E35E86"/>
    <w:rsid w:val="00E36092"/>
    <w:rsid w:val="00E40E6E"/>
    <w:rsid w:val="00E42FF9"/>
    <w:rsid w:val="00E51D39"/>
    <w:rsid w:val="00E5517E"/>
    <w:rsid w:val="00E62FF0"/>
    <w:rsid w:val="00E63054"/>
    <w:rsid w:val="00E643E5"/>
    <w:rsid w:val="00E64E1A"/>
    <w:rsid w:val="00E665D5"/>
    <w:rsid w:val="00E66B8F"/>
    <w:rsid w:val="00E70ECC"/>
    <w:rsid w:val="00E774E4"/>
    <w:rsid w:val="00E813E9"/>
    <w:rsid w:val="00E8178B"/>
    <w:rsid w:val="00E844EB"/>
    <w:rsid w:val="00E84836"/>
    <w:rsid w:val="00E916EF"/>
    <w:rsid w:val="00E935A8"/>
    <w:rsid w:val="00E945F1"/>
    <w:rsid w:val="00EA0734"/>
    <w:rsid w:val="00EA082C"/>
    <w:rsid w:val="00EA094F"/>
    <w:rsid w:val="00EA0D7F"/>
    <w:rsid w:val="00EA63F1"/>
    <w:rsid w:val="00EB2CC0"/>
    <w:rsid w:val="00EB3B98"/>
    <w:rsid w:val="00EC22D2"/>
    <w:rsid w:val="00EC2E66"/>
    <w:rsid w:val="00EC3596"/>
    <w:rsid w:val="00EC62F1"/>
    <w:rsid w:val="00ED3E29"/>
    <w:rsid w:val="00ED66C6"/>
    <w:rsid w:val="00EE021C"/>
    <w:rsid w:val="00EE121C"/>
    <w:rsid w:val="00EE3854"/>
    <w:rsid w:val="00F0050E"/>
    <w:rsid w:val="00F0110E"/>
    <w:rsid w:val="00F1576E"/>
    <w:rsid w:val="00F17B8A"/>
    <w:rsid w:val="00F21969"/>
    <w:rsid w:val="00F232A8"/>
    <w:rsid w:val="00F261AE"/>
    <w:rsid w:val="00F2713B"/>
    <w:rsid w:val="00F3091E"/>
    <w:rsid w:val="00F357A5"/>
    <w:rsid w:val="00F35B84"/>
    <w:rsid w:val="00F42565"/>
    <w:rsid w:val="00F45057"/>
    <w:rsid w:val="00F45BC5"/>
    <w:rsid w:val="00F46D0F"/>
    <w:rsid w:val="00F5095D"/>
    <w:rsid w:val="00F526F5"/>
    <w:rsid w:val="00F55FF2"/>
    <w:rsid w:val="00F66C5B"/>
    <w:rsid w:val="00F70542"/>
    <w:rsid w:val="00F70EEA"/>
    <w:rsid w:val="00F73C59"/>
    <w:rsid w:val="00F7493E"/>
    <w:rsid w:val="00F74C6D"/>
    <w:rsid w:val="00F77CBD"/>
    <w:rsid w:val="00F813CB"/>
    <w:rsid w:val="00F842C4"/>
    <w:rsid w:val="00F86B7C"/>
    <w:rsid w:val="00F87E96"/>
    <w:rsid w:val="00F91950"/>
    <w:rsid w:val="00F9480A"/>
    <w:rsid w:val="00FA1962"/>
    <w:rsid w:val="00FA2F87"/>
    <w:rsid w:val="00FA3CCE"/>
    <w:rsid w:val="00FA4129"/>
    <w:rsid w:val="00FA583F"/>
    <w:rsid w:val="00FA5F85"/>
    <w:rsid w:val="00FA69FA"/>
    <w:rsid w:val="00FB39A9"/>
    <w:rsid w:val="00FB4D0A"/>
    <w:rsid w:val="00FB5427"/>
    <w:rsid w:val="00FB7CDA"/>
    <w:rsid w:val="00FC1C77"/>
    <w:rsid w:val="00FC54C4"/>
    <w:rsid w:val="00FD069D"/>
    <w:rsid w:val="00FD2216"/>
    <w:rsid w:val="00FD2793"/>
    <w:rsid w:val="00FD291A"/>
    <w:rsid w:val="00FD71EB"/>
    <w:rsid w:val="00FE0334"/>
    <w:rsid w:val="00FE2302"/>
    <w:rsid w:val="00FF03FE"/>
    <w:rsid w:val="00FF3F08"/>
    <w:rsid w:val="00FF5E2B"/>
    <w:rsid w:val="00FF6F5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0DA96"/>
  <w15:chartTrackingRefBased/>
  <w15:docId w15:val="{ECB115B5-D6C5-44C6-8DDD-AB963807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9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B63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31F7"/>
    <w:pPr>
      <w:ind w:left="720"/>
      <w:contextualSpacing/>
    </w:pPr>
  </w:style>
  <w:style w:type="paragraph" w:styleId="Header">
    <w:name w:val="header"/>
    <w:basedOn w:val="Normal"/>
    <w:link w:val="HeaderChar"/>
    <w:uiPriority w:val="99"/>
    <w:unhideWhenUsed/>
    <w:rsid w:val="00C76FA3"/>
    <w:pPr>
      <w:tabs>
        <w:tab w:val="center" w:pos="4819"/>
        <w:tab w:val="right" w:pos="9638"/>
      </w:tabs>
      <w:spacing w:after="0" w:line="240" w:lineRule="auto"/>
    </w:pPr>
  </w:style>
  <w:style w:type="character" w:customStyle="1" w:styleId="HeaderChar">
    <w:name w:val="Header Char"/>
    <w:basedOn w:val="DefaultParagraphFont"/>
    <w:link w:val="Header"/>
    <w:uiPriority w:val="99"/>
    <w:rsid w:val="00C76FA3"/>
  </w:style>
  <w:style w:type="paragraph" w:styleId="Footer">
    <w:name w:val="footer"/>
    <w:basedOn w:val="Normal"/>
    <w:link w:val="FooterChar"/>
    <w:uiPriority w:val="99"/>
    <w:unhideWhenUsed/>
    <w:rsid w:val="00C76FA3"/>
    <w:pPr>
      <w:tabs>
        <w:tab w:val="center" w:pos="4819"/>
        <w:tab w:val="right" w:pos="9638"/>
      </w:tabs>
      <w:spacing w:after="0" w:line="240" w:lineRule="auto"/>
    </w:pPr>
  </w:style>
  <w:style w:type="character" w:customStyle="1" w:styleId="FooterChar">
    <w:name w:val="Footer Char"/>
    <w:basedOn w:val="DefaultParagraphFont"/>
    <w:link w:val="Footer"/>
    <w:uiPriority w:val="99"/>
    <w:rsid w:val="00C76FA3"/>
  </w:style>
  <w:style w:type="character" w:styleId="CommentReference">
    <w:name w:val="annotation reference"/>
    <w:basedOn w:val="DefaultParagraphFont"/>
    <w:uiPriority w:val="99"/>
    <w:semiHidden/>
    <w:unhideWhenUsed/>
    <w:rsid w:val="00BC1C51"/>
    <w:rPr>
      <w:sz w:val="16"/>
      <w:szCs w:val="16"/>
    </w:rPr>
  </w:style>
  <w:style w:type="paragraph" w:styleId="CommentText">
    <w:name w:val="annotation text"/>
    <w:basedOn w:val="Normal"/>
    <w:link w:val="CommentTextChar"/>
    <w:uiPriority w:val="99"/>
    <w:semiHidden/>
    <w:unhideWhenUsed/>
    <w:rsid w:val="00BC1C51"/>
    <w:pPr>
      <w:spacing w:line="240" w:lineRule="auto"/>
    </w:pPr>
    <w:rPr>
      <w:sz w:val="20"/>
      <w:szCs w:val="20"/>
    </w:rPr>
  </w:style>
  <w:style w:type="character" w:customStyle="1" w:styleId="CommentTextChar">
    <w:name w:val="Comment Text Char"/>
    <w:basedOn w:val="DefaultParagraphFont"/>
    <w:link w:val="CommentText"/>
    <w:uiPriority w:val="99"/>
    <w:semiHidden/>
    <w:rsid w:val="00BC1C51"/>
    <w:rPr>
      <w:sz w:val="20"/>
      <w:szCs w:val="20"/>
    </w:rPr>
  </w:style>
  <w:style w:type="paragraph" w:styleId="CommentSubject">
    <w:name w:val="annotation subject"/>
    <w:basedOn w:val="CommentText"/>
    <w:next w:val="CommentText"/>
    <w:link w:val="CommentSubjectChar"/>
    <w:uiPriority w:val="99"/>
    <w:semiHidden/>
    <w:unhideWhenUsed/>
    <w:rsid w:val="00BC1C51"/>
    <w:rPr>
      <w:b/>
      <w:bCs/>
    </w:rPr>
  </w:style>
  <w:style w:type="character" w:customStyle="1" w:styleId="CommentSubjectChar">
    <w:name w:val="Comment Subject Char"/>
    <w:basedOn w:val="CommentTextChar"/>
    <w:link w:val="CommentSubject"/>
    <w:uiPriority w:val="99"/>
    <w:semiHidden/>
    <w:rsid w:val="00BC1C51"/>
    <w:rPr>
      <w:b/>
      <w:bCs/>
      <w:sz w:val="20"/>
      <w:szCs w:val="20"/>
    </w:rPr>
  </w:style>
  <w:style w:type="character" w:customStyle="1" w:styleId="Heading1Char">
    <w:name w:val="Heading 1 Char"/>
    <w:basedOn w:val="DefaultParagraphFont"/>
    <w:link w:val="Heading1"/>
    <w:uiPriority w:val="9"/>
    <w:rsid w:val="0045399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B63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45B41"/>
    <w:pPr>
      <w:spacing w:after="0" w:line="240" w:lineRule="auto"/>
    </w:pPr>
  </w:style>
  <w:style w:type="paragraph" w:styleId="TOCHeading">
    <w:name w:val="TOC Heading"/>
    <w:basedOn w:val="Heading1"/>
    <w:next w:val="Normal"/>
    <w:uiPriority w:val="39"/>
    <w:unhideWhenUsed/>
    <w:qFormat/>
    <w:rsid w:val="007606A2"/>
    <w:pPr>
      <w:spacing w:line="259" w:lineRule="auto"/>
      <w:outlineLvl w:val="9"/>
    </w:pPr>
    <w:rPr>
      <w:lang w:val="en-US"/>
    </w:rPr>
  </w:style>
  <w:style w:type="paragraph" w:styleId="TOC2">
    <w:name w:val="toc 2"/>
    <w:basedOn w:val="Normal"/>
    <w:next w:val="Normal"/>
    <w:autoRedefine/>
    <w:uiPriority w:val="39"/>
    <w:unhideWhenUsed/>
    <w:rsid w:val="003A3606"/>
    <w:pPr>
      <w:shd w:val="clear" w:color="auto" w:fill="FFFFFF" w:themeFill="background1"/>
      <w:tabs>
        <w:tab w:val="right" w:leader="dot" w:pos="9628"/>
      </w:tabs>
      <w:spacing w:after="100" w:line="259" w:lineRule="auto"/>
      <w:ind w:left="220"/>
      <w:jc w:val="both"/>
    </w:pPr>
    <w:rPr>
      <w:rFonts w:eastAsiaTheme="minorEastAsia" w:cs="Times New Roman"/>
      <w:lang w:val="en-US"/>
    </w:rPr>
  </w:style>
  <w:style w:type="paragraph" w:styleId="TOC1">
    <w:name w:val="toc 1"/>
    <w:basedOn w:val="Normal"/>
    <w:next w:val="Normal"/>
    <w:autoRedefine/>
    <w:uiPriority w:val="39"/>
    <w:unhideWhenUsed/>
    <w:rsid w:val="007606A2"/>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7606A2"/>
    <w:pPr>
      <w:spacing w:after="100" w:line="259" w:lineRule="auto"/>
      <w:ind w:left="440"/>
    </w:pPr>
    <w:rPr>
      <w:rFonts w:eastAsiaTheme="minorEastAsia" w:cs="Times New Roman"/>
      <w:lang w:val="en-US"/>
    </w:rPr>
  </w:style>
  <w:style w:type="character" w:styleId="Hyperlink">
    <w:name w:val="Hyperlink"/>
    <w:basedOn w:val="DefaultParagraphFont"/>
    <w:uiPriority w:val="99"/>
    <w:unhideWhenUsed/>
    <w:rsid w:val="007606A2"/>
    <w:rPr>
      <w:color w:val="0000FF" w:themeColor="hyperlink"/>
      <w:u w:val="single"/>
    </w:rPr>
  </w:style>
  <w:style w:type="paragraph" w:styleId="BalloonText">
    <w:name w:val="Balloon Text"/>
    <w:basedOn w:val="Normal"/>
    <w:link w:val="BalloonTextChar"/>
    <w:uiPriority w:val="99"/>
    <w:semiHidden/>
    <w:unhideWhenUsed/>
    <w:rsid w:val="00526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13"/>
    <w:rPr>
      <w:rFonts w:ascii="Segoe UI" w:hAnsi="Segoe UI" w:cs="Segoe UI"/>
      <w:sz w:val="18"/>
      <w:szCs w:val="18"/>
    </w:rPr>
  </w:style>
  <w:style w:type="paragraph" w:styleId="FootnoteText">
    <w:name w:val="footnote text"/>
    <w:basedOn w:val="Normal"/>
    <w:link w:val="FootnoteTextChar"/>
    <w:uiPriority w:val="99"/>
    <w:semiHidden/>
    <w:unhideWhenUsed/>
    <w:rsid w:val="005876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760A"/>
    <w:rPr>
      <w:sz w:val="20"/>
      <w:szCs w:val="20"/>
    </w:rPr>
  </w:style>
  <w:style w:type="character" w:styleId="FootnoteReference">
    <w:name w:val="footnote reference"/>
    <w:basedOn w:val="DefaultParagraphFont"/>
    <w:uiPriority w:val="99"/>
    <w:semiHidden/>
    <w:unhideWhenUsed/>
    <w:rsid w:val="0058760A"/>
    <w:rPr>
      <w:vertAlign w:val="superscript"/>
    </w:rPr>
  </w:style>
  <w:style w:type="paragraph" w:customStyle="1" w:styleId="Standard">
    <w:name w:val="Standard"/>
    <w:rsid w:val="00FC1C77"/>
    <w:pPr>
      <w:suppressAutoHyphens/>
      <w:autoSpaceDN w:val="0"/>
      <w:textAlignment w:val="baseline"/>
    </w:pPr>
    <w:rPr>
      <w:rFonts w:ascii="Calibri" w:eastAsia="SimSun" w:hAnsi="Calibri"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9143">
      <w:bodyDiv w:val="1"/>
      <w:marLeft w:val="0"/>
      <w:marRight w:val="0"/>
      <w:marTop w:val="0"/>
      <w:marBottom w:val="0"/>
      <w:divBdr>
        <w:top w:val="none" w:sz="0" w:space="0" w:color="auto"/>
        <w:left w:val="none" w:sz="0" w:space="0" w:color="auto"/>
        <w:bottom w:val="none" w:sz="0" w:space="0" w:color="auto"/>
        <w:right w:val="none" w:sz="0" w:space="0" w:color="auto"/>
      </w:divBdr>
    </w:div>
    <w:div w:id="108087872">
      <w:bodyDiv w:val="1"/>
      <w:marLeft w:val="0"/>
      <w:marRight w:val="0"/>
      <w:marTop w:val="0"/>
      <w:marBottom w:val="0"/>
      <w:divBdr>
        <w:top w:val="none" w:sz="0" w:space="0" w:color="auto"/>
        <w:left w:val="none" w:sz="0" w:space="0" w:color="auto"/>
        <w:bottom w:val="none" w:sz="0" w:space="0" w:color="auto"/>
        <w:right w:val="none" w:sz="0" w:space="0" w:color="auto"/>
      </w:divBdr>
    </w:div>
    <w:div w:id="130249357">
      <w:bodyDiv w:val="1"/>
      <w:marLeft w:val="0"/>
      <w:marRight w:val="0"/>
      <w:marTop w:val="0"/>
      <w:marBottom w:val="0"/>
      <w:divBdr>
        <w:top w:val="none" w:sz="0" w:space="0" w:color="auto"/>
        <w:left w:val="none" w:sz="0" w:space="0" w:color="auto"/>
        <w:bottom w:val="none" w:sz="0" w:space="0" w:color="auto"/>
        <w:right w:val="none" w:sz="0" w:space="0" w:color="auto"/>
      </w:divBdr>
    </w:div>
    <w:div w:id="170343171">
      <w:bodyDiv w:val="1"/>
      <w:marLeft w:val="0"/>
      <w:marRight w:val="0"/>
      <w:marTop w:val="0"/>
      <w:marBottom w:val="0"/>
      <w:divBdr>
        <w:top w:val="none" w:sz="0" w:space="0" w:color="auto"/>
        <w:left w:val="none" w:sz="0" w:space="0" w:color="auto"/>
        <w:bottom w:val="none" w:sz="0" w:space="0" w:color="auto"/>
        <w:right w:val="none" w:sz="0" w:space="0" w:color="auto"/>
      </w:divBdr>
    </w:div>
    <w:div w:id="203757177">
      <w:bodyDiv w:val="1"/>
      <w:marLeft w:val="0"/>
      <w:marRight w:val="0"/>
      <w:marTop w:val="0"/>
      <w:marBottom w:val="0"/>
      <w:divBdr>
        <w:top w:val="none" w:sz="0" w:space="0" w:color="auto"/>
        <w:left w:val="none" w:sz="0" w:space="0" w:color="auto"/>
        <w:bottom w:val="none" w:sz="0" w:space="0" w:color="auto"/>
        <w:right w:val="none" w:sz="0" w:space="0" w:color="auto"/>
      </w:divBdr>
    </w:div>
    <w:div w:id="246500844">
      <w:bodyDiv w:val="1"/>
      <w:marLeft w:val="0"/>
      <w:marRight w:val="0"/>
      <w:marTop w:val="0"/>
      <w:marBottom w:val="0"/>
      <w:divBdr>
        <w:top w:val="none" w:sz="0" w:space="0" w:color="auto"/>
        <w:left w:val="none" w:sz="0" w:space="0" w:color="auto"/>
        <w:bottom w:val="none" w:sz="0" w:space="0" w:color="auto"/>
        <w:right w:val="none" w:sz="0" w:space="0" w:color="auto"/>
      </w:divBdr>
    </w:div>
    <w:div w:id="302349131">
      <w:bodyDiv w:val="1"/>
      <w:marLeft w:val="0"/>
      <w:marRight w:val="0"/>
      <w:marTop w:val="0"/>
      <w:marBottom w:val="0"/>
      <w:divBdr>
        <w:top w:val="none" w:sz="0" w:space="0" w:color="auto"/>
        <w:left w:val="none" w:sz="0" w:space="0" w:color="auto"/>
        <w:bottom w:val="none" w:sz="0" w:space="0" w:color="auto"/>
        <w:right w:val="none" w:sz="0" w:space="0" w:color="auto"/>
      </w:divBdr>
    </w:div>
    <w:div w:id="911618071">
      <w:bodyDiv w:val="1"/>
      <w:marLeft w:val="0"/>
      <w:marRight w:val="0"/>
      <w:marTop w:val="0"/>
      <w:marBottom w:val="0"/>
      <w:divBdr>
        <w:top w:val="none" w:sz="0" w:space="0" w:color="auto"/>
        <w:left w:val="none" w:sz="0" w:space="0" w:color="auto"/>
        <w:bottom w:val="none" w:sz="0" w:space="0" w:color="auto"/>
        <w:right w:val="none" w:sz="0" w:space="0" w:color="auto"/>
      </w:divBdr>
    </w:div>
    <w:div w:id="920455119">
      <w:bodyDiv w:val="1"/>
      <w:marLeft w:val="0"/>
      <w:marRight w:val="0"/>
      <w:marTop w:val="0"/>
      <w:marBottom w:val="0"/>
      <w:divBdr>
        <w:top w:val="none" w:sz="0" w:space="0" w:color="auto"/>
        <w:left w:val="none" w:sz="0" w:space="0" w:color="auto"/>
        <w:bottom w:val="none" w:sz="0" w:space="0" w:color="auto"/>
        <w:right w:val="none" w:sz="0" w:space="0" w:color="auto"/>
      </w:divBdr>
    </w:div>
    <w:div w:id="940144582">
      <w:bodyDiv w:val="1"/>
      <w:marLeft w:val="0"/>
      <w:marRight w:val="0"/>
      <w:marTop w:val="0"/>
      <w:marBottom w:val="0"/>
      <w:divBdr>
        <w:top w:val="none" w:sz="0" w:space="0" w:color="auto"/>
        <w:left w:val="none" w:sz="0" w:space="0" w:color="auto"/>
        <w:bottom w:val="none" w:sz="0" w:space="0" w:color="auto"/>
        <w:right w:val="none" w:sz="0" w:space="0" w:color="auto"/>
      </w:divBdr>
    </w:div>
    <w:div w:id="1032536961">
      <w:bodyDiv w:val="1"/>
      <w:marLeft w:val="0"/>
      <w:marRight w:val="0"/>
      <w:marTop w:val="0"/>
      <w:marBottom w:val="0"/>
      <w:divBdr>
        <w:top w:val="none" w:sz="0" w:space="0" w:color="auto"/>
        <w:left w:val="none" w:sz="0" w:space="0" w:color="auto"/>
        <w:bottom w:val="none" w:sz="0" w:space="0" w:color="auto"/>
        <w:right w:val="none" w:sz="0" w:space="0" w:color="auto"/>
      </w:divBdr>
    </w:div>
    <w:div w:id="1049762088">
      <w:bodyDiv w:val="1"/>
      <w:marLeft w:val="0"/>
      <w:marRight w:val="0"/>
      <w:marTop w:val="0"/>
      <w:marBottom w:val="0"/>
      <w:divBdr>
        <w:top w:val="none" w:sz="0" w:space="0" w:color="auto"/>
        <w:left w:val="none" w:sz="0" w:space="0" w:color="auto"/>
        <w:bottom w:val="none" w:sz="0" w:space="0" w:color="auto"/>
        <w:right w:val="none" w:sz="0" w:space="0" w:color="auto"/>
      </w:divBdr>
    </w:div>
    <w:div w:id="1050574811">
      <w:bodyDiv w:val="1"/>
      <w:marLeft w:val="0"/>
      <w:marRight w:val="0"/>
      <w:marTop w:val="0"/>
      <w:marBottom w:val="0"/>
      <w:divBdr>
        <w:top w:val="none" w:sz="0" w:space="0" w:color="auto"/>
        <w:left w:val="none" w:sz="0" w:space="0" w:color="auto"/>
        <w:bottom w:val="none" w:sz="0" w:space="0" w:color="auto"/>
        <w:right w:val="none" w:sz="0" w:space="0" w:color="auto"/>
      </w:divBdr>
    </w:div>
    <w:div w:id="1359546905">
      <w:bodyDiv w:val="1"/>
      <w:marLeft w:val="0"/>
      <w:marRight w:val="0"/>
      <w:marTop w:val="0"/>
      <w:marBottom w:val="0"/>
      <w:divBdr>
        <w:top w:val="none" w:sz="0" w:space="0" w:color="auto"/>
        <w:left w:val="none" w:sz="0" w:space="0" w:color="auto"/>
        <w:bottom w:val="none" w:sz="0" w:space="0" w:color="auto"/>
        <w:right w:val="none" w:sz="0" w:space="0" w:color="auto"/>
      </w:divBdr>
    </w:div>
    <w:div w:id="1551263286">
      <w:bodyDiv w:val="1"/>
      <w:marLeft w:val="0"/>
      <w:marRight w:val="0"/>
      <w:marTop w:val="0"/>
      <w:marBottom w:val="0"/>
      <w:divBdr>
        <w:top w:val="none" w:sz="0" w:space="0" w:color="auto"/>
        <w:left w:val="none" w:sz="0" w:space="0" w:color="auto"/>
        <w:bottom w:val="none" w:sz="0" w:space="0" w:color="auto"/>
        <w:right w:val="none" w:sz="0" w:space="0" w:color="auto"/>
      </w:divBdr>
    </w:div>
    <w:div w:id="1684628362">
      <w:bodyDiv w:val="1"/>
      <w:marLeft w:val="0"/>
      <w:marRight w:val="0"/>
      <w:marTop w:val="0"/>
      <w:marBottom w:val="0"/>
      <w:divBdr>
        <w:top w:val="none" w:sz="0" w:space="0" w:color="auto"/>
        <w:left w:val="none" w:sz="0" w:space="0" w:color="auto"/>
        <w:bottom w:val="none" w:sz="0" w:space="0" w:color="auto"/>
        <w:right w:val="none" w:sz="0" w:space="0" w:color="auto"/>
      </w:divBdr>
    </w:div>
    <w:div w:id="1692878738">
      <w:bodyDiv w:val="1"/>
      <w:marLeft w:val="0"/>
      <w:marRight w:val="0"/>
      <w:marTop w:val="0"/>
      <w:marBottom w:val="0"/>
      <w:divBdr>
        <w:top w:val="none" w:sz="0" w:space="0" w:color="auto"/>
        <w:left w:val="none" w:sz="0" w:space="0" w:color="auto"/>
        <w:bottom w:val="none" w:sz="0" w:space="0" w:color="auto"/>
        <w:right w:val="none" w:sz="0" w:space="0" w:color="auto"/>
      </w:divBdr>
    </w:div>
    <w:div w:id="1697348496">
      <w:bodyDiv w:val="1"/>
      <w:marLeft w:val="0"/>
      <w:marRight w:val="0"/>
      <w:marTop w:val="0"/>
      <w:marBottom w:val="0"/>
      <w:divBdr>
        <w:top w:val="none" w:sz="0" w:space="0" w:color="auto"/>
        <w:left w:val="none" w:sz="0" w:space="0" w:color="auto"/>
        <w:bottom w:val="none" w:sz="0" w:space="0" w:color="auto"/>
        <w:right w:val="none" w:sz="0" w:space="0" w:color="auto"/>
      </w:divBdr>
    </w:div>
    <w:div w:id="1852446951">
      <w:bodyDiv w:val="1"/>
      <w:marLeft w:val="0"/>
      <w:marRight w:val="0"/>
      <w:marTop w:val="0"/>
      <w:marBottom w:val="0"/>
      <w:divBdr>
        <w:top w:val="none" w:sz="0" w:space="0" w:color="auto"/>
        <w:left w:val="none" w:sz="0" w:space="0" w:color="auto"/>
        <w:bottom w:val="none" w:sz="0" w:space="0" w:color="auto"/>
        <w:right w:val="none" w:sz="0" w:space="0" w:color="auto"/>
      </w:divBdr>
    </w:div>
    <w:div w:id="191778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80F9C-B006-4C1C-986E-786BAAA92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1</Pages>
  <Words>76957</Words>
  <Characters>469444</Characters>
  <Application>Microsoft Office Word</Application>
  <DocSecurity>0</DocSecurity>
  <Lines>3912</Lines>
  <Paragraphs>1090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Orange Business Services International</Company>
  <LinksUpToDate>false</LinksUpToDate>
  <CharactersWithSpaces>545311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MANKABADI Sherif OBS/S EUR</dc:creator>
  <cp:keywords/>
  <dc:description/>
  <cp:lastModifiedBy>EL MANKABADI Sherif OBS/S EUR</cp:lastModifiedBy>
  <cp:revision>89</cp:revision>
  <cp:lastPrinted>2023-02-07T20:13:00Z</cp:lastPrinted>
  <dcterms:created xsi:type="dcterms:W3CDTF">2022-03-13T14:00:00Z</dcterms:created>
  <dcterms:modified xsi:type="dcterms:W3CDTF">2023-02-07T20:14:00Z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2022-02-15T17:05:53Z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4e977872-d0bd-436c-a701-458156194a3c</vt:lpwstr>
  </property>
  <property fmtid="{D5CDD505-2E9C-101B-9397-08002B2CF9AE}" pid="8" name="MSIP_Label_07222825-62ea-40f3-96b5-5375c07996e2_ContentBits">
    <vt:lpwstr>0</vt:lpwstr>
  </property>
</Properties>
</file>